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4B6" w:rsidRPr="001E55C6" w:rsidRDefault="00ED74B6" w:rsidP="00ED74B6">
      <w:pPr>
        <w:spacing w:after="0" w:line="240" w:lineRule="auto"/>
        <w:jc w:val="right"/>
        <w:outlineLvl w:val="1"/>
        <w:rPr>
          <w:rFonts w:ascii="Times New Roman" w:eastAsia="Times New Roman" w:hAnsi="Times New Roman" w:cs="Times New Roman"/>
          <w:b/>
          <w:bCs/>
          <w:sz w:val="28"/>
          <w:szCs w:val="28"/>
        </w:rPr>
      </w:pPr>
      <w:bookmarkStart w:id="0" w:name="_Toc84499258"/>
      <w:r w:rsidRPr="001E55C6">
        <w:rPr>
          <w:rFonts w:ascii="Times New Roman" w:eastAsia="Times New Roman" w:hAnsi="Times New Roman" w:cs="Times New Roman"/>
          <w:b/>
          <w:bCs/>
          <w:sz w:val="28"/>
          <w:szCs w:val="28"/>
        </w:rPr>
        <w:t>Приложение 2.1</w:t>
      </w:r>
      <w:bookmarkEnd w:id="0"/>
    </w:p>
    <w:p w:rsidR="00ED74B6" w:rsidRPr="001E55C6" w:rsidRDefault="00ED74B6" w:rsidP="00ED74B6">
      <w:pPr>
        <w:spacing w:after="0" w:line="240" w:lineRule="auto"/>
        <w:jc w:val="right"/>
        <w:rPr>
          <w:rFonts w:ascii="Times New Roman" w:eastAsia="Times New Roman" w:hAnsi="Times New Roman" w:cs="Times New Roman"/>
          <w:i/>
          <w:sz w:val="28"/>
          <w:szCs w:val="28"/>
          <w:lang w:eastAsia="ru-RU"/>
        </w:rPr>
      </w:pPr>
      <w:r w:rsidRPr="001E55C6">
        <w:rPr>
          <w:rFonts w:ascii="Times New Roman" w:eastAsia="Times New Roman" w:hAnsi="Times New Roman" w:cs="Times New Roman"/>
          <w:sz w:val="28"/>
          <w:szCs w:val="28"/>
          <w:lang w:eastAsia="ru-RU"/>
        </w:rPr>
        <w:t xml:space="preserve">к ПООП-П по </w:t>
      </w:r>
      <w:r w:rsidRPr="001E55C6">
        <w:rPr>
          <w:rFonts w:ascii="Times New Roman" w:eastAsia="Times New Roman" w:hAnsi="Times New Roman" w:cs="Times New Roman"/>
          <w:i/>
          <w:sz w:val="28"/>
          <w:szCs w:val="28"/>
          <w:lang w:eastAsia="ru-RU"/>
        </w:rPr>
        <w:t xml:space="preserve">профессии </w:t>
      </w:r>
    </w:p>
    <w:p w:rsidR="00ED74B6" w:rsidRPr="001E55C6" w:rsidRDefault="00ED74B6" w:rsidP="00ED74B6">
      <w:pPr>
        <w:spacing w:after="0" w:line="240" w:lineRule="auto"/>
        <w:jc w:val="right"/>
        <w:rPr>
          <w:rFonts w:ascii="Times New Roman" w:eastAsia="Times New Roman" w:hAnsi="Times New Roman" w:cs="Times New Roman"/>
          <w:b/>
          <w:i/>
          <w:sz w:val="28"/>
          <w:szCs w:val="28"/>
          <w:lang w:eastAsia="ru-RU"/>
        </w:rPr>
      </w:pPr>
      <w:r w:rsidRPr="001E55C6">
        <w:rPr>
          <w:rFonts w:ascii="Times New Roman" w:eastAsia="Times New Roman" w:hAnsi="Times New Roman" w:cs="Times New Roman"/>
          <w:i/>
          <w:sz w:val="28"/>
          <w:szCs w:val="28"/>
          <w:lang w:eastAsia="ru-RU"/>
        </w:rPr>
        <w:t>29.01.08 Оператор швейного оборудования</w:t>
      </w:r>
      <w:r w:rsidRPr="001E55C6">
        <w:rPr>
          <w:rFonts w:ascii="Times New Roman" w:eastAsia="Times New Roman" w:hAnsi="Times New Roman" w:cs="Times New Roman"/>
          <w:b/>
          <w:i/>
          <w:sz w:val="28"/>
          <w:szCs w:val="28"/>
          <w:lang w:eastAsia="ru-RU"/>
        </w:rPr>
        <w:t xml:space="preserve"> </w:t>
      </w: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color w:val="000000"/>
          <w:sz w:val="28"/>
          <w:szCs w:val="28"/>
          <w:lang w:eastAsia="ru-RU"/>
        </w:rPr>
        <w:t>РАБОЧАЯ ПРОГРАММА</w:t>
      </w:r>
      <w:r w:rsidRPr="001E55C6">
        <w:rPr>
          <w:rFonts w:ascii="Times New Roman" w:eastAsia="Times New Roman" w:hAnsi="Times New Roman" w:cs="Times New Roman"/>
          <w:b/>
          <w:sz w:val="28"/>
          <w:szCs w:val="28"/>
          <w:lang w:eastAsia="ru-RU"/>
        </w:rPr>
        <w:t xml:space="preserve"> ПРОФЕССИОНАЛЬНОГО МОДУЛЯ</w:t>
      </w:r>
    </w:p>
    <w:p w:rsidR="00ED74B6" w:rsidRPr="001E55C6" w:rsidRDefault="00ED74B6" w:rsidP="00ED74B6">
      <w:pPr>
        <w:spacing w:after="0" w:line="240" w:lineRule="auto"/>
        <w:jc w:val="center"/>
        <w:rPr>
          <w:rFonts w:ascii="Times New Roman" w:eastAsia="Times New Roman" w:hAnsi="Times New Roman" w:cs="Times New Roman"/>
          <w:b/>
          <w:sz w:val="28"/>
          <w:szCs w:val="28"/>
          <w:u w:val="single"/>
          <w:lang w:eastAsia="ru-RU"/>
        </w:rPr>
      </w:pPr>
    </w:p>
    <w:p w:rsidR="00ED74B6" w:rsidRPr="001E55C6"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sz w:val="28"/>
          <w:szCs w:val="28"/>
          <w:lang w:eastAsia="ru-RU"/>
        </w:rPr>
        <w:t xml:space="preserve">ПМ.01 </w:t>
      </w:r>
      <w:r w:rsidRPr="001E55C6">
        <w:rPr>
          <w:rFonts w:ascii="Times New Roman" w:eastAsia="Times New Roman" w:hAnsi="Times New Roman" w:cs="Times New Roman"/>
          <w:b/>
          <w:color w:val="000000"/>
          <w:sz w:val="28"/>
          <w:szCs w:val="28"/>
          <w:lang w:eastAsia="ru-RU"/>
        </w:rPr>
        <w:t>ВЫПОЛНЕНИЕ РАБОТ ПО ОБСЛУЖИВАНИЮ ОБОРУДОВАНИЯ</w:t>
      </w:r>
    </w:p>
    <w:p w:rsidR="00ED74B6" w:rsidRPr="001E55C6" w:rsidRDefault="00ED74B6" w:rsidP="00ED74B6">
      <w:pPr>
        <w:spacing w:after="0" w:line="240" w:lineRule="auto"/>
        <w:jc w:val="center"/>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color w:val="000000"/>
          <w:sz w:val="28"/>
          <w:szCs w:val="28"/>
          <w:lang w:eastAsia="ru-RU"/>
        </w:rPr>
        <w:t>ПОДГОТОВИТЕЛЬНО-РАСКРОЙНОГО ПРОИЗВОДСТВА</w:t>
      </w:r>
    </w:p>
    <w:p w:rsidR="00ED74B6" w:rsidRPr="001E55C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line="240" w:lineRule="auto"/>
        <w:jc w:val="center"/>
        <w:rPr>
          <w:rFonts w:ascii="Times New Roman" w:eastAsia="Times New Roman" w:hAnsi="Times New Roman" w:cs="Times New Roman"/>
          <w:b/>
          <w:i/>
          <w:sz w:val="28"/>
          <w:szCs w:val="28"/>
          <w:lang w:eastAsia="ru-RU"/>
        </w:rPr>
      </w:pPr>
      <w:r w:rsidRPr="001E55C6">
        <w:rPr>
          <w:rFonts w:ascii="Times New Roman" w:eastAsia="Times New Roman" w:hAnsi="Times New Roman" w:cs="Times New Roman"/>
          <w:b/>
          <w:bCs/>
          <w:sz w:val="28"/>
          <w:szCs w:val="28"/>
          <w:lang w:eastAsia="ru-RU"/>
        </w:rPr>
        <w:t>Обязательный профессиональный блок</w:t>
      </w: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1E55C6" w:rsidRDefault="00ED74B6" w:rsidP="00ED74B6">
      <w:pPr>
        <w:spacing w:after="0" w:line="240" w:lineRule="auto"/>
        <w:jc w:val="center"/>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sz w:val="28"/>
          <w:szCs w:val="28"/>
          <w:lang w:eastAsia="ru-RU"/>
        </w:rPr>
        <w:t>2022</w:t>
      </w:r>
      <w:r w:rsidRPr="001E55C6">
        <w:rPr>
          <w:rFonts w:ascii="Times New Roman" w:eastAsia="Times New Roman" w:hAnsi="Times New Roman" w:cs="Times New Roman"/>
          <w:sz w:val="28"/>
          <w:szCs w:val="28"/>
          <w:lang w:eastAsia="ru-RU"/>
        </w:rPr>
        <w:br w:type="page"/>
      </w:r>
      <w:r w:rsidRPr="001E55C6">
        <w:rPr>
          <w:rFonts w:ascii="Times New Roman" w:eastAsia="Times New Roman" w:hAnsi="Times New Roman" w:cs="Times New Roman"/>
          <w:b/>
          <w:sz w:val="28"/>
          <w:szCs w:val="28"/>
          <w:lang w:eastAsia="ru-RU"/>
        </w:rPr>
        <w:lastRenderedPageBreak/>
        <w:t>СОДЕРЖАНИЕ</w:t>
      </w:r>
    </w:p>
    <w:p w:rsidR="00ED74B6" w:rsidRPr="001E55C6" w:rsidRDefault="00ED74B6" w:rsidP="00ED74B6">
      <w:pPr>
        <w:tabs>
          <w:tab w:val="left" w:pos="284"/>
        </w:tabs>
        <w:spacing w:after="0" w:line="240" w:lineRule="auto"/>
        <w:jc w:val="center"/>
        <w:rPr>
          <w:rFonts w:ascii="Times New Roman" w:eastAsia="Times New Roman" w:hAnsi="Times New Roman" w:cs="Times New Roman"/>
          <w:b/>
          <w:sz w:val="28"/>
          <w:szCs w:val="28"/>
          <w:lang w:eastAsia="ru-RU"/>
        </w:rPr>
      </w:pPr>
    </w:p>
    <w:tbl>
      <w:tblPr>
        <w:tblW w:w="5000" w:type="pct"/>
        <w:tblLook w:val="01E0"/>
      </w:tblPr>
      <w:tblGrid>
        <w:gridCol w:w="9678"/>
        <w:gridCol w:w="744"/>
      </w:tblGrid>
      <w:tr w:rsidR="00ED74B6" w:rsidRPr="001E55C6" w:rsidTr="006A61C5">
        <w:trPr>
          <w:trHeight w:val="850"/>
        </w:trPr>
        <w:tc>
          <w:tcPr>
            <w:tcW w:w="4643" w:type="pct"/>
          </w:tcPr>
          <w:p w:rsidR="00ED74B6" w:rsidRPr="001E55C6" w:rsidRDefault="00ED74B6" w:rsidP="006A61C5">
            <w:pPr>
              <w:numPr>
                <w:ilvl w:val="0"/>
                <w:numId w:val="1"/>
              </w:numPr>
              <w:tabs>
                <w:tab w:val="left" w:pos="284"/>
              </w:tabs>
              <w:suppressAutoHyphens/>
              <w:spacing w:after="0" w:line="240" w:lineRule="auto"/>
              <w:ind w:right="-57"/>
              <w:jc w:val="both"/>
              <w:rPr>
                <w:rFonts w:ascii="Times New Roman" w:eastAsia="Calibri" w:hAnsi="Times New Roman" w:cs="Times New Roman"/>
                <w:b/>
                <w:sz w:val="28"/>
                <w:szCs w:val="28"/>
                <w:lang w:eastAsia="ru-RU"/>
              </w:rPr>
            </w:pPr>
            <w:r w:rsidRPr="001E55C6">
              <w:rPr>
                <w:rFonts w:ascii="Times New Roman" w:eastAsia="Calibri" w:hAnsi="Times New Roman" w:cs="Times New Roman"/>
                <w:b/>
                <w:sz w:val="28"/>
                <w:szCs w:val="28"/>
                <w:lang w:eastAsia="ru-RU"/>
              </w:rPr>
              <w:t xml:space="preserve">ОБЩАЯ ХАРАКТЕРИСТИКА </w:t>
            </w:r>
            <w:r w:rsidRPr="001E55C6">
              <w:rPr>
                <w:rFonts w:ascii="Times New Roman" w:eastAsia="Calibri" w:hAnsi="Times New Roman" w:cs="Times New Roman"/>
                <w:b/>
                <w:color w:val="000000"/>
                <w:sz w:val="28"/>
                <w:szCs w:val="28"/>
                <w:lang w:eastAsia="ru-RU"/>
              </w:rPr>
              <w:t xml:space="preserve">РАБОЧЕЙ </w:t>
            </w:r>
            <w:r w:rsidRPr="001E55C6">
              <w:rPr>
                <w:rFonts w:ascii="Times New Roman" w:eastAsia="Calibri" w:hAnsi="Times New Roman" w:cs="Times New Roman"/>
                <w:b/>
                <w:sz w:val="28"/>
                <w:szCs w:val="28"/>
                <w:lang w:eastAsia="ru-RU"/>
              </w:rPr>
              <w:t>ПРОГРАММЫ ПРОФЕССИОНАЛЬНОГО МОДУЛЯ</w:t>
            </w:r>
          </w:p>
        </w:tc>
        <w:tc>
          <w:tcPr>
            <w:tcW w:w="357" w:type="pct"/>
          </w:tcPr>
          <w:p w:rsidR="00ED74B6" w:rsidRPr="001E55C6" w:rsidRDefault="00ED74B6" w:rsidP="006A61C5">
            <w:pPr>
              <w:tabs>
                <w:tab w:val="left" w:pos="284"/>
              </w:tabs>
              <w:spacing w:after="0" w:line="240" w:lineRule="auto"/>
              <w:jc w:val="center"/>
              <w:rPr>
                <w:rFonts w:ascii="Times New Roman" w:eastAsia="Calibri" w:hAnsi="Times New Roman" w:cs="Times New Roman"/>
                <w:b/>
                <w:sz w:val="28"/>
                <w:szCs w:val="28"/>
                <w:lang w:eastAsia="ru-RU"/>
              </w:rPr>
            </w:pPr>
          </w:p>
        </w:tc>
      </w:tr>
      <w:tr w:rsidR="00ED74B6" w:rsidRPr="001E55C6" w:rsidTr="006A61C5">
        <w:trPr>
          <w:trHeight w:val="850"/>
        </w:trPr>
        <w:tc>
          <w:tcPr>
            <w:tcW w:w="4643" w:type="pct"/>
          </w:tcPr>
          <w:p w:rsidR="00ED74B6" w:rsidRPr="001E55C6" w:rsidRDefault="00ED74B6" w:rsidP="006A61C5">
            <w:pPr>
              <w:numPr>
                <w:ilvl w:val="0"/>
                <w:numId w:val="1"/>
              </w:numPr>
              <w:tabs>
                <w:tab w:val="left" w:pos="284"/>
              </w:tabs>
              <w:suppressAutoHyphens/>
              <w:spacing w:after="0" w:line="240" w:lineRule="auto"/>
              <w:ind w:right="-57"/>
              <w:jc w:val="both"/>
              <w:rPr>
                <w:rFonts w:ascii="Times New Roman" w:eastAsia="Calibri" w:hAnsi="Times New Roman" w:cs="Times New Roman"/>
                <w:b/>
                <w:sz w:val="28"/>
                <w:szCs w:val="28"/>
                <w:lang w:eastAsia="ru-RU"/>
              </w:rPr>
            </w:pPr>
            <w:r w:rsidRPr="001E55C6">
              <w:rPr>
                <w:rFonts w:ascii="Times New Roman" w:eastAsia="Calibri" w:hAnsi="Times New Roman" w:cs="Times New Roman"/>
                <w:b/>
                <w:sz w:val="28"/>
                <w:szCs w:val="28"/>
                <w:lang w:eastAsia="ru-RU"/>
              </w:rPr>
              <w:t>СТРУКТУРА И СОДЕРЖАНИЕ ПРОФЕССИОНАЛЬНОГО МОДУЛЯ</w:t>
            </w:r>
          </w:p>
        </w:tc>
        <w:tc>
          <w:tcPr>
            <w:tcW w:w="357" w:type="pct"/>
          </w:tcPr>
          <w:p w:rsidR="00ED74B6" w:rsidRPr="001E55C6" w:rsidRDefault="00ED74B6" w:rsidP="006A61C5">
            <w:pPr>
              <w:tabs>
                <w:tab w:val="left" w:pos="284"/>
              </w:tabs>
              <w:spacing w:after="0" w:line="240" w:lineRule="auto"/>
              <w:jc w:val="center"/>
              <w:rPr>
                <w:rFonts w:ascii="Times New Roman" w:eastAsia="Calibri" w:hAnsi="Times New Roman" w:cs="Times New Roman"/>
                <w:b/>
                <w:sz w:val="28"/>
                <w:szCs w:val="28"/>
                <w:lang w:eastAsia="ru-RU"/>
              </w:rPr>
            </w:pPr>
          </w:p>
        </w:tc>
      </w:tr>
      <w:tr w:rsidR="00ED74B6" w:rsidRPr="001E55C6" w:rsidTr="006A61C5">
        <w:trPr>
          <w:trHeight w:val="850"/>
        </w:trPr>
        <w:tc>
          <w:tcPr>
            <w:tcW w:w="4643" w:type="pct"/>
          </w:tcPr>
          <w:p w:rsidR="00ED74B6" w:rsidRPr="001E55C6" w:rsidRDefault="00ED74B6" w:rsidP="006A61C5">
            <w:pPr>
              <w:numPr>
                <w:ilvl w:val="0"/>
                <w:numId w:val="1"/>
              </w:numPr>
              <w:tabs>
                <w:tab w:val="left" w:pos="284"/>
              </w:tabs>
              <w:suppressAutoHyphens/>
              <w:spacing w:after="0" w:line="240" w:lineRule="auto"/>
              <w:ind w:right="-57"/>
              <w:jc w:val="both"/>
              <w:rPr>
                <w:rFonts w:ascii="Times New Roman" w:eastAsia="Calibri" w:hAnsi="Times New Roman" w:cs="Times New Roman"/>
                <w:b/>
                <w:sz w:val="28"/>
                <w:szCs w:val="28"/>
                <w:lang w:eastAsia="ru-RU"/>
              </w:rPr>
            </w:pPr>
            <w:r w:rsidRPr="001E55C6">
              <w:rPr>
                <w:rFonts w:ascii="Times New Roman" w:eastAsia="Calibri" w:hAnsi="Times New Roman" w:cs="Times New Roman"/>
                <w:b/>
                <w:sz w:val="28"/>
                <w:szCs w:val="28"/>
                <w:lang w:eastAsia="ru-RU"/>
              </w:rPr>
              <w:t>УСЛОВИЯ РЕАЛИЗАЦИИ ПРОФЕССИОНАЛЬНОГО МОДУЛЯ</w:t>
            </w:r>
          </w:p>
        </w:tc>
        <w:tc>
          <w:tcPr>
            <w:tcW w:w="357" w:type="pct"/>
          </w:tcPr>
          <w:p w:rsidR="00ED74B6" w:rsidRPr="001E55C6" w:rsidRDefault="00ED74B6" w:rsidP="006A61C5">
            <w:pPr>
              <w:tabs>
                <w:tab w:val="left" w:pos="284"/>
              </w:tabs>
              <w:spacing w:after="0" w:line="240" w:lineRule="auto"/>
              <w:jc w:val="center"/>
              <w:rPr>
                <w:rFonts w:ascii="Times New Roman" w:eastAsia="Calibri" w:hAnsi="Times New Roman" w:cs="Times New Roman"/>
                <w:b/>
                <w:sz w:val="28"/>
                <w:szCs w:val="28"/>
                <w:lang w:eastAsia="ru-RU"/>
              </w:rPr>
            </w:pPr>
          </w:p>
        </w:tc>
      </w:tr>
      <w:tr w:rsidR="00ED74B6" w:rsidRPr="001E55C6" w:rsidTr="006A61C5">
        <w:trPr>
          <w:trHeight w:val="850"/>
        </w:trPr>
        <w:tc>
          <w:tcPr>
            <w:tcW w:w="4643" w:type="pct"/>
          </w:tcPr>
          <w:p w:rsidR="00ED74B6" w:rsidRPr="001E55C6" w:rsidRDefault="00ED74B6" w:rsidP="006A61C5">
            <w:pPr>
              <w:numPr>
                <w:ilvl w:val="0"/>
                <w:numId w:val="1"/>
              </w:numPr>
              <w:tabs>
                <w:tab w:val="left" w:pos="284"/>
              </w:tabs>
              <w:suppressAutoHyphens/>
              <w:spacing w:after="0" w:line="240" w:lineRule="auto"/>
              <w:ind w:right="-57"/>
              <w:jc w:val="both"/>
              <w:rPr>
                <w:rFonts w:ascii="Times New Roman" w:eastAsia="Calibri" w:hAnsi="Times New Roman" w:cs="Times New Roman"/>
                <w:b/>
                <w:sz w:val="28"/>
                <w:szCs w:val="28"/>
                <w:lang w:eastAsia="ru-RU"/>
              </w:rPr>
            </w:pPr>
            <w:r w:rsidRPr="001E55C6">
              <w:rPr>
                <w:rFonts w:ascii="Times New Roman" w:eastAsia="Calibri" w:hAnsi="Times New Roman" w:cs="Times New Roman"/>
                <w:b/>
                <w:sz w:val="28"/>
                <w:szCs w:val="28"/>
                <w:lang w:eastAsia="ru-RU"/>
              </w:rPr>
              <w:t>КОНТРОЛЬ И ОЦЕНКА РЕЗУЛЬТАТОВ ОСВОЕНИЯ ПРОФЕССИОНАЛЬНОГО МОДУЛЯ</w:t>
            </w:r>
          </w:p>
        </w:tc>
        <w:tc>
          <w:tcPr>
            <w:tcW w:w="357" w:type="pct"/>
          </w:tcPr>
          <w:p w:rsidR="00ED74B6" w:rsidRPr="001E55C6" w:rsidRDefault="00ED74B6" w:rsidP="006A61C5">
            <w:pPr>
              <w:tabs>
                <w:tab w:val="left" w:pos="284"/>
              </w:tabs>
              <w:spacing w:after="0" w:line="240" w:lineRule="auto"/>
              <w:jc w:val="center"/>
              <w:rPr>
                <w:rFonts w:ascii="Times New Roman" w:eastAsia="Calibri" w:hAnsi="Times New Roman" w:cs="Times New Roman"/>
                <w:b/>
                <w:sz w:val="28"/>
                <w:szCs w:val="28"/>
                <w:lang w:eastAsia="ru-RU"/>
              </w:rPr>
            </w:pPr>
          </w:p>
          <w:p w:rsidR="00ED74B6" w:rsidRPr="001E55C6" w:rsidRDefault="00ED74B6" w:rsidP="006A61C5">
            <w:pPr>
              <w:tabs>
                <w:tab w:val="left" w:pos="284"/>
              </w:tabs>
              <w:spacing w:after="0" w:line="240" w:lineRule="auto"/>
              <w:jc w:val="center"/>
              <w:rPr>
                <w:rFonts w:ascii="Times New Roman" w:eastAsia="Calibri" w:hAnsi="Times New Roman" w:cs="Times New Roman"/>
                <w:b/>
                <w:sz w:val="28"/>
                <w:szCs w:val="28"/>
                <w:lang w:eastAsia="ru-RU"/>
              </w:rPr>
            </w:pPr>
          </w:p>
        </w:tc>
      </w:tr>
    </w:tbl>
    <w:p w:rsidR="00ED74B6" w:rsidRPr="001E55C6" w:rsidRDefault="00ED74B6" w:rsidP="00ED74B6">
      <w:pPr>
        <w:tabs>
          <w:tab w:val="left" w:pos="284"/>
        </w:tabs>
        <w:spacing w:line="240" w:lineRule="auto"/>
        <w:rPr>
          <w:rFonts w:ascii="Times New Roman" w:eastAsia="Times New Roman" w:hAnsi="Times New Roman" w:cs="Times New Roman"/>
          <w:b/>
          <w:sz w:val="28"/>
          <w:szCs w:val="28"/>
          <w:lang w:eastAsia="ru-RU"/>
        </w:rPr>
        <w:sectPr w:rsidR="00ED74B6" w:rsidRPr="001E55C6" w:rsidSect="001E55C6">
          <w:footerReference w:type="even" r:id="rId7"/>
          <w:footerReference w:type="default" r:id="rId8"/>
          <w:pgSz w:w="11907" w:h="16840"/>
          <w:pgMar w:top="1134" w:right="567" w:bottom="1134" w:left="1134" w:header="709" w:footer="709" w:gutter="0"/>
          <w:cols w:space="720"/>
          <w:titlePg/>
          <w:docGrid w:linePitch="299"/>
        </w:sectPr>
      </w:pPr>
    </w:p>
    <w:p w:rsidR="00ED74B6" w:rsidRPr="001E55C6" w:rsidRDefault="00ED74B6" w:rsidP="00ED74B6">
      <w:pPr>
        <w:tabs>
          <w:tab w:val="left" w:pos="851"/>
        </w:tabs>
        <w:spacing w:after="0" w:line="240" w:lineRule="auto"/>
        <w:jc w:val="center"/>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sz w:val="28"/>
          <w:szCs w:val="28"/>
          <w:lang w:eastAsia="ru-RU"/>
        </w:rPr>
        <w:lastRenderedPageBreak/>
        <w:t xml:space="preserve">1. ОБЩАЯ ХАРАКТЕРИСТИКА </w:t>
      </w:r>
      <w:r w:rsidRPr="001E55C6">
        <w:rPr>
          <w:rFonts w:ascii="Times New Roman" w:eastAsia="Times New Roman" w:hAnsi="Times New Roman" w:cs="Times New Roman"/>
          <w:b/>
          <w:color w:val="000000"/>
          <w:sz w:val="28"/>
          <w:szCs w:val="28"/>
          <w:lang w:eastAsia="ru-RU"/>
        </w:rPr>
        <w:t>РАБОЧЕЙ ПРОГРАММЫ</w:t>
      </w:r>
    </w:p>
    <w:p w:rsidR="00ED74B6" w:rsidRPr="001E55C6" w:rsidRDefault="00ED74B6" w:rsidP="00ED74B6">
      <w:pPr>
        <w:spacing w:after="0" w:line="240" w:lineRule="auto"/>
        <w:jc w:val="center"/>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sz w:val="28"/>
          <w:szCs w:val="28"/>
          <w:lang w:eastAsia="ru-RU"/>
        </w:rPr>
        <w:t>ПРОФЕССИОНАЛЬНОГО МОДУЛЯ</w:t>
      </w:r>
    </w:p>
    <w:p w:rsidR="00ED74B6" w:rsidRPr="001E55C6"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sz w:val="28"/>
          <w:szCs w:val="28"/>
          <w:lang w:eastAsia="ru-RU"/>
        </w:rPr>
        <w:t xml:space="preserve">ПМ.01 </w:t>
      </w:r>
      <w:r w:rsidRPr="001E55C6">
        <w:rPr>
          <w:rFonts w:ascii="Times New Roman" w:eastAsia="Times New Roman" w:hAnsi="Times New Roman" w:cs="Times New Roman"/>
          <w:b/>
          <w:color w:val="000000"/>
          <w:sz w:val="28"/>
          <w:szCs w:val="28"/>
          <w:lang w:eastAsia="ru-RU"/>
        </w:rPr>
        <w:t>ВЫПОЛНЕНИЕ РАБОТ ПО ОБСЛУЖИВАНИЮ ОБОРУДОВАНИЯ</w:t>
      </w:r>
    </w:p>
    <w:p w:rsidR="00ED74B6" w:rsidRPr="001E55C6" w:rsidRDefault="00ED74B6" w:rsidP="00ED74B6">
      <w:pPr>
        <w:spacing w:after="0" w:line="240" w:lineRule="auto"/>
        <w:jc w:val="center"/>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color w:val="000000"/>
          <w:sz w:val="28"/>
          <w:szCs w:val="28"/>
          <w:lang w:eastAsia="ru-RU"/>
        </w:rPr>
        <w:t>ПОДГОТОВИТЕЛЬНО-РАСКРОЙНОГО ПРОИЗВОДСТВА</w:t>
      </w:r>
    </w:p>
    <w:p w:rsidR="00ED74B6" w:rsidRPr="001E55C6" w:rsidRDefault="00ED74B6" w:rsidP="00ED74B6">
      <w:pPr>
        <w:spacing w:after="0" w:line="240" w:lineRule="auto"/>
        <w:jc w:val="center"/>
        <w:rPr>
          <w:rFonts w:ascii="Times New Roman" w:eastAsia="Times New Roman" w:hAnsi="Times New Roman" w:cs="Times New Roman"/>
          <w:b/>
          <w:sz w:val="28"/>
          <w:szCs w:val="28"/>
          <w:lang w:eastAsia="ru-RU"/>
        </w:rPr>
      </w:pPr>
    </w:p>
    <w:p w:rsidR="00ED74B6" w:rsidRPr="001E55C6" w:rsidRDefault="00ED74B6" w:rsidP="00ED74B6">
      <w:pPr>
        <w:suppressAutoHyphens/>
        <w:spacing w:after="0" w:line="240" w:lineRule="auto"/>
        <w:ind w:firstLine="709"/>
        <w:jc w:val="both"/>
        <w:rPr>
          <w:rFonts w:ascii="Times New Roman" w:eastAsia="Times New Roman" w:hAnsi="Times New Roman" w:cs="Times New Roman"/>
          <w:b/>
          <w:spacing w:val="-4"/>
          <w:sz w:val="28"/>
          <w:szCs w:val="28"/>
          <w:lang w:eastAsia="ru-RU"/>
        </w:rPr>
      </w:pPr>
      <w:r w:rsidRPr="001E55C6">
        <w:rPr>
          <w:rFonts w:ascii="Times New Roman" w:eastAsia="Times New Roman" w:hAnsi="Times New Roman" w:cs="Times New Roman"/>
          <w:b/>
          <w:spacing w:val="-4"/>
          <w:sz w:val="28"/>
          <w:szCs w:val="28"/>
          <w:lang w:eastAsia="ru-RU"/>
        </w:rPr>
        <w:t xml:space="preserve">1.1. </w:t>
      </w:r>
      <w:bookmarkStart w:id="1" w:name="_Hlk511590080"/>
      <w:r w:rsidRPr="001E55C6">
        <w:rPr>
          <w:rFonts w:ascii="Times New Roman" w:eastAsia="Times New Roman" w:hAnsi="Times New Roman" w:cs="Times New Roman"/>
          <w:b/>
          <w:spacing w:val="-4"/>
          <w:sz w:val="28"/>
          <w:szCs w:val="28"/>
          <w:lang w:eastAsia="ru-RU"/>
        </w:rPr>
        <w:t>Цель и планируемые результаты освоения профессионального модуля</w:t>
      </w:r>
      <w:bookmarkEnd w:id="1"/>
    </w:p>
    <w:p w:rsidR="00ED74B6" w:rsidRPr="001E55C6"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В результате изучения профессионального модуля обучающийся должен освоить основной вид деятельности выполнение работ по обслуживанию оборудования подготовительно-раскройного производства и соответствующие ему общие компетенции и профессиональные компетенции:</w:t>
      </w:r>
    </w:p>
    <w:p w:rsidR="00ED74B6" w:rsidRDefault="00ED74B6" w:rsidP="00ED74B6">
      <w:pPr>
        <w:tabs>
          <w:tab w:val="left" w:pos="1276"/>
        </w:tabs>
        <w:spacing w:after="0" w:line="240" w:lineRule="auto"/>
        <w:ind w:left="709"/>
        <w:jc w:val="both"/>
        <w:rPr>
          <w:rFonts w:ascii="Times New Roman" w:eastAsia="Times New Roman" w:hAnsi="Times New Roman" w:cs="Times New Roman"/>
          <w:b/>
          <w:sz w:val="28"/>
          <w:szCs w:val="28"/>
          <w:lang w:eastAsia="ru-RU"/>
        </w:rPr>
      </w:pPr>
    </w:p>
    <w:p w:rsidR="00ED74B6" w:rsidRPr="001E55C6" w:rsidRDefault="00ED74B6" w:rsidP="00ED74B6">
      <w:pPr>
        <w:tabs>
          <w:tab w:val="left" w:pos="1276"/>
        </w:tabs>
        <w:spacing w:after="0" w:line="240" w:lineRule="auto"/>
        <w:ind w:left="709"/>
        <w:jc w:val="both"/>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1</w:t>
      </w:r>
      <w:r w:rsidRPr="001E55C6">
        <w:rPr>
          <w:rFonts w:ascii="Times New Roman" w:eastAsia="Times New Roman" w:hAnsi="Times New Roman" w:cs="Times New Roman"/>
          <w:b/>
          <w:sz w:val="28"/>
          <w:szCs w:val="28"/>
          <w:lang w:eastAsia="ru-RU"/>
        </w:rPr>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9241"/>
      </w:tblGrid>
      <w:tr w:rsidR="00ED74B6" w:rsidRPr="001E55C6" w:rsidTr="006A61C5">
        <w:trPr>
          <w:trHeight w:val="454"/>
        </w:trPr>
        <w:tc>
          <w:tcPr>
            <w:tcW w:w="1134" w:type="dxa"/>
            <w:vAlign w:val="center"/>
          </w:tcPr>
          <w:p w:rsidR="00ED74B6" w:rsidRPr="001E55C6" w:rsidRDefault="00ED74B6" w:rsidP="006A61C5">
            <w:pPr>
              <w:tabs>
                <w:tab w:val="left" w:pos="801"/>
              </w:tabs>
              <w:spacing w:after="0" w:line="240" w:lineRule="auto"/>
              <w:jc w:val="both"/>
              <w:rPr>
                <w:rFonts w:ascii="Times New Roman" w:eastAsia="Times New Roman" w:hAnsi="Times New Roman" w:cs="Times New Roman"/>
                <w:sz w:val="24"/>
                <w:szCs w:val="28"/>
                <w:lang w:eastAsia="ru-RU"/>
              </w:rPr>
            </w:pPr>
            <w:r w:rsidRPr="001E55C6">
              <w:rPr>
                <w:rFonts w:ascii="Times New Roman" w:eastAsia="Times New Roman" w:hAnsi="Times New Roman" w:cs="Times New Roman"/>
                <w:sz w:val="24"/>
                <w:szCs w:val="28"/>
                <w:lang w:eastAsia="ru-RU"/>
              </w:rPr>
              <w:t>Код</w:t>
            </w:r>
          </w:p>
        </w:tc>
        <w:tc>
          <w:tcPr>
            <w:tcW w:w="9241" w:type="dxa"/>
            <w:vAlign w:val="center"/>
          </w:tcPr>
          <w:p w:rsidR="00ED74B6" w:rsidRPr="001E55C6" w:rsidRDefault="00ED74B6" w:rsidP="006A61C5">
            <w:pPr>
              <w:spacing w:after="0" w:line="240" w:lineRule="auto"/>
              <w:jc w:val="both"/>
              <w:rPr>
                <w:rFonts w:ascii="Times New Roman" w:eastAsia="Times New Roman" w:hAnsi="Times New Roman" w:cs="Times New Roman"/>
                <w:iCs/>
                <w:sz w:val="24"/>
                <w:szCs w:val="28"/>
                <w:lang w:eastAsia="ru-RU"/>
              </w:rPr>
            </w:pPr>
            <w:r w:rsidRPr="001E55C6">
              <w:rPr>
                <w:rFonts w:ascii="Times New Roman" w:eastAsia="Times New Roman" w:hAnsi="Times New Roman" w:cs="Times New Roman"/>
                <w:iCs/>
                <w:sz w:val="24"/>
                <w:szCs w:val="28"/>
                <w:lang w:eastAsia="ru-RU"/>
              </w:rPr>
              <w:t>Наименование общих компетенций</w:t>
            </w:r>
          </w:p>
        </w:tc>
      </w:tr>
      <w:tr w:rsidR="00ED74B6" w:rsidRPr="001E55C6" w:rsidTr="006A61C5">
        <w:trPr>
          <w:trHeight w:val="327"/>
        </w:trPr>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ОК 1.</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Понимать сущность и социальную значимость своей будущей профессии, проявлять к ней устойчивый интерес</w:t>
            </w:r>
          </w:p>
        </w:tc>
      </w:tr>
      <w:tr w:rsidR="00ED74B6" w:rsidRPr="001E55C6" w:rsidTr="006A61C5">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ОК 2.</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Организовывать собственную деятельность исходя из цели и способов ее достижения, определенных руководителем</w:t>
            </w:r>
          </w:p>
        </w:tc>
      </w:tr>
      <w:tr w:rsidR="00ED74B6" w:rsidRPr="001E55C6" w:rsidTr="006A61C5">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ОК 3.</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ED74B6" w:rsidRPr="001E55C6" w:rsidTr="006A61C5">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ОК 4.</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Осуществлять поиск информации, необходимой для эффективного выполнения профессиональных задач</w:t>
            </w:r>
          </w:p>
        </w:tc>
      </w:tr>
      <w:tr w:rsidR="00ED74B6" w:rsidRPr="001E55C6" w:rsidTr="006A61C5">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ОК 5.</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Использовать информационно-коммуникационные технологии в профессиональной деятельности</w:t>
            </w:r>
          </w:p>
        </w:tc>
      </w:tr>
      <w:tr w:rsidR="00ED74B6" w:rsidRPr="001E55C6" w:rsidTr="006A61C5">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ОК 6.</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Работать в команде, эффективно общаться с коллегами, руководством, клиентами</w:t>
            </w:r>
          </w:p>
        </w:tc>
      </w:tr>
      <w:tr w:rsidR="00ED74B6" w:rsidRPr="001E55C6" w:rsidTr="006A61C5">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ОК 7.</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Исполнять воинскую обязанность, в том числе с применением полученных профессиональных знаний (для юношей)</w:t>
            </w:r>
          </w:p>
        </w:tc>
      </w:tr>
    </w:tbl>
    <w:p w:rsidR="00ED74B6" w:rsidRDefault="00ED74B6" w:rsidP="00ED74B6">
      <w:pPr>
        <w:tabs>
          <w:tab w:val="left" w:pos="1276"/>
        </w:tabs>
        <w:spacing w:after="0" w:line="240" w:lineRule="auto"/>
        <w:ind w:left="709"/>
        <w:rPr>
          <w:rFonts w:ascii="Times New Roman" w:eastAsia="Times New Roman" w:hAnsi="Times New Roman" w:cs="Times New Roman"/>
          <w:b/>
          <w:bCs/>
          <w:iCs/>
          <w:sz w:val="28"/>
          <w:szCs w:val="28"/>
          <w:lang w:eastAsia="ru-RU"/>
        </w:rPr>
      </w:pPr>
    </w:p>
    <w:p w:rsidR="00ED74B6" w:rsidRPr="001E55C6" w:rsidRDefault="00ED74B6" w:rsidP="00ED74B6">
      <w:pPr>
        <w:tabs>
          <w:tab w:val="left" w:pos="1276"/>
        </w:tabs>
        <w:spacing w:after="0" w:line="240" w:lineRule="auto"/>
        <w:ind w:left="709"/>
        <w:rPr>
          <w:rFonts w:ascii="Times New Roman" w:eastAsia="Times New Roman" w:hAnsi="Times New Roman" w:cs="Times New Roman"/>
          <w:b/>
          <w:bCs/>
          <w:iCs/>
          <w:sz w:val="28"/>
          <w:szCs w:val="28"/>
          <w:lang w:eastAsia="ru-RU"/>
        </w:rPr>
      </w:pPr>
      <w:r w:rsidRPr="001E55C6">
        <w:rPr>
          <w:rFonts w:ascii="Times New Roman" w:eastAsia="Times New Roman" w:hAnsi="Times New Roman" w:cs="Times New Roman"/>
          <w:b/>
          <w:bCs/>
          <w:iCs/>
          <w:sz w:val="28"/>
          <w:szCs w:val="28"/>
          <w:lang w:eastAsia="ru-RU"/>
        </w:rPr>
        <w:t>1.</w:t>
      </w:r>
      <w:r>
        <w:rPr>
          <w:rFonts w:ascii="Times New Roman" w:eastAsia="Times New Roman" w:hAnsi="Times New Roman" w:cs="Times New Roman"/>
          <w:b/>
          <w:bCs/>
          <w:iCs/>
          <w:sz w:val="28"/>
          <w:szCs w:val="28"/>
          <w:lang w:eastAsia="ru-RU"/>
        </w:rPr>
        <w:t>1</w:t>
      </w:r>
      <w:r w:rsidRPr="001E55C6">
        <w:rPr>
          <w:rFonts w:ascii="Times New Roman" w:eastAsia="Times New Roman" w:hAnsi="Times New Roman" w:cs="Times New Roman"/>
          <w:b/>
          <w:bCs/>
          <w:iCs/>
          <w:sz w:val="28"/>
          <w:szCs w:val="28"/>
          <w:lang w:eastAsia="ru-RU"/>
        </w:rPr>
        <w:t>.2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9241"/>
      </w:tblGrid>
      <w:tr w:rsidR="00ED74B6" w:rsidRPr="001E55C6" w:rsidTr="006A61C5">
        <w:trPr>
          <w:trHeight w:val="454"/>
        </w:trPr>
        <w:tc>
          <w:tcPr>
            <w:tcW w:w="1134" w:type="dxa"/>
            <w:vAlign w:val="center"/>
          </w:tcPr>
          <w:p w:rsidR="00ED74B6" w:rsidRPr="001E55C6" w:rsidRDefault="00ED74B6" w:rsidP="006A61C5">
            <w:pPr>
              <w:tabs>
                <w:tab w:val="left" w:pos="801"/>
              </w:tabs>
              <w:spacing w:after="0" w:line="240" w:lineRule="auto"/>
              <w:jc w:val="both"/>
              <w:rPr>
                <w:rFonts w:ascii="Times New Roman" w:eastAsia="Times New Roman" w:hAnsi="Times New Roman" w:cs="Times New Roman"/>
                <w:sz w:val="24"/>
                <w:szCs w:val="28"/>
                <w:lang w:eastAsia="ru-RU"/>
              </w:rPr>
            </w:pPr>
            <w:r w:rsidRPr="001E55C6">
              <w:rPr>
                <w:rFonts w:ascii="Times New Roman" w:eastAsia="Times New Roman" w:hAnsi="Times New Roman" w:cs="Times New Roman"/>
                <w:sz w:val="24"/>
                <w:szCs w:val="28"/>
                <w:lang w:eastAsia="ru-RU"/>
              </w:rPr>
              <w:t>Код</w:t>
            </w:r>
          </w:p>
        </w:tc>
        <w:tc>
          <w:tcPr>
            <w:tcW w:w="9241" w:type="dxa"/>
            <w:vAlign w:val="center"/>
          </w:tcPr>
          <w:p w:rsidR="00ED74B6" w:rsidRPr="001E55C6" w:rsidRDefault="00ED74B6" w:rsidP="006A61C5">
            <w:pPr>
              <w:spacing w:after="0" w:line="240" w:lineRule="auto"/>
              <w:jc w:val="both"/>
              <w:rPr>
                <w:rFonts w:ascii="Times New Roman" w:eastAsia="Times New Roman" w:hAnsi="Times New Roman" w:cs="Times New Roman"/>
                <w:iCs/>
                <w:sz w:val="24"/>
                <w:szCs w:val="28"/>
                <w:lang w:eastAsia="ru-RU"/>
              </w:rPr>
            </w:pPr>
            <w:r w:rsidRPr="001E55C6">
              <w:rPr>
                <w:rFonts w:ascii="Times New Roman" w:eastAsia="Times New Roman" w:hAnsi="Times New Roman" w:cs="Times New Roman"/>
                <w:iCs/>
                <w:sz w:val="24"/>
                <w:szCs w:val="28"/>
                <w:lang w:eastAsia="ru-RU"/>
              </w:rPr>
              <w:t>Наименование профессиональных компетенций</w:t>
            </w:r>
          </w:p>
        </w:tc>
      </w:tr>
      <w:tr w:rsidR="00ED74B6" w:rsidRPr="001E55C6" w:rsidTr="006A61C5">
        <w:trPr>
          <w:trHeight w:val="283"/>
        </w:trPr>
        <w:tc>
          <w:tcPr>
            <w:tcW w:w="1134" w:type="dxa"/>
          </w:tcPr>
          <w:p w:rsidR="00ED74B6" w:rsidRPr="001E55C6" w:rsidRDefault="00ED74B6" w:rsidP="006A61C5">
            <w:pPr>
              <w:spacing w:after="0" w:line="240" w:lineRule="auto"/>
              <w:jc w:val="both"/>
              <w:rPr>
                <w:rFonts w:ascii="Times New Roman" w:eastAsia="Times New Roman" w:hAnsi="Times New Roman" w:cs="Times New Roman"/>
                <w:b/>
                <w:sz w:val="24"/>
                <w:szCs w:val="28"/>
                <w:lang w:eastAsia="ru-RU"/>
              </w:rPr>
            </w:pPr>
            <w:r w:rsidRPr="001E55C6">
              <w:rPr>
                <w:rFonts w:ascii="Times New Roman" w:eastAsia="Times New Roman" w:hAnsi="Times New Roman" w:cs="Times New Roman"/>
                <w:b/>
                <w:sz w:val="24"/>
                <w:szCs w:val="28"/>
                <w:lang w:eastAsia="ru-RU"/>
              </w:rPr>
              <w:t>ВД 1</w:t>
            </w:r>
          </w:p>
        </w:tc>
        <w:tc>
          <w:tcPr>
            <w:tcW w:w="9241" w:type="dxa"/>
          </w:tcPr>
          <w:p w:rsidR="00ED74B6" w:rsidRPr="001E55C6" w:rsidRDefault="00ED74B6" w:rsidP="006A61C5">
            <w:pPr>
              <w:spacing w:after="0" w:line="240" w:lineRule="auto"/>
              <w:ind w:left="-57" w:right="-57"/>
              <w:jc w:val="both"/>
              <w:rPr>
                <w:rFonts w:ascii="Times New Roman" w:eastAsia="Times New Roman" w:hAnsi="Times New Roman" w:cs="Times New Roman"/>
                <w:iCs/>
                <w:sz w:val="24"/>
                <w:szCs w:val="28"/>
                <w:lang w:eastAsia="ru-RU"/>
              </w:rPr>
            </w:pPr>
            <w:r w:rsidRPr="001E55C6">
              <w:rPr>
                <w:rFonts w:ascii="Times New Roman" w:eastAsia="Times New Roman" w:hAnsi="Times New Roman" w:cs="Times New Roman"/>
                <w:color w:val="000000"/>
                <w:sz w:val="24"/>
                <w:szCs w:val="28"/>
                <w:lang w:eastAsia="ru-RU"/>
              </w:rPr>
              <w:t>Выполнение работ по обслуживанию оборудования подготовительно-раскройного производства</w:t>
            </w:r>
          </w:p>
        </w:tc>
      </w:tr>
      <w:tr w:rsidR="00ED74B6" w:rsidRPr="001E55C6" w:rsidTr="006A61C5">
        <w:trPr>
          <w:trHeight w:val="283"/>
        </w:trPr>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ПК 1.1.</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Контролировать качество и размерные характеристики текстильных материалов на автоматизированных комплексах</w:t>
            </w:r>
          </w:p>
        </w:tc>
      </w:tr>
      <w:tr w:rsidR="00ED74B6" w:rsidRPr="001E55C6" w:rsidTr="006A61C5">
        <w:trPr>
          <w:trHeight w:val="283"/>
        </w:trPr>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ПК 1.2.</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Настилать текстильные материалы для раскроя</w:t>
            </w:r>
          </w:p>
        </w:tc>
      </w:tr>
      <w:tr w:rsidR="00ED74B6" w:rsidRPr="001E55C6" w:rsidTr="006A61C5">
        <w:trPr>
          <w:trHeight w:val="283"/>
        </w:trPr>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ПК 1.3.</w:t>
            </w:r>
          </w:p>
        </w:tc>
        <w:tc>
          <w:tcPr>
            <w:tcW w:w="9241"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Times New Roman" w:hAnsi="Times New Roman" w:cs="Times New Roman"/>
                <w:color w:val="000000"/>
                <w:sz w:val="24"/>
                <w:szCs w:val="28"/>
                <w:lang w:eastAsia="ru-RU"/>
              </w:rPr>
              <w:t>Выполнять обслуживание автоматизированного раскройного комплекса</w:t>
            </w:r>
          </w:p>
        </w:tc>
      </w:tr>
      <w:tr w:rsidR="00ED74B6" w:rsidRPr="001E55C6" w:rsidTr="006A61C5">
        <w:trPr>
          <w:trHeight w:val="283"/>
        </w:trPr>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ПК 1.4.</w:t>
            </w:r>
          </w:p>
        </w:tc>
        <w:tc>
          <w:tcPr>
            <w:tcW w:w="9241" w:type="dxa"/>
          </w:tcPr>
          <w:p w:rsidR="00ED74B6" w:rsidRPr="001E55C6"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1E55C6">
              <w:rPr>
                <w:rFonts w:ascii="Times New Roman" w:eastAsia="Times New Roman" w:hAnsi="Times New Roman" w:cs="Times New Roman"/>
                <w:sz w:val="24"/>
                <w:szCs w:val="28"/>
                <w:lang w:eastAsia="ru-RU"/>
              </w:rPr>
              <w:t>Выполнять расчет кусков материалов для раскроя</w:t>
            </w:r>
          </w:p>
        </w:tc>
      </w:tr>
      <w:tr w:rsidR="00ED74B6" w:rsidRPr="001E55C6" w:rsidTr="006A61C5">
        <w:trPr>
          <w:trHeight w:val="283"/>
        </w:trPr>
        <w:tc>
          <w:tcPr>
            <w:tcW w:w="1134" w:type="dxa"/>
            <w:vAlign w:val="center"/>
          </w:tcPr>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color w:val="000000"/>
                <w:sz w:val="24"/>
                <w:szCs w:val="28"/>
                <w:lang w:eastAsia="ru-RU"/>
              </w:rPr>
              <w:t>ПК 1.5.</w:t>
            </w:r>
          </w:p>
        </w:tc>
        <w:tc>
          <w:tcPr>
            <w:tcW w:w="9241" w:type="dxa"/>
          </w:tcPr>
          <w:p w:rsidR="00ED74B6" w:rsidRPr="001E55C6"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1E55C6">
              <w:rPr>
                <w:rFonts w:ascii="Times New Roman" w:eastAsia="Times New Roman" w:hAnsi="Times New Roman" w:cs="Times New Roman"/>
                <w:sz w:val="24"/>
                <w:szCs w:val="28"/>
                <w:lang w:eastAsia="ru-RU"/>
              </w:rPr>
              <w:t>Комплектовать куски текстильных материалов для раскроя</w:t>
            </w:r>
          </w:p>
        </w:tc>
      </w:tr>
    </w:tbl>
    <w:p w:rsidR="00ED74B6" w:rsidRDefault="00ED74B6" w:rsidP="00ED74B6">
      <w:pPr>
        <w:tabs>
          <w:tab w:val="left" w:pos="1276"/>
        </w:tabs>
        <w:spacing w:after="0" w:line="240" w:lineRule="auto"/>
        <w:ind w:firstLine="709"/>
        <w:jc w:val="both"/>
        <w:rPr>
          <w:rFonts w:ascii="Times New Roman" w:eastAsia="Times New Roman" w:hAnsi="Times New Roman" w:cs="Times New Roman"/>
          <w:b/>
          <w:bCs/>
          <w:sz w:val="28"/>
          <w:szCs w:val="28"/>
          <w:lang w:eastAsia="ru-RU"/>
        </w:rPr>
      </w:pPr>
    </w:p>
    <w:p w:rsidR="00ED74B6" w:rsidRPr="001E55C6" w:rsidRDefault="00ED74B6" w:rsidP="00ED74B6">
      <w:pPr>
        <w:tabs>
          <w:tab w:val="left" w:pos="1276"/>
        </w:tabs>
        <w:spacing w:after="0" w:line="240" w:lineRule="auto"/>
        <w:ind w:firstLine="709"/>
        <w:jc w:val="both"/>
        <w:rPr>
          <w:rFonts w:ascii="Times New Roman" w:eastAsia="Times New Roman" w:hAnsi="Times New Roman" w:cs="Times New Roman"/>
          <w:b/>
          <w:bCs/>
          <w:sz w:val="28"/>
          <w:szCs w:val="28"/>
          <w:lang w:eastAsia="ru-RU"/>
        </w:rPr>
      </w:pPr>
      <w:r w:rsidRPr="001E55C6">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1</w:t>
      </w:r>
      <w:r w:rsidRPr="001E55C6">
        <w:rPr>
          <w:rFonts w:ascii="Times New Roman" w:eastAsia="Times New Roman" w:hAnsi="Times New Roman" w:cs="Times New Roman"/>
          <w:b/>
          <w:bCs/>
          <w:sz w:val="28"/>
          <w:szCs w:val="28"/>
          <w:lang w:eastAsia="ru-RU"/>
        </w:rPr>
        <w:t>.3.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6"/>
        <w:gridCol w:w="8656"/>
      </w:tblGrid>
      <w:tr w:rsidR="00ED74B6" w:rsidRPr="001E55C6" w:rsidTr="006A61C5">
        <w:trPr>
          <w:trHeight w:val="227"/>
        </w:trPr>
        <w:tc>
          <w:tcPr>
            <w:tcW w:w="1352" w:type="dxa"/>
            <w:vMerge w:val="restart"/>
          </w:tcPr>
          <w:p w:rsidR="00ED74B6" w:rsidRPr="001E55C6" w:rsidRDefault="00ED74B6" w:rsidP="006A61C5">
            <w:pPr>
              <w:spacing w:after="0" w:line="240" w:lineRule="auto"/>
              <w:jc w:val="both"/>
              <w:rPr>
                <w:rFonts w:ascii="Times New Roman" w:eastAsia="Times New Roman" w:hAnsi="Times New Roman" w:cs="Times New Roman"/>
                <w:b/>
                <w:bCs/>
                <w:color w:val="000000"/>
                <w:sz w:val="24"/>
                <w:szCs w:val="28"/>
              </w:rPr>
            </w:pPr>
            <w:r w:rsidRPr="001E55C6">
              <w:rPr>
                <w:rFonts w:ascii="Times New Roman" w:eastAsia="Times New Roman" w:hAnsi="Times New Roman" w:cs="Times New Roman"/>
                <w:b/>
                <w:bCs/>
                <w:color w:val="000000"/>
                <w:sz w:val="24"/>
                <w:szCs w:val="28"/>
              </w:rPr>
              <w:t>Иметь</w:t>
            </w:r>
          </w:p>
          <w:p w:rsidR="00ED74B6" w:rsidRPr="001E55C6" w:rsidRDefault="00ED74B6" w:rsidP="006A61C5">
            <w:pPr>
              <w:spacing w:after="0" w:line="240" w:lineRule="auto"/>
              <w:jc w:val="both"/>
              <w:rPr>
                <w:rFonts w:ascii="Times New Roman" w:eastAsia="Times New Roman" w:hAnsi="Times New Roman" w:cs="Times New Roman"/>
                <w:b/>
                <w:bCs/>
                <w:color w:val="000000"/>
                <w:sz w:val="24"/>
                <w:szCs w:val="28"/>
              </w:rPr>
            </w:pPr>
            <w:r w:rsidRPr="001E55C6">
              <w:rPr>
                <w:rFonts w:ascii="Times New Roman" w:eastAsia="Times New Roman" w:hAnsi="Times New Roman" w:cs="Times New Roman"/>
                <w:b/>
                <w:bCs/>
                <w:color w:val="000000"/>
                <w:sz w:val="24"/>
                <w:szCs w:val="28"/>
              </w:rPr>
              <w:t>практический</w:t>
            </w:r>
          </w:p>
          <w:p w:rsidR="00ED74B6" w:rsidRPr="001E55C6" w:rsidRDefault="00ED74B6" w:rsidP="006A61C5">
            <w:pPr>
              <w:spacing w:after="0" w:line="240" w:lineRule="auto"/>
              <w:jc w:val="both"/>
              <w:rPr>
                <w:rFonts w:ascii="Times New Roman" w:eastAsia="Times New Roman" w:hAnsi="Times New Roman" w:cs="Times New Roman"/>
                <w:b/>
                <w:color w:val="000000"/>
                <w:sz w:val="24"/>
                <w:szCs w:val="28"/>
                <w:lang w:eastAsia="ru-RU"/>
              </w:rPr>
            </w:pPr>
            <w:r w:rsidRPr="001E55C6">
              <w:rPr>
                <w:rFonts w:ascii="Times New Roman" w:eastAsia="Times New Roman" w:hAnsi="Times New Roman" w:cs="Times New Roman"/>
                <w:b/>
                <w:bCs/>
                <w:color w:val="000000"/>
                <w:sz w:val="24"/>
                <w:szCs w:val="28"/>
              </w:rPr>
              <w:t>опыт</w:t>
            </w:r>
          </w:p>
        </w:tc>
        <w:tc>
          <w:tcPr>
            <w:tcW w:w="9014" w:type="dxa"/>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ПО 1.1.01 </w:t>
            </w:r>
            <w:r w:rsidRPr="001E55C6">
              <w:rPr>
                <w:rFonts w:ascii="Times New Roman" w:eastAsia="Times New Roman" w:hAnsi="Times New Roman" w:cs="Times New Roman"/>
                <w:color w:val="000000"/>
                <w:sz w:val="24"/>
                <w:szCs w:val="28"/>
                <w:lang w:eastAsia="ru-RU"/>
              </w:rPr>
              <w:t>ведения процессов контроля качества материалов</w:t>
            </w:r>
          </w:p>
        </w:tc>
      </w:tr>
      <w:tr w:rsidR="00ED74B6" w:rsidRPr="001E55C6" w:rsidTr="006A61C5">
        <w:trPr>
          <w:trHeight w:val="227"/>
        </w:trPr>
        <w:tc>
          <w:tcPr>
            <w:tcW w:w="1352" w:type="dxa"/>
            <w:vMerge/>
            <w:vAlign w:val="center"/>
          </w:tcPr>
          <w:p w:rsidR="00ED74B6" w:rsidRPr="001E55C6" w:rsidRDefault="00ED74B6" w:rsidP="006A61C5">
            <w:pPr>
              <w:spacing w:after="0" w:line="240" w:lineRule="auto"/>
              <w:jc w:val="both"/>
              <w:rPr>
                <w:rFonts w:ascii="Times New Roman" w:eastAsia="Times New Roman" w:hAnsi="Times New Roman" w:cs="Times New Roman"/>
                <w:b/>
                <w:bCs/>
                <w:color w:val="000000"/>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ПО 1.2.01 </w:t>
            </w:r>
            <w:r w:rsidRPr="001E55C6">
              <w:rPr>
                <w:rFonts w:ascii="Times New Roman" w:eastAsia="Times New Roman" w:hAnsi="Times New Roman" w:cs="Times New Roman"/>
                <w:color w:val="000000"/>
                <w:sz w:val="24"/>
                <w:szCs w:val="28"/>
                <w:lang w:eastAsia="ru-RU"/>
              </w:rPr>
              <w:t>раскроя материалов в подготовительно-раскройном производстве</w:t>
            </w:r>
          </w:p>
          <w:p w:rsidR="00ED74B6" w:rsidRPr="001E55C6" w:rsidRDefault="00ED74B6" w:rsidP="006A61C5">
            <w:pPr>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ПО 1.3.01 </w:t>
            </w:r>
            <w:r w:rsidRPr="001E55C6">
              <w:rPr>
                <w:rFonts w:ascii="Times New Roman" w:eastAsia="Times New Roman" w:hAnsi="Times New Roman" w:cs="Times New Roman"/>
                <w:color w:val="000000"/>
                <w:sz w:val="24"/>
                <w:szCs w:val="28"/>
                <w:lang w:eastAsia="ru-RU"/>
              </w:rPr>
              <w:t>раскроя материалов в подготовительно-раскройном производстве</w:t>
            </w:r>
          </w:p>
        </w:tc>
      </w:tr>
      <w:tr w:rsidR="00ED74B6" w:rsidRPr="001E55C6" w:rsidTr="006A61C5">
        <w:trPr>
          <w:trHeight w:val="227"/>
        </w:trPr>
        <w:tc>
          <w:tcPr>
            <w:tcW w:w="1352" w:type="dxa"/>
            <w:vMerge/>
            <w:vAlign w:val="center"/>
          </w:tcPr>
          <w:p w:rsidR="00ED74B6" w:rsidRPr="001E55C6" w:rsidRDefault="00ED74B6" w:rsidP="006A61C5">
            <w:pPr>
              <w:spacing w:after="0" w:line="240" w:lineRule="auto"/>
              <w:jc w:val="both"/>
              <w:rPr>
                <w:rFonts w:ascii="Times New Roman" w:eastAsia="Times New Roman" w:hAnsi="Times New Roman" w:cs="Times New Roman"/>
                <w:b/>
                <w:bCs/>
                <w:color w:val="000000"/>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ПО 1.4.01 </w:t>
            </w:r>
            <w:r w:rsidRPr="001E55C6">
              <w:rPr>
                <w:rFonts w:ascii="Times New Roman" w:eastAsia="Times New Roman" w:hAnsi="Times New Roman" w:cs="Times New Roman"/>
                <w:color w:val="000000"/>
                <w:sz w:val="24"/>
                <w:szCs w:val="28"/>
                <w:lang w:eastAsia="ru-RU"/>
              </w:rPr>
              <w:t>расчета кусков и подбора кусков для раскроя, настилания</w:t>
            </w:r>
          </w:p>
          <w:p w:rsidR="00ED74B6" w:rsidRPr="001E55C6" w:rsidRDefault="00ED74B6" w:rsidP="006A61C5">
            <w:pPr>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ПО 1.5.01 </w:t>
            </w:r>
            <w:r w:rsidRPr="001E55C6">
              <w:rPr>
                <w:rFonts w:ascii="Times New Roman" w:eastAsia="Times New Roman" w:hAnsi="Times New Roman" w:cs="Times New Roman"/>
                <w:color w:val="000000"/>
                <w:sz w:val="24"/>
                <w:szCs w:val="28"/>
                <w:lang w:eastAsia="ru-RU"/>
              </w:rPr>
              <w:t>расчета кусков и подбора кусков для раскроя, настилания</w:t>
            </w:r>
          </w:p>
        </w:tc>
      </w:tr>
      <w:tr w:rsidR="00ED74B6" w:rsidRPr="001E55C6" w:rsidTr="006A61C5">
        <w:trPr>
          <w:trHeight w:val="227"/>
        </w:trPr>
        <w:tc>
          <w:tcPr>
            <w:tcW w:w="1352" w:type="dxa"/>
            <w:vMerge w:val="restart"/>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r w:rsidRPr="001E55C6">
              <w:rPr>
                <w:rFonts w:ascii="Times New Roman" w:eastAsia="Times New Roman" w:hAnsi="Times New Roman" w:cs="Times New Roman"/>
                <w:b/>
                <w:bCs/>
                <w:sz w:val="24"/>
                <w:szCs w:val="28"/>
              </w:rPr>
              <w:t>Уметь</w:t>
            </w: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У 1.1.03 </w:t>
            </w:r>
            <w:r w:rsidRPr="001E55C6">
              <w:rPr>
                <w:rFonts w:ascii="Times New Roman" w:eastAsia="Times New Roman" w:hAnsi="Times New Roman" w:cs="Times New Roman"/>
                <w:color w:val="000000"/>
                <w:sz w:val="24"/>
                <w:szCs w:val="28"/>
                <w:lang w:eastAsia="ru-RU"/>
              </w:rPr>
              <w:t xml:space="preserve">контролировать качество и размерные характеристики текстильных </w:t>
            </w:r>
            <w:r w:rsidRPr="001E55C6">
              <w:rPr>
                <w:rFonts w:ascii="Times New Roman" w:eastAsia="Times New Roman" w:hAnsi="Times New Roman" w:cs="Times New Roman"/>
                <w:color w:val="000000"/>
                <w:sz w:val="24"/>
                <w:szCs w:val="28"/>
                <w:lang w:eastAsia="ru-RU"/>
              </w:rPr>
              <w:lastRenderedPageBreak/>
              <w:t>материалов на автоматизированных комплексах</w:t>
            </w:r>
          </w:p>
        </w:tc>
      </w:tr>
      <w:tr w:rsidR="00ED74B6" w:rsidRPr="001E55C6" w:rsidTr="006A61C5">
        <w:trPr>
          <w:trHeight w:val="227"/>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У 1.2.03 </w:t>
            </w:r>
            <w:r w:rsidRPr="001E55C6">
              <w:rPr>
                <w:rFonts w:ascii="Times New Roman" w:eastAsia="Times New Roman" w:hAnsi="Times New Roman" w:cs="Times New Roman"/>
                <w:color w:val="000000"/>
                <w:sz w:val="24"/>
                <w:szCs w:val="28"/>
                <w:lang w:eastAsia="ru-RU"/>
              </w:rPr>
              <w:t>настилать текстильные материалы для раскроя</w:t>
            </w:r>
          </w:p>
        </w:tc>
      </w:tr>
      <w:tr w:rsidR="00ED74B6" w:rsidRPr="001E55C6" w:rsidTr="006A61C5">
        <w:trPr>
          <w:trHeight w:val="227"/>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У 1.3.03 </w:t>
            </w:r>
            <w:r w:rsidRPr="001E55C6">
              <w:rPr>
                <w:rFonts w:ascii="Times New Roman" w:eastAsia="Times New Roman" w:hAnsi="Times New Roman" w:cs="Times New Roman"/>
                <w:color w:val="000000"/>
                <w:sz w:val="24"/>
                <w:szCs w:val="28"/>
                <w:lang w:eastAsia="ru-RU"/>
              </w:rPr>
              <w:t>выполнять обслуживание автоматизированного раскройного комплекса</w:t>
            </w:r>
          </w:p>
        </w:tc>
      </w:tr>
      <w:tr w:rsidR="00ED74B6" w:rsidRPr="001E55C6" w:rsidTr="006A61C5">
        <w:trPr>
          <w:trHeight w:val="227"/>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Calibri" w:hAnsi="Times New Roman" w:cs="Times New Roman"/>
                <w:iCs/>
                <w:color w:val="000000"/>
                <w:spacing w:val="-2"/>
                <w:sz w:val="24"/>
                <w:szCs w:val="28"/>
              </w:rPr>
            </w:pPr>
            <w:r w:rsidRPr="001E55C6">
              <w:rPr>
                <w:rFonts w:ascii="Times New Roman" w:eastAsia="Calibri" w:hAnsi="Times New Roman" w:cs="Times New Roman"/>
                <w:iCs/>
                <w:color w:val="000000"/>
                <w:spacing w:val="-2"/>
                <w:sz w:val="24"/>
                <w:szCs w:val="28"/>
              </w:rPr>
              <w:t xml:space="preserve">У 1.4.03 </w:t>
            </w:r>
            <w:r w:rsidRPr="001E55C6">
              <w:rPr>
                <w:rFonts w:ascii="Times New Roman" w:eastAsia="Times New Roman" w:hAnsi="Times New Roman" w:cs="Times New Roman"/>
                <w:color w:val="000000"/>
                <w:spacing w:val="-2"/>
                <w:sz w:val="24"/>
                <w:szCs w:val="28"/>
                <w:lang w:eastAsia="ru-RU"/>
              </w:rPr>
              <w:t>выполнять расчет кусков материалов для раскроя с применением компьютеров</w:t>
            </w:r>
          </w:p>
        </w:tc>
      </w:tr>
      <w:tr w:rsidR="00ED74B6" w:rsidRPr="001E55C6" w:rsidTr="006A61C5">
        <w:trPr>
          <w:trHeight w:val="227"/>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У 1.5.03 </w:t>
            </w:r>
            <w:r w:rsidRPr="001E55C6">
              <w:rPr>
                <w:rFonts w:ascii="Times New Roman" w:eastAsia="Times New Roman" w:hAnsi="Times New Roman" w:cs="Times New Roman"/>
                <w:color w:val="000000"/>
                <w:sz w:val="24"/>
                <w:szCs w:val="28"/>
                <w:lang w:eastAsia="ru-RU"/>
              </w:rPr>
              <w:t>комплектовать куски текстильных материалов для раскроя</w:t>
            </w:r>
          </w:p>
        </w:tc>
      </w:tr>
      <w:tr w:rsidR="00ED74B6" w:rsidRPr="001E55C6" w:rsidTr="006A61C5">
        <w:trPr>
          <w:trHeight w:val="283"/>
        </w:trPr>
        <w:tc>
          <w:tcPr>
            <w:tcW w:w="1352" w:type="dxa"/>
            <w:vMerge w:val="restart"/>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r w:rsidRPr="001E55C6">
              <w:rPr>
                <w:rFonts w:ascii="Times New Roman" w:eastAsia="Times New Roman" w:hAnsi="Times New Roman" w:cs="Times New Roman"/>
                <w:b/>
                <w:bCs/>
                <w:sz w:val="24"/>
                <w:szCs w:val="28"/>
              </w:rPr>
              <w:t>Знать</w:t>
            </w: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З 1.1.07 </w:t>
            </w:r>
            <w:r w:rsidRPr="001E55C6">
              <w:rPr>
                <w:rFonts w:ascii="Times New Roman" w:eastAsia="Times New Roman" w:hAnsi="Times New Roman" w:cs="Times New Roman"/>
                <w:color w:val="000000"/>
                <w:sz w:val="24"/>
                <w:szCs w:val="28"/>
                <w:lang w:eastAsia="ru-RU"/>
              </w:rPr>
              <w:t>методы и приемы проверки качества контролируемых материалов</w:t>
            </w:r>
          </w:p>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З 1.1.08 </w:t>
            </w:r>
            <w:r w:rsidRPr="001E55C6">
              <w:rPr>
                <w:rFonts w:ascii="Times New Roman" w:eastAsia="Times New Roman" w:hAnsi="Times New Roman" w:cs="Times New Roman"/>
                <w:color w:val="000000"/>
                <w:sz w:val="24"/>
                <w:szCs w:val="28"/>
                <w:lang w:eastAsia="ru-RU"/>
              </w:rPr>
              <w:t>свойства материалов и особенности их настилания</w:t>
            </w:r>
          </w:p>
        </w:tc>
      </w:tr>
      <w:tr w:rsidR="00ED74B6" w:rsidRPr="001E55C6" w:rsidTr="006A61C5">
        <w:trPr>
          <w:trHeight w:val="283"/>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З 1.2.05 </w:t>
            </w:r>
            <w:r w:rsidRPr="001E55C6">
              <w:rPr>
                <w:rFonts w:ascii="Times New Roman" w:eastAsia="Times New Roman" w:hAnsi="Times New Roman" w:cs="Times New Roman"/>
                <w:color w:val="000000"/>
                <w:sz w:val="24"/>
                <w:szCs w:val="28"/>
                <w:lang w:eastAsia="ru-RU"/>
              </w:rPr>
              <w:t>методы и приемы настилания материалов с учетом их рационального использования</w:t>
            </w:r>
          </w:p>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З 1.2.06 </w:t>
            </w:r>
            <w:r w:rsidRPr="001E55C6">
              <w:rPr>
                <w:rFonts w:ascii="Times New Roman" w:eastAsia="Times New Roman" w:hAnsi="Times New Roman" w:cs="Times New Roman"/>
                <w:color w:val="000000"/>
                <w:sz w:val="24"/>
                <w:szCs w:val="28"/>
                <w:lang w:eastAsia="ru-RU"/>
              </w:rPr>
              <w:t>систему установки режимов настилания на панели управления автоматизированного оборудования</w:t>
            </w:r>
          </w:p>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З 1.2.07 </w:t>
            </w:r>
            <w:r w:rsidRPr="001E55C6">
              <w:rPr>
                <w:rFonts w:ascii="Times New Roman" w:eastAsia="Times New Roman" w:hAnsi="Times New Roman" w:cs="Times New Roman"/>
                <w:color w:val="000000"/>
                <w:sz w:val="24"/>
                <w:szCs w:val="28"/>
                <w:lang w:eastAsia="ru-RU"/>
              </w:rPr>
              <w:t>допуски и правила установки длины настила, способы регулировки механизмов подъема и скорости движения настилочного устройства</w:t>
            </w:r>
          </w:p>
          <w:p w:rsidR="00ED74B6" w:rsidRPr="001E55C6"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З 1.2.08 </w:t>
            </w:r>
            <w:r w:rsidRPr="001E55C6">
              <w:rPr>
                <w:rFonts w:ascii="Times New Roman" w:eastAsia="Times New Roman" w:hAnsi="Times New Roman" w:cs="Times New Roman"/>
                <w:color w:val="000000"/>
                <w:sz w:val="24"/>
                <w:szCs w:val="28"/>
                <w:lang w:eastAsia="ru-RU"/>
              </w:rPr>
              <w:t>требования, предъявляемые к качеству настила</w:t>
            </w:r>
          </w:p>
        </w:tc>
      </w:tr>
      <w:tr w:rsidR="00ED74B6" w:rsidRPr="001E55C6" w:rsidTr="006A61C5">
        <w:trPr>
          <w:trHeight w:val="283"/>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1E55C6">
              <w:rPr>
                <w:rFonts w:ascii="Times New Roman" w:eastAsia="Calibri" w:hAnsi="Times New Roman" w:cs="Times New Roman"/>
                <w:iCs/>
                <w:color w:val="000000"/>
                <w:sz w:val="24"/>
                <w:szCs w:val="28"/>
              </w:rPr>
              <w:t xml:space="preserve">З 1.3.05 </w:t>
            </w:r>
            <w:r w:rsidRPr="001E55C6">
              <w:rPr>
                <w:rFonts w:ascii="Times New Roman" w:eastAsia="Times New Roman" w:hAnsi="Times New Roman" w:cs="Times New Roman"/>
                <w:color w:val="000000"/>
                <w:sz w:val="24"/>
                <w:szCs w:val="28"/>
                <w:lang w:eastAsia="ru-RU"/>
              </w:rPr>
              <w:t>устройство обслуживаемого оборудования и способы его наладки</w:t>
            </w:r>
          </w:p>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Pr>
                <w:rFonts w:ascii="Times New Roman" w:eastAsia="Calibri" w:hAnsi="Times New Roman" w:cs="Times New Roman"/>
                <w:iCs/>
                <w:color w:val="000000"/>
                <w:sz w:val="24"/>
                <w:szCs w:val="28"/>
              </w:rPr>
              <w:t xml:space="preserve">З 1.3.06 </w:t>
            </w:r>
            <w:r w:rsidRPr="001E55C6">
              <w:rPr>
                <w:rFonts w:ascii="Times New Roman" w:eastAsia="Times New Roman" w:hAnsi="Times New Roman" w:cs="Times New Roman"/>
                <w:color w:val="000000"/>
                <w:sz w:val="24"/>
                <w:szCs w:val="28"/>
                <w:lang w:eastAsia="ru-RU"/>
              </w:rPr>
              <w:t>принцип работы и правила эксплуатации автоматизированного раскройного комплекса</w:t>
            </w:r>
          </w:p>
          <w:p w:rsidR="00ED74B6" w:rsidRPr="001E55C6"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Pr>
                <w:rFonts w:ascii="Times New Roman" w:eastAsia="Calibri" w:hAnsi="Times New Roman" w:cs="Times New Roman"/>
                <w:iCs/>
                <w:color w:val="000000"/>
                <w:sz w:val="24"/>
                <w:szCs w:val="28"/>
              </w:rPr>
              <w:t xml:space="preserve">З 1.3.07 </w:t>
            </w:r>
            <w:r w:rsidRPr="001E55C6">
              <w:rPr>
                <w:rFonts w:ascii="Times New Roman" w:eastAsia="Times New Roman" w:hAnsi="Times New Roman" w:cs="Times New Roman"/>
                <w:color w:val="000000"/>
                <w:sz w:val="24"/>
                <w:szCs w:val="28"/>
                <w:lang w:eastAsia="ru-RU"/>
              </w:rPr>
              <w:t>корректировку режимов раскроя</w:t>
            </w:r>
          </w:p>
          <w:p w:rsidR="00ED74B6" w:rsidRPr="001E55C6"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З 1.3.08  </w:t>
            </w:r>
            <w:r w:rsidRPr="001E55C6">
              <w:rPr>
                <w:rFonts w:ascii="Times New Roman" w:eastAsia="Times New Roman" w:hAnsi="Times New Roman" w:cs="Times New Roman"/>
                <w:color w:val="000000"/>
                <w:sz w:val="24"/>
                <w:szCs w:val="28"/>
                <w:lang w:eastAsia="ru-RU"/>
              </w:rPr>
              <w:t>требования, предъявляемые к качеству кроя</w:t>
            </w:r>
          </w:p>
        </w:tc>
      </w:tr>
      <w:tr w:rsidR="00ED74B6" w:rsidRPr="001E55C6" w:rsidTr="006A61C5">
        <w:trPr>
          <w:trHeight w:val="283"/>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1E55C6">
              <w:rPr>
                <w:rFonts w:ascii="Times New Roman" w:eastAsia="Calibri" w:hAnsi="Times New Roman" w:cs="Times New Roman"/>
                <w:iCs/>
                <w:color w:val="000000"/>
                <w:sz w:val="24"/>
                <w:szCs w:val="28"/>
              </w:rPr>
              <w:t xml:space="preserve">З 1.4.01 </w:t>
            </w:r>
            <w:r w:rsidRPr="001E55C6">
              <w:rPr>
                <w:rFonts w:ascii="Times New Roman" w:eastAsia="Times New Roman" w:hAnsi="Times New Roman" w:cs="Times New Roman"/>
                <w:color w:val="000000"/>
                <w:sz w:val="24"/>
                <w:szCs w:val="28"/>
                <w:lang w:eastAsia="ru-RU"/>
              </w:rPr>
              <w:t>правила и способы расчетов кусков материалов</w:t>
            </w:r>
          </w:p>
        </w:tc>
      </w:tr>
      <w:tr w:rsidR="00ED74B6" w:rsidRPr="001E55C6" w:rsidTr="006A61C5">
        <w:trPr>
          <w:trHeight w:val="283"/>
        </w:trPr>
        <w:tc>
          <w:tcPr>
            <w:tcW w:w="1352" w:type="dxa"/>
            <w:vMerge/>
          </w:tcPr>
          <w:p w:rsidR="00ED74B6" w:rsidRPr="001E55C6" w:rsidRDefault="00ED74B6" w:rsidP="006A61C5">
            <w:pPr>
              <w:spacing w:after="0" w:line="240" w:lineRule="auto"/>
              <w:jc w:val="both"/>
              <w:rPr>
                <w:rFonts w:ascii="Times New Roman" w:eastAsia="Times New Roman" w:hAnsi="Times New Roman" w:cs="Times New Roman"/>
                <w:b/>
                <w:bCs/>
                <w:sz w:val="24"/>
                <w:szCs w:val="28"/>
              </w:rPr>
            </w:pPr>
          </w:p>
        </w:tc>
        <w:tc>
          <w:tcPr>
            <w:tcW w:w="9014" w:type="dxa"/>
            <w:vAlign w:val="center"/>
          </w:tcPr>
          <w:p w:rsidR="00ED74B6" w:rsidRPr="001E55C6" w:rsidRDefault="00ED74B6" w:rsidP="006A61C5">
            <w:pPr>
              <w:tabs>
                <w:tab w:val="left" w:pos="174"/>
              </w:tabs>
              <w:spacing w:after="0" w:line="240" w:lineRule="auto"/>
              <w:ind w:left="-57" w:right="-113"/>
              <w:jc w:val="both"/>
              <w:rPr>
                <w:rFonts w:ascii="Times New Roman" w:eastAsia="Calibri" w:hAnsi="Times New Roman" w:cs="Times New Roman"/>
                <w:iCs/>
                <w:color w:val="000000"/>
                <w:spacing w:val="-4"/>
                <w:sz w:val="24"/>
                <w:szCs w:val="28"/>
              </w:rPr>
            </w:pPr>
            <w:r w:rsidRPr="001E55C6">
              <w:rPr>
                <w:rFonts w:ascii="Times New Roman" w:eastAsia="Calibri" w:hAnsi="Times New Roman" w:cs="Times New Roman"/>
                <w:iCs/>
                <w:color w:val="000000"/>
                <w:spacing w:val="-4"/>
                <w:sz w:val="24"/>
                <w:szCs w:val="28"/>
              </w:rPr>
              <w:t xml:space="preserve">З 1.5.04 </w:t>
            </w:r>
            <w:r w:rsidRPr="001E55C6">
              <w:rPr>
                <w:rFonts w:ascii="Times New Roman" w:eastAsia="Times New Roman" w:hAnsi="Times New Roman" w:cs="Times New Roman"/>
                <w:color w:val="000000"/>
                <w:spacing w:val="-4"/>
                <w:sz w:val="24"/>
                <w:szCs w:val="28"/>
                <w:lang w:eastAsia="ru-RU"/>
              </w:rPr>
              <w:t>графики раскроя, нормы расхода материалов и процент технологических потерь</w:t>
            </w:r>
          </w:p>
        </w:tc>
      </w:tr>
    </w:tbl>
    <w:p w:rsidR="00ED74B6" w:rsidRPr="001E55C6" w:rsidRDefault="00ED74B6" w:rsidP="00ED74B6">
      <w:pPr>
        <w:spacing w:after="0" w:line="240" w:lineRule="auto"/>
        <w:ind w:firstLine="709"/>
        <w:jc w:val="both"/>
        <w:rPr>
          <w:rFonts w:ascii="Times New Roman" w:eastAsia="Times New Roman" w:hAnsi="Times New Roman" w:cs="Times New Roman"/>
          <w:bCs/>
          <w:sz w:val="28"/>
          <w:szCs w:val="28"/>
          <w:lang w:eastAsia="ru-RU"/>
        </w:rPr>
      </w:pPr>
    </w:p>
    <w:p w:rsidR="00ED74B6" w:rsidRPr="001E55C6" w:rsidRDefault="00ED74B6" w:rsidP="00ED74B6">
      <w:pPr>
        <w:spacing w:after="0" w:line="240" w:lineRule="auto"/>
        <w:ind w:firstLine="709"/>
        <w:jc w:val="both"/>
        <w:rPr>
          <w:rFonts w:ascii="Times New Roman" w:eastAsia="Times New Roman" w:hAnsi="Times New Roman" w:cs="Times New Roman"/>
          <w:b/>
          <w:sz w:val="28"/>
          <w:szCs w:val="28"/>
          <w:lang w:eastAsia="ru-RU"/>
        </w:rPr>
      </w:pPr>
      <w:bookmarkStart w:id="2" w:name="_Hlk511591667"/>
      <w:r w:rsidRPr="001E55C6">
        <w:rPr>
          <w:rFonts w:ascii="Times New Roman" w:eastAsia="Times New Roman" w:hAnsi="Times New Roman" w:cs="Times New Roman"/>
          <w:b/>
          <w:sz w:val="28"/>
          <w:szCs w:val="28"/>
          <w:lang w:eastAsia="ru-RU"/>
        </w:rPr>
        <w:t>1.2. Количество часов, отводимое на освоение профессионального модуля</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Всего часов – 352</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в том числе в форме практической подготовки – 222 часов</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Из них на освоение МДК – 172 часов</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в том числе самостоятельная работа – 42 часа</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практики, в том числе</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учебная – 72 часа</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sz w:val="28"/>
          <w:szCs w:val="28"/>
          <w:lang w:eastAsia="ru-RU"/>
        </w:rPr>
        <w:t>производственная – 108 часов</w:t>
      </w:r>
    </w:p>
    <w:p w:rsidR="00ED74B6" w:rsidRPr="001E55C6" w:rsidRDefault="00ED74B6" w:rsidP="00B93835">
      <w:pPr>
        <w:spacing w:after="0" w:line="240" w:lineRule="auto"/>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iCs/>
          <w:sz w:val="28"/>
          <w:szCs w:val="28"/>
          <w:lang w:eastAsia="ru-RU"/>
        </w:rPr>
        <w:t>Промежуточная аттестация</w:t>
      </w:r>
      <w:r w:rsidRPr="001E55C6">
        <w:rPr>
          <w:rFonts w:ascii="Times New Roman" w:eastAsia="Times New Roman" w:hAnsi="Times New Roman" w:cs="Times New Roman"/>
          <w:sz w:val="28"/>
          <w:szCs w:val="28"/>
          <w:lang w:eastAsia="ru-RU"/>
        </w:rPr>
        <w:t xml:space="preserve"> в форме дифференцированного зачета (4 семестр), экзамена (3, 5 семестры), квалификационного экзамена (6 семестр)</w:t>
      </w:r>
      <w:bookmarkEnd w:id="2"/>
      <w:r w:rsidRPr="001E55C6">
        <w:rPr>
          <w:rFonts w:ascii="Times New Roman" w:eastAsia="Times New Roman" w:hAnsi="Times New Roman" w:cs="Times New Roman"/>
          <w:bCs/>
          <w:sz w:val="28"/>
          <w:szCs w:val="28"/>
          <w:lang w:eastAsia="ru-RU"/>
        </w:rPr>
        <w:t>.</w:t>
      </w:r>
    </w:p>
    <w:p w:rsidR="00ED74B6" w:rsidRPr="001E55C6" w:rsidRDefault="00ED74B6" w:rsidP="00ED74B6">
      <w:pPr>
        <w:spacing w:after="0" w:line="240" w:lineRule="auto"/>
        <w:ind w:firstLine="709"/>
        <w:jc w:val="both"/>
        <w:rPr>
          <w:rFonts w:ascii="Times New Roman" w:eastAsia="Times New Roman" w:hAnsi="Times New Roman" w:cs="Times New Roman"/>
          <w:sz w:val="28"/>
          <w:szCs w:val="28"/>
          <w:lang w:eastAsia="ru-RU"/>
        </w:rPr>
        <w:sectPr w:rsidR="00ED74B6" w:rsidRPr="001E55C6" w:rsidSect="001E55C6">
          <w:type w:val="nextColumn"/>
          <w:pgSz w:w="11907" w:h="16840"/>
          <w:pgMar w:top="1134" w:right="567" w:bottom="1134" w:left="1134" w:header="709" w:footer="709" w:gutter="0"/>
          <w:cols w:space="720"/>
        </w:sectPr>
      </w:pPr>
    </w:p>
    <w:p w:rsidR="00ED74B6" w:rsidRPr="001E55C6" w:rsidRDefault="00ED74B6" w:rsidP="00ED74B6">
      <w:pPr>
        <w:numPr>
          <w:ilvl w:val="0"/>
          <w:numId w:val="17"/>
        </w:numPr>
        <w:tabs>
          <w:tab w:val="left" w:pos="284"/>
        </w:tabs>
        <w:spacing w:after="0" w:line="240" w:lineRule="auto"/>
        <w:jc w:val="center"/>
        <w:rPr>
          <w:rFonts w:ascii="Times New Roman" w:eastAsia="Times New Roman" w:hAnsi="Times New Roman" w:cs="Times New Roman"/>
          <w:b/>
          <w:caps/>
          <w:sz w:val="28"/>
          <w:szCs w:val="28"/>
          <w:lang w:eastAsia="ru-RU"/>
        </w:rPr>
      </w:pPr>
      <w:r w:rsidRPr="001E55C6">
        <w:rPr>
          <w:rFonts w:ascii="Times New Roman" w:eastAsia="Times New Roman" w:hAnsi="Times New Roman" w:cs="Times New Roman"/>
          <w:b/>
          <w:caps/>
          <w:sz w:val="28"/>
          <w:szCs w:val="28"/>
          <w:lang w:eastAsia="ru-RU"/>
        </w:rPr>
        <w:lastRenderedPageBreak/>
        <w:t>Структура и содержание профессионального модуля</w:t>
      </w:r>
    </w:p>
    <w:p w:rsidR="00ED74B6" w:rsidRPr="001E55C6"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sz w:val="28"/>
          <w:szCs w:val="28"/>
          <w:lang w:eastAsia="ru-RU"/>
        </w:rPr>
        <w:t xml:space="preserve">ПМ.01 </w:t>
      </w:r>
      <w:r w:rsidRPr="001E55C6">
        <w:rPr>
          <w:rFonts w:ascii="Times New Roman" w:eastAsia="Times New Roman" w:hAnsi="Times New Roman" w:cs="Times New Roman"/>
          <w:b/>
          <w:color w:val="000000"/>
          <w:sz w:val="28"/>
          <w:szCs w:val="28"/>
          <w:lang w:eastAsia="ru-RU"/>
        </w:rPr>
        <w:t>ВЫПОЛНЕНИЕ РАБОТ ПО ОБСЛУЖИВАНИЮ ОБОРУДОВАНИЯ</w:t>
      </w:r>
    </w:p>
    <w:p w:rsidR="00ED74B6" w:rsidRPr="001E55C6" w:rsidRDefault="00ED74B6" w:rsidP="00ED74B6">
      <w:pPr>
        <w:tabs>
          <w:tab w:val="left" w:pos="284"/>
        </w:tabs>
        <w:spacing w:after="0" w:line="240" w:lineRule="auto"/>
        <w:jc w:val="center"/>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color w:val="000000"/>
          <w:sz w:val="28"/>
          <w:szCs w:val="28"/>
          <w:lang w:eastAsia="ru-RU"/>
        </w:rPr>
        <w:t>ПОДГОТОВИТЕЛЬНО-РАСКРОЙНОГО ПРОИЗВОДСТВА</w:t>
      </w:r>
    </w:p>
    <w:p w:rsidR="00ED74B6" w:rsidRPr="001E55C6" w:rsidRDefault="00ED74B6" w:rsidP="00ED74B6">
      <w:pPr>
        <w:tabs>
          <w:tab w:val="left" w:pos="284"/>
        </w:tabs>
        <w:spacing w:after="0" w:line="240" w:lineRule="auto"/>
        <w:jc w:val="center"/>
        <w:rPr>
          <w:rFonts w:ascii="Times New Roman" w:eastAsia="Times New Roman" w:hAnsi="Times New Roman" w:cs="Times New Roman"/>
          <w:b/>
          <w:caps/>
          <w:sz w:val="28"/>
          <w:szCs w:val="28"/>
          <w:lang w:eastAsia="ru-RU"/>
        </w:rPr>
      </w:pPr>
    </w:p>
    <w:p w:rsidR="00ED74B6" w:rsidRPr="001E55C6" w:rsidRDefault="00ED74B6" w:rsidP="00ED74B6">
      <w:pPr>
        <w:spacing w:after="0" w:line="240" w:lineRule="auto"/>
        <w:ind w:firstLine="709"/>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sz w:val="28"/>
          <w:szCs w:val="28"/>
          <w:lang w:eastAsia="ru-RU"/>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77"/>
        <w:gridCol w:w="350"/>
        <w:gridCol w:w="2061"/>
        <w:gridCol w:w="774"/>
        <w:gridCol w:w="1434"/>
        <w:gridCol w:w="832"/>
        <w:gridCol w:w="1701"/>
        <w:gridCol w:w="783"/>
        <w:gridCol w:w="1910"/>
        <w:gridCol w:w="1305"/>
        <w:gridCol w:w="209"/>
        <w:gridCol w:w="1038"/>
        <w:gridCol w:w="1781"/>
      </w:tblGrid>
      <w:tr w:rsidR="00ED74B6" w:rsidRPr="001E55C6" w:rsidTr="006A61C5">
        <w:trPr>
          <w:trHeight w:val="283"/>
        </w:trPr>
        <w:tc>
          <w:tcPr>
            <w:tcW w:w="497" w:type="pct"/>
            <w:gridSpan w:val="2"/>
            <w:vMerge w:val="restart"/>
            <w:tcBorders>
              <w:bottom w:val="single" w:sz="4" w:space="0" w:color="auto"/>
            </w:tcBorders>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Коды </w:t>
            </w:r>
            <w:proofErr w:type="spellStart"/>
            <w:r w:rsidRPr="001E55C6">
              <w:rPr>
                <w:rFonts w:ascii="Times New Roman" w:eastAsia="Times New Roman" w:hAnsi="Times New Roman" w:cs="Times New Roman"/>
                <w:color w:val="000000"/>
                <w:sz w:val="24"/>
                <w:szCs w:val="24"/>
                <w:lang w:eastAsia="ru-RU"/>
              </w:rPr>
              <w:t>профессио</w:t>
            </w:r>
            <w:proofErr w:type="spellEnd"/>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proofErr w:type="spellStart"/>
            <w:r w:rsidRPr="001E55C6">
              <w:rPr>
                <w:rFonts w:ascii="Times New Roman" w:eastAsia="Times New Roman" w:hAnsi="Times New Roman" w:cs="Times New Roman"/>
                <w:color w:val="000000"/>
                <w:sz w:val="24"/>
                <w:szCs w:val="24"/>
                <w:lang w:eastAsia="ru-RU"/>
              </w:rPr>
              <w:t>нальных</w:t>
            </w:r>
            <w:proofErr w:type="spellEnd"/>
            <w:r w:rsidRPr="001E55C6">
              <w:rPr>
                <w:rFonts w:ascii="Times New Roman" w:eastAsia="Times New Roman" w:hAnsi="Times New Roman" w:cs="Times New Roman"/>
                <w:color w:val="000000"/>
                <w:sz w:val="24"/>
                <w:szCs w:val="24"/>
                <w:lang w:eastAsia="ru-RU"/>
              </w:rPr>
              <w:t xml:space="preserve"> общих компетенций</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ЛР</w:t>
            </w:r>
          </w:p>
        </w:tc>
        <w:tc>
          <w:tcPr>
            <w:tcW w:w="671" w:type="pct"/>
            <w:vMerge w:val="restart"/>
            <w:tcBorders>
              <w:bottom w:val="single" w:sz="4" w:space="0" w:color="auto"/>
            </w:tcBorders>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Наименования разделов профессионального модуля</w:t>
            </w:r>
          </w:p>
        </w:tc>
        <w:tc>
          <w:tcPr>
            <w:tcW w:w="252" w:type="pct"/>
            <w:vMerge w:val="restart"/>
            <w:tcBorders>
              <w:bottom w:val="single" w:sz="4" w:space="0" w:color="auto"/>
            </w:tcBorders>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Cs/>
                <w:color w:val="000000"/>
                <w:sz w:val="24"/>
                <w:szCs w:val="24"/>
                <w:lang w:eastAsia="ru-RU"/>
              </w:rPr>
            </w:pPr>
            <w:r w:rsidRPr="001E55C6">
              <w:rPr>
                <w:rFonts w:ascii="Times New Roman" w:eastAsia="Times New Roman" w:hAnsi="Times New Roman" w:cs="Times New Roman"/>
                <w:iCs/>
                <w:color w:val="000000"/>
                <w:sz w:val="24"/>
                <w:szCs w:val="24"/>
                <w:lang w:eastAsia="ru-RU"/>
              </w:rPr>
              <w:t>Всего,</w:t>
            </w:r>
          </w:p>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iCs/>
                <w:color w:val="000000"/>
                <w:sz w:val="24"/>
                <w:szCs w:val="24"/>
                <w:lang w:eastAsia="ru-RU"/>
              </w:rPr>
              <w:t>час.</w:t>
            </w:r>
          </w:p>
        </w:tc>
        <w:tc>
          <w:tcPr>
            <w:tcW w:w="467" w:type="pct"/>
            <w:vMerge w:val="restart"/>
            <w:tcBorders>
              <w:bottom w:val="single" w:sz="4" w:space="0" w:color="auto"/>
            </w:tcBorders>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Cs/>
                <w:color w:val="000000"/>
                <w:sz w:val="24"/>
                <w:szCs w:val="24"/>
                <w:lang w:eastAsia="ru-RU"/>
              </w:rPr>
            </w:pPr>
            <w:r w:rsidRPr="001E55C6">
              <w:rPr>
                <w:rFonts w:ascii="Times New Roman" w:eastAsia="Times New Roman" w:hAnsi="Times New Roman" w:cs="Times New Roman"/>
                <w:iCs/>
                <w:color w:val="000000"/>
                <w:sz w:val="24"/>
                <w:szCs w:val="24"/>
                <w:lang w:eastAsia="ru-RU"/>
              </w:rPr>
              <w:t>В т.ч. в форме практической. подготовки</w:t>
            </w:r>
          </w:p>
          <w:p w:rsidR="00ED74B6" w:rsidRPr="001E55C6" w:rsidRDefault="00ED74B6" w:rsidP="006A61C5">
            <w:pPr>
              <w:spacing w:after="0" w:line="240" w:lineRule="auto"/>
              <w:ind w:left="-57" w:right="-57"/>
              <w:jc w:val="center"/>
              <w:rPr>
                <w:rFonts w:ascii="Times New Roman" w:eastAsia="Times New Roman" w:hAnsi="Times New Roman" w:cs="Times New Roman"/>
                <w:color w:val="000000"/>
                <w:spacing w:val="-8"/>
                <w:sz w:val="24"/>
                <w:szCs w:val="24"/>
                <w:lang w:eastAsia="ru-RU"/>
              </w:rPr>
            </w:pPr>
            <w:r w:rsidRPr="001E55C6">
              <w:rPr>
                <w:rFonts w:ascii="Times New Roman" w:eastAsia="Times New Roman" w:hAnsi="Times New Roman" w:cs="Times New Roman"/>
                <w:iCs/>
                <w:color w:val="000000"/>
                <w:spacing w:val="-8"/>
                <w:sz w:val="24"/>
                <w:szCs w:val="24"/>
                <w:lang w:eastAsia="ru-RU"/>
              </w:rPr>
              <w:t>(6+8+10+11)</w:t>
            </w:r>
          </w:p>
        </w:tc>
        <w:tc>
          <w:tcPr>
            <w:tcW w:w="3113" w:type="pct"/>
            <w:gridSpan w:val="8"/>
            <w:tcBorders>
              <w:bottom w:val="single" w:sz="4" w:space="0" w:color="auto"/>
            </w:tcBorders>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Объем профессионального модуля, </w:t>
            </w:r>
            <w:proofErr w:type="spellStart"/>
            <w:r w:rsidRPr="001E55C6">
              <w:rPr>
                <w:rFonts w:ascii="Times New Roman" w:eastAsia="Times New Roman" w:hAnsi="Times New Roman" w:cs="Times New Roman"/>
                <w:color w:val="000000"/>
                <w:sz w:val="24"/>
                <w:szCs w:val="24"/>
                <w:lang w:eastAsia="ru-RU"/>
              </w:rPr>
              <w:t>ак</w:t>
            </w:r>
            <w:proofErr w:type="spellEnd"/>
            <w:r w:rsidRPr="001E55C6">
              <w:rPr>
                <w:rFonts w:ascii="Times New Roman" w:eastAsia="Times New Roman" w:hAnsi="Times New Roman" w:cs="Times New Roman"/>
                <w:color w:val="000000"/>
                <w:sz w:val="24"/>
                <w:szCs w:val="24"/>
                <w:lang w:eastAsia="ru-RU"/>
              </w:rPr>
              <w:t>. час.</w:t>
            </w:r>
          </w:p>
        </w:tc>
      </w:tr>
      <w:tr w:rsidR="00ED74B6" w:rsidRPr="001E55C6" w:rsidTr="006A61C5">
        <w:trPr>
          <w:trHeight w:val="58"/>
        </w:trPr>
        <w:tc>
          <w:tcPr>
            <w:tcW w:w="497" w:type="pct"/>
            <w:gridSpan w:val="2"/>
            <w:vMerge/>
          </w:tcPr>
          <w:p w:rsidR="00ED74B6" w:rsidRPr="001E55C6" w:rsidRDefault="00ED74B6" w:rsidP="006A61C5">
            <w:pPr>
              <w:spacing w:after="0" w:line="240" w:lineRule="auto"/>
              <w:ind w:left="-57" w:right="-57"/>
              <w:jc w:val="center"/>
              <w:rPr>
                <w:rFonts w:ascii="Times New Roman" w:eastAsia="Times New Roman" w:hAnsi="Times New Roman" w:cs="Times New Roman"/>
                <w:i/>
                <w:color w:val="000000"/>
                <w:sz w:val="24"/>
                <w:szCs w:val="24"/>
                <w:lang w:eastAsia="ru-RU"/>
              </w:rPr>
            </w:pPr>
          </w:p>
        </w:tc>
        <w:tc>
          <w:tcPr>
            <w:tcW w:w="671" w:type="pct"/>
            <w:vMerge/>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
                <w:color w:val="000000"/>
                <w:sz w:val="24"/>
                <w:szCs w:val="24"/>
                <w:lang w:eastAsia="ru-RU"/>
              </w:rPr>
            </w:pPr>
          </w:p>
        </w:tc>
        <w:tc>
          <w:tcPr>
            <w:tcW w:w="252" w:type="pct"/>
            <w:vMerge/>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
                <w:iCs/>
                <w:color w:val="000000"/>
                <w:sz w:val="24"/>
                <w:szCs w:val="24"/>
                <w:lang w:eastAsia="ru-RU"/>
              </w:rPr>
            </w:pPr>
          </w:p>
        </w:tc>
        <w:tc>
          <w:tcPr>
            <w:tcW w:w="467" w:type="pct"/>
            <w:vMerge/>
            <w:shd w:val="clear" w:color="auto" w:fill="FFFF00"/>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p>
        </w:tc>
        <w:tc>
          <w:tcPr>
            <w:tcW w:w="2195" w:type="pct"/>
            <w:gridSpan w:val="6"/>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Обучение по МДК</w:t>
            </w:r>
          </w:p>
        </w:tc>
        <w:tc>
          <w:tcPr>
            <w:tcW w:w="918" w:type="pct"/>
            <w:gridSpan w:val="2"/>
            <w:vMerge w:val="restart"/>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Практики</w:t>
            </w:r>
          </w:p>
        </w:tc>
      </w:tr>
      <w:tr w:rsidR="00ED74B6" w:rsidRPr="001E55C6" w:rsidTr="006A61C5">
        <w:tc>
          <w:tcPr>
            <w:tcW w:w="497" w:type="pct"/>
            <w:gridSpan w:val="2"/>
            <w:vMerge/>
          </w:tcPr>
          <w:p w:rsidR="00ED74B6" w:rsidRPr="001E55C6" w:rsidRDefault="00ED74B6" w:rsidP="006A61C5">
            <w:pPr>
              <w:spacing w:after="0" w:line="240" w:lineRule="auto"/>
              <w:ind w:left="-57" w:right="-57"/>
              <w:jc w:val="center"/>
              <w:rPr>
                <w:rFonts w:ascii="Times New Roman" w:eastAsia="Times New Roman" w:hAnsi="Times New Roman" w:cs="Times New Roman"/>
                <w:i/>
                <w:color w:val="000000"/>
                <w:sz w:val="24"/>
                <w:szCs w:val="24"/>
                <w:lang w:eastAsia="ru-RU"/>
              </w:rPr>
            </w:pPr>
          </w:p>
        </w:tc>
        <w:tc>
          <w:tcPr>
            <w:tcW w:w="671" w:type="pct"/>
            <w:vMerge/>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
                <w:color w:val="000000"/>
                <w:sz w:val="24"/>
                <w:szCs w:val="24"/>
                <w:lang w:eastAsia="ru-RU"/>
              </w:rPr>
            </w:pPr>
          </w:p>
        </w:tc>
        <w:tc>
          <w:tcPr>
            <w:tcW w:w="252" w:type="pct"/>
            <w:vMerge/>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
                <w:iCs/>
                <w:color w:val="000000"/>
                <w:sz w:val="24"/>
                <w:szCs w:val="24"/>
                <w:lang w:eastAsia="ru-RU"/>
              </w:rPr>
            </w:pPr>
          </w:p>
        </w:tc>
        <w:tc>
          <w:tcPr>
            <w:tcW w:w="467" w:type="pct"/>
            <w:vMerge/>
            <w:shd w:val="clear" w:color="auto" w:fill="FFFF00"/>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p>
        </w:tc>
        <w:tc>
          <w:tcPr>
            <w:tcW w:w="271" w:type="pct"/>
            <w:vMerge w:val="restart"/>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Всего</w:t>
            </w:r>
          </w:p>
        </w:tc>
        <w:tc>
          <w:tcPr>
            <w:tcW w:w="1924" w:type="pct"/>
            <w:gridSpan w:val="5"/>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В том числе</w:t>
            </w:r>
          </w:p>
        </w:tc>
        <w:tc>
          <w:tcPr>
            <w:tcW w:w="918" w:type="pct"/>
            <w:gridSpan w:val="2"/>
            <w:vMerge/>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
                <w:color w:val="000000"/>
                <w:sz w:val="24"/>
                <w:szCs w:val="24"/>
                <w:lang w:eastAsia="ru-RU"/>
              </w:rPr>
            </w:pPr>
          </w:p>
        </w:tc>
      </w:tr>
      <w:tr w:rsidR="00ED74B6" w:rsidRPr="001E55C6" w:rsidTr="006A61C5">
        <w:trPr>
          <w:cantSplit/>
          <w:trHeight w:val="737"/>
        </w:trPr>
        <w:tc>
          <w:tcPr>
            <w:tcW w:w="497" w:type="pct"/>
            <w:gridSpan w:val="2"/>
            <w:vMerge/>
          </w:tcPr>
          <w:p w:rsidR="00ED74B6" w:rsidRPr="001E55C6" w:rsidRDefault="00ED74B6" w:rsidP="006A61C5">
            <w:pPr>
              <w:spacing w:after="0" w:line="240" w:lineRule="auto"/>
              <w:ind w:left="-57" w:right="-57"/>
              <w:jc w:val="center"/>
              <w:rPr>
                <w:rFonts w:ascii="Times New Roman" w:eastAsia="Times New Roman" w:hAnsi="Times New Roman" w:cs="Times New Roman"/>
                <w:i/>
                <w:color w:val="000000"/>
                <w:sz w:val="24"/>
                <w:szCs w:val="24"/>
                <w:lang w:eastAsia="ru-RU"/>
              </w:rPr>
            </w:pPr>
          </w:p>
        </w:tc>
        <w:tc>
          <w:tcPr>
            <w:tcW w:w="671" w:type="pct"/>
            <w:vMerge/>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
                <w:color w:val="000000"/>
                <w:sz w:val="24"/>
                <w:szCs w:val="24"/>
                <w:lang w:eastAsia="ru-RU"/>
              </w:rPr>
            </w:pPr>
          </w:p>
        </w:tc>
        <w:tc>
          <w:tcPr>
            <w:tcW w:w="252" w:type="pct"/>
            <w:vMerge/>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i/>
                <w:color w:val="000000"/>
                <w:sz w:val="24"/>
                <w:szCs w:val="24"/>
                <w:lang w:eastAsia="ru-RU"/>
              </w:rPr>
            </w:pPr>
          </w:p>
        </w:tc>
        <w:tc>
          <w:tcPr>
            <w:tcW w:w="467" w:type="pct"/>
            <w:vMerge/>
            <w:shd w:val="clear" w:color="auto" w:fill="FFFF00"/>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
                <w:color w:val="000000"/>
                <w:sz w:val="24"/>
                <w:szCs w:val="24"/>
                <w:lang w:eastAsia="ru-RU"/>
              </w:rPr>
            </w:pPr>
          </w:p>
        </w:tc>
        <w:tc>
          <w:tcPr>
            <w:tcW w:w="271" w:type="pct"/>
            <w:vMerge/>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
                <w:color w:val="000000"/>
                <w:sz w:val="24"/>
                <w:szCs w:val="24"/>
                <w:lang w:eastAsia="ru-RU"/>
              </w:rPr>
            </w:pPr>
          </w:p>
        </w:tc>
        <w:tc>
          <w:tcPr>
            <w:tcW w:w="554" w:type="pct"/>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Лабораторных</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и практических</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i/>
                <w:color w:val="000000"/>
                <w:sz w:val="24"/>
                <w:szCs w:val="24"/>
                <w:lang w:eastAsia="ru-RU"/>
              </w:rPr>
            </w:pPr>
            <w:r w:rsidRPr="001E55C6">
              <w:rPr>
                <w:rFonts w:ascii="Times New Roman" w:eastAsia="Times New Roman" w:hAnsi="Times New Roman" w:cs="Times New Roman"/>
                <w:color w:val="000000"/>
                <w:sz w:val="24"/>
                <w:szCs w:val="24"/>
                <w:lang w:eastAsia="ru-RU"/>
              </w:rPr>
              <w:t>занятий</w:t>
            </w:r>
          </w:p>
        </w:tc>
        <w:tc>
          <w:tcPr>
            <w:tcW w:w="255" w:type="pct"/>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color w:val="000000"/>
                <w:sz w:val="24"/>
                <w:szCs w:val="24"/>
                <w:lang w:eastAsia="ru-RU"/>
              </w:rPr>
            </w:pPr>
            <w:r w:rsidRPr="001E55C6">
              <w:rPr>
                <w:rFonts w:ascii="Times New Roman" w:eastAsia="Times New Roman" w:hAnsi="Times New Roman" w:cs="Times New Roman"/>
                <w:color w:val="000000"/>
                <w:sz w:val="24"/>
                <w:szCs w:val="24"/>
                <w:lang w:eastAsia="ru-RU"/>
              </w:rPr>
              <w:t>Курсовых работ (проектов)</w:t>
            </w:r>
          </w:p>
        </w:tc>
        <w:tc>
          <w:tcPr>
            <w:tcW w:w="622" w:type="pct"/>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Самостоятельная</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работа</w:t>
            </w:r>
          </w:p>
        </w:tc>
        <w:tc>
          <w:tcPr>
            <w:tcW w:w="493" w:type="pct"/>
            <w:gridSpan w:val="2"/>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color w:val="000000"/>
                <w:spacing w:val="-2"/>
                <w:sz w:val="24"/>
                <w:szCs w:val="24"/>
                <w:lang w:eastAsia="ru-RU"/>
              </w:rPr>
            </w:pPr>
            <w:r w:rsidRPr="001E55C6">
              <w:rPr>
                <w:rFonts w:ascii="Times New Roman" w:eastAsia="Times New Roman" w:hAnsi="Times New Roman" w:cs="Times New Roman"/>
                <w:color w:val="000000"/>
                <w:spacing w:val="-2"/>
                <w:sz w:val="24"/>
                <w:szCs w:val="24"/>
                <w:lang w:eastAsia="ru-RU"/>
              </w:rPr>
              <w:t>Промежуточная аттестация</w:t>
            </w:r>
          </w:p>
        </w:tc>
        <w:tc>
          <w:tcPr>
            <w:tcW w:w="338" w:type="pct"/>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
                <w:color w:val="000000"/>
                <w:sz w:val="24"/>
                <w:szCs w:val="24"/>
                <w:lang w:eastAsia="ru-RU"/>
              </w:rPr>
            </w:pPr>
            <w:r w:rsidRPr="001E55C6">
              <w:rPr>
                <w:rFonts w:ascii="Times New Roman" w:eastAsia="Times New Roman" w:hAnsi="Times New Roman" w:cs="Times New Roman"/>
                <w:color w:val="000000"/>
                <w:sz w:val="24"/>
                <w:szCs w:val="24"/>
                <w:lang w:eastAsia="ru-RU"/>
              </w:rPr>
              <w:t>Учебная</w:t>
            </w:r>
          </w:p>
        </w:tc>
        <w:tc>
          <w:tcPr>
            <w:tcW w:w="580" w:type="pct"/>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
                <w:color w:val="000000"/>
                <w:sz w:val="24"/>
                <w:szCs w:val="24"/>
                <w:lang w:eastAsia="ru-RU"/>
              </w:rPr>
            </w:pPr>
            <w:r w:rsidRPr="001E55C6">
              <w:rPr>
                <w:rFonts w:ascii="Times New Roman" w:eastAsia="Times New Roman" w:hAnsi="Times New Roman" w:cs="Times New Roman"/>
                <w:color w:val="000000"/>
                <w:sz w:val="24"/>
                <w:szCs w:val="24"/>
                <w:lang w:eastAsia="ru-RU"/>
              </w:rPr>
              <w:t>Производственная</w:t>
            </w:r>
          </w:p>
        </w:tc>
      </w:tr>
      <w:tr w:rsidR="00ED74B6" w:rsidRPr="001E55C6" w:rsidTr="006A61C5">
        <w:trPr>
          <w:trHeight w:val="283"/>
        </w:trPr>
        <w:tc>
          <w:tcPr>
            <w:tcW w:w="497" w:type="pct"/>
            <w:gridSpan w:val="2"/>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671"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3</w:t>
            </w:r>
          </w:p>
        </w:tc>
        <w:tc>
          <w:tcPr>
            <w:tcW w:w="467"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4</w:t>
            </w:r>
          </w:p>
        </w:tc>
        <w:tc>
          <w:tcPr>
            <w:tcW w:w="271"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5</w:t>
            </w:r>
          </w:p>
        </w:tc>
        <w:tc>
          <w:tcPr>
            <w:tcW w:w="554"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6</w:t>
            </w:r>
          </w:p>
        </w:tc>
        <w:tc>
          <w:tcPr>
            <w:tcW w:w="255"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7</w:t>
            </w:r>
          </w:p>
        </w:tc>
        <w:tc>
          <w:tcPr>
            <w:tcW w:w="62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8</w:t>
            </w:r>
          </w:p>
        </w:tc>
        <w:tc>
          <w:tcPr>
            <w:tcW w:w="493" w:type="pct"/>
            <w:gridSpan w:val="2"/>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9</w:t>
            </w:r>
          </w:p>
        </w:tc>
        <w:tc>
          <w:tcPr>
            <w:tcW w:w="338"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10</w:t>
            </w:r>
          </w:p>
        </w:tc>
        <w:tc>
          <w:tcPr>
            <w:tcW w:w="580"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11</w:t>
            </w:r>
          </w:p>
        </w:tc>
      </w:tr>
      <w:tr w:rsidR="00ED74B6" w:rsidRPr="001E55C6" w:rsidTr="006A61C5">
        <w:tc>
          <w:tcPr>
            <w:tcW w:w="497"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ПК 1.1</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ОК 1‒ОК 7</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ЛР 13 – ЛР 20</w:t>
            </w:r>
          </w:p>
        </w:tc>
        <w:tc>
          <w:tcPr>
            <w:tcW w:w="671" w:type="pct"/>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Раздел 1. Контролирование качества и размерных характеристик текстильных материалов на автоматизированных комплексах</w:t>
            </w:r>
          </w:p>
        </w:tc>
        <w:tc>
          <w:tcPr>
            <w:tcW w:w="25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72</w:t>
            </w:r>
          </w:p>
        </w:tc>
        <w:tc>
          <w:tcPr>
            <w:tcW w:w="467"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16</w:t>
            </w:r>
          </w:p>
        </w:tc>
        <w:tc>
          <w:tcPr>
            <w:tcW w:w="271"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72</w:t>
            </w:r>
          </w:p>
        </w:tc>
        <w:tc>
          <w:tcPr>
            <w:tcW w:w="554"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color w:val="000000"/>
                <w:sz w:val="24"/>
                <w:szCs w:val="24"/>
                <w:lang w:eastAsia="ru-RU"/>
              </w:rPr>
              <w:t>16</w:t>
            </w:r>
          </w:p>
        </w:tc>
        <w:tc>
          <w:tcPr>
            <w:tcW w:w="255"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62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24</w:t>
            </w:r>
          </w:p>
        </w:tc>
        <w:tc>
          <w:tcPr>
            <w:tcW w:w="493" w:type="pct"/>
            <w:gridSpan w:val="2"/>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Э</w:t>
            </w:r>
          </w:p>
        </w:tc>
        <w:tc>
          <w:tcPr>
            <w:tcW w:w="338"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w:t>
            </w:r>
          </w:p>
        </w:tc>
        <w:tc>
          <w:tcPr>
            <w:tcW w:w="580"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w:t>
            </w:r>
          </w:p>
        </w:tc>
      </w:tr>
      <w:tr w:rsidR="00ED74B6" w:rsidRPr="001E55C6" w:rsidTr="006A61C5">
        <w:trPr>
          <w:trHeight w:val="314"/>
        </w:trPr>
        <w:tc>
          <w:tcPr>
            <w:tcW w:w="497"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ПК 1.2</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ОК 1‒ОК 7</w:t>
            </w:r>
          </w:p>
        </w:tc>
        <w:tc>
          <w:tcPr>
            <w:tcW w:w="671" w:type="pct"/>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Раздел 2. Настилание текстильных материалов для раскроя</w:t>
            </w:r>
          </w:p>
        </w:tc>
        <w:tc>
          <w:tcPr>
            <w:tcW w:w="25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168</w:t>
            </w:r>
          </w:p>
        </w:tc>
        <w:tc>
          <w:tcPr>
            <w:tcW w:w="467"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122</w:t>
            </w:r>
          </w:p>
        </w:tc>
        <w:tc>
          <w:tcPr>
            <w:tcW w:w="271"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60</w:t>
            </w:r>
          </w:p>
        </w:tc>
        <w:tc>
          <w:tcPr>
            <w:tcW w:w="554"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color w:val="000000"/>
                <w:sz w:val="24"/>
                <w:szCs w:val="24"/>
                <w:lang w:eastAsia="ru-RU"/>
              </w:rPr>
              <w:t>14</w:t>
            </w:r>
          </w:p>
        </w:tc>
        <w:tc>
          <w:tcPr>
            <w:tcW w:w="255"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62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20</w:t>
            </w:r>
          </w:p>
        </w:tc>
        <w:tc>
          <w:tcPr>
            <w:tcW w:w="493" w:type="pct"/>
            <w:gridSpan w:val="2"/>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ДЗ</w:t>
            </w:r>
          </w:p>
        </w:tc>
        <w:tc>
          <w:tcPr>
            <w:tcW w:w="338"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72</w:t>
            </w:r>
          </w:p>
        </w:tc>
        <w:tc>
          <w:tcPr>
            <w:tcW w:w="580"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36</w:t>
            </w:r>
          </w:p>
        </w:tc>
      </w:tr>
      <w:tr w:rsidR="00ED74B6" w:rsidRPr="001E55C6" w:rsidTr="006A61C5">
        <w:trPr>
          <w:trHeight w:val="314"/>
        </w:trPr>
        <w:tc>
          <w:tcPr>
            <w:tcW w:w="497"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ПК 1.3</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ОК 1‒ОК 7</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ЛР 13 – ЛР 20</w:t>
            </w:r>
          </w:p>
        </w:tc>
        <w:tc>
          <w:tcPr>
            <w:tcW w:w="671" w:type="pct"/>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Раздел 3. Выполнение обслуживания автоматизированного раскройного </w:t>
            </w:r>
            <w:r w:rsidRPr="001E55C6">
              <w:rPr>
                <w:rFonts w:ascii="Times New Roman" w:eastAsia="Times New Roman" w:hAnsi="Times New Roman" w:cs="Times New Roman"/>
                <w:color w:val="000000"/>
                <w:sz w:val="24"/>
                <w:szCs w:val="24"/>
                <w:lang w:eastAsia="ru-RU"/>
              </w:rPr>
              <w:lastRenderedPageBreak/>
              <w:t>комплекса</w:t>
            </w:r>
          </w:p>
        </w:tc>
        <w:tc>
          <w:tcPr>
            <w:tcW w:w="25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lastRenderedPageBreak/>
              <w:t>18</w:t>
            </w:r>
          </w:p>
        </w:tc>
        <w:tc>
          <w:tcPr>
            <w:tcW w:w="467"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271"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18</w:t>
            </w:r>
          </w:p>
        </w:tc>
        <w:tc>
          <w:tcPr>
            <w:tcW w:w="554"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255"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62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493" w:type="pct"/>
            <w:gridSpan w:val="2"/>
            <w:vMerge w:val="restar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b/>
                <w:color w:val="000000"/>
                <w:sz w:val="24"/>
                <w:szCs w:val="24"/>
                <w:lang w:eastAsia="ru-RU"/>
              </w:rPr>
              <w:t>Э</w:t>
            </w:r>
          </w:p>
        </w:tc>
        <w:tc>
          <w:tcPr>
            <w:tcW w:w="338"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w:t>
            </w:r>
          </w:p>
        </w:tc>
        <w:tc>
          <w:tcPr>
            <w:tcW w:w="580"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w:t>
            </w:r>
          </w:p>
        </w:tc>
      </w:tr>
      <w:tr w:rsidR="00ED74B6" w:rsidRPr="001E55C6" w:rsidTr="006A61C5">
        <w:trPr>
          <w:trHeight w:val="314"/>
        </w:trPr>
        <w:tc>
          <w:tcPr>
            <w:tcW w:w="497"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lastRenderedPageBreak/>
              <w:t>ПК 1.4</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ОК 1‒ОК 7</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ЛР 13 – ЛР 20</w:t>
            </w:r>
          </w:p>
        </w:tc>
        <w:tc>
          <w:tcPr>
            <w:tcW w:w="671" w:type="pct"/>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Раздел 4. Выполнение расчета кусков материалов для раскроя</w:t>
            </w:r>
          </w:p>
        </w:tc>
        <w:tc>
          <w:tcPr>
            <w:tcW w:w="25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8</w:t>
            </w:r>
          </w:p>
        </w:tc>
        <w:tc>
          <w:tcPr>
            <w:tcW w:w="467"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4</w:t>
            </w:r>
          </w:p>
        </w:tc>
        <w:tc>
          <w:tcPr>
            <w:tcW w:w="271"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8</w:t>
            </w:r>
          </w:p>
        </w:tc>
        <w:tc>
          <w:tcPr>
            <w:tcW w:w="554"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4</w:t>
            </w:r>
          </w:p>
        </w:tc>
        <w:tc>
          <w:tcPr>
            <w:tcW w:w="255"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62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493" w:type="pct"/>
            <w:gridSpan w:val="2"/>
            <w:vMerge/>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p>
        </w:tc>
        <w:tc>
          <w:tcPr>
            <w:tcW w:w="338"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w:t>
            </w:r>
          </w:p>
        </w:tc>
        <w:tc>
          <w:tcPr>
            <w:tcW w:w="580"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w:t>
            </w:r>
          </w:p>
        </w:tc>
      </w:tr>
      <w:tr w:rsidR="00ED74B6" w:rsidRPr="001E55C6" w:rsidTr="006A61C5">
        <w:trPr>
          <w:trHeight w:val="314"/>
        </w:trPr>
        <w:tc>
          <w:tcPr>
            <w:tcW w:w="497"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ПК 1.5</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ОК 1‒ОК 7</w:t>
            </w:r>
          </w:p>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ЛР 13 – ЛР 20</w:t>
            </w:r>
          </w:p>
        </w:tc>
        <w:tc>
          <w:tcPr>
            <w:tcW w:w="671" w:type="pct"/>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Раздел 5. Комплектование кусков текстильных материалов для раскроя</w:t>
            </w:r>
          </w:p>
        </w:tc>
        <w:tc>
          <w:tcPr>
            <w:tcW w:w="25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14</w:t>
            </w:r>
          </w:p>
        </w:tc>
        <w:tc>
          <w:tcPr>
            <w:tcW w:w="467"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8</w:t>
            </w:r>
          </w:p>
        </w:tc>
        <w:tc>
          <w:tcPr>
            <w:tcW w:w="271"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14</w:t>
            </w:r>
          </w:p>
        </w:tc>
        <w:tc>
          <w:tcPr>
            <w:tcW w:w="554"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8</w:t>
            </w:r>
          </w:p>
        </w:tc>
        <w:tc>
          <w:tcPr>
            <w:tcW w:w="255"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622"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w:t>
            </w:r>
          </w:p>
        </w:tc>
        <w:tc>
          <w:tcPr>
            <w:tcW w:w="493" w:type="pct"/>
            <w:gridSpan w:val="2"/>
            <w:vMerge/>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p>
        </w:tc>
        <w:tc>
          <w:tcPr>
            <w:tcW w:w="338"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w:t>
            </w:r>
          </w:p>
        </w:tc>
        <w:tc>
          <w:tcPr>
            <w:tcW w:w="580"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p>
        </w:tc>
      </w:tr>
      <w:tr w:rsidR="00ED74B6" w:rsidRPr="001E55C6" w:rsidTr="006A61C5">
        <w:tc>
          <w:tcPr>
            <w:tcW w:w="497"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i/>
                <w:color w:val="000000"/>
                <w:sz w:val="24"/>
                <w:szCs w:val="24"/>
                <w:lang w:eastAsia="ru-RU"/>
              </w:rPr>
            </w:pPr>
          </w:p>
        </w:tc>
        <w:tc>
          <w:tcPr>
            <w:tcW w:w="671" w:type="pct"/>
          </w:tcPr>
          <w:p w:rsidR="00ED74B6" w:rsidRPr="001E55C6" w:rsidRDefault="00ED74B6" w:rsidP="006A61C5">
            <w:pPr>
              <w:suppressAutoHyphens/>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Производственная практика</w:t>
            </w:r>
          </w:p>
          <w:p w:rsidR="00ED74B6" w:rsidRPr="001E55C6" w:rsidRDefault="00ED74B6" w:rsidP="006A61C5">
            <w:pPr>
              <w:suppressAutoHyphens/>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(по профилю специальности), часов</w:t>
            </w:r>
          </w:p>
          <w:p w:rsidR="00ED74B6" w:rsidRPr="001E55C6" w:rsidRDefault="00ED74B6" w:rsidP="006A61C5">
            <w:pPr>
              <w:suppressAutoHyphens/>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i/>
                <w:color w:val="000000"/>
                <w:sz w:val="24"/>
                <w:szCs w:val="24"/>
                <w:lang w:eastAsia="ru-RU"/>
              </w:rPr>
              <w:t>(если предусмотрена итоговая (концентрированная практика</w:t>
            </w:r>
            <w:r w:rsidRPr="001E55C6">
              <w:rPr>
                <w:rFonts w:ascii="Times New Roman" w:eastAsia="Times New Roman" w:hAnsi="Times New Roman" w:cs="Times New Roman"/>
                <w:color w:val="000000"/>
                <w:sz w:val="24"/>
                <w:szCs w:val="24"/>
                <w:lang w:eastAsia="ru-RU"/>
              </w:rPr>
              <w:t>)</w:t>
            </w:r>
          </w:p>
        </w:tc>
        <w:tc>
          <w:tcPr>
            <w:tcW w:w="252" w:type="pct"/>
            <w:vAlign w:val="center"/>
          </w:tcPr>
          <w:p w:rsidR="00ED74B6" w:rsidRPr="001E55C6" w:rsidRDefault="00ED74B6" w:rsidP="006A61C5">
            <w:pPr>
              <w:suppressAutoHyphens/>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72</w:t>
            </w:r>
          </w:p>
        </w:tc>
        <w:tc>
          <w:tcPr>
            <w:tcW w:w="467" w:type="pct"/>
            <w:shd w:val="clear" w:color="auto" w:fill="C0C0C0"/>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72</w:t>
            </w:r>
          </w:p>
        </w:tc>
        <w:tc>
          <w:tcPr>
            <w:tcW w:w="271" w:type="pct"/>
            <w:shd w:val="clear" w:color="auto" w:fill="C0C0C0"/>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p>
        </w:tc>
        <w:tc>
          <w:tcPr>
            <w:tcW w:w="554" w:type="pct"/>
            <w:shd w:val="clear" w:color="auto" w:fill="C0C0C0"/>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p>
        </w:tc>
        <w:tc>
          <w:tcPr>
            <w:tcW w:w="1708" w:type="pct"/>
            <w:gridSpan w:val="5"/>
            <w:shd w:val="clear" w:color="auto" w:fill="C0C0C0"/>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p>
        </w:tc>
        <w:tc>
          <w:tcPr>
            <w:tcW w:w="580" w:type="pct"/>
            <w:vAlign w:val="center"/>
          </w:tcPr>
          <w:p w:rsidR="00ED74B6" w:rsidRPr="001E55C6"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72</w:t>
            </w:r>
          </w:p>
        </w:tc>
      </w:tr>
      <w:tr w:rsidR="00ED74B6" w:rsidRPr="001E55C6" w:rsidTr="006A61C5">
        <w:tc>
          <w:tcPr>
            <w:tcW w:w="5000" w:type="pct"/>
            <w:gridSpan w:val="13"/>
          </w:tcPr>
          <w:p w:rsidR="00ED74B6" w:rsidRPr="001E55C6" w:rsidRDefault="00ED74B6" w:rsidP="006A61C5">
            <w:pPr>
              <w:suppressAutoHyphens/>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 xml:space="preserve">Промежуточная аттестация </w:t>
            </w:r>
            <w:r w:rsidRPr="001E55C6">
              <w:rPr>
                <w:rFonts w:ascii="Times New Roman" w:eastAsia="Times New Roman" w:hAnsi="Times New Roman" w:cs="Times New Roman"/>
                <w:b/>
                <w:sz w:val="24"/>
                <w:szCs w:val="24"/>
                <w:lang w:eastAsia="ru-RU"/>
              </w:rPr>
              <w:t>в форме дифференцированного зачета (4 семестр), экзамена (3, 5 семестры), квалификационного экзамена (6 семестр)</w:t>
            </w:r>
          </w:p>
        </w:tc>
      </w:tr>
      <w:tr w:rsidR="00ED74B6" w:rsidRPr="001E55C6" w:rsidTr="006A61C5">
        <w:trPr>
          <w:trHeight w:val="364"/>
        </w:trPr>
        <w:tc>
          <w:tcPr>
            <w:tcW w:w="383"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p>
        </w:tc>
        <w:tc>
          <w:tcPr>
            <w:tcW w:w="785"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Всего:</w:t>
            </w:r>
          </w:p>
        </w:tc>
        <w:tc>
          <w:tcPr>
            <w:tcW w:w="252"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352</w:t>
            </w:r>
          </w:p>
        </w:tc>
        <w:tc>
          <w:tcPr>
            <w:tcW w:w="467"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222</w:t>
            </w:r>
          </w:p>
        </w:tc>
        <w:tc>
          <w:tcPr>
            <w:tcW w:w="271"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172</w:t>
            </w:r>
          </w:p>
        </w:tc>
        <w:tc>
          <w:tcPr>
            <w:tcW w:w="554"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42</w:t>
            </w:r>
          </w:p>
        </w:tc>
        <w:tc>
          <w:tcPr>
            <w:tcW w:w="255"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w:t>
            </w:r>
          </w:p>
        </w:tc>
        <w:tc>
          <w:tcPr>
            <w:tcW w:w="622"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44</w:t>
            </w:r>
          </w:p>
        </w:tc>
        <w:tc>
          <w:tcPr>
            <w:tcW w:w="425"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vertAlign w:val="superscript"/>
                <w:lang w:eastAsia="ru-RU"/>
              </w:rPr>
            </w:pPr>
            <w:proofErr w:type="spellStart"/>
            <w:r w:rsidRPr="001E55C6">
              <w:rPr>
                <w:rFonts w:ascii="Times New Roman" w:eastAsia="Times New Roman" w:hAnsi="Times New Roman" w:cs="Times New Roman"/>
                <w:b/>
                <w:color w:val="000000"/>
                <w:sz w:val="24"/>
                <w:szCs w:val="24"/>
                <w:lang w:eastAsia="ru-RU"/>
              </w:rPr>
              <w:t>Э,ДЗ,Э,Эк</w:t>
            </w:r>
            <w:proofErr w:type="spellEnd"/>
          </w:p>
        </w:tc>
        <w:tc>
          <w:tcPr>
            <w:tcW w:w="406" w:type="pct"/>
            <w:gridSpan w:val="2"/>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72</w:t>
            </w:r>
          </w:p>
        </w:tc>
        <w:tc>
          <w:tcPr>
            <w:tcW w:w="580" w:type="pct"/>
          </w:tcPr>
          <w:p w:rsidR="00ED74B6" w:rsidRPr="001E55C6"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108</w:t>
            </w:r>
          </w:p>
        </w:tc>
      </w:tr>
    </w:tbl>
    <w:p w:rsidR="00ED74B6" w:rsidRPr="001E55C6" w:rsidRDefault="00ED74B6" w:rsidP="00ED74B6">
      <w:pPr>
        <w:spacing w:after="0" w:line="240" w:lineRule="auto"/>
        <w:ind w:firstLine="709"/>
        <w:jc w:val="both"/>
        <w:rPr>
          <w:rFonts w:ascii="Times New Roman" w:eastAsia="Times New Roman" w:hAnsi="Times New Roman" w:cs="Times New Roman"/>
          <w:b/>
          <w:sz w:val="28"/>
          <w:szCs w:val="28"/>
          <w:lang w:eastAsia="ru-RU"/>
        </w:rPr>
      </w:pPr>
      <w:r w:rsidRPr="001E55C6">
        <w:rPr>
          <w:rFonts w:ascii="Times New Roman" w:eastAsia="Times New Roman" w:hAnsi="Times New Roman" w:cs="Times New Roman"/>
          <w:b/>
          <w:sz w:val="28"/>
          <w:szCs w:val="28"/>
          <w:lang w:eastAsia="ru-RU"/>
        </w:rPr>
        <w:br w:type="page"/>
      </w:r>
      <w:r w:rsidRPr="001E55C6">
        <w:rPr>
          <w:rFonts w:ascii="Times New Roman" w:eastAsia="Times New Roman" w:hAnsi="Times New Roman" w:cs="Times New Roman"/>
          <w:b/>
          <w:sz w:val="28"/>
          <w:szCs w:val="28"/>
          <w:lang w:eastAsia="ru-RU"/>
        </w:rPr>
        <w:lastRenderedPageBreak/>
        <w:t>2.2. Тематический план и содержание профессионального модуля ПМ.01 «</w:t>
      </w:r>
      <w:r w:rsidRPr="001E55C6">
        <w:rPr>
          <w:rFonts w:ascii="Times New Roman" w:eastAsia="Times New Roman" w:hAnsi="Times New Roman" w:cs="Times New Roman"/>
          <w:b/>
          <w:color w:val="000000"/>
          <w:sz w:val="28"/>
          <w:szCs w:val="28"/>
          <w:lang w:eastAsia="ru-RU"/>
        </w:rPr>
        <w:t>ВЫПОЛНЕНИЕ РАБОТ ПО ОБСЛУЖИВАНИЮ ОБОРУДОВАНИЯ ПОДГОТОВИТЕЛЬНО-РАСКРОЙНОГО ПРОИЗВОДСТВА</w:t>
      </w:r>
      <w:r w:rsidRPr="001E55C6">
        <w:rPr>
          <w:rFonts w:ascii="Times New Roman" w:eastAsia="Times New Roman" w:hAnsi="Times New Roman" w:cs="Times New Roman"/>
          <w:b/>
          <w:sz w:val="28"/>
          <w:szCs w:val="28"/>
          <w:lang w:eastAsia="ru-RU"/>
        </w:rPr>
        <w:t>»</w:t>
      </w:r>
    </w:p>
    <w:tbl>
      <w:tblPr>
        <w:tblW w:w="4928"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3"/>
        <w:gridCol w:w="176"/>
        <w:gridCol w:w="170"/>
        <w:gridCol w:w="136"/>
        <w:gridCol w:w="7640"/>
        <w:gridCol w:w="103"/>
        <w:gridCol w:w="1861"/>
        <w:gridCol w:w="67"/>
        <w:gridCol w:w="1053"/>
        <w:gridCol w:w="30"/>
        <w:gridCol w:w="1365"/>
      </w:tblGrid>
      <w:tr w:rsidR="00ED74B6" w:rsidRPr="001E55C6" w:rsidTr="00ED74B6">
        <w:trPr>
          <w:trHeight w:val="20"/>
        </w:trPr>
        <w:tc>
          <w:tcPr>
            <w:tcW w:w="837" w:type="pct"/>
            <w:vAlign w:val="center"/>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
                <w:bCs/>
                <w:sz w:val="24"/>
                <w:szCs w:val="24"/>
                <w:lang w:eastAsia="ru-RU"/>
              </w:rPr>
              <w:t>Наименование разделов</w:t>
            </w:r>
            <w:r>
              <w:rPr>
                <w:rFonts w:ascii="Times New Roman" w:eastAsia="Times New Roman" w:hAnsi="Times New Roman" w:cs="Times New Roman"/>
                <w:b/>
                <w:bCs/>
                <w:sz w:val="24"/>
                <w:szCs w:val="24"/>
                <w:lang w:eastAsia="ru-RU"/>
              </w:rPr>
              <w:t xml:space="preserve"> и тем профессионального модуля (ПМ), междисциплинарных курсов </w:t>
            </w:r>
            <w:r w:rsidRPr="001E55C6">
              <w:rPr>
                <w:rFonts w:ascii="Times New Roman" w:eastAsia="Times New Roman" w:hAnsi="Times New Roman" w:cs="Times New Roman"/>
                <w:b/>
                <w:bCs/>
                <w:sz w:val="24"/>
                <w:szCs w:val="24"/>
                <w:lang w:eastAsia="ru-RU"/>
              </w:rPr>
              <w:t>(МДК)</w:t>
            </w:r>
          </w:p>
        </w:tc>
        <w:tc>
          <w:tcPr>
            <w:tcW w:w="2683" w:type="pct"/>
            <w:gridSpan w:val="4"/>
            <w:vAlign w:val="center"/>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
                <w:bCs/>
                <w:sz w:val="24"/>
                <w:szCs w:val="24"/>
                <w:lang w:eastAsia="ru-RU"/>
              </w:rPr>
              <w:t>Содержание учебного материала,</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1E55C6">
              <w:rPr>
                <w:rFonts w:ascii="Times New Roman" w:eastAsia="Times New Roman" w:hAnsi="Times New Roman" w:cs="Times New Roman"/>
                <w:bCs/>
                <w:i/>
                <w:sz w:val="24"/>
                <w:szCs w:val="24"/>
                <w:lang w:eastAsia="ru-RU"/>
              </w:rPr>
              <w:t>(если предусмотрены)</w:t>
            </w:r>
          </w:p>
        </w:tc>
        <w:tc>
          <w:tcPr>
            <w:tcW w:w="649" w:type="pct"/>
            <w:gridSpan w:val="2"/>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1E55C6">
              <w:rPr>
                <w:rFonts w:ascii="Times New Roman" w:eastAsia="Times New Roman" w:hAnsi="Times New Roman" w:cs="Times New Roman"/>
                <w:b/>
                <w:bCs/>
                <w:sz w:val="24"/>
                <w:szCs w:val="24"/>
                <w:lang w:eastAsia="ru-RU"/>
              </w:rPr>
              <w:t>акад</w:t>
            </w:r>
            <w:proofErr w:type="spellEnd"/>
            <w:r w:rsidRPr="001E55C6">
              <w:rPr>
                <w:rFonts w:ascii="Times New Roman" w:eastAsia="Times New Roman" w:hAnsi="Times New Roman" w:cs="Times New Roman"/>
                <w:b/>
                <w:bCs/>
                <w:sz w:val="24"/>
                <w:szCs w:val="24"/>
                <w:lang w:eastAsia="ru-RU"/>
              </w:rPr>
              <w:t xml:space="preserve"> ч</w:t>
            </w:r>
          </w:p>
        </w:tc>
        <w:tc>
          <w:tcPr>
            <w:tcW w:w="370" w:type="pct"/>
            <w:gridSpan w:val="2"/>
            <w:vAlign w:val="center"/>
          </w:tcPr>
          <w:p w:rsidR="00ED74B6" w:rsidRPr="001E55C6" w:rsidRDefault="00ED74B6" w:rsidP="006A61C5">
            <w:pPr>
              <w:spacing w:after="0" w:line="240" w:lineRule="auto"/>
              <w:ind w:left="-57" w:right="-57"/>
              <w:jc w:val="center"/>
              <w:rPr>
                <w:rFonts w:ascii="Times New Roman" w:eastAsia="Calibri" w:hAnsi="Times New Roman" w:cs="Times New Roman"/>
                <w:b/>
                <w:bCs/>
                <w:sz w:val="24"/>
                <w:szCs w:val="24"/>
              </w:rPr>
            </w:pPr>
            <w:r w:rsidRPr="001E55C6">
              <w:rPr>
                <w:rFonts w:ascii="Times New Roman" w:eastAsia="Calibri" w:hAnsi="Times New Roman" w:cs="Times New Roman"/>
                <w:b/>
                <w:bCs/>
                <w:sz w:val="24"/>
                <w:szCs w:val="24"/>
              </w:rPr>
              <w:t>Код ПК,</w:t>
            </w:r>
          </w:p>
          <w:p w:rsidR="00ED74B6" w:rsidRPr="001E55C6"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Calibri" w:hAnsi="Times New Roman" w:cs="Times New Roman"/>
                <w:b/>
                <w:bCs/>
                <w:sz w:val="24"/>
                <w:szCs w:val="24"/>
              </w:rPr>
              <w:t>ОК</w:t>
            </w:r>
          </w:p>
        </w:tc>
        <w:tc>
          <w:tcPr>
            <w:tcW w:w="462" w:type="pct"/>
            <w:gridSpan w:val="2"/>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Calibri" w:hAnsi="Times New Roman" w:cs="Times New Roman"/>
                <w:b/>
                <w:bCs/>
                <w:sz w:val="24"/>
                <w:szCs w:val="24"/>
              </w:rPr>
              <w:t>Код ПО/У/З</w:t>
            </w:r>
          </w:p>
        </w:tc>
      </w:tr>
      <w:tr w:rsidR="00ED74B6" w:rsidRPr="001E55C6" w:rsidTr="00ED74B6">
        <w:trPr>
          <w:trHeight w:val="20"/>
        </w:trPr>
        <w:tc>
          <w:tcPr>
            <w:tcW w:w="837" w:type="pct"/>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sz w:val="24"/>
                <w:szCs w:val="24"/>
                <w:lang w:eastAsia="ru-RU"/>
              </w:rPr>
              <w:t>1</w:t>
            </w:r>
          </w:p>
        </w:tc>
        <w:tc>
          <w:tcPr>
            <w:tcW w:w="2683" w:type="pct"/>
            <w:gridSpan w:val="4"/>
            <w:vAlign w:val="center"/>
          </w:tcPr>
          <w:p w:rsidR="00ED74B6" w:rsidRPr="001E55C6"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
                <w:bCs/>
                <w:sz w:val="24"/>
                <w:szCs w:val="24"/>
                <w:lang w:eastAsia="ru-RU"/>
              </w:rPr>
              <w:t>2</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
                <w:bCs/>
                <w:sz w:val="24"/>
                <w:szCs w:val="24"/>
                <w:lang w:eastAsia="ru-RU"/>
              </w:rPr>
              <w:t>3</w:t>
            </w:r>
          </w:p>
        </w:tc>
        <w:tc>
          <w:tcPr>
            <w:tcW w:w="370"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
                <w:bCs/>
                <w:sz w:val="24"/>
                <w:szCs w:val="24"/>
                <w:lang w:eastAsia="ru-RU"/>
              </w:rPr>
              <w:t>4</w:t>
            </w:r>
          </w:p>
        </w:tc>
        <w:tc>
          <w:tcPr>
            <w:tcW w:w="462"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
                <w:bCs/>
                <w:sz w:val="24"/>
                <w:szCs w:val="24"/>
                <w:lang w:eastAsia="ru-RU"/>
              </w:rPr>
              <w:t>5</w:t>
            </w:r>
          </w:p>
        </w:tc>
      </w:tr>
      <w:tr w:rsidR="00ED74B6" w:rsidRPr="001E55C6" w:rsidTr="006A61C5">
        <w:trPr>
          <w:trHeight w:val="20"/>
        </w:trPr>
        <w:tc>
          <w:tcPr>
            <w:tcW w:w="5000" w:type="pct"/>
            <w:gridSpan w:val="11"/>
            <w:tcBorders>
              <w:bottom w:val="single" w:sz="2" w:space="0" w:color="auto"/>
            </w:tcBorders>
            <w:shd w:val="clear" w:color="auto" w:fill="D9D9D9"/>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color w:val="000000"/>
                <w:sz w:val="24"/>
                <w:szCs w:val="24"/>
                <w:lang w:eastAsia="ru-RU"/>
              </w:rPr>
              <w:t>3 семестр</w:t>
            </w:r>
          </w:p>
        </w:tc>
      </w:tr>
      <w:tr w:rsidR="00ED74B6" w:rsidRPr="001E55C6" w:rsidTr="00ED74B6">
        <w:trPr>
          <w:trHeight w:val="20"/>
        </w:trPr>
        <w:tc>
          <w:tcPr>
            <w:tcW w:w="3519" w:type="pct"/>
            <w:gridSpan w:val="5"/>
          </w:tcPr>
          <w:p w:rsidR="00ED74B6" w:rsidRPr="001E55C6" w:rsidRDefault="00ED74B6" w:rsidP="006A61C5">
            <w:pPr>
              <w:spacing w:after="0" w:line="240" w:lineRule="auto"/>
              <w:ind w:left="-57" w:right="-57"/>
              <w:rPr>
                <w:rFonts w:ascii="Times New Roman" w:eastAsia="Times New Roman" w:hAnsi="Times New Roman" w:cs="Times New Roman"/>
                <w:bCs/>
                <w:i/>
                <w:sz w:val="24"/>
                <w:szCs w:val="24"/>
                <w:lang w:eastAsia="ru-RU"/>
              </w:rPr>
            </w:pPr>
            <w:r w:rsidRPr="001E55C6">
              <w:rPr>
                <w:rFonts w:ascii="Times New Roman" w:eastAsia="Times New Roman" w:hAnsi="Times New Roman" w:cs="Times New Roman"/>
                <w:b/>
                <w:bCs/>
                <w:sz w:val="24"/>
                <w:szCs w:val="24"/>
                <w:lang w:eastAsia="ru-RU"/>
              </w:rPr>
              <w:t>Раздел 1. ПК 1.1. Контролирование качества и размерных характеристик текстильных материалов на автоматизированных комплексах</w:t>
            </w:r>
          </w:p>
          <w:p w:rsidR="00ED74B6" w:rsidRPr="001E55C6" w:rsidRDefault="00ED74B6" w:rsidP="006A61C5">
            <w:pPr>
              <w:spacing w:after="0" w:line="240" w:lineRule="auto"/>
              <w:ind w:left="-57" w:right="-57"/>
              <w:rPr>
                <w:rFonts w:ascii="Times New Roman" w:eastAsia="Times New Roman" w:hAnsi="Times New Roman" w:cs="Times New Roman"/>
                <w:i/>
                <w:sz w:val="24"/>
                <w:szCs w:val="24"/>
                <w:lang w:eastAsia="ru-RU"/>
              </w:rPr>
            </w:pPr>
            <w:r w:rsidRPr="001E55C6">
              <w:rPr>
                <w:rFonts w:ascii="Times New Roman" w:eastAsia="Times New Roman" w:hAnsi="Times New Roman" w:cs="Times New Roman"/>
                <w:i/>
                <w:sz w:val="24"/>
                <w:szCs w:val="24"/>
                <w:lang w:eastAsia="ru-RU"/>
              </w:rPr>
              <w:t>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раздела в том числе в форме практической подготовки</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b/>
                <w:sz w:val="24"/>
                <w:szCs w:val="24"/>
                <w:lang w:eastAsia="ru-RU"/>
              </w:rPr>
              <w:t>82</w:t>
            </w:r>
            <w:r w:rsidRPr="001E55C6">
              <w:rPr>
                <w:rFonts w:ascii="Times New Roman" w:eastAsia="Times New Roman" w:hAnsi="Times New Roman" w:cs="Times New Roman"/>
                <w:sz w:val="24"/>
                <w:szCs w:val="24"/>
                <w:lang w:eastAsia="ru-RU"/>
              </w:rPr>
              <w:t xml:space="preserve"> (42/16/24)</w:t>
            </w: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1E55C6" w:rsidTr="00ED74B6">
        <w:trPr>
          <w:trHeight w:val="20"/>
        </w:trPr>
        <w:tc>
          <w:tcPr>
            <w:tcW w:w="3519" w:type="pct"/>
            <w:gridSpan w:val="5"/>
          </w:tcPr>
          <w:p w:rsidR="00ED74B6" w:rsidRPr="001E55C6" w:rsidRDefault="00ED74B6" w:rsidP="006A61C5">
            <w:pPr>
              <w:spacing w:after="0" w:line="240" w:lineRule="auto"/>
              <w:ind w:left="-57" w:right="-57"/>
              <w:rPr>
                <w:rFonts w:ascii="Times New Roman" w:eastAsia="Times New Roman" w:hAnsi="Times New Roman" w:cs="Times New Roman"/>
                <w:i/>
                <w:sz w:val="24"/>
                <w:szCs w:val="24"/>
                <w:lang w:eastAsia="ru-RU"/>
              </w:rPr>
            </w:pPr>
            <w:r w:rsidRPr="001E55C6">
              <w:rPr>
                <w:rFonts w:ascii="Times New Roman" w:eastAsia="Times New Roman" w:hAnsi="Times New Roman" w:cs="Times New Roman"/>
                <w:b/>
                <w:bCs/>
                <w:color w:val="000000"/>
                <w:sz w:val="24"/>
                <w:szCs w:val="24"/>
                <w:lang w:eastAsia="ru-RU"/>
              </w:rPr>
              <w:t>МДК.01.01. Подготовка и раскрой материалов</w:t>
            </w:r>
          </w:p>
          <w:p w:rsidR="00ED74B6" w:rsidRPr="001E55C6" w:rsidRDefault="00ED74B6" w:rsidP="006A61C5">
            <w:pPr>
              <w:spacing w:after="0" w:line="240" w:lineRule="auto"/>
              <w:ind w:left="-57" w:right="-57"/>
              <w:rPr>
                <w:rFonts w:ascii="Times New Roman" w:eastAsia="Times New Roman" w:hAnsi="Times New Roman" w:cs="Times New Roman"/>
                <w:i/>
                <w:sz w:val="24"/>
                <w:szCs w:val="24"/>
                <w:lang w:eastAsia="ru-RU"/>
              </w:rPr>
            </w:pPr>
            <w:r w:rsidRPr="001E55C6">
              <w:rPr>
                <w:rFonts w:ascii="Times New Roman" w:eastAsia="Times New Roman" w:hAnsi="Times New Roman" w:cs="Times New Roman"/>
                <w:i/>
                <w:sz w:val="24"/>
                <w:szCs w:val="24"/>
                <w:lang w:eastAsia="ru-RU"/>
              </w:rPr>
              <w:t>указывается количество часов на изучение тем МДК / указывается количество часов на изучение тем МДК в том числе в форме практической подготовки</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c>
          <w:tcPr>
            <w:tcW w:w="462"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1.1.</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 xml:space="preserve">Основные функции подготовительного и </w:t>
            </w:r>
            <w:proofErr w:type="spellStart"/>
            <w:r w:rsidRPr="001E55C6">
              <w:rPr>
                <w:rFonts w:ascii="Times New Roman" w:eastAsia="Times New Roman" w:hAnsi="Times New Roman" w:cs="Times New Roman"/>
                <w:bCs/>
                <w:color w:val="000000"/>
                <w:sz w:val="24"/>
                <w:szCs w:val="24"/>
                <w:lang w:eastAsia="ru-RU"/>
              </w:rPr>
              <w:t>раскойного</w:t>
            </w:r>
            <w:proofErr w:type="spellEnd"/>
            <w:r w:rsidRPr="001E55C6">
              <w:rPr>
                <w:rFonts w:ascii="Times New Roman" w:eastAsia="Times New Roman" w:hAnsi="Times New Roman" w:cs="Times New Roman"/>
                <w:bCs/>
                <w:color w:val="000000"/>
                <w:sz w:val="24"/>
                <w:szCs w:val="24"/>
                <w:lang w:eastAsia="ru-RU"/>
              </w:rPr>
              <w:t xml:space="preserve"> производства на предприятии</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1. </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Основные функции подготовительного и </w:t>
            </w:r>
            <w:proofErr w:type="spellStart"/>
            <w:r w:rsidRPr="001E55C6">
              <w:rPr>
                <w:rFonts w:ascii="Times New Roman" w:eastAsia="Times New Roman" w:hAnsi="Times New Roman" w:cs="Times New Roman"/>
                <w:color w:val="000000"/>
                <w:sz w:val="24"/>
                <w:szCs w:val="24"/>
                <w:lang w:eastAsia="ru-RU"/>
              </w:rPr>
              <w:t>раскойного</w:t>
            </w:r>
            <w:proofErr w:type="spellEnd"/>
            <w:r w:rsidRPr="001E55C6">
              <w:rPr>
                <w:rFonts w:ascii="Times New Roman" w:eastAsia="Times New Roman" w:hAnsi="Times New Roman" w:cs="Times New Roman"/>
                <w:color w:val="000000"/>
                <w:sz w:val="24"/>
                <w:szCs w:val="24"/>
                <w:lang w:eastAsia="ru-RU"/>
              </w:rPr>
              <w:t xml:space="preserve"> производства на предприятии</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Borders>
              <w:top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1.2</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Волокнистые материалы и их свойства</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Классификация волокон. Натуральные волокна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Химические волокна. Синтетические волокна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1.3</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 xml:space="preserve">Производство </w:t>
            </w:r>
            <w:r w:rsidRPr="001E55C6">
              <w:rPr>
                <w:rFonts w:ascii="Times New Roman" w:eastAsia="Times New Roman" w:hAnsi="Times New Roman" w:cs="Times New Roman"/>
                <w:bCs/>
                <w:color w:val="000000"/>
                <w:sz w:val="24"/>
                <w:szCs w:val="24"/>
                <w:lang w:eastAsia="ru-RU"/>
              </w:rPr>
              <w:lastRenderedPageBreak/>
              <w:t>текстильных материалов</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lastRenderedPageBreak/>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1 </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Прядильное производство. Ткацкое производство</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lastRenderedPageBreak/>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Отделка тканей.</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1.4.</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Строение и свойства текстильных материалов</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Волокнистый состав </w:t>
            </w:r>
            <w:r w:rsidRPr="001E55C6">
              <w:rPr>
                <w:rFonts w:ascii="Times New Roman" w:eastAsia="Times New Roman" w:hAnsi="Times New Roman" w:cs="Times New Roman"/>
                <w:bCs/>
                <w:color w:val="000000"/>
                <w:sz w:val="24"/>
                <w:szCs w:val="24"/>
                <w:lang w:eastAsia="ru-RU"/>
              </w:rPr>
              <w:t>текстильных материалов</w:t>
            </w:r>
            <w:r w:rsidRPr="001E55C6">
              <w:rPr>
                <w:rFonts w:ascii="Times New Roman" w:eastAsia="Times New Roman" w:hAnsi="Times New Roman" w:cs="Times New Roman"/>
                <w:color w:val="000000"/>
                <w:sz w:val="24"/>
                <w:szCs w:val="24"/>
                <w:lang w:eastAsia="ru-RU"/>
              </w:rPr>
              <w:t xml:space="preserve"> и методы его определения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Классификация ткацких переплетений</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3</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Плотность ткани. Структура поверхности ткани</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4</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Геометрические свойства текстильных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5</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 Механические свойства текстильных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6</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Физические свойства текстильных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7</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Технологические свойства текстильных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8</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Оптические свойства текстильных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1.5</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 xml:space="preserve">Ассортимент </w:t>
            </w:r>
            <w:r w:rsidRPr="001E55C6">
              <w:rPr>
                <w:rFonts w:ascii="Times New Roman" w:eastAsia="Times New Roman" w:hAnsi="Times New Roman" w:cs="Times New Roman"/>
                <w:color w:val="000000"/>
                <w:sz w:val="24"/>
                <w:szCs w:val="24"/>
                <w:lang w:eastAsia="ru-RU"/>
              </w:rPr>
              <w:t>текстильных материалов</w:t>
            </w:r>
            <w:r w:rsidRPr="001E55C6">
              <w:rPr>
                <w:rFonts w:ascii="Times New Roman" w:eastAsia="Times New Roman" w:hAnsi="Times New Roman" w:cs="Times New Roman"/>
                <w:bCs/>
                <w:color w:val="000000"/>
                <w:sz w:val="24"/>
                <w:szCs w:val="24"/>
                <w:lang w:eastAsia="ru-RU"/>
              </w:rPr>
              <w:t xml:space="preserve"> для </w:t>
            </w:r>
            <w:r w:rsidRPr="001E55C6">
              <w:rPr>
                <w:rFonts w:ascii="Times New Roman" w:eastAsia="Times New Roman" w:hAnsi="Times New Roman" w:cs="Times New Roman"/>
                <w:bCs/>
                <w:color w:val="000000"/>
                <w:sz w:val="24"/>
                <w:szCs w:val="24"/>
                <w:lang w:eastAsia="ru-RU"/>
              </w:rPr>
              <w:lastRenderedPageBreak/>
              <w:t>одежды</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lastRenderedPageBreak/>
              <w:t>Практические занятия</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Borders>
              <w:bottom w:val="single" w:sz="4" w:space="0" w:color="auto"/>
            </w:tcBorders>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бельевых и сорочечных тканей</w:t>
            </w:r>
          </w:p>
        </w:tc>
        <w:tc>
          <w:tcPr>
            <w:tcW w:w="649" w:type="pct"/>
            <w:gridSpan w:val="2"/>
            <w:tcBorders>
              <w:bottom w:val="single" w:sz="4" w:space="0" w:color="auto"/>
            </w:tcBorders>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Borders>
              <w:bottom w:val="single" w:sz="4" w:space="0" w:color="auto"/>
            </w:tcBorders>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Borders>
              <w:bottom w:val="single" w:sz="4" w:space="0" w:color="auto"/>
            </w:tcBorders>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69" w:type="pct"/>
            <w:gridSpan w:val="2"/>
            <w:tcBorders>
              <w:bottom w:val="single" w:sz="4" w:space="0" w:color="auto"/>
            </w:tcBorders>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платьевых и костюмных тканей</w:t>
            </w:r>
          </w:p>
        </w:tc>
        <w:tc>
          <w:tcPr>
            <w:tcW w:w="649" w:type="pct"/>
            <w:gridSpan w:val="2"/>
            <w:tcBorders>
              <w:bottom w:val="single" w:sz="4" w:space="0" w:color="auto"/>
              <w:right w:val="single" w:sz="4" w:space="0" w:color="auto"/>
            </w:tcBorders>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Borders>
              <w:left w:val="single" w:sz="4" w:space="0" w:color="auto"/>
              <w:bottom w:val="single" w:sz="4" w:space="0" w:color="auto"/>
            </w:tcBorders>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ОК 01‒07</w:t>
            </w:r>
          </w:p>
        </w:tc>
        <w:tc>
          <w:tcPr>
            <w:tcW w:w="462" w:type="pct"/>
            <w:gridSpan w:val="2"/>
            <w:tcBorders>
              <w:bottom w:val="single" w:sz="4" w:space="0" w:color="auto"/>
            </w:tcBorders>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1.1.01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3</w:t>
            </w:r>
          </w:p>
        </w:tc>
        <w:tc>
          <w:tcPr>
            <w:tcW w:w="2569" w:type="pct"/>
            <w:gridSpan w:val="2"/>
            <w:tcBorders>
              <w:top w:val="single" w:sz="4" w:space="0" w:color="auto"/>
            </w:tcBorders>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плащевых, курточных и пальтовых тканей</w:t>
            </w:r>
          </w:p>
        </w:tc>
        <w:tc>
          <w:tcPr>
            <w:tcW w:w="649" w:type="pct"/>
            <w:gridSpan w:val="2"/>
            <w:tcBorders>
              <w:top w:val="single" w:sz="4" w:space="0" w:color="auto"/>
            </w:tcBorders>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Borders>
              <w:top w:val="single" w:sz="4" w:space="0" w:color="auto"/>
            </w:tcBorders>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Borders>
              <w:top w:val="single" w:sz="4" w:space="0" w:color="auto"/>
            </w:tcBorders>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4</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прокладочных и подкладочных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5</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натурального и искусственного меха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6</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утепляющих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7</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трикотажных полотен</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113"/>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1.6</w:t>
            </w:r>
          </w:p>
          <w:p w:rsidR="00ED74B6" w:rsidRPr="001E55C6" w:rsidRDefault="00ED74B6" w:rsidP="006A61C5">
            <w:pPr>
              <w:spacing w:after="0" w:line="240" w:lineRule="auto"/>
              <w:ind w:left="-57" w:right="-113"/>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Отделочные, скрепляющие материалы и фурнитура для одежды</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Отделочные материалы и фурнитура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Материалы для соединения деталей одежды</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1.7</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Выбор материалов для швейного изделия</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Требования, предъявляемые к материалам для швейного изделия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Конфекцион материалов для швейного изделия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3519" w:type="pct"/>
            <w:gridSpan w:val="5"/>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bCs/>
                <w:color w:val="000000"/>
                <w:sz w:val="24"/>
                <w:szCs w:val="24"/>
                <w:lang w:eastAsia="ru-RU"/>
              </w:rPr>
              <w:t>Примерная тематика самостоятельной учебной работы при изучении раздела 1</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lastRenderedPageBreak/>
              <w:t>Классификация текстильных волокон</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Процессы текстильного производства</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Классификация ткацких переплетений</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Свойства текстильных материалов</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бельевых, сорочечных, платьевых и костюмных материалов</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плащевых, курточных, пальтовых материалов</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прокладочных и подкладочных материалов</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утепляющих материалов</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Ассортимент трикотажных полотен</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Отделочные и скрепляющие материалы, фурнитура</w:t>
            </w:r>
          </w:p>
          <w:p w:rsidR="00ED74B6" w:rsidRPr="001E55C6" w:rsidRDefault="00ED74B6" w:rsidP="006A61C5">
            <w:pPr>
              <w:numPr>
                <w:ilvl w:val="0"/>
                <w:numId w:val="4"/>
              </w:numPr>
              <w:tabs>
                <w:tab w:val="left" w:pos="284"/>
              </w:tabs>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color w:val="000000"/>
                <w:sz w:val="24"/>
                <w:szCs w:val="24"/>
                <w:lang w:eastAsia="ru-RU"/>
              </w:rPr>
              <w:t>Конфекцион материалов для швейного изделия</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lastRenderedPageBreak/>
              <w:t>24</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lastRenderedPageBreak/>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b/>
                <w:color w:val="000000"/>
                <w:spacing w:val="-4"/>
                <w:sz w:val="24"/>
                <w:szCs w:val="24"/>
                <w:lang w:eastAsia="ru-RU"/>
              </w:rPr>
              <w:t>итого за 3 семестр</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72</w:t>
            </w: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1E55C6" w:rsidTr="00ED74B6">
        <w:trPr>
          <w:trHeight w:val="20"/>
        </w:trPr>
        <w:tc>
          <w:tcPr>
            <w:tcW w:w="837" w:type="pct"/>
            <w:vMerge/>
            <w:tcBorders>
              <w:bottom w:val="single" w:sz="2" w:space="0" w:color="auto"/>
            </w:tcBorders>
            <w:shd w:val="clear" w:color="auto" w:fill="auto"/>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shd w:val="clear" w:color="auto" w:fill="auto"/>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Промежуточная аттестация в форме экзамена</w:t>
            </w:r>
          </w:p>
        </w:tc>
        <w:tc>
          <w:tcPr>
            <w:tcW w:w="649" w:type="pct"/>
            <w:gridSpan w:val="2"/>
            <w:shd w:val="clear" w:color="auto" w:fill="auto"/>
          </w:tcPr>
          <w:p w:rsidR="00ED74B6" w:rsidRPr="001E55C6"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370" w:type="pct"/>
            <w:gridSpan w:val="2"/>
            <w:shd w:val="clear" w:color="auto" w:fill="auto"/>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shd w:val="clear" w:color="auto" w:fill="auto"/>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6A61C5">
        <w:trPr>
          <w:trHeight w:val="20"/>
        </w:trPr>
        <w:tc>
          <w:tcPr>
            <w:tcW w:w="5000" w:type="pct"/>
            <w:gridSpan w:val="11"/>
            <w:tcBorders>
              <w:bottom w:val="single" w:sz="2" w:space="0" w:color="auto"/>
            </w:tcBorders>
            <w:shd w:val="clear" w:color="auto" w:fill="D9D9D9"/>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color w:val="000000"/>
                <w:sz w:val="24"/>
                <w:szCs w:val="24"/>
                <w:lang w:eastAsia="ru-RU"/>
              </w:rPr>
              <w:t>4 семестр</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1.8</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Хранение, промер кусков ткани и их подсортировка</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НТД и методы приёмки материалов для изготовления швейных изделий. Хранение швейных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Промер кусков ткани и их подсортировка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1.9</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Сортность тканей и материалов</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Показатели качества и определение сортности ткани по дефектам</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1.10</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Виды стандартов</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vMerge w:val="restart"/>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Стандартизация тканей. Стандарты системы стандартизации в РФ</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vMerge/>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Государственные стандарты (ГОСТы)</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vMerge w:val="restart"/>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Стандарты предприятий (СТП)</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З 1.1.01</w:t>
            </w: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vMerge/>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Технические условия (ТУ)</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1.1</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1.1.01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1.1.01</w:t>
            </w:r>
          </w:p>
        </w:tc>
      </w:tr>
      <w:tr w:rsidR="00ED74B6" w:rsidRPr="001E55C6" w:rsidTr="00ED74B6">
        <w:trPr>
          <w:trHeight w:val="20"/>
        </w:trPr>
        <w:tc>
          <w:tcPr>
            <w:tcW w:w="3519" w:type="pct"/>
            <w:gridSpan w:val="5"/>
          </w:tcPr>
          <w:p w:rsidR="00ED74B6" w:rsidRPr="001E55C6" w:rsidRDefault="00ED74B6" w:rsidP="006A61C5">
            <w:pPr>
              <w:spacing w:after="0" w:line="240" w:lineRule="auto"/>
              <w:ind w:left="-57" w:right="-57"/>
              <w:rPr>
                <w:rFonts w:ascii="Times New Roman" w:eastAsia="Times New Roman" w:hAnsi="Times New Roman" w:cs="Times New Roman"/>
                <w:i/>
                <w:sz w:val="24"/>
                <w:szCs w:val="24"/>
                <w:lang w:eastAsia="ru-RU"/>
              </w:rPr>
            </w:pPr>
            <w:r w:rsidRPr="001E55C6">
              <w:rPr>
                <w:rFonts w:ascii="Times New Roman" w:eastAsia="Times New Roman" w:hAnsi="Times New Roman" w:cs="Times New Roman"/>
                <w:b/>
                <w:bCs/>
                <w:sz w:val="24"/>
                <w:szCs w:val="24"/>
                <w:lang w:eastAsia="ru-RU"/>
              </w:rPr>
              <w:t>Раздел 2. ПК 1.2. Настилание текстильных материалов для раскроя</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b/>
                <w:sz w:val="24"/>
                <w:szCs w:val="24"/>
                <w:lang w:eastAsia="ru-RU"/>
              </w:rPr>
              <w:t>50</w:t>
            </w:r>
            <w:r w:rsidRPr="001E55C6">
              <w:rPr>
                <w:rFonts w:ascii="Times New Roman" w:eastAsia="Times New Roman" w:hAnsi="Times New Roman" w:cs="Times New Roman"/>
                <w:sz w:val="24"/>
                <w:szCs w:val="24"/>
                <w:lang w:eastAsia="ru-RU"/>
              </w:rPr>
              <w:t xml:space="preserve"> (16/14/20)</w:t>
            </w: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1E55C6" w:rsidTr="00ED74B6">
        <w:trPr>
          <w:trHeight w:val="20"/>
        </w:trPr>
        <w:tc>
          <w:tcPr>
            <w:tcW w:w="3519" w:type="pct"/>
            <w:gridSpan w:val="5"/>
          </w:tcPr>
          <w:p w:rsidR="00ED74B6" w:rsidRPr="001E55C6" w:rsidRDefault="00ED74B6" w:rsidP="006A61C5">
            <w:pPr>
              <w:spacing w:after="0" w:line="240" w:lineRule="auto"/>
              <w:ind w:left="-57" w:right="-57"/>
              <w:rPr>
                <w:rFonts w:ascii="Times New Roman" w:eastAsia="Times New Roman" w:hAnsi="Times New Roman" w:cs="Times New Roman"/>
                <w:i/>
                <w:sz w:val="24"/>
                <w:szCs w:val="24"/>
                <w:lang w:eastAsia="ru-RU"/>
              </w:rPr>
            </w:pPr>
            <w:r w:rsidRPr="001E55C6">
              <w:rPr>
                <w:rFonts w:ascii="Times New Roman" w:eastAsia="Times New Roman" w:hAnsi="Times New Roman" w:cs="Times New Roman"/>
                <w:b/>
                <w:bCs/>
                <w:color w:val="000000"/>
                <w:sz w:val="24"/>
                <w:szCs w:val="24"/>
                <w:lang w:eastAsia="ru-RU"/>
              </w:rPr>
              <w:t>МДК.01.01. Подготовка и раскрой материалов</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c>
          <w:tcPr>
            <w:tcW w:w="462"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2.1</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Расположение полотен настила</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1 </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Расположение полотен настила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2.2</w:t>
            </w:r>
          </w:p>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Cs/>
                <w:color w:val="000000"/>
                <w:sz w:val="24"/>
                <w:szCs w:val="24"/>
                <w:lang w:eastAsia="ru-RU"/>
              </w:rPr>
              <w:t>Виды настилов</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1 </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Виды настилов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Определение расположения полотен настила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2.3</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Методы и приёмы настилания материалов с учётом их рационального использования</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Методы и приёмы настилания материалов с учётом их рационального использования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Приёмы настилания материалов с учётом их рационального использования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2.4</w:t>
            </w:r>
          </w:p>
          <w:p w:rsidR="00ED74B6" w:rsidRPr="001E55C6" w:rsidRDefault="00ED74B6" w:rsidP="006A61C5">
            <w:pPr>
              <w:spacing w:after="0" w:line="240" w:lineRule="auto"/>
              <w:ind w:left="-57" w:right="-57"/>
              <w:rPr>
                <w:rFonts w:ascii="Times New Roman" w:eastAsia="Times New Roman" w:hAnsi="Times New Roman" w:cs="Times New Roman"/>
                <w:bCs/>
                <w:color w:val="000000"/>
                <w:sz w:val="24"/>
                <w:szCs w:val="24"/>
                <w:lang w:eastAsia="ru-RU"/>
              </w:rPr>
            </w:pPr>
            <w:r w:rsidRPr="001E55C6">
              <w:rPr>
                <w:rFonts w:ascii="Times New Roman" w:eastAsia="Times New Roman" w:hAnsi="Times New Roman" w:cs="Times New Roman"/>
                <w:bCs/>
                <w:color w:val="000000"/>
                <w:sz w:val="24"/>
                <w:szCs w:val="24"/>
                <w:lang w:eastAsia="ru-RU"/>
              </w:rPr>
              <w:t>Способы настилания</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Способы настилания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Определение видов настилов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2.5</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Секция настила</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Секция настила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Исследование приёмов настилания материалов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lastRenderedPageBreak/>
              <w:t>Тема 2.6</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Настилание материалов на различных предприятиях</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Настилание материалов на различных предприятиях</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Исследование ручного настилания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2.7</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Требования, предъявляемые к качеству настила</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Требования, предъявляемые к качеству настила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Проверка правильности подбора ткани по ширине</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2.8</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 xml:space="preserve">Технические условия при настилании материала с крупным рисунком в клетку или </w:t>
            </w:r>
            <w:r w:rsidRPr="001E55C6">
              <w:rPr>
                <w:rFonts w:ascii="Times New Roman" w:eastAsia="Times New Roman" w:hAnsi="Times New Roman" w:cs="Times New Roman"/>
                <w:bCs/>
                <w:color w:val="000000"/>
                <w:sz w:val="24"/>
                <w:szCs w:val="24"/>
                <w:lang w:eastAsia="ru-RU"/>
              </w:rPr>
              <w:lastRenderedPageBreak/>
              <w:t>поперечную полоску</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lastRenderedPageBreak/>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Технические условия при настилании материала с крупным рисунком, в клетку или поперечную полоску</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Определение правильности настилания материала с крупным рисунком, в клетку или поперечную полоску</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2.9</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Технические условия при настилании ворсовых тканей</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Технические условия при настилании ворсовых тканей</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Определение правильности настилания ворсовой ткани </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2.10</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Технические условия при настилании материалов нескольких цветов</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Технические условия при настилании материалов нескольких цветов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Определение правильности настилания материалов нескольких цветов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lastRenderedPageBreak/>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lastRenderedPageBreak/>
              <w:t>Тема 2.11</w:t>
            </w:r>
          </w:p>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1E55C6">
              <w:rPr>
                <w:rFonts w:ascii="Times New Roman" w:eastAsia="Times New Roman" w:hAnsi="Times New Roman" w:cs="Times New Roman"/>
                <w:bCs/>
                <w:color w:val="000000"/>
                <w:sz w:val="24"/>
                <w:szCs w:val="24"/>
                <w:lang w:eastAsia="ru-RU"/>
              </w:rPr>
              <w:t>Высота настила</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Высота настила</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Тема 2.12</w:t>
            </w:r>
          </w:p>
          <w:p w:rsidR="00ED74B6" w:rsidRPr="001E55C6" w:rsidRDefault="00ED74B6" w:rsidP="006A61C5">
            <w:pPr>
              <w:spacing w:after="0" w:line="240" w:lineRule="auto"/>
              <w:ind w:left="-57" w:right="-57"/>
              <w:rPr>
                <w:rFonts w:ascii="Times New Roman" w:eastAsia="Times New Roman" w:hAnsi="Times New Roman" w:cs="Times New Roman"/>
                <w:bCs/>
                <w:sz w:val="24"/>
                <w:szCs w:val="24"/>
                <w:lang w:eastAsia="ru-RU"/>
              </w:rPr>
            </w:pPr>
            <w:r w:rsidRPr="001E55C6">
              <w:rPr>
                <w:rFonts w:ascii="Times New Roman" w:eastAsia="Times New Roman" w:hAnsi="Times New Roman" w:cs="Times New Roman"/>
                <w:bCs/>
                <w:color w:val="000000"/>
                <w:sz w:val="24"/>
                <w:szCs w:val="24"/>
                <w:lang w:eastAsia="ru-RU"/>
              </w:rPr>
              <w:t>Дефекты настилания</w:t>
            </w: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sz w:val="24"/>
                <w:szCs w:val="24"/>
                <w:lang w:eastAsia="ru-RU"/>
              </w:rPr>
            </w:pPr>
            <w:r w:rsidRPr="001E55C6">
              <w:rPr>
                <w:rFonts w:ascii="Times New Roman" w:eastAsia="Times New Roman" w:hAnsi="Times New Roman" w:cs="Times New Roman"/>
                <w:b/>
                <w:bCs/>
                <w:sz w:val="24"/>
                <w:szCs w:val="24"/>
                <w:lang w:eastAsia="ru-RU"/>
              </w:rPr>
              <w:t>Содержание</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Дефекты настилания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Практические занятия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1E55C6" w:rsidTr="00ED74B6">
        <w:trPr>
          <w:trHeight w:val="20"/>
        </w:trPr>
        <w:tc>
          <w:tcPr>
            <w:tcW w:w="837" w:type="pct"/>
            <w:vMerge/>
            <w:tcBorders>
              <w:bottom w:val="single" w:sz="2" w:space="0" w:color="auto"/>
            </w:tcBorders>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1</w:t>
            </w:r>
          </w:p>
        </w:tc>
        <w:tc>
          <w:tcPr>
            <w:tcW w:w="2569" w:type="pct"/>
            <w:gridSpan w:val="2"/>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Определение дефектов настилания</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3519" w:type="pct"/>
            <w:gridSpan w:val="5"/>
          </w:tcPr>
          <w:p w:rsidR="00ED74B6" w:rsidRPr="001E55C6" w:rsidRDefault="00ED74B6" w:rsidP="006A61C5">
            <w:pPr>
              <w:tabs>
                <w:tab w:val="left" w:pos="142"/>
              </w:tabs>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bCs/>
                <w:color w:val="000000"/>
                <w:sz w:val="24"/>
                <w:szCs w:val="24"/>
                <w:lang w:eastAsia="ru-RU"/>
              </w:rPr>
              <w:t>Примерная тематика самостоятельной учебной работы при изучении раздела 2</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Расположение полотен настила.</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Определение видов настилов </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Методы и приёмы настилания материалов с учётом их рационального использования</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Исследование приёмов настилания материалов </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Проверка правильности подбора ткани по ширине</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Определение правильности настилания материала с крупным рисунком</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Определение правильности настилания материала в клетку или поперечную полоску</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Определение правильности настилания ворсовой ткани </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Технические условия при настилании материалов нескольких цветов</w:t>
            </w:r>
          </w:p>
          <w:p w:rsidR="00ED74B6" w:rsidRPr="001E55C6" w:rsidRDefault="00ED74B6" w:rsidP="006A61C5">
            <w:pPr>
              <w:numPr>
                <w:ilvl w:val="0"/>
                <w:numId w:val="5"/>
              </w:numPr>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color w:val="000000"/>
                <w:sz w:val="24"/>
                <w:szCs w:val="24"/>
                <w:lang w:eastAsia="ru-RU"/>
              </w:rPr>
              <w:lastRenderedPageBreak/>
              <w:t>Определение дефектов настилания</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lastRenderedPageBreak/>
              <w:t>20</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3519" w:type="pct"/>
            <w:gridSpan w:val="5"/>
          </w:tcPr>
          <w:p w:rsidR="00ED74B6" w:rsidRPr="001E55C6"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lastRenderedPageBreak/>
              <w:t>Учебная практика раздела 1</w:t>
            </w:r>
          </w:p>
          <w:p w:rsidR="00ED74B6" w:rsidRPr="001E55C6"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 xml:space="preserve">Виды работ – </w:t>
            </w:r>
            <w:r w:rsidRPr="001E55C6">
              <w:rPr>
                <w:rFonts w:ascii="Times New Roman" w:eastAsia="Times New Roman" w:hAnsi="Times New Roman" w:cs="Times New Roman"/>
                <w:b/>
                <w:color w:val="000000"/>
                <w:sz w:val="24"/>
                <w:szCs w:val="24"/>
                <w:lang w:eastAsia="ru-RU"/>
              </w:rPr>
              <w:t>Работы по обслуживанию оборудования подготовительного производства</w:t>
            </w:r>
          </w:p>
          <w:p w:rsidR="00ED74B6" w:rsidRPr="001E55C6" w:rsidRDefault="00ED74B6" w:rsidP="006A61C5">
            <w:pPr>
              <w:numPr>
                <w:ilvl w:val="0"/>
                <w:numId w:val="6"/>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Техника безопасности при работе на технологическом оборудовании подготовительного производства</w:t>
            </w:r>
          </w:p>
          <w:p w:rsidR="00ED74B6" w:rsidRPr="001E55C6" w:rsidRDefault="00ED74B6" w:rsidP="006A61C5">
            <w:pPr>
              <w:numPr>
                <w:ilvl w:val="0"/>
                <w:numId w:val="6"/>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приемов приёмки и хранения швейных материалов</w:t>
            </w:r>
          </w:p>
          <w:p w:rsidR="00ED74B6" w:rsidRPr="001E55C6" w:rsidRDefault="00ED74B6" w:rsidP="006A61C5">
            <w:pPr>
              <w:numPr>
                <w:ilvl w:val="0"/>
                <w:numId w:val="6"/>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приемов промера кусков ткани и их подсортировки</w:t>
            </w:r>
          </w:p>
          <w:p w:rsidR="00ED74B6" w:rsidRPr="001E55C6" w:rsidRDefault="00ED74B6" w:rsidP="006A61C5">
            <w:pPr>
              <w:numPr>
                <w:ilvl w:val="0"/>
                <w:numId w:val="6"/>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ведения процессов контроля качества материалов</w:t>
            </w:r>
          </w:p>
          <w:p w:rsidR="00ED74B6" w:rsidRPr="001E55C6" w:rsidRDefault="00ED74B6" w:rsidP="006A61C5">
            <w:pPr>
              <w:tabs>
                <w:tab w:val="left" w:pos="271"/>
              </w:tabs>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bCs/>
                <w:color w:val="000000"/>
                <w:sz w:val="24"/>
                <w:szCs w:val="24"/>
                <w:lang w:eastAsia="ru-RU"/>
              </w:rPr>
              <w:t xml:space="preserve">Виды работ – </w:t>
            </w:r>
            <w:r w:rsidRPr="001E55C6">
              <w:rPr>
                <w:rFonts w:ascii="Times New Roman" w:eastAsia="Times New Roman" w:hAnsi="Times New Roman" w:cs="Times New Roman"/>
                <w:b/>
                <w:color w:val="000000"/>
                <w:sz w:val="24"/>
                <w:szCs w:val="24"/>
                <w:lang w:eastAsia="ru-RU"/>
              </w:rPr>
              <w:t>Работы по обслуживанию оборудования раскройного производства</w:t>
            </w:r>
          </w:p>
          <w:p w:rsidR="00ED74B6" w:rsidRPr="001E55C6" w:rsidRDefault="00ED74B6" w:rsidP="006A61C5">
            <w:pPr>
              <w:numPr>
                <w:ilvl w:val="0"/>
                <w:numId w:val="7"/>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Техника безопасности при работе на технологическом оборудовании раскройного производства</w:t>
            </w:r>
          </w:p>
          <w:p w:rsidR="00ED74B6" w:rsidRPr="001E55C6" w:rsidRDefault="00ED74B6" w:rsidP="006A61C5">
            <w:pPr>
              <w:numPr>
                <w:ilvl w:val="0"/>
                <w:numId w:val="7"/>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настилания текстильных материалов для раскроя</w:t>
            </w:r>
          </w:p>
          <w:p w:rsidR="00ED74B6" w:rsidRPr="001E55C6" w:rsidRDefault="00ED74B6" w:rsidP="006A61C5">
            <w:pPr>
              <w:numPr>
                <w:ilvl w:val="0"/>
                <w:numId w:val="7"/>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приёмов контроля качества и размерных характеристик текстильных материалов на автоматизированных комплексах</w:t>
            </w:r>
          </w:p>
          <w:p w:rsidR="00ED74B6" w:rsidRPr="001E55C6" w:rsidRDefault="00ED74B6" w:rsidP="006A61C5">
            <w:pPr>
              <w:numPr>
                <w:ilvl w:val="0"/>
                <w:numId w:val="7"/>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настилания материала с крупным рисунком</w:t>
            </w:r>
          </w:p>
          <w:p w:rsidR="00ED74B6" w:rsidRPr="001E55C6" w:rsidRDefault="00ED74B6" w:rsidP="006A61C5">
            <w:pPr>
              <w:numPr>
                <w:ilvl w:val="0"/>
                <w:numId w:val="7"/>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настилания материала в клетку или поперечную полоску</w:t>
            </w:r>
          </w:p>
          <w:p w:rsidR="00ED74B6" w:rsidRPr="001E55C6" w:rsidRDefault="00ED74B6" w:rsidP="006A61C5">
            <w:pPr>
              <w:numPr>
                <w:ilvl w:val="0"/>
                <w:numId w:val="7"/>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настилания ворсовой ткани</w:t>
            </w:r>
          </w:p>
          <w:p w:rsidR="00ED74B6" w:rsidRPr="001E55C6" w:rsidRDefault="00ED74B6" w:rsidP="006A61C5">
            <w:pPr>
              <w:numPr>
                <w:ilvl w:val="0"/>
                <w:numId w:val="7"/>
              </w:numPr>
              <w:tabs>
                <w:tab w:val="left" w:pos="284"/>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при настилании материалов нескольких цветов</w:t>
            </w:r>
          </w:p>
          <w:p w:rsidR="00ED74B6" w:rsidRPr="001E55C6" w:rsidRDefault="00ED74B6" w:rsidP="006A61C5">
            <w:pPr>
              <w:numPr>
                <w:ilvl w:val="0"/>
                <w:numId w:val="7"/>
              </w:numPr>
              <w:tabs>
                <w:tab w:val="left" w:pos="271"/>
              </w:tabs>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приемов определения дефектов настилания</w:t>
            </w:r>
          </w:p>
        </w:tc>
        <w:tc>
          <w:tcPr>
            <w:tcW w:w="649"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72</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3519" w:type="pct"/>
            <w:gridSpan w:val="5"/>
          </w:tcPr>
          <w:p w:rsidR="00ED74B6" w:rsidRPr="001E55C6" w:rsidRDefault="00ED74B6" w:rsidP="006A61C5">
            <w:pPr>
              <w:tabs>
                <w:tab w:val="left" w:pos="163"/>
              </w:tabs>
              <w:suppressAutoHyphens/>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 xml:space="preserve">Производственная практика </w:t>
            </w:r>
            <w:r w:rsidRPr="001E55C6">
              <w:rPr>
                <w:rFonts w:ascii="Times New Roman" w:eastAsia="Times New Roman" w:hAnsi="Times New Roman" w:cs="Times New Roman"/>
                <w:b/>
                <w:color w:val="000000"/>
                <w:sz w:val="24"/>
                <w:szCs w:val="24"/>
                <w:lang w:eastAsia="ru-RU"/>
              </w:rPr>
              <w:t>(</w:t>
            </w:r>
            <w:r w:rsidRPr="001E55C6">
              <w:rPr>
                <w:rFonts w:ascii="Times New Roman" w:eastAsia="Times New Roman" w:hAnsi="Times New Roman" w:cs="Times New Roman"/>
                <w:b/>
                <w:bCs/>
                <w:color w:val="000000"/>
                <w:sz w:val="24"/>
                <w:szCs w:val="24"/>
                <w:lang w:eastAsia="ru-RU"/>
              </w:rPr>
              <w:t>если предусмотрена</w:t>
            </w:r>
            <w:r w:rsidRPr="001E55C6">
              <w:rPr>
                <w:rFonts w:ascii="Times New Roman" w:eastAsia="Times New Roman" w:hAnsi="Times New Roman" w:cs="Times New Roman"/>
                <w:b/>
                <w:color w:val="000000"/>
                <w:sz w:val="24"/>
                <w:szCs w:val="24"/>
                <w:lang w:eastAsia="ru-RU"/>
              </w:rPr>
              <w:t xml:space="preserve"> итоговая (концентрированная) практика</w:t>
            </w:r>
            <w:r w:rsidRPr="001E55C6">
              <w:rPr>
                <w:rFonts w:ascii="Times New Roman" w:eastAsia="Times New Roman" w:hAnsi="Times New Roman" w:cs="Times New Roman"/>
                <w:b/>
                <w:bCs/>
                <w:color w:val="000000"/>
                <w:sz w:val="24"/>
                <w:szCs w:val="24"/>
                <w:lang w:eastAsia="ru-RU"/>
              </w:rPr>
              <w:t>)</w:t>
            </w:r>
          </w:p>
          <w:p w:rsidR="00ED74B6" w:rsidRPr="001E55C6" w:rsidRDefault="00ED74B6" w:rsidP="006A61C5">
            <w:pPr>
              <w:tabs>
                <w:tab w:val="left" w:pos="163"/>
              </w:tabs>
              <w:suppressAutoHyphens/>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 xml:space="preserve">Виды работ </w:t>
            </w:r>
          </w:p>
          <w:p w:rsidR="00ED74B6" w:rsidRPr="001E55C6" w:rsidRDefault="00ED74B6" w:rsidP="006A61C5">
            <w:pPr>
              <w:tabs>
                <w:tab w:val="left" w:pos="163"/>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1E55C6">
              <w:rPr>
                <w:rFonts w:ascii="Times New Roman" w:eastAsia="Times New Roman" w:hAnsi="Times New Roman" w:cs="Times New Roman"/>
                <w:b/>
                <w:bCs/>
                <w:color w:val="000000"/>
                <w:sz w:val="24"/>
                <w:szCs w:val="24"/>
                <w:lang w:eastAsia="ru-RU"/>
              </w:rPr>
              <w:t xml:space="preserve">Виды работ – </w:t>
            </w:r>
            <w:r w:rsidRPr="001E55C6">
              <w:rPr>
                <w:rFonts w:ascii="Times New Roman" w:eastAsia="Times New Roman" w:hAnsi="Times New Roman" w:cs="Times New Roman"/>
                <w:b/>
                <w:color w:val="000000"/>
                <w:sz w:val="24"/>
                <w:szCs w:val="24"/>
                <w:lang w:eastAsia="ru-RU"/>
              </w:rPr>
              <w:t>Работы по обслуживанию оборудования подготовительно-раскройного производства</w:t>
            </w:r>
          </w:p>
          <w:p w:rsidR="00ED74B6" w:rsidRPr="001E55C6" w:rsidRDefault="00ED74B6" w:rsidP="006A61C5">
            <w:pPr>
              <w:numPr>
                <w:ilvl w:val="0"/>
                <w:numId w:val="8"/>
              </w:numPr>
              <w:tabs>
                <w:tab w:val="left" w:pos="163"/>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 xml:space="preserve">Техника безопасности при работе на технологическом оборудовании </w:t>
            </w:r>
            <w:proofErr w:type="spellStart"/>
            <w:r w:rsidRPr="001E55C6">
              <w:rPr>
                <w:rFonts w:ascii="Times New Roman" w:eastAsia="Times New Roman" w:hAnsi="Times New Roman" w:cs="Times New Roman"/>
                <w:color w:val="000000"/>
                <w:sz w:val="24"/>
                <w:szCs w:val="24"/>
                <w:lang w:eastAsia="ru-RU"/>
              </w:rPr>
              <w:t>подготовительно-рскройного</w:t>
            </w:r>
            <w:proofErr w:type="spellEnd"/>
            <w:r w:rsidRPr="001E55C6">
              <w:rPr>
                <w:rFonts w:ascii="Times New Roman" w:eastAsia="Times New Roman" w:hAnsi="Times New Roman" w:cs="Times New Roman"/>
                <w:color w:val="000000"/>
                <w:sz w:val="24"/>
                <w:szCs w:val="24"/>
                <w:lang w:eastAsia="ru-RU"/>
              </w:rPr>
              <w:t xml:space="preserve"> производства</w:t>
            </w:r>
          </w:p>
          <w:p w:rsidR="00ED74B6" w:rsidRPr="001E55C6" w:rsidRDefault="00ED74B6" w:rsidP="006A61C5">
            <w:pPr>
              <w:numPr>
                <w:ilvl w:val="0"/>
                <w:numId w:val="8"/>
              </w:numPr>
              <w:tabs>
                <w:tab w:val="left" w:pos="163"/>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приемов приёмки, хранения, промера кусков ткани и их подсортировки</w:t>
            </w:r>
          </w:p>
          <w:p w:rsidR="00ED74B6" w:rsidRPr="001E55C6" w:rsidRDefault="00ED74B6" w:rsidP="006A61C5">
            <w:pPr>
              <w:numPr>
                <w:ilvl w:val="0"/>
                <w:numId w:val="8"/>
              </w:numPr>
              <w:tabs>
                <w:tab w:val="left" w:pos="163"/>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настилания текстильных материалов для раскроя и определения дефектов настилания</w:t>
            </w:r>
          </w:p>
          <w:p w:rsidR="00ED74B6" w:rsidRPr="001E55C6" w:rsidRDefault="00ED74B6" w:rsidP="006A61C5">
            <w:pPr>
              <w:numPr>
                <w:ilvl w:val="0"/>
                <w:numId w:val="8"/>
              </w:numPr>
              <w:tabs>
                <w:tab w:val="left" w:pos="163"/>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приёмов контроля качества и размерных характеристик текстильных материалов на автоматизированных комплексах</w:t>
            </w:r>
          </w:p>
          <w:p w:rsidR="00ED74B6" w:rsidRPr="001E55C6" w:rsidRDefault="00ED74B6" w:rsidP="006A61C5">
            <w:pPr>
              <w:numPr>
                <w:ilvl w:val="0"/>
                <w:numId w:val="8"/>
              </w:numPr>
              <w:tabs>
                <w:tab w:val="left" w:pos="163"/>
                <w:tab w:val="left" w:pos="271"/>
              </w:tabs>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настилания материала с крупным рисунком, в клетку или поперечную полоску</w:t>
            </w:r>
          </w:p>
          <w:p w:rsidR="00ED74B6" w:rsidRPr="001E55C6" w:rsidRDefault="00ED74B6" w:rsidP="006A61C5">
            <w:pPr>
              <w:numPr>
                <w:ilvl w:val="0"/>
                <w:numId w:val="8"/>
              </w:numPr>
              <w:tabs>
                <w:tab w:val="left" w:pos="163"/>
                <w:tab w:val="left" w:pos="284"/>
              </w:tabs>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color w:val="000000"/>
                <w:sz w:val="24"/>
                <w:szCs w:val="24"/>
                <w:lang w:eastAsia="ru-RU"/>
              </w:rPr>
              <w:t>Отработка технологии настилания ворсовой ткани и материалов нескольких цветов</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36</w:t>
            </w:r>
          </w:p>
        </w:tc>
        <w:tc>
          <w:tcPr>
            <w:tcW w:w="370" w:type="pct"/>
            <w:gridSpan w:val="2"/>
          </w:tcPr>
          <w:p w:rsidR="00ED74B6" w:rsidRPr="001E55C6" w:rsidRDefault="00ED74B6" w:rsidP="006A61C5">
            <w:pPr>
              <w:spacing w:after="0" w:line="240" w:lineRule="auto"/>
              <w:ind w:left="-57" w:right="-57"/>
              <w:jc w:val="center"/>
              <w:rPr>
                <w:rFonts w:ascii="Times New Roman" w:eastAsia="Calibri" w:hAnsi="Times New Roman" w:cs="Times New Roman"/>
                <w:iCs/>
                <w:sz w:val="24"/>
                <w:szCs w:val="24"/>
              </w:rPr>
            </w:pPr>
            <w:r w:rsidRPr="001E55C6">
              <w:rPr>
                <w:rFonts w:ascii="Times New Roman" w:eastAsia="Calibri" w:hAnsi="Times New Roman" w:cs="Times New Roman"/>
                <w:iCs/>
                <w:sz w:val="24"/>
                <w:szCs w:val="24"/>
              </w:rPr>
              <w:t>ПК 1.2</w:t>
            </w:r>
          </w:p>
          <w:p w:rsidR="00ED74B6" w:rsidRPr="001E55C6"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1E55C6">
              <w:rPr>
                <w:rFonts w:ascii="Times New Roman" w:eastAsia="Calibri" w:hAnsi="Times New Roman" w:cs="Times New Roman"/>
                <w:iCs/>
                <w:sz w:val="24"/>
                <w:szCs w:val="24"/>
              </w:rPr>
              <w:t>ОК 01‒07</w:t>
            </w: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ПО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У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1.2.01</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1.2.02</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1.2.03</w:t>
            </w:r>
          </w:p>
          <w:p w:rsidR="00ED74B6" w:rsidRPr="001E55C6"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1E55C6">
              <w:rPr>
                <w:rFonts w:ascii="Times New Roman" w:eastAsia="Times New Roman" w:hAnsi="Times New Roman" w:cs="Times New Roman"/>
                <w:sz w:val="24"/>
                <w:szCs w:val="24"/>
                <w:lang w:eastAsia="ru-RU"/>
              </w:rPr>
              <w:t>З 1.2.04</w:t>
            </w:r>
          </w:p>
        </w:tc>
      </w:tr>
      <w:tr w:rsidR="00ED74B6" w:rsidRPr="001E55C6" w:rsidTr="00ED74B6">
        <w:trPr>
          <w:trHeight w:val="20"/>
        </w:trPr>
        <w:tc>
          <w:tcPr>
            <w:tcW w:w="837" w:type="pct"/>
            <w:vMerge w:val="restart"/>
          </w:tcPr>
          <w:p w:rsidR="00ED74B6" w:rsidRPr="001E55C6"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83" w:type="pct"/>
            <w:gridSpan w:val="4"/>
          </w:tcPr>
          <w:p w:rsidR="00ED74B6" w:rsidRPr="001E55C6"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1E55C6">
              <w:rPr>
                <w:rFonts w:ascii="Times New Roman" w:eastAsia="Times New Roman" w:hAnsi="Times New Roman" w:cs="Times New Roman"/>
                <w:b/>
                <w:color w:val="000000"/>
                <w:spacing w:val="-4"/>
                <w:sz w:val="24"/>
                <w:szCs w:val="24"/>
                <w:lang w:eastAsia="ru-RU"/>
              </w:rPr>
              <w:t>итого за 4 семестр</w:t>
            </w:r>
          </w:p>
        </w:tc>
        <w:tc>
          <w:tcPr>
            <w:tcW w:w="649" w:type="pct"/>
            <w:gridSpan w:val="2"/>
          </w:tcPr>
          <w:p w:rsidR="00ED74B6" w:rsidRPr="001E55C6"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168</w:t>
            </w:r>
          </w:p>
        </w:tc>
        <w:tc>
          <w:tcPr>
            <w:tcW w:w="370"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gridSpan w:val="2"/>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1E55C6" w:rsidTr="00ED74B6">
        <w:trPr>
          <w:trHeight w:val="20"/>
        </w:trPr>
        <w:tc>
          <w:tcPr>
            <w:tcW w:w="837" w:type="pct"/>
            <w:vMerge/>
            <w:tcBorders>
              <w:bottom w:val="single" w:sz="2" w:space="0" w:color="auto"/>
            </w:tcBorders>
            <w:shd w:val="clear" w:color="auto" w:fill="auto"/>
          </w:tcPr>
          <w:p w:rsidR="00ED74B6" w:rsidRPr="001E55C6"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3" w:type="pct"/>
            <w:gridSpan w:val="4"/>
            <w:shd w:val="clear" w:color="auto" w:fill="auto"/>
          </w:tcPr>
          <w:p w:rsidR="00ED74B6" w:rsidRPr="001E55C6"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1E55C6">
              <w:rPr>
                <w:rFonts w:ascii="Times New Roman" w:eastAsia="Times New Roman" w:hAnsi="Times New Roman" w:cs="Times New Roman"/>
                <w:b/>
                <w:color w:val="000000"/>
                <w:sz w:val="24"/>
                <w:szCs w:val="24"/>
                <w:lang w:eastAsia="ru-RU"/>
              </w:rPr>
              <w:t>Промежуточная аттестация в форме дифференцированного зачета</w:t>
            </w:r>
          </w:p>
        </w:tc>
        <w:tc>
          <w:tcPr>
            <w:tcW w:w="649" w:type="pct"/>
            <w:gridSpan w:val="2"/>
            <w:shd w:val="clear" w:color="auto" w:fill="auto"/>
          </w:tcPr>
          <w:p w:rsidR="00ED74B6" w:rsidRPr="001E55C6"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370" w:type="pct"/>
            <w:gridSpan w:val="2"/>
            <w:shd w:val="clear" w:color="auto" w:fill="auto"/>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gridSpan w:val="2"/>
            <w:shd w:val="clear" w:color="auto" w:fill="auto"/>
          </w:tcPr>
          <w:p w:rsidR="00ED74B6" w:rsidRPr="001E55C6"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A71ED" w:rsidTr="006A61C5">
        <w:trPr>
          <w:trHeight w:val="20"/>
        </w:trPr>
        <w:tc>
          <w:tcPr>
            <w:tcW w:w="5000" w:type="pct"/>
            <w:gridSpan w:val="11"/>
            <w:tcBorders>
              <w:bottom w:val="single" w:sz="2" w:space="0" w:color="auto"/>
            </w:tcBorders>
            <w:shd w:val="clear" w:color="auto" w:fill="D9D9D9"/>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color w:val="000000"/>
                <w:sz w:val="24"/>
                <w:szCs w:val="24"/>
                <w:lang w:eastAsia="ru-RU"/>
              </w:rPr>
              <w:t>5 семестр</w:t>
            </w:r>
          </w:p>
        </w:tc>
      </w:tr>
      <w:tr w:rsidR="00ED74B6" w:rsidRPr="00EA71ED" w:rsidTr="006A61C5">
        <w:trPr>
          <w:trHeight w:val="20"/>
        </w:trPr>
        <w:tc>
          <w:tcPr>
            <w:tcW w:w="3554" w:type="pct"/>
            <w:gridSpan w:val="6"/>
          </w:tcPr>
          <w:p w:rsidR="00ED74B6" w:rsidRPr="00EA71ED" w:rsidRDefault="00ED74B6" w:rsidP="006A61C5">
            <w:pPr>
              <w:spacing w:after="0" w:line="240" w:lineRule="auto"/>
              <w:ind w:left="-57" w:right="-57"/>
              <w:rPr>
                <w:rFonts w:ascii="Times New Roman" w:eastAsia="Times New Roman" w:hAnsi="Times New Roman" w:cs="Times New Roman"/>
                <w:i/>
                <w:sz w:val="24"/>
                <w:szCs w:val="24"/>
                <w:lang w:eastAsia="ru-RU"/>
              </w:rPr>
            </w:pPr>
            <w:r w:rsidRPr="00EA71ED">
              <w:rPr>
                <w:rFonts w:ascii="Times New Roman" w:eastAsia="Times New Roman" w:hAnsi="Times New Roman" w:cs="Times New Roman"/>
                <w:b/>
                <w:bCs/>
                <w:sz w:val="24"/>
                <w:szCs w:val="24"/>
                <w:lang w:eastAsia="ru-RU"/>
              </w:rPr>
              <w:lastRenderedPageBreak/>
              <w:t>Раздел 3. ПК 1.3. Выполнение обслуживания автоматизированного раскройного комплекса</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A71ED">
              <w:rPr>
                <w:rFonts w:ascii="Times New Roman" w:eastAsia="Times New Roman" w:hAnsi="Times New Roman" w:cs="Times New Roman"/>
                <w:b/>
                <w:bCs/>
                <w:sz w:val="24"/>
                <w:szCs w:val="24"/>
                <w:lang w:eastAsia="ru-RU"/>
              </w:rPr>
              <w:t>18</w:t>
            </w:r>
            <w:r w:rsidRPr="00EA71ED">
              <w:rPr>
                <w:rFonts w:ascii="Times New Roman" w:eastAsia="Times New Roman" w:hAnsi="Times New Roman" w:cs="Times New Roman"/>
                <w:bCs/>
                <w:sz w:val="24"/>
                <w:szCs w:val="24"/>
                <w:lang w:eastAsia="ru-RU"/>
              </w:rPr>
              <w:t xml:space="preserve"> (18/0/0)</w:t>
            </w: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5000" w:type="pct"/>
            <w:gridSpan w:val="11"/>
          </w:tcPr>
          <w:p w:rsidR="00ED74B6" w:rsidRPr="00EA71ED"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МДК.01.01. Подготовка и раскрой материалов</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3.1</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Оборудование подготовительного цеха (участка)</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Подъёмно-транспортное оборудование, применяемое в подготовительном цехе</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Оборудование для разбраковки и промера материалов</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3.2</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Система автоматизирования проектных работ (САПР)</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Система автоматизирования проектных работ (САПР)</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3.3</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Оборудование раскройного цеха (участка)</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Технологическая характеристика автоматизированного раскройного комплекса</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Технологическая характеристика стационарного раскройного оборудования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lastRenderedPageBreak/>
              <w:t>З 1.3.04</w:t>
            </w: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3</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Технологическая характеристика передвижного раскройного оборудования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3.4</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Раскрой тканей</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Раскрой тканей. Требования к раскрою</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Способы раскроя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3</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Технические условия на раскрой. Контроль качества кроя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1.3</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1.3.02</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1.3.03</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1.3.04</w:t>
            </w:r>
          </w:p>
        </w:tc>
      </w:tr>
      <w:tr w:rsidR="00ED74B6" w:rsidRPr="00EA71ED" w:rsidTr="006A61C5">
        <w:trPr>
          <w:trHeight w:val="20"/>
        </w:trPr>
        <w:tc>
          <w:tcPr>
            <w:tcW w:w="3554" w:type="pct"/>
            <w:gridSpan w:val="6"/>
          </w:tcPr>
          <w:p w:rsidR="00ED74B6" w:rsidRPr="00EA71ED" w:rsidRDefault="00ED74B6" w:rsidP="006A61C5">
            <w:pPr>
              <w:spacing w:after="0" w:line="240" w:lineRule="auto"/>
              <w:ind w:left="-57" w:right="-57"/>
              <w:rPr>
                <w:rFonts w:ascii="Times New Roman" w:eastAsia="Times New Roman" w:hAnsi="Times New Roman" w:cs="Times New Roman"/>
                <w:i/>
                <w:sz w:val="24"/>
                <w:szCs w:val="24"/>
                <w:lang w:eastAsia="ru-RU"/>
              </w:rPr>
            </w:pPr>
            <w:r w:rsidRPr="00EA71ED">
              <w:rPr>
                <w:rFonts w:ascii="Times New Roman" w:eastAsia="Times New Roman" w:hAnsi="Times New Roman" w:cs="Times New Roman"/>
                <w:b/>
                <w:bCs/>
                <w:sz w:val="24"/>
                <w:szCs w:val="24"/>
                <w:lang w:eastAsia="ru-RU"/>
              </w:rPr>
              <w:t>Раздел 4. ПК 1.4. Выполнение расчета кусков материалов для раскроя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A71ED">
              <w:rPr>
                <w:rFonts w:ascii="Times New Roman" w:eastAsia="Times New Roman" w:hAnsi="Times New Roman" w:cs="Times New Roman"/>
                <w:b/>
                <w:bCs/>
                <w:sz w:val="24"/>
                <w:szCs w:val="24"/>
                <w:lang w:eastAsia="ru-RU"/>
              </w:rPr>
              <w:t>8</w:t>
            </w:r>
            <w:r w:rsidRPr="00EA71ED">
              <w:rPr>
                <w:rFonts w:ascii="Times New Roman" w:eastAsia="Times New Roman" w:hAnsi="Times New Roman" w:cs="Times New Roman"/>
                <w:bCs/>
                <w:sz w:val="24"/>
                <w:szCs w:val="24"/>
                <w:lang w:eastAsia="ru-RU"/>
              </w:rPr>
              <w:t xml:space="preserve"> (4/4/0)</w:t>
            </w: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5000" w:type="pct"/>
            <w:gridSpan w:val="11"/>
          </w:tcPr>
          <w:p w:rsidR="00ED74B6" w:rsidRPr="00EA71ED" w:rsidRDefault="00ED74B6" w:rsidP="006A61C5">
            <w:pPr>
              <w:spacing w:after="0" w:line="240" w:lineRule="auto"/>
              <w:ind w:left="-57" w:right="-57"/>
              <w:jc w:val="both"/>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МДК.01.01. Подготовка и раскрой материалов</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4.1</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Правила и способы расчётов кусков материала</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Правила и способы расчётов кусков материала</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1.4</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1.4.01</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51" w:type="pct"/>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Выполнение расчёта кусков ручным способом. Заполнение карты расчёта </w:t>
            </w:r>
            <w:r w:rsidRPr="00EA71ED">
              <w:rPr>
                <w:rFonts w:ascii="Times New Roman" w:eastAsia="Times New Roman" w:hAnsi="Times New Roman" w:cs="Times New Roman"/>
                <w:color w:val="000000"/>
                <w:sz w:val="24"/>
                <w:szCs w:val="24"/>
                <w:lang w:eastAsia="ru-RU"/>
              </w:rPr>
              <w:lastRenderedPageBreak/>
              <w:t>материалов</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lastRenderedPageBreak/>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1.4</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lastRenderedPageBreak/>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lastRenderedPageBreak/>
              <w:t>ПО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lastRenderedPageBreak/>
              <w:t>У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1.4.01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lastRenderedPageBreak/>
              <w:t>Тема 4.2</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Вспомогательная таблица длин кусков для ручного расчёта</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Составление вспомогательной таблицы длин кусков для ручного расчёта. Выполнение </w:t>
            </w:r>
            <w:proofErr w:type="spellStart"/>
            <w:r w:rsidRPr="00EA71ED">
              <w:rPr>
                <w:rFonts w:ascii="Times New Roman" w:eastAsia="Times New Roman" w:hAnsi="Times New Roman" w:cs="Times New Roman"/>
                <w:color w:val="000000"/>
                <w:sz w:val="24"/>
                <w:szCs w:val="24"/>
                <w:lang w:eastAsia="ru-RU"/>
              </w:rPr>
              <w:t>безостаткового</w:t>
            </w:r>
            <w:proofErr w:type="spellEnd"/>
            <w:r w:rsidRPr="00EA71ED">
              <w:rPr>
                <w:rFonts w:ascii="Times New Roman" w:eastAsia="Times New Roman" w:hAnsi="Times New Roman" w:cs="Times New Roman"/>
                <w:color w:val="000000"/>
                <w:sz w:val="24"/>
                <w:szCs w:val="24"/>
                <w:lang w:eastAsia="ru-RU"/>
              </w:rPr>
              <w:t xml:space="preserve"> расчёта</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1.4</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1.4.01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4.3</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Автоматизированный расчёт материала</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Автоматизированный расчёт материала</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1.4</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1.4.01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1.4.01</w:t>
            </w:r>
          </w:p>
        </w:tc>
      </w:tr>
      <w:tr w:rsidR="00ED74B6" w:rsidRPr="00EA71ED" w:rsidTr="006A61C5">
        <w:trPr>
          <w:trHeight w:val="20"/>
        </w:trPr>
        <w:tc>
          <w:tcPr>
            <w:tcW w:w="3554" w:type="pct"/>
            <w:gridSpan w:val="6"/>
          </w:tcPr>
          <w:p w:rsidR="00ED74B6" w:rsidRPr="00EA71ED" w:rsidRDefault="00ED74B6" w:rsidP="006A61C5">
            <w:pPr>
              <w:spacing w:after="0" w:line="240" w:lineRule="auto"/>
              <w:ind w:left="-57" w:right="-57"/>
              <w:rPr>
                <w:rFonts w:ascii="Times New Roman" w:eastAsia="Times New Roman" w:hAnsi="Times New Roman" w:cs="Times New Roman"/>
                <w:i/>
                <w:sz w:val="24"/>
                <w:szCs w:val="24"/>
                <w:lang w:eastAsia="ru-RU"/>
              </w:rPr>
            </w:pPr>
            <w:r w:rsidRPr="00EA71ED">
              <w:rPr>
                <w:rFonts w:ascii="Times New Roman" w:eastAsia="Times New Roman" w:hAnsi="Times New Roman" w:cs="Times New Roman"/>
                <w:b/>
                <w:bCs/>
                <w:sz w:val="24"/>
                <w:szCs w:val="24"/>
                <w:lang w:eastAsia="ru-RU"/>
              </w:rPr>
              <w:t>Раздел 5. ПК 1.5. Комплектование кусков текстильных материалов для раскроя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A71ED">
              <w:rPr>
                <w:rFonts w:ascii="Times New Roman" w:eastAsia="Times New Roman" w:hAnsi="Times New Roman" w:cs="Times New Roman"/>
                <w:b/>
                <w:bCs/>
                <w:sz w:val="24"/>
                <w:szCs w:val="24"/>
                <w:lang w:eastAsia="ru-RU"/>
              </w:rPr>
              <w:t>14</w:t>
            </w:r>
            <w:r w:rsidRPr="00EA71ED">
              <w:rPr>
                <w:rFonts w:ascii="Times New Roman" w:eastAsia="Times New Roman" w:hAnsi="Times New Roman" w:cs="Times New Roman"/>
                <w:bCs/>
                <w:sz w:val="24"/>
                <w:szCs w:val="24"/>
                <w:lang w:eastAsia="ru-RU"/>
              </w:rPr>
              <w:t xml:space="preserve"> (6/8/0)</w:t>
            </w: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3554" w:type="pct"/>
            <w:gridSpan w:val="6"/>
          </w:tcPr>
          <w:p w:rsidR="00ED74B6" w:rsidRPr="00EA71ED" w:rsidRDefault="00ED74B6" w:rsidP="006A61C5">
            <w:pPr>
              <w:spacing w:after="0" w:line="240" w:lineRule="auto"/>
              <w:ind w:left="-57" w:right="-57"/>
              <w:rPr>
                <w:rFonts w:ascii="Times New Roman" w:eastAsia="Times New Roman" w:hAnsi="Times New Roman" w:cs="Times New Roman"/>
                <w:i/>
                <w:sz w:val="24"/>
                <w:szCs w:val="24"/>
                <w:lang w:eastAsia="ru-RU"/>
              </w:rPr>
            </w:pPr>
            <w:r w:rsidRPr="00EA71ED">
              <w:rPr>
                <w:rFonts w:ascii="Times New Roman" w:eastAsia="Times New Roman" w:hAnsi="Times New Roman" w:cs="Times New Roman"/>
                <w:b/>
                <w:bCs/>
                <w:color w:val="000000"/>
                <w:sz w:val="24"/>
                <w:szCs w:val="24"/>
                <w:lang w:eastAsia="ru-RU"/>
              </w:rPr>
              <w:t>МДК.01.01. Подготовка и раскрой материалов</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51" w:type="pct"/>
          </w:tcPr>
          <w:p w:rsidR="00ED74B6" w:rsidRPr="00EA71ED"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5.1</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Графики раскроя, нормы расходов материалов и процент технологических потерь</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Графики раскроя, нормы расходов материалов и процент технологических потерь</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51" w:type="pct"/>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Определение основной части расхода материала</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5.2</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Способы измерения площади лекал</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Измерение площади лекал геометрическим, комбинированным способом и ИЛ. </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5.3</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 xml:space="preserve">Факторы влияющие на </w:t>
            </w:r>
            <w:proofErr w:type="spellStart"/>
            <w:r w:rsidRPr="00EA71ED">
              <w:rPr>
                <w:rFonts w:ascii="Times New Roman" w:eastAsia="Times New Roman" w:hAnsi="Times New Roman" w:cs="Times New Roman"/>
                <w:bCs/>
                <w:color w:val="000000"/>
                <w:sz w:val="24"/>
                <w:szCs w:val="24"/>
                <w:lang w:eastAsia="ru-RU"/>
              </w:rPr>
              <w:t>межлекальные</w:t>
            </w:r>
            <w:proofErr w:type="spellEnd"/>
            <w:r w:rsidRPr="00EA71ED">
              <w:rPr>
                <w:rFonts w:ascii="Times New Roman" w:eastAsia="Times New Roman" w:hAnsi="Times New Roman" w:cs="Times New Roman"/>
                <w:bCs/>
                <w:color w:val="000000"/>
                <w:sz w:val="24"/>
                <w:szCs w:val="24"/>
                <w:lang w:eastAsia="ru-RU"/>
              </w:rPr>
              <w:t xml:space="preserve"> потери</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Факторы влияющие на </w:t>
            </w:r>
            <w:proofErr w:type="spellStart"/>
            <w:r w:rsidRPr="00EA71ED">
              <w:rPr>
                <w:rFonts w:ascii="Times New Roman" w:eastAsia="Times New Roman" w:hAnsi="Times New Roman" w:cs="Times New Roman"/>
                <w:color w:val="000000"/>
                <w:sz w:val="24"/>
                <w:szCs w:val="24"/>
                <w:lang w:eastAsia="ru-RU"/>
              </w:rPr>
              <w:t>межлекальные</w:t>
            </w:r>
            <w:proofErr w:type="spellEnd"/>
            <w:r w:rsidRPr="00EA71ED">
              <w:rPr>
                <w:rFonts w:ascii="Times New Roman" w:eastAsia="Times New Roman" w:hAnsi="Times New Roman" w:cs="Times New Roman"/>
                <w:color w:val="000000"/>
                <w:sz w:val="24"/>
                <w:szCs w:val="24"/>
                <w:lang w:eastAsia="ru-RU"/>
              </w:rPr>
              <w:t xml:space="preserve"> потери</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51" w:type="pct"/>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Исследование форм и размеров лекал</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5.4</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lastRenderedPageBreak/>
              <w:t>Соединение комплектов лекал в раскладке</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lastRenderedPageBreak/>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Соединение комплектов лекал в раскладке</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51" w:type="pct"/>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Исследование видов раскладки лекал </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5.5</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Методы получения типовых схем раскладки лекал</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Методы получения типовых схем раскладки лекал</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51" w:type="pct"/>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Определение фактических </w:t>
            </w:r>
            <w:proofErr w:type="spellStart"/>
            <w:r w:rsidRPr="00EA71ED">
              <w:rPr>
                <w:rFonts w:ascii="Times New Roman" w:eastAsia="Times New Roman" w:hAnsi="Times New Roman" w:cs="Times New Roman"/>
                <w:color w:val="000000"/>
                <w:sz w:val="24"/>
                <w:szCs w:val="24"/>
                <w:lang w:eastAsia="ru-RU"/>
              </w:rPr>
              <w:t>межлекальных</w:t>
            </w:r>
            <w:proofErr w:type="spellEnd"/>
            <w:r w:rsidRPr="00EA71ED">
              <w:rPr>
                <w:rFonts w:ascii="Times New Roman" w:eastAsia="Times New Roman" w:hAnsi="Times New Roman" w:cs="Times New Roman"/>
                <w:color w:val="000000"/>
                <w:sz w:val="24"/>
                <w:szCs w:val="24"/>
                <w:lang w:eastAsia="ru-RU"/>
              </w:rPr>
              <w:t xml:space="preserve"> потерь для </w:t>
            </w:r>
            <w:proofErr w:type="spellStart"/>
            <w:r w:rsidRPr="00EA71ED">
              <w:rPr>
                <w:rFonts w:ascii="Times New Roman" w:eastAsia="Times New Roman" w:hAnsi="Times New Roman" w:cs="Times New Roman"/>
                <w:color w:val="000000"/>
                <w:sz w:val="24"/>
                <w:szCs w:val="24"/>
                <w:lang w:eastAsia="ru-RU"/>
              </w:rPr>
              <w:t>эксперементальной</w:t>
            </w:r>
            <w:proofErr w:type="spellEnd"/>
            <w:r w:rsidRPr="00EA71ED">
              <w:rPr>
                <w:rFonts w:ascii="Times New Roman" w:eastAsia="Times New Roman" w:hAnsi="Times New Roman" w:cs="Times New Roman"/>
                <w:color w:val="000000"/>
                <w:sz w:val="24"/>
                <w:szCs w:val="24"/>
                <w:lang w:eastAsia="ru-RU"/>
              </w:rPr>
              <w:t xml:space="preserve"> раскладки </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Тема 5.6</w:t>
            </w:r>
          </w:p>
          <w:p w:rsidR="00ED74B6" w:rsidRPr="00EA71ED" w:rsidRDefault="00ED74B6" w:rsidP="006A61C5">
            <w:pPr>
              <w:spacing w:after="0" w:line="240" w:lineRule="auto"/>
              <w:ind w:left="-57" w:right="-57"/>
              <w:rPr>
                <w:rFonts w:ascii="Times New Roman" w:eastAsia="Times New Roman" w:hAnsi="Times New Roman" w:cs="Times New Roman"/>
                <w:bCs/>
                <w:sz w:val="24"/>
                <w:szCs w:val="24"/>
                <w:lang w:eastAsia="ru-RU"/>
              </w:rPr>
            </w:pPr>
            <w:r w:rsidRPr="00EA71ED">
              <w:rPr>
                <w:rFonts w:ascii="Times New Roman" w:eastAsia="Times New Roman" w:hAnsi="Times New Roman" w:cs="Times New Roman"/>
                <w:bCs/>
                <w:color w:val="000000"/>
                <w:sz w:val="24"/>
                <w:szCs w:val="24"/>
                <w:lang w:eastAsia="ru-RU"/>
              </w:rPr>
              <w:t>Виды норм материала</w:t>
            </w: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bCs/>
                <w:sz w:val="24"/>
                <w:szCs w:val="24"/>
                <w:lang w:eastAsia="ru-RU"/>
              </w:rPr>
              <w:t>Содержание</w:t>
            </w:r>
          </w:p>
        </w:tc>
        <w:tc>
          <w:tcPr>
            <w:tcW w:w="637"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Средневзвешенные нормы расхода материалов </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Потери ткани</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Практические занятия</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58"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51" w:type="pct"/>
          </w:tcPr>
          <w:p w:rsidR="00ED74B6" w:rsidRPr="00EA71ED"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A71ED" w:rsidTr="006A61C5">
        <w:trPr>
          <w:trHeight w:val="20"/>
        </w:trPr>
        <w:tc>
          <w:tcPr>
            <w:tcW w:w="895"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Определение расчетной нормы расхода материала на раскладку</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01" w:type="pct"/>
            <w:gridSpan w:val="2"/>
            <w:vMerge/>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58" w:type="pct"/>
            <w:gridSpan w:val="2"/>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Определение экономичной нормы расхода материала на раскладку</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1</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vMerge w:val="restart"/>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
                <w:color w:val="000000"/>
                <w:spacing w:val="-4"/>
                <w:sz w:val="24"/>
                <w:szCs w:val="24"/>
                <w:lang w:eastAsia="ru-RU"/>
              </w:rPr>
              <w:t>итого за 5 семестр</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40</w:t>
            </w: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A71ED" w:rsidTr="006A61C5">
        <w:trPr>
          <w:trHeight w:val="20"/>
        </w:trPr>
        <w:tc>
          <w:tcPr>
            <w:tcW w:w="895" w:type="pct"/>
            <w:gridSpan w:val="2"/>
            <w:vMerge/>
            <w:tcBorders>
              <w:bottom w:val="single" w:sz="2" w:space="0" w:color="auto"/>
            </w:tcBorders>
            <w:shd w:val="clear" w:color="auto" w:fill="auto"/>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shd w:val="clear" w:color="auto" w:fill="auto"/>
          </w:tcPr>
          <w:p w:rsidR="00ED74B6" w:rsidRPr="00EA71ED"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Промежуточная аттестация в форме экзамена</w:t>
            </w:r>
          </w:p>
        </w:tc>
        <w:tc>
          <w:tcPr>
            <w:tcW w:w="637" w:type="pct"/>
            <w:gridSpan w:val="2"/>
            <w:shd w:val="clear" w:color="auto" w:fill="auto"/>
          </w:tcPr>
          <w:p w:rsidR="00ED74B6" w:rsidRPr="00EA71ED"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358" w:type="pct"/>
            <w:gridSpan w:val="2"/>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51" w:type="pct"/>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A71ED" w:rsidTr="006A61C5">
        <w:trPr>
          <w:trHeight w:val="20"/>
        </w:trPr>
        <w:tc>
          <w:tcPr>
            <w:tcW w:w="5000" w:type="pct"/>
            <w:gridSpan w:val="11"/>
            <w:tcBorders>
              <w:bottom w:val="single" w:sz="2" w:space="0" w:color="auto"/>
            </w:tcBorders>
            <w:shd w:val="clear" w:color="auto" w:fill="D9D9D9"/>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Times New Roman" w:hAnsi="Times New Roman" w:cs="Times New Roman"/>
                <w:b/>
                <w:color w:val="000000"/>
                <w:sz w:val="24"/>
                <w:szCs w:val="24"/>
                <w:lang w:eastAsia="ru-RU"/>
              </w:rPr>
              <w:t>6 семестр</w:t>
            </w:r>
          </w:p>
        </w:tc>
      </w:tr>
      <w:tr w:rsidR="00ED74B6" w:rsidRPr="00EA71ED" w:rsidTr="006A61C5">
        <w:trPr>
          <w:trHeight w:val="20"/>
        </w:trPr>
        <w:tc>
          <w:tcPr>
            <w:tcW w:w="3554" w:type="pct"/>
            <w:gridSpan w:val="6"/>
          </w:tcPr>
          <w:p w:rsidR="00ED74B6" w:rsidRPr="00EA71ED" w:rsidRDefault="00ED74B6" w:rsidP="006A61C5">
            <w:pPr>
              <w:suppressAutoHyphens/>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t xml:space="preserve">Производственная практика </w:t>
            </w:r>
            <w:r w:rsidRPr="00EA71ED">
              <w:rPr>
                <w:rFonts w:ascii="Times New Roman" w:eastAsia="Times New Roman" w:hAnsi="Times New Roman" w:cs="Times New Roman"/>
                <w:b/>
                <w:color w:val="000000"/>
                <w:sz w:val="24"/>
                <w:szCs w:val="24"/>
                <w:lang w:eastAsia="ru-RU"/>
              </w:rPr>
              <w:t>(</w:t>
            </w:r>
            <w:r w:rsidRPr="00EA71ED">
              <w:rPr>
                <w:rFonts w:ascii="Times New Roman" w:eastAsia="Times New Roman" w:hAnsi="Times New Roman" w:cs="Times New Roman"/>
                <w:b/>
                <w:bCs/>
                <w:color w:val="000000"/>
                <w:sz w:val="24"/>
                <w:szCs w:val="24"/>
                <w:lang w:eastAsia="ru-RU"/>
              </w:rPr>
              <w:t>если предусмотрена</w:t>
            </w:r>
            <w:r w:rsidRPr="00EA71ED">
              <w:rPr>
                <w:rFonts w:ascii="Times New Roman" w:eastAsia="Times New Roman" w:hAnsi="Times New Roman" w:cs="Times New Roman"/>
                <w:b/>
                <w:color w:val="000000"/>
                <w:sz w:val="24"/>
                <w:szCs w:val="24"/>
                <w:lang w:eastAsia="ru-RU"/>
              </w:rPr>
              <w:t xml:space="preserve"> итоговая (концентрированная) практика</w:t>
            </w:r>
            <w:r w:rsidRPr="00EA71ED">
              <w:rPr>
                <w:rFonts w:ascii="Times New Roman" w:eastAsia="Times New Roman" w:hAnsi="Times New Roman" w:cs="Times New Roman"/>
                <w:b/>
                <w:bCs/>
                <w:color w:val="000000"/>
                <w:sz w:val="24"/>
                <w:szCs w:val="24"/>
                <w:lang w:eastAsia="ru-RU"/>
              </w:rPr>
              <w:t>)</w:t>
            </w:r>
          </w:p>
          <w:p w:rsidR="00ED74B6" w:rsidRPr="00EA71ED" w:rsidRDefault="00ED74B6" w:rsidP="006A61C5">
            <w:pPr>
              <w:suppressAutoHyphens/>
              <w:spacing w:after="0" w:line="240" w:lineRule="auto"/>
              <w:ind w:left="-57" w:right="-57"/>
              <w:rPr>
                <w:rFonts w:ascii="Times New Roman" w:eastAsia="Times New Roman" w:hAnsi="Times New Roman" w:cs="Times New Roman"/>
                <w:b/>
                <w:bCs/>
                <w:color w:val="000000"/>
                <w:sz w:val="24"/>
                <w:szCs w:val="24"/>
                <w:lang w:eastAsia="ru-RU"/>
              </w:rPr>
            </w:pPr>
            <w:r w:rsidRPr="00EA71ED">
              <w:rPr>
                <w:rFonts w:ascii="Times New Roman" w:eastAsia="Times New Roman" w:hAnsi="Times New Roman" w:cs="Times New Roman"/>
                <w:b/>
                <w:bCs/>
                <w:color w:val="000000"/>
                <w:sz w:val="24"/>
                <w:szCs w:val="24"/>
                <w:lang w:eastAsia="ru-RU"/>
              </w:rPr>
              <w:lastRenderedPageBreak/>
              <w:t xml:space="preserve">Виды работ – </w:t>
            </w:r>
            <w:r w:rsidRPr="00EA71ED">
              <w:rPr>
                <w:rFonts w:ascii="Times New Roman" w:eastAsia="Times New Roman" w:hAnsi="Times New Roman" w:cs="Times New Roman"/>
                <w:b/>
                <w:color w:val="000000"/>
                <w:sz w:val="24"/>
                <w:szCs w:val="24"/>
                <w:lang w:eastAsia="ru-RU"/>
              </w:rPr>
              <w:t>Работы по обслуживанию оборудования раскройного производства</w:t>
            </w:r>
          </w:p>
          <w:p w:rsidR="00ED74B6" w:rsidRPr="00EA71ED" w:rsidRDefault="00ED74B6" w:rsidP="006A61C5">
            <w:pPr>
              <w:numPr>
                <w:ilvl w:val="0"/>
                <w:numId w:val="9"/>
              </w:numPr>
              <w:tabs>
                <w:tab w:val="left" w:pos="326"/>
              </w:tabs>
              <w:suppressAutoHyphen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приёмов выполнения обслуживания автоматизированного раскройного комплекса</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приёмов выполнения обслуживания стационарного раскройного оборудования</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приёмов выполнения обслуживания передвижного раскройного оборудования</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приёмов раскроя материалов в раскройном производстве</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технологии расчёта кусков и подбора кусков для раскроя</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технологии расчёта кусков материалов автоматизированным способом</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технологии комплектования кусков текстильных материалов для раскроя</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технологии измерения площади лекал геометрическим, комбинированным способом</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Отработка технологии соединения комплектов лекал в раскладке</w:t>
            </w:r>
          </w:p>
          <w:p w:rsidR="00ED74B6" w:rsidRPr="00EA71ED" w:rsidRDefault="00ED74B6" w:rsidP="006A61C5">
            <w:pPr>
              <w:numPr>
                <w:ilvl w:val="0"/>
                <w:numId w:val="9"/>
              </w:numPr>
              <w:tabs>
                <w:tab w:val="left" w:pos="326"/>
              </w:tabs>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color w:val="000000"/>
                <w:sz w:val="24"/>
                <w:szCs w:val="24"/>
                <w:lang w:eastAsia="ru-RU"/>
              </w:rPr>
              <w:t xml:space="preserve">Отработка технологии фактических </w:t>
            </w:r>
            <w:proofErr w:type="spellStart"/>
            <w:r w:rsidRPr="00EA71ED">
              <w:rPr>
                <w:rFonts w:ascii="Times New Roman" w:eastAsia="Times New Roman" w:hAnsi="Times New Roman" w:cs="Times New Roman"/>
                <w:color w:val="000000"/>
                <w:sz w:val="24"/>
                <w:szCs w:val="24"/>
                <w:lang w:eastAsia="ru-RU"/>
              </w:rPr>
              <w:t>межлекальных</w:t>
            </w:r>
            <w:proofErr w:type="spellEnd"/>
            <w:r w:rsidRPr="00EA71ED">
              <w:rPr>
                <w:rFonts w:ascii="Times New Roman" w:eastAsia="Times New Roman" w:hAnsi="Times New Roman" w:cs="Times New Roman"/>
                <w:color w:val="000000"/>
                <w:sz w:val="24"/>
                <w:szCs w:val="24"/>
                <w:lang w:eastAsia="ru-RU"/>
              </w:rPr>
              <w:t xml:space="preserve"> потерь для </w:t>
            </w:r>
            <w:proofErr w:type="spellStart"/>
            <w:r w:rsidRPr="00EA71ED">
              <w:rPr>
                <w:rFonts w:ascii="Times New Roman" w:eastAsia="Times New Roman" w:hAnsi="Times New Roman" w:cs="Times New Roman"/>
                <w:color w:val="000000"/>
                <w:sz w:val="24"/>
                <w:szCs w:val="24"/>
                <w:lang w:eastAsia="ru-RU"/>
              </w:rPr>
              <w:t>эксперементальной</w:t>
            </w:r>
            <w:proofErr w:type="spellEnd"/>
            <w:r w:rsidRPr="00EA71ED">
              <w:rPr>
                <w:rFonts w:ascii="Times New Roman" w:eastAsia="Times New Roman" w:hAnsi="Times New Roman" w:cs="Times New Roman"/>
                <w:color w:val="000000"/>
                <w:sz w:val="24"/>
                <w:szCs w:val="24"/>
                <w:lang w:eastAsia="ru-RU"/>
              </w:rPr>
              <w:t xml:space="preserve"> раскладки </w:t>
            </w:r>
          </w:p>
          <w:p w:rsidR="00ED74B6" w:rsidRPr="00EA71ED" w:rsidRDefault="00ED74B6" w:rsidP="006A61C5">
            <w:pPr>
              <w:numPr>
                <w:ilvl w:val="0"/>
                <w:numId w:val="9"/>
              </w:numPr>
              <w:tabs>
                <w:tab w:val="left" w:pos="326"/>
              </w:tabs>
              <w:suppressAutoHyphens/>
              <w:spacing w:after="0" w:line="240" w:lineRule="auto"/>
              <w:ind w:left="-57" w:right="-57"/>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color w:val="000000"/>
                <w:sz w:val="24"/>
                <w:szCs w:val="24"/>
                <w:lang w:eastAsia="ru-RU"/>
              </w:rPr>
              <w:t>Определение расчетной и экономичной нормы расхода материала на раскладку</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lastRenderedPageBreak/>
              <w:t>72</w:t>
            </w:r>
          </w:p>
        </w:tc>
        <w:tc>
          <w:tcPr>
            <w:tcW w:w="358" w:type="pct"/>
            <w:gridSpan w:val="2"/>
          </w:tcPr>
          <w:p w:rsidR="00ED74B6" w:rsidRPr="00EA71ED" w:rsidRDefault="00ED74B6" w:rsidP="006A61C5">
            <w:pPr>
              <w:spacing w:after="0" w:line="240" w:lineRule="auto"/>
              <w:ind w:left="-57" w:right="-57"/>
              <w:jc w:val="center"/>
              <w:rPr>
                <w:rFonts w:ascii="Times New Roman" w:eastAsia="Calibri" w:hAnsi="Times New Roman" w:cs="Times New Roman"/>
                <w:iCs/>
                <w:sz w:val="24"/>
                <w:szCs w:val="24"/>
              </w:rPr>
            </w:pPr>
            <w:r w:rsidRPr="00EA71ED">
              <w:rPr>
                <w:rFonts w:ascii="Times New Roman" w:eastAsia="Calibri" w:hAnsi="Times New Roman" w:cs="Times New Roman"/>
                <w:iCs/>
                <w:sz w:val="24"/>
                <w:szCs w:val="24"/>
              </w:rPr>
              <w:t>ПК 1.5</w:t>
            </w:r>
          </w:p>
          <w:p w:rsidR="00ED74B6" w:rsidRPr="00EA71ED"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A71ED">
              <w:rPr>
                <w:rFonts w:ascii="Times New Roman" w:eastAsia="Calibri" w:hAnsi="Times New Roman" w:cs="Times New Roman"/>
                <w:iCs/>
                <w:sz w:val="24"/>
                <w:szCs w:val="24"/>
              </w:rPr>
              <w:lastRenderedPageBreak/>
              <w:t>ОК 01‒07</w:t>
            </w: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lastRenderedPageBreak/>
              <w:t>ПО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lastRenderedPageBreak/>
              <w:t>У 1.5.01</w:t>
            </w:r>
          </w:p>
          <w:p w:rsidR="00ED74B6" w:rsidRPr="00EA71ED"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З 1.5.01</w:t>
            </w:r>
          </w:p>
        </w:tc>
      </w:tr>
      <w:tr w:rsidR="00ED74B6" w:rsidRPr="00EA71ED" w:rsidTr="006A61C5">
        <w:trPr>
          <w:trHeight w:val="20"/>
        </w:trPr>
        <w:tc>
          <w:tcPr>
            <w:tcW w:w="895" w:type="pct"/>
            <w:gridSpan w:val="2"/>
            <w:tcBorders>
              <w:bottom w:val="single" w:sz="2" w:space="0" w:color="auto"/>
            </w:tcBorders>
          </w:tcPr>
          <w:p w:rsidR="00ED74B6" w:rsidRPr="00EA71ED"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59" w:type="pct"/>
            <w:gridSpan w:val="4"/>
          </w:tcPr>
          <w:p w:rsidR="00ED74B6" w:rsidRPr="00EA71ED"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
                <w:color w:val="000000"/>
                <w:spacing w:val="-4"/>
                <w:sz w:val="24"/>
                <w:szCs w:val="24"/>
                <w:lang w:eastAsia="ru-RU"/>
              </w:rPr>
              <w:t>итого за 6 семестр</w:t>
            </w:r>
          </w:p>
        </w:tc>
        <w:tc>
          <w:tcPr>
            <w:tcW w:w="637" w:type="pct"/>
            <w:gridSpan w:val="2"/>
          </w:tcPr>
          <w:p w:rsidR="00ED74B6" w:rsidRPr="00EA71ED"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72</w:t>
            </w:r>
          </w:p>
        </w:tc>
        <w:tc>
          <w:tcPr>
            <w:tcW w:w="358" w:type="pct"/>
            <w:gridSpan w:val="2"/>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51" w:type="pct"/>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A71ED" w:rsidTr="006A61C5">
        <w:trPr>
          <w:trHeight w:val="20"/>
        </w:trPr>
        <w:tc>
          <w:tcPr>
            <w:tcW w:w="3554" w:type="pct"/>
            <w:gridSpan w:val="6"/>
            <w:tcBorders>
              <w:bottom w:val="single" w:sz="2" w:space="0" w:color="auto"/>
            </w:tcBorders>
            <w:shd w:val="clear" w:color="auto" w:fill="auto"/>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EA71ED">
              <w:rPr>
                <w:rFonts w:ascii="Times New Roman" w:eastAsia="Times New Roman" w:hAnsi="Times New Roman" w:cs="Times New Roman"/>
                <w:b/>
                <w:color w:val="000000"/>
                <w:spacing w:val="-4"/>
                <w:sz w:val="24"/>
                <w:szCs w:val="24"/>
                <w:lang w:eastAsia="ru-RU"/>
              </w:rPr>
              <w:t>ВСЕГО по МДК.01.01</w:t>
            </w:r>
          </w:p>
        </w:tc>
        <w:tc>
          <w:tcPr>
            <w:tcW w:w="637" w:type="pct"/>
            <w:gridSpan w:val="2"/>
            <w:shd w:val="clear" w:color="auto" w:fill="auto"/>
          </w:tcPr>
          <w:p w:rsidR="00ED74B6" w:rsidRPr="00EA71ED"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172</w:t>
            </w:r>
          </w:p>
        </w:tc>
        <w:tc>
          <w:tcPr>
            <w:tcW w:w="358" w:type="pct"/>
            <w:gridSpan w:val="2"/>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51" w:type="pct"/>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A71ED" w:rsidTr="006A61C5">
        <w:trPr>
          <w:trHeight w:val="20"/>
        </w:trPr>
        <w:tc>
          <w:tcPr>
            <w:tcW w:w="895" w:type="pct"/>
            <w:gridSpan w:val="2"/>
            <w:tcBorders>
              <w:bottom w:val="single" w:sz="2" w:space="0" w:color="auto"/>
            </w:tcBorders>
            <w:shd w:val="clear" w:color="auto" w:fill="auto"/>
          </w:tcPr>
          <w:p w:rsidR="00ED74B6" w:rsidRPr="00EA71ED"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59" w:type="pct"/>
            <w:gridSpan w:val="4"/>
            <w:shd w:val="clear" w:color="auto" w:fill="auto"/>
          </w:tcPr>
          <w:p w:rsidR="00ED74B6" w:rsidRPr="00EA71ED"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A71ED">
              <w:rPr>
                <w:rFonts w:ascii="Times New Roman" w:eastAsia="Times New Roman" w:hAnsi="Times New Roman" w:cs="Times New Roman"/>
                <w:b/>
                <w:iCs/>
                <w:sz w:val="24"/>
                <w:szCs w:val="24"/>
                <w:lang w:eastAsia="ru-RU"/>
              </w:rPr>
              <w:t>Промежуточная аттестация в форме квалификационного экзамена</w:t>
            </w:r>
          </w:p>
        </w:tc>
        <w:tc>
          <w:tcPr>
            <w:tcW w:w="637" w:type="pct"/>
            <w:gridSpan w:val="2"/>
            <w:shd w:val="clear" w:color="auto" w:fill="auto"/>
          </w:tcPr>
          <w:p w:rsidR="00ED74B6" w:rsidRPr="00EA71ED"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358" w:type="pct"/>
            <w:gridSpan w:val="2"/>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51" w:type="pct"/>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A71ED" w:rsidTr="006A61C5">
        <w:trPr>
          <w:trHeight w:val="20"/>
        </w:trPr>
        <w:tc>
          <w:tcPr>
            <w:tcW w:w="3554" w:type="pct"/>
            <w:gridSpan w:val="6"/>
            <w:tcBorders>
              <w:bottom w:val="single" w:sz="2" w:space="0" w:color="auto"/>
            </w:tcBorders>
            <w:shd w:val="clear" w:color="auto" w:fill="auto"/>
          </w:tcPr>
          <w:p w:rsidR="00ED74B6" w:rsidRPr="00EA71ED"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A71ED">
              <w:rPr>
                <w:rFonts w:ascii="Times New Roman" w:eastAsia="Times New Roman" w:hAnsi="Times New Roman" w:cs="Times New Roman"/>
                <w:b/>
                <w:color w:val="000000"/>
                <w:spacing w:val="-4"/>
                <w:sz w:val="24"/>
                <w:szCs w:val="24"/>
                <w:lang w:eastAsia="ru-RU"/>
              </w:rPr>
              <w:t>ВСЕГО по ПМ.01</w:t>
            </w:r>
          </w:p>
        </w:tc>
        <w:tc>
          <w:tcPr>
            <w:tcW w:w="637" w:type="pct"/>
            <w:gridSpan w:val="2"/>
            <w:shd w:val="clear" w:color="auto" w:fill="auto"/>
          </w:tcPr>
          <w:p w:rsidR="00ED74B6" w:rsidRPr="00EA71ED"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352</w:t>
            </w:r>
          </w:p>
        </w:tc>
        <w:tc>
          <w:tcPr>
            <w:tcW w:w="358" w:type="pct"/>
            <w:gridSpan w:val="2"/>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51" w:type="pct"/>
            <w:shd w:val="clear" w:color="auto" w:fill="auto"/>
          </w:tcPr>
          <w:p w:rsidR="00ED74B6" w:rsidRPr="00EA71ED"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bl>
    <w:p w:rsidR="00ED74B6" w:rsidRPr="00EA71ED" w:rsidRDefault="00ED74B6" w:rsidP="00ED74B6">
      <w:pPr>
        <w:suppressAutoHyphens/>
        <w:spacing w:after="0" w:line="240" w:lineRule="auto"/>
        <w:rPr>
          <w:rFonts w:ascii="Times New Roman" w:eastAsia="Times New Roman" w:hAnsi="Times New Roman" w:cs="Times New Roman"/>
          <w:i/>
          <w:sz w:val="24"/>
          <w:szCs w:val="24"/>
          <w:lang w:eastAsia="ru-RU"/>
        </w:rPr>
      </w:pPr>
    </w:p>
    <w:p w:rsidR="00ED74B6" w:rsidRPr="001E55C6" w:rsidRDefault="00ED74B6" w:rsidP="00ED74B6">
      <w:pPr>
        <w:spacing w:after="0" w:line="240" w:lineRule="auto"/>
        <w:rPr>
          <w:rFonts w:ascii="Times New Roman" w:eastAsia="Times New Roman" w:hAnsi="Times New Roman" w:cs="Times New Roman"/>
          <w:i/>
          <w:sz w:val="28"/>
          <w:szCs w:val="28"/>
          <w:lang w:eastAsia="ru-RU"/>
        </w:rPr>
        <w:sectPr w:rsidR="00ED74B6" w:rsidRPr="001E55C6" w:rsidSect="001E55C6">
          <w:type w:val="nextColumn"/>
          <w:pgSz w:w="16840" w:h="11907" w:orient="landscape"/>
          <w:pgMar w:top="1134" w:right="567" w:bottom="1134" w:left="1134" w:header="709" w:footer="709" w:gutter="0"/>
          <w:cols w:space="720"/>
        </w:sectPr>
      </w:pPr>
    </w:p>
    <w:p w:rsidR="00ED74B6" w:rsidRPr="001E55C6" w:rsidRDefault="00ED74B6" w:rsidP="00ED74B6">
      <w:pPr>
        <w:spacing w:after="0" w:line="240" w:lineRule="auto"/>
        <w:jc w:val="center"/>
        <w:rPr>
          <w:rFonts w:ascii="Times New Roman" w:eastAsia="Times New Roman" w:hAnsi="Times New Roman" w:cs="Times New Roman"/>
          <w:b/>
          <w:bCs/>
          <w:sz w:val="28"/>
          <w:szCs w:val="28"/>
          <w:lang w:eastAsia="ru-RU"/>
        </w:rPr>
      </w:pPr>
      <w:r w:rsidRPr="001E55C6">
        <w:rPr>
          <w:rFonts w:ascii="Times New Roman" w:eastAsia="Times New Roman" w:hAnsi="Times New Roman" w:cs="Times New Roman"/>
          <w:b/>
          <w:bCs/>
          <w:sz w:val="28"/>
          <w:szCs w:val="28"/>
          <w:lang w:eastAsia="ru-RU"/>
        </w:rPr>
        <w:lastRenderedPageBreak/>
        <w:t>3. УСЛОВИЯ РЕАЛИЗАЦИИ ПРОФЕССИОНАЛЬНОГО МОДУЛЯ</w:t>
      </w:r>
    </w:p>
    <w:p w:rsidR="00ED74B6" w:rsidRPr="001E55C6"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sz w:val="28"/>
          <w:szCs w:val="28"/>
          <w:lang w:eastAsia="ru-RU"/>
        </w:rPr>
        <w:t xml:space="preserve">ПМ.01 </w:t>
      </w:r>
      <w:r w:rsidRPr="001E55C6">
        <w:rPr>
          <w:rFonts w:ascii="Times New Roman" w:eastAsia="Times New Roman" w:hAnsi="Times New Roman" w:cs="Times New Roman"/>
          <w:b/>
          <w:color w:val="000000"/>
          <w:sz w:val="28"/>
          <w:szCs w:val="28"/>
          <w:lang w:eastAsia="ru-RU"/>
        </w:rPr>
        <w:t>ВЫПОЛНЕНИЕ РАБОТ ПО ОБСЛУЖИВАНИЮ ОБОРУДОВАНИЯ</w:t>
      </w:r>
    </w:p>
    <w:p w:rsidR="00ED74B6" w:rsidRPr="001E55C6"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color w:val="000000"/>
          <w:sz w:val="28"/>
          <w:szCs w:val="28"/>
          <w:lang w:eastAsia="ru-RU"/>
        </w:rPr>
        <w:t>ПОДГОТОВИТЕЛЬНО-РАСКРОЙНОГО ПРОИЗВОДСТВА</w:t>
      </w:r>
    </w:p>
    <w:p w:rsidR="00ED74B6" w:rsidRPr="001E55C6" w:rsidRDefault="00ED74B6" w:rsidP="00ED74B6">
      <w:pPr>
        <w:spacing w:after="0" w:line="240" w:lineRule="auto"/>
        <w:jc w:val="center"/>
        <w:rPr>
          <w:rFonts w:ascii="Times New Roman" w:eastAsia="Times New Roman" w:hAnsi="Times New Roman" w:cs="Times New Roman"/>
          <w:b/>
          <w:bCs/>
          <w:sz w:val="28"/>
          <w:szCs w:val="28"/>
          <w:lang w:eastAsia="ru-RU"/>
        </w:rPr>
      </w:pPr>
    </w:p>
    <w:p w:rsidR="00ED74B6" w:rsidRPr="001E55C6" w:rsidRDefault="00ED74B6" w:rsidP="00ED74B6">
      <w:pPr>
        <w:spacing w:after="0" w:line="240" w:lineRule="auto"/>
        <w:ind w:firstLine="709"/>
        <w:rPr>
          <w:rFonts w:ascii="Times New Roman" w:eastAsia="Times New Roman" w:hAnsi="Times New Roman" w:cs="Times New Roman"/>
          <w:b/>
          <w:bCs/>
          <w:sz w:val="28"/>
          <w:szCs w:val="28"/>
          <w:lang w:eastAsia="ru-RU"/>
        </w:rPr>
      </w:pPr>
      <w:r w:rsidRPr="001E55C6">
        <w:rPr>
          <w:rFonts w:ascii="Times New Roman" w:eastAsia="Times New Roman" w:hAnsi="Times New Roman" w:cs="Times New Roman"/>
          <w:b/>
          <w:bCs/>
          <w:sz w:val="28"/>
          <w:szCs w:val="28"/>
          <w:lang w:eastAsia="ru-RU"/>
        </w:rPr>
        <w:t>3.1. Для реализации программы профессионального модуля должны быть предусмотрены следующие специальные помещения:</w:t>
      </w:r>
    </w:p>
    <w:p w:rsidR="00ED74B6" w:rsidRPr="001E55C6" w:rsidRDefault="00ED74B6" w:rsidP="00ED74B6">
      <w:pPr>
        <w:suppressAutoHyphens/>
        <w:spacing w:after="0" w:line="240" w:lineRule="auto"/>
        <w:ind w:firstLine="709"/>
        <w:jc w:val="both"/>
        <w:rPr>
          <w:rFonts w:ascii="Times New Roman" w:eastAsia="Times New Roman" w:hAnsi="Times New Roman" w:cs="Times New Roman"/>
          <w:bCs/>
          <w:sz w:val="28"/>
          <w:szCs w:val="28"/>
          <w:lang w:eastAsia="ru-RU"/>
        </w:rPr>
      </w:pPr>
      <w:r w:rsidRPr="001E55C6">
        <w:rPr>
          <w:rFonts w:ascii="Times New Roman" w:eastAsia="Times New Roman" w:hAnsi="Times New Roman" w:cs="Times New Roman"/>
          <w:bCs/>
          <w:sz w:val="28"/>
          <w:szCs w:val="28"/>
          <w:u w:val="single"/>
          <w:lang w:eastAsia="ru-RU"/>
        </w:rPr>
        <w:t>Кабинет Материаловедения</w:t>
      </w:r>
      <w:r w:rsidRPr="001E55C6">
        <w:rPr>
          <w:rFonts w:ascii="Times New Roman" w:eastAsia="Times New Roman" w:hAnsi="Times New Roman" w:cs="Times New Roman"/>
          <w:bCs/>
          <w:sz w:val="28"/>
          <w:szCs w:val="28"/>
          <w:lang w:eastAsia="ru-RU"/>
        </w:rPr>
        <w:t xml:space="preserve">, в соответствии с п. 6.1.2.1 образовательной программы по профессии </w:t>
      </w:r>
      <w:r w:rsidRPr="001E55C6">
        <w:rPr>
          <w:rFonts w:ascii="Times New Roman" w:eastAsia="Times New Roman" w:hAnsi="Times New Roman" w:cs="Times New Roman"/>
          <w:color w:val="000000"/>
          <w:sz w:val="28"/>
          <w:szCs w:val="28"/>
          <w:lang w:eastAsia="ru-RU"/>
        </w:rPr>
        <w:t xml:space="preserve">29.01.08 </w:t>
      </w:r>
      <w:r w:rsidRPr="001E55C6">
        <w:rPr>
          <w:rFonts w:ascii="Times New Roman" w:eastAsia="Times New Roman" w:hAnsi="Times New Roman" w:cs="Times New Roman"/>
          <w:sz w:val="28"/>
          <w:szCs w:val="28"/>
          <w:lang w:eastAsia="ru-RU"/>
        </w:rPr>
        <w:t>Оператор швейного оборудования</w:t>
      </w:r>
      <w:r w:rsidRPr="001E55C6">
        <w:rPr>
          <w:rFonts w:ascii="Times New Roman" w:eastAsia="Times New Roman" w:hAnsi="Times New Roman" w:cs="Times New Roman"/>
          <w:bCs/>
          <w:sz w:val="28"/>
          <w:szCs w:val="28"/>
          <w:lang w:eastAsia="ru-RU"/>
        </w:rPr>
        <w:t>.</w:t>
      </w:r>
    </w:p>
    <w:p w:rsidR="00ED74B6" w:rsidRPr="001E55C6" w:rsidRDefault="00ED74B6" w:rsidP="00ED74B6">
      <w:pPr>
        <w:suppressAutoHyphens/>
        <w:spacing w:after="0" w:line="240" w:lineRule="auto"/>
        <w:ind w:firstLine="709"/>
        <w:jc w:val="both"/>
        <w:rPr>
          <w:rFonts w:ascii="Times New Roman" w:eastAsia="Times New Roman" w:hAnsi="Times New Roman" w:cs="Times New Roman"/>
          <w:bCs/>
          <w:spacing w:val="-4"/>
          <w:sz w:val="28"/>
          <w:szCs w:val="28"/>
          <w:lang w:eastAsia="ru-RU"/>
        </w:rPr>
      </w:pPr>
      <w:r w:rsidRPr="001E55C6">
        <w:rPr>
          <w:rFonts w:ascii="Times New Roman" w:eastAsia="Times New Roman" w:hAnsi="Times New Roman" w:cs="Times New Roman"/>
          <w:bCs/>
          <w:sz w:val="28"/>
          <w:szCs w:val="28"/>
          <w:u w:val="single"/>
          <w:lang w:eastAsia="ru-RU"/>
        </w:rPr>
        <w:t>Кабинет Оборудования для швейного производства</w:t>
      </w:r>
      <w:r w:rsidRPr="001E55C6">
        <w:rPr>
          <w:rFonts w:ascii="Times New Roman" w:eastAsia="Times New Roman" w:hAnsi="Times New Roman" w:cs="Times New Roman"/>
          <w:bCs/>
          <w:sz w:val="28"/>
          <w:szCs w:val="28"/>
          <w:lang w:eastAsia="ru-RU"/>
        </w:rPr>
        <w:t xml:space="preserve">, в соответствии с п. 6.1.2.1 </w:t>
      </w:r>
      <w:r w:rsidRPr="001E55C6">
        <w:rPr>
          <w:rFonts w:ascii="Times New Roman" w:eastAsia="Times New Roman" w:hAnsi="Times New Roman" w:cs="Times New Roman"/>
          <w:bCs/>
          <w:spacing w:val="-4"/>
          <w:sz w:val="28"/>
          <w:szCs w:val="28"/>
          <w:lang w:eastAsia="ru-RU"/>
        </w:rPr>
        <w:t xml:space="preserve">образовательной программы по профессии </w:t>
      </w:r>
      <w:r w:rsidRPr="001E55C6">
        <w:rPr>
          <w:rFonts w:ascii="Times New Roman" w:eastAsia="Times New Roman" w:hAnsi="Times New Roman" w:cs="Times New Roman"/>
          <w:color w:val="000000"/>
          <w:spacing w:val="-4"/>
          <w:sz w:val="28"/>
          <w:szCs w:val="28"/>
          <w:lang w:eastAsia="ru-RU"/>
        </w:rPr>
        <w:t xml:space="preserve">29.01.08 </w:t>
      </w:r>
      <w:r w:rsidRPr="001E55C6">
        <w:rPr>
          <w:rFonts w:ascii="Times New Roman" w:eastAsia="Times New Roman" w:hAnsi="Times New Roman" w:cs="Times New Roman"/>
          <w:spacing w:val="-4"/>
          <w:sz w:val="28"/>
          <w:szCs w:val="28"/>
          <w:lang w:eastAsia="ru-RU"/>
        </w:rPr>
        <w:t>Оператор швейного оборудования</w:t>
      </w:r>
      <w:r w:rsidRPr="001E55C6">
        <w:rPr>
          <w:rFonts w:ascii="Times New Roman" w:eastAsia="Times New Roman" w:hAnsi="Times New Roman" w:cs="Times New Roman"/>
          <w:bCs/>
          <w:spacing w:val="-4"/>
          <w:sz w:val="28"/>
          <w:szCs w:val="28"/>
          <w:lang w:eastAsia="ru-RU"/>
        </w:rPr>
        <w:t>.</w:t>
      </w:r>
    </w:p>
    <w:p w:rsidR="00ED74B6" w:rsidRPr="001E55C6" w:rsidRDefault="00ED74B6" w:rsidP="00ED74B6">
      <w:pPr>
        <w:suppressAutoHyphens/>
        <w:spacing w:after="0" w:line="240" w:lineRule="auto"/>
        <w:ind w:firstLine="709"/>
        <w:jc w:val="both"/>
        <w:rPr>
          <w:rFonts w:ascii="Times New Roman" w:eastAsia="Times New Roman" w:hAnsi="Times New Roman" w:cs="Times New Roman"/>
          <w:bCs/>
          <w:sz w:val="28"/>
          <w:szCs w:val="28"/>
          <w:lang w:eastAsia="ru-RU"/>
        </w:rPr>
      </w:pPr>
      <w:r w:rsidRPr="001E55C6">
        <w:rPr>
          <w:rFonts w:ascii="Times New Roman" w:eastAsia="Times New Roman" w:hAnsi="Times New Roman" w:cs="Times New Roman"/>
          <w:bCs/>
          <w:sz w:val="28"/>
          <w:szCs w:val="28"/>
          <w:lang w:eastAsia="ru-RU"/>
        </w:rPr>
        <w:t xml:space="preserve">Мастерская </w:t>
      </w:r>
      <w:r w:rsidRPr="001E55C6">
        <w:rPr>
          <w:rFonts w:ascii="Times New Roman" w:eastAsia="Times New Roman" w:hAnsi="Times New Roman" w:cs="Times New Roman"/>
          <w:bCs/>
          <w:sz w:val="28"/>
          <w:szCs w:val="28"/>
          <w:u w:val="single"/>
          <w:lang w:eastAsia="ru-RU"/>
        </w:rPr>
        <w:t>Швейная</w:t>
      </w:r>
      <w:r w:rsidRPr="001E55C6">
        <w:rPr>
          <w:rFonts w:ascii="Times New Roman" w:eastAsia="Times New Roman" w:hAnsi="Times New Roman" w:cs="Times New Roman"/>
          <w:bCs/>
          <w:sz w:val="28"/>
          <w:szCs w:val="28"/>
          <w:lang w:eastAsia="ru-RU"/>
        </w:rPr>
        <w:t xml:space="preserve">, оснащенные в соответствии с п. 6.1.2.4 образовательной программы по данной профессии </w:t>
      </w:r>
      <w:r w:rsidRPr="001E55C6">
        <w:rPr>
          <w:rFonts w:ascii="Times New Roman" w:eastAsia="Times New Roman" w:hAnsi="Times New Roman" w:cs="Times New Roman"/>
          <w:color w:val="000000"/>
          <w:sz w:val="28"/>
          <w:szCs w:val="28"/>
          <w:lang w:eastAsia="ru-RU"/>
        </w:rPr>
        <w:t xml:space="preserve">29.01.08 </w:t>
      </w:r>
      <w:r w:rsidRPr="001E55C6">
        <w:rPr>
          <w:rFonts w:ascii="Times New Roman" w:eastAsia="Times New Roman" w:hAnsi="Times New Roman" w:cs="Times New Roman"/>
          <w:sz w:val="28"/>
          <w:szCs w:val="28"/>
          <w:lang w:eastAsia="ru-RU"/>
        </w:rPr>
        <w:t>Оператор швейного оборудования</w:t>
      </w:r>
      <w:r w:rsidRPr="001E55C6">
        <w:rPr>
          <w:rFonts w:ascii="Times New Roman" w:eastAsia="Times New Roman" w:hAnsi="Times New Roman" w:cs="Times New Roman"/>
          <w:bCs/>
          <w:sz w:val="28"/>
          <w:szCs w:val="28"/>
          <w:lang w:eastAsia="ru-RU"/>
        </w:rPr>
        <w:t>.</w:t>
      </w:r>
    </w:p>
    <w:p w:rsidR="00ED74B6" w:rsidRPr="001E55C6" w:rsidRDefault="00ED74B6" w:rsidP="00ED74B6">
      <w:pPr>
        <w:suppressAutoHyphens/>
        <w:spacing w:after="0" w:line="240" w:lineRule="auto"/>
        <w:ind w:firstLine="709"/>
        <w:jc w:val="both"/>
        <w:rPr>
          <w:rFonts w:ascii="Times New Roman" w:eastAsia="Times New Roman" w:hAnsi="Times New Roman" w:cs="Times New Roman"/>
          <w:bCs/>
          <w:sz w:val="28"/>
          <w:szCs w:val="28"/>
          <w:lang w:eastAsia="ru-RU"/>
        </w:rPr>
      </w:pPr>
      <w:r w:rsidRPr="001E55C6">
        <w:rPr>
          <w:rFonts w:ascii="Times New Roman" w:eastAsia="Times New Roman" w:hAnsi="Times New Roman" w:cs="Times New Roman"/>
          <w:bCs/>
          <w:sz w:val="28"/>
          <w:szCs w:val="28"/>
          <w:lang w:eastAsia="ru-RU"/>
        </w:rPr>
        <w:t xml:space="preserve">Оснащенные базы практики в соответствии с п 6.1.2.5 образовательной программы по профессии </w:t>
      </w:r>
      <w:r w:rsidRPr="001E55C6">
        <w:rPr>
          <w:rFonts w:ascii="Times New Roman" w:eastAsia="Times New Roman" w:hAnsi="Times New Roman" w:cs="Times New Roman"/>
          <w:color w:val="000000"/>
          <w:sz w:val="28"/>
          <w:szCs w:val="28"/>
          <w:lang w:eastAsia="ru-RU"/>
        </w:rPr>
        <w:t xml:space="preserve">29.01.08 </w:t>
      </w:r>
      <w:r w:rsidRPr="001E55C6">
        <w:rPr>
          <w:rFonts w:ascii="Times New Roman" w:eastAsia="Times New Roman" w:hAnsi="Times New Roman" w:cs="Times New Roman"/>
          <w:sz w:val="28"/>
          <w:szCs w:val="28"/>
          <w:lang w:eastAsia="ru-RU"/>
        </w:rPr>
        <w:t>Оператор швейного оборудования</w:t>
      </w:r>
      <w:r w:rsidRPr="001E55C6">
        <w:rPr>
          <w:rFonts w:ascii="Times New Roman" w:eastAsia="Times New Roman" w:hAnsi="Times New Roman" w:cs="Times New Roman"/>
          <w:bCs/>
          <w:sz w:val="28"/>
          <w:szCs w:val="28"/>
          <w:lang w:eastAsia="ru-RU"/>
        </w:rPr>
        <w:t>.</w:t>
      </w:r>
    </w:p>
    <w:p w:rsidR="00ED74B6" w:rsidRPr="001E55C6" w:rsidRDefault="00ED74B6" w:rsidP="00ED74B6">
      <w:pPr>
        <w:suppressAutoHyphens/>
        <w:spacing w:after="0" w:line="240" w:lineRule="auto"/>
        <w:ind w:firstLine="709"/>
        <w:jc w:val="both"/>
        <w:rPr>
          <w:rFonts w:ascii="Times New Roman" w:eastAsia="Times New Roman" w:hAnsi="Times New Roman" w:cs="Times New Roman"/>
          <w:bCs/>
          <w:i/>
          <w:sz w:val="28"/>
          <w:szCs w:val="28"/>
          <w:lang w:eastAsia="ru-RU"/>
        </w:rPr>
      </w:pPr>
    </w:p>
    <w:p w:rsidR="00ED74B6" w:rsidRPr="001E55C6" w:rsidRDefault="00ED74B6" w:rsidP="00ED74B6">
      <w:pPr>
        <w:spacing w:after="0" w:line="240" w:lineRule="auto"/>
        <w:ind w:firstLine="709"/>
        <w:rPr>
          <w:rFonts w:ascii="Times New Roman" w:eastAsia="Times New Roman" w:hAnsi="Times New Roman" w:cs="Times New Roman"/>
          <w:b/>
          <w:bCs/>
          <w:sz w:val="28"/>
          <w:szCs w:val="28"/>
          <w:lang w:eastAsia="ru-RU"/>
        </w:rPr>
      </w:pPr>
      <w:r w:rsidRPr="001E55C6">
        <w:rPr>
          <w:rFonts w:ascii="Times New Roman" w:eastAsia="Times New Roman" w:hAnsi="Times New Roman" w:cs="Times New Roman"/>
          <w:b/>
          <w:bCs/>
          <w:sz w:val="28"/>
          <w:szCs w:val="28"/>
          <w:lang w:eastAsia="ru-RU"/>
        </w:rPr>
        <w:t>3.2. Информационное обеспечение реализации программы</w:t>
      </w:r>
    </w:p>
    <w:p w:rsidR="00ED74B6" w:rsidRPr="001E55C6" w:rsidRDefault="00ED74B6" w:rsidP="00ED74B6">
      <w:pPr>
        <w:suppressAutoHyphens/>
        <w:spacing w:after="0" w:line="240" w:lineRule="auto"/>
        <w:ind w:firstLine="709"/>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1E55C6">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55C6">
        <w:rPr>
          <w:rFonts w:ascii="Times New Roman" w:eastAsia="Times New Roman" w:hAnsi="Times New Roman" w:cs="Times New Roman"/>
          <w:bCs/>
          <w:sz w:val="28"/>
          <w:szCs w:val="28"/>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74B6"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p>
    <w:p w:rsidR="00ED74B6" w:rsidRPr="001E55C6"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r w:rsidRPr="001E55C6">
        <w:rPr>
          <w:rFonts w:ascii="Times New Roman" w:eastAsia="Times New Roman" w:hAnsi="Times New Roman" w:cs="Times New Roman"/>
          <w:b/>
          <w:sz w:val="28"/>
          <w:szCs w:val="28"/>
        </w:rPr>
        <w:t>3.2.1. Основные печатные и электронные издания</w:t>
      </w:r>
    </w:p>
    <w:p w:rsidR="00ED74B6" w:rsidRPr="001E55C6" w:rsidRDefault="00ED74B6" w:rsidP="00ED74B6">
      <w:pPr>
        <w:numPr>
          <w:ilvl w:val="0"/>
          <w:numId w:val="1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E55C6">
        <w:rPr>
          <w:rFonts w:ascii="Times New Roman" w:eastAsia="Times New Roman" w:hAnsi="Times New Roman" w:cs="Times New Roman"/>
          <w:iCs/>
          <w:sz w:val="28"/>
          <w:szCs w:val="28"/>
          <w:lang w:eastAsia="ru-RU"/>
        </w:rPr>
        <w:t>Ермаков, А. С.</w:t>
      </w:r>
      <w:r w:rsidRPr="001E55C6">
        <w:rPr>
          <w:rFonts w:ascii="Times New Roman" w:eastAsia="Times New Roman" w:hAnsi="Times New Roman" w:cs="Times New Roman"/>
          <w:i/>
          <w:iCs/>
          <w:sz w:val="28"/>
          <w:szCs w:val="28"/>
          <w:lang w:eastAsia="ru-RU"/>
        </w:rPr>
        <w:t xml:space="preserve"> </w:t>
      </w:r>
      <w:r w:rsidRPr="001E55C6">
        <w:rPr>
          <w:rFonts w:ascii="Times New Roman" w:eastAsia="Times New Roman" w:hAnsi="Times New Roman" w:cs="Times New Roman"/>
          <w:sz w:val="28"/>
          <w:szCs w:val="28"/>
          <w:lang w:eastAsia="ru-RU"/>
        </w:rPr>
        <w:t>Оборудование швейного производства</w:t>
      </w:r>
      <w:proofErr w:type="gramStart"/>
      <w:r w:rsidRPr="001E55C6">
        <w:rPr>
          <w:rFonts w:ascii="Times New Roman" w:eastAsia="Times New Roman" w:hAnsi="Times New Roman" w:cs="Times New Roman"/>
          <w:sz w:val="28"/>
          <w:szCs w:val="28"/>
          <w:lang w:eastAsia="ru-RU"/>
        </w:rPr>
        <w:t xml:space="preserve"> :</w:t>
      </w:r>
      <w:proofErr w:type="gramEnd"/>
      <w:r w:rsidRPr="001E55C6">
        <w:rPr>
          <w:rFonts w:ascii="Times New Roman" w:eastAsia="Times New Roman" w:hAnsi="Times New Roman" w:cs="Times New Roman"/>
          <w:sz w:val="28"/>
          <w:szCs w:val="28"/>
          <w:lang w:eastAsia="ru-RU"/>
        </w:rPr>
        <w:t xml:space="preserve"> учебное пособие для среднего профессионального образования / А. С. Ермаков. ‒ 2-е изд., </w:t>
      </w:r>
      <w:proofErr w:type="spellStart"/>
      <w:r w:rsidRPr="001E55C6">
        <w:rPr>
          <w:rFonts w:ascii="Times New Roman" w:eastAsia="Times New Roman" w:hAnsi="Times New Roman" w:cs="Times New Roman"/>
          <w:sz w:val="28"/>
          <w:szCs w:val="28"/>
          <w:lang w:eastAsia="ru-RU"/>
        </w:rPr>
        <w:t>испр</w:t>
      </w:r>
      <w:proofErr w:type="spellEnd"/>
      <w:r w:rsidRPr="001E55C6">
        <w:rPr>
          <w:rFonts w:ascii="Times New Roman" w:eastAsia="Times New Roman" w:hAnsi="Times New Roman" w:cs="Times New Roman"/>
          <w:sz w:val="28"/>
          <w:szCs w:val="28"/>
          <w:lang w:eastAsia="ru-RU"/>
        </w:rPr>
        <w:t xml:space="preserve">. и доп. ‒ Москва : Издательство </w:t>
      </w:r>
      <w:proofErr w:type="spellStart"/>
      <w:r w:rsidRPr="001E55C6">
        <w:rPr>
          <w:rFonts w:ascii="Times New Roman" w:eastAsia="Times New Roman" w:hAnsi="Times New Roman" w:cs="Times New Roman"/>
          <w:sz w:val="28"/>
          <w:szCs w:val="28"/>
          <w:lang w:eastAsia="ru-RU"/>
        </w:rPr>
        <w:t>Юрайт</w:t>
      </w:r>
      <w:proofErr w:type="spellEnd"/>
      <w:r w:rsidRPr="001E55C6">
        <w:rPr>
          <w:rFonts w:ascii="Times New Roman" w:eastAsia="Times New Roman" w:hAnsi="Times New Roman" w:cs="Times New Roman"/>
          <w:sz w:val="28"/>
          <w:szCs w:val="28"/>
          <w:lang w:eastAsia="ru-RU"/>
        </w:rPr>
        <w:t>, 2019. ‒ 259 с. ‒(Профессиональное образование). ‒ ISBN 978-5-534-07297-6. ‒ Текст</w:t>
      </w:r>
      <w:proofErr w:type="gramStart"/>
      <w:r w:rsidRPr="001E55C6">
        <w:rPr>
          <w:rFonts w:ascii="Times New Roman" w:eastAsia="Times New Roman" w:hAnsi="Times New Roman" w:cs="Times New Roman"/>
          <w:sz w:val="28"/>
          <w:szCs w:val="28"/>
          <w:lang w:eastAsia="ru-RU"/>
        </w:rPr>
        <w:t xml:space="preserve"> :</w:t>
      </w:r>
      <w:proofErr w:type="gramEnd"/>
      <w:r w:rsidRPr="001E55C6">
        <w:rPr>
          <w:rFonts w:ascii="Times New Roman" w:eastAsia="Times New Roman" w:hAnsi="Times New Roman" w:cs="Times New Roman"/>
          <w:sz w:val="28"/>
          <w:szCs w:val="28"/>
          <w:lang w:eastAsia="ru-RU"/>
        </w:rPr>
        <w:t xml:space="preserve"> электронный // ЭБС </w:t>
      </w:r>
      <w:proofErr w:type="spellStart"/>
      <w:r w:rsidRPr="001E55C6">
        <w:rPr>
          <w:rFonts w:ascii="Times New Roman" w:eastAsia="Times New Roman" w:hAnsi="Times New Roman" w:cs="Times New Roman"/>
          <w:sz w:val="28"/>
          <w:szCs w:val="28"/>
          <w:lang w:eastAsia="ru-RU"/>
        </w:rPr>
        <w:t>Юрайт</w:t>
      </w:r>
      <w:proofErr w:type="spellEnd"/>
      <w:r w:rsidRPr="001E55C6">
        <w:rPr>
          <w:rFonts w:ascii="Times New Roman" w:eastAsia="Times New Roman" w:hAnsi="Times New Roman" w:cs="Times New Roman"/>
          <w:sz w:val="28"/>
          <w:szCs w:val="28"/>
          <w:lang w:eastAsia="ru-RU"/>
        </w:rPr>
        <w:t xml:space="preserve"> [сайт]. ‒ URL: </w:t>
      </w:r>
      <w:hyperlink r:id="rId9" w:tgtFrame="_blank" w:history="1">
        <w:r w:rsidRPr="001E55C6">
          <w:rPr>
            <w:rFonts w:ascii="Times New Roman" w:eastAsia="Times New Roman" w:hAnsi="Times New Roman" w:cs="Times New Roman"/>
            <w:color w:val="0000FF"/>
            <w:sz w:val="28"/>
            <w:szCs w:val="28"/>
            <w:u w:val="single"/>
            <w:lang w:eastAsia="ru-RU"/>
          </w:rPr>
          <w:t>https://biblio-online.ru/bcode/434489</w:t>
        </w:r>
      </w:hyperlink>
      <w:r w:rsidRPr="001E55C6">
        <w:rPr>
          <w:rFonts w:ascii="Times New Roman" w:eastAsia="Times New Roman" w:hAnsi="Times New Roman" w:cs="Times New Roman"/>
          <w:sz w:val="28"/>
          <w:szCs w:val="28"/>
          <w:lang w:eastAsia="ru-RU"/>
        </w:rPr>
        <w:t>.</w:t>
      </w:r>
    </w:p>
    <w:p w:rsidR="00ED74B6" w:rsidRPr="001E55C6" w:rsidRDefault="00ED74B6" w:rsidP="00ED74B6">
      <w:pPr>
        <w:widowControl w:val="0"/>
        <w:numPr>
          <w:ilvl w:val="0"/>
          <w:numId w:val="10"/>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proofErr w:type="spellStart"/>
      <w:r w:rsidRPr="001E55C6">
        <w:rPr>
          <w:rFonts w:ascii="Times New Roman" w:eastAsia="Times New Roman" w:hAnsi="Times New Roman" w:cs="Times New Roman"/>
          <w:color w:val="000000"/>
          <w:sz w:val="28"/>
          <w:szCs w:val="28"/>
        </w:rPr>
        <w:t>Савостицкий</w:t>
      </w:r>
      <w:proofErr w:type="spellEnd"/>
      <w:r w:rsidRPr="001E55C6">
        <w:rPr>
          <w:rFonts w:ascii="Times New Roman" w:eastAsia="Times New Roman" w:hAnsi="Times New Roman" w:cs="Times New Roman"/>
          <w:color w:val="000000"/>
          <w:sz w:val="28"/>
          <w:szCs w:val="28"/>
        </w:rPr>
        <w:t>, Н. А. Материаловедение швейного производства</w:t>
      </w:r>
      <w:proofErr w:type="gramStart"/>
      <w:r w:rsidRPr="001E55C6">
        <w:rPr>
          <w:rFonts w:ascii="Times New Roman" w:eastAsia="Times New Roman" w:hAnsi="Times New Roman" w:cs="Times New Roman"/>
          <w:color w:val="000000"/>
          <w:sz w:val="28"/>
          <w:szCs w:val="28"/>
        </w:rPr>
        <w:t xml:space="preserve"> :</w:t>
      </w:r>
      <w:proofErr w:type="gramEnd"/>
      <w:r w:rsidRPr="001E55C6">
        <w:rPr>
          <w:rFonts w:ascii="Times New Roman" w:eastAsia="Times New Roman" w:hAnsi="Times New Roman" w:cs="Times New Roman"/>
          <w:color w:val="000000"/>
          <w:sz w:val="28"/>
          <w:szCs w:val="28"/>
        </w:rPr>
        <w:t xml:space="preserve"> учебник / Н. А. </w:t>
      </w:r>
      <w:proofErr w:type="spellStart"/>
      <w:r w:rsidRPr="001E55C6">
        <w:rPr>
          <w:rFonts w:ascii="Times New Roman" w:eastAsia="Times New Roman" w:hAnsi="Times New Roman" w:cs="Times New Roman"/>
          <w:color w:val="000000"/>
          <w:sz w:val="28"/>
          <w:szCs w:val="28"/>
        </w:rPr>
        <w:t>Савостицкий</w:t>
      </w:r>
      <w:proofErr w:type="spellEnd"/>
      <w:r w:rsidRPr="001E55C6">
        <w:rPr>
          <w:rFonts w:ascii="Times New Roman" w:eastAsia="Times New Roman" w:hAnsi="Times New Roman" w:cs="Times New Roman"/>
          <w:color w:val="000000"/>
          <w:sz w:val="28"/>
          <w:szCs w:val="28"/>
        </w:rPr>
        <w:t xml:space="preserve">. ‒ 10-е изд., </w:t>
      </w:r>
      <w:proofErr w:type="spellStart"/>
      <w:r w:rsidRPr="001E55C6">
        <w:rPr>
          <w:rFonts w:ascii="Times New Roman" w:eastAsia="Times New Roman" w:hAnsi="Times New Roman" w:cs="Times New Roman"/>
          <w:color w:val="000000"/>
          <w:sz w:val="28"/>
          <w:szCs w:val="28"/>
        </w:rPr>
        <w:t>перераб</w:t>
      </w:r>
      <w:proofErr w:type="spellEnd"/>
      <w:r w:rsidRPr="001E55C6">
        <w:rPr>
          <w:rFonts w:ascii="Times New Roman" w:eastAsia="Times New Roman" w:hAnsi="Times New Roman" w:cs="Times New Roman"/>
          <w:color w:val="000000"/>
          <w:sz w:val="28"/>
          <w:szCs w:val="28"/>
        </w:rPr>
        <w:t>. – Москва</w:t>
      </w:r>
      <w:proofErr w:type="gramStart"/>
      <w:r w:rsidRPr="001E55C6">
        <w:rPr>
          <w:rFonts w:ascii="Times New Roman" w:eastAsia="Times New Roman" w:hAnsi="Times New Roman" w:cs="Times New Roman"/>
          <w:color w:val="000000"/>
          <w:sz w:val="28"/>
          <w:szCs w:val="28"/>
        </w:rPr>
        <w:t xml:space="preserve"> :</w:t>
      </w:r>
      <w:proofErr w:type="gramEnd"/>
      <w:r w:rsidRPr="001E55C6">
        <w:rPr>
          <w:rFonts w:ascii="Times New Roman" w:eastAsia="Times New Roman" w:hAnsi="Times New Roman" w:cs="Times New Roman"/>
          <w:color w:val="000000"/>
          <w:sz w:val="28"/>
          <w:szCs w:val="28"/>
        </w:rPr>
        <w:t xml:space="preserve"> Академия, 2020.</w:t>
      </w:r>
    </w:p>
    <w:p w:rsidR="00ED74B6" w:rsidRPr="001E55C6" w:rsidRDefault="00ED74B6" w:rsidP="00ED74B6">
      <w:pPr>
        <w:numPr>
          <w:ilvl w:val="0"/>
          <w:numId w:val="10"/>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1E55C6">
        <w:rPr>
          <w:rFonts w:ascii="Times New Roman" w:eastAsia="Times New Roman" w:hAnsi="Times New Roman" w:cs="Times New Roman"/>
          <w:color w:val="000000"/>
          <w:sz w:val="28"/>
          <w:szCs w:val="28"/>
        </w:rPr>
        <w:t xml:space="preserve">Стельмашенко, В. И. Материаловедение для одежды и </w:t>
      </w:r>
      <w:proofErr w:type="spellStart"/>
      <w:r w:rsidRPr="001E55C6">
        <w:rPr>
          <w:rFonts w:ascii="Times New Roman" w:eastAsia="Times New Roman" w:hAnsi="Times New Roman" w:cs="Times New Roman"/>
          <w:color w:val="000000"/>
          <w:sz w:val="28"/>
          <w:szCs w:val="28"/>
        </w:rPr>
        <w:t>конфекционирование</w:t>
      </w:r>
      <w:proofErr w:type="spellEnd"/>
      <w:proofErr w:type="gramStart"/>
      <w:r w:rsidRPr="001E55C6">
        <w:rPr>
          <w:rFonts w:ascii="Times New Roman" w:eastAsia="Times New Roman" w:hAnsi="Times New Roman" w:cs="Times New Roman"/>
          <w:color w:val="000000"/>
          <w:sz w:val="28"/>
          <w:szCs w:val="28"/>
        </w:rPr>
        <w:t xml:space="preserve"> :</w:t>
      </w:r>
      <w:proofErr w:type="gramEnd"/>
      <w:r w:rsidRPr="001E55C6">
        <w:rPr>
          <w:rFonts w:ascii="Times New Roman" w:eastAsia="Times New Roman" w:hAnsi="Times New Roman" w:cs="Times New Roman"/>
          <w:color w:val="000000"/>
          <w:sz w:val="28"/>
          <w:szCs w:val="28"/>
        </w:rPr>
        <w:t xml:space="preserve"> учебник / В. И. Стельмашенко, Т. В. </w:t>
      </w:r>
      <w:proofErr w:type="spellStart"/>
      <w:r w:rsidRPr="001E55C6">
        <w:rPr>
          <w:rFonts w:ascii="Times New Roman" w:eastAsia="Times New Roman" w:hAnsi="Times New Roman" w:cs="Times New Roman"/>
          <w:color w:val="000000"/>
          <w:sz w:val="28"/>
          <w:szCs w:val="28"/>
        </w:rPr>
        <w:t>Розаренова</w:t>
      </w:r>
      <w:proofErr w:type="spellEnd"/>
      <w:r w:rsidRPr="001E55C6">
        <w:rPr>
          <w:rFonts w:ascii="Times New Roman" w:eastAsia="Times New Roman" w:hAnsi="Times New Roman" w:cs="Times New Roman"/>
          <w:color w:val="000000"/>
          <w:sz w:val="28"/>
          <w:szCs w:val="28"/>
        </w:rPr>
        <w:t xml:space="preserve"> ; под общей редакцией Т. В. </w:t>
      </w:r>
      <w:proofErr w:type="spellStart"/>
      <w:r w:rsidRPr="001E55C6">
        <w:rPr>
          <w:rFonts w:ascii="Times New Roman" w:eastAsia="Times New Roman" w:hAnsi="Times New Roman" w:cs="Times New Roman"/>
          <w:color w:val="000000"/>
          <w:sz w:val="28"/>
          <w:szCs w:val="28"/>
        </w:rPr>
        <w:t>Розареновой</w:t>
      </w:r>
      <w:proofErr w:type="spellEnd"/>
      <w:r w:rsidRPr="001E55C6">
        <w:rPr>
          <w:rFonts w:ascii="Times New Roman" w:eastAsia="Times New Roman" w:hAnsi="Times New Roman" w:cs="Times New Roman"/>
          <w:color w:val="000000"/>
          <w:sz w:val="28"/>
          <w:szCs w:val="28"/>
        </w:rPr>
        <w:t xml:space="preserve">. ‒ 3-е изд., </w:t>
      </w:r>
      <w:proofErr w:type="spellStart"/>
      <w:r w:rsidRPr="001E55C6">
        <w:rPr>
          <w:rFonts w:ascii="Times New Roman" w:eastAsia="Times New Roman" w:hAnsi="Times New Roman" w:cs="Times New Roman"/>
          <w:color w:val="000000"/>
          <w:sz w:val="28"/>
          <w:szCs w:val="28"/>
        </w:rPr>
        <w:t>перераб</w:t>
      </w:r>
      <w:proofErr w:type="spellEnd"/>
      <w:r w:rsidRPr="001E55C6">
        <w:rPr>
          <w:rFonts w:ascii="Times New Roman" w:eastAsia="Times New Roman" w:hAnsi="Times New Roman" w:cs="Times New Roman"/>
          <w:color w:val="000000"/>
          <w:sz w:val="28"/>
          <w:szCs w:val="28"/>
        </w:rPr>
        <w:t xml:space="preserve">. и доп. ‒ Москва : Издательство </w:t>
      </w:r>
      <w:proofErr w:type="spellStart"/>
      <w:r w:rsidRPr="001E55C6">
        <w:rPr>
          <w:rFonts w:ascii="Times New Roman" w:eastAsia="Times New Roman" w:hAnsi="Times New Roman" w:cs="Times New Roman"/>
          <w:color w:val="000000"/>
          <w:sz w:val="28"/>
          <w:szCs w:val="28"/>
        </w:rPr>
        <w:t>Юрайт</w:t>
      </w:r>
      <w:proofErr w:type="spellEnd"/>
      <w:r w:rsidRPr="001E55C6">
        <w:rPr>
          <w:rFonts w:ascii="Times New Roman" w:eastAsia="Times New Roman" w:hAnsi="Times New Roman" w:cs="Times New Roman"/>
          <w:color w:val="000000"/>
          <w:sz w:val="28"/>
          <w:szCs w:val="28"/>
        </w:rPr>
        <w:t xml:space="preserve">, 2020. ‒ ISBN 978-5-534-11139-2. // ЭБС </w:t>
      </w:r>
      <w:proofErr w:type="spellStart"/>
      <w:r w:rsidRPr="001E55C6">
        <w:rPr>
          <w:rFonts w:ascii="Times New Roman" w:eastAsia="Times New Roman" w:hAnsi="Times New Roman" w:cs="Times New Roman"/>
          <w:color w:val="000000"/>
          <w:sz w:val="28"/>
          <w:szCs w:val="28"/>
        </w:rPr>
        <w:t>Юрайт</w:t>
      </w:r>
      <w:proofErr w:type="spellEnd"/>
      <w:r w:rsidRPr="001E55C6">
        <w:rPr>
          <w:rFonts w:ascii="Times New Roman" w:eastAsia="Times New Roman" w:hAnsi="Times New Roman" w:cs="Times New Roman"/>
          <w:color w:val="000000"/>
          <w:sz w:val="28"/>
          <w:szCs w:val="28"/>
        </w:rPr>
        <w:t xml:space="preserve"> [сайт]. ‒ URL: https://urait.ru/bcode/456008</w:t>
      </w:r>
    </w:p>
    <w:p w:rsidR="00ED74B6" w:rsidRDefault="00ED74B6" w:rsidP="00ED74B6">
      <w:pPr>
        <w:tabs>
          <w:tab w:val="left" w:pos="1134"/>
        </w:tabs>
        <w:suppressAutoHyphens/>
        <w:spacing w:after="0" w:line="240" w:lineRule="auto"/>
        <w:ind w:firstLine="709"/>
        <w:contextualSpacing/>
        <w:jc w:val="both"/>
        <w:rPr>
          <w:rFonts w:ascii="Times New Roman" w:eastAsia="Times New Roman" w:hAnsi="Times New Roman" w:cs="Times New Roman"/>
          <w:b/>
          <w:bCs/>
          <w:sz w:val="28"/>
          <w:szCs w:val="28"/>
          <w:lang w:eastAsia="ru-RU"/>
        </w:rPr>
      </w:pPr>
    </w:p>
    <w:p w:rsidR="00ED74B6" w:rsidRPr="001E55C6" w:rsidRDefault="00ED74B6" w:rsidP="00ED74B6">
      <w:pPr>
        <w:tabs>
          <w:tab w:val="left" w:pos="1134"/>
        </w:tabs>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1E55C6">
        <w:rPr>
          <w:rFonts w:ascii="Times New Roman" w:eastAsia="Times New Roman" w:hAnsi="Times New Roman" w:cs="Times New Roman"/>
          <w:b/>
          <w:bCs/>
          <w:sz w:val="28"/>
          <w:szCs w:val="28"/>
          <w:lang w:eastAsia="ru-RU"/>
        </w:rPr>
        <w:t xml:space="preserve">3.2.2. Дополнительные источники </w:t>
      </w:r>
      <w:r w:rsidRPr="001E55C6">
        <w:rPr>
          <w:rFonts w:ascii="Times New Roman" w:eastAsia="Times New Roman" w:hAnsi="Times New Roman" w:cs="Times New Roman"/>
          <w:bCs/>
          <w:i/>
          <w:sz w:val="28"/>
          <w:szCs w:val="28"/>
          <w:lang w:eastAsia="ru-RU"/>
        </w:rPr>
        <w:t>(при необходимости)</w:t>
      </w:r>
    </w:p>
    <w:p w:rsidR="00ED74B6" w:rsidRPr="001E55C6" w:rsidRDefault="00ED74B6" w:rsidP="00ED74B6">
      <w:pPr>
        <w:numPr>
          <w:ilvl w:val="0"/>
          <w:numId w:val="10"/>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1E55C6">
        <w:rPr>
          <w:rFonts w:ascii="Times New Roman" w:eastAsia="Times New Roman" w:hAnsi="Times New Roman" w:cs="Times New Roman"/>
          <w:color w:val="000000"/>
          <w:sz w:val="28"/>
          <w:szCs w:val="28"/>
        </w:rPr>
        <w:t xml:space="preserve">Материалы для отделки одежды: учеб. пособие/ Н.Г. Бессонова, Б.А. </w:t>
      </w:r>
      <w:proofErr w:type="spellStart"/>
      <w:r w:rsidRPr="001E55C6">
        <w:rPr>
          <w:rFonts w:ascii="Times New Roman" w:eastAsia="Times New Roman" w:hAnsi="Times New Roman" w:cs="Times New Roman"/>
          <w:color w:val="000000"/>
          <w:sz w:val="28"/>
          <w:szCs w:val="28"/>
        </w:rPr>
        <w:t>Бузов</w:t>
      </w:r>
      <w:proofErr w:type="spellEnd"/>
      <w:r w:rsidRPr="001E55C6">
        <w:rPr>
          <w:rFonts w:ascii="Times New Roman" w:eastAsia="Times New Roman" w:hAnsi="Times New Roman" w:cs="Times New Roman"/>
          <w:color w:val="000000"/>
          <w:sz w:val="28"/>
          <w:szCs w:val="28"/>
        </w:rPr>
        <w:t xml:space="preserve">. – Москва: ИД «ФОРУМ»: ИНФРА ‒ М, 2018. – 144 с. ‒ (Высшее образование: </w:t>
      </w:r>
      <w:proofErr w:type="spellStart"/>
      <w:r w:rsidRPr="001E55C6">
        <w:rPr>
          <w:rFonts w:ascii="Times New Roman" w:eastAsia="Times New Roman" w:hAnsi="Times New Roman" w:cs="Times New Roman"/>
          <w:color w:val="000000"/>
          <w:sz w:val="28"/>
          <w:szCs w:val="28"/>
        </w:rPr>
        <w:t>Бакалавриат</w:t>
      </w:r>
      <w:proofErr w:type="spellEnd"/>
      <w:r w:rsidRPr="001E55C6">
        <w:rPr>
          <w:rFonts w:ascii="Times New Roman" w:eastAsia="Times New Roman" w:hAnsi="Times New Roman" w:cs="Times New Roman"/>
          <w:color w:val="000000"/>
          <w:sz w:val="28"/>
          <w:szCs w:val="28"/>
        </w:rPr>
        <w:t>).</w:t>
      </w:r>
    </w:p>
    <w:p w:rsidR="00ED74B6" w:rsidRPr="001E55C6" w:rsidRDefault="00ED74B6" w:rsidP="00ED74B6">
      <w:pPr>
        <w:widowControl w:val="0"/>
        <w:numPr>
          <w:ilvl w:val="0"/>
          <w:numId w:val="10"/>
        </w:numPr>
        <w:tabs>
          <w:tab w:val="left" w:pos="1134"/>
        </w:tabs>
        <w:spacing w:after="0" w:line="240" w:lineRule="auto"/>
        <w:ind w:left="0" w:firstLine="709"/>
        <w:jc w:val="both"/>
        <w:rPr>
          <w:rFonts w:ascii="Times New Roman" w:eastAsia="Times New Roman" w:hAnsi="Times New Roman" w:cs="Times New Roman"/>
          <w:snapToGrid w:val="0"/>
          <w:sz w:val="28"/>
          <w:szCs w:val="28"/>
          <w:lang w:eastAsia="ru-RU"/>
        </w:rPr>
      </w:pPr>
      <w:r w:rsidRPr="001E55C6">
        <w:rPr>
          <w:rFonts w:ascii="Times New Roman" w:eastAsia="Times New Roman" w:hAnsi="Times New Roman" w:cs="Times New Roman"/>
          <w:snapToGrid w:val="0"/>
          <w:sz w:val="28"/>
          <w:szCs w:val="28"/>
          <w:lang w:eastAsia="ru-RU"/>
        </w:rPr>
        <w:t>ГОСТ 15968-87. Ткани чистольняные, льняные и полульняные одежные. Общие технические условия.</w:t>
      </w:r>
    </w:p>
    <w:p w:rsidR="00ED74B6" w:rsidRPr="001E55C6" w:rsidRDefault="00ED74B6" w:rsidP="00ED74B6">
      <w:pPr>
        <w:widowControl w:val="0"/>
        <w:numPr>
          <w:ilvl w:val="0"/>
          <w:numId w:val="10"/>
        </w:numPr>
        <w:tabs>
          <w:tab w:val="left" w:pos="1134"/>
        </w:tabs>
        <w:spacing w:after="0" w:line="240" w:lineRule="auto"/>
        <w:ind w:left="0" w:firstLine="709"/>
        <w:jc w:val="both"/>
        <w:rPr>
          <w:rFonts w:ascii="Times New Roman" w:eastAsia="Times New Roman" w:hAnsi="Times New Roman" w:cs="Times New Roman"/>
          <w:snapToGrid w:val="0"/>
          <w:sz w:val="28"/>
          <w:szCs w:val="28"/>
          <w:lang w:eastAsia="ru-RU"/>
        </w:rPr>
      </w:pPr>
      <w:r w:rsidRPr="001E55C6">
        <w:rPr>
          <w:rFonts w:ascii="Times New Roman" w:eastAsia="Times New Roman" w:hAnsi="Times New Roman" w:cs="Times New Roman"/>
          <w:snapToGrid w:val="0"/>
          <w:sz w:val="28"/>
          <w:szCs w:val="28"/>
          <w:lang w:eastAsia="ru-RU"/>
        </w:rPr>
        <w:lastRenderedPageBreak/>
        <w:t>ГОСТ 28554-90. Полотна трикотажные. Общие технические требования.</w:t>
      </w:r>
    </w:p>
    <w:p w:rsidR="00ED74B6" w:rsidRPr="001E55C6" w:rsidRDefault="00ED74B6" w:rsidP="00ED74B6">
      <w:pPr>
        <w:widowControl w:val="0"/>
        <w:numPr>
          <w:ilvl w:val="0"/>
          <w:numId w:val="10"/>
        </w:numPr>
        <w:tabs>
          <w:tab w:val="left" w:pos="1134"/>
        </w:tabs>
        <w:spacing w:after="0" w:line="240" w:lineRule="auto"/>
        <w:ind w:left="0" w:firstLine="709"/>
        <w:jc w:val="both"/>
        <w:rPr>
          <w:rFonts w:ascii="Times New Roman" w:eastAsia="Times New Roman" w:hAnsi="Times New Roman" w:cs="Times New Roman"/>
          <w:snapToGrid w:val="0"/>
          <w:sz w:val="28"/>
          <w:szCs w:val="28"/>
          <w:lang w:eastAsia="ru-RU"/>
        </w:rPr>
      </w:pPr>
      <w:r w:rsidRPr="001E55C6">
        <w:rPr>
          <w:rFonts w:ascii="Times New Roman" w:eastAsia="Times New Roman" w:hAnsi="Times New Roman" w:cs="Times New Roman"/>
          <w:snapToGrid w:val="0"/>
          <w:sz w:val="28"/>
          <w:szCs w:val="28"/>
          <w:lang w:eastAsia="ru-RU"/>
        </w:rPr>
        <w:t>ГОСТ 28748-90. Полотна нетканые махровые. Общие технические условия.</w:t>
      </w:r>
    </w:p>
    <w:p w:rsidR="00ED74B6" w:rsidRPr="001E55C6" w:rsidRDefault="00ED74B6" w:rsidP="00ED74B6">
      <w:pPr>
        <w:numPr>
          <w:ilvl w:val="0"/>
          <w:numId w:val="10"/>
        </w:numPr>
        <w:tabs>
          <w:tab w:val="left" w:pos="1134"/>
        </w:tabs>
        <w:spacing w:after="0" w:line="240" w:lineRule="auto"/>
        <w:ind w:left="0" w:firstLine="709"/>
        <w:jc w:val="both"/>
        <w:rPr>
          <w:rFonts w:ascii="Times New Roman" w:eastAsia="Times New Roman" w:hAnsi="Times New Roman" w:cs="Times New Roman"/>
          <w:iCs/>
          <w:sz w:val="28"/>
          <w:szCs w:val="28"/>
          <w:lang w:eastAsia="ru-RU"/>
        </w:rPr>
      </w:pPr>
      <w:r w:rsidRPr="001E55C6">
        <w:rPr>
          <w:rFonts w:ascii="Times New Roman" w:eastAsia="Times New Roman" w:hAnsi="Times New Roman" w:cs="Times New Roman"/>
          <w:iCs/>
          <w:sz w:val="28"/>
          <w:szCs w:val="28"/>
          <w:lang w:eastAsia="ru-RU"/>
        </w:rPr>
        <w:t>ГОСТ 4103-86. Изделия швейные. Методы контроля качества.</w:t>
      </w:r>
    </w:p>
    <w:p w:rsidR="00ED74B6" w:rsidRPr="001E55C6" w:rsidRDefault="00ED74B6" w:rsidP="00ED74B6">
      <w:pPr>
        <w:widowControl w:val="0"/>
        <w:numPr>
          <w:ilvl w:val="0"/>
          <w:numId w:val="10"/>
        </w:numPr>
        <w:tabs>
          <w:tab w:val="left" w:pos="1134"/>
        </w:tabs>
        <w:spacing w:after="0" w:line="240" w:lineRule="auto"/>
        <w:ind w:left="0" w:firstLine="709"/>
        <w:jc w:val="both"/>
        <w:rPr>
          <w:rFonts w:ascii="Times New Roman" w:eastAsia="Times New Roman" w:hAnsi="Times New Roman" w:cs="Times New Roman"/>
          <w:snapToGrid w:val="0"/>
          <w:sz w:val="28"/>
          <w:szCs w:val="28"/>
          <w:lang w:eastAsia="ru-RU"/>
        </w:rPr>
      </w:pPr>
      <w:r w:rsidRPr="001E55C6">
        <w:rPr>
          <w:rFonts w:ascii="Times New Roman" w:eastAsia="Times New Roman" w:hAnsi="Times New Roman" w:cs="Times New Roman"/>
          <w:snapToGrid w:val="0"/>
          <w:sz w:val="28"/>
          <w:szCs w:val="28"/>
          <w:lang w:eastAsia="ru-RU"/>
        </w:rPr>
        <w:t>ГОСТ20723-89. Ткани плательные из натурального крученого шелка. Общие технические условия.</w:t>
      </w:r>
    </w:p>
    <w:p w:rsidR="00ED74B6" w:rsidRPr="001E55C6" w:rsidRDefault="00ED74B6" w:rsidP="00ED74B6">
      <w:pPr>
        <w:widowControl w:val="0"/>
        <w:numPr>
          <w:ilvl w:val="0"/>
          <w:numId w:val="10"/>
        </w:numPr>
        <w:tabs>
          <w:tab w:val="left" w:pos="1134"/>
        </w:tabs>
        <w:spacing w:after="0" w:line="240" w:lineRule="auto"/>
        <w:ind w:left="0" w:firstLine="709"/>
        <w:jc w:val="both"/>
        <w:rPr>
          <w:rFonts w:ascii="Times New Roman" w:eastAsia="Times New Roman" w:hAnsi="Times New Roman" w:cs="Times New Roman"/>
          <w:snapToGrid w:val="0"/>
          <w:sz w:val="28"/>
          <w:szCs w:val="28"/>
          <w:lang w:eastAsia="ru-RU"/>
        </w:rPr>
      </w:pPr>
      <w:r w:rsidRPr="001E55C6">
        <w:rPr>
          <w:rFonts w:ascii="Times New Roman" w:eastAsia="Times New Roman" w:hAnsi="Times New Roman" w:cs="Times New Roman"/>
          <w:snapToGrid w:val="0"/>
          <w:sz w:val="28"/>
          <w:szCs w:val="28"/>
          <w:lang w:eastAsia="ru-RU"/>
        </w:rPr>
        <w:t>ГОСТ28000-88. Ткани одежные чистошерстяные и полушерстяные. Общие технические условия.</w:t>
      </w:r>
    </w:p>
    <w:p w:rsidR="00ED74B6" w:rsidRPr="001E55C6" w:rsidRDefault="00ED74B6" w:rsidP="00ED74B6">
      <w:pPr>
        <w:widowControl w:val="0"/>
        <w:numPr>
          <w:ilvl w:val="0"/>
          <w:numId w:val="10"/>
        </w:numPr>
        <w:tabs>
          <w:tab w:val="left" w:pos="1134"/>
        </w:tabs>
        <w:spacing w:after="0" w:line="240" w:lineRule="auto"/>
        <w:ind w:left="0" w:firstLine="709"/>
        <w:jc w:val="both"/>
        <w:rPr>
          <w:rFonts w:ascii="Times New Roman" w:eastAsia="Times New Roman" w:hAnsi="Times New Roman" w:cs="Times New Roman"/>
          <w:snapToGrid w:val="0"/>
          <w:sz w:val="28"/>
          <w:szCs w:val="28"/>
          <w:lang w:eastAsia="ru-RU"/>
        </w:rPr>
      </w:pPr>
      <w:r w:rsidRPr="001E55C6">
        <w:rPr>
          <w:rFonts w:ascii="Times New Roman" w:eastAsia="Times New Roman" w:hAnsi="Times New Roman" w:cs="Times New Roman"/>
          <w:snapToGrid w:val="0"/>
          <w:sz w:val="28"/>
          <w:szCs w:val="28"/>
          <w:lang w:eastAsia="ru-RU"/>
        </w:rPr>
        <w:t>ГОСТ29298-92. Ткани хлопчатобумажные и смешанные бытовые. Общие технические условия.</w:t>
      </w:r>
    </w:p>
    <w:p w:rsidR="00ED74B6" w:rsidRPr="001E55C6" w:rsidRDefault="00ED74B6" w:rsidP="00ED74B6">
      <w:pPr>
        <w:widowControl w:val="0"/>
        <w:tabs>
          <w:tab w:val="left" w:pos="1134"/>
        </w:tabs>
        <w:spacing w:after="0" w:line="240" w:lineRule="auto"/>
        <w:ind w:firstLine="709"/>
        <w:jc w:val="both"/>
        <w:rPr>
          <w:rFonts w:ascii="Times New Roman" w:eastAsia="Times New Roman" w:hAnsi="Times New Roman" w:cs="Times New Roman"/>
          <w:b/>
          <w:bCs/>
          <w:snapToGrid w:val="0"/>
          <w:sz w:val="28"/>
          <w:szCs w:val="28"/>
          <w:lang w:eastAsia="ru-RU"/>
        </w:rPr>
      </w:pPr>
      <w:r w:rsidRPr="001E55C6">
        <w:rPr>
          <w:rFonts w:ascii="Times New Roman" w:eastAsia="Times New Roman" w:hAnsi="Times New Roman" w:cs="Times New Roman"/>
          <w:snapToGrid w:val="0"/>
          <w:sz w:val="28"/>
          <w:szCs w:val="28"/>
          <w:lang w:eastAsia="ru-RU"/>
        </w:rPr>
        <w:br w:type="page"/>
      </w:r>
      <w:r w:rsidRPr="001E55C6">
        <w:rPr>
          <w:rFonts w:ascii="Times New Roman" w:eastAsia="Times New Roman" w:hAnsi="Times New Roman" w:cs="Times New Roman"/>
          <w:b/>
          <w:bCs/>
          <w:snapToGrid w:val="0"/>
          <w:sz w:val="28"/>
          <w:szCs w:val="28"/>
          <w:lang w:eastAsia="ru-RU"/>
        </w:rPr>
        <w:lastRenderedPageBreak/>
        <w:t>4. КОНТРОЛЬ И ОЦЕНКА РЕЗУЛЬТАТОВ ОСВОЕНИЯ</w:t>
      </w:r>
    </w:p>
    <w:p w:rsidR="00ED74B6" w:rsidRPr="001E55C6" w:rsidRDefault="00ED74B6" w:rsidP="00ED74B6">
      <w:pPr>
        <w:widowControl w:val="0"/>
        <w:tabs>
          <w:tab w:val="left" w:pos="1134"/>
        </w:tabs>
        <w:spacing w:after="0" w:line="240" w:lineRule="auto"/>
        <w:jc w:val="center"/>
        <w:rPr>
          <w:rFonts w:ascii="Times New Roman" w:eastAsia="Times New Roman" w:hAnsi="Times New Roman" w:cs="Times New Roman"/>
          <w:b/>
          <w:bCs/>
          <w:snapToGrid w:val="0"/>
          <w:sz w:val="28"/>
          <w:szCs w:val="28"/>
          <w:lang w:eastAsia="ru-RU"/>
        </w:rPr>
      </w:pPr>
      <w:r w:rsidRPr="001E55C6">
        <w:rPr>
          <w:rFonts w:ascii="Times New Roman" w:eastAsia="Times New Roman" w:hAnsi="Times New Roman" w:cs="Times New Roman"/>
          <w:b/>
          <w:bCs/>
          <w:snapToGrid w:val="0"/>
          <w:sz w:val="28"/>
          <w:szCs w:val="28"/>
          <w:lang w:eastAsia="ru-RU"/>
        </w:rPr>
        <w:t>ПРОФЕССИОНАЛЬНОГО МОДУЛЯ</w:t>
      </w:r>
    </w:p>
    <w:p w:rsidR="00ED74B6" w:rsidRPr="001E55C6"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sz w:val="28"/>
          <w:szCs w:val="28"/>
          <w:lang w:eastAsia="ru-RU"/>
        </w:rPr>
        <w:t xml:space="preserve">ПМ.01 </w:t>
      </w:r>
      <w:r w:rsidRPr="001E55C6">
        <w:rPr>
          <w:rFonts w:ascii="Times New Roman" w:eastAsia="Times New Roman" w:hAnsi="Times New Roman" w:cs="Times New Roman"/>
          <w:b/>
          <w:color w:val="000000"/>
          <w:sz w:val="28"/>
          <w:szCs w:val="28"/>
          <w:lang w:eastAsia="ru-RU"/>
        </w:rPr>
        <w:t>ВЫПОЛНЕНИЕ РАБОТ ПО ОБСЛУЖИВАНИЮ ОБОРУДОВАНИЯ</w:t>
      </w:r>
    </w:p>
    <w:p w:rsidR="00ED74B6" w:rsidRPr="001E55C6"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color w:val="000000"/>
          <w:sz w:val="28"/>
          <w:szCs w:val="28"/>
          <w:lang w:eastAsia="ru-RU"/>
        </w:rPr>
        <w:t>ПОДГОТОВИТЕЛЬНО-РАСКРОЙНОГО ПРОИЗВОДСТВА</w:t>
      </w:r>
    </w:p>
    <w:p w:rsidR="00ED74B6" w:rsidRPr="001E55C6" w:rsidRDefault="00ED74B6" w:rsidP="00ED74B6">
      <w:pPr>
        <w:widowControl w:val="0"/>
        <w:tabs>
          <w:tab w:val="left" w:pos="1134"/>
        </w:tabs>
        <w:spacing w:after="0" w:line="240" w:lineRule="auto"/>
        <w:jc w:val="center"/>
        <w:rPr>
          <w:rFonts w:ascii="Times New Roman" w:eastAsia="Times New Roman" w:hAnsi="Times New Roman" w:cs="Times New Roman"/>
          <w:bCs/>
          <w:snapToGrid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4252"/>
        <w:gridCol w:w="3264"/>
      </w:tblGrid>
      <w:tr w:rsidR="00ED74B6" w:rsidRPr="00EA71ED" w:rsidTr="006A61C5">
        <w:trPr>
          <w:trHeight w:val="1098"/>
        </w:trPr>
        <w:tc>
          <w:tcPr>
            <w:tcW w:w="2802" w:type="dxa"/>
            <w:vAlign w:val="center"/>
          </w:tcPr>
          <w:p w:rsidR="00ED74B6" w:rsidRPr="00EA71ED" w:rsidRDefault="00ED74B6" w:rsidP="006A61C5">
            <w:pPr>
              <w:suppressAutoHyphen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252" w:type="dxa"/>
            <w:vAlign w:val="center"/>
          </w:tcPr>
          <w:p w:rsidR="00ED74B6" w:rsidRPr="00EA71ED" w:rsidRDefault="00ED74B6" w:rsidP="006A61C5">
            <w:pPr>
              <w:suppressAutoHyphen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Критерии оценки</w:t>
            </w:r>
          </w:p>
        </w:tc>
        <w:tc>
          <w:tcPr>
            <w:tcW w:w="3264" w:type="dxa"/>
            <w:vAlign w:val="center"/>
          </w:tcPr>
          <w:p w:rsidR="00ED74B6" w:rsidRPr="00EA71ED" w:rsidRDefault="00ED74B6" w:rsidP="006A61C5">
            <w:pPr>
              <w:suppressAutoHyphen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Методы оценки</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ПК 1.1.</w:t>
            </w:r>
            <w:r w:rsidRPr="00EA71ED">
              <w:rPr>
                <w:rFonts w:ascii="Times New Roman" w:eastAsia="Times New Roman" w:hAnsi="Times New Roman" w:cs="Times New Roman"/>
                <w:color w:val="000000"/>
                <w:sz w:val="24"/>
                <w:szCs w:val="24"/>
                <w:lang w:eastAsia="ru-RU"/>
              </w:rPr>
              <w:t xml:space="preserve"> Контролировать качество и размерные характеристики текстильных материалов на автоматизированных комплексах</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sz w:val="24"/>
                <w:szCs w:val="24"/>
                <w:lang w:eastAsia="ru-RU"/>
              </w:rPr>
              <w:t xml:space="preserve">Выполнение работ по </w:t>
            </w:r>
            <w:r w:rsidRPr="00EA71ED">
              <w:rPr>
                <w:rFonts w:ascii="Times New Roman" w:eastAsia="Times New Roman" w:hAnsi="Times New Roman" w:cs="Times New Roman"/>
                <w:color w:val="000000"/>
                <w:sz w:val="24"/>
                <w:szCs w:val="24"/>
                <w:lang w:eastAsia="ru-RU"/>
              </w:rPr>
              <w:t xml:space="preserve">контролю качества и размерных характеристик текстильных материалов на автоматизированных комплексах </w:t>
            </w:r>
            <w:r w:rsidRPr="00EA71ED">
              <w:rPr>
                <w:rFonts w:ascii="Times New Roman" w:eastAsia="Times New Roman" w:hAnsi="Times New Roman" w:cs="Times New Roman"/>
                <w:sz w:val="24"/>
                <w:szCs w:val="24"/>
                <w:lang w:eastAsia="ru-RU"/>
              </w:rPr>
              <w:t>в соответствии с установленными регламентами с соблюдением правил безопасности труда, санитарными нормами</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A71ED">
              <w:rPr>
                <w:rFonts w:ascii="Times New Roman" w:eastAsia="Times New Roman" w:hAnsi="Times New Roman" w:cs="Times New Roman"/>
                <w:bCs/>
                <w:color w:val="000000"/>
                <w:spacing w:val="-4"/>
                <w:sz w:val="24"/>
                <w:szCs w:val="24"/>
                <w:lang w:eastAsia="ru-RU"/>
              </w:rPr>
              <w:t>самостоятельных</w:t>
            </w:r>
            <w:r w:rsidRPr="00EA71ED">
              <w:rPr>
                <w:rFonts w:ascii="Times New Roman" w:eastAsia="Times New Roman" w:hAnsi="Times New Roman" w:cs="Times New Roman"/>
                <w:sz w:val="24"/>
                <w:szCs w:val="24"/>
                <w:lang w:eastAsia="ru-RU"/>
              </w:rPr>
              <w:t xml:space="preserve"> работ</w:t>
            </w:r>
          </w:p>
          <w:p w:rsidR="00ED74B6" w:rsidRPr="00EA71ED"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заданий </w:t>
            </w:r>
            <w:r w:rsidRPr="00EA71ED">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ПК 1.2.</w:t>
            </w:r>
            <w:r w:rsidRPr="00EA71ED">
              <w:rPr>
                <w:rFonts w:ascii="Times New Roman" w:eastAsia="Times New Roman" w:hAnsi="Times New Roman" w:cs="Times New Roman"/>
                <w:color w:val="000000"/>
                <w:sz w:val="24"/>
                <w:szCs w:val="24"/>
                <w:lang w:eastAsia="ru-RU"/>
              </w:rPr>
              <w:t xml:space="preserve"> Настилать текстильные материалы для раскроя</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sz w:val="24"/>
                <w:szCs w:val="24"/>
                <w:lang w:eastAsia="ru-RU"/>
              </w:rPr>
              <w:t xml:space="preserve">Выполнение работ по </w:t>
            </w:r>
            <w:r w:rsidRPr="00EA71ED">
              <w:rPr>
                <w:rFonts w:ascii="Times New Roman" w:eastAsia="Times New Roman" w:hAnsi="Times New Roman" w:cs="Times New Roman"/>
                <w:color w:val="000000"/>
                <w:sz w:val="24"/>
                <w:szCs w:val="24"/>
                <w:lang w:eastAsia="ru-RU"/>
              </w:rPr>
              <w:t xml:space="preserve">настиланию текстильных материалов для раскроя </w:t>
            </w:r>
            <w:r w:rsidRPr="00EA71ED">
              <w:rPr>
                <w:rFonts w:ascii="Times New Roman" w:eastAsia="Times New Roman" w:hAnsi="Times New Roman" w:cs="Times New Roman"/>
                <w:sz w:val="24"/>
                <w:szCs w:val="24"/>
                <w:lang w:eastAsia="ru-RU"/>
              </w:rPr>
              <w:t>в соответствии с установленными регламентами с соблюдением правил безопасности труда, санитарными нормами</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A71ED">
              <w:rPr>
                <w:rFonts w:ascii="Times New Roman" w:eastAsia="Times New Roman" w:hAnsi="Times New Roman" w:cs="Times New Roman"/>
                <w:bCs/>
                <w:color w:val="000000"/>
                <w:spacing w:val="-4"/>
                <w:sz w:val="24"/>
                <w:szCs w:val="24"/>
                <w:lang w:eastAsia="ru-RU"/>
              </w:rPr>
              <w:t>самостоятельных</w:t>
            </w:r>
            <w:r w:rsidRPr="00EA71ED">
              <w:rPr>
                <w:rFonts w:ascii="Times New Roman" w:eastAsia="Times New Roman" w:hAnsi="Times New Roman" w:cs="Times New Roman"/>
                <w:sz w:val="24"/>
                <w:szCs w:val="24"/>
                <w:lang w:eastAsia="ru-RU"/>
              </w:rPr>
              <w:t xml:space="preserve"> работ</w:t>
            </w:r>
          </w:p>
          <w:p w:rsidR="00ED74B6" w:rsidRPr="00EA71ED"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заданий </w:t>
            </w:r>
            <w:r w:rsidRPr="00EA71ED">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ПК 1.3.</w:t>
            </w:r>
            <w:r w:rsidRPr="00EA71ED">
              <w:rPr>
                <w:rFonts w:ascii="Times New Roman" w:eastAsia="Times New Roman" w:hAnsi="Times New Roman" w:cs="Times New Roman"/>
                <w:color w:val="000000"/>
                <w:sz w:val="24"/>
                <w:szCs w:val="24"/>
                <w:lang w:eastAsia="ru-RU"/>
              </w:rPr>
              <w:t xml:space="preserve"> Выполнять обслуживание автоматизированного раскройного комплекса</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sz w:val="24"/>
                <w:szCs w:val="24"/>
                <w:lang w:eastAsia="ru-RU"/>
              </w:rPr>
              <w:t xml:space="preserve">Выполнение работ по </w:t>
            </w:r>
            <w:r w:rsidRPr="00EA71ED">
              <w:rPr>
                <w:rFonts w:ascii="Times New Roman" w:eastAsia="Times New Roman" w:hAnsi="Times New Roman" w:cs="Times New Roman"/>
                <w:color w:val="000000"/>
                <w:sz w:val="24"/>
                <w:szCs w:val="24"/>
                <w:lang w:eastAsia="ru-RU"/>
              </w:rPr>
              <w:t>обслуживанию автоматизированного раскройного комплекса</w:t>
            </w:r>
            <w:r w:rsidRPr="00EA71ED">
              <w:rPr>
                <w:rFonts w:ascii="Times New Roman" w:eastAsia="Times New Roman" w:hAnsi="Times New Roman" w:cs="Times New Roman"/>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A71ED">
              <w:rPr>
                <w:rFonts w:ascii="Times New Roman" w:eastAsia="Times New Roman" w:hAnsi="Times New Roman" w:cs="Times New Roman"/>
                <w:bCs/>
                <w:color w:val="000000"/>
                <w:spacing w:val="-4"/>
                <w:sz w:val="24"/>
                <w:szCs w:val="24"/>
                <w:lang w:eastAsia="ru-RU"/>
              </w:rPr>
              <w:t>самостоятельных</w:t>
            </w:r>
            <w:r w:rsidRPr="00EA71ED">
              <w:rPr>
                <w:rFonts w:ascii="Times New Roman" w:eastAsia="Times New Roman" w:hAnsi="Times New Roman" w:cs="Times New Roman"/>
                <w:sz w:val="24"/>
                <w:szCs w:val="24"/>
                <w:lang w:eastAsia="ru-RU"/>
              </w:rPr>
              <w:t xml:space="preserve"> работ</w:t>
            </w:r>
          </w:p>
          <w:p w:rsidR="00ED74B6" w:rsidRPr="00EA71ED"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заданий </w:t>
            </w:r>
            <w:r w:rsidRPr="00EA71ED">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ПК 1.4.</w:t>
            </w:r>
            <w:r w:rsidRPr="00EA71ED">
              <w:rPr>
                <w:rFonts w:ascii="Times New Roman" w:eastAsia="Times New Roman" w:hAnsi="Times New Roman" w:cs="Times New Roman"/>
                <w:sz w:val="24"/>
                <w:szCs w:val="24"/>
                <w:lang w:eastAsia="ru-RU"/>
              </w:rPr>
              <w:t xml:space="preserve"> Выполнять расчет кусков материалов для раскроя</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sz w:val="24"/>
                <w:szCs w:val="24"/>
                <w:lang w:eastAsia="ru-RU"/>
              </w:rPr>
              <w:t>Выполнение работ по расчету кусков материалов для раскроя в соответствии с установленными регламентами с соблюдением правил безопасности труда, санитарными нормами</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A71ED">
              <w:rPr>
                <w:rFonts w:ascii="Times New Roman" w:eastAsia="Times New Roman" w:hAnsi="Times New Roman" w:cs="Times New Roman"/>
                <w:bCs/>
                <w:color w:val="000000"/>
                <w:spacing w:val="-4"/>
                <w:sz w:val="24"/>
                <w:szCs w:val="24"/>
                <w:lang w:eastAsia="ru-RU"/>
              </w:rPr>
              <w:t>самостоятельных</w:t>
            </w:r>
            <w:r w:rsidRPr="00EA71ED">
              <w:rPr>
                <w:rFonts w:ascii="Times New Roman" w:eastAsia="Times New Roman" w:hAnsi="Times New Roman" w:cs="Times New Roman"/>
                <w:sz w:val="24"/>
                <w:szCs w:val="24"/>
                <w:lang w:eastAsia="ru-RU"/>
              </w:rPr>
              <w:t xml:space="preserve"> работ</w:t>
            </w:r>
          </w:p>
          <w:p w:rsidR="00ED74B6" w:rsidRPr="00EA71ED"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заданий </w:t>
            </w:r>
            <w:r w:rsidRPr="00EA71ED">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ПК 1.5.</w:t>
            </w:r>
            <w:r w:rsidRPr="00EA71ED">
              <w:rPr>
                <w:rFonts w:ascii="Times New Roman" w:eastAsia="Times New Roman" w:hAnsi="Times New Roman" w:cs="Times New Roman"/>
                <w:sz w:val="24"/>
                <w:szCs w:val="24"/>
                <w:lang w:eastAsia="ru-RU"/>
              </w:rPr>
              <w:t xml:space="preserve"> Комплектовать куски текстильных материалов для раскроя</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sz w:val="24"/>
                <w:szCs w:val="24"/>
                <w:lang w:eastAsia="ru-RU"/>
              </w:rPr>
              <w:t>Выполнение работ по комплектованию кусков текстильных материалов для раскроя в соответствии с установленными регламентами с соблюдением правил безопасности труда, санитарными нормами</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A71ED">
              <w:rPr>
                <w:rFonts w:ascii="Times New Roman" w:eastAsia="Times New Roman" w:hAnsi="Times New Roman" w:cs="Times New Roman"/>
                <w:bCs/>
                <w:color w:val="000000"/>
                <w:spacing w:val="-4"/>
                <w:sz w:val="24"/>
                <w:szCs w:val="24"/>
                <w:lang w:eastAsia="ru-RU"/>
              </w:rPr>
              <w:t>самостоятельных</w:t>
            </w:r>
            <w:r w:rsidRPr="00EA71ED">
              <w:rPr>
                <w:rFonts w:ascii="Times New Roman" w:eastAsia="Times New Roman" w:hAnsi="Times New Roman" w:cs="Times New Roman"/>
                <w:sz w:val="24"/>
                <w:szCs w:val="24"/>
                <w:lang w:eastAsia="ru-RU"/>
              </w:rPr>
              <w:t xml:space="preserve"> работ</w:t>
            </w:r>
          </w:p>
          <w:p w:rsidR="00ED74B6" w:rsidRPr="00EA71ED"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 xml:space="preserve">Экспертное наблюдение выполнения заданий </w:t>
            </w:r>
            <w:r w:rsidRPr="00EA71ED">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ОК 1.</w:t>
            </w:r>
            <w:r w:rsidRPr="00EA71ED">
              <w:rPr>
                <w:rFonts w:ascii="Times New Roman" w:eastAsia="Times New Roman" w:hAnsi="Times New Roman" w:cs="Times New Roman"/>
                <w:color w:val="000000"/>
                <w:sz w:val="24"/>
                <w:szCs w:val="24"/>
                <w:lang w:eastAsia="ru-RU"/>
              </w:rPr>
              <w:t xml:space="preserve"> Понимать сущность и социальную значимость своей будущей профессии, проявлять к ней устойчивый интерес</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 xml:space="preserve">Демонстрация интереса к будущей профессии через: повышение качества успеваемости; выступление в студенческих научных конференциях; участие в социально-проектной деятельности; через работу в творческих объединениях учебного заведения и </w:t>
            </w:r>
            <w:r w:rsidRPr="00EA71ED">
              <w:rPr>
                <w:rFonts w:ascii="Times New Roman" w:eastAsia="Times New Roman" w:hAnsi="Times New Roman" w:cs="Times New Roman"/>
                <w:bCs/>
                <w:color w:val="000000"/>
                <w:spacing w:val="-4"/>
                <w:sz w:val="24"/>
                <w:szCs w:val="24"/>
                <w:lang w:eastAsia="ru-RU"/>
              </w:rPr>
              <w:lastRenderedPageBreak/>
              <w:t>создание портфолио обучающегося.</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lastRenderedPageBreak/>
              <w:t>Анкетирование, опрос</w:t>
            </w:r>
          </w:p>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Экспертное наблюдение результатов</w:t>
            </w:r>
            <w:r w:rsidRPr="00EA71ED">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w:t>
            </w:r>
            <w:r w:rsidRPr="00EA71ED">
              <w:rPr>
                <w:rFonts w:ascii="Times New Roman" w:eastAsia="Times New Roman" w:hAnsi="Times New Roman" w:cs="Times New Roman"/>
                <w:bCs/>
                <w:color w:val="000000"/>
                <w:spacing w:val="-4"/>
                <w:sz w:val="24"/>
                <w:szCs w:val="24"/>
                <w:lang w:eastAsia="ru-RU"/>
              </w:rPr>
              <w:lastRenderedPageBreak/>
              <w:t>групповых проектов</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sz w:val="24"/>
                <w:szCs w:val="24"/>
                <w:lang w:eastAsia="ru-RU"/>
              </w:rPr>
              <w:lastRenderedPageBreak/>
              <w:br w:type="page"/>
            </w:r>
            <w:r w:rsidRPr="00EA71ED">
              <w:rPr>
                <w:rFonts w:ascii="Times New Roman" w:eastAsia="Times New Roman" w:hAnsi="Times New Roman" w:cs="Times New Roman"/>
                <w:b/>
                <w:color w:val="000000"/>
                <w:sz w:val="24"/>
                <w:szCs w:val="24"/>
                <w:lang w:eastAsia="ru-RU"/>
              </w:rPr>
              <w:t>ОК 2.</w:t>
            </w:r>
            <w:r w:rsidRPr="00EA71ED">
              <w:rPr>
                <w:rFonts w:ascii="Times New Roman" w:eastAsia="Times New Roman" w:hAnsi="Times New Roman" w:cs="Times New Roman"/>
                <w:color w:val="000000"/>
                <w:sz w:val="24"/>
                <w:szCs w:val="24"/>
                <w:lang w:eastAsia="ru-RU"/>
              </w:rPr>
              <w:t xml:space="preserve"> Организовывать собственную деятельность исходя из цели и способов ее достижения, определенных руководителем</w:t>
            </w:r>
          </w:p>
        </w:tc>
        <w:tc>
          <w:tcPr>
            <w:tcW w:w="4252" w:type="dxa"/>
          </w:tcPr>
          <w:p w:rsidR="00ED74B6" w:rsidRPr="00EA71ED" w:rsidRDefault="00ED74B6" w:rsidP="006A61C5">
            <w:pPr>
              <w:tabs>
                <w:tab w:val="left" w:pos="34"/>
                <w:tab w:val="left" w:pos="176"/>
              </w:tabs>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Демонстрация рациональной о</w:t>
            </w:r>
            <w:r w:rsidRPr="00EA71ED">
              <w:rPr>
                <w:rFonts w:ascii="Times New Roman" w:eastAsia="Times New Roman" w:hAnsi="Times New Roman" w:cs="Times New Roman"/>
                <w:color w:val="000000"/>
                <w:sz w:val="24"/>
                <w:szCs w:val="24"/>
                <w:lang w:eastAsia="ru-RU"/>
              </w:rPr>
              <w:t>рганизации собственной деятельности, в зависимости от выбранной цели и способов ее достижения, определенных руководителем</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Анкетирование, опрос</w:t>
            </w:r>
          </w:p>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Экспертное наблюдение результатов</w:t>
            </w:r>
            <w:r w:rsidRPr="00EA71ED">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ОК 3.</w:t>
            </w:r>
            <w:r w:rsidRPr="00EA71ED">
              <w:rPr>
                <w:rFonts w:ascii="Times New Roman" w:eastAsia="Times New Roman" w:hAnsi="Times New Roman" w:cs="Times New Roman"/>
                <w:color w:val="000000"/>
                <w:sz w:val="24"/>
                <w:szCs w:val="24"/>
                <w:lang w:eastAsia="ru-RU"/>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Демонстрация глубокого а</w:t>
            </w:r>
            <w:r w:rsidRPr="00EA71ED">
              <w:rPr>
                <w:rFonts w:ascii="Times New Roman" w:eastAsia="Times New Roman" w:hAnsi="Times New Roman" w:cs="Times New Roman"/>
                <w:color w:val="000000"/>
                <w:sz w:val="24"/>
                <w:szCs w:val="24"/>
                <w:lang w:eastAsia="ru-RU"/>
              </w:rPr>
              <w:t>нализа рабочей ситуации</w:t>
            </w:r>
          </w:p>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Демонстрация</w:t>
            </w:r>
            <w:r w:rsidRPr="00EA71ED">
              <w:rPr>
                <w:rFonts w:ascii="Times New Roman" w:eastAsia="Times New Roman" w:hAnsi="Times New Roman" w:cs="Times New Roman"/>
                <w:color w:val="000000"/>
                <w:sz w:val="24"/>
                <w:szCs w:val="24"/>
                <w:lang w:eastAsia="ru-RU"/>
              </w:rPr>
              <w:t xml:space="preserve"> осуществления текущего и итогового самоконтроля</w:t>
            </w:r>
          </w:p>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Демонстрация</w:t>
            </w:r>
            <w:r w:rsidRPr="00EA71ED">
              <w:rPr>
                <w:rFonts w:ascii="Times New Roman" w:eastAsia="Times New Roman" w:hAnsi="Times New Roman" w:cs="Times New Roman"/>
                <w:color w:val="000000"/>
                <w:sz w:val="24"/>
                <w:szCs w:val="24"/>
                <w:lang w:eastAsia="ru-RU"/>
              </w:rPr>
              <w:t xml:space="preserve"> адекватной оценки и коррекции собственной деятельности</w:t>
            </w:r>
          </w:p>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Демонстрация проявления</w:t>
            </w:r>
            <w:r w:rsidRPr="00EA71ED">
              <w:rPr>
                <w:rFonts w:ascii="Times New Roman" w:eastAsia="Times New Roman" w:hAnsi="Times New Roman" w:cs="Times New Roman"/>
                <w:color w:val="000000"/>
                <w:sz w:val="24"/>
                <w:szCs w:val="24"/>
                <w:lang w:eastAsia="ru-RU"/>
              </w:rPr>
              <w:t xml:space="preserve"> ответственности за результаты своей работы</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Анкетирование, опрос</w:t>
            </w:r>
          </w:p>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Экспертное наблюдение результатов</w:t>
            </w:r>
            <w:r w:rsidRPr="00EA71ED">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ОК 4.</w:t>
            </w:r>
            <w:r w:rsidRPr="00EA71ED">
              <w:rPr>
                <w:rFonts w:ascii="Times New Roman" w:eastAsia="Times New Roman" w:hAnsi="Times New Roman" w:cs="Times New Roman"/>
                <w:color w:val="000000"/>
                <w:sz w:val="24"/>
                <w:szCs w:val="24"/>
                <w:lang w:eastAsia="ru-RU"/>
              </w:rPr>
              <w:t xml:space="preserve"> Осуществлять поиск информации, необходимой для эффективного выполнения профессиональных задач</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Демонстрация применения технологичных методов</w:t>
            </w:r>
            <w:r w:rsidRPr="00EA71ED">
              <w:rPr>
                <w:rFonts w:ascii="Times New Roman" w:eastAsia="Times New Roman" w:hAnsi="Times New Roman" w:cs="Times New Roman"/>
                <w:color w:val="000000"/>
                <w:sz w:val="24"/>
                <w:szCs w:val="24"/>
                <w:lang w:eastAsia="ru-RU"/>
              </w:rPr>
              <w:t xml:space="preserve"> поиска информации, необходимой для эффективного выполнения профессиональных задач</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Анкетирование, опрос</w:t>
            </w:r>
          </w:p>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Экспертное наблюдение результатов</w:t>
            </w:r>
            <w:r w:rsidRPr="00EA71ED">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ОК 5.</w:t>
            </w:r>
            <w:r w:rsidRPr="00EA71ED">
              <w:rPr>
                <w:rFonts w:ascii="Times New Roman" w:eastAsia="Times New Roman" w:hAnsi="Times New Roman" w:cs="Times New Roman"/>
                <w:color w:val="000000"/>
                <w:sz w:val="24"/>
                <w:szCs w:val="24"/>
                <w:lang w:eastAsia="ru-RU"/>
              </w:rPr>
              <w:t xml:space="preserve"> Использовать информационно-коммуникационные технологии в профессиональной деятельности</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 xml:space="preserve">Демонстрация </w:t>
            </w:r>
            <w:proofErr w:type="spellStart"/>
            <w:r w:rsidRPr="00EA71ED">
              <w:rPr>
                <w:rFonts w:ascii="Times New Roman" w:eastAsia="Times New Roman" w:hAnsi="Times New Roman" w:cs="Times New Roman"/>
                <w:bCs/>
                <w:color w:val="000000"/>
                <w:spacing w:val="-4"/>
                <w:sz w:val="24"/>
                <w:szCs w:val="24"/>
                <w:lang w:eastAsia="ru-RU"/>
              </w:rPr>
              <w:t>граммотного</w:t>
            </w:r>
            <w:proofErr w:type="spellEnd"/>
            <w:r w:rsidRPr="00EA71ED">
              <w:rPr>
                <w:rFonts w:ascii="Times New Roman" w:eastAsia="Times New Roman" w:hAnsi="Times New Roman" w:cs="Times New Roman"/>
                <w:bCs/>
                <w:color w:val="000000"/>
                <w:spacing w:val="-4"/>
                <w:sz w:val="24"/>
                <w:szCs w:val="24"/>
                <w:lang w:eastAsia="ru-RU"/>
              </w:rPr>
              <w:t xml:space="preserve"> </w:t>
            </w:r>
            <w:r w:rsidRPr="00EA71ED">
              <w:rPr>
                <w:rFonts w:ascii="Times New Roman" w:eastAsia="Times New Roman" w:hAnsi="Times New Roman" w:cs="Times New Roman"/>
                <w:color w:val="000000"/>
                <w:sz w:val="24"/>
                <w:szCs w:val="24"/>
                <w:lang w:eastAsia="ru-RU"/>
              </w:rPr>
              <w:t>использования информационно-коммуникационных технологий в профессиональной деятельности</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Анкетирование, опрос</w:t>
            </w:r>
          </w:p>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Экспертное наблюдение результатов</w:t>
            </w:r>
            <w:r w:rsidRPr="00EA71ED">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ОК 6.</w:t>
            </w:r>
            <w:r w:rsidRPr="00EA71ED">
              <w:rPr>
                <w:rFonts w:ascii="Times New Roman" w:eastAsia="Times New Roman" w:hAnsi="Times New Roman" w:cs="Times New Roman"/>
                <w:color w:val="000000"/>
                <w:sz w:val="24"/>
                <w:szCs w:val="24"/>
                <w:lang w:eastAsia="ru-RU"/>
              </w:rPr>
              <w:t xml:space="preserve"> Работать в команде, эффективно общаться с коллегами, руководством, клиентами</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Демонстрация навыков р</w:t>
            </w:r>
            <w:r w:rsidRPr="00EA71ED">
              <w:rPr>
                <w:rFonts w:ascii="Times New Roman" w:eastAsia="Times New Roman" w:hAnsi="Times New Roman" w:cs="Times New Roman"/>
                <w:color w:val="000000"/>
                <w:sz w:val="24"/>
                <w:szCs w:val="24"/>
                <w:lang w:eastAsia="ru-RU"/>
              </w:rPr>
              <w:t>аботы в команде, эффективного общения с коллегами, руководством, клиентами</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Анкетирование, опрос</w:t>
            </w:r>
          </w:p>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Экспертное наблюдение результатов</w:t>
            </w:r>
            <w:r w:rsidRPr="00EA71ED">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A71ED" w:rsidTr="006A61C5">
        <w:tc>
          <w:tcPr>
            <w:tcW w:w="2802" w:type="dxa"/>
          </w:tcPr>
          <w:p w:rsidR="00ED74B6" w:rsidRPr="00EA71ED"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A71ED">
              <w:rPr>
                <w:rFonts w:ascii="Times New Roman" w:eastAsia="Times New Roman" w:hAnsi="Times New Roman" w:cs="Times New Roman"/>
                <w:b/>
                <w:color w:val="000000"/>
                <w:sz w:val="24"/>
                <w:szCs w:val="24"/>
                <w:lang w:eastAsia="ru-RU"/>
              </w:rPr>
              <w:t>ОК 7.</w:t>
            </w:r>
            <w:r w:rsidRPr="00EA71ED">
              <w:rPr>
                <w:rFonts w:ascii="Times New Roman" w:eastAsia="Times New Roman" w:hAnsi="Times New Roman" w:cs="Times New Roman"/>
                <w:color w:val="000000"/>
                <w:sz w:val="24"/>
                <w:szCs w:val="24"/>
                <w:lang w:eastAsia="ru-RU"/>
              </w:rPr>
              <w:t xml:space="preserve"> Исполнять воинскую обязанность, в том числе с применением полученных профессиональных знаний (для юношей)</w:t>
            </w:r>
          </w:p>
        </w:tc>
        <w:tc>
          <w:tcPr>
            <w:tcW w:w="4252" w:type="dxa"/>
          </w:tcPr>
          <w:p w:rsidR="00ED74B6" w:rsidRPr="00EA71ED"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A71ED">
              <w:rPr>
                <w:rFonts w:ascii="Times New Roman" w:eastAsia="Times New Roman" w:hAnsi="Times New Roman" w:cs="Times New Roman"/>
                <w:bCs/>
                <w:color w:val="000000"/>
                <w:spacing w:val="-4"/>
                <w:sz w:val="24"/>
                <w:szCs w:val="24"/>
                <w:lang w:eastAsia="ru-RU"/>
              </w:rPr>
              <w:t xml:space="preserve">Демонстрация высокой мотивации </w:t>
            </w:r>
            <w:r w:rsidRPr="00EA71ED">
              <w:rPr>
                <w:rFonts w:ascii="Times New Roman" w:eastAsia="Times New Roman" w:hAnsi="Times New Roman" w:cs="Times New Roman"/>
                <w:color w:val="000000"/>
                <w:sz w:val="24"/>
                <w:szCs w:val="24"/>
                <w:lang w:eastAsia="ru-RU"/>
              </w:rPr>
              <w:t>исполнять воинскую обязанность, в том числе с применением полученных профессиональных знаний (для юношей)</w:t>
            </w:r>
          </w:p>
        </w:tc>
        <w:tc>
          <w:tcPr>
            <w:tcW w:w="3264" w:type="dxa"/>
          </w:tcPr>
          <w:p w:rsidR="00ED74B6" w:rsidRPr="00EA71ED"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A71ED">
              <w:rPr>
                <w:rFonts w:ascii="Times New Roman" w:eastAsia="Times New Roman" w:hAnsi="Times New Roman" w:cs="Times New Roman"/>
                <w:bCs/>
                <w:color w:val="000000"/>
                <w:spacing w:val="-4"/>
                <w:sz w:val="24"/>
                <w:szCs w:val="24"/>
                <w:lang w:eastAsia="ru-RU"/>
              </w:rPr>
              <w:t>Анкетирование, опрос</w:t>
            </w:r>
          </w:p>
          <w:p w:rsidR="00ED74B6" w:rsidRPr="00EA71ED"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A71ED">
              <w:rPr>
                <w:rFonts w:ascii="Times New Roman" w:eastAsia="Times New Roman" w:hAnsi="Times New Roman" w:cs="Times New Roman"/>
                <w:sz w:val="24"/>
                <w:szCs w:val="24"/>
                <w:lang w:eastAsia="ru-RU"/>
              </w:rPr>
              <w:t>Экспертное наблюдение результатов</w:t>
            </w:r>
            <w:r w:rsidRPr="00EA71ED">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bl>
    <w:p w:rsidR="00ED74B6" w:rsidRPr="001E55C6" w:rsidRDefault="00ED74B6" w:rsidP="00ED74B6">
      <w:pPr>
        <w:spacing w:line="240" w:lineRule="auto"/>
        <w:jc w:val="both"/>
        <w:rPr>
          <w:rFonts w:ascii="Times New Roman" w:eastAsia="Times New Roman" w:hAnsi="Times New Roman" w:cs="Times New Roman"/>
          <w:color w:val="000000"/>
          <w:sz w:val="28"/>
          <w:szCs w:val="28"/>
          <w:lang w:eastAsia="ru-RU"/>
        </w:rPr>
        <w:sectPr w:rsidR="00ED74B6" w:rsidRPr="001E55C6" w:rsidSect="001E55C6">
          <w:footerReference w:type="even" r:id="rId10"/>
          <w:footerReference w:type="default" r:id="rId11"/>
          <w:type w:val="nextColumn"/>
          <w:pgSz w:w="11906" w:h="16838"/>
          <w:pgMar w:top="1134" w:right="567" w:bottom="1134" w:left="1134" w:header="708" w:footer="708" w:gutter="0"/>
          <w:cols w:space="708"/>
          <w:docGrid w:linePitch="360"/>
        </w:sectPr>
      </w:pPr>
    </w:p>
    <w:p w:rsidR="00ED74B6" w:rsidRPr="001E55C6" w:rsidRDefault="00ED74B6" w:rsidP="00ED74B6">
      <w:pPr>
        <w:spacing w:after="0" w:line="240" w:lineRule="auto"/>
        <w:ind w:firstLine="709"/>
        <w:jc w:val="both"/>
        <w:rPr>
          <w:rFonts w:ascii="Times New Roman" w:eastAsia="Times New Roman" w:hAnsi="Times New Roman" w:cs="Times New Roman"/>
          <w:b/>
          <w:color w:val="000000"/>
          <w:sz w:val="28"/>
          <w:szCs w:val="28"/>
          <w:lang w:eastAsia="ru-RU"/>
        </w:rPr>
      </w:pPr>
      <w:r w:rsidRPr="001E55C6">
        <w:rPr>
          <w:rFonts w:ascii="Times New Roman" w:eastAsia="Times New Roman" w:hAnsi="Times New Roman" w:cs="Times New Roman"/>
          <w:b/>
          <w:color w:val="000000"/>
          <w:sz w:val="28"/>
          <w:szCs w:val="28"/>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Y="1"/>
        <w:tblOverlap w:val="neve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77"/>
        <w:gridCol w:w="4177"/>
        <w:gridCol w:w="1252"/>
        <w:gridCol w:w="1058"/>
        <w:gridCol w:w="1058"/>
        <w:gridCol w:w="1058"/>
      </w:tblGrid>
      <w:tr w:rsidR="00ED74B6" w:rsidRPr="00EA71ED" w:rsidTr="006A61C5">
        <w:trPr>
          <w:trHeight w:val="20"/>
        </w:trPr>
        <w:tc>
          <w:tcPr>
            <w:tcW w:w="732" w:type="pct"/>
            <w:vMerge w:val="restart"/>
            <w:shd w:val="clear" w:color="auto" w:fill="auto"/>
            <w:vAlign w:val="center"/>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Фактор/параметр</w:t>
            </w:r>
          </w:p>
        </w:tc>
        <w:tc>
          <w:tcPr>
            <w:tcW w:w="2072" w:type="pct"/>
            <w:vMerge w:val="restart"/>
            <w:shd w:val="clear" w:color="auto" w:fill="auto"/>
            <w:vAlign w:val="center"/>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Характеристика</w:t>
            </w:r>
          </w:p>
        </w:tc>
        <w:tc>
          <w:tcPr>
            <w:tcW w:w="2195" w:type="pct"/>
            <w:gridSpan w:val="4"/>
            <w:shd w:val="clear" w:color="auto" w:fill="auto"/>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Шкала оценки уровня развития навыка</w:t>
            </w:r>
          </w:p>
        </w:tc>
      </w:tr>
      <w:tr w:rsidR="00ED74B6" w:rsidRPr="00EA71ED" w:rsidTr="006A61C5">
        <w:trPr>
          <w:trHeight w:val="20"/>
        </w:trPr>
        <w:tc>
          <w:tcPr>
            <w:tcW w:w="732" w:type="pct"/>
            <w:vMerge/>
            <w:shd w:val="clear" w:color="auto" w:fill="auto"/>
            <w:vAlign w:val="center"/>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p>
        </w:tc>
        <w:tc>
          <w:tcPr>
            <w:tcW w:w="2072" w:type="pct"/>
            <w:vMerge/>
            <w:shd w:val="clear" w:color="auto" w:fill="auto"/>
            <w:vAlign w:val="center"/>
          </w:tcPr>
          <w:p w:rsidR="00ED74B6" w:rsidRPr="00EA71ED" w:rsidRDefault="00ED74B6" w:rsidP="006A61C5">
            <w:pPr>
              <w:spacing w:after="0" w:line="240" w:lineRule="auto"/>
              <w:ind w:left="-57" w:right="-57"/>
              <w:rPr>
                <w:rFonts w:ascii="Times New Roman" w:eastAsia="Calibri" w:hAnsi="Times New Roman" w:cs="Times New Roman"/>
                <w:bCs/>
                <w:sz w:val="24"/>
                <w:szCs w:val="24"/>
                <w:lang w:eastAsia="ru-RU"/>
              </w:rPr>
            </w:pPr>
          </w:p>
        </w:tc>
        <w:tc>
          <w:tcPr>
            <w:tcW w:w="621" w:type="pct"/>
            <w:shd w:val="clear" w:color="auto" w:fill="auto"/>
            <w:vAlign w:val="center"/>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0</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Недостаточный</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уровень*</w:t>
            </w:r>
          </w:p>
        </w:tc>
        <w:tc>
          <w:tcPr>
            <w:tcW w:w="525" w:type="pct"/>
            <w:shd w:val="clear" w:color="auto" w:fill="auto"/>
            <w:vAlign w:val="center"/>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1</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Начальный</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уровень**</w:t>
            </w:r>
          </w:p>
        </w:tc>
        <w:tc>
          <w:tcPr>
            <w:tcW w:w="525" w:type="pct"/>
            <w:shd w:val="clear" w:color="auto" w:fill="auto"/>
            <w:vAlign w:val="center"/>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2</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Базовый</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(требуемый)</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уровень***</w:t>
            </w:r>
          </w:p>
        </w:tc>
        <w:tc>
          <w:tcPr>
            <w:tcW w:w="525" w:type="pct"/>
            <w:shd w:val="clear" w:color="auto" w:fill="auto"/>
            <w:vAlign w:val="center"/>
          </w:tcPr>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3</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Высокий</w:t>
            </w:r>
          </w:p>
          <w:p w:rsidR="00ED74B6" w:rsidRPr="00EA71ED" w:rsidRDefault="00ED74B6" w:rsidP="006A61C5">
            <w:pPr>
              <w:spacing w:after="0" w:line="240" w:lineRule="auto"/>
              <w:ind w:left="-57" w:right="-57"/>
              <w:jc w:val="center"/>
              <w:rPr>
                <w:rFonts w:ascii="Times New Roman" w:eastAsia="Calibri" w:hAnsi="Times New Roman" w:cs="Times New Roman"/>
                <w:sz w:val="24"/>
                <w:szCs w:val="24"/>
                <w:lang w:eastAsia="ru-RU"/>
              </w:rPr>
            </w:pPr>
            <w:r w:rsidRPr="00EA71ED">
              <w:rPr>
                <w:rFonts w:ascii="Times New Roman" w:eastAsia="Calibri" w:hAnsi="Times New Roman" w:cs="Times New Roman"/>
                <w:sz w:val="24"/>
                <w:szCs w:val="24"/>
                <w:lang w:eastAsia="ru-RU"/>
              </w:rPr>
              <w:t>уровень****</w:t>
            </w:r>
          </w:p>
        </w:tc>
      </w:tr>
      <w:tr w:rsidR="00ED74B6" w:rsidRPr="00EA71ED" w:rsidTr="006A61C5">
        <w:trPr>
          <w:trHeight w:val="20"/>
        </w:trPr>
        <w:tc>
          <w:tcPr>
            <w:tcW w:w="732" w:type="pct"/>
            <w:shd w:val="clear" w:color="auto" w:fill="auto"/>
          </w:tcPr>
          <w:p w:rsidR="00ED74B6" w:rsidRPr="00EA71ED" w:rsidRDefault="00ED74B6" w:rsidP="006A61C5">
            <w:pPr>
              <w:spacing w:after="0" w:line="240" w:lineRule="auto"/>
              <w:ind w:left="-57" w:right="-57"/>
              <w:rPr>
                <w:rFonts w:ascii="Times New Roman" w:eastAsia="Calibri" w:hAnsi="Times New Roman" w:cs="Times New Roman"/>
                <w:b/>
                <w:sz w:val="24"/>
                <w:szCs w:val="24"/>
                <w:lang w:eastAsia="ru-RU"/>
              </w:rPr>
            </w:pPr>
            <w:bookmarkStart w:id="3" w:name="_Hlk102751092"/>
            <w:r w:rsidRPr="00EA71ED">
              <w:rPr>
                <w:rFonts w:ascii="Times New Roman" w:eastAsia="Calibri" w:hAnsi="Times New Roman" w:cs="Times New Roman"/>
                <w:bCs/>
                <w:sz w:val="24"/>
                <w:szCs w:val="24"/>
                <w:lang w:eastAsia="ru-RU"/>
              </w:rPr>
              <w:t>Владение информационными технологиями/ Анализ цифровой информации и выработка решений</w:t>
            </w:r>
            <w:bookmarkEnd w:id="3"/>
          </w:p>
        </w:tc>
        <w:tc>
          <w:tcPr>
            <w:tcW w:w="2072" w:type="pct"/>
            <w:shd w:val="clear" w:color="auto" w:fill="auto"/>
          </w:tcPr>
          <w:p w:rsidR="00ED74B6" w:rsidRPr="00EA71ED" w:rsidRDefault="00ED74B6" w:rsidP="006A61C5">
            <w:pPr>
              <w:keepNext/>
              <w:spacing w:after="0" w:line="240" w:lineRule="auto"/>
              <w:ind w:left="-57" w:right="-57"/>
              <w:outlineLvl w:val="2"/>
              <w:rPr>
                <w:rFonts w:ascii="Times New Roman" w:eastAsia="Calibri" w:hAnsi="Times New Roman" w:cs="Times New Roman"/>
                <w:bCs/>
                <w:color w:val="000000"/>
                <w:sz w:val="24"/>
                <w:szCs w:val="24"/>
              </w:rPr>
            </w:pPr>
            <w:r w:rsidRPr="00EA71ED">
              <w:rPr>
                <w:rFonts w:ascii="Times New Roman" w:eastAsia="Calibri" w:hAnsi="Times New Roman" w:cs="Times New Roman"/>
                <w:bCs/>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21" w:type="pct"/>
            <w:vMerge w:val="restart"/>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sz w:val="24"/>
                <w:szCs w:val="24"/>
                <w:lang w:eastAsia="ru-RU"/>
              </w:rPr>
            </w:pPr>
            <w:r w:rsidRPr="00EA71ED">
              <w:rPr>
                <w:rFonts w:ascii="Times New Roman" w:eastAsia="Calibri" w:hAnsi="Times New Roman" w:cs="Times New Roman"/>
                <w:bCs/>
                <w:sz w:val="24"/>
                <w:szCs w:val="24"/>
                <w:lang w:eastAsia="ru-RU"/>
              </w:rPr>
              <w:t>Компетенция не проявляется в самостоятельной деятельности</w:t>
            </w:r>
          </w:p>
        </w:tc>
        <w:tc>
          <w:tcPr>
            <w:tcW w:w="525" w:type="pct"/>
            <w:vMerge w:val="restart"/>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sz w:val="24"/>
                <w:szCs w:val="24"/>
                <w:lang w:eastAsia="ru-RU"/>
              </w:rPr>
            </w:pPr>
            <w:r w:rsidRPr="00EA71ED">
              <w:rPr>
                <w:rFonts w:ascii="Times New Roman" w:eastAsia="Calibri" w:hAnsi="Times New Roman" w:cs="Times New Roman"/>
                <w:bCs/>
                <w:sz w:val="24"/>
                <w:szCs w:val="24"/>
                <w:lang w:eastAsia="ru-RU"/>
              </w:rPr>
              <w:t>Компетенция проявляется частично в самостоятельной деятельности</w:t>
            </w:r>
          </w:p>
        </w:tc>
        <w:tc>
          <w:tcPr>
            <w:tcW w:w="525" w:type="pct"/>
            <w:vMerge w:val="restart"/>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color w:val="000000"/>
                <w:sz w:val="24"/>
                <w:szCs w:val="24"/>
                <w:lang w:eastAsia="ru-RU"/>
              </w:rPr>
            </w:pPr>
            <w:r w:rsidRPr="00EA71ED">
              <w:rPr>
                <w:rFonts w:ascii="Times New Roman" w:eastAsia="Calibri" w:hAnsi="Times New Roman" w:cs="Times New Roman"/>
                <w:bCs/>
                <w:color w:val="000000"/>
                <w:sz w:val="24"/>
                <w:szCs w:val="24"/>
                <w:lang w:eastAsia="ru-RU"/>
              </w:rPr>
              <w:t>Компетенция в основном проявляется в самостоятельной деятельности</w:t>
            </w:r>
          </w:p>
        </w:tc>
        <w:tc>
          <w:tcPr>
            <w:tcW w:w="525" w:type="pct"/>
            <w:vMerge w:val="restart"/>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sz w:val="24"/>
                <w:szCs w:val="24"/>
                <w:lang w:eastAsia="ru-RU"/>
              </w:rPr>
            </w:pPr>
            <w:r w:rsidRPr="00EA71ED">
              <w:rPr>
                <w:rFonts w:ascii="Times New Roman" w:eastAsia="Calibri" w:hAnsi="Times New Roman" w:cs="Times New Roman"/>
                <w:bCs/>
                <w:sz w:val="24"/>
                <w:szCs w:val="24"/>
                <w:lang w:eastAsia="ru-RU"/>
              </w:rPr>
              <w:t>Компетенция проявляется полностью в самостоятельной деятельности</w:t>
            </w:r>
          </w:p>
        </w:tc>
      </w:tr>
      <w:tr w:rsidR="00ED74B6" w:rsidRPr="00EA71ED" w:rsidTr="006A61C5">
        <w:trPr>
          <w:trHeight w:val="20"/>
        </w:trPr>
        <w:tc>
          <w:tcPr>
            <w:tcW w:w="732" w:type="pct"/>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sz w:val="24"/>
                <w:szCs w:val="24"/>
                <w:lang w:eastAsia="ru-RU"/>
              </w:rPr>
            </w:pPr>
            <w:r w:rsidRPr="00EA71ED">
              <w:rPr>
                <w:rFonts w:ascii="Times New Roman" w:eastAsia="Calibri" w:hAnsi="Times New Roman" w:cs="Times New Roman"/>
                <w:bCs/>
                <w:sz w:val="24"/>
                <w:szCs w:val="24"/>
                <w:lang w:eastAsia="ru-RU"/>
              </w:rPr>
              <w:t>Планирование и организация деятельности в цифровой среде/ Ориентация на результат</w:t>
            </w:r>
          </w:p>
        </w:tc>
        <w:tc>
          <w:tcPr>
            <w:tcW w:w="2072" w:type="pct"/>
            <w:shd w:val="clear" w:color="auto" w:fill="auto"/>
          </w:tcPr>
          <w:p w:rsidR="00ED74B6" w:rsidRPr="00EA71ED" w:rsidRDefault="00ED74B6" w:rsidP="006A61C5">
            <w:pPr>
              <w:keepNext/>
              <w:spacing w:after="0" w:line="240" w:lineRule="auto"/>
              <w:ind w:left="-57" w:right="-57"/>
              <w:outlineLvl w:val="2"/>
              <w:rPr>
                <w:rFonts w:ascii="Times New Roman" w:eastAsia="Calibri" w:hAnsi="Times New Roman" w:cs="Times New Roman"/>
                <w:bCs/>
                <w:color w:val="000000"/>
                <w:sz w:val="24"/>
                <w:szCs w:val="24"/>
              </w:rPr>
            </w:pPr>
            <w:r w:rsidRPr="00EA71ED">
              <w:rPr>
                <w:rFonts w:ascii="Times New Roman" w:eastAsia="Calibri" w:hAnsi="Times New Roman" w:cs="Times New Roman"/>
                <w:bCs/>
                <w:color w:val="000000"/>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EA71ED">
              <w:rPr>
                <w:rFonts w:ascii="Times New Roman" w:eastAsia="Calibri" w:hAnsi="Times New Roman" w:cs="Times New Roman"/>
                <w:bCs/>
                <w:iCs/>
                <w:color w:val="000000"/>
                <w:sz w:val="24"/>
                <w:szCs w:val="24"/>
              </w:rPr>
              <w:t xml:space="preserve">, </w:t>
            </w:r>
            <w:r w:rsidRPr="00EA71ED">
              <w:rPr>
                <w:rFonts w:ascii="Times New Roman" w:eastAsia="Calibri" w:hAnsi="Times New Roman" w:cs="Times New Roman"/>
                <w:bCs/>
                <w:color w:val="000000"/>
                <w:sz w:val="24"/>
                <w:szCs w:val="24"/>
              </w:rPr>
              <w:t xml:space="preserve">предлагает свои варианты решения и осуществляет их. </w:t>
            </w:r>
            <w:r w:rsidRPr="00EA71ED">
              <w:rPr>
                <w:rFonts w:ascii="Times New Roman" w:eastAsia="Calibri" w:hAnsi="Times New Roman" w:cs="Times New Roman"/>
                <w:bCs/>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w:t>
            </w:r>
            <w:r w:rsidRPr="00EA71ED">
              <w:rPr>
                <w:rFonts w:ascii="Times New Roman" w:eastAsia="Calibri" w:hAnsi="Times New Roman" w:cs="Times New Roman"/>
                <w:bCs/>
                <w:iCs/>
                <w:color w:val="000000"/>
                <w:sz w:val="24"/>
                <w:szCs w:val="24"/>
              </w:rPr>
              <w:lastRenderedPageBreak/>
              <w:t xml:space="preserve">показатели </w:t>
            </w:r>
            <w:r w:rsidRPr="00EA71ED">
              <w:rPr>
                <w:rFonts w:ascii="Times New Roman" w:eastAsia="Calibri" w:hAnsi="Times New Roman" w:cs="Times New Roman"/>
                <w:bCs/>
                <w:color w:val="000000"/>
                <w:sz w:val="24"/>
                <w:szCs w:val="24"/>
              </w:rPr>
              <w:t>в цифровой среде</w:t>
            </w:r>
            <w:r w:rsidRPr="00EA71ED">
              <w:rPr>
                <w:rFonts w:ascii="Times New Roman" w:eastAsia="Calibri" w:hAnsi="Times New Roman" w:cs="Times New Roman"/>
                <w:bCs/>
                <w:iCs/>
                <w:color w:val="000000"/>
                <w:sz w:val="24"/>
                <w:szCs w:val="24"/>
              </w:rPr>
              <w:t>. Находит возможности улучшить полученный результат в дальнейшем.</w:t>
            </w:r>
          </w:p>
        </w:tc>
        <w:tc>
          <w:tcPr>
            <w:tcW w:w="621"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r>
      <w:tr w:rsidR="00ED74B6" w:rsidRPr="00EA71ED" w:rsidTr="006A61C5">
        <w:trPr>
          <w:trHeight w:val="20"/>
        </w:trPr>
        <w:tc>
          <w:tcPr>
            <w:tcW w:w="732" w:type="pct"/>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sz w:val="24"/>
                <w:szCs w:val="24"/>
                <w:lang w:eastAsia="ru-RU"/>
              </w:rPr>
            </w:pPr>
            <w:r w:rsidRPr="00EA71ED">
              <w:rPr>
                <w:rFonts w:ascii="Times New Roman" w:eastAsia="Calibri" w:hAnsi="Times New Roman" w:cs="Times New Roman"/>
                <w:bCs/>
                <w:sz w:val="24"/>
                <w:szCs w:val="24"/>
                <w:lang w:eastAsia="ru-RU"/>
              </w:rPr>
              <w:lastRenderedPageBreak/>
              <w:t>Информационная безопасность</w:t>
            </w:r>
          </w:p>
        </w:tc>
        <w:tc>
          <w:tcPr>
            <w:tcW w:w="2072" w:type="pct"/>
            <w:shd w:val="clear" w:color="auto" w:fill="auto"/>
          </w:tcPr>
          <w:p w:rsidR="00ED74B6" w:rsidRPr="00EA71ED" w:rsidRDefault="00ED74B6" w:rsidP="006A61C5">
            <w:pPr>
              <w:keepNext/>
              <w:spacing w:after="0" w:line="240" w:lineRule="auto"/>
              <w:ind w:left="-57" w:right="-57"/>
              <w:outlineLvl w:val="2"/>
              <w:rPr>
                <w:rFonts w:ascii="Times New Roman" w:eastAsia="Calibri" w:hAnsi="Times New Roman" w:cs="Times New Roman"/>
                <w:bCs/>
                <w:iCs/>
                <w:color w:val="000000"/>
                <w:sz w:val="24"/>
                <w:szCs w:val="24"/>
              </w:rPr>
            </w:pPr>
            <w:bookmarkStart w:id="4" w:name="_Hlk98760964"/>
            <w:r w:rsidRPr="00EA71ED">
              <w:rPr>
                <w:rFonts w:ascii="Times New Roman" w:eastAsia="Calibri" w:hAnsi="Times New Roman" w:cs="Times New Roman"/>
                <w:bCs/>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4"/>
            <w:r w:rsidRPr="00EA71ED">
              <w:rPr>
                <w:rFonts w:ascii="Times New Roman" w:eastAsia="Calibri" w:hAnsi="Times New Roman" w:cs="Times New Roman"/>
                <w:bCs/>
                <w:iCs/>
                <w:color w:val="000000"/>
                <w:sz w:val="24"/>
                <w:szCs w:val="24"/>
              </w:rPr>
              <w:t>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21"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iCs/>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iCs/>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iCs/>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iCs/>
                <w:sz w:val="24"/>
                <w:szCs w:val="24"/>
                <w:lang w:eastAsia="ru-RU"/>
              </w:rPr>
            </w:pPr>
          </w:p>
        </w:tc>
      </w:tr>
      <w:tr w:rsidR="00ED74B6" w:rsidRPr="00EA71ED" w:rsidTr="006A61C5">
        <w:trPr>
          <w:trHeight w:val="20"/>
        </w:trPr>
        <w:tc>
          <w:tcPr>
            <w:tcW w:w="732" w:type="pct"/>
            <w:shd w:val="clear" w:color="auto" w:fill="auto"/>
          </w:tcPr>
          <w:p w:rsidR="00ED74B6" w:rsidRPr="00EA71ED" w:rsidRDefault="00ED74B6" w:rsidP="006A61C5">
            <w:pPr>
              <w:spacing w:after="0" w:line="240" w:lineRule="auto"/>
              <w:ind w:left="-57" w:right="-57"/>
              <w:rPr>
                <w:rFonts w:ascii="Times New Roman" w:eastAsia="Calibri" w:hAnsi="Times New Roman" w:cs="Times New Roman"/>
                <w:bCs/>
                <w:sz w:val="24"/>
                <w:szCs w:val="24"/>
                <w:lang w:eastAsia="ru-RU"/>
              </w:rPr>
            </w:pPr>
            <w:r w:rsidRPr="00EA71ED">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2072" w:type="pct"/>
            <w:shd w:val="clear" w:color="auto" w:fill="auto"/>
          </w:tcPr>
          <w:p w:rsidR="00ED74B6" w:rsidRPr="00EA71ED" w:rsidRDefault="00ED74B6" w:rsidP="006A61C5">
            <w:pPr>
              <w:keepNext/>
              <w:spacing w:after="0" w:line="240" w:lineRule="auto"/>
              <w:ind w:left="-57" w:right="-57"/>
              <w:outlineLvl w:val="2"/>
              <w:rPr>
                <w:rFonts w:ascii="Times New Roman" w:eastAsia="Calibri" w:hAnsi="Times New Roman" w:cs="Times New Roman"/>
                <w:bCs/>
                <w:sz w:val="24"/>
                <w:szCs w:val="24"/>
              </w:rPr>
            </w:pPr>
            <w:r w:rsidRPr="00EA71ED">
              <w:rPr>
                <w:rFonts w:ascii="Times New Roman" w:eastAsia="Calibri" w:hAnsi="Times New Roman" w:cs="Times New Roman"/>
                <w:bCs/>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21"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c>
          <w:tcPr>
            <w:tcW w:w="525" w:type="pct"/>
            <w:vMerge/>
            <w:shd w:val="clear" w:color="auto" w:fill="auto"/>
          </w:tcPr>
          <w:p w:rsidR="00ED74B6" w:rsidRPr="00EA71ED" w:rsidRDefault="00ED74B6" w:rsidP="006A61C5">
            <w:pPr>
              <w:spacing w:after="0" w:line="240" w:lineRule="auto"/>
              <w:ind w:left="-57" w:right="-57"/>
              <w:rPr>
                <w:rFonts w:ascii="Times New Roman" w:eastAsia="Calibri" w:hAnsi="Times New Roman" w:cs="Times New Roman"/>
                <w:sz w:val="24"/>
                <w:szCs w:val="24"/>
                <w:lang w:eastAsia="ru-RU"/>
              </w:rPr>
            </w:pPr>
          </w:p>
        </w:tc>
      </w:tr>
    </w:tbl>
    <w:p w:rsidR="00ED74B6"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p>
    <w:p w:rsidR="00ED74B6" w:rsidRPr="001E55C6"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r w:rsidRPr="001E55C6">
        <w:rPr>
          <w:rFonts w:ascii="Times New Roman" w:eastAsia="Times New Roman" w:hAnsi="Times New Roman" w:cs="Times New Roman"/>
          <w:color w:val="000000"/>
          <w:sz w:val="28"/>
          <w:szCs w:val="28"/>
          <w:lang w:eastAsia="ru-RU"/>
        </w:rPr>
        <w:t xml:space="preserve">*Выпускник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ED74B6" w:rsidRPr="001E55C6"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bookmarkStart w:id="5" w:name="_Hlk103359370"/>
      <w:r w:rsidRPr="001E55C6">
        <w:rPr>
          <w:rFonts w:ascii="Times New Roman" w:eastAsia="Times New Roman" w:hAnsi="Times New Roman" w:cs="Times New Roman"/>
          <w:color w:val="000000"/>
          <w:sz w:val="28"/>
          <w:szCs w:val="28"/>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1E55C6">
        <w:rPr>
          <w:rFonts w:ascii="Times New Roman" w:eastAsia="Times New Roman" w:hAnsi="Times New Roman" w:cs="Times New Roman"/>
          <w:color w:val="000000"/>
          <w:sz w:val="28"/>
          <w:szCs w:val="28"/>
          <w:lang w:eastAsia="ru-RU"/>
        </w:rPr>
        <w:t>.</w:t>
      </w:r>
    </w:p>
    <w:p w:rsidR="00ED74B6" w:rsidRPr="001E55C6"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r w:rsidRPr="001E55C6">
        <w:rPr>
          <w:rFonts w:ascii="Times New Roman" w:eastAsia="Times New Roman" w:hAnsi="Times New Roman" w:cs="Times New Roman"/>
          <w:color w:val="000000"/>
          <w:sz w:val="28"/>
          <w:szCs w:val="28"/>
          <w:lang w:eastAsia="ru-RU"/>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ED74B6"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r w:rsidRPr="001E55C6">
        <w:rPr>
          <w:rFonts w:ascii="Times New Roman" w:eastAsia="Times New Roman" w:hAnsi="Times New Roman" w:cs="Times New Roman"/>
          <w:color w:val="000000"/>
          <w:sz w:val="28"/>
          <w:szCs w:val="28"/>
          <w:lang w:eastAsia="ru-RU"/>
        </w:rPr>
        <w:t>****Выпускник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r>
        <w:rPr>
          <w:rFonts w:ascii="Times New Roman" w:eastAsia="Times New Roman" w:hAnsi="Times New Roman" w:cs="Times New Roman"/>
          <w:color w:val="000000"/>
          <w:sz w:val="28"/>
          <w:szCs w:val="28"/>
          <w:lang w:eastAsia="ru-RU"/>
        </w:rPr>
        <w:br w:type="page"/>
      </w:r>
    </w:p>
    <w:p w:rsidR="00ED74B6" w:rsidRPr="00E75098" w:rsidRDefault="00ED74B6" w:rsidP="00ED74B6">
      <w:pPr>
        <w:spacing w:after="0" w:line="240" w:lineRule="auto"/>
        <w:jc w:val="right"/>
        <w:outlineLvl w:val="1"/>
        <w:rPr>
          <w:rFonts w:ascii="Times New Roman" w:eastAsia="Times New Roman" w:hAnsi="Times New Roman" w:cs="Times New Roman"/>
          <w:b/>
          <w:bCs/>
          <w:sz w:val="28"/>
          <w:szCs w:val="28"/>
        </w:rPr>
      </w:pPr>
      <w:r w:rsidRPr="00E75098">
        <w:rPr>
          <w:rFonts w:ascii="Times New Roman" w:eastAsia="Times New Roman" w:hAnsi="Times New Roman" w:cs="Times New Roman"/>
          <w:b/>
          <w:bCs/>
          <w:sz w:val="28"/>
          <w:szCs w:val="28"/>
        </w:rPr>
        <w:lastRenderedPageBreak/>
        <w:t>Приложение 2.1</w:t>
      </w:r>
    </w:p>
    <w:p w:rsidR="00ED74B6" w:rsidRPr="00E75098" w:rsidRDefault="00ED74B6" w:rsidP="00ED74B6">
      <w:pPr>
        <w:spacing w:after="0" w:line="240" w:lineRule="auto"/>
        <w:jc w:val="right"/>
        <w:rPr>
          <w:rFonts w:ascii="Times New Roman" w:eastAsia="Times New Roman" w:hAnsi="Times New Roman" w:cs="Times New Roman"/>
          <w:i/>
          <w:sz w:val="28"/>
          <w:szCs w:val="28"/>
          <w:lang w:eastAsia="ru-RU"/>
        </w:rPr>
      </w:pPr>
      <w:r w:rsidRPr="00E75098">
        <w:rPr>
          <w:rFonts w:ascii="Times New Roman" w:eastAsia="Times New Roman" w:hAnsi="Times New Roman" w:cs="Times New Roman"/>
          <w:sz w:val="28"/>
          <w:szCs w:val="28"/>
          <w:lang w:eastAsia="ru-RU"/>
        </w:rPr>
        <w:t xml:space="preserve">к ПООП-П по </w:t>
      </w:r>
      <w:r w:rsidRPr="00E75098">
        <w:rPr>
          <w:rFonts w:ascii="Times New Roman" w:eastAsia="Times New Roman" w:hAnsi="Times New Roman" w:cs="Times New Roman"/>
          <w:i/>
          <w:sz w:val="28"/>
          <w:szCs w:val="28"/>
          <w:lang w:eastAsia="ru-RU"/>
        </w:rPr>
        <w:t xml:space="preserve">профессии </w:t>
      </w:r>
    </w:p>
    <w:p w:rsidR="00ED74B6" w:rsidRPr="00E75098" w:rsidRDefault="00ED74B6" w:rsidP="00ED74B6">
      <w:pPr>
        <w:spacing w:after="0" w:line="240" w:lineRule="auto"/>
        <w:jc w:val="right"/>
        <w:rPr>
          <w:rFonts w:ascii="Times New Roman" w:eastAsia="Times New Roman" w:hAnsi="Times New Roman" w:cs="Times New Roman"/>
          <w:b/>
          <w:i/>
          <w:sz w:val="28"/>
          <w:szCs w:val="28"/>
          <w:lang w:eastAsia="ru-RU"/>
        </w:rPr>
      </w:pPr>
      <w:r w:rsidRPr="00E75098">
        <w:rPr>
          <w:rFonts w:ascii="Times New Roman" w:eastAsia="Times New Roman" w:hAnsi="Times New Roman" w:cs="Times New Roman"/>
          <w:i/>
          <w:sz w:val="28"/>
          <w:szCs w:val="28"/>
          <w:lang w:eastAsia="ru-RU"/>
        </w:rPr>
        <w:t>29.01.08 Оператор швейного оборудования</w:t>
      </w:r>
      <w:r w:rsidRPr="00E75098">
        <w:rPr>
          <w:rFonts w:ascii="Times New Roman" w:eastAsia="Times New Roman" w:hAnsi="Times New Roman" w:cs="Times New Roman"/>
          <w:b/>
          <w:i/>
          <w:sz w:val="28"/>
          <w:szCs w:val="28"/>
          <w:lang w:eastAsia="ru-RU"/>
        </w:rPr>
        <w:t xml:space="preserve"> </w:t>
      </w: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color w:val="000000"/>
          <w:sz w:val="28"/>
          <w:szCs w:val="28"/>
          <w:lang w:eastAsia="ru-RU"/>
        </w:rPr>
        <w:t>РАБОЧАЯ ПРОГРАММА</w:t>
      </w:r>
      <w:r w:rsidRPr="00E75098">
        <w:rPr>
          <w:rFonts w:ascii="Times New Roman" w:eastAsia="Times New Roman" w:hAnsi="Times New Roman" w:cs="Times New Roman"/>
          <w:b/>
          <w:sz w:val="28"/>
          <w:szCs w:val="28"/>
          <w:lang w:eastAsia="ru-RU"/>
        </w:rPr>
        <w:t xml:space="preserve"> ПРОФЕССИОНАЛЬНОГО МОДУЛЯ</w:t>
      </w:r>
    </w:p>
    <w:p w:rsidR="00ED74B6" w:rsidRPr="00E75098" w:rsidRDefault="00ED74B6" w:rsidP="00ED74B6">
      <w:pPr>
        <w:spacing w:after="0" w:line="240" w:lineRule="auto"/>
        <w:jc w:val="center"/>
        <w:rPr>
          <w:rFonts w:ascii="Times New Roman" w:eastAsia="Times New Roman" w:hAnsi="Times New Roman" w:cs="Times New Roman"/>
          <w:b/>
          <w:sz w:val="28"/>
          <w:szCs w:val="28"/>
          <w:u w:val="single"/>
          <w:lang w:eastAsia="ru-RU"/>
        </w:rPr>
      </w:pPr>
    </w:p>
    <w:p w:rsidR="00ED74B6" w:rsidRPr="00E75098"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E75098">
        <w:rPr>
          <w:rFonts w:ascii="Times New Roman" w:eastAsia="Times New Roman" w:hAnsi="Times New Roman" w:cs="Times New Roman"/>
          <w:b/>
          <w:sz w:val="28"/>
          <w:szCs w:val="28"/>
          <w:lang w:eastAsia="ru-RU"/>
        </w:rPr>
        <w:t xml:space="preserve">ПМ.02 </w:t>
      </w:r>
      <w:r w:rsidRPr="00E75098">
        <w:rPr>
          <w:rFonts w:ascii="Times New Roman" w:eastAsia="Times New Roman" w:hAnsi="Times New Roman" w:cs="Times New Roman"/>
          <w:b/>
          <w:color w:val="000000"/>
          <w:sz w:val="28"/>
          <w:szCs w:val="28"/>
          <w:lang w:eastAsia="ru-RU"/>
        </w:rPr>
        <w:t>ВЫПОЛНЕНИЕ РАБОТ ПО ОБРАБОТКЕ</w:t>
      </w:r>
    </w:p>
    <w:p w:rsidR="00ED74B6" w:rsidRPr="00E75098" w:rsidRDefault="00ED74B6" w:rsidP="00ED74B6">
      <w:pPr>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color w:val="000000"/>
          <w:sz w:val="28"/>
          <w:szCs w:val="28"/>
          <w:lang w:eastAsia="ru-RU"/>
        </w:rPr>
        <w:t>ТЕКСТИЛЬНЫХ ИЗДЕЛИЙ ИЗ РАЗЛИЧНЫХ МАТЕРИАЛОВ</w:t>
      </w:r>
    </w:p>
    <w:p w:rsidR="00ED74B6" w:rsidRPr="00E75098"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line="240" w:lineRule="auto"/>
        <w:jc w:val="center"/>
        <w:rPr>
          <w:rFonts w:ascii="Times New Roman" w:eastAsia="Times New Roman" w:hAnsi="Times New Roman" w:cs="Times New Roman"/>
          <w:b/>
          <w:i/>
          <w:sz w:val="28"/>
          <w:szCs w:val="28"/>
          <w:lang w:eastAsia="ru-RU"/>
        </w:rPr>
      </w:pPr>
      <w:r w:rsidRPr="00E75098">
        <w:rPr>
          <w:rFonts w:ascii="Times New Roman" w:eastAsia="Times New Roman" w:hAnsi="Times New Roman" w:cs="Times New Roman"/>
          <w:b/>
          <w:bCs/>
          <w:sz w:val="28"/>
          <w:szCs w:val="28"/>
          <w:lang w:eastAsia="ru-RU"/>
        </w:rPr>
        <w:t>Обязательный профессиональный блок</w:t>
      </w: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E75098" w:rsidRDefault="00ED74B6" w:rsidP="00ED74B6">
      <w:pPr>
        <w:spacing w:after="0" w:line="240" w:lineRule="auto"/>
        <w:rPr>
          <w:rFonts w:ascii="Times New Roman" w:eastAsia="Times New Roman" w:hAnsi="Times New Roman" w:cs="Times New Roman"/>
          <w:sz w:val="28"/>
          <w:szCs w:val="28"/>
          <w:lang w:eastAsia="ru-RU"/>
        </w:rPr>
      </w:pPr>
    </w:p>
    <w:p w:rsidR="00ED74B6" w:rsidRPr="00E75098" w:rsidRDefault="00ED74B6" w:rsidP="00ED74B6">
      <w:pPr>
        <w:spacing w:after="0" w:line="240" w:lineRule="auto"/>
        <w:rPr>
          <w:rFonts w:ascii="Times New Roman" w:eastAsia="Times New Roman" w:hAnsi="Times New Roman" w:cs="Times New Roman"/>
          <w:sz w:val="28"/>
          <w:szCs w:val="28"/>
          <w:lang w:eastAsia="ru-RU"/>
        </w:rPr>
      </w:pPr>
    </w:p>
    <w:p w:rsidR="00ED74B6" w:rsidRPr="00E75098" w:rsidRDefault="00ED74B6" w:rsidP="00ED74B6">
      <w:pPr>
        <w:spacing w:after="0" w:line="240" w:lineRule="auto"/>
        <w:rPr>
          <w:rFonts w:ascii="Times New Roman" w:eastAsia="Times New Roman" w:hAnsi="Times New Roman" w:cs="Times New Roman"/>
          <w:sz w:val="28"/>
          <w:szCs w:val="28"/>
          <w:lang w:eastAsia="ru-RU"/>
        </w:rPr>
      </w:pPr>
    </w:p>
    <w:p w:rsidR="00ED74B6" w:rsidRPr="00E75098" w:rsidRDefault="00ED74B6" w:rsidP="00ED74B6">
      <w:pPr>
        <w:spacing w:after="0" w:line="240" w:lineRule="auto"/>
        <w:rPr>
          <w:rFonts w:ascii="Times New Roman" w:eastAsia="Times New Roman" w:hAnsi="Times New Roman" w:cs="Times New Roman"/>
          <w:sz w:val="28"/>
          <w:szCs w:val="28"/>
          <w:lang w:eastAsia="ru-RU"/>
        </w:rPr>
      </w:pPr>
    </w:p>
    <w:p w:rsidR="00ED74B6" w:rsidRPr="00E75098" w:rsidRDefault="00ED74B6" w:rsidP="00ED74B6">
      <w:pPr>
        <w:spacing w:after="0" w:line="240" w:lineRule="auto"/>
        <w:rPr>
          <w:rFonts w:ascii="Times New Roman" w:eastAsia="Times New Roman" w:hAnsi="Times New Roman" w:cs="Times New Roman"/>
          <w:sz w:val="28"/>
          <w:szCs w:val="28"/>
          <w:lang w:eastAsia="ru-RU"/>
        </w:rPr>
      </w:pPr>
    </w:p>
    <w:p w:rsidR="00ED74B6" w:rsidRPr="00E75098" w:rsidRDefault="00ED74B6" w:rsidP="00ED74B6">
      <w:pPr>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sz w:val="28"/>
          <w:szCs w:val="28"/>
          <w:lang w:eastAsia="ru-RU"/>
        </w:rPr>
        <w:t>2022</w:t>
      </w:r>
      <w:r w:rsidRPr="00E75098">
        <w:rPr>
          <w:rFonts w:ascii="Times New Roman" w:eastAsia="Times New Roman" w:hAnsi="Times New Roman" w:cs="Times New Roman"/>
          <w:sz w:val="28"/>
          <w:szCs w:val="28"/>
          <w:lang w:eastAsia="ru-RU"/>
        </w:rPr>
        <w:br w:type="page"/>
      </w:r>
      <w:r w:rsidRPr="00E75098">
        <w:rPr>
          <w:rFonts w:ascii="Times New Roman" w:eastAsia="Times New Roman" w:hAnsi="Times New Roman" w:cs="Times New Roman"/>
          <w:b/>
          <w:sz w:val="28"/>
          <w:szCs w:val="28"/>
          <w:lang w:eastAsia="ru-RU"/>
        </w:rPr>
        <w:lastRenderedPageBreak/>
        <w:t>СОДЕРЖАНИЕ</w:t>
      </w:r>
    </w:p>
    <w:p w:rsidR="00ED74B6" w:rsidRPr="00E75098" w:rsidRDefault="00ED74B6" w:rsidP="00ED74B6">
      <w:pPr>
        <w:tabs>
          <w:tab w:val="left" w:pos="284"/>
        </w:tabs>
        <w:spacing w:after="0" w:line="240" w:lineRule="auto"/>
        <w:jc w:val="center"/>
        <w:rPr>
          <w:rFonts w:ascii="Times New Roman" w:eastAsia="Times New Roman" w:hAnsi="Times New Roman" w:cs="Times New Roman"/>
          <w:b/>
          <w:sz w:val="28"/>
          <w:szCs w:val="28"/>
          <w:lang w:eastAsia="ru-RU"/>
        </w:rPr>
      </w:pPr>
    </w:p>
    <w:tbl>
      <w:tblPr>
        <w:tblW w:w="0" w:type="auto"/>
        <w:tblLook w:val="01E0"/>
      </w:tblPr>
      <w:tblGrid>
        <w:gridCol w:w="9747"/>
      </w:tblGrid>
      <w:tr w:rsidR="00ED74B6" w:rsidRPr="00E75098" w:rsidTr="006A61C5">
        <w:trPr>
          <w:trHeight w:val="850"/>
        </w:trPr>
        <w:tc>
          <w:tcPr>
            <w:tcW w:w="9747" w:type="dxa"/>
            <w:shd w:val="clear" w:color="auto" w:fill="auto"/>
          </w:tcPr>
          <w:p w:rsidR="00ED74B6" w:rsidRPr="00E75098" w:rsidRDefault="00ED74B6" w:rsidP="006A61C5">
            <w:pPr>
              <w:tabs>
                <w:tab w:val="left" w:pos="0"/>
              </w:tabs>
              <w:suppressAutoHyphens/>
              <w:spacing w:after="0" w:line="240" w:lineRule="auto"/>
              <w:ind w:right="-57"/>
              <w:jc w:val="both"/>
              <w:rPr>
                <w:rFonts w:ascii="Times New Roman" w:eastAsia="Calibri" w:hAnsi="Times New Roman" w:cs="Times New Roman"/>
                <w:b/>
                <w:sz w:val="28"/>
                <w:szCs w:val="28"/>
                <w:lang w:eastAsia="ru-RU"/>
              </w:rPr>
            </w:pPr>
            <w:r w:rsidRPr="00E75098">
              <w:rPr>
                <w:rFonts w:ascii="Times New Roman" w:eastAsia="Calibri" w:hAnsi="Times New Roman" w:cs="Times New Roman"/>
                <w:b/>
                <w:sz w:val="28"/>
                <w:szCs w:val="28"/>
                <w:lang w:eastAsia="ru-RU"/>
              </w:rPr>
              <w:t xml:space="preserve">1. ОБЩАЯ ХАРАКТЕРИСТИКА </w:t>
            </w:r>
            <w:r w:rsidRPr="00E75098">
              <w:rPr>
                <w:rFonts w:ascii="Times New Roman" w:eastAsia="Calibri" w:hAnsi="Times New Roman" w:cs="Times New Roman"/>
                <w:b/>
                <w:color w:val="000000"/>
                <w:sz w:val="28"/>
                <w:szCs w:val="28"/>
                <w:lang w:eastAsia="ru-RU"/>
              </w:rPr>
              <w:t xml:space="preserve">РАБОЧЕЙ </w:t>
            </w:r>
            <w:r w:rsidRPr="00E75098">
              <w:rPr>
                <w:rFonts w:ascii="Times New Roman" w:eastAsia="Calibri" w:hAnsi="Times New Roman" w:cs="Times New Roman"/>
                <w:b/>
                <w:sz w:val="28"/>
                <w:szCs w:val="28"/>
                <w:lang w:eastAsia="ru-RU"/>
              </w:rPr>
              <w:t>ПРОГРАММЫ ПРОФЕССИОНАЛЬНОГО МОДУЛЯ</w:t>
            </w:r>
          </w:p>
        </w:tc>
      </w:tr>
      <w:tr w:rsidR="00ED74B6" w:rsidRPr="00E75098" w:rsidTr="006A61C5">
        <w:trPr>
          <w:trHeight w:val="850"/>
        </w:trPr>
        <w:tc>
          <w:tcPr>
            <w:tcW w:w="9747" w:type="dxa"/>
            <w:shd w:val="clear" w:color="auto" w:fill="auto"/>
          </w:tcPr>
          <w:p w:rsidR="00ED74B6" w:rsidRPr="00E75098" w:rsidRDefault="00ED74B6" w:rsidP="006A61C5">
            <w:pPr>
              <w:tabs>
                <w:tab w:val="left" w:pos="0"/>
              </w:tabs>
              <w:suppressAutoHyphens/>
              <w:spacing w:after="0" w:line="240" w:lineRule="auto"/>
              <w:ind w:right="-57"/>
              <w:jc w:val="both"/>
              <w:rPr>
                <w:rFonts w:ascii="Times New Roman" w:eastAsia="Calibri" w:hAnsi="Times New Roman" w:cs="Times New Roman"/>
                <w:b/>
                <w:sz w:val="28"/>
                <w:szCs w:val="28"/>
                <w:lang w:eastAsia="ru-RU"/>
              </w:rPr>
            </w:pPr>
            <w:r w:rsidRPr="00E75098">
              <w:rPr>
                <w:rFonts w:ascii="Times New Roman" w:eastAsia="Calibri" w:hAnsi="Times New Roman" w:cs="Times New Roman"/>
                <w:b/>
                <w:sz w:val="28"/>
                <w:szCs w:val="28"/>
                <w:lang w:eastAsia="ru-RU"/>
              </w:rPr>
              <w:t>2. СТРУКТУРА И СОДЕРЖАНИЕ ПРОФЕССИОНАЛЬНОГО МОДУЛЯ</w:t>
            </w:r>
          </w:p>
        </w:tc>
      </w:tr>
      <w:tr w:rsidR="00ED74B6" w:rsidRPr="00E75098" w:rsidTr="006A61C5">
        <w:trPr>
          <w:trHeight w:val="850"/>
        </w:trPr>
        <w:tc>
          <w:tcPr>
            <w:tcW w:w="9747" w:type="dxa"/>
            <w:shd w:val="clear" w:color="auto" w:fill="auto"/>
          </w:tcPr>
          <w:p w:rsidR="00ED74B6" w:rsidRPr="00E75098" w:rsidRDefault="00ED74B6" w:rsidP="006A61C5">
            <w:pPr>
              <w:tabs>
                <w:tab w:val="left" w:pos="0"/>
              </w:tabs>
              <w:suppressAutoHyphens/>
              <w:spacing w:after="0" w:line="240" w:lineRule="auto"/>
              <w:ind w:right="-57"/>
              <w:jc w:val="both"/>
              <w:rPr>
                <w:rFonts w:ascii="Times New Roman" w:eastAsia="Calibri" w:hAnsi="Times New Roman" w:cs="Times New Roman"/>
                <w:b/>
                <w:sz w:val="28"/>
                <w:szCs w:val="28"/>
                <w:lang w:eastAsia="ru-RU"/>
              </w:rPr>
            </w:pPr>
            <w:r w:rsidRPr="00E75098">
              <w:rPr>
                <w:rFonts w:ascii="Times New Roman" w:eastAsia="Calibri" w:hAnsi="Times New Roman" w:cs="Times New Roman"/>
                <w:b/>
                <w:sz w:val="28"/>
                <w:szCs w:val="28"/>
                <w:lang w:eastAsia="ru-RU"/>
              </w:rPr>
              <w:t>3. УСЛОВИЯ РЕАЛИЗАЦИИ ПРОФЕССИОНАЛЬНОГО МОДУЛЯ</w:t>
            </w:r>
          </w:p>
        </w:tc>
      </w:tr>
      <w:tr w:rsidR="00ED74B6" w:rsidRPr="00E75098" w:rsidTr="006A61C5">
        <w:trPr>
          <w:trHeight w:val="850"/>
        </w:trPr>
        <w:tc>
          <w:tcPr>
            <w:tcW w:w="9747" w:type="dxa"/>
            <w:shd w:val="clear" w:color="auto" w:fill="auto"/>
          </w:tcPr>
          <w:p w:rsidR="00ED74B6" w:rsidRPr="00E75098" w:rsidRDefault="00ED74B6" w:rsidP="006A61C5">
            <w:pPr>
              <w:tabs>
                <w:tab w:val="left" w:pos="0"/>
              </w:tabs>
              <w:suppressAutoHyphens/>
              <w:spacing w:after="0" w:line="240" w:lineRule="auto"/>
              <w:ind w:right="-57"/>
              <w:jc w:val="both"/>
              <w:rPr>
                <w:rFonts w:ascii="Times New Roman" w:eastAsia="Calibri" w:hAnsi="Times New Roman" w:cs="Times New Roman"/>
                <w:b/>
                <w:sz w:val="28"/>
                <w:szCs w:val="28"/>
                <w:lang w:eastAsia="ru-RU"/>
              </w:rPr>
            </w:pPr>
            <w:r w:rsidRPr="00E75098">
              <w:rPr>
                <w:rFonts w:ascii="Times New Roman" w:eastAsia="Calibri" w:hAnsi="Times New Roman" w:cs="Times New Roman"/>
                <w:b/>
                <w:sz w:val="28"/>
                <w:szCs w:val="28"/>
                <w:lang w:eastAsia="ru-RU"/>
              </w:rPr>
              <w:t>4. КОНТРОЛЬ И ОЦЕНКА РЕЗУЛЬТАТОВ ОСВОЕНИЯ ПРОФЕССИОНАЛЬНОГО МОДУЛЯ</w:t>
            </w:r>
          </w:p>
        </w:tc>
      </w:tr>
    </w:tbl>
    <w:p w:rsidR="00ED74B6" w:rsidRPr="00E75098" w:rsidRDefault="00ED74B6" w:rsidP="00ED74B6">
      <w:pPr>
        <w:tabs>
          <w:tab w:val="left" w:pos="284"/>
        </w:tabs>
        <w:spacing w:line="240" w:lineRule="auto"/>
        <w:rPr>
          <w:rFonts w:ascii="Times New Roman" w:eastAsia="Times New Roman" w:hAnsi="Times New Roman" w:cs="Times New Roman"/>
          <w:b/>
          <w:sz w:val="28"/>
          <w:szCs w:val="28"/>
          <w:lang w:eastAsia="ru-RU"/>
        </w:rPr>
        <w:sectPr w:rsidR="00ED74B6" w:rsidRPr="00E75098" w:rsidSect="00ED74B6">
          <w:headerReference w:type="even" r:id="rId12"/>
          <w:headerReference w:type="default" r:id="rId13"/>
          <w:footerReference w:type="even" r:id="rId14"/>
          <w:footerReference w:type="default" r:id="rId15"/>
          <w:headerReference w:type="first" r:id="rId16"/>
          <w:footerReference w:type="first" r:id="rId17"/>
          <w:pgSz w:w="11907" w:h="16840"/>
          <w:pgMar w:top="1134" w:right="567" w:bottom="1134" w:left="1134" w:header="709" w:footer="709" w:gutter="0"/>
          <w:cols w:space="720"/>
          <w:titlePg/>
          <w:docGrid w:linePitch="299"/>
        </w:sectPr>
      </w:pPr>
    </w:p>
    <w:p w:rsidR="00ED74B6" w:rsidRDefault="00ED74B6" w:rsidP="00ED74B6">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br w:type="page"/>
      </w:r>
    </w:p>
    <w:p w:rsidR="00ED74B6" w:rsidRPr="00E75098" w:rsidRDefault="00ED74B6" w:rsidP="00ED74B6">
      <w:pPr>
        <w:tabs>
          <w:tab w:val="left" w:pos="851"/>
        </w:tabs>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sz w:val="28"/>
          <w:szCs w:val="28"/>
          <w:lang w:eastAsia="ru-RU"/>
        </w:rPr>
        <w:lastRenderedPageBreak/>
        <w:t xml:space="preserve">1. ОБЩАЯ ХАРАКТЕРИСТИКА </w:t>
      </w:r>
      <w:r w:rsidRPr="00E75098">
        <w:rPr>
          <w:rFonts w:ascii="Times New Roman" w:eastAsia="Times New Roman" w:hAnsi="Times New Roman" w:cs="Times New Roman"/>
          <w:b/>
          <w:color w:val="000000"/>
          <w:sz w:val="28"/>
          <w:szCs w:val="28"/>
          <w:lang w:eastAsia="ru-RU"/>
        </w:rPr>
        <w:t>РАБОЧЕЙ ПРОГРАММЫ</w:t>
      </w:r>
    </w:p>
    <w:p w:rsidR="00ED74B6" w:rsidRPr="00E75098" w:rsidRDefault="00ED74B6" w:rsidP="00ED74B6">
      <w:pPr>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sz w:val="28"/>
          <w:szCs w:val="28"/>
          <w:lang w:eastAsia="ru-RU"/>
        </w:rPr>
        <w:t>ПРОФЕССИОНАЛЬНОГО МОДУЛЯ</w:t>
      </w:r>
    </w:p>
    <w:p w:rsidR="00ED74B6" w:rsidRPr="00E75098" w:rsidRDefault="00ED74B6" w:rsidP="00ED74B6">
      <w:pPr>
        <w:spacing w:after="0" w:line="240" w:lineRule="auto"/>
        <w:jc w:val="center"/>
        <w:rPr>
          <w:rFonts w:ascii="Times New Roman" w:eastAsia="Times New Roman" w:hAnsi="Times New Roman" w:cs="Times New Roman"/>
          <w:b/>
          <w:color w:val="000000"/>
          <w:spacing w:val="-4"/>
          <w:sz w:val="28"/>
          <w:szCs w:val="28"/>
          <w:lang w:eastAsia="ru-RU"/>
        </w:rPr>
      </w:pPr>
      <w:r w:rsidRPr="00E75098">
        <w:rPr>
          <w:rFonts w:ascii="Times New Roman" w:eastAsia="Times New Roman" w:hAnsi="Times New Roman" w:cs="Times New Roman"/>
          <w:b/>
          <w:color w:val="000000"/>
          <w:spacing w:val="-4"/>
          <w:sz w:val="28"/>
          <w:szCs w:val="28"/>
          <w:lang w:eastAsia="ru-RU"/>
        </w:rPr>
        <w:t>ПМ.02 ВЫПОЛНЕНИЕ РАБОТ ПО ОБРАБОТКЕ</w:t>
      </w:r>
    </w:p>
    <w:p w:rsidR="00ED74B6" w:rsidRPr="00E75098" w:rsidRDefault="00ED74B6" w:rsidP="00ED74B6">
      <w:pPr>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color w:val="000000"/>
          <w:spacing w:val="-4"/>
          <w:sz w:val="28"/>
          <w:szCs w:val="28"/>
          <w:lang w:eastAsia="ru-RU"/>
        </w:rPr>
        <w:t>ТЕКСТИЛЬНЫХ ИЗДЕЛИЙ ИЗ РАЗЛИЧНЫХ МАТЕРИАЛОВ</w:t>
      </w:r>
    </w:p>
    <w:p w:rsidR="00ED74B6" w:rsidRPr="00E75098" w:rsidRDefault="00ED74B6" w:rsidP="00ED74B6">
      <w:pPr>
        <w:spacing w:after="0" w:line="240" w:lineRule="auto"/>
        <w:jc w:val="center"/>
        <w:rPr>
          <w:rFonts w:ascii="Times New Roman" w:eastAsia="Times New Roman" w:hAnsi="Times New Roman" w:cs="Times New Roman"/>
          <w:b/>
          <w:sz w:val="28"/>
          <w:szCs w:val="28"/>
          <w:lang w:eastAsia="ru-RU"/>
        </w:rPr>
      </w:pPr>
    </w:p>
    <w:p w:rsidR="00ED74B6" w:rsidRPr="00E75098" w:rsidRDefault="00ED74B6" w:rsidP="00ED74B6">
      <w:pPr>
        <w:suppressAutoHyphens/>
        <w:spacing w:after="0" w:line="240" w:lineRule="auto"/>
        <w:ind w:firstLine="709"/>
        <w:jc w:val="both"/>
        <w:rPr>
          <w:rFonts w:ascii="Times New Roman" w:eastAsia="Times New Roman" w:hAnsi="Times New Roman" w:cs="Times New Roman"/>
          <w:b/>
          <w:spacing w:val="-4"/>
          <w:sz w:val="28"/>
          <w:szCs w:val="28"/>
          <w:lang w:eastAsia="ru-RU"/>
        </w:rPr>
      </w:pPr>
      <w:r w:rsidRPr="00E75098">
        <w:rPr>
          <w:rFonts w:ascii="Times New Roman" w:eastAsia="Times New Roman" w:hAnsi="Times New Roman" w:cs="Times New Roman"/>
          <w:b/>
          <w:spacing w:val="-4"/>
          <w:sz w:val="28"/>
          <w:szCs w:val="28"/>
          <w:lang w:eastAsia="ru-RU"/>
        </w:rPr>
        <w:t>1.1. Цель и планируемые результаты освоения профессионального модуля</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 xml:space="preserve">В результате изучения профессионального модуля обучающийся должен освоить основной вид деятельности </w:t>
      </w:r>
      <w:r w:rsidRPr="00E75098">
        <w:rPr>
          <w:rFonts w:ascii="Times New Roman" w:eastAsia="Times New Roman" w:hAnsi="Times New Roman" w:cs="Times New Roman"/>
          <w:color w:val="000000"/>
          <w:spacing w:val="-4"/>
          <w:sz w:val="28"/>
          <w:szCs w:val="28"/>
          <w:lang w:eastAsia="ru-RU"/>
        </w:rPr>
        <w:t>ВЫПОЛНЕНИЕ РАБОТ ПО ОБРАБОТКЕ ТЕКСТИЛЬНЫХ ИЗДЕЛИЙ ИЗ РАЗЛИЧНЫХ МАТЕРИАЛОВ</w:t>
      </w:r>
      <w:r w:rsidRPr="00E75098">
        <w:rPr>
          <w:rFonts w:ascii="Times New Roman" w:eastAsia="Times New Roman" w:hAnsi="Times New Roman" w:cs="Times New Roman"/>
          <w:sz w:val="28"/>
          <w:szCs w:val="28"/>
          <w:lang w:eastAsia="ru-RU"/>
        </w:rPr>
        <w:t xml:space="preserve"> и соответствующие ему общие компетенции и профессиональные компетенции:</w:t>
      </w:r>
    </w:p>
    <w:p w:rsidR="00ED74B6" w:rsidRDefault="00ED74B6" w:rsidP="00ED74B6">
      <w:pPr>
        <w:tabs>
          <w:tab w:val="left" w:pos="1276"/>
        </w:tabs>
        <w:spacing w:after="0" w:line="240" w:lineRule="auto"/>
        <w:ind w:left="709"/>
        <w:jc w:val="both"/>
        <w:rPr>
          <w:rFonts w:ascii="Times New Roman" w:eastAsia="Times New Roman" w:hAnsi="Times New Roman" w:cs="Times New Roman"/>
          <w:b/>
          <w:sz w:val="28"/>
          <w:szCs w:val="28"/>
          <w:lang w:eastAsia="ru-RU"/>
        </w:rPr>
      </w:pPr>
    </w:p>
    <w:p w:rsidR="00ED74B6" w:rsidRPr="00E75098" w:rsidRDefault="00ED74B6" w:rsidP="00ED74B6">
      <w:pPr>
        <w:tabs>
          <w:tab w:val="left" w:pos="1276"/>
        </w:tabs>
        <w:spacing w:after="0" w:line="240" w:lineRule="auto"/>
        <w:ind w:left="709"/>
        <w:jc w:val="both"/>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1</w:t>
      </w:r>
      <w:r w:rsidRPr="00E75098">
        <w:rPr>
          <w:rFonts w:ascii="Times New Roman" w:eastAsia="Times New Roman" w:hAnsi="Times New Roman" w:cs="Times New Roman"/>
          <w:b/>
          <w:sz w:val="28"/>
          <w:szCs w:val="28"/>
          <w:lang w:eastAsia="ru-RU"/>
        </w:rPr>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9241"/>
      </w:tblGrid>
      <w:tr w:rsidR="00ED74B6" w:rsidRPr="00E75098" w:rsidTr="006A61C5">
        <w:trPr>
          <w:trHeight w:val="454"/>
        </w:trPr>
        <w:tc>
          <w:tcPr>
            <w:tcW w:w="1134" w:type="dxa"/>
            <w:vAlign w:val="center"/>
          </w:tcPr>
          <w:p w:rsidR="00ED74B6" w:rsidRPr="00E75098" w:rsidRDefault="00ED74B6" w:rsidP="006A61C5">
            <w:pPr>
              <w:tabs>
                <w:tab w:val="left" w:pos="801"/>
              </w:tabs>
              <w:spacing w:after="0" w:line="240" w:lineRule="auto"/>
              <w:jc w:val="center"/>
              <w:rPr>
                <w:rFonts w:ascii="Times New Roman" w:eastAsia="Times New Roman" w:hAnsi="Times New Roman" w:cs="Times New Roman"/>
                <w:sz w:val="24"/>
                <w:szCs w:val="28"/>
                <w:lang w:eastAsia="ru-RU"/>
              </w:rPr>
            </w:pPr>
            <w:r w:rsidRPr="00E75098">
              <w:rPr>
                <w:rFonts w:ascii="Times New Roman" w:eastAsia="Times New Roman" w:hAnsi="Times New Roman" w:cs="Times New Roman"/>
                <w:sz w:val="24"/>
                <w:szCs w:val="28"/>
                <w:lang w:eastAsia="ru-RU"/>
              </w:rPr>
              <w:t>Код</w:t>
            </w:r>
          </w:p>
        </w:tc>
        <w:tc>
          <w:tcPr>
            <w:tcW w:w="9241" w:type="dxa"/>
            <w:vAlign w:val="center"/>
          </w:tcPr>
          <w:p w:rsidR="00ED74B6" w:rsidRPr="00E75098" w:rsidRDefault="00ED74B6" w:rsidP="006A61C5">
            <w:pPr>
              <w:spacing w:after="0" w:line="240" w:lineRule="auto"/>
              <w:jc w:val="center"/>
              <w:rPr>
                <w:rFonts w:ascii="Times New Roman" w:eastAsia="Times New Roman" w:hAnsi="Times New Roman" w:cs="Times New Roman"/>
                <w:iCs/>
                <w:sz w:val="24"/>
                <w:szCs w:val="28"/>
                <w:lang w:eastAsia="ru-RU"/>
              </w:rPr>
            </w:pPr>
            <w:r w:rsidRPr="00E75098">
              <w:rPr>
                <w:rFonts w:ascii="Times New Roman" w:eastAsia="Times New Roman" w:hAnsi="Times New Roman" w:cs="Times New Roman"/>
                <w:iCs/>
                <w:sz w:val="24"/>
                <w:szCs w:val="28"/>
                <w:lang w:eastAsia="ru-RU"/>
              </w:rPr>
              <w:t>Наименование общих компетенций</w:t>
            </w:r>
          </w:p>
        </w:tc>
      </w:tr>
      <w:tr w:rsidR="00ED74B6" w:rsidRPr="00E75098" w:rsidTr="006A61C5">
        <w:trPr>
          <w:trHeight w:val="327"/>
        </w:trPr>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ОК 1.</w:t>
            </w:r>
          </w:p>
        </w:tc>
        <w:tc>
          <w:tcPr>
            <w:tcW w:w="9241"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Times New Roman" w:hAnsi="Times New Roman" w:cs="Times New Roman"/>
                <w:color w:val="000000"/>
                <w:sz w:val="24"/>
                <w:szCs w:val="28"/>
                <w:lang w:eastAsia="ru-RU"/>
              </w:rPr>
              <w:t>Понимать сущность и социальную значимость своей будущей профессии, проявлять к ней устойчивый интерес</w:t>
            </w:r>
          </w:p>
        </w:tc>
      </w:tr>
      <w:tr w:rsidR="00ED74B6" w:rsidRPr="00E75098" w:rsidTr="006A61C5">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ОК 2.</w:t>
            </w:r>
          </w:p>
        </w:tc>
        <w:tc>
          <w:tcPr>
            <w:tcW w:w="9241"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Times New Roman" w:hAnsi="Times New Roman" w:cs="Times New Roman"/>
                <w:color w:val="000000"/>
                <w:sz w:val="24"/>
                <w:szCs w:val="28"/>
                <w:lang w:eastAsia="ru-RU"/>
              </w:rPr>
              <w:t>Организовывать собственную деятельность исходя из цели и способов ее достижения, определенных руководителем</w:t>
            </w:r>
          </w:p>
        </w:tc>
      </w:tr>
      <w:tr w:rsidR="00ED74B6" w:rsidRPr="00E75098" w:rsidTr="006A61C5">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ОК 3.</w:t>
            </w:r>
          </w:p>
        </w:tc>
        <w:tc>
          <w:tcPr>
            <w:tcW w:w="9241"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Times New Roman" w:hAnsi="Times New Roman" w:cs="Times New Roman"/>
                <w:color w:val="000000"/>
                <w:sz w:val="24"/>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ED74B6" w:rsidRPr="00E75098" w:rsidTr="006A61C5">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ОК 4.</w:t>
            </w:r>
          </w:p>
        </w:tc>
        <w:tc>
          <w:tcPr>
            <w:tcW w:w="9241"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Times New Roman" w:hAnsi="Times New Roman" w:cs="Times New Roman"/>
                <w:color w:val="000000"/>
                <w:sz w:val="24"/>
                <w:szCs w:val="28"/>
                <w:lang w:eastAsia="ru-RU"/>
              </w:rPr>
              <w:t>Осуществлять поиск информации, необходимой для эффективного выполнения профессиональных задач</w:t>
            </w:r>
          </w:p>
        </w:tc>
      </w:tr>
      <w:tr w:rsidR="00ED74B6" w:rsidRPr="00E75098" w:rsidTr="006A61C5">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ОК 5.</w:t>
            </w:r>
          </w:p>
        </w:tc>
        <w:tc>
          <w:tcPr>
            <w:tcW w:w="9241"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Times New Roman" w:hAnsi="Times New Roman" w:cs="Times New Roman"/>
                <w:color w:val="000000"/>
                <w:sz w:val="24"/>
                <w:szCs w:val="28"/>
                <w:lang w:eastAsia="ru-RU"/>
              </w:rPr>
              <w:t>Использовать информационно-коммуникационные технологии в профессиональной деятельности</w:t>
            </w:r>
          </w:p>
        </w:tc>
      </w:tr>
      <w:tr w:rsidR="00ED74B6" w:rsidRPr="00E75098" w:rsidTr="006A61C5">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ОК 6.</w:t>
            </w:r>
          </w:p>
        </w:tc>
        <w:tc>
          <w:tcPr>
            <w:tcW w:w="9241"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Times New Roman" w:hAnsi="Times New Roman" w:cs="Times New Roman"/>
                <w:color w:val="000000"/>
                <w:sz w:val="24"/>
                <w:szCs w:val="28"/>
                <w:lang w:eastAsia="ru-RU"/>
              </w:rPr>
              <w:t>Работать в команде, эффективно общаться с коллегами, руководством, клиентами</w:t>
            </w:r>
          </w:p>
        </w:tc>
      </w:tr>
      <w:tr w:rsidR="00ED74B6" w:rsidRPr="00E75098" w:rsidTr="006A61C5">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ОК 7.</w:t>
            </w:r>
          </w:p>
        </w:tc>
        <w:tc>
          <w:tcPr>
            <w:tcW w:w="9241"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Times New Roman" w:hAnsi="Times New Roman" w:cs="Times New Roman"/>
                <w:color w:val="000000"/>
                <w:sz w:val="24"/>
                <w:szCs w:val="28"/>
                <w:lang w:eastAsia="ru-RU"/>
              </w:rPr>
              <w:t>Исполнять воинскую обязанность, в том числе с применением полученных профессиональных знаний (для юношей)</w:t>
            </w:r>
          </w:p>
        </w:tc>
      </w:tr>
    </w:tbl>
    <w:p w:rsidR="00ED74B6" w:rsidRPr="00E75098" w:rsidRDefault="00ED74B6" w:rsidP="00ED74B6">
      <w:pPr>
        <w:tabs>
          <w:tab w:val="left" w:pos="1276"/>
        </w:tabs>
        <w:spacing w:after="0" w:line="240" w:lineRule="auto"/>
        <w:ind w:firstLine="709"/>
        <w:rPr>
          <w:rFonts w:ascii="Times New Roman" w:eastAsia="Times New Roman" w:hAnsi="Times New Roman" w:cs="Times New Roman"/>
          <w:bCs/>
          <w:iCs/>
          <w:sz w:val="28"/>
          <w:szCs w:val="28"/>
          <w:lang w:eastAsia="ru-RU"/>
        </w:rPr>
      </w:pPr>
    </w:p>
    <w:p w:rsidR="00ED74B6" w:rsidRPr="00E75098" w:rsidRDefault="00ED74B6" w:rsidP="00ED74B6">
      <w:pPr>
        <w:tabs>
          <w:tab w:val="left" w:pos="1276"/>
        </w:tabs>
        <w:spacing w:after="0" w:line="240" w:lineRule="auto"/>
        <w:ind w:left="709"/>
        <w:rPr>
          <w:rFonts w:ascii="Times New Roman" w:eastAsia="Times New Roman" w:hAnsi="Times New Roman" w:cs="Times New Roman"/>
          <w:b/>
          <w:bCs/>
          <w:iCs/>
          <w:sz w:val="28"/>
          <w:szCs w:val="28"/>
          <w:lang w:eastAsia="ru-RU"/>
        </w:rPr>
      </w:pPr>
      <w:r w:rsidRPr="00E75098">
        <w:rPr>
          <w:rFonts w:ascii="Times New Roman" w:eastAsia="Times New Roman" w:hAnsi="Times New Roman" w:cs="Times New Roman"/>
          <w:b/>
          <w:bCs/>
          <w:iCs/>
          <w:sz w:val="28"/>
          <w:szCs w:val="28"/>
          <w:lang w:eastAsia="ru-RU"/>
        </w:rPr>
        <w:t>1.</w:t>
      </w:r>
      <w:r>
        <w:rPr>
          <w:rFonts w:ascii="Times New Roman" w:eastAsia="Times New Roman" w:hAnsi="Times New Roman" w:cs="Times New Roman"/>
          <w:b/>
          <w:bCs/>
          <w:iCs/>
          <w:sz w:val="28"/>
          <w:szCs w:val="28"/>
          <w:lang w:eastAsia="ru-RU"/>
        </w:rPr>
        <w:t>1</w:t>
      </w:r>
      <w:r w:rsidRPr="00E75098">
        <w:rPr>
          <w:rFonts w:ascii="Times New Roman" w:eastAsia="Times New Roman" w:hAnsi="Times New Roman" w:cs="Times New Roman"/>
          <w:b/>
          <w:bCs/>
          <w:iCs/>
          <w:sz w:val="28"/>
          <w:szCs w:val="28"/>
          <w:lang w:eastAsia="ru-RU"/>
        </w:rPr>
        <w:t>.2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9241"/>
      </w:tblGrid>
      <w:tr w:rsidR="00ED74B6" w:rsidRPr="00E75098" w:rsidTr="006A61C5">
        <w:trPr>
          <w:trHeight w:val="454"/>
        </w:trPr>
        <w:tc>
          <w:tcPr>
            <w:tcW w:w="1134" w:type="dxa"/>
            <w:vAlign w:val="center"/>
          </w:tcPr>
          <w:p w:rsidR="00ED74B6" w:rsidRPr="00E75098" w:rsidRDefault="00ED74B6" w:rsidP="006A61C5">
            <w:pPr>
              <w:tabs>
                <w:tab w:val="left" w:pos="801"/>
              </w:tabs>
              <w:spacing w:after="0" w:line="240" w:lineRule="auto"/>
              <w:jc w:val="center"/>
              <w:rPr>
                <w:rFonts w:ascii="Times New Roman" w:eastAsia="Times New Roman" w:hAnsi="Times New Roman" w:cs="Times New Roman"/>
                <w:sz w:val="24"/>
                <w:szCs w:val="28"/>
                <w:lang w:eastAsia="ru-RU"/>
              </w:rPr>
            </w:pPr>
            <w:r w:rsidRPr="00E75098">
              <w:rPr>
                <w:rFonts w:ascii="Times New Roman" w:eastAsia="Times New Roman" w:hAnsi="Times New Roman" w:cs="Times New Roman"/>
                <w:sz w:val="24"/>
                <w:szCs w:val="28"/>
                <w:lang w:eastAsia="ru-RU"/>
              </w:rPr>
              <w:t>Код</w:t>
            </w:r>
          </w:p>
        </w:tc>
        <w:tc>
          <w:tcPr>
            <w:tcW w:w="9241" w:type="dxa"/>
            <w:vAlign w:val="center"/>
          </w:tcPr>
          <w:p w:rsidR="00ED74B6" w:rsidRPr="00E75098" w:rsidRDefault="00ED74B6" w:rsidP="006A61C5">
            <w:pPr>
              <w:spacing w:after="0" w:line="240" w:lineRule="auto"/>
              <w:jc w:val="center"/>
              <w:rPr>
                <w:rFonts w:ascii="Times New Roman" w:eastAsia="Times New Roman" w:hAnsi="Times New Roman" w:cs="Times New Roman"/>
                <w:iCs/>
                <w:sz w:val="24"/>
                <w:szCs w:val="28"/>
                <w:lang w:eastAsia="ru-RU"/>
              </w:rPr>
            </w:pPr>
            <w:r w:rsidRPr="00E75098">
              <w:rPr>
                <w:rFonts w:ascii="Times New Roman" w:eastAsia="Times New Roman" w:hAnsi="Times New Roman" w:cs="Times New Roman"/>
                <w:iCs/>
                <w:sz w:val="24"/>
                <w:szCs w:val="28"/>
                <w:lang w:eastAsia="ru-RU"/>
              </w:rPr>
              <w:t>Наименование профессиональных компетенций</w:t>
            </w:r>
          </w:p>
        </w:tc>
      </w:tr>
      <w:tr w:rsidR="00ED74B6" w:rsidRPr="00E75098" w:rsidTr="006A61C5">
        <w:trPr>
          <w:trHeight w:val="283"/>
        </w:trPr>
        <w:tc>
          <w:tcPr>
            <w:tcW w:w="1134" w:type="dxa"/>
          </w:tcPr>
          <w:p w:rsidR="00ED74B6" w:rsidRPr="00E75098" w:rsidRDefault="00ED74B6" w:rsidP="006A61C5">
            <w:pPr>
              <w:spacing w:after="0" w:line="240" w:lineRule="auto"/>
              <w:rPr>
                <w:rFonts w:ascii="Times New Roman" w:eastAsia="Times New Roman" w:hAnsi="Times New Roman" w:cs="Times New Roman"/>
                <w:b/>
                <w:sz w:val="24"/>
                <w:szCs w:val="28"/>
                <w:lang w:eastAsia="ru-RU"/>
              </w:rPr>
            </w:pPr>
            <w:r w:rsidRPr="00E75098">
              <w:rPr>
                <w:rFonts w:ascii="Times New Roman" w:eastAsia="Times New Roman" w:hAnsi="Times New Roman" w:cs="Times New Roman"/>
                <w:b/>
                <w:sz w:val="24"/>
                <w:szCs w:val="28"/>
                <w:lang w:eastAsia="ru-RU"/>
              </w:rPr>
              <w:t>ВД 2</w:t>
            </w:r>
          </w:p>
        </w:tc>
        <w:tc>
          <w:tcPr>
            <w:tcW w:w="9241" w:type="dxa"/>
          </w:tcPr>
          <w:p w:rsidR="00ED74B6" w:rsidRPr="00E75098" w:rsidRDefault="00ED74B6" w:rsidP="006A61C5">
            <w:pPr>
              <w:spacing w:after="0" w:line="240" w:lineRule="auto"/>
              <w:ind w:left="-57" w:right="-57"/>
              <w:jc w:val="both"/>
              <w:rPr>
                <w:rFonts w:ascii="Times New Roman" w:eastAsia="Times New Roman" w:hAnsi="Times New Roman" w:cs="Times New Roman"/>
                <w:iCs/>
                <w:sz w:val="24"/>
                <w:szCs w:val="28"/>
                <w:lang w:eastAsia="ru-RU"/>
              </w:rPr>
            </w:pPr>
            <w:r w:rsidRPr="00E75098">
              <w:rPr>
                <w:rFonts w:ascii="Times New Roman" w:eastAsia="Times New Roman" w:hAnsi="Times New Roman" w:cs="Times New Roman"/>
                <w:color w:val="000000"/>
                <w:spacing w:val="-4"/>
                <w:sz w:val="24"/>
                <w:szCs w:val="28"/>
                <w:lang w:eastAsia="ru-RU"/>
              </w:rPr>
              <w:t>Выполнение работ по обработке текстильных изделий из различных материалов</w:t>
            </w:r>
          </w:p>
        </w:tc>
      </w:tr>
      <w:tr w:rsidR="00ED74B6" w:rsidRPr="00E75098" w:rsidTr="006A61C5">
        <w:trPr>
          <w:trHeight w:val="283"/>
        </w:trPr>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ПК 2.1.</w:t>
            </w:r>
          </w:p>
        </w:tc>
        <w:tc>
          <w:tcPr>
            <w:tcW w:w="9241" w:type="dxa"/>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Times New Roman" w:hAnsi="Times New Roman" w:cs="Times New Roman"/>
                <w:sz w:val="24"/>
                <w:szCs w:val="28"/>
                <w:lang w:eastAsia="ru-RU"/>
              </w:rPr>
              <w:t>Выполнять операции вручную или на машинах, автоматическом или полуавтоматическом оборудовании по пошиву деталей, узлов, изделий из текстильных материалов</w:t>
            </w:r>
          </w:p>
        </w:tc>
      </w:tr>
      <w:tr w:rsidR="00ED74B6" w:rsidRPr="00E75098" w:rsidTr="006A61C5">
        <w:trPr>
          <w:trHeight w:val="283"/>
        </w:trPr>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ПК 2.2.</w:t>
            </w:r>
          </w:p>
        </w:tc>
        <w:tc>
          <w:tcPr>
            <w:tcW w:w="9241" w:type="dxa"/>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Times New Roman" w:hAnsi="Times New Roman" w:cs="Times New Roman"/>
                <w:sz w:val="24"/>
                <w:szCs w:val="28"/>
                <w:lang w:eastAsia="ru-RU"/>
              </w:rPr>
              <w:t>Контролировать соответствие цвета деталей, изделий, ниток, прикладных материалов</w:t>
            </w:r>
          </w:p>
        </w:tc>
      </w:tr>
      <w:tr w:rsidR="00ED74B6" w:rsidRPr="00E75098" w:rsidTr="006A61C5">
        <w:trPr>
          <w:trHeight w:val="283"/>
        </w:trPr>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ПК 2.3.</w:t>
            </w:r>
          </w:p>
        </w:tc>
        <w:tc>
          <w:tcPr>
            <w:tcW w:w="9241" w:type="dxa"/>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Times New Roman" w:hAnsi="Times New Roman" w:cs="Times New Roman"/>
                <w:sz w:val="24"/>
                <w:szCs w:val="28"/>
                <w:lang w:eastAsia="ru-RU"/>
              </w:rPr>
              <w:t>Контролировать качество кроя и качество выполненных операций</w:t>
            </w:r>
          </w:p>
        </w:tc>
      </w:tr>
      <w:tr w:rsidR="00ED74B6" w:rsidRPr="00E75098" w:rsidTr="006A61C5">
        <w:trPr>
          <w:trHeight w:val="283"/>
        </w:trPr>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ПК 2.4.</w:t>
            </w:r>
          </w:p>
        </w:tc>
        <w:tc>
          <w:tcPr>
            <w:tcW w:w="9241" w:type="dxa"/>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Times New Roman" w:hAnsi="Times New Roman" w:cs="Times New Roman"/>
                <w:sz w:val="24"/>
                <w:szCs w:val="28"/>
                <w:lang w:eastAsia="ru-RU"/>
              </w:rPr>
              <w:t>Устранять мелкие неполадки в работе оборудования</w:t>
            </w:r>
          </w:p>
        </w:tc>
      </w:tr>
      <w:tr w:rsidR="00ED74B6" w:rsidRPr="00E75098" w:rsidTr="006A61C5">
        <w:trPr>
          <w:trHeight w:val="283"/>
        </w:trPr>
        <w:tc>
          <w:tcPr>
            <w:tcW w:w="1134" w:type="dxa"/>
            <w:vAlign w:val="center"/>
          </w:tcPr>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color w:val="000000"/>
                <w:sz w:val="24"/>
                <w:szCs w:val="28"/>
                <w:lang w:eastAsia="ru-RU"/>
              </w:rPr>
              <w:t>ПК 2.5.</w:t>
            </w:r>
          </w:p>
        </w:tc>
        <w:tc>
          <w:tcPr>
            <w:tcW w:w="9241" w:type="dxa"/>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Times New Roman" w:hAnsi="Times New Roman" w:cs="Times New Roman"/>
                <w:sz w:val="24"/>
                <w:szCs w:val="28"/>
                <w:lang w:eastAsia="ru-RU"/>
              </w:rPr>
              <w:t>Соблюдать правила безопасного труда</w:t>
            </w:r>
          </w:p>
        </w:tc>
      </w:tr>
    </w:tbl>
    <w:p w:rsidR="00ED74B6" w:rsidRPr="00E75098" w:rsidRDefault="00ED74B6" w:rsidP="00ED74B6">
      <w:pPr>
        <w:spacing w:after="0" w:line="240" w:lineRule="auto"/>
        <w:ind w:firstLine="709"/>
        <w:rPr>
          <w:rFonts w:ascii="Times New Roman" w:eastAsia="Times New Roman" w:hAnsi="Times New Roman" w:cs="Times New Roman"/>
          <w:b/>
          <w:bCs/>
          <w:sz w:val="28"/>
          <w:szCs w:val="28"/>
          <w:lang w:eastAsia="ru-RU"/>
        </w:rPr>
      </w:pPr>
    </w:p>
    <w:p w:rsidR="00ED74B6" w:rsidRPr="00E75098" w:rsidRDefault="00ED74B6" w:rsidP="00ED74B6">
      <w:pPr>
        <w:tabs>
          <w:tab w:val="left" w:pos="1276"/>
        </w:tabs>
        <w:spacing w:after="0" w:line="240" w:lineRule="auto"/>
        <w:ind w:firstLine="709"/>
        <w:jc w:val="both"/>
        <w:rPr>
          <w:rFonts w:ascii="Times New Roman" w:eastAsia="Times New Roman" w:hAnsi="Times New Roman" w:cs="Times New Roman"/>
          <w:b/>
          <w:bCs/>
          <w:sz w:val="28"/>
          <w:szCs w:val="28"/>
          <w:lang w:eastAsia="ru-RU"/>
        </w:rPr>
      </w:pPr>
      <w:r w:rsidRPr="00E75098">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1</w:t>
      </w:r>
      <w:r w:rsidRPr="00E75098">
        <w:rPr>
          <w:rFonts w:ascii="Times New Roman" w:eastAsia="Times New Roman" w:hAnsi="Times New Roman" w:cs="Times New Roman"/>
          <w:b/>
          <w:bCs/>
          <w:sz w:val="28"/>
          <w:szCs w:val="28"/>
          <w:lang w:eastAsia="ru-RU"/>
        </w:rPr>
        <w:t>.3.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6"/>
        <w:gridCol w:w="8656"/>
      </w:tblGrid>
      <w:tr w:rsidR="00ED74B6" w:rsidRPr="00E75098" w:rsidTr="006A61C5">
        <w:trPr>
          <w:trHeight w:val="227"/>
        </w:trPr>
        <w:tc>
          <w:tcPr>
            <w:tcW w:w="1352" w:type="dxa"/>
          </w:tcPr>
          <w:p w:rsidR="00ED74B6" w:rsidRPr="00E75098" w:rsidRDefault="00ED74B6" w:rsidP="006A61C5">
            <w:pPr>
              <w:spacing w:after="0" w:line="240" w:lineRule="auto"/>
              <w:rPr>
                <w:rFonts w:ascii="Times New Roman" w:eastAsia="Times New Roman" w:hAnsi="Times New Roman" w:cs="Times New Roman"/>
                <w:b/>
                <w:bCs/>
                <w:color w:val="000000"/>
                <w:sz w:val="24"/>
                <w:szCs w:val="28"/>
              </w:rPr>
            </w:pPr>
            <w:r w:rsidRPr="00E75098">
              <w:rPr>
                <w:rFonts w:ascii="Times New Roman" w:eastAsia="Times New Roman" w:hAnsi="Times New Roman" w:cs="Times New Roman"/>
                <w:b/>
                <w:bCs/>
                <w:color w:val="000000"/>
                <w:sz w:val="24"/>
                <w:szCs w:val="28"/>
              </w:rPr>
              <w:t xml:space="preserve">Иметь </w:t>
            </w:r>
          </w:p>
          <w:p w:rsidR="00ED74B6" w:rsidRPr="00E75098" w:rsidRDefault="00ED74B6" w:rsidP="006A61C5">
            <w:pPr>
              <w:spacing w:after="0" w:line="240" w:lineRule="auto"/>
              <w:rPr>
                <w:rFonts w:ascii="Times New Roman" w:eastAsia="Times New Roman" w:hAnsi="Times New Roman" w:cs="Times New Roman"/>
                <w:b/>
                <w:color w:val="000000"/>
                <w:sz w:val="24"/>
                <w:szCs w:val="28"/>
                <w:lang w:eastAsia="ru-RU"/>
              </w:rPr>
            </w:pPr>
            <w:r w:rsidRPr="00E75098">
              <w:rPr>
                <w:rFonts w:ascii="Times New Roman" w:eastAsia="Times New Roman" w:hAnsi="Times New Roman" w:cs="Times New Roman"/>
                <w:b/>
                <w:bCs/>
                <w:color w:val="000000"/>
                <w:sz w:val="24"/>
                <w:szCs w:val="28"/>
              </w:rPr>
              <w:t>практический опыт</w:t>
            </w:r>
          </w:p>
        </w:tc>
        <w:tc>
          <w:tcPr>
            <w:tcW w:w="9014" w:type="dxa"/>
            <w:vAlign w:val="center"/>
          </w:tcPr>
          <w:p w:rsidR="00ED74B6" w:rsidRPr="00E75098" w:rsidRDefault="00ED74B6" w:rsidP="006A61C5">
            <w:pPr>
              <w:spacing w:after="0" w:line="240" w:lineRule="auto"/>
              <w:ind w:left="-57" w:right="-57"/>
              <w:jc w:val="both"/>
              <w:rPr>
                <w:rFonts w:ascii="Times New Roman" w:eastAsia="Times New Roman" w:hAnsi="Times New Roman" w:cs="Times New Roman"/>
                <w:bCs/>
                <w:sz w:val="24"/>
                <w:szCs w:val="28"/>
                <w:lang w:eastAsia="ru-RU"/>
              </w:rPr>
            </w:pPr>
            <w:r w:rsidRPr="00E75098">
              <w:rPr>
                <w:rFonts w:ascii="Times New Roman" w:eastAsia="Calibri" w:hAnsi="Times New Roman" w:cs="Times New Roman"/>
                <w:iCs/>
                <w:color w:val="000000"/>
                <w:sz w:val="24"/>
                <w:szCs w:val="28"/>
              </w:rPr>
              <w:t xml:space="preserve">ПО 2.1.01 </w:t>
            </w:r>
            <w:r w:rsidRPr="00E75098">
              <w:rPr>
                <w:rFonts w:ascii="Times New Roman" w:eastAsia="Times New Roman" w:hAnsi="Times New Roman" w:cs="Times New Roman"/>
                <w:bCs/>
                <w:sz w:val="24"/>
                <w:szCs w:val="28"/>
                <w:lang w:eastAsia="ru-RU"/>
              </w:rPr>
              <w:t>выполнения операций вручную или на машинах, автоматическом или полуавтоматическом оборудовании по пошиву деталей, узлов, изделий из текстильных материалов</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Calibri" w:hAnsi="Times New Roman" w:cs="Times New Roman"/>
                <w:sz w:val="24"/>
                <w:szCs w:val="28"/>
                <w:lang w:eastAsia="ru-RU"/>
              </w:rPr>
              <w:t>ПО 2.2.01 выполнять контроль</w:t>
            </w:r>
            <w:r w:rsidRPr="00E75098">
              <w:rPr>
                <w:rFonts w:ascii="Times New Roman" w:eastAsia="Times New Roman" w:hAnsi="Times New Roman" w:cs="Times New Roman"/>
                <w:sz w:val="24"/>
                <w:szCs w:val="28"/>
                <w:lang w:eastAsia="ru-RU"/>
              </w:rPr>
              <w:t xml:space="preserve"> соответствие цвета деталей, изделий, ниток, прикладных материалов на швейном производстве;</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Calibri" w:hAnsi="Times New Roman" w:cs="Times New Roman"/>
                <w:sz w:val="24"/>
                <w:szCs w:val="28"/>
                <w:lang w:eastAsia="ru-RU"/>
              </w:rPr>
              <w:lastRenderedPageBreak/>
              <w:t>ПО 2.3.01</w:t>
            </w:r>
            <w:proofErr w:type="gramStart"/>
            <w:r w:rsidRPr="00E75098">
              <w:rPr>
                <w:rFonts w:ascii="Times New Roman" w:eastAsia="Calibri" w:hAnsi="Times New Roman" w:cs="Times New Roman"/>
                <w:sz w:val="24"/>
                <w:szCs w:val="28"/>
                <w:lang w:eastAsia="ru-RU"/>
              </w:rPr>
              <w:t xml:space="preserve">  </w:t>
            </w:r>
            <w:r w:rsidRPr="00E75098">
              <w:rPr>
                <w:rFonts w:ascii="Times New Roman" w:eastAsia="Times New Roman" w:hAnsi="Times New Roman" w:cs="Times New Roman"/>
                <w:sz w:val="24"/>
                <w:szCs w:val="28"/>
                <w:lang w:eastAsia="ru-RU"/>
              </w:rPr>
              <w:t>К</w:t>
            </w:r>
            <w:proofErr w:type="gramEnd"/>
            <w:r w:rsidRPr="00E75098">
              <w:rPr>
                <w:rFonts w:ascii="Times New Roman" w:eastAsia="Times New Roman" w:hAnsi="Times New Roman" w:cs="Times New Roman"/>
                <w:sz w:val="24"/>
                <w:szCs w:val="28"/>
                <w:lang w:eastAsia="ru-RU"/>
              </w:rPr>
              <w:t>онтролировать качество кроя и качество выполненных операций на швейном оборудовании;</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8"/>
                <w:lang w:eastAsia="ru-RU"/>
              </w:rPr>
            </w:pPr>
            <w:r w:rsidRPr="00E75098">
              <w:rPr>
                <w:rFonts w:ascii="Times New Roman" w:eastAsia="Calibri" w:hAnsi="Times New Roman" w:cs="Times New Roman"/>
                <w:sz w:val="24"/>
                <w:szCs w:val="28"/>
                <w:lang w:eastAsia="ru-RU"/>
              </w:rPr>
              <w:t>ПО 2.4.01</w:t>
            </w:r>
            <w:proofErr w:type="gramStart"/>
            <w:r w:rsidRPr="00E75098">
              <w:rPr>
                <w:rFonts w:ascii="Times New Roman" w:eastAsia="Calibri" w:hAnsi="Times New Roman" w:cs="Times New Roman"/>
                <w:sz w:val="24"/>
                <w:szCs w:val="28"/>
                <w:lang w:eastAsia="ru-RU"/>
              </w:rPr>
              <w:t xml:space="preserve">  В</w:t>
            </w:r>
            <w:proofErr w:type="gramEnd"/>
            <w:r w:rsidRPr="00E75098">
              <w:rPr>
                <w:rFonts w:ascii="Times New Roman" w:eastAsia="Calibri" w:hAnsi="Times New Roman" w:cs="Times New Roman"/>
                <w:sz w:val="24"/>
                <w:szCs w:val="28"/>
                <w:lang w:eastAsia="ru-RU"/>
              </w:rPr>
              <w:t xml:space="preserve">ыполнять профессиональные манипуляции по </w:t>
            </w:r>
            <w:r w:rsidRPr="00E75098">
              <w:rPr>
                <w:rFonts w:ascii="Times New Roman" w:eastAsia="Times New Roman" w:hAnsi="Times New Roman" w:cs="Times New Roman"/>
                <w:sz w:val="24"/>
                <w:szCs w:val="28"/>
                <w:lang w:eastAsia="ru-RU"/>
              </w:rPr>
              <w:t>устранению мелкие неполадки в работе оборудования;</w:t>
            </w:r>
          </w:p>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Calibri" w:hAnsi="Times New Roman" w:cs="Times New Roman"/>
                <w:sz w:val="24"/>
                <w:szCs w:val="28"/>
                <w:lang w:eastAsia="ru-RU"/>
              </w:rPr>
              <w:t>ПО 2.5.01  Выполнять профессиональные задачи на рабочем месте, соблюдая правила безопасного труда;</w:t>
            </w:r>
          </w:p>
        </w:tc>
      </w:tr>
      <w:tr w:rsidR="00ED74B6" w:rsidRPr="00E75098" w:rsidTr="006A61C5">
        <w:trPr>
          <w:trHeight w:val="227"/>
        </w:trPr>
        <w:tc>
          <w:tcPr>
            <w:tcW w:w="1352" w:type="dxa"/>
            <w:vMerge w:val="restart"/>
          </w:tcPr>
          <w:p w:rsidR="00ED74B6" w:rsidRPr="00E75098" w:rsidRDefault="00ED74B6" w:rsidP="006A61C5">
            <w:pPr>
              <w:spacing w:after="0" w:line="240" w:lineRule="auto"/>
              <w:rPr>
                <w:rFonts w:ascii="Times New Roman" w:eastAsia="Times New Roman" w:hAnsi="Times New Roman" w:cs="Times New Roman"/>
                <w:b/>
                <w:bCs/>
                <w:sz w:val="24"/>
                <w:szCs w:val="28"/>
              </w:rPr>
            </w:pPr>
            <w:r w:rsidRPr="00E75098">
              <w:rPr>
                <w:rFonts w:ascii="Times New Roman" w:eastAsia="Times New Roman" w:hAnsi="Times New Roman" w:cs="Times New Roman"/>
                <w:b/>
                <w:bCs/>
                <w:sz w:val="24"/>
                <w:szCs w:val="28"/>
              </w:rPr>
              <w:lastRenderedPageBreak/>
              <w:t>Уметь</w:t>
            </w: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Calibri" w:hAnsi="Times New Roman" w:cs="Times New Roman"/>
                <w:iCs/>
                <w:color w:val="000000"/>
                <w:sz w:val="24"/>
                <w:szCs w:val="28"/>
              </w:rPr>
              <w:t xml:space="preserve">У 2.1.04 </w:t>
            </w:r>
            <w:r w:rsidRPr="00E75098">
              <w:rPr>
                <w:rFonts w:ascii="Times New Roman" w:eastAsia="Times New Roman" w:hAnsi="Times New Roman" w:cs="Times New Roman"/>
                <w:bCs/>
                <w:sz w:val="24"/>
                <w:szCs w:val="28"/>
                <w:lang w:eastAsia="ru-RU"/>
              </w:rPr>
              <w:t>обрабатывать детали, узлы, изделия из текстильных материалов</w:t>
            </w:r>
          </w:p>
        </w:tc>
      </w:tr>
      <w:tr w:rsidR="00ED74B6" w:rsidRPr="00E75098" w:rsidTr="006A61C5">
        <w:trPr>
          <w:trHeight w:val="227"/>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E75098">
              <w:rPr>
                <w:rFonts w:ascii="Times New Roman" w:eastAsia="Calibri" w:hAnsi="Times New Roman" w:cs="Times New Roman"/>
                <w:iCs/>
                <w:color w:val="000000"/>
                <w:sz w:val="24"/>
                <w:szCs w:val="28"/>
              </w:rPr>
              <w:t xml:space="preserve">У 2.2.04 </w:t>
            </w:r>
            <w:r w:rsidRPr="00E75098">
              <w:rPr>
                <w:rFonts w:ascii="Times New Roman" w:eastAsia="Times New Roman" w:hAnsi="Times New Roman" w:cs="Times New Roman"/>
                <w:bCs/>
                <w:sz w:val="24"/>
                <w:szCs w:val="28"/>
                <w:lang w:eastAsia="ru-RU"/>
              </w:rPr>
              <w:t>выполнять контроль качества кроя и выполненной работы</w:t>
            </w:r>
          </w:p>
        </w:tc>
      </w:tr>
      <w:tr w:rsidR="00ED74B6" w:rsidRPr="00E75098" w:rsidTr="006A61C5">
        <w:trPr>
          <w:trHeight w:val="227"/>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E75098">
              <w:rPr>
                <w:rFonts w:ascii="Times New Roman" w:eastAsia="Calibri" w:hAnsi="Times New Roman" w:cs="Times New Roman"/>
                <w:iCs/>
                <w:color w:val="000000"/>
                <w:sz w:val="24"/>
                <w:szCs w:val="28"/>
              </w:rPr>
              <w:t>У 2.3.04 проводить контроль качества кроя и качества выполненных операций на швейном оборудовании;</w:t>
            </w:r>
          </w:p>
        </w:tc>
      </w:tr>
      <w:tr w:rsidR="00ED74B6" w:rsidRPr="00E75098" w:rsidTr="006A61C5">
        <w:trPr>
          <w:trHeight w:val="227"/>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Calibri" w:hAnsi="Times New Roman" w:cs="Times New Roman"/>
                <w:iCs/>
                <w:color w:val="000000"/>
                <w:spacing w:val="-2"/>
                <w:sz w:val="24"/>
                <w:szCs w:val="28"/>
              </w:rPr>
            </w:pPr>
            <w:r w:rsidRPr="00E75098">
              <w:rPr>
                <w:rFonts w:ascii="Times New Roman" w:eastAsia="Calibri" w:hAnsi="Times New Roman" w:cs="Times New Roman"/>
                <w:iCs/>
                <w:color w:val="000000"/>
                <w:spacing w:val="-2"/>
                <w:sz w:val="24"/>
                <w:szCs w:val="28"/>
              </w:rPr>
              <w:t xml:space="preserve">У 2.4.04 </w:t>
            </w:r>
            <w:r w:rsidRPr="00E75098">
              <w:rPr>
                <w:rFonts w:ascii="Times New Roman" w:eastAsia="Times New Roman" w:hAnsi="Times New Roman" w:cs="Times New Roman"/>
                <w:bCs/>
                <w:sz w:val="24"/>
                <w:szCs w:val="28"/>
                <w:lang w:eastAsia="ru-RU"/>
              </w:rPr>
              <w:t>устранять мелкие неполадки в работе оборудования</w:t>
            </w:r>
          </w:p>
        </w:tc>
      </w:tr>
      <w:tr w:rsidR="00ED74B6" w:rsidRPr="00E75098" w:rsidTr="006A61C5">
        <w:trPr>
          <w:trHeight w:val="227"/>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E75098">
              <w:rPr>
                <w:rFonts w:ascii="Times New Roman" w:eastAsia="Calibri" w:hAnsi="Times New Roman" w:cs="Times New Roman"/>
                <w:iCs/>
                <w:color w:val="000000"/>
                <w:sz w:val="24"/>
                <w:szCs w:val="28"/>
              </w:rPr>
              <w:t xml:space="preserve">У 2.5.04 </w:t>
            </w:r>
            <w:r w:rsidRPr="00E75098">
              <w:rPr>
                <w:rFonts w:ascii="Times New Roman" w:eastAsia="Times New Roman" w:hAnsi="Times New Roman" w:cs="Times New Roman"/>
                <w:bCs/>
                <w:sz w:val="24"/>
                <w:szCs w:val="28"/>
                <w:lang w:eastAsia="ru-RU"/>
              </w:rPr>
              <w:t>выполнять наладку обслуживаемого оборудования для конкретных операций и материалов</w:t>
            </w:r>
          </w:p>
        </w:tc>
      </w:tr>
      <w:tr w:rsidR="00ED74B6" w:rsidRPr="00E75098" w:rsidTr="006A61C5">
        <w:trPr>
          <w:trHeight w:val="283"/>
        </w:trPr>
        <w:tc>
          <w:tcPr>
            <w:tcW w:w="1352" w:type="dxa"/>
            <w:vMerge w:val="restart"/>
          </w:tcPr>
          <w:p w:rsidR="00ED74B6" w:rsidRPr="00E75098" w:rsidRDefault="00ED74B6" w:rsidP="006A61C5">
            <w:pPr>
              <w:spacing w:after="0" w:line="240" w:lineRule="auto"/>
              <w:rPr>
                <w:rFonts w:ascii="Times New Roman" w:eastAsia="Times New Roman" w:hAnsi="Times New Roman" w:cs="Times New Roman"/>
                <w:b/>
                <w:bCs/>
                <w:sz w:val="24"/>
                <w:szCs w:val="28"/>
              </w:rPr>
            </w:pPr>
            <w:r w:rsidRPr="00E75098">
              <w:rPr>
                <w:rFonts w:ascii="Times New Roman" w:eastAsia="Times New Roman" w:hAnsi="Times New Roman" w:cs="Times New Roman"/>
                <w:b/>
                <w:bCs/>
                <w:sz w:val="24"/>
                <w:szCs w:val="28"/>
              </w:rPr>
              <w:t>Знать</w:t>
            </w: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Times New Roman" w:hAnsi="Times New Roman" w:cs="Times New Roman"/>
                <w:color w:val="000000"/>
                <w:sz w:val="24"/>
                <w:szCs w:val="28"/>
                <w:lang w:eastAsia="ru-RU"/>
              </w:rPr>
            </w:pPr>
            <w:r w:rsidRPr="00E75098">
              <w:rPr>
                <w:rFonts w:ascii="Times New Roman" w:eastAsia="Calibri" w:hAnsi="Times New Roman" w:cs="Times New Roman"/>
                <w:iCs/>
                <w:color w:val="000000"/>
                <w:sz w:val="24"/>
                <w:szCs w:val="28"/>
              </w:rPr>
              <w:t xml:space="preserve">З 2.1.06 </w:t>
            </w:r>
            <w:r w:rsidRPr="00E75098">
              <w:rPr>
                <w:rFonts w:ascii="Times New Roman" w:eastAsia="Times New Roman" w:hAnsi="Times New Roman" w:cs="Times New Roman"/>
                <w:bCs/>
                <w:sz w:val="24"/>
                <w:szCs w:val="28"/>
                <w:lang w:eastAsia="ru-RU"/>
              </w:rPr>
              <w:t>ассортимент швейных изделий и технологические параметры обработки их деталей</w:t>
            </w:r>
          </w:p>
        </w:tc>
      </w:tr>
      <w:tr w:rsidR="00ED74B6" w:rsidRPr="00E75098" w:rsidTr="006A61C5">
        <w:trPr>
          <w:trHeight w:val="283"/>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E75098">
              <w:rPr>
                <w:rFonts w:ascii="Times New Roman" w:eastAsia="Calibri" w:hAnsi="Times New Roman" w:cs="Times New Roman"/>
                <w:iCs/>
                <w:color w:val="000000"/>
                <w:sz w:val="24"/>
                <w:szCs w:val="28"/>
              </w:rPr>
              <w:t xml:space="preserve">З 2.2.07 </w:t>
            </w:r>
            <w:r w:rsidRPr="00E75098">
              <w:rPr>
                <w:rFonts w:ascii="Times New Roman" w:eastAsia="Times New Roman" w:hAnsi="Times New Roman" w:cs="Times New Roman"/>
                <w:bCs/>
                <w:sz w:val="24"/>
                <w:szCs w:val="28"/>
                <w:lang w:eastAsia="ru-RU"/>
              </w:rPr>
              <w:t>виды и качество обрабатываемых материалов</w:t>
            </w:r>
          </w:p>
        </w:tc>
      </w:tr>
      <w:tr w:rsidR="00ED74B6" w:rsidRPr="00E75098" w:rsidTr="006A61C5">
        <w:trPr>
          <w:trHeight w:val="283"/>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E75098">
              <w:rPr>
                <w:rFonts w:ascii="Times New Roman" w:eastAsia="Calibri" w:hAnsi="Times New Roman" w:cs="Times New Roman"/>
                <w:iCs/>
                <w:color w:val="000000"/>
                <w:sz w:val="24"/>
                <w:szCs w:val="28"/>
              </w:rPr>
              <w:t xml:space="preserve">З 2.3.06 </w:t>
            </w:r>
            <w:r w:rsidRPr="00E75098">
              <w:rPr>
                <w:rFonts w:ascii="Times New Roman" w:eastAsia="Times New Roman" w:hAnsi="Times New Roman" w:cs="Times New Roman"/>
                <w:bCs/>
                <w:sz w:val="24"/>
                <w:szCs w:val="28"/>
                <w:lang w:eastAsia="ru-RU"/>
              </w:rPr>
              <w:t>виды и качество обрабатываемых материалов</w:t>
            </w:r>
          </w:p>
        </w:tc>
      </w:tr>
      <w:tr w:rsidR="00ED74B6" w:rsidRPr="00E75098" w:rsidTr="006A61C5">
        <w:trPr>
          <w:trHeight w:val="283"/>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57"/>
              <w:jc w:val="both"/>
              <w:rPr>
                <w:rFonts w:ascii="Times New Roman" w:eastAsia="Calibri" w:hAnsi="Times New Roman" w:cs="Times New Roman"/>
                <w:iCs/>
                <w:color w:val="000000"/>
                <w:sz w:val="24"/>
                <w:szCs w:val="28"/>
              </w:rPr>
            </w:pPr>
            <w:r w:rsidRPr="00E75098">
              <w:rPr>
                <w:rFonts w:ascii="Times New Roman" w:eastAsia="Calibri" w:hAnsi="Times New Roman" w:cs="Times New Roman"/>
                <w:iCs/>
                <w:color w:val="000000"/>
                <w:sz w:val="24"/>
                <w:szCs w:val="28"/>
              </w:rPr>
              <w:t xml:space="preserve">З 2.4.06 </w:t>
            </w:r>
            <w:r w:rsidRPr="00E75098">
              <w:rPr>
                <w:rFonts w:ascii="Times New Roman" w:eastAsia="Times New Roman" w:hAnsi="Times New Roman" w:cs="Times New Roman"/>
                <w:bCs/>
                <w:sz w:val="24"/>
                <w:szCs w:val="28"/>
                <w:lang w:eastAsia="ru-RU"/>
              </w:rPr>
              <w:t>способы устранения мелких неполадок обслуживаемых машин</w:t>
            </w:r>
          </w:p>
        </w:tc>
      </w:tr>
      <w:tr w:rsidR="00ED74B6" w:rsidRPr="00E75098" w:rsidTr="006A61C5">
        <w:trPr>
          <w:trHeight w:val="283"/>
        </w:trPr>
        <w:tc>
          <w:tcPr>
            <w:tcW w:w="1352" w:type="dxa"/>
            <w:vMerge/>
          </w:tcPr>
          <w:p w:rsidR="00ED74B6" w:rsidRPr="00E75098"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E75098" w:rsidRDefault="00ED74B6" w:rsidP="006A61C5">
            <w:pPr>
              <w:tabs>
                <w:tab w:val="left" w:pos="174"/>
              </w:tabs>
              <w:spacing w:after="0" w:line="240" w:lineRule="auto"/>
              <w:ind w:left="-57" w:right="-113"/>
              <w:jc w:val="both"/>
              <w:rPr>
                <w:rFonts w:ascii="Times New Roman" w:eastAsia="Calibri" w:hAnsi="Times New Roman" w:cs="Times New Roman"/>
                <w:iCs/>
                <w:color w:val="000000"/>
                <w:spacing w:val="-4"/>
                <w:sz w:val="24"/>
                <w:szCs w:val="28"/>
              </w:rPr>
            </w:pPr>
            <w:r w:rsidRPr="00E75098">
              <w:rPr>
                <w:rFonts w:ascii="Times New Roman" w:eastAsia="Calibri" w:hAnsi="Times New Roman" w:cs="Times New Roman"/>
                <w:iCs/>
                <w:color w:val="000000"/>
                <w:spacing w:val="-4"/>
                <w:sz w:val="24"/>
                <w:szCs w:val="28"/>
              </w:rPr>
              <w:t xml:space="preserve">З 2.5.07 </w:t>
            </w:r>
            <w:r w:rsidRPr="00E75098">
              <w:rPr>
                <w:rFonts w:ascii="Times New Roman" w:eastAsia="Times New Roman" w:hAnsi="Times New Roman" w:cs="Times New Roman"/>
                <w:bCs/>
                <w:sz w:val="24"/>
                <w:szCs w:val="28"/>
                <w:lang w:eastAsia="ru-RU"/>
              </w:rPr>
              <w:t>назначение и принцип работы обслуживаемого оборудования, правила его наладки</w:t>
            </w:r>
          </w:p>
        </w:tc>
      </w:tr>
    </w:tbl>
    <w:p w:rsidR="00ED74B6" w:rsidRPr="00E75098" w:rsidRDefault="00ED74B6" w:rsidP="00ED74B6">
      <w:pPr>
        <w:spacing w:after="0" w:line="240" w:lineRule="auto"/>
        <w:ind w:firstLine="709"/>
        <w:jc w:val="both"/>
        <w:rPr>
          <w:rFonts w:ascii="Times New Roman" w:eastAsia="Times New Roman" w:hAnsi="Times New Roman" w:cs="Times New Roman"/>
          <w:bCs/>
          <w:sz w:val="28"/>
          <w:szCs w:val="28"/>
          <w:lang w:eastAsia="ru-RU"/>
        </w:rPr>
      </w:pPr>
    </w:p>
    <w:p w:rsidR="00ED74B6" w:rsidRPr="00E75098" w:rsidRDefault="00ED74B6" w:rsidP="00ED74B6">
      <w:pPr>
        <w:spacing w:after="0" w:line="240" w:lineRule="auto"/>
        <w:ind w:firstLine="709"/>
        <w:jc w:val="both"/>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sz w:val="28"/>
          <w:szCs w:val="28"/>
          <w:lang w:eastAsia="ru-RU"/>
        </w:rPr>
        <w:t>1.2. Количество часов, отводимое на освоение профессионального модуля:</w:t>
      </w:r>
    </w:p>
    <w:p w:rsidR="00ED74B6" w:rsidRPr="00E75098" w:rsidRDefault="00ED74B6" w:rsidP="00ED74B6">
      <w:pPr>
        <w:spacing w:after="0" w:line="240" w:lineRule="auto"/>
        <w:ind w:firstLine="709"/>
        <w:jc w:val="both"/>
        <w:rPr>
          <w:rFonts w:ascii="Times New Roman" w:eastAsia="Times New Roman" w:hAnsi="Times New Roman" w:cs="Times New Roman"/>
          <w:b/>
          <w:sz w:val="28"/>
          <w:szCs w:val="28"/>
          <w:lang w:eastAsia="ru-RU"/>
        </w:rPr>
      </w:pP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Всего часов – 1008</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в том числе в форме практической подготовки – 732</w:t>
      </w:r>
      <w:r w:rsidRPr="00E75098">
        <w:rPr>
          <w:rFonts w:ascii="Times New Roman" w:eastAsia="Times New Roman" w:hAnsi="Times New Roman" w:cs="Times New Roman"/>
          <w:color w:val="000000"/>
          <w:sz w:val="28"/>
          <w:szCs w:val="28"/>
          <w:lang w:eastAsia="ru-RU"/>
        </w:rPr>
        <w:t xml:space="preserve"> </w:t>
      </w:r>
      <w:r w:rsidRPr="00E75098">
        <w:rPr>
          <w:rFonts w:ascii="Times New Roman" w:eastAsia="Times New Roman" w:hAnsi="Times New Roman" w:cs="Times New Roman"/>
          <w:sz w:val="28"/>
          <w:szCs w:val="28"/>
          <w:lang w:eastAsia="ru-RU"/>
        </w:rPr>
        <w:t>часа</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Из них на освоение МДК – 360 часов</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в том числе самостоятельная работа – 120 часов</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практики, в том числе</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учебная – 396 часов</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sz w:val="28"/>
          <w:szCs w:val="28"/>
          <w:lang w:eastAsia="ru-RU"/>
        </w:rPr>
        <w:t>производственная – 252 часа</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iCs/>
          <w:sz w:val="28"/>
          <w:szCs w:val="28"/>
          <w:lang w:eastAsia="ru-RU"/>
        </w:rPr>
        <w:t>Промежуточная аттестация</w:t>
      </w:r>
      <w:r w:rsidRPr="00E75098">
        <w:rPr>
          <w:rFonts w:ascii="Times New Roman" w:eastAsia="Times New Roman" w:hAnsi="Times New Roman" w:cs="Times New Roman"/>
          <w:sz w:val="28"/>
          <w:szCs w:val="28"/>
          <w:lang w:eastAsia="ru-RU"/>
        </w:rPr>
        <w:t xml:space="preserve"> в форме экзамена (2, 4 семестры), квалификационного экзамена (4 семестр)</w:t>
      </w:r>
      <w:r w:rsidRPr="00E75098">
        <w:rPr>
          <w:rFonts w:ascii="Times New Roman" w:eastAsia="Times New Roman" w:hAnsi="Times New Roman" w:cs="Times New Roman"/>
          <w:bCs/>
          <w:sz w:val="28"/>
          <w:szCs w:val="28"/>
          <w:lang w:eastAsia="ru-RU"/>
        </w:rPr>
        <w:t>.</w:t>
      </w: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pPr>
    </w:p>
    <w:p w:rsidR="00ED74B6" w:rsidRPr="00E75098" w:rsidRDefault="00ED74B6" w:rsidP="00ED74B6">
      <w:pPr>
        <w:spacing w:after="0" w:line="240" w:lineRule="auto"/>
        <w:ind w:firstLine="709"/>
        <w:jc w:val="both"/>
        <w:rPr>
          <w:rFonts w:ascii="Times New Roman" w:eastAsia="Times New Roman" w:hAnsi="Times New Roman" w:cs="Times New Roman"/>
          <w:sz w:val="28"/>
          <w:szCs w:val="28"/>
          <w:lang w:eastAsia="ru-RU"/>
        </w:rPr>
        <w:sectPr w:rsidR="00ED74B6" w:rsidRPr="00E75098" w:rsidSect="00E75098">
          <w:type w:val="continuous"/>
          <w:pgSz w:w="11907" w:h="16840"/>
          <w:pgMar w:top="1134" w:right="567" w:bottom="1134" w:left="1134" w:header="709" w:footer="709" w:gutter="0"/>
          <w:cols w:space="720"/>
        </w:sectPr>
      </w:pPr>
    </w:p>
    <w:p w:rsidR="00ED74B6" w:rsidRPr="00E75098" w:rsidRDefault="00ED74B6" w:rsidP="00ED74B6">
      <w:pPr>
        <w:numPr>
          <w:ilvl w:val="0"/>
          <w:numId w:val="18"/>
        </w:numPr>
        <w:tabs>
          <w:tab w:val="left" w:pos="284"/>
        </w:tabs>
        <w:spacing w:after="0" w:line="240" w:lineRule="auto"/>
        <w:jc w:val="center"/>
        <w:rPr>
          <w:rFonts w:ascii="Times New Roman" w:eastAsia="Times New Roman" w:hAnsi="Times New Roman" w:cs="Times New Roman"/>
          <w:b/>
          <w:caps/>
          <w:sz w:val="28"/>
          <w:szCs w:val="28"/>
          <w:lang w:eastAsia="ru-RU"/>
        </w:rPr>
      </w:pPr>
      <w:r w:rsidRPr="00E75098">
        <w:rPr>
          <w:rFonts w:ascii="Times New Roman" w:eastAsia="Times New Roman" w:hAnsi="Times New Roman" w:cs="Times New Roman"/>
          <w:b/>
          <w:caps/>
          <w:sz w:val="28"/>
          <w:szCs w:val="28"/>
          <w:lang w:eastAsia="ru-RU"/>
        </w:rPr>
        <w:lastRenderedPageBreak/>
        <w:t>Структура и содержание профессионального модуля</w:t>
      </w:r>
    </w:p>
    <w:p w:rsidR="00ED74B6" w:rsidRPr="00E75098" w:rsidRDefault="00ED74B6" w:rsidP="00ED74B6">
      <w:pPr>
        <w:spacing w:after="0" w:line="240" w:lineRule="auto"/>
        <w:jc w:val="center"/>
        <w:rPr>
          <w:rFonts w:ascii="Times New Roman" w:eastAsia="Times New Roman" w:hAnsi="Times New Roman" w:cs="Times New Roman"/>
          <w:b/>
          <w:color w:val="000000"/>
          <w:spacing w:val="-4"/>
          <w:sz w:val="28"/>
          <w:szCs w:val="28"/>
          <w:lang w:eastAsia="ru-RU"/>
        </w:rPr>
      </w:pPr>
      <w:r w:rsidRPr="00E75098">
        <w:rPr>
          <w:rFonts w:ascii="Times New Roman" w:eastAsia="Times New Roman" w:hAnsi="Times New Roman" w:cs="Times New Roman"/>
          <w:b/>
          <w:color w:val="000000"/>
          <w:spacing w:val="-4"/>
          <w:sz w:val="28"/>
          <w:szCs w:val="28"/>
          <w:lang w:eastAsia="ru-RU"/>
        </w:rPr>
        <w:t>ПМ.02 ВЫПОЛНЕНИЕ РАБОТ ПО ОБРАБОТКЕ</w:t>
      </w:r>
    </w:p>
    <w:p w:rsidR="00ED74B6" w:rsidRPr="00E75098" w:rsidRDefault="00ED74B6" w:rsidP="00ED74B6">
      <w:pPr>
        <w:tabs>
          <w:tab w:val="left" w:pos="284"/>
        </w:tabs>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color w:val="000000"/>
          <w:spacing w:val="-4"/>
          <w:sz w:val="28"/>
          <w:szCs w:val="28"/>
          <w:lang w:eastAsia="ru-RU"/>
        </w:rPr>
        <w:t>ТЕКСТИЛЬНЫХ ИЗДЕЛИЙ ИЗ РАЗЛИЧНЫХ МАТЕРИАЛОВ</w:t>
      </w:r>
    </w:p>
    <w:p w:rsidR="00ED74B6" w:rsidRPr="00E75098" w:rsidRDefault="00ED74B6" w:rsidP="00ED74B6">
      <w:pPr>
        <w:tabs>
          <w:tab w:val="left" w:pos="284"/>
        </w:tabs>
        <w:spacing w:after="0" w:line="240" w:lineRule="auto"/>
        <w:jc w:val="center"/>
        <w:rPr>
          <w:rFonts w:ascii="Times New Roman" w:eastAsia="Times New Roman" w:hAnsi="Times New Roman" w:cs="Times New Roman"/>
          <w:b/>
          <w:caps/>
          <w:sz w:val="28"/>
          <w:szCs w:val="28"/>
          <w:lang w:eastAsia="ru-RU"/>
        </w:rPr>
      </w:pPr>
    </w:p>
    <w:p w:rsidR="00ED74B6" w:rsidRPr="00E75098" w:rsidRDefault="00ED74B6" w:rsidP="00ED74B6">
      <w:pPr>
        <w:spacing w:after="0" w:line="240" w:lineRule="auto"/>
        <w:ind w:firstLine="709"/>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sz w:val="28"/>
          <w:szCs w:val="28"/>
          <w:lang w:eastAsia="ru-RU"/>
        </w:rPr>
        <w:t>2.1. Структура профессионального модуля</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7"/>
        <w:gridCol w:w="3515"/>
        <w:gridCol w:w="878"/>
        <w:gridCol w:w="964"/>
        <w:gridCol w:w="710"/>
        <w:gridCol w:w="1719"/>
        <w:gridCol w:w="1276"/>
        <w:gridCol w:w="1132"/>
        <w:gridCol w:w="1279"/>
        <w:gridCol w:w="18"/>
        <w:gridCol w:w="1147"/>
        <w:gridCol w:w="1132"/>
      </w:tblGrid>
      <w:tr w:rsidR="00ED74B6" w:rsidRPr="00E75098" w:rsidTr="006A61C5">
        <w:trPr>
          <w:trHeight w:val="283"/>
        </w:trPr>
        <w:tc>
          <w:tcPr>
            <w:tcW w:w="499" w:type="pct"/>
            <w:vMerge w:val="restart"/>
            <w:tcBorders>
              <w:bottom w:val="single" w:sz="4" w:space="0" w:color="auto"/>
            </w:tcBorders>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Коды </w:t>
            </w:r>
            <w:proofErr w:type="spellStart"/>
            <w:r w:rsidRPr="00E75098">
              <w:rPr>
                <w:rFonts w:ascii="Times New Roman" w:eastAsia="Times New Roman" w:hAnsi="Times New Roman" w:cs="Times New Roman"/>
                <w:sz w:val="24"/>
                <w:szCs w:val="24"/>
                <w:lang w:eastAsia="ru-RU"/>
              </w:rPr>
              <w:t>профессио</w:t>
            </w:r>
            <w:proofErr w:type="spellEnd"/>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roofErr w:type="spellStart"/>
            <w:r w:rsidRPr="00E75098">
              <w:rPr>
                <w:rFonts w:ascii="Times New Roman" w:eastAsia="Times New Roman" w:hAnsi="Times New Roman" w:cs="Times New Roman"/>
                <w:sz w:val="24"/>
                <w:szCs w:val="24"/>
                <w:lang w:eastAsia="ru-RU"/>
              </w:rPr>
              <w:t>нальных</w:t>
            </w:r>
            <w:proofErr w:type="spellEnd"/>
            <w:r w:rsidRPr="00E75098">
              <w:rPr>
                <w:rFonts w:ascii="Times New Roman" w:eastAsia="Times New Roman" w:hAnsi="Times New Roman" w:cs="Times New Roman"/>
                <w:sz w:val="24"/>
                <w:szCs w:val="24"/>
                <w:lang w:eastAsia="ru-RU"/>
              </w:rPr>
              <w:t xml:space="preserve"> общих компетенций</w:t>
            </w:r>
          </w:p>
        </w:tc>
        <w:tc>
          <w:tcPr>
            <w:tcW w:w="1149" w:type="pct"/>
            <w:vMerge w:val="restart"/>
            <w:tcBorders>
              <w:bottom w:val="single" w:sz="4" w:space="0" w:color="auto"/>
            </w:tcBorders>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Наименования разделов профессионального модуля</w:t>
            </w:r>
          </w:p>
        </w:tc>
        <w:tc>
          <w:tcPr>
            <w:tcW w:w="287" w:type="pct"/>
            <w:vMerge w:val="restart"/>
            <w:tcBorders>
              <w:bottom w:val="single" w:sz="4" w:space="0" w:color="auto"/>
            </w:tcBorders>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iCs/>
                <w:sz w:val="24"/>
                <w:szCs w:val="24"/>
                <w:lang w:eastAsia="ru-RU"/>
              </w:rPr>
            </w:pPr>
            <w:r w:rsidRPr="00E75098">
              <w:rPr>
                <w:rFonts w:ascii="Times New Roman" w:eastAsia="Times New Roman" w:hAnsi="Times New Roman" w:cs="Times New Roman"/>
                <w:iCs/>
                <w:sz w:val="24"/>
                <w:szCs w:val="24"/>
                <w:lang w:eastAsia="ru-RU"/>
              </w:rPr>
              <w:t>Всего,</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iCs/>
                <w:sz w:val="24"/>
                <w:szCs w:val="24"/>
                <w:lang w:eastAsia="ru-RU"/>
              </w:rPr>
              <w:t>час.</w:t>
            </w:r>
          </w:p>
        </w:tc>
        <w:tc>
          <w:tcPr>
            <w:tcW w:w="315" w:type="pct"/>
            <w:vMerge w:val="restart"/>
            <w:tcBorders>
              <w:bottom w:val="single" w:sz="4" w:space="0" w:color="auto"/>
            </w:tcBorders>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iCs/>
                <w:sz w:val="24"/>
                <w:szCs w:val="24"/>
                <w:lang w:eastAsia="ru-RU"/>
              </w:rPr>
            </w:pPr>
            <w:r w:rsidRPr="00E75098">
              <w:rPr>
                <w:rFonts w:ascii="Times New Roman" w:eastAsia="Times New Roman" w:hAnsi="Times New Roman" w:cs="Times New Roman"/>
                <w:iCs/>
                <w:sz w:val="24"/>
                <w:szCs w:val="24"/>
                <w:lang w:eastAsia="ru-RU"/>
              </w:rPr>
              <w:t>В т.ч. в форме практической. подготовки</w:t>
            </w:r>
          </w:p>
        </w:tc>
        <w:tc>
          <w:tcPr>
            <w:tcW w:w="2750" w:type="pct"/>
            <w:gridSpan w:val="8"/>
            <w:tcBorders>
              <w:bottom w:val="single" w:sz="4" w:space="0" w:color="auto"/>
            </w:tcBorders>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Объем профессионального модуля, </w:t>
            </w:r>
            <w:proofErr w:type="spellStart"/>
            <w:r w:rsidRPr="00E75098">
              <w:rPr>
                <w:rFonts w:ascii="Times New Roman" w:eastAsia="Times New Roman" w:hAnsi="Times New Roman" w:cs="Times New Roman"/>
                <w:sz w:val="24"/>
                <w:szCs w:val="24"/>
                <w:lang w:eastAsia="ru-RU"/>
              </w:rPr>
              <w:t>ак</w:t>
            </w:r>
            <w:proofErr w:type="spellEnd"/>
            <w:r w:rsidRPr="00E75098">
              <w:rPr>
                <w:rFonts w:ascii="Times New Roman" w:eastAsia="Times New Roman" w:hAnsi="Times New Roman" w:cs="Times New Roman"/>
                <w:sz w:val="24"/>
                <w:szCs w:val="24"/>
                <w:lang w:eastAsia="ru-RU"/>
              </w:rPr>
              <w:t>. час.</w:t>
            </w:r>
          </w:p>
        </w:tc>
      </w:tr>
      <w:tr w:rsidR="00ED74B6" w:rsidRPr="00E75098" w:rsidTr="006A61C5">
        <w:trPr>
          <w:trHeight w:val="58"/>
        </w:trPr>
        <w:tc>
          <w:tcPr>
            <w:tcW w:w="499" w:type="pct"/>
            <w:vMerge/>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1149" w:type="pct"/>
            <w:vMerge/>
            <w:vAlign w:val="center"/>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287" w:type="pct"/>
            <w:vMerge/>
            <w:vAlign w:val="center"/>
          </w:tcPr>
          <w:p w:rsidR="00ED74B6" w:rsidRPr="00E75098" w:rsidRDefault="00ED74B6" w:rsidP="006A61C5">
            <w:pPr>
              <w:spacing w:after="0" w:line="240" w:lineRule="auto"/>
              <w:ind w:left="-57" w:right="-57"/>
              <w:rPr>
                <w:rFonts w:ascii="Times New Roman" w:eastAsia="Times New Roman" w:hAnsi="Times New Roman" w:cs="Times New Roman"/>
                <w:i/>
                <w:iCs/>
                <w:sz w:val="24"/>
                <w:szCs w:val="24"/>
                <w:lang w:eastAsia="ru-RU"/>
              </w:rPr>
            </w:pPr>
          </w:p>
        </w:tc>
        <w:tc>
          <w:tcPr>
            <w:tcW w:w="315" w:type="pct"/>
            <w:vMerge/>
            <w:shd w:val="clear" w:color="auto" w:fill="FFFF00"/>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2005" w:type="pct"/>
            <w:gridSpan w:val="6"/>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Обучение по МДК</w:t>
            </w:r>
          </w:p>
        </w:tc>
        <w:tc>
          <w:tcPr>
            <w:tcW w:w="745" w:type="pct"/>
            <w:gridSpan w:val="2"/>
            <w:vMerge w:val="restar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Практики</w:t>
            </w:r>
          </w:p>
        </w:tc>
      </w:tr>
      <w:tr w:rsidR="00ED74B6" w:rsidRPr="00E75098" w:rsidTr="006A61C5">
        <w:tc>
          <w:tcPr>
            <w:tcW w:w="499" w:type="pct"/>
            <w:vMerge/>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1149" w:type="pct"/>
            <w:vMerge/>
            <w:vAlign w:val="center"/>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287" w:type="pct"/>
            <w:vMerge/>
            <w:vAlign w:val="center"/>
          </w:tcPr>
          <w:p w:rsidR="00ED74B6" w:rsidRPr="00E75098" w:rsidRDefault="00ED74B6" w:rsidP="006A61C5">
            <w:pPr>
              <w:spacing w:after="0" w:line="240" w:lineRule="auto"/>
              <w:ind w:left="-57" w:right="-57"/>
              <w:rPr>
                <w:rFonts w:ascii="Times New Roman" w:eastAsia="Times New Roman" w:hAnsi="Times New Roman" w:cs="Times New Roman"/>
                <w:i/>
                <w:iCs/>
                <w:sz w:val="24"/>
                <w:szCs w:val="24"/>
                <w:lang w:eastAsia="ru-RU"/>
              </w:rPr>
            </w:pPr>
          </w:p>
        </w:tc>
        <w:tc>
          <w:tcPr>
            <w:tcW w:w="315" w:type="pct"/>
            <w:vMerge/>
            <w:shd w:val="clear" w:color="auto" w:fill="FFFF00"/>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232" w:type="pct"/>
            <w:vMerge w:val="restar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Всего</w:t>
            </w:r>
          </w:p>
        </w:tc>
        <w:tc>
          <w:tcPr>
            <w:tcW w:w="1773" w:type="pct"/>
            <w:gridSpan w:val="5"/>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В том числе</w:t>
            </w:r>
          </w:p>
        </w:tc>
        <w:tc>
          <w:tcPr>
            <w:tcW w:w="745" w:type="pct"/>
            <w:gridSpan w:val="2"/>
            <w:vMerge/>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p>
        </w:tc>
      </w:tr>
      <w:tr w:rsidR="00ED74B6" w:rsidRPr="00E75098" w:rsidTr="006A61C5">
        <w:trPr>
          <w:cantSplit/>
          <w:trHeight w:val="737"/>
        </w:trPr>
        <w:tc>
          <w:tcPr>
            <w:tcW w:w="499" w:type="pct"/>
            <w:vMerge/>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1149" w:type="pct"/>
            <w:vMerge/>
            <w:vAlign w:val="center"/>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287" w:type="pct"/>
            <w:vMerge/>
            <w:vAlign w:val="center"/>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315" w:type="pct"/>
            <w:vMerge/>
            <w:shd w:val="clear" w:color="auto" w:fill="FFFF00"/>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p>
        </w:tc>
        <w:tc>
          <w:tcPr>
            <w:tcW w:w="232" w:type="pct"/>
            <w:vMerge/>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p>
        </w:tc>
        <w:tc>
          <w:tcPr>
            <w:tcW w:w="562" w:type="pc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Лабораторных</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и практических</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color w:val="000000"/>
                <w:sz w:val="24"/>
                <w:szCs w:val="24"/>
                <w:lang w:eastAsia="ru-RU"/>
              </w:rPr>
              <w:t>занятий</w:t>
            </w:r>
          </w:p>
        </w:tc>
        <w:tc>
          <w:tcPr>
            <w:tcW w:w="417" w:type="pc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r w:rsidRPr="00E75098">
              <w:rPr>
                <w:rFonts w:ascii="Times New Roman" w:eastAsia="Times New Roman" w:hAnsi="Times New Roman" w:cs="Times New Roman"/>
                <w:sz w:val="24"/>
                <w:szCs w:val="24"/>
                <w:lang w:eastAsia="ru-RU"/>
              </w:rPr>
              <w:t>Курсовых работ (проектов)</w:t>
            </w:r>
          </w:p>
        </w:tc>
        <w:tc>
          <w:tcPr>
            <w:tcW w:w="370" w:type="pc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Самостоятельная</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sz w:val="24"/>
                <w:szCs w:val="24"/>
                <w:lang w:eastAsia="ru-RU"/>
              </w:rPr>
              <w:t>работа</w:t>
            </w:r>
          </w:p>
        </w:tc>
        <w:tc>
          <w:tcPr>
            <w:tcW w:w="424" w:type="pct"/>
            <w:gridSpan w:val="2"/>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pacing w:val="-2"/>
                <w:sz w:val="24"/>
                <w:szCs w:val="24"/>
                <w:lang w:eastAsia="ru-RU"/>
              </w:rPr>
            </w:pPr>
            <w:r w:rsidRPr="00E75098">
              <w:rPr>
                <w:rFonts w:ascii="Times New Roman" w:eastAsia="Times New Roman" w:hAnsi="Times New Roman" w:cs="Times New Roman"/>
                <w:spacing w:val="-2"/>
                <w:sz w:val="24"/>
                <w:szCs w:val="24"/>
                <w:lang w:eastAsia="ru-RU"/>
              </w:rPr>
              <w:t>Промежуточная аттестация</w:t>
            </w:r>
          </w:p>
        </w:tc>
        <w:tc>
          <w:tcPr>
            <w:tcW w:w="375" w:type="pc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sz w:val="24"/>
                <w:szCs w:val="24"/>
                <w:lang w:eastAsia="ru-RU"/>
              </w:rPr>
              <w:t>Учебная</w:t>
            </w:r>
          </w:p>
        </w:tc>
        <w:tc>
          <w:tcPr>
            <w:tcW w:w="370" w:type="pc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sz w:val="24"/>
                <w:szCs w:val="24"/>
                <w:lang w:eastAsia="ru-RU"/>
              </w:rPr>
              <w:t>Производственная</w:t>
            </w:r>
          </w:p>
        </w:tc>
      </w:tr>
      <w:tr w:rsidR="00ED74B6" w:rsidRPr="00E75098" w:rsidTr="006A61C5">
        <w:trPr>
          <w:trHeight w:val="283"/>
        </w:trPr>
        <w:tc>
          <w:tcPr>
            <w:tcW w:w="499"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1149"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8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w:t>
            </w:r>
          </w:p>
        </w:tc>
        <w:tc>
          <w:tcPr>
            <w:tcW w:w="31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4</w:t>
            </w:r>
          </w:p>
        </w:tc>
        <w:tc>
          <w:tcPr>
            <w:tcW w:w="23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5</w:t>
            </w:r>
          </w:p>
        </w:tc>
        <w:tc>
          <w:tcPr>
            <w:tcW w:w="5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6</w:t>
            </w:r>
          </w:p>
        </w:tc>
        <w:tc>
          <w:tcPr>
            <w:tcW w:w="41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7</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8</w:t>
            </w:r>
          </w:p>
        </w:tc>
        <w:tc>
          <w:tcPr>
            <w:tcW w:w="424" w:type="pct"/>
            <w:gridSpan w:val="2"/>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9</w:t>
            </w:r>
          </w:p>
        </w:tc>
        <w:tc>
          <w:tcPr>
            <w:tcW w:w="37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10</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11</w:t>
            </w:r>
          </w:p>
        </w:tc>
      </w:tr>
      <w:tr w:rsidR="00ED74B6" w:rsidRPr="00E75098" w:rsidTr="006A61C5">
        <w:tc>
          <w:tcPr>
            <w:tcW w:w="49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2.1, ПК 2.2</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2.3</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ОК 1‒ОК 7</w:t>
            </w:r>
          </w:p>
        </w:tc>
        <w:tc>
          <w:tcPr>
            <w:tcW w:w="114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Раздел 1. Основы технологии одежды</w:t>
            </w:r>
          </w:p>
        </w:tc>
        <w:tc>
          <w:tcPr>
            <w:tcW w:w="287"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135</w:t>
            </w:r>
          </w:p>
        </w:tc>
        <w:tc>
          <w:tcPr>
            <w:tcW w:w="315" w:type="pct"/>
            <w:vAlign w:val="center"/>
          </w:tcPr>
          <w:p w:rsidR="00ED74B6" w:rsidRPr="00E75098" w:rsidRDefault="00ED74B6" w:rsidP="006A61C5">
            <w:pPr>
              <w:spacing w:after="0" w:line="240" w:lineRule="auto"/>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86</w:t>
            </w:r>
          </w:p>
        </w:tc>
        <w:tc>
          <w:tcPr>
            <w:tcW w:w="23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63</w:t>
            </w:r>
          </w:p>
        </w:tc>
        <w:tc>
          <w:tcPr>
            <w:tcW w:w="5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color w:val="000000"/>
                <w:sz w:val="24"/>
                <w:szCs w:val="24"/>
                <w:lang w:eastAsia="ru-RU"/>
              </w:rPr>
              <w:t>14</w:t>
            </w:r>
          </w:p>
        </w:tc>
        <w:tc>
          <w:tcPr>
            <w:tcW w:w="41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21</w:t>
            </w:r>
          </w:p>
        </w:tc>
        <w:tc>
          <w:tcPr>
            <w:tcW w:w="424" w:type="pct"/>
            <w:gridSpan w:val="2"/>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w:t>
            </w:r>
          </w:p>
        </w:tc>
        <w:tc>
          <w:tcPr>
            <w:tcW w:w="37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72</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w:t>
            </w:r>
          </w:p>
        </w:tc>
      </w:tr>
      <w:tr w:rsidR="00ED74B6" w:rsidRPr="00E75098" w:rsidTr="006A61C5">
        <w:trPr>
          <w:trHeight w:val="314"/>
        </w:trPr>
        <w:tc>
          <w:tcPr>
            <w:tcW w:w="49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2.1, ПК 2.2</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2.3</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ОК 1‒ОК 7</w:t>
            </w:r>
          </w:p>
        </w:tc>
        <w:tc>
          <w:tcPr>
            <w:tcW w:w="114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Раздел 2. Обработка деталей и узлов изделий без подкладки</w:t>
            </w:r>
          </w:p>
        </w:tc>
        <w:tc>
          <w:tcPr>
            <w:tcW w:w="287"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396</w:t>
            </w:r>
          </w:p>
        </w:tc>
        <w:tc>
          <w:tcPr>
            <w:tcW w:w="315" w:type="pct"/>
            <w:vAlign w:val="center"/>
          </w:tcPr>
          <w:p w:rsidR="00ED74B6" w:rsidRPr="00E75098" w:rsidRDefault="00ED74B6" w:rsidP="006A61C5">
            <w:pPr>
              <w:spacing w:after="0" w:line="240" w:lineRule="auto"/>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312</w:t>
            </w:r>
          </w:p>
        </w:tc>
        <w:tc>
          <w:tcPr>
            <w:tcW w:w="23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108</w:t>
            </w:r>
          </w:p>
        </w:tc>
        <w:tc>
          <w:tcPr>
            <w:tcW w:w="5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color w:val="000000"/>
                <w:sz w:val="24"/>
                <w:szCs w:val="24"/>
                <w:lang w:eastAsia="ru-RU"/>
              </w:rPr>
              <w:t>24</w:t>
            </w:r>
          </w:p>
        </w:tc>
        <w:tc>
          <w:tcPr>
            <w:tcW w:w="41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36</w:t>
            </w:r>
          </w:p>
        </w:tc>
        <w:tc>
          <w:tcPr>
            <w:tcW w:w="424" w:type="pct"/>
            <w:gridSpan w:val="2"/>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Э</w:t>
            </w:r>
          </w:p>
        </w:tc>
        <w:tc>
          <w:tcPr>
            <w:tcW w:w="37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144</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144</w:t>
            </w:r>
          </w:p>
        </w:tc>
      </w:tr>
      <w:tr w:rsidR="00ED74B6" w:rsidRPr="00E75098" w:rsidTr="006A61C5">
        <w:trPr>
          <w:trHeight w:val="314"/>
        </w:trPr>
        <w:tc>
          <w:tcPr>
            <w:tcW w:w="49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2.1, ПК 2.2</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2.3</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ОК 1‒ОК 7</w:t>
            </w:r>
          </w:p>
        </w:tc>
        <w:tc>
          <w:tcPr>
            <w:tcW w:w="114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Раздел 3. Обработка деталей и узлов изделий с подкладкой</w:t>
            </w:r>
          </w:p>
        </w:tc>
        <w:tc>
          <w:tcPr>
            <w:tcW w:w="287"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201</w:t>
            </w:r>
          </w:p>
        </w:tc>
        <w:tc>
          <w:tcPr>
            <w:tcW w:w="315" w:type="pct"/>
            <w:vAlign w:val="center"/>
          </w:tcPr>
          <w:p w:rsidR="00ED74B6" w:rsidRPr="00E75098" w:rsidRDefault="00ED74B6" w:rsidP="006A61C5">
            <w:pPr>
              <w:spacing w:after="0" w:line="240" w:lineRule="auto"/>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130</w:t>
            </w:r>
          </w:p>
        </w:tc>
        <w:tc>
          <w:tcPr>
            <w:tcW w:w="23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93</w:t>
            </w:r>
          </w:p>
        </w:tc>
        <w:tc>
          <w:tcPr>
            <w:tcW w:w="5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22</w:t>
            </w:r>
          </w:p>
        </w:tc>
        <w:tc>
          <w:tcPr>
            <w:tcW w:w="41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31</w:t>
            </w:r>
          </w:p>
        </w:tc>
        <w:tc>
          <w:tcPr>
            <w:tcW w:w="424" w:type="pct"/>
            <w:gridSpan w:val="2"/>
            <w:vAlign w:val="center"/>
          </w:tcPr>
          <w:p w:rsidR="00ED74B6" w:rsidRPr="00E75098" w:rsidRDefault="00ED74B6" w:rsidP="006A61C5">
            <w:pPr>
              <w:spacing w:line="240" w:lineRule="auto"/>
              <w:ind w:left="-57" w:right="-57"/>
              <w:jc w:val="center"/>
              <w:rPr>
                <w:rFonts w:ascii="Times New Roman" w:eastAsia="Times New Roman" w:hAnsi="Times New Roman" w:cs="Times New Roman"/>
                <w:color w:val="000000"/>
                <w:sz w:val="24"/>
                <w:szCs w:val="24"/>
                <w:lang w:eastAsia="ru-RU"/>
              </w:rPr>
            </w:pPr>
          </w:p>
        </w:tc>
        <w:tc>
          <w:tcPr>
            <w:tcW w:w="37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108</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w:t>
            </w:r>
          </w:p>
        </w:tc>
      </w:tr>
      <w:tr w:rsidR="00ED74B6" w:rsidRPr="00E75098" w:rsidTr="006A61C5">
        <w:trPr>
          <w:trHeight w:val="314"/>
        </w:trPr>
        <w:tc>
          <w:tcPr>
            <w:tcW w:w="49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2.1, ПК 2.2</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2.3</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ОК 1‒ОК 7</w:t>
            </w:r>
          </w:p>
        </w:tc>
        <w:tc>
          <w:tcPr>
            <w:tcW w:w="114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Раздел 4. Особенности обработки изделий из различных материалов</w:t>
            </w:r>
          </w:p>
        </w:tc>
        <w:tc>
          <w:tcPr>
            <w:tcW w:w="287"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222</w:t>
            </w:r>
          </w:p>
        </w:tc>
        <w:tc>
          <w:tcPr>
            <w:tcW w:w="315" w:type="pct"/>
            <w:vAlign w:val="center"/>
          </w:tcPr>
          <w:p w:rsidR="00ED74B6" w:rsidRPr="00E75098" w:rsidRDefault="00ED74B6" w:rsidP="006A61C5">
            <w:pPr>
              <w:spacing w:after="0" w:line="240" w:lineRule="auto"/>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186</w:t>
            </w:r>
          </w:p>
        </w:tc>
        <w:tc>
          <w:tcPr>
            <w:tcW w:w="23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42</w:t>
            </w:r>
          </w:p>
        </w:tc>
        <w:tc>
          <w:tcPr>
            <w:tcW w:w="5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6</w:t>
            </w:r>
          </w:p>
        </w:tc>
        <w:tc>
          <w:tcPr>
            <w:tcW w:w="41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14</w:t>
            </w:r>
          </w:p>
        </w:tc>
        <w:tc>
          <w:tcPr>
            <w:tcW w:w="424" w:type="pct"/>
            <w:gridSpan w:val="2"/>
            <w:vMerge w:val="restart"/>
            <w:vAlign w:val="center"/>
          </w:tcPr>
          <w:p w:rsidR="00ED74B6" w:rsidRPr="00E75098" w:rsidRDefault="00ED74B6" w:rsidP="006A61C5">
            <w:pPr>
              <w:spacing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Э</w:t>
            </w:r>
          </w:p>
        </w:tc>
        <w:tc>
          <w:tcPr>
            <w:tcW w:w="37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72</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108</w:t>
            </w:r>
          </w:p>
        </w:tc>
      </w:tr>
      <w:tr w:rsidR="00ED74B6" w:rsidRPr="00E75098" w:rsidTr="006A61C5">
        <w:trPr>
          <w:trHeight w:val="314"/>
        </w:trPr>
        <w:tc>
          <w:tcPr>
            <w:tcW w:w="49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ПК 2.4, ПК 2.5</w:t>
            </w:r>
          </w:p>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ОК 1‒ОК 7</w:t>
            </w:r>
          </w:p>
        </w:tc>
        <w:tc>
          <w:tcPr>
            <w:tcW w:w="114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Раздел 5. Оборудование швейного производства</w:t>
            </w:r>
          </w:p>
        </w:tc>
        <w:tc>
          <w:tcPr>
            <w:tcW w:w="287"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54</w:t>
            </w:r>
          </w:p>
        </w:tc>
        <w:tc>
          <w:tcPr>
            <w:tcW w:w="315" w:type="pct"/>
            <w:vAlign w:val="center"/>
          </w:tcPr>
          <w:p w:rsidR="00ED74B6" w:rsidRPr="00E75098" w:rsidRDefault="00ED74B6" w:rsidP="006A61C5">
            <w:pPr>
              <w:spacing w:after="0" w:line="240" w:lineRule="auto"/>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18</w:t>
            </w:r>
          </w:p>
        </w:tc>
        <w:tc>
          <w:tcPr>
            <w:tcW w:w="23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54</w:t>
            </w:r>
          </w:p>
        </w:tc>
        <w:tc>
          <w:tcPr>
            <w:tcW w:w="5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18</w:t>
            </w:r>
          </w:p>
        </w:tc>
        <w:tc>
          <w:tcPr>
            <w:tcW w:w="41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18</w:t>
            </w:r>
          </w:p>
        </w:tc>
        <w:tc>
          <w:tcPr>
            <w:tcW w:w="424" w:type="pct"/>
            <w:gridSpan w:val="2"/>
            <w:vMerge/>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w:t>
            </w:r>
          </w:p>
        </w:tc>
        <w:tc>
          <w:tcPr>
            <w:tcW w:w="370"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w:t>
            </w:r>
          </w:p>
        </w:tc>
      </w:tr>
      <w:tr w:rsidR="00ED74B6" w:rsidRPr="00E75098" w:rsidTr="006A61C5">
        <w:tc>
          <w:tcPr>
            <w:tcW w:w="499" w:type="pct"/>
          </w:tcPr>
          <w:p w:rsidR="00ED74B6" w:rsidRPr="00E75098" w:rsidRDefault="00ED74B6" w:rsidP="006A61C5">
            <w:pPr>
              <w:spacing w:after="0" w:line="240" w:lineRule="auto"/>
              <w:ind w:left="-57" w:right="-57"/>
              <w:rPr>
                <w:rFonts w:ascii="Times New Roman" w:eastAsia="Times New Roman" w:hAnsi="Times New Roman" w:cs="Times New Roman"/>
                <w:i/>
                <w:color w:val="000000"/>
                <w:sz w:val="24"/>
                <w:szCs w:val="24"/>
                <w:lang w:eastAsia="ru-RU"/>
              </w:rPr>
            </w:pPr>
          </w:p>
        </w:tc>
        <w:tc>
          <w:tcPr>
            <w:tcW w:w="1149" w:type="pct"/>
          </w:tcPr>
          <w:p w:rsidR="00ED74B6" w:rsidRPr="00E75098" w:rsidRDefault="00ED74B6" w:rsidP="006A61C5">
            <w:pPr>
              <w:suppressAutoHyphen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Производственная практика</w:t>
            </w:r>
          </w:p>
          <w:p w:rsidR="00ED74B6" w:rsidRPr="00E75098" w:rsidRDefault="00ED74B6" w:rsidP="006A61C5">
            <w:pPr>
              <w:suppressAutoHyphen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(по профилю специальности), часов</w:t>
            </w:r>
          </w:p>
          <w:p w:rsidR="00ED74B6" w:rsidRPr="00E75098" w:rsidRDefault="00ED74B6" w:rsidP="006A61C5">
            <w:pPr>
              <w:suppressAutoHyphen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i/>
                <w:color w:val="000000"/>
                <w:sz w:val="24"/>
                <w:szCs w:val="24"/>
                <w:lang w:eastAsia="ru-RU"/>
              </w:rPr>
              <w:t>(если предусмотрена итоговая (концентрированная практика</w:t>
            </w:r>
            <w:r w:rsidRPr="00E75098">
              <w:rPr>
                <w:rFonts w:ascii="Times New Roman" w:eastAsia="Times New Roman" w:hAnsi="Times New Roman" w:cs="Times New Roman"/>
                <w:color w:val="000000"/>
                <w:sz w:val="24"/>
                <w:szCs w:val="24"/>
                <w:lang w:eastAsia="ru-RU"/>
              </w:rPr>
              <w:t>)</w:t>
            </w:r>
          </w:p>
        </w:tc>
        <w:tc>
          <w:tcPr>
            <w:tcW w:w="287" w:type="pc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bCs/>
                <w:color w:val="000000"/>
                <w:sz w:val="24"/>
                <w:szCs w:val="24"/>
                <w:lang w:eastAsia="ru-RU"/>
              </w:rPr>
            </w:pPr>
          </w:p>
        </w:tc>
        <w:tc>
          <w:tcPr>
            <w:tcW w:w="315" w:type="pct"/>
            <w:shd w:val="clear" w:color="auto" w:fill="C0C0C0"/>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232" w:type="pct"/>
            <w:shd w:val="clear" w:color="auto" w:fill="C0C0C0"/>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c>
          <w:tcPr>
            <w:tcW w:w="562" w:type="pct"/>
            <w:shd w:val="clear" w:color="auto" w:fill="C0C0C0"/>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c>
          <w:tcPr>
            <w:tcW w:w="1586" w:type="pct"/>
            <w:gridSpan w:val="5"/>
            <w:shd w:val="clear" w:color="auto" w:fill="C0C0C0"/>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370" w:type="pct"/>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75098" w:rsidTr="006A61C5">
        <w:tc>
          <w:tcPr>
            <w:tcW w:w="5000" w:type="pct"/>
            <w:gridSpan w:val="12"/>
          </w:tcPr>
          <w:p w:rsidR="00ED74B6" w:rsidRPr="00E75098" w:rsidRDefault="00ED74B6" w:rsidP="006A61C5">
            <w:pPr>
              <w:suppressAutoHyphen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 xml:space="preserve">Промежуточная аттестация в форме экзамена (2, 4 семестры), </w:t>
            </w:r>
            <w:proofErr w:type="spellStart"/>
            <w:r w:rsidRPr="00E75098">
              <w:rPr>
                <w:rFonts w:ascii="Times New Roman" w:eastAsia="Times New Roman" w:hAnsi="Times New Roman" w:cs="Times New Roman"/>
                <w:b/>
                <w:color w:val="000000"/>
                <w:sz w:val="24"/>
                <w:szCs w:val="24"/>
                <w:lang w:eastAsia="ru-RU"/>
              </w:rPr>
              <w:t>квалифика-ционного</w:t>
            </w:r>
            <w:proofErr w:type="spellEnd"/>
            <w:r w:rsidRPr="00E75098">
              <w:rPr>
                <w:rFonts w:ascii="Times New Roman" w:eastAsia="Times New Roman" w:hAnsi="Times New Roman" w:cs="Times New Roman"/>
                <w:b/>
                <w:color w:val="000000"/>
                <w:sz w:val="24"/>
                <w:szCs w:val="24"/>
                <w:lang w:eastAsia="ru-RU"/>
              </w:rPr>
              <w:t xml:space="preserve"> экзамена (4 семестр)</w:t>
            </w:r>
          </w:p>
        </w:tc>
      </w:tr>
      <w:tr w:rsidR="00ED74B6" w:rsidRPr="00E75098" w:rsidTr="006A61C5">
        <w:trPr>
          <w:trHeight w:val="283"/>
        </w:trPr>
        <w:tc>
          <w:tcPr>
            <w:tcW w:w="499"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1149" w:type="pct"/>
            <w:vAlign w:val="center"/>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Всего:</w:t>
            </w:r>
          </w:p>
        </w:tc>
        <w:tc>
          <w:tcPr>
            <w:tcW w:w="287"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1008</w:t>
            </w:r>
          </w:p>
        </w:tc>
        <w:tc>
          <w:tcPr>
            <w:tcW w:w="315"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732</w:t>
            </w:r>
          </w:p>
        </w:tc>
        <w:tc>
          <w:tcPr>
            <w:tcW w:w="232"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360</w:t>
            </w:r>
          </w:p>
        </w:tc>
        <w:tc>
          <w:tcPr>
            <w:tcW w:w="562"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84</w:t>
            </w:r>
          </w:p>
        </w:tc>
        <w:tc>
          <w:tcPr>
            <w:tcW w:w="417"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w:t>
            </w:r>
          </w:p>
        </w:tc>
        <w:tc>
          <w:tcPr>
            <w:tcW w:w="370"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120</w:t>
            </w:r>
          </w:p>
        </w:tc>
        <w:tc>
          <w:tcPr>
            <w:tcW w:w="418"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roofErr w:type="spellStart"/>
            <w:r w:rsidRPr="00E75098">
              <w:rPr>
                <w:rFonts w:ascii="Times New Roman" w:eastAsia="Times New Roman" w:hAnsi="Times New Roman" w:cs="Times New Roman"/>
                <w:b/>
                <w:color w:val="000000"/>
                <w:sz w:val="24"/>
                <w:szCs w:val="24"/>
                <w:lang w:eastAsia="ru-RU"/>
              </w:rPr>
              <w:t>_,Э,_,Э,Эк</w:t>
            </w:r>
            <w:proofErr w:type="spellEnd"/>
          </w:p>
        </w:tc>
        <w:tc>
          <w:tcPr>
            <w:tcW w:w="381" w:type="pct"/>
            <w:gridSpan w:val="2"/>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396</w:t>
            </w:r>
          </w:p>
        </w:tc>
        <w:tc>
          <w:tcPr>
            <w:tcW w:w="370" w:type="pct"/>
            <w:vAlign w:val="center"/>
          </w:tcPr>
          <w:p w:rsidR="00ED74B6" w:rsidRPr="00E75098" w:rsidRDefault="00ED74B6" w:rsidP="006A61C5">
            <w:pPr>
              <w:spacing w:after="0" w:line="240" w:lineRule="auto"/>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252</w:t>
            </w:r>
          </w:p>
        </w:tc>
      </w:tr>
    </w:tbl>
    <w:p w:rsidR="00ED74B6" w:rsidRPr="00E75098" w:rsidRDefault="00ED74B6" w:rsidP="00ED74B6">
      <w:pPr>
        <w:spacing w:after="0" w:line="240" w:lineRule="auto"/>
        <w:ind w:firstLine="709"/>
        <w:jc w:val="both"/>
        <w:rPr>
          <w:rFonts w:ascii="Times New Roman" w:eastAsia="Times New Roman" w:hAnsi="Times New Roman" w:cs="Times New Roman"/>
          <w:b/>
          <w:color w:val="000000"/>
          <w:spacing w:val="-4"/>
          <w:sz w:val="28"/>
          <w:szCs w:val="28"/>
          <w:lang w:eastAsia="ru-RU"/>
        </w:rPr>
      </w:pPr>
      <w:r w:rsidRPr="00E75098">
        <w:rPr>
          <w:rFonts w:ascii="Times New Roman" w:eastAsia="Times New Roman" w:hAnsi="Times New Roman" w:cs="Times New Roman"/>
          <w:b/>
          <w:sz w:val="28"/>
          <w:szCs w:val="28"/>
          <w:lang w:eastAsia="ru-RU"/>
        </w:rPr>
        <w:br w:type="page"/>
      </w:r>
      <w:r w:rsidRPr="00E75098">
        <w:rPr>
          <w:rFonts w:ascii="Times New Roman" w:eastAsia="Times New Roman" w:hAnsi="Times New Roman" w:cs="Times New Roman"/>
          <w:b/>
          <w:sz w:val="28"/>
          <w:szCs w:val="28"/>
          <w:lang w:eastAsia="ru-RU"/>
        </w:rPr>
        <w:lastRenderedPageBreak/>
        <w:t xml:space="preserve">2.2. Тематический план и содержание профессионального модуля </w:t>
      </w:r>
      <w:r w:rsidRPr="00E75098">
        <w:rPr>
          <w:rFonts w:ascii="Times New Roman" w:eastAsia="Times New Roman" w:hAnsi="Times New Roman" w:cs="Times New Roman"/>
          <w:b/>
          <w:color w:val="000000"/>
          <w:spacing w:val="-4"/>
          <w:sz w:val="28"/>
          <w:szCs w:val="28"/>
          <w:lang w:eastAsia="ru-RU"/>
        </w:rPr>
        <w:t>ПМ.02 ВЫПОЛНЕНИЕ РАБОТ ПО ОБРАБОТКЕ ТЕКСТИЛЬНЫХ ИЗДЕЛИЙ ИЗ РАЗЛИЧНЫХ МАТЕРИАЛОВ</w:t>
      </w:r>
    </w:p>
    <w:tbl>
      <w:tblPr>
        <w:tblW w:w="4928"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4"/>
        <w:gridCol w:w="345"/>
        <w:gridCol w:w="7776"/>
        <w:gridCol w:w="1828"/>
        <w:gridCol w:w="1256"/>
        <w:gridCol w:w="1395"/>
      </w:tblGrid>
      <w:tr w:rsidR="00ED74B6" w:rsidRPr="00E75098" w:rsidTr="00ED74B6">
        <w:trPr>
          <w:trHeight w:val="20"/>
        </w:trPr>
        <w:tc>
          <w:tcPr>
            <w:tcW w:w="83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Наименование разделов и тем профессионального модуля</w:t>
            </w:r>
            <w:r>
              <w:rPr>
                <w:rFonts w:ascii="Times New Roman" w:eastAsia="Times New Roman" w:hAnsi="Times New Roman" w:cs="Times New Roman"/>
                <w:b/>
                <w:bCs/>
                <w:sz w:val="24"/>
                <w:szCs w:val="24"/>
                <w:lang w:eastAsia="ru-RU"/>
              </w:rPr>
              <w:t xml:space="preserve"> </w:t>
            </w:r>
            <w:r w:rsidRPr="00E75098">
              <w:rPr>
                <w:rFonts w:ascii="Times New Roman" w:eastAsia="Times New Roman" w:hAnsi="Times New Roman" w:cs="Times New Roman"/>
                <w:b/>
                <w:bCs/>
                <w:sz w:val="24"/>
                <w:szCs w:val="24"/>
                <w:lang w:eastAsia="ru-RU"/>
              </w:rPr>
              <w:t>(ПМ), междисциплинарных курсов</w:t>
            </w:r>
            <w:r>
              <w:rPr>
                <w:rFonts w:ascii="Times New Roman" w:eastAsia="Times New Roman" w:hAnsi="Times New Roman" w:cs="Times New Roman"/>
                <w:b/>
                <w:bCs/>
                <w:sz w:val="24"/>
                <w:szCs w:val="24"/>
                <w:lang w:eastAsia="ru-RU"/>
              </w:rPr>
              <w:t xml:space="preserve"> </w:t>
            </w:r>
            <w:r w:rsidRPr="00E75098">
              <w:rPr>
                <w:rFonts w:ascii="Times New Roman" w:eastAsia="Times New Roman" w:hAnsi="Times New Roman" w:cs="Times New Roman"/>
                <w:b/>
                <w:bCs/>
                <w:sz w:val="24"/>
                <w:szCs w:val="24"/>
                <w:lang w:eastAsia="ru-RU"/>
              </w:rPr>
              <w:t>(МДК)</w:t>
            </w:r>
          </w:p>
        </w:tc>
        <w:tc>
          <w:tcPr>
            <w:tcW w:w="2682" w:type="pct"/>
            <w:gridSpan w:val="2"/>
            <w:vAlign w:val="center"/>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Содержание учебного материала,</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E75098">
              <w:rPr>
                <w:rFonts w:ascii="Times New Roman" w:eastAsia="Times New Roman" w:hAnsi="Times New Roman" w:cs="Times New Roman"/>
                <w:bCs/>
                <w:i/>
                <w:sz w:val="24"/>
                <w:szCs w:val="24"/>
                <w:lang w:eastAsia="ru-RU"/>
              </w:rPr>
              <w:t>(если предусмотрены)</w:t>
            </w:r>
          </w:p>
        </w:tc>
        <w:tc>
          <w:tcPr>
            <w:tcW w:w="604"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E75098">
              <w:rPr>
                <w:rFonts w:ascii="Times New Roman" w:eastAsia="Times New Roman" w:hAnsi="Times New Roman" w:cs="Times New Roman"/>
                <w:b/>
                <w:bCs/>
                <w:sz w:val="24"/>
                <w:szCs w:val="24"/>
                <w:lang w:eastAsia="ru-RU"/>
              </w:rPr>
              <w:t>акад</w:t>
            </w:r>
            <w:proofErr w:type="spellEnd"/>
            <w:r w:rsidRPr="00E75098">
              <w:rPr>
                <w:rFonts w:ascii="Times New Roman" w:eastAsia="Times New Roman" w:hAnsi="Times New Roman" w:cs="Times New Roman"/>
                <w:b/>
                <w:bCs/>
                <w:sz w:val="24"/>
                <w:szCs w:val="24"/>
                <w:lang w:eastAsia="ru-RU"/>
              </w:rPr>
              <w:t xml:space="preserve"> ч</w:t>
            </w:r>
          </w:p>
        </w:tc>
        <w:tc>
          <w:tcPr>
            <w:tcW w:w="415" w:type="pct"/>
            <w:vAlign w:val="center"/>
          </w:tcPr>
          <w:p w:rsidR="00ED74B6" w:rsidRPr="00E75098" w:rsidRDefault="00ED74B6" w:rsidP="006A61C5">
            <w:pPr>
              <w:spacing w:after="0" w:line="240" w:lineRule="auto"/>
              <w:ind w:left="-57" w:right="-57"/>
              <w:jc w:val="center"/>
              <w:rPr>
                <w:rFonts w:ascii="Times New Roman" w:eastAsia="Calibri" w:hAnsi="Times New Roman" w:cs="Times New Roman"/>
                <w:b/>
                <w:bCs/>
                <w:sz w:val="24"/>
                <w:szCs w:val="24"/>
              </w:rPr>
            </w:pPr>
            <w:r w:rsidRPr="00E75098">
              <w:rPr>
                <w:rFonts w:ascii="Times New Roman" w:eastAsia="Calibri" w:hAnsi="Times New Roman" w:cs="Times New Roman"/>
                <w:b/>
                <w:bCs/>
                <w:sz w:val="24"/>
                <w:szCs w:val="24"/>
              </w:rPr>
              <w:t>Код ПК,</w:t>
            </w:r>
          </w:p>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Calibri" w:hAnsi="Times New Roman" w:cs="Times New Roman"/>
                <w:b/>
                <w:bCs/>
                <w:sz w:val="24"/>
                <w:szCs w:val="24"/>
              </w:rPr>
              <w:t>ОК</w:t>
            </w:r>
          </w:p>
        </w:tc>
        <w:tc>
          <w:tcPr>
            <w:tcW w:w="4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Calibri" w:hAnsi="Times New Roman" w:cs="Times New Roman"/>
                <w:b/>
                <w:bCs/>
                <w:sz w:val="24"/>
                <w:szCs w:val="24"/>
              </w:rPr>
              <w:t>Код ПО/У/З</w:t>
            </w:r>
          </w:p>
        </w:tc>
      </w:tr>
      <w:tr w:rsidR="00ED74B6" w:rsidRPr="00E75098" w:rsidTr="00ED74B6">
        <w:trPr>
          <w:trHeight w:val="20"/>
        </w:trPr>
        <w:tc>
          <w:tcPr>
            <w:tcW w:w="837"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sz w:val="24"/>
                <w:szCs w:val="24"/>
                <w:lang w:eastAsia="ru-RU"/>
              </w:rPr>
              <w:t>1</w:t>
            </w:r>
          </w:p>
        </w:tc>
        <w:tc>
          <w:tcPr>
            <w:tcW w:w="2682" w:type="pct"/>
            <w:gridSpan w:val="2"/>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2</w:t>
            </w:r>
          </w:p>
        </w:tc>
        <w:tc>
          <w:tcPr>
            <w:tcW w:w="604"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3</w:t>
            </w:r>
          </w:p>
        </w:tc>
        <w:tc>
          <w:tcPr>
            <w:tcW w:w="415"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4</w:t>
            </w:r>
          </w:p>
        </w:tc>
        <w:tc>
          <w:tcPr>
            <w:tcW w:w="462" w:type="pct"/>
            <w:vAlign w:val="center"/>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5</w:t>
            </w:r>
          </w:p>
        </w:tc>
      </w:tr>
      <w:tr w:rsidR="00ED74B6" w:rsidRPr="00E75098" w:rsidTr="006A61C5">
        <w:trPr>
          <w:trHeight w:val="20"/>
        </w:trPr>
        <w:tc>
          <w:tcPr>
            <w:tcW w:w="5000" w:type="pct"/>
            <w:gridSpan w:val="6"/>
            <w:tcBorders>
              <w:bottom w:val="single" w:sz="2" w:space="0" w:color="auto"/>
            </w:tcBorders>
            <w:shd w:val="clear" w:color="auto" w:fill="D9D9D9"/>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color w:val="000000"/>
                <w:sz w:val="24"/>
                <w:szCs w:val="24"/>
                <w:lang w:eastAsia="ru-RU"/>
              </w:rPr>
              <w:t>1 семестр</w:t>
            </w: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b/>
                <w:i/>
                <w:sz w:val="24"/>
                <w:szCs w:val="24"/>
                <w:lang w:eastAsia="ru-RU"/>
              </w:rPr>
            </w:pPr>
            <w:r w:rsidRPr="00E75098">
              <w:rPr>
                <w:rFonts w:ascii="Times New Roman" w:eastAsia="Times New Roman" w:hAnsi="Times New Roman" w:cs="Times New Roman"/>
                <w:b/>
                <w:bCs/>
                <w:sz w:val="24"/>
                <w:szCs w:val="24"/>
                <w:lang w:eastAsia="ru-RU"/>
              </w:rPr>
              <w:t xml:space="preserve">Раздел 1. </w:t>
            </w:r>
            <w:r w:rsidRPr="00E75098">
              <w:rPr>
                <w:rFonts w:ascii="Times New Roman" w:eastAsia="Times New Roman" w:hAnsi="Times New Roman" w:cs="Times New Roman"/>
                <w:b/>
                <w:color w:val="000000"/>
                <w:sz w:val="24"/>
                <w:szCs w:val="24"/>
                <w:lang w:eastAsia="ru-RU"/>
              </w:rPr>
              <w:t>Основы технологии одежды</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sz w:val="24"/>
                <w:szCs w:val="24"/>
                <w:lang w:eastAsia="ru-RU"/>
              </w:rPr>
              <w:t>63</w:t>
            </w:r>
            <w:r w:rsidRPr="00E75098">
              <w:rPr>
                <w:rFonts w:ascii="Times New Roman" w:eastAsia="Times New Roman" w:hAnsi="Times New Roman" w:cs="Times New Roman"/>
                <w:sz w:val="24"/>
                <w:szCs w:val="24"/>
                <w:lang w:eastAsia="ru-RU"/>
              </w:rPr>
              <w:t xml:space="preserve"> (28/14/21)</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b/>
                <w:bCs/>
                <w:color w:val="000000"/>
                <w:sz w:val="24"/>
                <w:szCs w:val="24"/>
                <w:lang w:eastAsia="ru-RU"/>
              </w:rPr>
              <w:t>МДК.02.01. Технология обработки текстильных изделий</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1.1</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Общие сведения о конструкции одежды и требования к ней</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1. </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Общие сведения о конструкции одежды и требования к ней</w:t>
            </w:r>
          </w:p>
          <w:p w:rsidR="00ED74B6" w:rsidRPr="00E75098" w:rsidRDefault="00ED74B6" w:rsidP="006A61C5">
            <w:pPr>
              <w:spacing w:after="0" w:line="240" w:lineRule="auto"/>
              <w:ind w:left="-57" w:right="-57"/>
              <w:rPr>
                <w:rFonts w:ascii="Times New Roman" w:eastAsia="Times New Roman" w:hAnsi="Times New Roman" w:cs="Times New Roman"/>
                <w:bCs/>
                <w:iCs/>
                <w:color w:val="000000"/>
                <w:spacing w:val="-4"/>
                <w:sz w:val="24"/>
                <w:szCs w:val="24"/>
                <w:lang w:eastAsia="ru-RU"/>
              </w:rPr>
            </w:pPr>
            <w:r w:rsidRPr="00E75098">
              <w:rPr>
                <w:rFonts w:ascii="Times New Roman" w:eastAsia="Times New Roman" w:hAnsi="Times New Roman" w:cs="Times New Roman"/>
                <w:bCs/>
                <w:iCs/>
                <w:color w:val="000000"/>
                <w:spacing w:val="-4"/>
                <w:sz w:val="24"/>
                <w:szCs w:val="24"/>
                <w:lang w:eastAsia="ru-RU"/>
              </w:rPr>
              <w:t>Классификация одежды по назначению, половозрастному и размерному признаку, сезонности, способу фиксации. Конструкция одежды, форма, силуэт, покрой</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1.2</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Этапы и виды работ при производстве одежды</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1. </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Этапы и виды работ при производстве одежды</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Создание модели, конструкции и лекал; подготовка материалов к раскрою и раскрой; пошив изделия и его отделка.</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1.3</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Стежки и строчки</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1. </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Машинные стежки и строчки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Машинные работы; рабочие места для машинных работ; инструменты и приспособления для машинных работ; классификация машинных стежков и </w:t>
            </w:r>
            <w:r w:rsidRPr="00E75098">
              <w:rPr>
                <w:rFonts w:ascii="Times New Roman" w:eastAsia="Times New Roman" w:hAnsi="Times New Roman" w:cs="Times New Roman"/>
                <w:color w:val="000000"/>
                <w:spacing w:val="-4"/>
                <w:sz w:val="24"/>
                <w:szCs w:val="24"/>
                <w:lang w:eastAsia="ru-RU"/>
              </w:rPr>
              <w:lastRenderedPageBreak/>
              <w:t>строчек (челночные, цепные; линейные, зигзагообразные; сквозные, потайные; однолинейные, многолинейные); терминология машинных работ</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Ручные стежки и строчки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Ручные работы; рабочие места для ручных работ; инструменты и приспособления для ручных работ; классификация ручных стежков и строчек (прямые, косые, крестообразные, петлеобразные, петельные); терминология ручных работ</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1.4</w:t>
            </w:r>
          </w:p>
          <w:p w:rsidR="00ED74B6" w:rsidRPr="00E75098" w:rsidRDefault="00ED74B6" w:rsidP="006A61C5">
            <w:pPr>
              <w:spacing w:after="0" w:line="240" w:lineRule="auto"/>
              <w:ind w:left="-57" w:right="-57"/>
              <w:rPr>
                <w:rFonts w:ascii="Times New Roman" w:eastAsia="Calibri" w:hAnsi="Times New Roman" w:cs="Times New Roman"/>
                <w:bCs/>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Машинные ниточные швы</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1. </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Общие технические требования к выполнению машинных швов</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Стежок, строчка, шов, швейное соединение</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Требования к выполнению машинных стежков и строчек</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Соединительные швы</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Классификация соединительных швов (стачные, накладные, </w:t>
            </w:r>
            <w:proofErr w:type="spellStart"/>
            <w:r w:rsidRPr="00E75098">
              <w:rPr>
                <w:rFonts w:ascii="Times New Roman" w:eastAsia="Times New Roman" w:hAnsi="Times New Roman" w:cs="Times New Roman"/>
                <w:color w:val="000000"/>
                <w:spacing w:val="-4"/>
                <w:sz w:val="24"/>
                <w:szCs w:val="24"/>
                <w:lang w:eastAsia="ru-RU"/>
              </w:rPr>
              <w:t>настрочные</w:t>
            </w:r>
            <w:proofErr w:type="spellEnd"/>
            <w:r w:rsidRPr="00E75098">
              <w:rPr>
                <w:rFonts w:ascii="Times New Roman" w:eastAsia="Times New Roman" w:hAnsi="Times New Roman" w:cs="Times New Roman"/>
                <w:color w:val="000000"/>
                <w:spacing w:val="-4"/>
                <w:sz w:val="24"/>
                <w:szCs w:val="24"/>
                <w:lang w:eastAsia="ru-RU"/>
              </w:rPr>
              <w:t>, бельевые); графическое изображение; технические условия на их выполнение; область применения, применяемое оборудование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Краевые швы</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Классификация краевых швов (обтачные, </w:t>
            </w:r>
            <w:proofErr w:type="spellStart"/>
            <w:r w:rsidRPr="00E75098">
              <w:rPr>
                <w:rFonts w:ascii="Times New Roman" w:eastAsia="Times New Roman" w:hAnsi="Times New Roman" w:cs="Times New Roman"/>
                <w:color w:val="000000"/>
                <w:spacing w:val="-4"/>
                <w:sz w:val="24"/>
                <w:szCs w:val="24"/>
                <w:lang w:eastAsia="ru-RU"/>
              </w:rPr>
              <w:t>вподгибку</w:t>
            </w:r>
            <w:proofErr w:type="spellEnd"/>
            <w:r w:rsidRPr="00E75098">
              <w:rPr>
                <w:rFonts w:ascii="Times New Roman" w:eastAsia="Times New Roman" w:hAnsi="Times New Roman" w:cs="Times New Roman"/>
                <w:color w:val="000000"/>
                <w:spacing w:val="-4"/>
                <w:sz w:val="24"/>
                <w:szCs w:val="24"/>
                <w:lang w:eastAsia="ru-RU"/>
              </w:rPr>
              <w:t>, окантовочные); графическое изображение; технические условия на их выполнение; область применения; применяемое оборудование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Отделочные швы</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Классификация отделочных швов (рельефные, с кантом, складки); графическое изображение; технические условия на их выполнение; область применения; применяемое оборудование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1.5</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Клеевой способ соединения деталей одежды</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bCs/>
                <w:color w:val="000000"/>
                <w:spacing w:val="-4"/>
                <w:sz w:val="24"/>
                <w:szCs w:val="24"/>
                <w:lang w:eastAsia="ru-RU"/>
              </w:rPr>
            </w:pPr>
            <w:r w:rsidRPr="00E75098">
              <w:rPr>
                <w:rFonts w:ascii="Times New Roman" w:eastAsia="Times New Roman" w:hAnsi="Times New Roman" w:cs="Times New Roman"/>
                <w:b/>
                <w:bCs/>
                <w:color w:val="000000"/>
                <w:spacing w:val="-4"/>
                <w:sz w:val="24"/>
                <w:szCs w:val="24"/>
                <w:lang w:eastAsia="ru-RU"/>
              </w:rPr>
              <w:t>Клеевой, сварной, комбинированный, заклепочный, литьевой способы соединения деталей одежды</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Классификация </w:t>
            </w:r>
            <w:proofErr w:type="spellStart"/>
            <w:r w:rsidRPr="00E75098">
              <w:rPr>
                <w:rFonts w:ascii="Times New Roman" w:eastAsia="Times New Roman" w:hAnsi="Times New Roman" w:cs="Times New Roman"/>
                <w:color w:val="000000"/>
                <w:spacing w:val="-4"/>
                <w:sz w:val="24"/>
                <w:szCs w:val="24"/>
                <w:lang w:eastAsia="ru-RU"/>
              </w:rPr>
              <w:t>безниточных</w:t>
            </w:r>
            <w:proofErr w:type="spellEnd"/>
            <w:r w:rsidRPr="00E75098">
              <w:rPr>
                <w:rFonts w:ascii="Times New Roman" w:eastAsia="Times New Roman" w:hAnsi="Times New Roman" w:cs="Times New Roman"/>
                <w:color w:val="000000"/>
                <w:spacing w:val="-4"/>
                <w:sz w:val="24"/>
                <w:szCs w:val="24"/>
                <w:lang w:eastAsia="ru-RU"/>
              </w:rPr>
              <w:t xml:space="preserve"> швов (</w:t>
            </w:r>
            <w:r w:rsidRPr="00E75098">
              <w:rPr>
                <w:rFonts w:ascii="Times New Roman" w:eastAsia="Times New Roman" w:hAnsi="Times New Roman" w:cs="Times New Roman"/>
                <w:bCs/>
                <w:color w:val="000000"/>
                <w:spacing w:val="-4"/>
                <w:sz w:val="24"/>
                <w:szCs w:val="24"/>
                <w:lang w:eastAsia="ru-RU"/>
              </w:rPr>
              <w:t>клеевой, сварной, комбинированный, заклепочный, литьевой</w:t>
            </w:r>
            <w:r w:rsidRPr="00E75098">
              <w:rPr>
                <w:rFonts w:ascii="Times New Roman" w:eastAsia="Times New Roman" w:hAnsi="Times New Roman" w:cs="Times New Roman"/>
                <w:color w:val="000000"/>
                <w:spacing w:val="-4"/>
                <w:sz w:val="24"/>
                <w:szCs w:val="24"/>
                <w:lang w:eastAsia="ru-RU"/>
              </w:rPr>
              <w:t>); графическое изображение; технические условия на их выполнение; область применения, применяемое оборудование; достоинства и недостатки соединения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Методы и способы обработки деталей при клеевом соединении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shd w:val="clear" w:color="auto" w:fill="FFFFFF"/>
                <w:lang w:eastAsia="ru-RU"/>
              </w:rPr>
              <w:t xml:space="preserve">Придание деталям одежды требуемой </w:t>
            </w:r>
            <w:proofErr w:type="spellStart"/>
            <w:r w:rsidRPr="00E75098">
              <w:rPr>
                <w:rFonts w:ascii="Times New Roman" w:eastAsia="Times New Roman" w:hAnsi="Times New Roman" w:cs="Times New Roman"/>
                <w:color w:val="000000"/>
                <w:spacing w:val="-4"/>
                <w:sz w:val="24"/>
                <w:szCs w:val="24"/>
                <w:shd w:val="clear" w:color="auto" w:fill="FFFFFF"/>
                <w:lang w:eastAsia="ru-RU"/>
              </w:rPr>
              <w:t>формоустойчивости</w:t>
            </w:r>
            <w:proofErr w:type="spellEnd"/>
            <w:r w:rsidRPr="00E75098">
              <w:rPr>
                <w:rFonts w:ascii="Times New Roman" w:eastAsia="Times New Roman" w:hAnsi="Times New Roman" w:cs="Times New Roman"/>
                <w:color w:val="000000"/>
                <w:spacing w:val="-4"/>
                <w:sz w:val="24"/>
                <w:szCs w:val="24"/>
                <w:shd w:val="clear" w:color="auto" w:fill="FFFFFF"/>
                <w:lang w:eastAsia="ru-RU"/>
              </w:rPr>
              <w:t xml:space="preserve"> (</w:t>
            </w:r>
            <w:r w:rsidRPr="00E75098">
              <w:rPr>
                <w:rFonts w:ascii="Times New Roman" w:eastAsia="Times New Roman" w:hAnsi="Times New Roman" w:cs="Times New Roman"/>
                <w:color w:val="000000"/>
                <w:spacing w:val="-4"/>
                <w:sz w:val="24"/>
                <w:szCs w:val="24"/>
                <w:lang w:eastAsia="ru-RU"/>
              </w:rPr>
              <w:t xml:space="preserve">дублирование, фронтальное дублирование, </w:t>
            </w:r>
            <w:r w:rsidRPr="00E75098">
              <w:rPr>
                <w:rFonts w:ascii="Times New Roman" w:eastAsia="Times New Roman" w:hAnsi="Times New Roman" w:cs="Times New Roman"/>
                <w:color w:val="000000"/>
                <w:spacing w:val="-4"/>
                <w:sz w:val="24"/>
                <w:szCs w:val="24"/>
                <w:shd w:val="clear" w:color="auto" w:fill="FFFFFF"/>
                <w:lang w:eastAsia="ru-RU"/>
              </w:rPr>
              <w:t xml:space="preserve">использование </w:t>
            </w:r>
            <w:proofErr w:type="spellStart"/>
            <w:r w:rsidRPr="00E75098">
              <w:rPr>
                <w:rFonts w:ascii="Times New Roman" w:eastAsia="Times New Roman" w:hAnsi="Times New Roman" w:cs="Times New Roman"/>
                <w:color w:val="000000"/>
                <w:spacing w:val="-4"/>
                <w:sz w:val="24"/>
                <w:szCs w:val="24"/>
                <w:shd w:val="clear" w:color="auto" w:fill="FFFFFF"/>
                <w:lang w:eastAsia="ru-RU"/>
              </w:rPr>
              <w:t>термоклеевых</w:t>
            </w:r>
            <w:proofErr w:type="spellEnd"/>
            <w:r w:rsidRPr="00E75098">
              <w:rPr>
                <w:rFonts w:ascii="Times New Roman" w:eastAsia="Times New Roman" w:hAnsi="Times New Roman" w:cs="Times New Roman"/>
                <w:color w:val="000000"/>
                <w:spacing w:val="-4"/>
                <w:sz w:val="24"/>
                <w:szCs w:val="24"/>
                <w:shd w:val="clear" w:color="auto" w:fill="FFFFFF"/>
                <w:lang w:eastAsia="ru-RU"/>
              </w:rPr>
              <w:t xml:space="preserve"> прокладочных многозональных материалов, </w:t>
            </w:r>
            <w:r w:rsidRPr="00E75098">
              <w:rPr>
                <w:rFonts w:ascii="Times New Roman" w:eastAsia="Times New Roman" w:hAnsi="Times New Roman" w:cs="Times New Roman"/>
                <w:color w:val="000000"/>
                <w:spacing w:val="-4"/>
                <w:sz w:val="24"/>
                <w:szCs w:val="24"/>
                <w:lang w:eastAsia="ru-RU"/>
              </w:rPr>
              <w:t xml:space="preserve">получение каркасного пакета прокладок, прямое склеивание, отделка клеевых прокладок полимерными пастами, прямое </w:t>
            </w:r>
            <w:proofErr w:type="spellStart"/>
            <w:r w:rsidRPr="00E75098">
              <w:rPr>
                <w:rFonts w:ascii="Times New Roman" w:eastAsia="Times New Roman" w:hAnsi="Times New Roman" w:cs="Times New Roman"/>
                <w:color w:val="000000"/>
                <w:spacing w:val="-4"/>
                <w:sz w:val="24"/>
                <w:szCs w:val="24"/>
                <w:lang w:eastAsia="ru-RU"/>
              </w:rPr>
              <w:t>стабилизирование</w:t>
            </w:r>
            <w:proofErr w:type="spellEnd"/>
            <w:r w:rsidRPr="00E75098">
              <w:rPr>
                <w:rFonts w:ascii="Times New Roman" w:eastAsia="Times New Roman" w:hAnsi="Times New Roman" w:cs="Times New Roman"/>
                <w:color w:val="000000"/>
                <w:spacing w:val="-4"/>
                <w:sz w:val="24"/>
                <w:szCs w:val="24"/>
                <w:lang w:eastAsia="ru-RU"/>
              </w:rPr>
              <w:t xml:space="preserve">, </w:t>
            </w:r>
            <w:proofErr w:type="spellStart"/>
            <w:r w:rsidRPr="00E75098">
              <w:rPr>
                <w:rFonts w:ascii="Times New Roman" w:eastAsia="Times New Roman" w:hAnsi="Times New Roman" w:cs="Times New Roman"/>
                <w:color w:val="000000"/>
                <w:spacing w:val="-4"/>
                <w:sz w:val="24"/>
                <w:szCs w:val="24"/>
                <w:lang w:eastAsia="ru-RU"/>
              </w:rPr>
              <w:t>флокирование</w:t>
            </w:r>
            <w:proofErr w:type="spellEnd"/>
            <w:r w:rsidRPr="00E75098">
              <w:rPr>
                <w:rFonts w:ascii="Times New Roman" w:eastAsia="Times New Roman" w:hAnsi="Times New Roman" w:cs="Times New Roman"/>
                <w:color w:val="000000"/>
                <w:spacing w:val="-4"/>
                <w:sz w:val="24"/>
                <w:szCs w:val="24"/>
                <w:lang w:eastAsia="ru-RU"/>
              </w:rPr>
              <w:t xml:space="preserve">, </w:t>
            </w:r>
            <w:proofErr w:type="spellStart"/>
            <w:r w:rsidRPr="00E75098">
              <w:rPr>
                <w:rFonts w:ascii="Times New Roman" w:eastAsia="Times New Roman" w:hAnsi="Times New Roman" w:cs="Times New Roman"/>
                <w:color w:val="000000"/>
                <w:spacing w:val="-4"/>
                <w:sz w:val="24"/>
                <w:szCs w:val="24"/>
                <w:lang w:eastAsia="ru-RU"/>
              </w:rPr>
              <w:t>суперфорниз</w:t>
            </w:r>
            <w:proofErr w:type="spellEnd"/>
            <w:r w:rsidRPr="00E75098">
              <w:rPr>
                <w:rFonts w:ascii="Times New Roman" w:eastAsia="Times New Roman" w:hAnsi="Times New Roman" w:cs="Times New Roman"/>
                <w:color w:val="000000"/>
                <w:spacing w:val="-4"/>
                <w:sz w:val="24"/>
                <w:szCs w:val="24"/>
                <w:lang w:eastAsia="ru-RU"/>
              </w:rPr>
              <w:t xml:space="preserve">, </w:t>
            </w:r>
            <w:bookmarkStart w:id="6" w:name="xex22"/>
            <w:r w:rsidRPr="00E75098">
              <w:rPr>
                <w:rFonts w:ascii="Times New Roman" w:eastAsia="Times New Roman" w:hAnsi="Times New Roman" w:cs="Times New Roman"/>
                <w:color w:val="000000"/>
                <w:spacing w:val="-4"/>
                <w:sz w:val="24"/>
                <w:szCs w:val="24"/>
                <w:lang w:eastAsia="ru-RU"/>
              </w:rPr>
              <w:t>обработка деталей изделий клеевой сеткой</w:t>
            </w:r>
            <w:bookmarkEnd w:id="6"/>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3</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Методы и способы обработки деталей при клеевом соединении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shd w:val="clear" w:color="auto" w:fill="FFFFFF"/>
                <w:lang w:eastAsia="ru-RU"/>
              </w:rPr>
            </w:pPr>
            <w:r w:rsidRPr="00E75098">
              <w:rPr>
                <w:rFonts w:ascii="Times New Roman" w:eastAsia="Times New Roman" w:hAnsi="Times New Roman" w:cs="Times New Roman"/>
                <w:color w:val="000000"/>
                <w:spacing w:val="-4"/>
                <w:sz w:val="24"/>
                <w:szCs w:val="24"/>
                <w:shd w:val="clear" w:color="auto" w:fill="FFFFFF"/>
                <w:lang w:eastAsia="ru-RU"/>
              </w:rPr>
              <w:t>Обработка срезов деталей для предохранения их от растяжения</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shd w:val="clear" w:color="auto" w:fill="FFFFFF"/>
                <w:lang w:eastAsia="ru-RU"/>
              </w:rPr>
            </w:pPr>
            <w:bookmarkStart w:id="7" w:name="xex14"/>
            <w:r w:rsidRPr="00E75098">
              <w:rPr>
                <w:rFonts w:ascii="Times New Roman" w:eastAsia="Times New Roman" w:hAnsi="Times New Roman" w:cs="Times New Roman"/>
                <w:color w:val="000000"/>
                <w:spacing w:val="-4"/>
                <w:sz w:val="24"/>
                <w:szCs w:val="24"/>
                <w:shd w:val="clear" w:color="auto" w:fill="FFFFFF"/>
                <w:lang w:eastAsia="ru-RU"/>
              </w:rPr>
              <w:t>Закрепление объемной формы деталей изделия</w:t>
            </w:r>
            <w:bookmarkEnd w:id="7"/>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shd w:val="clear" w:color="auto" w:fill="FFFFFF"/>
                <w:lang w:eastAsia="ru-RU"/>
              </w:rPr>
            </w:pPr>
            <w:r w:rsidRPr="00E75098">
              <w:rPr>
                <w:rFonts w:ascii="Times New Roman" w:eastAsia="Times New Roman" w:hAnsi="Times New Roman" w:cs="Times New Roman"/>
                <w:color w:val="000000"/>
                <w:spacing w:val="-4"/>
                <w:sz w:val="24"/>
                <w:szCs w:val="24"/>
                <w:shd w:val="clear" w:color="auto" w:fill="FFFFFF"/>
                <w:lang w:eastAsia="ru-RU"/>
              </w:rPr>
              <w:t>Обработка краев деталей с целью их закрепления и фиксация швов</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shd w:val="clear" w:color="auto" w:fill="FFFFFF"/>
                <w:lang w:eastAsia="ru-RU"/>
              </w:rPr>
            </w:pPr>
            <w:r w:rsidRPr="00E75098">
              <w:rPr>
                <w:rFonts w:ascii="Times New Roman" w:eastAsia="Times New Roman" w:hAnsi="Times New Roman" w:cs="Times New Roman"/>
                <w:color w:val="000000"/>
                <w:spacing w:val="-4"/>
                <w:sz w:val="24"/>
                <w:szCs w:val="24"/>
                <w:shd w:val="clear" w:color="auto" w:fill="FFFFFF"/>
                <w:lang w:eastAsia="ru-RU"/>
              </w:rPr>
              <w:t>Обработка верхних плечевых накладок клеевым способом</w:t>
            </w:r>
            <w:bookmarkStart w:id="8" w:name="xex17"/>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shd w:val="clear" w:color="auto" w:fill="FFFFFF"/>
                <w:lang w:eastAsia="ru-RU"/>
              </w:rPr>
              <w:t>Изготовление и прикрепление клеевых аппликаций и вышивок</w:t>
            </w:r>
            <w:bookmarkEnd w:id="8"/>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lastRenderedPageBreak/>
              <w:t>Тема 1.6</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Влажно-тепловая обработка швейных изделий</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i/>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Режимы ВТО изделий. Терминология ВТО. Оборудование и приспособления ВТО</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Влажно-тепловая обработка швейных изделий</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1.7</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срезов</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 отделочных деталей</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Подготовка кроя к пошиву</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Проверка и уточнение деталей кроя</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срезов деталей, вытачек, подрезов</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Обработка срезов деталей (обметывание; застрачивание; оплавление; подшивание с одновременным обметыванием; </w:t>
            </w:r>
            <w:proofErr w:type="spellStart"/>
            <w:r w:rsidRPr="00E75098">
              <w:rPr>
                <w:rFonts w:ascii="Times New Roman" w:eastAsia="Times New Roman" w:hAnsi="Times New Roman" w:cs="Times New Roman"/>
                <w:color w:val="000000"/>
                <w:spacing w:val="-4"/>
                <w:sz w:val="24"/>
                <w:szCs w:val="24"/>
                <w:lang w:eastAsia="ru-RU"/>
              </w:rPr>
              <w:t>зигзаговырезы</w:t>
            </w:r>
            <w:proofErr w:type="spellEnd"/>
            <w:r w:rsidRPr="00E75098">
              <w:rPr>
                <w:rFonts w:ascii="Times New Roman" w:eastAsia="Times New Roman" w:hAnsi="Times New Roman" w:cs="Times New Roman"/>
                <w:color w:val="000000"/>
                <w:spacing w:val="-4"/>
                <w:sz w:val="24"/>
                <w:szCs w:val="24"/>
                <w:lang w:eastAsia="ru-RU"/>
              </w:rPr>
              <w:t xml:space="preserve">; одновременное стачивание и обметывание; </w:t>
            </w:r>
            <w:proofErr w:type="spellStart"/>
            <w:r w:rsidRPr="00E75098">
              <w:rPr>
                <w:rFonts w:ascii="Times New Roman" w:eastAsia="Times New Roman" w:hAnsi="Times New Roman" w:cs="Times New Roman"/>
                <w:color w:val="000000"/>
                <w:spacing w:val="-4"/>
                <w:sz w:val="24"/>
                <w:szCs w:val="24"/>
                <w:lang w:eastAsia="ru-RU"/>
              </w:rPr>
              <w:t>окантовывание</w:t>
            </w:r>
            <w:proofErr w:type="spellEnd"/>
            <w:r w:rsidRPr="00E75098">
              <w:rPr>
                <w:rFonts w:ascii="Times New Roman" w:eastAsia="Times New Roman" w:hAnsi="Times New Roman" w:cs="Times New Roman"/>
                <w:color w:val="000000"/>
                <w:spacing w:val="-4"/>
                <w:sz w:val="24"/>
                <w:szCs w:val="24"/>
                <w:lang w:eastAsia="ru-RU"/>
              </w:rPr>
              <w:t xml:space="preserve">; клеевая кромка; </w:t>
            </w:r>
            <w:proofErr w:type="spellStart"/>
            <w:r w:rsidRPr="00E75098">
              <w:rPr>
                <w:rFonts w:ascii="Times New Roman" w:eastAsia="Times New Roman" w:hAnsi="Times New Roman" w:cs="Times New Roman"/>
                <w:color w:val="000000"/>
                <w:spacing w:val="-4"/>
                <w:sz w:val="24"/>
                <w:szCs w:val="24"/>
                <w:lang w:eastAsia="ru-RU"/>
              </w:rPr>
              <w:t>неклеевая</w:t>
            </w:r>
            <w:proofErr w:type="spellEnd"/>
            <w:r w:rsidRPr="00E75098">
              <w:rPr>
                <w:rFonts w:ascii="Times New Roman" w:eastAsia="Times New Roman" w:hAnsi="Times New Roman" w:cs="Times New Roman"/>
                <w:color w:val="000000"/>
                <w:spacing w:val="-4"/>
                <w:sz w:val="24"/>
                <w:szCs w:val="24"/>
                <w:lang w:eastAsia="ru-RU"/>
              </w:rPr>
              <w:t xml:space="preserve"> кромка). Обработка вытачек (разрезные; неразрезные; с усилителем; без усилителя; </w:t>
            </w:r>
            <w:proofErr w:type="spellStart"/>
            <w:r w:rsidRPr="00E75098">
              <w:rPr>
                <w:rFonts w:ascii="Times New Roman" w:eastAsia="Times New Roman" w:hAnsi="Times New Roman" w:cs="Times New Roman"/>
                <w:color w:val="000000"/>
                <w:spacing w:val="-4"/>
                <w:sz w:val="24"/>
                <w:szCs w:val="24"/>
                <w:lang w:eastAsia="ru-RU"/>
              </w:rPr>
              <w:t>взаутюжку</w:t>
            </w:r>
            <w:proofErr w:type="spellEnd"/>
            <w:r w:rsidRPr="00E75098">
              <w:rPr>
                <w:rFonts w:ascii="Times New Roman" w:eastAsia="Times New Roman" w:hAnsi="Times New Roman" w:cs="Times New Roman"/>
                <w:color w:val="000000"/>
                <w:spacing w:val="-4"/>
                <w:sz w:val="24"/>
                <w:szCs w:val="24"/>
                <w:lang w:eastAsia="ru-RU"/>
              </w:rPr>
              <w:t xml:space="preserve">; </w:t>
            </w:r>
            <w:proofErr w:type="spellStart"/>
            <w:r w:rsidRPr="00E75098">
              <w:rPr>
                <w:rFonts w:ascii="Times New Roman" w:eastAsia="Times New Roman" w:hAnsi="Times New Roman" w:cs="Times New Roman"/>
                <w:color w:val="000000"/>
                <w:spacing w:val="-4"/>
                <w:sz w:val="24"/>
                <w:szCs w:val="24"/>
                <w:lang w:eastAsia="ru-RU"/>
              </w:rPr>
              <w:t>вразутюжку</w:t>
            </w:r>
            <w:proofErr w:type="spellEnd"/>
            <w:r w:rsidRPr="00E75098">
              <w:rPr>
                <w:rFonts w:ascii="Times New Roman" w:eastAsia="Times New Roman" w:hAnsi="Times New Roman" w:cs="Times New Roman"/>
                <w:color w:val="000000"/>
                <w:spacing w:val="-4"/>
                <w:sz w:val="24"/>
                <w:szCs w:val="24"/>
                <w:lang w:eastAsia="ru-RU"/>
              </w:rPr>
              <w:t>; мягкие складки; подрезы).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Закрепление прокладок</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 односторонним клеевым покрытием; без клеевого покрытия; кромки)</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мелких деталей</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(клапаны и листочки; пояса, полупояса, погоны, паты, хлястики, бретели; хлястики, погоны, бретели; шлевки, вешалки, </w:t>
            </w:r>
            <w:proofErr w:type="spellStart"/>
            <w:r w:rsidRPr="00E75098">
              <w:rPr>
                <w:rFonts w:ascii="Times New Roman" w:eastAsia="Times New Roman" w:hAnsi="Times New Roman" w:cs="Times New Roman"/>
                <w:color w:val="000000"/>
                <w:spacing w:val="-4"/>
                <w:sz w:val="24"/>
                <w:szCs w:val="24"/>
                <w:lang w:eastAsia="ru-RU"/>
              </w:rPr>
              <w:t>полудержатели</w:t>
            </w:r>
            <w:proofErr w:type="spellEnd"/>
            <w:r w:rsidRPr="00E75098">
              <w:rPr>
                <w:rFonts w:ascii="Times New Roman" w:eastAsia="Times New Roman" w:hAnsi="Times New Roman" w:cs="Times New Roman"/>
                <w:color w:val="000000"/>
                <w:spacing w:val="-4"/>
                <w:sz w:val="24"/>
                <w:szCs w:val="24"/>
                <w:lang w:eastAsia="ru-RU"/>
              </w:rPr>
              <w:t xml:space="preserve">, держатели </w:t>
            </w:r>
            <w:r w:rsidRPr="00E75098">
              <w:rPr>
                <w:rFonts w:ascii="Times New Roman" w:eastAsia="Times New Roman" w:hAnsi="Times New Roman" w:cs="Times New Roman"/>
                <w:color w:val="000000"/>
                <w:spacing w:val="-4"/>
                <w:sz w:val="24"/>
                <w:szCs w:val="24"/>
                <w:lang w:eastAsia="ru-RU"/>
              </w:rPr>
              <w:lastRenderedPageBreak/>
              <w:t>юбок и брюк).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свободных срезов рюш, воланов, оборок, басок, жабо, </w:t>
            </w:r>
            <w:proofErr w:type="spellStart"/>
            <w:r w:rsidRPr="00E75098">
              <w:rPr>
                <w:rFonts w:ascii="Times New Roman" w:eastAsia="Times New Roman" w:hAnsi="Times New Roman" w:cs="Times New Roman"/>
                <w:b/>
                <w:color w:val="000000"/>
                <w:spacing w:val="-4"/>
                <w:sz w:val="24"/>
                <w:szCs w:val="24"/>
                <w:lang w:eastAsia="ru-RU"/>
              </w:rPr>
              <w:t>кокилье</w:t>
            </w:r>
            <w:proofErr w:type="spellEnd"/>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(краевыми швами; с отделкой кантом, кружевом, оборкой, окантовкой)</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отделочных деталей </w:t>
            </w:r>
            <w:r w:rsidRPr="00E75098">
              <w:rPr>
                <w:rFonts w:ascii="Times New Roman" w:eastAsia="Times New Roman" w:hAnsi="Times New Roman" w:cs="Times New Roman"/>
                <w:color w:val="000000"/>
                <w:spacing w:val="-4"/>
                <w:sz w:val="24"/>
                <w:szCs w:val="24"/>
                <w:lang w:eastAsia="ru-RU"/>
              </w:rPr>
              <w:t>(соединение отделки с основной деталью)</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кокеток и вставок</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Классификационные принципы: по конфигурации нижней линии (прямые, овальные, с внешними и внутренними углами); по способу соединения (отлетные, притачные, </w:t>
            </w:r>
            <w:proofErr w:type="spellStart"/>
            <w:r w:rsidRPr="00E75098">
              <w:rPr>
                <w:rFonts w:ascii="Times New Roman" w:eastAsia="Times New Roman" w:hAnsi="Times New Roman" w:cs="Times New Roman"/>
                <w:color w:val="000000"/>
                <w:spacing w:val="-4"/>
                <w:sz w:val="24"/>
                <w:szCs w:val="24"/>
                <w:lang w:eastAsia="ru-RU"/>
              </w:rPr>
              <w:t>настрочные</w:t>
            </w:r>
            <w:proofErr w:type="spellEnd"/>
            <w:r w:rsidRPr="00E75098">
              <w:rPr>
                <w:rFonts w:ascii="Times New Roman" w:eastAsia="Times New Roman" w:hAnsi="Times New Roman" w:cs="Times New Roman"/>
                <w:color w:val="000000"/>
                <w:spacing w:val="-4"/>
                <w:sz w:val="24"/>
                <w:szCs w:val="24"/>
                <w:lang w:eastAsia="ru-RU"/>
              </w:rPr>
              <w:t>, накладные); по способу отделки (с окантовкой, кантом, оборкой, воланом, кружевом, обтачкой, бейкой).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верхнего среза детали накладного кармана</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(цельнокроеный припуск на подгибку; с обтачкой; с притачной подкладкой; окантованный; с </w:t>
            </w:r>
            <w:proofErr w:type="spellStart"/>
            <w:r w:rsidRPr="00E75098">
              <w:rPr>
                <w:rFonts w:ascii="Times New Roman" w:eastAsia="Times New Roman" w:hAnsi="Times New Roman" w:cs="Times New Roman"/>
                <w:color w:val="000000"/>
                <w:spacing w:val="-4"/>
                <w:sz w:val="24"/>
                <w:szCs w:val="24"/>
                <w:lang w:eastAsia="ru-RU"/>
              </w:rPr>
              <w:t>патой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с бейкой).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Соединение детали накладного кармана с основной деталью</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(соединительным накладным с закрытым срезом; с окантованным срезом; с кружевом или оборкой; с кантом; с обтачкой, с прокладкой; с подкладкой).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отделочных деталей</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3519" w:type="pct"/>
            <w:gridSpan w:val="3"/>
          </w:tcPr>
          <w:p w:rsidR="00ED74B6" w:rsidRPr="00E75098" w:rsidRDefault="00ED74B6" w:rsidP="006A61C5">
            <w:pPr>
              <w:tabs>
                <w:tab w:val="left" w:pos="286"/>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bCs/>
                <w:color w:val="000000"/>
                <w:sz w:val="24"/>
                <w:szCs w:val="24"/>
                <w:lang w:eastAsia="ru-RU"/>
              </w:rPr>
              <w:lastRenderedPageBreak/>
              <w:t>Примерная тематика самостоятельной учебной работы при изучении раздела 1</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bCs/>
                <w:i/>
                <w:iCs/>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Оформление шаблонов деталей кроя</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ручных стежков и строчек</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образцов соединительных ниточных швов</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образцов краевых ниточных швов</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образцов отделочных ниточных швов</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Оформление альбома прокладочных материалов</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образцов вытачек</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образцов клапанов</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образцов кокеток</w:t>
            </w:r>
          </w:p>
          <w:p w:rsidR="00ED74B6" w:rsidRPr="00E75098" w:rsidRDefault="00ED74B6" w:rsidP="006A61C5">
            <w:pPr>
              <w:numPr>
                <w:ilvl w:val="0"/>
                <w:numId w:val="19"/>
              </w:numPr>
              <w:tabs>
                <w:tab w:val="left" w:pos="286"/>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образцов соединения детали накладного кармана с основной деталью</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21</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75098" w:rsidTr="00ED74B6">
        <w:trPr>
          <w:trHeight w:val="20"/>
        </w:trPr>
        <w:tc>
          <w:tcPr>
            <w:tcW w:w="3519" w:type="pct"/>
            <w:gridSpan w:val="3"/>
          </w:tcPr>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Учебная практика раздела 1</w:t>
            </w:r>
          </w:p>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 xml:space="preserve">Виды работ – </w:t>
            </w:r>
            <w:r w:rsidRPr="00E75098">
              <w:rPr>
                <w:rFonts w:ascii="Times New Roman" w:eastAsia="Times New Roman" w:hAnsi="Times New Roman" w:cs="Times New Roman"/>
                <w:b/>
                <w:color w:val="000000"/>
                <w:spacing w:val="-4"/>
                <w:sz w:val="24"/>
                <w:szCs w:val="24"/>
                <w:lang w:eastAsia="ru-RU"/>
              </w:rPr>
              <w:t>Выполнение работ по обработке текстильных изделий из различных материалов</w:t>
            </w:r>
            <w:r w:rsidRPr="00E75098">
              <w:rPr>
                <w:rFonts w:ascii="Times New Roman" w:eastAsia="Times New Roman" w:hAnsi="Times New Roman" w:cs="Times New Roman"/>
                <w:b/>
                <w:color w:val="000000"/>
                <w:sz w:val="24"/>
                <w:szCs w:val="24"/>
                <w:lang w:eastAsia="ru-RU"/>
              </w:rPr>
              <w:t xml:space="preserve"> </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Техника безопасности при работе на технологическом оборудовании швейного производства</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выполнения </w:t>
            </w:r>
            <w:r w:rsidRPr="00E75098">
              <w:rPr>
                <w:rFonts w:ascii="Times New Roman" w:eastAsia="Times New Roman" w:hAnsi="Times New Roman" w:cs="Times New Roman"/>
                <w:color w:val="000000"/>
                <w:spacing w:val="-4"/>
                <w:sz w:val="24"/>
                <w:szCs w:val="24"/>
                <w:lang w:eastAsia="ru-RU"/>
              </w:rPr>
              <w:t>ручных стежков и строчек</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изготовления </w:t>
            </w:r>
            <w:r w:rsidRPr="00E75098">
              <w:rPr>
                <w:rFonts w:ascii="Times New Roman" w:eastAsia="Times New Roman" w:hAnsi="Times New Roman" w:cs="Times New Roman"/>
                <w:color w:val="000000"/>
                <w:spacing w:val="-4"/>
                <w:sz w:val="24"/>
                <w:szCs w:val="24"/>
                <w:lang w:eastAsia="ru-RU"/>
              </w:rPr>
              <w:t>соединительных ниточных швов</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изготовления </w:t>
            </w:r>
            <w:r w:rsidRPr="00E75098">
              <w:rPr>
                <w:rFonts w:ascii="Times New Roman" w:eastAsia="Times New Roman" w:hAnsi="Times New Roman" w:cs="Times New Roman"/>
                <w:color w:val="000000"/>
                <w:spacing w:val="-4"/>
                <w:sz w:val="24"/>
                <w:szCs w:val="24"/>
                <w:lang w:eastAsia="ru-RU"/>
              </w:rPr>
              <w:t>краевых ниточных швов</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изготовления </w:t>
            </w:r>
            <w:r w:rsidRPr="00E75098">
              <w:rPr>
                <w:rFonts w:ascii="Times New Roman" w:eastAsia="Times New Roman" w:hAnsi="Times New Roman" w:cs="Times New Roman"/>
                <w:color w:val="000000"/>
                <w:spacing w:val="-4"/>
                <w:sz w:val="24"/>
                <w:szCs w:val="24"/>
                <w:lang w:eastAsia="ru-RU"/>
              </w:rPr>
              <w:t>отделочных ниточных швов</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Отработка приемов влажно-тепловой обработки</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вытачек</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клапанов и других мелких деталей</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кокеток</w:t>
            </w:r>
          </w:p>
          <w:p w:rsidR="00ED74B6" w:rsidRPr="00E75098" w:rsidRDefault="00ED74B6" w:rsidP="006A61C5">
            <w:pPr>
              <w:numPr>
                <w:ilvl w:val="0"/>
                <w:numId w:val="20"/>
              </w:numPr>
              <w:tabs>
                <w:tab w:val="left" w:pos="271"/>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детали накладного кармана с основной деталью</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72</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75098" w:rsidTr="00ED74B6">
        <w:trPr>
          <w:trHeight w:val="20"/>
        </w:trPr>
        <w:tc>
          <w:tcPr>
            <w:tcW w:w="837" w:type="pct"/>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
                <w:color w:val="000000"/>
                <w:spacing w:val="-4"/>
                <w:sz w:val="24"/>
                <w:szCs w:val="24"/>
                <w:lang w:eastAsia="ru-RU"/>
              </w:rPr>
              <w:t>итого за 1 семестр</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135</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75098" w:rsidTr="006A61C5">
        <w:trPr>
          <w:trHeight w:val="20"/>
        </w:trPr>
        <w:tc>
          <w:tcPr>
            <w:tcW w:w="5000" w:type="pct"/>
            <w:gridSpan w:val="6"/>
            <w:tcBorders>
              <w:bottom w:val="single" w:sz="2" w:space="0" w:color="auto"/>
            </w:tcBorders>
            <w:shd w:val="clear" w:color="auto" w:fill="D9D9D9"/>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color w:val="000000"/>
                <w:sz w:val="24"/>
                <w:szCs w:val="24"/>
                <w:lang w:eastAsia="ru-RU"/>
              </w:rPr>
              <w:t>2 семестр</w:t>
            </w: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b/>
                <w:i/>
                <w:sz w:val="24"/>
                <w:szCs w:val="24"/>
                <w:lang w:eastAsia="ru-RU"/>
              </w:rPr>
            </w:pPr>
            <w:r w:rsidRPr="00E75098">
              <w:rPr>
                <w:rFonts w:ascii="Times New Roman" w:eastAsia="Times New Roman" w:hAnsi="Times New Roman" w:cs="Times New Roman"/>
                <w:b/>
                <w:color w:val="000000"/>
                <w:sz w:val="24"/>
                <w:szCs w:val="24"/>
                <w:lang w:eastAsia="ru-RU"/>
              </w:rPr>
              <w:t xml:space="preserve">Раздел 2. </w:t>
            </w:r>
            <w:r w:rsidRPr="00E75098">
              <w:rPr>
                <w:rFonts w:ascii="Times New Roman" w:eastAsia="Times New Roman" w:hAnsi="Times New Roman" w:cs="Times New Roman"/>
                <w:b/>
                <w:color w:val="000000"/>
                <w:spacing w:val="-4"/>
                <w:sz w:val="24"/>
                <w:szCs w:val="24"/>
                <w:lang w:eastAsia="ru-RU"/>
              </w:rPr>
              <w:t>Обработка деталей и узлов изделий без подкладки</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b/>
                <w:sz w:val="24"/>
                <w:szCs w:val="24"/>
                <w:lang w:eastAsia="ru-RU"/>
              </w:rPr>
              <w:t>72</w:t>
            </w:r>
            <w:r w:rsidRPr="00E75098">
              <w:rPr>
                <w:rFonts w:ascii="Times New Roman" w:eastAsia="Times New Roman" w:hAnsi="Times New Roman" w:cs="Times New Roman"/>
                <w:sz w:val="24"/>
                <w:szCs w:val="24"/>
                <w:lang w:eastAsia="ru-RU"/>
              </w:rPr>
              <w:t xml:space="preserve"> (48/24/36)</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b/>
                <w:bCs/>
                <w:color w:val="000000"/>
                <w:sz w:val="24"/>
                <w:szCs w:val="24"/>
                <w:lang w:eastAsia="ru-RU"/>
              </w:rPr>
              <w:t>МДК.02.01. Технология обработки текстильных изделий</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2.1</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Начальная обработка полочек и спинок</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1 </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Начальная обработка полочек и спинок. Обработка плечевых срезов</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и оформление изделий отделочными деталями: буфы, аппликации, вышивки</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Графическое изображение; ТУ на выполнение; область применения, </w:t>
            </w:r>
            <w:r w:rsidRPr="00E75098">
              <w:rPr>
                <w:rFonts w:ascii="Times New Roman" w:eastAsia="Times New Roman" w:hAnsi="Times New Roman" w:cs="Times New Roman"/>
                <w:color w:val="000000"/>
                <w:spacing w:val="-4"/>
                <w:sz w:val="24"/>
                <w:szCs w:val="24"/>
                <w:lang w:eastAsia="ru-RU"/>
              </w:rPr>
              <w:lastRenderedPageBreak/>
              <w:t>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lastRenderedPageBreak/>
              <w:t>Тема 2.2</w:t>
            </w:r>
          </w:p>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прорезных карманов</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1 </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прорезного кармана с </w:t>
            </w:r>
            <w:proofErr w:type="spellStart"/>
            <w:r w:rsidRPr="00E75098">
              <w:rPr>
                <w:rFonts w:ascii="Times New Roman" w:eastAsia="Times New Roman" w:hAnsi="Times New Roman" w:cs="Times New Roman"/>
                <w:b/>
                <w:color w:val="000000"/>
                <w:spacing w:val="-4"/>
                <w:sz w:val="24"/>
                <w:szCs w:val="24"/>
                <w:lang w:eastAsia="ru-RU"/>
              </w:rPr>
              <w:t>листочкой</w:t>
            </w:r>
            <w:proofErr w:type="spellEnd"/>
            <w:r w:rsidRPr="00E75098">
              <w:rPr>
                <w:rFonts w:ascii="Times New Roman" w:eastAsia="Times New Roman" w:hAnsi="Times New Roman" w:cs="Times New Roman"/>
                <w:b/>
                <w:color w:val="000000"/>
                <w:spacing w:val="-4"/>
                <w:sz w:val="24"/>
                <w:szCs w:val="24"/>
                <w:lang w:eastAsia="ru-RU"/>
              </w:rPr>
              <w:t xml:space="preserve"> с </w:t>
            </w:r>
            <w:proofErr w:type="spellStart"/>
            <w:r w:rsidRPr="00E75098">
              <w:rPr>
                <w:rFonts w:ascii="Times New Roman" w:eastAsia="Times New Roman" w:hAnsi="Times New Roman" w:cs="Times New Roman"/>
                <w:b/>
                <w:color w:val="000000"/>
                <w:spacing w:val="-4"/>
                <w:sz w:val="24"/>
                <w:szCs w:val="24"/>
                <w:lang w:eastAsia="ru-RU"/>
              </w:rPr>
              <w:t>втачными</w:t>
            </w:r>
            <w:proofErr w:type="spellEnd"/>
            <w:r w:rsidRPr="00E75098">
              <w:rPr>
                <w:rFonts w:ascii="Times New Roman" w:eastAsia="Times New Roman" w:hAnsi="Times New Roman" w:cs="Times New Roman"/>
                <w:b/>
                <w:color w:val="000000"/>
                <w:spacing w:val="-4"/>
                <w:sz w:val="24"/>
                <w:szCs w:val="24"/>
                <w:lang w:eastAsia="ru-RU"/>
              </w:rPr>
              <w:t xml:space="preserve"> концами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отрезной верхней подкладкой кармана; с цельнокроеной верхней подкладкой кармана; с цельнокроеной верхней подкладкой кармана и </w:t>
            </w:r>
            <w:proofErr w:type="spellStart"/>
            <w:r w:rsidRPr="00E75098">
              <w:rPr>
                <w:rFonts w:ascii="Times New Roman" w:eastAsia="Times New Roman" w:hAnsi="Times New Roman" w:cs="Times New Roman"/>
                <w:color w:val="000000"/>
                <w:spacing w:val="-4"/>
                <w:sz w:val="24"/>
                <w:szCs w:val="24"/>
                <w:lang w:eastAsia="ru-RU"/>
              </w:rPr>
              <w:t>долевиком</w:t>
            </w:r>
            <w:proofErr w:type="spellEnd"/>
            <w:r w:rsidRPr="00E75098">
              <w:rPr>
                <w:rFonts w:ascii="Times New Roman" w:eastAsia="Times New Roman" w:hAnsi="Times New Roman" w:cs="Times New Roman"/>
                <w:color w:val="000000"/>
                <w:spacing w:val="-4"/>
                <w:sz w:val="24"/>
                <w:szCs w:val="24"/>
                <w:lang w:eastAsia="ru-RU"/>
              </w:rPr>
              <w:t>; с цельнокроеной подкладкой кармана и подзором).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прорезного кармана с </w:t>
            </w:r>
            <w:proofErr w:type="spellStart"/>
            <w:r w:rsidRPr="00E75098">
              <w:rPr>
                <w:rFonts w:ascii="Times New Roman" w:eastAsia="Times New Roman" w:hAnsi="Times New Roman" w:cs="Times New Roman"/>
                <w:b/>
                <w:color w:val="000000"/>
                <w:spacing w:val="-4"/>
                <w:sz w:val="24"/>
                <w:szCs w:val="24"/>
                <w:lang w:eastAsia="ru-RU"/>
              </w:rPr>
              <w:t>листочкой</w:t>
            </w:r>
            <w:proofErr w:type="spellEnd"/>
            <w:r w:rsidRPr="00E75098">
              <w:rPr>
                <w:rFonts w:ascii="Times New Roman" w:eastAsia="Times New Roman" w:hAnsi="Times New Roman" w:cs="Times New Roman"/>
                <w:b/>
                <w:color w:val="000000"/>
                <w:spacing w:val="-4"/>
                <w:sz w:val="24"/>
                <w:szCs w:val="24"/>
                <w:lang w:eastAsia="ru-RU"/>
              </w:rPr>
              <w:t xml:space="preserve"> с </w:t>
            </w:r>
            <w:proofErr w:type="spellStart"/>
            <w:r w:rsidRPr="00E75098">
              <w:rPr>
                <w:rFonts w:ascii="Times New Roman" w:eastAsia="Times New Roman" w:hAnsi="Times New Roman" w:cs="Times New Roman"/>
                <w:b/>
                <w:color w:val="000000"/>
                <w:spacing w:val="-4"/>
                <w:sz w:val="24"/>
                <w:szCs w:val="24"/>
                <w:lang w:eastAsia="ru-RU"/>
              </w:rPr>
              <w:t>настрочными</w:t>
            </w:r>
            <w:proofErr w:type="spellEnd"/>
            <w:r w:rsidRPr="00E75098">
              <w:rPr>
                <w:rFonts w:ascii="Times New Roman" w:eastAsia="Times New Roman" w:hAnsi="Times New Roman" w:cs="Times New Roman"/>
                <w:b/>
                <w:color w:val="000000"/>
                <w:spacing w:val="-4"/>
                <w:sz w:val="24"/>
                <w:szCs w:val="24"/>
                <w:lang w:eastAsia="ru-RU"/>
              </w:rPr>
              <w:t xml:space="preserve"> концами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отрезной верхней подкладкой кармана; с цельнокроеной верхней подкладкой кармана; с цельнокроеной подкладкой кармана и </w:t>
            </w:r>
            <w:proofErr w:type="spellStart"/>
            <w:r w:rsidRPr="00E75098">
              <w:rPr>
                <w:rFonts w:ascii="Times New Roman" w:eastAsia="Times New Roman" w:hAnsi="Times New Roman" w:cs="Times New Roman"/>
                <w:color w:val="000000"/>
                <w:spacing w:val="-4"/>
                <w:sz w:val="24"/>
                <w:szCs w:val="24"/>
                <w:lang w:eastAsia="ru-RU"/>
              </w:rPr>
              <w:t>долевиком</w:t>
            </w:r>
            <w:proofErr w:type="spellEnd"/>
            <w:r w:rsidRPr="00E75098">
              <w:rPr>
                <w:rFonts w:ascii="Times New Roman" w:eastAsia="Times New Roman" w:hAnsi="Times New Roman" w:cs="Times New Roman"/>
                <w:color w:val="000000"/>
                <w:spacing w:val="-4"/>
                <w:sz w:val="24"/>
                <w:szCs w:val="24"/>
                <w:lang w:eastAsia="ru-RU"/>
              </w:rPr>
              <w:t xml:space="preserve">; с цельнокроеной верхней подкладкой кармана и </w:t>
            </w:r>
            <w:proofErr w:type="spellStart"/>
            <w:r w:rsidRPr="00E75098">
              <w:rPr>
                <w:rFonts w:ascii="Times New Roman" w:eastAsia="Times New Roman" w:hAnsi="Times New Roman" w:cs="Times New Roman"/>
                <w:color w:val="000000"/>
                <w:spacing w:val="-4"/>
                <w:sz w:val="24"/>
                <w:szCs w:val="24"/>
                <w:lang w:eastAsia="ru-RU"/>
              </w:rPr>
              <w:t>долевиком</w:t>
            </w:r>
            <w:proofErr w:type="spellEnd"/>
            <w:r w:rsidRPr="00E75098">
              <w:rPr>
                <w:rFonts w:ascii="Times New Roman" w:eastAsia="Times New Roman" w:hAnsi="Times New Roman" w:cs="Times New Roman"/>
                <w:color w:val="000000"/>
                <w:spacing w:val="-4"/>
                <w:sz w:val="24"/>
                <w:szCs w:val="24"/>
                <w:lang w:eastAsia="ru-RU"/>
              </w:rPr>
              <w:t>).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прорезного кармана в рамку</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отрезной верхней подкладкой кармана; с цельнокроеной верхней подкладкой кармана; с цельнокроеной верхней подкладкой кармана и </w:t>
            </w:r>
            <w:proofErr w:type="spellStart"/>
            <w:r w:rsidRPr="00E75098">
              <w:rPr>
                <w:rFonts w:ascii="Times New Roman" w:eastAsia="Times New Roman" w:hAnsi="Times New Roman" w:cs="Times New Roman"/>
                <w:color w:val="000000"/>
                <w:spacing w:val="-4"/>
                <w:sz w:val="24"/>
                <w:szCs w:val="24"/>
                <w:lang w:eastAsia="ru-RU"/>
              </w:rPr>
              <w:t>долевиком</w:t>
            </w:r>
            <w:proofErr w:type="spellEnd"/>
            <w:r w:rsidRPr="00E75098">
              <w:rPr>
                <w:rFonts w:ascii="Times New Roman" w:eastAsia="Times New Roman" w:hAnsi="Times New Roman" w:cs="Times New Roman"/>
                <w:color w:val="000000"/>
                <w:spacing w:val="-4"/>
                <w:sz w:val="24"/>
                <w:szCs w:val="24"/>
                <w:lang w:eastAsia="ru-RU"/>
              </w:rPr>
              <w:t>; с цельнокроеной подкладкой кармана; с цельнокроеной подкладкой кармана и подзором).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прорезного кармана с клапаном</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отрезной верхней подкладкой кармана; с цельнокроеной верхней подкладкой кармана; с цельнокроеной верхней подкладкой кармана и </w:t>
            </w:r>
            <w:proofErr w:type="spellStart"/>
            <w:r w:rsidRPr="00E75098">
              <w:rPr>
                <w:rFonts w:ascii="Times New Roman" w:eastAsia="Times New Roman" w:hAnsi="Times New Roman" w:cs="Times New Roman"/>
                <w:color w:val="000000"/>
                <w:spacing w:val="-4"/>
                <w:sz w:val="24"/>
                <w:szCs w:val="24"/>
                <w:lang w:eastAsia="ru-RU"/>
              </w:rPr>
              <w:t>долевиком</w:t>
            </w:r>
            <w:proofErr w:type="spellEnd"/>
            <w:r w:rsidRPr="00E75098">
              <w:rPr>
                <w:rFonts w:ascii="Times New Roman" w:eastAsia="Times New Roman" w:hAnsi="Times New Roman" w:cs="Times New Roman"/>
                <w:color w:val="000000"/>
                <w:spacing w:val="-4"/>
                <w:sz w:val="24"/>
                <w:szCs w:val="24"/>
                <w:lang w:eastAsia="ru-RU"/>
              </w:rPr>
              <w:t>; с цельнокроеной подкладкой кармана и подзором).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кармана, расположенного в шве</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отрезной подкладкой кармана; с цельнокроеной подкладкой кармана;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с клапаном).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Практическое занятие № 4</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прорезных карманов с </w:t>
            </w:r>
            <w:proofErr w:type="spellStart"/>
            <w:r w:rsidRPr="00E75098">
              <w:rPr>
                <w:rFonts w:ascii="Times New Roman" w:eastAsia="Times New Roman" w:hAnsi="Times New Roman" w:cs="Times New Roman"/>
                <w:b/>
                <w:color w:val="000000"/>
                <w:spacing w:val="-4"/>
                <w:sz w:val="24"/>
                <w:szCs w:val="24"/>
                <w:lang w:eastAsia="ru-RU"/>
              </w:rPr>
              <w:t>листочкой</w:t>
            </w:r>
            <w:proofErr w:type="spellEnd"/>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Практическое занятие № 4</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прорезных карманов с клапаном</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Практическое занятие № 5</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двусторонних прорезных карманов</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2.3</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застежек</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застежек на распашном изделии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цельнокроеным </w:t>
            </w:r>
            <w:proofErr w:type="spellStart"/>
            <w:r w:rsidRPr="00E75098">
              <w:rPr>
                <w:rFonts w:ascii="Times New Roman" w:eastAsia="Times New Roman" w:hAnsi="Times New Roman" w:cs="Times New Roman"/>
                <w:color w:val="000000"/>
                <w:spacing w:val="-4"/>
                <w:sz w:val="24"/>
                <w:szCs w:val="24"/>
                <w:lang w:eastAsia="ru-RU"/>
              </w:rPr>
              <w:t>подбортом</w:t>
            </w:r>
            <w:proofErr w:type="spellEnd"/>
            <w:r w:rsidRPr="00E75098">
              <w:rPr>
                <w:rFonts w:ascii="Times New Roman" w:eastAsia="Times New Roman" w:hAnsi="Times New Roman" w:cs="Times New Roman"/>
                <w:color w:val="000000"/>
                <w:spacing w:val="-4"/>
                <w:sz w:val="24"/>
                <w:szCs w:val="24"/>
                <w:lang w:eastAsia="ru-RU"/>
              </w:rPr>
              <w:t xml:space="preserve">; с отрезным </w:t>
            </w:r>
            <w:proofErr w:type="spellStart"/>
            <w:r w:rsidRPr="00E75098">
              <w:rPr>
                <w:rFonts w:ascii="Times New Roman" w:eastAsia="Times New Roman" w:hAnsi="Times New Roman" w:cs="Times New Roman"/>
                <w:color w:val="000000"/>
                <w:spacing w:val="-4"/>
                <w:sz w:val="24"/>
                <w:szCs w:val="24"/>
                <w:lang w:eastAsia="ru-RU"/>
              </w:rPr>
              <w:t>подбортом</w:t>
            </w:r>
            <w:proofErr w:type="spellEnd"/>
            <w:r w:rsidRPr="00E75098">
              <w:rPr>
                <w:rFonts w:ascii="Times New Roman" w:eastAsia="Times New Roman" w:hAnsi="Times New Roman" w:cs="Times New Roman"/>
                <w:color w:val="000000"/>
                <w:spacing w:val="-4"/>
                <w:sz w:val="24"/>
                <w:szCs w:val="24"/>
                <w:lang w:eastAsia="ru-RU"/>
              </w:rPr>
              <w:t xml:space="preserve">; с цельнокроеной </w:t>
            </w:r>
            <w:r w:rsidRPr="00E75098">
              <w:rPr>
                <w:rFonts w:ascii="Times New Roman" w:eastAsia="Times New Roman" w:hAnsi="Times New Roman" w:cs="Times New Roman"/>
                <w:color w:val="000000"/>
                <w:spacing w:val="-4"/>
                <w:sz w:val="24"/>
                <w:szCs w:val="24"/>
                <w:lang w:eastAsia="ru-RU"/>
              </w:rPr>
              <w:lastRenderedPageBreak/>
              <w:t xml:space="preserve">планкой; с </w:t>
            </w:r>
            <w:proofErr w:type="spellStart"/>
            <w:r w:rsidRPr="00E75098">
              <w:rPr>
                <w:rFonts w:ascii="Times New Roman" w:eastAsia="Times New Roman" w:hAnsi="Times New Roman" w:cs="Times New Roman"/>
                <w:color w:val="000000"/>
                <w:spacing w:val="-4"/>
                <w:sz w:val="24"/>
                <w:szCs w:val="24"/>
                <w:lang w:eastAsia="ru-RU"/>
              </w:rPr>
              <w:t>настрочной</w:t>
            </w:r>
            <w:proofErr w:type="spellEnd"/>
            <w:r w:rsidRPr="00E75098">
              <w:rPr>
                <w:rFonts w:ascii="Times New Roman" w:eastAsia="Times New Roman" w:hAnsi="Times New Roman" w:cs="Times New Roman"/>
                <w:color w:val="000000"/>
                <w:spacing w:val="-4"/>
                <w:sz w:val="24"/>
                <w:szCs w:val="24"/>
                <w:lang w:eastAsia="ru-RU"/>
              </w:rPr>
              <w:t xml:space="preserve"> планкой; с притачной планкой; с окантованным срезом).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застежек на цельнокроеной детали</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w:t>
            </w:r>
            <w:proofErr w:type="spellStart"/>
            <w:r w:rsidRPr="00E75098">
              <w:rPr>
                <w:rFonts w:ascii="Times New Roman" w:eastAsia="Times New Roman" w:hAnsi="Times New Roman" w:cs="Times New Roman"/>
                <w:color w:val="000000"/>
                <w:spacing w:val="-4"/>
                <w:sz w:val="24"/>
                <w:szCs w:val="24"/>
                <w:lang w:eastAsia="ru-RU"/>
              </w:rPr>
              <w:t>обтачкой-подбортами</w:t>
            </w:r>
            <w:proofErr w:type="spellEnd"/>
            <w:r w:rsidRPr="00E75098">
              <w:rPr>
                <w:rFonts w:ascii="Times New Roman" w:eastAsia="Times New Roman" w:hAnsi="Times New Roman" w:cs="Times New Roman"/>
                <w:color w:val="000000"/>
                <w:spacing w:val="-4"/>
                <w:sz w:val="24"/>
                <w:szCs w:val="24"/>
                <w:lang w:eastAsia="ru-RU"/>
              </w:rPr>
              <w:t xml:space="preserve"> – «слёзка»; с окантовкой, с одной обтачкой – «поло»; с </w:t>
            </w:r>
            <w:proofErr w:type="spellStart"/>
            <w:r w:rsidRPr="00E75098">
              <w:rPr>
                <w:rFonts w:ascii="Times New Roman" w:eastAsia="Times New Roman" w:hAnsi="Times New Roman" w:cs="Times New Roman"/>
                <w:color w:val="000000"/>
                <w:spacing w:val="-4"/>
                <w:sz w:val="24"/>
                <w:szCs w:val="24"/>
                <w:lang w:eastAsia="ru-RU"/>
              </w:rPr>
              <w:t>обтачками-подбортами</w:t>
            </w:r>
            <w:proofErr w:type="spellEnd"/>
            <w:r w:rsidRPr="00E75098">
              <w:rPr>
                <w:rFonts w:ascii="Times New Roman" w:eastAsia="Times New Roman" w:hAnsi="Times New Roman" w:cs="Times New Roman"/>
                <w:color w:val="000000"/>
                <w:spacing w:val="-4"/>
                <w:sz w:val="24"/>
                <w:szCs w:val="24"/>
                <w:lang w:eastAsia="ru-RU"/>
              </w:rPr>
              <w:t xml:space="preserve"> – «в рамку»; с обтачками и тесьмой «молния»; с </w:t>
            </w:r>
            <w:proofErr w:type="spellStart"/>
            <w:r w:rsidRPr="00E75098">
              <w:rPr>
                <w:rFonts w:ascii="Times New Roman" w:eastAsia="Times New Roman" w:hAnsi="Times New Roman" w:cs="Times New Roman"/>
                <w:color w:val="000000"/>
                <w:spacing w:val="-4"/>
                <w:sz w:val="24"/>
                <w:szCs w:val="24"/>
                <w:lang w:eastAsia="ru-RU"/>
              </w:rPr>
              <w:t>втачными</w:t>
            </w:r>
            <w:proofErr w:type="spellEnd"/>
            <w:r w:rsidRPr="00E75098">
              <w:rPr>
                <w:rFonts w:ascii="Times New Roman" w:eastAsia="Times New Roman" w:hAnsi="Times New Roman" w:cs="Times New Roman"/>
                <w:color w:val="000000"/>
                <w:spacing w:val="-4"/>
                <w:sz w:val="24"/>
                <w:szCs w:val="24"/>
                <w:lang w:eastAsia="ru-RU"/>
              </w:rPr>
              <w:t xml:space="preserve"> планками; с </w:t>
            </w:r>
            <w:proofErr w:type="spellStart"/>
            <w:r w:rsidRPr="00E75098">
              <w:rPr>
                <w:rFonts w:ascii="Times New Roman" w:eastAsia="Times New Roman" w:hAnsi="Times New Roman" w:cs="Times New Roman"/>
                <w:color w:val="000000"/>
                <w:spacing w:val="-4"/>
                <w:sz w:val="24"/>
                <w:szCs w:val="24"/>
                <w:lang w:eastAsia="ru-RU"/>
              </w:rPr>
              <w:t>втачными</w:t>
            </w:r>
            <w:proofErr w:type="spellEnd"/>
            <w:r w:rsidRPr="00E75098">
              <w:rPr>
                <w:rFonts w:ascii="Times New Roman" w:eastAsia="Times New Roman" w:hAnsi="Times New Roman" w:cs="Times New Roman"/>
                <w:color w:val="000000"/>
                <w:spacing w:val="-4"/>
                <w:sz w:val="24"/>
                <w:szCs w:val="24"/>
                <w:lang w:eastAsia="ru-RU"/>
              </w:rPr>
              <w:t xml:space="preserve"> планками и </w:t>
            </w:r>
            <w:proofErr w:type="spellStart"/>
            <w:r w:rsidRPr="00E75098">
              <w:rPr>
                <w:rFonts w:ascii="Times New Roman" w:eastAsia="Times New Roman" w:hAnsi="Times New Roman" w:cs="Times New Roman"/>
                <w:color w:val="000000"/>
                <w:spacing w:val="-4"/>
                <w:sz w:val="24"/>
                <w:szCs w:val="24"/>
                <w:lang w:eastAsia="ru-RU"/>
              </w:rPr>
              <w:t>обтачками-подбортами</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втачными</w:t>
            </w:r>
            <w:proofErr w:type="spellEnd"/>
            <w:r w:rsidRPr="00E75098">
              <w:rPr>
                <w:rFonts w:ascii="Times New Roman" w:eastAsia="Times New Roman" w:hAnsi="Times New Roman" w:cs="Times New Roman"/>
                <w:color w:val="000000"/>
                <w:spacing w:val="-4"/>
                <w:sz w:val="24"/>
                <w:szCs w:val="24"/>
                <w:lang w:eastAsia="ru-RU"/>
              </w:rPr>
              <w:t xml:space="preserve"> планками «</w:t>
            </w:r>
            <w:proofErr w:type="spellStart"/>
            <w:r w:rsidRPr="00E75098">
              <w:rPr>
                <w:rFonts w:ascii="Times New Roman" w:eastAsia="Times New Roman" w:hAnsi="Times New Roman" w:cs="Times New Roman"/>
                <w:color w:val="000000"/>
                <w:spacing w:val="-4"/>
                <w:sz w:val="24"/>
                <w:szCs w:val="24"/>
                <w:lang w:eastAsia="ru-RU"/>
              </w:rPr>
              <w:t>супат</w:t>
            </w:r>
            <w:proofErr w:type="spellEnd"/>
            <w:r w:rsidRPr="00E75098">
              <w:rPr>
                <w:rFonts w:ascii="Times New Roman" w:eastAsia="Times New Roman" w:hAnsi="Times New Roman" w:cs="Times New Roman"/>
                <w:color w:val="000000"/>
                <w:spacing w:val="-4"/>
                <w:sz w:val="24"/>
                <w:szCs w:val="24"/>
                <w:lang w:eastAsia="ru-RU"/>
              </w:rPr>
              <w:t>»).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застежек, расположенных в шве</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 </w:t>
            </w:r>
            <w:proofErr w:type="spellStart"/>
            <w:r w:rsidRPr="00E75098">
              <w:rPr>
                <w:rFonts w:ascii="Times New Roman" w:eastAsia="Times New Roman" w:hAnsi="Times New Roman" w:cs="Times New Roman"/>
                <w:color w:val="000000"/>
                <w:spacing w:val="-4"/>
                <w:sz w:val="24"/>
                <w:szCs w:val="24"/>
                <w:lang w:eastAsia="ru-RU"/>
              </w:rPr>
              <w:t>настрочной</w:t>
            </w:r>
            <w:proofErr w:type="spellEnd"/>
            <w:r w:rsidRPr="00E75098">
              <w:rPr>
                <w:rFonts w:ascii="Times New Roman" w:eastAsia="Times New Roman" w:hAnsi="Times New Roman" w:cs="Times New Roman"/>
                <w:color w:val="000000"/>
                <w:spacing w:val="-4"/>
                <w:sz w:val="24"/>
                <w:szCs w:val="24"/>
                <w:lang w:eastAsia="ru-RU"/>
              </w:rPr>
              <w:t xml:space="preserve"> тесьмой «молния» в боковом шве; с </w:t>
            </w:r>
            <w:proofErr w:type="spellStart"/>
            <w:r w:rsidRPr="00E75098">
              <w:rPr>
                <w:rFonts w:ascii="Times New Roman" w:eastAsia="Times New Roman" w:hAnsi="Times New Roman" w:cs="Times New Roman"/>
                <w:color w:val="000000"/>
                <w:spacing w:val="-4"/>
                <w:sz w:val="24"/>
                <w:szCs w:val="24"/>
                <w:lang w:eastAsia="ru-RU"/>
              </w:rPr>
              <w:t>настрочной</w:t>
            </w:r>
            <w:proofErr w:type="spellEnd"/>
            <w:r w:rsidRPr="00E75098">
              <w:rPr>
                <w:rFonts w:ascii="Times New Roman" w:eastAsia="Times New Roman" w:hAnsi="Times New Roman" w:cs="Times New Roman"/>
                <w:color w:val="000000"/>
                <w:spacing w:val="-4"/>
                <w:sz w:val="24"/>
                <w:szCs w:val="24"/>
                <w:lang w:eastAsia="ru-RU"/>
              </w:rPr>
              <w:t xml:space="preserve"> тесьмой «молния» в среднем шве; с потайной тесьмой «молния»; потайные застежки «</w:t>
            </w:r>
            <w:proofErr w:type="spellStart"/>
            <w:r w:rsidRPr="00E75098">
              <w:rPr>
                <w:rFonts w:ascii="Times New Roman" w:eastAsia="Times New Roman" w:hAnsi="Times New Roman" w:cs="Times New Roman"/>
                <w:color w:val="000000"/>
                <w:spacing w:val="-4"/>
                <w:sz w:val="24"/>
                <w:szCs w:val="24"/>
                <w:lang w:eastAsia="ru-RU"/>
              </w:rPr>
              <w:t>супат</w:t>
            </w:r>
            <w:proofErr w:type="spellEnd"/>
            <w:r w:rsidRPr="00E75098">
              <w:rPr>
                <w:rFonts w:ascii="Times New Roman" w:eastAsia="Times New Roman" w:hAnsi="Times New Roman" w:cs="Times New Roman"/>
                <w:color w:val="000000"/>
                <w:spacing w:val="-4"/>
                <w:sz w:val="24"/>
                <w:szCs w:val="24"/>
                <w:lang w:eastAsia="ru-RU"/>
              </w:rPr>
              <w:t>»).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застежек на распашном изделии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застежек на цельнокроеной детали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застежек, расположенных в шве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2.4</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горловины</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горловины без воротника</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краевыми швами: с обтачкой; с окантовкой; с тесьмой; с бейкой; с двойной полоской; с кантом.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w:t>
            </w:r>
            <w:proofErr w:type="spellStart"/>
            <w:r w:rsidRPr="00E75098">
              <w:rPr>
                <w:rFonts w:ascii="Times New Roman" w:eastAsia="Times New Roman" w:hAnsi="Times New Roman" w:cs="Times New Roman"/>
                <w:b/>
                <w:color w:val="000000"/>
                <w:spacing w:val="-4"/>
                <w:sz w:val="24"/>
                <w:szCs w:val="24"/>
                <w:lang w:eastAsia="ru-RU"/>
              </w:rPr>
              <w:t>втачных</w:t>
            </w:r>
            <w:proofErr w:type="spellEnd"/>
            <w:r w:rsidRPr="00E75098">
              <w:rPr>
                <w:rFonts w:ascii="Times New Roman" w:eastAsia="Times New Roman" w:hAnsi="Times New Roman" w:cs="Times New Roman"/>
                <w:b/>
                <w:color w:val="000000"/>
                <w:spacing w:val="-4"/>
                <w:sz w:val="24"/>
                <w:szCs w:val="24"/>
                <w:lang w:eastAsia="ru-RU"/>
              </w:rPr>
              <w:t xml:space="preserve"> воротников</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концов и отлета цельнокроеного воротника, воротника, состоящего из двух частей или одинарного воротника краевыми обтачными швами.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Соединение воротников с изделием</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способы соединения </w:t>
            </w:r>
            <w:proofErr w:type="spellStart"/>
            <w:r w:rsidRPr="00E75098">
              <w:rPr>
                <w:rFonts w:ascii="Times New Roman" w:eastAsia="Times New Roman" w:hAnsi="Times New Roman" w:cs="Times New Roman"/>
                <w:color w:val="000000"/>
                <w:spacing w:val="-4"/>
                <w:sz w:val="24"/>
                <w:szCs w:val="24"/>
                <w:lang w:eastAsia="ru-RU"/>
              </w:rPr>
              <w:t>втачных</w:t>
            </w:r>
            <w:proofErr w:type="spellEnd"/>
            <w:r w:rsidRPr="00E75098">
              <w:rPr>
                <w:rFonts w:ascii="Times New Roman" w:eastAsia="Times New Roman" w:hAnsi="Times New Roman" w:cs="Times New Roman"/>
                <w:color w:val="000000"/>
                <w:spacing w:val="-4"/>
                <w:sz w:val="24"/>
                <w:szCs w:val="24"/>
                <w:lang w:eastAsia="ru-RU"/>
              </w:rPr>
              <w:t>, съемных, цельнокроеных воротников или капюшонов с изделием.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съемных воротников, цельнокроеных воротников; </w:t>
            </w:r>
            <w:r w:rsidRPr="00E75098">
              <w:rPr>
                <w:rFonts w:ascii="Times New Roman" w:eastAsia="Times New Roman" w:hAnsi="Times New Roman" w:cs="Times New Roman"/>
                <w:b/>
                <w:color w:val="000000"/>
                <w:spacing w:val="-4"/>
                <w:sz w:val="24"/>
                <w:szCs w:val="24"/>
                <w:lang w:eastAsia="ru-RU"/>
              </w:rPr>
              <w:lastRenderedPageBreak/>
              <w:t>обработка горловины капюшоном</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срезов цельнокроеного воротника и воротника, состоящего из двух частей краевыми обтачными швами.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горловины без воротника</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Соединение воротников с изделием</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2.5</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рукавов</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пройм без рукавов</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краевыми швами: с обтачкой; с окантовкой; с тесьмой; с бейкой; с двойной полоской; с кантом; с манжетой; </w:t>
            </w:r>
            <w:proofErr w:type="spellStart"/>
            <w:r w:rsidRPr="00E75098">
              <w:rPr>
                <w:rFonts w:ascii="Times New Roman" w:eastAsia="Times New Roman" w:hAnsi="Times New Roman" w:cs="Times New Roman"/>
                <w:color w:val="000000"/>
                <w:spacing w:val="-4"/>
                <w:sz w:val="24"/>
                <w:szCs w:val="24"/>
                <w:lang w:eastAsia="ru-RU"/>
              </w:rPr>
              <w:t>вподгибку</w:t>
            </w:r>
            <w:proofErr w:type="spellEnd"/>
            <w:r w:rsidRPr="00E75098">
              <w:rPr>
                <w:rFonts w:ascii="Times New Roman" w:eastAsia="Times New Roman" w:hAnsi="Times New Roman" w:cs="Times New Roman"/>
                <w:color w:val="000000"/>
                <w:spacing w:val="-4"/>
                <w:sz w:val="24"/>
                <w:szCs w:val="24"/>
                <w:lang w:eastAsia="ru-RU"/>
              </w:rPr>
              <w:t>.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низа рукавов</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краевыми швами: </w:t>
            </w:r>
            <w:proofErr w:type="spellStart"/>
            <w:r w:rsidRPr="00E75098">
              <w:rPr>
                <w:rFonts w:ascii="Times New Roman" w:eastAsia="Times New Roman" w:hAnsi="Times New Roman" w:cs="Times New Roman"/>
                <w:color w:val="000000"/>
                <w:spacing w:val="-4"/>
                <w:sz w:val="24"/>
                <w:szCs w:val="24"/>
                <w:lang w:eastAsia="ru-RU"/>
              </w:rPr>
              <w:t>вподгибку</w:t>
            </w:r>
            <w:proofErr w:type="spellEnd"/>
            <w:r w:rsidRPr="00E75098">
              <w:rPr>
                <w:rFonts w:ascii="Times New Roman" w:eastAsia="Times New Roman" w:hAnsi="Times New Roman" w:cs="Times New Roman"/>
                <w:color w:val="000000"/>
                <w:spacing w:val="-4"/>
                <w:sz w:val="24"/>
                <w:szCs w:val="24"/>
                <w:lang w:eastAsia="ru-RU"/>
              </w:rPr>
              <w:t xml:space="preserve">; с обтачкой; с окантовкой; с тесьмой; с бейкой; с двойной полоской; с кантом; с эластичной тесьмой; с манжетой: </w:t>
            </w:r>
            <w:r w:rsidRPr="00E75098">
              <w:rPr>
                <w:rFonts w:ascii="Times New Roman" w:eastAsia="Times New Roman" w:hAnsi="Times New Roman" w:cs="Times New Roman"/>
                <w:color w:val="000000"/>
                <w:spacing w:val="-4"/>
                <w:sz w:val="24"/>
                <w:szCs w:val="24"/>
                <w:lang w:eastAsia="ru-RU"/>
              </w:rPr>
              <w:lastRenderedPageBreak/>
              <w:t>цельнокроеной; притачной; замкнутой; незамкнутой; с отворотом: цельнокроеным, притачным.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Соединение рукавов с проймой изделия</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соединение </w:t>
            </w:r>
            <w:proofErr w:type="spellStart"/>
            <w:r w:rsidRPr="00E75098">
              <w:rPr>
                <w:rFonts w:ascii="Times New Roman" w:eastAsia="Times New Roman" w:hAnsi="Times New Roman" w:cs="Times New Roman"/>
                <w:color w:val="000000"/>
                <w:spacing w:val="-4"/>
                <w:sz w:val="24"/>
                <w:szCs w:val="24"/>
                <w:lang w:eastAsia="ru-RU"/>
              </w:rPr>
              <w:t>втачного</w:t>
            </w:r>
            <w:proofErr w:type="spellEnd"/>
            <w:r w:rsidRPr="00E75098">
              <w:rPr>
                <w:rFonts w:ascii="Times New Roman" w:eastAsia="Times New Roman" w:hAnsi="Times New Roman" w:cs="Times New Roman"/>
                <w:color w:val="000000"/>
                <w:spacing w:val="-4"/>
                <w:sz w:val="24"/>
                <w:szCs w:val="24"/>
                <w:lang w:eastAsia="ru-RU"/>
              </w:rPr>
              <w:t xml:space="preserve"> рукава, рукава «реглан», с ластовицей. Графическое изображение; ТУ на 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пройм без рукавов</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Соединение рукавов с проймой изделия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2.6</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Окончательная отделка платьев, блуз, верхних сорочек</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изделия по линиям талии и низа</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изделия по линии талии: соединительными швами; с кантом, с эластичной тесьмой; со сборками; с бейкой; обработка изделия по линии низа: краевыми швами (</w:t>
            </w:r>
            <w:proofErr w:type="spellStart"/>
            <w:r w:rsidRPr="00E75098">
              <w:rPr>
                <w:rFonts w:ascii="Times New Roman" w:eastAsia="Times New Roman" w:hAnsi="Times New Roman" w:cs="Times New Roman"/>
                <w:color w:val="000000"/>
                <w:spacing w:val="-4"/>
                <w:sz w:val="24"/>
                <w:szCs w:val="24"/>
                <w:lang w:eastAsia="ru-RU"/>
              </w:rPr>
              <w:t>вподгибку</w:t>
            </w:r>
            <w:proofErr w:type="spellEnd"/>
            <w:r w:rsidRPr="00E75098">
              <w:rPr>
                <w:rFonts w:ascii="Times New Roman" w:eastAsia="Times New Roman" w:hAnsi="Times New Roman" w:cs="Times New Roman"/>
                <w:color w:val="000000"/>
                <w:spacing w:val="-4"/>
                <w:sz w:val="24"/>
                <w:szCs w:val="24"/>
                <w:lang w:eastAsia="ru-RU"/>
              </w:rPr>
              <w:t xml:space="preserve">, обтачными, окантовочными); с притачным поясом; со </w:t>
            </w:r>
            <w:proofErr w:type="spellStart"/>
            <w:r w:rsidRPr="00E75098">
              <w:rPr>
                <w:rFonts w:ascii="Times New Roman" w:eastAsia="Times New Roman" w:hAnsi="Times New Roman" w:cs="Times New Roman"/>
                <w:color w:val="000000"/>
                <w:spacing w:val="-4"/>
                <w:sz w:val="24"/>
                <w:szCs w:val="24"/>
                <w:lang w:eastAsia="ru-RU"/>
              </w:rPr>
              <w:t>шлицей</w:t>
            </w:r>
            <w:proofErr w:type="spellEnd"/>
            <w:r w:rsidRPr="00E75098">
              <w:rPr>
                <w:rFonts w:ascii="Times New Roman" w:eastAsia="Times New Roman" w:hAnsi="Times New Roman" w:cs="Times New Roman"/>
                <w:color w:val="000000"/>
                <w:spacing w:val="-4"/>
                <w:sz w:val="24"/>
                <w:szCs w:val="24"/>
                <w:lang w:eastAsia="ru-RU"/>
              </w:rPr>
              <w:t xml:space="preserve">. Графическое изображение; ТУ на </w:t>
            </w:r>
            <w:r w:rsidRPr="00E75098">
              <w:rPr>
                <w:rFonts w:ascii="Times New Roman" w:eastAsia="Times New Roman" w:hAnsi="Times New Roman" w:cs="Times New Roman"/>
                <w:color w:val="000000"/>
                <w:spacing w:val="-4"/>
                <w:sz w:val="24"/>
                <w:szCs w:val="24"/>
                <w:lang w:eastAsia="ru-RU"/>
              </w:rPr>
              <w:lastRenderedPageBreak/>
              <w:t>выполнение; область применения, оборудование; последовательность обработки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Окончательная отделка изделия</w:t>
            </w:r>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очистка от производственного мусора, ниток и следов мела; ВТО; обработка обметанных петель; прикрепление пуговиц, крючков, кнопок; прикрепление отделочных деталей; навешивание торговых ярлыков; упаковка изделия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2.7</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и сборка юбок</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Технологическая последовательность обработки юбки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специальность, разряд, норма времени по неделимым операциям; Графическое изображение узлов; ТУ на выполнение; оборудование.</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6</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деталей и узлов юбки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bCs/>
                <w:color w:val="000000"/>
                <w:sz w:val="24"/>
                <w:szCs w:val="24"/>
                <w:lang w:eastAsia="ru-RU"/>
              </w:rPr>
              <w:t>Примерная тематика самостоятельной учебной работы при изучении раздела 2</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отделочных деталей: буф, аппликации, вышивки</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Изготовление образца прорезного кармана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втачными</w:t>
            </w:r>
            <w:proofErr w:type="spellEnd"/>
            <w:r w:rsidRPr="00E75098">
              <w:rPr>
                <w:rFonts w:ascii="Times New Roman" w:eastAsia="Times New Roman" w:hAnsi="Times New Roman" w:cs="Times New Roman"/>
                <w:color w:val="000000"/>
                <w:spacing w:val="-4"/>
                <w:sz w:val="24"/>
                <w:szCs w:val="24"/>
                <w:lang w:eastAsia="ru-RU"/>
              </w:rPr>
              <w:t xml:space="preserve"> концами</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Изготовление образца прорезного кармана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настрочными</w:t>
            </w:r>
            <w:proofErr w:type="spellEnd"/>
            <w:r w:rsidRPr="00E75098">
              <w:rPr>
                <w:rFonts w:ascii="Times New Roman" w:eastAsia="Times New Roman" w:hAnsi="Times New Roman" w:cs="Times New Roman"/>
                <w:color w:val="000000"/>
                <w:spacing w:val="-4"/>
                <w:sz w:val="24"/>
                <w:szCs w:val="24"/>
                <w:lang w:eastAsia="ru-RU"/>
              </w:rPr>
              <w:t xml:space="preserve"> концами</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прорезного кармана в рамку</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прорезного кармана с клапаном</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кармана, расположенного в шве</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Изготовление образца застежки на распашном изделии</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застежки на цельнокроеной делали</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горловины без воротника</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Изготовление образца </w:t>
            </w:r>
            <w:proofErr w:type="spellStart"/>
            <w:r w:rsidRPr="00E75098">
              <w:rPr>
                <w:rFonts w:ascii="Times New Roman" w:eastAsia="Times New Roman" w:hAnsi="Times New Roman" w:cs="Times New Roman"/>
                <w:color w:val="000000"/>
                <w:spacing w:val="-4"/>
                <w:sz w:val="24"/>
                <w:szCs w:val="24"/>
                <w:lang w:eastAsia="ru-RU"/>
              </w:rPr>
              <w:t>втачного</w:t>
            </w:r>
            <w:proofErr w:type="spellEnd"/>
            <w:r w:rsidRPr="00E75098">
              <w:rPr>
                <w:rFonts w:ascii="Times New Roman" w:eastAsia="Times New Roman" w:hAnsi="Times New Roman" w:cs="Times New Roman"/>
                <w:color w:val="000000"/>
                <w:spacing w:val="-4"/>
                <w:sz w:val="24"/>
                <w:szCs w:val="24"/>
                <w:lang w:eastAsia="ru-RU"/>
              </w:rPr>
              <w:t xml:space="preserve"> воротника</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соединения воротника с изделием</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проймы без рукавов</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низа рукава</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соединения рукава с проймой изделия</w:t>
            </w:r>
          </w:p>
          <w:p w:rsidR="00ED74B6" w:rsidRPr="00E75098" w:rsidRDefault="00ED74B6" w:rsidP="006A61C5">
            <w:pPr>
              <w:numPr>
                <w:ilvl w:val="0"/>
                <w:numId w:val="22"/>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соединения лифа с юбкой</w:t>
            </w:r>
          </w:p>
          <w:p w:rsidR="00ED74B6" w:rsidRPr="00E75098" w:rsidRDefault="00ED74B6" w:rsidP="006A61C5">
            <w:pPr>
              <w:numPr>
                <w:ilvl w:val="0"/>
                <w:numId w:val="22"/>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низа изделия</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шлицы в среднем шве юбки</w:t>
            </w:r>
          </w:p>
          <w:p w:rsidR="00ED74B6" w:rsidRPr="00E75098" w:rsidRDefault="00ED74B6" w:rsidP="006A61C5">
            <w:pPr>
              <w:numPr>
                <w:ilvl w:val="0"/>
                <w:numId w:val="22"/>
              </w:numPr>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притачного пояса юбки</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lastRenderedPageBreak/>
              <w:t>36</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lastRenderedPageBreak/>
              <w:t>Учебная практика раздела 2</w:t>
            </w:r>
          </w:p>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 xml:space="preserve">Виды работ – </w:t>
            </w:r>
            <w:r w:rsidRPr="00E75098">
              <w:rPr>
                <w:rFonts w:ascii="Times New Roman" w:eastAsia="Times New Roman" w:hAnsi="Times New Roman" w:cs="Times New Roman"/>
                <w:b/>
                <w:color w:val="000000"/>
                <w:spacing w:val="-4"/>
                <w:sz w:val="24"/>
                <w:szCs w:val="24"/>
                <w:lang w:eastAsia="ru-RU"/>
              </w:rPr>
              <w:t>Выполнение работ по обработке текстильных изделий из различных материалов</w:t>
            </w:r>
            <w:r w:rsidRPr="00E75098">
              <w:rPr>
                <w:rFonts w:ascii="Times New Roman" w:eastAsia="Times New Roman" w:hAnsi="Times New Roman" w:cs="Times New Roman"/>
                <w:b/>
                <w:color w:val="000000"/>
                <w:sz w:val="24"/>
                <w:szCs w:val="24"/>
                <w:lang w:eastAsia="ru-RU"/>
              </w:rPr>
              <w:t xml:space="preserve"> </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color w:val="000000"/>
                <w:sz w:val="24"/>
                <w:szCs w:val="24"/>
                <w:lang w:eastAsia="ru-RU"/>
              </w:rPr>
              <w:t>Техника безопасности при работе на технологическом оборудовании швейного производства</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отделочных деталей: буф, аппликации, вышивки</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 xml:space="preserve">прорезного кармана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втачными</w:t>
            </w:r>
            <w:proofErr w:type="spellEnd"/>
            <w:r w:rsidRPr="00E75098">
              <w:rPr>
                <w:rFonts w:ascii="Times New Roman" w:eastAsia="Times New Roman" w:hAnsi="Times New Roman" w:cs="Times New Roman"/>
                <w:color w:val="000000"/>
                <w:spacing w:val="-4"/>
                <w:sz w:val="24"/>
                <w:szCs w:val="24"/>
                <w:lang w:eastAsia="ru-RU"/>
              </w:rPr>
              <w:t xml:space="preserve"> концами</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 xml:space="preserve">прорезного кармана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настрочными</w:t>
            </w:r>
            <w:proofErr w:type="spellEnd"/>
            <w:r w:rsidRPr="00E75098">
              <w:rPr>
                <w:rFonts w:ascii="Times New Roman" w:eastAsia="Times New Roman" w:hAnsi="Times New Roman" w:cs="Times New Roman"/>
                <w:color w:val="000000"/>
                <w:spacing w:val="-4"/>
                <w:sz w:val="24"/>
                <w:szCs w:val="24"/>
                <w:lang w:eastAsia="ru-RU"/>
              </w:rPr>
              <w:t xml:space="preserve"> концами</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прорезного кармана в рамку</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прорезного кармана с клапаном</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кармана, расположенного в шве</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застежки на распашном изделии</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застежки на цельнокроеной делали</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горловины без воротника</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proofErr w:type="spellStart"/>
            <w:r w:rsidRPr="00E75098">
              <w:rPr>
                <w:rFonts w:ascii="Times New Roman" w:eastAsia="Times New Roman" w:hAnsi="Times New Roman" w:cs="Times New Roman"/>
                <w:color w:val="000000"/>
                <w:spacing w:val="-4"/>
                <w:sz w:val="24"/>
                <w:szCs w:val="24"/>
                <w:lang w:eastAsia="ru-RU"/>
              </w:rPr>
              <w:t>втачного</w:t>
            </w:r>
            <w:proofErr w:type="spellEnd"/>
            <w:r w:rsidRPr="00E75098">
              <w:rPr>
                <w:rFonts w:ascii="Times New Roman" w:eastAsia="Times New Roman" w:hAnsi="Times New Roman" w:cs="Times New Roman"/>
                <w:color w:val="000000"/>
                <w:spacing w:val="-4"/>
                <w:sz w:val="24"/>
                <w:szCs w:val="24"/>
                <w:lang w:eastAsia="ru-RU"/>
              </w:rPr>
              <w:t xml:space="preserve"> воротника</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воротника с изделием</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проймы без рукавов</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рукава с проймой изделия</w:t>
            </w:r>
          </w:p>
          <w:p w:rsidR="00ED74B6" w:rsidRPr="00E75098" w:rsidRDefault="00ED74B6" w:rsidP="006A61C5">
            <w:pPr>
              <w:numPr>
                <w:ilvl w:val="0"/>
                <w:numId w:val="2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лифа с юбкой и низа изделия</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шлицы в среднем шве юбки</w:t>
            </w:r>
          </w:p>
          <w:p w:rsidR="00ED74B6" w:rsidRPr="00E75098" w:rsidRDefault="00ED74B6" w:rsidP="006A61C5">
            <w:pPr>
              <w:numPr>
                <w:ilvl w:val="0"/>
                <w:numId w:val="23"/>
              </w:numPr>
              <w:tabs>
                <w:tab w:val="left" w:pos="271"/>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притачного пояса юбки</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144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tabs>
                <w:tab w:val="left" w:pos="285"/>
              </w:tabs>
              <w:suppressAutoHyphen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 xml:space="preserve">Производственная практика </w:t>
            </w:r>
            <w:r w:rsidRPr="00E75098">
              <w:rPr>
                <w:rFonts w:ascii="Times New Roman" w:eastAsia="Times New Roman" w:hAnsi="Times New Roman" w:cs="Times New Roman"/>
                <w:b/>
                <w:color w:val="000000"/>
                <w:sz w:val="24"/>
                <w:szCs w:val="24"/>
                <w:lang w:eastAsia="ru-RU"/>
              </w:rPr>
              <w:t>(</w:t>
            </w:r>
            <w:r w:rsidRPr="00E75098">
              <w:rPr>
                <w:rFonts w:ascii="Times New Roman" w:eastAsia="Times New Roman" w:hAnsi="Times New Roman" w:cs="Times New Roman"/>
                <w:b/>
                <w:bCs/>
                <w:color w:val="000000"/>
                <w:sz w:val="24"/>
                <w:szCs w:val="24"/>
                <w:lang w:eastAsia="ru-RU"/>
              </w:rPr>
              <w:t>если предусмотрена</w:t>
            </w:r>
            <w:r w:rsidRPr="00E75098">
              <w:rPr>
                <w:rFonts w:ascii="Times New Roman" w:eastAsia="Times New Roman" w:hAnsi="Times New Roman" w:cs="Times New Roman"/>
                <w:b/>
                <w:color w:val="000000"/>
                <w:sz w:val="24"/>
                <w:szCs w:val="24"/>
                <w:lang w:eastAsia="ru-RU"/>
              </w:rPr>
              <w:t xml:space="preserve"> итоговая (концентрированная) практика</w:t>
            </w:r>
            <w:r w:rsidRPr="00E75098">
              <w:rPr>
                <w:rFonts w:ascii="Times New Roman" w:eastAsia="Times New Roman" w:hAnsi="Times New Roman" w:cs="Times New Roman"/>
                <w:b/>
                <w:bCs/>
                <w:color w:val="000000"/>
                <w:sz w:val="24"/>
                <w:szCs w:val="24"/>
                <w:lang w:eastAsia="ru-RU"/>
              </w:rPr>
              <w:t>)</w:t>
            </w:r>
          </w:p>
          <w:p w:rsidR="00ED74B6" w:rsidRPr="00E75098" w:rsidRDefault="00ED74B6" w:rsidP="006A61C5">
            <w:pPr>
              <w:tabs>
                <w:tab w:val="left" w:pos="285"/>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lastRenderedPageBreak/>
              <w:t xml:space="preserve">Виды работ – </w:t>
            </w:r>
            <w:r w:rsidRPr="00E75098">
              <w:rPr>
                <w:rFonts w:ascii="Times New Roman" w:eastAsia="Times New Roman" w:hAnsi="Times New Roman" w:cs="Times New Roman"/>
                <w:b/>
                <w:color w:val="000000"/>
                <w:spacing w:val="-4"/>
                <w:sz w:val="24"/>
                <w:szCs w:val="24"/>
                <w:lang w:eastAsia="ru-RU"/>
              </w:rPr>
              <w:t>Выполнение работ по обработке текстильных изделий из различных материалов</w:t>
            </w:r>
            <w:r w:rsidRPr="00E75098">
              <w:rPr>
                <w:rFonts w:ascii="Times New Roman" w:eastAsia="Times New Roman" w:hAnsi="Times New Roman" w:cs="Times New Roman"/>
                <w:b/>
                <w:color w:val="000000"/>
                <w:sz w:val="24"/>
                <w:szCs w:val="24"/>
                <w:lang w:eastAsia="ru-RU"/>
              </w:rPr>
              <w:t xml:space="preserve"> </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color w:val="000000"/>
                <w:sz w:val="24"/>
                <w:szCs w:val="24"/>
                <w:lang w:eastAsia="ru-RU"/>
              </w:rPr>
              <w:t>Техника безопасности при работе на технологическом оборудовании швейного производства</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отделочных деталей: буф, аппликации, вышивки</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 xml:space="preserve">прорезного кармана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втачными</w:t>
            </w:r>
            <w:proofErr w:type="spellEnd"/>
            <w:r w:rsidRPr="00E75098">
              <w:rPr>
                <w:rFonts w:ascii="Times New Roman" w:eastAsia="Times New Roman" w:hAnsi="Times New Roman" w:cs="Times New Roman"/>
                <w:color w:val="000000"/>
                <w:spacing w:val="-4"/>
                <w:sz w:val="24"/>
                <w:szCs w:val="24"/>
                <w:lang w:eastAsia="ru-RU"/>
              </w:rPr>
              <w:t xml:space="preserve"> концами</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 xml:space="preserve">прорезного кармана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настрочными</w:t>
            </w:r>
            <w:proofErr w:type="spellEnd"/>
            <w:r w:rsidRPr="00E75098">
              <w:rPr>
                <w:rFonts w:ascii="Times New Roman" w:eastAsia="Times New Roman" w:hAnsi="Times New Roman" w:cs="Times New Roman"/>
                <w:color w:val="000000"/>
                <w:spacing w:val="-4"/>
                <w:sz w:val="24"/>
                <w:szCs w:val="24"/>
                <w:lang w:eastAsia="ru-RU"/>
              </w:rPr>
              <w:t xml:space="preserve"> концами</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прорезного кармана в рамку</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прорезного кармана с клапаном</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кармана, расположенного в шве</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застежки на распашном изделии</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застежки на цельнокроеной делали</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горловины без воротника</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proofErr w:type="spellStart"/>
            <w:r w:rsidRPr="00E75098">
              <w:rPr>
                <w:rFonts w:ascii="Times New Roman" w:eastAsia="Times New Roman" w:hAnsi="Times New Roman" w:cs="Times New Roman"/>
                <w:color w:val="000000"/>
                <w:spacing w:val="-4"/>
                <w:sz w:val="24"/>
                <w:szCs w:val="24"/>
                <w:lang w:eastAsia="ru-RU"/>
              </w:rPr>
              <w:t>втачного</w:t>
            </w:r>
            <w:proofErr w:type="spellEnd"/>
            <w:r w:rsidRPr="00E75098">
              <w:rPr>
                <w:rFonts w:ascii="Times New Roman" w:eastAsia="Times New Roman" w:hAnsi="Times New Roman" w:cs="Times New Roman"/>
                <w:color w:val="000000"/>
                <w:spacing w:val="-4"/>
                <w:sz w:val="24"/>
                <w:szCs w:val="24"/>
                <w:lang w:eastAsia="ru-RU"/>
              </w:rPr>
              <w:t xml:space="preserve"> воротника</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воротника с изделием</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проймы без рукавов</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рукава с проймой изделия</w:t>
            </w:r>
          </w:p>
          <w:p w:rsidR="00ED74B6" w:rsidRPr="00E75098" w:rsidRDefault="00ED74B6" w:rsidP="006A61C5">
            <w:pPr>
              <w:numPr>
                <w:ilvl w:val="0"/>
                <w:numId w:val="24"/>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лифа с юбкой и низа изделия</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шлицы в среднем шве юбки</w:t>
            </w:r>
          </w:p>
          <w:p w:rsidR="00ED74B6" w:rsidRPr="00E75098" w:rsidRDefault="00ED74B6" w:rsidP="006A61C5">
            <w:pPr>
              <w:numPr>
                <w:ilvl w:val="0"/>
                <w:numId w:val="24"/>
              </w:numPr>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притачного пояса юбки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lastRenderedPageBreak/>
              <w:t>144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
                <w:color w:val="000000"/>
                <w:spacing w:val="-4"/>
                <w:sz w:val="24"/>
                <w:szCs w:val="24"/>
                <w:lang w:eastAsia="ru-RU"/>
              </w:rPr>
              <w:t>итого за 2 семестр</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396</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75098" w:rsidTr="00ED74B6">
        <w:trPr>
          <w:trHeight w:val="20"/>
        </w:trPr>
        <w:tc>
          <w:tcPr>
            <w:tcW w:w="837" w:type="pct"/>
            <w:tcBorders>
              <w:bottom w:val="single" w:sz="2" w:space="0" w:color="auto"/>
            </w:tcBorders>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Промежуточная аттестация в форме экзамена</w:t>
            </w:r>
          </w:p>
        </w:tc>
        <w:tc>
          <w:tcPr>
            <w:tcW w:w="604" w:type="pct"/>
            <w:shd w:val="clear" w:color="auto" w:fill="auto"/>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415"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6A61C5">
        <w:trPr>
          <w:trHeight w:val="20"/>
        </w:trPr>
        <w:tc>
          <w:tcPr>
            <w:tcW w:w="5000" w:type="pct"/>
            <w:gridSpan w:val="6"/>
            <w:tcBorders>
              <w:bottom w:val="single" w:sz="2" w:space="0" w:color="auto"/>
            </w:tcBorders>
            <w:shd w:val="clear" w:color="auto" w:fill="D9D9D9"/>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color w:val="000000"/>
                <w:sz w:val="24"/>
                <w:szCs w:val="24"/>
                <w:lang w:eastAsia="ru-RU"/>
              </w:rPr>
              <w:t>3 семестр</w:t>
            </w: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b/>
                <w:i/>
                <w:sz w:val="24"/>
                <w:szCs w:val="24"/>
                <w:lang w:eastAsia="ru-RU"/>
              </w:rPr>
            </w:pPr>
            <w:r w:rsidRPr="00E75098">
              <w:rPr>
                <w:rFonts w:ascii="Times New Roman" w:eastAsia="Times New Roman" w:hAnsi="Times New Roman" w:cs="Times New Roman"/>
                <w:b/>
                <w:color w:val="000000"/>
                <w:sz w:val="24"/>
                <w:szCs w:val="24"/>
                <w:lang w:eastAsia="ru-RU"/>
              </w:rPr>
              <w:t>Раздел 3. Обработка деталей и узлов изделий с подкладкой</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93</w:t>
            </w:r>
            <w:r w:rsidRPr="00E75098">
              <w:rPr>
                <w:rFonts w:ascii="Times New Roman" w:eastAsia="Times New Roman" w:hAnsi="Times New Roman" w:cs="Times New Roman"/>
                <w:bCs/>
                <w:sz w:val="24"/>
                <w:szCs w:val="24"/>
                <w:lang w:eastAsia="ru-RU"/>
              </w:rPr>
              <w:t xml:space="preserve"> (40/22/31)</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b/>
                <w:bCs/>
                <w:color w:val="000000"/>
                <w:sz w:val="24"/>
                <w:szCs w:val="24"/>
                <w:lang w:eastAsia="ru-RU"/>
              </w:rPr>
              <w:t>МДК.02.01. Технология обработки текстильных изделий</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E75098" w:rsidTr="00ED74B6">
        <w:trPr>
          <w:trHeight w:val="20"/>
        </w:trPr>
        <w:tc>
          <w:tcPr>
            <w:tcW w:w="837" w:type="pct"/>
            <w:vMerge w:val="restar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3.1</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Начальная обработка полочек и спинок</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изделий с подкладкой и ее последовательность</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Дублирование деталей</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proofErr w:type="gramStart"/>
            <w:r w:rsidRPr="00E75098">
              <w:rPr>
                <w:rFonts w:ascii="Times New Roman" w:eastAsia="Times New Roman" w:hAnsi="Times New Roman" w:cs="Times New Roman"/>
                <w:color w:val="000000"/>
                <w:spacing w:val="-4"/>
                <w:sz w:val="24"/>
                <w:szCs w:val="24"/>
                <w:shd w:val="clear" w:color="auto" w:fill="FFFFFF"/>
                <w:lang w:eastAsia="ru-RU"/>
              </w:rPr>
              <w:t xml:space="preserve">Придание деталям одежды требуемой </w:t>
            </w:r>
            <w:proofErr w:type="spellStart"/>
            <w:r w:rsidRPr="00E75098">
              <w:rPr>
                <w:rFonts w:ascii="Times New Roman" w:eastAsia="Times New Roman" w:hAnsi="Times New Roman" w:cs="Times New Roman"/>
                <w:color w:val="000000"/>
                <w:spacing w:val="-4"/>
                <w:sz w:val="24"/>
                <w:szCs w:val="24"/>
                <w:shd w:val="clear" w:color="auto" w:fill="FFFFFF"/>
                <w:lang w:eastAsia="ru-RU"/>
              </w:rPr>
              <w:t>формоустойчивости</w:t>
            </w:r>
            <w:proofErr w:type="spellEnd"/>
            <w:r w:rsidRPr="00E75098">
              <w:rPr>
                <w:rFonts w:ascii="Times New Roman" w:eastAsia="Times New Roman" w:hAnsi="Times New Roman" w:cs="Times New Roman"/>
                <w:color w:val="000000"/>
                <w:spacing w:val="-4"/>
                <w:sz w:val="24"/>
                <w:szCs w:val="24"/>
                <w:shd w:val="clear" w:color="auto" w:fill="FFFFFF"/>
                <w:lang w:eastAsia="ru-RU"/>
              </w:rPr>
              <w:t xml:space="preserve"> (</w:t>
            </w:r>
            <w:r w:rsidRPr="00E75098">
              <w:rPr>
                <w:rFonts w:ascii="Times New Roman" w:eastAsia="Times New Roman" w:hAnsi="Times New Roman" w:cs="Times New Roman"/>
                <w:color w:val="000000"/>
                <w:spacing w:val="-4"/>
                <w:sz w:val="24"/>
                <w:szCs w:val="24"/>
                <w:lang w:eastAsia="ru-RU"/>
              </w:rPr>
              <w:t xml:space="preserve">дублирование, фронтальное дублирование, </w:t>
            </w:r>
            <w:r w:rsidRPr="00E75098">
              <w:rPr>
                <w:rFonts w:ascii="Times New Roman" w:eastAsia="Times New Roman" w:hAnsi="Times New Roman" w:cs="Times New Roman"/>
                <w:color w:val="000000"/>
                <w:spacing w:val="-4"/>
                <w:sz w:val="24"/>
                <w:szCs w:val="24"/>
                <w:shd w:val="clear" w:color="auto" w:fill="FFFFFF"/>
                <w:lang w:eastAsia="ru-RU"/>
              </w:rPr>
              <w:t xml:space="preserve">использование </w:t>
            </w:r>
            <w:proofErr w:type="spellStart"/>
            <w:r w:rsidRPr="00E75098">
              <w:rPr>
                <w:rFonts w:ascii="Times New Roman" w:eastAsia="Times New Roman" w:hAnsi="Times New Roman" w:cs="Times New Roman"/>
                <w:color w:val="000000"/>
                <w:spacing w:val="-4"/>
                <w:sz w:val="24"/>
                <w:szCs w:val="24"/>
                <w:shd w:val="clear" w:color="auto" w:fill="FFFFFF"/>
                <w:lang w:eastAsia="ru-RU"/>
              </w:rPr>
              <w:t>термоклеевых</w:t>
            </w:r>
            <w:proofErr w:type="spellEnd"/>
            <w:r w:rsidRPr="00E75098">
              <w:rPr>
                <w:rFonts w:ascii="Times New Roman" w:eastAsia="Times New Roman" w:hAnsi="Times New Roman" w:cs="Times New Roman"/>
                <w:color w:val="000000"/>
                <w:spacing w:val="-4"/>
                <w:sz w:val="24"/>
                <w:szCs w:val="24"/>
                <w:shd w:val="clear" w:color="auto" w:fill="FFFFFF"/>
                <w:lang w:eastAsia="ru-RU"/>
              </w:rPr>
              <w:t xml:space="preserve"> прокладочных многозональных материалов, </w:t>
            </w:r>
            <w:r w:rsidRPr="00E75098">
              <w:rPr>
                <w:rFonts w:ascii="Times New Roman" w:eastAsia="Times New Roman" w:hAnsi="Times New Roman" w:cs="Times New Roman"/>
                <w:color w:val="000000"/>
                <w:spacing w:val="-4"/>
                <w:sz w:val="24"/>
                <w:szCs w:val="24"/>
                <w:lang w:eastAsia="ru-RU"/>
              </w:rPr>
              <w:t xml:space="preserve">получение каркасного пакета прокладок, прямое склеивание, отделка клеевых прокладок полимерными пастами, прямое </w:t>
            </w:r>
            <w:proofErr w:type="spellStart"/>
            <w:r w:rsidRPr="00E75098">
              <w:rPr>
                <w:rFonts w:ascii="Times New Roman" w:eastAsia="Times New Roman" w:hAnsi="Times New Roman" w:cs="Times New Roman"/>
                <w:color w:val="000000"/>
                <w:spacing w:val="-4"/>
                <w:sz w:val="24"/>
                <w:szCs w:val="24"/>
                <w:lang w:eastAsia="ru-RU"/>
              </w:rPr>
              <w:t>стабилизирование</w:t>
            </w:r>
            <w:proofErr w:type="spellEnd"/>
            <w:r w:rsidRPr="00E75098">
              <w:rPr>
                <w:rFonts w:ascii="Times New Roman" w:eastAsia="Times New Roman" w:hAnsi="Times New Roman" w:cs="Times New Roman"/>
                <w:color w:val="000000"/>
                <w:spacing w:val="-4"/>
                <w:sz w:val="24"/>
                <w:szCs w:val="24"/>
                <w:lang w:eastAsia="ru-RU"/>
              </w:rPr>
              <w:t>, обработка деталей изделий клеевой сеткой</w:t>
            </w:r>
            <w:proofErr w:type="gramEnd"/>
          </w:p>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shd w:val="clear" w:color="auto" w:fill="FFFFFF"/>
                <w:lang w:eastAsia="ru-RU"/>
              </w:rPr>
              <w:lastRenderedPageBreak/>
              <w:t>Обработка срезов деталей для предохранения их от растяжения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Формование полочек и спинки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shd w:val="clear" w:color="auto" w:fill="FFFFFF"/>
                <w:lang w:eastAsia="ru-RU"/>
              </w:rPr>
              <w:t>Закрепление объемной формы деталей изделия</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срезов, вытачек, шлицы спинки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3.2</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карманов</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прорезных карманов на основных деталях</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Прорезной карман с клапаном и двумя обтачками; прорезной карман в рамку; нагрудный прорезной карман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настрочными</w:t>
            </w:r>
            <w:proofErr w:type="spellEnd"/>
            <w:r w:rsidRPr="00E75098">
              <w:rPr>
                <w:rFonts w:ascii="Times New Roman" w:eastAsia="Times New Roman" w:hAnsi="Times New Roman" w:cs="Times New Roman"/>
                <w:color w:val="000000"/>
                <w:spacing w:val="-4"/>
                <w:sz w:val="24"/>
                <w:szCs w:val="24"/>
                <w:lang w:eastAsia="ru-RU"/>
              </w:rPr>
              <w:t xml:space="preserve"> концами; прорезной карман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с </w:t>
            </w:r>
            <w:proofErr w:type="spellStart"/>
            <w:r w:rsidRPr="00E75098">
              <w:rPr>
                <w:rFonts w:ascii="Times New Roman" w:eastAsia="Times New Roman" w:hAnsi="Times New Roman" w:cs="Times New Roman"/>
                <w:color w:val="000000"/>
                <w:spacing w:val="-4"/>
                <w:sz w:val="24"/>
                <w:szCs w:val="24"/>
                <w:lang w:eastAsia="ru-RU"/>
              </w:rPr>
              <w:t>втачными</w:t>
            </w:r>
            <w:proofErr w:type="spellEnd"/>
            <w:r w:rsidRPr="00E75098">
              <w:rPr>
                <w:rFonts w:ascii="Times New Roman" w:eastAsia="Times New Roman" w:hAnsi="Times New Roman" w:cs="Times New Roman"/>
                <w:color w:val="000000"/>
                <w:spacing w:val="-4"/>
                <w:sz w:val="24"/>
                <w:szCs w:val="24"/>
                <w:lang w:eastAsia="ru-RU"/>
              </w:rPr>
              <w:t xml:space="preserve"> концами.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накладных карманов </w:t>
            </w:r>
            <w:proofErr w:type="gramStart"/>
            <w:r w:rsidRPr="00E75098">
              <w:rPr>
                <w:rFonts w:ascii="Times New Roman" w:eastAsia="Times New Roman" w:hAnsi="Times New Roman" w:cs="Times New Roman"/>
                <w:b/>
                <w:color w:val="000000"/>
                <w:spacing w:val="-4"/>
                <w:sz w:val="24"/>
                <w:szCs w:val="24"/>
                <w:lang w:eastAsia="ru-RU"/>
              </w:rPr>
              <w:t>на</w:t>
            </w:r>
            <w:proofErr w:type="gramEnd"/>
            <w:r w:rsidRPr="00E75098">
              <w:rPr>
                <w:rFonts w:ascii="Times New Roman" w:eastAsia="Times New Roman" w:hAnsi="Times New Roman" w:cs="Times New Roman"/>
                <w:b/>
                <w:color w:val="000000"/>
                <w:spacing w:val="-4"/>
                <w:sz w:val="24"/>
                <w:szCs w:val="24"/>
                <w:lang w:eastAsia="ru-RU"/>
              </w:rPr>
              <w:t xml:space="preserve"> основных деталей</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карманов в швах основных деталей</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4</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прорезных карманов на деталях подкладки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Прорезной карман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из основного материала; карман в </w:t>
            </w:r>
            <w:r w:rsidRPr="00E75098">
              <w:rPr>
                <w:rFonts w:ascii="Times New Roman" w:eastAsia="Times New Roman" w:hAnsi="Times New Roman" w:cs="Times New Roman"/>
                <w:color w:val="000000"/>
                <w:spacing w:val="-4"/>
                <w:sz w:val="24"/>
                <w:szCs w:val="24"/>
                <w:lang w:eastAsia="ru-RU"/>
              </w:rPr>
              <w:lastRenderedPageBreak/>
              <w:t xml:space="preserve">горизонтальном шве подкладки с </w:t>
            </w:r>
            <w:proofErr w:type="spellStart"/>
            <w:r w:rsidRPr="00E75098">
              <w:rPr>
                <w:rFonts w:ascii="Times New Roman" w:eastAsia="Times New Roman" w:hAnsi="Times New Roman" w:cs="Times New Roman"/>
                <w:color w:val="000000"/>
                <w:spacing w:val="-4"/>
                <w:sz w:val="24"/>
                <w:szCs w:val="24"/>
                <w:lang w:eastAsia="ru-RU"/>
              </w:rPr>
              <w:t>листочкой</w:t>
            </w:r>
            <w:proofErr w:type="spellEnd"/>
            <w:r w:rsidRPr="00E75098">
              <w:rPr>
                <w:rFonts w:ascii="Times New Roman" w:eastAsia="Times New Roman" w:hAnsi="Times New Roman" w:cs="Times New Roman"/>
                <w:color w:val="000000"/>
                <w:spacing w:val="-4"/>
                <w:sz w:val="24"/>
                <w:szCs w:val="24"/>
                <w:lang w:eastAsia="ru-RU"/>
              </w:rPr>
              <w:t xml:space="preserve"> из основного материала; карман с частями подкладки, цельнокроеными с подкладкой полочки; карман с застежкой «молния». </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прорезных карманов на основных деталях</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накладных карманов на основных деталей</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3.3</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застежек</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застежек, расположенных в шве</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в изделиях с отлетной по низу подкладкой; в мужских изделиях. </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w:t>
            </w:r>
            <w:proofErr w:type="spellStart"/>
            <w:r w:rsidRPr="00E75098">
              <w:rPr>
                <w:rFonts w:ascii="Times New Roman" w:eastAsia="Times New Roman" w:hAnsi="Times New Roman" w:cs="Times New Roman"/>
                <w:b/>
                <w:color w:val="000000"/>
                <w:spacing w:val="-4"/>
                <w:sz w:val="24"/>
                <w:szCs w:val="24"/>
                <w:lang w:eastAsia="ru-RU"/>
              </w:rPr>
              <w:t>подбортов</w:t>
            </w:r>
            <w:proofErr w:type="spellEnd"/>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в изделиях с отлетной по низу подкладкой; в мужских изделиях.</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бортов</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застежек, расположенных в шве</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застежек на распашном изделии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3.4</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pacing w:val="-4"/>
                <w:sz w:val="24"/>
                <w:szCs w:val="24"/>
                <w:lang w:eastAsia="ru-RU"/>
              </w:rPr>
              <w:t>Соединение полочек и спинки и обработка низа изделия</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Соединение полочек и спинки и обработка низа изделия</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lastRenderedPageBreak/>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lastRenderedPageBreak/>
              <w:t>Тема 3.5</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воротников и соединение их с изделием</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воротников</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Соединение воротников с изделием</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капюшона и соединение с изделием</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воротников</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3.6</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pacing w:val="-4"/>
                <w:sz w:val="24"/>
                <w:szCs w:val="24"/>
                <w:lang w:eastAsia="ru-RU"/>
              </w:rPr>
              <w:lastRenderedPageBreak/>
              <w:t>Обработка рукавов и соединение их с изделием</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lastRenderedPageBreak/>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 xml:space="preserve">Обработка </w:t>
            </w:r>
            <w:proofErr w:type="spellStart"/>
            <w:r w:rsidRPr="00E75098">
              <w:rPr>
                <w:rFonts w:ascii="Times New Roman" w:eastAsia="Times New Roman" w:hAnsi="Times New Roman" w:cs="Times New Roman"/>
                <w:b/>
                <w:color w:val="000000"/>
                <w:spacing w:val="-4"/>
                <w:sz w:val="24"/>
                <w:szCs w:val="24"/>
                <w:lang w:eastAsia="ru-RU"/>
              </w:rPr>
              <w:t>втачных</w:t>
            </w:r>
            <w:proofErr w:type="spellEnd"/>
            <w:r w:rsidRPr="00E75098">
              <w:rPr>
                <w:rFonts w:ascii="Times New Roman" w:eastAsia="Times New Roman" w:hAnsi="Times New Roman" w:cs="Times New Roman"/>
                <w:b/>
                <w:color w:val="000000"/>
                <w:spacing w:val="-4"/>
                <w:sz w:val="24"/>
                <w:szCs w:val="24"/>
                <w:lang w:eastAsia="ru-RU"/>
              </w:rPr>
              <w:t xml:space="preserve"> рукавов</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в т.ч. обработка </w:t>
            </w:r>
            <w:proofErr w:type="spellStart"/>
            <w:r w:rsidRPr="00E75098">
              <w:rPr>
                <w:rFonts w:ascii="Times New Roman" w:eastAsia="Times New Roman" w:hAnsi="Times New Roman" w:cs="Times New Roman"/>
                <w:color w:val="000000"/>
                <w:spacing w:val="-4"/>
                <w:sz w:val="24"/>
                <w:szCs w:val="24"/>
                <w:lang w:eastAsia="ru-RU"/>
              </w:rPr>
              <w:t>вытачной</w:t>
            </w:r>
            <w:proofErr w:type="spellEnd"/>
            <w:r w:rsidRPr="00E75098">
              <w:rPr>
                <w:rFonts w:ascii="Times New Roman" w:eastAsia="Times New Roman" w:hAnsi="Times New Roman" w:cs="Times New Roman"/>
                <w:color w:val="000000"/>
                <w:spacing w:val="-4"/>
                <w:sz w:val="24"/>
                <w:szCs w:val="24"/>
                <w:lang w:eastAsia="ru-RU"/>
              </w:rPr>
              <w:t>, отлетной и открытой шлицы; соединение притачных манжет, манжет с отворотами, меховых манжет с отворотами с рукавами.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Соединение с рукавами утепляющей прокладки и подкладки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Обработка низа </w:t>
            </w:r>
            <w:proofErr w:type="spellStart"/>
            <w:r w:rsidRPr="00E75098">
              <w:rPr>
                <w:rFonts w:ascii="Times New Roman" w:eastAsia="Times New Roman" w:hAnsi="Times New Roman" w:cs="Times New Roman"/>
                <w:color w:val="000000"/>
                <w:spacing w:val="-4"/>
                <w:sz w:val="24"/>
                <w:szCs w:val="24"/>
                <w:lang w:eastAsia="ru-RU"/>
              </w:rPr>
              <w:t>втачных</w:t>
            </w:r>
            <w:proofErr w:type="spellEnd"/>
            <w:r w:rsidRPr="00E75098">
              <w:rPr>
                <w:rFonts w:ascii="Times New Roman" w:eastAsia="Times New Roman" w:hAnsi="Times New Roman" w:cs="Times New Roman"/>
                <w:color w:val="000000"/>
                <w:spacing w:val="-4"/>
                <w:sz w:val="24"/>
                <w:szCs w:val="24"/>
                <w:lang w:eastAsia="ru-RU"/>
              </w:rPr>
              <w:t xml:space="preserve"> рукавов</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tabs>
                <w:tab w:val="left" w:pos="6629"/>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Соединение </w:t>
            </w:r>
            <w:proofErr w:type="spellStart"/>
            <w:r w:rsidRPr="00E75098">
              <w:rPr>
                <w:rFonts w:ascii="Times New Roman" w:eastAsia="Times New Roman" w:hAnsi="Times New Roman" w:cs="Times New Roman"/>
                <w:color w:val="000000"/>
                <w:spacing w:val="-4"/>
                <w:sz w:val="24"/>
                <w:szCs w:val="24"/>
                <w:lang w:eastAsia="ru-RU"/>
              </w:rPr>
              <w:t>втачных</w:t>
            </w:r>
            <w:proofErr w:type="spellEnd"/>
            <w:r w:rsidRPr="00E75098">
              <w:rPr>
                <w:rFonts w:ascii="Times New Roman" w:eastAsia="Times New Roman" w:hAnsi="Times New Roman" w:cs="Times New Roman"/>
                <w:color w:val="000000"/>
                <w:spacing w:val="-4"/>
                <w:sz w:val="24"/>
                <w:szCs w:val="24"/>
                <w:lang w:eastAsia="ru-RU"/>
              </w:rPr>
              <w:t xml:space="preserve"> рукавов и рукавов реглан с изделием</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3.7</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pacing w:val="-4"/>
                <w:sz w:val="24"/>
                <w:szCs w:val="24"/>
                <w:lang w:eastAsia="ru-RU"/>
              </w:rPr>
              <w:t xml:space="preserve">Обработка подкладки, утепляющей прокладки </w:t>
            </w:r>
            <w:r w:rsidRPr="00E75098">
              <w:rPr>
                <w:rFonts w:ascii="Times New Roman" w:eastAsia="Times New Roman" w:hAnsi="Times New Roman" w:cs="Times New Roman"/>
                <w:color w:val="000000"/>
                <w:spacing w:val="-4"/>
                <w:sz w:val="24"/>
                <w:szCs w:val="24"/>
                <w:lang w:eastAsia="ru-RU"/>
              </w:rPr>
              <w:lastRenderedPageBreak/>
              <w:t>и соединение их с изделием</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lastRenderedPageBreak/>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подкладки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утепляющей прокладки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Соединение подкладки с изделием</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Соединение подкладки с изделием</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3.8</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pacing w:val="-4"/>
                <w:sz w:val="24"/>
                <w:szCs w:val="24"/>
                <w:lang w:eastAsia="ru-RU"/>
              </w:rPr>
              <w:t>Окончательная отделка изделий на подкладке</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Окончательная отделка изделий на подкладке</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очистка от производственного мусора, ниток и следов мела; ВТО; обработка обметанных петель; прикрепление пуговиц, крючков, кнопок; прикрепление отделочных деталей; навешивание торговых ярлыков; упаковка изделия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и сборка изделия на подкладке и утепляющей прокладке</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bCs/>
                <w:color w:val="000000"/>
                <w:sz w:val="24"/>
                <w:szCs w:val="24"/>
                <w:lang w:eastAsia="ru-RU"/>
              </w:rPr>
              <w:t>Примерная тематика самостоятельной учебной работы при изучении раздела 3</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деталей фронтального и частичного дублирования</w:t>
            </w:r>
          </w:p>
          <w:p w:rsidR="00ED74B6" w:rsidRPr="00E75098" w:rsidRDefault="00ED74B6" w:rsidP="006A61C5">
            <w:pPr>
              <w:numPr>
                <w:ilvl w:val="0"/>
                <w:numId w:val="27"/>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вытачек, шлицы спинки</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прорезного кармана на основной детали</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накладного кармана на основной детали</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карманов в швах основных деталей</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прорезного кармана на детали подкладки</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застежки, расположенной в шве</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борта</w:t>
            </w:r>
          </w:p>
          <w:p w:rsidR="00ED74B6" w:rsidRPr="00E75098" w:rsidRDefault="00ED74B6" w:rsidP="006A61C5">
            <w:pPr>
              <w:numPr>
                <w:ilvl w:val="0"/>
                <w:numId w:val="27"/>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соединение полочек и спинки и обработка низа изделия</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воротников</w:t>
            </w:r>
          </w:p>
          <w:p w:rsidR="00ED74B6" w:rsidRPr="00E75098" w:rsidRDefault="00ED74B6" w:rsidP="006A61C5">
            <w:pPr>
              <w:numPr>
                <w:ilvl w:val="0"/>
                <w:numId w:val="27"/>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соединение воротников с изделием</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низа рукава</w:t>
            </w:r>
          </w:p>
          <w:p w:rsidR="00ED74B6" w:rsidRPr="00E75098" w:rsidRDefault="00ED74B6" w:rsidP="006A61C5">
            <w:pPr>
              <w:numPr>
                <w:ilvl w:val="0"/>
                <w:numId w:val="27"/>
              </w:numPr>
              <w:tabs>
                <w:tab w:val="left" w:pos="285"/>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соединения с рукавами утепляющей прокладки и подкладки</w:t>
            </w:r>
          </w:p>
          <w:p w:rsidR="00ED74B6" w:rsidRPr="00E75098" w:rsidRDefault="00ED74B6" w:rsidP="006A61C5">
            <w:pPr>
              <w:numPr>
                <w:ilvl w:val="0"/>
                <w:numId w:val="27"/>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соединение подкладки с изделием</w:t>
            </w:r>
          </w:p>
          <w:p w:rsidR="00ED74B6" w:rsidRPr="00E75098" w:rsidRDefault="00ED74B6" w:rsidP="006A61C5">
            <w:pPr>
              <w:numPr>
                <w:ilvl w:val="0"/>
                <w:numId w:val="27"/>
              </w:numPr>
              <w:shd w:val="clear" w:color="auto" w:fill="FFFFFF"/>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соединение утепляющей прокладки  с изделием</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31</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Учебная практика раздела 3</w:t>
            </w:r>
          </w:p>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 xml:space="preserve">Виды работ – </w:t>
            </w:r>
            <w:r w:rsidRPr="00E75098">
              <w:rPr>
                <w:rFonts w:ascii="Times New Roman" w:eastAsia="Times New Roman" w:hAnsi="Times New Roman" w:cs="Times New Roman"/>
                <w:b/>
                <w:color w:val="000000"/>
                <w:spacing w:val="-4"/>
                <w:sz w:val="24"/>
                <w:szCs w:val="24"/>
                <w:lang w:eastAsia="ru-RU"/>
              </w:rPr>
              <w:t>Выполнение работ по обработке текстильных изделий из различных материалов</w:t>
            </w:r>
            <w:r w:rsidRPr="00E75098">
              <w:rPr>
                <w:rFonts w:ascii="Times New Roman" w:eastAsia="Times New Roman" w:hAnsi="Times New Roman" w:cs="Times New Roman"/>
                <w:b/>
                <w:color w:val="000000"/>
                <w:sz w:val="24"/>
                <w:szCs w:val="24"/>
                <w:lang w:eastAsia="ru-RU"/>
              </w:rPr>
              <w:t xml:space="preserve"> </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фронтального дублирования</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частичного дублирования</w:t>
            </w:r>
          </w:p>
          <w:p w:rsidR="00ED74B6" w:rsidRPr="00E75098" w:rsidRDefault="00ED74B6" w:rsidP="006A61C5">
            <w:pPr>
              <w:numPr>
                <w:ilvl w:val="0"/>
                <w:numId w:val="28"/>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вытачек</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lastRenderedPageBreak/>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прорезного кармана на основной детали</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накладного кармана на основной детали</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карманов в швах основных деталей</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прорезного кармана на детали подкладки</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застежки, расположенной в шве</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борта</w:t>
            </w:r>
          </w:p>
          <w:p w:rsidR="00ED74B6" w:rsidRPr="00E75098" w:rsidRDefault="00ED74B6" w:rsidP="006A61C5">
            <w:pPr>
              <w:numPr>
                <w:ilvl w:val="0"/>
                <w:numId w:val="28"/>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соединение полочек и спинки</w:t>
            </w:r>
          </w:p>
          <w:p w:rsidR="00ED74B6" w:rsidRPr="00E75098" w:rsidRDefault="00ED74B6" w:rsidP="006A61C5">
            <w:pPr>
              <w:numPr>
                <w:ilvl w:val="0"/>
                <w:numId w:val="28"/>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обработка низа изделия</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воротников</w:t>
            </w:r>
          </w:p>
          <w:p w:rsidR="00ED74B6" w:rsidRPr="00E75098" w:rsidRDefault="00ED74B6" w:rsidP="006A61C5">
            <w:pPr>
              <w:numPr>
                <w:ilvl w:val="0"/>
                <w:numId w:val="28"/>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соединение воротников с изделием</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w:t>
            </w:r>
          </w:p>
          <w:p w:rsidR="00ED74B6" w:rsidRPr="00E75098" w:rsidRDefault="00ED74B6" w:rsidP="006A61C5">
            <w:pPr>
              <w:numPr>
                <w:ilvl w:val="0"/>
                <w:numId w:val="28"/>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шлицы рукава</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с рукавами утепляющей прокладки и подкладки</w:t>
            </w:r>
          </w:p>
          <w:p w:rsidR="00ED74B6" w:rsidRPr="00E75098" w:rsidRDefault="00ED74B6" w:rsidP="006A61C5">
            <w:pPr>
              <w:numPr>
                <w:ilvl w:val="0"/>
                <w:numId w:val="28"/>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Отработка приемов с</w:t>
            </w:r>
            <w:r w:rsidRPr="00E75098">
              <w:rPr>
                <w:rFonts w:ascii="Times New Roman" w:eastAsia="Times New Roman" w:hAnsi="Times New Roman" w:cs="Times New Roman"/>
                <w:color w:val="000000"/>
                <w:spacing w:val="-4"/>
                <w:sz w:val="24"/>
                <w:szCs w:val="24"/>
                <w:lang w:eastAsia="ru-RU"/>
              </w:rPr>
              <w:t>оединение подкладки с изделием</w:t>
            </w:r>
          </w:p>
          <w:p w:rsidR="00ED74B6" w:rsidRPr="00E75098" w:rsidRDefault="00ED74B6" w:rsidP="006A61C5">
            <w:pPr>
              <w:numPr>
                <w:ilvl w:val="0"/>
                <w:numId w:val="28"/>
              </w:numPr>
              <w:tabs>
                <w:tab w:val="left" w:pos="271"/>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соединение утепляющей прокладки  с изделием</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lastRenderedPageBreak/>
              <w:t>108</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
                <w:color w:val="000000"/>
                <w:spacing w:val="-4"/>
                <w:sz w:val="24"/>
                <w:szCs w:val="24"/>
                <w:lang w:eastAsia="ru-RU"/>
              </w:rPr>
              <w:t>итого за 3 семестр</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201</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75098" w:rsidTr="006A61C5">
        <w:trPr>
          <w:trHeight w:val="20"/>
        </w:trPr>
        <w:tc>
          <w:tcPr>
            <w:tcW w:w="5000" w:type="pct"/>
            <w:gridSpan w:val="6"/>
            <w:tcBorders>
              <w:bottom w:val="single" w:sz="2" w:space="0" w:color="auto"/>
            </w:tcBorders>
            <w:shd w:val="clear" w:color="auto" w:fill="D9D9D9"/>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color w:val="000000"/>
                <w:sz w:val="24"/>
                <w:szCs w:val="24"/>
                <w:lang w:eastAsia="ru-RU"/>
              </w:rPr>
              <w:t>4 семестр</w:t>
            </w: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b/>
                <w:i/>
                <w:sz w:val="24"/>
                <w:szCs w:val="24"/>
                <w:lang w:eastAsia="ru-RU"/>
              </w:rPr>
            </w:pPr>
            <w:r w:rsidRPr="00E75098">
              <w:rPr>
                <w:rFonts w:ascii="Times New Roman" w:eastAsia="Times New Roman" w:hAnsi="Times New Roman" w:cs="Times New Roman"/>
                <w:b/>
                <w:color w:val="000000"/>
                <w:sz w:val="24"/>
                <w:szCs w:val="24"/>
                <w:lang w:eastAsia="ru-RU"/>
              </w:rPr>
              <w:t>Раздел 4. Особенности обработки изделий из различных материалов</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42</w:t>
            </w:r>
            <w:r w:rsidRPr="00E75098">
              <w:rPr>
                <w:rFonts w:ascii="Times New Roman" w:eastAsia="Times New Roman" w:hAnsi="Times New Roman" w:cs="Times New Roman"/>
                <w:bCs/>
                <w:sz w:val="24"/>
                <w:szCs w:val="24"/>
                <w:lang w:eastAsia="ru-RU"/>
              </w:rPr>
              <w:t xml:space="preserve"> (22/6/14)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b/>
                <w:bCs/>
                <w:color w:val="000000"/>
                <w:sz w:val="24"/>
                <w:szCs w:val="24"/>
                <w:lang w:eastAsia="ru-RU"/>
              </w:rPr>
              <w:t>МДК.02.01. Технология обработки текстильных изделий</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4.1</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z w:val="24"/>
                <w:szCs w:val="24"/>
                <w:lang w:eastAsia="ru-RU"/>
              </w:rPr>
              <w:t>Обработка и сборка брюк</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брюк</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6</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и сборка брюк</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lastRenderedPageBreak/>
              <w:t>Тема 4.2</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z w:val="24"/>
                <w:szCs w:val="24"/>
                <w:lang w:eastAsia="ru-RU"/>
              </w:rPr>
              <w:t>Обработка и сборка мужского жилета</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Обработка мужского жилета</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и сборка мужского жилета</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Тема 4.3</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z w:val="24"/>
                <w:szCs w:val="24"/>
                <w:lang w:eastAsia="ru-RU"/>
              </w:rPr>
              <w:t>Обработка и сборка мужской сорочки</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Обработка мужской сорочки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Обработка и сборка мужской сорочки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lastRenderedPageBreak/>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val="restart"/>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lastRenderedPageBreak/>
              <w:t>Тема 4.4</w:t>
            </w:r>
          </w:p>
          <w:p w:rsidR="00ED74B6" w:rsidRPr="00E75098" w:rsidRDefault="00ED74B6" w:rsidP="006A61C5">
            <w:pPr>
              <w:spacing w:after="0" w:line="240" w:lineRule="auto"/>
              <w:ind w:left="-57" w:right="-57"/>
              <w:rPr>
                <w:rFonts w:ascii="Times New Roman" w:eastAsia="Times New Roman" w:hAnsi="Times New Roman" w:cs="Times New Roman"/>
                <w:bCs/>
                <w:sz w:val="24"/>
                <w:szCs w:val="24"/>
                <w:lang w:eastAsia="ru-RU"/>
              </w:rPr>
            </w:pPr>
            <w:r w:rsidRPr="00E75098">
              <w:rPr>
                <w:rFonts w:ascii="Times New Roman" w:eastAsia="Times New Roman" w:hAnsi="Times New Roman" w:cs="Times New Roman"/>
                <w:color w:val="000000"/>
                <w:sz w:val="24"/>
                <w:szCs w:val="24"/>
                <w:lang w:eastAsia="ru-RU"/>
              </w:rPr>
              <w:t>Особенности обработки изделий из различных материалов</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Особенности обработки изделий из тонких прозрачных тканей</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Особенности обработки изделий из бархата и других ворсовых материалов</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Особенности обработки изделий из трикотажного полотна</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4</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Особенности обработки изделий из трехслойного стеганного полотна и натуральной кожи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5</w:t>
            </w:r>
          </w:p>
        </w:tc>
        <w:tc>
          <w:tcPr>
            <w:tcW w:w="2569" w:type="pc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Особенности обработки изделий из материалов с пленочным покрытием и материалов, содержащих полиуретановые нити</w:t>
            </w:r>
          </w:p>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ТУ на выполнение; оборудование; последовательность обработки</w:t>
            </w:r>
          </w:p>
        </w:tc>
        <w:tc>
          <w:tcPr>
            <w:tcW w:w="604" w:type="pct"/>
          </w:tcPr>
          <w:p w:rsidR="00ED74B6" w:rsidRPr="00E75098" w:rsidRDefault="00ED74B6" w:rsidP="006A61C5">
            <w:pPr>
              <w:shd w:val="clear" w:color="auto" w:fill="FFFFFF"/>
              <w:spacing w:after="0" w:line="240" w:lineRule="auto"/>
              <w:ind w:left="-57" w:right="-57"/>
              <w:jc w:val="center"/>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bCs/>
                <w:color w:val="000000"/>
                <w:sz w:val="24"/>
                <w:szCs w:val="24"/>
                <w:lang w:eastAsia="ru-RU"/>
              </w:rPr>
              <w:t>Примерная тематика самостоятельной учебной работы при изучении раздела 4</w:t>
            </w:r>
          </w:p>
          <w:p w:rsidR="00ED74B6" w:rsidRPr="00E75098" w:rsidRDefault="00ED74B6" w:rsidP="006A61C5">
            <w:pPr>
              <w:numPr>
                <w:ilvl w:val="0"/>
                <w:numId w:val="30"/>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застежки гульфика брюк</w:t>
            </w:r>
          </w:p>
          <w:p w:rsidR="00ED74B6" w:rsidRPr="00E75098" w:rsidRDefault="00ED74B6" w:rsidP="006A61C5">
            <w:pPr>
              <w:numPr>
                <w:ilvl w:val="0"/>
                <w:numId w:val="30"/>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бокового кармана брюк</w:t>
            </w:r>
          </w:p>
          <w:p w:rsidR="00ED74B6" w:rsidRPr="00E75098" w:rsidRDefault="00ED74B6" w:rsidP="006A61C5">
            <w:pPr>
              <w:numPr>
                <w:ilvl w:val="0"/>
                <w:numId w:val="30"/>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соединения воротника с горловиной мужской сорочки</w:t>
            </w:r>
          </w:p>
          <w:p w:rsidR="00ED74B6" w:rsidRPr="00E75098" w:rsidRDefault="00ED74B6" w:rsidP="006A61C5">
            <w:pPr>
              <w:numPr>
                <w:ilvl w:val="0"/>
                <w:numId w:val="30"/>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низа рукава из тонких прозрачных тканей</w:t>
            </w:r>
          </w:p>
          <w:p w:rsidR="00ED74B6" w:rsidRPr="00E75098" w:rsidRDefault="00ED74B6" w:rsidP="006A61C5">
            <w:pPr>
              <w:numPr>
                <w:ilvl w:val="0"/>
                <w:numId w:val="30"/>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низа рукава из бархата и других ворсовых материалов</w:t>
            </w:r>
          </w:p>
          <w:p w:rsidR="00ED74B6" w:rsidRPr="00E75098" w:rsidRDefault="00ED74B6" w:rsidP="006A61C5">
            <w:pPr>
              <w:numPr>
                <w:ilvl w:val="0"/>
                <w:numId w:val="30"/>
              </w:numPr>
              <w:shd w:val="clear" w:color="auto" w:fill="FFFFFF"/>
              <w:tabs>
                <w:tab w:val="left" w:pos="285"/>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низа рукава из трикотажного полотна обработки</w:t>
            </w:r>
          </w:p>
          <w:p w:rsidR="00ED74B6" w:rsidRPr="00E75098" w:rsidRDefault="00ED74B6" w:rsidP="006A61C5">
            <w:pPr>
              <w:numPr>
                <w:ilvl w:val="0"/>
                <w:numId w:val="30"/>
              </w:numPr>
              <w:shd w:val="clear" w:color="auto" w:fill="FFFFFF"/>
              <w:tabs>
                <w:tab w:val="left" w:pos="285"/>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pacing w:val="-4"/>
                <w:sz w:val="24"/>
                <w:szCs w:val="24"/>
                <w:lang w:eastAsia="ru-RU"/>
              </w:rPr>
              <w:t>Изготовление образца низа рукава из трехслойного стеганного полотна</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14</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Учебная практика раздела 4</w:t>
            </w:r>
          </w:p>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 xml:space="preserve">Виды работ – </w:t>
            </w:r>
            <w:r w:rsidRPr="00E75098">
              <w:rPr>
                <w:rFonts w:ascii="Times New Roman" w:eastAsia="Times New Roman" w:hAnsi="Times New Roman" w:cs="Times New Roman"/>
                <w:b/>
                <w:color w:val="000000"/>
                <w:spacing w:val="-4"/>
                <w:sz w:val="24"/>
                <w:szCs w:val="24"/>
                <w:lang w:eastAsia="ru-RU"/>
              </w:rPr>
              <w:t>Выполнение работ по обработке текстильных изделий из различных материалов</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застежки гульфика брюк</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бокового кармана брюк</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пояса брюк</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брюк</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кокетки </w:t>
            </w:r>
            <w:r w:rsidRPr="00E75098">
              <w:rPr>
                <w:rFonts w:ascii="Times New Roman" w:eastAsia="Times New Roman" w:hAnsi="Times New Roman" w:cs="Times New Roman"/>
                <w:color w:val="000000"/>
                <w:spacing w:val="-4"/>
                <w:sz w:val="24"/>
                <w:szCs w:val="24"/>
                <w:lang w:eastAsia="ru-RU"/>
              </w:rPr>
              <w:t>мужской сорочки</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воротника с отрезной стойкой </w:t>
            </w:r>
            <w:r w:rsidRPr="00E75098">
              <w:rPr>
                <w:rFonts w:ascii="Times New Roman" w:eastAsia="Times New Roman" w:hAnsi="Times New Roman" w:cs="Times New Roman"/>
                <w:color w:val="000000"/>
                <w:spacing w:val="-4"/>
                <w:sz w:val="24"/>
                <w:szCs w:val="24"/>
                <w:lang w:eastAsia="ru-RU"/>
              </w:rPr>
              <w:t>мужской сорочки</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воротника с горловиной мужской сорочки</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рукавов с проймой мужской сорочки</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тонких прозрачных тканей</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бархата и других ворсовых материалов</w:t>
            </w:r>
          </w:p>
          <w:p w:rsidR="00ED74B6" w:rsidRPr="00E75098" w:rsidRDefault="00ED74B6" w:rsidP="006A61C5">
            <w:pPr>
              <w:numPr>
                <w:ilvl w:val="0"/>
                <w:numId w:val="31"/>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трикотажного полотна обработки</w:t>
            </w:r>
          </w:p>
          <w:p w:rsidR="00ED74B6" w:rsidRPr="00E75098" w:rsidRDefault="00ED74B6" w:rsidP="006A61C5">
            <w:pPr>
              <w:numPr>
                <w:ilvl w:val="0"/>
                <w:numId w:val="31"/>
              </w:numPr>
              <w:tabs>
                <w:tab w:val="left" w:pos="271"/>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трехслойного стеганного полотна</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72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Borders>
              <w:top w:val="single" w:sz="4" w:space="0" w:color="auto"/>
              <w:left w:val="single" w:sz="4" w:space="0" w:color="auto"/>
              <w:bottom w:val="single" w:sz="4" w:space="0" w:color="auto"/>
              <w:right w:val="single" w:sz="4" w:space="0" w:color="auto"/>
            </w:tcBorders>
          </w:tcPr>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Производственная практика (если предусмотрена итоговая (концентрированная) практика)</w:t>
            </w:r>
          </w:p>
          <w:p w:rsidR="00ED74B6" w:rsidRPr="00E75098" w:rsidRDefault="00ED74B6" w:rsidP="006A61C5">
            <w:pPr>
              <w:tabs>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b/>
                <w:bCs/>
                <w:color w:val="000000"/>
                <w:sz w:val="24"/>
                <w:szCs w:val="24"/>
                <w:lang w:eastAsia="ru-RU"/>
              </w:rPr>
              <w:t xml:space="preserve">Виды работ – Выполнение работ по обработке текстильных изделий из различных материалов </w:t>
            </w:r>
          </w:p>
          <w:p w:rsidR="00ED74B6" w:rsidRPr="00E75098" w:rsidRDefault="00ED74B6" w:rsidP="006A61C5">
            <w:pPr>
              <w:numPr>
                <w:ilvl w:val="0"/>
                <w:numId w:val="33"/>
              </w:numPr>
              <w:tabs>
                <w:tab w:val="left" w:pos="271"/>
              </w:tabs>
              <w:spacing w:after="0" w:line="240" w:lineRule="auto"/>
              <w:ind w:left="-57" w:right="-57"/>
              <w:rPr>
                <w:rFonts w:ascii="Times New Roman" w:eastAsia="Times New Roman" w:hAnsi="Times New Roman" w:cs="Times New Roman"/>
                <w:bCs/>
                <w:color w:val="000000"/>
                <w:sz w:val="24"/>
                <w:szCs w:val="24"/>
                <w:lang w:eastAsia="ru-RU"/>
              </w:rPr>
            </w:pPr>
            <w:r w:rsidRPr="00E75098">
              <w:rPr>
                <w:rFonts w:ascii="Times New Roman" w:eastAsia="Times New Roman" w:hAnsi="Times New Roman" w:cs="Times New Roman"/>
                <w:bCs/>
                <w:color w:val="000000"/>
                <w:sz w:val="24"/>
                <w:szCs w:val="24"/>
                <w:lang w:eastAsia="ru-RU"/>
              </w:rPr>
              <w:t>Техника безопасности при работе на технологическом оборудовании швейного производства</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lastRenderedPageBreak/>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застежки гульфика брюк</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бокового кармана брюк</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пояса брюк</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брюк</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proofErr w:type="spellStart"/>
            <w:r w:rsidRPr="00E75098">
              <w:rPr>
                <w:rFonts w:ascii="Times New Roman" w:eastAsia="Times New Roman" w:hAnsi="Times New Roman" w:cs="Times New Roman"/>
                <w:color w:val="000000"/>
                <w:sz w:val="24"/>
                <w:szCs w:val="24"/>
                <w:lang w:eastAsia="ru-RU"/>
              </w:rPr>
              <w:t>пропезного</w:t>
            </w:r>
            <w:proofErr w:type="spellEnd"/>
            <w:r w:rsidRPr="00E75098">
              <w:rPr>
                <w:rFonts w:ascii="Times New Roman" w:eastAsia="Times New Roman" w:hAnsi="Times New Roman" w:cs="Times New Roman"/>
                <w:color w:val="000000"/>
                <w:sz w:val="24"/>
                <w:szCs w:val="24"/>
                <w:lang w:eastAsia="ru-RU"/>
              </w:rPr>
              <w:t xml:space="preserve"> кармана мужского жилета</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Отработка приемов обработки полочек мужского жилета</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соединения подкладки с </w:t>
            </w:r>
            <w:proofErr w:type="spellStart"/>
            <w:r w:rsidRPr="00E75098">
              <w:rPr>
                <w:rFonts w:ascii="Times New Roman" w:eastAsia="Times New Roman" w:hAnsi="Times New Roman" w:cs="Times New Roman"/>
                <w:color w:val="000000"/>
                <w:sz w:val="24"/>
                <w:szCs w:val="24"/>
                <w:lang w:eastAsia="ru-RU"/>
              </w:rPr>
              <w:t>полочкоами</w:t>
            </w:r>
            <w:proofErr w:type="spellEnd"/>
            <w:r w:rsidRPr="00E75098">
              <w:rPr>
                <w:rFonts w:ascii="Times New Roman" w:eastAsia="Times New Roman" w:hAnsi="Times New Roman" w:cs="Times New Roman"/>
                <w:color w:val="000000"/>
                <w:sz w:val="24"/>
                <w:szCs w:val="24"/>
                <w:lang w:eastAsia="ru-RU"/>
              </w:rPr>
              <w:t xml:space="preserve"> и спинкой мужского жилета</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Отработка приемов соединения полочек и спинки мужского жилета</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кокетки </w:t>
            </w:r>
            <w:r w:rsidRPr="00E75098">
              <w:rPr>
                <w:rFonts w:ascii="Times New Roman" w:eastAsia="Times New Roman" w:hAnsi="Times New Roman" w:cs="Times New Roman"/>
                <w:color w:val="000000"/>
                <w:spacing w:val="-4"/>
                <w:sz w:val="24"/>
                <w:szCs w:val="24"/>
                <w:lang w:eastAsia="ru-RU"/>
              </w:rPr>
              <w:t>мужской сорочки</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воротника с отрезной стойкой </w:t>
            </w:r>
            <w:r w:rsidRPr="00E75098">
              <w:rPr>
                <w:rFonts w:ascii="Times New Roman" w:eastAsia="Times New Roman" w:hAnsi="Times New Roman" w:cs="Times New Roman"/>
                <w:color w:val="000000"/>
                <w:spacing w:val="-4"/>
                <w:sz w:val="24"/>
                <w:szCs w:val="24"/>
                <w:lang w:eastAsia="ru-RU"/>
              </w:rPr>
              <w:t>мужской сорочки</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воротника с горловиной мужской сорочки</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w:t>
            </w:r>
            <w:r w:rsidRPr="00E75098">
              <w:rPr>
                <w:rFonts w:ascii="Times New Roman" w:eastAsia="Times New Roman" w:hAnsi="Times New Roman" w:cs="Times New Roman"/>
                <w:color w:val="000000"/>
                <w:spacing w:val="-4"/>
                <w:sz w:val="24"/>
                <w:szCs w:val="24"/>
                <w:lang w:eastAsia="ru-RU"/>
              </w:rPr>
              <w:t>соединения рукавов с проймой мужской сорочки</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тонких прозрачных тканей</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бархата и других ворсовых материалов</w:t>
            </w:r>
          </w:p>
          <w:p w:rsidR="00ED74B6" w:rsidRPr="00E75098" w:rsidRDefault="00ED74B6" w:rsidP="006A61C5">
            <w:pPr>
              <w:numPr>
                <w:ilvl w:val="0"/>
                <w:numId w:val="33"/>
              </w:numPr>
              <w:shd w:val="clear" w:color="auto" w:fill="FFFFFF"/>
              <w:tabs>
                <w:tab w:val="left" w:pos="271"/>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трикотажного полотна обработки</w:t>
            </w:r>
          </w:p>
          <w:p w:rsidR="00ED74B6" w:rsidRPr="00E75098" w:rsidRDefault="00ED74B6" w:rsidP="006A61C5">
            <w:pPr>
              <w:numPr>
                <w:ilvl w:val="0"/>
                <w:numId w:val="33"/>
              </w:numPr>
              <w:tabs>
                <w:tab w:val="left" w:pos="163"/>
                <w:tab w:val="left" w:pos="271"/>
              </w:tabs>
              <w:spacing w:after="0" w:line="240" w:lineRule="auto"/>
              <w:ind w:left="-57" w:right="-57"/>
              <w:rPr>
                <w:rFonts w:ascii="Times New Roman" w:eastAsia="Times New Roman" w:hAnsi="Times New Roman" w:cs="Times New Roman"/>
                <w:b/>
                <w:bCs/>
                <w:color w:val="000000"/>
                <w:sz w:val="24"/>
                <w:szCs w:val="24"/>
                <w:lang w:eastAsia="ru-RU"/>
              </w:rPr>
            </w:pPr>
            <w:r w:rsidRPr="00E75098">
              <w:rPr>
                <w:rFonts w:ascii="Times New Roman" w:eastAsia="Times New Roman" w:hAnsi="Times New Roman" w:cs="Times New Roman"/>
                <w:color w:val="000000"/>
                <w:sz w:val="24"/>
                <w:szCs w:val="24"/>
                <w:lang w:eastAsia="ru-RU"/>
              </w:rPr>
              <w:t xml:space="preserve">Отработка приемов обработки </w:t>
            </w:r>
            <w:r w:rsidRPr="00E75098">
              <w:rPr>
                <w:rFonts w:ascii="Times New Roman" w:eastAsia="Times New Roman" w:hAnsi="Times New Roman" w:cs="Times New Roman"/>
                <w:color w:val="000000"/>
                <w:spacing w:val="-4"/>
                <w:sz w:val="24"/>
                <w:szCs w:val="24"/>
                <w:lang w:eastAsia="ru-RU"/>
              </w:rPr>
              <w:t>низа рукава из трехслойного стеганного полотна</w:t>
            </w:r>
          </w:p>
        </w:tc>
        <w:tc>
          <w:tcPr>
            <w:tcW w:w="604" w:type="pct"/>
            <w:tcBorders>
              <w:top w:val="single" w:sz="4" w:space="0" w:color="auto"/>
              <w:left w:val="single" w:sz="4" w:space="0" w:color="auto"/>
              <w:bottom w:val="single" w:sz="4" w:space="0" w:color="auto"/>
              <w:right w:val="single" w:sz="4" w:space="0" w:color="auto"/>
            </w:tcBorders>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lastRenderedPageBreak/>
              <w:t>108</w:t>
            </w:r>
          </w:p>
        </w:tc>
        <w:tc>
          <w:tcPr>
            <w:tcW w:w="415" w:type="pct"/>
            <w:tcBorders>
              <w:top w:val="single" w:sz="4" w:space="0" w:color="auto"/>
              <w:left w:val="single" w:sz="4" w:space="0" w:color="auto"/>
              <w:bottom w:val="single" w:sz="4" w:space="0" w:color="auto"/>
              <w:right w:val="single" w:sz="4" w:space="0" w:color="auto"/>
            </w:tcBorders>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2.1</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2.2</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2.3</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ОК 1‒ОК 7</w:t>
            </w:r>
          </w:p>
        </w:tc>
        <w:tc>
          <w:tcPr>
            <w:tcW w:w="462" w:type="pct"/>
            <w:tcBorders>
              <w:top w:val="single" w:sz="4" w:space="0" w:color="auto"/>
              <w:left w:val="single" w:sz="4" w:space="0" w:color="auto"/>
              <w:bottom w:val="single" w:sz="4" w:space="0" w:color="auto"/>
              <w:right w:val="single" w:sz="4" w:space="0" w:color="auto"/>
            </w:tcBorders>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2.2.01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2.3.01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2.1.01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2.2.01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2.3.01</w:t>
            </w: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b/>
                <w:bCs/>
                <w:sz w:val="24"/>
                <w:szCs w:val="24"/>
                <w:lang w:eastAsia="ru-RU"/>
              </w:rPr>
              <w:lastRenderedPageBreak/>
              <w:t xml:space="preserve">Раздел 5. </w:t>
            </w:r>
            <w:r w:rsidRPr="00E75098">
              <w:rPr>
                <w:rFonts w:ascii="Times New Roman" w:eastAsia="Times New Roman" w:hAnsi="Times New Roman" w:cs="Times New Roman"/>
                <w:b/>
                <w:color w:val="000000"/>
                <w:spacing w:val="-4"/>
                <w:sz w:val="24"/>
                <w:szCs w:val="24"/>
                <w:lang w:eastAsia="ru-RU"/>
              </w:rPr>
              <w:t>Оборудование швейного производства</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bCs/>
                <w:sz w:val="24"/>
                <w:szCs w:val="24"/>
                <w:lang w:eastAsia="ru-RU"/>
              </w:rPr>
              <w:t>54</w:t>
            </w:r>
            <w:r w:rsidRPr="00E75098">
              <w:rPr>
                <w:rFonts w:ascii="Times New Roman" w:eastAsia="Times New Roman" w:hAnsi="Times New Roman" w:cs="Times New Roman"/>
                <w:bCs/>
                <w:sz w:val="24"/>
                <w:szCs w:val="24"/>
                <w:lang w:eastAsia="ru-RU"/>
              </w:rPr>
              <w:t xml:space="preserve"> (18/18/18)</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3519" w:type="pct"/>
            <w:gridSpan w:val="3"/>
          </w:tcPr>
          <w:p w:rsidR="00ED74B6" w:rsidRPr="00E75098" w:rsidRDefault="00ED74B6" w:rsidP="006A61C5">
            <w:pPr>
              <w:spacing w:after="0" w:line="240" w:lineRule="auto"/>
              <w:ind w:left="-57" w:right="-57"/>
              <w:rPr>
                <w:rFonts w:ascii="Times New Roman" w:eastAsia="Times New Roman" w:hAnsi="Times New Roman" w:cs="Times New Roman"/>
                <w:i/>
                <w:sz w:val="24"/>
                <w:szCs w:val="24"/>
                <w:lang w:eastAsia="ru-RU"/>
              </w:rPr>
            </w:pPr>
            <w:r w:rsidRPr="00E75098">
              <w:rPr>
                <w:rFonts w:ascii="Times New Roman" w:eastAsia="Times New Roman" w:hAnsi="Times New Roman" w:cs="Times New Roman"/>
                <w:b/>
                <w:bCs/>
                <w:color w:val="000000"/>
                <w:sz w:val="24"/>
                <w:szCs w:val="24"/>
                <w:lang w:eastAsia="ru-RU"/>
              </w:rPr>
              <w:t>МДК.02.01. Технология обработки текстильных изделий</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color w:val="000000"/>
                <w:sz w:val="24"/>
                <w:szCs w:val="24"/>
                <w:lang w:eastAsia="ru-RU"/>
              </w:rPr>
            </w:pPr>
          </w:p>
        </w:tc>
      </w:tr>
      <w:tr w:rsidR="00ED74B6" w:rsidRPr="00E75098" w:rsidTr="00ED74B6">
        <w:trPr>
          <w:trHeight w:val="20"/>
        </w:trPr>
        <w:tc>
          <w:tcPr>
            <w:tcW w:w="837" w:type="pct"/>
            <w:vMerge w:val="restar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5.1</w:t>
            </w:r>
          </w:p>
          <w:p w:rsidR="00ED74B6" w:rsidRPr="00E75098" w:rsidRDefault="00ED74B6" w:rsidP="006A61C5">
            <w:pPr>
              <w:spacing w:after="0" w:line="240" w:lineRule="auto"/>
              <w:ind w:left="-57" w:right="-57"/>
              <w:rPr>
                <w:rFonts w:ascii="Times New Roman" w:eastAsia="Calibri" w:hAnsi="Times New Roman" w:cs="Times New Roman"/>
                <w:sz w:val="24"/>
                <w:szCs w:val="24"/>
                <w:lang w:eastAsia="ru-RU"/>
              </w:rPr>
            </w:pPr>
            <w:r w:rsidRPr="00E75098">
              <w:rPr>
                <w:rFonts w:ascii="Times New Roman" w:eastAsia="Times New Roman" w:hAnsi="Times New Roman" w:cs="Times New Roman"/>
                <w:color w:val="000000"/>
                <w:spacing w:val="-4"/>
                <w:sz w:val="24"/>
                <w:szCs w:val="24"/>
                <w:lang w:eastAsia="ru-RU"/>
              </w:rPr>
              <w:t>Общие сведения о швейных машинах</w:t>
            </w:r>
            <w:r w:rsidRPr="00E75098">
              <w:rPr>
                <w:rFonts w:ascii="Times New Roman" w:eastAsia="Calibri" w:hAnsi="Times New Roman" w:cs="Times New Roman"/>
                <w:sz w:val="24"/>
                <w:szCs w:val="24"/>
                <w:lang w:eastAsia="ru-RU"/>
              </w:rPr>
              <w:t xml:space="preserve"> </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i/>
                <w:color w:val="000000"/>
                <w:spacing w:val="-2"/>
                <w:sz w:val="24"/>
                <w:szCs w:val="24"/>
                <w:lang w:eastAsia="ru-RU"/>
              </w:rPr>
            </w:pPr>
            <w:r w:rsidRPr="00E75098">
              <w:rPr>
                <w:rFonts w:ascii="Times New Roman" w:eastAsia="Times New Roman" w:hAnsi="Times New Roman" w:cs="Times New Roman"/>
                <w:sz w:val="24"/>
                <w:szCs w:val="24"/>
                <w:lang w:eastAsia="ru-RU"/>
              </w:rPr>
              <w:t>Знакомство с дисциплиной. Значение дисциплины для овладения профессией. Автоматизация процессов швейного производства на современных предприятиях, перспективы.</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val="restar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5.2</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Классификация швейных машин</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Оборудование по виду производства; технологическая классификация, по признаку специализации; конструкторская классификация; заводская классификация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val="restart"/>
          </w:tcPr>
          <w:p w:rsidR="00ED74B6" w:rsidRPr="00E75098" w:rsidRDefault="00ED74B6" w:rsidP="006A61C5">
            <w:pPr>
              <w:shd w:val="clear" w:color="auto" w:fill="FFFFFF"/>
              <w:spacing w:after="0" w:line="240" w:lineRule="auto"/>
              <w:ind w:left="-57" w:right="-57"/>
              <w:rPr>
                <w:rFonts w:ascii="Times New Roman" w:eastAsia="Times New Roman" w:hAnsi="Times New Roman" w:cs="Times New Roman"/>
                <w:b/>
                <w:iCs/>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5.</w:t>
            </w:r>
            <w:r w:rsidRPr="00E75098">
              <w:rPr>
                <w:rFonts w:ascii="Times New Roman" w:eastAsia="Times New Roman" w:hAnsi="Times New Roman" w:cs="Times New Roman"/>
                <w:b/>
                <w:iCs/>
                <w:color w:val="000000"/>
                <w:spacing w:val="-4"/>
                <w:sz w:val="24"/>
                <w:szCs w:val="24"/>
                <w:lang w:eastAsia="ru-RU"/>
              </w:rPr>
              <w:t>3</w:t>
            </w:r>
          </w:p>
          <w:p w:rsidR="00ED74B6" w:rsidRPr="00E75098" w:rsidRDefault="00ED74B6" w:rsidP="006A61C5">
            <w:pPr>
              <w:spacing w:after="0" w:line="240" w:lineRule="auto"/>
              <w:ind w:left="-57" w:right="-57"/>
              <w:rPr>
                <w:rFonts w:ascii="Times New Roman" w:eastAsia="Calibri" w:hAnsi="Times New Roman" w:cs="Times New Roman"/>
                <w:bCs/>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Устройство и рабочие </w:t>
            </w:r>
            <w:r w:rsidRPr="00E75098">
              <w:rPr>
                <w:rFonts w:ascii="Times New Roman" w:eastAsia="Times New Roman" w:hAnsi="Times New Roman" w:cs="Times New Roman"/>
                <w:color w:val="000000"/>
                <w:spacing w:val="-4"/>
                <w:sz w:val="24"/>
                <w:szCs w:val="24"/>
                <w:lang w:eastAsia="ru-RU"/>
              </w:rPr>
              <w:lastRenderedPageBreak/>
              <w:t>органы промышленных швейных машин.</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lastRenderedPageBreak/>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Рабочие органы швейной машины; механизмы машины; понятие о </w:t>
            </w:r>
            <w:r w:rsidRPr="00E75098">
              <w:rPr>
                <w:rFonts w:ascii="Times New Roman" w:eastAsia="Times New Roman" w:hAnsi="Times New Roman" w:cs="Times New Roman"/>
                <w:color w:val="000000"/>
                <w:spacing w:val="-4"/>
                <w:sz w:val="24"/>
                <w:szCs w:val="24"/>
                <w:lang w:eastAsia="ru-RU"/>
              </w:rPr>
              <w:lastRenderedPageBreak/>
              <w:t>кинематических схемах.</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lastRenderedPageBreak/>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Рабочие органы промышленной стачивающей швейной машины челночного стежка.</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val="restart"/>
          </w:tcPr>
          <w:p w:rsidR="00ED74B6" w:rsidRPr="00E75098" w:rsidRDefault="00ED74B6" w:rsidP="006A61C5">
            <w:pPr>
              <w:autoSpaceDE w:val="0"/>
              <w:autoSpaceDN w:val="0"/>
              <w:adjustRightInd w:val="0"/>
              <w:spacing w:after="0" w:line="240" w:lineRule="auto"/>
              <w:ind w:left="-57" w:right="-57"/>
              <w:rPr>
                <w:rFonts w:ascii="Times New Roman" w:eastAsia="Times New Roman" w:hAnsi="Times New Roman" w:cs="Times New Roman"/>
                <w:b/>
                <w:iCs/>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5.</w:t>
            </w:r>
            <w:r w:rsidRPr="00E75098">
              <w:rPr>
                <w:rFonts w:ascii="Times New Roman" w:eastAsia="Times New Roman" w:hAnsi="Times New Roman" w:cs="Times New Roman"/>
                <w:b/>
                <w:iCs/>
                <w:color w:val="000000"/>
                <w:spacing w:val="-4"/>
                <w:sz w:val="24"/>
                <w:szCs w:val="24"/>
                <w:lang w:eastAsia="ru-RU"/>
              </w:rPr>
              <w:t>4</w:t>
            </w:r>
          </w:p>
          <w:p w:rsidR="00ED74B6" w:rsidRPr="00E75098" w:rsidRDefault="00ED74B6" w:rsidP="006A61C5">
            <w:pPr>
              <w:autoSpaceDE w:val="0"/>
              <w:autoSpaceDN w:val="0"/>
              <w:adjustRightInd w:val="0"/>
              <w:spacing w:after="0" w:line="240" w:lineRule="auto"/>
              <w:ind w:left="-57" w:right="-57"/>
              <w:rPr>
                <w:rFonts w:ascii="Times New Roman" w:eastAsia="Times New Roman" w:hAnsi="Times New Roman" w:cs="Times New Roman"/>
                <w:b/>
                <w:iCs/>
                <w:color w:val="000000"/>
                <w:spacing w:val="-4"/>
                <w:sz w:val="24"/>
                <w:szCs w:val="24"/>
                <w:lang w:eastAsia="ru-RU"/>
              </w:rPr>
            </w:pPr>
            <w:r w:rsidRPr="00E75098">
              <w:rPr>
                <w:rFonts w:ascii="Times New Roman" w:eastAsia="Times New Roman" w:hAnsi="Times New Roman" w:cs="Times New Roman"/>
                <w:color w:val="000000"/>
                <w:spacing w:val="-2"/>
                <w:sz w:val="24"/>
                <w:szCs w:val="24"/>
                <w:lang w:eastAsia="ru-RU"/>
              </w:rPr>
              <w:t>Машинные иглы, строение и классификация.</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Машинные иглы, строение и классификация.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Строение иглы швейной машины. Классификация игл.</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val="restart"/>
          </w:tcPr>
          <w:p w:rsidR="00ED74B6" w:rsidRPr="00E75098" w:rsidRDefault="00ED74B6" w:rsidP="006A61C5">
            <w:pPr>
              <w:autoSpaceDE w:val="0"/>
              <w:autoSpaceDN w:val="0"/>
              <w:adjustRightInd w:val="0"/>
              <w:spacing w:after="0" w:line="240" w:lineRule="auto"/>
              <w:ind w:left="-57" w:right="-57"/>
              <w:rPr>
                <w:rFonts w:ascii="Times New Roman" w:eastAsia="Times New Roman" w:hAnsi="Times New Roman" w:cs="Times New Roman"/>
                <w:b/>
                <w:iCs/>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5.</w:t>
            </w:r>
            <w:r w:rsidRPr="00E75098">
              <w:rPr>
                <w:rFonts w:ascii="Times New Roman" w:eastAsia="Times New Roman" w:hAnsi="Times New Roman" w:cs="Times New Roman"/>
                <w:b/>
                <w:iCs/>
                <w:color w:val="000000"/>
                <w:spacing w:val="-4"/>
                <w:sz w:val="24"/>
                <w:szCs w:val="24"/>
                <w:lang w:eastAsia="ru-RU"/>
              </w:rPr>
              <w:t>5</w:t>
            </w:r>
          </w:p>
          <w:p w:rsidR="00ED74B6" w:rsidRPr="00E75098" w:rsidRDefault="00ED74B6" w:rsidP="006A61C5">
            <w:pPr>
              <w:autoSpaceDE w:val="0"/>
              <w:autoSpaceDN w:val="0"/>
              <w:adjustRightInd w:val="0"/>
              <w:spacing w:after="0" w:line="240" w:lineRule="auto"/>
              <w:ind w:left="-57" w:right="-57"/>
              <w:rPr>
                <w:rFonts w:ascii="Times New Roman" w:eastAsia="Times New Roman" w:hAnsi="Times New Roman" w:cs="Times New Roman"/>
                <w:iCs/>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Процесс образования челночного стежка. </w:t>
            </w:r>
          </w:p>
          <w:p w:rsidR="00ED74B6" w:rsidRPr="00E75098" w:rsidRDefault="00ED74B6" w:rsidP="006A61C5">
            <w:pPr>
              <w:spacing w:after="0" w:line="240" w:lineRule="auto"/>
              <w:ind w:left="-57" w:right="-57"/>
              <w:rPr>
                <w:rFonts w:ascii="Times New Roman" w:eastAsia="Calibri" w:hAnsi="Times New Roman" w:cs="Times New Roman"/>
                <w:bCs/>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Швейные машины челночного стежка общего назначения.</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4"/>
                <w:sz w:val="24"/>
                <w:szCs w:val="24"/>
                <w:lang w:eastAsia="ru-RU"/>
              </w:rPr>
              <w:t>Процесс образования челночного стежка; основные рабочие органы, участвующие в образование стежка.</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highlight w:val="yellow"/>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2"/>
                <w:sz w:val="24"/>
                <w:szCs w:val="24"/>
                <w:lang w:val="en-US" w:eastAsia="ru-RU"/>
              </w:rPr>
            </w:pPr>
            <w:r w:rsidRPr="00E75098">
              <w:rPr>
                <w:rFonts w:ascii="Times New Roman" w:eastAsia="Times New Roman" w:hAnsi="Times New Roman" w:cs="Times New Roman"/>
                <w:color w:val="000000"/>
                <w:spacing w:val="-2"/>
                <w:sz w:val="24"/>
                <w:szCs w:val="24"/>
                <w:lang w:val="en-US" w:eastAsia="ru-RU"/>
              </w:rPr>
              <w:t>2</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4"/>
                <w:sz w:val="24"/>
                <w:szCs w:val="24"/>
                <w:lang w:eastAsia="ru-RU"/>
              </w:rPr>
              <w:t xml:space="preserve">Швейные машины челночного стежка общего назначения: </w:t>
            </w:r>
            <w:r w:rsidRPr="00E75098">
              <w:rPr>
                <w:rFonts w:ascii="Times New Roman" w:eastAsia="Times New Roman" w:hAnsi="Times New Roman" w:cs="Times New Roman"/>
                <w:color w:val="000000"/>
                <w:spacing w:val="-4"/>
                <w:sz w:val="24"/>
                <w:szCs w:val="24"/>
                <w:lang w:val="en-US" w:eastAsia="ru-RU"/>
              </w:rPr>
              <w:t>JUKI</w:t>
            </w:r>
            <w:r w:rsidRPr="00E75098">
              <w:rPr>
                <w:rFonts w:ascii="Times New Roman" w:eastAsia="Times New Roman" w:hAnsi="Times New Roman" w:cs="Times New Roman"/>
                <w:color w:val="000000"/>
                <w:spacing w:val="-4"/>
                <w:sz w:val="24"/>
                <w:szCs w:val="24"/>
                <w:lang w:eastAsia="ru-RU"/>
              </w:rPr>
              <w:t xml:space="preserve"> </w:t>
            </w:r>
            <w:r w:rsidRPr="00E75098">
              <w:rPr>
                <w:rFonts w:ascii="Times New Roman" w:eastAsia="Times New Roman" w:hAnsi="Times New Roman" w:cs="Times New Roman"/>
                <w:color w:val="000000"/>
                <w:spacing w:val="-4"/>
                <w:sz w:val="24"/>
                <w:szCs w:val="24"/>
                <w:lang w:val="en-US" w:eastAsia="ru-RU"/>
              </w:rPr>
              <w:t>DDL</w:t>
            </w:r>
            <w:r w:rsidRPr="00E75098">
              <w:rPr>
                <w:rFonts w:ascii="Times New Roman" w:eastAsia="Times New Roman" w:hAnsi="Times New Roman" w:cs="Times New Roman"/>
                <w:color w:val="000000"/>
                <w:spacing w:val="-4"/>
                <w:sz w:val="24"/>
                <w:szCs w:val="24"/>
                <w:lang w:eastAsia="ru-RU"/>
              </w:rPr>
              <w:t>-9000.</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highlight w:val="yellow"/>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lastRenderedPageBreak/>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 xml:space="preserve">Заправка и регулировка </w:t>
            </w:r>
            <w:proofErr w:type="spellStart"/>
            <w:r w:rsidRPr="00E75098">
              <w:rPr>
                <w:rFonts w:ascii="Times New Roman" w:eastAsia="Times New Roman" w:hAnsi="Times New Roman" w:cs="Times New Roman"/>
                <w:bCs/>
                <w:color w:val="000000"/>
                <w:spacing w:val="-4"/>
                <w:sz w:val="24"/>
                <w:szCs w:val="24"/>
                <w:lang w:eastAsia="ru-RU"/>
              </w:rPr>
              <w:t>прямострочных</w:t>
            </w:r>
            <w:proofErr w:type="spellEnd"/>
            <w:r w:rsidRPr="00E75098">
              <w:rPr>
                <w:rFonts w:ascii="Times New Roman" w:eastAsia="Times New Roman" w:hAnsi="Times New Roman" w:cs="Times New Roman"/>
                <w:color w:val="000000"/>
                <w:spacing w:val="-4"/>
                <w:sz w:val="24"/>
                <w:szCs w:val="24"/>
                <w:lang w:eastAsia="ru-RU"/>
              </w:rPr>
              <w:t xml:space="preserve"> </w:t>
            </w:r>
            <w:r w:rsidRPr="00E75098">
              <w:rPr>
                <w:rFonts w:ascii="Times New Roman" w:eastAsia="Times New Roman" w:hAnsi="Times New Roman" w:cs="Times New Roman"/>
                <w:bCs/>
                <w:color w:val="000000"/>
                <w:spacing w:val="-4"/>
                <w:sz w:val="24"/>
                <w:szCs w:val="24"/>
                <w:lang w:eastAsia="ru-RU"/>
              </w:rPr>
              <w:t xml:space="preserve">машин </w:t>
            </w:r>
            <w:r w:rsidRPr="00E75098">
              <w:rPr>
                <w:rFonts w:ascii="Times New Roman" w:eastAsia="Times New Roman" w:hAnsi="Times New Roman" w:cs="Times New Roman"/>
                <w:color w:val="000000"/>
                <w:spacing w:val="-4"/>
                <w:sz w:val="24"/>
                <w:szCs w:val="24"/>
                <w:lang w:eastAsia="ru-RU"/>
              </w:rPr>
              <w:t>челночного стежка.</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pacing w:after="0" w:line="240" w:lineRule="auto"/>
              <w:ind w:left="-57" w:right="-57"/>
              <w:rPr>
                <w:rFonts w:ascii="Times New Roman" w:eastAsia="Calibri" w:hAnsi="Times New Roman" w:cs="Times New Roman"/>
                <w:b/>
                <w:bCs/>
                <w:color w:val="000000"/>
                <w:spacing w:val="-2"/>
                <w:sz w:val="24"/>
                <w:szCs w:val="24"/>
                <w:lang w:eastAsia="ru-RU"/>
              </w:rPr>
            </w:pPr>
            <w:r w:rsidRPr="00E75098">
              <w:rPr>
                <w:rFonts w:ascii="Times New Roman" w:eastAsia="Times New Roman" w:hAnsi="Times New Roman" w:cs="Times New Roman"/>
                <w:color w:val="000000"/>
                <w:sz w:val="24"/>
                <w:szCs w:val="24"/>
                <w:lang w:eastAsia="ru-RU"/>
              </w:rPr>
              <w:t>Способы наладки швейной машины для работы с различными тканями.</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val="restart"/>
          </w:tcPr>
          <w:p w:rsidR="00ED74B6" w:rsidRPr="00E75098" w:rsidRDefault="00ED74B6" w:rsidP="006A61C5">
            <w:pPr>
              <w:autoSpaceDE w:val="0"/>
              <w:autoSpaceDN w:val="0"/>
              <w:adjustRightInd w:val="0"/>
              <w:spacing w:after="0" w:line="240" w:lineRule="auto"/>
              <w:ind w:left="-57" w:right="-57"/>
              <w:rPr>
                <w:rFonts w:ascii="Times New Roman" w:eastAsia="Times New Roman" w:hAnsi="Times New Roman" w:cs="Times New Roman"/>
                <w:b/>
                <w:iCs/>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5.</w:t>
            </w:r>
            <w:r w:rsidRPr="00E75098">
              <w:rPr>
                <w:rFonts w:ascii="Times New Roman" w:eastAsia="Times New Roman" w:hAnsi="Times New Roman" w:cs="Times New Roman"/>
                <w:b/>
                <w:iCs/>
                <w:color w:val="000000"/>
                <w:spacing w:val="-4"/>
                <w:sz w:val="24"/>
                <w:szCs w:val="24"/>
                <w:lang w:eastAsia="ru-RU"/>
              </w:rPr>
              <w:t>6</w:t>
            </w:r>
          </w:p>
          <w:p w:rsidR="00ED74B6" w:rsidRPr="00E75098" w:rsidRDefault="00ED74B6" w:rsidP="006A61C5">
            <w:pPr>
              <w:autoSpaceDE w:val="0"/>
              <w:autoSpaceDN w:val="0"/>
              <w:adjustRightInd w:val="0"/>
              <w:spacing w:after="0" w:line="240" w:lineRule="auto"/>
              <w:ind w:left="-57" w:right="-57"/>
              <w:rPr>
                <w:rFonts w:ascii="Times New Roman" w:eastAsia="Times New Roman" w:hAnsi="Times New Roman" w:cs="Times New Roman"/>
                <w:iCs/>
                <w:color w:val="000000"/>
                <w:spacing w:val="-4"/>
                <w:sz w:val="24"/>
                <w:szCs w:val="24"/>
                <w:lang w:eastAsia="ru-RU"/>
              </w:rPr>
            </w:pPr>
            <w:r w:rsidRPr="00E75098">
              <w:rPr>
                <w:rFonts w:ascii="Times New Roman" w:eastAsia="Times New Roman" w:hAnsi="Times New Roman" w:cs="Times New Roman"/>
                <w:iCs/>
                <w:color w:val="000000"/>
                <w:spacing w:val="-4"/>
                <w:sz w:val="24"/>
                <w:szCs w:val="24"/>
                <w:lang w:eastAsia="ru-RU"/>
              </w:rPr>
              <w:t xml:space="preserve">Универсальные  </w:t>
            </w:r>
            <w:proofErr w:type="spellStart"/>
            <w:r w:rsidRPr="00E75098">
              <w:rPr>
                <w:rFonts w:ascii="Times New Roman" w:eastAsia="Times New Roman" w:hAnsi="Times New Roman" w:cs="Times New Roman"/>
                <w:iCs/>
                <w:color w:val="000000"/>
                <w:spacing w:val="-4"/>
                <w:sz w:val="24"/>
                <w:szCs w:val="24"/>
                <w:lang w:eastAsia="ru-RU"/>
              </w:rPr>
              <w:t>прямострочные</w:t>
            </w:r>
            <w:proofErr w:type="spellEnd"/>
            <w:r w:rsidRPr="00E75098">
              <w:rPr>
                <w:rFonts w:ascii="Times New Roman" w:eastAsia="Times New Roman" w:hAnsi="Times New Roman" w:cs="Times New Roman"/>
                <w:iCs/>
                <w:color w:val="000000"/>
                <w:spacing w:val="-4"/>
                <w:sz w:val="24"/>
                <w:szCs w:val="24"/>
                <w:lang w:eastAsia="ru-RU"/>
              </w:rPr>
              <w:t xml:space="preserve"> промышленные швейные машины челночного стежка</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Cs/>
                <w:color w:val="000000"/>
                <w:sz w:val="24"/>
                <w:szCs w:val="24"/>
                <w:lang w:eastAsia="ru-RU"/>
              </w:rPr>
            </w:pPr>
            <w:r w:rsidRPr="00E75098">
              <w:rPr>
                <w:rFonts w:ascii="Times New Roman" w:eastAsia="Times New Roman" w:hAnsi="Times New Roman" w:cs="Times New Roman"/>
                <w:iCs/>
                <w:color w:val="000000"/>
                <w:spacing w:val="-4"/>
                <w:sz w:val="24"/>
                <w:szCs w:val="24"/>
                <w:lang w:eastAsia="ru-RU"/>
              </w:rPr>
              <w:t xml:space="preserve">Универсальные </w:t>
            </w:r>
            <w:proofErr w:type="spellStart"/>
            <w:r w:rsidRPr="00E75098">
              <w:rPr>
                <w:rFonts w:ascii="Times New Roman" w:eastAsia="Times New Roman" w:hAnsi="Times New Roman" w:cs="Times New Roman"/>
                <w:iCs/>
                <w:color w:val="000000"/>
                <w:spacing w:val="-4"/>
                <w:sz w:val="24"/>
                <w:szCs w:val="24"/>
                <w:lang w:eastAsia="ru-RU"/>
              </w:rPr>
              <w:t>прямострочные</w:t>
            </w:r>
            <w:proofErr w:type="spellEnd"/>
            <w:r w:rsidRPr="00E75098">
              <w:rPr>
                <w:rFonts w:ascii="Times New Roman" w:eastAsia="Times New Roman" w:hAnsi="Times New Roman" w:cs="Times New Roman"/>
                <w:iCs/>
                <w:color w:val="000000"/>
                <w:spacing w:val="-4"/>
                <w:sz w:val="24"/>
                <w:szCs w:val="24"/>
                <w:lang w:eastAsia="ru-RU"/>
              </w:rPr>
              <w:t xml:space="preserve"> промышленные швейные машины челночного стежка. Классификация.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Calibri" w:hAnsi="Times New Roman" w:cs="Times New Roman"/>
                <w:b/>
                <w:bCs/>
                <w:color w:val="000000"/>
                <w:spacing w:val="-2"/>
                <w:sz w:val="24"/>
                <w:szCs w:val="24"/>
                <w:lang w:eastAsia="ru-RU"/>
              </w:rPr>
            </w:pPr>
            <w:r w:rsidRPr="00E75098">
              <w:rPr>
                <w:rFonts w:ascii="Times New Roman" w:eastAsia="Times New Roman" w:hAnsi="Times New Roman" w:cs="Times New Roman"/>
                <w:iCs/>
                <w:color w:val="000000"/>
                <w:spacing w:val="-4"/>
                <w:sz w:val="24"/>
                <w:szCs w:val="24"/>
                <w:lang w:eastAsia="ru-RU"/>
              </w:rPr>
              <w:t xml:space="preserve">Универсальные </w:t>
            </w:r>
            <w:proofErr w:type="spellStart"/>
            <w:r w:rsidRPr="00E75098">
              <w:rPr>
                <w:rFonts w:ascii="Times New Roman" w:eastAsia="Times New Roman" w:hAnsi="Times New Roman" w:cs="Times New Roman"/>
                <w:iCs/>
                <w:color w:val="000000"/>
                <w:spacing w:val="-4"/>
                <w:sz w:val="24"/>
                <w:szCs w:val="24"/>
                <w:lang w:eastAsia="ru-RU"/>
              </w:rPr>
              <w:t>прямострочные</w:t>
            </w:r>
            <w:proofErr w:type="spellEnd"/>
            <w:r w:rsidRPr="00E75098">
              <w:rPr>
                <w:rFonts w:ascii="Times New Roman" w:eastAsia="Times New Roman" w:hAnsi="Times New Roman" w:cs="Times New Roman"/>
                <w:iCs/>
                <w:color w:val="000000"/>
                <w:spacing w:val="-4"/>
                <w:sz w:val="24"/>
                <w:szCs w:val="24"/>
                <w:lang w:eastAsia="ru-RU"/>
              </w:rPr>
              <w:t xml:space="preserve"> промышленные швейные машины челночного стежка. Выбор модификации оборудования.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val="restart"/>
          </w:tcPr>
          <w:p w:rsidR="00ED74B6" w:rsidRPr="00E75098" w:rsidRDefault="00ED74B6" w:rsidP="006A61C5">
            <w:pPr>
              <w:autoSpaceDE w:val="0"/>
              <w:autoSpaceDN w:val="0"/>
              <w:adjustRightInd w:val="0"/>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Тема 5.7</w:t>
            </w:r>
          </w:p>
          <w:p w:rsidR="00ED74B6" w:rsidRPr="00E75098" w:rsidRDefault="00ED74B6" w:rsidP="006A61C5">
            <w:pPr>
              <w:autoSpaceDE w:val="0"/>
              <w:autoSpaceDN w:val="0"/>
              <w:adjustRightInd w:val="0"/>
              <w:spacing w:after="0" w:line="240" w:lineRule="auto"/>
              <w:ind w:left="-57" w:right="-57"/>
              <w:rPr>
                <w:rFonts w:ascii="Times New Roman" w:eastAsia="Calibri" w:hAnsi="Times New Roman" w:cs="Times New Roman"/>
                <w:bCs/>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Специальные промышленные швейные машины. </w:t>
            </w: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sz w:val="24"/>
                <w:szCs w:val="24"/>
                <w:lang w:eastAsia="ru-RU"/>
              </w:rPr>
            </w:pPr>
            <w:r w:rsidRPr="00E75098">
              <w:rPr>
                <w:rFonts w:ascii="Times New Roman" w:eastAsia="Times New Roman" w:hAnsi="Times New Roman" w:cs="Times New Roman"/>
                <w:b/>
                <w:bCs/>
                <w:sz w:val="24"/>
                <w:szCs w:val="24"/>
                <w:lang w:eastAsia="ru-RU"/>
              </w:rPr>
              <w:t>Содержание</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Специальные промышленные швейные машины. Общая характеристика машин. Образование обметочного стежка.</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bCs/>
                <w:color w:val="000000"/>
                <w:sz w:val="24"/>
                <w:szCs w:val="24"/>
                <w:lang w:eastAsia="ru-RU"/>
              </w:rPr>
            </w:pPr>
            <w:r w:rsidRPr="00E75098">
              <w:rPr>
                <w:rFonts w:ascii="Times New Roman" w:eastAsia="Times New Roman" w:hAnsi="Times New Roman" w:cs="Times New Roman"/>
                <w:color w:val="000000"/>
                <w:spacing w:val="-4"/>
                <w:sz w:val="24"/>
                <w:szCs w:val="24"/>
                <w:lang w:eastAsia="ru-RU"/>
              </w:rPr>
              <w:t xml:space="preserve">Процесс образования </w:t>
            </w:r>
            <w:proofErr w:type="spellStart"/>
            <w:r w:rsidRPr="00E75098">
              <w:rPr>
                <w:rFonts w:ascii="Times New Roman" w:eastAsia="Times New Roman" w:hAnsi="Times New Roman" w:cs="Times New Roman"/>
                <w:color w:val="000000"/>
                <w:spacing w:val="-4"/>
                <w:sz w:val="24"/>
                <w:szCs w:val="24"/>
                <w:lang w:eastAsia="ru-RU"/>
              </w:rPr>
              <w:t>краеобметочной</w:t>
            </w:r>
            <w:proofErr w:type="spellEnd"/>
            <w:r w:rsidRPr="00E75098">
              <w:rPr>
                <w:rFonts w:ascii="Times New Roman" w:eastAsia="Times New Roman" w:hAnsi="Times New Roman" w:cs="Times New Roman"/>
                <w:color w:val="000000"/>
                <w:spacing w:val="-4"/>
                <w:sz w:val="24"/>
                <w:szCs w:val="24"/>
                <w:lang w:eastAsia="ru-RU"/>
              </w:rPr>
              <w:t xml:space="preserve"> строчки. Рабочие органы машины.</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lastRenderedPageBreak/>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lastRenderedPageBreak/>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Практические занятия</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z w:val="24"/>
                <w:szCs w:val="24"/>
                <w:lang w:eastAsia="ru-RU"/>
              </w:rPr>
            </w:pP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62"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1</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Специальные швейные машины цепного однониточного стежка. </w:t>
            </w:r>
          </w:p>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bCs/>
                <w:color w:val="000000"/>
                <w:sz w:val="24"/>
                <w:szCs w:val="24"/>
                <w:lang w:eastAsia="ru-RU"/>
              </w:rPr>
              <w:t xml:space="preserve">Заправка и </w:t>
            </w:r>
            <w:r w:rsidRPr="00E75098">
              <w:rPr>
                <w:rFonts w:ascii="Times New Roman" w:eastAsia="Times New Roman" w:hAnsi="Times New Roman" w:cs="Times New Roman"/>
                <w:color w:val="000000"/>
                <w:spacing w:val="-4"/>
                <w:sz w:val="24"/>
                <w:szCs w:val="24"/>
                <w:lang w:eastAsia="ru-RU"/>
              </w:rPr>
              <w:t>регулировка подшивочной машины потайного стежка.</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2</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Специальные </w:t>
            </w:r>
            <w:proofErr w:type="spellStart"/>
            <w:r w:rsidRPr="00E75098">
              <w:rPr>
                <w:rFonts w:ascii="Times New Roman" w:eastAsia="Times New Roman" w:hAnsi="Times New Roman" w:cs="Times New Roman"/>
                <w:color w:val="000000"/>
                <w:spacing w:val="-4"/>
                <w:sz w:val="24"/>
                <w:szCs w:val="24"/>
                <w:lang w:eastAsia="ru-RU"/>
              </w:rPr>
              <w:t>краеобметочые</w:t>
            </w:r>
            <w:proofErr w:type="spellEnd"/>
            <w:r w:rsidRPr="00E75098">
              <w:rPr>
                <w:rFonts w:ascii="Times New Roman" w:eastAsia="Times New Roman" w:hAnsi="Times New Roman" w:cs="Times New Roman"/>
                <w:color w:val="000000"/>
                <w:spacing w:val="-4"/>
                <w:sz w:val="24"/>
                <w:szCs w:val="24"/>
                <w:lang w:eastAsia="ru-RU"/>
              </w:rPr>
              <w:t xml:space="preserve"> швейные машины двух и трехниточные</w:t>
            </w:r>
          </w:p>
          <w:p w:rsidR="00ED74B6" w:rsidRPr="00E75098" w:rsidRDefault="00ED74B6" w:rsidP="006A61C5">
            <w:pPr>
              <w:spacing w:after="0" w:line="240" w:lineRule="auto"/>
              <w:ind w:left="-57" w:right="-57"/>
              <w:rPr>
                <w:rFonts w:ascii="Times New Roman" w:eastAsia="Calibri" w:hAnsi="Times New Roman" w:cs="Times New Roman"/>
                <w:b/>
                <w:bCs/>
                <w:color w:val="000000"/>
                <w:spacing w:val="-2"/>
                <w:sz w:val="24"/>
                <w:szCs w:val="24"/>
                <w:lang w:eastAsia="ru-RU"/>
              </w:rPr>
            </w:pPr>
            <w:r w:rsidRPr="00E75098">
              <w:rPr>
                <w:rFonts w:ascii="Times New Roman" w:eastAsia="Times New Roman" w:hAnsi="Times New Roman" w:cs="Times New Roman"/>
                <w:bCs/>
                <w:color w:val="000000"/>
                <w:sz w:val="24"/>
                <w:szCs w:val="24"/>
                <w:lang w:eastAsia="ru-RU"/>
              </w:rPr>
              <w:t xml:space="preserve">Заправка и </w:t>
            </w:r>
            <w:r w:rsidRPr="00E75098">
              <w:rPr>
                <w:rFonts w:ascii="Times New Roman" w:eastAsia="Times New Roman" w:hAnsi="Times New Roman" w:cs="Times New Roman"/>
                <w:color w:val="000000"/>
                <w:spacing w:val="-4"/>
                <w:sz w:val="24"/>
                <w:szCs w:val="24"/>
                <w:lang w:eastAsia="ru-RU"/>
              </w:rPr>
              <w:t>регулировка машины.</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3</w:t>
            </w:r>
          </w:p>
        </w:tc>
        <w:tc>
          <w:tcPr>
            <w:tcW w:w="2569" w:type="pct"/>
          </w:tcPr>
          <w:p w:rsidR="00ED74B6" w:rsidRPr="00E75098" w:rsidRDefault="00ED74B6" w:rsidP="006A61C5">
            <w:pPr>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 xml:space="preserve">Специальные </w:t>
            </w:r>
            <w:proofErr w:type="spellStart"/>
            <w:r w:rsidRPr="00E75098">
              <w:rPr>
                <w:rFonts w:ascii="Times New Roman" w:eastAsia="Times New Roman" w:hAnsi="Times New Roman" w:cs="Times New Roman"/>
                <w:color w:val="000000"/>
                <w:spacing w:val="-4"/>
                <w:sz w:val="24"/>
                <w:szCs w:val="24"/>
                <w:lang w:eastAsia="ru-RU"/>
              </w:rPr>
              <w:t>краеобметочые</w:t>
            </w:r>
            <w:proofErr w:type="spellEnd"/>
            <w:r w:rsidRPr="00E75098">
              <w:rPr>
                <w:rFonts w:ascii="Times New Roman" w:eastAsia="Times New Roman" w:hAnsi="Times New Roman" w:cs="Times New Roman"/>
                <w:color w:val="000000"/>
                <w:spacing w:val="-4"/>
                <w:sz w:val="24"/>
                <w:szCs w:val="24"/>
                <w:lang w:eastAsia="ru-RU"/>
              </w:rPr>
              <w:t xml:space="preserve"> швейные машины четырех и более ниточные. </w:t>
            </w:r>
            <w:r w:rsidRPr="00E75098">
              <w:rPr>
                <w:rFonts w:ascii="Times New Roman" w:eastAsia="Times New Roman" w:hAnsi="Times New Roman" w:cs="Times New Roman"/>
                <w:bCs/>
                <w:color w:val="000000"/>
                <w:sz w:val="24"/>
                <w:szCs w:val="24"/>
                <w:lang w:eastAsia="ru-RU"/>
              </w:rPr>
              <w:t xml:space="preserve">Заправка и </w:t>
            </w:r>
            <w:r w:rsidRPr="00E75098">
              <w:rPr>
                <w:rFonts w:ascii="Times New Roman" w:eastAsia="Times New Roman" w:hAnsi="Times New Roman" w:cs="Times New Roman"/>
                <w:color w:val="000000"/>
                <w:spacing w:val="-4"/>
                <w:sz w:val="24"/>
                <w:szCs w:val="24"/>
                <w:lang w:eastAsia="ru-RU"/>
              </w:rPr>
              <w:t>регулировка машины.</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vMerge/>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4" w:type="pct"/>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color w:val="000000"/>
                <w:sz w:val="24"/>
                <w:szCs w:val="24"/>
                <w:lang w:eastAsia="ru-RU"/>
              </w:rPr>
              <w:t>4</w:t>
            </w:r>
          </w:p>
        </w:tc>
        <w:tc>
          <w:tcPr>
            <w:tcW w:w="2569" w:type="pct"/>
          </w:tcPr>
          <w:p w:rsidR="00ED74B6" w:rsidRPr="00E75098" w:rsidRDefault="00ED74B6" w:rsidP="006A61C5">
            <w:pPr>
              <w:spacing w:after="0" w:line="240" w:lineRule="auto"/>
              <w:ind w:left="-57" w:right="-57"/>
              <w:rPr>
                <w:rFonts w:ascii="Times New Roman" w:eastAsia="Calibri" w:hAnsi="Times New Roman" w:cs="Times New Roman"/>
                <w:b/>
                <w:bCs/>
                <w:color w:val="000000"/>
                <w:spacing w:val="-2"/>
                <w:sz w:val="24"/>
                <w:szCs w:val="24"/>
                <w:lang w:eastAsia="ru-RU"/>
              </w:rPr>
            </w:pPr>
            <w:r w:rsidRPr="00E75098">
              <w:rPr>
                <w:rFonts w:ascii="Times New Roman" w:eastAsia="Times New Roman" w:hAnsi="Times New Roman" w:cs="Times New Roman"/>
                <w:bCs/>
                <w:color w:val="000000"/>
                <w:sz w:val="24"/>
                <w:szCs w:val="24"/>
                <w:lang w:eastAsia="ru-RU"/>
              </w:rPr>
              <w:t>Обслуживание специальных промышленных швейных машин.</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2</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3519" w:type="pct"/>
            <w:gridSpan w:val="3"/>
            <w:shd w:val="clear" w:color="auto" w:fill="auto"/>
          </w:tcPr>
          <w:p w:rsidR="00ED74B6" w:rsidRPr="00E75098" w:rsidRDefault="00ED74B6" w:rsidP="006A61C5">
            <w:pPr>
              <w:tabs>
                <w:tab w:val="left" w:pos="142"/>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bCs/>
                <w:color w:val="000000"/>
                <w:sz w:val="24"/>
                <w:szCs w:val="24"/>
                <w:lang w:eastAsia="ru-RU"/>
              </w:rPr>
              <w:t>Примерная тематика самостоятельной учебной работы при изучении раздела 4</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Заполните таблицу «Классификация швейных машин по специализации»</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color w:val="000000"/>
                <w:spacing w:val="-2"/>
                <w:sz w:val="24"/>
                <w:szCs w:val="24"/>
                <w:lang w:eastAsia="ru-RU"/>
              </w:rPr>
            </w:pPr>
            <w:r w:rsidRPr="00E75098">
              <w:rPr>
                <w:rFonts w:ascii="Times New Roman" w:eastAsia="Times New Roman" w:hAnsi="Times New Roman" w:cs="Times New Roman"/>
                <w:color w:val="000000"/>
                <w:spacing w:val="-2"/>
                <w:sz w:val="24"/>
                <w:szCs w:val="24"/>
                <w:lang w:eastAsia="ru-RU"/>
              </w:rPr>
              <w:t>Составить схему «</w:t>
            </w:r>
            <w:r w:rsidRPr="00E75098">
              <w:rPr>
                <w:rFonts w:ascii="Times New Roman" w:eastAsia="Times New Roman" w:hAnsi="Times New Roman" w:cs="Times New Roman"/>
                <w:color w:val="000000"/>
                <w:spacing w:val="-4"/>
                <w:sz w:val="24"/>
                <w:szCs w:val="24"/>
                <w:lang w:eastAsia="ru-RU"/>
              </w:rPr>
              <w:t>Устройство и рабочие органы промышленных швейных машин»</w:t>
            </w:r>
            <w:r w:rsidRPr="00E75098">
              <w:rPr>
                <w:rFonts w:ascii="Times New Roman" w:eastAsia="Times New Roman" w:hAnsi="Times New Roman" w:cs="Times New Roman"/>
                <w:color w:val="000000"/>
                <w:spacing w:val="-2"/>
                <w:sz w:val="24"/>
                <w:szCs w:val="24"/>
                <w:lang w:eastAsia="ru-RU"/>
              </w:rPr>
              <w:t>.</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bCs/>
                <w:color w:val="000000"/>
                <w:sz w:val="24"/>
                <w:szCs w:val="24"/>
                <w:lang w:eastAsia="ru-RU"/>
              </w:rPr>
              <w:t>Составить схему «</w:t>
            </w:r>
            <w:r w:rsidRPr="00E75098">
              <w:rPr>
                <w:rFonts w:ascii="Times New Roman" w:eastAsia="Times New Roman" w:hAnsi="Times New Roman" w:cs="Times New Roman"/>
                <w:color w:val="000000"/>
                <w:spacing w:val="-4"/>
                <w:sz w:val="24"/>
                <w:szCs w:val="24"/>
                <w:lang w:eastAsia="ru-RU"/>
              </w:rPr>
              <w:t>Строение иглы швейной машины».</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bCs/>
                <w:color w:val="000000"/>
                <w:sz w:val="24"/>
                <w:szCs w:val="24"/>
                <w:lang w:eastAsia="ru-RU"/>
              </w:rPr>
              <w:t>Составить схему «Последовательность заправки</w:t>
            </w:r>
            <w:r w:rsidRPr="00E75098">
              <w:rPr>
                <w:rFonts w:ascii="Times New Roman" w:eastAsia="Times New Roman" w:hAnsi="Times New Roman" w:cs="Times New Roman"/>
                <w:bCs/>
                <w:color w:val="000000"/>
                <w:spacing w:val="-4"/>
                <w:sz w:val="24"/>
                <w:szCs w:val="24"/>
                <w:lang w:eastAsia="ru-RU"/>
              </w:rPr>
              <w:t xml:space="preserve"> </w:t>
            </w:r>
            <w:proofErr w:type="spellStart"/>
            <w:r w:rsidRPr="00E75098">
              <w:rPr>
                <w:rFonts w:ascii="Times New Roman" w:eastAsia="Times New Roman" w:hAnsi="Times New Roman" w:cs="Times New Roman"/>
                <w:bCs/>
                <w:color w:val="000000"/>
                <w:spacing w:val="-4"/>
                <w:sz w:val="24"/>
                <w:szCs w:val="24"/>
                <w:lang w:eastAsia="ru-RU"/>
              </w:rPr>
              <w:t>прямострочных</w:t>
            </w:r>
            <w:proofErr w:type="spellEnd"/>
            <w:r w:rsidRPr="00E75098">
              <w:rPr>
                <w:rFonts w:ascii="Times New Roman" w:eastAsia="Times New Roman" w:hAnsi="Times New Roman" w:cs="Times New Roman"/>
                <w:color w:val="000000"/>
                <w:spacing w:val="-4"/>
                <w:sz w:val="24"/>
                <w:szCs w:val="24"/>
                <w:lang w:eastAsia="ru-RU"/>
              </w:rPr>
              <w:t xml:space="preserve"> </w:t>
            </w:r>
            <w:r w:rsidRPr="00E75098">
              <w:rPr>
                <w:rFonts w:ascii="Times New Roman" w:eastAsia="Times New Roman" w:hAnsi="Times New Roman" w:cs="Times New Roman"/>
                <w:bCs/>
                <w:color w:val="000000"/>
                <w:spacing w:val="-4"/>
                <w:sz w:val="24"/>
                <w:szCs w:val="24"/>
                <w:lang w:eastAsia="ru-RU"/>
              </w:rPr>
              <w:t xml:space="preserve">машин </w:t>
            </w:r>
            <w:r w:rsidRPr="00E75098">
              <w:rPr>
                <w:rFonts w:ascii="Times New Roman" w:eastAsia="Times New Roman" w:hAnsi="Times New Roman" w:cs="Times New Roman"/>
                <w:color w:val="000000"/>
                <w:spacing w:val="-4"/>
                <w:sz w:val="24"/>
                <w:szCs w:val="24"/>
                <w:lang w:eastAsia="ru-RU"/>
              </w:rPr>
              <w:t>челночного стежка».</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bCs/>
                <w:color w:val="000000"/>
                <w:sz w:val="24"/>
                <w:szCs w:val="24"/>
                <w:lang w:eastAsia="ru-RU"/>
              </w:rPr>
            </w:pPr>
            <w:r w:rsidRPr="00E75098">
              <w:rPr>
                <w:rFonts w:ascii="Times New Roman" w:eastAsia="Times New Roman" w:hAnsi="Times New Roman" w:cs="Times New Roman"/>
                <w:bCs/>
                <w:color w:val="000000"/>
                <w:sz w:val="24"/>
                <w:szCs w:val="24"/>
                <w:lang w:eastAsia="ru-RU"/>
              </w:rPr>
              <w:t>Заполнить таблицу «</w:t>
            </w:r>
            <w:r w:rsidRPr="00E75098">
              <w:rPr>
                <w:rFonts w:ascii="Times New Roman" w:eastAsia="Times New Roman" w:hAnsi="Times New Roman" w:cs="Times New Roman"/>
                <w:color w:val="000000"/>
                <w:sz w:val="24"/>
                <w:szCs w:val="24"/>
                <w:lang w:eastAsia="ru-RU"/>
              </w:rPr>
              <w:t>Способы наладки швейной машины для работы с различными тканями», при заданных условиях.</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iCs/>
                <w:color w:val="000000"/>
                <w:spacing w:val="-4"/>
                <w:sz w:val="24"/>
                <w:szCs w:val="24"/>
                <w:lang w:eastAsia="ru-RU"/>
              </w:rPr>
            </w:pPr>
            <w:r w:rsidRPr="00E75098">
              <w:rPr>
                <w:rFonts w:ascii="Times New Roman" w:eastAsia="Times New Roman" w:hAnsi="Times New Roman" w:cs="Times New Roman"/>
                <w:bCs/>
                <w:color w:val="000000"/>
                <w:sz w:val="24"/>
                <w:szCs w:val="24"/>
                <w:lang w:eastAsia="ru-RU"/>
              </w:rPr>
              <w:t>Заполнить таблицу «Характеристика выбранного оборудования</w:t>
            </w:r>
            <w:r w:rsidRPr="00E75098">
              <w:rPr>
                <w:rFonts w:ascii="Times New Roman" w:eastAsia="Times New Roman" w:hAnsi="Times New Roman" w:cs="Times New Roman"/>
                <w:iCs/>
                <w:color w:val="000000"/>
                <w:spacing w:val="-4"/>
                <w:sz w:val="24"/>
                <w:szCs w:val="24"/>
                <w:lang w:eastAsia="ru-RU"/>
              </w:rPr>
              <w:t xml:space="preserve">» в зависимости от предложенных </w:t>
            </w:r>
            <w:r w:rsidRPr="00E75098">
              <w:rPr>
                <w:rFonts w:ascii="Times New Roman" w:eastAsia="Times New Roman" w:hAnsi="Times New Roman" w:cs="Times New Roman"/>
                <w:iCs/>
                <w:color w:val="000000"/>
                <w:spacing w:val="-4"/>
                <w:sz w:val="24"/>
                <w:szCs w:val="24"/>
                <w:lang w:eastAsia="ru-RU"/>
              </w:rPr>
              <w:lastRenderedPageBreak/>
              <w:t>характеристик модели.</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i/>
                <w:iCs/>
                <w:color w:val="000000"/>
                <w:spacing w:val="-4"/>
                <w:sz w:val="24"/>
                <w:szCs w:val="24"/>
                <w:highlight w:val="lightGray"/>
                <w:lang w:eastAsia="ru-RU"/>
              </w:rPr>
            </w:pPr>
            <w:r w:rsidRPr="00E75098">
              <w:rPr>
                <w:rFonts w:ascii="Times New Roman" w:eastAsia="Times New Roman" w:hAnsi="Times New Roman" w:cs="Times New Roman"/>
                <w:bCs/>
                <w:color w:val="000000"/>
                <w:sz w:val="24"/>
                <w:szCs w:val="24"/>
                <w:lang w:eastAsia="ru-RU"/>
              </w:rPr>
              <w:t>Заполнить таблицу «Характеристика выбранного оборудования</w:t>
            </w:r>
            <w:r w:rsidRPr="00E75098">
              <w:rPr>
                <w:rFonts w:ascii="Times New Roman" w:eastAsia="Times New Roman" w:hAnsi="Times New Roman" w:cs="Times New Roman"/>
                <w:iCs/>
                <w:color w:val="000000"/>
                <w:spacing w:val="-4"/>
                <w:sz w:val="24"/>
                <w:szCs w:val="24"/>
                <w:lang w:eastAsia="ru-RU"/>
              </w:rPr>
              <w:t>» в зависимости от предложенных характеристик ткани.</w:t>
            </w:r>
          </w:p>
          <w:p w:rsidR="00ED74B6" w:rsidRPr="00E75098" w:rsidRDefault="00ED74B6" w:rsidP="006A61C5">
            <w:pPr>
              <w:numPr>
                <w:ilvl w:val="0"/>
                <w:numId w:val="35"/>
              </w:numPr>
              <w:tabs>
                <w:tab w:val="left" w:pos="142"/>
              </w:tabs>
              <w:spacing w:after="0" w:line="240" w:lineRule="auto"/>
              <w:ind w:left="-57" w:right="-57"/>
              <w:rPr>
                <w:rFonts w:ascii="Times New Roman" w:eastAsia="Times New Roman" w:hAnsi="Times New Roman" w:cs="Times New Roman"/>
                <w:color w:val="000000"/>
                <w:spacing w:val="-4"/>
                <w:sz w:val="24"/>
                <w:szCs w:val="24"/>
                <w:lang w:eastAsia="ru-RU"/>
              </w:rPr>
            </w:pPr>
            <w:r w:rsidRPr="00E75098">
              <w:rPr>
                <w:rFonts w:ascii="Times New Roman" w:eastAsia="Times New Roman" w:hAnsi="Times New Roman" w:cs="Times New Roman"/>
                <w:color w:val="000000"/>
                <w:spacing w:val="-4"/>
                <w:sz w:val="24"/>
                <w:szCs w:val="24"/>
                <w:lang w:eastAsia="ru-RU"/>
              </w:rPr>
              <w:t>Выполнить схему графического изображения схем машинных стежков с предложенного образца строчки.</w:t>
            </w:r>
          </w:p>
          <w:p w:rsidR="00ED74B6" w:rsidRPr="00E75098" w:rsidRDefault="00ED74B6" w:rsidP="006A61C5">
            <w:pPr>
              <w:numPr>
                <w:ilvl w:val="0"/>
                <w:numId w:val="35"/>
              </w:numPr>
              <w:shd w:val="clear" w:color="auto" w:fill="FFFFFF"/>
              <w:tabs>
                <w:tab w:val="left" w:pos="142"/>
              </w:tabs>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color w:val="000000"/>
                <w:spacing w:val="-4"/>
                <w:sz w:val="24"/>
                <w:szCs w:val="24"/>
                <w:lang w:eastAsia="ru-RU"/>
              </w:rPr>
              <w:t>Выполнить регулировку швейной машины в зависимости с предложенным образцом выполненной строчки</w:t>
            </w:r>
          </w:p>
        </w:tc>
        <w:tc>
          <w:tcPr>
            <w:tcW w:w="604"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lastRenderedPageBreak/>
              <w:t>18</w:t>
            </w:r>
          </w:p>
        </w:tc>
        <w:tc>
          <w:tcPr>
            <w:tcW w:w="415" w:type="pct"/>
          </w:tcPr>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2.4</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ПК 2.5</w:t>
            </w:r>
          </w:p>
          <w:p w:rsidR="00ED74B6" w:rsidRPr="00E75098"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ОК 1‒ОК 7</w:t>
            </w:r>
          </w:p>
        </w:tc>
        <w:tc>
          <w:tcPr>
            <w:tcW w:w="462" w:type="pct"/>
          </w:tcPr>
          <w:p w:rsidR="00ED74B6" w:rsidRPr="00E75098" w:rsidRDefault="00ED74B6" w:rsidP="006A61C5">
            <w:pPr>
              <w:tabs>
                <w:tab w:val="center" w:pos="600"/>
              </w:tabs>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ab/>
              <w:t>ПО 2.1.01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2.4.01</w:t>
            </w:r>
          </w:p>
          <w:p w:rsidR="00ED74B6" w:rsidRPr="00E75098" w:rsidRDefault="00ED74B6" w:rsidP="006A61C5">
            <w:pPr>
              <w:tabs>
                <w:tab w:val="left" w:pos="174"/>
              </w:tabs>
              <w:spacing w:after="0" w:line="240" w:lineRule="auto"/>
              <w:ind w:left="-57" w:right="-57"/>
              <w:jc w:val="center"/>
              <w:rPr>
                <w:rFonts w:ascii="Times New Roman" w:eastAsia="Times New Roman" w:hAnsi="Times New Roman" w:cs="Times New Roman"/>
                <w:color w:val="000000"/>
                <w:sz w:val="24"/>
                <w:szCs w:val="24"/>
                <w:lang w:eastAsia="ru-RU"/>
              </w:rPr>
            </w:pPr>
            <w:r w:rsidRPr="00E75098">
              <w:rPr>
                <w:rFonts w:ascii="Times New Roman" w:eastAsia="Calibri" w:hAnsi="Times New Roman" w:cs="Times New Roman"/>
                <w:iCs/>
                <w:color w:val="000000"/>
                <w:sz w:val="24"/>
                <w:szCs w:val="24"/>
              </w:rPr>
              <w:t>У 2.5.01</w:t>
            </w:r>
          </w:p>
          <w:p w:rsidR="00ED74B6" w:rsidRPr="00E75098" w:rsidRDefault="00ED74B6" w:rsidP="006A61C5">
            <w:pPr>
              <w:suppressAutoHyphens/>
              <w:spacing w:after="0" w:line="240" w:lineRule="auto"/>
              <w:ind w:left="-57" w:right="-57"/>
              <w:jc w:val="center"/>
              <w:rPr>
                <w:rFonts w:ascii="Times New Roman" w:eastAsia="Calibri" w:hAnsi="Times New Roman" w:cs="Times New Roman"/>
                <w:iCs/>
                <w:color w:val="000000"/>
                <w:sz w:val="24"/>
                <w:szCs w:val="24"/>
              </w:rPr>
            </w:pPr>
            <w:r w:rsidRPr="00E75098">
              <w:rPr>
                <w:rFonts w:ascii="Times New Roman" w:eastAsia="Calibri" w:hAnsi="Times New Roman" w:cs="Times New Roman"/>
                <w:iCs/>
                <w:color w:val="000000"/>
                <w:sz w:val="24"/>
                <w:szCs w:val="24"/>
              </w:rPr>
              <w:t>З 2.4.01</w:t>
            </w:r>
          </w:p>
          <w:p w:rsidR="00ED74B6" w:rsidRPr="00E75098"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Calibri" w:hAnsi="Times New Roman" w:cs="Times New Roman"/>
                <w:iCs/>
                <w:color w:val="000000"/>
                <w:sz w:val="24"/>
                <w:szCs w:val="24"/>
              </w:rPr>
              <w:t>З 2.5.01</w:t>
            </w:r>
          </w:p>
        </w:tc>
      </w:tr>
      <w:tr w:rsidR="00ED74B6" w:rsidRPr="00E75098" w:rsidTr="00ED74B6">
        <w:trPr>
          <w:trHeight w:val="20"/>
        </w:trPr>
        <w:tc>
          <w:tcPr>
            <w:tcW w:w="837" w:type="pct"/>
            <w:tcBorders>
              <w:bottom w:val="single" w:sz="2" w:space="0" w:color="auto"/>
            </w:tcBorders>
          </w:tcPr>
          <w:p w:rsidR="00ED74B6" w:rsidRPr="00E75098" w:rsidRDefault="00ED74B6" w:rsidP="006A61C5">
            <w:pPr>
              <w:spacing w:after="0" w:line="240" w:lineRule="auto"/>
              <w:ind w:left="-57" w:right="-57"/>
              <w:rPr>
                <w:rFonts w:ascii="Times New Roman" w:eastAsia="Times New Roman" w:hAnsi="Times New Roman" w:cs="Times New Roman"/>
                <w:b/>
                <w:bCs/>
                <w:color w:val="000000"/>
                <w:sz w:val="24"/>
                <w:szCs w:val="24"/>
                <w:lang w:eastAsia="ru-RU"/>
              </w:rPr>
            </w:pPr>
          </w:p>
        </w:tc>
        <w:tc>
          <w:tcPr>
            <w:tcW w:w="2682" w:type="pct"/>
            <w:gridSpan w:val="2"/>
          </w:tcPr>
          <w:p w:rsidR="00ED74B6" w:rsidRPr="00E75098" w:rsidRDefault="00ED74B6" w:rsidP="006A61C5">
            <w:pPr>
              <w:spacing w:after="0" w:line="240" w:lineRule="auto"/>
              <w:ind w:left="-57" w:right="-57"/>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
                <w:color w:val="000000"/>
                <w:spacing w:val="-4"/>
                <w:sz w:val="24"/>
                <w:szCs w:val="24"/>
                <w:lang w:eastAsia="ru-RU"/>
              </w:rPr>
              <w:t>итого за 4 семестр</w:t>
            </w:r>
          </w:p>
        </w:tc>
        <w:tc>
          <w:tcPr>
            <w:tcW w:w="604" w:type="pct"/>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276</w:t>
            </w:r>
          </w:p>
        </w:tc>
        <w:tc>
          <w:tcPr>
            <w:tcW w:w="415"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c>
          <w:tcPr>
            <w:tcW w:w="462" w:type="pct"/>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color w:val="000000"/>
                <w:sz w:val="24"/>
                <w:szCs w:val="24"/>
                <w:lang w:eastAsia="ru-RU"/>
              </w:rPr>
            </w:pPr>
          </w:p>
        </w:tc>
      </w:tr>
      <w:tr w:rsidR="00ED74B6" w:rsidRPr="00E75098" w:rsidTr="00ED74B6">
        <w:trPr>
          <w:trHeight w:val="20"/>
        </w:trPr>
        <w:tc>
          <w:tcPr>
            <w:tcW w:w="837" w:type="pct"/>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Промежуточная аттестация в форме экзамена</w:t>
            </w:r>
          </w:p>
        </w:tc>
        <w:tc>
          <w:tcPr>
            <w:tcW w:w="604" w:type="pct"/>
            <w:shd w:val="clear" w:color="auto" w:fill="auto"/>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415"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3519" w:type="pct"/>
            <w:gridSpan w:val="3"/>
            <w:tcBorders>
              <w:bottom w:val="single" w:sz="2" w:space="0" w:color="auto"/>
            </w:tcBorders>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E75098">
              <w:rPr>
                <w:rFonts w:ascii="Times New Roman" w:eastAsia="Times New Roman" w:hAnsi="Times New Roman" w:cs="Times New Roman"/>
                <w:b/>
                <w:color w:val="000000"/>
                <w:spacing w:val="-4"/>
                <w:sz w:val="24"/>
                <w:szCs w:val="24"/>
                <w:lang w:eastAsia="ru-RU"/>
              </w:rPr>
              <w:t>ВСЕГО по МДК.02.01</w:t>
            </w:r>
          </w:p>
        </w:tc>
        <w:tc>
          <w:tcPr>
            <w:tcW w:w="604" w:type="pct"/>
            <w:shd w:val="clear" w:color="auto" w:fill="auto"/>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360</w:t>
            </w:r>
          </w:p>
        </w:tc>
        <w:tc>
          <w:tcPr>
            <w:tcW w:w="415"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837" w:type="pct"/>
            <w:tcBorders>
              <w:bottom w:val="single" w:sz="2" w:space="0" w:color="auto"/>
            </w:tcBorders>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82" w:type="pct"/>
            <w:gridSpan w:val="2"/>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iCs/>
                <w:sz w:val="24"/>
                <w:szCs w:val="24"/>
                <w:lang w:eastAsia="ru-RU"/>
              </w:rPr>
              <w:t>Промежуточная аттестация в форме квалификационного экзамена</w:t>
            </w:r>
          </w:p>
        </w:tc>
        <w:tc>
          <w:tcPr>
            <w:tcW w:w="604" w:type="pct"/>
            <w:shd w:val="clear" w:color="auto" w:fill="auto"/>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415"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E75098" w:rsidTr="00ED74B6">
        <w:trPr>
          <w:trHeight w:val="20"/>
        </w:trPr>
        <w:tc>
          <w:tcPr>
            <w:tcW w:w="3519" w:type="pct"/>
            <w:gridSpan w:val="3"/>
            <w:tcBorders>
              <w:bottom w:val="single" w:sz="2" w:space="0" w:color="auto"/>
            </w:tcBorders>
            <w:shd w:val="clear" w:color="auto" w:fill="auto"/>
          </w:tcPr>
          <w:p w:rsidR="00ED74B6" w:rsidRPr="00E75098" w:rsidRDefault="00ED74B6" w:rsidP="006A61C5">
            <w:pPr>
              <w:spacing w:after="0" w:line="240" w:lineRule="auto"/>
              <w:ind w:left="-57" w:right="-57"/>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
                <w:color w:val="000000"/>
                <w:spacing w:val="-4"/>
                <w:sz w:val="24"/>
                <w:szCs w:val="24"/>
                <w:lang w:eastAsia="ru-RU"/>
              </w:rPr>
              <w:t>ВСЕГО по ПМ.02</w:t>
            </w:r>
          </w:p>
        </w:tc>
        <w:tc>
          <w:tcPr>
            <w:tcW w:w="604" w:type="pct"/>
            <w:shd w:val="clear" w:color="auto" w:fill="auto"/>
          </w:tcPr>
          <w:p w:rsidR="00ED74B6" w:rsidRPr="00E75098" w:rsidRDefault="00ED74B6" w:rsidP="006A61C5">
            <w:pPr>
              <w:spacing w:after="0" w:line="240" w:lineRule="auto"/>
              <w:ind w:left="-57" w:right="-57"/>
              <w:jc w:val="center"/>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1008</w:t>
            </w:r>
          </w:p>
        </w:tc>
        <w:tc>
          <w:tcPr>
            <w:tcW w:w="415"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2" w:type="pct"/>
            <w:shd w:val="clear" w:color="auto" w:fill="auto"/>
          </w:tcPr>
          <w:p w:rsidR="00ED74B6" w:rsidRPr="00E75098"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bl>
    <w:p w:rsidR="00ED74B6" w:rsidRPr="00E75098" w:rsidRDefault="00ED74B6" w:rsidP="00ED74B6">
      <w:pPr>
        <w:suppressAutoHyphens/>
        <w:spacing w:after="0" w:line="240" w:lineRule="auto"/>
        <w:rPr>
          <w:rFonts w:ascii="Times New Roman" w:eastAsia="Times New Roman" w:hAnsi="Times New Roman" w:cs="Times New Roman"/>
          <w:i/>
          <w:sz w:val="28"/>
          <w:szCs w:val="28"/>
          <w:lang w:eastAsia="ru-RU"/>
        </w:rPr>
      </w:pPr>
    </w:p>
    <w:p w:rsidR="00ED74B6" w:rsidRPr="00E75098" w:rsidRDefault="00ED74B6" w:rsidP="00ED74B6">
      <w:pPr>
        <w:spacing w:after="0" w:line="240" w:lineRule="auto"/>
        <w:rPr>
          <w:rFonts w:ascii="Times New Roman" w:eastAsia="Times New Roman" w:hAnsi="Times New Roman" w:cs="Times New Roman"/>
          <w:i/>
          <w:sz w:val="28"/>
          <w:szCs w:val="28"/>
          <w:lang w:eastAsia="ru-RU"/>
        </w:rPr>
        <w:sectPr w:rsidR="00ED74B6" w:rsidRPr="00E75098" w:rsidSect="00E75098">
          <w:type w:val="continuous"/>
          <w:pgSz w:w="16840" w:h="11907" w:orient="landscape"/>
          <w:pgMar w:top="1134" w:right="567" w:bottom="1134" w:left="1134" w:header="709" w:footer="709" w:gutter="0"/>
          <w:cols w:space="720"/>
        </w:sectPr>
      </w:pPr>
    </w:p>
    <w:p w:rsidR="00ED74B6" w:rsidRPr="00E75098" w:rsidRDefault="00ED74B6" w:rsidP="00ED74B6">
      <w:pPr>
        <w:spacing w:after="0" w:line="240" w:lineRule="auto"/>
        <w:jc w:val="center"/>
        <w:rPr>
          <w:rFonts w:ascii="Times New Roman" w:eastAsia="Times New Roman" w:hAnsi="Times New Roman" w:cs="Times New Roman"/>
          <w:b/>
          <w:bCs/>
          <w:sz w:val="28"/>
          <w:szCs w:val="28"/>
          <w:lang w:eastAsia="ru-RU"/>
        </w:rPr>
      </w:pPr>
      <w:r w:rsidRPr="00E75098">
        <w:rPr>
          <w:rFonts w:ascii="Times New Roman" w:eastAsia="Times New Roman" w:hAnsi="Times New Roman" w:cs="Times New Roman"/>
          <w:b/>
          <w:bCs/>
          <w:sz w:val="28"/>
          <w:szCs w:val="28"/>
          <w:lang w:eastAsia="ru-RU"/>
        </w:rPr>
        <w:lastRenderedPageBreak/>
        <w:t>3. УСЛОВИЯ РЕАЛИЗАЦИИ ПРОФЕССИОНАЛЬНОГО МОДУЛЯ</w:t>
      </w:r>
    </w:p>
    <w:p w:rsidR="00ED74B6" w:rsidRPr="00E75098" w:rsidRDefault="00ED74B6" w:rsidP="00ED74B6">
      <w:pPr>
        <w:spacing w:after="0" w:line="240" w:lineRule="auto"/>
        <w:jc w:val="center"/>
        <w:rPr>
          <w:rFonts w:ascii="Times New Roman" w:eastAsia="Times New Roman" w:hAnsi="Times New Roman" w:cs="Times New Roman"/>
          <w:b/>
          <w:color w:val="000000"/>
          <w:spacing w:val="-4"/>
          <w:sz w:val="28"/>
          <w:szCs w:val="28"/>
          <w:lang w:eastAsia="ru-RU"/>
        </w:rPr>
      </w:pPr>
      <w:r w:rsidRPr="00E75098">
        <w:rPr>
          <w:rFonts w:ascii="Times New Roman" w:eastAsia="Times New Roman" w:hAnsi="Times New Roman" w:cs="Times New Roman"/>
          <w:b/>
          <w:color w:val="000000"/>
          <w:spacing w:val="-4"/>
          <w:sz w:val="28"/>
          <w:szCs w:val="28"/>
          <w:lang w:eastAsia="ru-RU"/>
        </w:rPr>
        <w:t>ПМ.02 ВЫПОЛНЕНИЕ РАБОТ ПО ОБРАБОТКЕ</w:t>
      </w:r>
    </w:p>
    <w:p w:rsidR="00ED74B6" w:rsidRPr="00E75098" w:rsidRDefault="00ED74B6" w:rsidP="00ED74B6">
      <w:pPr>
        <w:tabs>
          <w:tab w:val="left" w:pos="284"/>
        </w:tabs>
        <w:spacing w:after="0" w:line="240" w:lineRule="auto"/>
        <w:jc w:val="center"/>
        <w:rPr>
          <w:rFonts w:ascii="Times New Roman" w:eastAsia="Times New Roman" w:hAnsi="Times New Roman" w:cs="Times New Roman"/>
          <w:b/>
          <w:sz w:val="28"/>
          <w:szCs w:val="28"/>
          <w:lang w:eastAsia="ru-RU"/>
        </w:rPr>
      </w:pPr>
      <w:r w:rsidRPr="00E75098">
        <w:rPr>
          <w:rFonts w:ascii="Times New Roman" w:eastAsia="Times New Roman" w:hAnsi="Times New Roman" w:cs="Times New Roman"/>
          <w:b/>
          <w:color w:val="000000"/>
          <w:spacing w:val="-4"/>
          <w:sz w:val="28"/>
          <w:szCs w:val="28"/>
          <w:lang w:eastAsia="ru-RU"/>
        </w:rPr>
        <w:t>ТЕКСТИЛЬНЫХ ИЗДЕЛИЙ ИЗ РАЗЛИЧНЫХ МАТЕРИАЛОВ</w:t>
      </w:r>
    </w:p>
    <w:p w:rsidR="00ED74B6" w:rsidRPr="00E75098" w:rsidRDefault="00ED74B6" w:rsidP="00ED74B6">
      <w:pPr>
        <w:spacing w:after="0" w:line="240" w:lineRule="auto"/>
        <w:jc w:val="center"/>
        <w:rPr>
          <w:rFonts w:ascii="Times New Roman" w:eastAsia="Times New Roman" w:hAnsi="Times New Roman" w:cs="Times New Roman"/>
          <w:b/>
          <w:bCs/>
          <w:sz w:val="28"/>
          <w:szCs w:val="28"/>
          <w:lang w:eastAsia="ru-RU"/>
        </w:rPr>
      </w:pPr>
    </w:p>
    <w:p w:rsidR="00ED74B6" w:rsidRPr="00E75098" w:rsidRDefault="00ED74B6" w:rsidP="00ED74B6">
      <w:pPr>
        <w:spacing w:after="0" w:line="240" w:lineRule="auto"/>
        <w:ind w:firstLine="709"/>
        <w:rPr>
          <w:rFonts w:ascii="Times New Roman" w:eastAsia="Times New Roman" w:hAnsi="Times New Roman" w:cs="Times New Roman"/>
          <w:b/>
          <w:bCs/>
          <w:sz w:val="28"/>
          <w:szCs w:val="28"/>
          <w:lang w:eastAsia="ru-RU"/>
        </w:rPr>
      </w:pPr>
      <w:r w:rsidRPr="00E75098">
        <w:rPr>
          <w:rFonts w:ascii="Times New Roman" w:eastAsia="Times New Roman" w:hAnsi="Times New Roman" w:cs="Times New Roman"/>
          <w:b/>
          <w:bCs/>
          <w:sz w:val="28"/>
          <w:szCs w:val="28"/>
          <w:lang w:eastAsia="ru-RU"/>
        </w:rPr>
        <w:t>3.1. Для реализации программы профессионального модуля должны быть предусмотрены следующие специальные помещения:</w:t>
      </w:r>
    </w:p>
    <w:p w:rsidR="00ED74B6" w:rsidRPr="00E75098" w:rsidRDefault="00ED74B6" w:rsidP="00ED74B6">
      <w:pPr>
        <w:suppressAutoHyphens/>
        <w:spacing w:after="0" w:line="240" w:lineRule="auto"/>
        <w:ind w:firstLine="709"/>
        <w:jc w:val="both"/>
        <w:rPr>
          <w:rFonts w:ascii="Times New Roman" w:eastAsia="Times New Roman" w:hAnsi="Times New Roman" w:cs="Times New Roman"/>
          <w:bCs/>
          <w:sz w:val="28"/>
          <w:szCs w:val="28"/>
          <w:lang w:eastAsia="ru-RU"/>
        </w:rPr>
      </w:pPr>
      <w:r w:rsidRPr="00E75098">
        <w:rPr>
          <w:rFonts w:ascii="Times New Roman" w:eastAsia="Times New Roman" w:hAnsi="Times New Roman" w:cs="Times New Roman"/>
          <w:bCs/>
          <w:sz w:val="28"/>
          <w:szCs w:val="28"/>
          <w:u w:val="single"/>
          <w:lang w:eastAsia="ru-RU"/>
        </w:rPr>
        <w:t>Кабинет Технологии</w:t>
      </w:r>
      <w:r w:rsidRPr="00E75098">
        <w:rPr>
          <w:rFonts w:ascii="Times New Roman" w:eastAsia="Times New Roman" w:hAnsi="Times New Roman" w:cs="Times New Roman"/>
          <w:bCs/>
          <w:sz w:val="28"/>
          <w:szCs w:val="28"/>
          <w:lang w:eastAsia="ru-RU"/>
        </w:rPr>
        <w:t xml:space="preserve"> швейных изделий, в соответствии с п. 6.1.2.1 образовательной программы по профессии </w:t>
      </w:r>
      <w:r w:rsidRPr="00E75098">
        <w:rPr>
          <w:rFonts w:ascii="Times New Roman" w:eastAsia="Times New Roman" w:hAnsi="Times New Roman" w:cs="Times New Roman"/>
          <w:color w:val="000000"/>
          <w:sz w:val="28"/>
          <w:szCs w:val="28"/>
          <w:lang w:eastAsia="ru-RU"/>
        </w:rPr>
        <w:t xml:space="preserve">29.01.08 </w:t>
      </w:r>
      <w:r w:rsidRPr="00E75098">
        <w:rPr>
          <w:rFonts w:ascii="Times New Roman" w:eastAsia="Times New Roman" w:hAnsi="Times New Roman" w:cs="Times New Roman"/>
          <w:sz w:val="28"/>
          <w:szCs w:val="28"/>
          <w:lang w:eastAsia="ru-RU"/>
        </w:rPr>
        <w:t>Оператор швейного оборудования</w:t>
      </w:r>
      <w:r w:rsidRPr="00E75098">
        <w:rPr>
          <w:rFonts w:ascii="Times New Roman" w:eastAsia="Times New Roman" w:hAnsi="Times New Roman" w:cs="Times New Roman"/>
          <w:bCs/>
          <w:sz w:val="28"/>
          <w:szCs w:val="28"/>
          <w:lang w:eastAsia="ru-RU"/>
        </w:rPr>
        <w:t>.</w:t>
      </w:r>
    </w:p>
    <w:p w:rsidR="00ED74B6" w:rsidRPr="00E75098" w:rsidRDefault="00ED74B6" w:rsidP="00ED74B6">
      <w:pPr>
        <w:suppressAutoHyphens/>
        <w:spacing w:after="0" w:line="240" w:lineRule="auto"/>
        <w:ind w:firstLine="709"/>
        <w:jc w:val="both"/>
        <w:rPr>
          <w:rFonts w:ascii="Times New Roman" w:eastAsia="Times New Roman" w:hAnsi="Times New Roman" w:cs="Times New Roman"/>
          <w:bCs/>
          <w:spacing w:val="-4"/>
          <w:sz w:val="28"/>
          <w:szCs w:val="28"/>
          <w:lang w:eastAsia="ru-RU"/>
        </w:rPr>
      </w:pPr>
      <w:r w:rsidRPr="00E75098">
        <w:rPr>
          <w:rFonts w:ascii="Times New Roman" w:eastAsia="Times New Roman" w:hAnsi="Times New Roman" w:cs="Times New Roman"/>
          <w:bCs/>
          <w:sz w:val="28"/>
          <w:szCs w:val="28"/>
          <w:u w:val="single"/>
          <w:lang w:eastAsia="ru-RU"/>
        </w:rPr>
        <w:t>Кабинет Оборудования для швейного производства</w:t>
      </w:r>
      <w:r w:rsidRPr="00E75098">
        <w:rPr>
          <w:rFonts w:ascii="Times New Roman" w:eastAsia="Times New Roman" w:hAnsi="Times New Roman" w:cs="Times New Roman"/>
          <w:bCs/>
          <w:sz w:val="28"/>
          <w:szCs w:val="28"/>
          <w:lang w:eastAsia="ru-RU"/>
        </w:rPr>
        <w:t xml:space="preserve">, в соответствии с п. 6.1.2.1 </w:t>
      </w:r>
      <w:r w:rsidRPr="00E75098">
        <w:rPr>
          <w:rFonts w:ascii="Times New Roman" w:eastAsia="Times New Roman" w:hAnsi="Times New Roman" w:cs="Times New Roman"/>
          <w:bCs/>
          <w:spacing w:val="-4"/>
          <w:sz w:val="28"/>
          <w:szCs w:val="28"/>
          <w:lang w:eastAsia="ru-RU"/>
        </w:rPr>
        <w:t xml:space="preserve">образовательной программы по профессии </w:t>
      </w:r>
      <w:r w:rsidRPr="00E75098">
        <w:rPr>
          <w:rFonts w:ascii="Times New Roman" w:eastAsia="Times New Roman" w:hAnsi="Times New Roman" w:cs="Times New Roman"/>
          <w:color w:val="000000"/>
          <w:spacing w:val="-4"/>
          <w:sz w:val="28"/>
          <w:szCs w:val="28"/>
          <w:lang w:eastAsia="ru-RU"/>
        </w:rPr>
        <w:t xml:space="preserve">29.01.08 </w:t>
      </w:r>
      <w:r w:rsidRPr="00E75098">
        <w:rPr>
          <w:rFonts w:ascii="Times New Roman" w:eastAsia="Times New Roman" w:hAnsi="Times New Roman" w:cs="Times New Roman"/>
          <w:spacing w:val="-4"/>
          <w:sz w:val="28"/>
          <w:szCs w:val="28"/>
          <w:lang w:eastAsia="ru-RU"/>
        </w:rPr>
        <w:t>Оператор швейного оборудования</w:t>
      </w:r>
      <w:r w:rsidRPr="00E75098">
        <w:rPr>
          <w:rFonts w:ascii="Times New Roman" w:eastAsia="Times New Roman" w:hAnsi="Times New Roman" w:cs="Times New Roman"/>
          <w:bCs/>
          <w:spacing w:val="-4"/>
          <w:sz w:val="28"/>
          <w:szCs w:val="28"/>
          <w:lang w:eastAsia="ru-RU"/>
        </w:rPr>
        <w:t>.</w:t>
      </w:r>
    </w:p>
    <w:p w:rsidR="00ED74B6" w:rsidRPr="00E75098" w:rsidRDefault="00ED74B6" w:rsidP="00ED74B6">
      <w:pPr>
        <w:tabs>
          <w:tab w:val="left" w:pos="851"/>
        </w:tabs>
        <w:suppressAutoHyphens/>
        <w:spacing w:after="0" w:line="240" w:lineRule="auto"/>
        <w:ind w:left="709"/>
        <w:jc w:val="both"/>
        <w:rPr>
          <w:rFonts w:ascii="Times New Roman" w:eastAsia="Times New Roman" w:hAnsi="Times New Roman" w:cs="Times New Roman"/>
          <w:bCs/>
          <w:sz w:val="28"/>
          <w:szCs w:val="28"/>
          <w:lang w:eastAsia="ru-RU"/>
        </w:rPr>
      </w:pPr>
      <w:r w:rsidRPr="00E75098">
        <w:rPr>
          <w:rFonts w:ascii="Times New Roman" w:eastAsia="Times New Roman" w:hAnsi="Times New Roman" w:cs="Times New Roman"/>
          <w:bCs/>
          <w:sz w:val="28"/>
          <w:szCs w:val="28"/>
          <w:u w:val="single"/>
          <w:lang w:eastAsia="ru-RU"/>
        </w:rPr>
        <w:t>Мастерская Швейная</w:t>
      </w:r>
      <w:r w:rsidRPr="00E75098">
        <w:rPr>
          <w:rFonts w:ascii="Times New Roman" w:eastAsia="Times New Roman" w:hAnsi="Times New Roman" w:cs="Times New Roman"/>
          <w:bCs/>
          <w:sz w:val="28"/>
          <w:szCs w:val="28"/>
          <w:lang w:eastAsia="ru-RU"/>
        </w:rPr>
        <w:t xml:space="preserve">, оснащенные в соответствии с п. 6.1.2.4 образовательной программы по данной профессии </w:t>
      </w:r>
      <w:r w:rsidRPr="00E75098">
        <w:rPr>
          <w:rFonts w:ascii="Times New Roman" w:eastAsia="Times New Roman" w:hAnsi="Times New Roman" w:cs="Times New Roman"/>
          <w:color w:val="000000"/>
          <w:sz w:val="28"/>
          <w:szCs w:val="28"/>
          <w:lang w:eastAsia="ru-RU"/>
        </w:rPr>
        <w:t xml:space="preserve">29.01.08 </w:t>
      </w:r>
      <w:r w:rsidRPr="00E75098">
        <w:rPr>
          <w:rFonts w:ascii="Times New Roman" w:eastAsia="Times New Roman" w:hAnsi="Times New Roman" w:cs="Times New Roman"/>
          <w:sz w:val="28"/>
          <w:szCs w:val="28"/>
          <w:lang w:eastAsia="ru-RU"/>
        </w:rPr>
        <w:t>Оператор швейного оборудования</w:t>
      </w:r>
      <w:r w:rsidRPr="00E75098">
        <w:rPr>
          <w:rFonts w:ascii="Times New Roman" w:eastAsia="Times New Roman" w:hAnsi="Times New Roman" w:cs="Times New Roman"/>
          <w:bCs/>
          <w:sz w:val="28"/>
          <w:szCs w:val="28"/>
          <w:lang w:eastAsia="ru-RU"/>
        </w:rPr>
        <w:t>.</w:t>
      </w:r>
    </w:p>
    <w:p w:rsidR="00ED74B6" w:rsidRPr="00E75098" w:rsidRDefault="00ED74B6" w:rsidP="00ED74B6">
      <w:pPr>
        <w:suppressAutoHyphens/>
        <w:spacing w:after="0" w:line="240" w:lineRule="auto"/>
        <w:ind w:firstLine="709"/>
        <w:jc w:val="both"/>
        <w:rPr>
          <w:rFonts w:ascii="Times New Roman" w:eastAsia="Times New Roman" w:hAnsi="Times New Roman" w:cs="Times New Roman"/>
          <w:bCs/>
          <w:sz w:val="28"/>
          <w:szCs w:val="28"/>
          <w:lang w:eastAsia="ru-RU"/>
        </w:rPr>
      </w:pPr>
      <w:r w:rsidRPr="00E75098">
        <w:rPr>
          <w:rFonts w:ascii="Times New Roman" w:eastAsia="Times New Roman" w:hAnsi="Times New Roman" w:cs="Times New Roman"/>
          <w:bCs/>
          <w:sz w:val="28"/>
          <w:szCs w:val="28"/>
          <w:u w:val="single"/>
          <w:lang w:eastAsia="ru-RU"/>
        </w:rPr>
        <w:t>Оснащенные базы практики</w:t>
      </w:r>
      <w:r w:rsidRPr="00E75098">
        <w:rPr>
          <w:rFonts w:ascii="Times New Roman" w:eastAsia="Times New Roman" w:hAnsi="Times New Roman" w:cs="Times New Roman"/>
          <w:bCs/>
          <w:sz w:val="28"/>
          <w:szCs w:val="28"/>
          <w:lang w:eastAsia="ru-RU"/>
        </w:rPr>
        <w:t xml:space="preserve"> в соответствии с п 6.1.2.5 образовательной программы по профессии </w:t>
      </w:r>
      <w:r w:rsidRPr="00E75098">
        <w:rPr>
          <w:rFonts w:ascii="Times New Roman" w:eastAsia="Times New Roman" w:hAnsi="Times New Roman" w:cs="Times New Roman"/>
          <w:color w:val="000000"/>
          <w:sz w:val="28"/>
          <w:szCs w:val="28"/>
          <w:lang w:eastAsia="ru-RU"/>
        </w:rPr>
        <w:t xml:space="preserve">29.01.08 </w:t>
      </w:r>
      <w:r w:rsidRPr="00E75098">
        <w:rPr>
          <w:rFonts w:ascii="Times New Roman" w:eastAsia="Times New Roman" w:hAnsi="Times New Roman" w:cs="Times New Roman"/>
          <w:sz w:val="28"/>
          <w:szCs w:val="28"/>
          <w:lang w:eastAsia="ru-RU"/>
        </w:rPr>
        <w:t>Оператор швейного оборудования</w:t>
      </w:r>
      <w:r w:rsidRPr="00E75098">
        <w:rPr>
          <w:rFonts w:ascii="Times New Roman" w:eastAsia="Times New Roman" w:hAnsi="Times New Roman" w:cs="Times New Roman"/>
          <w:bCs/>
          <w:sz w:val="28"/>
          <w:szCs w:val="28"/>
          <w:lang w:eastAsia="ru-RU"/>
        </w:rPr>
        <w:t>.</w:t>
      </w:r>
    </w:p>
    <w:p w:rsidR="00ED74B6" w:rsidRPr="00E75098" w:rsidRDefault="00ED74B6" w:rsidP="00ED74B6">
      <w:pPr>
        <w:suppressAutoHyphens/>
        <w:spacing w:after="0" w:line="240" w:lineRule="auto"/>
        <w:ind w:firstLine="709"/>
        <w:jc w:val="both"/>
        <w:rPr>
          <w:rFonts w:ascii="Times New Roman" w:eastAsia="Times New Roman" w:hAnsi="Times New Roman" w:cs="Times New Roman"/>
          <w:bCs/>
          <w:i/>
          <w:sz w:val="28"/>
          <w:szCs w:val="28"/>
          <w:lang w:eastAsia="ru-RU"/>
        </w:rPr>
      </w:pPr>
    </w:p>
    <w:p w:rsidR="00ED74B6" w:rsidRPr="00E75098" w:rsidRDefault="00ED74B6" w:rsidP="00ED74B6">
      <w:pPr>
        <w:spacing w:after="0" w:line="240" w:lineRule="auto"/>
        <w:ind w:firstLine="709"/>
        <w:rPr>
          <w:rFonts w:ascii="Times New Roman" w:eastAsia="Times New Roman" w:hAnsi="Times New Roman" w:cs="Times New Roman"/>
          <w:b/>
          <w:bCs/>
          <w:sz w:val="28"/>
          <w:szCs w:val="28"/>
          <w:lang w:eastAsia="ru-RU"/>
        </w:rPr>
      </w:pPr>
      <w:r w:rsidRPr="00E75098">
        <w:rPr>
          <w:rFonts w:ascii="Times New Roman" w:eastAsia="Times New Roman" w:hAnsi="Times New Roman" w:cs="Times New Roman"/>
          <w:b/>
          <w:bCs/>
          <w:sz w:val="28"/>
          <w:szCs w:val="28"/>
          <w:lang w:eastAsia="ru-RU"/>
        </w:rPr>
        <w:t>3.2. Информационное обеспечение реализации программы</w:t>
      </w:r>
    </w:p>
    <w:p w:rsidR="00ED74B6" w:rsidRPr="00E75098" w:rsidRDefault="00ED74B6" w:rsidP="00ED74B6">
      <w:pPr>
        <w:suppressAutoHyphens/>
        <w:spacing w:after="0" w:line="240" w:lineRule="auto"/>
        <w:ind w:firstLine="709"/>
        <w:jc w:val="both"/>
        <w:rPr>
          <w:rFonts w:ascii="Times New Roman" w:eastAsia="Times New Roman" w:hAnsi="Times New Roman" w:cs="Times New Roman"/>
          <w:sz w:val="28"/>
          <w:szCs w:val="28"/>
          <w:lang w:eastAsia="ru-RU"/>
        </w:rPr>
      </w:pPr>
      <w:r w:rsidRPr="00E75098">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E75098">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75098">
        <w:rPr>
          <w:rFonts w:ascii="Times New Roman" w:eastAsia="Times New Roman" w:hAnsi="Times New Roman" w:cs="Times New Roman"/>
          <w:bCs/>
          <w:sz w:val="28"/>
          <w:szCs w:val="28"/>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74B6"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p>
    <w:p w:rsidR="00ED74B6" w:rsidRPr="00E75098"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r w:rsidRPr="00E75098">
        <w:rPr>
          <w:rFonts w:ascii="Times New Roman" w:eastAsia="Times New Roman" w:hAnsi="Times New Roman" w:cs="Times New Roman"/>
          <w:b/>
          <w:sz w:val="28"/>
          <w:szCs w:val="28"/>
        </w:rPr>
        <w:t>3.2.1. Основные печатные издания</w:t>
      </w:r>
    </w:p>
    <w:p w:rsidR="00ED74B6" w:rsidRPr="00E75098" w:rsidRDefault="00ED74B6" w:rsidP="00ED74B6">
      <w:pPr>
        <w:numPr>
          <w:ilvl w:val="0"/>
          <w:numId w:val="41"/>
        </w:numPr>
        <w:tabs>
          <w:tab w:val="left" w:pos="993"/>
        </w:tabs>
        <w:spacing w:after="0" w:line="240" w:lineRule="auto"/>
        <w:ind w:left="0" w:firstLine="709"/>
        <w:contextualSpacing/>
        <w:jc w:val="both"/>
        <w:rPr>
          <w:rFonts w:ascii="Times New Roman" w:eastAsia="Calibri" w:hAnsi="Times New Roman" w:cs="Times New Roman"/>
          <w:spacing w:val="-4"/>
          <w:sz w:val="28"/>
          <w:szCs w:val="28"/>
        </w:rPr>
      </w:pPr>
      <w:proofErr w:type="spellStart"/>
      <w:r w:rsidRPr="00E75098">
        <w:rPr>
          <w:rFonts w:ascii="Times New Roman" w:eastAsia="Times New Roman" w:hAnsi="Times New Roman" w:cs="Times New Roman"/>
          <w:spacing w:val="-4"/>
          <w:sz w:val="28"/>
          <w:szCs w:val="28"/>
        </w:rPr>
        <w:t>Труевцева</w:t>
      </w:r>
      <w:proofErr w:type="spellEnd"/>
      <w:r w:rsidRPr="00E75098">
        <w:rPr>
          <w:rFonts w:ascii="Times New Roman" w:eastAsia="Times New Roman" w:hAnsi="Times New Roman" w:cs="Times New Roman"/>
          <w:spacing w:val="-4"/>
          <w:sz w:val="28"/>
          <w:szCs w:val="28"/>
        </w:rPr>
        <w:t xml:space="preserve">, М.А. Подготовка и организация технологических процессов на швейном производстве. В 2 ч. Ч. 1: учебник / М.А. </w:t>
      </w:r>
      <w:proofErr w:type="spellStart"/>
      <w:r w:rsidRPr="00E75098">
        <w:rPr>
          <w:rFonts w:ascii="Times New Roman" w:eastAsia="Times New Roman" w:hAnsi="Times New Roman" w:cs="Times New Roman"/>
          <w:spacing w:val="-4"/>
          <w:sz w:val="28"/>
          <w:szCs w:val="28"/>
        </w:rPr>
        <w:t>Труевцева</w:t>
      </w:r>
      <w:proofErr w:type="spellEnd"/>
      <w:r w:rsidRPr="00E75098">
        <w:rPr>
          <w:rFonts w:ascii="Times New Roman" w:eastAsia="Times New Roman" w:hAnsi="Times New Roman" w:cs="Times New Roman"/>
          <w:spacing w:val="-4"/>
          <w:sz w:val="28"/>
          <w:szCs w:val="28"/>
        </w:rPr>
        <w:t>. – М.: Академия, 2018.</w:t>
      </w:r>
    </w:p>
    <w:p w:rsidR="00ED74B6" w:rsidRPr="00E75098" w:rsidRDefault="00ED74B6" w:rsidP="00ED74B6">
      <w:pPr>
        <w:numPr>
          <w:ilvl w:val="0"/>
          <w:numId w:val="41"/>
        </w:numPr>
        <w:tabs>
          <w:tab w:val="left" w:pos="993"/>
        </w:tabs>
        <w:spacing w:after="0" w:line="240" w:lineRule="auto"/>
        <w:ind w:left="0" w:firstLine="709"/>
        <w:contextualSpacing/>
        <w:jc w:val="both"/>
        <w:rPr>
          <w:rFonts w:ascii="Times New Roman" w:eastAsia="Calibri" w:hAnsi="Times New Roman" w:cs="Times New Roman"/>
          <w:spacing w:val="-4"/>
          <w:sz w:val="28"/>
          <w:szCs w:val="28"/>
        </w:rPr>
      </w:pPr>
      <w:proofErr w:type="spellStart"/>
      <w:r w:rsidRPr="00E75098">
        <w:rPr>
          <w:rFonts w:ascii="Times New Roman" w:eastAsia="Times New Roman" w:hAnsi="Times New Roman" w:cs="Times New Roman"/>
          <w:spacing w:val="-4"/>
          <w:sz w:val="28"/>
          <w:szCs w:val="28"/>
        </w:rPr>
        <w:t>Труевцева</w:t>
      </w:r>
      <w:proofErr w:type="spellEnd"/>
      <w:r w:rsidRPr="00E75098">
        <w:rPr>
          <w:rFonts w:ascii="Times New Roman" w:eastAsia="Times New Roman" w:hAnsi="Times New Roman" w:cs="Times New Roman"/>
          <w:spacing w:val="-4"/>
          <w:sz w:val="28"/>
          <w:szCs w:val="28"/>
        </w:rPr>
        <w:t xml:space="preserve">, М.А. Подготовка и организация технологических процессов на швейном производстве. В 2 ч. Ч. 2: учебник / М.А. </w:t>
      </w:r>
      <w:proofErr w:type="spellStart"/>
      <w:r w:rsidRPr="00E75098">
        <w:rPr>
          <w:rFonts w:ascii="Times New Roman" w:eastAsia="Times New Roman" w:hAnsi="Times New Roman" w:cs="Times New Roman"/>
          <w:spacing w:val="-4"/>
          <w:sz w:val="28"/>
          <w:szCs w:val="28"/>
        </w:rPr>
        <w:t>Труевцева</w:t>
      </w:r>
      <w:proofErr w:type="spellEnd"/>
      <w:r w:rsidRPr="00E75098">
        <w:rPr>
          <w:rFonts w:ascii="Times New Roman" w:eastAsia="Times New Roman" w:hAnsi="Times New Roman" w:cs="Times New Roman"/>
          <w:spacing w:val="-4"/>
          <w:sz w:val="28"/>
          <w:szCs w:val="28"/>
        </w:rPr>
        <w:t>. – М.: Академия, 2018.</w:t>
      </w:r>
    </w:p>
    <w:p w:rsidR="00ED74B6"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p>
    <w:p w:rsidR="00ED74B6" w:rsidRPr="00E75098"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r w:rsidRPr="00E75098">
        <w:rPr>
          <w:rFonts w:ascii="Times New Roman" w:eastAsia="Times New Roman" w:hAnsi="Times New Roman" w:cs="Times New Roman"/>
          <w:b/>
          <w:sz w:val="28"/>
          <w:szCs w:val="28"/>
        </w:rPr>
        <w:t>3.2.2. Основные электронные издания</w:t>
      </w:r>
    </w:p>
    <w:p w:rsidR="00ED74B6" w:rsidRPr="00E75098" w:rsidRDefault="00ED74B6" w:rsidP="00ED74B6">
      <w:pPr>
        <w:numPr>
          <w:ilvl w:val="0"/>
          <w:numId w:val="48"/>
        </w:numPr>
        <w:tabs>
          <w:tab w:val="left" w:pos="993"/>
        </w:tabs>
        <w:spacing w:after="0" w:line="240" w:lineRule="auto"/>
        <w:ind w:left="0" w:firstLine="851"/>
        <w:contextualSpacing/>
        <w:jc w:val="both"/>
        <w:rPr>
          <w:rFonts w:ascii="Times New Roman" w:eastAsia="Calibri" w:hAnsi="Times New Roman" w:cs="Times New Roman"/>
          <w:spacing w:val="-4"/>
          <w:sz w:val="28"/>
          <w:szCs w:val="28"/>
        </w:rPr>
      </w:pPr>
      <w:proofErr w:type="spellStart"/>
      <w:r w:rsidRPr="00E75098">
        <w:rPr>
          <w:rFonts w:ascii="Times New Roman" w:eastAsia="Times New Roman" w:hAnsi="Times New Roman" w:cs="Times New Roman"/>
          <w:bCs/>
          <w:color w:val="000000"/>
          <w:spacing w:val="-4"/>
          <w:sz w:val="28"/>
          <w:szCs w:val="28"/>
        </w:rPr>
        <w:t>Бузлова</w:t>
      </w:r>
      <w:proofErr w:type="spellEnd"/>
      <w:r w:rsidRPr="00E75098">
        <w:rPr>
          <w:rFonts w:ascii="Times New Roman" w:eastAsia="Times New Roman" w:hAnsi="Times New Roman" w:cs="Times New Roman"/>
          <w:bCs/>
          <w:color w:val="000000"/>
          <w:spacing w:val="-4"/>
          <w:sz w:val="28"/>
          <w:szCs w:val="28"/>
        </w:rPr>
        <w:t>, Г.В.</w:t>
      </w:r>
      <w:r w:rsidRPr="00E75098">
        <w:rPr>
          <w:rFonts w:ascii="Times New Roman" w:eastAsia="Times New Roman" w:hAnsi="Times New Roman" w:cs="Times New Roman"/>
          <w:color w:val="000000"/>
          <w:spacing w:val="-4"/>
          <w:sz w:val="28"/>
          <w:szCs w:val="28"/>
        </w:rPr>
        <w:t xml:space="preserve"> Лабораторный практикум по МДК.03.01. Основы обработки различных видов одежды, ПМ.03 Подготовка и организация технологических</w:t>
      </w:r>
      <w:r w:rsidRPr="00E75098">
        <w:rPr>
          <w:rFonts w:ascii="Times New Roman" w:eastAsia="Times New Roman" w:hAnsi="Times New Roman" w:cs="Times New Roman"/>
          <w:spacing w:val="-4"/>
          <w:sz w:val="28"/>
          <w:szCs w:val="28"/>
        </w:rPr>
        <w:t xml:space="preserve"> процессов на швейном производстве</w:t>
      </w:r>
      <w:proofErr w:type="gramStart"/>
      <w:r w:rsidRPr="00E75098">
        <w:rPr>
          <w:rFonts w:ascii="Times New Roman" w:eastAsia="Times New Roman" w:hAnsi="Times New Roman" w:cs="Times New Roman"/>
          <w:spacing w:val="-4"/>
          <w:sz w:val="28"/>
          <w:szCs w:val="28"/>
        </w:rPr>
        <w:t xml:space="preserve"> :</w:t>
      </w:r>
      <w:proofErr w:type="gramEnd"/>
      <w:r w:rsidRPr="00E75098">
        <w:rPr>
          <w:rFonts w:ascii="Times New Roman" w:eastAsia="Times New Roman" w:hAnsi="Times New Roman" w:cs="Times New Roman"/>
          <w:spacing w:val="-4"/>
          <w:sz w:val="28"/>
          <w:szCs w:val="28"/>
        </w:rPr>
        <w:t xml:space="preserve"> практикум / </w:t>
      </w:r>
      <w:proofErr w:type="spellStart"/>
      <w:r w:rsidRPr="00E75098">
        <w:rPr>
          <w:rFonts w:ascii="Times New Roman" w:eastAsia="Times New Roman" w:hAnsi="Times New Roman" w:cs="Times New Roman"/>
          <w:spacing w:val="-4"/>
          <w:sz w:val="28"/>
          <w:szCs w:val="28"/>
        </w:rPr>
        <w:t>Бузлова</w:t>
      </w:r>
      <w:proofErr w:type="spellEnd"/>
      <w:r w:rsidRPr="00E75098">
        <w:rPr>
          <w:rFonts w:ascii="Times New Roman" w:eastAsia="Times New Roman" w:hAnsi="Times New Roman" w:cs="Times New Roman"/>
          <w:spacing w:val="-4"/>
          <w:sz w:val="28"/>
          <w:szCs w:val="28"/>
        </w:rPr>
        <w:t xml:space="preserve"> Г.В. — Москва : </w:t>
      </w:r>
      <w:proofErr w:type="spellStart"/>
      <w:r w:rsidRPr="00E75098">
        <w:rPr>
          <w:rFonts w:ascii="Times New Roman" w:eastAsia="Times New Roman" w:hAnsi="Times New Roman" w:cs="Times New Roman"/>
          <w:spacing w:val="-4"/>
          <w:sz w:val="28"/>
          <w:szCs w:val="28"/>
        </w:rPr>
        <w:t>Русайнс</w:t>
      </w:r>
      <w:proofErr w:type="spellEnd"/>
      <w:r w:rsidRPr="00E75098">
        <w:rPr>
          <w:rFonts w:ascii="Times New Roman" w:eastAsia="Times New Roman" w:hAnsi="Times New Roman" w:cs="Times New Roman"/>
          <w:spacing w:val="-4"/>
          <w:sz w:val="28"/>
          <w:szCs w:val="28"/>
        </w:rPr>
        <w:t xml:space="preserve">, 2021. — 119 с. — ISBN 978-5-4365-5145-6. — URL: </w:t>
      </w:r>
      <w:hyperlink r:id="rId18" w:history="1">
        <w:r w:rsidRPr="00E75098">
          <w:rPr>
            <w:rFonts w:ascii="Times New Roman" w:eastAsia="Times New Roman" w:hAnsi="Times New Roman" w:cs="Times New Roman"/>
            <w:color w:val="0000FF"/>
            <w:spacing w:val="-4"/>
            <w:sz w:val="28"/>
            <w:szCs w:val="28"/>
            <w:u w:val="single"/>
          </w:rPr>
          <w:t>https://book.ru/book/936805</w:t>
        </w:r>
      </w:hyperlink>
      <w:r w:rsidRPr="00E75098">
        <w:rPr>
          <w:rFonts w:ascii="Times New Roman" w:eastAsia="Times New Roman" w:hAnsi="Times New Roman" w:cs="Times New Roman"/>
          <w:spacing w:val="-4"/>
          <w:sz w:val="28"/>
          <w:szCs w:val="28"/>
        </w:rPr>
        <w:t>.</w:t>
      </w:r>
    </w:p>
    <w:p w:rsidR="00ED74B6" w:rsidRPr="00E75098" w:rsidRDefault="00ED74B6" w:rsidP="00ED74B6">
      <w:pPr>
        <w:numPr>
          <w:ilvl w:val="0"/>
          <w:numId w:val="48"/>
        </w:numPr>
        <w:tabs>
          <w:tab w:val="left" w:pos="993"/>
        </w:tabs>
        <w:spacing w:after="0" w:line="240" w:lineRule="auto"/>
        <w:ind w:left="0" w:firstLine="851"/>
        <w:contextualSpacing/>
        <w:jc w:val="both"/>
        <w:rPr>
          <w:rFonts w:ascii="Times New Roman" w:eastAsia="Times New Roman" w:hAnsi="Times New Roman" w:cs="Times New Roman"/>
          <w:iCs/>
          <w:sz w:val="28"/>
          <w:szCs w:val="28"/>
        </w:rPr>
      </w:pPr>
      <w:r w:rsidRPr="00E75098">
        <w:rPr>
          <w:rFonts w:ascii="Times New Roman" w:eastAsia="Times New Roman" w:hAnsi="Times New Roman" w:cs="Times New Roman"/>
          <w:iCs/>
          <w:sz w:val="28"/>
          <w:szCs w:val="28"/>
        </w:rPr>
        <w:t>Ермаков, А. С. </w:t>
      </w:r>
      <w:r w:rsidRPr="00E75098">
        <w:rPr>
          <w:rFonts w:ascii="Times New Roman" w:eastAsia="Times New Roman" w:hAnsi="Times New Roman" w:cs="Times New Roman"/>
          <w:sz w:val="28"/>
          <w:szCs w:val="28"/>
        </w:rPr>
        <w:t xml:space="preserve"> Оборудование швейного производства</w:t>
      </w:r>
      <w:proofErr w:type="gramStart"/>
      <w:r w:rsidRPr="00E75098">
        <w:rPr>
          <w:rFonts w:ascii="Times New Roman" w:eastAsia="Times New Roman" w:hAnsi="Times New Roman" w:cs="Times New Roman"/>
          <w:sz w:val="28"/>
          <w:szCs w:val="28"/>
        </w:rPr>
        <w:t> :</w:t>
      </w:r>
      <w:proofErr w:type="gramEnd"/>
      <w:r w:rsidRPr="00E75098">
        <w:rPr>
          <w:rFonts w:ascii="Times New Roman" w:eastAsia="Times New Roman" w:hAnsi="Times New Roman" w:cs="Times New Roman"/>
          <w:sz w:val="28"/>
          <w:szCs w:val="28"/>
        </w:rPr>
        <w:t xml:space="preserve"> учебное пособие для среднего профессионального </w:t>
      </w:r>
      <w:proofErr w:type="spellStart"/>
      <w:r w:rsidRPr="00E75098">
        <w:rPr>
          <w:rFonts w:ascii="Times New Roman" w:eastAsia="Times New Roman" w:hAnsi="Times New Roman" w:cs="Times New Roman"/>
          <w:sz w:val="28"/>
          <w:szCs w:val="28"/>
        </w:rPr>
        <w:t>образоания</w:t>
      </w:r>
      <w:proofErr w:type="spellEnd"/>
      <w:r w:rsidRPr="00E75098">
        <w:rPr>
          <w:rFonts w:ascii="Times New Roman" w:eastAsia="Times New Roman" w:hAnsi="Times New Roman" w:cs="Times New Roman"/>
          <w:sz w:val="28"/>
          <w:szCs w:val="28"/>
        </w:rPr>
        <w:t xml:space="preserve"> / А. С. Ермаков. — 2-е изд., </w:t>
      </w:r>
      <w:proofErr w:type="spellStart"/>
      <w:r w:rsidRPr="00E75098">
        <w:rPr>
          <w:rFonts w:ascii="Times New Roman" w:eastAsia="Times New Roman" w:hAnsi="Times New Roman" w:cs="Times New Roman"/>
          <w:sz w:val="28"/>
          <w:szCs w:val="28"/>
        </w:rPr>
        <w:t>испр</w:t>
      </w:r>
      <w:proofErr w:type="spellEnd"/>
      <w:r w:rsidRPr="00E75098">
        <w:rPr>
          <w:rFonts w:ascii="Times New Roman" w:eastAsia="Times New Roman" w:hAnsi="Times New Roman" w:cs="Times New Roman"/>
          <w:sz w:val="28"/>
          <w:szCs w:val="28"/>
        </w:rPr>
        <w:t xml:space="preserve">. и доп. — Москва : </w:t>
      </w:r>
      <w:proofErr w:type="spellStart"/>
      <w:r w:rsidRPr="00E75098">
        <w:rPr>
          <w:rFonts w:ascii="Times New Roman" w:eastAsia="Times New Roman" w:hAnsi="Times New Roman" w:cs="Times New Roman"/>
          <w:sz w:val="28"/>
          <w:szCs w:val="28"/>
        </w:rPr>
        <w:t>Юрайт</w:t>
      </w:r>
      <w:proofErr w:type="spellEnd"/>
      <w:r w:rsidRPr="00E75098">
        <w:rPr>
          <w:rFonts w:ascii="Times New Roman" w:eastAsia="Times New Roman" w:hAnsi="Times New Roman" w:cs="Times New Roman"/>
          <w:sz w:val="28"/>
          <w:szCs w:val="28"/>
        </w:rPr>
        <w:t xml:space="preserve">, 2022. — 259 с. – ISBN 978-5-534-07297-6 // ЭБС </w:t>
      </w:r>
      <w:proofErr w:type="spellStart"/>
      <w:r w:rsidRPr="00E75098">
        <w:rPr>
          <w:rFonts w:ascii="Times New Roman" w:eastAsia="Times New Roman" w:hAnsi="Times New Roman" w:cs="Times New Roman"/>
          <w:sz w:val="28"/>
          <w:szCs w:val="28"/>
        </w:rPr>
        <w:t>Юрайт</w:t>
      </w:r>
      <w:proofErr w:type="spellEnd"/>
      <w:r w:rsidRPr="00E75098">
        <w:rPr>
          <w:rFonts w:ascii="Times New Roman" w:eastAsia="Times New Roman" w:hAnsi="Times New Roman" w:cs="Times New Roman"/>
          <w:sz w:val="28"/>
          <w:szCs w:val="28"/>
        </w:rPr>
        <w:t xml:space="preserve"> [сайт]. — URL: </w:t>
      </w:r>
      <w:hyperlink r:id="rId19" w:tgtFrame="_blank" w:history="1">
        <w:r w:rsidRPr="00E75098">
          <w:rPr>
            <w:rFonts w:ascii="Times New Roman" w:eastAsia="Times New Roman" w:hAnsi="Times New Roman" w:cs="Times New Roman"/>
            <w:color w:val="0000FF"/>
            <w:sz w:val="28"/>
            <w:szCs w:val="28"/>
            <w:u w:val="single"/>
          </w:rPr>
          <w:t>https://urait.ru/bcode/451848</w:t>
        </w:r>
      </w:hyperlink>
    </w:p>
    <w:p w:rsidR="00ED74B6" w:rsidRPr="00E75098" w:rsidRDefault="00ED74B6" w:rsidP="00ED74B6">
      <w:pPr>
        <w:numPr>
          <w:ilvl w:val="0"/>
          <w:numId w:val="48"/>
        </w:numPr>
        <w:tabs>
          <w:tab w:val="left" w:pos="993"/>
        </w:tabs>
        <w:spacing w:after="0" w:line="240" w:lineRule="auto"/>
        <w:ind w:left="0" w:firstLine="851"/>
        <w:contextualSpacing/>
        <w:jc w:val="both"/>
        <w:rPr>
          <w:rFonts w:ascii="Times New Roman" w:eastAsia="Times New Roman" w:hAnsi="Times New Roman" w:cs="Times New Roman"/>
          <w:bCs/>
          <w:sz w:val="28"/>
          <w:szCs w:val="28"/>
        </w:rPr>
      </w:pPr>
      <w:r w:rsidRPr="00E75098">
        <w:rPr>
          <w:rFonts w:ascii="Times New Roman" w:eastAsia="Times New Roman" w:hAnsi="Times New Roman" w:cs="Times New Roman"/>
          <w:iCs/>
          <w:sz w:val="28"/>
          <w:szCs w:val="28"/>
        </w:rPr>
        <w:t>Терская, Л.А. </w:t>
      </w:r>
      <w:r w:rsidRPr="00E75098">
        <w:rPr>
          <w:rFonts w:ascii="Times New Roman" w:eastAsia="Times New Roman" w:hAnsi="Times New Roman" w:cs="Times New Roman"/>
          <w:sz w:val="28"/>
          <w:szCs w:val="28"/>
        </w:rPr>
        <w:t xml:space="preserve"> Основы технологии производства из меха: меховая отделка</w:t>
      </w:r>
      <w:proofErr w:type="gramStart"/>
      <w:r w:rsidRPr="00E75098">
        <w:rPr>
          <w:rFonts w:ascii="Times New Roman" w:eastAsia="Times New Roman" w:hAnsi="Times New Roman" w:cs="Times New Roman"/>
          <w:sz w:val="28"/>
          <w:szCs w:val="28"/>
        </w:rPr>
        <w:t> :</w:t>
      </w:r>
      <w:proofErr w:type="gramEnd"/>
      <w:r w:rsidRPr="00E75098">
        <w:rPr>
          <w:rFonts w:ascii="Times New Roman" w:eastAsia="Times New Roman" w:hAnsi="Times New Roman" w:cs="Times New Roman"/>
          <w:sz w:val="28"/>
          <w:szCs w:val="28"/>
        </w:rPr>
        <w:t xml:space="preserve"> учебное пособие / Л. А. Терская. — 2-е изд., </w:t>
      </w:r>
      <w:proofErr w:type="spellStart"/>
      <w:r w:rsidRPr="00E75098">
        <w:rPr>
          <w:rFonts w:ascii="Times New Roman" w:eastAsia="Times New Roman" w:hAnsi="Times New Roman" w:cs="Times New Roman"/>
          <w:sz w:val="28"/>
          <w:szCs w:val="28"/>
        </w:rPr>
        <w:t>испр</w:t>
      </w:r>
      <w:proofErr w:type="spellEnd"/>
      <w:r w:rsidRPr="00E75098">
        <w:rPr>
          <w:rFonts w:ascii="Times New Roman" w:eastAsia="Times New Roman" w:hAnsi="Times New Roman" w:cs="Times New Roman"/>
          <w:sz w:val="28"/>
          <w:szCs w:val="28"/>
        </w:rPr>
        <w:t xml:space="preserve">. и доп. — Москва : </w:t>
      </w:r>
      <w:proofErr w:type="spellStart"/>
      <w:r w:rsidRPr="00E75098">
        <w:rPr>
          <w:rFonts w:ascii="Times New Roman" w:eastAsia="Times New Roman" w:hAnsi="Times New Roman" w:cs="Times New Roman"/>
          <w:sz w:val="28"/>
          <w:szCs w:val="28"/>
        </w:rPr>
        <w:t>Юрайт</w:t>
      </w:r>
      <w:proofErr w:type="spellEnd"/>
      <w:r w:rsidRPr="00E75098">
        <w:rPr>
          <w:rFonts w:ascii="Times New Roman" w:eastAsia="Times New Roman" w:hAnsi="Times New Roman" w:cs="Times New Roman"/>
          <w:sz w:val="28"/>
          <w:szCs w:val="28"/>
        </w:rPr>
        <w:t xml:space="preserve">, 2020. — ISBN 978-5-534-09339-1 // ЭБС </w:t>
      </w:r>
      <w:proofErr w:type="spellStart"/>
      <w:r w:rsidRPr="00E75098">
        <w:rPr>
          <w:rFonts w:ascii="Times New Roman" w:eastAsia="Times New Roman" w:hAnsi="Times New Roman" w:cs="Times New Roman"/>
          <w:sz w:val="28"/>
          <w:szCs w:val="28"/>
        </w:rPr>
        <w:t>Юрайт</w:t>
      </w:r>
      <w:proofErr w:type="spellEnd"/>
      <w:r w:rsidRPr="00E75098">
        <w:rPr>
          <w:rFonts w:ascii="Times New Roman" w:eastAsia="Times New Roman" w:hAnsi="Times New Roman" w:cs="Times New Roman"/>
          <w:sz w:val="28"/>
          <w:szCs w:val="28"/>
        </w:rPr>
        <w:t xml:space="preserve"> [сайт]. — URL: </w:t>
      </w:r>
      <w:hyperlink r:id="rId20" w:tgtFrame="_blank" w:history="1">
        <w:r w:rsidRPr="00E75098">
          <w:rPr>
            <w:rFonts w:ascii="Times New Roman" w:eastAsia="Times New Roman" w:hAnsi="Times New Roman" w:cs="Times New Roman"/>
            <w:color w:val="0000FF"/>
            <w:sz w:val="28"/>
            <w:szCs w:val="28"/>
            <w:u w:val="single"/>
          </w:rPr>
          <w:t>https://urait.ru/bcode/454948</w:t>
        </w:r>
      </w:hyperlink>
    </w:p>
    <w:p w:rsidR="00ED74B6" w:rsidRDefault="00ED74B6" w:rsidP="00ED74B6">
      <w:pPr>
        <w:tabs>
          <w:tab w:val="left" w:pos="993"/>
          <w:tab w:val="left" w:pos="1134"/>
        </w:tabs>
        <w:suppressAutoHyphens/>
        <w:spacing w:after="0" w:line="240" w:lineRule="auto"/>
        <w:ind w:firstLine="709"/>
        <w:contextualSpacing/>
        <w:jc w:val="both"/>
        <w:rPr>
          <w:rFonts w:ascii="Times New Roman" w:eastAsia="Times New Roman" w:hAnsi="Times New Roman" w:cs="Times New Roman"/>
          <w:b/>
          <w:bCs/>
          <w:sz w:val="28"/>
          <w:szCs w:val="28"/>
          <w:lang w:eastAsia="ru-RU"/>
        </w:rPr>
      </w:pPr>
    </w:p>
    <w:p w:rsidR="00ED74B6" w:rsidRPr="00E75098" w:rsidRDefault="00ED74B6" w:rsidP="00ED74B6">
      <w:pPr>
        <w:tabs>
          <w:tab w:val="left" w:pos="993"/>
          <w:tab w:val="left" w:pos="1134"/>
        </w:tabs>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E75098">
        <w:rPr>
          <w:rFonts w:ascii="Times New Roman" w:eastAsia="Times New Roman" w:hAnsi="Times New Roman" w:cs="Times New Roman"/>
          <w:b/>
          <w:bCs/>
          <w:sz w:val="28"/>
          <w:szCs w:val="28"/>
          <w:lang w:eastAsia="ru-RU"/>
        </w:rPr>
        <w:t xml:space="preserve">3.2.3. Дополнительные источники </w:t>
      </w:r>
      <w:r w:rsidRPr="00E75098">
        <w:rPr>
          <w:rFonts w:ascii="Times New Roman" w:eastAsia="Times New Roman" w:hAnsi="Times New Roman" w:cs="Times New Roman"/>
          <w:bCs/>
          <w:sz w:val="28"/>
          <w:szCs w:val="28"/>
          <w:lang w:eastAsia="ru-RU"/>
        </w:rPr>
        <w:t>(при необходимости)</w:t>
      </w:r>
    </w:p>
    <w:p w:rsidR="00ED74B6" w:rsidRPr="00E75098" w:rsidRDefault="00ED74B6" w:rsidP="00ED74B6">
      <w:pPr>
        <w:numPr>
          <w:ilvl w:val="0"/>
          <w:numId w:val="47"/>
        </w:numPr>
        <w:tabs>
          <w:tab w:val="left" w:pos="993"/>
        </w:tabs>
        <w:spacing w:after="0" w:line="240" w:lineRule="auto"/>
        <w:ind w:left="0" w:firstLine="709"/>
        <w:jc w:val="both"/>
        <w:rPr>
          <w:rFonts w:ascii="Times New Roman" w:eastAsia="Calibri" w:hAnsi="Times New Roman" w:cs="Times New Roman"/>
          <w:color w:val="000000"/>
          <w:sz w:val="28"/>
          <w:szCs w:val="28"/>
          <w:lang w:eastAsia="ru-RU"/>
        </w:rPr>
      </w:pPr>
      <w:proofErr w:type="spellStart"/>
      <w:r w:rsidRPr="00E75098">
        <w:rPr>
          <w:rFonts w:ascii="Times New Roman" w:eastAsia="Calibri" w:hAnsi="Times New Roman" w:cs="Times New Roman"/>
          <w:color w:val="000000"/>
          <w:sz w:val="28"/>
          <w:szCs w:val="28"/>
          <w:lang w:eastAsia="ru-RU"/>
        </w:rPr>
        <w:t>Амирова</w:t>
      </w:r>
      <w:proofErr w:type="spellEnd"/>
      <w:r w:rsidRPr="00E75098">
        <w:rPr>
          <w:rFonts w:ascii="Times New Roman" w:eastAsia="Calibri" w:hAnsi="Times New Roman" w:cs="Times New Roman"/>
          <w:color w:val="000000"/>
          <w:sz w:val="28"/>
          <w:szCs w:val="28"/>
          <w:lang w:eastAsia="ru-RU"/>
        </w:rPr>
        <w:t xml:space="preserve"> Э.К., Труханова А.Т., </w:t>
      </w:r>
      <w:proofErr w:type="spellStart"/>
      <w:r w:rsidRPr="00E75098">
        <w:rPr>
          <w:rFonts w:ascii="Times New Roman" w:eastAsia="Calibri" w:hAnsi="Times New Roman" w:cs="Times New Roman"/>
          <w:color w:val="000000"/>
          <w:sz w:val="28"/>
          <w:szCs w:val="28"/>
          <w:lang w:eastAsia="ru-RU"/>
        </w:rPr>
        <w:t>Сакулина</w:t>
      </w:r>
      <w:proofErr w:type="spellEnd"/>
      <w:r w:rsidRPr="00E75098">
        <w:rPr>
          <w:rFonts w:ascii="Times New Roman" w:eastAsia="Calibri" w:hAnsi="Times New Roman" w:cs="Times New Roman"/>
          <w:color w:val="000000"/>
          <w:sz w:val="28"/>
          <w:szCs w:val="28"/>
          <w:lang w:eastAsia="ru-RU"/>
        </w:rPr>
        <w:t xml:space="preserve"> О.В., </w:t>
      </w:r>
      <w:proofErr w:type="spellStart"/>
      <w:r w:rsidRPr="00E75098">
        <w:rPr>
          <w:rFonts w:ascii="Times New Roman" w:eastAsia="Calibri" w:hAnsi="Times New Roman" w:cs="Times New Roman"/>
          <w:color w:val="000000"/>
          <w:sz w:val="28"/>
          <w:szCs w:val="28"/>
          <w:lang w:eastAsia="ru-RU"/>
        </w:rPr>
        <w:t>Сакулин</w:t>
      </w:r>
      <w:proofErr w:type="spellEnd"/>
      <w:r w:rsidRPr="00E75098">
        <w:rPr>
          <w:rFonts w:ascii="Times New Roman" w:eastAsia="Calibri" w:hAnsi="Times New Roman" w:cs="Times New Roman"/>
          <w:color w:val="000000"/>
          <w:sz w:val="28"/>
          <w:szCs w:val="28"/>
          <w:lang w:eastAsia="ru-RU"/>
        </w:rPr>
        <w:t xml:space="preserve"> Б.С. Технология швейных изделий: учебник для студ. учреждений сред. проф. образования. – 11-е изд., стер. – М.: Издательский центр «Академия», 2018. – 512 с.</w:t>
      </w:r>
    </w:p>
    <w:p w:rsidR="00ED74B6" w:rsidRPr="00E75098" w:rsidRDefault="00ED74B6" w:rsidP="00ED74B6">
      <w:pPr>
        <w:widowControl w:val="0"/>
        <w:tabs>
          <w:tab w:val="left" w:pos="1134"/>
        </w:tabs>
        <w:spacing w:after="0" w:line="240" w:lineRule="auto"/>
        <w:jc w:val="center"/>
        <w:rPr>
          <w:rFonts w:ascii="Times New Roman" w:eastAsia="Times New Roman" w:hAnsi="Times New Roman" w:cs="Times New Roman"/>
          <w:b/>
          <w:bCs/>
          <w:snapToGrid w:val="0"/>
          <w:sz w:val="28"/>
          <w:szCs w:val="28"/>
          <w:lang w:eastAsia="ru-RU"/>
        </w:rPr>
      </w:pPr>
      <w:r w:rsidRPr="00E75098">
        <w:rPr>
          <w:rFonts w:ascii="Times New Roman" w:eastAsia="Times New Roman" w:hAnsi="Times New Roman" w:cs="Times New Roman"/>
          <w:snapToGrid w:val="0"/>
          <w:sz w:val="28"/>
          <w:szCs w:val="28"/>
          <w:lang w:eastAsia="ru-RU"/>
        </w:rPr>
        <w:br w:type="page"/>
      </w:r>
      <w:r w:rsidRPr="00E75098">
        <w:rPr>
          <w:rFonts w:ascii="Times New Roman" w:eastAsia="Times New Roman" w:hAnsi="Times New Roman" w:cs="Times New Roman"/>
          <w:b/>
          <w:bCs/>
          <w:snapToGrid w:val="0"/>
          <w:sz w:val="28"/>
          <w:szCs w:val="28"/>
          <w:lang w:eastAsia="ru-RU"/>
        </w:rPr>
        <w:lastRenderedPageBreak/>
        <w:t>4. КОНТРОЛЬ И ОЦЕНКА РЕЗУЛЬТАТОВ ОСВОЕНИЯ</w:t>
      </w:r>
    </w:p>
    <w:p w:rsidR="00ED74B6" w:rsidRPr="00E75098" w:rsidRDefault="00ED74B6" w:rsidP="00ED74B6">
      <w:pPr>
        <w:widowControl w:val="0"/>
        <w:tabs>
          <w:tab w:val="left" w:pos="1134"/>
        </w:tabs>
        <w:spacing w:after="0" w:line="240" w:lineRule="auto"/>
        <w:jc w:val="center"/>
        <w:rPr>
          <w:rFonts w:ascii="Times New Roman" w:eastAsia="Times New Roman" w:hAnsi="Times New Roman" w:cs="Times New Roman"/>
          <w:b/>
          <w:bCs/>
          <w:snapToGrid w:val="0"/>
          <w:sz w:val="28"/>
          <w:szCs w:val="28"/>
          <w:lang w:eastAsia="ru-RU"/>
        </w:rPr>
      </w:pPr>
      <w:r w:rsidRPr="00E75098">
        <w:rPr>
          <w:rFonts w:ascii="Times New Roman" w:eastAsia="Times New Roman" w:hAnsi="Times New Roman" w:cs="Times New Roman"/>
          <w:b/>
          <w:bCs/>
          <w:snapToGrid w:val="0"/>
          <w:sz w:val="28"/>
          <w:szCs w:val="28"/>
          <w:lang w:eastAsia="ru-RU"/>
        </w:rPr>
        <w:t>ПРОФЕССИОНАЛЬНОГО МОДУЛЯ</w:t>
      </w:r>
    </w:p>
    <w:p w:rsidR="00ED74B6" w:rsidRPr="00E75098"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E75098">
        <w:rPr>
          <w:rFonts w:ascii="Times New Roman" w:eastAsia="Times New Roman" w:hAnsi="Times New Roman" w:cs="Times New Roman"/>
          <w:b/>
          <w:sz w:val="28"/>
          <w:szCs w:val="28"/>
          <w:lang w:eastAsia="ru-RU"/>
        </w:rPr>
        <w:t xml:space="preserve">ПМ.01 </w:t>
      </w:r>
      <w:r w:rsidRPr="00E75098">
        <w:rPr>
          <w:rFonts w:ascii="Times New Roman" w:eastAsia="Times New Roman" w:hAnsi="Times New Roman" w:cs="Times New Roman"/>
          <w:b/>
          <w:color w:val="000000"/>
          <w:sz w:val="28"/>
          <w:szCs w:val="28"/>
          <w:lang w:eastAsia="ru-RU"/>
        </w:rPr>
        <w:t>ВЫПОЛНЕНИЕ РАБОТ ПО ОБСЛУЖИВАНИЮ ОБОРУДОВАНИЯ</w:t>
      </w:r>
    </w:p>
    <w:p w:rsidR="00ED74B6" w:rsidRPr="00E75098" w:rsidRDefault="00ED74B6" w:rsidP="00ED74B6">
      <w:pPr>
        <w:spacing w:after="0" w:line="240" w:lineRule="auto"/>
        <w:jc w:val="center"/>
        <w:rPr>
          <w:rFonts w:ascii="Times New Roman" w:eastAsia="Times New Roman" w:hAnsi="Times New Roman" w:cs="Times New Roman"/>
          <w:b/>
          <w:color w:val="000000"/>
          <w:sz w:val="28"/>
          <w:szCs w:val="28"/>
          <w:lang w:eastAsia="ru-RU"/>
        </w:rPr>
      </w:pPr>
      <w:r w:rsidRPr="00E75098">
        <w:rPr>
          <w:rFonts w:ascii="Times New Roman" w:eastAsia="Times New Roman" w:hAnsi="Times New Roman" w:cs="Times New Roman"/>
          <w:b/>
          <w:color w:val="000000"/>
          <w:sz w:val="28"/>
          <w:szCs w:val="28"/>
          <w:lang w:eastAsia="ru-RU"/>
        </w:rPr>
        <w:t>ПОДГОТОВИТЕЛЬНО-РАСКРОЙНОГО ПРОИЗВОДСТВА</w:t>
      </w:r>
    </w:p>
    <w:p w:rsidR="00ED74B6" w:rsidRPr="00E75098" w:rsidRDefault="00ED74B6" w:rsidP="00ED74B6">
      <w:pPr>
        <w:widowControl w:val="0"/>
        <w:tabs>
          <w:tab w:val="left" w:pos="1134"/>
        </w:tabs>
        <w:spacing w:after="0" w:line="240" w:lineRule="auto"/>
        <w:jc w:val="center"/>
        <w:rPr>
          <w:rFonts w:ascii="Times New Roman" w:eastAsia="Times New Roman" w:hAnsi="Times New Roman" w:cs="Times New Roman"/>
          <w:bCs/>
          <w:snapToGrid w:val="0"/>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3"/>
        <w:gridCol w:w="3768"/>
        <w:gridCol w:w="3470"/>
      </w:tblGrid>
      <w:tr w:rsidR="00ED74B6" w:rsidRPr="00E75098" w:rsidTr="00ED74B6">
        <w:trPr>
          <w:trHeight w:val="1098"/>
        </w:trPr>
        <w:tc>
          <w:tcPr>
            <w:tcW w:w="1527" w:type="pct"/>
            <w:vAlign w:val="center"/>
          </w:tcPr>
          <w:p w:rsidR="00ED74B6" w:rsidRPr="00E75098" w:rsidRDefault="00ED74B6" w:rsidP="00ED74B6">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1808" w:type="pct"/>
            <w:vAlign w:val="center"/>
          </w:tcPr>
          <w:p w:rsidR="00ED74B6" w:rsidRPr="00E75098" w:rsidRDefault="00ED74B6" w:rsidP="00ED74B6">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Критерии оценки</w:t>
            </w:r>
          </w:p>
        </w:tc>
        <w:tc>
          <w:tcPr>
            <w:tcW w:w="1665" w:type="pct"/>
            <w:vAlign w:val="center"/>
          </w:tcPr>
          <w:p w:rsidR="00ED74B6" w:rsidRPr="00E75098" w:rsidRDefault="00ED74B6" w:rsidP="00ED74B6">
            <w:pPr>
              <w:suppressAutoHyphens/>
              <w:spacing w:after="0" w:line="240" w:lineRule="auto"/>
              <w:ind w:left="-57" w:right="-57"/>
              <w:jc w:val="center"/>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Методы оценки</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ПК 2.1.</w:t>
            </w:r>
            <w:r w:rsidRPr="00E75098">
              <w:rPr>
                <w:rFonts w:ascii="Times New Roman" w:eastAsia="Times New Roman" w:hAnsi="Times New Roman" w:cs="Times New Roman"/>
                <w:sz w:val="24"/>
                <w:szCs w:val="24"/>
                <w:lang w:eastAsia="ru-RU"/>
              </w:rPr>
              <w:t xml:space="preserve"> Выполнять операции вручную или на машинах, автоматическом или полуавтоматическом оборудовании по пошиву деталей, узлов, изделий из текстильных материалов</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sz w:val="24"/>
                <w:szCs w:val="24"/>
                <w:lang w:eastAsia="ru-RU"/>
              </w:rPr>
              <w:t>Выполнение операций вручную или на машинах, автоматическом или полуавтоматическом оборудовании по пошиву деталей, узлов, изделий из текстильных материалов в соответствии с установленными регламентами с соблюдением правил безопасности труда, санитарными нормами</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75098">
              <w:rPr>
                <w:rFonts w:ascii="Times New Roman" w:eastAsia="Times New Roman" w:hAnsi="Times New Roman" w:cs="Times New Roman"/>
                <w:bCs/>
                <w:color w:val="000000"/>
                <w:spacing w:val="-4"/>
                <w:sz w:val="24"/>
                <w:szCs w:val="24"/>
                <w:lang w:eastAsia="ru-RU"/>
              </w:rPr>
              <w:t>самостоятельных</w:t>
            </w:r>
            <w:r w:rsidRPr="00E75098">
              <w:rPr>
                <w:rFonts w:ascii="Times New Roman" w:eastAsia="Times New Roman" w:hAnsi="Times New Roman" w:cs="Times New Roman"/>
                <w:sz w:val="24"/>
                <w:szCs w:val="24"/>
                <w:lang w:eastAsia="ru-RU"/>
              </w:rPr>
              <w:t xml:space="preserve"> работ</w:t>
            </w:r>
          </w:p>
          <w:p w:rsidR="00ED74B6" w:rsidRPr="00E75098"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заданий </w:t>
            </w:r>
            <w:r w:rsidRPr="00E75098">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ПК 2.2.</w:t>
            </w:r>
            <w:r w:rsidRPr="00E75098">
              <w:rPr>
                <w:rFonts w:ascii="Times New Roman" w:eastAsia="Times New Roman" w:hAnsi="Times New Roman" w:cs="Times New Roman"/>
                <w:sz w:val="24"/>
                <w:szCs w:val="24"/>
                <w:lang w:eastAsia="ru-RU"/>
              </w:rPr>
              <w:t xml:space="preserve"> Контролировать соответствие цвета деталей, изделий, ниток, прикладных материалов</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sz w:val="24"/>
                <w:szCs w:val="24"/>
                <w:lang w:eastAsia="ru-RU"/>
              </w:rPr>
              <w:t>Контроль соответствия цвета деталей, изделий, ниток, прикладных материалов в соответствии с установленными регламентами с соблюдением правил безопасности труда, санитарными нормами</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75098">
              <w:rPr>
                <w:rFonts w:ascii="Times New Roman" w:eastAsia="Times New Roman" w:hAnsi="Times New Roman" w:cs="Times New Roman"/>
                <w:bCs/>
                <w:color w:val="000000"/>
                <w:spacing w:val="-4"/>
                <w:sz w:val="24"/>
                <w:szCs w:val="24"/>
                <w:lang w:eastAsia="ru-RU"/>
              </w:rPr>
              <w:t>самостоятельных</w:t>
            </w:r>
            <w:r w:rsidRPr="00E75098">
              <w:rPr>
                <w:rFonts w:ascii="Times New Roman" w:eastAsia="Times New Roman" w:hAnsi="Times New Roman" w:cs="Times New Roman"/>
                <w:sz w:val="24"/>
                <w:szCs w:val="24"/>
                <w:lang w:eastAsia="ru-RU"/>
              </w:rPr>
              <w:t xml:space="preserve"> работ</w:t>
            </w:r>
          </w:p>
          <w:p w:rsidR="00ED74B6" w:rsidRPr="00E75098"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заданий </w:t>
            </w:r>
            <w:r w:rsidRPr="00E75098">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ПК 2.3.</w:t>
            </w:r>
            <w:r w:rsidRPr="00E75098">
              <w:rPr>
                <w:rFonts w:ascii="Times New Roman" w:eastAsia="Times New Roman" w:hAnsi="Times New Roman" w:cs="Times New Roman"/>
                <w:sz w:val="24"/>
                <w:szCs w:val="24"/>
                <w:lang w:eastAsia="ru-RU"/>
              </w:rPr>
              <w:t xml:space="preserve"> Контролировать качество кроя и качество выполненных операций</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sz w:val="24"/>
                <w:szCs w:val="24"/>
                <w:lang w:eastAsia="ru-RU"/>
              </w:rPr>
              <w:t>Контроль качества кроя и качества выполненных операций в соответствии с установленными регламентами с соблюдением правил безопасности труда, санитарными нормами</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75098">
              <w:rPr>
                <w:rFonts w:ascii="Times New Roman" w:eastAsia="Times New Roman" w:hAnsi="Times New Roman" w:cs="Times New Roman"/>
                <w:bCs/>
                <w:color w:val="000000"/>
                <w:spacing w:val="-4"/>
                <w:sz w:val="24"/>
                <w:szCs w:val="24"/>
                <w:lang w:eastAsia="ru-RU"/>
              </w:rPr>
              <w:t>самостоятельных</w:t>
            </w:r>
            <w:r w:rsidRPr="00E75098">
              <w:rPr>
                <w:rFonts w:ascii="Times New Roman" w:eastAsia="Times New Roman" w:hAnsi="Times New Roman" w:cs="Times New Roman"/>
                <w:sz w:val="24"/>
                <w:szCs w:val="24"/>
                <w:lang w:eastAsia="ru-RU"/>
              </w:rPr>
              <w:t xml:space="preserve"> работ</w:t>
            </w:r>
          </w:p>
          <w:p w:rsidR="00ED74B6" w:rsidRPr="00E75098"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заданий </w:t>
            </w:r>
            <w:r w:rsidRPr="00E75098">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ПК 2.4.</w:t>
            </w:r>
            <w:r w:rsidRPr="00E75098">
              <w:rPr>
                <w:rFonts w:ascii="Times New Roman" w:eastAsia="Times New Roman" w:hAnsi="Times New Roman" w:cs="Times New Roman"/>
                <w:sz w:val="24"/>
                <w:szCs w:val="24"/>
                <w:lang w:eastAsia="ru-RU"/>
              </w:rPr>
              <w:t xml:space="preserve"> Устранять мелкие неполадки в работе оборудования</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sz w:val="24"/>
                <w:szCs w:val="24"/>
                <w:lang w:eastAsia="ru-RU"/>
              </w:rPr>
              <w:t>Выполнение работ по устранению мелких неполадок в работе оборудования в соответствии с установленными регламентами с соблюдением правил безопасности труда, санитарными нормами</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75098">
              <w:rPr>
                <w:rFonts w:ascii="Times New Roman" w:eastAsia="Times New Roman" w:hAnsi="Times New Roman" w:cs="Times New Roman"/>
                <w:bCs/>
                <w:color w:val="000000"/>
                <w:spacing w:val="-4"/>
                <w:sz w:val="24"/>
                <w:szCs w:val="24"/>
                <w:lang w:eastAsia="ru-RU"/>
              </w:rPr>
              <w:t>самостоятельных</w:t>
            </w:r>
            <w:r w:rsidRPr="00E75098">
              <w:rPr>
                <w:rFonts w:ascii="Times New Roman" w:eastAsia="Times New Roman" w:hAnsi="Times New Roman" w:cs="Times New Roman"/>
                <w:sz w:val="24"/>
                <w:szCs w:val="24"/>
                <w:lang w:eastAsia="ru-RU"/>
              </w:rPr>
              <w:t xml:space="preserve"> работ</w:t>
            </w:r>
          </w:p>
          <w:p w:rsidR="00ED74B6" w:rsidRPr="00E75098"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заданий </w:t>
            </w:r>
            <w:r w:rsidRPr="00E75098">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ПК 2.5.</w:t>
            </w:r>
            <w:r w:rsidRPr="00E75098">
              <w:rPr>
                <w:rFonts w:ascii="Times New Roman" w:eastAsia="Times New Roman" w:hAnsi="Times New Roman" w:cs="Times New Roman"/>
                <w:sz w:val="24"/>
                <w:szCs w:val="24"/>
                <w:lang w:eastAsia="ru-RU"/>
              </w:rPr>
              <w:t xml:space="preserve"> Соблюдать правила безопасного труда</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sz w:val="24"/>
                <w:szCs w:val="24"/>
                <w:lang w:eastAsia="ru-RU"/>
              </w:rPr>
              <w:t>Выполнение мероприятий по соблюдению правил безопасного труда в соответствии с установленными регламентами и санитарными нормами</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практических и </w:t>
            </w:r>
            <w:r w:rsidRPr="00E75098">
              <w:rPr>
                <w:rFonts w:ascii="Times New Roman" w:eastAsia="Times New Roman" w:hAnsi="Times New Roman" w:cs="Times New Roman"/>
                <w:bCs/>
                <w:color w:val="000000"/>
                <w:spacing w:val="-4"/>
                <w:sz w:val="24"/>
                <w:szCs w:val="24"/>
                <w:lang w:eastAsia="ru-RU"/>
              </w:rPr>
              <w:t>самостоятельных</w:t>
            </w:r>
            <w:r w:rsidRPr="00E75098">
              <w:rPr>
                <w:rFonts w:ascii="Times New Roman" w:eastAsia="Times New Roman" w:hAnsi="Times New Roman" w:cs="Times New Roman"/>
                <w:sz w:val="24"/>
                <w:szCs w:val="24"/>
                <w:lang w:eastAsia="ru-RU"/>
              </w:rPr>
              <w:t xml:space="preserve"> работ</w:t>
            </w:r>
          </w:p>
          <w:p w:rsidR="00ED74B6" w:rsidRPr="00E75098"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 xml:space="preserve">Экспертное наблюдение выполнения заданий </w:t>
            </w:r>
            <w:r w:rsidRPr="00E75098">
              <w:rPr>
                <w:rFonts w:ascii="Times New Roman" w:eastAsia="Times New Roman" w:hAnsi="Times New Roman" w:cs="Times New Roman"/>
                <w:bCs/>
                <w:color w:val="000000"/>
                <w:spacing w:val="-4"/>
                <w:sz w:val="24"/>
                <w:szCs w:val="24"/>
                <w:lang w:eastAsia="ru-RU"/>
              </w:rPr>
              <w:t>учебной и производственной практики</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ОК 1.</w:t>
            </w:r>
            <w:r w:rsidRPr="00E75098">
              <w:rPr>
                <w:rFonts w:ascii="Times New Roman" w:eastAsia="Times New Roman" w:hAnsi="Times New Roman" w:cs="Times New Roman"/>
                <w:color w:val="000000"/>
                <w:sz w:val="24"/>
                <w:szCs w:val="24"/>
                <w:lang w:eastAsia="ru-RU"/>
              </w:rPr>
              <w:t xml:space="preserve"> Понимать сущность и социальную значимость своей будущей профессии, проявлять к ней устойчивый интерес</w:t>
            </w:r>
          </w:p>
        </w:tc>
        <w:tc>
          <w:tcPr>
            <w:tcW w:w="1808" w:type="pct"/>
          </w:tcPr>
          <w:p w:rsidR="00ED74B6" w:rsidRPr="00E75098" w:rsidRDefault="00ED74B6" w:rsidP="006A61C5">
            <w:pPr>
              <w:spacing w:after="0" w:line="240" w:lineRule="auto"/>
              <w:ind w:left="-57" w:right="-113"/>
              <w:jc w:val="both"/>
              <w:rPr>
                <w:rFonts w:ascii="Times New Roman" w:eastAsia="Times New Roman" w:hAnsi="Times New Roman" w:cs="Times New Roman"/>
                <w:b/>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 xml:space="preserve">Демонстрация интереса к будущей профессии через: повышение качества успеваемости; выступление в студенческих научных конференциях; участие в социально-проектной деятельности; через </w:t>
            </w:r>
            <w:r w:rsidRPr="00E75098">
              <w:rPr>
                <w:rFonts w:ascii="Times New Roman" w:eastAsia="Times New Roman" w:hAnsi="Times New Roman" w:cs="Times New Roman"/>
                <w:bCs/>
                <w:color w:val="000000"/>
                <w:spacing w:val="-4"/>
                <w:sz w:val="24"/>
                <w:szCs w:val="24"/>
                <w:lang w:eastAsia="ru-RU"/>
              </w:rPr>
              <w:lastRenderedPageBreak/>
              <w:t>работу в творческих объединениях учебного заведения и создание портфолио обучающегося.</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lastRenderedPageBreak/>
              <w:t>Анкетирование, опрос</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Экспертное наблюдение результатов</w:t>
            </w:r>
            <w:r w:rsidRPr="00E75098">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w:t>
            </w:r>
            <w:r w:rsidRPr="00E75098">
              <w:rPr>
                <w:rFonts w:ascii="Times New Roman" w:eastAsia="Times New Roman" w:hAnsi="Times New Roman" w:cs="Times New Roman"/>
                <w:bCs/>
                <w:color w:val="000000"/>
                <w:spacing w:val="-4"/>
                <w:sz w:val="24"/>
                <w:szCs w:val="24"/>
                <w:lang w:eastAsia="ru-RU"/>
              </w:rPr>
              <w:lastRenderedPageBreak/>
              <w:t>практик, индивидуальных и групповых проектов</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lastRenderedPageBreak/>
              <w:t>ОК 2.</w:t>
            </w:r>
            <w:r w:rsidRPr="00E75098">
              <w:rPr>
                <w:rFonts w:ascii="Times New Roman" w:eastAsia="Times New Roman" w:hAnsi="Times New Roman" w:cs="Times New Roman"/>
                <w:color w:val="000000"/>
                <w:sz w:val="24"/>
                <w:szCs w:val="24"/>
                <w:lang w:eastAsia="ru-RU"/>
              </w:rPr>
              <w:t xml:space="preserve"> Организовывать собственную деятельность исходя из цели и способов ее достижения, определенных руководителем</w:t>
            </w:r>
          </w:p>
        </w:tc>
        <w:tc>
          <w:tcPr>
            <w:tcW w:w="1808" w:type="pct"/>
          </w:tcPr>
          <w:p w:rsidR="00ED74B6" w:rsidRPr="00E75098" w:rsidRDefault="00ED74B6" w:rsidP="006A61C5">
            <w:pPr>
              <w:tabs>
                <w:tab w:val="left" w:pos="34"/>
                <w:tab w:val="left" w:pos="176"/>
              </w:tabs>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Демонстрация рациональной о</w:t>
            </w:r>
            <w:r w:rsidRPr="00E75098">
              <w:rPr>
                <w:rFonts w:ascii="Times New Roman" w:eastAsia="Times New Roman" w:hAnsi="Times New Roman" w:cs="Times New Roman"/>
                <w:color w:val="000000"/>
                <w:sz w:val="24"/>
                <w:szCs w:val="24"/>
                <w:lang w:eastAsia="ru-RU"/>
              </w:rPr>
              <w:t>рганизации собственной деятельности, в зависимости от выбранной цели и способов ее достижения, определенных руководителем</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Анкетирование, опрос</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Экспертное наблюдение результатов</w:t>
            </w:r>
            <w:r w:rsidRPr="00E75098">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ОК 3.</w:t>
            </w:r>
            <w:r w:rsidRPr="00E75098">
              <w:rPr>
                <w:rFonts w:ascii="Times New Roman" w:eastAsia="Times New Roman" w:hAnsi="Times New Roman" w:cs="Times New Roman"/>
                <w:color w:val="000000"/>
                <w:sz w:val="24"/>
                <w:szCs w:val="24"/>
                <w:lang w:eastAsia="ru-RU"/>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t>Демонстрация глубокого а</w:t>
            </w:r>
            <w:r w:rsidRPr="00E75098">
              <w:rPr>
                <w:rFonts w:ascii="Times New Roman" w:eastAsia="Times New Roman" w:hAnsi="Times New Roman" w:cs="Times New Roman"/>
                <w:color w:val="000000"/>
                <w:sz w:val="24"/>
                <w:szCs w:val="24"/>
                <w:lang w:eastAsia="ru-RU"/>
              </w:rPr>
              <w:t>нализа рабочей ситуации</w:t>
            </w:r>
          </w:p>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t>Демонстрация</w:t>
            </w:r>
            <w:r w:rsidRPr="00E75098">
              <w:rPr>
                <w:rFonts w:ascii="Times New Roman" w:eastAsia="Times New Roman" w:hAnsi="Times New Roman" w:cs="Times New Roman"/>
                <w:color w:val="000000"/>
                <w:sz w:val="24"/>
                <w:szCs w:val="24"/>
                <w:lang w:eastAsia="ru-RU"/>
              </w:rPr>
              <w:t xml:space="preserve"> осуществления текущего и итогового самоконтроля</w:t>
            </w:r>
          </w:p>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t>Демонстрация</w:t>
            </w:r>
            <w:r w:rsidRPr="00E75098">
              <w:rPr>
                <w:rFonts w:ascii="Times New Roman" w:eastAsia="Times New Roman" w:hAnsi="Times New Roman" w:cs="Times New Roman"/>
                <w:color w:val="000000"/>
                <w:sz w:val="24"/>
                <w:szCs w:val="24"/>
                <w:lang w:eastAsia="ru-RU"/>
              </w:rPr>
              <w:t xml:space="preserve"> адекватной оценки и коррекции собственной деятельности</w:t>
            </w:r>
          </w:p>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t>Демонстрация проявления</w:t>
            </w:r>
            <w:r w:rsidRPr="00E75098">
              <w:rPr>
                <w:rFonts w:ascii="Times New Roman" w:eastAsia="Times New Roman" w:hAnsi="Times New Roman" w:cs="Times New Roman"/>
                <w:color w:val="000000"/>
                <w:sz w:val="24"/>
                <w:szCs w:val="24"/>
                <w:lang w:eastAsia="ru-RU"/>
              </w:rPr>
              <w:t xml:space="preserve"> ответственности за результаты своей работы</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Анкетирование, опрос</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Экспертное наблюдение результатов</w:t>
            </w:r>
            <w:r w:rsidRPr="00E75098">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ОК 4.</w:t>
            </w:r>
            <w:r w:rsidRPr="00E75098">
              <w:rPr>
                <w:rFonts w:ascii="Times New Roman" w:eastAsia="Times New Roman" w:hAnsi="Times New Roman" w:cs="Times New Roman"/>
                <w:color w:val="000000"/>
                <w:sz w:val="24"/>
                <w:szCs w:val="24"/>
                <w:lang w:eastAsia="ru-RU"/>
              </w:rPr>
              <w:t xml:space="preserve"> Осуществлять поиск информации, необходимой для эффективного выполнения профессиональных задач</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t>Демонстрация применения технологичных методов</w:t>
            </w:r>
            <w:r w:rsidRPr="00E75098">
              <w:rPr>
                <w:rFonts w:ascii="Times New Roman" w:eastAsia="Times New Roman" w:hAnsi="Times New Roman" w:cs="Times New Roman"/>
                <w:color w:val="000000"/>
                <w:sz w:val="24"/>
                <w:szCs w:val="24"/>
                <w:lang w:eastAsia="ru-RU"/>
              </w:rPr>
              <w:t xml:space="preserve"> поиска информации, необходимой для эффективного выполнения профессиональных задач</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Анкетирование, опрос</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Экспертное наблюдение результатов</w:t>
            </w:r>
            <w:r w:rsidRPr="00E75098">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ОК 5.</w:t>
            </w:r>
            <w:r w:rsidRPr="00E75098">
              <w:rPr>
                <w:rFonts w:ascii="Times New Roman" w:eastAsia="Times New Roman" w:hAnsi="Times New Roman" w:cs="Times New Roman"/>
                <w:color w:val="000000"/>
                <w:sz w:val="24"/>
                <w:szCs w:val="24"/>
                <w:lang w:eastAsia="ru-RU"/>
              </w:rPr>
              <w:t xml:space="preserve"> Использовать информационно-коммуникационные технологии в профессиональной деятельности</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t xml:space="preserve">Демонстрация </w:t>
            </w:r>
            <w:proofErr w:type="spellStart"/>
            <w:r w:rsidRPr="00E75098">
              <w:rPr>
                <w:rFonts w:ascii="Times New Roman" w:eastAsia="Times New Roman" w:hAnsi="Times New Roman" w:cs="Times New Roman"/>
                <w:bCs/>
                <w:color w:val="000000"/>
                <w:spacing w:val="-4"/>
                <w:sz w:val="24"/>
                <w:szCs w:val="24"/>
                <w:lang w:eastAsia="ru-RU"/>
              </w:rPr>
              <w:t>граммотного</w:t>
            </w:r>
            <w:proofErr w:type="spellEnd"/>
            <w:r w:rsidRPr="00E75098">
              <w:rPr>
                <w:rFonts w:ascii="Times New Roman" w:eastAsia="Times New Roman" w:hAnsi="Times New Roman" w:cs="Times New Roman"/>
                <w:bCs/>
                <w:color w:val="000000"/>
                <w:spacing w:val="-4"/>
                <w:sz w:val="24"/>
                <w:szCs w:val="24"/>
                <w:lang w:eastAsia="ru-RU"/>
              </w:rPr>
              <w:t xml:space="preserve"> </w:t>
            </w:r>
            <w:r w:rsidRPr="00E75098">
              <w:rPr>
                <w:rFonts w:ascii="Times New Roman" w:eastAsia="Times New Roman" w:hAnsi="Times New Roman" w:cs="Times New Roman"/>
                <w:color w:val="000000"/>
                <w:sz w:val="24"/>
                <w:szCs w:val="24"/>
                <w:lang w:eastAsia="ru-RU"/>
              </w:rPr>
              <w:t>использования информационно-коммуникационных технологий в профессиональной деятельности</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Анкетирование, опрос</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Экспертное наблюдение результатов</w:t>
            </w:r>
            <w:r w:rsidRPr="00E75098">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ОК 6.</w:t>
            </w:r>
            <w:r w:rsidRPr="00E75098">
              <w:rPr>
                <w:rFonts w:ascii="Times New Roman" w:eastAsia="Times New Roman" w:hAnsi="Times New Roman" w:cs="Times New Roman"/>
                <w:color w:val="000000"/>
                <w:sz w:val="24"/>
                <w:szCs w:val="24"/>
                <w:lang w:eastAsia="ru-RU"/>
              </w:rPr>
              <w:t xml:space="preserve"> Работать в команде, эффективно общаться с коллегами, руководством, клиентами</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t>Демонстрация навыков р</w:t>
            </w:r>
            <w:r w:rsidRPr="00E75098">
              <w:rPr>
                <w:rFonts w:ascii="Times New Roman" w:eastAsia="Times New Roman" w:hAnsi="Times New Roman" w:cs="Times New Roman"/>
                <w:color w:val="000000"/>
                <w:sz w:val="24"/>
                <w:szCs w:val="24"/>
                <w:lang w:eastAsia="ru-RU"/>
              </w:rPr>
              <w:t>аботы в команде, эффективного общения с коллегами, руководством, клиентами</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t>Анкетирование, опрос</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Экспертное наблюдение результатов</w:t>
            </w:r>
            <w:r w:rsidRPr="00E75098">
              <w:rPr>
                <w:rFonts w:ascii="Times New Roman" w:eastAsia="Times New Roman" w:hAnsi="Times New Roman" w:cs="Times New Roman"/>
                <w:bCs/>
                <w:color w:val="000000"/>
                <w:spacing w:val="-4"/>
                <w:sz w:val="24"/>
                <w:szCs w:val="24"/>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E75098" w:rsidTr="00ED74B6">
        <w:tc>
          <w:tcPr>
            <w:tcW w:w="1527" w:type="pct"/>
          </w:tcPr>
          <w:p w:rsidR="00ED74B6" w:rsidRPr="00E75098" w:rsidRDefault="00ED74B6" w:rsidP="006A61C5">
            <w:pPr>
              <w:spacing w:after="0" w:line="240" w:lineRule="auto"/>
              <w:ind w:left="-57" w:right="-57"/>
              <w:jc w:val="both"/>
              <w:rPr>
                <w:rFonts w:ascii="Times New Roman" w:eastAsia="Times New Roman" w:hAnsi="Times New Roman" w:cs="Times New Roman"/>
                <w:b/>
                <w:color w:val="000000"/>
                <w:sz w:val="24"/>
                <w:szCs w:val="24"/>
                <w:lang w:eastAsia="ru-RU"/>
              </w:rPr>
            </w:pPr>
            <w:r w:rsidRPr="00E75098">
              <w:rPr>
                <w:rFonts w:ascii="Times New Roman" w:eastAsia="Times New Roman" w:hAnsi="Times New Roman" w:cs="Times New Roman"/>
                <w:b/>
                <w:color w:val="000000"/>
                <w:sz w:val="24"/>
                <w:szCs w:val="24"/>
                <w:lang w:eastAsia="ru-RU"/>
              </w:rPr>
              <w:t>ОК 7.</w:t>
            </w:r>
            <w:r w:rsidRPr="00E75098">
              <w:rPr>
                <w:rFonts w:ascii="Times New Roman" w:eastAsia="Times New Roman" w:hAnsi="Times New Roman" w:cs="Times New Roman"/>
                <w:color w:val="000000"/>
                <w:sz w:val="24"/>
                <w:szCs w:val="24"/>
                <w:lang w:eastAsia="ru-RU"/>
              </w:rPr>
              <w:t xml:space="preserve"> Исполнять воинскую обязанность, в том числе с применением полученных профессиональных знаний </w:t>
            </w:r>
            <w:r w:rsidRPr="00E75098">
              <w:rPr>
                <w:rFonts w:ascii="Times New Roman" w:eastAsia="Times New Roman" w:hAnsi="Times New Roman" w:cs="Times New Roman"/>
                <w:color w:val="000000"/>
                <w:sz w:val="24"/>
                <w:szCs w:val="24"/>
                <w:lang w:eastAsia="ru-RU"/>
              </w:rPr>
              <w:lastRenderedPageBreak/>
              <w:t>(для юношей)</w:t>
            </w:r>
          </w:p>
        </w:tc>
        <w:tc>
          <w:tcPr>
            <w:tcW w:w="1808" w:type="pct"/>
          </w:tcPr>
          <w:p w:rsidR="00ED74B6" w:rsidRPr="00E75098" w:rsidRDefault="00ED74B6" w:rsidP="006A61C5">
            <w:pPr>
              <w:spacing w:after="0" w:line="240" w:lineRule="auto"/>
              <w:ind w:left="-57" w:right="-57"/>
              <w:jc w:val="both"/>
              <w:rPr>
                <w:rFonts w:ascii="Times New Roman" w:eastAsia="Times New Roman" w:hAnsi="Times New Roman" w:cs="Times New Roman"/>
                <w:color w:val="000000"/>
                <w:sz w:val="24"/>
                <w:szCs w:val="24"/>
                <w:lang w:eastAsia="ru-RU"/>
              </w:rPr>
            </w:pPr>
            <w:r w:rsidRPr="00E75098">
              <w:rPr>
                <w:rFonts w:ascii="Times New Roman" w:eastAsia="Times New Roman" w:hAnsi="Times New Roman" w:cs="Times New Roman"/>
                <w:bCs/>
                <w:color w:val="000000"/>
                <w:spacing w:val="-4"/>
                <w:sz w:val="24"/>
                <w:szCs w:val="24"/>
                <w:lang w:eastAsia="ru-RU"/>
              </w:rPr>
              <w:lastRenderedPageBreak/>
              <w:t xml:space="preserve">Демонстрация высокой мотивации </w:t>
            </w:r>
            <w:r w:rsidRPr="00E75098">
              <w:rPr>
                <w:rFonts w:ascii="Times New Roman" w:eastAsia="Times New Roman" w:hAnsi="Times New Roman" w:cs="Times New Roman"/>
                <w:color w:val="000000"/>
                <w:sz w:val="24"/>
                <w:szCs w:val="24"/>
                <w:lang w:eastAsia="ru-RU"/>
              </w:rPr>
              <w:t xml:space="preserve">исполнять воинскую обязанность, в том числе с применением полученных профессиональных </w:t>
            </w:r>
            <w:r w:rsidRPr="00E75098">
              <w:rPr>
                <w:rFonts w:ascii="Times New Roman" w:eastAsia="Times New Roman" w:hAnsi="Times New Roman" w:cs="Times New Roman"/>
                <w:color w:val="000000"/>
                <w:sz w:val="24"/>
                <w:szCs w:val="24"/>
                <w:lang w:eastAsia="ru-RU"/>
              </w:rPr>
              <w:lastRenderedPageBreak/>
              <w:t>знаний (для юношей)</w:t>
            </w:r>
          </w:p>
        </w:tc>
        <w:tc>
          <w:tcPr>
            <w:tcW w:w="1665" w:type="pct"/>
          </w:tcPr>
          <w:p w:rsidR="00ED74B6" w:rsidRPr="00E75098" w:rsidRDefault="00ED74B6" w:rsidP="006A61C5">
            <w:pPr>
              <w:spacing w:after="0" w:line="240" w:lineRule="auto"/>
              <w:ind w:left="-57" w:right="-57"/>
              <w:jc w:val="both"/>
              <w:rPr>
                <w:rFonts w:ascii="Times New Roman" w:eastAsia="Times New Roman" w:hAnsi="Times New Roman" w:cs="Times New Roman"/>
                <w:bCs/>
                <w:color w:val="000000"/>
                <w:spacing w:val="-4"/>
                <w:sz w:val="24"/>
                <w:szCs w:val="24"/>
                <w:lang w:eastAsia="ru-RU"/>
              </w:rPr>
            </w:pPr>
            <w:r w:rsidRPr="00E75098">
              <w:rPr>
                <w:rFonts w:ascii="Times New Roman" w:eastAsia="Times New Roman" w:hAnsi="Times New Roman" w:cs="Times New Roman"/>
                <w:bCs/>
                <w:color w:val="000000"/>
                <w:spacing w:val="-4"/>
                <w:sz w:val="24"/>
                <w:szCs w:val="24"/>
                <w:lang w:eastAsia="ru-RU"/>
              </w:rPr>
              <w:lastRenderedPageBreak/>
              <w:t>Анкетирование, опрос</w:t>
            </w:r>
          </w:p>
          <w:p w:rsidR="00ED74B6" w:rsidRPr="00E75098" w:rsidRDefault="00ED74B6" w:rsidP="006A61C5">
            <w:pPr>
              <w:spacing w:after="0" w:line="240" w:lineRule="auto"/>
              <w:ind w:left="-57" w:right="-57"/>
              <w:jc w:val="both"/>
              <w:rPr>
                <w:rFonts w:ascii="Times New Roman" w:eastAsia="Times New Roman" w:hAnsi="Times New Roman" w:cs="Times New Roman"/>
                <w:sz w:val="24"/>
                <w:szCs w:val="24"/>
                <w:lang w:eastAsia="ru-RU"/>
              </w:rPr>
            </w:pPr>
            <w:r w:rsidRPr="00E75098">
              <w:rPr>
                <w:rFonts w:ascii="Times New Roman" w:eastAsia="Times New Roman" w:hAnsi="Times New Roman" w:cs="Times New Roman"/>
                <w:sz w:val="24"/>
                <w:szCs w:val="24"/>
                <w:lang w:eastAsia="ru-RU"/>
              </w:rPr>
              <w:t>Экспертное наблюдение результатов</w:t>
            </w:r>
            <w:r w:rsidRPr="00E75098">
              <w:rPr>
                <w:rFonts w:ascii="Times New Roman" w:eastAsia="Times New Roman" w:hAnsi="Times New Roman" w:cs="Times New Roman"/>
                <w:bCs/>
                <w:color w:val="000000"/>
                <w:spacing w:val="-4"/>
                <w:sz w:val="24"/>
                <w:szCs w:val="24"/>
                <w:lang w:eastAsia="ru-RU"/>
              </w:rPr>
              <w:t xml:space="preserve"> открытых презентаций, защит итогов </w:t>
            </w:r>
            <w:r w:rsidRPr="00E75098">
              <w:rPr>
                <w:rFonts w:ascii="Times New Roman" w:eastAsia="Times New Roman" w:hAnsi="Times New Roman" w:cs="Times New Roman"/>
                <w:bCs/>
                <w:color w:val="000000"/>
                <w:spacing w:val="-4"/>
                <w:sz w:val="24"/>
                <w:szCs w:val="24"/>
                <w:lang w:eastAsia="ru-RU"/>
              </w:rPr>
              <w:lastRenderedPageBreak/>
              <w:t>практической деятельности, учебной и производственной практик, индивидуальных и групповых проектов</w:t>
            </w:r>
          </w:p>
        </w:tc>
      </w:tr>
    </w:tbl>
    <w:p w:rsidR="00ED74B6" w:rsidRPr="00E75098" w:rsidRDefault="00ED74B6" w:rsidP="00ED74B6">
      <w:pPr>
        <w:spacing w:line="240" w:lineRule="auto"/>
        <w:jc w:val="both"/>
        <w:rPr>
          <w:rFonts w:ascii="Times New Roman" w:eastAsia="Times New Roman" w:hAnsi="Times New Roman" w:cs="Times New Roman"/>
          <w:color w:val="000000"/>
          <w:sz w:val="28"/>
          <w:szCs w:val="28"/>
          <w:lang w:eastAsia="ru-RU"/>
        </w:rPr>
        <w:sectPr w:rsidR="00ED74B6" w:rsidRPr="00E75098" w:rsidSect="00E75098">
          <w:footerReference w:type="even" r:id="rId21"/>
          <w:footerReference w:type="default" r:id="rId22"/>
          <w:type w:val="continuous"/>
          <w:pgSz w:w="11906" w:h="16838"/>
          <w:pgMar w:top="1134" w:right="567" w:bottom="1134" w:left="1134" w:header="708" w:footer="708" w:gutter="0"/>
          <w:cols w:space="708"/>
          <w:docGrid w:linePitch="360"/>
        </w:sectPr>
      </w:pPr>
    </w:p>
    <w:p w:rsidR="00ED74B6" w:rsidRPr="00E75098" w:rsidRDefault="00ED74B6" w:rsidP="00ED74B6">
      <w:pPr>
        <w:spacing w:after="0" w:line="240" w:lineRule="auto"/>
        <w:ind w:firstLine="709"/>
        <w:jc w:val="both"/>
        <w:rPr>
          <w:rFonts w:ascii="Times New Roman" w:eastAsia="Times New Roman" w:hAnsi="Times New Roman" w:cs="Times New Roman"/>
          <w:b/>
          <w:color w:val="000000"/>
          <w:sz w:val="28"/>
          <w:szCs w:val="28"/>
          <w:lang w:eastAsia="ru-RU"/>
        </w:rPr>
      </w:pPr>
      <w:r w:rsidRPr="00E75098">
        <w:rPr>
          <w:rFonts w:ascii="Times New Roman" w:eastAsia="Times New Roman" w:hAnsi="Times New Roman" w:cs="Times New Roman"/>
          <w:b/>
          <w:color w:val="000000"/>
          <w:sz w:val="28"/>
          <w:szCs w:val="28"/>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2"/>
        <w:gridCol w:w="4646"/>
        <w:gridCol w:w="1226"/>
        <w:gridCol w:w="1036"/>
        <w:gridCol w:w="1036"/>
        <w:gridCol w:w="1036"/>
      </w:tblGrid>
      <w:tr w:rsidR="00ED74B6" w:rsidRPr="00E75098" w:rsidTr="00ED74B6">
        <w:trPr>
          <w:trHeight w:val="20"/>
        </w:trPr>
        <w:tc>
          <w:tcPr>
            <w:tcW w:w="692" w:type="pct"/>
            <w:vMerge w:val="restart"/>
            <w:shd w:val="clear" w:color="auto" w:fill="auto"/>
            <w:vAlign w:val="center"/>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Фактор/параметр</w:t>
            </w:r>
          </w:p>
        </w:tc>
        <w:tc>
          <w:tcPr>
            <w:tcW w:w="2229" w:type="pct"/>
            <w:vMerge w:val="restart"/>
            <w:shd w:val="clear" w:color="auto" w:fill="auto"/>
            <w:vAlign w:val="center"/>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Характеристика</w:t>
            </w:r>
          </w:p>
        </w:tc>
        <w:tc>
          <w:tcPr>
            <w:tcW w:w="2078" w:type="pct"/>
            <w:gridSpan w:val="4"/>
            <w:shd w:val="clear" w:color="auto" w:fill="auto"/>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Шкала оценки уровня развития навыка</w:t>
            </w:r>
          </w:p>
        </w:tc>
      </w:tr>
      <w:tr w:rsidR="00ED74B6" w:rsidRPr="00E75098" w:rsidTr="00ED74B6">
        <w:trPr>
          <w:trHeight w:val="20"/>
        </w:trPr>
        <w:tc>
          <w:tcPr>
            <w:tcW w:w="692" w:type="pct"/>
            <w:vMerge/>
            <w:shd w:val="clear" w:color="auto" w:fill="auto"/>
            <w:vAlign w:val="center"/>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p>
        </w:tc>
        <w:tc>
          <w:tcPr>
            <w:tcW w:w="2229" w:type="pct"/>
            <w:vMerge/>
            <w:shd w:val="clear" w:color="auto" w:fill="auto"/>
            <w:vAlign w:val="center"/>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p>
        </w:tc>
        <w:tc>
          <w:tcPr>
            <w:tcW w:w="588" w:type="pct"/>
            <w:shd w:val="clear" w:color="auto" w:fill="auto"/>
            <w:vAlign w:val="center"/>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0</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Недостаточный</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уровень*</w:t>
            </w:r>
          </w:p>
        </w:tc>
        <w:tc>
          <w:tcPr>
            <w:tcW w:w="497" w:type="pct"/>
            <w:shd w:val="clear" w:color="auto" w:fill="auto"/>
            <w:vAlign w:val="center"/>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1</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Начальный</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уровень**</w:t>
            </w:r>
          </w:p>
        </w:tc>
        <w:tc>
          <w:tcPr>
            <w:tcW w:w="497" w:type="pct"/>
            <w:shd w:val="clear" w:color="auto" w:fill="auto"/>
            <w:vAlign w:val="center"/>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2</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Базовый</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(требуемый)</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уровень***</w:t>
            </w:r>
          </w:p>
        </w:tc>
        <w:tc>
          <w:tcPr>
            <w:tcW w:w="497" w:type="pct"/>
            <w:shd w:val="clear" w:color="auto" w:fill="auto"/>
            <w:vAlign w:val="center"/>
          </w:tcPr>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3</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Высокий</w:t>
            </w:r>
          </w:p>
          <w:p w:rsidR="00ED74B6" w:rsidRPr="00E75098"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E75098">
              <w:rPr>
                <w:rFonts w:ascii="Times New Roman" w:eastAsia="Calibri" w:hAnsi="Times New Roman" w:cs="Times New Roman"/>
                <w:sz w:val="24"/>
                <w:szCs w:val="28"/>
                <w:lang w:eastAsia="ru-RU"/>
              </w:rPr>
              <w:t>уровень****</w:t>
            </w:r>
          </w:p>
        </w:tc>
      </w:tr>
      <w:tr w:rsidR="00ED74B6" w:rsidRPr="00E75098" w:rsidTr="00ED74B6">
        <w:trPr>
          <w:trHeight w:val="20"/>
        </w:trPr>
        <w:tc>
          <w:tcPr>
            <w:tcW w:w="692" w:type="pct"/>
            <w:shd w:val="clear" w:color="auto" w:fill="auto"/>
          </w:tcPr>
          <w:p w:rsidR="00ED74B6" w:rsidRPr="00E75098" w:rsidRDefault="00ED74B6" w:rsidP="006A61C5">
            <w:pPr>
              <w:spacing w:after="0" w:line="240" w:lineRule="auto"/>
              <w:ind w:left="-57" w:right="-57"/>
              <w:rPr>
                <w:rFonts w:ascii="Times New Roman" w:eastAsia="Calibri" w:hAnsi="Times New Roman" w:cs="Times New Roman"/>
                <w:b/>
                <w:sz w:val="24"/>
                <w:szCs w:val="28"/>
                <w:lang w:eastAsia="ru-RU"/>
              </w:rPr>
            </w:pPr>
            <w:r w:rsidRPr="00E75098">
              <w:rPr>
                <w:rFonts w:ascii="Times New Roman" w:eastAsia="Calibri" w:hAnsi="Times New Roman" w:cs="Times New Roman"/>
                <w:bCs/>
                <w:sz w:val="24"/>
                <w:szCs w:val="28"/>
                <w:lang w:eastAsia="ru-RU"/>
              </w:rPr>
              <w:t>Владение информационными технологиями/ Анализ цифровой информации и выработка решений</w:t>
            </w:r>
          </w:p>
        </w:tc>
        <w:tc>
          <w:tcPr>
            <w:tcW w:w="2229" w:type="pct"/>
            <w:shd w:val="clear" w:color="auto" w:fill="auto"/>
          </w:tcPr>
          <w:p w:rsidR="00ED74B6" w:rsidRPr="00E75098" w:rsidRDefault="00ED74B6" w:rsidP="006A61C5">
            <w:pPr>
              <w:keepNext/>
              <w:spacing w:after="0" w:line="240" w:lineRule="auto"/>
              <w:ind w:left="-57" w:right="-57"/>
              <w:outlineLvl w:val="2"/>
              <w:rPr>
                <w:rFonts w:ascii="Times New Roman" w:eastAsia="Calibri" w:hAnsi="Times New Roman" w:cs="Times New Roman"/>
                <w:bCs/>
                <w:color w:val="000000"/>
                <w:sz w:val="24"/>
                <w:szCs w:val="28"/>
              </w:rPr>
            </w:pPr>
            <w:r w:rsidRPr="00E75098">
              <w:rPr>
                <w:rFonts w:ascii="Times New Roman" w:eastAsia="Calibri" w:hAnsi="Times New Roman" w:cs="Times New Roman"/>
                <w:bCs/>
                <w:color w:val="000000"/>
                <w:sz w:val="24"/>
                <w:szCs w:val="28"/>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588" w:type="pct"/>
            <w:vMerge w:val="restart"/>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r w:rsidRPr="00E75098">
              <w:rPr>
                <w:rFonts w:ascii="Times New Roman" w:eastAsia="Calibri" w:hAnsi="Times New Roman" w:cs="Times New Roman"/>
                <w:bCs/>
                <w:sz w:val="24"/>
                <w:szCs w:val="28"/>
                <w:lang w:eastAsia="ru-RU"/>
              </w:rPr>
              <w:t>Компетенция не проявляется в самостоятельной деятельности</w:t>
            </w:r>
          </w:p>
        </w:tc>
        <w:tc>
          <w:tcPr>
            <w:tcW w:w="497" w:type="pct"/>
            <w:vMerge w:val="restart"/>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r w:rsidRPr="00E75098">
              <w:rPr>
                <w:rFonts w:ascii="Times New Roman" w:eastAsia="Calibri" w:hAnsi="Times New Roman" w:cs="Times New Roman"/>
                <w:bCs/>
                <w:sz w:val="24"/>
                <w:szCs w:val="28"/>
                <w:lang w:eastAsia="ru-RU"/>
              </w:rPr>
              <w:t>Компетенция проявляется частично в самостоятельной деятельности</w:t>
            </w:r>
          </w:p>
        </w:tc>
        <w:tc>
          <w:tcPr>
            <w:tcW w:w="497" w:type="pct"/>
            <w:vMerge w:val="restart"/>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r w:rsidRPr="00E75098">
              <w:rPr>
                <w:rFonts w:ascii="Times New Roman" w:eastAsia="Calibri" w:hAnsi="Times New Roman" w:cs="Times New Roman"/>
                <w:bCs/>
                <w:sz w:val="24"/>
                <w:szCs w:val="28"/>
                <w:lang w:eastAsia="ru-RU"/>
              </w:rPr>
              <w:t>Компетенция в основном проявляется в самостоятельной деятельности</w:t>
            </w:r>
          </w:p>
        </w:tc>
        <w:tc>
          <w:tcPr>
            <w:tcW w:w="497" w:type="pct"/>
            <w:vMerge w:val="restart"/>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r w:rsidRPr="00E75098">
              <w:rPr>
                <w:rFonts w:ascii="Times New Roman" w:eastAsia="Calibri" w:hAnsi="Times New Roman" w:cs="Times New Roman"/>
                <w:bCs/>
                <w:sz w:val="24"/>
                <w:szCs w:val="28"/>
                <w:lang w:eastAsia="ru-RU"/>
              </w:rPr>
              <w:t>Компетенция проявляется полностью в самостоятельной деятельности</w:t>
            </w:r>
          </w:p>
        </w:tc>
      </w:tr>
      <w:tr w:rsidR="00ED74B6" w:rsidRPr="00E75098" w:rsidTr="00ED74B6">
        <w:trPr>
          <w:trHeight w:val="20"/>
        </w:trPr>
        <w:tc>
          <w:tcPr>
            <w:tcW w:w="692" w:type="pct"/>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r w:rsidRPr="00E75098">
              <w:rPr>
                <w:rFonts w:ascii="Times New Roman" w:eastAsia="Calibri" w:hAnsi="Times New Roman" w:cs="Times New Roman"/>
                <w:bCs/>
                <w:sz w:val="24"/>
                <w:szCs w:val="28"/>
                <w:lang w:eastAsia="ru-RU"/>
              </w:rPr>
              <w:t>Планирование и организация деятельности в цифровой среде/ Ориентация на результат</w:t>
            </w:r>
          </w:p>
        </w:tc>
        <w:tc>
          <w:tcPr>
            <w:tcW w:w="2229" w:type="pct"/>
            <w:shd w:val="clear" w:color="auto" w:fill="auto"/>
          </w:tcPr>
          <w:p w:rsidR="00ED74B6" w:rsidRPr="00E75098" w:rsidRDefault="00ED74B6" w:rsidP="006A61C5">
            <w:pPr>
              <w:keepNext/>
              <w:spacing w:after="0" w:line="240" w:lineRule="auto"/>
              <w:ind w:left="-57" w:right="-57"/>
              <w:outlineLvl w:val="2"/>
              <w:rPr>
                <w:rFonts w:ascii="Times New Roman" w:eastAsia="Calibri" w:hAnsi="Times New Roman" w:cs="Times New Roman"/>
                <w:bCs/>
                <w:color w:val="000000"/>
                <w:sz w:val="24"/>
                <w:szCs w:val="28"/>
              </w:rPr>
            </w:pPr>
            <w:r w:rsidRPr="00E75098">
              <w:rPr>
                <w:rFonts w:ascii="Times New Roman" w:eastAsia="Calibri" w:hAnsi="Times New Roman" w:cs="Times New Roman"/>
                <w:bCs/>
                <w:color w:val="000000"/>
                <w:sz w:val="24"/>
                <w:szCs w:val="28"/>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E75098">
              <w:rPr>
                <w:rFonts w:ascii="Times New Roman" w:eastAsia="Calibri" w:hAnsi="Times New Roman" w:cs="Times New Roman"/>
                <w:bCs/>
                <w:iCs/>
                <w:color w:val="000000"/>
                <w:sz w:val="24"/>
                <w:szCs w:val="28"/>
              </w:rPr>
              <w:t xml:space="preserve">, </w:t>
            </w:r>
            <w:r w:rsidRPr="00E75098">
              <w:rPr>
                <w:rFonts w:ascii="Times New Roman" w:eastAsia="Calibri" w:hAnsi="Times New Roman" w:cs="Times New Roman"/>
                <w:bCs/>
                <w:color w:val="000000"/>
                <w:sz w:val="24"/>
                <w:szCs w:val="28"/>
              </w:rPr>
              <w:t xml:space="preserve">предлагает свои варианты решения и осуществляет их. </w:t>
            </w:r>
            <w:r w:rsidRPr="00E75098">
              <w:rPr>
                <w:rFonts w:ascii="Times New Roman" w:eastAsia="Calibri" w:hAnsi="Times New Roman" w:cs="Times New Roman"/>
                <w:bCs/>
                <w:iCs/>
                <w:color w:val="000000"/>
                <w:sz w:val="24"/>
                <w:szCs w:val="28"/>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E75098">
              <w:rPr>
                <w:rFonts w:ascii="Times New Roman" w:eastAsia="Calibri" w:hAnsi="Times New Roman" w:cs="Times New Roman"/>
                <w:bCs/>
                <w:color w:val="000000"/>
                <w:sz w:val="24"/>
                <w:szCs w:val="28"/>
              </w:rPr>
              <w:t>в цифровой среде</w:t>
            </w:r>
            <w:r w:rsidRPr="00E75098">
              <w:rPr>
                <w:rFonts w:ascii="Times New Roman" w:eastAsia="Calibri" w:hAnsi="Times New Roman" w:cs="Times New Roman"/>
                <w:bCs/>
                <w:iCs/>
                <w:color w:val="000000"/>
                <w:sz w:val="24"/>
                <w:szCs w:val="28"/>
              </w:rPr>
              <w:t>. Находит возможности улучшить полученный результат в дальнейшем.</w:t>
            </w:r>
          </w:p>
        </w:tc>
        <w:tc>
          <w:tcPr>
            <w:tcW w:w="588"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r>
      <w:tr w:rsidR="00ED74B6" w:rsidRPr="00E75098" w:rsidTr="00ED74B6">
        <w:trPr>
          <w:trHeight w:val="20"/>
        </w:trPr>
        <w:tc>
          <w:tcPr>
            <w:tcW w:w="692" w:type="pct"/>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r w:rsidRPr="00E75098">
              <w:rPr>
                <w:rFonts w:ascii="Times New Roman" w:eastAsia="Calibri" w:hAnsi="Times New Roman" w:cs="Times New Roman"/>
                <w:bCs/>
                <w:sz w:val="24"/>
                <w:szCs w:val="28"/>
                <w:lang w:eastAsia="ru-RU"/>
              </w:rPr>
              <w:t>Информацио</w:t>
            </w:r>
            <w:r w:rsidRPr="00E75098">
              <w:rPr>
                <w:rFonts w:ascii="Times New Roman" w:eastAsia="Calibri" w:hAnsi="Times New Roman" w:cs="Times New Roman"/>
                <w:bCs/>
                <w:sz w:val="24"/>
                <w:szCs w:val="28"/>
                <w:lang w:eastAsia="ru-RU"/>
              </w:rPr>
              <w:lastRenderedPageBreak/>
              <w:t>нная безопасность</w:t>
            </w:r>
          </w:p>
        </w:tc>
        <w:tc>
          <w:tcPr>
            <w:tcW w:w="2229" w:type="pct"/>
            <w:shd w:val="clear" w:color="auto" w:fill="auto"/>
          </w:tcPr>
          <w:p w:rsidR="00ED74B6" w:rsidRPr="00E75098" w:rsidRDefault="00ED74B6" w:rsidP="006A61C5">
            <w:pPr>
              <w:keepNext/>
              <w:spacing w:after="0" w:line="240" w:lineRule="auto"/>
              <w:ind w:left="-57" w:right="-57"/>
              <w:outlineLvl w:val="2"/>
              <w:rPr>
                <w:rFonts w:ascii="Times New Roman" w:eastAsia="Calibri" w:hAnsi="Times New Roman" w:cs="Times New Roman"/>
                <w:bCs/>
                <w:iCs/>
                <w:color w:val="000000"/>
                <w:sz w:val="24"/>
                <w:szCs w:val="28"/>
              </w:rPr>
            </w:pPr>
            <w:r w:rsidRPr="00E75098">
              <w:rPr>
                <w:rFonts w:ascii="Times New Roman" w:eastAsia="Calibri" w:hAnsi="Times New Roman" w:cs="Times New Roman"/>
                <w:bCs/>
                <w:iCs/>
                <w:color w:val="000000"/>
                <w:sz w:val="24"/>
                <w:szCs w:val="28"/>
              </w:rPr>
              <w:lastRenderedPageBreak/>
              <w:t xml:space="preserve">Понимает технические возможности </w:t>
            </w:r>
            <w:r w:rsidRPr="00E75098">
              <w:rPr>
                <w:rFonts w:ascii="Times New Roman" w:eastAsia="Calibri" w:hAnsi="Times New Roman" w:cs="Times New Roman"/>
                <w:bCs/>
                <w:iCs/>
                <w:color w:val="000000"/>
                <w:sz w:val="24"/>
                <w:szCs w:val="28"/>
              </w:rPr>
              <w:lastRenderedPageBreak/>
              <w:t>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588"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iCs/>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iCs/>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iCs/>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iCs/>
                <w:sz w:val="24"/>
                <w:szCs w:val="28"/>
                <w:lang w:eastAsia="ru-RU"/>
              </w:rPr>
            </w:pPr>
          </w:p>
        </w:tc>
      </w:tr>
      <w:tr w:rsidR="00ED74B6" w:rsidRPr="00E75098" w:rsidTr="00ED74B6">
        <w:trPr>
          <w:trHeight w:val="20"/>
        </w:trPr>
        <w:tc>
          <w:tcPr>
            <w:tcW w:w="692" w:type="pct"/>
            <w:shd w:val="clear" w:color="auto" w:fill="auto"/>
          </w:tcPr>
          <w:p w:rsidR="00ED74B6" w:rsidRPr="00E75098" w:rsidRDefault="00ED74B6" w:rsidP="006A61C5">
            <w:pPr>
              <w:spacing w:after="0" w:line="240" w:lineRule="auto"/>
              <w:ind w:left="-57" w:right="-57"/>
              <w:rPr>
                <w:rFonts w:ascii="Times New Roman" w:eastAsia="Calibri" w:hAnsi="Times New Roman" w:cs="Times New Roman"/>
                <w:bCs/>
                <w:sz w:val="24"/>
                <w:szCs w:val="28"/>
                <w:lang w:eastAsia="ru-RU"/>
              </w:rPr>
            </w:pPr>
            <w:r w:rsidRPr="00E75098">
              <w:rPr>
                <w:rFonts w:ascii="Times New Roman" w:eastAsia="Calibri" w:hAnsi="Times New Roman" w:cs="Times New Roman"/>
                <w:bCs/>
                <w:sz w:val="24"/>
                <w:szCs w:val="28"/>
                <w:lang w:eastAsia="ru-RU"/>
              </w:rPr>
              <w:lastRenderedPageBreak/>
              <w:t>Построение отношений в цифровой среде/ межличностная и деловая коммуникации в информационном пространстве</w:t>
            </w:r>
          </w:p>
        </w:tc>
        <w:tc>
          <w:tcPr>
            <w:tcW w:w="2229" w:type="pct"/>
            <w:shd w:val="clear" w:color="auto" w:fill="auto"/>
          </w:tcPr>
          <w:p w:rsidR="00ED74B6" w:rsidRPr="00E75098" w:rsidRDefault="00ED74B6" w:rsidP="006A61C5">
            <w:pPr>
              <w:keepNext/>
              <w:spacing w:after="0" w:line="240" w:lineRule="auto"/>
              <w:ind w:left="-57" w:right="-57"/>
              <w:outlineLvl w:val="2"/>
              <w:rPr>
                <w:rFonts w:ascii="Times New Roman" w:eastAsia="Calibri" w:hAnsi="Times New Roman" w:cs="Times New Roman"/>
                <w:bCs/>
                <w:sz w:val="24"/>
                <w:szCs w:val="28"/>
              </w:rPr>
            </w:pPr>
            <w:r w:rsidRPr="00E75098">
              <w:rPr>
                <w:rFonts w:ascii="Times New Roman" w:eastAsia="Calibri" w:hAnsi="Times New Roman" w:cs="Times New Roman"/>
                <w:bCs/>
                <w:sz w:val="24"/>
                <w:szCs w:val="28"/>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88"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c>
          <w:tcPr>
            <w:tcW w:w="497" w:type="pct"/>
            <w:vMerge/>
            <w:shd w:val="clear" w:color="auto" w:fill="auto"/>
          </w:tcPr>
          <w:p w:rsidR="00ED74B6" w:rsidRPr="00E75098" w:rsidRDefault="00ED74B6" w:rsidP="006A61C5">
            <w:pPr>
              <w:spacing w:after="0" w:line="240" w:lineRule="auto"/>
              <w:ind w:left="-57" w:right="-57"/>
              <w:rPr>
                <w:rFonts w:ascii="Times New Roman" w:eastAsia="Calibri" w:hAnsi="Times New Roman" w:cs="Times New Roman"/>
                <w:sz w:val="24"/>
                <w:szCs w:val="28"/>
                <w:lang w:eastAsia="ru-RU"/>
              </w:rPr>
            </w:pPr>
          </w:p>
        </w:tc>
      </w:tr>
    </w:tbl>
    <w:p w:rsidR="00ED74B6"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p>
    <w:p w:rsidR="00ED74B6" w:rsidRPr="00E75098"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r w:rsidRPr="00E75098">
        <w:rPr>
          <w:rFonts w:ascii="Times New Roman" w:eastAsia="Times New Roman" w:hAnsi="Times New Roman" w:cs="Times New Roman"/>
          <w:color w:val="000000"/>
          <w:sz w:val="28"/>
          <w:szCs w:val="28"/>
          <w:lang w:eastAsia="ru-RU"/>
        </w:rPr>
        <w:t xml:space="preserve">*Выпускник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ED74B6" w:rsidRPr="00E75098"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r w:rsidRPr="00E75098">
        <w:rPr>
          <w:rFonts w:ascii="Times New Roman" w:eastAsia="Times New Roman" w:hAnsi="Times New Roman" w:cs="Times New Roman"/>
          <w:color w:val="000000"/>
          <w:sz w:val="28"/>
          <w:szCs w:val="28"/>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ED74B6" w:rsidRPr="00E75098"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r w:rsidRPr="00E75098">
        <w:rPr>
          <w:rFonts w:ascii="Times New Roman" w:eastAsia="Times New Roman" w:hAnsi="Times New Roman" w:cs="Times New Roman"/>
          <w:color w:val="000000"/>
          <w:sz w:val="28"/>
          <w:szCs w:val="28"/>
          <w:lang w:eastAsia="ru-RU"/>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ED74B6" w:rsidRDefault="00ED74B6" w:rsidP="00ED74B6">
      <w:pPr>
        <w:spacing w:after="0" w:line="240" w:lineRule="auto"/>
        <w:ind w:firstLine="709"/>
        <w:jc w:val="both"/>
        <w:rPr>
          <w:rFonts w:ascii="Times New Roman" w:eastAsia="Times New Roman" w:hAnsi="Times New Roman" w:cs="Times New Roman"/>
          <w:color w:val="000000"/>
          <w:sz w:val="28"/>
          <w:szCs w:val="28"/>
          <w:lang w:eastAsia="ru-RU"/>
        </w:rPr>
      </w:pPr>
      <w:r w:rsidRPr="00E75098">
        <w:rPr>
          <w:rFonts w:ascii="Times New Roman" w:eastAsia="Times New Roman" w:hAnsi="Times New Roman" w:cs="Times New Roman"/>
          <w:color w:val="000000"/>
          <w:sz w:val="28"/>
          <w:szCs w:val="28"/>
          <w:lang w:eastAsia="ru-RU"/>
        </w:rPr>
        <w:t>****Выпускник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r>
        <w:rPr>
          <w:rFonts w:ascii="Times New Roman" w:eastAsia="Times New Roman" w:hAnsi="Times New Roman" w:cs="Times New Roman"/>
          <w:color w:val="000000"/>
          <w:sz w:val="28"/>
          <w:szCs w:val="28"/>
          <w:lang w:eastAsia="ru-RU"/>
        </w:rPr>
        <w:br w:type="page"/>
      </w:r>
    </w:p>
    <w:p w:rsidR="00ED74B6" w:rsidRPr="0030749C" w:rsidRDefault="00ED74B6" w:rsidP="00ED74B6">
      <w:pPr>
        <w:spacing w:after="0" w:line="240" w:lineRule="auto"/>
        <w:jc w:val="right"/>
        <w:outlineLvl w:val="1"/>
        <w:rPr>
          <w:rFonts w:ascii="Times New Roman" w:eastAsia="Times New Roman" w:hAnsi="Times New Roman" w:cs="Times New Roman"/>
          <w:b/>
          <w:bCs/>
          <w:sz w:val="28"/>
          <w:szCs w:val="28"/>
        </w:rPr>
      </w:pPr>
      <w:r w:rsidRPr="0030749C">
        <w:rPr>
          <w:rFonts w:ascii="Times New Roman" w:eastAsia="Times New Roman" w:hAnsi="Times New Roman" w:cs="Times New Roman"/>
          <w:b/>
          <w:bCs/>
          <w:sz w:val="28"/>
          <w:szCs w:val="28"/>
        </w:rPr>
        <w:lastRenderedPageBreak/>
        <w:t>Приложение 2.1</w:t>
      </w:r>
    </w:p>
    <w:p w:rsidR="00ED74B6" w:rsidRPr="0030749C" w:rsidRDefault="00ED74B6" w:rsidP="00ED74B6">
      <w:pPr>
        <w:spacing w:after="0" w:line="240" w:lineRule="auto"/>
        <w:jc w:val="right"/>
        <w:rPr>
          <w:rFonts w:ascii="Times New Roman" w:eastAsia="Times New Roman" w:hAnsi="Times New Roman" w:cs="Times New Roman"/>
          <w:i/>
          <w:sz w:val="28"/>
          <w:szCs w:val="28"/>
          <w:lang w:eastAsia="ru-RU"/>
        </w:rPr>
      </w:pPr>
      <w:r w:rsidRPr="0030749C">
        <w:rPr>
          <w:rFonts w:ascii="Times New Roman" w:eastAsia="Times New Roman" w:hAnsi="Times New Roman" w:cs="Times New Roman"/>
          <w:sz w:val="28"/>
          <w:szCs w:val="28"/>
          <w:lang w:eastAsia="ru-RU"/>
        </w:rPr>
        <w:t xml:space="preserve">к ПООП-П по </w:t>
      </w:r>
      <w:r w:rsidRPr="0030749C">
        <w:rPr>
          <w:rFonts w:ascii="Times New Roman" w:eastAsia="Times New Roman" w:hAnsi="Times New Roman" w:cs="Times New Roman"/>
          <w:i/>
          <w:sz w:val="28"/>
          <w:szCs w:val="28"/>
          <w:lang w:eastAsia="ru-RU"/>
        </w:rPr>
        <w:t xml:space="preserve">профессии </w:t>
      </w:r>
    </w:p>
    <w:p w:rsidR="00ED74B6" w:rsidRPr="0030749C" w:rsidRDefault="00ED74B6" w:rsidP="00ED74B6">
      <w:pPr>
        <w:spacing w:after="0" w:line="240" w:lineRule="auto"/>
        <w:jc w:val="right"/>
        <w:rPr>
          <w:rFonts w:ascii="Times New Roman" w:eastAsia="Times New Roman" w:hAnsi="Times New Roman" w:cs="Times New Roman"/>
          <w:b/>
          <w:i/>
          <w:sz w:val="28"/>
          <w:szCs w:val="28"/>
          <w:lang w:eastAsia="ru-RU"/>
        </w:rPr>
      </w:pPr>
      <w:r w:rsidRPr="0030749C">
        <w:rPr>
          <w:rFonts w:ascii="Times New Roman" w:eastAsia="Times New Roman" w:hAnsi="Times New Roman" w:cs="Times New Roman"/>
          <w:i/>
          <w:sz w:val="28"/>
          <w:szCs w:val="28"/>
          <w:lang w:eastAsia="ru-RU"/>
        </w:rPr>
        <w:t>29.01.08 Оператор швейного оборудования</w:t>
      </w:r>
      <w:r w:rsidRPr="0030749C">
        <w:rPr>
          <w:rFonts w:ascii="Times New Roman" w:eastAsia="Times New Roman" w:hAnsi="Times New Roman" w:cs="Times New Roman"/>
          <w:b/>
          <w:i/>
          <w:sz w:val="28"/>
          <w:szCs w:val="28"/>
          <w:lang w:eastAsia="ru-RU"/>
        </w:rPr>
        <w:t xml:space="preserve"> </w:t>
      </w: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РАБОЧАЯ ПРОГРАММА ПРОФЕССИОНАЛЬНОГО МОДУЛЯ</w:t>
      </w:r>
    </w:p>
    <w:p w:rsidR="00ED74B6" w:rsidRPr="0030749C" w:rsidRDefault="00ED74B6" w:rsidP="00ED74B6">
      <w:pPr>
        <w:spacing w:after="0" w:line="240" w:lineRule="auto"/>
        <w:jc w:val="center"/>
        <w:rPr>
          <w:rFonts w:ascii="Times New Roman" w:eastAsia="Times New Roman" w:hAnsi="Times New Roman" w:cs="Times New Roman"/>
          <w:b/>
          <w:sz w:val="28"/>
          <w:szCs w:val="28"/>
          <w:u w:val="single"/>
          <w:lang w:eastAsia="ru-RU"/>
        </w:rPr>
      </w:pP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ПМ.03 Выполнение работ на машинах, автоматическом или полуавтоматическом оборудовании по изготовлению изделий из текстильных материалов</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b/>
          <w:iCs/>
          <w:sz w:val="28"/>
          <w:szCs w:val="28"/>
          <w:lang w:eastAsia="ru-RU"/>
        </w:rPr>
      </w:pPr>
      <w:r w:rsidRPr="0030749C">
        <w:rPr>
          <w:rFonts w:ascii="Times New Roman" w:eastAsia="Times New Roman" w:hAnsi="Times New Roman" w:cs="Times New Roman"/>
          <w:b/>
          <w:iCs/>
          <w:sz w:val="28"/>
          <w:szCs w:val="28"/>
          <w:lang w:eastAsia="ru-RU"/>
        </w:rPr>
        <w:t xml:space="preserve">Дополнительный профессиональный блок-1 </w:t>
      </w:r>
    </w:p>
    <w:p w:rsidR="00ED74B6" w:rsidRPr="0030749C" w:rsidRDefault="00ED74B6" w:rsidP="00ED74B6">
      <w:pPr>
        <w:spacing w:after="0" w:line="240" w:lineRule="auto"/>
        <w:jc w:val="center"/>
        <w:rPr>
          <w:rFonts w:ascii="Times New Roman" w:eastAsia="Times New Roman" w:hAnsi="Times New Roman" w:cs="Times New Roman"/>
          <w:iCs/>
          <w:sz w:val="28"/>
          <w:szCs w:val="28"/>
          <w:lang w:eastAsia="ru-RU"/>
        </w:rPr>
      </w:pPr>
      <w:r w:rsidRPr="0030749C">
        <w:rPr>
          <w:rFonts w:ascii="Times New Roman" w:eastAsia="Times New Roman" w:hAnsi="Times New Roman" w:cs="Times New Roman"/>
          <w:iCs/>
          <w:sz w:val="28"/>
          <w:szCs w:val="28"/>
          <w:lang w:eastAsia="ru-RU"/>
        </w:rPr>
        <w:t>(ОП АО  «БТК-групп» в г. Барнауле)</w:t>
      </w: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sz w:val="28"/>
          <w:szCs w:val="28"/>
          <w:lang w:eastAsia="ru-RU"/>
        </w:rPr>
      </w:pP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2022</w:t>
      </w:r>
      <w:r w:rsidRPr="0030749C">
        <w:rPr>
          <w:rFonts w:ascii="Times New Roman" w:eastAsia="Times New Roman" w:hAnsi="Times New Roman" w:cs="Times New Roman"/>
          <w:sz w:val="28"/>
          <w:szCs w:val="28"/>
          <w:lang w:eastAsia="ru-RU"/>
        </w:rPr>
        <w:br w:type="page"/>
      </w:r>
      <w:r w:rsidRPr="0030749C">
        <w:rPr>
          <w:rFonts w:ascii="Times New Roman" w:eastAsia="Times New Roman" w:hAnsi="Times New Roman" w:cs="Times New Roman"/>
          <w:b/>
          <w:sz w:val="28"/>
          <w:szCs w:val="28"/>
          <w:lang w:eastAsia="ru-RU"/>
        </w:rPr>
        <w:lastRenderedPageBreak/>
        <w:t>СОДЕРЖАНИЕ</w:t>
      </w:r>
    </w:p>
    <w:p w:rsidR="00ED74B6" w:rsidRPr="0030749C" w:rsidRDefault="00ED74B6" w:rsidP="00ED74B6">
      <w:pPr>
        <w:tabs>
          <w:tab w:val="left" w:pos="284"/>
        </w:tabs>
        <w:spacing w:after="0" w:line="240" w:lineRule="auto"/>
        <w:jc w:val="center"/>
        <w:rPr>
          <w:rFonts w:ascii="Times New Roman" w:eastAsia="Times New Roman" w:hAnsi="Times New Roman" w:cs="Times New Roman"/>
          <w:b/>
          <w:sz w:val="28"/>
          <w:szCs w:val="28"/>
          <w:lang w:eastAsia="ru-RU"/>
        </w:rPr>
      </w:pPr>
    </w:p>
    <w:tbl>
      <w:tblPr>
        <w:tblW w:w="5000" w:type="pct"/>
        <w:tblLook w:val="01E0"/>
      </w:tblPr>
      <w:tblGrid>
        <w:gridCol w:w="10422"/>
      </w:tblGrid>
      <w:tr w:rsidR="00ED74B6" w:rsidRPr="0030749C" w:rsidTr="006A61C5">
        <w:trPr>
          <w:trHeight w:val="850"/>
        </w:trPr>
        <w:tc>
          <w:tcPr>
            <w:tcW w:w="5000" w:type="pct"/>
          </w:tcPr>
          <w:p w:rsidR="00ED74B6" w:rsidRPr="0030749C" w:rsidRDefault="00ED74B6" w:rsidP="00ED74B6">
            <w:pPr>
              <w:tabs>
                <w:tab w:val="left" w:pos="0"/>
              </w:tabs>
              <w:suppressAutoHyphens/>
              <w:spacing w:after="0" w:line="240" w:lineRule="auto"/>
              <w:ind w:right="-57"/>
              <w:jc w:val="both"/>
              <w:rPr>
                <w:rFonts w:ascii="Times New Roman" w:eastAsia="Calibri" w:hAnsi="Times New Roman" w:cs="Times New Roman"/>
                <w:b/>
                <w:sz w:val="28"/>
                <w:szCs w:val="28"/>
                <w:lang w:eastAsia="ru-RU"/>
              </w:rPr>
            </w:pPr>
            <w:r w:rsidRPr="0030749C">
              <w:rPr>
                <w:rFonts w:ascii="Times New Roman" w:eastAsia="Calibri" w:hAnsi="Times New Roman" w:cs="Times New Roman"/>
                <w:b/>
                <w:sz w:val="28"/>
                <w:szCs w:val="28"/>
                <w:lang w:eastAsia="ru-RU"/>
              </w:rPr>
              <w:t>1. ОБЩАЯ ХАРАКТЕРИСТИКА РАБОЧЕЙ ПРОГРАММЫ ПРОФЕССИОНАЛЬНОГО МОДУЛЯ</w:t>
            </w:r>
          </w:p>
        </w:tc>
      </w:tr>
      <w:tr w:rsidR="00ED74B6" w:rsidRPr="0030749C" w:rsidTr="006A61C5">
        <w:trPr>
          <w:trHeight w:val="850"/>
        </w:trPr>
        <w:tc>
          <w:tcPr>
            <w:tcW w:w="5000" w:type="pct"/>
          </w:tcPr>
          <w:p w:rsidR="00ED74B6" w:rsidRPr="0030749C" w:rsidRDefault="00ED74B6" w:rsidP="00ED74B6">
            <w:pPr>
              <w:tabs>
                <w:tab w:val="left" w:pos="-100"/>
                <w:tab w:val="left" w:pos="0"/>
              </w:tabs>
              <w:suppressAutoHyphens/>
              <w:spacing w:after="0" w:line="240" w:lineRule="auto"/>
              <w:ind w:right="-57"/>
              <w:jc w:val="both"/>
              <w:rPr>
                <w:rFonts w:ascii="Times New Roman" w:eastAsia="Calibri" w:hAnsi="Times New Roman" w:cs="Times New Roman"/>
                <w:b/>
                <w:sz w:val="28"/>
                <w:szCs w:val="28"/>
                <w:lang w:eastAsia="ru-RU"/>
              </w:rPr>
            </w:pPr>
            <w:r w:rsidRPr="0030749C">
              <w:rPr>
                <w:rFonts w:ascii="Times New Roman" w:eastAsia="Calibri" w:hAnsi="Times New Roman" w:cs="Times New Roman"/>
                <w:b/>
                <w:sz w:val="28"/>
                <w:szCs w:val="28"/>
                <w:lang w:eastAsia="ru-RU"/>
              </w:rPr>
              <w:t>2. СТРУКТУРА И СОДЕРЖАНИЕ ПРОФЕССИОНАЛЬНОГО МОДУЛЯ</w:t>
            </w:r>
          </w:p>
        </w:tc>
      </w:tr>
      <w:tr w:rsidR="00ED74B6" w:rsidRPr="0030749C" w:rsidTr="006A61C5">
        <w:trPr>
          <w:trHeight w:val="850"/>
        </w:trPr>
        <w:tc>
          <w:tcPr>
            <w:tcW w:w="5000" w:type="pct"/>
          </w:tcPr>
          <w:p w:rsidR="00ED74B6" w:rsidRPr="0030749C" w:rsidRDefault="00ED74B6" w:rsidP="00ED74B6">
            <w:pPr>
              <w:tabs>
                <w:tab w:val="left" w:pos="0"/>
              </w:tabs>
              <w:suppressAutoHyphens/>
              <w:spacing w:after="0" w:line="240" w:lineRule="auto"/>
              <w:ind w:right="-57"/>
              <w:jc w:val="both"/>
              <w:rPr>
                <w:rFonts w:ascii="Times New Roman" w:eastAsia="Calibri" w:hAnsi="Times New Roman" w:cs="Times New Roman"/>
                <w:b/>
                <w:sz w:val="28"/>
                <w:szCs w:val="28"/>
                <w:lang w:eastAsia="ru-RU"/>
              </w:rPr>
            </w:pPr>
            <w:r w:rsidRPr="0030749C">
              <w:rPr>
                <w:rFonts w:ascii="Times New Roman" w:eastAsia="Calibri" w:hAnsi="Times New Roman" w:cs="Times New Roman"/>
                <w:b/>
                <w:sz w:val="28"/>
                <w:szCs w:val="28"/>
                <w:lang w:eastAsia="ru-RU"/>
              </w:rPr>
              <w:t>3. УСЛОВИЯ РЕАЛИЗАЦИИ ПРОФЕССИОНАЛЬНОГО МОДУЛЯ</w:t>
            </w:r>
          </w:p>
        </w:tc>
      </w:tr>
      <w:tr w:rsidR="00ED74B6" w:rsidRPr="0030749C" w:rsidTr="006A61C5">
        <w:trPr>
          <w:trHeight w:val="850"/>
        </w:trPr>
        <w:tc>
          <w:tcPr>
            <w:tcW w:w="5000" w:type="pct"/>
          </w:tcPr>
          <w:p w:rsidR="00ED74B6" w:rsidRPr="0030749C" w:rsidRDefault="00ED74B6" w:rsidP="00ED74B6">
            <w:pPr>
              <w:tabs>
                <w:tab w:val="left" w:pos="0"/>
              </w:tabs>
              <w:suppressAutoHyphens/>
              <w:spacing w:after="0" w:line="240" w:lineRule="auto"/>
              <w:ind w:right="-57"/>
              <w:jc w:val="both"/>
              <w:rPr>
                <w:rFonts w:ascii="Times New Roman" w:eastAsia="Calibri" w:hAnsi="Times New Roman" w:cs="Times New Roman"/>
                <w:b/>
                <w:sz w:val="28"/>
                <w:szCs w:val="28"/>
                <w:lang w:eastAsia="ru-RU"/>
              </w:rPr>
            </w:pPr>
            <w:r w:rsidRPr="0030749C">
              <w:rPr>
                <w:rFonts w:ascii="Times New Roman" w:eastAsia="Calibri" w:hAnsi="Times New Roman" w:cs="Times New Roman"/>
                <w:b/>
                <w:sz w:val="28"/>
                <w:szCs w:val="28"/>
                <w:lang w:eastAsia="ru-RU"/>
              </w:rPr>
              <w:t>4. КОНТРОЛЬ И ОЦЕНКА РЕЗУЛЬТАТОВ ОСВОЕНИЯ ПРОФЕССИОНАЛЬНОГО МОДУЛЯ</w:t>
            </w:r>
          </w:p>
        </w:tc>
      </w:tr>
    </w:tbl>
    <w:p w:rsidR="00ED74B6" w:rsidRPr="0030749C" w:rsidRDefault="00ED74B6" w:rsidP="00ED74B6">
      <w:pPr>
        <w:tabs>
          <w:tab w:val="left" w:pos="284"/>
        </w:tabs>
        <w:spacing w:line="240" w:lineRule="auto"/>
        <w:rPr>
          <w:rFonts w:ascii="Times New Roman" w:eastAsia="Times New Roman" w:hAnsi="Times New Roman" w:cs="Times New Roman"/>
          <w:b/>
          <w:sz w:val="28"/>
          <w:szCs w:val="28"/>
          <w:lang w:eastAsia="ru-RU"/>
        </w:rPr>
        <w:sectPr w:rsidR="00ED74B6" w:rsidRPr="0030749C" w:rsidSect="00C31A6E">
          <w:footerReference w:type="even" r:id="rId23"/>
          <w:footerReference w:type="default" r:id="rId24"/>
          <w:pgSz w:w="11907" w:h="16840"/>
          <w:pgMar w:top="1134" w:right="567" w:bottom="1134" w:left="1134" w:header="709" w:footer="709" w:gutter="0"/>
          <w:cols w:space="720"/>
          <w:titlePg/>
          <w:docGrid w:linePitch="299"/>
        </w:sectPr>
      </w:pPr>
    </w:p>
    <w:p w:rsidR="00ED74B6" w:rsidRPr="0030749C" w:rsidRDefault="00ED74B6" w:rsidP="00ED74B6">
      <w:pPr>
        <w:tabs>
          <w:tab w:val="left" w:pos="851"/>
        </w:tabs>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lastRenderedPageBreak/>
        <w:t>1. ОБЩАЯ ХАРАКТЕРИСТИКА РАБОЧЕЙ ПРОГРАММЫ</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ПРОФЕССИОНАЛЬНОГО МОДУЛЯ</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ПМ.03 Выполнение работ на машинах, автоматическом или полуавтоматическом оборудовании по изготовлению изделий из текстильных материалов</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p>
    <w:p w:rsidR="00ED74B6" w:rsidRPr="0030749C" w:rsidRDefault="00ED74B6" w:rsidP="00ED74B6">
      <w:pPr>
        <w:suppressAutoHyphens/>
        <w:spacing w:after="0" w:line="240" w:lineRule="auto"/>
        <w:ind w:firstLine="709"/>
        <w:jc w:val="both"/>
        <w:rPr>
          <w:rFonts w:ascii="Times New Roman" w:eastAsia="Times New Roman" w:hAnsi="Times New Roman" w:cs="Times New Roman"/>
          <w:b/>
          <w:spacing w:val="-4"/>
          <w:sz w:val="28"/>
          <w:szCs w:val="28"/>
          <w:lang w:eastAsia="ru-RU"/>
        </w:rPr>
      </w:pPr>
      <w:r w:rsidRPr="0030749C">
        <w:rPr>
          <w:rFonts w:ascii="Times New Roman" w:eastAsia="Times New Roman" w:hAnsi="Times New Roman" w:cs="Times New Roman"/>
          <w:b/>
          <w:spacing w:val="-4"/>
          <w:sz w:val="28"/>
          <w:szCs w:val="28"/>
          <w:lang w:eastAsia="ru-RU"/>
        </w:rPr>
        <w:t>1.1. Цель и планируемые результаты освоения профессионального модуля</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В результате изучения профессионального модуля обучающийся должен освоить основной вид деятельности - выполнение работ на машинах, автоматическом или полуавтоматическом оборудовании по изготовлению изделий из текстильных материалов и соответствующие ему общие компетенции и профессиональные компетенции:</w:t>
      </w:r>
    </w:p>
    <w:p w:rsidR="00ED74B6" w:rsidRDefault="00ED74B6" w:rsidP="00ED74B6">
      <w:pPr>
        <w:tabs>
          <w:tab w:val="left" w:pos="1276"/>
        </w:tabs>
        <w:spacing w:after="0" w:line="240" w:lineRule="auto"/>
        <w:ind w:left="709"/>
        <w:jc w:val="both"/>
        <w:rPr>
          <w:rFonts w:ascii="Times New Roman" w:eastAsia="Times New Roman" w:hAnsi="Times New Roman" w:cs="Times New Roman"/>
          <w:b/>
          <w:sz w:val="28"/>
          <w:szCs w:val="28"/>
          <w:lang w:eastAsia="ru-RU"/>
        </w:rPr>
      </w:pPr>
    </w:p>
    <w:p w:rsidR="00ED74B6" w:rsidRPr="0030749C" w:rsidRDefault="00ED74B6" w:rsidP="00ED74B6">
      <w:pPr>
        <w:tabs>
          <w:tab w:val="left" w:pos="1276"/>
        </w:tabs>
        <w:spacing w:after="0" w:line="240" w:lineRule="auto"/>
        <w:ind w:left="709"/>
        <w:jc w:val="both"/>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1</w:t>
      </w:r>
      <w:r w:rsidRPr="0030749C">
        <w:rPr>
          <w:rFonts w:ascii="Times New Roman" w:eastAsia="Times New Roman" w:hAnsi="Times New Roman" w:cs="Times New Roman"/>
          <w:b/>
          <w:sz w:val="28"/>
          <w:szCs w:val="28"/>
          <w:lang w:eastAsia="ru-RU"/>
        </w:rPr>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9241"/>
      </w:tblGrid>
      <w:tr w:rsidR="00ED74B6" w:rsidRPr="0030749C" w:rsidTr="006A61C5">
        <w:trPr>
          <w:trHeight w:val="454"/>
        </w:trPr>
        <w:tc>
          <w:tcPr>
            <w:tcW w:w="1134" w:type="dxa"/>
            <w:vAlign w:val="center"/>
          </w:tcPr>
          <w:p w:rsidR="00ED74B6" w:rsidRPr="0030749C" w:rsidRDefault="00ED74B6" w:rsidP="006A61C5">
            <w:pPr>
              <w:tabs>
                <w:tab w:val="left" w:pos="801"/>
              </w:tabs>
              <w:spacing w:after="0" w:line="240" w:lineRule="auto"/>
              <w:jc w:val="center"/>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Код</w:t>
            </w:r>
          </w:p>
        </w:tc>
        <w:tc>
          <w:tcPr>
            <w:tcW w:w="9241" w:type="dxa"/>
            <w:vAlign w:val="center"/>
          </w:tcPr>
          <w:p w:rsidR="00ED74B6" w:rsidRPr="0030749C" w:rsidRDefault="00ED74B6" w:rsidP="006A61C5">
            <w:pPr>
              <w:spacing w:after="0" w:line="240" w:lineRule="auto"/>
              <w:jc w:val="center"/>
              <w:rPr>
                <w:rFonts w:ascii="Times New Roman" w:eastAsia="Times New Roman" w:hAnsi="Times New Roman" w:cs="Times New Roman"/>
                <w:iCs/>
                <w:sz w:val="24"/>
                <w:szCs w:val="28"/>
                <w:lang w:eastAsia="ru-RU"/>
              </w:rPr>
            </w:pPr>
            <w:r w:rsidRPr="0030749C">
              <w:rPr>
                <w:rFonts w:ascii="Times New Roman" w:eastAsia="Times New Roman" w:hAnsi="Times New Roman" w:cs="Times New Roman"/>
                <w:iCs/>
                <w:sz w:val="24"/>
                <w:szCs w:val="28"/>
                <w:lang w:eastAsia="ru-RU"/>
              </w:rPr>
              <w:t>Наименование общих компетенций</w:t>
            </w:r>
          </w:p>
        </w:tc>
      </w:tr>
      <w:tr w:rsidR="00ED74B6" w:rsidRPr="0030749C" w:rsidTr="006A61C5">
        <w:trPr>
          <w:trHeight w:val="327"/>
        </w:trPr>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1.</w:t>
            </w:r>
          </w:p>
        </w:tc>
        <w:tc>
          <w:tcPr>
            <w:tcW w:w="9241" w:type="dxa"/>
            <w:vAlign w:val="center"/>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Понимать сущность и социальную значимость своей будущей профессии, проявлять к ней устойчивый интерес</w:t>
            </w:r>
          </w:p>
        </w:tc>
      </w:tr>
      <w:tr w:rsidR="00ED74B6" w:rsidRPr="0030749C" w:rsidTr="006A61C5">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2.</w:t>
            </w:r>
          </w:p>
        </w:tc>
        <w:tc>
          <w:tcPr>
            <w:tcW w:w="9241" w:type="dxa"/>
            <w:vAlign w:val="center"/>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Организовывать собственную деятельность исходя из цели и способов ее достижения, определенных руководителем</w:t>
            </w:r>
          </w:p>
        </w:tc>
      </w:tr>
      <w:tr w:rsidR="00ED74B6" w:rsidRPr="0030749C" w:rsidTr="006A61C5">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3.</w:t>
            </w:r>
          </w:p>
        </w:tc>
        <w:tc>
          <w:tcPr>
            <w:tcW w:w="9241" w:type="dxa"/>
            <w:vAlign w:val="center"/>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ED74B6" w:rsidRPr="0030749C" w:rsidTr="006A61C5">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4.</w:t>
            </w:r>
          </w:p>
        </w:tc>
        <w:tc>
          <w:tcPr>
            <w:tcW w:w="9241" w:type="dxa"/>
            <w:vAlign w:val="center"/>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Осуществлять поиск информации, необходимой для эффективного выполнения профессиональных задач</w:t>
            </w:r>
          </w:p>
        </w:tc>
      </w:tr>
      <w:tr w:rsidR="00ED74B6" w:rsidRPr="0030749C" w:rsidTr="006A61C5">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5.</w:t>
            </w:r>
          </w:p>
        </w:tc>
        <w:tc>
          <w:tcPr>
            <w:tcW w:w="9241" w:type="dxa"/>
            <w:vAlign w:val="center"/>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Использовать информационно-коммуникационные технологии в профессиональной деятельности</w:t>
            </w:r>
          </w:p>
        </w:tc>
      </w:tr>
      <w:tr w:rsidR="00ED74B6" w:rsidRPr="0030749C" w:rsidTr="006A61C5">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6.</w:t>
            </w:r>
          </w:p>
        </w:tc>
        <w:tc>
          <w:tcPr>
            <w:tcW w:w="9241" w:type="dxa"/>
            <w:vAlign w:val="center"/>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Работать в команде, эффективно общаться с коллегами, руководством, клиентами</w:t>
            </w:r>
          </w:p>
        </w:tc>
      </w:tr>
      <w:tr w:rsidR="00ED74B6" w:rsidRPr="0030749C" w:rsidTr="006A61C5">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7.</w:t>
            </w:r>
          </w:p>
        </w:tc>
        <w:tc>
          <w:tcPr>
            <w:tcW w:w="9241" w:type="dxa"/>
            <w:vAlign w:val="center"/>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Исполнять воинскую обязанность, в том числе с применением полученных профессиональных знаний (для юношей)</w:t>
            </w:r>
          </w:p>
        </w:tc>
      </w:tr>
    </w:tbl>
    <w:p w:rsidR="00ED74B6" w:rsidRPr="0030749C" w:rsidRDefault="00ED74B6" w:rsidP="00ED74B6">
      <w:pPr>
        <w:tabs>
          <w:tab w:val="left" w:pos="1276"/>
        </w:tabs>
        <w:spacing w:after="0" w:line="240" w:lineRule="auto"/>
        <w:ind w:firstLine="709"/>
        <w:rPr>
          <w:rFonts w:ascii="Times New Roman" w:eastAsia="Times New Roman" w:hAnsi="Times New Roman" w:cs="Times New Roman"/>
          <w:bCs/>
          <w:iCs/>
          <w:sz w:val="28"/>
          <w:szCs w:val="28"/>
          <w:lang w:eastAsia="ru-RU"/>
        </w:rPr>
      </w:pPr>
    </w:p>
    <w:p w:rsidR="00ED74B6" w:rsidRPr="0030749C" w:rsidRDefault="00ED74B6" w:rsidP="00ED74B6">
      <w:pPr>
        <w:tabs>
          <w:tab w:val="left" w:pos="1276"/>
        </w:tabs>
        <w:spacing w:after="0" w:line="240" w:lineRule="auto"/>
        <w:ind w:left="709"/>
        <w:rPr>
          <w:rFonts w:ascii="Times New Roman" w:eastAsia="Times New Roman" w:hAnsi="Times New Roman" w:cs="Times New Roman"/>
          <w:b/>
          <w:bCs/>
          <w:iCs/>
          <w:sz w:val="28"/>
          <w:szCs w:val="28"/>
          <w:lang w:eastAsia="ru-RU"/>
        </w:rPr>
      </w:pPr>
      <w:r w:rsidRPr="0030749C">
        <w:rPr>
          <w:rFonts w:ascii="Times New Roman" w:eastAsia="Times New Roman" w:hAnsi="Times New Roman" w:cs="Times New Roman"/>
          <w:b/>
          <w:bCs/>
          <w:iCs/>
          <w:sz w:val="28"/>
          <w:szCs w:val="28"/>
          <w:lang w:eastAsia="ru-RU"/>
        </w:rPr>
        <w:t>1.</w:t>
      </w:r>
      <w:r>
        <w:rPr>
          <w:rFonts w:ascii="Times New Roman" w:eastAsia="Times New Roman" w:hAnsi="Times New Roman" w:cs="Times New Roman"/>
          <w:b/>
          <w:bCs/>
          <w:iCs/>
          <w:sz w:val="28"/>
          <w:szCs w:val="28"/>
          <w:lang w:eastAsia="ru-RU"/>
        </w:rPr>
        <w:t>1</w:t>
      </w:r>
      <w:r w:rsidRPr="0030749C">
        <w:rPr>
          <w:rFonts w:ascii="Times New Roman" w:eastAsia="Times New Roman" w:hAnsi="Times New Roman" w:cs="Times New Roman"/>
          <w:b/>
          <w:bCs/>
          <w:iCs/>
          <w:sz w:val="28"/>
          <w:szCs w:val="28"/>
          <w:lang w:eastAsia="ru-RU"/>
        </w:rPr>
        <w:t>.2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9241"/>
      </w:tblGrid>
      <w:tr w:rsidR="00ED74B6" w:rsidRPr="0030749C" w:rsidTr="006A61C5">
        <w:trPr>
          <w:trHeight w:val="454"/>
        </w:trPr>
        <w:tc>
          <w:tcPr>
            <w:tcW w:w="1134" w:type="dxa"/>
            <w:vAlign w:val="center"/>
          </w:tcPr>
          <w:p w:rsidR="00ED74B6" w:rsidRPr="0030749C" w:rsidRDefault="00ED74B6" w:rsidP="006A61C5">
            <w:pPr>
              <w:tabs>
                <w:tab w:val="left" w:pos="801"/>
              </w:tabs>
              <w:spacing w:after="0" w:line="240" w:lineRule="auto"/>
              <w:jc w:val="center"/>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Код</w:t>
            </w:r>
          </w:p>
        </w:tc>
        <w:tc>
          <w:tcPr>
            <w:tcW w:w="9241" w:type="dxa"/>
            <w:vAlign w:val="center"/>
          </w:tcPr>
          <w:p w:rsidR="00ED74B6" w:rsidRPr="0030749C" w:rsidRDefault="00ED74B6" w:rsidP="006A61C5">
            <w:pPr>
              <w:spacing w:after="0" w:line="240" w:lineRule="auto"/>
              <w:jc w:val="center"/>
              <w:rPr>
                <w:rFonts w:ascii="Times New Roman" w:eastAsia="Times New Roman" w:hAnsi="Times New Roman" w:cs="Times New Roman"/>
                <w:iCs/>
                <w:sz w:val="24"/>
                <w:szCs w:val="28"/>
                <w:lang w:eastAsia="ru-RU"/>
              </w:rPr>
            </w:pPr>
            <w:r w:rsidRPr="0030749C">
              <w:rPr>
                <w:rFonts w:ascii="Times New Roman" w:eastAsia="Times New Roman" w:hAnsi="Times New Roman" w:cs="Times New Roman"/>
                <w:iCs/>
                <w:sz w:val="24"/>
                <w:szCs w:val="28"/>
                <w:lang w:eastAsia="ru-RU"/>
              </w:rPr>
              <w:t>Наименование профессиональных компетенций</w:t>
            </w:r>
          </w:p>
        </w:tc>
      </w:tr>
      <w:tr w:rsidR="00ED74B6" w:rsidRPr="0030749C" w:rsidTr="006A61C5">
        <w:trPr>
          <w:trHeight w:val="283"/>
        </w:trPr>
        <w:tc>
          <w:tcPr>
            <w:tcW w:w="1134" w:type="dxa"/>
          </w:tcPr>
          <w:p w:rsidR="00ED74B6" w:rsidRPr="0030749C" w:rsidRDefault="00ED74B6" w:rsidP="006A61C5">
            <w:pPr>
              <w:spacing w:after="0" w:line="240" w:lineRule="auto"/>
              <w:rPr>
                <w:rFonts w:ascii="Times New Roman" w:eastAsia="Times New Roman" w:hAnsi="Times New Roman" w:cs="Times New Roman"/>
                <w:b/>
                <w:sz w:val="24"/>
                <w:szCs w:val="28"/>
                <w:lang w:val="en-US" w:eastAsia="ru-RU"/>
              </w:rPr>
            </w:pPr>
            <w:r w:rsidRPr="0030749C">
              <w:rPr>
                <w:rFonts w:ascii="Times New Roman" w:eastAsia="Times New Roman" w:hAnsi="Times New Roman" w:cs="Times New Roman"/>
                <w:b/>
                <w:sz w:val="24"/>
                <w:szCs w:val="28"/>
                <w:lang w:eastAsia="ru-RU"/>
              </w:rPr>
              <w:t xml:space="preserve">ВД </w:t>
            </w:r>
            <w:r w:rsidRPr="0030749C">
              <w:rPr>
                <w:rFonts w:ascii="Times New Roman" w:eastAsia="Times New Roman" w:hAnsi="Times New Roman" w:cs="Times New Roman"/>
                <w:b/>
                <w:sz w:val="24"/>
                <w:szCs w:val="28"/>
                <w:lang w:val="en-US" w:eastAsia="ru-RU"/>
              </w:rPr>
              <w:t>3</w:t>
            </w:r>
          </w:p>
        </w:tc>
        <w:tc>
          <w:tcPr>
            <w:tcW w:w="9241" w:type="dxa"/>
          </w:tcPr>
          <w:p w:rsidR="00ED74B6" w:rsidRPr="0030749C" w:rsidRDefault="00ED74B6" w:rsidP="006A61C5">
            <w:pPr>
              <w:spacing w:after="0" w:line="240" w:lineRule="auto"/>
              <w:ind w:left="-57" w:right="-57"/>
              <w:rPr>
                <w:rFonts w:ascii="Times New Roman" w:eastAsia="Times New Roman" w:hAnsi="Times New Roman" w:cs="Times New Roman"/>
                <w:iCs/>
                <w:sz w:val="24"/>
                <w:szCs w:val="28"/>
                <w:lang w:eastAsia="ru-RU"/>
              </w:rPr>
            </w:pPr>
            <w:r w:rsidRPr="0030749C">
              <w:rPr>
                <w:rFonts w:ascii="Times New Roman" w:eastAsia="Times New Roman" w:hAnsi="Times New Roman" w:cs="Times New Roman"/>
                <w:sz w:val="24"/>
                <w:szCs w:val="28"/>
                <w:lang w:eastAsia="ru-RU"/>
              </w:rPr>
              <w:t>Выполнение работ на машинах, автоматическом или полуавтоматическом оборудовании по изготовлению изделий из текстильных материалов</w:t>
            </w:r>
          </w:p>
        </w:tc>
      </w:tr>
      <w:tr w:rsidR="00ED74B6" w:rsidRPr="0030749C" w:rsidTr="006A61C5">
        <w:trPr>
          <w:trHeight w:val="283"/>
        </w:trPr>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ПК 2.1.</w:t>
            </w:r>
          </w:p>
        </w:tc>
        <w:tc>
          <w:tcPr>
            <w:tcW w:w="9241"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Выполнять операции вручную или на машинах, автоматическом или полуавтоматическом оборудовании по пошиву деталей, узлов, изделий из текстильных материалов</w:t>
            </w:r>
          </w:p>
        </w:tc>
      </w:tr>
      <w:tr w:rsidR="00ED74B6" w:rsidRPr="0030749C" w:rsidTr="006A61C5">
        <w:trPr>
          <w:trHeight w:val="283"/>
        </w:trPr>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ПК 2.4.</w:t>
            </w:r>
          </w:p>
        </w:tc>
        <w:tc>
          <w:tcPr>
            <w:tcW w:w="9241"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Устранять мелкие неполадки в работе оборудования</w:t>
            </w:r>
          </w:p>
        </w:tc>
      </w:tr>
      <w:tr w:rsidR="00ED74B6" w:rsidRPr="0030749C" w:rsidTr="006A61C5">
        <w:trPr>
          <w:trHeight w:val="283"/>
        </w:trPr>
        <w:tc>
          <w:tcPr>
            <w:tcW w:w="1134" w:type="dxa"/>
            <w:vAlign w:val="center"/>
          </w:tcPr>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ПК 2.5.</w:t>
            </w:r>
          </w:p>
        </w:tc>
        <w:tc>
          <w:tcPr>
            <w:tcW w:w="9241"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Соблюдать правила безопасного труда</w:t>
            </w:r>
          </w:p>
        </w:tc>
      </w:tr>
    </w:tbl>
    <w:p w:rsidR="00ED74B6" w:rsidRPr="0030749C" w:rsidRDefault="00ED74B6" w:rsidP="00ED74B6">
      <w:pPr>
        <w:tabs>
          <w:tab w:val="left" w:pos="1276"/>
        </w:tabs>
        <w:spacing w:after="0" w:line="240" w:lineRule="auto"/>
        <w:ind w:firstLine="709"/>
        <w:jc w:val="both"/>
        <w:rPr>
          <w:rFonts w:ascii="Times New Roman" w:eastAsia="Times New Roman" w:hAnsi="Times New Roman" w:cs="Times New Roman"/>
          <w:b/>
          <w:bCs/>
          <w:sz w:val="28"/>
          <w:szCs w:val="28"/>
          <w:lang w:eastAsia="ru-RU"/>
        </w:rPr>
      </w:pPr>
    </w:p>
    <w:p w:rsidR="00ED74B6" w:rsidRPr="0030749C" w:rsidRDefault="00ED74B6" w:rsidP="00ED74B6">
      <w:pPr>
        <w:tabs>
          <w:tab w:val="left" w:pos="1276"/>
        </w:tabs>
        <w:spacing w:after="0" w:line="240" w:lineRule="auto"/>
        <w:ind w:firstLine="709"/>
        <w:jc w:val="both"/>
        <w:rPr>
          <w:rFonts w:ascii="Times New Roman" w:eastAsia="Times New Roman" w:hAnsi="Times New Roman" w:cs="Times New Roman"/>
          <w:b/>
          <w:bCs/>
          <w:sz w:val="28"/>
          <w:szCs w:val="28"/>
          <w:lang w:eastAsia="ru-RU"/>
        </w:rPr>
      </w:pPr>
      <w:r w:rsidRPr="0030749C">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1</w:t>
      </w:r>
      <w:r w:rsidRPr="0030749C">
        <w:rPr>
          <w:rFonts w:ascii="Times New Roman" w:eastAsia="Times New Roman" w:hAnsi="Times New Roman" w:cs="Times New Roman"/>
          <w:b/>
          <w:bCs/>
          <w:sz w:val="28"/>
          <w:szCs w:val="28"/>
          <w:lang w:eastAsia="ru-RU"/>
        </w:rPr>
        <w:t>.3.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6"/>
        <w:gridCol w:w="8656"/>
      </w:tblGrid>
      <w:tr w:rsidR="00ED74B6" w:rsidRPr="0030749C" w:rsidTr="006A61C5">
        <w:trPr>
          <w:trHeight w:val="227"/>
        </w:trPr>
        <w:tc>
          <w:tcPr>
            <w:tcW w:w="1352" w:type="dxa"/>
          </w:tcPr>
          <w:p w:rsidR="00ED74B6" w:rsidRPr="0030749C" w:rsidRDefault="00ED74B6" w:rsidP="006A61C5">
            <w:pPr>
              <w:spacing w:after="0" w:line="240" w:lineRule="auto"/>
              <w:rPr>
                <w:rFonts w:ascii="Times New Roman" w:eastAsia="Times New Roman" w:hAnsi="Times New Roman" w:cs="Times New Roman"/>
                <w:b/>
                <w:bCs/>
                <w:sz w:val="24"/>
                <w:szCs w:val="28"/>
              </w:rPr>
            </w:pPr>
            <w:r w:rsidRPr="0030749C">
              <w:rPr>
                <w:rFonts w:ascii="Times New Roman" w:eastAsia="Times New Roman" w:hAnsi="Times New Roman" w:cs="Times New Roman"/>
                <w:b/>
                <w:bCs/>
                <w:sz w:val="24"/>
                <w:szCs w:val="28"/>
              </w:rPr>
              <w:t>Иметь</w:t>
            </w:r>
          </w:p>
          <w:p w:rsidR="00ED74B6" w:rsidRPr="0030749C" w:rsidRDefault="00ED74B6" w:rsidP="006A61C5">
            <w:pPr>
              <w:spacing w:after="0" w:line="240" w:lineRule="auto"/>
              <w:rPr>
                <w:rFonts w:ascii="Times New Roman" w:eastAsia="Times New Roman" w:hAnsi="Times New Roman" w:cs="Times New Roman"/>
                <w:b/>
                <w:bCs/>
                <w:sz w:val="24"/>
                <w:szCs w:val="28"/>
              </w:rPr>
            </w:pPr>
            <w:r w:rsidRPr="0030749C">
              <w:rPr>
                <w:rFonts w:ascii="Times New Roman" w:eastAsia="Times New Roman" w:hAnsi="Times New Roman" w:cs="Times New Roman"/>
                <w:b/>
                <w:bCs/>
                <w:sz w:val="24"/>
                <w:szCs w:val="28"/>
              </w:rPr>
              <w:t>практический</w:t>
            </w:r>
          </w:p>
          <w:p w:rsidR="00ED74B6" w:rsidRPr="0030749C" w:rsidRDefault="00ED74B6" w:rsidP="006A61C5">
            <w:pPr>
              <w:spacing w:after="0" w:line="240" w:lineRule="auto"/>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bCs/>
                <w:sz w:val="24"/>
                <w:szCs w:val="28"/>
              </w:rPr>
              <w:t>опыт</w:t>
            </w:r>
          </w:p>
        </w:tc>
        <w:tc>
          <w:tcPr>
            <w:tcW w:w="9014" w:type="dxa"/>
            <w:vAlign w:val="center"/>
          </w:tcPr>
          <w:p w:rsidR="00ED74B6" w:rsidRPr="0030749C" w:rsidRDefault="00ED74B6" w:rsidP="006A61C5">
            <w:pPr>
              <w:spacing w:after="0" w:line="240" w:lineRule="auto"/>
              <w:ind w:left="-57" w:right="-57"/>
              <w:rPr>
                <w:rFonts w:ascii="Times New Roman" w:eastAsia="Times New Roman" w:hAnsi="Times New Roman" w:cs="Times New Roman"/>
                <w:bCs/>
                <w:sz w:val="24"/>
                <w:szCs w:val="28"/>
                <w:lang w:eastAsia="ru-RU"/>
              </w:rPr>
            </w:pPr>
            <w:r w:rsidRPr="0030749C">
              <w:rPr>
                <w:rFonts w:ascii="Times New Roman" w:eastAsia="Calibri" w:hAnsi="Times New Roman" w:cs="Times New Roman"/>
                <w:iCs/>
                <w:sz w:val="24"/>
                <w:szCs w:val="28"/>
              </w:rPr>
              <w:t xml:space="preserve">ПО 2.1.01 </w:t>
            </w:r>
            <w:r w:rsidRPr="0030749C">
              <w:rPr>
                <w:rFonts w:ascii="Times New Roman" w:eastAsia="Times New Roman" w:hAnsi="Times New Roman" w:cs="Times New Roman"/>
                <w:bCs/>
                <w:sz w:val="24"/>
                <w:szCs w:val="28"/>
                <w:lang w:eastAsia="ru-RU"/>
              </w:rPr>
              <w:t>выполнения операций вручную или на машинах, автоматическом или полуавтоматическом оборудовании по пошиву деталей, узлов, изделий из текстильных материалов;</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Calibri" w:hAnsi="Times New Roman" w:cs="Times New Roman"/>
                <w:iCs/>
                <w:sz w:val="24"/>
                <w:szCs w:val="28"/>
              </w:rPr>
              <w:lastRenderedPageBreak/>
              <w:t xml:space="preserve">ПО 2.4.01 </w:t>
            </w:r>
            <w:r w:rsidRPr="0030749C">
              <w:rPr>
                <w:rFonts w:ascii="Times New Roman" w:eastAsia="Calibri" w:hAnsi="Times New Roman" w:cs="Times New Roman"/>
                <w:sz w:val="24"/>
                <w:szCs w:val="28"/>
                <w:lang w:eastAsia="ru-RU"/>
              </w:rPr>
              <w:t xml:space="preserve">Выполнять профессиональные манипуляции по </w:t>
            </w:r>
            <w:r w:rsidRPr="0030749C">
              <w:rPr>
                <w:rFonts w:ascii="Times New Roman" w:eastAsia="Times New Roman" w:hAnsi="Times New Roman" w:cs="Times New Roman"/>
                <w:sz w:val="24"/>
                <w:szCs w:val="28"/>
                <w:lang w:eastAsia="ru-RU"/>
              </w:rPr>
              <w:t>устранению мелкие неполадки в работе оборудования;</w:t>
            </w:r>
          </w:p>
          <w:p w:rsidR="00ED74B6" w:rsidRPr="0030749C" w:rsidRDefault="00ED74B6" w:rsidP="006A61C5">
            <w:pPr>
              <w:spacing w:after="0" w:line="240" w:lineRule="auto"/>
              <w:ind w:left="-57" w:right="-57"/>
              <w:rPr>
                <w:rFonts w:ascii="Times New Roman" w:eastAsia="Times New Roman" w:hAnsi="Times New Roman" w:cs="Times New Roman"/>
                <w:bCs/>
                <w:sz w:val="24"/>
                <w:szCs w:val="28"/>
                <w:lang w:eastAsia="ru-RU"/>
              </w:rPr>
            </w:pPr>
            <w:r w:rsidRPr="0030749C">
              <w:rPr>
                <w:rFonts w:ascii="Times New Roman" w:eastAsia="Calibri" w:hAnsi="Times New Roman" w:cs="Times New Roman"/>
                <w:sz w:val="24"/>
                <w:szCs w:val="28"/>
                <w:lang w:eastAsia="ru-RU"/>
              </w:rPr>
              <w:t>ПО 2.5.01 Выполнять профессиональные задачи на рабочем месте, соблюдая правила безопасного труда;</w:t>
            </w:r>
          </w:p>
        </w:tc>
      </w:tr>
      <w:tr w:rsidR="00ED74B6" w:rsidRPr="0030749C" w:rsidTr="006A61C5">
        <w:trPr>
          <w:trHeight w:val="227"/>
        </w:trPr>
        <w:tc>
          <w:tcPr>
            <w:tcW w:w="1352" w:type="dxa"/>
            <w:vMerge w:val="restart"/>
          </w:tcPr>
          <w:p w:rsidR="00ED74B6" w:rsidRPr="0030749C" w:rsidRDefault="00ED74B6" w:rsidP="006A61C5">
            <w:pPr>
              <w:spacing w:after="0" w:line="240" w:lineRule="auto"/>
              <w:rPr>
                <w:rFonts w:ascii="Times New Roman" w:eastAsia="Times New Roman" w:hAnsi="Times New Roman" w:cs="Times New Roman"/>
                <w:b/>
                <w:bCs/>
                <w:sz w:val="24"/>
                <w:szCs w:val="28"/>
              </w:rPr>
            </w:pPr>
            <w:r w:rsidRPr="0030749C">
              <w:rPr>
                <w:rFonts w:ascii="Times New Roman" w:eastAsia="Times New Roman" w:hAnsi="Times New Roman" w:cs="Times New Roman"/>
                <w:b/>
                <w:bCs/>
                <w:sz w:val="24"/>
                <w:szCs w:val="28"/>
              </w:rPr>
              <w:lastRenderedPageBreak/>
              <w:t>Уметь</w:t>
            </w:r>
          </w:p>
        </w:tc>
        <w:tc>
          <w:tcPr>
            <w:tcW w:w="9014" w:type="dxa"/>
            <w:vAlign w:val="center"/>
          </w:tcPr>
          <w:p w:rsidR="00ED74B6" w:rsidRPr="0030749C" w:rsidRDefault="00ED74B6" w:rsidP="006A61C5">
            <w:pPr>
              <w:tabs>
                <w:tab w:val="left" w:pos="174"/>
              </w:tabs>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Calibri" w:hAnsi="Times New Roman" w:cs="Times New Roman"/>
                <w:iCs/>
                <w:sz w:val="24"/>
                <w:szCs w:val="28"/>
              </w:rPr>
              <w:t xml:space="preserve">У 2.1.04 </w:t>
            </w:r>
            <w:r w:rsidRPr="0030749C">
              <w:rPr>
                <w:rFonts w:ascii="Times New Roman" w:eastAsia="Times New Roman" w:hAnsi="Times New Roman" w:cs="Times New Roman"/>
                <w:bCs/>
                <w:sz w:val="24"/>
                <w:szCs w:val="28"/>
                <w:lang w:eastAsia="ru-RU"/>
              </w:rPr>
              <w:t>обрабатывать детали, узлы, изделия из текстильных материалов</w:t>
            </w:r>
          </w:p>
        </w:tc>
      </w:tr>
      <w:tr w:rsidR="00ED74B6" w:rsidRPr="0030749C" w:rsidTr="006A61C5">
        <w:trPr>
          <w:trHeight w:val="227"/>
        </w:trPr>
        <w:tc>
          <w:tcPr>
            <w:tcW w:w="1352" w:type="dxa"/>
            <w:vMerge/>
          </w:tcPr>
          <w:p w:rsidR="00ED74B6" w:rsidRPr="0030749C"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30749C" w:rsidRDefault="00ED74B6" w:rsidP="006A61C5">
            <w:pPr>
              <w:tabs>
                <w:tab w:val="left" w:pos="174"/>
              </w:tabs>
              <w:spacing w:after="0" w:line="240" w:lineRule="auto"/>
              <w:ind w:left="-57" w:right="-57"/>
              <w:rPr>
                <w:rFonts w:ascii="Times New Roman" w:eastAsia="Calibri" w:hAnsi="Times New Roman" w:cs="Times New Roman"/>
                <w:iCs/>
                <w:spacing w:val="-2"/>
                <w:sz w:val="24"/>
                <w:szCs w:val="28"/>
              </w:rPr>
            </w:pPr>
            <w:r w:rsidRPr="0030749C">
              <w:rPr>
                <w:rFonts w:ascii="Times New Roman" w:eastAsia="Calibri" w:hAnsi="Times New Roman" w:cs="Times New Roman"/>
                <w:iCs/>
                <w:spacing w:val="-2"/>
                <w:sz w:val="24"/>
                <w:szCs w:val="28"/>
              </w:rPr>
              <w:t xml:space="preserve">У 2.4.04 </w:t>
            </w:r>
            <w:r w:rsidRPr="0030749C">
              <w:rPr>
                <w:rFonts w:ascii="Times New Roman" w:eastAsia="Times New Roman" w:hAnsi="Times New Roman" w:cs="Times New Roman"/>
                <w:bCs/>
                <w:sz w:val="24"/>
                <w:szCs w:val="28"/>
                <w:lang w:eastAsia="ru-RU"/>
              </w:rPr>
              <w:t>устранять мелкие неполадки в работе оборудования</w:t>
            </w:r>
          </w:p>
        </w:tc>
      </w:tr>
      <w:tr w:rsidR="00ED74B6" w:rsidRPr="0030749C" w:rsidTr="006A61C5">
        <w:trPr>
          <w:trHeight w:val="227"/>
        </w:trPr>
        <w:tc>
          <w:tcPr>
            <w:tcW w:w="1352" w:type="dxa"/>
            <w:vMerge/>
          </w:tcPr>
          <w:p w:rsidR="00ED74B6" w:rsidRPr="0030749C"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30749C" w:rsidRDefault="00ED74B6" w:rsidP="006A61C5">
            <w:pPr>
              <w:tabs>
                <w:tab w:val="left" w:pos="174"/>
              </w:tabs>
              <w:spacing w:after="0" w:line="240" w:lineRule="auto"/>
              <w:ind w:left="-57" w:right="-57"/>
              <w:rPr>
                <w:rFonts w:ascii="Times New Roman" w:eastAsia="Calibri" w:hAnsi="Times New Roman" w:cs="Times New Roman"/>
                <w:iCs/>
                <w:sz w:val="24"/>
                <w:szCs w:val="28"/>
              </w:rPr>
            </w:pPr>
            <w:r w:rsidRPr="0030749C">
              <w:rPr>
                <w:rFonts w:ascii="Times New Roman" w:eastAsia="Calibri" w:hAnsi="Times New Roman" w:cs="Times New Roman"/>
                <w:iCs/>
                <w:sz w:val="24"/>
                <w:szCs w:val="28"/>
              </w:rPr>
              <w:t xml:space="preserve">У 2.5.04 </w:t>
            </w:r>
            <w:r w:rsidRPr="0030749C">
              <w:rPr>
                <w:rFonts w:ascii="Times New Roman" w:eastAsia="Times New Roman" w:hAnsi="Times New Roman" w:cs="Times New Roman"/>
                <w:bCs/>
                <w:sz w:val="24"/>
                <w:szCs w:val="28"/>
                <w:lang w:eastAsia="ru-RU"/>
              </w:rPr>
              <w:t>выполнять наладку обслуживаемого оборудования для конкретных операций и материалов</w:t>
            </w:r>
          </w:p>
        </w:tc>
      </w:tr>
      <w:tr w:rsidR="00ED74B6" w:rsidRPr="0030749C" w:rsidTr="006A61C5">
        <w:trPr>
          <w:trHeight w:val="283"/>
        </w:trPr>
        <w:tc>
          <w:tcPr>
            <w:tcW w:w="1352" w:type="dxa"/>
            <w:vMerge w:val="restart"/>
          </w:tcPr>
          <w:p w:rsidR="00ED74B6" w:rsidRPr="0030749C" w:rsidRDefault="00ED74B6" w:rsidP="006A61C5">
            <w:pPr>
              <w:spacing w:after="0" w:line="240" w:lineRule="auto"/>
              <w:rPr>
                <w:rFonts w:ascii="Times New Roman" w:eastAsia="Times New Roman" w:hAnsi="Times New Roman" w:cs="Times New Roman"/>
                <w:b/>
                <w:bCs/>
                <w:sz w:val="24"/>
                <w:szCs w:val="28"/>
              </w:rPr>
            </w:pPr>
            <w:r w:rsidRPr="0030749C">
              <w:rPr>
                <w:rFonts w:ascii="Times New Roman" w:eastAsia="Times New Roman" w:hAnsi="Times New Roman" w:cs="Times New Roman"/>
                <w:b/>
                <w:bCs/>
                <w:sz w:val="24"/>
                <w:szCs w:val="28"/>
              </w:rPr>
              <w:t>Знать</w:t>
            </w:r>
          </w:p>
        </w:tc>
        <w:tc>
          <w:tcPr>
            <w:tcW w:w="9014" w:type="dxa"/>
            <w:vAlign w:val="center"/>
          </w:tcPr>
          <w:p w:rsidR="00ED74B6" w:rsidRPr="0030749C" w:rsidRDefault="00ED74B6" w:rsidP="006A61C5">
            <w:pPr>
              <w:tabs>
                <w:tab w:val="left" w:pos="174"/>
              </w:tabs>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Calibri" w:hAnsi="Times New Roman" w:cs="Times New Roman"/>
                <w:iCs/>
                <w:sz w:val="24"/>
                <w:szCs w:val="28"/>
              </w:rPr>
              <w:t xml:space="preserve">З 2.1.06 </w:t>
            </w:r>
            <w:r w:rsidRPr="0030749C">
              <w:rPr>
                <w:rFonts w:ascii="Times New Roman" w:eastAsia="Times New Roman" w:hAnsi="Times New Roman" w:cs="Times New Roman"/>
                <w:bCs/>
                <w:sz w:val="24"/>
                <w:szCs w:val="28"/>
                <w:lang w:eastAsia="ru-RU"/>
              </w:rPr>
              <w:t>ассортимент швейных изделий и технологические параметры обработки их деталей</w:t>
            </w:r>
          </w:p>
        </w:tc>
      </w:tr>
      <w:tr w:rsidR="00ED74B6" w:rsidRPr="0030749C" w:rsidTr="006A61C5">
        <w:trPr>
          <w:trHeight w:val="283"/>
        </w:trPr>
        <w:tc>
          <w:tcPr>
            <w:tcW w:w="1352" w:type="dxa"/>
            <w:vMerge/>
          </w:tcPr>
          <w:p w:rsidR="00ED74B6" w:rsidRPr="0030749C"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30749C" w:rsidRDefault="00ED74B6" w:rsidP="006A61C5">
            <w:pPr>
              <w:tabs>
                <w:tab w:val="left" w:pos="174"/>
              </w:tabs>
              <w:spacing w:after="0" w:line="240" w:lineRule="auto"/>
              <w:ind w:left="-57" w:right="-57"/>
              <w:rPr>
                <w:rFonts w:ascii="Times New Roman" w:eastAsia="Calibri" w:hAnsi="Times New Roman" w:cs="Times New Roman"/>
                <w:iCs/>
                <w:sz w:val="24"/>
                <w:szCs w:val="28"/>
              </w:rPr>
            </w:pPr>
            <w:r w:rsidRPr="0030749C">
              <w:rPr>
                <w:rFonts w:ascii="Times New Roman" w:eastAsia="Calibri" w:hAnsi="Times New Roman" w:cs="Times New Roman"/>
                <w:iCs/>
                <w:sz w:val="24"/>
                <w:szCs w:val="28"/>
              </w:rPr>
              <w:t xml:space="preserve">З 2.4.06 </w:t>
            </w:r>
            <w:r w:rsidRPr="0030749C">
              <w:rPr>
                <w:rFonts w:ascii="Times New Roman" w:eastAsia="Times New Roman" w:hAnsi="Times New Roman" w:cs="Times New Roman"/>
                <w:bCs/>
                <w:sz w:val="24"/>
                <w:szCs w:val="28"/>
                <w:lang w:eastAsia="ru-RU"/>
              </w:rPr>
              <w:t>способы устранения мелких неполадок обслуживаемых машин</w:t>
            </w:r>
          </w:p>
        </w:tc>
      </w:tr>
      <w:tr w:rsidR="00ED74B6" w:rsidRPr="0030749C" w:rsidTr="006A61C5">
        <w:trPr>
          <w:trHeight w:val="283"/>
        </w:trPr>
        <w:tc>
          <w:tcPr>
            <w:tcW w:w="1352" w:type="dxa"/>
            <w:vMerge/>
          </w:tcPr>
          <w:p w:rsidR="00ED74B6" w:rsidRPr="0030749C" w:rsidRDefault="00ED74B6" w:rsidP="006A61C5">
            <w:pPr>
              <w:spacing w:after="0" w:line="240" w:lineRule="auto"/>
              <w:rPr>
                <w:rFonts w:ascii="Times New Roman" w:eastAsia="Times New Roman" w:hAnsi="Times New Roman" w:cs="Times New Roman"/>
                <w:b/>
                <w:bCs/>
                <w:sz w:val="24"/>
                <w:szCs w:val="28"/>
              </w:rPr>
            </w:pPr>
          </w:p>
        </w:tc>
        <w:tc>
          <w:tcPr>
            <w:tcW w:w="9014" w:type="dxa"/>
            <w:vAlign w:val="center"/>
          </w:tcPr>
          <w:p w:rsidR="00ED74B6" w:rsidRPr="0030749C" w:rsidRDefault="00ED74B6" w:rsidP="006A61C5">
            <w:pPr>
              <w:tabs>
                <w:tab w:val="left" w:pos="174"/>
              </w:tabs>
              <w:spacing w:after="0" w:line="240" w:lineRule="auto"/>
              <w:ind w:left="-57" w:right="-113"/>
              <w:rPr>
                <w:rFonts w:ascii="Times New Roman" w:eastAsia="Calibri" w:hAnsi="Times New Roman" w:cs="Times New Roman"/>
                <w:iCs/>
                <w:spacing w:val="-4"/>
                <w:sz w:val="24"/>
                <w:szCs w:val="28"/>
              </w:rPr>
            </w:pPr>
            <w:r w:rsidRPr="0030749C">
              <w:rPr>
                <w:rFonts w:ascii="Times New Roman" w:eastAsia="Calibri" w:hAnsi="Times New Roman" w:cs="Times New Roman"/>
                <w:iCs/>
                <w:spacing w:val="-4"/>
                <w:sz w:val="24"/>
                <w:szCs w:val="28"/>
              </w:rPr>
              <w:t xml:space="preserve">З 2.5.07 </w:t>
            </w:r>
            <w:r w:rsidRPr="0030749C">
              <w:rPr>
                <w:rFonts w:ascii="Times New Roman" w:eastAsia="Times New Roman" w:hAnsi="Times New Roman" w:cs="Times New Roman"/>
                <w:bCs/>
                <w:sz w:val="24"/>
                <w:szCs w:val="28"/>
                <w:lang w:eastAsia="ru-RU"/>
              </w:rPr>
              <w:t>назначение и принцип работы обслуживаемого оборудования, правила его наладки</w:t>
            </w:r>
          </w:p>
        </w:tc>
      </w:tr>
    </w:tbl>
    <w:p w:rsidR="00ED74B6" w:rsidRPr="0030749C" w:rsidRDefault="00ED74B6" w:rsidP="00ED74B6">
      <w:pPr>
        <w:spacing w:after="0" w:line="240" w:lineRule="auto"/>
        <w:ind w:firstLine="709"/>
        <w:jc w:val="both"/>
        <w:rPr>
          <w:rFonts w:ascii="Times New Roman" w:eastAsia="Times New Roman" w:hAnsi="Times New Roman" w:cs="Times New Roman"/>
          <w:bCs/>
          <w:sz w:val="28"/>
          <w:szCs w:val="28"/>
          <w:lang w:eastAsia="ru-RU"/>
        </w:rPr>
      </w:pPr>
    </w:p>
    <w:p w:rsidR="00ED74B6" w:rsidRPr="0030749C" w:rsidRDefault="00ED74B6" w:rsidP="00ED74B6">
      <w:pPr>
        <w:spacing w:after="0" w:line="240" w:lineRule="auto"/>
        <w:ind w:firstLine="709"/>
        <w:jc w:val="both"/>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1.2. Количество часов, отводимое на освоение профессионального модуля</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Всего часов – 810</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в том числе в форме практической подготовки – 742 часа</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Из них на освоение МДК – 90 часов</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в том числе самостоятельная работа – 30 часов</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практики, в том числе</w:t>
      </w:r>
    </w:p>
    <w:p w:rsidR="00ED74B6" w:rsidRPr="0030749C" w:rsidRDefault="00ED74B6" w:rsidP="00ED74B6">
      <w:pPr>
        <w:spacing w:after="0" w:line="240" w:lineRule="auto"/>
        <w:ind w:left="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производственная – 720 часов</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iCs/>
          <w:sz w:val="28"/>
          <w:szCs w:val="28"/>
          <w:lang w:eastAsia="ru-RU"/>
        </w:rPr>
        <w:t>Промежуточная аттестация</w:t>
      </w:r>
      <w:r w:rsidRPr="0030749C">
        <w:rPr>
          <w:rFonts w:ascii="Times New Roman" w:eastAsia="Times New Roman" w:hAnsi="Times New Roman" w:cs="Times New Roman"/>
          <w:sz w:val="28"/>
          <w:szCs w:val="28"/>
          <w:lang w:eastAsia="ru-RU"/>
        </w:rPr>
        <w:t xml:space="preserve"> в форме экзамена (5 семестр), квалификационного экзамена (6 семестр)</w:t>
      </w:r>
      <w:r w:rsidRPr="0030749C">
        <w:rPr>
          <w:rFonts w:ascii="Times New Roman" w:eastAsia="Times New Roman" w:hAnsi="Times New Roman" w:cs="Times New Roman"/>
          <w:bCs/>
          <w:sz w:val="28"/>
          <w:szCs w:val="28"/>
          <w:lang w:eastAsia="ru-RU"/>
        </w:rPr>
        <w:t>.</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sectPr w:rsidR="00ED74B6" w:rsidRPr="0030749C" w:rsidSect="00C31A6E">
          <w:pgSz w:w="11907" w:h="16840"/>
          <w:pgMar w:top="1134" w:right="567" w:bottom="1134" w:left="1134" w:header="709" w:footer="709" w:gutter="0"/>
          <w:cols w:space="720"/>
        </w:sectPr>
      </w:pPr>
    </w:p>
    <w:p w:rsidR="00ED74B6" w:rsidRPr="00ED74B6" w:rsidRDefault="00ED74B6" w:rsidP="00ED74B6">
      <w:pPr>
        <w:pStyle w:val="ac"/>
        <w:numPr>
          <w:ilvl w:val="0"/>
          <w:numId w:val="47"/>
        </w:numPr>
        <w:tabs>
          <w:tab w:val="left" w:pos="284"/>
        </w:tabs>
        <w:spacing w:after="0"/>
        <w:jc w:val="center"/>
        <w:rPr>
          <w:b/>
          <w:caps/>
          <w:sz w:val="28"/>
          <w:szCs w:val="28"/>
          <w:lang w:eastAsia="ru-RU"/>
        </w:rPr>
      </w:pPr>
      <w:r w:rsidRPr="00ED74B6">
        <w:rPr>
          <w:b/>
          <w:caps/>
          <w:sz w:val="28"/>
          <w:szCs w:val="28"/>
          <w:lang w:eastAsia="ru-RU"/>
        </w:rPr>
        <w:lastRenderedPageBreak/>
        <w:t>Структура и содержание профессионального модуля</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ПМ.03 Выполнение работ на машинах, автоматическом или полуавтоматическом оборудовании по изготовлению изделий из текстильных материалов</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p>
    <w:p w:rsidR="00ED74B6" w:rsidRPr="0030749C" w:rsidRDefault="00ED74B6" w:rsidP="00ED74B6">
      <w:pPr>
        <w:spacing w:after="0" w:line="240" w:lineRule="auto"/>
        <w:ind w:firstLine="709"/>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2.1. Структура профессионального модуля</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7"/>
        <w:gridCol w:w="3515"/>
        <w:gridCol w:w="710"/>
        <w:gridCol w:w="1132"/>
        <w:gridCol w:w="710"/>
        <w:gridCol w:w="1719"/>
        <w:gridCol w:w="1276"/>
        <w:gridCol w:w="1132"/>
        <w:gridCol w:w="1279"/>
        <w:gridCol w:w="18"/>
        <w:gridCol w:w="1147"/>
        <w:gridCol w:w="1132"/>
      </w:tblGrid>
      <w:tr w:rsidR="00ED74B6" w:rsidRPr="0030749C" w:rsidTr="006A61C5">
        <w:trPr>
          <w:trHeight w:val="283"/>
        </w:trPr>
        <w:tc>
          <w:tcPr>
            <w:tcW w:w="499" w:type="pct"/>
            <w:vMerge w:val="restart"/>
            <w:tcBorders>
              <w:bottom w:val="single" w:sz="4" w:space="0" w:color="auto"/>
            </w:tcBorders>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Коды </w:t>
            </w:r>
            <w:proofErr w:type="spellStart"/>
            <w:r w:rsidRPr="0030749C">
              <w:rPr>
                <w:rFonts w:ascii="Times New Roman" w:eastAsia="Times New Roman" w:hAnsi="Times New Roman" w:cs="Times New Roman"/>
                <w:sz w:val="24"/>
                <w:szCs w:val="24"/>
                <w:lang w:eastAsia="ru-RU"/>
              </w:rPr>
              <w:t>профессио</w:t>
            </w:r>
            <w:proofErr w:type="spellEnd"/>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roofErr w:type="spellStart"/>
            <w:r w:rsidRPr="0030749C">
              <w:rPr>
                <w:rFonts w:ascii="Times New Roman" w:eastAsia="Times New Roman" w:hAnsi="Times New Roman" w:cs="Times New Roman"/>
                <w:sz w:val="24"/>
                <w:szCs w:val="24"/>
                <w:lang w:eastAsia="ru-RU"/>
              </w:rPr>
              <w:t>нальных</w:t>
            </w:r>
            <w:proofErr w:type="spellEnd"/>
            <w:r w:rsidRPr="0030749C">
              <w:rPr>
                <w:rFonts w:ascii="Times New Roman" w:eastAsia="Times New Roman" w:hAnsi="Times New Roman" w:cs="Times New Roman"/>
                <w:sz w:val="24"/>
                <w:szCs w:val="24"/>
                <w:lang w:eastAsia="ru-RU"/>
              </w:rPr>
              <w:t xml:space="preserve"> общих компетенций</w:t>
            </w:r>
          </w:p>
        </w:tc>
        <w:tc>
          <w:tcPr>
            <w:tcW w:w="1149" w:type="pct"/>
            <w:vMerge w:val="restart"/>
            <w:tcBorders>
              <w:bottom w:val="single" w:sz="4" w:space="0" w:color="auto"/>
            </w:tcBorders>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Наименования разделов профессионального модуля</w:t>
            </w:r>
          </w:p>
        </w:tc>
        <w:tc>
          <w:tcPr>
            <w:tcW w:w="232" w:type="pct"/>
            <w:vMerge w:val="restart"/>
            <w:tcBorders>
              <w:bottom w:val="single" w:sz="4" w:space="0" w:color="auto"/>
            </w:tcBorders>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iCs/>
                <w:sz w:val="24"/>
                <w:szCs w:val="24"/>
                <w:lang w:eastAsia="ru-RU"/>
              </w:rPr>
            </w:pPr>
            <w:r w:rsidRPr="0030749C">
              <w:rPr>
                <w:rFonts w:ascii="Times New Roman" w:eastAsia="Times New Roman" w:hAnsi="Times New Roman" w:cs="Times New Roman"/>
                <w:iCs/>
                <w:sz w:val="24"/>
                <w:szCs w:val="24"/>
                <w:lang w:eastAsia="ru-RU"/>
              </w:rPr>
              <w:t>Всего,</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iCs/>
                <w:sz w:val="24"/>
                <w:szCs w:val="24"/>
                <w:lang w:eastAsia="ru-RU"/>
              </w:rPr>
              <w:t>час.</w:t>
            </w:r>
          </w:p>
        </w:tc>
        <w:tc>
          <w:tcPr>
            <w:tcW w:w="370" w:type="pct"/>
            <w:vMerge w:val="restart"/>
            <w:tcBorders>
              <w:bottom w:val="single" w:sz="4" w:space="0" w:color="auto"/>
            </w:tcBorders>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iCs/>
                <w:sz w:val="24"/>
                <w:szCs w:val="24"/>
                <w:lang w:eastAsia="ru-RU"/>
              </w:rPr>
            </w:pPr>
            <w:r w:rsidRPr="0030749C">
              <w:rPr>
                <w:rFonts w:ascii="Times New Roman" w:eastAsia="Times New Roman" w:hAnsi="Times New Roman" w:cs="Times New Roman"/>
                <w:iCs/>
                <w:sz w:val="24"/>
                <w:szCs w:val="24"/>
                <w:lang w:eastAsia="ru-RU"/>
              </w:rPr>
              <w:t>В т.ч. в форме практической. подготовки</w:t>
            </w:r>
          </w:p>
          <w:p w:rsidR="00ED74B6" w:rsidRPr="0030749C" w:rsidRDefault="00ED74B6" w:rsidP="006A61C5">
            <w:pPr>
              <w:spacing w:after="0" w:line="240" w:lineRule="auto"/>
              <w:ind w:left="-57" w:right="-57"/>
              <w:jc w:val="center"/>
              <w:rPr>
                <w:rFonts w:ascii="Times New Roman" w:eastAsia="Times New Roman" w:hAnsi="Times New Roman" w:cs="Times New Roman"/>
                <w:spacing w:val="-8"/>
                <w:sz w:val="24"/>
                <w:szCs w:val="24"/>
                <w:lang w:eastAsia="ru-RU"/>
              </w:rPr>
            </w:pPr>
            <w:r w:rsidRPr="0030749C">
              <w:rPr>
                <w:rFonts w:ascii="Times New Roman" w:eastAsia="Times New Roman" w:hAnsi="Times New Roman" w:cs="Times New Roman"/>
                <w:iCs/>
                <w:spacing w:val="-8"/>
                <w:sz w:val="24"/>
                <w:szCs w:val="24"/>
                <w:lang w:eastAsia="ru-RU"/>
              </w:rPr>
              <w:t>(6+8+10+11)</w:t>
            </w:r>
          </w:p>
        </w:tc>
        <w:tc>
          <w:tcPr>
            <w:tcW w:w="2750" w:type="pct"/>
            <w:gridSpan w:val="8"/>
            <w:tcBorders>
              <w:bottom w:val="single" w:sz="4" w:space="0" w:color="auto"/>
            </w:tcBorders>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Объем профессионального модуля, </w:t>
            </w:r>
            <w:proofErr w:type="spellStart"/>
            <w:r w:rsidRPr="0030749C">
              <w:rPr>
                <w:rFonts w:ascii="Times New Roman" w:eastAsia="Times New Roman" w:hAnsi="Times New Roman" w:cs="Times New Roman"/>
                <w:sz w:val="24"/>
                <w:szCs w:val="24"/>
                <w:lang w:eastAsia="ru-RU"/>
              </w:rPr>
              <w:t>ак</w:t>
            </w:r>
            <w:proofErr w:type="spellEnd"/>
            <w:r w:rsidRPr="0030749C">
              <w:rPr>
                <w:rFonts w:ascii="Times New Roman" w:eastAsia="Times New Roman" w:hAnsi="Times New Roman" w:cs="Times New Roman"/>
                <w:sz w:val="24"/>
                <w:szCs w:val="24"/>
                <w:lang w:eastAsia="ru-RU"/>
              </w:rPr>
              <w:t>. час.</w:t>
            </w:r>
          </w:p>
        </w:tc>
      </w:tr>
      <w:tr w:rsidR="00ED74B6" w:rsidRPr="0030749C" w:rsidTr="006A61C5">
        <w:trPr>
          <w:trHeight w:val="58"/>
        </w:trPr>
        <w:tc>
          <w:tcPr>
            <w:tcW w:w="499" w:type="pct"/>
            <w:vMerge/>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1149" w:type="pct"/>
            <w:vMerge/>
            <w:vAlign w:val="center"/>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232" w:type="pct"/>
            <w:vMerge/>
            <w:vAlign w:val="center"/>
          </w:tcPr>
          <w:p w:rsidR="00ED74B6" w:rsidRPr="0030749C" w:rsidRDefault="00ED74B6" w:rsidP="006A61C5">
            <w:pPr>
              <w:spacing w:after="0" w:line="240" w:lineRule="auto"/>
              <w:ind w:left="-57" w:right="-57"/>
              <w:rPr>
                <w:rFonts w:ascii="Times New Roman" w:eastAsia="Times New Roman" w:hAnsi="Times New Roman" w:cs="Times New Roman"/>
                <w:i/>
                <w:iCs/>
                <w:sz w:val="24"/>
                <w:szCs w:val="24"/>
                <w:lang w:eastAsia="ru-RU"/>
              </w:rPr>
            </w:pPr>
          </w:p>
        </w:tc>
        <w:tc>
          <w:tcPr>
            <w:tcW w:w="370" w:type="pct"/>
            <w:vMerge/>
            <w:shd w:val="clear" w:color="auto" w:fill="FFFF00"/>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2005" w:type="pct"/>
            <w:gridSpan w:val="6"/>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Обучение по МДК</w:t>
            </w:r>
          </w:p>
        </w:tc>
        <w:tc>
          <w:tcPr>
            <w:tcW w:w="745" w:type="pct"/>
            <w:gridSpan w:val="2"/>
            <w:vMerge w:val="restar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Практики</w:t>
            </w:r>
          </w:p>
        </w:tc>
      </w:tr>
      <w:tr w:rsidR="00ED74B6" w:rsidRPr="0030749C" w:rsidTr="006A61C5">
        <w:tc>
          <w:tcPr>
            <w:tcW w:w="499" w:type="pct"/>
            <w:vMerge/>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1149" w:type="pct"/>
            <w:vMerge/>
            <w:vAlign w:val="center"/>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232" w:type="pct"/>
            <w:vMerge/>
            <w:vAlign w:val="center"/>
          </w:tcPr>
          <w:p w:rsidR="00ED74B6" w:rsidRPr="0030749C" w:rsidRDefault="00ED74B6" w:rsidP="006A61C5">
            <w:pPr>
              <w:spacing w:after="0" w:line="240" w:lineRule="auto"/>
              <w:ind w:left="-57" w:right="-57"/>
              <w:rPr>
                <w:rFonts w:ascii="Times New Roman" w:eastAsia="Times New Roman" w:hAnsi="Times New Roman" w:cs="Times New Roman"/>
                <w:i/>
                <w:iCs/>
                <w:sz w:val="24"/>
                <w:szCs w:val="24"/>
                <w:lang w:eastAsia="ru-RU"/>
              </w:rPr>
            </w:pPr>
          </w:p>
        </w:tc>
        <w:tc>
          <w:tcPr>
            <w:tcW w:w="370" w:type="pct"/>
            <w:vMerge/>
            <w:shd w:val="clear" w:color="auto" w:fill="FFFF00"/>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232" w:type="pct"/>
            <w:vMerge w:val="restar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Всего</w:t>
            </w:r>
          </w:p>
        </w:tc>
        <w:tc>
          <w:tcPr>
            <w:tcW w:w="1773" w:type="pct"/>
            <w:gridSpan w:val="5"/>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 том числе</w:t>
            </w:r>
          </w:p>
        </w:tc>
        <w:tc>
          <w:tcPr>
            <w:tcW w:w="745" w:type="pct"/>
            <w:gridSpan w:val="2"/>
            <w:vMerge/>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p>
        </w:tc>
      </w:tr>
      <w:tr w:rsidR="00ED74B6" w:rsidRPr="0030749C" w:rsidTr="006A61C5">
        <w:trPr>
          <w:cantSplit/>
          <w:trHeight w:val="737"/>
        </w:trPr>
        <w:tc>
          <w:tcPr>
            <w:tcW w:w="499" w:type="pct"/>
            <w:vMerge/>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1149" w:type="pct"/>
            <w:vMerge/>
            <w:vAlign w:val="center"/>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232" w:type="pct"/>
            <w:vMerge/>
            <w:vAlign w:val="center"/>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370" w:type="pct"/>
            <w:vMerge/>
            <w:shd w:val="clear" w:color="auto" w:fill="FFFF00"/>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p>
        </w:tc>
        <w:tc>
          <w:tcPr>
            <w:tcW w:w="232" w:type="pct"/>
            <w:vMerge/>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p>
        </w:tc>
        <w:tc>
          <w:tcPr>
            <w:tcW w:w="562" w:type="pc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Лабораторных</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и практических</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r w:rsidRPr="0030749C">
              <w:rPr>
                <w:rFonts w:ascii="Times New Roman" w:eastAsia="Times New Roman" w:hAnsi="Times New Roman" w:cs="Times New Roman"/>
                <w:sz w:val="24"/>
                <w:szCs w:val="24"/>
                <w:lang w:eastAsia="ru-RU"/>
              </w:rPr>
              <w:t>занятий</w:t>
            </w:r>
          </w:p>
        </w:tc>
        <w:tc>
          <w:tcPr>
            <w:tcW w:w="417" w:type="pc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r w:rsidRPr="0030749C">
              <w:rPr>
                <w:rFonts w:ascii="Times New Roman" w:eastAsia="Times New Roman" w:hAnsi="Times New Roman" w:cs="Times New Roman"/>
                <w:sz w:val="24"/>
                <w:szCs w:val="24"/>
                <w:lang w:eastAsia="ru-RU"/>
              </w:rPr>
              <w:t>Курсовых работ (проектов)</w:t>
            </w:r>
          </w:p>
        </w:tc>
        <w:tc>
          <w:tcPr>
            <w:tcW w:w="370" w:type="pc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Самостоятельная</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работа</w:t>
            </w:r>
          </w:p>
        </w:tc>
        <w:tc>
          <w:tcPr>
            <w:tcW w:w="424" w:type="pct"/>
            <w:gridSpan w:val="2"/>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Промежуточная аттестация</w:t>
            </w:r>
          </w:p>
        </w:tc>
        <w:tc>
          <w:tcPr>
            <w:tcW w:w="375" w:type="pc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r w:rsidRPr="0030749C">
              <w:rPr>
                <w:rFonts w:ascii="Times New Roman" w:eastAsia="Times New Roman" w:hAnsi="Times New Roman" w:cs="Times New Roman"/>
                <w:sz w:val="24"/>
                <w:szCs w:val="24"/>
                <w:lang w:eastAsia="ru-RU"/>
              </w:rPr>
              <w:t>Учебная</w:t>
            </w:r>
          </w:p>
        </w:tc>
        <w:tc>
          <w:tcPr>
            <w:tcW w:w="370" w:type="pc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
                <w:sz w:val="24"/>
                <w:szCs w:val="24"/>
                <w:lang w:eastAsia="ru-RU"/>
              </w:rPr>
            </w:pPr>
            <w:r w:rsidRPr="0030749C">
              <w:rPr>
                <w:rFonts w:ascii="Times New Roman" w:eastAsia="Times New Roman" w:hAnsi="Times New Roman" w:cs="Times New Roman"/>
                <w:sz w:val="24"/>
                <w:szCs w:val="24"/>
                <w:lang w:eastAsia="ru-RU"/>
              </w:rPr>
              <w:t>Производственная</w:t>
            </w:r>
          </w:p>
        </w:tc>
      </w:tr>
      <w:tr w:rsidR="00ED74B6" w:rsidRPr="0030749C" w:rsidTr="006A61C5">
        <w:trPr>
          <w:trHeight w:val="283"/>
        </w:trPr>
        <w:tc>
          <w:tcPr>
            <w:tcW w:w="499"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1</w:t>
            </w:r>
          </w:p>
        </w:tc>
        <w:tc>
          <w:tcPr>
            <w:tcW w:w="1149"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2</w:t>
            </w:r>
          </w:p>
        </w:tc>
        <w:tc>
          <w:tcPr>
            <w:tcW w:w="232"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3</w:t>
            </w:r>
          </w:p>
        </w:tc>
        <w:tc>
          <w:tcPr>
            <w:tcW w:w="370"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4</w:t>
            </w:r>
          </w:p>
        </w:tc>
        <w:tc>
          <w:tcPr>
            <w:tcW w:w="232"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5</w:t>
            </w:r>
          </w:p>
        </w:tc>
        <w:tc>
          <w:tcPr>
            <w:tcW w:w="562"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6</w:t>
            </w:r>
          </w:p>
        </w:tc>
        <w:tc>
          <w:tcPr>
            <w:tcW w:w="417"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7</w:t>
            </w:r>
          </w:p>
        </w:tc>
        <w:tc>
          <w:tcPr>
            <w:tcW w:w="370"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8</w:t>
            </w:r>
          </w:p>
        </w:tc>
        <w:tc>
          <w:tcPr>
            <w:tcW w:w="424" w:type="pct"/>
            <w:gridSpan w:val="2"/>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9</w:t>
            </w:r>
          </w:p>
        </w:tc>
        <w:tc>
          <w:tcPr>
            <w:tcW w:w="375"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10</w:t>
            </w:r>
          </w:p>
        </w:tc>
        <w:tc>
          <w:tcPr>
            <w:tcW w:w="370"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11</w:t>
            </w:r>
          </w:p>
        </w:tc>
      </w:tr>
      <w:tr w:rsidR="00ED74B6" w:rsidRPr="0030749C" w:rsidTr="006A61C5">
        <w:trPr>
          <w:trHeight w:val="314"/>
        </w:trPr>
        <w:tc>
          <w:tcPr>
            <w:tcW w:w="49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1‒ОК 7</w:t>
            </w:r>
          </w:p>
        </w:tc>
        <w:tc>
          <w:tcPr>
            <w:tcW w:w="114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Раздел 1. </w:t>
            </w:r>
          </w:p>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Машины, автоматическое и полуавтоматическое оборудование по изготовлению изделий из текстильных материалов</w:t>
            </w:r>
          </w:p>
        </w:tc>
        <w:tc>
          <w:tcPr>
            <w:tcW w:w="232"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810</w:t>
            </w:r>
          </w:p>
        </w:tc>
        <w:tc>
          <w:tcPr>
            <w:tcW w:w="370" w:type="pct"/>
            <w:vAlign w:val="center"/>
          </w:tcPr>
          <w:p w:rsidR="00ED74B6" w:rsidRPr="0030749C" w:rsidRDefault="00ED74B6" w:rsidP="006A61C5">
            <w:pPr>
              <w:spacing w:after="0" w:line="240" w:lineRule="auto"/>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742</w:t>
            </w:r>
          </w:p>
        </w:tc>
        <w:tc>
          <w:tcPr>
            <w:tcW w:w="232"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60</w:t>
            </w:r>
          </w:p>
        </w:tc>
        <w:tc>
          <w:tcPr>
            <w:tcW w:w="562"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22</w:t>
            </w:r>
          </w:p>
        </w:tc>
        <w:tc>
          <w:tcPr>
            <w:tcW w:w="417"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w:t>
            </w:r>
          </w:p>
        </w:tc>
        <w:tc>
          <w:tcPr>
            <w:tcW w:w="370"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30</w:t>
            </w:r>
          </w:p>
        </w:tc>
        <w:tc>
          <w:tcPr>
            <w:tcW w:w="424" w:type="pct"/>
            <w:gridSpan w:val="2"/>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Э</w:t>
            </w:r>
          </w:p>
        </w:tc>
        <w:tc>
          <w:tcPr>
            <w:tcW w:w="375"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w:t>
            </w:r>
          </w:p>
        </w:tc>
        <w:tc>
          <w:tcPr>
            <w:tcW w:w="370"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720</w:t>
            </w:r>
          </w:p>
        </w:tc>
      </w:tr>
      <w:tr w:rsidR="00ED74B6" w:rsidRPr="0030749C" w:rsidTr="006A61C5">
        <w:tc>
          <w:tcPr>
            <w:tcW w:w="499" w:type="pct"/>
          </w:tcPr>
          <w:p w:rsidR="00ED74B6" w:rsidRPr="0030749C" w:rsidRDefault="00ED74B6" w:rsidP="006A61C5">
            <w:pPr>
              <w:spacing w:after="0" w:line="240" w:lineRule="auto"/>
              <w:ind w:left="-57" w:right="-57"/>
              <w:rPr>
                <w:rFonts w:ascii="Times New Roman" w:eastAsia="Times New Roman" w:hAnsi="Times New Roman" w:cs="Times New Roman"/>
                <w:i/>
                <w:sz w:val="24"/>
                <w:szCs w:val="24"/>
                <w:lang w:eastAsia="ru-RU"/>
              </w:rPr>
            </w:pPr>
          </w:p>
        </w:tc>
        <w:tc>
          <w:tcPr>
            <w:tcW w:w="1149" w:type="pct"/>
          </w:tcPr>
          <w:p w:rsidR="00ED74B6" w:rsidRPr="0030749C" w:rsidRDefault="00ED74B6" w:rsidP="006A61C5">
            <w:pPr>
              <w:suppressAutoHyphens/>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Производственная практика</w:t>
            </w:r>
          </w:p>
          <w:p w:rsidR="00ED74B6" w:rsidRPr="0030749C" w:rsidRDefault="00ED74B6" w:rsidP="006A61C5">
            <w:pPr>
              <w:suppressAutoHyphens/>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(по профилю специальности), часов</w:t>
            </w:r>
          </w:p>
          <w:p w:rsidR="00ED74B6" w:rsidRPr="0030749C" w:rsidRDefault="00ED74B6" w:rsidP="006A61C5">
            <w:pPr>
              <w:suppressAutoHyphens/>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i/>
                <w:sz w:val="24"/>
                <w:szCs w:val="24"/>
                <w:lang w:eastAsia="ru-RU"/>
              </w:rPr>
              <w:t>(если предусмотрена итоговая (концентрированная практика</w:t>
            </w:r>
            <w:r w:rsidRPr="0030749C">
              <w:rPr>
                <w:rFonts w:ascii="Times New Roman" w:eastAsia="Times New Roman" w:hAnsi="Times New Roman" w:cs="Times New Roman"/>
                <w:sz w:val="24"/>
                <w:szCs w:val="24"/>
                <w:lang w:eastAsia="ru-RU"/>
              </w:rPr>
              <w:t>)</w:t>
            </w:r>
          </w:p>
        </w:tc>
        <w:tc>
          <w:tcPr>
            <w:tcW w:w="232" w:type="pc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bCs/>
                <w:sz w:val="24"/>
                <w:szCs w:val="24"/>
                <w:lang w:eastAsia="ru-RU"/>
              </w:rPr>
            </w:pPr>
          </w:p>
        </w:tc>
        <w:tc>
          <w:tcPr>
            <w:tcW w:w="370" w:type="pct"/>
            <w:shd w:val="clear" w:color="auto" w:fill="C0C0C0"/>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232" w:type="pct"/>
            <w:shd w:val="clear" w:color="auto" w:fill="C0C0C0"/>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562" w:type="pct"/>
            <w:shd w:val="clear" w:color="auto" w:fill="C0C0C0"/>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1586" w:type="pct"/>
            <w:gridSpan w:val="5"/>
            <w:shd w:val="clear" w:color="auto" w:fill="C0C0C0"/>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370" w:type="pct"/>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30749C" w:rsidTr="00ED74B6">
        <w:trPr>
          <w:trHeight w:val="361"/>
        </w:trPr>
        <w:tc>
          <w:tcPr>
            <w:tcW w:w="499"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501" w:type="pct"/>
            <w:gridSpan w:val="11"/>
            <w:vAlign w:val="center"/>
          </w:tcPr>
          <w:p w:rsidR="00ED74B6" w:rsidRPr="0030749C" w:rsidRDefault="00ED74B6" w:rsidP="006A61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Промежуточная аттестация</w:t>
            </w:r>
            <w:r w:rsidRPr="0030749C">
              <w:rPr>
                <w:rFonts w:ascii="Times New Roman" w:eastAsia="Times New Roman" w:hAnsi="Times New Roman" w:cs="Times New Roman"/>
                <w:iCs/>
                <w:sz w:val="24"/>
                <w:szCs w:val="24"/>
                <w:lang w:eastAsia="ru-RU"/>
              </w:rPr>
              <w:t xml:space="preserve"> </w:t>
            </w:r>
            <w:r w:rsidRPr="0030749C">
              <w:rPr>
                <w:rFonts w:ascii="Times New Roman" w:eastAsia="Times New Roman" w:hAnsi="Times New Roman" w:cs="Times New Roman"/>
                <w:sz w:val="24"/>
                <w:szCs w:val="24"/>
                <w:lang w:eastAsia="ru-RU"/>
              </w:rPr>
              <w:t xml:space="preserve">в форме экзамена (5 семестр), </w:t>
            </w:r>
            <w:proofErr w:type="spellStart"/>
            <w:r w:rsidRPr="0030749C">
              <w:rPr>
                <w:rFonts w:ascii="Times New Roman" w:eastAsia="Times New Roman" w:hAnsi="Times New Roman" w:cs="Times New Roman"/>
                <w:sz w:val="24"/>
                <w:szCs w:val="24"/>
                <w:lang w:eastAsia="ru-RU"/>
              </w:rPr>
              <w:t>квалифика-ционного</w:t>
            </w:r>
            <w:proofErr w:type="spellEnd"/>
            <w:r w:rsidRPr="0030749C">
              <w:rPr>
                <w:rFonts w:ascii="Times New Roman" w:eastAsia="Times New Roman" w:hAnsi="Times New Roman" w:cs="Times New Roman"/>
                <w:sz w:val="24"/>
                <w:szCs w:val="24"/>
                <w:lang w:eastAsia="ru-RU"/>
              </w:rPr>
              <w:t xml:space="preserve"> экзамена (6 семестр)</w:t>
            </w:r>
          </w:p>
        </w:tc>
      </w:tr>
      <w:tr w:rsidR="00ED74B6" w:rsidRPr="0030749C" w:rsidTr="006A61C5">
        <w:trPr>
          <w:trHeight w:val="567"/>
        </w:trPr>
        <w:tc>
          <w:tcPr>
            <w:tcW w:w="499"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1149" w:type="pct"/>
            <w:vAlign w:val="center"/>
          </w:tcPr>
          <w:p w:rsidR="00ED74B6" w:rsidRPr="0030749C" w:rsidRDefault="00ED74B6" w:rsidP="006A61C5">
            <w:pPr>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Всего:</w:t>
            </w:r>
          </w:p>
        </w:tc>
        <w:tc>
          <w:tcPr>
            <w:tcW w:w="232"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810</w:t>
            </w:r>
          </w:p>
        </w:tc>
        <w:tc>
          <w:tcPr>
            <w:tcW w:w="370"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742</w:t>
            </w:r>
          </w:p>
        </w:tc>
        <w:tc>
          <w:tcPr>
            <w:tcW w:w="232"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60</w:t>
            </w:r>
          </w:p>
        </w:tc>
        <w:tc>
          <w:tcPr>
            <w:tcW w:w="562"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22</w:t>
            </w:r>
          </w:p>
        </w:tc>
        <w:tc>
          <w:tcPr>
            <w:tcW w:w="417"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w:t>
            </w:r>
          </w:p>
        </w:tc>
        <w:tc>
          <w:tcPr>
            <w:tcW w:w="370"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30</w:t>
            </w:r>
          </w:p>
        </w:tc>
        <w:tc>
          <w:tcPr>
            <w:tcW w:w="418"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roofErr w:type="spellStart"/>
            <w:r w:rsidRPr="0030749C">
              <w:rPr>
                <w:rFonts w:ascii="Times New Roman" w:eastAsia="Times New Roman" w:hAnsi="Times New Roman" w:cs="Times New Roman"/>
                <w:b/>
                <w:sz w:val="24"/>
                <w:szCs w:val="24"/>
                <w:lang w:eastAsia="ru-RU"/>
              </w:rPr>
              <w:t>_,_,_,_,Э,Эк</w:t>
            </w:r>
            <w:proofErr w:type="spellEnd"/>
          </w:p>
        </w:tc>
        <w:tc>
          <w:tcPr>
            <w:tcW w:w="381" w:type="pct"/>
            <w:gridSpan w:val="2"/>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w:t>
            </w:r>
          </w:p>
        </w:tc>
        <w:tc>
          <w:tcPr>
            <w:tcW w:w="370" w:type="pct"/>
            <w:vAlign w:val="center"/>
          </w:tcPr>
          <w:p w:rsidR="00ED74B6" w:rsidRPr="0030749C" w:rsidRDefault="00ED74B6" w:rsidP="006A61C5">
            <w:pPr>
              <w:spacing w:after="0" w:line="240" w:lineRule="auto"/>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720</w:t>
            </w:r>
          </w:p>
        </w:tc>
      </w:tr>
    </w:tbl>
    <w:p w:rsidR="00ED74B6" w:rsidRPr="0030749C" w:rsidRDefault="00ED74B6" w:rsidP="00ED74B6">
      <w:pPr>
        <w:spacing w:after="0" w:line="240" w:lineRule="auto"/>
        <w:ind w:firstLine="709"/>
        <w:jc w:val="both"/>
        <w:rPr>
          <w:rFonts w:ascii="Times New Roman" w:eastAsia="Times New Roman" w:hAnsi="Times New Roman" w:cs="Times New Roman"/>
          <w:b/>
          <w:spacing w:val="-4"/>
          <w:sz w:val="28"/>
          <w:szCs w:val="28"/>
          <w:lang w:eastAsia="ru-RU"/>
        </w:rPr>
      </w:pPr>
      <w:r w:rsidRPr="0030749C">
        <w:rPr>
          <w:rFonts w:ascii="Times New Roman" w:eastAsia="Times New Roman" w:hAnsi="Times New Roman" w:cs="Times New Roman"/>
          <w:b/>
          <w:sz w:val="28"/>
          <w:szCs w:val="28"/>
          <w:lang w:eastAsia="ru-RU"/>
        </w:rPr>
        <w:br w:type="page"/>
      </w:r>
      <w:r w:rsidRPr="0030749C">
        <w:rPr>
          <w:rFonts w:ascii="Times New Roman" w:eastAsia="Times New Roman" w:hAnsi="Times New Roman" w:cs="Times New Roman"/>
          <w:b/>
          <w:sz w:val="28"/>
          <w:szCs w:val="28"/>
          <w:lang w:eastAsia="ru-RU"/>
        </w:rPr>
        <w:lastRenderedPageBreak/>
        <w:t>2.2. Тематический план и содержание профессионального модуля ПМ.03 Выполнение работ на машинах, автоматическом или полуавтоматическом оборудовании по изготовлению изделий из текстильных материалов</w:t>
      </w:r>
    </w:p>
    <w:tbl>
      <w:tblPr>
        <w:tblW w:w="4928"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0"/>
        <w:gridCol w:w="360"/>
        <w:gridCol w:w="7797"/>
        <w:gridCol w:w="1846"/>
        <w:gridCol w:w="1417"/>
        <w:gridCol w:w="1274"/>
      </w:tblGrid>
      <w:tr w:rsidR="00ED74B6" w:rsidRPr="0030749C" w:rsidTr="006A61C5">
        <w:trPr>
          <w:trHeight w:val="20"/>
        </w:trPr>
        <w:tc>
          <w:tcPr>
            <w:tcW w:w="806"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t>Наименование разделов и тем профессионального модуля</w:t>
            </w:r>
            <w:r>
              <w:rPr>
                <w:rFonts w:ascii="Times New Roman" w:eastAsia="Times New Roman" w:hAnsi="Times New Roman" w:cs="Times New Roman"/>
                <w:b/>
                <w:bCs/>
                <w:sz w:val="24"/>
                <w:szCs w:val="24"/>
                <w:lang w:eastAsia="ru-RU"/>
              </w:rPr>
              <w:t xml:space="preserve"> </w:t>
            </w:r>
            <w:r w:rsidRPr="0030749C">
              <w:rPr>
                <w:rFonts w:ascii="Times New Roman" w:eastAsia="Times New Roman" w:hAnsi="Times New Roman" w:cs="Times New Roman"/>
                <w:b/>
                <w:bCs/>
                <w:sz w:val="24"/>
                <w:szCs w:val="24"/>
                <w:lang w:eastAsia="ru-RU"/>
              </w:rPr>
              <w:t>(ПМ), междисциплинарных курсов</w:t>
            </w:r>
            <w:r>
              <w:rPr>
                <w:rFonts w:ascii="Times New Roman" w:eastAsia="Times New Roman" w:hAnsi="Times New Roman" w:cs="Times New Roman"/>
                <w:b/>
                <w:bCs/>
                <w:sz w:val="24"/>
                <w:szCs w:val="24"/>
                <w:lang w:eastAsia="ru-RU"/>
              </w:rPr>
              <w:t xml:space="preserve"> </w:t>
            </w:r>
            <w:r w:rsidRPr="0030749C">
              <w:rPr>
                <w:rFonts w:ascii="Times New Roman" w:eastAsia="Times New Roman" w:hAnsi="Times New Roman" w:cs="Times New Roman"/>
                <w:b/>
                <w:bCs/>
                <w:sz w:val="24"/>
                <w:szCs w:val="24"/>
                <w:lang w:eastAsia="ru-RU"/>
              </w:rPr>
              <w:t>(МДК)</w:t>
            </w:r>
          </w:p>
        </w:tc>
        <w:tc>
          <w:tcPr>
            <w:tcW w:w="2695" w:type="pct"/>
            <w:gridSpan w:val="2"/>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Содержание учебного материала,</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30749C">
              <w:rPr>
                <w:rFonts w:ascii="Times New Roman" w:eastAsia="Times New Roman" w:hAnsi="Times New Roman" w:cs="Times New Roman"/>
                <w:bCs/>
                <w:i/>
                <w:sz w:val="24"/>
                <w:szCs w:val="24"/>
                <w:lang w:eastAsia="ru-RU"/>
              </w:rPr>
              <w:t>(если предусмотрены)</w:t>
            </w:r>
          </w:p>
        </w:tc>
        <w:tc>
          <w:tcPr>
            <w:tcW w:w="610"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30749C">
              <w:rPr>
                <w:rFonts w:ascii="Times New Roman" w:eastAsia="Times New Roman" w:hAnsi="Times New Roman" w:cs="Times New Roman"/>
                <w:b/>
                <w:bCs/>
                <w:sz w:val="24"/>
                <w:szCs w:val="24"/>
                <w:lang w:eastAsia="ru-RU"/>
              </w:rPr>
              <w:t>акад</w:t>
            </w:r>
            <w:proofErr w:type="spellEnd"/>
            <w:r w:rsidRPr="0030749C">
              <w:rPr>
                <w:rFonts w:ascii="Times New Roman" w:eastAsia="Times New Roman" w:hAnsi="Times New Roman" w:cs="Times New Roman"/>
                <w:b/>
                <w:bCs/>
                <w:sz w:val="24"/>
                <w:szCs w:val="24"/>
                <w:lang w:eastAsia="ru-RU"/>
              </w:rPr>
              <w:t xml:space="preserve"> ч</w:t>
            </w:r>
          </w:p>
        </w:tc>
        <w:tc>
          <w:tcPr>
            <w:tcW w:w="468" w:type="pct"/>
            <w:vAlign w:val="center"/>
          </w:tcPr>
          <w:p w:rsidR="00ED74B6" w:rsidRPr="0030749C" w:rsidRDefault="00ED74B6" w:rsidP="006A61C5">
            <w:pPr>
              <w:spacing w:after="0" w:line="240" w:lineRule="auto"/>
              <w:ind w:left="-57" w:right="-57"/>
              <w:jc w:val="center"/>
              <w:rPr>
                <w:rFonts w:ascii="Times New Roman" w:eastAsia="Calibri" w:hAnsi="Times New Roman" w:cs="Times New Roman"/>
                <w:b/>
                <w:bCs/>
                <w:sz w:val="24"/>
                <w:szCs w:val="24"/>
              </w:rPr>
            </w:pPr>
            <w:r w:rsidRPr="0030749C">
              <w:rPr>
                <w:rFonts w:ascii="Times New Roman" w:eastAsia="Calibri" w:hAnsi="Times New Roman" w:cs="Times New Roman"/>
                <w:b/>
                <w:bCs/>
                <w:sz w:val="24"/>
                <w:szCs w:val="24"/>
              </w:rPr>
              <w:t>Код ПК,</w:t>
            </w:r>
          </w:p>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Calibri" w:hAnsi="Times New Roman" w:cs="Times New Roman"/>
                <w:b/>
                <w:bCs/>
                <w:sz w:val="24"/>
                <w:szCs w:val="24"/>
              </w:rPr>
              <w:t>ОК</w:t>
            </w:r>
          </w:p>
        </w:tc>
        <w:tc>
          <w:tcPr>
            <w:tcW w:w="421"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Calibri" w:hAnsi="Times New Roman" w:cs="Times New Roman"/>
                <w:b/>
                <w:bCs/>
                <w:sz w:val="24"/>
                <w:szCs w:val="24"/>
              </w:rPr>
              <w:t>Код ПО/У/З</w:t>
            </w:r>
          </w:p>
        </w:tc>
      </w:tr>
      <w:tr w:rsidR="00ED74B6" w:rsidRPr="0030749C" w:rsidTr="006A61C5">
        <w:trPr>
          <w:trHeight w:val="20"/>
        </w:trPr>
        <w:tc>
          <w:tcPr>
            <w:tcW w:w="806"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1</w:t>
            </w:r>
          </w:p>
        </w:tc>
        <w:tc>
          <w:tcPr>
            <w:tcW w:w="2695" w:type="pct"/>
            <w:gridSpan w:val="2"/>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2</w:t>
            </w:r>
          </w:p>
        </w:tc>
        <w:tc>
          <w:tcPr>
            <w:tcW w:w="610"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3</w:t>
            </w:r>
          </w:p>
        </w:tc>
        <w:tc>
          <w:tcPr>
            <w:tcW w:w="468"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4</w:t>
            </w:r>
          </w:p>
        </w:tc>
        <w:tc>
          <w:tcPr>
            <w:tcW w:w="421" w:type="pct"/>
            <w:vAlign w:val="center"/>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5</w:t>
            </w:r>
          </w:p>
        </w:tc>
      </w:tr>
      <w:tr w:rsidR="00ED74B6" w:rsidRPr="0030749C" w:rsidTr="006A61C5">
        <w:trPr>
          <w:trHeight w:val="20"/>
        </w:trPr>
        <w:tc>
          <w:tcPr>
            <w:tcW w:w="5000" w:type="pct"/>
            <w:gridSpan w:val="6"/>
            <w:tcBorders>
              <w:bottom w:val="single" w:sz="2" w:space="0" w:color="auto"/>
            </w:tcBorders>
            <w:shd w:val="clear" w:color="auto" w:fill="D9D9D9"/>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5 семестр</w:t>
            </w:r>
          </w:p>
        </w:tc>
      </w:tr>
      <w:tr w:rsidR="00ED74B6" w:rsidRPr="0030749C" w:rsidTr="006A61C5">
        <w:trPr>
          <w:trHeight w:val="20"/>
        </w:trPr>
        <w:tc>
          <w:tcPr>
            <w:tcW w:w="3501" w:type="pct"/>
            <w:gridSpan w:val="3"/>
          </w:tcPr>
          <w:p w:rsidR="00ED74B6" w:rsidRPr="0030749C" w:rsidRDefault="00ED74B6" w:rsidP="006A61C5">
            <w:pPr>
              <w:spacing w:after="0" w:line="240" w:lineRule="auto"/>
              <w:ind w:left="-57" w:right="-57"/>
              <w:rPr>
                <w:rFonts w:ascii="Times New Roman" w:eastAsia="Times New Roman" w:hAnsi="Times New Roman" w:cs="Times New Roman"/>
                <w:b/>
                <w:i/>
                <w:sz w:val="24"/>
                <w:szCs w:val="24"/>
                <w:lang w:eastAsia="ru-RU"/>
              </w:rPr>
            </w:pPr>
            <w:r w:rsidRPr="0030749C">
              <w:rPr>
                <w:rFonts w:ascii="Times New Roman" w:eastAsia="Times New Roman" w:hAnsi="Times New Roman" w:cs="Times New Roman"/>
                <w:b/>
                <w:bCs/>
                <w:sz w:val="24"/>
                <w:szCs w:val="24"/>
                <w:lang w:eastAsia="ru-RU"/>
              </w:rPr>
              <w:t xml:space="preserve">Раздел 1. </w:t>
            </w:r>
            <w:r w:rsidRPr="0030749C">
              <w:rPr>
                <w:rFonts w:ascii="Times New Roman" w:eastAsia="Times New Roman" w:hAnsi="Times New Roman" w:cs="Times New Roman"/>
                <w:b/>
                <w:sz w:val="24"/>
                <w:szCs w:val="24"/>
                <w:lang w:eastAsia="ru-RU"/>
              </w:rPr>
              <w:t>Машины, автоматическое и полуавтоматическое оборудование по изготовлению изделий из текстильных материалов</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90</w:t>
            </w:r>
            <w:r w:rsidRPr="0030749C">
              <w:rPr>
                <w:rFonts w:ascii="Times New Roman" w:eastAsia="Times New Roman" w:hAnsi="Times New Roman" w:cs="Times New Roman"/>
                <w:sz w:val="24"/>
                <w:szCs w:val="24"/>
                <w:lang w:eastAsia="ru-RU"/>
              </w:rPr>
              <w:t xml:space="preserve"> (38/22/30)</w:t>
            </w:r>
          </w:p>
        </w:tc>
        <w:tc>
          <w:tcPr>
            <w:tcW w:w="468"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30749C" w:rsidTr="006A61C5">
        <w:trPr>
          <w:trHeight w:val="20"/>
        </w:trPr>
        <w:tc>
          <w:tcPr>
            <w:tcW w:w="3501" w:type="pct"/>
            <w:gridSpan w:val="3"/>
          </w:tcPr>
          <w:p w:rsidR="00ED74B6" w:rsidRPr="0030749C" w:rsidRDefault="00ED74B6" w:rsidP="006A61C5">
            <w:pPr>
              <w:spacing w:after="0" w:line="240" w:lineRule="auto"/>
              <w:ind w:left="-57" w:right="-57"/>
              <w:rPr>
                <w:rFonts w:ascii="Times New Roman" w:eastAsia="Times New Roman" w:hAnsi="Times New Roman" w:cs="Times New Roman"/>
                <w:b/>
                <w:i/>
                <w:sz w:val="24"/>
                <w:szCs w:val="24"/>
                <w:lang w:eastAsia="ru-RU"/>
              </w:rPr>
            </w:pPr>
            <w:r w:rsidRPr="0030749C">
              <w:rPr>
                <w:rFonts w:ascii="Times New Roman" w:eastAsia="Times New Roman" w:hAnsi="Times New Roman" w:cs="Times New Roman"/>
                <w:b/>
                <w:sz w:val="24"/>
                <w:szCs w:val="24"/>
                <w:lang w:eastAsia="ru-RU"/>
              </w:rPr>
              <w:t>МДК.03.01 Оборудование</w:t>
            </w:r>
            <w:r w:rsidRPr="0030749C">
              <w:rPr>
                <w:rFonts w:ascii="Times New Roman" w:eastAsia="Times New Roman" w:hAnsi="Times New Roman" w:cs="Times New Roman"/>
                <w:b/>
                <w:iCs/>
                <w:sz w:val="24"/>
                <w:szCs w:val="24"/>
                <w:lang w:eastAsia="ru-RU"/>
              </w:rPr>
              <w:t xml:space="preserve"> </w:t>
            </w:r>
            <w:r w:rsidRPr="0030749C">
              <w:rPr>
                <w:rFonts w:ascii="Times New Roman" w:eastAsia="Times New Roman" w:hAnsi="Times New Roman" w:cs="Times New Roman"/>
                <w:b/>
                <w:sz w:val="24"/>
                <w:szCs w:val="24"/>
                <w:lang w:eastAsia="ru-RU"/>
              </w:rPr>
              <w:t>для изготовления изделий из текстильных материалов</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b/>
                <w:bCs/>
                <w:sz w:val="24"/>
                <w:szCs w:val="24"/>
                <w:lang w:eastAsia="ru-RU"/>
              </w:rPr>
            </w:pPr>
          </w:p>
        </w:tc>
      </w:tr>
      <w:tr w:rsidR="00ED74B6" w:rsidRPr="0030749C" w:rsidTr="006A61C5">
        <w:trPr>
          <w:trHeight w:val="20"/>
        </w:trPr>
        <w:tc>
          <w:tcPr>
            <w:tcW w:w="806" w:type="pct"/>
            <w:vMerge w:val="restar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Тема 1.1</w:t>
            </w:r>
          </w:p>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Швейные машины челночного стежка специального назначения</w:t>
            </w: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t>Содержание</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8"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1. </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spacing w:val="-4"/>
                <w:sz w:val="24"/>
                <w:szCs w:val="24"/>
                <w:lang w:eastAsia="ru-RU"/>
              </w:rPr>
              <w:t>Швейные машины челночного стежка специального назначения для образования зигзагообразной строчки.</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Швейные машины челночного стежка специального назначения. Машины с дифференцированной подачей материала; с обрезкой края: с отклоняющейся иглой; с регулируемой посадкой.</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3</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Швейные машины челночного стежка специального назначения для притачивания пояса полуавтоматического действия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lastRenderedPageBreak/>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4</w:t>
            </w:r>
          </w:p>
        </w:tc>
        <w:tc>
          <w:tcPr>
            <w:tcW w:w="2576" w:type="pct"/>
          </w:tcPr>
          <w:p w:rsidR="00ED74B6" w:rsidRPr="0030749C" w:rsidRDefault="00ED74B6" w:rsidP="006A61C5">
            <w:pPr>
              <w:tabs>
                <w:tab w:val="left" w:pos="851"/>
              </w:tabs>
              <w:spacing w:after="0" w:line="240" w:lineRule="auto"/>
              <w:jc w:val="both"/>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 xml:space="preserve">Швейные машины челночного стежка специального назначения для </w:t>
            </w:r>
            <w:r w:rsidRPr="0030749C">
              <w:rPr>
                <w:rFonts w:ascii="Times New Roman" w:eastAsia="Times New Roman" w:hAnsi="Times New Roman" w:cs="Times New Roman"/>
                <w:sz w:val="24"/>
                <w:szCs w:val="24"/>
                <w:lang w:eastAsia="ru-RU"/>
              </w:rPr>
              <w:t xml:space="preserve">стачивания по контуру с обрезкой края материал, для настрачивания по контуру </w:t>
            </w:r>
            <w:r w:rsidRPr="0030749C">
              <w:rPr>
                <w:rFonts w:ascii="Times New Roman" w:eastAsia="Times New Roman" w:hAnsi="Times New Roman" w:cs="Times New Roman"/>
                <w:spacing w:val="-4"/>
                <w:sz w:val="24"/>
                <w:szCs w:val="24"/>
                <w:lang w:eastAsia="ru-RU"/>
              </w:rPr>
              <w:t>полуавтоматического и автоматического действия.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Практические занятия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1</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spacing w:val="-4"/>
                <w:sz w:val="24"/>
                <w:szCs w:val="24"/>
                <w:lang w:eastAsia="ru-RU"/>
              </w:rPr>
              <w:t xml:space="preserve">Швейные машины челночного стежка специального назначения для образования зигзагообразной строчки. </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pacing w:val="-4"/>
                <w:sz w:val="24"/>
                <w:szCs w:val="24"/>
                <w:lang w:eastAsia="ru-RU"/>
              </w:rPr>
              <w:t>Швейные машины челночного стежка специального назначения. Машины с дифференцированной подачей материала; с обрезкой края: с отклоняющейся иглой; с регулируемой посадкой</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val="restar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Тема 1.2</w:t>
            </w:r>
          </w:p>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w:t>
            </w: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t>Содержание</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8"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1. </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spacing w:val="-4"/>
                <w:sz w:val="24"/>
                <w:szCs w:val="24"/>
                <w:lang w:eastAsia="ru-RU"/>
              </w:rPr>
              <w:t xml:space="preserve">Общая характеристика, классификация и особенности  машин полуавтоматического и автоматического действия. </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lastRenderedPageBreak/>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spacing w:val="-4"/>
                <w:sz w:val="24"/>
                <w:szCs w:val="24"/>
                <w:lang w:eastAsia="ru-RU"/>
              </w:rPr>
              <w:t>Процесс образования строчки петельной и пуговичной машин.</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3</w:t>
            </w:r>
          </w:p>
        </w:tc>
        <w:tc>
          <w:tcPr>
            <w:tcW w:w="2576" w:type="pct"/>
          </w:tcPr>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 Специализированные швейные машины для выполнения закрепок</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4</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w:t>
            </w:r>
            <w:r w:rsidRPr="0030749C">
              <w:rPr>
                <w:rFonts w:ascii="Times New Roman" w:eastAsia="Times New Roman" w:hAnsi="Times New Roman" w:cs="Times New Roman"/>
                <w:b/>
                <w:spacing w:val="-4"/>
                <w:sz w:val="24"/>
                <w:szCs w:val="24"/>
                <w:lang w:eastAsia="ru-RU"/>
              </w:rPr>
              <w:t xml:space="preserve"> </w:t>
            </w:r>
            <w:r w:rsidRPr="0030749C">
              <w:rPr>
                <w:rFonts w:ascii="Times New Roman" w:eastAsia="Times New Roman" w:hAnsi="Times New Roman" w:cs="Times New Roman"/>
                <w:spacing w:val="-4"/>
                <w:sz w:val="24"/>
                <w:szCs w:val="24"/>
                <w:lang w:eastAsia="ru-RU"/>
              </w:rPr>
              <w:t>Швейные машины для пришивания пуговиц</w:t>
            </w:r>
            <w:r w:rsidRPr="0030749C">
              <w:rPr>
                <w:rFonts w:ascii="Times New Roman" w:eastAsia="Times New Roman" w:hAnsi="Times New Roman" w:cs="Times New Roman"/>
                <w:sz w:val="24"/>
                <w:szCs w:val="24"/>
                <w:lang w:eastAsia="ru-RU"/>
              </w:rPr>
              <w:t xml:space="preserve"> полуавтоматического и автоматического действия челночного стежка.</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5</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 Подшивочные швейные машины потайного стежка</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6</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 xml:space="preserve">Специализированные швейные машины для изготовления шлевок </w:t>
            </w:r>
            <w:r w:rsidRPr="0030749C">
              <w:rPr>
                <w:rFonts w:ascii="Times New Roman" w:eastAsia="Times New Roman" w:hAnsi="Times New Roman" w:cs="Times New Roman"/>
                <w:sz w:val="24"/>
                <w:szCs w:val="24"/>
                <w:lang w:eastAsia="ru-RU"/>
              </w:rPr>
              <w:t>полуавтоматического действия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lastRenderedPageBreak/>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lastRenderedPageBreak/>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lastRenderedPageBreak/>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7</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 xml:space="preserve">Специализированные швейные машины. </w:t>
            </w:r>
            <w:proofErr w:type="spellStart"/>
            <w:r w:rsidRPr="0030749C">
              <w:rPr>
                <w:rFonts w:ascii="Times New Roman" w:eastAsia="Times New Roman" w:hAnsi="Times New Roman" w:cs="Times New Roman"/>
                <w:spacing w:val="-4"/>
                <w:sz w:val="24"/>
                <w:szCs w:val="24"/>
                <w:lang w:eastAsia="ru-RU"/>
              </w:rPr>
              <w:t>Вышивадьные</w:t>
            </w:r>
            <w:proofErr w:type="spellEnd"/>
            <w:r w:rsidRPr="0030749C">
              <w:rPr>
                <w:rFonts w:ascii="Times New Roman" w:eastAsia="Times New Roman" w:hAnsi="Times New Roman" w:cs="Times New Roman"/>
                <w:spacing w:val="-4"/>
                <w:sz w:val="24"/>
                <w:szCs w:val="24"/>
                <w:lang w:eastAsia="ru-RU"/>
              </w:rPr>
              <w:t xml:space="preserve"> машины </w:t>
            </w:r>
            <w:r w:rsidRPr="0030749C">
              <w:rPr>
                <w:rFonts w:ascii="Times New Roman" w:eastAsia="Times New Roman" w:hAnsi="Times New Roman" w:cs="Times New Roman"/>
                <w:sz w:val="24"/>
                <w:szCs w:val="24"/>
                <w:lang w:eastAsia="ru-RU"/>
              </w:rPr>
              <w:t>полуавтоматического и автоматического действия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Практические занятия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1</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 Специализированные швейные машины для выполнения закрепок полуавтоматического действия.</w:t>
            </w:r>
          </w:p>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машины-автоматы для выполнения закрепок. Процесс программирования, выбора конфигурации и шаблона.</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w:t>
            </w:r>
            <w:r w:rsidRPr="0030749C">
              <w:rPr>
                <w:rFonts w:ascii="Times New Roman" w:eastAsia="Times New Roman" w:hAnsi="Times New Roman" w:cs="Times New Roman"/>
                <w:b/>
                <w:spacing w:val="-4"/>
                <w:sz w:val="24"/>
                <w:szCs w:val="24"/>
                <w:lang w:eastAsia="ru-RU"/>
              </w:rPr>
              <w:t xml:space="preserve"> </w:t>
            </w:r>
            <w:r w:rsidRPr="0030749C">
              <w:rPr>
                <w:rFonts w:ascii="Times New Roman" w:eastAsia="Times New Roman" w:hAnsi="Times New Roman" w:cs="Times New Roman"/>
                <w:spacing w:val="-4"/>
                <w:sz w:val="24"/>
                <w:szCs w:val="24"/>
                <w:lang w:eastAsia="ru-RU"/>
              </w:rPr>
              <w:t xml:space="preserve">Швейные </w:t>
            </w:r>
            <w:proofErr w:type="spellStart"/>
            <w:r w:rsidRPr="0030749C">
              <w:rPr>
                <w:rFonts w:ascii="Times New Roman" w:eastAsia="Calibri" w:hAnsi="Times New Roman" w:cs="Times New Roman"/>
                <w:sz w:val="24"/>
                <w:szCs w:val="24"/>
                <w:lang w:eastAsia="ru-RU"/>
              </w:rPr>
              <w:t>петлеобметочные</w:t>
            </w:r>
            <w:proofErr w:type="spellEnd"/>
            <w:r w:rsidRPr="0030749C">
              <w:rPr>
                <w:rFonts w:ascii="Times New Roman" w:eastAsia="Calibri" w:hAnsi="Times New Roman" w:cs="Times New Roman"/>
                <w:sz w:val="24"/>
                <w:szCs w:val="24"/>
                <w:lang w:eastAsia="ru-RU"/>
              </w:rPr>
              <w:t xml:space="preserve"> машины</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3</w:t>
            </w:r>
          </w:p>
        </w:tc>
        <w:tc>
          <w:tcPr>
            <w:tcW w:w="2576" w:type="pct"/>
          </w:tcPr>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pacing w:val="-4"/>
                <w:sz w:val="24"/>
                <w:szCs w:val="24"/>
                <w:lang w:eastAsia="ru-RU"/>
              </w:rPr>
              <w:t>Специализированные швейные машины.</w:t>
            </w:r>
            <w:r w:rsidRPr="0030749C">
              <w:rPr>
                <w:rFonts w:ascii="Times New Roman" w:eastAsia="Times New Roman" w:hAnsi="Times New Roman" w:cs="Times New Roman"/>
                <w:b/>
                <w:spacing w:val="-4"/>
                <w:sz w:val="24"/>
                <w:szCs w:val="24"/>
                <w:lang w:eastAsia="ru-RU"/>
              </w:rPr>
              <w:t xml:space="preserve"> </w:t>
            </w:r>
            <w:r w:rsidRPr="0030749C">
              <w:rPr>
                <w:rFonts w:ascii="Times New Roman" w:eastAsia="Times New Roman" w:hAnsi="Times New Roman" w:cs="Times New Roman"/>
                <w:spacing w:val="-4"/>
                <w:sz w:val="24"/>
                <w:szCs w:val="24"/>
                <w:lang w:eastAsia="ru-RU"/>
              </w:rPr>
              <w:t>Швейные машины для пришивания пуговиц</w:t>
            </w:r>
            <w:r w:rsidRPr="0030749C">
              <w:rPr>
                <w:rFonts w:ascii="Times New Roman" w:eastAsia="Times New Roman" w:hAnsi="Times New Roman" w:cs="Times New Roman"/>
                <w:sz w:val="24"/>
                <w:szCs w:val="24"/>
                <w:lang w:eastAsia="ru-RU"/>
              </w:rPr>
              <w:t xml:space="preserve"> полуавтоматического и автоматического действия челночного стежка.</w:t>
            </w:r>
            <w:r w:rsidRPr="0030749C">
              <w:rPr>
                <w:rFonts w:ascii="Times New Roman" w:eastAsia="Times New Roman" w:hAnsi="Times New Roman" w:cs="Times New Roman"/>
                <w:spacing w:val="-4"/>
                <w:sz w:val="24"/>
                <w:szCs w:val="24"/>
                <w:lang w:eastAsia="ru-RU"/>
              </w:rPr>
              <w:t xml:space="preserve"> Швейные машины для пришивания плоской пуговицы</w:t>
            </w:r>
            <w:r w:rsidRPr="0030749C">
              <w:rPr>
                <w:rFonts w:ascii="Times New Roman" w:eastAsia="Times New Roman" w:hAnsi="Times New Roman" w:cs="Times New Roman"/>
                <w:sz w:val="24"/>
                <w:szCs w:val="24"/>
                <w:lang w:eastAsia="ru-RU"/>
              </w:rPr>
              <w:t xml:space="preserve"> автоматического действия челночного стежка.</w:t>
            </w:r>
            <w:r w:rsidRPr="0030749C">
              <w:rPr>
                <w:rFonts w:ascii="Times New Roman" w:eastAsia="Times New Roman" w:hAnsi="Times New Roman" w:cs="Times New Roman"/>
                <w:spacing w:val="-4"/>
                <w:sz w:val="24"/>
                <w:szCs w:val="24"/>
                <w:lang w:eastAsia="ru-RU"/>
              </w:rPr>
              <w:t xml:space="preserve"> Специализированные швейные машины.</w:t>
            </w:r>
            <w:r w:rsidRPr="0030749C">
              <w:rPr>
                <w:rFonts w:ascii="Times New Roman" w:eastAsia="Times New Roman" w:hAnsi="Times New Roman" w:cs="Times New Roman"/>
                <w:b/>
                <w:spacing w:val="-4"/>
                <w:sz w:val="24"/>
                <w:szCs w:val="24"/>
                <w:lang w:eastAsia="ru-RU"/>
              </w:rPr>
              <w:t xml:space="preserve"> </w:t>
            </w:r>
            <w:r w:rsidRPr="0030749C">
              <w:rPr>
                <w:rFonts w:ascii="Times New Roman" w:eastAsia="Times New Roman" w:hAnsi="Times New Roman" w:cs="Times New Roman"/>
                <w:spacing w:val="-4"/>
                <w:sz w:val="24"/>
                <w:szCs w:val="24"/>
                <w:lang w:eastAsia="ru-RU"/>
              </w:rPr>
              <w:t>Швейные машины для пришивания  пуговицы «на ножке»</w:t>
            </w:r>
            <w:r w:rsidRPr="0030749C">
              <w:rPr>
                <w:rFonts w:ascii="Times New Roman" w:eastAsia="Times New Roman" w:hAnsi="Times New Roman" w:cs="Times New Roman"/>
                <w:sz w:val="24"/>
                <w:szCs w:val="24"/>
                <w:lang w:eastAsia="ru-RU"/>
              </w:rPr>
              <w:t>, характеристики, классификация.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lastRenderedPageBreak/>
              <w:t>З 2.5.01</w:t>
            </w:r>
          </w:p>
        </w:tc>
      </w:tr>
      <w:tr w:rsidR="00ED74B6" w:rsidRPr="0030749C" w:rsidTr="006A61C5">
        <w:trPr>
          <w:trHeight w:val="20"/>
        </w:trPr>
        <w:tc>
          <w:tcPr>
            <w:tcW w:w="806" w:type="pct"/>
            <w:vMerge w:val="restar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lastRenderedPageBreak/>
              <w:t>Тема 1.3</w:t>
            </w:r>
          </w:p>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z w:val="24"/>
                <w:szCs w:val="24"/>
                <w:lang w:eastAsia="ru-RU"/>
              </w:rPr>
              <w:t xml:space="preserve">Техническое </w:t>
            </w:r>
            <w:proofErr w:type="spellStart"/>
            <w:r w:rsidRPr="0030749C">
              <w:rPr>
                <w:rFonts w:ascii="Times New Roman" w:eastAsia="Times New Roman" w:hAnsi="Times New Roman" w:cs="Times New Roman"/>
                <w:sz w:val="24"/>
                <w:szCs w:val="24"/>
                <w:lang w:eastAsia="ru-RU"/>
              </w:rPr>
              <w:t>обслуживани</w:t>
            </w:r>
            <w:proofErr w:type="spellEnd"/>
            <w:r w:rsidRPr="0030749C">
              <w:rPr>
                <w:rFonts w:ascii="Times New Roman" w:eastAsia="Times New Roman" w:hAnsi="Times New Roman" w:cs="Times New Roman"/>
                <w:sz w:val="24"/>
                <w:szCs w:val="24"/>
                <w:lang w:eastAsia="ru-RU"/>
              </w:rPr>
              <w:t xml:space="preserve"> швейного оборудования</w:t>
            </w: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Содержание</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8"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1</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z w:val="24"/>
                <w:szCs w:val="24"/>
                <w:lang w:eastAsia="ru-RU"/>
              </w:rPr>
              <w:t>Основные способы регулировки механизмов универсальных швейных машинах. Заправка швейного оборудования.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Практические занятия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21" w:type="pct"/>
          </w:tcPr>
          <w:p w:rsidR="00ED74B6" w:rsidRPr="0030749C" w:rsidRDefault="00ED74B6" w:rsidP="006A61C5">
            <w:pPr>
              <w:spacing w:after="0" w:line="240" w:lineRule="auto"/>
              <w:ind w:left="-57" w:right="-57"/>
              <w:jc w:val="center"/>
              <w:rPr>
                <w:rFonts w:ascii="Times New Roman" w:eastAsia="Calibri" w:hAnsi="Times New Roman" w:cs="Times New Roman"/>
                <w:iCs/>
                <w:sz w:val="24"/>
                <w:szCs w:val="24"/>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1</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z w:val="24"/>
                <w:szCs w:val="24"/>
                <w:lang w:eastAsia="ru-RU"/>
              </w:rPr>
              <w:t xml:space="preserve">Отработка навыков и приемов работы оператора швейного оборудования. Универсальные </w:t>
            </w:r>
            <w:proofErr w:type="spellStart"/>
            <w:r w:rsidRPr="0030749C">
              <w:rPr>
                <w:rFonts w:ascii="Times New Roman" w:eastAsia="Times New Roman" w:hAnsi="Times New Roman" w:cs="Times New Roman"/>
                <w:sz w:val="24"/>
                <w:szCs w:val="24"/>
                <w:lang w:eastAsia="ru-RU"/>
              </w:rPr>
              <w:t>прямострочные</w:t>
            </w:r>
            <w:proofErr w:type="spellEnd"/>
            <w:r w:rsidRPr="0030749C">
              <w:rPr>
                <w:rFonts w:ascii="Times New Roman" w:eastAsia="Times New Roman" w:hAnsi="Times New Roman" w:cs="Times New Roman"/>
                <w:sz w:val="24"/>
                <w:szCs w:val="24"/>
                <w:lang w:eastAsia="ru-RU"/>
              </w:rPr>
              <w:t xml:space="preserve"> машины.</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z w:val="24"/>
                <w:szCs w:val="24"/>
                <w:lang w:eastAsia="ru-RU"/>
              </w:rPr>
              <w:t xml:space="preserve">Отработка навыков и приемов работы оператора швейного оборудования. Специальное швейное оборудование полуавтоматического </w:t>
            </w:r>
            <w:proofErr w:type="spellStart"/>
            <w:r w:rsidRPr="0030749C">
              <w:rPr>
                <w:rFonts w:ascii="Times New Roman" w:eastAsia="Times New Roman" w:hAnsi="Times New Roman" w:cs="Times New Roman"/>
                <w:sz w:val="24"/>
                <w:szCs w:val="24"/>
                <w:lang w:eastAsia="ru-RU"/>
              </w:rPr>
              <w:t>дейстия</w:t>
            </w:r>
            <w:proofErr w:type="spellEnd"/>
            <w:r w:rsidRPr="0030749C">
              <w:rPr>
                <w:rFonts w:ascii="Times New Roman" w:eastAsia="Times New Roman" w:hAnsi="Times New Roman" w:cs="Times New Roman"/>
                <w:sz w:val="24"/>
                <w:szCs w:val="24"/>
                <w:lang w:eastAsia="ru-RU"/>
              </w:rPr>
              <w:t>.</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3</w:t>
            </w:r>
          </w:p>
        </w:tc>
        <w:tc>
          <w:tcPr>
            <w:tcW w:w="2576" w:type="pct"/>
          </w:tcPr>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z w:val="24"/>
                <w:szCs w:val="24"/>
                <w:lang w:eastAsia="ru-RU"/>
              </w:rPr>
              <w:t xml:space="preserve">Отработка навыков и приемов работы оператора швейного оборудования. Специализированные швейные машины полуавтоматического и автоматического </w:t>
            </w:r>
            <w:proofErr w:type="spellStart"/>
            <w:r w:rsidRPr="0030749C">
              <w:rPr>
                <w:rFonts w:ascii="Times New Roman" w:eastAsia="Times New Roman" w:hAnsi="Times New Roman" w:cs="Times New Roman"/>
                <w:sz w:val="24"/>
                <w:szCs w:val="24"/>
                <w:lang w:eastAsia="ru-RU"/>
              </w:rPr>
              <w:t>дейстия</w:t>
            </w:r>
            <w:proofErr w:type="spellEnd"/>
            <w:r w:rsidRPr="0030749C">
              <w:rPr>
                <w:rFonts w:ascii="Times New Roman" w:eastAsia="Times New Roman" w:hAnsi="Times New Roman" w:cs="Times New Roman"/>
                <w:sz w:val="24"/>
                <w:szCs w:val="24"/>
                <w:lang w:eastAsia="ru-RU"/>
              </w:rPr>
              <w:t>.</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73"/>
        </w:trPr>
        <w:tc>
          <w:tcPr>
            <w:tcW w:w="806" w:type="pct"/>
            <w:vMerge w:val="restar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Тема 1.4</w:t>
            </w:r>
          </w:p>
          <w:p w:rsidR="00ED74B6" w:rsidRPr="0030749C" w:rsidRDefault="00ED74B6" w:rsidP="006A61C5">
            <w:pPr>
              <w:spacing w:after="0" w:line="240" w:lineRule="auto"/>
              <w:ind w:left="-57" w:right="-57"/>
              <w:rPr>
                <w:rFonts w:ascii="Times New Roman" w:eastAsia="Calibri" w:hAnsi="Times New Roman" w:cs="Times New Roman"/>
                <w:bCs/>
                <w:spacing w:val="-4"/>
                <w:sz w:val="24"/>
                <w:szCs w:val="24"/>
                <w:lang w:eastAsia="ru-RU"/>
              </w:rPr>
            </w:pPr>
            <w:r w:rsidRPr="0030749C">
              <w:rPr>
                <w:rFonts w:ascii="Times New Roman" w:eastAsia="Calibri" w:hAnsi="Times New Roman" w:cs="Times New Roman"/>
                <w:bCs/>
                <w:spacing w:val="-4"/>
                <w:sz w:val="24"/>
                <w:szCs w:val="24"/>
                <w:lang w:eastAsia="ru-RU"/>
              </w:rPr>
              <w:lastRenderedPageBreak/>
              <w:t>Оборудование для влажно-тепловой обработки</w:t>
            </w: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lastRenderedPageBreak/>
              <w:t>Содержание</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4"/>
                <w:sz w:val="24"/>
                <w:szCs w:val="24"/>
                <w:lang w:eastAsia="ru-RU"/>
              </w:rPr>
            </w:pP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1 </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pacing w:val="-4"/>
                <w:sz w:val="24"/>
                <w:szCs w:val="24"/>
                <w:lang w:eastAsia="ru-RU"/>
              </w:rPr>
              <w:t xml:space="preserve">Общие сведения о влажно-тепловой обработке изделий. Классификация и характеристика оборудования для ВТО. </w:t>
            </w:r>
            <w:r w:rsidRPr="0030749C">
              <w:rPr>
                <w:rFonts w:ascii="Times New Roman" w:eastAsia="Times New Roman" w:hAnsi="Times New Roman" w:cs="Times New Roman"/>
                <w:sz w:val="24"/>
                <w:szCs w:val="24"/>
                <w:lang w:eastAsia="ru-RU"/>
              </w:rPr>
              <w:t>Виды, режимы и сущность ВТО</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Практические занятия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p>
        </w:tc>
        <w:tc>
          <w:tcPr>
            <w:tcW w:w="421" w:type="pct"/>
          </w:tcPr>
          <w:p w:rsidR="00ED74B6" w:rsidRPr="0030749C" w:rsidRDefault="00ED74B6" w:rsidP="006A61C5">
            <w:pPr>
              <w:spacing w:after="0" w:line="240" w:lineRule="auto"/>
              <w:ind w:left="-57" w:right="-57"/>
              <w:jc w:val="center"/>
              <w:rPr>
                <w:rFonts w:ascii="Times New Roman" w:eastAsia="Calibri" w:hAnsi="Times New Roman" w:cs="Times New Roman"/>
                <w:iCs/>
                <w:sz w:val="24"/>
                <w:szCs w:val="24"/>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1</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Подобрать оборудование для различного ассортимента одежды. Приемы выполнения ВТО поясных изделий.</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Подобрать оборудование для различного ассортимента одежды.</w:t>
            </w:r>
          </w:p>
          <w:p w:rsidR="00ED74B6" w:rsidRPr="0030749C" w:rsidRDefault="00ED74B6" w:rsidP="006A61C5">
            <w:pPr>
              <w:spacing w:after="0" w:line="240" w:lineRule="auto"/>
              <w:ind w:left="-57" w:right="-57"/>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Приемы выполнения ВТО плечевых изделий.</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3</w:t>
            </w:r>
          </w:p>
        </w:tc>
        <w:tc>
          <w:tcPr>
            <w:tcW w:w="2576" w:type="pct"/>
          </w:tcPr>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z w:val="24"/>
                <w:szCs w:val="24"/>
                <w:lang w:eastAsia="ru-RU"/>
              </w:rPr>
              <w:t>Организация рабочего места. Техника безопасности при работе на оборудовании ВТО.</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val="restar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Тема 1.5</w:t>
            </w:r>
          </w:p>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 xml:space="preserve">Совершенствование технологических </w:t>
            </w:r>
            <w:r w:rsidRPr="0030749C">
              <w:rPr>
                <w:rFonts w:ascii="Times New Roman" w:eastAsia="Times New Roman" w:hAnsi="Times New Roman" w:cs="Times New Roman"/>
                <w:spacing w:val="-4"/>
                <w:sz w:val="24"/>
                <w:szCs w:val="24"/>
                <w:lang w:eastAsia="ru-RU"/>
              </w:rPr>
              <w:lastRenderedPageBreak/>
              <w:t>процессов</w:t>
            </w: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lastRenderedPageBreak/>
              <w:t>Содержание</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8"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1</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4"/>
                <w:sz w:val="24"/>
                <w:szCs w:val="24"/>
                <w:lang w:eastAsia="ru-RU"/>
              </w:rPr>
              <w:t>Совершенствование технологических процессов швейного производства. Приспособления малой механизации.</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lastRenderedPageBreak/>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lastRenderedPageBreak/>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lastRenderedPageBreak/>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Calibri" w:hAnsi="Times New Roman" w:cs="Times New Roman"/>
                <w:b/>
                <w:bCs/>
                <w:spacing w:val="-2"/>
                <w:sz w:val="24"/>
                <w:szCs w:val="24"/>
                <w:lang w:eastAsia="ru-RU"/>
              </w:rPr>
            </w:pPr>
            <w:r w:rsidRPr="0030749C">
              <w:rPr>
                <w:rFonts w:ascii="Times New Roman" w:eastAsia="Times New Roman" w:hAnsi="Times New Roman" w:cs="Times New Roman"/>
                <w:spacing w:val="-4"/>
                <w:sz w:val="24"/>
                <w:szCs w:val="24"/>
                <w:lang w:eastAsia="ru-RU"/>
              </w:rPr>
              <w:t>Организационная оснащение процессов швейного производства.</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3</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4"/>
                <w:sz w:val="24"/>
                <w:szCs w:val="24"/>
                <w:lang w:eastAsia="ru-RU"/>
              </w:rPr>
              <w:t>Совершенствование технологических процессов швейного производства на основе применения машин, управляемых микропроцессорами</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val="restar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Тема 1.6</w:t>
            </w:r>
          </w:p>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Транспортные средства</w:t>
            </w:r>
          </w:p>
        </w:tc>
        <w:tc>
          <w:tcPr>
            <w:tcW w:w="2695" w:type="pct"/>
            <w:gridSpan w:val="2"/>
          </w:tcPr>
          <w:p w:rsidR="00ED74B6" w:rsidRPr="0030749C" w:rsidRDefault="00ED74B6" w:rsidP="006A61C5">
            <w:pPr>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t>Содержание</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68"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c>
          <w:tcPr>
            <w:tcW w:w="421"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iCs/>
                <w:sz w:val="24"/>
                <w:szCs w:val="24"/>
                <w:lang w:eastAsia="ru-RU"/>
              </w:rPr>
            </w:pP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1</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sz w:val="24"/>
                <w:szCs w:val="24"/>
                <w:lang w:eastAsia="ru-RU"/>
              </w:rPr>
              <w:t xml:space="preserve">Оборудование подготовительного производства. </w:t>
            </w:r>
            <w:r w:rsidRPr="0030749C">
              <w:rPr>
                <w:rFonts w:ascii="Times New Roman" w:eastAsia="Times New Roman" w:hAnsi="Times New Roman" w:cs="Times New Roman"/>
                <w:spacing w:val="-4"/>
                <w:sz w:val="24"/>
                <w:szCs w:val="24"/>
                <w:lang w:eastAsia="ru-RU"/>
              </w:rPr>
              <w:t>Транспортные средства для транспортировки кроя.</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2</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proofErr w:type="spellStart"/>
            <w:r w:rsidRPr="0030749C">
              <w:rPr>
                <w:rFonts w:ascii="Times New Roman" w:eastAsia="Times New Roman" w:hAnsi="Times New Roman" w:cs="Times New Roman"/>
                <w:spacing w:val="-4"/>
                <w:sz w:val="24"/>
                <w:szCs w:val="24"/>
                <w:lang w:eastAsia="ru-RU"/>
              </w:rPr>
              <w:t>Бесприводные</w:t>
            </w:r>
            <w:proofErr w:type="spellEnd"/>
            <w:r w:rsidRPr="0030749C">
              <w:rPr>
                <w:rFonts w:ascii="Times New Roman" w:eastAsia="Times New Roman" w:hAnsi="Times New Roman" w:cs="Times New Roman"/>
                <w:spacing w:val="-4"/>
                <w:sz w:val="24"/>
                <w:szCs w:val="24"/>
                <w:lang w:eastAsia="ru-RU"/>
              </w:rPr>
              <w:t xml:space="preserve"> </w:t>
            </w:r>
            <w:proofErr w:type="spellStart"/>
            <w:r w:rsidRPr="0030749C">
              <w:rPr>
                <w:rFonts w:ascii="Times New Roman" w:eastAsia="Times New Roman" w:hAnsi="Times New Roman" w:cs="Times New Roman"/>
                <w:spacing w:val="-4"/>
                <w:sz w:val="24"/>
                <w:szCs w:val="24"/>
                <w:lang w:eastAsia="ru-RU"/>
              </w:rPr>
              <w:t>внутрипроцессные</w:t>
            </w:r>
            <w:proofErr w:type="spellEnd"/>
            <w:r w:rsidRPr="0030749C">
              <w:rPr>
                <w:rFonts w:ascii="Times New Roman" w:eastAsia="Times New Roman" w:hAnsi="Times New Roman" w:cs="Times New Roman"/>
                <w:spacing w:val="-4"/>
                <w:sz w:val="24"/>
                <w:szCs w:val="24"/>
                <w:lang w:eastAsia="ru-RU"/>
              </w:rPr>
              <w:t xml:space="preserve"> транспортные средства.</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lastRenderedPageBreak/>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vMerge/>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119"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3</w:t>
            </w:r>
          </w:p>
        </w:tc>
        <w:tc>
          <w:tcPr>
            <w:tcW w:w="2576" w:type="pct"/>
          </w:tcPr>
          <w:p w:rsidR="00ED74B6" w:rsidRPr="0030749C" w:rsidRDefault="00ED74B6" w:rsidP="006A61C5">
            <w:pPr>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Транспортные средства непрерывного действия, обеспечивающие поштучное перемещение полуфабрикатов. Автоматизированные транспортные средства.</w:t>
            </w:r>
          </w:p>
        </w:tc>
        <w:tc>
          <w:tcPr>
            <w:tcW w:w="610" w:type="pct"/>
          </w:tcPr>
          <w:p w:rsidR="00ED74B6" w:rsidRPr="0030749C" w:rsidRDefault="00ED74B6" w:rsidP="006A61C5">
            <w:pPr>
              <w:spacing w:after="0" w:line="240" w:lineRule="auto"/>
              <w:ind w:left="-57" w:right="-57"/>
              <w:jc w:val="center"/>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2</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5977"/>
        </w:trPr>
        <w:tc>
          <w:tcPr>
            <w:tcW w:w="3501" w:type="pct"/>
            <w:gridSpan w:val="3"/>
          </w:tcPr>
          <w:p w:rsidR="00ED74B6" w:rsidRPr="0030749C" w:rsidRDefault="00ED74B6" w:rsidP="006A61C5">
            <w:pPr>
              <w:tabs>
                <w:tab w:val="left" w:pos="286"/>
              </w:tabs>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Заполнить таблицу «Применение швейной машины с зигзагообразной строчкой»</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Заполнить таблицу «Применение швейной машины с отклоняющейся иглой и регулируемой посадкой»</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Выполнить схему «Последовательность заправки закрепочной машины</w:t>
            </w:r>
            <w:r w:rsidRPr="0030749C">
              <w:rPr>
                <w:rFonts w:ascii="Times New Roman" w:eastAsia="Times New Roman" w:hAnsi="Times New Roman" w:cs="Times New Roman"/>
                <w:spacing w:val="-4"/>
                <w:sz w:val="24"/>
                <w:szCs w:val="24"/>
                <w:lang w:eastAsia="ru-RU"/>
              </w:rPr>
              <w:t>»</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Выполнить схему «Последовательность заправки</w:t>
            </w:r>
            <w:r w:rsidRPr="0030749C">
              <w:rPr>
                <w:rFonts w:ascii="Times New Roman" w:eastAsia="Times New Roman" w:hAnsi="Times New Roman" w:cs="Times New Roman"/>
                <w:spacing w:val="-4"/>
                <w:sz w:val="24"/>
                <w:szCs w:val="24"/>
                <w:lang w:eastAsia="ru-RU"/>
              </w:rPr>
              <w:t xml:space="preserve"> пуговичной швейной машины»</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Выполнить схему «Последовательность заправки промышленной швейной машины для обработки петель»</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4"/>
                <w:sz w:val="24"/>
                <w:szCs w:val="24"/>
                <w:lang w:eastAsia="ru-RU"/>
              </w:rPr>
              <w:t xml:space="preserve">Выполнить регулировку </w:t>
            </w:r>
            <w:proofErr w:type="spellStart"/>
            <w:r w:rsidRPr="0030749C">
              <w:rPr>
                <w:rFonts w:ascii="Times New Roman" w:eastAsia="Times New Roman" w:hAnsi="Times New Roman" w:cs="Times New Roman"/>
                <w:spacing w:val="-4"/>
                <w:sz w:val="24"/>
                <w:szCs w:val="24"/>
                <w:lang w:eastAsia="ru-RU"/>
              </w:rPr>
              <w:t>краеобметочной</w:t>
            </w:r>
            <w:proofErr w:type="spellEnd"/>
            <w:r w:rsidRPr="0030749C">
              <w:rPr>
                <w:rFonts w:ascii="Times New Roman" w:eastAsia="Times New Roman" w:hAnsi="Times New Roman" w:cs="Times New Roman"/>
                <w:spacing w:val="-4"/>
                <w:sz w:val="24"/>
                <w:szCs w:val="24"/>
                <w:lang w:eastAsia="ru-RU"/>
              </w:rPr>
              <w:t xml:space="preserve"> </w:t>
            </w:r>
            <w:proofErr w:type="spellStart"/>
            <w:r w:rsidRPr="0030749C">
              <w:rPr>
                <w:rFonts w:ascii="Times New Roman" w:eastAsia="Times New Roman" w:hAnsi="Times New Roman" w:cs="Times New Roman"/>
                <w:spacing w:val="-4"/>
                <w:sz w:val="24"/>
                <w:szCs w:val="24"/>
                <w:lang w:eastAsia="ru-RU"/>
              </w:rPr>
              <w:t>трехниточной</w:t>
            </w:r>
            <w:proofErr w:type="spellEnd"/>
            <w:r w:rsidRPr="0030749C">
              <w:rPr>
                <w:rFonts w:ascii="Times New Roman" w:eastAsia="Times New Roman" w:hAnsi="Times New Roman" w:cs="Times New Roman"/>
                <w:spacing w:val="-4"/>
                <w:sz w:val="24"/>
                <w:szCs w:val="24"/>
                <w:lang w:eastAsia="ru-RU"/>
              </w:rPr>
              <w:t xml:space="preserve"> швейной машины, в зависимости с предложенным образцом выполненной строчки.</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4"/>
                <w:sz w:val="24"/>
                <w:szCs w:val="24"/>
                <w:lang w:eastAsia="ru-RU"/>
              </w:rPr>
              <w:t xml:space="preserve">Выполнить регулировку </w:t>
            </w:r>
            <w:proofErr w:type="spellStart"/>
            <w:r w:rsidRPr="0030749C">
              <w:rPr>
                <w:rFonts w:ascii="Times New Roman" w:eastAsia="Times New Roman" w:hAnsi="Times New Roman" w:cs="Times New Roman"/>
                <w:spacing w:val="-4"/>
                <w:sz w:val="24"/>
                <w:szCs w:val="24"/>
                <w:lang w:eastAsia="ru-RU"/>
              </w:rPr>
              <w:t>краеобметочной</w:t>
            </w:r>
            <w:proofErr w:type="spellEnd"/>
            <w:r w:rsidRPr="0030749C">
              <w:rPr>
                <w:rFonts w:ascii="Times New Roman" w:eastAsia="Times New Roman" w:hAnsi="Times New Roman" w:cs="Times New Roman"/>
                <w:spacing w:val="-4"/>
                <w:sz w:val="24"/>
                <w:szCs w:val="24"/>
                <w:lang w:eastAsia="ru-RU"/>
              </w:rPr>
              <w:t xml:space="preserve"> </w:t>
            </w:r>
            <w:proofErr w:type="spellStart"/>
            <w:r w:rsidRPr="0030749C">
              <w:rPr>
                <w:rFonts w:ascii="Times New Roman" w:eastAsia="Times New Roman" w:hAnsi="Times New Roman" w:cs="Times New Roman"/>
                <w:spacing w:val="-4"/>
                <w:sz w:val="24"/>
                <w:szCs w:val="24"/>
                <w:lang w:eastAsia="ru-RU"/>
              </w:rPr>
              <w:t>четырехниточной</w:t>
            </w:r>
            <w:proofErr w:type="spellEnd"/>
            <w:r w:rsidRPr="0030749C">
              <w:rPr>
                <w:rFonts w:ascii="Times New Roman" w:eastAsia="Times New Roman" w:hAnsi="Times New Roman" w:cs="Times New Roman"/>
                <w:spacing w:val="-4"/>
                <w:sz w:val="24"/>
                <w:szCs w:val="24"/>
                <w:lang w:eastAsia="ru-RU"/>
              </w:rPr>
              <w:t xml:space="preserve"> швейной машины, в зависимости с предложенным образцом выполненной строчки</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4"/>
                <w:sz w:val="24"/>
                <w:szCs w:val="24"/>
                <w:lang w:eastAsia="ru-RU"/>
              </w:rPr>
              <w:t xml:space="preserve">Выполнить регулировку </w:t>
            </w:r>
            <w:proofErr w:type="spellStart"/>
            <w:r w:rsidRPr="0030749C">
              <w:rPr>
                <w:rFonts w:ascii="Times New Roman" w:eastAsia="Times New Roman" w:hAnsi="Times New Roman" w:cs="Times New Roman"/>
                <w:spacing w:val="-4"/>
                <w:sz w:val="24"/>
                <w:szCs w:val="24"/>
                <w:lang w:eastAsia="ru-RU"/>
              </w:rPr>
              <w:t>краеобметочной</w:t>
            </w:r>
            <w:proofErr w:type="spellEnd"/>
            <w:r w:rsidRPr="0030749C">
              <w:rPr>
                <w:rFonts w:ascii="Times New Roman" w:eastAsia="Times New Roman" w:hAnsi="Times New Roman" w:cs="Times New Roman"/>
                <w:spacing w:val="-4"/>
                <w:sz w:val="24"/>
                <w:szCs w:val="24"/>
                <w:lang w:eastAsia="ru-RU"/>
              </w:rPr>
              <w:t xml:space="preserve"> </w:t>
            </w:r>
            <w:proofErr w:type="spellStart"/>
            <w:r w:rsidRPr="0030749C">
              <w:rPr>
                <w:rFonts w:ascii="Times New Roman" w:eastAsia="Times New Roman" w:hAnsi="Times New Roman" w:cs="Times New Roman"/>
                <w:spacing w:val="-4"/>
                <w:sz w:val="24"/>
                <w:szCs w:val="24"/>
                <w:lang w:eastAsia="ru-RU"/>
              </w:rPr>
              <w:t>пятиниточной</w:t>
            </w:r>
            <w:proofErr w:type="spellEnd"/>
            <w:r w:rsidRPr="0030749C">
              <w:rPr>
                <w:rFonts w:ascii="Times New Roman" w:eastAsia="Times New Roman" w:hAnsi="Times New Roman" w:cs="Times New Roman"/>
                <w:spacing w:val="-4"/>
                <w:sz w:val="24"/>
                <w:szCs w:val="24"/>
                <w:lang w:eastAsia="ru-RU"/>
              </w:rPr>
              <w:t xml:space="preserve"> швейной машины, в зависимости с предложенным образцом выполненной строчки</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Заполнить таблицу «</w:t>
            </w:r>
            <w:r w:rsidRPr="0030749C">
              <w:rPr>
                <w:rFonts w:ascii="Times New Roman" w:eastAsia="Times New Roman" w:hAnsi="Times New Roman" w:cs="Times New Roman"/>
                <w:bCs/>
                <w:sz w:val="24"/>
                <w:szCs w:val="24"/>
                <w:lang w:eastAsia="ru-RU"/>
              </w:rPr>
              <w:t>Факторы, влияющие на процесс ВТО»</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Заполнить таблицу «Режимы ВТО для различных материалов»</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2"/>
                <w:sz w:val="24"/>
                <w:szCs w:val="24"/>
                <w:lang w:eastAsia="ru-RU"/>
              </w:rPr>
            </w:pPr>
            <w:r w:rsidRPr="0030749C">
              <w:rPr>
                <w:rFonts w:ascii="Times New Roman" w:eastAsia="Times New Roman" w:hAnsi="Times New Roman" w:cs="Times New Roman"/>
                <w:spacing w:val="-2"/>
                <w:sz w:val="24"/>
                <w:szCs w:val="24"/>
                <w:lang w:eastAsia="ru-RU"/>
              </w:rPr>
              <w:t>Заполнить таблицу «</w:t>
            </w:r>
            <w:r w:rsidRPr="0030749C">
              <w:rPr>
                <w:rFonts w:ascii="Times New Roman" w:eastAsia="Times New Roman" w:hAnsi="Times New Roman" w:cs="Times New Roman"/>
                <w:sz w:val="24"/>
                <w:szCs w:val="24"/>
                <w:shd w:val="clear" w:color="auto" w:fill="FFFFFF"/>
                <w:lang w:eastAsia="ru-RU"/>
              </w:rPr>
              <w:t>Операции влажно-тепловой обработки</w:t>
            </w:r>
            <w:proofErr w:type="gramStart"/>
            <w:r w:rsidRPr="0030749C">
              <w:rPr>
                <w:rFonts w:ascii="Times New Roman" w:eastAsia="Times New Roman" w:hAnsi="Times New Roman" w:cs="Times New Roman"/>
                <w:sz w:val="24"/>
                <w:szCs w:val="24"/>
                <w:shd w:val="clear" w:color="auto" w:fill="FFFFFF"/>
                <w:lang w:eastAsia="ru-RU"/>
              </w:rPr>
              <w:t>»п</w:t>
            </w:r>
            <w:proofErr w:type="gramEnd"/>
            <w:r w:rsidRPr="0030749C">
              <w:rPr>
                <w:rFonts w:ascii="Times New Roman" w:eastAsia="Times New Roman" w:hAnsi="Times New Roman" w:cs="Times New Roman"/>
                <w:sz w:val="24"/>
                <w:szCs w:val="24"/>
                <w:shd w:val="clear" w:color="auto" w:fill="FFFFFF"/>
                <w:lang w:eastAsia="ru-RU"/>
              </w:rPr>
              <w:t>ри заданных условиях</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2"/>
                <w:sz w:val="24"/>
                <w:szCs w:val="24"/>
                <w:lang w:eastAsia="ru-RU"/>
              </w:rPr>
              <w:t>Заполнить таблицу «Применение приспособлений малой механизации» при заданных условиях</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2"/>
                <w:sz w:val="24"/>
                <w:szCs w:val="24"/>
                <w:lang w:eastAsia="ru-RU"/>
              </w:rPr>
              <w:t>Выполните переоснащение заданного участка с применением специализированных машин-автоматов</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spacing w:val="-4"/>
                <w:sz w:val="24"/>
                <w:szCs w:val="24"/>
                <w:lang w:eastAsia="ru-RU"/>
              </w:rPr>
            </w:pPr>
            <w:r w:rsidRPr="0030749C">
              <w:rPr>
                <w:rFonts w:ascii="Times New Roman" w:eastAsia="Times New Roman" w:hAnsi="Times New Roman" w:cs="Times New Roman"/>
                <w:spacing w:val="-4"/>
                <w:sz w:val="24"/>
                <w:szCs w:val="24"/>
                <w:lang w:eastAsia="ru-RU"/>
              </w:rPr>
              <w:t>Выполните подборку транспортных средства для транспортировки кроя в соответствии с заданным участком</w:t>
            </w:r>
          </w:p>
          <w:p w:rsidR="00ED74B6" w:rsidRPr="0030749C" w:rsidRDefault="00ED74B6" w:rsidP="006A61C5">
            <w:pPr>
              <w:numPr>
                <w:ilvl w:val="0"/>
                <w:numId w:val="44"/>
              </w:numPr>
              <w:tabs>
                <w:tab w:val="left" w:pos="286"/>
                <w:tab w:val="left" w:pos="427"/>
              </w:tabs>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spacing w:val="-4"/>
                <w:sz w:val="24"/>
                <w:szCs w:val="24"/>
                <w:lang w:eastAsia="ru-RU"/>
              </w:rPr>
              <w:t>Выполните подборку транспортных средства для транспортировки готовых изделий в соответствии с заданным участком</w:t>
            </w:r>
          </w:p>
        </w:tc>
        <w:tc>
          <w:tcPr>
            <w:tcW w:w="610" w:type="pct"/>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30</w:t>
            </w:r>
          </w:p>
        </w:tc>
        <w:tc>
          <w:tcPr>
            <w:tcW w:w="468"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2.1</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 – ОК 7</w:t>
            </w:r>
          </w:p>
        </w:tc>
        <w:tc>
          <w:tcPr>
            <w:tcW w:w="421" w:type="pct"/>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pacing w:val="-2"/>
                <w:sz w:val="24"/>
                <w:szCs w:val="24"/>
              </w:rPr>
            </w:pPr>
            <w:r w:rsidRPr="0030749C">
              <w:rPr>
                <w:rFonts w:ascii="Times New Roman" w:eastAsia="Calibri" w:hAnsi="Times New Roman" w:cs="Times New Roman"/>
                <w:iCs/>
                <w:spacing w:val="-2"/>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У 2.5.01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2.1.01</w:t>
            </w:r>
          </w:p>
          <w:p w:rsidR="00ED74B6" w:rsidRPr="0030749C" w:rsidRDefault="00ED74B6" w:rsidP="006A61C5">
            <w:pPr>
              <w:tabs>
                <w:tab w:val="left" w:pos="174"/>
              </w:tab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pacing w:val="-4"/>
                <w:sz w:val="24"/>
                <w:szCs w:val="24"/>
              </w:rPr>
              <w:t>З 2.5.01</w:t>
            </w:r>
          </w:p>
        </w:tc>
      </w:tr>
      <w:tr w:rsidR="00ED74B6" w:rsidRPr="0030749C" w:rsidTr="006A61C5">
        <w:trPr>
          <w:trHeight w:val="20"/>
        </w:trPr>
        <w:tc>
          <w:tcPr>
            <w:tcW w:w="806" w:type="pct"/>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95" w:type="pct"/>
            <w:gridSpan w:val="2"/>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Промежуточная аттестация в форме экзамена</w:t>
            </w:r>
          </w:p>
        </w:tc>
        <w:tc>
          <w:tcPr>
            <w:tcW w:w="610" w:type="pct"/>
            <w:shd w:val="clear" w:color="auto" w:fill="auto"/>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8"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21"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30749C" w:rsidTr="006A61C5">
        <w:trPr>
          <w:trHeight w:val="20"/>
        </w:trPr>
        <w:tc>
          <w:tcPr>
            <w:tcW w:w="806" w:type="pct"/>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95" w:type="pct"/>
            <w:gridSpan w:val="2"/>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pacing w:val="-4"/>
                <w:sz w:val="24"/>
                <w:szCs w:val="24"/>
                <w:lang w:eastAsia="ru-RU"/>
              </w:rPr>
              <w:t>итого за 5 семестр</w:t>
            </w:r>
          </w:p>
        </w:tc>
        <w:tc>
          <w:tcPr>
            <w:tcW w:w="610" w:type="pct"/>
            <w:shd w:val="clear" w:color="auto" w:fill="auto"/>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90</w:t>
            </w:r>
          </w:p>
        </w:tc>
        <w:tc>
          <w:tcPr>
            <w:tcW w:w="468"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21"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30749C" w:rsidTr="006A61C5">
        <w:trPr>
          <w:trHeight w:val="20"/>
        </w:trPr>
        <w:tc>
          <w:tcPr>
            <w:tcW w:w="5000" w:type="pct"/>
            <w:gridSpan w:val="6"/>
            <w:tcBorders>
              <w:bottom w:val="single" w:sz="2" w:space="0" w:color="auto"/>
            </w:tcBorders>
            <w:shd w:val="clear" w:color="auto" w:fill="D9D9D9"/>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6 семестр</w:t>
            </w:r>
          </w:p>
        </w:tc>
      </w:tr>
      <w:tr w:rsidR="00ED74B6" w:rsidRPr="0030749C" w:rsidTr="006A61C5">
        <w:trPr>
          <w:trHeight w:val="20"/>
        </w:trPr>
        <w:tc>
          <w:tcPr>
            <w:tcW w:w="3501" w:type="pct"/>
            <w:gridSpan w:val="3"/>
            <w:tcBorders>
              <w:top w:val="single" w:sz="4" w:space="0" w:color="auto"/>
              <w:left w:val="single" w:sz="4" w:space="0" w:color="auto"/>
              <w:bottom w:val="single" w:sz="4" w:space="0" w:color="auto"/>
              <w:right w:val="single" w:sz="4" w:space="0" w:color="auto"/>
            </w:tcBorders>
          </w:tcPr>
          <w:p w:rsidR="00ED74B6" w:rsidRPr="0030749C" w:rsidRDefault="00ED74B6" w:rsidP="006A61C5">
            <w:pPr>
              <w:tabs>
                <w:tab w:val="left" w:pos="271"/>
              </w:tabs>
              <w:spacing w:after="0" w:line="240" w:lineRule="auto"/>
              <w:ind w:left="-57" w:right="-57"/>
              <w:jc w:val="both"/>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bCs/>
                <w:sz w:val="24"/>
                <w:szCs w:val="24"/>
                <w:lang w:eastAsia="ru-RU"/>
              </w:rPr>
              <w:t>Производственная практика (если предусмотрена итоговая (концентрированная) практика)</w:t>
            </w:r>
          </w:p>
          <w:p w:rsidR="00ED74B6" w:rsidRPr="0030749C" w:rsidRDefault="00ED74B6" w:rsidP="006A61C5">
            <w:pPr>
              <w:tabs>
                <w:tab w:val="left" w:pos="271"/>
              </w:tabs>
              <w:spacing w:after="0" w:line="240" w:lineRule="auto"/>
              <w:ind w:left="-57" w:right="-57"/>
              <w:jc w:val="both"/>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bCs/>
                <w:sz w:val="24"/>
                <w:szCs w:val="24"/>
                <w:lang w:eastAsia="ru-RU"/>
              </w:rPr>
              <w:t xml:space="preserve">Виды работ – </w:t>
            </w:r>
            <w:r w:rsidRPr="0030749C">
              <w:rPr>
                <w:rFonts w:ascii="Times New Roman" w:eastAsia="Times New Roman" w:hAnsi="Times New Roman" w:cs="Times New Roman"/>
                <w:b/>
                <w:sz w:val="24"/>
                <w:szCs w:val="24"/>
                <w:lang w:eastAsia="ru-RU"/>
              </w:rPr>
              <w:t>Выполнение работ на машинах, автоматическом или полуавтоматическом оборудовании по изготовлению изделий из текстильных материалов</w:t>
            </w:r>
          </w:p>
          <w:p w:rsidR="00ED74B6" w:rsidRPr="0030749C" w:rsidRDefault="00ED74B6" w:rsidP="006A61C5">
            <w:pPr>
              <w:numPr>
                <w:ilvl w:val="3"/>
                <w:numId w:val="46"/>
              </w:numPr>
              <w:tabs>
                <w:tab w:val="left" w:pos="285"/>
              </w:tabs>
              <w:spacing w:after="0" w:line="240" w:lineRule="auto"/>
              <w:ind w:left="-57" w:right="-57"/>
              <w:jc w:val="both"/>
              <w:rPr>
                <w:rFonts w:ascii="Times New Roman" w:eastAsia="Times New Roman" w:hAnsi="Times New Roman" w:cs="Times New Roman"/>
                <w:bCs/>
                <w:sz w:val="24"/>
                <w:szCs w:val="24"/>
                <w:lang w:eastAsia="ru-RU"/>
              </w:rPr>
            </w:pPr>
            <w:r w:rsidRPr="0030749C">
              <w:rPr>
                <w:rFonts w:ascii="Times New Roman" w:eastAsia="Times New Roman" w:hAnsi="Times New Roman" w:cs="Times New Roman"/>
                <w:bCs/>
                <w:sz w:val="24"/>
                <w:szCs w:val="24"/>
                <w:lang w:eastAsia="ru-RU"/>
              </w:rPr>
              <w:t>Техника безопасности при работе на технологическом оборудовании швейного производства</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Выполнение операций на промышленной автоматической стачивающей </w:t>
            </w:r>
            <w:proofErr w:type="spellStart"/>
            <w:r w:rsidRPr="0030749C">
              <w:rPr>
                <w:rFonts w:ascii="Times New Roman" w:eastAsia="Times New Roman" w:hAnsi="Times New Roman" w:cs="Times New Roman"/>
                <w:sz w:val="24"/>
                <w:szCs w:val="24"/>
                <w:lang w:eastAsia="ru-RU"/>
              </w:rPr>
              <w:t>одноигольной</w:t>
            </w:r>
            <w:proofErr w:type="spellEnd"/>
            <w:r w:rsidRPr="0030749C">
              <w:rPr>
                <w:rFonts w:ascii="Times New Roman" w:eastAsia="Times New Roman" w:hAnsi="Times New Roman" w:cs="Times New Roman"/>
                <w:sz w:val="24"/>
                <w:szCs w:val="24"/>
                <w:lang w:eastAsia="ru-RU"/>
              </w:rPr>
              <w:t xml:space="preserve">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Выполнение операций на промышленной автоматической стачивающей </w:t>
            </w:r>
            <w:proofErr w:type="spellStart"/>
            <w:r w:rsidRPr="0030749C">
              <w:rPr>
                <w:rFonts w:ascii="Times New Roman" w:eastAsia="Times New Roman" w:hAnsi="Times New Roman" w:cs="Times New Roman"/>
                <w:sz w:val="24"/>
                <w:szCs w:val="24"/>
                <w:lang w:eastAsia="ru-RU"/>
              </w:rPr>
              <w:t>двухигольно</w:t>
            </w:r>
            <w:proofErr w:type="spellEnd"/>
            <w:r w:rsidRPr="0030749C">
              <w:rPr>
                <w:rFonts w:ascii="Times New Roman" w:eastAsia="Times New Roman" w:hAnsi="Times New Roman" w:cs="Times New Roman"/>
                <w:sz w:val="24"/>
                <w:szCs w:val="24"/>
                <w:lang w:eastAsia="ru-RU"/>
              </w:rPr>
              <w:t xml:space="preserve">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стачивающе-обметочной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Выполнение операций на промышленной автоматической </w:t>
            </w:r>
            <w:proofErr w:type="spellStart"/>
            <w:r w:rsidRPr="0030749C">
              <w:rPr>
                <w:rFonts w:ascii="Times New Roman" w:eastAsia="Times New Roman" w:hAnsi="Times New Roman" w:cs="Times New Roman"/>
                <w:sz w:val="24"/>
                <w:szCs w:val="24"/>
                <w:lang w:eastAsia="ru-RU"/>
              </w:rPr>
              <w:t>краеобметочной</w:t>
            </w:r>
            <w:proofErr w:type="spellEnd"/>
            <w:r w:rsidRPr="0030749C">
              <w:rPr>
                <w:rFonts w:ascii="Times New Roman" w:eastAsia="Times New Roman" w:hAnsi="Times New Roman" w:cs="Times New Roman"/>
                <w:sz w:val="24"/>
                <w:szCs w:val="24"/>
                <w:lang w:eastAsia="ru-RU"/>
              </w:rPr>
              <w:t xml:space="preserve"> </w:t>
            </w:r>
            <w:proofErr w:type="spellStart"/>
            <w:r w:rsidRPr="0030749C">
              <w:rPr>
                <w:rFonts w:ascii="Times New Roman" w:eastAsia="Times New Roman" w:hAnsi="Times New Roman" w:cs="Times New Roman"/>
                <w:sz w:val="24"/>
                <w:szCs w:val="24"/>
                <w:lang w:eastAsia="ru-RU"/>
              </w:rPr>
              <w:t>трехниточной</w:t>
            </w:r>
            <w:proofErr w:type="spellEnd"/>
            <w:r w:rsidRPr="0030749C">
              <w:rPr>
                <w:rFonts w:ascii="Times New Roman" w:eastAsia="Times New Roman" w:hAnsi="Times New Roman" w:cs="Times New Roman"/>
                <w:sz w:val="24"/>
                <w:szCs w:val="24"/>
                <w:lang w:eastAsia="ru-RU"/>
              </w:rPr>
              <w:t xml:space="preserve">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Выполнение операций на промышленной автоматической </w:t>
            </w:r>
            <w:proofErr w:type="spellStart"/>
            <w:r w:rsidRPr="0030749C">
              <w:rPr>
                <w:rFonts w:ascii="Times New Roman" w:eastAsia="Times New Roman" w:hAnsi="Times New Roman" w:cs="Times New Roman"/>
                <w:sz w:val="24"/>
                <w:szCs w:val="24"/>
                <w:lang w:eastAsia="ru-RU"/>
              </w:rPr>
              <w:t>краеобметочной</w:t>
            </w:r>
            <w:proofErr w:type="spellEnd"/>
            <w:r w:rsidRPr="0030749C">
              <w:rPr>
                <w:rFonts w:ascii="Times New Roman" w:eastAsia="Times New Roman" w:hAnsi="Times New Roman" w:cs="Times New Roman"/>
                <w:sz w:val="24"/>
                <w:szCs w:val="24"/>
                <w:lang w:eastAsia="ru-RU"/>
              </w:rPr>
              <w:t xml:space="preserve"> </w:t>
            </w:r>
            <w:proofErr w:type="spellStart"/>
            <w:r w:rsidRPr="0030749C">
              <w:rPr>
                <w:rFonts w:ascii="Times New Roman" w:eastAsia="Times New Roman" w:hAnsi="Times New Roman" w:cs="Times New Roman"/>
                <w:sz w:val="24"/>
                <w:szCs w:val="24"/>
                <w:lang w:eastAsia="ru-RU"/>
              </w:rPr>
              <w:t>четырехниточной</w:t>
            </w:r>
            <w:proofErr w:type="spellEnd"/>
            <w:r w:rsidRPr="0030749C">
              <w:rPr>
                <w:rFonts w:ascii="Times New Roman" w:eastAsia="Times New Roman" w:hAnsi="Times New Roman" w:cs="Times New Roman"/>
                <w:sz w:val="24"/>
                <w:szCs w:val="24"/>
                <w:lang w:eastAsia="ru-RU"/>
              </w:rPr>
              <w:t xml:space="preserve">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Выполнение операций на промышленной автоматической </w:t>
            </w:r>
            <w:proofErr w:type="spellStart"/>
            <w:r w:rsidRPr="0030749C">
              <w:rPr>
                <w:rFonts w:ascii="Times New Roman" w:eastAsia="Times New Roman" w:hAnsi="Times New Roman" w:cs="Times New Roman"/>
                <w:sz w:val="24"/>
                <w:szCs w:val="24"/>
                <w:lang w:eastAsia="ru-RU"/>
              </w:rPr>
              <w:t>краеобметочной</w:t>
            </w:r>
            <w:proofErr w:type="spellEnd"/>
            <w:r w:rsidRPr="0030749C">
              <w:rPr>
                <w:rFonts w:ascii="Times New Roman" w:eastAsia="Times New Roman" w:hAnsi="Times New Roman" w:cs="Times New Roman"/>
                <w:sz w:val="24"/>
                <w:szCs w:val="24"/>
                <w:lang w:eastAsia="ru-RU"/>
              </w:rPr>
              <w:t xml:space="preserve"> </w:t>
            </w:r>
            <w:proofErr w:type="spellStart"/>
            <w:r w:rsidRPr="0030749C">
              <w:rPr>
                <w:rFonts w:ascii="Times New Roman" w:eastAsia="Times New Roman" w:hAnsi="Times New Roman" w:cs="Times New Roman"/>
                <w:sz w:val="24"/>
                <w:szCs w:val="24"/>
                <w:lang w:eastAsia="ru-RU"/>
              </w:rPr>
              <w:t>пятиниточной</w:t>
            </w:r>
            <w:proofErr w:type="spellEnd"/>
            <w:r w:rsidRPr="0030749C">
              <w:rPr>
                <w:rFonts w:ascii="Times New Roman" w:eastAsia="Times New Roman" w:hAnsi="Times New Roman" w:cs="Times New Roman"/>
                <w:sz w:val="24"/>
                <w:szCs w:val="24"/>
                <w:lang w:eastAsia="ru-RU"/>
              </w:rPr>
              <w:t xml:space="preserve">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 xml:space="preserve">Выполнение операций на промышленной автоматической </w:t>
            </w:r>
            <w:proofErr w:type="spellStart"/>
            <w:r w:rsidRPr="0030749C">
              <w:rPr>
                <w:rFonts w:ascii="Times New Roman" w:eastAsia="Times New Roman" w:hAnsi="Times New Roman" w:cs="Times New Roman"/>
                <w:sz w:val="24"/>
                <w:szCs w:val="24"/>
                <w:lang w:eastAsia="ru-RU"/>
              </w:rPr>
              <w:t>шлевочной</w:t>
            </w:r>
            <w:proofErr w:type="spellEnd"/>
            <w:r w:rsidRPr="0030749C">
              <w:rPr>
                <w:rFonts w:ascii="Times New Roman" w:eastAsia="Times New Roman" w:hAnsi="Times New Roman" w:cs="Times New Roman"/>
                <w:sz w:val="24"/>
                <w:szCs w:val="24"/>
                <w:lang w:eastAsia="ru-RU"/>
              </w:rPr>
              <w:t xml:space="preserve">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закрепочной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подшивочной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петельной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пуговичной швейной машине</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швейной машине для притачивания пояса</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швейной машине для настрачивания подзоров</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швейной машине для стачивания по контуру</w:t>
            </w:r>
          </w:p>
          <w:p w:rsidR="00ED74B6" w:rsidRPr="0030749C" w:rsidRDefault="00ED74B6" w:rsidP="006A61C5">
            <w:pPr>
              <w:numPr>
                <w:ilvl w:val="3"/>
                <w:numId w:val="46"/>
              </w:numPr>
              <w:tabs>
                <w:tab w:val="left" w:pos="285"/>
                <w:tab w:val="left" w:pos="530"/>
                <w:tab w:val="left" w:pos="851"/>
              </w:tabs>
              <w:spacing w:after="0" w:line="240" w:lineRule="auto"/>
              <w:ind w:left="-57" w:right="-57"/>
              <w:jc w:val="both"/>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швейной машине для настрачивания по контуру</w:t>
            </w:r>
          </w:p>
          <w:p w:rsidR="00ED74B6" w:rsidRPr="0030749C" w:rsidRDefault="00ED74B6" w:rsidP="006A61C5">
            <w:pPr>
              <w:numPr>
                <w:ilvl w:val="3"/>
                <w:numId w:val="46"/>
              </w:numPr>
              <w:tabs>
                <w:tab w:val="left" w:pos="285"/>
              </w:tabs>
              <w:spacing w:after="0" w:line="240" w:lineRule="auto"/>
              <w:ind w:left="-57" w:right="-57"/>
              <w:jc w:val="both"/>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sz w:val="24"/>
                <w:szCs w:val="24"/>
                <w:lang w:eastAsia="ru-RU"/>
              </w:rPr>
              <w:t>Выполнение операций на промышленной автоматической швейной вышивальной машине</w:t>
            </w:r>
          </w:p>
          <w:p w:rsidR="00ED74B6" w:rsidRPr="0030749C" w:rsidRDefault="00ED74B6" w:rsidP="006A61C5">
            <w:pPr>
              <w:numPr>
                <w:ilvl w:val="3"/>
                <w:numId w:val="46"/>
              </w:numPr>
              <w:tabs>
                <w:tab w:val="left" w:pos="285"/>
              </w:tabs>
              <w:spacing w:after="0" w:line="240" w:lineRule="auto"/>
              <w:ind w:left="-57" w:right="-57"/>
              <w:jc w:val="both"/>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sz w:val="24"/>
                <w:szCs w:val="24"/>
                <w:lang w:eastAsia="ru-RU"/>
              </w:rPr>
              <w:t>Выполнение операций на о</w:t>
            </w:r>
            <w:r w:rsidRPr="0030749C">
              <w:rPr>
                <w:rFonts w:ascii="Times New Roman" w:eastAsia="Calibri" w:hAnsi="Times New Roman" w:cs="Times New Roman"/>
                <w:bCs/>
                <w:spacing w:val="-4"/>
                <w:sz w:val="24"/>
                <w:szCs w:val="24"/>
                <w:lang w:eastAsia="ru-RU"/>
              </w:rPr>
              <w:t xml:space="preserve">борудовании для влажно-тепловой обработки: </w:t>
            </w:r>
            <w:proofErr w:type="spellStart"/>
            <w:r w:rsidRPr="0030749C">
              <w:rPr>
                <w:rFonts w:ascii="Times New Roman" w:eastAsia="Calibri" w:hAnsi="Times New Roman" w:cs="Times New Roman"/>
                <w:bCs/>
                <w:spacing w:val="-4"/>
                <w:sz w:val="24"/>
                <w:szCs w:val="24"/>
                <w:lang w:eastAsia="ru-RU"/>
              </w:rPr>
              <w:t>утюи</w:t>
            </w:r>
            <w:proofErr w:type="spellEnd"/>
            <w:r w:rsidRPr="0030749C">
              <w:rPr>
                <w:rFonts w:ascii="Times New Roman" w:eastAsia="Calibri" w:hAnsi="Times New Roman" w:cs="Times New Roman"/>
                <w:bCs/>
                <w:spacing w:val="-4"/>
                <w:sz w:val="24"/>
                <w:szCs w:val="24"/>
                <w:lang w:eastAsia="ru-RU"/>
              </w:rPr>
              <w:t>, оснащенные парогенераторами</w:t>
            </w:r>
          </w:p>
          <w:p w:rsidR="00ED74B6" w:rsidRPr="0030749C" w:rsidRDefault="00ED74B6" w:rsidP="006A61C5">
            <w:pPr>
              <w:numPr>
                <w:ilvl w:val="3"/>
                <w:numId w:val="46"/>
              </w:numPr>
              <w:tabs>
                <w:tab w:val="left" w:pos="285"/>
              </w:tabs>
              <w:spacing w:after="0" w:line="240" w:lineRule="auto"/>
              <w:ind w:left="-57" w:right="-57"/>
              <w:jc w:val="both"/>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sz w:val="24"/>
                <w:szCs w:val="24"/>
                <w:lang w:eastAsia="ru-RU"/>
              </w:rPr>
              <w:t>Выполнение операций на о</w:t>
            </w:r>
            <w:r w:rsidRPr="0030749C">
              <w:rPr>
                <w:rFonts w:ascii="Times New Roman" w:eastAsia="Calibri" w:hAnsi="Times New Roman" w:cs="Times New Roman"/>
                <w:bCs/>
                <w:spacing w:val="-4"/>
                <w:sz w:val="24"/>
                <w:szCs w:val="24"/>
                <w:lang w:eastAsia="ru-RU"/>
              </w:rPr>
              <w:t xml:space="preserve">борудовании для влажно-тепловой обработки: прессы, в том числе </w:t>
            </w:r>
            <w:r w:rsidRPr="0030749C">
              <w:rPr>
                <w:rFonts w:ascii="Times New Roman" w:eastAsia="Calibri" w:hAnsi="Times New Roman" w:cs="Times New Roman"/>
                <w:bCs/>
                <w:spacing w:val="-4"/>
                <w:sz w:val="24"/>
                <w:szCs w:val="24"/>
                <w:lang w:eastAsia="ru-RU"/>
              </w:rPr>
              <w:lastRenderedPageBreak/>
              <w:t>проходного типа</w:t>
            </w:r>
          </w:p>
          <w:p w:rsidR="00ED74B6" w:rsidRPr="0030749C" w:rsidRDefault="00ED74B6" w:rsidP="006A61C5">
            <w:pPr>
              <w:numPr>
                <w:ilvl w:val="3"/>
                <w:numId w:val="46"/>
              </w:numPr>
              <w:tabs>
                <w:tab w:val="left" w:pos="285"/>
              </w:tabs>
              <w:spacing w:after="0" w:line="240" w:lineRule="auto"/>
              <w:ind w:left="-57" w:right="-57"/>
              <w:jc w:val="both"/>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sz w:val="24"/>
                <w:szCs w:val="24"/>
                <w:lang w:eastAsia="ru-RU"/>
              </w:rPr>
              <w:t xml:space="preserve">Выполнение операций на триммере, </w:t>
            </w:r>
            <w:proofErr w:type="spellStart"/>
            <w:r w:rsidRPr="0030749C">
              <w:rPr>
                <w:rFonts w:ascii="Times New Roman" w:eastAsia="Times New Roman" w:hAnsi="Times New Roman" w:cs="Times New Roman"/>
                <w:sz w:val="24"/>
                <w:szCs w:val="24"/>
                <w:lang w:eastAsia="ru-RU"/>
              </w:rPr>
              <w:t>инвекторе</w:t>
            </w:r>
            <w:proofErr w:type="spellEnd"/>
            <w:r w:rsidRPr="0030749C">
              <w:rPr>
                <w:rFonts w:ascii="Times New Roman" w:eastAsia="Times New Roman" w:hAnsi="Times New Roman" w:cs="Times New Roman"/>
                <w:sz w:val="24"/>
                <w:szCs w:val="24"/>
                <w:lang w:eastAsia="ru-RU"/>
              </w:rPr>
              <w:t>, маркировочном пистолете</w:t>
            </w:r>
          </w:p>
        </w:tc>
        <w:tc>
          <w:tcPr>
            <w:tcW w:w="610" w:type="pct"/>
            <w:tcBorders>
              <w:top w:val="single" w:sz="4" w:space="0" w:color="auto"/>
              <w:left w:val="single" w:sz="4" w:space="0" w:color="auto"/>
              <w:bottom w:val="single" w:sz="4" w:space="0" w:color="auto"/>
              <w:right w:val="single" w:sz="4" w:space="0" w:color="auto"/>
            </w:tcBorders>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lastRenderedPageBreak/>
              <w:t>720</w:t>
            </w:r>
          </w:p>
        </w:tc>
        <w:tc>
          <w:tcPr>
            <w:tcW w:w="468" w:type="pct"/>
            <w:tcBorders>
              <w:top w:val="single" w:sz="4" w:space="0" w:color="auto"/>
              <w:left w:val="single" w:sz="4" w:space="0" w:color="auto"/>
              <w:bottom w:val="single" w:sz="4" w:space="0" w:color="auto"/>
              <w:right w:val="single" w:sz="4" w:space="0" w:color="auto"/>
            </w:tcBorders>
          </w:tcPr>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2.4</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ПК 2.5</w:t>
            </w:r>
          </w:p>
          <w:p w:rsidR="00ED74B6" w:rsidRPr="0030749C" w:rsidRDefault="00ED74B6" w:rsidP="006A61C5">
            <w:pPr>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Times New Roman" w:hAnsi="Times New Roman" w:cs="Times New Roman"/>
                <w:sz w:val="24"/>
                <w:szCs w:val="24"/>
                <w:lang w:eastAsia="ru-RU"/>
              </w:rPr>
              <w:t>ОК 1‒ОК 7</w:t>
            </w:r>
          </w:p>
        </w:tc>
        <w:tc>
          <w:tcPr>
            <w:tcW w:w="421" w:type="pct"/>
            <w:tcBorders>
              <w:top w:val="single" w:sz="4" w:space="0" w:color="auto"/>
              <w:left w:val="single" w:sz="4" w:space="0" w:color="auto"/>
              <w:bottom w:val="single" w:sz="4" w:space="0" w:color="auto"/>
              <w:right w:val="single" w:sz="4" w:space="0" w:color="auto"/>
            </w:tcBorders>
          </w:tcPr>
          <w:p w:rsidR="00ED74B6" w:rsidRPr="0030749C" w:rsidRDefault="00ED74B6" w:rsidP="006A61C5">
            <w:pPr>
              <w:tabs>
                <w:tab w:val="center" w:pos="600"/>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ПО 2.1.01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2.4.01</w:t>
            </w:r>
          </w:p>
          <w:p w:rsidR="00ED74B6" w:rsidRPr="0030749C" w:rsidRDefault="00ED74B6" w:rsidP="006A61C5">
            <w:pPr>
              <w:tabs>
                <w:tab w:val="left" w:pos="174"/>
              </w:tab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У 2.5.01</w:t>
            </w:r>
          </w:p>
          <w:p w:rsidR="00ED74B6" w:rsidRPr="0030749C" w:rsidRDefault="00ED74B6" w:rsidP="006A61C5">
            <w:pPr>
              <w:suppressAutoHyphens/>
              <w:spacing w:after="0" w:line="240" w:lineRule="auto"/>
              <w:ind w:left="-57" w:right="-57"/>
              <w:jc w:val="center"/>
              <w:rPr>
                <w:rFonts w:ascii="Times New Roman" w:eastAsia="Calibri" w:hAnsi="Times New Roman" w:cs="Times New Roman"/>
                <w:iCs/>
                <w:sz w:val="24"/>
                <w:szCs w:val="24"/>
              </w:rPr>
            </w:pPr>
            <w:r w:rsidRPr="0030749C">
              <w:rPr>
                <w:rFonts w:ascii="Times New Roman" w:eastAsia="Calibri" w:hAnsi="Times New Roman" w:cs="Times New Roman"/>
                <w:iCs/>
                <w:sz w:val="24"/>
                <w:szCs w:val="24"/>
              </w:rPr>
              <w:t>З 2.4.01</w:t>
            </w:r>
          </w:p>
          <w:p w:rsidR="00ED74B6" w:rsidRPr="0030749C" w:rsidRDefault="00ED74B6" w:rsidP="006A61C5">
            <w:pPr>
              <w:suppressAutoHyphens/>
              <w:spacing w:after="0" w:line="240" w:lineRule="auto"/>
              <w:ind w:left="-57" w:right="-57"/>
              <w:jc w:val="center"/>
              <w:rPr>
                <w:rFonts w:ascii="Times New Roman" w:eastAsia="Times New Roman" w:hAnsi="Times New Roman" w:cs="Times New Roman"/>
                <w:sz w:val="24"/>
                <w:szCs w:val="24"/>
                <w:lang w:eastAsia="ru-RU"/>
              </w:rPr>
            </w:pPr>
            <w:r w:rsidRPr="0030749C">
              <w:rPr>
                <w:rFonts w:ascii="Times New Roman" w:eastAsia="Calibri" w:hAnsi="Times New Roman" w:cs="Times New Roman"/>
                <w:iCs/>
                <w:sz w:val="24"/>
                <w:szCs w:val="24"/>
              </w:rPr>
              <w:t>З 2.5.01</w:t>
            </w:r>
          </w:p>
        </w:tc>
      </w:tr>
      <w:tr w:rsidR="00ED74B6" w:rsidRPr="0030749C" w:rsidTr="006A61C5">
        <w:trPr>
          <w:trHeight w:val="20"/>
        </w:trPr>
        <w:tc>
          <w:tcPr>
            <w:tcW w:w="3501" w:type="pct"/>
            <w:gridSpan w:val="3"/>
            <w:tcBorders>
              <w:bottom w:val="single" w:sz="2" w:space="0" w:color="auto"/>
            </w:tcBorders>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r w:rsidRPr="0030749C">
              <w:rPr>
                <w:rFonts w:ascii="Times New Roman" w:eastAsia="Times New Roman" w:hAnsi="Times New Roman" w:cs="Times New Roman"/>
                <w:b/>
                <w:spacing w:val="-4"/>
                <w:sz w:val="24"/>
                <w:szCs w:val="24"/>
                <w:lang w:eastAsia="ru-RU"/>
              </w:rPr>
              <w:lastRenderedPageBreak/>
              <w:t>ВСЕГО по МДК.03.01</w:t>
            </w:r>
          </w:p>
        </w:tc>
        <w:tc>
          <w:tcPr>
            <w:tcW w:w="610" w:type="pct"/>
            <w:shd w:val="clear" w:color="auto" w:fill="auto"/>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p>
        </w:tc>
        <w:tc>
          <w:tcPr>
            <w:tcW w:w="468"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21"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30749C" w:rsidTr="006A61C5">
        <w:trPr>
          <w:trHeight w:val="20"/>
        </w:trPr>
        <w:tc>
          <w:tcPr>
            <w:tcW w:w="806" w:type="pct"/>
            <w:tcBorders>
              <w:bottom w:val="single" w:sz="2" w:space="0" w:color="auto"/>
            </w:tcBorders>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bCs/>
                <w:sz w:val="24"/>
                <w:szCs w:val="24"/>
                <w:lang w:eastAsia="ru-RU"/>
              </w:rPr>
            </w:pPr>
          </w:p>
        </w:tc>
        <w:tc>
          <w:tcPr>
            <w:tcW w:w="2695" w:type="pct"/>
            <w:gridSpan w:val="2"/>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iCs/>
                <w:sz w:val="24"/>
                <w:szCs w:val="24"/>
                <w:lang w:eastAsia="ru-RU"/>
              </w:rPr>
              <w:t>Промежуточная аттестация в форме квалификационного экзамена</w:t>
            </w:r>
          </w:p>
        </w:tc>
        <w:tc>
          <w:tcPr>
            <w:tcW w:w="610" w:type="pct"/>
            <w:shd w:val="clear" w:color="auto" w:fill="auto"/>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90</w:t>
            </w:r>
          </w:p>
        </w:tc>
        <w:tc>
          <w:tcPr>
            <w:tcW w:w="468"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21"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r w:rsidR="00ED74B6" w:rsidRPr="0030749C" w:rsidTr="006A61C5">
        <w:trPr>
          <w:trHeight w:val="20"/>
        </w:trPr>
        <w:tc>
          <w:tcPr>
            <w:tcW w:w="3501" w:type="pct"/>
            <w:gridSpan w:val="3"/>
            <w:tcBorders>
              <w:bottom w:val="single" w:sz="2" w:space="0" w:color="auto"/>
            </w:tcBorders>
            <w:shd w:val="clear" w:color="auto" w:fill="auto"/>
          </w:tcPr>
          <w:p w:rsidR="00ED74B6" w:rsidRPr="0030749C" w:rsidRDefault="00ED74B6" w:rsidP="006A61C5">
            <w:pPr>
              <w:spacing w:after="0" w:line="240" w:lineRule="auto"/>
              <w:ind w:left="-57" w:right="-57"/>
              <w:rPr>
                <w:rFonts w:ascii="Times New Roman" w:eastAsia="Times New Roman" w:hAnsi="Times New Roman" w:cs="Times New Roman"/>
                <w:b/>
                <w:spacing w:val="-4"/>
                <w:sz w:val="24"/>
                <w:szCs w:val="24"/>
                <w:lang w:eastAsia="ru-RU"/>
              </w:rPr>
            </w:pPr>
            <w:r w:rsidRPr="0030749C">
              <w:rPr>
                <w:rFonts w:ascii="Times New Roman" w:eastAsia="Times New Roman" w:hAnsi="Times New Roman" w:cs="Times New Roman"/>
                <w:b/>
                <w:spacing w:val="-4"/>
                <w:sz w:val="24"/>
                <w:szCs w:val="24"/>
                <w:lang w:eastAsia="ru-RU"/>
              </w:rPr>
              <w:t>ВСЕГО по ПМ.03</w:t>
            </w:r>
          </w:p>
        </w:tc>
        <w:tc>
          <w:tcPr>
            <w:tcW w:w="610" w:type="pct"/>
            <w:shd w:val="clear" w:color="auto" w:fill="auto"/>
          </w:tcPr>
          <w:p w:rsidR="00ED74B6" w:rsidRPr="0030749C" w:rsidRDefault="00ED74B6" w:rsidP="006A61C5">
            <w:pPr>
              <w:spacing w:after="0" w:line="240" w:lineRule="auto"/>
              <w:ind w:left="-57" w:right="-57"/>
              <w:jc w:val="center"/>
              <w:rPr>
                <w:rFonts w:ascii="Times New Roman" w:eastAsia="Times New Roman" w:hAnsi="Times New Roman" w:cs="Times New Roman"/>
                <w:b/>
                <w:sz w:val="24"/>
                <w:szCs w:val="24"/>
                <w:lang w:eastAsia="ru-RU"/>
              </w:rPr>
            </w:pPr>
            <w:r w:rsidRPr="0030749C">
              <w:rPr>
                <w:rFonts w:ascii="Times New Roman" w:eastAsia="Times New Roman" w:hAnsi="Times New Roman" w:cs="Times New Roman"/>
                <w:b/>
                <w:sz w:val="24"/>
                <w:szCs w:val="24"/>
                <w:lang w:eastAsia="ru-RU"/>
              </w:rPr>
              <w:t>810</w:t>
            </w:r>
          </w:p>
        </w:tc>
        <w:tc>
          <w:tcPr>
            <w:tcW w:w="468"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c>
          <w:tcPr>
            <w:tcW w:w="421" w:type="pct"/>
            <w:shd w:val="clear" w:color="auto" w:fill="auto"/>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4"/>
                <w:lang w:eastAsia="ru-RU"/>
              </w:rPr>
            </w:pPr>
          </w:p>
        </w:tc>
      </w:tr>
    </w:tbl>
    <w:p w:rsidR="00ED74B6" w:rsidRPr="0030749C" w:rsidRDefault="00ED74B6" w:rsidP="00ED74B6">
      <w:pPr>
        <w:suppressAutoHyphens/>
        <w:spacing w:after="0" w:line="240" w:lineRule="auto"/>
        <w:rPr>
          <w:rFonts w:ascii="Times New Roman" w:eastAsia="Times New Roman" w:hAnsi="Times New Roman" w:cs="Times New Roman"/>
          <w:i/>
          <w:sz w:val="28"/>
          <w:szCs w:val="28"/>
          <w:lang w:eastAsia="ru-RU"/>
        </w:rPr>
      </w:pPr>
    </w:p>
    <w:p w:rsidR="00ED74B6" w:rsidRPr="0030749C" w:rsidRDefault="00ED74B6" w:rsidP="00ED74B6">
      <w:pPr>
        <w:spacing w:after="0" w:line="240" w:lineRule="auto"/>
        <w:rPr>
          <w:rFonts w:ascii="Times New Roman" w:eastAsia="Times New Roman" w:hAnsi="Times New Roman" w:cs="Times New Roman"/>
          <w:i/>
          <w:sz w:val="28"/>
          <w:szCs w:val="28"/>
          <w:lang w:eastAsia="ru-RU"/>
        </w:rPr>
        <w:sectPr w:rsidR="00ED74B6" w:rsidRPr="0030749C" w:rsidSect="00C31A6E">
          <w:pgSz w:w="16840" w:h="11907" w:orient="landscape"/>
          <w:pgMar w:top="1134" w:right="567" w:bottom="1134" w:left="1134" w:header="709" w:footer="709" w:gutter="0"/>
          <w:cols w:space="720"/>
        </w:sectPr>
      </w:pPr>
    </w:p>
    <w:p w:rsidR="00ED74B6" w:rsidRPr="0030749C" w:rsidRDefault="00ED74B6" w:rsidP="00ED74B6">
      <w:pPr>
        <w:spacing w:after="0" w:line="240" w:lineRule="auto"/>
        <w:jc w:val="center"/>
        <w:rPr>
          <w:rFonts w:ascii="Times New Roman" w:eastAsia="Times New Roman" w:hAnsi="Times New Roman" w:cs="Times New Roman"/>
          <w:b/>
          <w:bCs/>
          <w:sz w:val="28"/>
          <w:szCs w:val="28"/>
          <w:lang w:eastAsia="ru-RU"/>
        </w:rPr>
      </w:pPr>
      <w:r w:rsidRPr="0030749C">
        <w:rPr>
          <w:rFonts w:ascii="Times New Roman" w:eastAsia="Times New Roman" w:hAnsi="Times New Roman" w:cs="Times New Roman"/>
          <w:b/>
          <w:bCs/>
          <w:sz w:val="28"/>
          <w:szCs w:val="28"/>
          <w:lang w:eastAsia="ru-RU"/>
        </w:rPr>
        <w:lastRenderedPageBreak/>
        <w:t>3. УСЛОВИЯ РЕАЛИЗАЦИИ ПРОФЕССИОНАЛЬНОГО МОДУЛЯ</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pacing w:val="-4"/>
          <w:sz w:val="28"/>
          <w:szCs w:val="28"/>
          <w:lang w:eastAsia="ru-RU"/>
        </w:rPr>
        <w:t xml:space="preserve">ПМ.03 </w:t>
      </w:r>
      <w:r w:rsidRPr="0030749C">
        <w:rPr>
          <w:rFonts w:ascii="Times New Roman" w:eastAsia="Times New Roman" w:hAnsi="Times New Roman" w:cs="Times New Roman"/>
          <w:b/>
          <w:sz w:val="28"/>
          <w:szCs w:val="28"/>
          <w:lang w:eastAsia="ru-RU"/>
        </w:rPr>
        <w:t>Выполнение работ на машинах, автоматическом или полуавтоматическом оборудовании по изготовлению изделий из текстильных материалов</w:t>
      </w:r>
    </w:p>
    <w:p w:rsidR="00ED74B6" w:rsidRPr="0030749C" w:rsidRDefault="00ED74B6" w:rsidP="00ED74B6">
      <w:pPr>
        <w:spacing w:after="0" w:line="240" w:lineRule="auto"/>
        <w:jc w:val="center"/>
        <w:rPr>
          <w:rFonts w:ascii="Times New Roman" w:eastAsia="Times New Roman" w:hAnsi="Times New Roman" w:cs="Times New Roman"/>
          <w:b/>
          <w:bCs/>
          <w:sz w:val="28"/>
          <w:szCs w:val="28"/>
          <w:lang w:eastAsia="ru-RU"/>
        </w:rPr>
      </w:pPr>
    </w:p>
    <w:p w:rsidR="00ED74B6" w:rsidRPr="0030749C" w:rsidRDefault="00ED74B6" w:rsidP="00ED74B6">
      <w:pPr>
        <w:spacing w:after="0" w:line="240" w:lineRule="auto"/>
        <w:ind w:firstLine="709"/>
        <w:rPr>
          <w:rFonts w:ascii="Times New Roman" w:eastAsia="Times New Roman" w:hAnsi="Times New Roman" w:cs="Times New Roman"/>
          <w:b/>
          <w:bCs/>
          <w:sz w:val="28"/>
          <w:szCs w:val="28"/>
          <w:lang w:eastAsia="ru-RU"/>
        </w:rPr>
      </w:pPr>
      <w:r w:rsidRPr="0030749C">
        <w:rPr>
          <w:rFonts w:ascii="Times New Roman" w:eastAsia="Times New Roman" w:hAnsi="Times New Roman" w:cs="Times New Roman"/>
          <w:b/>
          <w:bCs/>
          <w:sz w:val="28"/>
          <w:szCs w:val="28"/>
          <w:lang w:eastAsia="ru-RU"/>
        </w:rPr>
        <w:t>3.1. Для реализации программы профессионального модуля должны быть предусмотрены следующие специальные помещения:</w:t>
      </w:r>
    </w:p>
    <w:p w:rsidR="00ED74B6" w:rsidRPr="0030749C" w:rsidRDefault="00ED74B6" w:rsidP="00ED74B6">
      <w:pPr>
        <w:tabs>
          <w:tab w:val="left" w:pos="851"/>
        </w:tabs>
        <w:suppressAutoHyphens/>
        <w:spacing w:after="0" w:line="240" w:lineRule="auto"/>
        <w:ind w:firstLine="709"/>
        <w:jc w:val="both"/>
        <w:rPr>
          <w:rFonts w:ascii="Times New Roman" w:eastAsia="Times New Roman" w:hAnsi="Times New Roman" w:cs="Times New Roman"/>
          <w:bCs/>
          <w:sz w:val="28"/>
          <w:szCs w:val="28"/>
          <w:lang w:eastAsia="ru-RU"/>
        </w:rPr>
      </w:pPr>
      <w:r w:rsidRPr="0030749C">
        <w:rPr>
          <w:rFonts w:ascii="Times New Roman" w:eastAsia="Times New Roman" w:hAnsi="Times New Roman" w:cs="Times New Roman"/>
          <w:sz w:val="28"/>
          <w:szCs w:val="28"/>
          <w:u w:val="single"/>
          <w:lang w:eastAsia="ru-RU"/>
        </w:rPr>
        <w:t>Лаборатория Автоматизации швейного производства</w:t>
      </w:r>
      <w:r w:rsidRPr="0030749C">
        <w:rPr>
          <w:rFonts w:ascii="Times New Roman" w:eastAsia="Times New Roman" w:hAnsi="Times New Roman" w:cs="Times New Roman"/>
          <w:bCs/>
          <w:sz w:val="28"/>
          <w:szCs w:val="28"/>
          <w:lang w:eastAsia="ru-RU"/>
        </w:rPr>
        <w:t xml:space="preserve">, оснащенная в соответствии с п. 6.1.2.1 образовательной программы по профессии </w:t>
      </w:r>
      <w:r w:rsidRPr="0030749C">
        <w:rPr>
          <w:rFonts w:ascii="Times New Roman" w:eastAsia="Times New Roman" w:hAnsi="Times New Roman" w:cs="Times New Roman"/>
          <w:sz w:val="28"/>
          <w:szCs w:val="28"/>
          <w:lang w:eastAsia="ru-RU"/>
        </w:rPr>
        <w:t>29.01.08 Оператор швейного оборудования</w:t>
      </w:r>
      <w:r w:rsidRPr="0030749C">
        <w:rPr>
          <w:rFonts w:ascii="Times New Roman" w:eastAsia="Times New Roman" w:hAnsi="Times New Roman" w:cs="Times New Roman"/>
          <w:bCs/>
          <w:sz w:val="28"/>
          <w:szCs w:val="28"/>
          <w:lang w:eastAsia="ru-RU"/>
        </w:rPr>
        <w:t>.</w:t>
      </w:r>
    </w:p>
    <w:p w:rsidR="00ED74B6" w:rsidRPr="0030749C" w:rsidRDefault="00ED74B6" w:rsidP="00ED74B6">
      <w:pPr>
        <w:widowControl w:val="0"/>
        <w:tabs>
          <w:tab w:val="left" w:pos="851"/>
        </w:tabs>
        <w:spacing w:after="0" w:line="240" w:lineRule="auto"/>
        <w:ind w:firstLine="708"/>
        <w:jc w:val="both"/>
        <w:rPr>
          <w:rFonts w:ascii="Times New Roman" w:eastAsia="Times New Roman" w:hAnsi="Times New Roman" w:cs="Times New Roman"/>
          <w:bCs/>
          <w:sz w:val="28"/>
          <w:szCs w:val="28"/>
          <w:lang w:eastAsia="ru-RU"/>
        </w:rPr>
      </w:pPr>
      <w:r w:rsidRPr="0030749C">
        <w:rPr>
          <w:rFonts w:ascii="Times New Roman" w:eastAsia="Times New Roman" w:hAnsi="Times New Roman" w:cs="Times New Roman"/>
          <w:bCs/>
          <w:sz w:val="28"/>
          <w:szCs w:val="28"/>
          <w:u w:val="single"/>
          <w:lang w:eastAsia="ru-RU"/>
        </w:rPr>
        <w:t>Швейный учебно-производственный цех</w:t>
      </w:r>
      <w:r w:rsidRPr="0030749C">
        <w:rPr>
          <w:rFonts w:ascii="Times New Roman" w:eastAsia="Times New Roman" w:hAnsi="Times New Roman" w:cs="Times New Roman"/>
          <w:bCs/>
          <w:sz w:val="28"/>
          <w:szCs w:val="28"/>
          <w:lang w:eastAsia="ru-RU"/>
        </w:rPr>
        <w:t xml:space="preserve">, оснащенные в соответствии с п. 6.1.2.4 образовательной программы по данной профессии </w:t>
      </w:r>
      <w:r w:rsidRPr="0030749C">
        <w:rPr>
          <w:rFonts w:ascii="Times New Roman" w:eastAsia="Times New Roman" w:hAnsi="Times New Roman" w:cs="Times New Roman"/>
          <w:sz w:val="28"/>
          <w:szCs w:val="28"/>
          <w:lang w:eastAsia="ru-RU"/>
        </w:rPr>
        <w:t>29.01.08 Оператор швейного оборудования</w:t>
      </w:r>
      <w:r w:rsidRPr="0030749C">
        <w:rPr>
          <w:rFonts w:ascii="Times New Roman" w:eastAsia="Times New Roman" w:hAnsi="Times New Roman" w:cs="Times New Roman"/>
          <w:bCs/>
          <w:sz w:val="28"/>
          <w:szCs w:val="28"/>
          <w:lang w:eastAsia="ru-RU"/>
        </w:rPr>
        <w:t>.</w:t>
      </w:r>
    </w:p>
    <w:p w:rsidR="00ED74B6" w:rsidRPr="0030749C" w:rsidRDefault="00ED74B6" w:rsidP="00ED74B6">
      <w:pPr>
        <w:suppressAutoHyphens/>
        <w:spacing w:after="0" w:line="240" w:lineRule="auto"/>
        <w:ind w:firstLine="709"/>
        <w:jc w:val="both"/>
        <w:rPr>
          <w:rFonts w:ascii="Times New Roman" w:eastAsia="Times New Roman" w:hAnsi="Times New Roman" w:cs="Times New Roman"/>
          <w:bCs/>
          <w:sz w:val="28"/>
          <w:szCs w:val="28"/>
          <w:lang w:eastAsia="ru-RU"/>
        </w:rPr>
      </w:pPr>
      <w:r w:rsidRPr="0030749C">
        <w:rPr>
          <w:rFonts w:ascii="Times New Roman" w:eastAsia="Times New Roman" w:hAnsi="Times New Roman" w:cs="Times New Roman"/>
          <w:bCs/>
          <w:sz w:val="28"/>
          <w:szCs w:val="28"/>
          <w:u w:val="single"/>
          <w:lang w:eastAsia="ru-RU"/>
        </w:rPr>
        <w:t>Оснащенные базы практики</w:t>
      </w:r>
      <w:r w:rsidRPr="0030749C">
        <w:rPr>
          <w:rFonts w:ascii="Times New Roman" w:eastAsia="Times New Roman" w:hAnsi="Times New Roman" w:cs="Times New Roman"/>
          <w:bCs/>
          <w:sz w:val="28"/>
          <w:szCs w:val="28"/>
          <w:lang w:eastAsia="ru-RU"/>
        </w:rPr>
        <w:t xml:space="preserve"> в соответствии с п 6.1.2.5 образовательной программы по профессии </w:t>
      </w:r>
      <w:r w:rsidRPr="0030749C">
        <w:rPr>
          <w:rFonts w:ascii="Times New Roman" w:eastAsia="Times New Roman" w:hAnsi="Times New Roman" w:cs="Times New Roman"/>
          <w:sz w:val="28"/>
          <w:szCs w:val="28"/>
          <w:lang w:eastAsia="ru-RU"/>
        </w:rPr>
        <w:t>29.01.08 Оператор швейного оборудования</w:t>
      </w:r>
      <w:r w:rsidRPr="0030749C">
        <w:rPr>
          <w:rFonts w:ascii="Times New Roman" w:eastAsia="Times New Roman" w:hAnsi="Times New Roman" w:cs="Times New Roman"/>
          <w:bCs/>
          <w:sz w:val="28"/>
          <w:szCs w:val="28"/>
          <w:lang w:eastAsia="ru-RU"/>
        </w:rPr>
        <w:t>.</w:t>
      </w:r>
    </w:p>
    <w:p w:rsidR="00ED74B6" w:rsidRPr="0030749C" w:rsidRDefault="00ED74B6" w:rsidP="00ED74B6">
      <w:pPr>
        <w:suppressAutoHyphens/>
        <w:spacing w:after="0" w:line="240" w:lineRule="auto"/>
        <w:ind w:firstLine="709"/>
        <w:jc w:val="both"/>
        <w:rPr>
          <w:rFonts w:ascii="Times New Roman" w:eastAsia="Times New Roman" w:hAnsi="Times New Roman" w:cs="Times New Roman"/>
          <w:bCs/>
          <w:i/>
          <w:sz w:val="28"/>
          <w:szCs w:val="28"/>
          <w:lang w:eastAsia="ru-RU"/>
        </w:rPr>
      </w:pPr>
    </w:p>
    <w:p w:rsidR="00ED74B6" w:rsidRPr="0030749C" w:rsidRDefault="00ED74B6" w:rsidP="00ED74B6">
      <w:pPr>
        <w:spacing w:after="0" w:line="240" w:lineRule="auto"/>
        <w:ind w:firstLine="709"/>
        <w:rPr>
          <w:rFonts w:ascii="Times New Roman" w:eastAsia="Times New Roman" w:hAnsi="Times New Roman" w:cs="Times New Roman"/>
          <w:b/>
          <w:bCs/>
          <w:sz w:val="28"/>
          <w:szCs w:val="28"/>
          <w:lang w:eastAsia="ru-RU"/>
        </w:rPr>
      </w:pPr>
      <w:r w:rsidRPr="0030749C">
        <w:rPr>
          <w:rFonts w:ascii="Times New Roman" w:eastAsia="Times New Roman" w:hAnsi="Times New Roman" w:cs="Times New Roman"/>
          <w:b/>
          <w:bCs/>
          <w:sz w:val="28"/>
          <w:szCs w:val="28"/>
          <w:lang w:eastAsia="ru-RU"/>
        </w:rPr>
        <w:t>3.2. Информационное обеспечение реализации программы</w:t>
      </w:r>
    </w:p>
    <w:p w:rsidR="00ED74B6" w:rsidRPr="0030749C" w:rsidRDefault="00ED74B6" w:rsidP="00ED74B6">
      <w:pPr>
        <w:suppressAutoHyphens/>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30749C">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0749C">
        <w:rPr>
          <w:rFonts w:ascii="Times New Roman" w:eastAsia="Times New Roman" w:hAnsi="Times New Roman" w:cs="Times New Roman"/>
          <w:bCs/>
          <w:sz w:val="28"/>
          <w:szCs w:val="28"/>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74B6"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p>
    <w:p w:rsidR="00ED74B6" w:rsidRPr="0030749C"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r w:rsidRPr="0030749C">
        <w:rPr>
          <w:rFonts w:ascii="Times New Roman" w:eastAsia="Times New Roman" w:hAnsi="Times New Roman" w:cs="Times New Roman"/>
          <w:b/>
          <w:sz w:val="28"/>
          <w:szCs w:val="28"/>
        </w:rPr>
        <w:t>3.2.1. Основные печатные издания</w:t>
      </w:r>
    </w:p>
    <w:p w:rsidR="00ED74B6" w:rsidRPr="0030749C" w:rsidRDefault="00ED74B6" w:rsidP="00ED74B6">
      <w:pPr>
        <w:numPr>
          <w:ilvl w:val="0"/>
          <w:numId w:val="49"/>
        </w:numPr>
        <w:tabs>
          <w:tab w:val="left" w:pos="993"/>
        </w:tabs>
        <w:spacing w:after="0" w:line="240" w:lineRule="auto"/>
        <w:ind w:left="0" w:firstLine="709"/>
        <w:contextualSpacing/>
        <w:jc w:val="both"/>
        <w:rPr>
          <w:rFonts w:ascii="Times New Roman" w:eastAsia="Calibri" w:hAnsi="Times New Roman" w:cs="Times New Roman"/>
          <w:spacing w:val="-4"/>
          <w:sz w:val="28"/>
          <w:szCs w:val="28"/>
        </w:rPr>
      </w:pPr>
      <w:proofErr w:type="spellStart"/>
      <w:r w:rsidRPr="0030749C">
        <w:rPr>
          <w:rFonts w:ascii="Times New Roman" w:eastAsia="Times New Roman" w:hAnsi="Times New Roman" w:cs="Times New Roman"/>
          <w:spacing w:val="-4"/>
          <w:sz w:val="28"/>
          <w:szCs w:val="28"/>
        </w:rPr>
        <w:t>Труевцева</w:t>
      </w:r>
      <w:proofErr w:type="spellEnd"/>
      <w:r w:rsidRPr="0030749C">
        <w:rPr>
          <w:rFonts w:ascii="Times New Roman" w:eastAsia="Times New Roman" w:hAnsi="Times New Roman" w:cs="Times New Roman"/>
          <w:spacing w:val="-4"/>
          <w:sz w:val="28"/>
          <w:szCs w:val="28"/>
        </w:rPr>
        <w:t xml:space="preserve">, М.А. Подготовка и организация технологических процессов на швейном производстве. В 2 ч. Ч. 1: учебник / М.А. </w:t>
      </w:r>
      <w:proofErr w:type="spellStart"/>
      <w:r w:rsidRPr="0030749C">
        <w:rPr>
          <w:rFonts w:ascii="Times New Roman" w:eastAsia="Times New Roman" w:hAnsi="Times New Roman" w:cs="Times New Roman"/>
          <w:spacing w:val="-4"/>
          <w:sz w:val="28"/>
          <w:szCs w:val="28"/>
        </w:rPr>
        <w:t>Труевцева</w:t>
      </w:r>
      <w:proofErr w:type="spellEnd"/>
      <w:r w:rsidRPr="0030749C">
        <w:rPr>
          <w:rFonts w:ascii="Times New Roman" w:eastAsia="Times New Roman" w:hAnsi="Times New Roman" w:cs="Times New Roman"/>
          <w:spacing w:val="-4"/>
          <w:sz w:val="28"/>
          <w:szCs w:val="28"/>
        </w:rPr>
        <w:t>. – М.: Академия, 2018.</w:t>
      </w:r>
    </w:p>
    <w:p w:rsidR="00ED74B6" w:rsidRPr="0030749C" w:rsidRDefault="00ED74B6" w:rsidP="00ED74B6">
      <w:pPr>
        <w:numPr>
          <w:ilvl w:val="0"/>
          <w:numId w:val="49"/>
        </w:numPr>
        <w:tabs>
          <w:tab w:val="left" w:pos="993"/>
        </w:tabs>
        <w:spacing w:after="0" w:line="240" w:lineRule="auto"/>
        <w:ind w:left="0" w:firstLine="709"/>
        <w:contextualSpacing/>
        <w:jc w:val="both"/>
        <w:rPr>
          <w:rFonts w:ascii="Times New Roman" w:eastAsia="Calibri" w:hAnsi="Times New Roman" w:cs="Times New Roman"/>
          <w:spacing w:val="-4"/>
          <w:sz w:val="28"/>
          <w:szCs w:val="28"/>
        </w:rPr>
      </w:pPr>
      <w:proofErr w:type="spellStart"/>
      <w:r w:rsidRPr="0030749C">
        <w:rPr>
          <w:rFonts w:ascii="Times New Roman" w:eastAsia="Times New Roman" w:hAnsi="Times New Roman" w:cs="Times New Roman"/>
          <w:spacing w:val="-4"/>
          <w:sz w:val="28"/>
          <w:szCs w:val="28"/>
        </w:rPr>
        <w:t>Труевцева</w:t>
      </w:r>
      <w:proofErr w:type="spellEnd"/>
      <w:r w:rsidRPr="0030749C">
        <w:rPr>
          <w:rFonts w:ascii="Times New Roman" w:eastAsia="Times New Roman" w:hAnsi="Times New Roman" w:cs="Times New Roman"/>
          <w:spacing w:val="-4"/>
          <w:sz w:val="28"/>
          <w:szCs w:val="28"/>
        </w:rPr>
        <w:t xml:space="preserve">, М.А. Подготовка и организация технологических процессов на швейном производстве. В 2 ч. Ч. 2: учебник / М.А. </w:t>
      </w:r>
      <w:proofErr w:type="spellStart"/>
      <w:r w:rsidRPr="0030749C">
        <w:rPr>
          <w:rFonts w:ascii="Times New Roman" w:eastAsia="Times New Roman" w:hAnsi="Times New Roman" w:cs="Times New Roman"/>
          <w:spacing w:val="-4"/>
          <w:sz w:val="28"/>
          <w:szCs w:val="28"/>
        </w:rPr>
        <w:t>Труевцева</w:t>
      </w:r>
      <w:proofErr w:type="spellEnd"/>
      <w:r w:rsidRPr="0030749C">
        <w:rPr>
          <w:rFonts w:ascii="Times New Roman" w:eastAsia="Times New Roman" w:hAnsi="Times New Roman" w:cs="Times New Roman"/>
          <w:spacing w:val="-4"/>
          <w:sz w:val="28"/>
          <w:szCs w:val="28"/>
        </w:rPr>
        <w:t>. – М.: Академия, 2018.</w:t>
      </w:r>
    </w:p>
    <w:p w:rsidR="00ED74B6"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p>
    <w:p w:rsidR="00ED74B6" w:rsidRPr="0030749C" w:rsidRDefault="00ED74B6" w:rsidP="00ED74B6">
      <w:pPr>
        <w:tabs>
          <w:tab w:val="left" w:pos="993"/>
        </w:tabs>
        <w:spacing w:after="0" w:line="240" w:lineRule="auto"/>
        <w:ind w:firstLine="709"/>
        <w:contextualSpacing/>
        <w:jc w:val="both"/>
        <w:rPr>
          <w:rFonts w:ascii="Times New Roman" w:eastAsia="Times New Roman" w:hAnsi="Times New Roman" w:cs="Times New Roman"/>
          <w:b/>
          <w:sz w:val="28"/>
          <w:szCs w:val="28"/>
        </w:rPr>
      </w:pPr>
      <w:r w:rsidRPr="0030749C">
        <w:rPr>
          <w:rFonts w:ascii="Times New Roman" w:eastAsia="Times New Roman" w:hAnsi="Times New Roman" w:cs="Times New Roman"/>
          <w:b/>
          <w:sz w:val="28"/>
          <w:szCs w:val="28"/>
        </w:rPr>
        <w:t>3.2.2. Основные электронные издания</w:t>
      </w:r>
    </w:p>
    <w:p w:rsidR="00ED74B6" w:rsidRPr="0030749C" w:rsidRDefault="00ED74B6" w:rsidP="00ED74B6">
      <w:pPr>
        <w:numPr>
          <w:ilvl w:val="0"/>
          <w:numId w:val="49"/>
        </w:numPr>
        <w:tabs>
          <w:tab w:val="left" w:pos="993"/>
        </w:tabs>
        <w:spacing w:after="0" w:line="240" w:lineRule="auto"/>
        <w:ind w:left="0" w:firstLine="709"/>
        <w:contextualSpacing/>
        <w:jc w:val="both"/>
        <w:rPr>
          <w:rFonts w:ascii="Times New Roman" w:eastAsia="Calibri" w:hAnsi="Times New Roman" w:cs="Times New Roman"/>
          <w:spacing w:val="-4"/>
          <w:sz w:val="28"/>
          <w:szCs w:val="28"/>
        </w:rPr>
      </w:pPr>
      <w:proofErr w:type="spellStart"/>
      <w:r w:rsidRPr="0030749C">
        <w:rPr>
          <w:rFonts w:ascii="Times New Roman" w:eastAsia="Times New Roman" w:hAnsi="Times New Roman" w:cs="Times New Roman"/>
          <w:bCs/>
          <w:spacing w:val="-4"/>
          <w:sz w:val="28"/>
          <w:szCs w:val="28"/>
        </w:rPr>
        <w:t>Бузлова</w:t>
      </w:r>
      <w:proofErr w:type="spellEnd"/>
      <w:r w:rsidRPr="0030749C">
        <w:rPr>
          <w:rFonts w:ascii="Times New Roman" w:eastAsia="Times New Roman" w:hAnsi="Times New Roman" w:cs="Times New Roman"/>
          <w:bCs/>
          <w:spacing w:val="-4"/>
          <w:sz w:val="28"/>
          <w:szCs w:val="28"/>
        </w:rPr>
        <w:t>, Г.В.</w:t>
      </w:r>
      <w:r w:rsidRPr="0030749C">
        <w:rPr>
          <w:rFonts w:ascii="Times New Roman" w:eastAsia="Times New Roman" w:hAnsi="Times New Roman" w:cs="Times New Roman"/>
          <w:spacing w:val="-4"/>
          <w:sz w:val="28"/>
          <w:szCs w:val="28"/>
        </w:rPr>
        <w:t xml:space="preserve"> Лабораторный практикум по МДК.03.01. Основы обработки различных видов одежды, ПМ.03 Подготовка и организация технологических процессов на швейном производстве</w:t>
      </w:r>
      <w:proofErr w:type="gramStart"/>
      <w:r w:rsidRPr="0030749C">
        <w:rPr>
          <w:rFonts w:ascii="Times New Roman" w:eastAsia="Times New Roman" w:hAnsi="Times New Roman" w:cs="Times New Roman"/>
          <w:spacing w:val="-4"/>
          <w:sz w:val="28"/>
          <w:szCs w:val="28"/>
        </w:rPr>
        <w:t xml:space="preserve"> :</w:t>
      </w:r>
      <w:proofErr w:type="gramEnd"/>
      <w:r w:rsidRPr="0030749C">
        <w:rPr>
          <w:rFonts w:ascii="Times New Roman" w:eastAsia="Times New Roman" w:hAnsi="Times New Roman" w:cs="Times New Roman"/>
          <w:spacing w:val="-4"/>
          <w:sz w:val="28"/>
          <w:szCs w:val="28"/>
        </w:rPr>
        <w:t xml:space="preserve"> практикум / </w:t>
      </w:r>
      <w:proofErr w:type="spellStart"/>
      <w:r w:rsidRPr="0030749C">
        <w:rPr>
          <w:rFonts w:ascii="Times New Roman" w:eastAsia="Times New Roman" w:hAnsi="Times New Roman" w:cs="Times New Roman"/>
          <w:spacing w:val="-4"/>
          <w:sz w:val="28"/>
          <w:szCs w:val="28"/>
        </w:rPr>
        <w:t>Бузлова</w:t>
      </w:r>
      <w:proofErr w:type="spellEnd"/>
      <w:r w:rsidRPr="0030749C">
        <w:rPr>
          <w:rFonts w:ascii="Times New Roman" w:eastAsia="Times New Roman" w:hAnsi="Times New Roman" w:cs="Times New Roman"/>
          <w:spacing w:val="-4"/>
          <w:sz w:val="28"/>
          <w:szCs w:val="28"/>
        </w:rPr>
        <w:t xml:space="preserve"> Г.В. — Москва : </w:t>
      </w:r>
      <w:proofErr w:type="spellStart"/>
      <w:r w:rsidRPr="0030749C">
        <w:rPr>
          <w:rFonts w:ascii="Times New Roman" w:eastAsia="Times New Roman" w:hAnsi="Times New Roman" w:cs="Times New Roman"/>
          <w:spacing w:val="-4"/>
          <w:sz w:val="28"/>
          <w:szCs w:val="28"/>
        </w:rPr>
        <w:t>Русайнс</w:t>
      </w:r>
      <w:proofErr w:type="spellEnd"/>
      <w:r w:rsidRPr="0030749C">
        <w:rPr>
          <w:rFonts w:ascii="Times New Roman" w:eastAsia="Times New Roman" w:hAnsi="Times New Roman" w:cs="Times New Roman"/>
          <w:spacing w:val="-4"/>
          <w:sz w:val="28"/>
          <w:szCs w:val="28"/>
        </w:rPr>
        <w:t xml:space="preserve">, 2021. — 119 с. — ISBN 978-5-4365-5145-6. — URL: </w:t>
      </w:r>
      <w:hyperlink r:id="rId25" w:history="1">
        <w:r w:rsidRPr="0030749C">
          <w:rPr>
            <w:rFonts w:ascii="Times New Roman" w:eastAsia="Times New Roman" w:hAnsi="Times New Roman" w:cs="Times New Roman"/>
            <w:spacing w:val="-4"/>
            <w:sz w:val="28"/>
            <w:szCs w:val="28"/>
            <w:u w:val="single"/>
          </w:rPr>
          <w:t>https://book.ru/book/936805</w:t>
        </w:r>
      </w:hyperlink>
      <w:r w:rsidRPr="0030749C">
        <w:rPr>
          <w:rFonts w:ascii="Times New Roman" w:eastAsia="Times New Roman" w:hAnsi="Times New Roman" w:cs="Times New Roman"/>
          <w:spacing w:val="-4"/>
          <w:sz w:val="28"/>
          <w:szCs w:val="28"/>
        </w:rPr>
        <w:t>.</w:t>
      </w:r>
    </w:p>
    <w:p w:rsidR="00ED74B6" w:rsidRPr="0030749C" w:rsidRDefault="00ED74B6" w:rsidP="00ED74B6">
      <w:pPr>
        <w:numPr>
          <w:ilvl w:val="0"/>
          <w:numId w:val="49"/>
        </w:numPr>
        <w:tabs>
          <w:tab w:val="left" w:pos="993"/>
        </w:tabs>
        <w:spacing w:after="0" w:line="240" w:lineRule="auto"/>
        <w:ind w:left="0" w:firstLine="709"/>
        <w:contextualSpacing/>
        <w:jc w:val="both"/>
        <w:rPr>
          <w:rFonts w:ascii="Times New Roman" w:eastAsia="Times New Roman" w:hAnsi="Times New Roman" w:cs="Times New Roman"/>
          <w:iCs/>
          <w:sz w:val="28"/>
          <w:szCs w:val="28"/>
        </w:rPr>
      </w:pPr>
      <w:r w:rsidRPr="0030749C">
        <w:rPr>
          <w:rFonts w:ascii="Times New Roman" w:eastAsia="Times New Roman" w:hAnsi="Times New Roman" w:cs="Times New Roman"/>
          <w:iCs/>
          <w:sz w:val="28"/>
          <w:szCs w:val="28"/>
        </w:rPr>
        <w:t>Ермаков, А. С. </w:t>
      </w:r>
      <w:r w:rsidRPr="0030749C">
        <w:rPr>
          <w:rFonts w:ascii="Times New Roman" w:eastAsia="Times New Roman" w:hAnsi="Times New Roman" w:cs="Times New Roman"/>
          <w:sz w:val="28"/>
          <w:szCs w:val="28"/>
        </w:rPr>
        <w:t xml:space="preserve"> Оборудование швейного производства</w:t>
      </w:r>
      <w:proofErr w:type="gramStart"/>
      <w:r w:rsidRPr="0030749C">
        <w:rPr>
          <w:rFonts w:ascii="Times New Roman" w:eastAsia="Times New Roman" w:hAnsi="Times New Roman" w:cs="Times New Roman"/>
          <w:sz w:val="28"/>
          <w:szCs w:val="28"/>
        </w:rPr>
        <w:t> :</w:t>
      </w:r>
      <w:proofErr w:type="gramEnd"/>
      <w:r w:rsidRPr="0030749C">
        <w:rPr>
          <w:rFonts w:ascii="Times New Roman" w:eastAsia="Times New Roman" w:hAnsi="Times New Roman" w:cs="Times New Roman"/>
          <w:sz w:val="28"/>
          <w:szCs w:val="28"/>
        </w:rPr>
        <w:t xml:space="preserve"> учебное пособие / А. С. Ермаков. — 2-е изд., </w:t>
      </w:r>
      <w:proofErr w:type="spellStart"/>
      <w:r w:rsidRPr="0030749C">
        <w:rPr>
          <w:rFonts w:ascii="Times New Roman" w:eastAsia="Times New Roman" w:hAnsi="Times New Roman" w:cs="Times New Roman"/>
          <w:sz w:val="28"/>
          <w:szCs w:val="28"/>
        </w:rPr>
        <w:t>испр</w:t>
      </w:r>
      <w:proofErr w:type="spellEnd"/>
      <w:r w:rsidRPr="0030749C">
        <w:rPr>
          <w:rFonts w:ascii="Times New Roman" w:eastAsia="Times New Roman" w:hAnsi="Times New Roman" w:cs="Times New Roman"/>
          <w:sz w:val="28"/>
          <w:szCs w:val="28"/>
        </w:rPr>
        <w:t xml:space="preserve">. и доп. — Москва : Издательство </w:t>
      </w:r>
      <w:proofErr w:type="spellStart"/>
      <w:r w:rsidRPr="0030749C">
        <w:rPr>
          <w:rFonts w:ascii="Times New Roman" w:eastAsia="Times New Roman" w:hAnsi="Times New Roman" w:cs="Times New Roman"/>
          <w:sz w:val="28"/>
          <w:szCs w:val="28"/>
        </w:rPr>
        <w:t>Юрайт</w:t>
      </w:r>
      <w:proofErr w:type="spellEnd"/>
      <w:r w:rsidRPr="0030749C">
        <w:rPr>
          <w:rFonts w:ascii="Times New Roman" w:eastAsia="Times New Roman" w:hAnsi="Times New Roman" w:cs="Times New Roman"/>
          <w:sz w:val="28"/>
          <w:szCs w:val="28"/>
        </w:rPr>
        <w:t xml:space="preserve">, 2020. — ISBN 978-5-534-07297-6 // ЭБС </w:t>
      </w:r>
      <w:proofErr w:type="spellStart"/>
      <w:r w:rsidRPr="0030749C">
        <w:rPr>
          <w:rFonts w:ascii="Times New Roman" w:eastAsia="Times New Roman" w:hAnsi="Times New Roman" w:cs="Times New Roman"/>
          <w:sz w:val="28"/>
          <w:szCs w:val="28"/>
        </w:rPr>
        <w:t>Юрайт</w:t>
      </w:r>
      <w:proofErr w:type="spellEnd"/>
      <w:r w:rsidRPr="0030749C">
        <w:rPr>
          <w:rFonts w:ascii="Times New Roman" w:eastAsia="Times New Roman" w:hAnsi="Times New Roman" w:cs="Times New Roman"/>
          <w:sz w:val="28"/>
          <w:szCs w:val="28"/>
        </w:rPr>
        <w:t xml:space="preserve"> [сайт]. — URL: </w:t>
      </w:r>
      <w:hyperlink r:id="rId26" w:tgtFrame="_blank" w:history="1">
        <w:r w:rsidRPr="0030749C">
          <w:rPr>
            <w:rFonts w:ascii="Times New Roman" w:eastAsia="Times New Roman" w:hAnsi="Times New Roman" w:cs="Times New Roman"/>
            <w:sz w:val="28"/>
            <w:szCs w:val="28"/>
            <w:u w:val="single"/>
          </w:rPr>
          <w:t>https://urait.ru/bcode/451848</w:t>
        </w:r>
      </w:hyperlink>
    </w:p>
    <w:p w:rsidR="00ED74B6" w:rsidRPr="0030749C" w:rsidRDefault="00ED74B6" w:rsidP="00ED74B6">
      <w:pPr>
        <w:numPr>
          <w:ilvl w:val="0"/>
          <w:numId w:val="49"/>
        </w:numPr>
        <w:tabs>
          <w:tab w:val="left" w:pos="993"/>
        </w:tabs>
        <w:spacing w:after="0" w:line="240" w:lineRule="auto"/>
        <w:ind w:left="0" w:firstLine="709"/>
        <w:contextualSpacing/>
        <w:jc w:val="both"/>
        <w:rPr>
          <w:rFonts w:ascii="Times New Roman" w:eastAsia="Times New Roman" w:hAnsi="Times New Roman" w:cs="Times New Roman"/>
          <w:bCs/>
          <w:sz w:val="28"/>
          <w:szCs w:val="28"/>
        </w:rPr>
      </w:pPr>
      <w:r w:rsidRPr="0030749C">
        <w:rPr>
          <w:rFonts w:ascii="Times New Roman" w:eastAsia="Times New Roman" w:hAnsi="Times New Roman" w:cs="Times New Roman"/>
          <w:iCs/>
          <w:sz w:val="28"/>
          <w:szCs w:val="28"/>
        </w:rPr>
        <w:t>Терская, Л.А. </w:t>
      </w:r>
      <w:r w:rsidRPr="0030749C">
        <w:rPr>
          <w:rFonts w:ascii="Times New Roman" w:eastAsia="Times New Roman" w:hAnsi="Times New Roman" w:cs="Times New Roman"/>
          <w:sz w:val="28"/>
          <w:szCs w:val="28"/>
        </w:rPr>
        <w:t xml:space="preserve"> Основы технологии производства из меха: меховая отделка</w:t>
      </w:r>
      <w:proofErr w:type="gramStart"/>
      <w:r w:rsidRPr="0030749C">
        <w:rPr>
          <w:rFonts w:ascii="Times New Roman" w:eastAsia="Times New Roman" w:hAnsi="Times New Roman" w:cs="Times New Roman"/>
          <w:sz w:val="28"/>
          <w:szCs w:val="28"/>
        </w:rPr>
        <w:t> :</w:t>
      </w:r>
      <w:proofErr w:type="gramEnd"/>
      <w:r w:rsidRPr="0030749C">
        <w:rPr>
          <w:rFonts w:ascii="Times New Roman" w:eastAsia="Times New Roman" w:hAnsi="Times New Roman" w:cs="Times New Roman"/>
          <w:sz w:val="28"/>
          <w:szCs w:val="28"/>
        </w:rPr>
        <w:t xml:space="preserve"> учебное пособие / Л. А. Терская. — 2-е изд., </w:t>
      </w:r>
      <w:proofErr w:type="spellStart"/>
      <w:r w:rsidRPr="0030749C">
        <w:rPr>
          <w:rFonts w:ascii="Times New Roman" w:eastAsia="Times New Roman" w:hAnsi="Times New Roman" w:cs="Times New Roman"/>
          <w:sz w:val="28"/>
          <w:szCs w:val="28"/>
        </w:rPr>
        <w:t>испр</w:t>
      </w:r>
      <w:proofErr w:type="spellEnd"/>
      <w:r w:rsidRPr="0030749C">
        <w:rPr>
          <w:rFonts w:ascii="Times New Roman" w:eastAsia="Times New Roman" w:hAnsi="Times New Roman" w:cs="Times New Roman"/>
          <w:sz w:val="28"/>
          <w:szCs w:val="28"/>
        </w:rPr>
        <w:t xml:space="preserve">. и доп. — Москва : Издательство </w:t>
      </w:r>
      <w:proofErr w:type="spellStart"/>
      <w:r w:rsidRPr="0030749C">
        <w:rPr>
          <w:rFonts w:ascii="Times New Roman" w:eastAsia="Times New Roman" w:hAnsi="Times New Roman" w:cs="Times New Roman"/>
          <w:sz w:val="28"/>
          <w:szCs w:val="28"/>
        </w:rPr>
        <w:t>Юрайт</w:t>
      </w:r>
      <w:proofErr w:type="spellEnd"/>
      <w:r w:rsidRPr="0030749C">
        <w:rPr>
          <w:rFonts w:ascii="Times New Roman" w:eastAsia="Times New Roman" w:hAnsi="Times New Roman" w:cs="Times New Roman"/>
          <w:sz w:val="28"/>
          <w:szCs w:val="28"/>
        </w:rPr>
        <w:t xml:space="preserve">, 2020. — ISBN 978-5-534-09339-1 // ЭБС </w:t>
      </w:r>
      <w:proofErr w:type="spellStart"/>
      <w:r w:rsidRPr="0030749C">
        <w:rPr>
          <w:rFonts w:ascii="Times New Roman" w:eastAsia="Times New Roman" w:hAnsi="Times New Roman" w:cs="Times New Roman"/>
          <w:sz w:val="28"/>
          <w:szCs w:val="28"/>
        </w:rPr>
        <w:t>Юрайт</w:t>
      </w:r>
      <w:proofErr w:type="spellEnd"/>
      <w:r w:rsidRPr="0030749C">
        <w:rPr>
          <w:rFonts w:ascii="Times New Roman" w:eastAsia="Times New Roman" w:hAnsi="Times New Roman" w:cs="Times New Roman"/>
          <w:sz w:val="28"/>
          <w:szCs w:val="28"/>
        </w:rPr>
        <w:t xml:space="preserve"> [сайт]. — URL: </w:t>
      </w:r>
      <w:hyperlink r:id="rId27" w:tgtFrame="_blank" w:history="1">
        <w:r w:rsidRPr="0030749C">
          <w:rPr>
            <w:rFonts w:ascii="Times New Roman" w:eastAsia="Times New Roman" w:hAnsi="Times New Roman" w:cs="Times New Roman"/>
            <w:sz w:val="28"/>
            <w:szCs w:val="28"/>
            <w:u w:val="single"/>
          </w:rPr>
          <w:t>https://urait.ru/bcode/454948</w:t>
        </w:r>
      </w:hyperlink>
    </w:p>
    <w:p w:rsidR="00ED74B6" w:rsidRDefault="00ED74B6" w:rsidP="00ED74B6">
      <w:pPr>
        <w:tabs>
          <w:tab w:val="left" w:pos="993"/>
          <w:tab w:val="left" w:pos="1134"/>
        </w:tabs>
        <w:suppressAutoHyphens/>
        <w:spacing w:after="0" w:line="240" w:lineRule="auto"/>
        <w:ind w:firstLine="709"/>
        <w:contextualSpacing/>
        <w:jc w:val="both"/>
        <w:rPr>
          <w:rFonts w:ascii="Times New Roman" w:eastAsia="Times New Roman" w:hAnsi="Times New Roman" w:cs="Times New Roman"/>
          <w:b/>
          <w:bCs/>
          <w:sz w:val="28"/>
          <w:szCs w:val="28"/>
          <w:lang w:eastAsia="ru-RU"/>
        </w:rPr>
      </w:pPr>
    </w:p>
    <w:p w:rsidR="00ED74B6" w:rsidRPr="0030749C" w:rsidRDefault="00ED74B6" w:rsidP="00ED74B6">
      <w:pPr>
        <w:tabs>
          <w:tab w:val="left" w:pos="993"/>
          <w:tab w:val="left" w:pos="1134"/>
        </w:tabs>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30749C">
        <w:rPr>
          <w:rFonts w:ascii="Times New Roman" w:eastAsia="Times New Roman" w:hAnsi="Times New Roman" w:cs="Times New Roman"/>
          <w:b/>
          <w:bCs/>
          <w:sz w:val="28"/>
          <w:szCs w:val="28"/>
          <w:lang w:eastAsia="ru-RU"/>
        </w:rPr>
        <w:lastRenderedPageBreak/>
        <w:t xml:space="preserve">3.2.3. Дополнительные источники </w:t>
      </w:r>
      <w:r w:rsidRPr="0030749C">
        <w:rPr>
          <w:rFonts w:ascii="Times New Roman" w:eastAsia="Times New Roman" w:hAnsi="Times New Roman" w:cs="Times New Roman"/>
          <w:bCs/>
          <w:sz w:val="28"/>
          <w:szCs w:val="28"/>
          <w:lang w:eastAsia="ru-RU"/>
        </w:rPr>
        <w:t>(при необходимости)</w:t>
      </w:r>
    </w:p>
    <w:p w:rsidR="00ED74B6" w:rsidRPr="0030749C" w:rsidRDefault="00ED74B6" w:rsidP="00ED74B6">
      <w:pPr>
        <w:numPr>
          <w:ilvl w:val="0"/>
          <w:numId w:val="49"/>
        </w:numPr>
        <w:tabs>
          <w:tab w:val="left" w:pos="993"/>
        </w:tabs>
        <w:spacing w:after="0" w:line="240" w:lineRule="auto"/>
        <w:ind w:left="0" w:firstLine="709"/>
        <w:jc w:val="both"/>
        <w:rPr>
          <w:rFonts w:ascii="Times New Roman" w:eastAsia="Calibri" w:hAnsi="Times New Roman" w:cs="Times New Roman"/>
          <w:sz w:val="28"/>
          <w:szCs w:val="28"/>
          <w:lang w:eastAsia="ru-RU"/>
        </w:rPr>
      </w:pPr>
      <w:proofErr w:type="spellStart"/>
      <w:r w:rsidRPr="0030749C">
        <w:rPr>
          <w:rFonts w:ascii="Times New Roman" w:eastAsia="Calibri" w:hAnsi="Times New Roman" w:cs="Times New Roman"/>
          <w:sz w:val="28"/>
          <w:szCs w:val="28"/>
          <w:lang w:eastAsia="ru-RU"/>
        </w:rPr>
        <w:t>Амирова</w:t>
      </w:r>
      <w:proofErr w:type="spellEnd"/>
      <w:r w:rsidRPr="0030749C">
        <w:rPr>
          <w:rFonts w:ascii="Times New Roman" w:eastAsia="Calibri" w:hAnsi="Times New Roman" w:cs="Times New Roman"/>
          <w:sz w:val="28"/>
          <w:szCs w:val="28"/>
          <w:lang w:eastAsia="ru-RU"/>
        </w:rPr>
        <w:t xml:space="preserve"> Э.К., Труханова А.Т., </w:t>
      </w:r>
      <w:proofErr w:type="spellStart"/>
      <w:r w:rsidRPr="0030749C">
        <w:rPr>
          <w:rFonts w:ascii="Times New Roman" w:eastAsia="Calibri" w:hAnsi="Times New Roman" w:cs="Times New Roman"/>
          <w:sz w:val="28"/>
          <w:szCs w:val="28"/>
          <w:lang w:eastAsia="ru-RU"/>
        </w:rPr>
        <w:t>Сакулина</w:t>
      </w:r>
      <w:proofErr w:type="spellEnd"/>
      <w:r w:rsidRPr="0030749C">
        <w:rPr>
          <w:rFonts w:ascii="Times New Roman" w:eastAsia="Calibri" w:hAnsi="Times New Roman" w:cs="Times New Roman"/>
          <w:sz w:val="28"/>
          <w:szCs w:val="28"/>
          <w:lang w:eastAsia="ru-RU"/>
        </w:rPr>
        <w:t xml:space="preserve"> О.В., </w:t>
      </w:r>
      <w:proofErr w:type="spellStart"/>
      <w:r w:rsidRPr="0030749C">
        <w:rPr>
          <w:rFonts w:ascii="Times New Roman" w:eastAsia="Calibri" w:hAnsi="Times New Roman" w:cs="Times New Roman"/>
          <w:sz w:val="28"/>
          <w:szCs w:val="28"/>
          <w:lang w:eastAsia="ru-RU"/>
        </w:rPr>
        <w:t>Сакулин</w:t>
      </w:r>
      <w:proofErr w:type="spellEnd"/>
      <w:r w:rsidRPr="0030749C">
        <w:rPr>
          <w:rFonts w:ascii="Times New Roman" w:eastAsia="Calibri" w:hAnsi="Times New Roman" w:cs="Times New Roman"/>
          <w:sz w:val="28"/>
          <w:szCs w:val="28"/>
          <w:lang w:eastAsia="ru-RU"/>
        </w:rPr>
        <w:t xml:space="preserve"> Б.С. Технология швейных изделий: учебник для студ. учреждений сред. проф. образования. – 11-е изд., стер. – М.: Издательский центр «Академия», 2018. – 512 с.</w:t>
      </w:r>
    </w:p>
    <w:p w:rsidR="00ED74B6" w:rsidRPr="0030749C" w:rsidRDefault="00ED74B6" w:rsidP="00ED74B6">
      <w:pPr>
        <w:widowControl w:val="0"/>
        <w:tabs>
          <w:tab w:val="left" w:pos="1134"/>
        </w:tabs>
        <w:spacing w:after="0" w:line="240" w:lineRule="auto"/>
        <w:jc w:val="center"/>
        <w:rPr>
          <w:rFonts w:ascii="Times New Roman" w:eastAsia="Times New Roman" w:hAnsi="Times New Roman" w:cs="Times New Roman"/>
          <w:b/>
          <w:bCs/>
          <w:snapToGrid w:val="0"/>
          <w:sz w:val="28"/>
          <w:szCs w:val="28"/>
          <w:lang w:eastAsia="ru-RU"/>
        </w:rPr>
      </w:pPr>
      <w:r w:rsidRPr="0030749C">
        <w:rPr>
          <w:rFonts w:ascii="Times New Roman" w:eastAsia="Times New Roman" w:hAnsi="Times New Roman" w:cs="Times New Roman"/>
          <w:snapToGrid w:val="0"/>
          <w:sz w:val="28"/>
          <w:szCs w:val="28"/>
          <w:lang w:eastAsia="ru-RU"/>
        </w:rPr>
        <w:br w:type="page"/>
      </w:r>
      <w:r w:rsidRPr="0030749C">
        <w:rPr>
          <w:rFonts w:ascii="Times New Roman" w:eastAsia="Times New Roman" w:hAnsi="Times New Roman" w:cs="Times New Roman"/>
          <w:b/>
          <w:bCs/>
          <w:snapToGrid w:val="0"/>
          <w:sz w:val="28"/>
          <w:szCs w:val="28"/>
          <w:lang w:eastAsia="ru-RU"/>
        </w:rPr>
        <w:lastRenderedPageBreak/>
        <w:t>4. КОНТРОЛЬ И ОЦЕНКА РЕЗУЛЬТАТОВ ОСВОЕНИЯ</w:t>
      </w:r>
    </w:p>
    <w:p w:rsidR="00ED74B6" w:rsidRPr="0030749C" w:rsidRDefault="00ED74B6" w:rsidP="00ED74B6">
      <w:pPr>
        <w:widowControl w:val="0"/>
        <w:tabs>
          <w:tab w:val="left" w:pos="1134"/>
        </w:tabs>
        <w:spacing w:after="0" w:line="240" w:lineRule="auto"/>
        <w:jc w:val="center"/>
        <w:rPr>
          <w:rFonts w:ascii="Times New Roman" w:eastAsia="Times New Roman" w:hAnsi="Times New Roman" w:cs="Times New Roman"/>
          <w:b/>
          <w:bCs/>
          <w:snapToGrid w:val="0"/>
          <w:sz w:val="28"/>
          <w:szCs w:val="28"/>
          <w:lang w:eastAsia="ru-RU"/>
        </w:rPr>
      </w:pPr>
      <w:r w:rsidRPr="0030749C">
        <w:rPr>
          <w:rFonts w:ascii="Times New Roman" w:eastAsia="Times New Roman" w:hAnsi="Times New Roman" w:cs="Times New Roman"/>
          <w:b/>
          <w:bCs/>
          <w:snapToGrid w:val="0"/>
          <w:sz w:val="28"/>
          <w:szCs w:val="28"/>
          <w:lang w:eastAsia="ru-RU"/>
        </w:rPr>
        <w:t>ПРОФЕССИОНАЛЬНОГО МОДУЛЯ</w:t>
      </w:r>
    </w:p>
    <w:p w:rsidR="00ED74B6" w:rsidRPr="0030749C" w:rsidRDefault="00ED74B6" w:rsidP="00ED74B6">
      <w:pPr>
        <w:spacing w:after="0" w:line="240" w:lineRule="auto"/>
        <w:jc w:val="center"/>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t>ПМ.03 Выполнение работ на машинах, автоматическом или полуавтоматическом оборудовании по изготовлению изделий из текстильных материалов</w:t>
      </w:r>
    </w:p>
    <w:p w:rsidR="00ED74B6" w:rsidRPr="0030749C" w:rsidRDefault="00ED74B6" w:rsidP="00ED74B6">
      <w:pPr>
        <w:widowControl w:val="0"/>
        <w:tabs>
          <w:tab w:val="left" w:pos="1134"/>
        </w:tabs>
        <w:spacing w:after="0" w:line="240" w:lineRule="auto"/>
        <w:jc w:val="center"/>
        <w:rPr>
          <w:rFonts w:ascii="Times New Roman" w:eastAsia="Times New Roman" w:hAnsi="Times New Roman" w:cs="Times New Roman"/>
          <w:bCs/>
          <w:snapToGrid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4394"/>
        <w:gridCol w:w="3264"/>
      </w:tblGrid>
      <w:tr w:rsidR="00ED74B6" w:rsidRPr="0030749C" w:rsidTr="006A61C5">
        <w:trPr>
          <w:trHeight w:val="1098"/>
        </w:trPr>
        <w:tc>
          <w:tcPr>
            <w:tcW w:w="2660" w:type="dxa"/>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Код и наименование профессиональных и общих компетенций, формируемых в рамках модуля</w:t>
            </w:r>
          </w:p>
        </w:tc>
        <w:tc>
          <w:tcPr>
            <w:tcW w:w="4394" w:type="dxa"/>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Критерии оценки</w:t>
            </w:r>
          </w:p>
        </w:tc>
        <w:tc>
          <w:tcPr>
            <w:tcW w:w="3264" w:type="dxa"/>
            <w:vAlign w:val="center"/>
          </w:tcPr>
          <w:p w:rsidR="00ED74B6" w:rsidRPr="0030749C" w:rsidRDefault="00ED74B6" w:rsidP="006A61C5">
            <w:pPr>
              <w:suppressAutoHyphens/>
              <w:spacing w:after="0" w:line="240" w:lineRule="auto"/>
              <w:ind w:left="-57" w:right="-57"/>
              <w:jc w:val="center"/>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Методы оценки</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ПК 2.1.</w:t>
            </w:r>
            <w:r w:rsidRPr="0030749C">
              <w:rPr>
                <w:rFonts w:ascii="Times New Roman" w:eastAsia="Times New Roman" w:hAnsi="Times New Roman" w:cs="Times New Roman"/>
                <w:sz w:val="24"/>
                <w:szCs w:val="28"/>
                <w:lang w:eastAsia="ru-RU"/>
              </w:rPr>
              <w:t xml:space="preserve"> Выполнять операции вручную или на машинах, автоматическом или полуавтоматическом оборудовании по пошиву деталей, узлов, изделий из текстильных материалов</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Выполнение операций вручную или на машинах, автоматическом или полуавтоматическом оборудовании по пошиву деталей, узлов, изделий из текстильных материалов в соответствии с установленными регламентами с соблюдением правил безопасности труда, санитарными нормами</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 xml:space="preserve">Экспертное наблюдение выполнения практических и </w:t>
            </w:r>
            <w:r w:rsidRPr="0030749C">
              <w:rPr>
                <w:rFonts w:ascii="Times New Roman" w:eastAsia="Times New Roman" w:hAnsi="Times New Roman" w:cs="Times New Roman"/>
                <w:bCs/>
                <w:spacing w:val="-4"/>
                <w:sz w:val="24"/>
                <w:szCs w:val="28"/>
                <w:lang w:eastAsia="ru-RU"/>
              </w:rPr>
              <w:t>самостоятельных</w:t>
            </w:r>
            <w:r w:rsidRPr="0030749C">
              <w:rPr>
                <w:rFonts w:ascii="Times New Roman" w:eastAsia="Times New Roman" w:hAnsi="Times New Roman" w:cs="Times New Roman"/>
                <w:sz w:val="24"/>
                <w:szCs w:val="28"/>
                <w:lang w:eastAsia="ru-RU"/>
              </w:rPr>
              <w:t xml:space="preserve"> работ</w:t>
            </w:r>
          </w:p>
          <w:p w:rsidR="00ED74B6" w:rsidRPr="0030749C"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 xml:space="preserve">Экспертное наблюдение выполнения заданий </w:t>
            </w:r>
            <w:r w:rsidRPr="0030749C">
              <w:rPr>
                <w:rFonts w:ascii="Times New Roman" w:eastAsia="Times New Roman" w:hAnsi="Times New Roman" w:cs="Times New Roman"/>
                <w:bCs/>
                <w:spacing w:val="-4"/>
                <w:sz w:val="24"/>
                <w:szCs w:val="28"/>
                <w:lang w:eastAsia="ru-RU"/>
              </w:rPr>
              <w:t>учебной и производственной практики</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ПК 2.4.</w:t>
            </w:r>
            <w:r w:rsidRPr="0030749C">
              <w:rPr>
                <w:rFonts w:ascii="Times New Roman" w:eastAsia="Times New Roman" w:hAnsi="Times New Roman" w:cs="Times New Roman"/>
                <w:sz w:val="24"/>
                <w:szCs w:val="28"/>
                <w:lang w:eastAsia="ru-RU"/>
              </w:rPr>
              <w:t xml:space="preserve"> Устранять мелкие неполадки в работе оборудования</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Выполнение работ по устранению мелких неполадок в работе оборудования в соответствии с установленными регламентами с соблюдением правил безопасности труда, санитарными нормами</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 xml:space="preserve">Экспертное наблюдение выполнения практических и </w:t>
            </w:r>
            <w:r w:rsidRPr="0030749C">
              <w:rPr>
                <w:rFonts w:ascii="Times New Roman" w:eastAsia="Times New Roman" w:hAnsi="Times New Roman" w:cs="Times New Roman"/>
                <w:bCs/>
                <w:spacing w:val="-4"/>
                <w:sz w:val="24"/>
                <w:szCs w:val="28"/>
                <w:lang w:eastAsia="ru-RU"/>
              </w:rPr>
              <w:t>самостоятельных</w:t>
            </w:r>
            <w:r w:rsidRPr="0030749C">
              <w:rPr>
                <w:rFonts w:ascii="Times New Roman" w:eastAsia="Times New Roman" w:hAnsi="Times New Roman" w:cs="Times New Roman"/>
                <w:sz w:val="24"/>
                <w:szCs w:val="28"/>
                <w:lang w:eastAsia="ru-RU"/>
              </w:rPr>
              <w:t xml:space="preserve"> работ</w:t>
            </w:r>
          </w:p>
          <w:p w:rsidR="00ED74B6" w:rsidRPr="0030749C"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 xml:space="preserve">Экспертное наблюдение выполнения заданий </w:t>
            </w:r>
            <w:r w:rsidRPr="0030749C">
              <w:rPr>
                <w:rFonts w:ascii="Times New Roman" w:eastAsia="Times New Roman" w:hAnsi="Times New Roman" w:cs="Times New Roman"/>
                <w:bCs/>
                <w:spacing w:val="-4"/>
                <w:sz w:val="24"/>
                <w:szCs w:val="28"/>
                <w:lang w:eastAsia="ru-RU"/>
              </w:rPr>
              <w:t>учебной и производственной практики</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ПК 2.5.</w:t>
            </w:r>
            <w:r w:rsidRPr="0030749C">
              <w:rPr>
                <w:rFonts w:ascii="Times New Roman" w:eastAsia="Times New Roman" w:hAnsi="Times New Roman" w:cs="Times New Roman"/>
                <w:sz w:val="24"/>
                <w:szCs w:val="28"/>
                <w:lang w:eastAsia="ru-RU"/>
              </w:rPr>
              <w:t xml:space="preserve"> Соблюдать правила безопасного труда</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Выполнение мероприятий по соблюдению правил безопасного труда в соответствии с установленными регламентами и санитарными нормами</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 xml:space="preserve">Экспертное наблюдение выполнения практических и </w:t>
            </w:r>
            <w:r w:rsidRPr="0030749C">
              <w:rPr>
                <w:rFonts w:ascii="Times New Roman" w:eastAsia="Times New Roman" w:hAnsi="Times New Roman" w:cs="Times New Roman"/>
                <w:bCs/>
                <w:spacing w:val="-4"/>
                <w:sz w:val="24"/>
                <w:szCs w:val="28"/>
                <w:lang w:eastAsia="ru-RU"/>
              </w:rPr>
              <w:t>самостоятельных</w:t>
            </w:r>
            <w:r w:rsidRPr="0030749C">
              <w:rPr>
                <w:rFonts w:ascii="Times New Roman" w:eastAsia="Times New Roman" w:hAnsi="Times New Roman" w:cs="Times New Roman"/>
                <w:sz w:val="24"/>
                <w:szCs w:val="28"/>
                <w:lang w:eastAsia="ru-RU"/>
              </w:rPr>
              <w:t xml:space="preserve"> работ</w:t>
            </w:r>
          </w:p>
          <w:p w:rsidR="00ED74B6" w:rsidRPr="0030749C" w:rsidRDefault="00ED74B6" w:rsidP="006A61C5">
            <w:pPr>
              <w:tabs>
                <w:tab w:val="left" w:pos="2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 xml:space="preserve">Экспертное наблюдение выполнения заданий </w:t>
            </w:r>
            <w:r w:rsidRPr="0030749C">
              <w:rPr>
                <w:rFonts w:ascii="Times New Roman" w:eastAsia="Times New Roman" w:hAnsi="Times New Roman" w:cs="Times New Roman"/>
                <w:bCs/>
                <w:spacing w:val="-4"/>
                <w:sz w:val="24"/>
                <w:szCs w:val="28"/>
                <w:lang w:eastAsia="ru-RU"/>
              </w:rPr>
              <w:t>учебной и производственной практики</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1.</w:t>
            </w:r>
            <w:r w:rsidRPr="0030749C">
              <w:rPr>
                <w:rFonts w:ascii="Times New Roman" w:eastAsia="Times New Roman" w:hAnsi="Times New Roman" w:cs="Times New Roman"/>
                <w:sz w:val="24"/>
                <w:szCs w:val="28"/>
                <w:lang w:eastAsia="ru-RU"/>
              </w:rPr>
              <w:t xml:space="preserve"> Понимать сущность и социальную значимость своей будущей профессии, проявлять к ней устойчивый интерес</w:t>
            </w:r>
          </w:p>
        </w:tc>
        <w:tc>
          <w:tcPr>
            <w:tcW w:w="4394" w:type="dxa"/>
          </w:tcPr>
          <w:p w:rsidR="00ED74B6" w:rsidRPr="0030749C" w:rsidRDefault="00ED74B6" w:rsidP="006A61C5">
            <w:pPr>
              <w:spacing w:after="0" w:line="240" w:lineRule="auto"/>
              <w:ind w:left="-57" w:right="-113"/>
              <w:rPr>
                <w:rFonts w:ascii="Times New Roman" w:eastAsia="Times New Roman" w:hAnsi="Times New Roman" w:cs="Times New Roman"/>
                <w:b/>
                <w:spacing w:val="-4"/>
                <w:sz w:val="24"/>
                <w:szCs w:val="28"/>
                <w:lang w:eastAsia="ru-RU"/>
              </w:rPr>
            </w:pPr>
            <w:r w:rsidRPr="0030749C">
              <w:rPr>
                <w:rFonts w:ascii="Times New Roman" w:eastAsia="Times New Roman" w:hAnsi="Times New Roman" w:cs="Times New Roman"/>
                <w:bCs/>
                <w:spacing w:val="-4"/>
                <w:sz w:val="24"/>
                <w:szCs w:val="28"/>
                <w:lang w:eastAsia="ru-RU"/>
              </w:rPr>
              <w:t>Демонстрация интереса к будущей профессии через: повышение качества успеваемости; выступление в студенческих научных конференциях; участие в социально-проектной деятельности; через работу в творческих объединениях учебного заведения и создание портфолио обучающегося.</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Анкетирование, опрос</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Экспертное наблюдение результатов</w:t>
            </w:r>
            <w:r w:rsidRPr="0030749C">
              <w:rPr>
                <w:rFonts w:ascii="Times New Roman" w:eastAsia="Times New Roman" w:hAnsi="Times New Roman" w:cs="Times New Roman"/>
                <w:bCs/>
                <w:spacing w:val="-4"/>
                <w:sz w:val="24"/>
                <w:szCs w:val="28"/>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2.</w:t>
            </w:r>
            <w:r w:rsidRPr="0030749C">
              <w:rPr>
                <w:rFonts w:ascii="Times New Roman" w:eastAsia="Times New Roman" w:hAnsi="Times New Roman" w:cs="Times New Roman"/>
                <w:sz w:val="24"/>
                <w:szCs w:val="28"/>
                <w:lang w:eastAsia="ru-RU"/>
              </w:rPr>
              <w:t xml:space="preserve"> Организовывать собственную деятельность исходя из цели и способов ее достижения, определенных руководителем</w:t>
            </w:r>
          </w:p>
        </w:tc>
        <w:tc>
          <w:tcPr>
            <w:tcW w:w="4394" w:type="dxa"/>
          </w:tcPr>
          <w:p w:rsidR="00ED74B6" w:rsidRPr="0030749C" w:rsidRDefault="00ED74B6" w:rsidP="006A61C5">
            <w:pPr>
              <w:tabs>
                <w:tab w:val="left" w:pos="34"/>
                <w:tab w:val="left" w:pos="176"/>
              </w:tabs>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Демонстрация рациональной о</w:t>
            </w:r>
            <w:r w:rsidRPr="0030749C">
              <w:rPr>
                <w:rFonts w:ascii="Times New Roman" w:eastAsia="Times New Roman" w:hAnsi="Times New Roman" w:cs="Times New Roman"/>
                <w:sz w:val="24"/>
                <w:szCs w:val="28"/>
                <w:lang w:eastAsia="ru-RU"/>
              </w:rPr>
              <w:t>рганизации собственной деятельности, в зависимости от выбранной цели и способов ее достижения, определенных руководителем</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Анкетирование, опрос</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Экспертное наблюдение результатов</w:t>
            </w:r>
            <w:r w:rsidRPr="0030749C">
              <w:rPr>
                <w:rFonts w:ascii="Times New Roman" w:eastAsia="Times New Roman" w:hAnsi="Times New Roman" w:cs="Times New Roman"/>
                <w:bCs/>
                <w:spacing w:val="-4"/>
                <w:sz w:val="24"/>
                <w:szCs w:val="28"/>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bl>
    <w:p w:rsidR="00ED74B6" w:rsidRPr="0030749C" w:rsidRDefault="00ED74B6" w:rsidP="00ED74B6">
      <w:pPr>
        <w:spacing w:after="0" w:line="240" w:lineRule="auto"/>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4394"/>
        <w:gridCol w:w="3264"/>
      </w:tblGrid>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lastRenderedPageBreak/>
              <w:t>ОК 3.</w:t>
            </w:r>
            <w:r w:rsidRPr="0030749C">
              <w:rPr>
                <w:rFonts w:ascii="Times New Roman" w:eastAsia="Times New Roman" w:hAnsi="Times New Roman" w:cs="Times New Roman"/>
                <w:sz w:val="24"/>
                <w:szCs w:val="28"/>
                <w:lang w:eastAsia="ru-RU"/>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Демонстрация глубокого а</w:t>
            </w:r>
            <w:r w:rsidRPr="0030749C">
              <w:rPr>
                <w:rFonts w:ascii="Times New Roman" w:eastAsia="Times New Roman" w:hAnsi="Times New Roman" w:cs="Times New Roman"/>
                <w:sz w:val="24"/>
                <w:szCs w:val="28"/>
                <w:lang w:eastAsia="ru-RU"/>
              </w:rPr>
              <w:t>нализа рабочей ситуации</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Демонстрация</w:t>
            </w:r>
            <w:r w:rsidRPr="0030749C">
              <w:rPr>
                <w:rFonts w:ascii="Times New Roman" w:eastAsia="Times New Roman" w:hAnsi="Times New Roman" w:cs="Times New Roman"/>
                <w:sz w:val="24"/>
                <w:szCs w:val="28"/>
                <w:lang w:eastAsia="ru-RU"/>
              </w:rPr>
              <w:t xml:space="preserve"> осуществления текущего и итогового самоконтроля</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Демонстрация</w:t>
            </w:r>
            <w:r w:rsidRPr="0030749C">
              <w:rPr>
                <w:rFonts w:ascii="Times New Roman" w:eastAsia="Times New Roman" w:hAnsi="Times New Roman" w:cs="Times New Roman"/>
                <w:sz w:val="24"/>
                <w:szCs w:val="28"/>
                <w:lang w:eastAsia="ru-RU"/>
              </w:rPr>
              <w:t xml:space="preserve"> адекватной оценки и коррекции собственной деятельности</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Демонстрация проявления</w:t>
            </w:r>
            <w:r w:rsidRPr="0030749C">
              <w:rPr>
                <w:rFonts w:ascii="Times New Roman" w:eastAsia="Times New Roman" w:hAnsi="Times New Roman" w:cs="Times New Roman"/>
                <w:sz w:val="24"/>
                <w:szCs w:val="28"/>
                <w:lang w:eastAsia="ru-RU"/>
              </w:rPr>
              <w:t xml:space="preserve"> ответственности за результаты своей работы</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Анкетирование, опрос</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Экспертное наблюдение результатов</w:t>
            </w:r>
            <w:r w:rsidRPr="0030749C">
              <w:rPr>
                <w:rFonts w:ascii="Times New Roman" w:eastAsia="Times New Roman" w:hAnsi="Times New Roman" w:cs="Times New Roman"/>
                <w:bCs/>
                <w:spacing w:val="-4"/>
                <w:sz w:val="24"/>
                <w:szCs w:val="28"/>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4.</w:t>
            </w:r>
            <w:r w:rsidRPr="0030749C">
              <w:rPr>
                <w:rFonts w:ascii="Times New Roman" w:eastAsia="Times New Roman" w:hAnsi="Times New Roman" w:cs="Times New Roman"/>
                <w:sz w:val="24"/>
                <w:szCs w:val="28"/>
                <w:lang w:eastAsia="ru-RU"/>
              </w:rPr>
              <w:t xml:space="preserve"> Осуществлять поиск информации, необходимой для эффективного выполнения профессиональных задач</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Демонстрация применения технологичных методов</w:t>
            </w:r>
            <w:r w:rsidRPr="0030749C">
              <w:rPr>
                <w:rFonts w:ascii="Times New Roman" w:eastAsia="Times New Roman" w:hAnsi="Times New Roman" w:cs="Times New Roman"/>
                <w:sz w:val="24"/>
                <w:szCs w:val="28"/>
                <w:lang w:eastAsia="ru-RU"/>
              </w:rPr>
              <w:t xml:space="preserve"> поиска информации, необходимой для эффективного выполнения профессиональных задач</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Анкетирование, опрос</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Экспертное наблюдение результатов</w:t>
            </w:r>
            <w:r w:rsidRPr="0030749C">
              <w:rPr>
                <w:rFonts w:ascii="Times New Roman" w:eastAsia="Times New Roman" w:hAnsi="Times New Roman" w:cs="Times New Roman"/>
                <w:bCs/>
                <w:spacing w:val="-4"/>
                <w:sz w:val="24"/>
                <w:szCs w:val="28"/>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5.</w:t>
            </w:r>
            <w:r w:rsidRPr="0030749C">
              <w:rPr>
                <w:rFonts w:ascii="Times New Roman" w:eastAsia="Times New Roman" w:hAnsi="Times New Roman" w:cs="Times New Roman"/>
                <w:sz w:val="24"/>
                <w:szCs w:val="28"/>
                <w:lang w:eastAsia="ru-RU"/>
              </w:rPr>
              <w:t xml:space="preserve"> Использовать информационно-коммуникационные технологии в профессиональной деятельности</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 xml:space="preserve">Демонстрация </w:t>
            </w:r>
            <w:proofErr w:type="spellStart"/>
            <w:r w:rsidRPr="0030749C">
              <w:rPr>
                <w:rFonts w:ascii="Times New Roman" w:eastAsia="Times New Roman" w:hAnsi="Times New Roman" w:cs="Times New Roman"/>
                <w:bCs/>
                <w:spacing w:val="-4"/>
                <w:sz w:val="24"/>
                <w:szCs w:val="28"/>
                <w:lang w:eastAsia="ru-RU"/>
              </w:rPr>
              <w:t>граммотного</w:t>
            </w:r>
            <w:proofErr w:type="spellEnd"/>
            <w:r w:rsidRPr="0030749C">
              <w:rPr>
                <w:rFonts w:ascii="Times New Roman" w:eastAsia="Times New Roman" w:hAnsi="Times New Roman" w:cs="Times New Roman"/>
                <w:bCs/>
                <w:spacing w:val="-4"/>
                <w:sz w:val="24"/>
                <w:szCs w:val="28"/>
                <w:lang w:eastAsia="ru-RU"/>
              </w:rPr>
              <w:t xml:space="preserve"> </w:t>
            </w:r>
            <w:r w:rsidRPr="0030749C">
              <w:rPr>
                <w:rFonts w:ascii="Times New Roman" w:eastAsia="Times New Roman" w:hAnsi="Times New Roman" w:cs="Times New Roman"/>
                <w:sz w:val="24"/>
                <w:szCs w:val="28"/>
                <w:lang w:eastAsia="ru-RU"/>
              </w:rPr>
              <w:t>использования информационно-коммуникационных технологий в профессиональной деятельности</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Анкетирование, опрос</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Экспертное наблюдение результатов</w:t>
            </w:r>
            <w:r w:rsidRPr="0030749C">
              <w:rPr>
                <w:rFonts w:ascii="Times New Roman" w:eastAsia="Times New Roman" w:hAnsi="Times New Roman" w:cs="Times New Roman"/>
                <w:bCs/>
                <w:spacing w:val="-4"/>
                <w:sz w:val="24"/>
                <w:szCs w:val="28"/>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6.</w:t>
            </w:r>
            <w:r w:rsidRPr="0030749C">
              <w:rPr>
                <w:rFonts w:ascii="Times New Roman" w:eastAsia="Times New Roman" w:hAnsi="Times New Roman" w:cs="Times New Roman"/>
                <w:sz w:val="24"/>
                <w:szCs w:val="28"/>
                <w:lang w:eastAsia="ru-RU"/>
              </w:rPr>
              <w:t xml:space="preserve"> Работать в команде, эффективно общаться с коллегами, руководством, клиентами</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Демонстрация навыков р</w:t>
            </w:r>
            <w:r w:rsidRPr="0030749C">
              <w:rPr>
                <w:rFonts w:ascii="Times New Roman" w:eastAsia="Times New Roman" w:hAnsi="Times New Roman" w:cs="Times New Roman"/>
                <w:sz w:val="24"/>
                <w:szCs w:val="28"/>
                <w:lang w:eastAsia="ru-RU"/>
              </w:rPr>
              <w:t>аботы в команде, эффективного общения с коллегами, руководством, клиентами</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Анкетирование, опрос</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Экспертное наблюдение результатов</w:t>
            </w:r>
            <w:r w:rsidRPr="0030749C">
              <w:rPr>
                <w:rFonts w:ascii="Times New Roman" w:eastAsia="Times New Roman" w:hAnsi="Times New Roman" w:cs="Times New Roman"/>
                <w:bCs/>
                <w:spacing w:val="-4"/>
                <w:sz w:val="24"/>
                <w:szCs w:val="28"/>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r w:rsidR="00ED74B6" w:rsidRPr="0030749C" w:rsidTr="006A61C5">
        <w:tc>
          <w:tcPr>
            <w:tcW w:w="2660" w:type="dxa"/>
          </w:tcPr>
          <w:p w:rsidR="00ED74B6" w:rsidRPr="0030749C" w:rsidRDefault="00ED74B6" w:rsidP="006A61C5">
            <w:pPr>
              <w:spacing w:after="0" w:line="240" w:lineRule="auto"/>
              <w:ind w:left="-57" w:right="-57"/>
              <w:rPr>
                <w:rFonts w:ascii="Times New Roman" w:eastAsia="Times New Roman" w:hAnsi="Times New Roman" w:cs="Times New Roman"/>
                <w:b/>
                <w:sz w:val="24"/>
                <w:szCs w:val="28"/>
                <w:lang w:eastAsia="ru-RU"/>
              </w:rPr>
            </w:pPr>
            <w:r w:rsidRPr="0030749C">
              <w:rPr>
                <w:rFonts w:ascii="Times New Roman" w:eastAsia="Times New Roman" w:hAnsi="Times New Roman" w:cs="Times New Roman"/>
                <w:b/>
                <w:sz w:val="24"/>
                <w:szCs w:val="28"/>
                <w:lang w:eastAsia="ru-RU"/>
              </w:rPr>
              <w:t>ОК 7.</w:t>
            </w:r>
            <w:r w:rsidRPr="0030749C">
              <w:rPr>
                <w:rFonts w:ascii="Times New Roman" w:eastAsia="Times New Roman" w:hAnsi="Times New Roman" w:cs="Times New Roman"/>
                <w:sz w:val="24"/>
                <w:szCs w:val="28"/>
                <w:lang w:eastAsia="ru-RU"/>
              </w:rPr>
              <w:t xml:space="preserve"> Исполнять воинскую обязанность, в том числе с применением полученных профессиональных знаний (для юношей)</w:t>
            </w:r>
          </w:p>
        </w:tc>
        <w:tc>
          <w:tcPr>
            <w:tcW w:w="4394" w:type="dxa"/>
          </w:tcPr>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bCs/>
                <w:spacing w:val="-4"/>
                <w:sz w:val="24"/>
                <w:szCs w:val="28"/>
                <w:lang w:eastAsia="ru-RU"/>
              </w:rPr>
              <w:t xml:space="preserve">Демонстрация высокой мотивации </w:t>
            </w:r>
            <w:r w:rsidRPr="0030749C">
              <w:rPr>
                <w:rFonts w:ascii="Times New Roman" w:eastAsia="Times New Roman" w:hAnsi="Times New Roman" w:cs="Times New Roman"/>
                <w:sz w:val="24"/>
                <w:szCs w:val="28"/>
                <w:lang w:eastAsia="ru-RU"/>
              </w:rPr>
              <w:t>исполнять воинскую обязанность, в том числе с применением полученных профессиональных знаний (для юношей)</w:t>
            </w:r>
          </w:p>
        </w:tc>
        <w:tc>
          <w:tcPr>
            <w:tcW w:w="3264" w:type="dxa"/>
          </w:tcPr>
          <w:p w:rsidR="00ED74B6" w:rsidRPr="0030749C" w:rsidRDefault="00ED74B6" w:rsidP="006A61C5">
            <w:pPr>
              <w:spacing w:after="0" w:line="240" w:lineRule="auto"/>
              <w:ind w:left="-57" w:right="-57"/>
              <w:rPr>
                <w:rFonts w:ascii="Times New Roman" w:eastAsia="Times New Roman" w:hAnsi="Times New Roman" w:cs="Times New Roman"/>
                <w:bCs/>
                <w:spacing w:val="-4"/>
                <w:sz w:val="24"/>
                <w:szCs w:val="28"/>
                <w:lang w:eastAsia="ru-RU"/>
              </w:rPr>
            </w:pPr>
            <w:r w:rsidRPr="0030749C">
              <w:rPr>
                <w:rFonts w:ascii="Times New Roman" w:eastAsia="Times New Roman" w:hAnsi="Times New Roman" w:cs="Times New Roman"/>
                <w:bCs/>
                <w:spacing w:val="-4"/>
                <w:sz w:val="24"/>
                <w:szCs w:val="28"/>
                <w:lang w:eastAsia="ru-RU"/>
              </w:rPr>
              <w:t>Анкетирование, опрос</w:t>
            </w:r>
          </w:p>
          <w:p w:rsidR="00ED74B6" w:rsidRPr="0030749C" w:rsidRDefault="00ED74B6" w:rsidP="006A61C5">
            <w:pPr>
              <w:spacing w:after="0" w:line="240" w:lineRule="auto"/>
              <w:ind w:left="-57" w:right="-57"/>
              <w:rPr>
                <w:rFonts w:ascii="Times New Roman" w:eastAsia="Times New Roman" w:hAnsi="Times New Roman" w:cs="Times New Roman"/>
                <w:sz w:val="24"/>
                <w:szCs w:val="28"/>
                <w:lang w:eastAsia="ru-RU"/>
              </w:rPr>
            </w:pPr>
            <w:r w:rsidRPr="0030749C">
              <w:rPr>
                <w:rFonts w:ascii="Times New Roman" w:eastAsia="Times New Roman" w:hAnsi="Times New Roman" w:cs="Times New Roman"/>
                <w:sz w:val="24"/>
                <w:szCs w:val="28"/>
                <w:lang w:eastAsia="ru-RU"/>
              </w:rPr>
              <w:t>Экспертное наблюдение результатов</w:t>
            </w:r>
            <w:r w:rsidRPr="0030749C">
              <w:rPr>
                <w:rFonts w:ascii="Times New Roman" w:eastAsia="Times New Roman" w:hAnsi="Times New Roman" w:cs="Times New Roman"/>
                <w:bCs/>
                <w:spacing w:val="-4"/>
                <w:sz w:val="24"/>
                <w:szCs w:val="28"/>
                <w:lang w:eastAsia="ru-RU"/>
              </w:rPr>
              <w:t xml:space="preserve"> открытых презентаций, защит итогов практической деятельности, учебной и производственной практик, индивидуальных и групповых проектов</w:t>
            </w:r>
          </w:p>
        </w:tc>
      </w:tr>
    </w:tbl>
    <w:p w:rsidR="00ED74B6" w:rsidRPr="0030749C" w:rsidRDefault="00ED74B6" w:rsidP="00ED74B6">
      <w:pPr>
        <w:tabs>
          <w:tab w:val="left" w:pos="1276"/>
        </w:tabs>
        <w:spacing w:after="0" w:line="240" w:lineRule="auto"/>
        <w:ind w:firstLine="709"/>
        <w:rPr>
          <w:rFonts w:ascii="Times New Roman" w:eastAsia="Times New Roman" w:hAnsi="Times New Roman" w:cs="Times New Roman"/>
          <w:bCs/>
          <w:iCs/>
          <w:sz w:val="28"/>
          <w:szCs w:val="28"/>
          <w:lang w:eastAsia="ru-RU"/>
        </w:rPr>
      </w:pPr>
    </w:p>
    <w:p w:rsidR="00ED74B6" w:rsidRPr="0030749C" w:rsidRDefault="00ED74B6" w:rsidP="00ED74B6">
      <w:pPr>
        <w:tabs>
          <w:tab w:val="left" w:pos="1276"/>
        </w:tabs>
        <w:spacing w:after="0" w:line="240" w:lineRule="auto"/>
        <w:ind w:firstLine="709"/>
        <w:rPr>
          <w:rFonts w:ascii="Times New Roman" w:eastAsia="Times New Roman" w:hAnsi="Times New Roman" w:cs="Times New Roman"/>
          <w:bCs/>
          <w:iCs/>
          <w:sz w:val="28"/>
          <w:szCs w:val="28"/>
          <w:lang w:eastAsia="ru-RU"/>
        </w:rPr>
        <w:sectPr w:rsidR="00ED74B6" w:rsidRPr="0030749C" w:rsidSect="00C31A6E">
          <w:footerReference w:type="even" r:id="rId28"/>
          <w:footerReference w:type="default" r:id="rId29"/>
          <w:pgSz w:w="11906" w:h="16838"/>
          <w:pgMar w:top="1134" w:right="567" w:bottom="1134" w:left="1134" w:header="708" w:footer="708" w:gutter="0"/>
          <w:cols w:space="708"/>
          <w:docGrid w:linePitch="360"/>
        </w:sectPr>
      </w:pPr>
    </w:p>
    <w:p w:rsidR="00ED74B6" w:rsidRPr="0030749C" w:rsidRDefault="00ED74B6" w:rsidP="00ED74B6">
      <w:pPr>
        <w:spacing w:after="0" w:line="240" w:lineRule="auto"/>
        <w:ind w:firstLine="709"/>
        <w:jc w:val="both"/>
        <w:rPr>
          <w:rFonts w:ascii="Times New Roman" w:eastAsia="Times New Roman" w:hAnsi="Times New Roman" w:cs="Times New Roman"/>
          <w:b/>
          <w:sz w:val="28"/>
          <w:szCs w:val="28"/>
          <w:lang w:eastAsia="ru-RU"/>
        </w:rPr>
      </w:pPr>
      <w:r w:rsidRPr="0030749C">
        <w:rPr>
          <w:rFonts w:ascii="Times New Roman" w:eastAsia="Times New Roman" w:hAnsi="Times New Roman" w:cs="Times New Roman"/>
          <w:b/>
          <w:sz w:val="28"/>
          <w:szCs w:val="28"/>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Y="1"/>
        <w:tblOverlap w:val="neve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76"/>
        <w:gridCol w:w="4177"/>
        <w:gridCol w:w="1252"/>
        <w:gridCol w:w="1058"/>
        <w:gridCol w:w="1058"/>
        <w:gridCol w:w="1058"/>
      </w:tblGrid>
      <w:tr w:rsidR="00ED74B6" w:rsidRPr="0030749C" w:rsidTr="006A61C5">
        <w:trPr>
          <w:trHeight w:val="20"/>
        </w:trPr>
        <w:tc>
          <w:tcPr>
            <w:tcW w:w="732" w:type="pct"/>
            <w:vMerge w:val="restart"/>
            <w:shd w:val="clear" w:color="auto" w:fill="auto"/>
            <w:vAlign w:val="center"/>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Фактор/параметр</w:t>
            </w:r>
          </w:p>
        </w:tc>
        <w:tc>
          <w:tcPr>
            <w:tcW w:w="2072" w:type="pct"/>
            <w:vMerge w:val="restart"/>
            <w:shd w:val="clear" w:color="auto" w:fill="auto"/>
            <w:vAlign w:val="center"/>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Характеристика</w:t>
            </w:r>
          </w:p>
        </w:tc>
        <w:tc>
          <w:tcPr>
            <w:tcW w:w="2195" w:type="pct"/>
            <w:gridSpan w:val="4"/>
            <w:shd w:val="clear" w:color="auto" w:fill="auto"/>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Шкала оценки уровня развития навыка</w:t>
            </w:r>
          </w:p>
        </w:tc>
      </w:tr>
      <w:tr w:rsidR="00ED74B6" w:rsidRPr="0030749C" w:rsidTr="006A61C5">
        <w:trPr>
          <w:trHeight w:val="20"/>
        </w:trPr>
        <w:tc>
          <w:tcPr>
            <w:tcW w:w="732" w:type="pct"/>
            <w:vMerge/>
            <w:shd w:val="clear" w:color="auto" w:fill="auto"/>
            <w:vAlign w:val="center"/>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p>
        </w:tc>
        <w:tc>
          <w:tcPr>
            <w:tcW w:w="2072" w:type="pct"/>
            <w:vMerge/>
            <w:shd w:val="clear" w:color="auto" w:fill="auto"/>
            <w:vAlign w:val="center"/>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p>
        </w:tc>
        <w:tc>
          <w:tcPr>
            <w:tcW w:w="621" w:type="pct"/>
            <w:shd w:val="clear" w:color="auto" w:fill="auto"/>
            <w:vAlign w:val="center"/>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0</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Недостаточный</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уровень*</w:t>
            </w:r>
          </w:p>
        </w:tc>
        <w:tc>
          <w:tcPr>
            <w:tcW w:w="525" w:type="pct"/>
            <w:shd w:val="clear" w:color="auto" w:fill="auto"/>
            <w:vAlign w:val="center"/>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1</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Начальный</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уровень**</w:t>
            </w:r>
          </w:p>
        </w:tc>
        <w:tc>
          <w:tcPr>
            <w:tcW w:w="525" w:type="pct"/>
            <w:shd w:val="clear" w:color="auto" w:fill="auto"/>
            <w:vAlign w:val="center"/>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2</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Базовый</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(требуемый)</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уровень***</w:t>
            </w:r>
          </w:p>
        </w:tc>
        <w:tc>
          <w:tcPr>
            <w:tcW w:w="525" w:type="pct"/>
            <w:shd w:val="clear" w:color="auto" w:fill="auto"/>
            <w:vAlign w:val="center"/>
          </w:tcPr>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3</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Высокий</w:t>
            </w:r>
          </w:p>
          <w:p w:rsidR="00ED74B6" w:rsidRPr="0030749C" w:rsidRDefault="00ED74B6" w:rsidP="006A61C5">
            <w:pPr>
              <w:spacing w:after="0" w:line="240" w:lineRule="auto"/>
              <w:ind w:left="-57" w:right="-57"/>
              <w:jc w:val="center"/>
              <w:rPr>
                <w:rFonts w:ascii="Times New Roman" w:eastAsia="Calibri" w:hAnsi="Times New Roman" w:cs="Times New Roman"/>
                <w:sz w:val="24"/>
                <w:szCs w:val="28"/>
                <w:lang w:eastAsia="ru-RU"/>
              </w:rPr>
            </w:pPr>
            <w:r w:rsidRPr="0030749C">
              <w:rPr>
                <w:rFonts w:ascii="Times New Roman" w:eastAsia="Calibri" w:hAnsi="Times New Roman" w:cs="Times New Roman"/>
                <w:sz w:val="24"/>
                <w:szCs w:val="28"/>
                <w:lang w:eastAsia="ru-RU"/>
              </w:rPr>
              <w:t>уровень****</w:t>
            </w:r>
          </w:p>
        </w:tc>
      </w:tr>
      <w:tr w:rsidR="00ED74B6" w:rsidRPr="0030749C" w:rsidTr="006A61C5">
        <w:trPr>
          <w:trHeight w:val="20"/>
        </w:trPr>
        <w:tc>
          <w:tcPr>
            <w:tcW w:w="732" w:type="pct"/>
            <w:shd w:val="clear" w:color="auto" w:fill="auto"/>
          </w:tcPr>
          <w:p w:rsidR="00ED74B6" w:rsidRPr="0030749C" w:rsidRDefault="00ED74B6" w:rsidP="006A61C5">
            <w:pPr>
              <w:spacing w:after="0" w:line="240" w:lineRule="auto"/>
              <w:ind w:left="-57" w:right="-57"/>
              <w:rPr>
                <w:rFonts w:ascii="Times New Roman" w:eastAsia="Calibri" w:hAnsi="Times New Roman" w:cs="Times New Roman"/>
                <w:b/>
                <w:sz w:val="24"/>
                <w:szCs w:val="28"/>
                <w:lang w:eastAsia="ru-RU"/>
              </w:rPr>
            </w:pPr>
            <w:r w:rsidRPr="0030749C">
              <w:rPr>
                <w:rFonts w:ascii="Times New Roman" w:eastAsia="Calibri" w:hAnsi="Times New Roman" w:cs="Times New Roman"/>
                <w:bCs/>
                <w:sz w:val="24"/>
                <w:szCs w:val="28"/>
                <w:lang w:eastAsia="ru-RU"/>
              </w:rPr>
              <w:t>Владение информационными технологиями/ Анализ цифровой информации и выработка решений</w:t>
            </w:r>
          </w:p>
        </w:tc>
        <w:tc>
          <w:tcPr>
            <w:tcW w:w="2072" w:type="pct"/>
            <w:shd w:val="clear" w:color="auto" w:fill="auto"/>
          </w:tcPr>
          <w:p w:rsidR="00ED74B6" w:rsidRPr="0030749C" w:rsidRDefault="00ED74B6" w:rsidP="006A61C5">
            <w:pPr>
              <w:keepNext/>
              <w:spacing w:after="0" w:line="240" w:lineRule="auto"/>
              <w:ind w:left="-57" w:right="-57"/>
              <w:outlineLvl w:val="2"/>
              <w:rPr>
                <w:rFonts w:ascii="Times New Roman" w:eastAsia="Calibri" w:hAnsi="Times New Roman" w:cs="Times New Roman"/>
                <w:bCs/>
                <w:sz w:val="24"/>
                <w:szCs w:val="28"/>
              </w:rPr>
            </w:pPr>
            <w:r w:rsidRPr="0030749C">
              <w:rPr>
                <w:rFonts w:ascii="Times New Roman" w:eastAsia="Calibri" w:hAnsi="Times New Roman" w:cs="Times New Roman"/>
                <w:bCs/>
                <w:sz w:val="24"/>
                <w:szCs w:val="28"/>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21" w:type="pct"/>
            <w:vMerge w:val="restart"/>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r w:rsidRPr="0030749C">
              <w:rPr>
                <w:rFonts w:ascii="Times New Roman" w:eastAsia="Calibri" w:hAnsi="Times New Roman" w:cs="Times New Roman"/>
                <w:bCs/>
                <w:sz w:val="24"/>
                <w:szCs w:val="28"/>
                <w:lang w:eastAsia="ru-RU"/>
              </w:rPr>
              <w:t>Компетенция не проявляется в самостоятельной деятельности</w:t>
            </w:r>
          </w:p>
        </w:tc>
        <w:tc>
          <w:tcPr>
            <w:tcW w:w="525" w:type="pct"/>
            <w:vMerge w:val="restart"/>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r w:rsidRPr="0030749C">
              <w:rPr>
                <w:rFonts w:ascii="Times New Roman" w:eastAsia="Calibri" w:hAnsi="Times New Roman" w:cs="Times New Roman"/>
                <w:bCs/>
                <w:sz w:val="24"/>
                <w:szCs w:val="28"/>
                <w:lang w:eastAsia="ru-RU"/>
              </w:rPr>
              <w:t>Компетенция проявляется частично в самостоятельной деятельности</w:t>
            </w:r>
          </w:p>
        </w:tc>
        <w:tc>
          <w:tcPr>
            <w:tcW w:w="525" w:type="pct"/>
            <w:vMerge w:val="restart"/>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r w:rsidRPr="0030749C">
              <w:rPr>
                <w:rFonts w:ascii="Times New Roman" w:eastAsia="Calibri" w:hAnsi="Times New Roman" w:cs="Times New Roman"/>
                <w:bCs/>
                <w:sz w:val="24"/>
                <w:szCs w:val="28"/>
                <w:lang w:eastAsia="ru-RU"/>
              </w:rPr>
              <w:t>Компетенция в основном проявляется в самостоятельной деятельности</w:t>
            </w:r>
          </w:p>
        </w:tc>
        <w:tc>
          <w:tcPr>
            <w:tcW w:w="525" w:type="pct"/>
            <w:vMerge w:val="restart"/>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r w:rsidRPr="0030749C">
              <w:rPr>
                <w:rFonts w:ascii="Times New Roman" w:eastAsia="Calibri" w:hAnsi="Times New Roman" w:cs="Times New Roman"/>
                <w:bCs/>
                <w:sz w:val="24"/>
                <w:szCs w:val="28"/>
                <w:lang w:eastAsia="ru-RU"/>
              </w:rPr>
              <w:t>Компетенция проявляется полностью в самостоятельной деятельности</w:t>
            </w:r>
          </w:p>
        </w:tc>
      </w:tr>
      <w:tr w:rsidR="00ED74B6" w:rsidRPr="0030749C" w:rsidTr="006A61C5">
        <w:trPr>
          <w:trHeight w:val="20"/>
        </w:trPr>
        <w:tc>
          <w:tcPr>
            <w:tcW w:w="732" w:type="pct"/>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r w:rsidRPr="0030749C">
              <w:rPr>
                <w:rFonts w:ascii="Times New Roman" w:eastAsia="Calibri" w:hAnsi="Times New Roman" w:cs="Times New Roman"/>
                <w:bCs/>
                <w:sz w:val="24"/>
                <w:szCs w:val="28"/>
                <w:lang w:eastAsia="ru-RU"/>
              </w:rPr>
              <w:t>Планирование и организация деятельности в цифровой среде/ Ориентация на результат</w:t>
            </w:r>
          </w:p>
        </w:tc>
        <w:tc>
          <w:tcPr>
            <w:tcW w:w="2072" w:type="pct"/>
            <w:shd w:val="clear" w:color="auto" w:fill="auto"/>
          </w:tcPr>
          <w:p w:rsidR="00ED74B6" w:rsidRPr="0030749C" w:rsidRDefault="00ED74B6" w:rsidP="006A61C5">
            <w:pPr>
              <w:keepNext/>
              <w:spacing w:after="0" w:line="240" w:lineRule="auto"/>
              <w:ind w:left="-57" w:right="-57"/>
              <w:outlineLvl w:val="2"/>
              <w:rPr>
                <w:rFonts w:ascii="Times New Roman" w:eastAsia="Calibri" w:hAnsi="Times New Roman" w:cs="Times New Roman"/>
                <w:bCs/>
                <w:sz w:val="24"/>
                <w:szCs w:val="28"/>
              </w:rPr>
            </w:pPr>
            <w:r w:rsidRPr="0030749C">
              <w:rPr>
                <w:rFonts w:ascii="Times New Roman" w:eastAsia="Calibri" w:hAnsi="Times New Roman" w:cs="Times New Roman"/>
                <w:bCs/>
                <w:sz w:val="24"/>
                <w:szCs w:val="28"/>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30749C">
              <w:rPr>
                <w:rFonts w:ascii="Times New Roman" w:eastAsia="Calibri" w:hAnsi="Times New Roman" w:cs="Times New Roman"/>
                <w:bCs/>
                <w:iCs/>
                <w:sz w:val="24"/>
                <w:szCs w:val="28"/>
              </w:rPr>
              <w:t xml:space="preserve">, </w:t>
            </w:r>
            <w:r w:rsidRPr="0030749C">
              <w:rPr>
                <w:rFonts w:ascii="Times New Roman" w:eastAsia="Calibri" w:hAnsi="Times New Roman" w:cs="Times New Roman"/>
                <w:bCs/>
                <w:sz w:val="24"/>
                <w:szCs w:val="28"/>
              </w:rPr>
              <w:t xml:space="preserve">предлагает свои варианты решения и осуществляет их. </w:t>
            </w:r>
            <w:r w:rsidRPr="0030749C">
              <w:rPr>
                <w:rFonts w:ascii="Times New Roman" w:eastAsia="Calibri" w:hAnsi="Times New Roman" w:cs="Times New Roman"/>
                <w:bCs/>
                <w:iCs/>
                <w:sz w:val="24"/>
                <w:szCs w:val="28"/>
              </w:rPr>
              <w:t xml:space="preserve">Самостоятельно оценивает результат своей работы, видит достоинства и недостатки (предлагает способы их устранения в будущем), берет на себя </w:t>
            </w:r>
            <w:r w:rsidRPr="0030749C">
              <w:rPr>
                <w:rFonts w:ascii="Times New Roman" w:eastAsia="Calibri" w:hAnsi="Times New Roman" w:cs="Times New Roman"/>
                <w:bCs/>
                <w:iCs/>
                <w:sz w:val="24"/>
                <w:szCs w:val="28"/>
              </w:rPr>
              <w:lastRenderedPageBreak/>
              <w:t xml:space="preserve">ответственность за достигнутые показатели </w:t>
            </w:r>
            <w:r w:rsidRPr="0030749C">
              <w:rPr>
                <w:rFonts w:ascii="Times New Roman" w:eastAsia="Calibri" w:hAnsi="Times New Roman" w:cs="Times New Roman"/>
                <w:bCs/>
                <w:sz w:val="24"/>
                <w:szCs w:val="28"/>
              </w:rPr>
              <w:t>в цифровой среде</w:t>
            </w:r>
            <w:r w:rsidRPr="0030749C">
              <w:rPr>
                <w:rFonts w:ascii="Times New Roman" w:eastAsia="Calibri" w:hAnsi="Times New Roman" w:cs="Times New Roman"/>
                <w:bCs/>
                <w:iCs/>
                <w:sz w:val="24"/>
                <w:szCs w:val="28"/>
              </w:rPr>
              <w:t>. Находит возможности улучшить полученный результат в дальнейшем.</w:t>
            </w:r>
          </w:p>
        </w:tc>
        <w:tc>
          <w:tcPr>
            <w:tcW w:w="621"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r>
      <w:tr w:rsidR="00ED74B6" w:rsidRPr="0030749C" w:rsidTr="006A61C5">
        <w:trPr>
          <w:trHeight w:val="20"/>
        </w:trPr>
        <w:tc>
          <w:tcPr>
            <w:tcW w:w="732" w:type="pct"/>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r w:rsidRPr="0030749C">
              <w:rPr>
                <w:rFonts w:ascii="Times New Roman" w:eastAsia="Calibri" w:hAnsi="Times New Roman" w:cs="Times New Roman"/>
                <w:bCs/>
                <w:sz w:val="24"/>
                <w:szCs w:val="28"/>
                <w:lang w:eastAsia="ru-RU"/>
              </w:rPr>
              <w:lastRenderedPageBreak/>
              <w:t>Информационная безопасность</w:t>
            </w:r>
          </w:p>
        </w:tc>
        <w:tc>
          <w:tcPr>
            <w:tcW w:w="2072" w:type="pct"/>
            <w:shd w:val="clear" w:color="auto" w:fill="auto"/>
          </w:tcPr>
          <w:p w:rsidR="00ED74B6" w:rsidRPr="0030749C" w:rsidRDefault="00ED74B6" w:rsidP="006A61C5">
            <w:pPr>
              <w:keepNext/>
              <w:spacing w:after="0" w:line="240" w:lineRule="auto"/>
              <w:ind w:left="-57" w:right="-57"/>
              <w:outlineLvl w:val="2"/>
              <w:rPr>
                <w:rFonts w:ascii="Times New Roman" w:eastAsia="Calibri" w:hAnsi="Times New Roman" w:cs="Times New Roman"/>
                <w:bCs/>
                <w:iCs/>
                <w:sz w:val="24"/>
                <w:szCs w:val="28"/>
              </w:rPr>
            </w:pPr>
            <w:r w:rsidRPr="0030749C">
              <w:rPr>
                <w:rFonts w:ascii="Times New Roman" w:eastAsia="Calibri" w:hAnsi="Times New Roman" w:cs="Times New Roman"/>
                <w:bCs/>
                <w:iCs/>
                <w:sz w:val="24"/>
                <w:szCs w:val="28"/>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21"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iCs/>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iCs/>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iCs/>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iCs/>
                <w:sz w:val="24"/>
                <w:szCs w:val="28"/>
                <w:lang w:eastAsia="ru-RU"/>
              </w:rPr>
            </w:pPr>
          </w:p>
        </w:tc>
      </w:tr>
      <w:tr w:rsidR="00ED74B6" w:rsidRPr="0030749C" w:rsidTr="006A61C5">
        <w:trPr>
          <w:trHeight w:val="20"/>
        </w:trPr>
        <w:tc>
          <w:tcPr>
            <w:tcW w:w="732" w:type="pct"/>
            <w:shd w:val="clear" w:color="auto" w:fill="auto"/>
          </w:tcPr>
          <w:p w:rsidR="00ED74B6" w:rsidRPr="0030749C" w:rsidRDefault="00ED74B6" w:rsidP="006A61C5">
            <w:pPr>
              <w:spacing w:after="0" w:line="240" w:lineRule="auto"/>
              <w:ind w:left="-57" w:right="-57"/>
              <w:rPr>
                <w:rFonts w:ascii="Times New Roman" w:eastAsia="Calibri" w:hAnsi="Times New Roman" w:cs="Times New Roman"/>
                <w:bCs/>
                <w:sz w:val="24"/>
                <w:szCs w:val="28"/>
                <w:lang w:eastAsia="ru-RU"/>
              </w:rPr>
            </w:pPr>
            <w:r w:rsidRPr="0030749C">
              <w:rPr>
                <w:rFonts w:ascii="Times New Roman" w:eastAsia="Calibri" w:hAnsi="Times New Roman" w:cs="Times New Roman"/>
                <w:bCs/>
                <w:sz w:val="24"/>
                <w:szCs w:val="28"/>
                <w:lang w:eastAsia="ru-RU"/>
              </w:rPr>
              <w:t>Построение отношений в цифровой среде/ межличностная и деловая коммуникации в информационном пространстве</w:t>
            </w:r>
          </w:p>
        </w:tc>
        <w:tc>
          <w:tcPr>
            <w:tcW w:w="2072" w:type="pct"/>
            <w:shd w:val="clear" w:color="auto" w:fill="auto"/>
          </w:tcPr>
          <w:p w:rsidR="00ED74B6" w:rsidRPr="0030749C" w:rsidRDefault="00ED74B6" w:rsidP="006A61C5">
            <w:pPr>
              <w:keepNext/>
              <w:spacing w:after="0" w:line="240" w:lineRule="auto"/>
              <w:ind w:left="-57" w:right="-57"/>
              <w:outlineLvl w:val="2"/>
              <w:rPr>
                <w:rFonts w:ascii="Times New Roman" w:eastAsia="Calibri" w:hAnsi="Times New Roman" w:cs="Times New Roman"/>
                <w:bCs/>
                <w:sz w:val="24"/>
                <w:szCs w:val="28"/>
              </w:rPr>
            </w:pPr>
            <w:r w:rsidRPr="0030749C">
              <w:rPr>
                <w:rFonts w:ascii="Times New Roman" w:eastAsia="Calibri" w:hAnsi="Times New Roman" w:cs="Times New Roman"/>
                <w:bCs/>
                <w:sz w:val="24"/>
                <w:szCs w:val="28"/>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21"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c>
          <w:tcPr>
            <w:tcW w:w="525" w:type="pct"/>
            <w:vMerge/>
            <w:shd w:val="clear" w:color="auto" w:fill="auto"/>
          </w:tcPr>
          <w:p w:rsidR="00ED74B6" w:rsidRPr="0030749C" w:rsidRDefault="00ED74B6" w:rsidP="006A61C5">
            <w:pPr>
              <w:spacing w:after="0" w:line="240" w:lineRule="auto"/>
              <w:ind w:left="-57" w:right="-57"/>
              <w:rPr>
                <w:rFonts w:ascii="Times New Roman" w:eastAsia="Calibri" w:hAnsi="Times New Roman" w:cs="Times New Roman"/>
                <w:sz w:val="24"/>
                <w:szCs w:val="28"/>
                <w:lang w:eastAsia="ru-RU"/>
              </w:rPr>
            </w:pPr>
          </w:p>
        </w:tc>
      </w:tr>
    </w:tbl>
    <w:p w:rsidR="00ED74B6" w:rsidRDefault="00ED74B6" w:rsidP="00ED74B6">
      <w:pPr>
        <w:spacing w:after="0" w:line="240" w:lineRule="auto"/>
        <w:ind w:firstLine="709"/>
        <w:jc w:val="both"/>
        <w:rPr>
          <w:rFonts w:ascii="Times New Roman" w:eastAsia="Times New Roman" w:hAnsi="Times New Roman" w:cs="Times New Roman"/>
          <w:sz w:val="28"/>
          <w:szCs w:val="28"/>
          <w:lang w:eastAsia="ru-RU"/>
        </w:rPr>
      </w:pP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 xml:space="preserve">*Выпускник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ED74B6" w:rsidRPr="0030749C" w:rsidRDefault="00ED74B6" w:rsidP="00ED74B6">
      <w:pPr>
        <w:spacing w:after="0" w:line="240" w:lineRule="auto"/>
        <w:ind w:firstLine="709"/>
        <w:jc w:val="both"/>
        <w:rPr>
          <w:rFonts w:ascii="Times New Roman" w:eastAsia="Times New Roman" w:hAnsi="Times New Roman" w:cs="Times New Roman"/>
          <w:sz w:val="28"/>
          <w:szCs w:val="28"/>
          <w:lang w:eastAsia="ru-RU"/>
        </w:rPr>
      </w:pPr>
      <w:r w:rsidRPr="0030749C">
        <w:rPr>
          <w:rFonts w:ascii="Times New Roman" w:eastAsia="Times New Roman" w:hAnsi="Times New Roman" w:cs="Times New Roman"/>
          <w:sz w:val="28"/>
          <w:szCs w:val="28"/>
          <w:lang w:eastAsia="ru-RU"/>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393127" w:rsidRDefault="00ED74B6" w:rsidP="00ED74B6">
      <w:pPr>
        <w:spacing w:after="0" w:line="240" w:lineRule="auto"/>
        <w:ind w:firstLine="709"/>
        <w:jc w:val="both"/>
      </w:pPr>
      <w:r w:rsidRPr="0030749C">
        <w:rPr>
          <w:rFonts w:ascii="Times New Roman" w:eastAsia="Times New Roman" w:hAnsi="Times New Roman" w:cs="Times New Roman"/>
          <w:sz w:val="28"/>
          <w:szCs w:val="28"/>
          <w:lang w:eastAsia="ru-RU"/>
        </w:rPr>
        <w:t>****Выпускник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bookmarkStart w:id="9" w:name="_GoBack"/>
      <w:bookmarkEnd w:id="9"/>
    </w:p>
    <w:sectPr w:rsidR="00393127" w:rsidSect="001E55C6">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C65" w:rsidRDefault="00BC4C65" w:rsidP="00BC4C65">
      <w:pPr>
        <w:spacing w:after="0" w:line="240" w:lineRule="auto"/>
      </w:pPr>
      <w:r>
        <w:separator/>
      </w:r>
    </w:p>
  </w:endnote>
  <w:endnote w:type="continuationSeparator" w:id="0">
    <w:p w:rsidR="00BC4C65" w:rsidRDefault="00BC4C65" w:rsidP="00BC4C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5C6" w:rsidRDefault="00BC4C65" w:rsidP="001E55C6">
    <w:pPr>
      <w:pStyle w:val="a5"/>
      <w:framePr w:wrap="around" w:vAnchor="text" w:hAnchor="margin" w:xAlign="right" w:y="1"/>
      <w:rPr>
        <w:rStyle w:val="a7"/>
      </w:rPr>
    </w:pPr>
    <w:r>
      <w:rPr>
        <w:rStyle w:val="a7"/>
      </w:rPr>
      <w:fldChar w:fldCharType="begin"/>
    </w:r>
    <w:r w:rsidR="00ED74B6">
      <w:rPr>
        <w:rStyle w:val="a7"/>
      </w:rPr>
      <w:instrText xml:space="preserve">PAGE  </w:instrText>
    </w:r>
    <w:r>
      <w:rPr>
        <w:rStyle w:val="a7"/>
      </w:rPr>
      <w:fldChar w:fldCharType="end"/>
    </w:r>
  </w:p>
  <w:p w:rsidR="001E55C6" w:rsidRDefault="00B93835" w:rsidP="001E55C6">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5C6" w:rsidRDefault="00BC4C65" w:rsidP="001E55C6">
    <w:pPr>
      <w:pStyle w:val="a5"/>
      <w:jc w:val="right"/>
    </w:pPr>
    <w:r>
      <w:fldChar w:fldCharType="begin"/>
    </w:r>
    <w:r w:rsidR="00ED74B6">
      <w:instrText>PAGE   \* MERGEFORMAT</w:instrText>
    </w:r>
    <w:r>
      <w:fldChar w:fldCharType="separate"/>
    </w:r>
    <w:r w:rsidR="00B93835">
      <w:rPr>
        <w:noProof/>
      </w:rPr>
      <w:t>21</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5C6" w:rsidRDefault="00BC4C65" w:rsidP="001E55C6">
    <w:pPr>
      <w:pStyle w:val="a5"/>
      <w:framePr w:wrap="around" w:vAnchor="text" w:hAnchor="margin" w:xAlign="right" w:y="1"/>
      <w:rPr>
        <w:rStyle w:val="a7"/>
      </w:rPr>
    </w:pPr>
    <w:r>
      <w:rPr>
        <w:rStyle w:val="a7"/>
      </w:rPr>
      <w:fldChar w:fldCharType="begin"/>
    </w:r>
    <w:r w:rsidR="00ED74B6">
      <w:rPr>
        <w:rStyle w:val="a7"/>
      </w:rPr>
      <w:instrText xml:space="preserve">PAGE  </w:instrText>
    </w:r>
    <w:r>
      <w:rPr>
        <w:rStyle w:val="a7"/>
      </w:rPr>
      <w:fldChar w:fldCharType="end"/>
    </w:r>
  </w:p>
  <w:p w:rsidR="001E55C6" w:rsidRDefault="00B93835" w:rsidP="001E55C6">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5307578"/>
      <w:docPartObj>
        <w:docPartGallery w:val="Page Numbers (Bottom of Page)"/>
        <w:docPartUnique/>
      </w:docPartObj>
    </w:sdtPr>
    <w:sdtContent>
      <w:p w:rsidR="00EA71ED" w:rsidRDefault="00BC4C65">
        <w:pPr>
          <w:pStyle w:val="a5"/>
          <w:jc w:val="center"/>
        </w:pPr>
        <w:r>
          <w:fldChar w:fldCharType="begin"/>
        </w:r>
        <w:r w:rsidR="00ED74B6">
          <w:instrText>PAGE   \* MERGEFORMAT</w:instrText>
        </w:r>
        <w:r>
          <w:fldChar w:fldCharType="separate"/>
        </w:r>
        <w:r w:rsidR="00B93835">
          <w:rPr>
            <w:noProof/>
          </w:rPr>
          <w:t>25</w:t>
        </w:r>
        <w:r>
          <w:fldChar w:fldCharType="end"/>
        </w:r>
      </w:p>
    </w:sdtContent>
  </w:sdt>
  <w:p w:rsidR="001E55C6" w:rsidRDefault="00B93835" w:rsidP="001E55C6">
    <w:pPr>
      <w:pStyle w:val="a5"/>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BC4C65" w:rsidP="00C31A6E">
    <w:pPr>
      <w:pStyle w:val="a5"/>
      <w:framePr w:wrap="around" w:vAnchor="text" w:hAnchor="margin" w:xAlign="right" w:y="1"/>
      <w:rPr>
        <w:rStyle w:val="a7"/>
      </w:rPr>
    </w:pPr>
    <w:r>
      <w:rPr>
        <w:rStyle w:val="a7"/>
      </w:rPr>
      <w:fldChar w:fldCharType="begin"/>
    </w:r>
    <w:r w:rsidR="00ED74B6">
      <w:rPr>
        <w:rStyle w:val="a7"/>
      </w:rPr>
      <w:instrText xml:space="preserve">PAGE  </w:instrText>
    </w:r>
    <w:r>
      <w:rPr>
        <w:rStyle w:val="a7"/>
      </w:rPr>
      <w:fldChar w:fldCharType="end"/>
    </w:r>
  </w:p>
  <w:p w:rsidR="00ED74B6" w:rsidRDefault="00ED74B6" w:rsidP="00C31A6E">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428680"/>
      <w:docPartObj>
        <w:docPartGallery w:val="Page Numbers (Bottom of Page)"/>
        <w:docPartUnique/>
      </w:docPartObj>
    </w:sdtPr>
    <w:sdtContent>
      <w:p w:rsidR="00ED74B6" w:rsidRDefault="00BC4C65">
        <w:pPr>
          <w:pStyle w:val="a5"/>
          <w:jc w:val="center"/>
        </w:pPr>
        <w:r>
          <w:fldChar w:fldCharType="begin"/>
        </w:r>
        <w:r w:rsidR="00ED74B6">
          <w:instrText>PAGE   \* MERGEFORMAT</w:instrText>
        </w:r>
        <w:r>
          <w:fldChar w:fldCharType="separate"/>
        </w:r>
        <w:r w:rsidR="00B93835">
          <w:rPr>
            <w:noProof/>
          </w:rPr>
          <w:t>36</w:t>
        </w:r>
        <w:r>
          <w:fldChar w:fldCharType="end"/>
        </w:r>
      </w:p>
    </w:sdtContent>
  </w:sdt>
  <w:p w:rsidR="00ED74B6" w:rsidRDefault="00ED74B6" w:rsidP="00C31A6E">
    <w:pPr>
      <w:pStyle w:val="a5"/>
      <w:jc w:val="righ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ED74B6">
    <w:pPr>
      <w:pStyle w:val="a5"/>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BC4C65" w:rsidP="00C31A6E">
    <w:pPr>
      <w:pStyle w:val="a5"/>
      <w:framePr w:wrap="around" w:vAnchor="text" w:hAnchor="margin" w:xAlign="right" w:y="1"/>
      <w:rPr>
        <w:rStyle w:val="a7"/>
      </w:rPr>
    </w:pPr>
    <w:r>
      <w:rPr>
        <w:rStyle w:val="a7"/>
      </w:rPr>
      <w:fldChar w:fldCharType="begin"/>
    </w:r>
    <w:r w:rsidR="00ED74B6">
      <w:rPr>
        <w:rStyle w:val="a7"/>
      </w:rPr>
      <w:instrText xml:space="preserve">PAGE  </w:instrText>
    </w:r>
    <w:r>
      <w:rPr>
        <w:rStyle w:val="a7"/>
      </w:rPr>
      <w:fldChar w:fldCharType="end"/>
    </w:r>
  </w:p>
  <w:p w:rsidR="00ED74B6" w:rsidRDefault="00ED74B6" w:rsidP="00C31A6E">
    <w:pPr>
      <w:pStyle w:val="a5"/>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1635855"/>
      <w:docPartObj>
        <w:docPartGallery w:val="Page Numbers (Bottom of Page)"/>
        <w:docPartUnique/>
      </w:docPartObj>
    </w:sdtPr>
    <w:sdtContent>
      <w:p w:rsidR="00ED74B6" w:rsidRDefault="00BC4C65">
        <w:pPr>
          <w:pStyle w:val="a5"/>
          <w:jc w:val="center"/>
        </w:pPr>
        <w:r>
          <w:fldChar w:fldCharType="begin"/>
        </w:r>
        <w:r w:rsidR="00ED74B6">
          <w:instrText>PAGE   \* MERGEFORMAT</w:instrText>
        </w:r>
        <w:r>
          <w:fldChar w:fldCharType="separate"/>
        </w:r>
        <w:r w:rsidR="00B93835">
          <w:rPr>
            <w:noProof/>
          </w:rPr>
          <w:t>69</w:t>
        </w:r>
        <w:r>
          <w:fldChar w:fldCharType="end"/>
        </w:r>
      </w:p>
    </w:sdtContent>
  </w:sdt>
  <w:p w:rsidR="00ED74B6" w:rsidRDefault="00ED74B6" w:rsidP="00C31A6E">
    <w:pPr>
      <w:pStyle w:val="a5"/>
      <w:jc w:val="righ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BC4C65" w:rsidP="00C31A6E">
    <w:pPr>
      <w:pStyle w:val="a5"/>
      <w:framePr w:wrap="around" w:vAnchor="text" w:hAnchor="margin" w:xAlign="right" w:y="1"/>
      <w:rPr>
        <w:rStyle w:val="a7"/>
      </w:rPr>
    </w:pPr>
    <w:r>
      <w:rPr>
        <w:rStyle w:val="a7"/>
      </w:rPr>
      <w:fldChar w:fldCharType="begin"/>
    </w:r>
    <w:r w:rsidR="00ED74B6">
      <w:rPr>
        <w:rStyle w:val="a7"/>
      </w:rPr>
      <w:instrText xml:space="preserve">PAGE  </w:instrText>
    </w:r>
    <w:r>
      <w:rPr>
        <w:rStyle w:val="a7"/>
      </w:rPr>
      <w:fldChar w:fldCharType="end"/>
    </w:r>
  </w:p>
  <w:p w:rsidR="00ED74B6" w:rsidRDefault="00ED74B6" w:rsidP="00C31A6E">
    <w:pPr>
      <w:pStyle w:val="a5"/>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7699844"/>
      <w:docPartObj>
        <w:docPartGallery w:val="Page Numbers (Bottom of Page)"/>
        <w:docPartUnique/>
      </w:docPartObj>
    </w:sdtPr>
    <w:sdtContent>
      <w:p w:rsidR="00ED74B6" w:rsidRDefault="00BC4C65">
        <w:pPr>
          <w:pStyle w:val="a5"/>
          <w:jc w:val="center"/>
        </w:pPr>
        <w:r>
          <w:fldChar w:fldCharType="begin"/>
        </w:r>
        <w:r w:rsidR="00ED74B6">
          <w:instrText>PAGE   \* MERGEFORMAT</w:instrText>
        </w:r>
        <w:r>
          <w:fldChar w:fldCharType="separate"/>
        </w:r>
        <w:r w:rsidR="00B93835">
          <w:rPr>
            <w:noProof/>
          </w:rPr>
          <w:t>86</w:t>
        </w:r>
        <w:r>
          <w:fldChar w:fldCharType="end"/>
        </w:r>
      </w:p>
    </w:sdtContent>
  </w:sdt>
  <w:p w:rsidR="00ED74B6" w:rsidRDefault="00ED74B6" w:rsidP="00C31A6E">
    <w:pPr>
      <w:pStyle w:val="a5"/>
      <w:jc w:val="righ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BC4C65" w:rsidP="00C31A6E">
    <w:pPr>
      <w:pStyle w:val="a5"/>
      <w:framePr w:wrap="around" w:vAnchor="text" w:hAnchor="margin" w:xAlign="right" w:y="1"/>
      <w:rPr>
        <w:rStyle w:val="a7"/>
      </w:rPr>
    </w:pPr>
    <w:r>
      <w:rPr>
        <w:rStyle w:val="a7"/>
      </w:rPr>
      <w:fldChar w:fldCharType="begin"/>
    </w:r>
    <w:r w:rsidR="00ED74B6">
      <w:rPr>
        <w:rStyle w:val="a7"/>
      </w:rPr>
      <w:instrText xml:space="preserve">PAGE  </w:instrText>
    </w:r>
    <w:r>
      <w:rPr>
        <w:rStyle w:val="a7"/>
      </w:rPr>
      <w:fldChar w:fldCharType="end"/>
    </w:r>
  </w:p>
  <w:p w:rsidR="00ED74B6" w:rsidRDefault="00ED74B6" w:rsidP="00C31A6E">
    <w:pPr>
      <w:pStyle w:val="a5"/>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4054416"/>
      <w:docPartObj>
        <w:docPartGallery w:val="Page Numbers (Bottom of Page)"/>
        <w:docPartUnique/>
      </w:docPartObj>
    </w:sdtPr>
    <w:sdtContent>
      <w:p w:rsidR="00ED74B6" w:rsidRDefault="00BC4C65">
        <w:pPr>
          <w:pStyle w:val="a5"/>
          <w:jc w:val="center"/>
        </w:pPr>
        <w:r>
          <w:fldChar w:fldCharType="begin"/>
        </w:r>
        <w:r w:rsidR="00ED74B6">
          <w:instrText>PAGE   \* MERGEFORMAT</w:instrText>
        </w:r>
        <w:r>
          <w:fldChar w:fldCharType="separate"/>
        </w:r>
        <w:r w:rsidR="00B93835">
          <w:rPr>
            <w:noProof/>
          </w:rPr>
          <w:t>92</w:t>
        </w:r>
        <w:r>
          <w:fldChar w:fldCharType="end"/>
        </w:r>
      </w:p>
    </w:sdtContent>
  </w:sdt>
  <w:p w:rsidR="00ED74B6" w:rsidRDefault="00ED74B6" w:rsidP="00C31A6E">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C65" w:rsidRDefault="00BC4C65" w:rsidP="00BC4C65">
      <w:pPr>
        <w:spacing w:after="0" w:line="240" w:lineRule="auto"/>
      </w:pPr>
      <w:r>
        <w:separator/>
      </w:r>
    </w:p>
  </w:footnote>
  <w:footnote w:type="continuationSeparator" w:id="0">
    <w:p w:rsidR="00BC4C65" w:rsidRDefault="00BC4C65" w:rsidP="00BC4C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ED74B6">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ED74B6">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B6" w:rsidRDefault="00ED74B6">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5CFB"/>
    <w:multiLevelType w:val="hybridMultilevel"/>
    <w:tmpl w:val="E54068FC"/>
    <w:lvl w:ilvl="0" w:tplc="4276181C">
      <w:start w:val="1"/>
      <w:numFmt w:val="decimal"/>
      <w:lvlText w:val="%1"/>
      <w:lvlJc w:val="left"/>
      <w:pPr>
        <w:ind w:left="663"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001984"/>
    <w:multiLevelType w:val="hybridMultilevel"/>
    <w:tmpl w:val="40A43262"/>
    <w:lvl w:ilvl="0" w:tplc="4276181C">
      <w:start w:val="1"/>
      <w:numFmt w:val="decimal"/>
      <w:lvlText w:val="%1"/>
      <w:lvlJc w:val="left"/>
      <w:pPr>
        <w:ind w:left="663"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DA476A"/>
    <w:multiLevelType w:val="hybridMultilevel"/>
    <w:tmpl w:val="E54068FC"/>
    <w:lvl w:ilvl="0" w:tplc="4276181C">
      <w:start w:val="1"/>
      <w:numFmt w:val="decimal"/>
      <w:lvlText w:val="%1"/>
      <w:lvlJc w:val="left"/>
      <w:pPr>
        <w:ind w:left="663"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5574CD"/>
    <w:multiLevelType w:val="hybridMultilevel"/>
    <w:tmpl w:val="ADAAECDC"/>
    <w:lvl w:ilvl="0" w:tplc="49BC1E9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E47B7B"/>
    <w:multiLevelType w:val="multilevel"/>
    <w:tmpl w:val="3522AAB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59D680B"/>
    <w:multiLevelType w:val="hybridMultilevel"/>
    <w:tmpl w:val="AE9E7C82"/>
    <w:lvl w:ilvl="0" w:tplc="0DEEDD86">
      <w:start w:val="1"/>
      <w:numFmt w:val="decimal"/>
      <w:lvlText w:val="%1."/>
      <w:lvlJc w:val="left"/>
      <w:pPr>
        <w:ind w:left="663" w:hanging="360"/>
      </w:pPr>
      <w:rPr>
        <w:b w:val="0"/>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99A6761"/>
    <w:multiLevelType w:val="hybridMultilevel"/>
    <w:tmpl w:val="9F10AE12"/>
    <w:lvl w:ilvl="0" w:tplc="F61AE3BC">
      <w:start w:val="1"/>
      <w:numFmt w:val="bullet"/>
      <w:lvlText w:val=""/>
      <w:lvlJc w:val="left"/>
      <w:pPr>
        <w:ind w:left="1372" w:hanging="360"/>
      </w:pPr>
      <w:rPr>
        <w:rFonts w:ascii="Symbol" w:hAnsi="Symbol" w:hint="default"/>
        <w:sz w:val="24"/>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7">
    <w:nsid w:val="1BB94C33"/>
    <w:multiLevelType w:val="hybridMultilevel"/>
    <w:tmpl w:val="35DEF7D6"/>
    <w:lvl w:ilvl="0" w:tplc="67F814B0">
      <w:start w:val="1"/>
      <w:numFmt w:val="decimal"/>
      <w:lvlText w:val="%1."/>
      <w:lvlJc w:val="left"/>
      <w:pPr>
        <w:ind w:left="606" w:hanging="360"/>
      </w:pPr>
      <w:rPr>
        <w:b w:val="0"/>
        <w:color w:val="000000"/>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8">
    <w:nsid w:val="1BE3043F"/>
    <w:multiLevelType w:val="hybridMultilevel"/>
    <w:tmpl w:val="14A44222"/>
    <w:lvl w:ilvl="0" w:tplc="67F814B0">
      <w:start w:val="1"/>
      <w:numFmt w:val="decimal"/>
      <w:lvlText w:val="%1."/>
      <w:lvlJc w:val="left"/>
      <w:pPr>
        <w:ind w:left="549" w:hanging="360"/>
      </w:pPr>
      <w:rPr>
        <w:b w:val="0"/>
        <w:color w:val="000000"/>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9">
    <w:nsid w:val="1C0F176F"/>
    <w:multiLevelType w:val="hybridMultilevel"/>
    <w:tmpl w:val="5058B64E"/>
    <w:lvl w:ilvl="0" w:tplc="F61AE3BC">
      <w:start w:val="1"/>
      <w:numFmt w:val="bullet"/>
      <w:lvlText w:val=""/>
      <w:lvlJc w:val="left"/>
      <w:pPr>
        <w:ind w:left="1070" w:hanging="360"/>
      </w:pPr>
      <w:rPr>
        <w:rFonts w:ascii="Symbol" w:hAnsi="Symbol" w:hint="default"/>
        <w:sz w:val="24"/>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10">
    <w:nsid w:val="1FEB3439"/>
    <w:multiLevelType w:val="hybridMultilevel"/>
    <w:tmpl w:val="6DDE76AC"/>
    <w:lvl w:ilvl="0" w:tplc="0576E05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3012C8"/>
    <w:multiLevelType w:val="hybridMultilevel"/>
    <w:tmpl w:val="2E028E9A"/>
    <w:lvl w:ilvl="0" w:tplc="0419000F">
      <w:start w:val="1"/>
      <w:numFmt w:val="decimal"/>
      <w:lvlText w:val="%1."/>
      <w:lvlJc w:val="left"/>
      <w:pPr>
        <w:ind w:left="720" w:hanging="360"/>
      </w:pPr>
      <w:rPr>
        <w:rFonts w:hint="default"/>
        <w:b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1E82AAE6">
      <w:start w:val="1"/>
      <w:numFmt w:val="decimal"/>
      <w:lvlText w:val="%4."/>
      <w:lvlJc w:val="left"/>
      <w:pPr>
        <w:ind w:left="2880" w:hanging="360"/>
      </w:pPr>
      <w:rPr>
        <w:rFonts w:hint="default"/>
        <w:b w:val="0"/>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E20B12"/>
    <w:multiLevelType w:val="hybridMultilevel"/>
    <w:tmpl w:val="AAE6E09A"/>
    <w:lvl w:ilvl="0" w:tplc="7A3478F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7B3A61"/>
    <w:multiLevelType w:val="hybridMultilevel"/>
    <w:tmpl w:val="40A43262"/>
    <w:lvl w:ilvl="0" w:tplc="4276181C">
      <w:start w:val="1"/>
      <w:numFmt w:val="decimal"/>
      <w:lvlText w:val="%1"/>
      <w:lvlJc w:val="left"/>
      <w:pPr>
        <w:ind w:left="663"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894AE5"/>
    <w:multiLevelType w:val="hybridMultilevel"/>
    <w:tmpl w:val="CEDA0964"/>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AB33FE"/>
    <w:multiLevelType w:val="hybridMultilevel"/>
    <w:tmpl w:val="A292224A"/>
    <w:lvl w:ilvl="0" w:tplc="0ADE40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6B7E35"/>
    <w:multiLevelType w:val="hybridMultilevel"/>
    <w:tmpl w:val="25BE39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ACB4B67"/>
    <w:multiLevelType w:val="hybridMultilevel"/>
    <w:tmpl w:val="0C5C9DA6"/>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18">
    <w:nsid w:val="41F75353"/>
    <w:multiLevelType w:val="hybridMultilevel"/>
    <w:tmpl w:val="A292224A"/>
    <w:lvl w:ilvl="0" w:tplc="0ADE40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122950"/>
    <w:multiLevelType w:val="hybridMultilevel"/>
    <w:tmpl w:val="4732CAD2"/>
    <w:lvl w:ilvl="0" w:tplc="5A70F8D4">
      <w:numFmt w:val="bullet"/>
      <w:lvlText w:val=""/>
      <w:lvlJc w:val="left"/>
      <w:pPr>
        <w:ind w:left="720" w:hanging="360"/>
      </w:pPr>
      <w:rPr>
        <w:rFonts w:ascii="Symbol" w:eastAsia="Times New Roman" w:hAnsi="Symbol" w:cs="Times New Roma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5A878C1"/>
    <w:multiLevelType w:val="hybridMultilevel"/>
    <w:tmpl w:val="A10A9DEC"/>
    <w:lvl w:ilvl="0" w:tplc="4276181C">
      <w:start w:val="1"/>
      <w:numFmt w:val="decimal"/>
      <w:lvlText w:val="%1"/>
      <w:lvlJc w:val="left"/>
      <w:pPr>
        <w:ind w:left="663"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921D6B"/>
    <w:multiLevelType w:val="hybridMultilevel"/>
    <w:tmpl w:val="B72A7DA0"/>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311B0B"/>
    <w:multiLevelType w:val="hybridMultilevel"/>
    <w:tmpl w:val="9618B450"/>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C436942"/>
    <w:multiLevelType w:val="hybridMultilevel"/>
    <w:tmpl w:val="758AA470"/>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454526"/>
    <w:multiLevelType w:val="hybridMultilevel"/>
    <w:tmpl w:val="E54068FC"/>
    <w:lvl w:ilvl="0" w:tplc="4276181C">
      <w:start w:val="1"/>
      <w:numFmt w:val="decimal"/>
      <w:lvlText w:val="%1"/>
      <w:lvlJc w:val="left"/>
      <w:pPr>
        <w:ind w:left="663"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59360A"/>
    <w:multiLevelType w:val="hybridMultilevel"/>
    <w:tmpl w:val="D780C51A"/>
    <w:lvl w:ilvl="0" w:tplc="0419000F">
      <w:start w:val="1"/>
      <w:numFmt w:val="decimal"/>
      <w:lvlText w:val="%1."/>
      <w:lvlJc w:val="left"/>
      <w:pPr>
        <w:ind w:left="663" w:hanging="360"/>
      </w:pPr>
      <w:rPr>
        <w:rFonts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26">
    <w:nsid w:val="54853BCE"/>
    <w:multiLevelType w:val="hybridMultilevel"/>
    <w:tmpl w:val="A292224A"/>
    <w:lvl w:ilvl="0" w:tplc="0ADE40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C41C3E"/>
    <w:multiLevelType w:val="multilevel"/>
    <w:tmpl w:val="0472DA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585F7738"/>
    <w:multiLevelType w:val="hybridMultilevel"/>
    <w:tmpl w:val="EACADF96"/>
    <w:lvl w:ilvl="0" w:tplc="67F814B0">
      <w:start w:val="1"/>
      <w:numFmt w:val="decimal"/>
      <w:lvlText w:val="%1."/>
      <w:lvlJc w:val="left"/>
      <w:pPr>
        <w:ind w:left="549" w:hanging="360"/>
      </w:pPr>
      <w:rPr>
        <w:b w:val="0"/>
        <w:color w:val="000000"/>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9">
    <w:nsid w:val="59240034"/>
    <w:multiLevelType w:val="hybridMultilevel"/>
    <w:tmpl w:val="CF7A3642"/>
    <w:lvl w:ilvl="0" w:tplc="152CC1A2">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94D1D5F"/>
    <w:multiLevelType w:val="hybridMultilevel"/>
    <w:tmpl w:val="A292224A"/>
    <w:lvl w:ilvl="0" w:tplc="0ADE40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4C499A"/>
    <w:multiLevelType w:val="hybridMultilevel"/>
    <w:tmpl w:val="E33AED42"/>
    <w:lvl w:ilvl="0" w:tplc="152CC1A2">
      <w:start w:val="1"/>
      <w:numFmt w:val="decimal"/>
      <w:lvlText w:val="%1"/>
      <w:lvlJc w:val="left"/>
      <w:pPr>
        <w:ind w:left="663" w:hanging="360"/>
      </w:pPr>
      <w:rPr>
        <w:rFonts w:hint="default"/>
        <w:b w:val="0"/>
        <w:i w:val="0"/>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32">
    <w:nsid w:val="5FA03825"/>
    <w:multiLevelType w:val="hybridMultilevel"/>
    <w:tmpl w:val="31529B58"/>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10E13C6"/>
    <w:multiLevelType w:val="hybridMultilevel"/>
    <w:tmpl w:val="7A6AAFD2"/>
    <w:lvl w:ilvl="0" w:tplc="4F422C0C">
      <w:start w:val="1"/>
      <w:numFmt w:val="decimal"/>
      <w:lvlText w:val="%1."/>
      <w:lvlJc w:val="left"/>
      <w:pPr>
        <w:ind w:left="549"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022BDF"/>
    <w:multiLevelType w:val="hybridMultilevel"/>
    <w:tmpl w:val="75B66178"/>
    <w:lvl w:ilvl="0" w:tplc="61C07AD4">
      <w:start w:val="1"/>
      <w:numFmt w:val="bullet"/>
      <w:lvlText w:val="‒"/>
      <w:lvlJc w:val="left"/>
      <w:pPr>
        <w:ind w:left="720" w:hanging="360"/>
      </w:pPr>
      <w:rPr>
        <w:rFonts w:ascii="Times New Roman" w:hAnsi="Times New Roman" w:cs="Times New Roman" w:hint="default"/>
        <w:b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3E21E0E"/>
    <w:multiLevelType w:val="hybridMultilevel"/>
    <w:tmpl w:val="6288504A"/>
    <w:lvl w:ilvl="0" w:tplc="61C07AD4">
      <w:start w:val="1"/>
      <w:numFmt w:val="bullet"/>
      <w:lvlText w:val="‒"/>
      <w:lvlJc w:val="left"/>
      <w:pPr>
        <w:ind w:left="720" w:hanging="360"/>
      </w:pPr>
      <w:rPr>
        <w:rFonts w:ascii="Times New Roman" w:hAnsi="Times New Roman" w:cs="Times New Roman" w:hint="default"/>
        <w:b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40A14C7"/>
    <w:multiLevelType w:val="hybridMultilevel"/>
    <w:tmpl w:val="8360A0D6"/>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677226"/>
    <w:multiLevelType w:val="hybridMultilevel"/>
    <w:tmpl w:val="CEDA0964"/>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375B37"/>
    <w:multiLevelType w:val="hybridMultilevel"/>
    <w:tmpl w:val="06FEBE3E"/>
    <w:lvl w:ilvl="0" w:tplc="4F422C0C">
      <w:start w:val="1"/>
      <w:numFmt w:val="decimal"/>
      <w:lvlText w:val="%1."/>
      <w:lvlJc w:val="left"/>
      <w:pPr>
        <w:ind w:left="492" w:hanging="360"/>
      </w:pPr>
      <w:rPr>
        <w:rFonts w:hint="default"/>
        <w:b w:val="0"/>
        <w:color w:val="000000"/>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9">
    <w:nsid w:val="6CD448AB"/>
    <w:multiLevelType w:val="hybridMultilevel"/>
    <w:tmpl w:val="43EAE720"/>
    <w:lvl w:ilvl="0" w:tplc="A47E0A94">
      <w:start w:val="1"/>
      <w:numFmt w:val="decimal"/>
      <w:lvlText w:val="%1."/>
      <w:lvlJc w:val="left"/>
      <w:pPr>
        <w:ind w:left="1087" w:hanging="5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6D605863"/>
    <w:multiLevelType w:val="hybridMultilevel"/>
    <w:tmpl w:val="D29A13DA"/>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DD73014"/>
    <w:multiLevelType w:val="hybridMultilevel"/>
    <w:tmpl w:val="5A7CCE80"/>
    <w:lvl w:ilvl="0" w:tplc="152CC1A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976825"/>
    <w:multiLevelType w:val="hybridMultilevel"/>
    <w:tmpl w:val="2EACC1CA"/>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4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nsid w:val="790A490B"/>
    <w:multiLevelType w:val="hybridMultilevel"/>
    <w:tmpl w:val="DF9AD0F0"/>
    <w:lvl w:ilvl="0" w:tplc="F61AE3B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9C53E03"/>
    <w:multiLevelType w:val="hybridMultilevel"/>
    <w:tmpl w:val="F4342C36"/>
    <w:lvl w:ilvl="0" w:tplc="BC742D52">
      <w:start w:val="1"/>
      <w:numFmt w:val="decimal"/>
      <w:lvlText w:val="%1"/>
      <w:lvlJc w:val="left"/>
      <w:pPr>
        <w:ind w:left="663"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CB7443F"/>
    <w:multiLevelType w:val="hybridMultilevel"/>
    <w:tmpl w:val="E33AED42"/>
    <w:lvl w:ilvl="0" w:tplc="152CC1A2">
      <w:start w:val="1"/>
      <w:numFmt w:val="decimal"/>
      <w:lvlText w:val="%1"/>
      <w:lvlJc w:val="left"/>
      <w:pPr>
        <w:ind w:left="663" w:hanging="360"/>
      </w:pPr>
      <w:rPr>
        <w:rFonts w:hint="default"/>
        <w:b w:val="0"/>
        <w:i w:val="0"/>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47">
    <w:nsid w:val="7EDD4134"/>
    <w:multiLevelType w:val="hybridMultilevel"/>
    <w:tmpl w:val="8B96927E"/>
    <w:lvl w:ilvl="0" w:tplc="DC7AD93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705105"/>
    <w:multiLevelType w:val="hybridMultilevel"/>
    <w:tmpl w:val="3D52D14C"/>
    <w:lvl w:ilvl="0" w:tplc="F61AE3B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43"/>
  </w:num>
  <w:num w:numId="3">
    <w:abstractNumId w:val="34"/>
  </w:num>
  <w:num w:numId="4">
    <w:abstractNumId w:val="5"/>
  </w:num>
  <w:num w:numId="5">
    <w:abstractNumId w:val="7"/>
  </w:num>
  <w:num w:numId="6">
    <w:abstractNumId w:val="28"/>
  </w:num>
  <w:num w:numId="7">
    <w:abstractNumId w:val="8"/>
  </w:num>
  <w:num w:numId="8">
    <w:abstractNumId w:val="33"/>
  </w:num>
  <w:num w:numId="9">
    <w:abstractNumId w:val="38"/>
  </w:num>
  <w:num w:numId="10">
    <w:abstractNumId w:val="39"/>
  </w:num>
  <w:num w:numId="11">
    <w:abstractNumId w:val="19"/>
  </w:num>
  <w:num w:numId="12">
    <w:abstractNumId w:val="48"/>
  </w:num>
  <w:num w:numId="13">
    <w:abstractNumId w:val="27"/>
  </w:num>
  <w:num w:numId="14">
    <w:abstractNumId w:val="44"/>
  </w:num>
  <w:num w:numId="15">
    <w:abstractNumId w:val="6"/>
  </w:num>
  <w:num w:numId="16">
    <w:abstractNumId w:val="9"/>
  </w:num>
  <w:num w:numId="17">
    <w:abstractNumId w:val="10"/>
  </w:num>
  <w:num w:numId="18">
    <w:abstractNumId w:val="12"/>
  </w:num>
  <w:num w:numId="19">
    <w:abstractNumId w:val="40"/>
  </w:num>
  <w:num w:numId="20">
    <w:abstractNumId w:val="21"/>
  </w:num>
  <w:num w:numId="21">
    <w:abstractNumId w:val="42"/>
  </w:num>
  <w:num w:numId="22">
    <w:abstractNumId w:val="46"/>
  </w:num>
  <w:num w:numId="23">
    <w:abstractNumId w:val="45"/>
  </w:num>
  <w:num w:numId="24">
    <w:abstractNumId w:val="13"/>
  </w:num>
  <w:num w:numId="25">
    <w:abstractNumId w:val="31"/>
  </w:num>
  <w:num w:numId="26">
    <w:abstractNumId w:val="36"/>
  </w:num>
  <w:num w:numId="27">
    <w:abstractNumId w:val="23"/>
  </w:num>
  <w:num w:numId="28">
    <w:abstractNumId w:val="41"/>
  </w:num>
  <w:num w:numId="29">
    <w:abstractNumId w:val="22"/>
  </w:num>
  <w:num w:numId="30">
    <w:abstractNumId w:val="37"/>
  </w:num>
  <w:num w:numId="31">
    <w:abstractNumId w:val="29"/>
  </w:num>
  <w:num w:numId="32">
    <w:abstractNumId w:val="1"/>
  </w:num>
  <w:num w:numId="33">
    <w:abstractNumId w:val="2"/>
  </w:num>
  <w:num w:numId="34">
    <w:abstractNumId w:val="14"/>
  </w:num>
  <w:num w:numId="35">
    <w:abstractNumId w:val="32"/>
  </w:num>
  <w:num w:numId="36">
    <w:abstractNumId w:val="24"/>
  </w:num>
  <w:num w:numId="37">
    <w:abstractNumId w:val="0"/>
  </w:num>
  <w:num w:numId="38">
    <w:abstractNumId w:val="20"/>
  </w:num>
  <w:num w:numId="39">
    <w:abstractNumId w:val="16"/>
  </w:num>
  <w:num w:numId="40">
    <w:abstractNumId w:val="47"/>
  </w:num>
  <w:num w:numId="41">
    <w:abstractNumId w:val="18"/>
  </w:num>
  <w:num w:numId="42">
    <w:abstractNumId w:val="17"/>
  </w:num>
  <w:num w:numId="43">
    <w:abstractNumId w:val="25"/>
  </w:num>
  <w:num w:numId="44">
    <w:abstractNumId w:val="3"/>
  </w:num>
  <w:num w:numId="45">
    <w:abstractNumId w:val="35"/>
  </w:num>
  <w:num w:numId="46">
    <w:abstractNumId w:val="11"/>
  </w:num>
  <w:num w:numId="47">
    <w:abstractNumId w:val="15"/>
  </w:num>
  <w:num w:numId="48">
    <w:abstractNumId w:val="30"/>
  </w:num>
  <w:num w:numId="4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347B4F"/>
    <w:rsid w:val="00101521"/>
    <w:rsid w:val="00347B4F"/>
    <w:rsid w:val="00B93835"/>
    <w:rsid w:val="00BC4C65"/>
    <w:rsid w:val="00CB2C54"/>
    <w:rsid w:val="00ED74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4B6"/>
    <w:pPr>
      <w:spacing w:after="200" w:line="276" w:lineRule="auto"/>
    </w:pPr>
  </w:style>
  <w:style w:type="paragraph" w:styleId="1">
    <w:name w:val="heading 1"/>
    <w:basedOn w:val="a"/>
    <w:next w:val="a"/>
    <w:link w:val="10"/>
    <w:qFormat/>
    <w:rsid w:val="00ED74B6"/>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ED74B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ED74B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ED74B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74B6"/>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ED74B6"/>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ED74B6"/>
    <w:rPr>
      <w:rFonts w:ascii="Arial" w:eastAsia="Times New Roman" w:hAnsi="Arial" w:cs="Times New Roman"/>
      <w:b/>
      <w:bCs/>
      <w:sz w:val="26"/>
      <w:szCs w:val="26"/>
    </w:rPr>
  </w:style>
  <w:style w:type="character" w:customStyle="1" w:styleId="40">
    <w:name w:val="Заголовок 4 Знак"/>
    <w:basedOn w:val="a0"/>
    <w:link w:val="4"/>
    <w:uiPriority w:val="99"/>
    <w:rsid w:val="00ED74B6"/>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ED74B6"/>
  </w:style>
  <w:style w:type="paragraph" w:styleId="a3">
    <w:name w:val="Body Text"/>
    <w:basedOn w:val="a"/>
    <w:link w:val="a4"/>
    <w:rsid w:val="00ED74B6"/>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ED74B6"/>
    <w:rPr>
      <w:rFonts w:ascii="Times New Roman" w:eastAsia="Times New Roman" w:hAnsi="Times New Roman" w:cs="Times New Roman"/>
      <w:sz w:val="24"/>
      <w:szCs w:val="24"/>
    </w:rPr>
  </w:style>
  <w:style w:type="paragraph" w:styleId="21">
    <w:name w:val="Body Text 2"/>
    <w:basedOn w:val="a"/>
    <w:link w:val="22"/>
    <w:rsid w:val="00ED74B6"/>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ED74B6"/>
    <w:rPr>
      <w:rFonts w:ascii="Times New Roman" w:eastAsia="Times New Roman" w:hAnsi="Times New Roman" w:cs="Times New Roman"/>
      <w:sz w:val="24"/>
      <w:szCs w:val="24"/>
    </w:rPr>
  </w:style>
  <w:style w:type="character" w:customStyle="1" w:styleId="blk">
    <w:name w:val="blk"/>
    <w:rsid w:val="00ED74B6"/>
  </w:style>
  <w:style w:type="paragraph" w:styleId="a5">
    <w:name w:val="footer"/>
    <w:aliases w:val="Нижний колонтитул Знак Знак Знак,Нижний колонтитул1,Нижний колонтитул Знак Знак"/>
    <w:basedOn w:val="a"/>
    <w:link w:val="a6"/>
    <w:uiPriority w:val="99"/>
    <w:rsid w:val="00ED74B6"/>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D74B6"/>
    <w:rPr>
      <w:rFonts w:ascii="Times New Roman" w:eastAsia="Times New Roman" w:hAnsi="Times New Roman" w:cs="Times New Roman"/>
      <w:sz w:val="24"/>
      <w:szCs w:val="24"/>
    </w:rPr>
  </w:style>
  <w:style w:type="character" w:styleId="a7">
    <w:name w:val="page number"/>
    <w:rsid w:val="00ED74B6"/>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ED74B6"/>
    <w:pPr>
      <w:spacing w:after="120"/>
      <w:ind w:firstLine="709"/>
      <w:outlineLvl w:val="0"/>
    </w:pPr>
    <w:rPr>
      <w:rFonts w:ascii="Times New Roman" w:eastAsia="Times New Roman" w:hAnsi="Times New Roman" w:cs="Times New Roman"/>
      <w:kern w:val="28"/>
      <w:sz w:val="24"/>
      <w:szCs w:val="24"/>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ED74B6"/>
    <w:pPr>
      <w:spacing w:after="0" w:line="240" w:lineRule="auto"/>
    </w:pPr>
    <w:rPr>
      <w:rFonts w:ascii="Times New Roman" w:eastAsia="Times New Roman" w:hAnsi="Times New Roman" w:cs="Times New Roman"/>
      <w:sz w:val="20"/>
      <w:szCs w:val="20"/>
      <w:lang w:val="en-US"/>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ED74B6"/>
    <w:rPr>
      <w:rFonts w:ascii="Times New Roman" w:eastAsia="Times New Roman" w:hAnsi="Times New Roman" w:cs="Times New Roman"/>
      <w:sz w:val="20"/>
      <w:szCs w:val="20"/>
      <w:lang w:val="en-US"/>
    </w:rPr>
  </w:style>
  <w:style w:type="character" w:styleId="aa">
    <w:name w:val="footnote reference"/>
    <w:uiPriority w:val="99"/>
    <w:rsid w:val="00ED74B6"/>
    <w:rPr>
      <w:rFonts w:cs="Times New Roman"/>
      <w:vertAlign w:val="superscript"/>
    </w:rPr>
  </w:style>
  <w:style w:type="paragraph" w:styleId="23">
    <w:name w:val="List 2"/>
    <w:basedOn w:val="a"/>
    <w:rsid w:val="00ED74B6"/>
    <w:pPr>
      <w:spacing w:before="120" w:after="120" w:line="240" w:lineRule="auto"/>
      <w:ind w:left="720" w:hanging="360"/>
      <w:jc w:val="both"/>
    </w:pPr>
    <w:rPr>
      <w:rFonts w:ascii="Arial" w:eastAsia="Batang" w:hAnsi="Arial" w:cs="Times New Roman"/>
      <w:sz w:val="20"/>
      <w:szCs w:val="24"/>
      <w:lang w:eastAsia="ko-KR"/>
    </w:rPr>
  </w:style>
  <w:style w:type="character" w:styleId="ab">
    <w:name w:val="Hyperlink"/>
    <w:uiPriority w:val="99"/>
    <w:rsid w:val="00ED74B6"/>
    <w:rPr>
      <w:rFonts w:cs="Times New Roman"/>
      <w:color w:val="0000FF"/>
      <w:u w:val="single"/>
    </w:rPr>
  </w:style>
  <w:style w:type="paragraph" w:styleId="13">
    <w:name w:val="toc 1"/>
    <w:basedOn w:val="a"/>
    <w:next w:val="a"/>
    <w:autoRedefine/>
    <w:uiPriority w:val="39"/>
    <w:rsid w:val="00ED74B6"/>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ED74B6"/>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ED74B6"/>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D74B6"/>
    <w:rPr>
      <w:rFonts w:ascii="Times New Roman" w:hAnsi="Times New Roman"/>
      <w:sz w:val="20"/>
      <w:lang w:eastAsia="ru-RU"/>
    </w:rPr>
  </w:style>
  <w:style w:type="paragraph" w:styleId="ac">
    <w:name w:val="List Paragraph"/>
    <w:aliases w:val="Содержание. 2 уровень,List Paragraph"/>
    <w:basedOn w:val="a"/>
    <w:link w:val="ad"/>
    <w:uiPriority w:val="34"/>
    <w:qFormat/>
    <w:rsid w:val="00ED74B6"/>
    <w:pPr>
      <w:spacing w:before="120" w:after="120" w:line="240" w:lineRule="auto"/>
      <w:ind w:left="708"/>
    </w:pPr>
    <w:rPr>
      <w:rFonts w:ascii="Times New Roman" w:eastAsia="Times New Roman" w:hAnsi="Times New Roman" w:cs="Times New Roman"/>
      <w:sz w:val="24"/>
      <w:szCs w:val="24"/>
    </w:rPr>
  </w:style>
  <w:style w:type="character" w:styleId="ae">
    <w:name w:val="Emphasis"/>
    <w:qFormat/>
    <w:rsid w:val="00ED74B6"/>
    <w:rPr>
      <w:rFonts w:cs="Times New Roman"/>
      <w:i/>
    </w:rPr>
  </w:style>
  <w:style w:type="paragraph" w:styleId="af">
    <w:name w:val="Balloon Text"/>
    <w:basedOn w:val="a"/>
    <w:link w:val="af0"/>
    <w:uiPriority w:val="99"/>
    <w:rsid w:val="00ED74B6"/>
    <w:pPr>
      <w:spacing w:after="0" w:line="240" w:lineRule="auto"/>
    </w:pPr>
    <w:rPr>
      <w:rFonts w:ascii="Segoe UI" w:eastAsia="Times New Roman" w:hAnsi="Segoe UI" w:cs="Times New Roman"/>
      <w:sz w:val="18"/>
      <w:szCs w:val="18"/>
    </w:rPr>
  </w:style>
  <w:style w:type="character" w:customStyle="1" w:styleId="af0">
    <w:name w:val="Текст выноски Знак"/>
    <w:basedOn w:val="a0"/>
    <w:link w:val="af"/>
    <w:uiPriority w:val="99"/>
    <w:rsid w:val="00ED74B6"/>
    <w:rPr>
      <w:rFonts w:ascii="Segoe UI" w:eastAsia="Times New Roman" w:hAnsi="Segoe UI" w:cs="Times New Roman"/>
      <w:sz w:val="18"/>
      <w:szCs w:val="18"/>
    </w:rPr>
  </w:style>
  <w:style w:type="paragraph" w:customStyle="1" w:styleId="ConsPlusNormal">
    <w:name w:val="ConsPlusNormal"/>
    <w:rsid w:val="00ED74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uiPriority w:val="99"/>
    <w:unhideWhenUsed/>
    <w:rsid w:val="00ED74B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ED74B6"/>
    <w:rPr>
      <w:rFonts w:ascii="Times New Roman" w:eastAsia="Times New Roman" w:hAnsi="Times New Roman" w:cs="Times New Roman"/>
      <w:sz w:val="24"/>
      <w:szCs w:val="24"/>
    </w:rPr>
  </w:style>
  <w:style w:type="character" w:customStyle="1" w:styleId="110">
    <w:name w:val="Текст примечания Знак11"/>
    <w:uiPriority w:val="99"/>
    <w:rsid w:val="00ED74B6"/>
    <w:rPr>
      <w:rFonts w:cs="Times New Roman"/>
      <w:sz w:val="20"/>
      <w:szCs w:val="20"/>
    </w:rPr>
  </w:style>
  <w:style w:type="paragraph" w:styleId="af3">
    <w:name w:val="annotation text"/>
    <w:basedOn w:val="a"/>
    <w:link w:val="af4"/>
    <w:uiPriority w:val="99"/>
    <w:unhideWhenUsed/>
    <w:rsid w:val="00ED74B6"/>
    <w:pPr>
      <w:spacing w:after="0" w:line="240" w:lineRule="auto"/>
    </w:pPr>
    <w:rPr>
      <w:rFonts w:ascii="Calibri" w:eastAsia="Times New Roman" w:hAnsi="Calibri" w:cs="Times New Roman"/>
      <w:sz w:val="20"/>
      <w:szCs w:val="20"/>
    </w:rPr>
  </w:style>
  <w:style w:type="character" w:customStyle="1" w:styleId="af4">
    <w:name w:val="Текст примечания Знак"/>
    <w:basedOn w:val="a0"/>
    <w:link w:val="af3"/>
    <w:uiPriority w:val="99"/>
    <w:rsid w:val="00ED74B6"/>
    <w:rPr>
      <w:rFonts w:ascii="Calibri" w:eastAsia="Times New Roman" w:hAnsi="Calibri" w:cs="Times New Roman"/>
      <w:sz w:val="20"/>
      <w:szCs w:val="20"/>
    </w:rPr>
  </w:style>
  <w:style w:type="character" w:customStyle="1" w:styleId="14">
    <w:name w:val="Текст примечания Знак1"/>
    <w:uiPriority w:val="99"/>
    <w:rsid w:val="00ED74B6"/>
    <w:rPr>
      <w:rFonts w:cs="Times New Roman"/>
      <w:sz w:val="20"/>
      <w:szCs w:val="20"/>
    </w:rPr>
  </w:style>
  <w:style w:type="character" w:customStyle="1" w:styleId="111">
    <w:name w:val="Тема примечания Знак11"/>
    <w:uiPriority w:val="99"/>
    <w:rsid w:val="00ED74B6"/>
    <w:rPr>
      <w:rFonts w:cs="Times New Roman"/>
      <w:b/>
      <w:bCs/>
      <w:sz w:val="20"/>
      <w:szCs w:val="20"/>
    </w:rPr>
  </w:style>
  <w:style w:type="paragraph" w:styleId="af5">
    <w:name w:val="annotation subject"/>
    <w:basedOn w:val="af3"/>
    <w:next w:val="af3"/>
    <w:link w:val="af6"/>
    <w:uiPriority w:val="99"/>
    <w:unhideWhenUsed/>
    <w:rsid w:val="00ED74B6"/>
    <w:rPr>
      <w:rFonts w:ascii="Times New Roman" w:hAnsi="Times New Roman"/>
      <w:b/>
      <w:bCs/>
    </w:rPr>
  </w:style>
  <w:style w:type="character" w:customStyle="1" w:styleId="af6">
    <w:name w:val="Тема примечания Знак"/>
    <w:basedOn w:val="af4"/>
    <w:link w:val="af5"/>
    <w:uiPriority w:val="99"/>
    <w:rsid w:val="00ED74B6"/>
    <w:rPr>
      <w:rFonts w:ascii="Times New Roman" w:eastAsia="Times New Roman" w:hAnsi="Times New Roman" w:cs="Times New Roman"/>
      <w:b/>
      <w:bCs/>
      <w:sz w:val="20"/>
      <w:szCs w:val="20"/>
    </w:rPr>
  </w:style>
  <w:style w:type="character" w:customStyle="1" w:styleId="15">
    <w:name w:val="Тема примечания Знак1"/>
    <w:uiPriority w:val="99"/>
    <w:rsid w:val="00ED74B6"/>
    <w:rPr>
      <w:rFonts w:cs="Times New Roman"/>
      <w:b/>
      <w:bCs/>
      <w:sz w:val="20"/>
      <w:szCs w:val="20"/>
    </w:rPr>
  </w:style>
  <w:style w:type="paragraph" w:styleId="25">
    <w:name w:val="Body Text Indent 2"/>
    <w:basedOn w:val="a"/>
    <w:link w:val="26"/>
    <w:rsid w:val="00ED74B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ED74B6"/>
    <w:rPr>
      <w:rFonts w:ascii="Times New Roman" w:eastAsia="Times New Roman" w:hAnsi="Times New Roman" w:cs="Times New Roman"/>
      <w:sz w:val="24"/>
      <w:szCs w:val="24"/>
    </w:rPr>
  </w:style>
  <w:style w:type="character" w:customStyle="1" w:styleId="apple-converted-space">
    <w:name w:val="apple-converted-space"/>
    <w:rsid w:val="00ED74B6"/>
  </w:style>
  <w:style w:type="character" w:customStyle="1" w:styleId="af7">
    <w:name w:val="Цветовое выделение"/>
    <w:uiPriority w:val="99"/>
    <w:rsid w:val="00ED74B6"/>
    <w:rPr>
      <w:b/>
      <w:color w:val="26282F"/>
    </w:rPr>
  </w:style>
  <w:style w:type="character" w:customStyle="1" w:styleId="af8">
    <w:name w:val="Гипертекстовая ссылка"/>
    <w:uiPriority w:val="99"/>
    <w:rsid w:val="00ED74B6"/>
    <w:rPr>
      <w:b/>
      <w:color w:val="106BBE"/>
    </w:rPr>
  </w:style>
  <w:style w:type="character" w:customStyle="1" w:styleId="af9">
    <w:name w:val="Активная гипертекстовая ссылка"/>
    <w:uiPriority w:val="99"/>
    <w:rsid w:val="00ED74B6"/>
    <w:rPr>
      <w:b/>
      <w:color w:val="106BBE"/>
      <w:u w:val="single"/>
    </w:rPr>
  </w:style>
  <w:style w:type="paragraph" w:customStyle="1" w:styleId="afa">
    <w:name w:val="Внимание"/>
    <w:basedOn w:val="a"/>
    <w:next w:val="a"/>
    <w:uiPriority w:val="99"/>
    <w:rsid w:val="00ED74B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b">
    <w:name w:val="Внимание: криминал!!"/>
    <w:basedOn w:val="afa"/>
    <w:next w:val="a"/>
    <w:uiPriority w:val="99"/>
    <w:rsid w:val="00ED74B6"/>
  </w:style>
  <w:style w:type="paragraph" w:customStyle="1" w:styleId="afc">
    <w:name w:val="Внимание: недобросовестность!"/>
    <w:basedOn w:val="afa"/>
    <w:next w:val="a"/>
    <w:uiPriority w:val="99"/>
    <w:rsid w:val="00ED74B6"/>
  </w:style>
  <w:style w:type="character" w:customStyle="1" w:styleId="afd">
    <w:name w:val="Выделение для Базового Поиска"/>
    <w:uiPriority w:val="99"/>
    <w:rsid w:val="00ED74B6"/>
    <w:rPr>
      <w:b/>
      <w:color w:val="0058A9"/>
    </w:rPr>
  </w:style>
  <w:style w:type="character" w:customStyle="1" w:styleId="afe">
    <w:name w:val="Выделение для Базового Поиска (курсив)"/>
    <w:uiPriority w:val="99"/>
    <w:rsid w:val="00ED74B6"/>
    <w:rPr>
      <w:b/>
      <w:i/>
      <w:color w:val="0058A9"/>
    </w:rPr>
  </w:style>
  <w:style w:type="paragraph" w:customStyle="1" w:styleId="aff">
    <w:name w:val="Дочерний элемент списка"/>
    <w:basedOn w:val="a"/>
    <w:next w:val="a"/>
    <w:uiPriority w:val="99"/>
    <w:rsid w:val="00ED74B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0">
    <w:name w:val="Основное меню (преемственное)"/>
    <w:basedOn w:val="a"/>
    <w:next w:val="a"/>
    <w:uiPriority w:val="99"/>
    <w:rsid w:val="00ED74B6"/>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0"/>
    <w:next w:val="a"/>
    <w:uiPriority w:val="99"/>
    <w:rsid w:val="00ED74B6"/>
    <w:rPr>
      <w:b/>
      <w:bCs/>
      <w:color w:val="0058A9"/>
      <w:shd w:val="clear" w:color="auto" w:fill="ECE9D8"/>
    </w:rPr>
  </w:style>
  <w:style w:type="paragraph" w:customStyle="1" w:styleId="aff1">
    <w:name w:val="Заголовок группы контролов"/>
    <w:basedOn w:val="a"/>
    <w:next w:val="a"/>
    <w:uiPriority w:val="99"/>
    <w:rsid w:val="00ED74B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2">
    <w:name w:val="Заголовок для информации об изменениях"/>
    <w:basedOn w:val="1"/>
    <w:next w:val="a"/>
    <w:uiPriority w:val="99"/>
    <w:rsid w:val="00ED74B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uiPriority w:val="99"/>
    <w:rsid w:val="00ED74B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4">
    <w:name w:val="Заголовок своего сообщения"/>
    <w:uiPriority w:val="99"/>
    <w:rsid w:val="00ED74B6"/>
    <w:rPr>
      <w:b/>
      <w:color w:val="26282F"/>
    </w:rPr>
  </w:style>
  <w:style w:type="paragraph" w:customStyle="1" w:styleId="aff5">
    <w:name w:val="Заголовок статьи"/>
    <w:basedOn w:val="a"/>
    <w:next w:val="a"/>
    <w:uiPriority w:val="99"/>
    <w:rsid w:val="00ED74B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6">
    <w:name w:val="Заголовок чужого сообщения"/>
    <w:uiPriority w:val="99"/>
    <w:rsid w:val="00ED74B6"/>
    <w:rPr>
      <w:b/>
      <w:color w:val="FF0000"/>
    </w:rPr>
  </w:style>
  <w:style w:type="paragraph" w:customStyle="1" w:styleId="aff7">
    <w:name w:val="Заголовок ЭР (левое окно)"/>
    <w:basedOn w:val="a"/>
    <w:next w:val="a"/>
    <w:uiPriority w:val="99"/>
    <w:rsid w:val="00ED74B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
    <w:uiPriority w:val="99"/>
    <w:rsid w:val="00ED74B6"/>
    <w:pPr>
      <w:spacing w:after="0"/>
      <w:jc w:val="left"/>
    </w:pPr>
  </w:style>
  <w:style w:type="paragraph" w:customStyle="1" w:styleId="aff9">
    <w:name w:val="Интерактивный заголовок"/>
    <w:basedOn w:val="16"/>
    <w:next w:val="a"/>
    <w:uiPriority w:val="99"/>
    <w:rsid w:val="00ED74B6"/>
    <w:rPr>
      <w:u w:val="single"/>
    </w:rPr>
  </w:style>
  <w:style w:type="paragraph" w:customStyle="1" w:styleId="affa">
    <w:name w:val="Текст информации об изменениях"/>
    <w:basedOn w:val="a"/>
    <w:next w:val="a"/>
    <w:uiPriority w:val="99"/>
    <w:rsid w:val="00ED74B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
    <w:uiPriority w:val="99"/>
    <w:rsid w:val="00ED74B6"/>
    <w:pPr>
      <w:spacing w:before="180"/>
      <w:ind w:left="360" w:right="360" w:firstLine="0"/>
    </w:pPr>
    <w:rPr>
      <w:shd w:val="clear" w:color="auto" w:fill="EAEFED"/>
    </w:rPr>
  </w:style>
  <w:style w:type="paragraph" w:customStyle="1" w:styleId="affc">
    <w:name w:val="Текст (справка)"/>
    <w:basedOn w:val="a"/>
    <w:next w:val="a"/>
    <w:uiPriority w:val="99"/>
    <w:rsid w:val="00ED74B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
    <w:uiPriority w:val="99"/>
    <w:rsid w:val="00ED74B6"/>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uiPriority w:val="99"/>
    <w:rsid w:val="00ED74B6"/>
    <w:rPr>
      <w:i/>
      <w:iCs/>
    </w:rPr>
  </w:style>
  <w:style w:type="paragraph" w:customStyle="1" w:styleId="afff">
    <w:name w:val="Текст (лев. подпись)"/>
    <w:basedOn w:val="a"/>
    <w:next w:val="a"/>
    <w:uiPriority w:val="99"/>
    <w:rsid w:val="00ED74B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
    <w:uiPriority w:val="99"/>
    <w:rsid w:val="00ED74B6"/>
    <w:rPr>
      <w:sz w:val="14"/>
      <w:szCs w:val="14"/>
    </w:rPr>
  </w:style>
  <w:style w:type="paragraph" w:customStyle="1" w:styleId="afff1">
    <w:name w:val="Текст (прав. подпись)"/>
    <w:basedOn w:val="a"/>
    <w:next w:val="a"/>
    <w:uiPriority w:val="99"/>
    <w:rsid w:val="00ED74B6"/>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
    <w:uiPriority w:val="99"/>
    <w:rsid w:val="00ED74B6"/>
    <w:rPr>
      <w:sz w:val="14"/>
      <w:szCs w:val="14"/>
    </w:rPr>
  </w:style>
  <w:style w:type="paragraph" w:customStyle="1" w:styleId="afff3">
    <w:name w:val="Комментарий пользователя"/>
    <w:basedOn w:val="affd"/>
    <w:next w:val="a"/>
    <w:uiPriority w:val="99"/>
    <w:rsid w:val="00ED74B6"/>
    <w:pPr>
      <w:jc w:val="left"/>
    </w:pPr>
    <w:rPr>
      <w:shd w:val="clear" w:color="auto" w:fill="FFDFE0"/>
    </w:rPr>
  </w:style>
  <w:style w:type="paragraph" w:customStyle="1" w:styleId="afff4">
    <w:name w:val="Куда обратиться?"/>
    <w:basedOn w:val="afa"/>
    <w:next w:val="a"/>
    <w:uiPriority w:val="99"/>
    <w:rsid w:val="00ED74B6"/>
  </w:style>
  <w:style w:type="paragraph" w:customStyle="1" w:styleId="afff5">
    <w:name w:val="Моноширинный"/>
    <w:basedOn w:val="a"/>
    <w:next w:val="a"/>
    <w:uiPriority w:val="99"/>
    <w:rsid w:val="00ED74B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6">
    <w:name w:val="Найденные слова"/>
    <w:uiPriority w:val="99"/>
    <w:rsid w:val="00ED74B6"/>
    <w:rPr>
      <w:b/>
      <w:color w:val="26282F"/>
      <w:shd w:val="clear" w:color="auto" w:fill="FFF580"/>
    </w:rPr>
  </w:style>
  <w:style w:type="paragraph" w:customStyle="1" w:styleId="afff7">
    <w:name w:val="Напишите нам"/>
    <w:basedOn w:val="a"/>
    <w:next w:val="a"/>
    <w:uiPriority w:val="99"/>
    <w:rsid w:val="00ED74B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8">
    <w:name w:val="Не вступил в силу"/>
    <w:uiPriority w:val="99"/>
    <w:rsid w:val="00ED74B6"/>
    <w:rPr>
      <w:b/>
      <w:color w:val="000000"/>
      <w:shd w:val="clear" w:color="auto" w:fill="D8EDE8"/>
    </w:rPr>
  </w:style>
  <w:style w:type="paragraph" w:customStyle="1" w:styleId="afff9">
    <w:name w:val="Необходимые документы"/>
    <w:basedOn w:val="afa"/>
    <w:next w:val="a"/>
    <w:uiPriority w:val="99"/>
    <w:rsid w:val="00ED74B6"/>
    <w:pPr>
      <w:ind w:firstLine="118"/>
    </w:pPr>
  </w:style>
  <w:style w:type="paragraph" w:customStyle="1" w:styleId="afffa">
    <w:name w:val="Нормальный (таблица)"/>
    <w:basedOn w:val="a"/>
    <w:next w:val="a"/>
    <w:uiPriority w:val="99"/>
    <w:rsid w:val="00ED74B6"/>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
    <w:next w:val="a"/>
    <w:uiPriority w:val="99"/>
    <w:rsid w:val="00ED74B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
    <w:uiPriority w:val="99"/>
    <w:rsid w:val="00ED74B6"/>
    <w:pPr>
      <w:ind w:left="140"/>
    </w:pPr>
  </w:style>
  <w:style w:type="character" w:customStyle="1" w:styleId="afffd">
    <w:name w:val="Опечатки"/>
    <w:uiPriority w:val="99"/>
    <w:rsid w:val="00ED74B6"/>
    <w:rPr>
      <w:color w:val="FF0000"/>
    </w:rPr>
  </w:style>
  <w:style w:type="paragraph" w:customStyle="1" w:styleId="afffe">
    <w:name w:val="Переменная часть"/>
    <w:basedOn w:val="aff0"/>
    <w:next w:val="a"/>
    <w:uiPriority w:val="99"/>
    <w:rsid w:val="00ED74B6"/>
    <w:rPr>
      <w:sz w:val="18"/>
      <w:szCs w:val="18"/>
    </w:rPr>
  </w:style>
  <w:style w:type="paragraph" w:customStyle="1" w:styleId="affff">
    <w:name w:val="Подвал для информации об изменениях"/>
    <w:basedOn w:val="1"/>
    <w:next w:val="a"/>
    <w:uiPriority w:val="99"/>
    <w:rsid w:val="00ED74B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uiPriority w:val="99"/>
    <w:rsid w:val="00ED74B6"/>
    <w:rPr>
      <w:b/>
      <w:bCs/>
    </w:rPr>
  </w:style>
  <w:style w:type="paragraph" w:customStyle="1" w:styleId="affff1">
    <w:name w:val="Подчёркнуный текст"/>
    <w:basedOn w:val="a"/>
    <w:next w:val="a"/>
    <w:uiPriority w:val="99"/>
    <w:rsid w:val="00ED74B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0"/>
    <w:next w:val="a"/>
    <w:uiPriority w:val="99"/>
    <w:rsid w:val="00ED74B6"/>
    <w:rPr>
      <w:sz w:val="20"/>
      <w:szCs w:val="20"/>
    </w:rPr>
  </w:style>
  <w:style w:type="paragraph" w:customStyle="1" w:styleId="affff3">
    <w:name w:val="Прижатый влево"/>
    <w:basedOn w:val="a"/>
    <w:next w:val="a"/>
    <w:uiPriority w:val="99"/>
    <w:rsid w:val="00ED74B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4">
    <w:name w:val="Пример."/>
    <w:basedOn w:val="afa"/>
    <w:next w:val="a"/>
    <w:uiPriority w:val="99"/>
    <w:rsid w:val="00ED74B6"/>
  </w:style>
  <w:style w:type="paragraph" w:customStyle="1" w:styleId="affff5">
    <w:name w:val="Примечание."/>
    <w:basedOn w:val="afa"/>
    <w:next w:val="a"/>
    <w:uiPriority w:val="99"/>
    <w:rsid w:val="00ED74B6"/>
  </w:style>
  <w:style w:type="character" w:customStyle="1" w:styleId="affff6">
    <w:name w:val="Продолжение ссылки"/>
    <w:uiPriority w:val="99"/>
    <w:rsid w:val="00ED74B6"/>
  </w:style>
  <w:style w:type="paragraph" w:customStyle="1" w:styleId="affff7">
    <w:name w:val="Словарная статья"/>
    <w:basedOn w:val="a"/>
    <w:next w:val="a"/>
    <w:uiPriority w:val="99"/>
    <w:rsid w:val="00ED74B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8">
    <w:name w:val="Сравнение редакций"/>
    <w:uiPriority w:val="99"/>
    <w:rsid w:val="00ED74B6"/>
    <w:rPr>
      <w:b/>
      <w:color w:val="26282F"/>
    </w:rPr>
  </w:style>
  <w:style w:type="character" w:customStyle="1" w:styleId="affff9">
    <w:name w:val="Сравнение редакций. Добавленный фрагмент"/>
    <w:uiPriority w:val="99"/>
    <w:rsid w:val="00ED74B6"/>
    <w:rPr>
      <w:color w:val="000000"/>
      <w:shd w:val="clear" w:color="auto" w:fill="C1D7FF"/>
    </w:rPr>
  </w:style>
  <w:style w:type="character" w:customStyle="1" w:styleId="affffa">
    <w:name w:val="Сравнение редакций. Удаленный фрагмент"/>
    <w:uiPriority w:val="99"/>
    <w:rsid w:val="00ED74B6"/>
    <w:rPr>
      <w:color w:val="000000"/>
      <w:shd w:val="clear" w:color="auto" w:fill="C4C413"/>
    </w:rPr>
  </w:style>
  <w:style w:type="paragraph" w:customStyle="1" w:styleId="affffb">
    <w:name w:val="Ссылка на официальную публикацию"/>
    <w:basedOn w:val="a"/>
    <w:next w:val="a"/>
    <w:uiPriority w:val="99"/>
    <w:rsid w:val="00ED74B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c">
    <w:name w:val="Ссылка на утративший силу документ"/>
    <w:uiPriority w:val="99"/>
    <w:rsid w:val="00ED74B6"/>
    <w:rPr>
      <w:b/>
      <w:color w:val="749232"/>
    </w:rPr>
  </w:style>
  <w:style w:type="paragraph" w:customStyle="1" w:styleId="affffd">
    <w:name w:val="Текст в таблице"/>
    <w:basedOn w:val="afffa"/>
    <w:next w:val="a"/>
    <w:uiPriority w:val="99"/>
    <w:rsid w:val="00ED74B6"/>
    <w:pPr>
      <w:ind w:firstLine="500"/>
    </w:pPr>
  </w:style>
  <w:style w:type="paragraph" w:customStyle="1" w:styleId="affffe">
    <w:name w:val="Текст ЭР (см. также)"/>
    <w:basedOn w:val="a"/>
    <w:next w:val="a"/>
    <w:uiPriority w:val="99"/>
    <w:rsid w:val="00ED74B6"/>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
    <w:name w:val="Технический комментарий"/>
    <w:basedOn w:val="a"/>
    <w:next w:val="a"/>
    <w:uiPriority w:val="99"/>
    <w:rsid w:val="00ED74B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0">
    <w:name w:val="Утратил силу"/>
    <w:uiPriority w:val="99"/>
    <w:rsid w:val="00ED74B6"/>
    <w:rPr>
      <w:b/>
      <w:strike/>
      <w:color w:val="666600"/>
    </w:rPr>
  </w:style>
  <w:style w:type="paragraph" w:customStyle="1" w:styleId="afffff1">
    <w:name w:val="Формула"/>
    <w:basedOn w:val="a"/>
    <w:next w:val="a"/>
    <w:uiPriority w:val="99"/>
    <w:rsid w:val="00ED74B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2">
    <w:name w:val="Центрированный (таблица)"/>
    <w:basedOn w:val="afffa"/>
    <w:next w:val="a"/>
    <w:uiPriority w:val="99"/>
    <w:rsid w:val="00ED74B6"/>
    <w:pPr>
      <w:jc w:val="center"/>
    </w:pPr>
  </w:style>
  <w:style w:type="paragraph" w:customStyle="1" w:styleId="-">
    <w:name w:val="ЭР-содержание (правое окно)"/>
    <w:basedOn w:val="a"/>
    <w:next w:val="a"/>
    <w:uiPriority w:val="99"/>
    <w:rsid w:val="00ED74B6"/>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D74B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uiPriority w:val="99"/>
    <w:unhideWhenUsed/>
    <w:rsid w:val="00ED74B6"/>
    <w:rPr>
      <w:rFonts w:cs="Times New Roman"/>
      <w:sz w:val="16"/>
    </w:rPr>
  </w:style>
  <w:style w:type="paragraph" w:styleId="41">
    <w:name w:val="toc 4"/>
    <w:basedOn w:val="a"/>
    <w:next w:val="a"/>
    <w:autoRedefine/>
    <w:rsid w:val="00ED74B6"/>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ED74B6"/>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ED74B6"/>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ED74B6"/>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ED74B6"/>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ED74B6"/>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D74B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4">
    <w:name w:val="Table Grid"/>
    <w:basedOn w:val="a1"/>
    <w:uiPriority w:val="39"/>
    <w:rsid w:val="00ED74B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5">
    <w:name w:val="endnote text"/>
    <w:basedOn w:val="a"/>
    <w:link w:val="afffff6"/>
    <w:uiPriority w:val="99"/>
    <w:semiHidden/>
    <w:unhideWhenUsed/>
    <w:rsid w:val="00ED74B6"/>
    <w:pPr>
      <w:spacing w:after="0" w:line="240" w:lineRule="auto"/>
    </w:pPr>
    <w:rPr>
      <w:rFonts w:ascii="Calibri" w:eastAsia="Times New Roman" w:hAnsi="Calibri" w:cs="Times New Roman"/>
      <w:sz w:val="20"/>
      <w:szCs w:val="20"/>
    </w:rPr>
  </w:style>
  <w:style w:type="character" w:customStyle="1" w:styleId="afffff6">
    <w:name w:val="Текст концевой сноски Знак"/>
    <w:basedOn w:val="a0"/>
    <w:link w:val="afffff5"/>
    <w:uiPriority w:val="99"/>
    <w:semiHidden/>
    <w:rsid w:val="00ED74B6"/>
    <w:rPr>
      <w:rFonts w:ascii="Calibri" w:eastAsia="Times New Roman" w:hAnsi="Calibri" w:cs="Times New Roman"/>
      <w:sz w:val="20"/>
      <w:szCs w:val="20"/>
    </w:rPr>
  </w:style>
  <w:style w:type="character" w:styleId="afffff7">
    <w:name w:val="endnote reference"/>
    <w:uiPriority w:val="99"/>
    <w:semiHidden/>
    <w:unhideWhenUsed/>
    <w:rsid w:val="00ED74B6"/>
    <w:rPr>
      <w:rFonts w:cs="Times New Roman"/>
      <w:vertAlign w:val="superscript"/>
    </w:rPr>
  </w:style>
  <w:style w:type="character" w:customStyle="1" w:styleId="ad">
    <w:name w:val="Абзац списка Знак"/>
    <w:aliases w:val="Содержание. 2 уровень Знак,List Paragraph Знак"/>
    <w:link w:val="ac"/>
    <w:uiPriority w:val="34"/>
    <w:qFormat/>
    <w:locked/>
    <w:rsid w:val="00ED74B6"/>
    <w:rPr>
      <w:rFonts w:ascii="Times New Roman" w:eastAsia="Times New Roman" w:hAnsi="Times New Roman" w:cs="Times New Roman"/>
      <w:sz w:val="24"/>
      <w:szCs w:val="24"/>
    </w:rPr>
  </w:style>
  <w:style w:type="character" w:customStyle="1" w:styleId="afffff8">
    <w:name w:val="Обычный (веб) Знак"/>
    <w:aliases w:val="Обычный (Интернет) Знак"/>
    <w:link w:val="afffff9"/>
    <w:uiPriority w:val="99"/>
    <w:locked/>
    <w:rsid w:val="00ED74B6"/>
    <w:rPr>
      <w:rFonts w:ascii="Times New Roman" w:hAnsi="Times New Roman" w:cs="Times New Roman"/>
      <w:sz w:val="24"/>
      <w:szCs w:val="24"/>
    </w:rPr>
  </w:style>
  <w:style w:type="character" w:styleId="afffffa">
    <w:name w:val="Strong"/>
    <w:uiPriority w:val="22"/>
    <w:qFormat/>
    <w:rsid w:val="00ED74B6"/>
    <w:rPr>
      <w:b/>
      <w:bCs/>
    </w:rPr>
  </w:style>
  <w:style w:type="table" w:customStyle="1" w:styleId="TableNormal">
    <w:name w:val="Table Normal"/>
    <w:uiPriority w:val="2"/>
    <w:semiHidden/>
    <w:unhideWhenUsed/>
    <w:qFormat/>
    <w:rsid w:val="00ED74B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D74B6"/>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ED74B6"/>
    <w:rPr>
      <w:color w:val="0000FF"/>
      <w:u w:val="single"/>
    </w:rPr>
  </w:style>
  <w:style w:type="character" w:styleId="afffffc">
    <w:name w:val="Subtle Emphasis"/>
    <w:uiPriority w:val="19"/>
    <w:qFormat/>
    <w:rsid w:val="00ED74B6"/>
    <w:rPr>
      <w:i/>
      <w:iCs/>
      <w:color w:val="404040"/>
    </w:rPr>
  </w:style>
  <w:style w:type="paragraph" w:styleId="afffffd">
    <w:name w:val="Subtitle"/>
    <w:basedOn w:val="a"/>
    <w:next w:val="a"/>
    <w:link w:val="afffffe"/>
    <w:uiPriority w:val="11"/>
    <w:qFormat/>
    <w:rsid w:val="00ED74B6"/>
    <w:pPr>
      <w:spacing w:after="60"/>
      <w:jc w:val="center"/>
      <w:outlineLvl w:val="1"/>
    </w:pPr>
    <w:rPr>
      <w:rFonts w:ascii="Calibri Light" w:eastAsia="Times New Roman" w:hAnsi="Calibri Light" w:cs="Times New Roman"/>
      <w:sz w:val="24"/>
      <w:szCs w:val="24"/>
    </w:rPr>
  </w:style>
  <w:style w:type="character" w:customStyle="1" w:styleId="afffffe">
    <w:name w:val="Подзаголовок Знак"/>
    <w:basedOn w:val="a0"/>
    <w:link w:val="afffffd"/>
    <w:uiPriority w:val="11"/>
    <w:rsid w:val="00ED74B6"/>
    <w:rPr>
      <w:rFonts w:ascii="Calibri Light" w:eastAsia="Times New Roman" w:hAnsi="Calibri Light" w:cs="Times New Roman"/>
      <w:sz w:val="24"/>
      <w:szCs w:val="24"/>
    </w:rPr>
  </w:style>
  <w:style w:type="paragraph" w:styleId="affffff">
    <w:name w:val="TOC Heading"/>
    <w:basedOn w:val="1"/>
    <w:next w:val="a"/>
    <w:uiPriority w:val="39"/>
    <w:unhideWhenUsed/>
    <w:qFormat/>
    <w:rsid w:val="00ED74B6"/>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ED74B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ED74B6"/>
    <w:rPr>
      <w:color w:val="605E5C"/>
      <w:shd w:val="clear" w:color="auto" w:fill="E1DFDD"/>
    </w:rPr>
  </w:style>
  <w:style w:type="character" w:customStyle="1" w:styleId="17">
    <w:name w:val="Название Знак1"/>
    <w:link w:val="affffff1"/>
    <w:uiPriority w:val="10"/>
    <w:rsid w:val="00ED74B6"/>
    <w:rPr>
      <w:rFonts w:ascii="Times New Roman" w:hAnsi="Times New Roman"/>
      <w:kern w:val="28"/>
      <w:sz w:val="24"/>
      <w:szCs w:val="24"/>
    </w:rPr>
  </w:style>
  <w:style w:type="table" w:customStyle="1" w:styleId="18">
    <w:name w:val="Сетка таблицы1"/>
    <w:basedOn w:val="a1"/>
    <w:next w:val="afffff4"/>
    <w:uiPriority w:val="59"/>
    <w:rsid w:val="00ED74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4"/>
    <w:uiPriority w:val="39"/>
    <w:rsid w:val="00ED74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ED74B6"/>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4"/>
    <w:uiPriority w:val="59"/>
    <w:rsid w:val="00ED74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ED74B6"/>
    <w:pPr>
      <w:widowControl w:val="0"/>
      <w:spacing w:after="0" w:line="260" w:lineRule="auto"/>
      <w:ind w:left="1960" w:firstLine="280"/>
      <w:jc w:val="both"/>
    </w:pPr>
    <w:rPr>
      <w:rFonts w:ascii="Times New Roman" w:eastAsia="Times New Roman" w:hAnsi="Times New Roman" w:cs="Times New Roman"/>
      <w:snapToGrid w:val="0"/>
      <w:sz w:val="18"/>
      <w:szCs w:val="20"/>
      <w:lang w:eastAsia="ru-RU"/>
    </w:rPr>
  </w:style>
  <w:style w:type="character" w:customStyle="1" w:styleId="fontstyle01">
    <w:name w:val="fontstyle01"/>
    <w:basedOn w:val="a0"/>
    <w:rsid w:val="00ED74B6"/>
    <w:rPr>
      <w:rFonts w:ascii="Arial" w:hAnsi="Arial" w:cs="Arial" w:hint="default"/>
      <w:b/>
      <w:bCs/>
      <w:i w:val="0"/>
      <w:iCs w:val="0"/>
      <w:color w:val="000000"/>
      <w:sz w:val="20"/>
      <w:szCs w:val="20"/>
    </w:rPr>
  </w:style>
  <w:style w:type="character" w:customStyle="1" w:styleId="item-group-paramsitem-title">
    <w:name w:val="item-group-params__item-title"/>
    <w:basedOn w:val="a0"/>
    <w:rsid w:val="00ED74B6"/>
  </w:style>
  <w:style w:type="character" w:customStyle="1" w:styleId="item-group-paramsitem-value">
    <w:name w:val="item-group-params__item-value"/>
    <w:basedOn w:val="a0"/>
    <w:rsid w:val="00ED74B6"/>
  </w:style>
  <w:style w:type="character" w:customStyle="1" w:styleId="markedcontent">
    <w:name w:val="markedcontent"/>
    <w:basedOn w:val="a0"/>
    <w:rsid w:val="00ED74B6"/>
  </w:style>
  <w:style w:type="paragraph" w:styleId="afffff9">
    <w:name w:val="Normal (Web)"/>
    <w:aliases w:val="Обычный (Интернет)"/>
    <w:basedOn w:val="a"/>
    <w:link w:val="afffff8"/>
    <w:uiPriority w:val="99"/>
    <w:unhideWhenUsed/>
    <w:qFormat/>
    <w:rsid w:val="00ED74B6"/>
    <w:rPr>
      <w:rFonts w:ascii="Times New Roman" w:hAnsi="Times New Roman" w:cs="Times New Roman"/>
      <w:sz w:val="24"/>
      <w:szCs w:val="24"/>
    </w:rPr>
  </w:style>
  <w:style w:type="paragraph" w:styleId="affffff1">
    <w:name w:val="Title"/>
    <w:basedOn w:val="a"/>
    <w:next w:val="a"/>
    <w:link w:val="17"/>
    <w:uiPriority w:val="10"/>
    <w:qFormat/>
    <w:rsid w:val="00ED74B6"/>
    <w:pPr>
      <w:pBdr>
        <w:bottom w:val="single" w:sz="8" w:space="4" w:color="5B9BD5" w:themeColor="accent1"/>
      </w:pBdr>
      <w:spacing w:after="300" w:line="240" w:lineRule="auto"/>
      <w:contextualSpacing/>
    </w:pPr>
    <w:rPr>
      <w:rFonts w:ascii="Times New Roman" w:hAnsi="Times New Roman"/>
      <w:kern w:val="28"/>
      <w:sz w:val="24"/>
      <w:szCs w:val="24"/>
    </w:rPr>
  </w:style>
  <w:style w:type="character" w:customStyle="1" w:styleId="19">
    <w:name w:val="Заголовок Знак1"/>
    <w:basedOn w:val="a0"/>
    <w:uiPriority w:val="10"/>
    <w:rsid w:val="00ED74B6"/>
    <w:rPr>
      <w:rFonts w:asciiTheme="majorHAnsi" w:eastAsiaTheme="majorEastAsia" w:hAnsiTheme="majorHAnsi" w:cstheme="majorBidi"/>
      <w:spacing w:val="-10"/>
      <w:kern w:val="28"/>
      <w:sz w:val="56"/>
      <w:szCs w:val="56"/>
    </w:rPr>
  </w:style>
  <w:style w:type="character" w:customStyle="1" w:styleId="affffff2">
    <w:name w:val="Название Знак"/>
    <w:basedOn w:val="a0"/>
    <w:uiPriority w:val="10"/>
    <w:rsid w:val="00ED74B6"/>
    <w:rPr>
      <w:rFonts w:asciiTheme="majorHAnsi" w:eastAsiaTheme="majorEastAsia" w:hAnsiTheme="majorHAnsi" w:cstheme="majorBidi"/>
      <w:color w:val="323E4F" w:themeColor="text2" w:themeShade="BF"/>
      <w:spacing w:val="5"/>
      <w:kern w:val="28"/>
      <w:sz w:val="52"/>
      <w:szCs w:val="52"/>
    </w:rPr>
  </w:style>
  <w:style w:type="numbering" w:customStyle="1" w:styleId="28">
    <w:name w:val="Нет списка2"/>
    <w:next w:val="a2"/>
    <w:uiPriority w:val="99"/>
    <w:semiHidden/>
    <w:unhideWhenUsed/>
    <w:rsid w:val="00ED74B6"/>
  </w:style>
  <w:style w:type="paragraph" w:styleId="32">
    <w:name w:val="Body Text Indent 3"/>
    <w:basedOn w:val="a"/>
    <w:link w:val="33"/>
    <w:unhideWhenUsed/>
    <w:rsid w:val="00ED74B6"/>
    <w:pPr>
      <w:spacing w:after="120"/>
      <w:ind w:left="283"/>
    </w:pPr>
    <w:rPr>
      <w:rFonts w:ascii="Calibri" w:eastAsia="Calibri" w:hAnsi="Calibri" w:cs="Times New Roman"/>
      <w:sz w:val="16"/>
      <w:szCs w:val="16"/>
    </w:rPr>
  </w:style>
  <w:style w:type="character" w:customStyle="1" w:styleId="33">
    <w:name w:val="Основной текст с отступом 3 Знак"/>
    <w:basedOn w:val="a0"/>
    <w:link w:val="32"/>
    <w:rsid w:val="00ED74B6"/>
    <w:rPr>
      <w:rFonts w:ascii="Calibri" w:eastAsia="Calibri" w:hAnsi="Calibri" w:cs="Times New Roman"/>
      <w:sz w:val="16"/>
      <w:szCs w:val="16"/>
    </w:rPr>
  </w:style>
  <w:style w:type="numbering" w:customStyle="1" w:styleId="34">
    <w:name w:val="Нет списка3"/>
    <w:next w:val="a2"/>
    <w:uiPriority w:val="99"/>
    <w:semiHidden/>
    <w:unhideWhenUsed/>
    <w:rsid w:val="00ED74B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2.xml"/><Relationship Id="rId18" Type="http://schemas.openxmlformats.org/officeDocument/2006/relationships/hyperlink" Target="https://book.ru/book/936805" TargetMode="External"/><Relationship Id="rId26" Type="http://schemas.openxmlformats.org/officeDocument/2006/relationships/hyperlink" Target="https://urait.ru/bcode/451848" TargetMode="Externa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1.xml"/><Relationship Id="rId17" Type="http://schemas.openxmlformats.org/officeDocument/2006/relationships/footer" Target="footer7.xml"/><Relationship Id="rId25" Type="http://schemas.openxmlformats.org/officeDocument/2006/relationships/hyperlink" Target="https://book.ru/book/936805"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s://urait.ru/bcode/454948" TargetMode="External"/><Relationship Id="rId29"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0.xml"/><Relationship Id="rId28" Type="http://schemas.openxmlformats.org/officeDocument/2006/relationships/footer" Target="footer12.xml"/><Relationship Id="rId10" Type="http://schemas.openxmlformats.org/officeDocument/2006/relationships/footer" Target="footer3.xml"/><Relationship Id="rId19" Type="http://schemas.openxmlformats.org/officeDocument/2006/relationships/hyperlink" Target="https://urait.ru/bcode/45184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iblio-online.ru/bcode/434489" TargetMode="External"/><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hyperlink" Target="https://urait.ru/bcode/45494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92</Pages>
  <Words>18702</Words>
  <Characters>106604</Characters>
  <Application>Microsoft Office Word</Application>
  <DocSecurity>0</DocSecurity>
  <Lines>888</Lines>
  <Paragraphs>250</Paragraphs>
  <ScaleCrop>false</ScaleCrop>
  <Company/>
  <LinksUpToDate>false</LinksUpToDate>
  <CharactersWithSpaces>125056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Беганова Ульяна Александровна</dc:creator>
  <cp:keywords/>
  <dc:description/>
  <cp:lastModifiedBy>keal</cp:lastModifiedBy>
  <cp:revision>3</cp:revision>
  <dcterms:created xsi:type="dcterms:W3CDTF">2022-09-08T04:26:00Z</dcterms:created>
  <dcterms:modified xsi:type="dcterms:W3CDTF">2022-09-08T06:27:00Z</dcterms:modified>
</cp:coreProperties>
</file>