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B0913" w14:textId="3F0B0D66" w:rsidR="000549E9" w:rsidRPr="00A219C2" w:rsidRDefault="00A219C2" w:rsidP="000549E9">
      <w:pPr>
        <w:jc w:val="center"/>
        <w:rPr>
          <w:rFonts w:ascii="Times New Roman" w:hAnsi="Times New Roman"/>
          <w:b/>
          <w:sz w:val="24"/>
          <w:highlight w:val="lightGray"/>
          <w:lang w:val="x-none" w:eastAsia="x-none"/>
        </w:rPr>
      </w:pPr>
      <w:r w:rsidRPr="00A219C2">
        <w:rPr>
          <w:rFonts w:ascii="Times New Roman" w:hAnsi="Times New Roman"/>
          <w:b/>
          <w:sz w:val="24"/>
          <w:lang w:val="x-none" w:eastAsia="x-none"/>
        </w:rPr>
        <w:t>Приложение 2.</w:t>
      </w:r>
      <w:r w:rsidR="005019A2" w:rsidRPr="005019A2">
        <w:t xml:space="preserve"> </w:t>
      </w:r>
      <w:r w:rsidR="005019A2" w:rsidRPr="005019A2">
        <w:rPr>
          <w:rFonts w:ascii="Times New Roman" w:hAnsi="Times New Roman"/>
          <w:b/>
          <w:sz w:val="24"/>
          <w:lang w:val="x-none" w:eastAsia="x-none"/>
        </w:rPr>
        <w:t>Примерные</w:t>
      </w:r>
      <w:r w:rsidRPr="00A219C2">
        <w:rPr>
          <w:rFonts w:ascii="Times New Roman" w:hAnsi="Times New Roman"/>
          <w:b/>
          <w:sz w:val="24"/>
          <w:lang w:val="x-none" w:eastAsia="x-none"/>
        </w:rPr>
        <w:t xml:space="preserve"> </w:t>
      </w:r>
      <w:r w:rsidR="005019A2">
        <w:rPr>
          <w:rFonts w:ascii="Times New Roman" w:hAnsi="Times New Roman"/>
          <w:b/>
          <w:sz w:val="24"/>
          <w:lang w:eastAsia="x-none"/>
        </w:rPr>
        <w:t>п</w:t>
      </w:r>
      <w:proofErr w:type="spellStart"/>
      <w:r w:rsidRPr="00A219C2">
        <w:rPr>
          <w:rFonts w:ascii="Times New Roman" w:hAnsi="Times New Roman"/>
          <w:b/>
          <w:sz w:val="24"/>
          <w:lang w:val="x-none" w:eastAsia="x-none"/>
        </w:rPr>
        <w:t>рограммы</w:t>
      </w:r>
      <w:proofErr w:type="spellEnd"/>
      <w:r w:rsidRPr="00A219C2">
        <w:rPr>
          <w:rFonts w:ascii="Times New Roman" w:hAnsi="Times New Roman"/>
          <w:b/>
          <w:sz w:val="24"/>
          <w:lang w:val="x-none" w:eastAsia="x-none"/>
        </w:rPr>
        <w:t xml:space="preserve"> профессиональных модулей</w:t>
      </w:r>
    </w:p>
    <w:p w14:paraId="4D27E083" w14:textId="77777777" w:rsidR="000549E9" w:rsidRPr="003626FD" w:rsidRDefault="000549E9" w:rsidP="00412D99">
      <w:pPr>
        <w:pStyle w:val="afffffd"/>
        <w:spacing w:after="0" w:line="360" w:lineRule="auto"/>
        <w:jc w:val="right"/>
        <w:rPr>
          <w:rFonts w:ascii="Times New Roman" w:hAnsi="Times New Roman"/>
          <w:b/>
          <w:bCs/>
        </w:rPr>
      </w:pPr>
      <w:bookmarkStart w:id="0" w:name="_Toc84499258"/>
      <w:r w:rsidRPr="007D0D6F">
        <w:rPr>
          <w:rFonts w:ascii="Times New Roman" w:hAnsi="Times New Roman"/>
          <w:b/>
          <w:bCs/>
        </w:rPr>
        <w:t>Приложение 2</w:t>
      </w:r>
      <w:r w:rsidRPr="003626FD">
        <w:rPr>
          <w:rFonts w:ascii="Times New Roman" w:hAnsi="Times New Roman"/>
          <w:b/>
          <w:bCs/>
        </w:rPr>
        <w:t>.</w:t>
      </w:r>
      <w:bookmarkEnd w:id="0"/>
      <w:r w:rsidRPr="003626FD">
        <w:rPr>
          <w:rFonts w:ascii="Times New Roman" w:hAnsi="Times New Roman"/>
          <w:b/>
          <w:bCs/>
        </w:rPr>
        <w:t>1</w:t>
      </w:r>
    </w:p>
    <w:p w14:paraId="0DDCEDCA" w14:textId="77777777" w:rsidR="00C43A7B" w:rsidRDefault="000549E9" w:rsidP="00412D99">
      <w:pPr>
        <w:spacing w:after="0" w:line="360" w:lineRule="auto"/>
        <w:jc w:val="right"/>
        <w:rPr>
          <w:rFonts w:ascii="Times New Roman" w:hAnsi="Times New Roman"/>
          <w:i/>
          <w:sz w:val="24"/>
          <w:szCs w:val="24"/>
        </w:rPr>
      </w:pPr>
      <w:r w:rsidRPr="003626FD">
        <w:rPr>
          <w:rFonts w:ascii="Times New Roman" w:hAnsi="Times New Roman"/>
          <w:sz w:val="24"/>
          <w:szCs w:val="24"/>
        </w:rPr>
        <w:t xml:space="preserve">к ПОП-П по специальности </w:t>
      </w:r>
      <w:r w:rsidRPr="003626FD">
        <w:rPr>
          <w:rFonts w:ascii="Times New Roman" w:hAnsi="Times New Roman"/>
          <w:sz w:val="24"/>
          <w:szCs w:val="24"/>
        </w:rPr>
        <w:br/>
      </w:r>
      <w:r w:rsidR="00C43A7B">
        <w:rPr>
          <w:rFonts w:ascii="Times New Roman" w:hAnsi="Times New Roman"/>
          <w:sz w:val="24"/>
          <w:szCs w:val="24"/>
        </w:rPr>
        <w:t>13.02.08 Электроизоляционная, кабельная и конденсаторная техника</w:t>
      </w:r>
    </w:p>
    <w:p w14:paraId="6F9B1CF2" w14:textId="77777777" w:rsidR="000549E9" w:rsidRDefault="000549E9" w:rsidP="00C43A7B">
      <w:pPr>
        <w:spacing w:after="0" w:line="360" w:lineRule="auto"/>
        <w:jc w:val="right"/>
        <w:rPr>
          <w:rFonts w:ascii="Times New Roman" w:hAnsi="Times New Roman"/>
          <w:b/>
          <w:i/>
          <w:sz w:val="24"/>
          <w:szCs w:val="24"/>
        </w:rPr>
      </w:pPr>
    </w:p>
    <w:p w14:paraId="2CB26374" w14:textId="77777777" w:rsidR="000549E9" w:rsidRPr="00315F34" w:rsidRDefault="000549E9" w:rsidP="000549E9">
      <w:pPr>
        <w:jc w:val="center"/>
        <w:rPr>
          <w:rFonts w:ascii="Times New Roman" w:hAnsi="Times New Roman"/>
          <w:b/>
          <w:i/>
          <w:sz w:val="24"/>
          <w:szCs w:val="24"/>
        </w:rPr>
      </w:pPr>
    </w:p>
    <w:p w14:paraId="529E3693" w14:textId="77777777" w:rsidR="000549E9" w:rsidRPr="00315F34" w:rsidRDefault="000549E9" w:rsidP="000549E9">
      <w:pPr>
        <w:jc w:val="center"/>
        <w:rPr>
          <w:rFonts w:ascii="Times New Roman" w:hAnsi="Times New Roman"/>
          <w:b/>
          <w:i/>
          <w:sz w:val="24"/>
          <w:szCs w:val="24"/>
        </w:rPr>
      </w:pPr>
    </w:p>
    <w:p w14:paraId="1AA092A7" w14:textId="77777777" w:rsidR="000549E9" w:rsidRPr="00315F34" w:rsidRDefault="000549E9" w:rsidP="000549E9">
      <w:pPr>
        <w:jc w:val="center"/>
        <w:rPr>
          <w:rFonts w:ascii="Times New Roman" w:hAnsi="Times New Roman"/>
          <w:b/>
          <w:i/>
          <w:sz w:val="24"/>
          <w:szCs w:val="24"/>
        </w:rPr>
      </w:pPr>
    </w:p>
    <w:p w14:paraId="1D26BDB4" w14:textId="77777777" w:rsidR="000549E9" w:rsidRPr="00315F34" w:rsidRDefault="000549E9" w:rsidP="000549E9">
      <w:pPr>
        <w:jc w:val="center"/>
        <w:rPr>
          <w:rFonts w:ascii="Times New Roman" w:hAnsi="Times New Roman"/>
          <w:b/>
          <w:i/>
          <w:sz w:val="24"/>
          <w:szCs w:val="24"/>
        </w:rPr>
      </w:pPr>
    </w:p>
    <w:p w14:paraId="72485C3C" w14:textId="77777777" w:rsidR="000549E9" w:rsidRDefault="000549E9" w:rsidP="000549E9">
      <w:pPr>
        <w:jc w:val="center"/>
        <w:rPr>
          <w:rFonts w:ascii="Times New Roman" w:hAnsi="Times New Roman"/>
          <w:b/>
          <w:i/>
          <w:sz w:val="24"/>
          <w:szCs w:val="24"/>
        </w:rPr>
      </w:pPr>
    </w:p>
    <w:p w14:paraId="5D074C53" w14:textId="77777777" w:rsidR="000549E9" w:rsidRPr="00315F34" w:rsidRDefault="000549E9" w:rsidP="000549E9">
      <w:pPr>
        <w:jc w:val="center"/>
        <w:rPr>
          <w:rFonts w:ascii="Times New Roman" w:hAnsi="Times New Roman"/>
          <w:b/>
          <w:i/>
          <w:sz w:val="24"/>
          <w:szCs w:val="24"/>
        </w:rPr>
      </w:pPr>
    </w:p>
    <w:p w14:paraId="7C0806F5" w14:textId="77777777" w:rsidR="000549E9" w:rsidRPr="00315F34" w:rsidRDefault="000549E9" w:rsidP="000549E9">
      <w:pPr>
        <w:jc w:val="center"/>
        <w:rPr>
          <w:rFonts w:ascii="Times New Roman" w:hAnsi="Times New Roman"/>
          <w:b/>
          <w:i/>
          <w:sz w:val="24"/>
          <w:szCs w:val="24"/>
        </w:rPr>
      </w:pPr>
    </w:p>
    <w:p w14:paraId="5AFFDA0A" w14:textId="5D7CDED1" w:rsidR="000549E9" w:rsidRPr="00315F34" w:rsidRDefault="005019A2" w:rsidP="000549E9">
      <w:pPr>
        <w:jc w:val="center"/>
        <w:rPr>
          <w:rFonts w:ascii="Times New Roman" w:hAnsi="Times New Roman"/>
          <w:b/>
          <w:sz w:val="24"/>
          <w:szCs w:val="24"/>
        </w:rPr>
      </w:pPr>
      <w:r>
        <w:rPr>
          <w:rFonts w:ascii="Times New Roman" w:hAnsi="Times New Roman"/>
          <w:b/>
          <w:sz w:val="24"/>
          <w:szCs w:val="24"/>
        </w:rPr>
        <w:t xml:space="preserve">ПРИМЕРНАЯ </w:t>
      </w:r>
      <w:r>
        <w:rPr>
          <w:rFonts w:ascii="Times New Roman" w:hAnsi="Times New Roman"/>
          <w:b/>
          <w:color w:val="000000"/>
          <w:sz w:val="24"/>
          <w:szCs w:val="24"/>
        </w:rPr>
        <w:t>РАБОЧАЯ ПРОГРАММА ПРОФЕССИОНАЛЬНОГО МОДУЛЯ</w:t>
      </w:r>
    </w:p>
    <w:p w14:paraId="245CA759" w14:textId="77777777" w:rsidR="000549E9" w:rsidRPr="00315F34" w:rsidRDefault="000549E9" w:rsidP="000549E9">
      <w:pPr>
        <w:jc w:val="center"/>
        <w:rPr>
          <w:rFonts w:ascii="Times New Roman" w:hAnsi="Times New Roman"/>
          <w:b/>
          <w:sz w:val="24"/>
          <w:szCs w:val="24"/>
          <w:u w:val="single"/>
        </w:rPr>
      </w:pPr>
    </w:p>
    <w:p w14:paraId="118CC286" w14:textId="77777777" w:rsidR="000549E9" w:rsidRPr="003626FD" w:rsidRDefault="000549E9" w:rsidP="000549E9">
      <w:pPr>
        <w:spacing w:after="0"/>
        <w:jc w:val="center"/>
        <w:rPr>
          <w:rFonts w:ascii="Times New Roman" w:hAnsi="Times New Roman"/>
          <w:b/>
          <w:sz w:val="24"/>
          <w:szCs w:val="24"/>
        </w:rPr>
      </w:pPr>
      <w:r w:rsidRPr="003626FD">
        <w:rPr>
          <w:rFonts w:ascii="Times New Roman" w:hAnsi="Times New Roman"/>
          <w:b/>
          <w:sz w:val="24"/>
          <w:szCs w:val="24"/>
        </w:rPr>
        <w:t>«ПМ.0</w:t>
      </w:r>
      <w:r>
        <w:rPr>
          <w:rFonts w:ascii="Times New Roman" w:hAnsi="Times New Roman"/>
          <w:b/>
          <w:sz w:val="24"/>
          <w:szCs w:val="24"/>
        </w:rPr>
        <w:t>1</w:t>
      </w:r>
      <w:r w:rsidRPr="003626FD">
        <w:rPr>
          <w:rFonts w:ascii="Times New Roman" w:hAnsi="Times New Roman"/>
          <w:b/>
          <w:sz w:val="24"/>
          <w:szCs w:val="24"/>
        </w:rPr>
        <w:t xml:space="preserve"> </w:t>
      </w:r>
      <w:r w:rsidRPr="000549E9">
        <w:rPr>
          <w:rFonts w:ascii="Times New Roman" w:hAnsi="Times New Roman"/>
          <w:b/>
          <w:sz w:val="24"/>
          <w:szCs w:val="24"/>
        </w:rPr>
        <w:t>Ведение технологических процессов производства электроизоляционной, кабельной и конденсаторной техники</w:t>
      </w:r>
      <w:r w:rsidRPr="003626FD">
        <w:rPr>
          <w:rFonts w:ascii="Times New Roman" w:hAnsi="Times New Roman"/>
          <w:b/>
          <w:sz w:val="24"/>
          <w:szCs w:val="24"/>
        </w:rPr>
        <w:t>»</w:t>
      </w:r>
    </w:p>
    <w:p w14:paraId="600F4334" w14:textId="77777777" w:rsidR="000549E9" w:rsidRPr="003626FD" w:rsidRDefault="000549E9" w:rsidP="000549E9">
      <w:pPr>
        <w:jc w:val="center"/>
        <w:rPr>
          <w:rFonts w:ascii="Times New Roman" w:hAnsi="Times New Roman"/>
          <w:i/>
          <w:sz w:val="28"/>
          <w:szCs w:val="28"/>
          <w:vertAlign w:val="superscript"/>
        </w:rPr>
      </w:pPr>
    </w:p>
    <w:p w14:paraId="44920864" w14:textId="77777777" w:rsidR="000549E9" w:rsidRPr="007D0D6F" w:rsidRDefault="000549E9" w:rsidP="000549E9">
      <w:pPr>
        <w:jc w:val="center"/>
        <w:rPr>
          <w:rFonts w:ascii="Times New Roman" w:hAnsi="Times New Roman"/>
          <w:b/>
          <w:i/>
          <w:sz w:val="24"/>
          <w:szCs w:val="24"/>
        </w:rPr>
      </w:pPr>
      <w:r w:rsidRPr="003626FD">
        <w:rPr>
          <w:rFonts w:ascii="Times New Roman" w:hAnsi="Times New Roman"/>
          <w:b/>
          <w:sz w:val="24"/>
          <w:szCs w:val="24"/>
        </w:rPr>
        <w:t xml:space="preserve">Обязательный профессиональный блок </w:t>
      </w:r>
    </w:p>
    <w:p w14:paraId="3158D0C0" w14:textId="77777777" w:rsidR="000549E9" w:rsidRPr="00315F34" w:rsidRDefault="000549E9" w:rsidP="000549E9">
      <w:pPr>
        <w:jc w:val="center"/>
        <w:rPr>
          <w:rFonts w:ascii="Times New Roman" w:hAnsi="Times New Roman"/>
          <w:b/>
          <w:i/>
          <w:sz w:val="24"/>
          <w:szCs w:val="24"/>
        </w:rPr>
      </w:pPr>
    </w:p>
    <w:p w14:paraId="374D2939" w14:textId="77777777" w:rsidR="000549E9" w:rsidRPr="00315F34" w:rsidRDefault="000549E9" w:rsidP="000549E9">
      <w:pPr>
        <w:jc w:val="center"/>
        <w:rPr>
          <w:rFonts w:ascii="Times New Roman" w:hAnsi="Times New Roman"/>
          <w:b/>
          <w:i/>
          <w:sz w:val="24"/>
          <w:szCs w:val="24"/>
        </w:rPr>
      </w:pPr>
    </w:p>
    <w:p w14:paraId="26333086" w14:textId="77777777" w:rsidR="000549E9" w:rsidRDefault="000549E9" w:rsidP="000549E9">
      <w:pPr>
        <w:jc w:val="center"/>
        <w:rPr>
          <w:rFonts w:ascii="Times New Roman" w:hAnsi="Times New Roman"/>
          <w:b/>
          <w:i/>
          <w:sz w:val="24"/>
          <w:szCs w:val="24"/>
        </w:rPr>
      </w:pPr>
    </w:p>
    <w:p w14:paraId="14D93CBB" w14:textId="77777777" w:rsidR="000549E9" w:rsidRPr="00315F34" w:rsidRDefault="000549E9" w:rsidP="000549E9">
      <w:pPr>
        <w:jc w:val="center"/>
        <w:rPr>
          <w:rFonts w:ascii="Times New Roman" w:hAnsi="Times New Roman"/>
          <w:b/>
          <w:i/>
          <w:sz w:val="24"/>
          <w:szCs w:val="24"/>
        </w:rPr>
      </w:pPr>
    </w:p>
    <w:p w14:paraId="6CFB8050" w14:textId="77777777" w:rsidR="000549E9" w:rsidRPr="00315F34" w:rsidRDefault="000549E9" w:rsidP="000549E9">
      <w:pPr>
        <w:jc w:val="center"/>
        <w:rPr>
          <w:rFonts w:ascii="Times New Roman" w:hAnsi="Times New Roman"/>
          <w:b/>
          <w:i/>
          <w:sz w:val="24"/>
          <w:szCs w:val="24"/>
        </w:rPr>
      </w:pPr>
    </w:p>
    <w:p w14:paraId="0776679D" w14:textId="77777777" w:rsidR="000549E9" w:rsidRPr="00315F34" w:rsidRDefault="000549E9" w:rsidP="000549E9">
      <w:pPr>
        <w:jc w:val="center"/>
        <w:rPr>
          <w:rFonts w:ascii="Times New Roman" w:hAnsi="Times New Roman"/>
          <w:b/>
          <w:i/>
          <w:sz w:val="24"/>
          <w:szCs w:val="24"/>
        </w:rPr>
      </w:pPr>
    </w:p>
    <w:p w14:paraId="6471B0E6" w14:textId="77777777" w:rsidR="000549E9" w:rsidRPr="00315F34" w:rsidRDefault="000549E9" w:rsidP="000549E9">
      <w:pPr>
        <w:jc w:val="center"/>
        <w:rPr>
          <w:rFonts w:ascii="Times New Roman" w:hAnsi="Times New Roman"/>
          <w:b/>
          <w:i/>
          <w:sz w:val="24"/>
          <w:szCs w:val="24"/>
        </w:rPr>
      </w:pPr>
    </w:p>
    <w:p w14:paraId="789C509A" w14:textId="77777777" w:rsidR="000549E9" w:rsidRPr="00315F34" w:rsidRDefault="000549E9" w:rsidP="000549E9">
      <w:pPr>
        <w:jc w:val="center"/>
        <w:rPr>
          <w:rFonts w:ascii="Times New Roman" w:hAnsi="Times New Roman"/>
          <w:b/>
          <w:i/>
          <w:sz w:val="24"/>
          <w:szCs w:val="24"/>
        </w:rPr>
      </w:pPr>
    </w:p>
    <w:p w14:paraId="1FCD171D" w14:textId="4D09B294" w:rsidR="000549E9" w:rsidRPr="00F72ACB" w:rsidRDefault="000549E9" w:rsidP="000549E9">
      <w:pPr>
        <w:jc w:val="center"/>
        <w:rPr>
          <w:rFonts w:ascii="Times New Roman" w:hAnsi="Times New Roman"/>
          <w:b/>
          <w:iCs/>
          <w:sz w:val="24"/>
          <w:szCs w:val="24"/>
        </w:rPr>
      </w:pPr>
      <w:r w:rsidRPr="007D0D6F">
        <w:rPr>
          <w:rFonts w:ascii="Times New Roman" w:hAnsi="Times New Roman"/>
          <w:b/>
          <w:sz w:val="24"/>
          <w:szCs w:val="24"/>
        </w:rPr>
        <w:t>202</w:t>
      </w:r>
      <w:r>
        <w:rPr>
          <w:rFonts w:ascii="Times New Roman" w:hAnsi="Times New Roman"/>
          <w:b/>
          <w:sz w:val="24"/>
          <w:szCs w:val="24"/>
        </w:rPr>
        <w:t>3</w:t>
      </w:r>
      <w:r w:rsidRPr="007D0D6F">
        <w:rPr>
          <w:rFonts w:ascii="Times New Roman" w:hAnsi="Times New Roman"/>
          <w:b/>
          <w:sz w:val="24"/>
          <w:szCs w:val="24"/>
        </w:rPr>
        <w:t xml:space="preserve"> г</w:t>
      </w:r>
      <w:r w:rsidR="005019A2">
        <w:rPr>
          <w:rFonts w:ascii="Times New Roman" w:hAnsi="Times New Roman"/>
          <w:b/>
          <w:sz w:val="24"/>
          <w:szCs w:val="24"/>
        </w:rPr>
        <w:t>.</w:t>
      </w:r>
    </w:p>
    <w:p w14:paraId="19FC6E0F" w14:textId="77777777" w:rsidR="000549E9" w:rsidRPr="00315F34" w:rsidRDefault="000549E9" w:rsidP="000549E9">
      <w:pPr>
        <w:rPr>
          <w:rFonts w:ascii="Times New Roman" w:hAnsi="Times New Roman"/>
          <w:b/>
          <w:i/>
          <w:sz w:val="24"/>
          <w:szCs w:val="24"/>
        </w:rPr>
        <w:sectPr w:rsidR="000549E9" w:rsidRPr="00315F34" w:rsidSect="00300C0D">
          <w:footerReference w:type="even" r:id="rId8"/>
          <w:footerReference w:type="default" r:id="rId9"/>
          <w:pgSz w:w="11907" w:h="16840"/>
          <w:pgMar w:top="1134" w:right="851" w:bottom="992" w:left="1418" w:header="709" w:footer="709" w:gutter="0"/>
          <w:cols w:space="720"/>
        </w:sectPr>
      </w:pPr>
    </w:p>
    <w:p w14:paraId="0416E39C" w14:textId="77777777" w:rsidR="000549E9" w:rsidRPr="007D0D6F" w:rsidRDefault="000549E9" w:rsidP="000549E9">
      <w:pPr>
        <w:jc w:val="center"/>
        <w:rPr>
          <w:rFonts w:ascii="Times New Roman" w:hAnsi="Times New Roman"/>
          <w:b/>
          <w:i/>
          <w:sz w:val="24"/>
          <w:szCs w:val="24"/>
        </w:rPr>
      </w:pPr>
      <w:r w:rsidRPr="007D0D6F">
        <w:rPr>
          <w:rFonts w:ascii="Times New Roman" w:hAnsi="Times New Roman"/>
          <w:b/>
          <w:iCs/>
          <w:sz w:val="24"/>
          <w:szCs w:val="24"/>
        </w:rPr>
        <w:lastRenderedPageBreak/>
        <w:t>СОДЕРЖАНИЕ</w:t>
      </w:r>
    </w:p>
    <w:p w14:paraId="7D2686F3" w14:textId="77777777" w:rsidR="000549E9" w:rsidRPr="007D0D6F" w:rsidRDefault="000549E9" w:rsidP="000549E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49E9" w:rsidRPr="007D0D6F" w14:paraId="2449D7BB" w14:textId="77777777" w:rsidTr="00300C0D">
        <w:tc>
          <w:tcPr>
            <w:tcW w:w="7501" w:type="dxa"/>
          </w:tcPr>
          <w:p w14:paraId="4A1409B8" w14:textId="77777777" w:rsidR="000549E9" w:rsidRPr="007D0D6F" w:rsidRDefault="000549E9" w:rsidP="00300C0D">
            <w:pPr>
              <w:numPr>
                <w:ilvl w:val="0"/>
                <w:numId w:val="1"/>
              </w:numPr>
              <w:tabs>
                <w:tab w:val="num" w:pos="284"/>
              </w:tabs>
              <w:suppressAutoHyphens/>
              <w:rPr>
                <w:rFonts w:ascii="Times New Roman" w:hAnsi="Times New Roman"/>
                <w:b/>
                <w:sz w:val="24"/>
                <w:szCs w:val="24"/>
              </w:rPr>
            </w:pPr>
            <w:r w:rsidRPr="007D0D6F">
              <w:rPr>
                <w:rFonts w:ascii="Times New Roman" w:hAnsi="Times New Roman"/>
                <w:b/>
                <w:sz w:val="24"/>
                <w:szCs w:val="24"/>
              </w:rPr>
              <w:t xml:space="preserve">ОБЩАЯ ХАРАКТЕРИСТИКА </w:t>
            </w:r>
            <w:r w:rsidRPr="007D0D6F">
              <w:rPr>
                <w:rFonts w:ascii="Times New Roman" w:hAnsi="Times New Roman"/>
                <w:b/>
                <w:color w:val="000000"/>
                <w:sz w:val="24"/>
                <w:szCs w:val="24"/>
              </w:rPr>
              <w:t xml:space="preserve">РАБОЧЕЙ </w:t>
            </w:r>
            <w:r w:rsidRPr="007D0D6F">
              <w:rPr>
                <w:rFonts w:ascii="Times New Roman" w:hAnsi="Times New Roman"/>
                <w:b/>
                <w:sz w:val="24"/>
                <w:szCs w:val="24"/>
              </w:rPr>
              <w:t>ПРОГРАММЫ ПРОФЕССИОНАЛЬНОГО МОДУЛЯ</w:t>
            </w:r>
          </w:p>
        </w:tc>
        <w:tc>
          <w:tcPr>
            <w:tcW w:w="1854" w:type="dxa"/>
          </w:tcPr>
          <w:p w14:paraId="7DC5B1FB" w14:textId="5C46F45F" w:rsidR="000549E9" w:rsidRPr="00737029" w:rsidRDefault="000549E9" w:rsidP="00300C0D">
            <w:pPr>
              <w:jc w:val="center"/>
              <w:rPr>
                <w:rFonts w:ascii="Times New Roman" w:hAnsi="Times New Roman"/>
                <w:b/>
                <w:sz w:val="24"/>
                <w:szCs w:val="24"/>
              </w:rPr>
            </w:pPr>
          </w:p>
        </w:tc>
      </w:tr>
      <w:tr w:rsidR="000549E9" w:rsidRPr="007D0D6F" w14:paraId="45A7F8D4" w14:textId="77777777" w:rsidTr="00300C0D">
        <w:tc>
          <w:tcPr>
            <w:tcW w:w="7501" w:type="dxa"/>
          </w:tcPr>
          <w:p w14:paraId="3FE5E9FD" w14:textId="77777777" w:rsidR="000549E9" w:rsidRPr="007D0D6F" w:rsidRDefault="000549E9" w:rsidP="00A219C2">
            <w:pPr>
              <w:numPr>
                <w:ilvl w:val="0"/>
                <w:numId w:val="1"/>
              </w:numPr>
              <w:suppressAutoHyphens/>
              <w:rPr>
                <w:rFonts w:ascii="Times New Roman" w:hAnsi="Times New Roman"/>
                <w:b/>
                <w:sz w:val="24"/>
                <w:szCs w:val="24"/>
              </w:rPr>
            </w:pPr>
            <w:r w:rsidRPr="007D0D6F">
              <w:rPr>
                <w:rFonts w:ascii="Times New Roman" w:hAnsi="Times New Roman"/>
                <w:b/>
                <w:sz w:val="24"/>
                <w:szCs w:val="24"/>
              </w:rPr>
              <w:t>СТРУКТУРА И СОДЕРЖАНИЕ ПРОФЕССИОНАЛЬНОГО МОДУЛЯ</w:t>
            </w:r>
          </w:p>
        </w:tc>
        <w:tc>
          <w:tcPr>
            <w:tcW w:w="1854" w:type="dxa"/>
          </w:tcPr>
          <w:p w14:paraId="724E6C91" w14:textId="765CAC32" w:rsidR="000549E9" w:rsidRPr="00737029" w:rsidRDefault="000549E9" w:rsidP="00300C0D">
            <w:pPr>
              <w:jc w:val="center"/>
              <w:rPr>
                <w:rFonts w:ascii="Times New Roman" w:hAnsi="Times New Roman"/>
                <w:b/>
                <w:sz w:val="24"/>
                <w:szCs w:val="24"/>
              </w:rPr>
            </w:pPr>
          </w:p>
        </w:tc>
      </w:tr>
      <w:tr w:rsidR="000549E9" w:rsidRPr="007D0D6F" w14:paraId="36CE6528" w14:textId="77777777" w:rsidTr="00300C0D">
        <w:tc>
          <w:tcPr>
            <w:tcW w:w="7501" w:type="dxa"/>
          </w:tcPr>
          <w:p w14:paraId="5801A41F" w14:textId="77777777" w:rsidR="000549E9" w:rsidRPr="007D0D6F" w:rsidRDefault="000549E9" w:rsidP="00A219C2">
            <w:pPr>
              <w:numPr>
                <w:ilvl w:val="0"/>
                <w:numId w:val="1"/>
              </w:numPr>
              <w:suppressAutoHyphens/>
              <w:rPr>
                <w:rFonts w:ascii="Times New Roman" w:hAnsi="Times New Roman"/>
                <w:b/>
                <w:sz w:val="24"/>
                <w:szCs w:val="24"/>
              </w:rPr>
            </w:pPr>
            <w:r w:rsidRPr="007D0D6F">
              <w:rPr>
                <w:rFonts w:ascii="Times New Roman" w:hAnsi="Times New Roman"/>
                <w:b/>
                <w:sz w:val="24"/>
                <w:szCs w:val="24"/>
              </w:rPr>
              <w:t>УСЛОВИЯ РЕАЛИЗАЦИИ ПРОФЕССИОНАЛЬНОГО МОДУЛЯ</w:t>
            </w:r>
          </w:p>
        </w:tc>
        <w:tc>
          <w:tcPr>
            <w:tcW w:w="1854" w:type="dxa"/>
          </w:tcPr>
          <w:p w14:paraId="52022190" w14:textId="7E9A091D" w:rsidR="000549E9" w:rsidRPr="00737029" w:rsidRDefault="000549E9" w:rsidP="00300C0D">
            <w:pPr>
              <w:jc w:val="center"/>
              <w:rPr>
                <w:rFonts w:ascii="Times New Roman" w:hAnsi="Times New Roman"/>
                <w:b/>
                <w:sz w:val="24"/>
                <w:szCs w:val="24"/>
              </w:rPr>
            </w:pPr>
          </w:p>
        </w:tc>
      </w:tr>
      <w:tr w:rsidR="000549E9" w:rsidRPr="00315F34" w14:paraId="7A132D04" w14:textId="77777777" w:rsidTr="00300C0D">
        <w:tc>
          <w:tcPr>
            <w:tcW w:w="7501" w:type="dxa"/>
          </w:tcPr>
          <w:p w14:paraId="270B9330" w14:textId="77777777" w:rsidR="000549E9" w:rsidRPr="007D0D6F" w:rsidRDefault="000549E9" w:rsidP="00A219C2">
            <w:pPr>
              <w:numPr>
                <w:ilvl w:val="0"/>
                <w:numId w:val="1"/>
              </w:numPr>
              <w:suppressAutoHyphens/>
              <w:rPr>
                <w:rFonts w:ascii="Times New Roman" w:hAnsi="Times New Roman"/>
                <w:b/>
                <w:sz w:val="24"/>
                <w:szCs w:val="24"/>
              </w:rPr>
            </w:pPr>
            <w:r w:rsidRPr="007D0D6F">
              <w:rPr>
                <w:rFonts w:ascii="Times New Roman" w:hAnsi="Times New Roman"/>
                <w:b/>
                <w:sz w:val="24"/>
                <w:szCs w:val="24"/>
              </w:rPr>
              <w:t>КОНТРОЛЬ И ОЦЕНКА РЕЗУЛЬТАТОВ ОСВОЕНИЯ ПРОФЕССИОНАЛЬНОГО МОДУЛЯ</w:t>
            </w:r>
          </w:p>
          <w:p w14:paraId="021A623F" w14:textId="77777777" w:rsidR="000549E9" w:rsidRPr="007D0D6F" w:rsidRDefault="000549E9" w:rsidP="00300C0D">
            <w:pPr>
              <w:suppressAutoHyphens/>
              <w:rPr>
                <w:rFonts w:ascii="Times New Roman" w:hAnsi="Times New Roman"/>
                <w:b/>
                <w:sz w:val="24"/>
                <w:szCs w:val="24"/>
              </w:rPr>
            </w:pPr>
          </w:p>
        </w:tc>
        <w:tc>
          <w:tcPr>
            <w:tcW w:w="1854" w:type="dxa"/>
          </w:tcPr>
          <w:p w14:paraId="4937BB24" w14:textId="35CFC3DF" w:rsidR="000549E9" w:rsidRPr="00737029" w:rsidRDefault="000549E9" w:rsidP="00300C0D">
            <w:pPr>
              <w:jc w:val="center"/>
              <w:rPr>
                <w:rFonts w:ascii="Times New Roman" w:hAnsi="Times New Roman"/>
                <w:b/>
                <w:sz w:val="24"/>
                <w:szCs w:val="24"/>
              </w:rPr>
            </w:pPr>
          </w:p>
        </w:tc>
      </w:tr>
    </w:tbl>
    <w:p w14:paraId="4CB2FA99" w14:textId="77777777" w:rsidR="000549E9" w:rsidRPr="00315F34" w:rsidRDefault="000549E9" w:rsidP="000549E9">
      <w:pPr>
        <w:rPr>
          <w:rFonts w:ascii="Times New Roman" w:hAnsi="Times New Roman"/>
          <w:b/>
          <w:i/>
          <w:sz w:val="24"/>
          <w:szCs w:val="24"/>
        </w:rPr>
        <w:sectPr w:rsidR="000549E9" w:rsidRPr="00315F34" w:rsidSect="00300C0D">
          <w:pgSz w:w="11907" w:h="16840"/>
          <w:pgMar w:top="1134" w:right="851" w:bottom="992" w:left="1418" w:header="709" w:footer="709" w:gutter="0"/>
          <w:cols w:space="720"/>
        </w:sectPr>
      </w:pPr>
    </w:p>
    <w:p w14:paraId="09449B13" w14:textId="77777777" w:rsidR="000549E9" w:rsidRPr="00BA06F2" w:rsidRDefault="000549E9" w:rsidP="000549E9">
      <w:pPr>
        <w:spacing w:after="0"/>
        <w:jc w:val="center"/>
        <w:rPr>
          <w:rFonts w:ascii="Times New Roman" w:hAnsi="Times New Roman"/>
          <w:b/>
          <w:sz w:val="24"/>
          <w:szCs w:val="24"/>
        </w:rPr>
      </w:pPr>
      <w:r w:rsidRPr="00BA06F2">
        <w:rPr>
          <w:rFonts w:ascii="Times New Roman" w:hAnsi="Times New Roman"/>
          <w:b/>
          <w:sz w:val="24"/>
          <w:szCs w:val="24"/>
        </w:rPr>
        <w:lastRenderedPageBreak/>
        <w:t xml:space="preserve">1. ОБЩАЯ ХАРАКТЕРИСТИКА </w:t>
      </w:r>
      <w:r w:rsidRPr="00BA06F2">
        <w:rPr>
          <w:rFonts w:ascii="Times New Roman" w:hAnsi="Times New Roman"/>
          <w:b/>
          <w:color w:val="000000"/>
          <w:sz w:val="24"/>
          <w:szCs w:val="24"/>
        </w:rPr>
        <w:t>РАБОЧЕЙ ПРОГРАММЫ</w:t>
      </w:r>
    </w:p>
    <w:p w14:paraId="27FDD310" w14:textId="77777777" w:rsidR="000549E9" w:rsidRPr="00BA06F2" w:rsidRDefault="000549E9" w:rsidP="000549E9">
      <w:pPr>
        <w:spacing w:after="0"/>
        <w:jc w:val="center"/>
        <w:rPr>
          <w:rFonts w:ascii="Times New Roman" w:hAnsi="Times New Roman"/>
          <w:b/>
          <w:sz w:val="24"/>
          <w:szCs w:val="24"/>
        </w:rPr>
      </w:pPr>
      <w:r w:rsidRPr="00BA06F2">
        <w:rPr>
          <w:rFonts w:ascii="Times New Roman" w:hAnsi="Times New Roman"/>
          <w:b/>
          <w:sz w:val="24"/>
          <w:szCs w:val="24"/>
        </w:rPr>
        <w:t>ПРОФЕССИОНАЛЬНОГО МОДУЛЯ</w:t>
      </w:r>
    </w:p>
    <w:p w14:paraId="4F96D844" w14:textId="77777777" w:rsidR="000549E9" w:rsidRDefault="000549E9" w:rsidP="000549E9">
      <w:pPr>
        <w:spacing w:after="0" w:line="240" w:lineRule="auto"/>
        <w:jc w:val="center"/>
        <w:rPr>
          <w:rFonts w:ascii="Times New Roman" w:hAnsi="Times New Roman"/>
          <w:b/>
          <w:sz w:val="24"/>
          <w:szCs w:val="24"/>
        </w:rPr>
      </w:pPr>
      <w:r w:rsidRPr="008C2DC7">
        <w:rPr>
          <w:rFonts w:ascii="Times New Roman" w:hAnsi="Times New Roman"/>
          <w:b/>
          <w:sz w:val="24"/>
          <w:szCs w:val="24"/>
        </w:rPr>
        <w:t>«</w:t>
      </w:r>
      <w:r w:rsidR="007879B8" w:rsidRPr="003626FD">
        <w:rPr>
          <w:rFonts w:ascii="Times New Roman" w:hAnsi="Times New Roman"/>
          <w:b/>
          <w:sz w:val="24"/>
          <w:szCs w:val="24"/>
        </w:rPr>
        <w:t>ПМ.0</w:t>
      </w:r>
      <w:r w:rsidR="007879B8">
        <w:rPr>
          <w:rFonts w:ascii="Times New Roman" w:hAnsi="Times New Roman"/>
          <w:b/>
          <w:sz w:val="24"/>
          <w:szCs w:val="24"/>
        </w:rPr>
        <w:t>1</w:t>
      </w:r>
      <w:r w:rsidR="007879B8" w:rsidRPr="003626FD">
        <w:rPr>
          <w:rFonts w:ascii="Times New Roman" w:hAnsi="Times New Roman"/>
          <w:b/>
          <w:sz w:val="24"/>
          <w:szCs w:val="24"/>
        </w:rPr>
        <w:t xml:space="preserve"> </w:t>
      </w:r>
      <w:r w:rsidR="007879B8" w:rsidRPr="000549E9">
        <w:rPr>
          <w:rFonts w:ascii="Times New Roman" w:hAnsi="Times New Roman"/>
          <w:b/>
          <w:sz w:val="24"/>
          <w:szCs w:val="24"/>
        </w:rPr>
        <w:t>Ведение технологических процессов производства электроизоляционной, кабельной и конденсаторной техники</w:t>
      </w:r>
      <w:r w:rsidRPr="008C2DC7">
        <w:rPr>
          <w:rFonts w:ascii="Times New Roman" w:hAnsi="Times New Roman"/>
          <w:b/>
          <w:sz w:val="24"/>
          <w:szCs w:val="24"/>
        </w:rPr>
        <w:t>»</w:t>
      </w:r>
    </w:p>
    <w:p w14:paraId="68F37F2B" w14:textId="77777777" w:rsidR="000549E9" w:rsidRPr="008C2DC7" w:rsidRDefault="000549E9" w:rsidP="000549E9">
      <w:pPr>
        <w:spacing w:after="0" w:line="240" w:lineRule="auto"/>
        <w:jc w:val="center"/>
        <w:rPr>
          <w:rFonts w:ascii="Times New Roman" w:hAnsi="Times New Roman"/>
          <w:b/>
          <w:sz w:val="24"/>
          <w:szCs w:val="24"/>
        </w:rPr>
      </w:pPr>
    </w:p>
    <w:p w14:paraId="606285FC" w14:textId="77777777" w:rsidR="000549E9" w:rsidRPr="008C2DC7" w:rsidRDefault="000549E9" w:rsidP="000549E9">
      <w:pPr>
        <w:suppressAutoHyphens/>
        <w:spacing w:after="0" w:line="240" w:lineRule="auto"/>
        <w:ind w:firstLine="709"/>
        <w:rPr>
          <w:rFonts w:ascii="Times New Roman" w:hAnsi="Times New Roman"/>
          <w:b/>
          <w:sz w:val="24"/>
          <w:szCs w:val="24"/>
        </w:rPr>
      </w:pPr>
      <w:r w:rsidRPr="008C2DC7">
        <w:rPr>
          <w:rFonts w:ascii="Times New Roman" w:hAnsi="Times New Roman"/>
          <w:b/>
          <w:sz w:val="24"/>
          <w:szCs w:val="24"/>
        </w:rPr>
        <w:t xml:space="preserve">1.1. </w:t>
      </w:r>
      <w:bookmarkStart w:id="1" w:name="_Hlk511590080"/>
      <w:r w:rsidRPr="008C2DC7">
        <w:rPr>
          <w:rFonts w:ascii="Times New Roman" w:hAnsi="Times New Roman"/>
          <w:b/>
          <w:sz w:val="24"/>
          <w:szCs w:val="24"/>
        </w:rPr>
        <w:t xml:space="preserve">Цель и планируемые результаты освоения профессионального модуля </w:t>
      </w:r>
      <w:bookmarkEnd w:id="1"/>
    </w:p>
    <w:p w14:paraId="3EBB0DEE" w14:textId="77777777" w:rsidR="000549E9" w:rsidRDefault="000549E9" w:rsidP="000549E9">
      <w:pPr>
        <w:suppressAutoHyphens/>
        <w:spacing w:after="0" w:line="240" w:lineRule="auto"/>
        <w:ind w:firstLine="709"/>
        <w:jc w:val="both"/>
        <w:rPr>
          <w:rFonts w:ascii="Times New Roman" w:hAnsi="Times New Roman"/>
          <w:sz w:val="24"/>
          <w:szCs w:val="24"/>
        </w:rPr>
      </w:pPr>
      <w:r w:rsidRPr="008C2DC7">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bCs/>
          <w:sz w:val="24"/>
          <w:szCs w:val="24"/>
        </w:rPr>
        <w:t>в</w:t>
      </w:r>
      <w:r w:rsidRPr="00970A87">
        <w:rPr>
          <w:rFonts w:ascii="Times New Roman" w:hAnsi="Times New Roman"/>
          <w:bCs/>
          <w:sz w:val="24"/>
          <w:szCs w:val="24"/>
        </w:rPr>
        <w:t>едение технологических процессов производства электроизоляционной, кабельной и конденсаторной техники</w:t>
      </w:r>
      <w:r w:rsidRPr="008C2DC7">
        <w:rPr>
          <w:rFonts w:ascii="Times New Roman" w:hAnsi="Times New Roman"/>
          <w:sz w:val="24"/>
          <w:szCs w:val="24"/>
        </w:rPr>
        <w:t xml:space="preserve"> и соответствующие ему общие компетенции, и профессиональные компетенции:</w:t>
      </w:r>
    </w:p>
    <w:p w14:paraId="29124731" w14:textId="77777777" w:rsidR="000549E9" w:rsidRPr="008C2DC7" w:rsidRDefault="000549E9" w:rsidP="000549E9">
      <w:pPr>
        <w:suppressAutoHyphens/>
        <w:spacing w:after="0" w:line="240" w:lineRule="auto"/>
        <w:ind w:firstLine="709"/>
        <w:jc w:val="both"/>
        <w:rPr>
          <w:rFonts w:ascii="Times New Roman" w:hAnsi="Times New Roman"/>
          <w:sz w:val="24"/>
          <w:szCs w:val="24"/>
        </w:rPr>
      </w:pPr>
    </w:p>
    <w:p w14:paraId="3D41F393" w14:textId="77777777" w:rsidR="000549E9" w:rsidRDefault="000549E9" w:rsidP="000549E9">
      <w:pPr>
        <w:numPr>
          <w:ilvl w:val="2"/>
          <w:numId w:val="2"/>
        </w:numPr>
        <w:spacing w:after="0" w:line="240" w:lineRule="auto"/>
        <w:ind w:left="0" w:firstLine="708"/>
        <w:jc w:val="both"/>
        <w:rPr>
          <w:rFonts w:ascii="Times New Roman" w:hAnsi="Times New Roman"/>
          <w:sz w:val="24"/>
          <w:szCs w:val="24"/>
        </w:rPr>
      </w:pPr>
      <w:r w:rsidRPr="008C2DC7">
        <w:rPr>
          <w:rFonts w:ascii="Times New Roman" w:hAnsi="Times New Roman"/>
          <w:sz w:val="24"/>
          <w:szCs w:val="24"/>
        </w:rPr>
        <w:t xml:space="preserve">Перечень общих компетенций </w:t>
      </w:r>
    </w:p>
    <w:p w14:paraId="262A20E6" w14:textId="77777777" w:rsidR="000549E9" w:rsidRDefault="000549E9" w:rsidP="000549E9">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013"/>
      </w:tblGrid>
      <w:tr w:rsidR="000549E9" w:rsidRPr="005019A2" w14:paraId="5453C0F0" w14:textId="77777777" w:rsidTr="00DB73EB">
        <w:tc>
          <w:tcPr>
            <w:tcW w:w="1615" w:type="dxa"/>
          </w:tcPr>
          <w:p w14:paraId="393CF0DF" w14:textId="77777777" w:rsidR="000549E9" w:rsidRPr="005019A2" w:rsidRDefault="000549E9" w:rsidP="00300C0D">
            <w:pPr>
              <w:rPr>
                <w:rStyle w:val="af0"/>
                <w:rFonts w:ascii="Times New Roman" w:hAnsi="Times New Roman"/>
                <w:i w:val="0"/>
                <w:iCs/>
                <w:sz w:val="24"/>
                <w:szCs w:val="24"/>
              </w:rPr>
            </w:pPr>
            <w:r w:rsidRPr="005019A2">
              <w:rPr>
                <w:rStyle w:val="af0"/>
                <w:rFonts w:ascii="Times New Roman" w:hAnsi="Times New Roman"/>
                <w:i w:val="0"/>
                <w:iCs/>
                <w:sz w:val="24"/>
                <w:szCs w:val="24"/>
              </w:rPr>
              <w:t>Код</w:t>
            </w:r>
          </w:p>
        </w:tc>
        <w:tc>
          <w:tcPr>
            <w:tcW w:w="8013" w:type="dxa"/>
          </w:tcPr>
          <w:p w14:paraId="71F16244" w14:textId="77777777" w:rsidR="000549E9" w:rsidRPr="005019A2" w:rsidRDefault="000549E9" w:rsidP="00300C0D">
            <w:pPr>
              <w:jc w:val="center"/>
              <w:rPr>
                <w:rStyle w:val="af0"/>
                <w:rFonts w:ascii="Times New Roman" w:hAnsi="Times New Roman"/>
                <w:i w:val="0"/>
                <w:iCs/>
                <w:sz w:val="24"/>
                <w:szCs w:val="24"/>
              </w:rPr>
            </w:pPr>
            <w:r w:rsidRPr="005019A2">
              <w:rPr>
                <w:rStyle w:val="af0"/>
                <w:rFonts w:ascii="Times New Roman" w:hAnsi="Times New Roman"/>
                <w:i w:val="0"/>
                <w:iCs/>
                <w:sz w:val="24"/>
                <w:szCs w:val="24"/>
              </w:rPr>
              <w:t>Наименование общих компетенций</w:t>
            </w:r>
          </w:p>
        </w:tc>
      </w:tr>
      <w:tr w:rsidR="000549E9" w:rsidRPr="005019A2" w14:paraId="35749AF2" w14:textId="77777777" w:rsidTr="00DB73EB">
        <w:trPr>
          <w:trHeight w:val="327"/>
        </w:trPr>
        <w:tc>
          <w:tcPr>
            <w:tcW w:w="1615" w:type="dxa"/>
          </w:tcPr>
          <w:p w14:paraId="2C1DA94E" w14:textId="77777777" w:rsidR="000549E9" w:rsidRPr="005019A2" w:rsidRDefault="000549E9" w:rsidP="00300C0D">
            <w:pPr>
              <w:pStyle w:val="aa"/>
              <w:rPr>
                <w:rStyle w:val="af0"/>
                <w:iCs/>
                <w:sz w:val="24"/>
                <w:szCs w:val="24"/>
                <w:lang w:val="ru-RU"/>
              </w:rPr>
            </w:pPr>
            <w:r w:rsidRPr="005019A2">
              <w:rPr>
                <w:bCs/>
                <w:sz w:val="24"/>
                <w:szCs w:val="24"/>
                <w:lang w:val="ru-RU"/>
              </w:rPr>
              <w:t>ОК 01</w:t>
            </w:r>
          </w:p>
        </w:tc>
        <w:tc>
          <w:tcPr>
            <w:tcW w:w="8013" w:type="dxa"/>
          </w:tcPr>
          <w:p w14:paraId="08F4E151" w14:textId="77777777" w:rsidR="000549E9" w:rsidRPr="005019A2" w:rsidRDefault="000549E9" w:rsidP="00300C0D">
            <w:pPr>
              <w:spacing w:after="0"/>
              <w:rPr>
                <w:rStyle w:val="af0"/>
                <w:rFonts w:ascii="Times New Roman" w:hAnsi="Times New Roman"/>
                <w:i w:val="0"/>
                <w:iCs/>
                <w:sz w:val="24"/>
                <w:szCs w:val="24"/>
              </w:rPr>
            </w:pPr>
            <w:r w:rsidRPr="005019A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bl>
    <w:p w14:paraId="13C4168F" w14:textId="77777777" w:rsidR="000549E9" w:rsidRPr="008C2DC7" w:rsidRDefault="000549E9" w:rsidP="000549E9">
      <w:pPr>
        <w:spacing w:after="0" w:line="240" w:lineRule="auto"/>
        <w:jc w:val="both"/>
        <w:rPr>
          <w:rFonts w:ascii="Times New Roman" w:hAnsi="Times New Roman"/>
          <w:sz w:val="24"/>
          <w:szCs w:val="24"/>
        </w:rPr>
      </w:pPr>
    </w:p>
    <w:p w14:paraId="64A22365" w14:textId="77777777" w:rsidR="000549E9" w:rsidRPr="008C2DC7" w:rsidRDefault="000549E9" w:rsidP="000549E9">
      <w:pPr>
        <w:ind w:firstLine="709"/>
        <w:rPr>
          <w:rStyle w:val="af0"/>
          <w:rFonts w:ascii="Times New Roman" w:hAnsi="Times New Roman"/>
          <w:bCs/>
          <w:i w:val="0"/>
          <w:iCs/>
          <w:sz w:val="4"/>
          <w:szCs w:val="4"/>
        </w:rPr>
      </w:pPr>
    </w:p>
    <w:p w14:paraId="3B34C36A" w14:textId="77777777" w:rsidR="000549E9" w:rsidRPr="008C2DC7" w:rsidRDefault="000549E9" w:rsidP="000549E9">
      <w:pPr>
        <w:ind w:firstLine="709"/>
        <w:rPr>
          <w:rStyle w:val="af0"/>
          <w:rFonts w:ascii="Times New Roman" w:hAnsi="Times New Roman"/>
          <w:bCs/>
          <w:i w:val="0"/>
          <w:iCs/>
          <w:sz w:val="24"/>
          <w:szCs w:val="24"/>
        </w:rPr>
      </w:pPr>
      <w:r w:rsidRPr="008C2DC7">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7399"/>
      </w:tblGrid>
      <w:tr w:rsidR="000549E9" w:rsidRPr="008C2DC7" w14:paraId="3EC16851" w14:textId="77777777" w:rsidTr="00300C0D">
        <w:tc>
          <w:tcPr>
            <w:tcW w:w="2285" w:type="dxa"/>
          </w:tcPr>
          <w:p w14:paraId="72399EA9" w14:textId="77777777" w:rsidR="000549E9" w:rsidRPr="008C2DC7" w:rsidRDefault="000549E9" w:rsidP="00300C0D">
            <w:pPr>
              <w:rPr>
                <w:rStyle w:val="af0"/>
                <w:rFonts w:ascii="Times New Roman" w:hAnsi="Times New Roman"/>
                <w:i w:val="0"/>
                <w:iCs/>
                <w:sz w:val="24"/>
                <w:szCs w:val="24"/>
              </w:rPr>
            </w:pPr>
            <w:r w:rsidRPr="008C2DC7">
              <w:rPr>
                <w:rStyle w:val="af0"/>
                <w:rFonts w:ascii="Times New Roman" w:hAnsi="Times New Roman"/>
                <w:i w:val="0"/>
                <w:iCs/>
                <w:sz w:val="24"/>
                <w:szCs w:val="24"/>
              </w:rPr>
              <w:t>Код</w:t>
            </w:r>
          </w:p>
        </w:tc>
        <w:tc>
          <w:tcPr>
            <w:tcW w:w="7569" w:type="dxa"/>
          </w:tcPr>
          <w:p w14:paraId="27889B7A" w14:textId="77777777" w:rsidR="000549E9" w:rsidRPr="008C2DC7" w:rsidRDefault="000549E9" w:rsidP="00300C0D">
            <w:pPr>
              <w:rPr>
                <w:rStyle w:val="af0"/>
                <w:rFonts w:ascii="Times New Roman" w:hAnsi="Times New Roman"/>
                <w:i w:val="0"/>
                <w:iCs/>
                <w:sz w:val="24"/>
                <w:szCs w:val="24"/>
              </w:rPr>
            </w:pPr>
            <w:r w:rsidRPr="008C2DC7">
              <w:rPr>
                <w:rStyle w:val="af0"/>
                <w:rFonts w:ascii="Times New Roman" w:hAnsi="Times New Roman"/>
                <w:i w:val="0"/>
                <w:iCs/>
                <w:sz w:val="24"/>
                <w:szCs w:val="24"/>
              </w:rPr>
              <w:t>Наименование видов деятельности и профессиональных компетенций</w:t>
            </w:r>
          </w:p>
        </w:tc>
      </w:tr>
      <w:tr w:rsidR="000549E9" w:rsidRPr="008C2DC7" w14:paraId="5BFA8179" w14:textId="77777777" w:rsidTr="00300C0D">
        <w:tc>
          <w:tcPr>
            <w:tcW w:w="2285" w:type="dxa"/>
          </w:tcPr>
          <w:p w14:paraId="1CCBD2D4" w14:textId="77777777" w:rsidR="000549E9" w:rsidRPr="001B2081" w:rsidRDefault="000549E9" w:rsidP="00300C0D">
            <w:pPr>
              <w:pStyle w:val="aa"/>
              <w:rPr>
                <w:rStyle w:val="af0"/>
                <w:b/>
                <w:sz w:val="24"/>
                <w:szCs w:val="24"/>
                <w:u w:val="single"/>
                <w:lang w:val="ru-RU"/>
              </w:rPr>
            </w:pPr>
            <w:r w:rsidRPr="001B2081">
              <w:rPr>
                <w:bCs/>
                <w:sz w:val="24"/>
                <w:szCs w:val="24"/>
                <w:lang w:val="ru-RU"/>
              </w:rPr>
              <w:t xml:space="preserve">ВД </w:t>
            </w:r>
            <w:r>
              <w:rPr>
                <w:bCs/>
                <w:sz w:val="24"/>
                <w:szCs w:val="24"/>
                <w:lang w:val="ru-RU"/>
              </w:rPr>
              <w:t>1</w:t>
            </w:r>
          </w:p>
        </w:tc>
        <w:tc>
          <w:tcPr>
            <w:tcW w:w="7569" w:type="dxa"/>
          </w:tcPr>
          <w:p w14:paraId="5263DBF7" w14:textId="77777777" w:rsidR="000549E9" w:rsidRPr="001B2081" w:rsidRDefault="000549E9" w:rsidP="00300C0D">
            <w:pPr>
              <w:spacing w:after="0"/>
              <w:rPr>
                <w:rStyle w:val="af0"/>
                <w:rFonts w:ascii="Times New Roman" w:hAnsi="Times New Roman"/>
                <w:i w:val="0"/>
                <w:iCs/>
                <w:sz w:val="24"/>
                <w:szCs w:val="24"/>
              </w:rPr>
            </w:pPr>
            <w:r w:rsidRPr="00970A87">
              <w:rPr>
                <w:rFonts w:ascii="Times New Roman" w:hAnsi="Times New Roman"/>
                <w:bCs/>
                <w:sz w:val="24"/>
                <w:szCs w:val="24"/>
              </w:rPr>
              <w:t>Ведение технологических процессов производства электроизоляционной, кабельной и конденсаторной техники</w:t>
            </w:r>
          </w:p>
        </w:tc>
      </w:tr>
      <w:tr w:rsidR="000549E9" w:rsidRPr="008C2DC7" w14:paraId="3364D306" w14:textId="77777777" w:rsidTr="00300C0D">
        <w:tc>
          <w:tcPr>
            <w:tcW w:w="2285" w:type="dxa"/>
          </w:tcPr>
          <w:p w14:paraId="3445EAA1" w14:textId="77777777" w:rsidR="000549E9" w:rsidRPr="00001673" w:rsidRDefault="000549E9" w:rsidP="00300C0D">
            <w:pPr>
              <w:pStyle w:val="2"/>
              <w:spacing w:before="0" w:after="0"/>
              <w:jc w:val="both"/>
              <w:rPr>
                <w:rStyle w:val="af0"/>
                <w:rFonts w:ascii="Times New Roman" w:hAnsi="Times New Roman"/>
                <w:b w:val="0"/>
                <w:sz w:val="24"/>
                <w:szCs w:val="24"/>
              </w:rPr>
            </w:pPr>
            <w:r w:rsidRPr="00001673">
              <w:rPr>
                <w:rStyle w:val="af0"/>
                <w:rFonts w:ascii="Times New Roman" w:hAnsi="Times New Roman"/>
                <w:b w:val="0"/>
                <w:sz w:val="24"/>
                <w:szCs w:val="24"/>
              </w:rPr>
              <w:t xml:space="preserve">ПК </w:t>
            </w:r>
            <w:r>
              <w:rPr>
                <w:rStyle w:val="af0"/>
                <w:rFonts w:ascii="Times New Roman" w:hAnsi="Times New Roman"/>
                <w:b w:val="0"/>
                <w:sz w:val="24"/>
                <w:szCs w:val="24"/>
                <w:lang w:val="ru-RU"/>
              </w:rPr>
              <w:t>1</w:t>
            </w:r>
            <w:r w:rsidRPr="00001673">
              <w:rPr>
                <w:rStyle w:val="af0"/>
                <w:rFonts w:ascii="Times New Roman" w:hAnsi="Times New Roman"/>
                <w:b w:val="0"/>
                <w:sz w:val="24"/>
                <w:szCs w:val="24"/>
              </w:rPr>
              <w:t>.1</w:t>
            </w:r>
          </w:p>
        </w:tc>
        <w:tc>
          <w:tcPr>
            <w:tcW w:w="7569" w:type="dxa"/>
          </w:tcPr>
          <w:p w14:paraId="7946FD00" w14:textId="77777777" w:rsidR="000549E9" w:rsidRPr="00001673" w:rsidRDefault="000549E9" w:rsidP="0030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970A87">
              <w:rPr>
                <w:rFonts w:ascii="Times New Roman" w:hAnsi="Times New Roman"/>
                <w:sz w:val="24"/>
                <w:szCs w:val="24"/>
              </w:rPr>
              <w:t>Организовывать технологический процесс изготовления кабельных и конденсаторных изделий</w:t>
            </w:r>
          </w:p>
        </w:tc>
      </w:tr>
      <w:tr w:rsidR="000549E9" w:rsidRPr="008C2DC7" w14:paraId="713C177C" w14:textId="77777777" w:rsidTr="00300C0D">
        <w:tc>
          <w:tcPr>
            <w:tcW w:w="2285" w:type="dxa"/>
          </w:tcPr>
          <w:p w14:paraId="3E0067EB" w14:textId="77777777" w:rsidR="000549E9" w:rsidRPr="00001673" w:rsidRDefault="000549E9" w:rsidP="00300C0D">
            <w:pPr>
              <w:pStyle w:val="2"/>
              <w:spacing w:before="0" w:after="0"/>
              <w:jc w:val="both"/>
              <w:rPr>
                <w:rStyle w:val="af0"/>
                <w:rFonts w:ascii="Times New Roman" w:hAnsi="Times New Roman"/>
                <w:b w:val="0"/>
                <w:sz w:val="24"/>
                <w:szCs w:val="24"/>
              </w:rPr>
            </w:pPr>
            <w:r w:rsidRPr="00001673">
              <w:rPr>
                <w:rStyle w:val="af0"/>
                <w:rFonts w:ascii="Times New Roman" w:hAnsi="Times New Roman"/>
                <w:b w:val="0"/>
                <w:sz w:val="24"/>
                <w:szCs w:val="24"/>
              </w:rPr>
              <w:t xml:space="preserve">ПК </w:t>
            </w:r>
            <w:r>
              <w:rPr>
                <w:rStyle w:val="af0"/>
                <w:rFonts w:ascii="Times New Roman" w:hAnsi="Times New Roman"/>
                <w:b w:val="0"/>
                <w:sz w:val="24"/>
                <w:szCs w:val="24"/>
                <w:lang w:val="ru-RU"/>
              </w:rPr>
              <w:t>1</w:t>
            </w:r>
            <w:r w:rsidRPr="00001673">
              <w:rPr>
                <w:rStyle w:val="af0"/>
                <w:rFonts w:ascii="Times New Roman" w:hAnsi="Times New Roman"/>
                <w:b w:val="0"/>
                <w:sz w:val="24"/>
                <w:szCs w:val="24"/>
              </w:rPr>
              <w:t>.2</w:t>
            </w:r>
          </w:p>
        </w:tc>
        <w:tc>
          <w:tcPr>
            <w:tcW w:w="7569" w:type="dxa"/>
          </w:tcPr>
          <w:p w14:paraId="309F7AF0" w14:textId="77777777" w:rsidR="000549E9" w:rsidRPr="00001673" w:rsidRDefault="000549E9" w:rsidP="00300C0D">
            <w:pPr>
              <w:suppressAutoHyphens/>
              <w:spacing w:after="0" w:line="240" w:lineRule="auto"/>
              <w:jc w:val="both"/>
              <w:rPr>
                <w:rFonts w:ascii="Times New Roman" w:hAnsi="Times New Roman"/>
                <w:sz w:val="24"/>
                <w:szCs w:val="24"/>
              </w:rPr>
            </w:pPr>
            <w:r w:rsidRPr="00970A87">
              <w:rPr>
                <w:rFonts w:ascii="Times New Roman" w:hAnsi="Times New Roman"/>
                <w:sz w:val="24"/>
                <w:szCs w:val="24"/>
              </w:rPr>
              <w:t>Осуществлять контроль качества на стадиях изготовления и эксплуатации изделий</w:t>
            </w:r>
          </w:p>
        </w:tc>
      </w:tr>
      <w:tr w:rsidR="000549E9" w:rsidRPr="008C2DC7" w14:paraId="3E942383" w14:textId="77777777" w:rsidTr="00300C0D">
        <w:tc>
          <w:tcPr>
            <w:tcW w:w="2285" w:type="dxa"/>
          </w:tcPr>
          <w:p w14:paraId="295DE922" w14:textId="77777777" w:rsidR="000549E9" w:rsidRPr="00001673" w:rsidRDefault="000549E9" w:rsidP="00300C0D">
            <w:pPr>
              <w:pStyle w:val="2"/>
              <w:spacing w:before="0" w:after="0"/>
              <w:jc w:val="both"/>
              <w:rPr>
                <w:rStyle w:val="af0"/>
                <w:rFonts w:ascii="Times New Roman" w:hAnsi="Times New Roman"/>
                <w:b w:val="0"/>
                <w:sz w:val="24"/>
                <w:szCs w:val="24"/>
              </w:rPr>
            </w:pPr>
            <w:r w:rsidRPr="00001673">
              <w:rPr>
                <w:rStyle w:val="af0"/>
                <w:rFonts w:ascii="Times New Roman" w:hAnsi="Times New Roman"/>
                <w:b w:val="0"/>
                <w:sz w:val="24"/>
                <w:szCs w:val="24"/>
              </w:rPr>
              <w:t xml:space="preserve">ПК </w:t>
            </w:r>
            <w:r>
              <w:rPr>
                <w:rStyle w:val="af0"/>
                <w:rFonts w:ascii="Times New Roman" w:hAnsi="Times New Roman"/>
                <w:b w:val="0"/>
                <w:sz w:val="24"/>
                <w:szCs w:val="24"/>
                <w:lang w:val="ru-RU"/>
              </w:rPr>
              <w:t>1</w:t>
            </w:r>
            <w:r w:rsidRPr="00001673">
              <w:rPr>
                <w:rStyle w:val="af0"/>
                <w:rFonts w:ascii="Times New Roman" w:hAnsi="Times New Roman"/>
                <w:b w:val="0"/>
                <w:sz w:val="24"/>
                <w:szCs w:val="24"/>
              </w:rPr>
              <w:t>.3</w:t>
            </w:r>
          </w:p>
        </w:tc>
        <w:tc>
          <w:tcPr>
            <w:tcW w:w="7569" w:type="dxa"/>
          </w:tcPr>
          <w:p w14:paraId="12C58536" w14:textId="77777777" w:rsidR="000549E9" w:rsidRPr="00001673" w:rsidRDefault="000549E9" w:rsidP="00300C0D">
            <w:pPr>
              <w:suppressAutoHyphens/>
              <w:spacing w:after="0" w:line="240" w:lineRule="auto"/>
              <w:jc w:val="both"/>
              <w:rPr>
                <w:rFonts w:ascii="Times New Roman" w:hAnsi="Times New Roman"/>
                <w:sz w:val="24"/>
                <w:szCs w:val="24"/>
              </w:rPr>
            </w:pPr>
            <w:r w:rsidRPr="00970A87">
              <w:rPr>
                <w:rFonts w:ascii="Times New Roman" w:hAnsi="Times New Roman"/>
                <w:sz w:val="24"/>
                <w:szCs w:val="24"/>
              </w:rPr>
              <w:t>Участвовать в создании технологической оснастки для изготовления кабельных и конденсаторных изделий</w:t>
            </w:r>
          </w:p>
        </w:tc>
      </w:tr>
    </w:tbl>
    <w:p w14:paraId="54232996" w14:textId="77777777" w:rsidR="000549E9" w:rsidRPr="008C2DC7" w:rsidRDefault="000549E9" w:rsidP="000549E9">
      <w:pPr>
        <w:spacing w:after="0" w:line="240" w:lineRule="auto"/>
        <w:ind w:firstLine="709"/>
        <w:rPr>
          <w:rFonts w:ascii="Times New Roman" w:hAnsi="Times New Roman"/>
          <w:bCs/>
          <w:sz w:val="24"/>
          <w:szCs w:val="24"/>
        </w:rPr>
      </w:pPr>
    </w:p>
    <w:p w14:paraId="63FF46E4" w14:textId="77777777" w:rsidR="000549E9" w:rsidRDefault="000549E9" w:rsidP="000549E9">
      <w:pPr>
        <w:spacing w:after="0" w:line="240" w:lineRule="auto"/>
        <w:ind w:firstLine="709"/>
        <w:rPr>
          <w:i/>
          <w:iCs/>
        </w:rPr>
      </w:pPr>
      <w:r w:rsidRPr="008C2DC7">
        <w:rPr>
          <w:rFonts w:ascii="Times New Roman" w:hAnsi="Times New Roman"/>
          <w:bCs/>
          <w:sz w:val="24"/>
          <w:szCs w:val="24"/>
        </w:rPr>
        <w:t>1.1.3. В результате освоения профессионального модуля обучающийся должен:</w:t>
      </w:r>
      <w:r w:rsidRPr="008C2DC7">
        <w:rPr>
          <w:i/>
          <w:iCs/>
        </w:rPr>
        <w:t xml:space="preserve"> </w:t>
      </w:r>
    </w:p>
    <w:p w14:paraId="534F8C24" w14:textId="77777777" w:rsidR="000549E9" w:rsidRPr="008C2DC7" w:rsidRDefault="000549E9" w:rsidP="000549E9">
      <w:pPr>
        <w:spacing w:after="0" w:line="240" w:lineRule="auto"/>
        <w:ind w:firstLine="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60"/>
      </w:tblGrid>
      <w:tr w:rsidR="005019A2" w:rsidRPr="008C2DC7" w14:paraId="1BD1C2C4" w14:textId="77777777" w:rsidTr="005019A2">
        <w:tc>
          <w:tcPr>
            <w:tcW w:w="1178" w:type="pct"/>
            <w:vMerge w:val="restart"/>
          </w:tcPr>
          <w:p w14:paraId="2DC02FD3" w14:textId="67E956C4" w:rsidR="005019A2" w:rsidRPr="008C2DC7" w:rsidRDefault="005019A2" w:rsidP="000549E9">
            <w:pPr>
              <w:spacing w:after="0" w:line="240" w:lineRule="auto"/>
              <w:rPr>
                <w:rFonts w:ascii="Times New Roman" w:hAnsi="Times New Roman"/>
                <w:bCs/>
                <w:sz w:val="24"/>
                <w:szCs w:val="24"/>
                <w:lang w:eastAsia="en-US"/>
              </w:rPr>
            </w:pPr>
            <w:bookmarkStart w:id="2" w:name="_Hlk127023147"/>
            <w:r>
              <w:rPr>
                <w:rFonts w:ascii="Times New Roman" w:hAnsi="Times New Roman"/>
                <w:bCs/>
                <w:sz w:val="24"/>
                <w:szCs w:val="24"/>
                <w:lang w:eastAsia="en-US"/>
              </w:rPr>
              <w:t>Владеть навыками</w:t>
            </w:r>
          </w:p>
        </w:tc>
        <w:tc>
          <w:tcPr>
            <w:tcW w:w="3822" w:type="pct"/>
          </w:tcPr>
          <w:p w14:paraId="709B95E1" w14:textId="77777777" w:rsidR="005019A2" w:rsidRPr="00970A87" w:rsidRDefault="005019A2" w:rsidP="000549E9">
            <w:pPr>
              <w:spacing w:after="0" w:line="240" w:lineRule="auto"/>
              <w:jc w:val="both"/>
              <w:rPr>
                <w:rFonts w:ascii="Times New Roman" w:hAnsi="Times New Roman"/>
                <w:sz w:val="24"/>
                <w:szCs w:val="24"/>
              </w:rPr>
            </w:pPr>
            <w:r w:rsidRPr="00970A87">
              <w:rPr>
                <w:rFonts w:ascii="Times New Roman" w:hAnsi="Times New Roman"/>
                <w:sz w:val="24"/>
                <w:szCs w:val="24"/>
              </w:rPr>
              <w:t>участия в осуществлении технологического процесса производства электроизоляционной, кабельной и конденсаторной техники;</w:t>
            </w:r>
          </w:p>
        </w:tc>
      </w:tr>
      <w:tr w:rsidR="005019A2" w:rsidRPr="008C2DC7" w14:paraId="4CE2AD6E" w14:textId="77777777" w:rsidTr="005019A2">
        <w:tc>
          <w:tcPr>
            <w:tcW w:w="1178" w:type="pct"/>
            <w:vMerge/>
          </w:tcPr>
          <w:p w14:paraId="59298D94"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tcPr>
          <w:p w14:paraId="0B6F6E2F" w14:textId="77777777" w:rsidR="005019A2" w:rsidRPr="00970A87" w:rsidRDefault="005019A2" w:rsidP="000549E9">
            <w:pPr>
              <w:spacing w:after="0" w:line="240" w:lineRule="auto"/>
              <w:jc w:val="both"/>
              <w:rPr>
                <w:rFonts w:ascii="Times New Roman" w:hAnsi="Times New Roman"/>
                <w:sz w:val="24"/>
                <w:szCs w:val="24"/>
              </w:rPr>
            </w:pPr>
            <w:r w:rsidRPr="00970A87">
              <w:rPr>
                <w:rFonts w:ascii="Times New Roman" w:hAnsi="Times New Roman"/>
                <w:sz w:val="24"/>
                <w:szCs w:val="24"/>
              </w:rPr>
              <w:t>расчета основных параметров электроизоляционной, кабельной и конденсаторной техники;</w:t>
            </w:r>
          </w:p>
        </w:tc>
      </w:tr>
      <w:tr w:rsidR="005019A2" w:rsidRPr="008C2DC7" w14:paraId="367E84C2" w14:textId="77777777" w:rsidTr="005019A2">
        <w:tc>
          <w:tcPr>
            <w:tcW w:w="1178" w:type="pct"/>
            <w:vMerge/>
          </w:tcPr>
          <w:p w14:paraId="2F24432F"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tcPr>
          <w:p w14:paraId="268E2718" w14:textId="77777777" w:rsidR="005019A2" w:rsidRPr="00970A87" w:rsidRDefault="005019A2" w:rsidP="000549E9">
            <w:pPr>
              <w:spacing w:after="0" w:line="240" w:lineRule="auto"/>
              <w:rPr>
                <w:rFonts w:ascii="Times New Roman" w:hAnsi="Times New Roman"/>
                <w:b/>
                <w:sz w:val="24"/>
                <w:szCs w:val="24"/>
              </w:rPr>
            </w:pPr>
            <w:r w:rsidRPr="00970A87">
              <w:rPr>
                <w:rFonts w:ascii="Times New Roman" w:hAnsi="Times New Roman"/>
                <w:sz w:val="24"/>
                <w:szCs w:val="24"/>
              </w:rPr>
              <w:t>участия в создании технологической оснастки для изготовления кабельных и конденсаторных изделий</w:t>
            </w:r>
          </w:p>
        </w:tc>
      </w:tr>
      <w:tr w:rsidR="005019A2" w:rsidRPr="008C2DC7" w14:paraId="5E81024E" w14:textId="77777777" w:rsidTr="005019A2">
        <w:tc>
          <w:tcPr>
            <w:tcW w:w="1178" w:type="pct"/>
            <w:vMerge w:val="restart"/>
          </w:tcPr>
          <w:p w14:paraId="2EB7D36E" w14:textId="77777777" w:rsidR="005019A2" w:rsidRPr="008C2DC7" w:rsidRDefault="005019A2" w:rsidP="000549E9">
            <w:pPr>
              <w:spacing w:after="0" w:line="240" w:lineRule="auto"/>
              <w:rPr>
                <w:rFonts w:ascii="Times New Roman" w:hAnsi="Times New Roman"/>
                <w:bCs/>
                <w:sz w:val="24"/>
                <w:szCs w:val="24"/>
                <w:lang w:eastAsia="en-US"/>
              </w:rPr>
            </w:pPr>
            <w:r w:rsidRPr="008C2DC7">
              <w:rPr>
                <w:rFonts w:ascii="Times New Roman" w:hAnsi="Times New Roman"/>
                <w:bCs/>
                <w:sz w:val="24"/>
                <w:szCs w:val="24"/>
                <w:lang w:eastAsia="en-US"/>
              </w:rPr>
              <w:t>Уметь</w:t>
            </w:r>
          </w:p>
        </w:tc>
        <w:tc>
          <w:tcPr>
            <w:tcW w:w="3822" w:type="pct"/>
          </w:tcPr>
          <w:p w14:paraId="1EEF5448" w14:textId="77777777" w:rsidR="005019A2" w:rsidRPr="00970A87" w:rsidRDefault="005019A2" w:rsidP="000549E9">
            <w:pPr>
              <w:spacing w:after="0" w:line="240" w:lineRule="auto"/>
              <w:rPr>
                <w:rFonts w:ascii="Times New Roman" w:hAnsi="Times New Roman"/>
                <w:sz w:val="24"/>
                <w:szCs w:val="24"/>
                <w:highlight w:val="yellow"/>
              </w:rPr>
            </w:pPr>
            <w:r w:rsidRPr="00970A87">
              <w:rPr>
                <w:rFonts w:ascii="Times New Roman" w:hAnsi="Times New Roman"/>
                <w:iCs/>
                <w:sz w:val="24"/>
                <w:szCs w:val="24"/>
              </w:rPr>
              <w:t>выбирать диэлектрические материалы в соответствии с условиями эксплуатации и требованиями технологического процесса</w:t>
            </w:r>
            <w:r w:rsidRPr="00970A87">
              <w:rPr>
                <w:rFonts w:ascii="Times New Roman" w:hAnsi="Times New Roman"/>
                <w:sz w:val="24"/>
                <w:szCs w:val="24"/>
                <w:highlight w:val="yellow"/>
              </w:rPr>
              <w:t xml:space="preserve"> </w:t>
            </w:r>
          </w:p>
        </w:tc>
      </w:tr>
      <w:tr w:rsidR="005019A2" w:rsidRPr="008C2DC7" w14:paraId="20366447" w14:textId="77777777" w:rsidTr="005019A2">
        <w:tc>
          <w:tcPr>
            <w:tcW w:w="1178" w:type="pct"/>
            <w:vMerge/>
          </w:tcPr>
          <w:p w14:paraId="1642545D"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tcPr>
          <w:p w14:paraId="062DA598" w14:textId="77777777" w:rsidR="005019A2" w:rsidRPr="00970A87" w:rsidRDefault="005019A2" w:rsidP="000549E9">
            <w:pPr>
              <w:spacing w:after="0" w:line="240" w:lineRule="auto"/>
              <w:rPr>
                <w:rFonts w:ascii="Times New Roman" w:hAnsi="Times New Roman"/>
                <w:iCs/>
                <w:sz w:val="24"/>
                <w:szCs w:val="24"/>
              </w:rPr>
            </w:pPr>
            <w:r w:rsidRPr="00970A87">
              <w:rPr>
                <w:rFonts w:ascii="Times New Roman" w:hAnsi="Times New Roman"/>
                <w:iCs/>
                <w:sz w:val="24"/>
                <w:szCs w:val="24"/>
              </w:rPr>
              <w:t>производить расчеты кабелей и проводов для силовых электрических цепей;</w:t>
            </w:r>
          </w:p>
        </w:tc>
      </w:tr>
      <w:tr w:rsidR="005019A2" w:rsidRPr="008C2DC7" w14:paraId="41238F90" w14:textId="77777777" w:rsidTr="005019A2">
        <w:tc>
          <w:tcPr>
            <w:tcW w:w="1178" w:type="pct"/>
            <w:vMerge/>
          </w:tcPr>
          <w:p w14:paraId="61B1CA23"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tcPr>
          <w:p w14:paraId="50936201" w14:textId="77777777" w:rsidR="005019A2" w:rsidRPr="00970A87" w:rsidRDefault="005019A2" w:rsidP="000549E9">
            <w:pPr>
              <w:spacing w:after="0" w:line="240" w:lineRule="auto"/>
              <w:rPr>
                <w:rFonts w:ascii="Times New Roman" w:hAnsi="Times New Roman"/>
                <w:iCs/>
                <w:sz w:val="24"/>
                <w:szCs w:val="24"/>
              </w:rPr>
            </w:pPr>
            <w:r w:rsidRPr="00970A87">
              <w:rPr>
                <w:rFonts w:ascii="Times New Roman" w:hAnsi="Times New Roman"/>
                <w:iCs/>
                <w:sz w:val="24"/>
                <w:szCs w:val="24"/>
              </w:rPr>
              <w:t>осуществлять технологические процессы производства электрической изоляции, кабельных изделий и проводов, электрических конденсаторов;</w:t>
            </w:r>
          </w:p>
        </w:tc>
      </w:tr>
      <w:tr w:rsidR="005019A2" w:rsidRPr="008C2DC7" w14:paraId="34B8A8C1" w14:textId="77777777" w:rsidTr="005019A2">
        <w:tc>
          <w:tcPr>
            <w:tcW w:w="1178" w:type="pct"/>
            <w:vMerge/>
          </w:tcPr>
          <w:p w14:paraId="0C4760EE"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tcPr>
          <w:p w14:paraId="20DF61D3" w14:textId="77777777" w:rsidR="005019A2" w:rsidRPr="00970A87" w:rsidRDefault="005019A2" w:rsidP="000549E9">
            <w:pPr>
              <w:spacing w:after="0" w:line="240" w:lineRule="auto"/>
              <w:rPr>
                <w:rFonts w:ascii="Times New Roman" w:hAnsi="Times New Roman"/>
                <w:iCs/>
                <w:sz w:val="24"/>
                <w:szCs w:val="24"/>
              </w:rPr>
            </w:pPr>
            <w:r w:rsidRPr="00970A87">
              <w:rPr>
                <w:rFonts w:ascii="Times New Roman" w:hAnsi="Times New Roman"/>
                <w:iCs/>
                <w:sz w:val="24"/>
                <w:szCs w:val="24"/>
              </w:rPr>
              <w:t>выбирать электрическую изоляцию, кабельные изделия и провода, электрические конденсаторы;</w:t>
            </w:r>
          </w:p>
        </w:tc>
      </w:tr>
      <w:tr w:rsidR="005019A2" w:rsidRPr="008C2DC7" w14:paraId="3F546F1A" w14:textId="77777777" w:rsidTr="005019A2">
        <w:tc>
          <w:tcPr>
            <w:tcW w:w="1178" w:type="pct"/>
            <w:vMerge w:val="restart"/>
          </w:tcPr>
          <w:p w14:paraId="5BFADE87" w14:textId="77777777" w:rsidR="005019A2" w:rsidRPr="008C2DC7" w:rsidRDefault="005019A2" w:rsidP="000549E9">
            <w:pPr>
              <w:spacing w:after="0" w:line="240" w:lineRule="auto"/>
              <w:rPr>
                <w:rFonts w:ascii="Times New Roman" w:hAnsi="Times New Roman"/>
                <w:bCs/>
                <w:sz w:val="24"/>
                <w:szCs w:val="24"/>
                <w:lang w:eastAsia="en-US"/>
              </w:rPr>
            </w:pPr>
            <w:r w:rsidRPr="008C2DC7">
              <w:rPr>
                <w:rFonts w:ascii="Times New Roman" w:hAnsi="Times New Roman"/>
                <w:bCs/>
                <w:sz w:val="24"/>
                <w:szCs w:val="24"/>
                <w:lang w:eastAsia="en-US"/>
              </w:rPr>
              <w:t>Знать</w:t>
            </w:r>
          </w:p>
        </w:tc>
        <w:tc>
          <w:tcPr>
            <w:tcW w:w="3822" w:type="pct"/>
          </w:tcPr>
          <w:p w14:paraId="6FC6F93C" w14:textId="77777777" w:rsidR="005019A2" w:rsidRPr="00970A87" w:rsidRDefault="005019A2" w:rsidP="000549E9">
            <w:pPr>
              <w:spacing w:after="0" w:line="240" w:lineRule="auto"/>
              <w:rPr>
                <w:rFonts w:ascii="Times New Roman" w:hAnsi="Times New Roman"/>
                <w:sz w:val="24"/>
                <w:szCs w:val="24"/>
                <w:highlight w:val="yellow"/>
              </w:rPr>
            </w:pPr>
            <w:r w:rsidRPr="00970A87">
              <w:rPr>
                <w:rFonts w:ascii="Times New Roman" w:hAnsi="Times New Roman"/>
                <w:iCs/>
                <w:sz w:val="24"/>
                <w:szCs w:val="24"/>
              </w:rPr>
              <w:t>классификаци</w:t>
            </w:r>
            <w:r>
              <w:rPr>
                <w:rFonts w:ascii="Times New Roman" w:hAnsi="Times New Roman"/>
                <w:iCs/>
                <w:sz w:val="24"/>
                <w:szCs w:val="24"/>
              </w:rPr>
              <w:t>и</w:t>
            </w:r>
            <w:r w:rsidRPr="00970A87">
              <w:rPr>
                <w:rFonts w:ascii="Times New Roman" w:hAnsi="Times New Roman"/>
                <w:iCs/>
                <w:sz w:val="24"/>
                <w:szCs w:val="24"/>
              </w:rPr>
              <w:t>, строени</w:t>
            </w:r>
            <w:r>
              <w:rPr>
                <w:rFonts w:ascii="Times New Roman" w:hAnsi="Times New Roman"/>
                <w:iCs/>
                <w:sz w:val="24"/>
                <w:szCs w:val="24"/>
              </w:rPr>
              <w:t>я</w:t>
            </w:r>
            <w:r w:rsidRPr="00970A87">
              <w:rPr>
                <w:rFonts w:ascii="Times New Roman" w:hAnsi="Times New Roman"/>
                <w:iCs/>
                <w:sz w:val="24"/>
                <w:szCs w:val="24"/>
              </w:rPr>
              <w:t xml:space="preserve"> и свойств полимеров</w:t>
            </w:r>
          </w:p>
        </w:tc>
      </w:tr>
      <w:tr w:rsidR="005019A2" w:rsidRPr="008C2DC7" w14:paraId="592BC2B6" w14:textId="77777777" w:rsidTr="005019A2">
        <w:tc>
          <w:tcPr>
            <w:tcW w:w="1178" w:type="pct"/>
            <w:vMerge/>
          </w:tcPr>
          <w:p w14:paraId="25371F79"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tcPr>
          <w:p w14:paraId="187199F3" w14:textId="77777777" w:rsidR="005019A2" w:rsidRPr="00970A87" w:rsidRDefault="005019A2" w:rsidP="000549E9">
            <w:pPr>
              <w:spacing w:after="0" w:line="240" w:lineRule="auto"/>
              <w:rPr>
                <w:rFonts w:ascii="Times New Roman" w:hAnsi="Times New Roman"/>
                <w:sz w:val="24"/>
                <w:szCs w:val="24"/>
                <w:highlight w:val="yellow"/>
              </w:rPr>
            </w:pPr>
            <w:r w:rsidRPr="00970A87">
              <w:rPr>
                <w:rFonts w:ascii="Times New Roman" w:hAnsi="Times New Roman"/>
                <w:iCs/>
                <w:sz w:val="24"/>
                <w:szCs w:val="24"/>
              </w:rPr>
              <w:t>физически</w:t>
            </w:r>
            <w:r>
              <w:rPr>
                <w:rFonts w:ascii="Times New Roman" w:hAnsi="Times New Roman"/>
                <w:iCs/>
                <w:sz w:val="24"/>
                <w:szCs w:val="24"/>
              </w:rPr>
              <w:t>х</w:t>
            </w:r>
            <w:r w:rsidRPr="00970A87">
              <w:rPr>
                <w:rFonts w:ascii="Times New Roman" w:hAnsi="Times New Roman"/>
                <w:iCs/>
                <w:sz w:val="24"/>
                <w:szCs w:val="24"/>
              </w:rPr>
              <w:t xml:space="preserve"> процесс</w:t>
            </w:r>
            <w:r>
              <w:rPr>
                <w:rFonts w:ascii="Times New Roman" w:hAnsi="Times New Roman"/>
                <w:iCs/>
                <w:sz w:val="24"/>
                <w:szCs w:val="24"/>
              </w:rPr>
              <w:t>ов</w:t>
            </w:r>
            <w:r w:rsidRPr="00970A87">
              <w:rPr>
                <w:rFonts w:ascii="Times New Roman" w:hAnsi="Times New Roman"/>
                <w:iCs/>
                <w:sz w:val="24"/>
                <w:szCs w:val="24"/>
              </w:rPr>
              <w:t>, конструкци</w:t>
            </w:r>
            <w:r>
              <w:rPr>
                <w:rFonts w:ascii="Times New Roman" w:hAnsi="Times New Roman"/>
                <w:iCs/>
                <w:sz w:val="24"/>
                <w:szCs w:val="24"/>
              </w:rPr>
              <w:t>й</w:t>
            </w:r>
            <w:r w:rsidRPr="00970A87">
              <w:rPr>
                <w:rFonts w:ascii="Times New Roman" w:hAnsi="Times New Roman"/>
                <w:iCs/>
                <w:sz w:val="24"/>
                <w:szCs w:val="24"/>
              </w:rPr>
              <w:t>, технически</w:t>
            </w:r>
            <w:r>
              <w:rPr>
                <w:rFonts w:ascii="Times New Roman" w:hAnsi="Times New Roman"/>
                <w:iCs/>
                <w:sz w:val="24"/>
                <w:szCs w:val="24"/>
              </w:rPr>
              <w:t xml:space="preserve">х </w:t>
            </w:r>
            <w:r w:rsidRPr="00970A87">
              <w:rPr>
                <w:rFonts w:ascii="Times New Roman" w:hAnsi="Times New Roman"/>
                <w:iCs/>
                <w:sz w:val="24"/>
                <w:szCs w:val="24"/>
              </w:rPr>
              <w:t>характеристик, области применения электрической изоляции, кабельных изделий и проводов, электрических конденсаторов и правила их эксплуатации;</w:t>
            </w:r>
          </w:p>
        </w:tc>
      </w:tr>
      <w:tr w:rsidR="005019A2" w:rsidRPr="008C2DC7" w14:paraId="5665D6AD" w14:textId="77777777" w:rsidTr="005019A2">
        <w:tc>
          <w:tcPr>
            <w:tcW w:w="1178" w:type="pct"/>
            <w:vMerge/>
          </w:tcPr>
          <w:p w14:paraId="7ED9AC3C"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tcPr>
          <w:p w14:paraId="57403CB5" w14:textId="77777777" w:rsidR="005019A2" w:rsidRPr="00970A87" w:rsidRDefault="005019A2" w:rsidP="000549E9">
            <w:pPr>
              <w:spacing w:after="0" w:line="240" w:lineRule="auto"/>
              <w:rPr>
                <w:rFonts w:ascii="Times New Roman" w:hAnsi="Times New Roman"/>
                <w:sz w:val="24"/>
                <w:szCs w:val="24"/>
                <w:highlight w:val="yellow"/>
              </w:rPr>
            </w:pPr>
            <w:r w:rsidRPr="00970A87">
              <w:rPr>
                <w:rFonts w:ascii="Times New Roman" w:hAnsi="Times New Roman"/>
                <w:iCs/>
                <w:sz w:val="24"/>
                <w:szCs w:val="24"/>
              </w:rPr>
              <w:t>услови</w:t>
            </w:r>
            <w:r>
              <w:rPr>
                <w:rFonts w:ascii="Times New Roman" w:hAnsi="Times New Roman"/>
                <w:iCs/>
                <w:sz w:val="24"/>
                <w:szCs w:val="24"/>
              </w:rPr>
              <w:t>й</w:t>
            </w:r>
            <w:r w:rsidRPr="00970A87">
              <w:rPr>
                <w:rFonts w:ascii="Times New Roman" w:hAnsi="Times New Roman"/>
                <w:iCs/>
                <w:sz w:val="24"/>
                <w:szCs w:val="24"/>
              </w:rPr>
              <w:t xml:space="preserve"> эксплуатации электрической изоляции, кабельных изделий и проводов, электрических конденсаторов;</w:t>
            </w:r>
          </w:p>
        </w:tc>
      </w:tr>
      <w:tr w:rsidR="005019A2" w:rsidRPr="008C2DC7" w14:paraId="422A97EC" w14:textId="77777777" w:rsidTr="005019A2">
        <w:tc>
          <w:tcPr>
            <w:tcW w:w="1178" w:type="pct"/>
            <w:vMerge/>
          </w:tcPr>
          <w:p w14:paraId="1BE98C68" w14:textId="77777777" w:rsidR="005019A2" w:rsidRPr="008C2DC7" w:rsidRDefault="005019A2" w:rsidP="000549E9">
            <w:pPr>
              <w:spacing w:after="0" w:line="240" w:lineRule="auto"/>
              <w:rPr>
                <w:rFonts w:ascii="Times New Roman" w:hAnsi="Times New Roman"/>
                <w:bCs/>
                <w:sz w:val="24"/>
                <w:szCs w:val="24"/>
                <w:lang w:eastAsia="en-US"/>
              </w:rPr>
            </w:pPr>
          </w:p>
        </w:tc>
        <w:tc>
          <w:tcPr>
            <w:tcW w:w="3822" w:type="pct"/>
            <w:vAlign w:val="center"/>
          </w:tcPr>
          <w:p w14:paraId="74C845CC" w14:textId="77777777" w:rsidR="005019A2" w:rsidRPr="00970A87" w:rsidRDefault="005019A2" w:rsidP="000549E9">
            <w:pPr>
              <w:spacing w:after="0" w:line="240" w:lineRule="auto"/>
              <w:rPr>
                <w:rFonts w:ascii="Times New Roman" w:hAnsi="Times New Roman"/>
                <w:sz w:val="24"/>
                <w:szCs w:val="24"/>
                <w:highlight w:val="yellow"/>
              </w:rPr>
            </w:pPr>
            <w:r w:rsidRPr="00970A87">
              <w:rPr>
                <w:rFonts w:ascii="Times New Roman" w:hAnsi="Times New Roman"/>
                <w:iCs/>
                <w:sz w:val="24"/>
                <w:szCs w:val="24"/>
              </w:rPr>
              <w:t>порядк</w:t>
            </w:r>
            <w:r>
              <w:rPr>
                <w:rFonts w:ascii="Times New Roman" w:hAnsi="Times New Roman"/>
                <w:iCs/>
                <w:sz w:val="24"/>
                <w:szCs w:val="24"/>
              </w:rPr>
              <w:t>а</w:t>
            </w:r>
            <w:r w:rsidRPr="00970A87">
              <w:rPr>
                <w:rFonts w:ascii="Times New Roman" w:hAnsi="Times New Roman"/>
                <w:iCs/>
                <w:sz w:val="24"/>
                <w:szCs w:val="24"/>
              </w:rPr>
              <w:t xml:space="preserve"> организации проектирования, производства, эксплуатации кабельных изделий и проводов, электрических конденсаторов;</w:t>
            </w:r>
          </w:p>
        </w:tc>
      </w:tr>
      <w:bookmarkEnd w:id="2"/>
    </w:tbl>
    <w:p w14:paraId="05F77484" w14:textId="77777777" w:rsidR="000549E9" w:rsidRPr="008C2DC7" w:rsidRDefault="000549E9" w:rsidP="000549E9">
      <w:pPr>
        <w:spacing w:after="0" w:line="240" w:lineRule="auto"/>
        <w:rPr>
          <w:rFonts w:ascii="Times New Roman" w:hAnsi="Times New Roman"/>
          <w:b/>
          <w:sz w:val="24"/>
          <w:szCs w:val="24"/>
        </w:rPr>
      </w:pPr>
    </w:p>
    <w:p w14:paraId="013DA607" w14:textId="77777777" w:rsidR="000549E9" w:rsidRPr="008C2DC7" w:rsidRDefault="000549E9" w:rsidP="000549E9">
      <w:pPr>
        <w:spacing w:after="0" w:line="240" w:lineRule="auto"/>
        <w:ind w:firstLine="709"/>
        <w:rPr>
          <w:rFonts w:ascii="Times New Roman" w:hAnsi="Times New Roman"/>
          <w:b/>
          <w:sz w:val="24"/>
          <w:szCs w:val="24"/>
        </w:rPr>
      </w:pPr>
      <w:bookmarkStart w:id="3" w:name="_Hlk511591667"/>
      <w:r w:rsidRPr="008C2DC7">
        <w:rPr>
          <w:rFonts w:ascii="Times New Roman" w:hAnsi="Times New Roman"/>
          <w:b/>
          <w:sz w:val="24"/>
          <w:szCs w:val="24"/>
        </w:rPr>
        <w:t>1.2. Количество часов, отводимое на освоение профессионального модуля</w:t>
      </w:r>
    </w:p>
    <w:p w14:paraId="35170541" w14:textId="77777777" w:rsidR="000549E9" w:rsidRPr="008C2DC7" w:rsidRDefault="000549E9" w:rsidP="000549E9">
      <w:pPr>
        <w:spacing w:after="0"/>
        <w:rPr>
          <w:rFonts w:ascii="Times New Roman" w:hAnsi="Times New Roman"/>
          <w:sz w:val="24"/>
          <w:szCs w:val="24"/>
        </w:rPr>
      </w:pPr>
    </w:p>
    <w:p w14:paraId="4F31569F" w14:textId="167AB85B" w:rsidR="000549E9" w:rsidRPr="00223D87" w:rsidRDefault="000549E9" w:rsidP="000549E9">
      <w:pPr>
        <w:spacing w:after="0"/>
        <w:rPr>
          <w:rFonts w:ascii="Times New Roman" w:hAnsi="Times New Roman"/>
          <w:b/>
          <w:bCs/>
          <w:sz w:val="24"/>
          <w:szCs w:val="24"/>
        </w:rPr>
      </w:pPr>
      <w:r w:rsidRPr="008C2DC7">
        <w:rPr>
          <w:rFonts w:ascii="Times New Roman" w:hAnsi="Times New Roman"/>
          <w:sz w:val="24"/>
          <w:szCs w:val="24"/>
        </w:rPr>
        <w:t>Всего</w:t>
      </w:r>
      <w:r w:rsidRPr="00223D87">
        <w:rPr>
          <w:rFonts w:ascii="Times New Roman" w:hAnsi="Times New Roman"/>
          <w:sz w:val="24"/>
          <w:szCs w:val="24"/>
        </w:rPr>
        <w:t xml:space="preserve"> </w:t>
      </w:r>
      <w:r w:rsidR="00223D87" w:rsidRPr="00223D87">
        <w:rPr>
          <w:rFonts w:ascii="Times New Roman" w:hAnsi="Times New Roman"/>
          <w:bCs/>
          <w:sz w:val="24"/>
          <w:szCs w:val="24"/>
        </w:rPr>
        <w:t>206-326 часа</w:t>
      </w:r>
    </w:p>
    <w:p w14:paraId="2C8BFE16" w14:textId="40A92054" w:rsidR="000549E9" w:rsidRPr="00DB73EB" w:rsidRDefault="000549E9" w:rsidP="00DB73EB">
      <w:pPr>
        <w:spacing w:after="0"/>
        <w:ind w:firstLine="708"/>
        <w:rPr>
          <w:rFonts w:ascii="Times New Roman" w:hAnsi="Times New Roman"/>
          <w:b/>
          <w:bCs/>
          <w:sz w:val="24"/>
          <w:szCs w:val="24"/>
        </w:rPr>
      </w:pPr>
      <w:r w:rsidRPr="008C2DC7">
        <w:rPr>
          <w:rFonts w:ascii="Times New Roman" w:hAnsi="Times New Roman"/>
          <w:sz w:val="24"/>
          <w:szCs w:val="24"/>
        </w:rPr>
        <w:t xml:space="preserve">в том числе в форме практической подготовки </w:t>
      </w:r>
      <w:r w:rsidR="00223D87">
        <w:rPr>
          <w:rFonts w:ascii="Times New Roman" w:hAnsi="Times New Roman"/>
          <w:sz w:val="24"/>
          <w:szCs w:val="24"/>
        </w:rPr>
        <w:t xml:space="preserve">206-326 </w:t>
      </w:r>
      <w:r w:rsidRPr="00223D87">
        <w:rPr>
          <w:rFonts w:ascii="Times New Roman" w:hAnsi="Times New Roman"/>
          <w:bCs/>
          <w:sz w:val="24"/>
          <w:szCs w:val="24"/>
        </w:rPr>
        <w:t>час</w:t>
      </w:r>
      <w:r w:rsidR="00223D87" w:rsidRPr="00223D87">
        <w:rPr>
          <w:rFonts w:ascii="Times New Roman" w:hAnsi="Times New Roman"/>
          <w:bCs/>
          <w:sz w:val="24"/>
          <w:szCs w:val="24"/>
        </w:rPr>
        <w:t>а</w:t>
      </w:r>
    </w:p>
    <w:p w14:paraId="119F63E4" w14:textId="2728EDEE" w:rsidR="000549E9" w:rsidRPr="008C2DC7" w:rsidRDefault="000549E9" w:rsidP="000549E9">
      <w:pPr>
        <w:spacing w:after="0"/>
        <w:rPr>
          <w:rFonts w:ascii="Times New Roman" w:hAnsi="Times New Roman"/>
          <w:sz w:val="24"/>
          <w:szCs w:val="24"/>
        </w:rPr>
      </w:pPr>
      <w:r w:rsidRPr="008C2DC7">
        <w:rPr>
          <w:rFonts w:ascii="Times New Roman" w:hAnsi="Times New Roman"/>
          <w:sz w:val="24"/>
          <w:szCs w:val="24"/>
        </w:rPr>
        <w:t>Из них на освоение МДК</w:t>
      </w:r>
      <w:r>
        <w:rPr>
          <w:rFonts w:ascii="Times New Roman" w:hAnsi="Times New Roman"/>
          <w:sz w:val="24"/>
          <w:szCs w:val="24"/>
        </w:rPr>
        <w:t xml:space="preserve"> </w:t>
      </w:r>
      <w:r w:rsidR="00D779F6">
        <w:rPr>
          <w:rFonts w:ascii="Times New Roman" w:hAnsi="Times New Roman"/>
          <w:sz w:val="24"/>
          <w:szCs w:val="24"/>
        </w:rPr>
        <w:t>98-146</w:t>
      </w:r>
    </w:p>
    <w:p w14:paraId="37130FAD" w14:textId="24DE3FDF" w:rsidR="00DF5407" w:rsidRPr="00DB73EB" w:rsidRDefault="00DF5407" w:rsidP="00DB73EB">
      <w:pPr>
        <w:spacing w:after="0"/>
        <w:ind w:firstLine="708"/>
        <w:rPr>
          <w:rFonts w:ascii="Times New Roman" w:hAnsi="Times New Roman"/>
          <w:bCs/>
          <w:sz w:val="24"/>
          <w:szCs w:val="24"/>
          <w:u w:val="single"/>
        </w:rPr>
      </w:pPr>
      <w:r w:rsidRPr="008C2DC7">
        <w:rPr>
          <w:rFonts w:ascii="Times New Roman" w:hAnsi="Times New Roman"/>
          <w:sz w:val="24"/>
          <w:szCs w:val="24"/>
        </w:rPr>
        <w:t xml:space="preserve">в том числе самостоятельная работа </w:t>
      </w:r>
    </w:p>
    <w:p w14:paraId="37DF26D0" w14:textId="14B6EAD4" w:rsidR="00160FD1" w:rsidRPr="00DB73EB" w:rsidRDefault="000549E9" w:rsidP="000549E9">
      <w:pPr>
        <w:spacing w:after="0"/>
        <w:rPr>
          <w:rFonts w:ascii="Times New Roman" w:hAnsi="Times New Roman"/>
          <w:sz w:val="24"/>
          <w:szCs w:val="24"/>
        </w:rPr>
      </w:pPr>
      <w:bookmarkStart w:id="4" w:name="_Hlk132817910"/>
      <w:r w:rsidRPr="008C2DC7">
        <w:rPr>
          <w:rFonts w:ascii="Times New Roman" w:hAnsi="Times New Roman"/>
          <w:sz w:val="24"/>
          <w:szCs w:val="24"/>
        </w:rPr>
        <w:t xml:space="preserve">практики, в том числе учебная </w:t>
      </w:r>
      <w:r w:rsidR="00223D87">
        <w:rPr>
          <w:rFonts w:ascii="Times New Roman" w:hAnsi="Times New Roman"/>
          <w:sz w:val="24"/>
          <w:szCs w:val="24"/>
        </w:rPr>
        <w:t>36-72</w:t>
      </w:r>
      <w:r w:rsidRPr="00DB73EB">
        <w:rPr>
          <w:rFonts w:ascii="Times New Roman" w:hAnsi="Times New Roman"/>
          <w:sz w:val="24"/>
          <w:szCs w:val="24"/>
        </w:rPr>
        <w:t xml:space="preserve"> часа</w:t>
      </w:r>
    </w:p>
    <w:p w14:paraId="7899B96B" w14:textId="46598B5F" w:rsidR="000549E9" w:rsidRPr="00DB73EB" w:rsidRDefault="000549E9" w:rsidP="005019A2">
      <w:pPr>
        <w:spacing w:after="0"/>
        <w:ind w:firstLine="708"/>
        <w:rPr>
          <w:rFonts w:ascii="Times New Roman" w:hAnsi="Times New Roman"/>
          <w:sz w:val="24"/>
          <w:szCs w:val="24"/>
          <w:u w:val="single"/>
        </w:rPr>
      </w:pPr>
      <w:r w:rsidRPr="006D68D4">
        <w:rPr>
          <w:rFonts w:ascii="Times New Roman" w:hAnsi="Times New Roman"/>
          <w:sz w:val="24"/>
          <w:szCs w:val="24"/>
        </w:rPr>
        <w:t xml:space="preserve">производственная </w:t>
      </w:r>
      <w:r w:rsidRPr="00DB73EB">
        <w:rPr>
          <w:rFonts w:ascii="Times New Roman" w:hAnsi="Times New Roman"/>
          <w:sz w:val="24"/>
          <w:szCs w:val="24"/>
        </w:rPr>
        <w:t xml:space="preserve">практика </w:t>
      </w:r>
      <w:r w:rsidR="00223D87">
        <w:rPr>
          <w:rFonts w:ascii="Times New Roman" w:hAnsi="Times New Roman"/>
          <w:sz w:val="24"/>
          <w:szCs w:val="24"/>
        </w:rPr>
        <w:t>72-108</w:t>
      </w:r>
      <w:r w:rsidRPr="00DB73EB">
        <w:rPr>
          <w:rFonts w:ascii="Times New Roman" w:hAnsi="Times New Roman"/>
          <w:sz w:val="24"/>
          <w:szCs w:val="24"/>
        </w:rPr>
        <w:t xml:space="preserve"> часа</w:t>
      </w:r>
    </w:p>
    <w:bookmarkEnd w:id="4"/>
    <w:p w14:paraId="3C6B2666" w14:textId="205ABF4C" w:rsidR="000549E9" w:rsidRDefault="000549E9" w:rsidP="000549E9">
      <w:pPr>
        <w:spacing w:after="0"/>
        <w:rPr>
          <w:rFonts w:ascii="Times New Roman" w:hAnsi="Times New Roman"/>
          <w:b/>
          <w:bCs/>
          <w:sz w:val="24"/>
          <w:szCs w:val="24"/>
        </w:rPr>
      </w:pPr>
      <w:r w:rsidRPr="008C2DC7">
        <w:rPr>
          <w:rFonts w:ascii="Times New Roman" w:hAnsi="Times New Roman"/>
          <w:iCs/>
          <w:sz w:val="24"/>
          <w:szCs w:val="24"/>
        </w:rPr>
        <w:t>Промежуточная аттестация</w:t>
      </w:r>
      <w:r w:rsidRPr="008C2DC7">
        <w:rPr>
          <w:rFonts w:ascii="Times New Roman" w:hAnsi="Times New Roman"/>
          <w:i/>
          <w:sz w:val="24"/>
          <w:szCs w:val="24"/>
        </w:rPr>
        <w:t xml:space="preserve"> </w:t>
      </w:r>
      <w:bookmarkEnd w:id="3"/>
    </w:p>
    <w:p w14:paraId="75ACD983" w14:textId="77777777" w:rsidR="000549E9" w:rsidRDefault="000549E9" w:rsidP="000549E9">
      <w:pPr>
        <w:spacing w:after="0"/>
        <w:rPr>
          <w:rFonts w:ascii="Times New Roman" w:hAnsi="Times New Roman"/>
          <w:b/>
          <w:bCs/>
          <w:sz w:val="24"/>
          <w:szCs w:val="24"/>
        </w:rPr>
      </w:pPr>
    </w:p>
    <w:p w14:paraId="03217B38" w14:textId="77777777" w:rsidR="000549E9" w:rsidRPr="00315F34" w:rsidRDefault="000549E9" w:rsidP="000549E9">
      <w:pPr>
        <w:rPr>
          <w:rFonts w:ascii="Times New Roman" w:hAnsi="Times New Roman"/>
          <w:i/>
          <w:sz w:val="24"/>
          <w:szCs w:val="24"/>
        </w:rPr>
      </w:pPr>
    </w:p>
    <w:p w14:paraId="3680B3F0" w14:textId="77777777" w:rsidR="000549E9" w:rsidRPr="00315F34" w:rsidRDefault="000549E9" w:rsidP="000549E9">
      <w:pPr>
        <w:rPr>
          <w:rFonts w:ascii="Times New Roman" w:hAnsi="Times New Roman"/>
          <w:b/>
          <w:i/>
          <w:sz w:val="24"/>
          <w:szCs w:val="24"/>
        </w:rPr>
        <w:sectPr w:rsidR="000549E9" w:rsidRPr="00315F34" w:rsidSect="00300C0D">
          <w:pgSz w:w="11907" w:h="16840"/>
          <w:pgMar w:top="1134" w:right="851" w:bottom="992" w:left="1418" w:header="709" w:footer="709" w:gutter="0"/>
          <w:cols w:space="720"/>
        </w:sectPr>
      </w:pPr>
    </w:p>
    <w:p w14:paraId="0283D88F" w14:textId="77777777" w:rsidR="000549E9" w:rsidRPr="00ED5838" w:rsidRDefault="000549E9" w:rsidP="000549E9">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17178C51" w14:textId="77777777" w:rsidR="000549E9" w:rsidRPr="00ED5838" w:rsidRDefault="000549E9" w:rsidP="000549E9">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pPr w:leftFromText="180" w:rightFromText="180" w:vertAnchor="text" w:horzAnchor="margin" w:tblpY="661"/>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71"/>
        <w:gridCol w:w="978"/>
        <w:gridCol w:w="697"/>
        <w:gridCol w:w="697"/>
        <w:gridCol w:w="1394"/>
        <w:gridCol w:w="1261"/>
        <w:gridCol w:w="1677"/>
        <w:gridCol w:w="697"/>
        <w:gridCol w:w="836"/>
        <w:gridCol w:w="1677"/>
      </w:tblGrid>
      <w:tr w:rsidR="000549E9" w:rsidRPr="005019A2" w14:paraId="7E69CF57" w14:textId="77777777" w:rsidTr="00300C0D">
        <w:trPr>
          <w:trHeight w:val="484"/>
        </w:trPr>
        <w:tc>
          <w:tcPr>
            <w:tcW w:w="603" w:type="pct"/>
            <w:vMerge w:val="restart"/>
            <w:tcBorders>
              <w:bottom w:val="single" w:sz="4" w:space="0" w:color="auto"/>
            </w:tcBorders>
            <w:vAlign w:val="center"/>
          </w:tcPr>
          <w:p w14:paraId="7D6EB2E7" w14:textId="77777777" w:rsidR="000549E9" w:rsidRPr="005019A2" w:rsidRDefault="000549E9" w:rsidP="00300C0D">
            <w:pPr>
              <w:suppressAutoHyphens/>
              <w:spacing w:after="0" w:line="240" w:lineRule="auto"/>
              <w:ind w:left="-57" w:right="-57"/>
              <w:jc w:val="center"/>
              <w:rPr>
                <w:rFonts w:ascii="Times New Roman" w:hAnsi="Times New Roman"/>
              </w:rPr>
            </w:pPr>
            <w:r w:rsidRPr="005019A2">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1AD23098" w14:textId="77777777" w:rsidR="000549E9" w:rsidRPr="005019A2" w:rsidRDefault="000549E9" w:rsidP="00300C0D">
            <w:pPr>
              <w:suppressAutoHyphens/>
              <w:spacing w:after="0" w:line="240" w:lineRule="auto"/>
              <w:ind w:left="-57" w:right="-57"/>
              <w:jc w:val="center"/>
              <w:rPr>
                <w:rFonts w:ascii="Times New Roman" w:hAnsi="Times New Roman"/>
              </w:rPr>
            </w:pPr>
            <w:r w:rsidRPr="005019A2">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0C9F079F" w14:textId="77777777" w:rsidR="000549E9" w:rsidRPr="005019A2" w:rsidRDefault="000549E9" w:rsidP="00300C0D">
            <w:pPr>
              <w:spacing w:after="0" w:line="240" w:lineRule="auto"/>
              <w:jc w:val="center"/>
              <w:rPr>
                <w:rFonts w:ascii="Times New Roman" w:hAnsi="Times New Roman"/>
              </w:rPr>
            </w:pPr>
            <w:r w:rsidRPr="005019A2">
              <w:rPr>
                <w:rFonts w:ascii="Times New Roman" w:hAnsi="Times New Roman"/>
                <w:iCs/>
              </w:rPr>
              <w:t>Всего, час.</w:t>
            </w:r>
          </w:p>
        </w:tc>
        <w:tc>
          <w:tcPr>
            <w:tcW w:w="236" w:type="pct"/>
            <w:vMerge w:val="restart"/>
            <w:tcBorders>
              <w:bottom w:val="single" w:sz="4" w:space="0" w:color="auto"/>
            </w:tcBorders>
            <w:textDirection w:val="btLr"/>
            <w:vAlign w:val="center"/>
          </w:tcPr>
          <w:p w14:paraId="4BF40E6A" w14:textId="77777777" w:rsidR="000549E9" w:rsidRPr="005019A2" w:rsidRDefault="000549E9" w:rsidP="00300C0D">
            <w:pPr>
              <w:spacing w:after="0" w:line="240" w:lineRule="auto"/>
              <w:ind w:left="113" w:right="113"/>
              <w:jc w:val="center"/>
              <w:rPr>
                <w:rFonts w:ascii="Times New Roman" w:hAnsi="Times New Roman"/>
              </w:rPr>
            </w:pPr>
            <w:r w:rsidRPr="005019A2">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6CD9E66D" w14:textId="77777777" w:rsidR="000549E9" w:rsidRPr="005019A2" w:rsidRDefault="000549E9" w:rsidP="00300C0D">
            <w:pPr>
              <w:suppressAutoHyphens/>
              <w:spacing w:after="0" w:line="240" w:lineRule="auto"/>
              <w:jc w:val="center"/>
              <w:rPr>
                <w:rFonts w:ascii="Times New Roman" w:hAnsi="Times New Roman"/>
              </w:rPr>
            </w:pPr>
            <w:r w:rsidRPr="005019A2">
              <w:rPr>
                <w:rFonts w:ascii="Times New Roman" w:hAnsi="Times New Roman"/>
              </w:rPr>
              <w:t xml:space="preserve">Объем профессионального модуля, </w:t>
            </w:r>
            <w:proofErr w:type="spellStart"/>
            <w:r w:rsidRPr="005019A2">
              <w:rPr>
                <w:rFonts w:ascii="Times New Roman" w:hAnsi="Times New Roman"/>
              </w:rPr>
              <w:t>ак</w:t>
            </w:r>
            <w:proofErr w:type="spellEnd"/>
            <w:r w:rsidRPr="005019A2">
              <w:rPr>
                <w:rFonts w:ascii="Times New Roman" w:hAnsi="Times New Roman"/>
              </w:rPr>
              <w:t>. час.</w:t>
            </w:r>
          </w:p>
        </w:tc>
      </w:tr>
      <w:tr w:rsidR="000549E9" w:rsidRPr="005019A2" w14:paraId="54447B6E" w14:textId="77777777" w:rsidTr="00300C0D">
        <w:trPr>
          <w:trHeight w:val="58"/>
        </w:trPr>
        <w:tc>
          <w:tcPr>
            <w:tcW w:w="603" w:type="pct"/>
            <w:vMerge/>
          </w:tcPr>
          <w:p w14:paraId="3C44449A" w14:textId="77777777" w:rsidR="000549E9" w:rsidRPr="005019A2" w:rsidRDefault="000549E9" w:rsidP="00300C0D">
            <w:pPr>
              <w:spacing w:after="0" w:line="240" w:lineRule="auto"/>
              <w:rPr>
                <w:rFonts w:ascii="Times New Roman" w:hAnsi="Times New Roman"/>
                <w:i/>
              </w:rPr>
            </w:pPr>
          </w:p>
        </w:tc>
        <w:tc>
          <w:tcPr>
            <w:tcW w:w="1040" w:type="pct"/>
            <w:vMerge/>
            <w:vAlign w:val="center"/>
          </w:tcPr>
          <w:p w14:paraId="22089580" w14:textId="77777777" w:rsidR="000549E9" w:rsidRPr="005019A2" w:rsidRDefault="000549E9" w:rsidP="00300C0D">
            <w:pPr>
              <w:spacing w:after="0" w:line="240" w:lineRule="auto"/>
              <w:rPr>
                <w:rFonts w:ascii="Times New Roman" w:hAnsi="Times New Roman"/>
                <w:i/>
              </w:rPr>
            </w:pPr>
          </w:p>
        </w:tc>
        <w:tc>
          <w:tcPr>
            <w:tcW w:w="331" w:type="pct"/>
            <w:vMerge/>
            <w:vAlign w:val="center"/>
          </w:tcPr>
          <w:p w14:paraId="3E5C02E7" w14:textId="77777777" w:rsidR="000549E9" w:rsidRPr="005019A2" w:rsidRDefault="000549E9" w:rsidP="00300C0D">
            <w:pPr>
              <w:spacing w:after="0" w:line="240" w:lineRule="auto"/>
              <w:rPr>
                <w:rFonts w:ascii="Times New Roman" w:hAnsi="Times New Roman"/>
                <w:i/>
                <w:iCs/>
              </w:rPr>
            </w:pPr>
          </w:p>
        </w:tc>
        <w:tc>
          <w:tcPr>
            <w:tcW w:w="236" w:type="pct"/>
            <w:vMerge/>
            <w:shd w:val="clear" w:color="auto" w:fill="FFFF00"/>
          </w:tcPr>
          <w:p w14:paraId="6AE8229F" w14:textId="77777777" w:rsidR="000549E9" w:rsidRPr="005019A2" w:rsidRDefault="000549E9" w:rsidP="00300C0D">
            <w:pPr>
              <w:suppressAutoHyphens/>
              <w:spacing w:after="0" w:line="240" w:lineRule="auto"/>
              <w:jc w:val="center"/>
              <w:rPr>
                <w:rFonts w:ascii="Times New Roman" w:hAnsi="Times New Roman"/>
              </w:rPr>
            </w:pPr>
          </w:p>
        </w:tc>
        <w:tc>
          <w:tcPr>
            <w:tcW w:w="1939" w:type="pct"/>
            <w:gridSpan w:val="5"/>
          </w:tcPr>
          <w:p w14:paraId="66850B45" w14:textId="77777777" w:rsidR="000549E9" w:rsidRPr="005019A2" w:rsidRDefault="000549E9" w:rsidP="00300C0D">
            <w:pPr>
              <w:suppressAutoHyphens/>
              <w:spacing w:after="0" w:line="240" w:lineRule="auto"/>
              <w:jc w:val="center"/>
              <w:rPr>
                <w:rFonts w:ascii="Times New Roman" w:hAnsi="Times New Roman"/>
              </w:rPr>
            </w:pPr>
            <w:r w:rsidRPr="005019A2">
              <w:rPr>
                <w:rFonts w:ascii="Times New Roman" w:hAnsi="Times New Roman"/>
              </w:rPr>
              <w:t>Обучение по МДК</w:t>
            </w:r>
          </w:p>
        </w:tc>
        <w:tc>
          <w:tcPr>
            <w:tcW w:w="851" w:type="pct"/>
            <w:gridSpan w:val="2"/>
            <w:vMerge w:val="restart"/>
            <w:vAlign w:val="center"/>
          </w:tcPr>
          <w:p w14:paraId="190E4A48" w14:textId="77777777" w:rsidR="000549E9" w:rsidRPr="005019A2" w:rsidRDefault="000549E9" w:rsidP="00300C0D">
            <w:pPr>
              <w:suppressAutoHyphens/>
              <w:spacing w:after="0" w:line="240" w:lineRule="auto"/>
              <w:jc w:val="center"/>
              <w:rPr>
                <w:rFonts w:ascii="Times New Roman" w:hAnsi="Times New Roman"/>
              </w:rPr>
            </w:pPr>
            <w:r w:rsidRPr="005019A2">
              <w:rPr>
                <w:rFonts w:ascii="Times New Roman" w:hAnsi="Times New Roman"/>
              </w:rPr>
              <w:t>Практики</w:t>
            </w:r>
          </w:p>
        </w:tc>
      </w:tr>
      <w:tr w:rsidR="000549E9" w:rsidRPr="005019A2" w14:paraId="4E94DB5B" w14:textId="77777777" w:rsidTr="00300C0D">
        <w:tc>
          <w:tcPr>
            <w:tcW w:w="603" w:type="pct"/>
            <w:vMerge/>
          </w:tcPr>
          <w:p w14:paraId="62400B8B" w14:textId="77777777" w:rsidR="000549E9" w:rsidRPr="005019A2" w:rsidRDefault="000549E9" w:rsidP="00300C0D">
            <w:pPr>
              <w:spacing w:after="0" w:line="240" w:lineRule="auto"/>
              <w:rPr>
                <w:rFonts w:ascii="Times New Roman" w:hAnsi="Times New Roman"/>
                <w:i/>
              </w:rPr>
            </w:pPr>
          </w:p>
        </w:tc>
        <w:tc>
          <w:tcPr>
            <w:tcW w:w="1040" w:type="pct"/>
            <w:vMerge/>
            <w:vAlign w:val="center"/>
          </w:tcPr>
          <w:p w14:paraId="4E07B281" w14:textId="77777777" w:rsidR="000549E9" w:rsidRPr="005019A2" w:rsidRDefault="000549E9" w:rsidP="00300C0D">
            <w:pPr>
              <w:spacing w:after="0" w:line="240" w:lineRule="auto"/>
              <w:rPr>
                <w:rFonts w:ascii="Times New Roman" w:hAnsi="Times New Roman"/>
                <w:i/>
              </w:rPr>
            </w:pPr>
          </w:p>
        </w:tc>
        <w:tc>
          <w:tcPr>
            <w:tcW w:w="331" w:type="pct"/>
            <w:vMerge/>
            <w:vAlign w:val="center"/>
          </w:tcPr>
          <w:p w14:paraId="1857E4FE" w14:textId="77777777" w:rsidR="000549E9" w:rsidRPr="005019A2" w:rsidRDefault="000549E9" w:rsidP="00300C0D">
            <w:pPr>
              <w:spacing w:after="0" w:line="240" w:lineRule="auto"/>
              <w:rPr>
                <w:rFonts w:ascii="Times New Roman" w:hAnsi="Times New Roman"/>
                <w:i/>
                <w:iCs/>
              </w:rPr>
            </w:pPr>
          </w:p>
        </w:tc>
        <w:tc>
          <w:tcPr>
            <w:tcW w:w="236" w:type="pct"/>
            <w:vMerge/>
            <w:shd w:val="clear" w:color="auto" w:fill="FFFF00"/>
          </w:tcPr>
          <w:p w14:paraId="7EF8ADD9" w14:textId="77777777" w:rsidR="000549E9" w:rsidRPr="005019A2" w:rsidRDefault="000549E9" w:rsidP="00300C0D">
            <w:pPr>
              <w:suppressAutoHyphens/>
              <w:spacing w:after="0" w:line="240" w:lineRule="auto"/>
              <w:jc w:val="center"/>
              <w:rPr>
                <w:rFonts w:ascii="Times New Roman" w:hAnsi="Times New Roman"/>
              </w:rPr>
            </w:pPr>
          </w:p>
        </w:tc>
        <w:tc>
          <w:tcPr>
            <w:tcW w:w="236" w:type="pct"/>
            <w:vMerge w:val="restart"/>
          </w:tcPr>
          <w:p w14:paraId="25326C46" w14:textId="77777777" w:rsidR="000549E9" w:rsidRPr="005019A2" w:rsidRDefault="000549E9" w:rsidP="00300C0D">
            <w:pPr>
              <w:suppressAutoHyphens/>
              <w:spacing w:after="0" w:line="240" w:lineRule="auto"/>
              <w:jc w:val="center"/>
              <w:rPr>
                <w:rFonts w:ascii="Times New Roman" w:hAnsi="Times New Roman"/>
              </w:rPr>
            </w:pPr>
            <w:r w:rsidRPr="005019A2">
              <w:rPr>
                <w:rFonts w:ascii="Times New Roman" w:hAnsi="Times New Roman"/>
              </w:rPr>
              <w:t>Всего</w:t>
            </w:r>
          </w:p>
          <w:p w14:paraId="1A707872" w14:textId="77777777" w:rsidR="000549E9" w:rsidRPr="005019A2" w:rsidRDefault="000549E9" w:rsidP="00300C0D">
            <w:pPr>
              <w:suppressAutoHyphens/>
              <w:spacing w:after="0" w:line="240" w:lineRule="auto"/>
              <w:jc w:val="center"/>
              <w:rPr>
                <w:rFonts w:ascii="Times New Roman" w:hAnsi="Times New Roman"/>
              </w:rPr>
            </w:pPr>
          </w:p>
        </w:tc>
        <w:tc>
          <w:tcPr>
            <w:tcW w:w="1703" w:type="pct"/>
            <w:gridSpan w:val="4"/>
          </w:tcPr>
          <w:p w14:paraId="67C97E09" w14:textId="77777777" w:rsidR="000549E9" w:rsidRPr="005019A2" w:rsidRDefault="000549E9" w:rsidP="00300C0D">
            <w:pPr>
              <w:suppressAutoHyphens/>
              <w:spacing w:after="0" w:line="240" w:lineRule="auto"/>
              <w:jc w:val="center"/>
              <w:rPr>
                <w:rFonts w:ascii="Times New Roman" w:hAnsi="Times New Roman"/>
              </w:rPr>
            </w:pPr>
            <w:r w:rsidRPr="005019A2">
              <w:rPr>
                <w:rFonts w:ascii="Times New Roman" w:hAnsi="Times New Roman"/>
              </w:rPr>
              <w:t>В том числе</w:t>
            </w:r>
          </w:p>
        </w:tc>
        <w:tc>
          <w:tcPr>
            <w:tcW w:w="851" w:type="pct"/>
            <w:gridSpan w:val="2"/>
            <w:vMerge/>
            <w:vAlign w:val="center"/>
          </w:tcPr>
          <w:p w14:paraId="37F50A31" w14:textId="77777777" w:rsidR="000549E9" w:rsidRPr="005019A2" w:rsidRDefault="000549E9" w:rsidP="00300C0D">
            <w:pPr>
              <w:suppressAutoHyphens/>
              <w:spacing w:after="0" w:line="240" w:lineRule="auto"/>
              <w:jc w:val="center"/>
              <w:rPr>
                <w:rFonts w:ascii="Times New Roman" w:hAnsi="Times New Roman"/>
                <w:i/>
              </w:rPr>
            </w:pPr>
          </w:p>
        </w:tc>
      </w:tr>
      <w:tr w:rsidR="000549E9" w:rsidRPr="005019A2" w14:paraId="15BCBC19" w14:textId="77777777" w:rsidTr="00300C0D">
        <w:trPr>
          <w:cantSplit/>
          <w:trHeight w:val="1415"/>
        </w:trPr>
        <w:tc>
          <w:tcPr>
            <w:tcW w:w="603" w:type="pct"/>
            <w:vMerge/>
          </w:tcPr>
          <w:p w14:paraId="3FB01EEE" w14:textId="77777777" w:rsidR="000549E9" w:rsidRPr="005019A2" w:rsidRDefault="000549E9" w:rsidP="00300C0D">
            <w:pPr>
              <w:spacing w:after="0" w:line="240" w:lineRule="auto"/>
              <w:rPr>
                <w:rFonts w:ascii="Times New Roman" w:hAnsi="Times New Roman"/>
                <w:i/>
              </w:rPr>
            </w:pPr>
          </w:p>
        </w:tc>
        <w:tc>
          <w:tcPr>
            <w:tcW w:w="1040" w:type="pct"/>
            <w:vMerge/>
            <w:vAlign w:val="center"/>
          </w:tcPr>
          <w:p w14:paraId="629F6760" w14:textId="77777777" w:rsidR="000549E9" w:rsidRPr="005019A2" w:rsidRDefault="000549E9" w:rsidP="00300C0D">
            <w:pPr>
              <w:spacing w:after="0" w:line="240" w:lineRule="auto"/>
              <w:rPr>
                <w:rFonts w:ascii="Times New Roman" w:hAnsi="Times New Roman"/>
                <w:i/>
              </w:rPr>
            </w:pPr>
          </w:p>
        </w:tc>
        <w:tc>
          <w:tcPr>
            <w:tcW w:w="331" w:type="pct"/>
            <w:vMerge/>
            <w:vAlign w:val="center"/>
          </w:tcPr>
          <w:p w14:paraId="184DC2B1" w14:textId="77777777" w:rsidR="000549E9" w:rsidRPr="005019A2" w:rsidRDefault="000549E9" w:rsidP="00300C0D">
            <w:pPr>
              <w:spacing w:after="0" w:line="240" w:lineRule="auto"/>
              <w:rPr>
                <w:rFonts w:ascii="Times New Roman" w:hAnsi="Times New Roman"/>
                <w:i/>
              </w:rPr>
            </w:pPr>
          </w:p>
        </w:tc>
        <w:tc>
          <w:tcPr>
            <w:tcW w:w="236" w:type="pct"/>
            <w:vMerge/>
            <w:shd w:val="clear" w:color="auto" w:fill="FFFF00"/>
          </w:tcPr>
          <w:p w14:paraId="7A32BA97" w14:textId="77777777" w:rsidR="000549E9" w:rsidRPr="005019A2" w:rsidRDefault="000549E9" w:rsidP="00300C0D">
            <w:pPr>
              <w:suppressAutoHyphens/>
              <w:spacing w:after="0" w:line="240" w:lineRule="auto"/>
              <w:jc w:val="center"/>
              <w:rPr>
                <w:rFonts w:ascii="Times New Roman" w:hAnsi="Times New Roman"/>
                <w:i/>
              </w:rPr>
            </w:pPr>
          </w:p>
        </w:tc>
        <w:tc>
          <w:tcPr>
            <w:tcW w:w="236" w:type="pct"/>
            <w:vMerge/>
          </w:tcPr>
          <w:p w14:paraId="072D3F33" w14:textId="77777777" w:rsidR="000549E9" w:rsidRPr="005019A2" w:rsidRDefault="000549E9" w:rsidP="00300C0D">
            <w:pPr>
              <w:suppressAutoHyphens/>
              <w:spacing w:after="0" w:line="240" w:lineRule="auto"/>
              <w:jc w:val="center"/>
              <w:rPr>
                <w:rFonts w:ascii="Times New Roman" w:hAnsi="Times New Roman"/>
                <w:i/>
              </w:rPr>
            </w:pPr>
          </w:p>
        </w:tc>
        <w:tc>
          <w:tcPr>
            <w:tcW w:w="472" w:type="pct"/>
            <w:vAlign w:val="center"/>
          </w:tcPr>
          <w:p w14:paraId="6DDE433E" w14:textId="77777777" w:rsidR="000549E9" w:rsidRPr="005019A2" w:rsidRDefault="000549E9" w:rsidP="00300C0D">
            <w:pPr>
              <w:suppressAutoHyphens/>
              <w:spacing w:after="0" w:line="240" w:lineRule="auto"/>
              <w:ind w:left="-57" w:right="-57"/>
              <w:jc w:val="center"/>
              <w:rPr>
                <w:rFonts w:ascii="Times New Roman" w:hAnsi="Times New Roman"/>
                <w:i/>
              </w:rPr>
            </w:pPr>
            <w:r w:rsidRPr="005019A2">
              <w:rPr>
                <w:rFonts w:ascii="Times New Roman" w:hAnsi="Times New Roman"/>
                <w:color w:val="000000"/>
              </w:rPr>
              <w:t>Лабораторных и практических занятий</w:t>
            </w:r>
          </w:p>
        </w:tc>
        <w:tc>
          <w:tcPr>
            <w:tcW w:w="427" w:type="pct"/>
            <w:vAlign w:val="center"/>
          </w:tcPr>
          <w:p w14:paraId="02C698D0" w14:textId="77777777" w:rsidR="000549E9" w:rsidRPr="005019A2" w:rsidRDefault="000549E9" w:rsidP="00300C0D">
            <w:pPr>
              <w:suppressAutoHyphens/>
              <w:spacing w:after="0" w:line="240" w:lineRule="auto"/>
              <w:ind w:left="-57" w:right="-57"/>
              <w:jc w:val="center"/>
              <w:rPr>
                <w:rFonts w:ascii="Times New Roman" w:hAnsi="Times New Roman"/>
                <w:color w:val="000000"/>
              </w:rPr>
            </w:pPr>
            <w:r w:rsidRPr="005019A2">
              <w:rPr>
                <w:rFonts w:ascii="Times New Roman" w:hAnsi="Times New Roman"/>
              </w:rPr>
              <w:t>Курсовых работ (проектов)</w:t>
            </w:r>
          </w:p>
        </w:tc>
        <w:tc>
          <w:tcPr>
            <w:tcW w:w="568" w:type="pct"/>
            <w:vAlign w:val="center"/>
          </w:tcPr>
          <w:p w14:paraId="17E11DA2" w14:textId="17461EFB" w:rsidR="000549E9" w:rsidRPr="005019A2" w:rsidRDefault="000549E9" w:rsidP="00300C0D">
            <w:pPr>
              <w:suppressAutoHyphens/>
              <w:spacing w:after="0" w:line="240" w:lineRule="auto"/>
              <w:ind w:left="-57" w:right="-57"/>
              <w:jc w:val="center"/>
              <w:rPr>
                <w:rFonts w:ascii="Times New Roman" w:hAnsi="Times New Roman"/>
                <w:color w:val="000000"/>
              </w:rPr>
            </w:pPr>
            <w:r w:rsidRPr="005019A2">
              <w:rPr>
                <w:rFonts w:ascii="Times New Roman" w:hAnsi="Times New Roman"/>
              </w:rPr>
              <w:t>Самостоятельная работа</w:t>
            </w:r>
          </w:p>
        </w:tc>
        <w:tc>
          <w:tcPr>
            <w:tcW w:w="236" w:type="pct"/>
            <w:textDirection w:val="btLr"/>
            <w:vAlign w:val="center"/>
          </w:tcPr>
          <w:p w14:paraId="323AA0ED" w14:textId="77777777" w:rsidR="000549E9" w:rsidRPr="005019A2" w:rsidRDefault="000549E9" w:rsidP="00300C0D">
            <w:pPr>
              <w:suppressAutoHyphens/>
              <w:spacing w:after="0" w:line="240" w:lineRule="auto"/>
              <w:ind w:left="-57" w:right="-57"/>
              <w:jc w:val="center"/>
              <w:rPr>
                <w:rFonts w:ascii="Times New Roman" w:hAnsi="Times New Roman"/>
              </w:rPr>
            </w:pPr>
            <w:r w:rsidRPr="005019A2">
              <w:rPr>
                <w:rFonts w:ascii="Times New Roman" w:hAnsi="Times New Roman"/>
              </w:rPr>
              <w:t>Промежуточная аттестация</w:t>
            </w:r>
          </w:p>
        </w:tc>
        <w:tc>
          <w:tcPr>
            <w:tcW w:w="283" w:type="pct"/>
            <w:vAlign w:val="center"/>
          </w:tcPr>
          <w:p w14:paraId="0E3C831C" w14:textId="77777777" w:rsidR="000549E9" w:rsidRPr="005019A2" w:rsidRDefault="000549E9" w:rsidP="00300C0D">
            <w:pPr>
              <w:suppressAutoHyphens/>
              <w:spacing w:after="0" w:line="240" w:lineRule="auto"/>
              <w:ind w:left="-57" w:right="-57"/>
              <w:jc w:val="center"/>
              <w:rPr>
                <w:rFonts w:ascii="Times New Roman" w:hAnsi="Times New Roman"/>
              </w:rPr>
            </w:pPr>
            <w:r w:rsidRPr="005019A2">
              <w:rPr>
                <w:rFonts w:ascii="Times New Roman" w:hAnsi="Times New Roman"/>
              </w:rPr>
              <w:t>Учебная</w:t>
            </w:r>
          </w:p>
          <w:p w14:paraId="427E88F0" w14:textId="77777777" w:rsidR="000549E9" w:rsidRPr="005019A2" w:rsidRDefault="000549E9" w:rsidP="00300C0D">
            <w:pPr>
              <w:suppressAutoHyphens/>
              <w:spacing w:after="0" w:line="240" w:lineRule="auto"/>
              <w:ind w:left="-57" w:right="-57"/>
              <w:jc w:val="center"/>
              <w:rPr>
                <w:rFonts w:ascii="Times New Roman" w:hAnsi="Times New Roman"/>
                <w:i/>
              </w:rPr>
            </w:pPr>
          </w:p>
        </w:tc>
        <w:tc>
          <w:tcPr>
            <w:tcW w:w="568" w:type="pct"/>
            <w:vAlign w:val="center"/>
          </w:tcPr>
          <w:p w14:paraId="0B5828C5" w14:textId="77777777" w:rsidR="000549E9" w:rsidRPr="005019A2" w:rsidRDefault="000549E9" w:rsidP="00300C0D">
            <w:pPr>
              <w:suppressAutoHyphens/>
              <w:spacing w:after="0" w:line="240" w:lineRule="auto"/>
              <w:ind w:left="-57" w:right="-57"/>
              <w:jc w:val="center"/>
              <w:rPr>
                <w:rFonts w:ascii="Times New Roman" w:hAnsi="Times New Roman"/>
              </w:rPr>
            </w:pPr>
            <w:r w:rsidRPr="005019A2">
              <w:rPr>
                <w:rFonts w:ascii="Times New Roman" w:hAnsi="Times New Roman"/>
              </w:rPr>
              <w:t>Производственная</w:t>
            </w:r>
          </w:p>
          <w:p w14:paraId="5020CF47" w14:textId="77777777" w:rsidR="000549E9" w:rsidRPr="005019A2" w:rsidRDefault="000549E9" w:rsidP="00300C0D">
            <w:pPr>
              <w:suppressAutoHyphens/>
              <w:spacing w:after="0" w:line="240" w:lineRule="auto"/>
              <w:ind w:left="-57" w:right="-57"/>
              <w:jc w:val="center"/>
              <w:rPr>
                <w:rFonts w:ascii="Times New Roman" w:hAnsi="Times New Roman"/>
                <w:i/>
              </w:rPr>
            </w:pPr>
          </w:p>
        </w:tc>
      </w:tr>
      <w:tr w:rsidR="000549E9" w:rsidRPr="005019A2" w14:paraId="1B181102" w14:textId="77777777" w:rsidTr="00300C0D">
        <w:trPr>
          <w:trHeight w:val="415"/>
        </w:trPr>
        <w:tc>
          <w:tcPr>
            <w:tcW w:w="603" w:type="pct"/>
            <w:vAlign w:val="center"/>
          </w:tcPr>
          <w:p w14:paraId="0488D4BE"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1</w:t>
            </w:r>
          </w:p>
        </w:tc>
        <w:tc>
          <w:tcPr>
            <w:tcW w:w="1040" w:type="pct"/>
            <w:vAlign w:val="center"/>
          </w:tcPr>
          <w:p w14:paraId="10561F58"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2</w:t>
            </w:r>
          </w:p>
        </w:tc>
        <w:tc>
          <w:tcPr>
            <w:tcW w:w="331" w:type="pct"/>
            <w:vAlign w:val="center"/>
          </w:tcPr>
          <w:p w14:paraId="52FD2DC9"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3</w:t>
            </w:r>
          </w:p>
        </w:tc>
        <w:tc>
          <w:tcPr>
            <w:tcW w:w="236" w:type="pct"/>
            <w:vAlign w:val="center"/>
          </w:tcPr>
          <w:p w14:paraId="55D26869"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4</w:t>
            </w:r>
          </w:p>
        </w:tc>
        <w:tc>
          <w:tcPr>
            <w:tcW w:w="236" w:type="pct"/>
            <w:vAlign w:val="center"/>
          </w:tcPr>
          <w:p w14:paraId="03FC6FAC"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5</w:t>
            </w:r>
          </w:p>
        </w:tc>
        <w:tc>
          <w:tcPr>
            <w:tcW w:w="472" w:type="pct"/>
            <w:vAlign w:val="center"/>
          </w:tcPr>
          <w:p w14:paraId="0654BFB4"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6</w:t>
            </w:r>
          </w:p>
        </w:tc>
        <w:tc>
          <w:tcPr>
            <w:tcW w:w="427" w:type="pct"/>
            <w:vAlign w:val="center"/>
          </w:tcPr>
          <w:p w14:paraId="7C4B01ED"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7</w:t>
            </w:r>
          </w:p>
        </w:tc>
        <w:tc>
          <w:tcPr>
            <w:tcW w:w="568" w:type="pct"/>
            <w:vAlign w:val="center"/>
          </w:tcPr>
          <w:p w14:paraId="6495E15F"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8</w:t>
            </w:r>
          </w:p>
        </w:tc>
        <w:tc>
          <w:tcPr>
            <w:tcW w:w="236" w:type="pct"/>
            <w:vAlign w:val="center"/>
          </w:tcPr>
          <w:p w14:paraId="64F3F883"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9</w:t>
            </w:r>
          </w:p>
        </w:tc>
        <w:tc>
          <w:tcPr>
            <w:tcW w:w="283" w:type="pct"/>
            <w:vAlign w:val="center"/>
          </w:tcPr>
          <w:p w14:paraId="7E91B538"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10</w:t>
            </w:r>
          </w:p>
        </w:tc>
        <w:tc>
          <w:tcPr>
            <w:tcW w:w="568" w:type="pct"/>
            <w:vAlign w:val="center"/>
          </w:tcPr>
          <w:p w14:paraId="36E21A4F" w14:textId="77777777" w:rsidR="000549E9" w:rsidRPr="005019A2" w:rsidRDefault="000549E9" w:rsidP="00300C0D">
            <w:pPr>
              <w:spacing w:after="0" w:line="240" w:lineRule="auto"/>
              <w:jc w:val="center"/>
              <w:rPr>
                <w:rFonts w:ascii="Times New Roman" w:hAnsi="Times New Roman"/>
                <w:i/>
              </w:rPr>
            </w:pPr>
            <w:r w:rsidRPr="005019A2">
              <w:rPr>
                <w:rFonts w:ascii="Times New Roman" w:hAnsi="Times New Roman"/>
                <w:i/>
              </w:rPr>
              <w:t>11</w:t>
            </w:r>
          </w:p>
        </w:tc>
      </w:tr>
      <w:tr w:rsidR="00D779F6" w:rsidRPr="005019A2" w14:paraId="1D246F0D" w14:textId="77777777" w:rsidTr="00300C0D">
        <w:tc>
          <w:tcPr>
            <w:tcW w:w="603" w:type="pct"/>
          </w:tcPr>
          <w:p w14:paraId="05513812" w14:textId="77777777" w:rsidR="00D779F6" w:rsidRPr="005019A2" w:rsidRDefault="00D779F6" w:rsidP="00D779F6">
            <w:pPr>
              <w:spacing w:after="0" w:line="240" w:lineRule="auto"/>
              <w:rPr>
                <w:rFonts w:ascii="Times New Roman" w:hAnsi="Times New Roman"/>
                <w:b/>
                <w:bCs/>
              </w:rPr>
            </w:pPr>
            <w:r w:rsidRPr="005019A2">
              <w:rPr>
                <w:rFonts w:ascii="Times New Roman" w:hAnsi="Times New Roman"/>
                <w:b/>
                <w:bCs/>
              </w:rPr>
              <w:t>ПК 1.1, ПК 1.2 ПК 1.3</w:t>
            </w:r>
          </w:p>
          <w:p w14:paraId="17E0C2D0" w14:textId="74F36344" w:rsidR="00D779F6" w:rsidRPr="005019A2" w:rsidRDefault="00D779F6" w:rsidP="00D779F6">
            <w:pPr>
              <w:spacing w:after="0" w:line="240" w:lineRule="auto"/>
              <w:rPr>
                <w:rFonts w:ascii="Times New Roman" w:hAnsi="Times New Roman"/>
                <w:b/>
                <w:bCs/>
              </w:rPr>
            </w:pPr>
            <w:r w:rsidRPr="005019A2">
              <w:rPr>
                <w:rFonts w:ascii="Times New Roman" w:hAnsi="Times New Roman"/>
                <w:b/>
                <w:bCs/>
              </w:rPr>
              <w:t xml:space="preserve">ОК 01 </w:t>
            </w:r>
          </w:p>
          <w:p w14:paraId="249E68DA" w14:textId="6BB76039" w:rsidR="00D779F6" w:rsidRPr="005019A2" w:rsidRDefault="00D779F6" w:rsidP="00D779F6">
            <w:pPr>
              <w:spacing w:after="0" w:line="240" w:lineRule="auto"/>
              <w:rPr>
                <w:rFonts w:ascii="Times New Roman" w:hAnsi="Times New Roman"/>
                <w:b/>
                <w:bCs/>
              </w:rPr>
            </w:pPr>
          </w:p>
        </w:tc>
        <w:tc>
          <w:tcPr>
            <w:tcW w:w="1040" w:type="pct"/>
          </w:tcPr>
          <w:p w14:paraId="6C292B04" w14:textId="77777777" w:rsidR="00D779F6" w:rsidRPr="005019A2" w:rsidRDefault="00D779F6" w:rsidP="00D779F6">
            <w:pPr>
              <w:spacing w:after="0" w:line="240" w:lineRule="auto"/>
              <w:rPr>
                <w:rFonts w:ascii="Times New Roman" w:hAnsi="Times New Roman"/>
              </w:rPr>
            </w:pPr>
            <w:r w:rsidRPr="005019A2">
              <w:rPr>
                <w:rFonts w:ascii="Times New Roman" w:hAnsi="Times New Roman"/>
                <w:bCs/>
              </w:rPr>
              <w:t>Раздел 1.</w:t>
            </w:r>
            <w:r w:rsidRPr="005019A2">
              <w:rPr>
                <w:rFonts w:ascii="Times New Roman" w:hAnsi="Times New Roman"/>
                <w:color w:val="000000"/>
              </w:rPr>
              <w:t xml:space="preserve"> Теоретические основы процесса изготовления электроизоляционной, кабельной и конденсаторной техники</w:t>
            </w:r>
          </w:p>
        </w:tc>
        <w:tc>
          <w:tcPr>
            <w:tcW w:w="331" w:type="pct"/>
          </w:tcPr>
          <w:p w14:paraId="02641EA9" w14:textId="464AEBBC" w:rsidR="00D779F6" w:rsidRPr="005019A2" w:rsidRDefault="00D779F6" w:rsidP="00D779F6">
            <w:pPr>
              <w:spacing w:after="0" w:line="240" w:lineRule="auto"/>
              <w:jc w:val="center"/>
              <w:rPr>
                <w:rFonts w:ascii="Times New Roman" w:hAnsi="Times New Roman"/>
                <w:b/>
                <w:bCs/>
              </w:rPr>
            </w:pPr>
            <w:r w:rsidRPr="005019A2">
              <w:rPr>
                <w:rFonts w:ascii="Times New Roman" w:hAnsi="Times New Roman"/>
                <w:b/>
                <w:bCs/>
              </w:rPr>
              <w:t>32-50</w:t>
            </w:r>
          </w:p>
        </w:tc>
        <w:tc>
          <w:tcPr>
            <w:tcW w:w="236" w:type="pct"/>
          </w:tcPr>
          <w:p w14:paraId="55F8E394" w14:textId="19C9822D"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32-50</w:t>
            </w:r>
          </w:p>
        </w:tc>
        <w:tc>
          <w:tcPr>
            <w:tcW w:w="236" w:type="pct"/>
          </w:tcPr>
          <w:p w14:paraId="483F88B9" w14:textId="1865916A"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32-50</w:t>
            </w:r>
          </w:p>
        </w:tc>
        <w:tc>
          <w:tcPr>
            <w:tcW w:w="472" w:type="pct"/>
          </w:tcPr>
          <w:p w14:paraId="486CF786" w14:textId="1FB42C00"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32-50</w:t>
            </w:r>
          </w:p>
        </w:tc>
        <w:tc>
          <w:tcPr>
            <w:tcW w:w="427" w:type="pct"/>
          </w:tcPr>
          <w:p w14:paraId="1760B31D" w14:textId="77777777" w:rsidR="00D779F6" w:rsidRPr="005019A2" w:rsidRDefault="00D779F6" w:rsidP="00D779F6">
            <w:pPr>
              <w:spacing w:after="0" w:line="240" w:lineRule="auto"/>
              <w:jc w:val="center"/>
              <w:rPr>
                <w:rFonts w:ascii="Times New Roman" w:hAnsi="Times New Roman"/>
              </w:rPr>
            </w:pPr>
          </w:p>
        </w:tc>
        <w:tc>
          <w:tcPr>
            <w:tcW w:w="568" w:type="pct"/>
          </w:tcPr>
          <w:p w14:paraId="73C4146F" w14:textId="20B2754E" w:rsidR="00D779F6" w:rsidRPr="005019A2" w:rsidRDefault="00D779F6" w:rsidP="00D779F6">
            <w:pPr>
              <w:spacing w:after="0" w:line="240" w:lineRule="auto"/>
              <w:jc w:val="center"/>
              <w:rPr>
                <w:rFonts w:ascii="Times New Roman" w:hAnsi="Times New Roman"/>
                <w:b/>
              </w:rPr>
            </w:pPr>
          </w:p>
        </w:tc>
        <w:tc>
          <w:tcPr>
            <w:tcW w:w="236" w:type="pct"/>
            <w:vMerge w:val="restart"/>
          </w:tcPr>
          <w:p w14:paraId="4450C94E" w14:textId="77777777" w:rsidR="00D779F6" w:rsidRPr="005019A2" w:rsidRDefault="00D779F6" w:rsidP="00D779F6">
            <w:pPr>
              <w:spacing w:after="0" w:line="240" w:lineRule="auto"/>
              <w:jc w:val="center"/>
              <w:rPr>
                <w:rFonts w:ascii="Times New Roman" w:hAnsi="Times New Roman"/>
              </w:rPr>
            </w:pPr>
          </w:p>
        </w:tc>
        <w:tc>
          <w:tcPr>
            <w:tcW w:w="283" w:type="pct"/>
          </w:tcPr>
          <w:p w14:paraId="6A478D39" w14:textId="77777777" w:rsidR="00D779F6" w:rsidRPr="005019A2" w:rsidRDefault="00D779F6" w:rsidP="00D779F6">
            <w:pPr>
              <w:spacing w:after="0" w:line="240" w:lineRule="auto"/>
              <w:jc w:val="center"/>
              <w:rPr>
                <w:rFonts w:ascii="Times New Roman" w:hAnsi="Times New Roman"/>
                <w:b/>
                <w:bCs/>
              </w:rPr>
            </w:pPr>
          </w:p>
        </w:tc>
        <w:tc>
          <w:tcPr>
            <w:tcW w:w="568" w:type="pct"/>
          </w:tcPr>
          <w:p w14:paraId="5601C662" w14:textId="77777777" w:rsidR="00D779F6" w:rsidRPr="005019A2" w:rsidRDefault="00D779F6" w:rsidP="00D779F6">
            <w:pPr>
              <w:spacing w:after="0" w:line="240" w:lineRule="auto"/>
              <w:jc w:val="center"/>
              <w:rPr>
                <w:rFonts w:ascii="Times New Roman" w:hAnsi="Times New Roman"/>
                <w:b/>
                <w:bCs/>
              </w:rPr>
            </w:pPr>
          </w:p>
        </w:tc>
      </w:tr>
      <w:tr w:rsidR="00D779F6" w:rsidRPr="005019A2" w14:paraId="7228AB3B" w14:textId="77777777" w:rsidTr="00300C0D">
        <w:trPr>
          <w:trHeight w:val="314"/>
        </w:trPr>
        <w:tc>
          <w:tcPr>
            <w:tcW w:w="603" w:type="pct"/>
          </w:tcPr>
          <w:p w14:paraId="19C50A36" w14:textId="77777777" w:rsidR="00D779F6" w:rsidRPr="005019A2" w:rsidRDefault="00D779F6" w:rsidP="00D779F6">
            <w:pPr>
              <w:spacing w:after="0" w:line="240" w:lineRule="auto"/>
              <w:rPr>
                <w:rFonts w:ascii="Times New Roman" w:hAnsi="Times New Roman"/>
                <w:b/>
                <w:bCs/>
              </w:rPr>
            </w:pPr>
            <w:r w:rsidRPr="005019A2">
              <w:rPr>
                <w:rFonts w:ascii="Times New Roman" w:hAnsi="Times New Roman"/>
                <w:b/>
                <w:bCs/>
              </w:rPr>
              <w:t>ПК 1.1, ПК 1.2 ПК 1.3</w:t>
            </w:r>
          </w:p>
          <w:p w14:paraId="37256DD8" w14:textId="7260AF3A" w:rsidR="00D779F6" w:rsidRPr="005019A2" w:rsidRDefault="00D779F6" w:rsidP="00D779F6">
            <w:pPr>
              <w:spacing w:after="0" w:line="240" w:lineRule="auto"/>
              <w:rPr>
                <w:rFonts w:ascii="Times New Roman" w:hAnsi="Times New Roman"/>
                <w:b/>
                <w:bCs/>
              </w:rPr>
            </w:pPr>
            <w:r w:rsidRPr="005019A2">
              <w:rPr>
                <w:rFonts w:ascii="Times New Roman" w:hAnsi="Times New Roman"/>
                <w:b/>
                <w:bCs/>
              </w:rPr>
              <w:t>ОК 01</w:t>
            </w:r>
          </w:p>
          <w:p w14:paraId="31F3C219" w14:textId="38340B95" w:rsidR="00D779F6" w:rsidRPr="005019A2" w:rsidRDefault="00D779F6" w:rsidP="00D779F6">
            <w:pPr>
              <w:spacing w:after="0" w:line="240" w:lineRule="auto"/>
              <w:rPr>
                <w:rFonts w:ascii="Times New Roman" w:hAnsi="Times New Roman"/>
                <w:b/>
                <w:bCs/>
              </w:rPr>
            </w:pPr>
          </w:p>
        </w:tc>
        <w:tc>
          <w:tcPr>
            <w:tcW w:w="1040" w:type="pct"/>
          </w:tcPr>
          <w:p w14:paraId="6F6A0F9F" w14:textId="77777777" w:rsidR="00D779F6" w:rsidRPr="005019A2" w:rsidRDefault="00D779F6" w:rsidP="00D779F6">
            <w:pPr>
              <w:spacing w:after="0" w:line="240" w:lineRule="auto"/>
              <w:rPr>
                <w:rFonts w:ascii="Times New Roman" w:hAnsi="Times New Roman"/>
              </w:rPr>
            </w:pPr>
            <w:r w:rsidRPr="005019A2">
              <w:rPr>
                <w:rFonts w:ascii="Times New Roman" w:hAnsi="Times New Roman"/>
                <w:bCs/>
              </w:rPr>
              <w:t>Раздел 2.  Основы проектирования кабелей и проводов</w:t>
            </w:r>
          </w:p>
        </w:tc>
        <w:tc>
          <w:tcPr>
            <w:tcW w:w="331" w:type="pct"/>
          </w:tcPr>
          <w:p w14:paraId="52E63F19" w14:textId="64E124E0" w:rsidR="00D779F6" w:rsidRPr="005019A2" w:rsidRDefault="00D779F6" w:rsidP="00D779F6">
            <w:pPr>
              <w:spacing w:after="0" w:line="240" w:lineRule="auto"/>
              <w:jc w:val="center"/>
              <w:rPr>
                <w:rFonts w:ascii="Times New Roman" w:hAnsi="Times New Roman"/>
                <w:b/>
              </w:rPr>
            </w:pPr>
            <w:r w:rsidRPr="005019A2">
              <w:rPr>
                <w:rFonts w:ascii="Times New Roman" w:hAnsi="Times New Roman"/>
                <w:b/>
              </w:rPr>
              <w:t>34-48</w:t>
            </w:r>
          </w:p>
        </w:tc>
        <w:tc>
          <w:tcPr>
            <w:tcW w:w="236" w:type="pct"/>
          </w:tcPr>
          <w:p w14:paraId="660F7121" w14:textId="6293C286"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34-48</w:t>
            </w:r>
          </w:p>
        </w:tc>
        <w:tc>
          <w:tcPr>
            <w:tcW w:w="236" w:type="pct"/>
          </w:tcPr>
          <w:p w14:paraId="7973F107" w14:textId="0B885C2A"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34-48</w:t>
            </w:r>
          </w:p>
        </w:tc>
        <w:tc>
          <w:tcPr>
            <w:tcW w:w="472" w:type="pct"/>
          </w:tcPr>
          <w:p w14:paraId="6FF284EA" w14:textId="5E08AEA6"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34-48</w:t>
            </w:r>
          </w:p>
        </w:tc>
        <w:tc>
          <w:tcPr>
            <w:tcW w:w="427" w:type="pct"/>
          </w:tcPr>
          <w:p w14:paraId="45E1EA16" w14:textId="77777777" w:rsidR="00D779F6" w:rsidRPr="005019A2" w:rsidRDefault="00D779F6" w:rsidP="00D779F6">
            <w:pPr>
              <w:spacing w:after="0" w:line="240" w:lineRule="auto"/>
              <w:jc w:val="center"/>
              <w:rPr>
                <w:rFonts w:ascii="Times New Roman" w:hAnsi="Times New Roman"/>
              </w:rPr>
            </w:pPr>
          </w:p>
        </w:tc>
        <w:tc>
          <w:tcPr>
            <w:tcW w:w="568" w:type="pct"/>
          </w:tcPr>
          <w:p w14:paraId="06DE292F" w14:textId="4BDB2EB7" w:rsidR="00D779F6" w:rsidRPr="005019A2" w:rsidRDefault="00D779F6" w:rsidP="00D779F6">
            <w:pPr>
              <w:spacing w:after="0" w:line="240" w:lineRule="auto"/>
              <w:jc w:val="center"/>
              <w:rPr>
                <w:rFonts w:ascii="Times New Roman" w:hAnsi="Times New Roman"/>
                <w:b/>
              </w:rPr>
            </w:pPr>
          </w:p>
        </w:tc>
        <w:tc>
          <w:tcPr>
            <w:tcW w:w="236" w:type="pct"/>
            <w:vMerge/>
          </w:tcPr>
          <w:p w14:paraId="13DEA5BA" w14:textId="77777777" w:rsidR="00D779F6" w:rsidRPr="005019A2" w:rsidRDefault="00D779F6" w:rsidP="00D779F6">
            <w:pPr>
              <w:spacing w:after="0" w:line="240" w:lineRule="auto"/>
              <w:jc w:val="center"/>
              <w:rPr>
                <w:rFonts w:ascii="Times New Roman" w:hAnsi="Times New Roman"/>
              </w:rPr>
            </w:pPr>
          </w:p>
        </w:tc>
        <w:tc>
          <w:tcPr>
            <w:tcW w:w="283" w:type="pct"/>
          </w:tcPr>
          <w:p w14:paraId="5F888624" w14:textId="77777777" w:rsidR="00D779F6" w:rsidRPr="005019A2" w:rsidRDefault="00D779F6" w:rsidP="00D779F6">
            <w:pPr>
              <w:spacing w:after="0" w:line="240" w:lineRule="auto"/>
              <w:jc w:val="center"/>
              <w:rPr>
                <w:rFonts w:ascii="Times New Roman" w:hAnsi="Times New Roman"/>
                <w:bCs/>
              </w:rPr>
            </w:pPr>
          </w:p>
        </w:tc>
        <w:tc>
          <w:tcPr>
            <w:tcW w:w="568" w:type="pct"/>
          </w:tcPr>
          <w:p w14:paraId="138F0E6A" w14:textId="77777777" w:rsidR="00D779F6" w:rsidRPr="005019A2" w:rsidRDefault="00D779F6" w:rsidP="00D779F6">
            <w:pPr>
              <w:spacing w:after="0" w:line="240" w:lineRule="auto"/>
              <w:jc w:val="center"/>
              <w:rPr>
                <w:rFonts w:ascii="Times New Roman" w:hAnsi="Times New Roman"/>
                <w:bCs/>
              </w:rPr>
            </w:pPr>
          </w:p>
        </w:tc>
      </w:tr>
      <w:tr w:rsidR="00D779F6" w:rsidRPr="005019A2" w14:paraId="713D83EB" w14:textId="77777777" w:rsidTr="00300C0D">
        <w:trPr>
          <w:trHeight w:val="314"/>
        </w:trPr>
        <w:tc>
          <w:tcPr>
            <w:tcW w:w="603" w:type="pct"/>
          </w:tcPr>
          <w:p w14:paraId="1D3DF584" w14:textId="77777777" w:rsidR="00D779F6" w:rsidRPr="005019A2" w:rsidRDefault="00D779F6" w:rsidP="00D779F6">
            <w:pPr>
              <w:spacing w:after="0" w:line="240" w:lineRule="auto"/>
              <w:rPr>
                <w:rFonts w:ascii="Times New Roman" w:hAnsi="Times New Roman"/>
                <w:b/>
                <w:bCs/>
              </w:rPr>
            </w:pPr>
            <w:r w:rsidRPr="005019A2">
              <w:rPr>
                <w:rFonts w:ascii="Times New Roman" w:hAnsi="Times New Roman"/>
                <w:b/>
                <w:bCs/>
              </w:rPr>
              <w:t>ПК 1.1, ПК 1.2 ПК 1.3</w:t>
            </w:r>
          </w:p>
          <w:p w14:paraId="6D007ED3" w14:textId="5A483364" w:rsidR="00D779F6" w:rsidRPr="005019A2" w:rsidRDefault="00D779F6" w:rsidP="00D779F6">
            <w:pPr>
              <w:spacing w:after="0" w:line="240" w:lineRule="auto"/>
              <w:rPr>
                <w:rFonts w:ascii="Times New Roman" w:hAnsi="Times New Roman"/>
                <w:b/>
                <w:bCs/>
              </w:rPr>
            </w:pPr>
            <w:r w:rsidRPr="005019A2">
              <w:rPr>
                <w:rFonts w:ascii="Times New Roman" w:hAnsi="Times New Roman"/>
                <w:b/>
                <w:bCs/>
              </w:rPr>
              <w:t>ОК 01</w:t>
            </w:r>
          </w:p>
          <w:p w14:paraId="470E557F" w14:textId="022F4061" w:rsidR="00D779F6" w:rsidRPr="005019A2" w:rsidRDefault="00D779F6" w:rsidP="00D779F6">
            <w:pPr>
              <w:spacing w:after="0" w:line="240" w:lineRule="auto"/>
              <w:rPr>
                <w:rFonts w:ascii="Times New Roman" w:hAnsi="Times New Roman"/>
                <w:b/>
                <w:bCs/>
              </w:rPr>
            </w:pPr>
          </w:p>
        </w:tc>
        <w:tc>
          <w:tcPr>
            <w:tcW w:w="1040" w:type="pct"/>
          </w:tcPr>
          <w:p w14:paraId="0BF2B1E5" w14:textId="77777777" w:rsidR="00D779F6" w:rsidRPr="005019A2" w:rsidRDefault="00D779F6" w:rsidP="00D779F6">
            <w:pPr>
              <w:spacing w:after="0" w:line="240" w:lineRule="auto"/>
              <w:rPr>
                <w:rFonts w:ascii="Times New Roman" w:hAnsi="Times New Roman"/>
              </w:rPr>
            </w:pPr>
            <w:r w:rsidRPr="005019A2">
              <w:rPr>
                <w:rFonts w:ascii="Times New Roman" w:hAnsi="Times New Roman"/>
                <w:bCs/>
              </w:rPr>
              <w:t>Раздел 3. Технологические процессы производства кабельной и конденсаторной продукции</w:t>
            </w:r>
          </w:p>
        </w:tc>
        <w:tc>
          <w:tcPr>
            <w:tcW w:w="331" w:type="pct"/>
          </w:tcPr>
          <w:p w14:paraId="789F5FFA" w14:textId="2C4917D0" w:rsidR="00D779F6" w:rsidRPr="005019A2" w:rsidRDefault="00D779F6" w:rsidP="00D779F6">
            <w:pPr>
              <w:spacing w:after="0" w:line="240" w:lineRule="auto"/>
              <w:jc w:val="center"/>
              <w:rPr>
                <w:rFonts w:ascii="Times New Roman" w:hAnsi="Times New Roman"/>
                <w:b/>
                <w:bCs/>
              </w:rPr>
            </w:pPr>
            <w:r w:rsidRPr="005019A2">
              <w:rPr>
                <w:rFonts w:ascii="Times New Roman" w:hAnsi="Times New Roman"/>
                <w:b/>
                <w:bCs/>
              </w:rPr>
              <w:t>32-48</w:t>
            </w:r>
          </w:p>
        </w:tc>
        <w:tc>
          <w:tcPr>
            <w:tcW w:w="236" w:type="pct"/>
          </w:tcPr>
          <w:p w14:paraId="1531E618" w14:textId="599A8823"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32-48</w:t>
            </w:r>
          </w:p>
        </w:tc>
        <w:tc>
          <w:tcPr>
            <w:tcW w:w="236" w:type="pct"/>
          </w:tcPr>
          <w:p w14:paraId="3654EC54" w14:textId="094463C5"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32-48</w:t>
            </w:r>
          </w:p>
        </w:tc>
        <w:tc>
          <w:tcPr>
            <w:tcW w:w="472" w:type="pct"/>
          </w:tcPr>
          <w:p w14:paraId="72FB2289" w14:textId="0E210E6B"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32-48</w:t>
            </w:r>
          </w:p>
        </w:tc>
        <w:tc>
          <w:tcPr>
            <w:tcW w:w="427" w:type="pct"/>
          </w:tcPr>
          <w:p w14:paraId="2768E1AD" w14:textId="63F31337" w:rsidR="00D779F6" w:rsidRPr="005019A2" w:rsidRDefault="00D779F6" w:rsidP="00D779F6">
            <w:pPr>
              <w:spacing w:after="0" w:line="240" w:lineRule="auto"/>
              <w:jc w:val="center"/>
              <w:rPr>
                <w:rFonts w:ascii="Times New Roman" w:hAnsi="Times New Roman"/>
              </w:rPr>
            </w:pPr>
          </w:p>
        </w:tc>
        <w:tc>
          <w:tcPr>
            <w:tcW w:w="568" w:type="pct"/>
          </w:tcPr>
          <w:p w14:paraId="7DA65FB8" w14:textId="7FE088F5" w:rsidR="00D779F6" w:rsidRPr="005019A2" w:rsidRDefault="00D779F6" w:rsidP="00D779F6">
            <w:pPr>
              <w:spacing w:after="0" w:line="240" w:lineRule="auto"/>
              <w:jc w:val="center"/>
              <w:rPr>
                <w:rFonts w:ascii="Times New Roman" w:hAnsi="Times New Roman"/>
                <w:b/>
              </w:rPr>
            </w:pPr>
          </w:p>
        </w:tc>
        <w:tc>
          <w:tcPr>
            <w:tcW w:w="236" w:type="pct"/>
          </w:tcPr>
          <w:p w14:paraId="72B306AF" w14:textId="77777777" w:rsidR="00D779F6" w:rsidRPr="005019A2" w:rsidRDefault="00D779F6" w:rsidP="00D779F6">
            <w:pPr>
              <w:spacing w:after="0" w:line="240" w:lineRule="auto"/>
              <w:jc w:val="center"/>
              <w:rPr>
                <w:rFonts w:ascii="Times New Roman" w:hAnsi="Times New Roman"/>
              </w:rPr>
            </w:pPr>
          </w:p>
        </w:tc>
        <w:tc>
          <w:tcPr>
            <w:tcW w:w="283" w:type="pct"/>
          </w:tcPr>
          <w:p w14:paraId="591456B1" w14:textId="77777777" w:rsidR="00D779F6" w:rsidRPr="005019A2" w:rsidRDefault="00D779F6" w:rsidP="00D779F6">
            <w:pPr>
              <w:spacing w:after="0" w:line="240" w:lineRule="auto"/>
              <w:jc w:val="center"/>
              <w:rPr>
                <w:rFonts w:ascii="Times New Roman" w:hAnsi="Times New Roman"/>
                <w:bCs/>
              </w:rPr>
            </w:pPr>
          </w:p>
        </w:tc>
        <w:tc>
          <w:tcPr>
            <w:tcW w:w="568" w:type="pct"/>
          </w:tcPr>
          <w:p w14:paraId="7C4EAC86" w14:textId="77777777" w:rsidR="00D779F6" w:rsidRPr="005019A2" w:rsidRDefault="00D779F6" w:rsidP="00D779F6">
            <w:pPr>
              <w:spacing w:after="0" w:line="240" w:lineRule="auto"/>
              <w:jc w:val="center"/>
              <w:rPr>
                <w:rFonts w:ascii="Times New Roman" w:hAnsi="Times New Roman"/>
                <w:bCs/>
              </w:rPr>
            </w:pPr>
          </w:p>
        </w:tc>
      </w:tr>
      <w:tr w:rsidR="00AF5E69" w:rsidRPr="005019A2" w14:paraId="2226B5AE" w14:textId="77777777" w:rsidTr="00300C0D">
        <w:trPr>
          <w:trHeight w:val="314"/>
        </w:trPr>
        <w:tc>
          <w:tcPr>
            <w:tcW w:w="603" w:type="pct"/>
          </w:tcPr>
          <w:p w14:paraId="5FFAB64C" w14:textId="77777777" w:rsidR="00AF5E69" w:rsidRPr="005019A2" w:rsidRDefault="00AF5E69" w:rsidP="00AF5E69">
            <w:pPr>
              <w:spacing w:after="0" w:line="240" w:lineRule="auto"/>
              <w:rPr>
                <w:rFonts w:ascii="Times New Roman" w:hAnsi="Times New Roman"/>
              </w:rPr>
            </w:pPr>
          </w:p>
        </w:tc>
        <w:tc>
          <w:tcPr>
            <w:tcW w:w="1040" w:type="pct"/>
          </w:tcPr>
          <w:p w14:paraId="3030590D" w14:textId="77777777" w:rsidR="00AF5E69" w:rsidRPr="005019A2" w:rsidRDefault="00AF5E69" w:rsidP="00AF5E69">
            <w:pPr>
              <w:spacing w:after="0" w:line="240" w:lineRule="auto"/>
              <w:rPr>
                <w:rFonts w:ascii="Times New Roman" w:hAnsi="Times New Roman"/>
                <w:bCs/>
              </w:rPr>
            </w:pPr>
            <w:r w:rsidRPr="005019A2">
              <w:rPr>
                <w:rFonts w:ascii="Times New Roman" w:hAnsi="Times New Roman"/>
                <w:bCs/>
              </w:rPr>
              <w:t>Учебная практика</w:t>
            </w:r>
          </w:p>
        </w:tc>
        <w:tc>
          <w:tcPr>
            <w:tcW w:w="331" w:type="pct"/>
          </w:tcPr>
          <w:p w14:paraId="49D52096" w14:textId="7853DF30" w:rsidR="00AF5E69" w:rsidRPr="005019A2" w:rsidRDefault="00D779F6" w:rsidP="00AF5E69">
            <w:pPr>
              <w:spacing w:after="0" w:line="240" w:lineRule="auto"/>
              <w:jc w:val="center"/>
              <w:rPr>
                <w:rFonts w:ascii="Times New Roman" w:hAnsi="Times New Roman"/>
                <w:b/>
                <w:bCs/>
              </w:rPr>
            </w:pPr>
            <w:r w:rsidRPr="005019A2">
              <w:rPr>
                <w:rFonts w:ascii="Times New Roman" w:hAnsi="Times New Roman"/>
                <w:b/>
                <w:bCs/>
              </w:rPr>
              <w:t>36-</w:t>
            </w:r>
            <w:r w:rsidR="00223D87" w:rsidRPr="005019A2">
              <w:rPr>
                <w:rFonts w:ascii="Times New Roman" w:hAnsi="Times New Roman"/>
                <w:b/>
                <w:bCs/>
              </w:rPr>
              <w:t>72</w:t>
            </w:r>
          </w:p>
        </w:tc>
        <w:tc>
          <w:tcPr>
            <w:tcW w:w="236" w:type="pct"/>
          </w:tcPr>
          <w:p w14:paraId="105004AB" w14:textId="77777777" w:rsidR="00AF5E69" w:rsidRPr="005019A2" w:rsidRDefault="00AF5E69" w:rsidP="00AF5E69">
            <w:pPr>
              <w:spacing w:after="0" w:line="240" w:lineRule="auto"/>
              <w:jc w:val="center"/>
              <w:rPr>
                <w:rFonts w:ascii="Times New Roman" w:hAnsi="Times New Roman"/>
              </w:rPr>
            </w:pPr>
          </w:p>
        </w:tc>
        <w:tc>
          <w:tcPr>
            <w:tcW w:w="236" w:type="pct"/>
          </w:tcPr>
          <w:p w14:paraId="68CFD65B" w14:textId="77777777" w:rsidR="00AF5E69" w:rsidRPr="005019A2" w:rsidRDefault="00AF5E69" w:rsidP="00AF5E69">
            <w:pPr>
              <w:spacing w:after="0" w:line="240" w:lineRule="auto"/>
              <w:jc w:val="center"/>
              <w:rPr>
                <w:rFonts w:ascii="Times New Roman" w:hAnsi="Times New Roman"/>
                <w:b/>
                <w:bCs/>
              </w:rPr>
            </w:pPr>
          </w:p>
        </w:tc>
        <w:tc>
          <w:tcPr>
            <w:tcW w:w="472" w:type="pct"/>
          </w:tcPr>
          <w:p w14:paraId="085F50C8" w14:textId="77777777" w:rsidR="00AF5E69" w:rsidRPr="005019A2" w:rsidRDefault="00AF5E69" w:rsidP="00AF5E69">
            <w:pPr>
              <w:spacing w:after="0" w:line="240" w:lineRule="auto"/>
              <w:jc w:val="center"/>
              <w:rPr>
                <w:rFonts w:ascii="Times New Roman" w:hAnsi="Times New Roman"/>
              </w:rPr>
            </w:pPr>
          </w:p>
        </w:tc>
        <w:tc>
          <w:tcPr>
            <w:tcW w:w="427" w:type="pct"/>
          </w:tcPr>
          <w:p w14:paraId="4BAAB577" w14:textId="77777777" w:rsidR="00AF5E69" w:rsidRPr="005019A2" w:rsidRDefault="00AF5E69" w:rsidP="00AF5E69">
            <w:pPr>
              <w:spacing w:after="0" w:line="240" w:lineRule="auto"/>
              <w:jc w:val="center"/>
              <w:rPr>
                <w:rFonts w:ascii="Times New Roman" w:hAnsi="Times New Roman"/>
              </w:rPr>
            </w:pPr>
          </w:p>
        </w:tc>
        <w:tc>
          <w:tcPr>
            <w:tcW w:w="568" w:type="pct"/>
          </w:tcPr>
          <w:p w14:paraId="6F006188" w14:textId="77777777" w:rsidR="00AF5E69" w:rsidRPr="005019A2" w:rsidRDefault="00AF5E69" w:rsidP="00AF5E69">
            <w:pPr>
              <w:spacing w:after="0" w:line="240" w:lineRule="auto"/>
              <w:jc w:val="center"/>
              <w:rPr>
                <w:rFonts w:ascii="Times New Roman" w:hAnsi="Times New Roman"/>
              </w:rPr>
            </w:pPr>
          </w:p>
        </w:tc>
        <w:tc>
          <w:tcPr>
            <w:tcW w:w="236" w:type="pct"/>
          </w:tcPr>
          <w:p w14:paraId="7CAA8D4C" w14:textId="77777777" w:rsidR="00AF5E69" w:rsidRPr="005019A2" w:rsidRDefault="00AF5E69" w:rsidP="00AF5E69">
            <w:pPr>
              <w:spacing w:after="0" w:line="240" w:lineRule="auto"/>
              <w:jc w:val="center"/>
              <w:rPr>
                <w:rFonts w:ascii="Times New Roman" w:hAnsi="Times New Roman"/>
              </w:rPr>
            </w:pPr>
          </w:p>
        </w:tc>
        <w:tc>
          <w:tcPr>
            <w:tcW w:w="283" w:type="pct"/>
          </w:tcPr>
          <w:p w14:paraId="35FB9638" w14:textId="37C20016" w:rsidR="00AF5E69" w:rsidRPr="005019A2" w:rsidRDefault="00D779F6" w:rsidP="00AF5E69">
            <w:pPr>
              <w:spacing w:after="0" w:line="240" w:lineRule="auto"/>
              <w:jc w:val="center"/>
              <w:rPr>
                <w:rFonts w:ascii="Times New Roman" w:hAnsi="Times New Roman"/>
                <w:b/>
                <w:bCs/>
              </w:rPr>
            </w:pPr>
            <w:r w:rsidRPr="005019A2">
              <w:rPr>
                <w:rFonts w:ascii="Times New Roman" w:hAnsi="Times New Roman"/>
                <w:b/>
                <w:bCs/>
              </w:rPr>
              <w:t>36-72</w:t>
            </w:r>
          </w:p>
        </w:tc>
        <w:tc>
          <w:tcPr>
            <w:tcW w:w="568" w:type="pct"/>
          </w:tcPr>
          <w:p w14:paraId="0FBEB4B1" w14:textId="77777777" w:rsidR="00AF5E69" w:rsidRPr="005019A2" w:rsidRDefault="00AF5E69" w:rsidP="00AF5E69">
            <w:pPr>
              <w:spacing w:after="0" w:line="240" w:lineRule="auto"/>
              <w:jc w:val="center"/>
              <w:rPr>
                <w:rFonts w:ascii="Times New Roman" w:hAnsi="Times New Roman"/>
                <w:b/>
                <w:bCs/>
              </w:rPr>
            </w:pPr>
          </w:p>
        </w:tc>
      </w:tr>
      <w:tr w:rsidR="00AF5E69" w:rsidRPr="005019A2" w14:paraId="6E1BCC72" w14:textId="77777777" w:rsidTr="00300C0D">
        <w:trPr>
          <w:trHeight w:val="314"/>
        </w:trPr>
        <w:tc>
          <w:tcPr>
            <w:tcW w:w="603" w:type="pct"/>
          </w:tcPr>
          <w:p w14:paraId="4214A3B6" w14:textId="77777777" w:rsidR="00AF5E69" w:rsidRPr="005019A2" w:rsidRDefault="00AF5E69" w:rsidP="00AF5E69">
            <w:pPr>
              <w:spacing w:after="0" w:line="240" w:lineRule="auto"/>
              <w:rPr>
                <w:rFonts w:ascii="Times New Roman" w:hAnsi="Times New Roman"/>
              </w:rPr>
            </w:pPr>
          </w:p>
        </w:tc>
        <w:tc>
          <w:tcPr>
            <w:tcW w:w="1040" w:type="pct"/>
          </w:tcPr>
          <w:p w14:paraId="2CD94C3E" w14:textId="77777777" w:rsidR="00AF5E69" w:rsidRPr="005019A2" w:rsidRDefault="00AF5E69" w:rsidP="00AF5E69">
            <w:pPr>
              <w:spacing w:after="0" w:line="240" w:lineRule="auto"/>
              <w:rPr>
                <w:rFonts w:ascii="Times New Roman" w:hAnsi="Times New Roman"/>
              </w:rPr>
            </w:pPr>
            <w:r w:rsidRPr="005019A2">
              <w:rPr>
                <w:rFonts w:ascii="Times New Roman" w:hAnsi="Times New Roman"/>
              </w:rPr>
              <w:t>Производственная практика</w:t>
            </w:r>
          </w:p>
        </w:tc>
        <w:tc>
          <w:tcPr>
            <w:tcW w:w="331" w:type="pct"/>
          </w:tcPr>
          <w:p w14:paraId="274EB92C" w14:textId="098C8FC1" w:rsidR="00AF5E69" w:rsidRPr="005019A2" w:rsidRDefault="00D779F6" w:rsidP="00AF5E69">
            <w:pPr>
              <w:spacing w:after="0" w:line="240" w:lineRule="auto"/>
              <w:jc w:val="center"/>
              <w:rPr>
                <w:rFonts w:ascii="Times New Roman" w:hAnsi="Times New Roman"/>
                <w:b/>
                <w:bCs/>
              </w:rPr>
            </w:pPr>
            <w:r w:rsidRPr="005019A2">
              <w:rPr>
                <w:rFonts w:ascii="Times New Roman" w:hAnsi="Times New Roman"/>
                <w:b/>
                <w:bCs/>
              </w:rPr>
              <w:t>72-</w:t>
            </w:r>
            <w:r w:rsidR="00223D87" w:rsidRPr="005019A2">
              <w:rPr>
                <w:rFonts w:ascii="Times New Roman" w:hAnsi="Times New Roman"/>
                <w:b/>
                <w:bCs/>
              </w:rPr>
              <w:t>108</w:t>
            </w:r>
          </w:p>
        </w:tc>
        <w:tc>
          <w:tcPr>
            <w:tcW w:w="236" w:type="pct"/>
          </w:tcPr>
          <w:p w14:paraId="12228DE0" w14:textId="77777777" w:rsidR="00AF5E69" w:rsidRPr="005019A2" w:rsidRDefault="00AF5E69" w:rsidP="00AF5E69">
            <w:pPr>
              <w:spacing w:after="0" w:line="240" w:lineRule="auto"/>
              <w:jc w:val="center"/>
              <w:rPr>
                <w:rFonts w:ascii="Times New Roman" w:hAnsi="Times New Roman"/>
              </w:rPr>
            </w:pPr>
          </w:p>
        </w:tc>
        <w:tc>
          <w:tcPr>
            <w:tcW w:w="236" w:type="pct"/>
          </w:tcPr>
          <w:p w14:paraId="52A98964" w14:textId="77777777" w:rsidR="00AF5E69" w:rsidRPr="005019A2" w:rsidRDefault="00AF5E69" w:rsidP="00AF5E69">
            <w:pPr>
              <w:spacing w:after="0" w:line="240" w:lineRule="auto"/>
              <w:jc w:val="center"/>
              <w:rPr>
                <w:rFonts w:ascii="Times New Roman" w:hAnsi="Times New Roman"/>
                <w:b/>
                <w:bCs/>
              </w:rPr>
            </w:pPr>
          </w:p>
        </w:tc>
        <w:tc>
          <w:tcPr>
            <w:tcW w:w="472" w:type="pct"/>
          </w:tcPr>
          <w:p w14:paraId="4D0891F3" w14:textId="77777777" w:rsidR="00AF5E69" w:rsidRPr="005019A2" w:rsidRDefault="00AF5E69" w:rsidP="00AF5E69">
            <w:pPr>
              <w:spacing w:after="0" w:line="240" w:lineRule="auto"/>
              <w:jc w:val="center"/>
              <w:rPr>
                <w:rFonts w:ascii="Times New Roman" w:hAnsi="Times New Roman"/>
              </w:rPr>
            </w:pPr>
          </w:p>
        </w:tc>
        <w:tc>
          <w:tcPr>
            <w:tcW w:w="427" w:type="pct"/>
          </w:tcPr>
          <w:p w14:paraId="5CD40233" w14:textId="77777777" w:rsidR="00AF5E69" w:rsidRPr="005019A2" w:rsidRDefault="00AF5E69" w:rsidP="00AF5E69">
            <w:pPr>
              <w:spacing w:after="0" w:line="240" w:lineRule="auto"/>
              <w:jc w:val="center"/>
              <w:rPr>
                <w:rFonts w:ascii="Times New Roman" w:hAnsi="Times New Roman"/>
              </w:rPr>
            </w:pPr>
          </w:p>
        </w:tc>
        <w:tc>
          <w:tcPr>
            <w:tcW w:w="568" w:type="pct"/>
          </w:tcPr>
          <w:p w14:paraId="4C654015" w14:textId="77777777" w:rsidR="00AF5E69" w:rsidRPr="005019A2" w:rsidRDefault="00AF5E69" w:rsidP="00AF5E69">
            <w:pPr>
              <w:spacing w:after="0" w:line="240" w:lineRule="auto"/>
              <w:jc w:val="center"/>
              <w:rPr>
                <w:rFonts w:ascii="Times New Roman" w:hAnsi="Times New Roman"/>
              </w:rPr>
            </w:pPr>
          </w:p>
        </w:tc>
        <w:tc>
          <w:tcPr>
            <w:tcW w:w="236" w:type="pct"/>
          </w:tcPr>
          <w:p w14:paraId="6358527F" w14:textId="77777777" w:rsidR="00AF5E69" w:rsidRPr="005019A2" w:rsidRDefault="00AF5E69" w:rsidP="00AF5E69">
            <w:pPr>
              <w:spacing w:after="0" w:line="240" w:lineRule="auto"/>
              <w:jc w:val="center"/>
              <w:rPr>
                <w:rFonts w:ascii="Times New Roman" w:hAnsi="Times New Roman"/>
              </w:rPr>
            </w:pPr>
          </w:p>
        </w:tc>
        <w:tc>
          <w:tcPr>
            <w:tcW w:w="283" w:type="pct"/>
          </w:tcPr>
          <w:p w14:paraId="4E61CF6B" w14:textId="77777777" w:rsidR="00AF5E69" w:rsidRPr="005019A2" w:rsidRDefault="00AF5E69" w:rsidP="00AF5E69">
            <w:pPr>
              <w:spacing w:after="0" w:line="240" w:lineRule="auto"/>
              <w:jc w:val="center"/>
              <w:rPr>
                <w:rFonts w:ascii="Times New Roman" w:hAnsi="Times New Roman"/>
                <w:b/>
                <w:bCs/>
              </w:rPr>
            </w:pPr>
          </w:p>
        </w:tc>
        <w:tc>
          <w:tcPr>
            <w:tcW w:w="568" w:type="pct"/>
          </w:tcPr>
          <w:p w14:paraId="195F0A53" w14:textId="092669D1" w:rsidR="00AF5E69" w:rsidRPr="005019A2" w:rsidRDefault="00D779F6" w:rsidP="00AF5E69">
            <w:pPr>
              <w:spacing w:after="0" w:line="240" w:lineRule="auto"/>
              <w:jc w:val="center"/>
              <w:rPr>
                <w:rFonts w:ascii="Times New Roman" w:hAnsi="Times New Roman"/>
                <w:b/>
                <w:bCs/>
              </w:rPr>
            </w:pPr>
            <w:r w:rsidRPr="005019A2">
              <w:rPr>
                <w:rFonts w:ascii="Times New Roman" w:hAnsi="Times New Roman"/>
                <w:b/>
                <w:bCs/>
              </w:rPr>
              <w:t>72-108</w:t>
            </w:r>
          </w:p>
        </w:tc>
      </w:tr>
      <w:tr w:rsidR="00AF5E69" w:rsidRPr="005019A2" w14:paraId="08E1C87A" w14:textId="77777777" w:rsidTr="00300C0D">
        <w:tc>
          <w:tcPr>
            <w:tcW w:w="603" w:type="pct"/>
          </w:tcPr>
          <w:p w14:paraId="3B7F1764" w14:textId="77777777" w:rsidR="00AF5E69" w:rsidRPr="005019A2" w:rsidRDefault="00AF5E69" w:rsidP="00AF5E69">
            <w:pPr>
              <w:spacing w:after="0" w:line="240" w:lineRule="auto"/>
              <w:rPr>
                <w:rFonts w:ascii="Times New Roman" w:hAnsi="Times New Roman"/>
                <w:i/>
              </w:rPr>
            </w:pPr>
          </w:p>
        </w:tc>
        <w:tc>
          <w:tcPr>
            <w:tcW w:w="1040" w:type="pct"/>
          </w:tcPr>
          <w:p w14:paraId="15B1396A" w14:textId="77777777" w:rsidR="00AF5E69" w:rsidRPr="005019A2" w:rsidRDefault="00AF5E69" w:rsidP="00AF5E69">
            <w:pPr>
              <w:suppressAutoHyphens/>
              <w:spacing w:after="0" w:line="240" w:lineRule="auto"/>
              <w:rPr>
                <w:rFonts w:ascii="Times New Roman" w:hAnsi="Times New Roman"/>
              </w:rPr>
            </w:pPr>
            <w:r w:rsidRPr="005019A2">
              <w:rPr>
                <w:rFonts w:ascii="Times New Roman" w:hAnsi="Times New Roman"/>
              </w:rPr>
              <w:t>Промежуточная аттестация</w:t>
            </w:r>
          </w:p>
        </w:tc>
        <w:tc>
          <w:tcPr>
            <w:tcW w:w="331" w:type="pct"/>
          </w:tcPr>
          <w:p w14:paraId="4AF44211" w14:textId="77777777" w:rsidR="00AF5E69" w:rsidRPr="005019A2" w:rsidRDefault="00AF5E69" w:rsidP="00AF5E69">
            <w:pPr>
              <w:suppressAutoHyphens/>
              <w:spacing w:after="0" w:line="240" w:lineRule="auto"/>
              <w:jc w:val="center"/>
              <w:rPr>
                <w:rFonts w:ascii="Times New Roman" w:hAnsi="Times New Roman"/>
                <w:b/>
                <w:bCs/>
              </w:rPr>
            </w:pPr>
          </w:p>
        </w:tc>
        <w:tc>
          <w:tcPr>
            <w:tcW w:w="236" w:type="pct"/>
            <w:shd w:val="clear" w:color="auto" w:fill="C0C0C0"/>
          </w:tcPr>
          <w:p w14:paraId="1797669C" w14:textId="77777777" w:rsidR="00AF5E69" w:rsidRPr="005019A2" w:rsidRDefault="00AF5E69" w:rsidP="00AF5E69">
            <w:pPr>
              <w:spacing w:after="0" w:line="240" w:lineRule="auto"/>
              <w:jc w:val="center"/>
              <w:rPr>
                <w:rFonts w:ascii="Times New Roman" w:hAnsi="Times New Roman"/>
                <w:i/>
              </w:rPr>
            </w:pPr>
          </w:p>
        </w:tc>
        <w:tc>
          <w:tcPr>
            <w:tcW w:w="236" w:type="pct"/>
            <w:shd w:val="clear" w:color="auto" w:fill="C0C0C0"/>
          </w:tcPr>
          <w:p w14:paraId="26483FBF" w14:textId="77777777" w:rsidR="00AF5E69" w:rsidRPr="005019A2" w:rsidRDefault="00AF5E69" w:rsidP="00AF5E69">
            <w:pPr>
              <w:spacing w:after="0" w:line="240" w:lineRule="auto"/>
              <w:jc w:val="center"/>
              <w:rPr>
                <w:rFonts w:ascii="Times New Roman" w:hAnsi="Times New Roman"/>
                <w:i/>
              </w:rPr>
            </w:pPr>
          </w:p>
        </w:tc>
        <w:tc>
          <w:tcPr>
            <w:tcW w:w="472" w:type="pct"/>
            <w:shd w:val="clear" w:color="auto" w:fill="C0C0C0"/>
          </w:tcPr>
          <w:p w14:paraId="3CC24A65" w14:textId="77777777" w:rsidR="00AF5E69" w:rsidRPr="005019A2" w:rsidRDefault="00AF5E69" w:rsidP="00AF5E69">
            <w:pPr>
              <w:spacing w:after="0" w:line="240" w:lineRule="auto"/>
              <w:jc w:val="center"/>
              <w:rPr>
                <w:rFonts w:ascii="Times New Roman" w:hAnsi="Times New Roman"/>
                <w:i/>
              </w:rPr>
            </w:pPr>
          </w:p>
        </w:tc>
        <w:tc>
          <w:tcPr>
            <w:tcW w:w="1514" w:type="pct"/>
            <w:gridSpan w:val="4"/>
            <w:shd w:val="clear" w:color="auto" w:fill="C0C0C0"/>
          </w:tcPr>
          <w:p w14:paraId="04ACCD87" w14:textId="77777777" w:rsidR="00AF5E69" w:rsidRPr="005019A2" w:rsidRDefault="00AF5E69" w:rsidP="00AF5E69">
            <w:pPr>
              <w:spacing w:after="0" w:line="240" w:lineRule="auto"/>
              <w:jc w:val="center"/>
              <w:rPr>
                <w:rFonts w:ascii="Times New Roman" w:hAnsi="Times New Roman"/>
                <w:i/>
              </w:rPr>
            </w:pPr>
          </w:p>
        </w:tc>
        <w:tc>
          <w:tcPr>
            <w:tcW w:w="568" w:type="pct"/>
          </w:tcPr>
          <w:p w14:paraId="7455566F" w14:textId="77777777" w:rsidR="00AF5E69" w:rsidRPr="005019A2" w:rsidRDefault="00AF5E69" w:rsidP="00AF5E69">
            <w:pPr>
              <w:suppressAutoHyphens/>
              <w:spacing w:after="0" w:line="240" w:lineRule="auto"/>
              <w:jc w:val="center"/>
              <w:rPr>
                <w:rFonts w:ascii="Times New Roman" w:hAnsi="Times New Roman"/>
              </w:rPr>
            </w:pPr>
          </w:p>
        </w:tc>
      </w:tr>
      <w:tr w:rsidR="00D779F6" w:rsidRPr="005019A2" w14:paraId="1C3D3F0E" w14:textId="77777777" w:rsidTr="00300C0D">
        <w:tc>
          <w:tcPr>
            <w:tcW w:w="603" w:type="pct"/>
          </w:tcPr>
          <w:p w14:paraId="58D4B661" w14:textId="77777777" w:rsidR="00D779F6" w:rsidRPr="005019A2" w:rsidRDefault="00D779F6" w:rsidP="00D779F6">
            <w:pPr>
              <w:spacing w:line="240" w:lineRule="auto"/>
              <w:rPr>
                <w:rFonts w:ascii="Times New Roman" w:hAnsi="Times New Roman"/>
                <w:b/>
                <w:i/>
              </w:rPr>
            </w:pPr>
          </w:p>
        </w:tc>
        <w:tc>
          <w:tcPr>
            <w:tcW w:w="1040" w:type="pct"/>
          </w:tcPr>
          <w:p w14:paraId="73657AB5" w14:textId="77777777" w:rsidR="00D779F6" w:rsidRPr="005019A2" w:rsidRDefault="00D779F6" w:rsidP="00D779F6">
            <w:pPr>
              <w:spacing w:line="240" w:lineRule="auto"/>
              <w:rPr>
                <w:rFonts w:ascii="Times New Roman" w:hAnsi="Times New Roman"/>
                <w:b/>
                <w:i/>
              </w:rPr>
            </w:pPr>
            <w:r w:rsidRPr="005019A2">
              <w:rPr>
                <w:rFonts w:ascii="Times New Roman" w:hAnsi="Times New Roman"/>
                <w:b/>
                <w:i/>
              </w:rPr>
              <w:t xml:space="preserve">Всего: </w:t>
            </w:r>
          </w:p>
        </w:tc>
        <w:tc>
          <w:tcPr>
            <w:tcW w:w="331" w:type="pct"/>
          </w:tcPr>
          <w:p w14:paraId="172158EF" w14:textId="7C5A702A" w:rsidR="00D779F6" w:rsidRPr="005019A2" w:rsidRDefault="00D779F6" w:rsidP="00D779F6">
            <w:pPr>
              <w:spacing w:after="0" w:line="240" w:lineRule="auto"/>
              <w:jc w:val="center"/>
              <w:rPr>
                <w:rFonts w:ascii="Times New Roman" w:hAnsi="Times New Roman"/>
                <w:b/>
              </w:rPr>
            </w:pPr>
            <w:r w:rsidRPr="005019A2">
              <w:rPr>
                <w:rFonts w:ascii="Times New Roman" w:hAnsi="Times New Roman"/>
                <w:b/>
              </w:rPr>
              <w:t>206-326</w:t>
            </w:r>
          </w:p>
        </w:tc>
        <w:tc>
          <w:tcPr>
            <w:tcW w:w="236" w:type="pct"/>
          </w:tcPr>
          <w:p w14:paraId="755D80F1" w14:textId="4C20CA69" w:rsidR="00D779F6" w:rsidRPr="005019A2" w:rsidRDefault="00D779F6" w:rsidP="00D779F6">
            <w:pPr>
              <w:spacing w:after="0" w:line="240" w:lineRule="auto"/>
              <w:jc w:val="center"/>
              <w:rPr>
                <w:rFonts w:ascii="Times New Roman" w:hAnsi="Times New Roman"/>
              </w:rPr>
            </w:pPr>
            <w:r w:rsidRPr="005019A2">
              <w:rPr>
                <w:rFonts w:ascii="Times New Roman" w:hAnsi="Times New Roman"/>
              </w:rPr>
              <w:t>98-146</w:t>
            </w:r>
          </w:p>
        </w:tc>
        <w:tc>
          <w:tcPr>
            <w:tcW w:w="236" w:type="pct"/>
          </w:tcPr>
          <w:p w14:paraId="1F289FA1" w14:textId="14D2E0AE" w:rsidR="00D779F6" w:rsidRPr="005019A2" w:rsidRDefault="00D779F6" w:rsidP="00D779F6">
            <w:pPr>
              <w:spacing w:after="0" w:line="240" w:lineRule="auto"/>
              <w:jc w:val="center"/>
              <w:rPr>
                <w:rFonts w:ascii="Times New Roman" w:hAnsi="Times New Roman"/>
                <w:b/>
              </w:rPr>
            </w:pPr>
          </w:p>
        </w:tc>
        <w:tc>
          <w:tcPr>
            <w:tcW w:w="472" w:type="pct"/>
          </w:tcPr>
          <w:p w14:paraId="7480A38D" w14:textId="694846D9" w:rsidR="00D779F6" w:rsidRPr="005019A2" w:rsidRDefault="00D779F6" w:rsidP="00D779F6">
            <w:pPr>
              <w:spacing w:after="0" w:line="240" w:lineRule="auto"/>
              <w:jc w:val="center"/>
              <w:rPr>
                <w:rFonts w:ascii="Times New Roman" w:hAnsi="Times New Roman"/>
                <w:b/>
              </w:rPr>
            </w:pPr>
          </w:p>
        </w:tc>
        <w:tc>
          <w:tcPr>
            <w:tcW w:w="427" w:type="pct"/>
          </w:tcPr>
          <w:p w14:paraId="060F3DAE" w14:textId="4655EBEA" w:rsidR="00D779F6" w:rsidRPr="005019A2" w:rsidRDefault="00D779F6" w:rsidP="00D779F6">
            <w:pPr>
              <w:spacing w:after="0" w:line="240" w:lineRule="auto"/>
              <w:jc w:val="center"/>
              <w:rPr>
                <w:rFonts w:ascii="Times New Roman" w:hAnsi="Times New Roman"/>
                <w:b/>
              </w:rPr>
            </w:pPr>
          </w:p>
        </w:tc>
        <w:tc>
          <w:tcPr>
            <w:tcW w:w="568" w:type="pct"/>
          </w:tcPr>
          <w:p w14:paraId="11BDED98" w14:textId="0789A399" w:rsidR="00D779F6" w:rsidRPr="005019A2" w:rsidRDefault="00D779F6" w:rsidP="00D779F6">
            <w:pPr>
              <w:spacing w:after="0" w:line="240" w:lineRule="auto"/>
              <w:jc w:val="center"/>
              <w:rPr>
                <w:rFonts w:ascii="Times New Roman" w:hAnsi="Times New Roman"/>
                <w:b/>
              </w:rPr>
            </w:pPr>
          </w:p>
        </w:tc>
        <w:tc>
          <w:tcPr>
            <w:tcW w:w="236" w:type="pct"/>
          </w:tcPr>
          <w:p w14:paraId="3E50883B" w14:textId="77777777" w:rsidR="00D779F6" w:rsidRPr="005019A2" w:rsidRDefault="00D779F6" w:rsidP="00D779F6">
            <w:pPr>
              <w:spacing w:after="0" w:line="240" w:lineRule="auto"/>
              <w:jc w:val="center"/>
              <w:rPr>
                <w:rFonts w:ascii="Times New Roman" w:hAnsi="Times New Roman"/>
                <w:b/>
                <w:vertAlign w:val="superscript"/>
              </w:rPr>
            </w:pPr>
          </w:p>
        </w:tc>
        <w:tc>
          <w:tcPr>
            <w:tcW w:w="283" w:type="pct"/>
          </w:tcPr>
          <w:p w14:paraId="32871920" w14:textId="739C0B8E" w:rsidR="00D779F6" w:rsidRPr="005019A2" w:rsidRDefault="00D779F6" w:rsidP="00D779F6">
            <w:pPr>
              <w:spacing w:after="0" w:line="240" w:lineRule="auto"/>
              <w:jc w:val="center"/>
              <w:rPr>
                <w:rFonts w:ascii="Times New Roman" w:hAnsi="Times New Roman"/>
                <w:b/>
              </w:rPr>
            </w:pPr>
            <w:r w:rsidRPr="005019A2">
              <w:rPr>
                <w:rFonts w:ascii="Times New Roman" w:hAnsi="Times New Roman"/>
                <w:b/>
                <w:bCs/>
              </w:rPr>
              <w:t>36-72</w:t>
            </w:r>
          </w:p>
        </w:tc>
        <w:tc>
          <w:tcPr>
            <w:tcW w:w="568" w:type="pct"/>
          </w:tcPr>
          <w:p w14:paraId="03DBA45D" w14:textId="3BA726E3" w:rsidR="00D779F6" w:rsidRPr="005019A2" w:rsidRDefault="00D779F6" w:rsidP="00D779F6">
            <w:pPr>
              <w:spacing w:after="0" w:line="240" w:lineRule="auto"/>
              <w:jc w:val="center"/>
              <w:rPr>
                <w:rFonts w:ascii="Times New Roman" w:hAnsi="Times New Roman"/>
                <w:b/>
              </w:rPr>
            </w:pPr>
            <w:r w:rsidRPr="005019A2">
              <w:rPr>
                <w:rFonts w:ascii="Times New Roman" w:hAnsi="Times New Roman"/>
                <w:b/>
                <w:bCs/>
              </w:rPr>
              <w:t>72-108</w:t>
            </w:r>
          </w:p>
        </w:tc>
      </w:tr>
    </w:tbl>
    <w:p w14:paraId="74A8C98F" w14:textId="77777777" w:rsidR="000549E9" w:rsidRDefault="000549E9" w:rsidP="000549E9">
      <w:pPr>
        <w:spacing w:after="0" w:line="240" w:lineRule="auto"/>
        <w:ind w:firstLine="709"/>
        <w:jc w:val="both"/>
        <w:rPr>
          <w:rFonts w:ascii="Times New Roman" w:hAnsi="Times New Roman"/>
          <w:b/>
          <w:iCs/>
          <w:sz w:val="24"/>
          <w:szCs w:val="24"/>
          <w:highlight w:val="cyan"/>
        </w:rPr>
      </w:pPr>
    </w:p>
    <w:p w14:paraId="0A496C1D" w14:textId="77777777" w:rsidR="00AF5E69" w:rsidRDefault="00AF5E69" w:rsidP="000549E9">
      <w:pPr>
        <w:rPr>
          <w:highlight w:val="cyan"/>
        </w:rPr>
      </w:pPr>
    </w:p>
    <w:p w14:paraId="3DC53D12" w14:textId="77777777" w:rsidR="000549E9" w:rsidRDefault="000549E9" w:rsidP="005019A2">
      <w:pPr>
        <w:ind w:firstLine="708"/>
        <w:rPr>
          <w:rFonts w:ascii="Times New Roman" w:hAnsi="Times New Roman"/>
          <w:b/>
          <w:sz w:val="24"/>
          <w:szCs w:val="24"/>
        </w:rPr>
      </w:pPr>
      <w:r>
        <w:rPr>
          <w:highlight w:val="cyan"/>
        </w:rPr>
        <w:br w:type="page"/>
      </w:r>
      <w:r w:rsidRPr="008405E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6"/>
        <w:gridCol w:w="7168"/>
        <w:gridCol w:w="1923"/>
        <w:gridCol w:w="1492"/>
        <w:gridCol w:w="1645"/>
      </w:tblGrid>
      <w:tr w:rsidR="005019A2" w:rsidRPr="005019A2" w14:paraId="79E763E0" w14:textId="77777777" w:rsidTr="005019A2">
        <w:trPr>
          <w:trHeight w:val="1204"/>
        </w:trPr>
        <w:tc>
          <w:tcPr>
            <w:tcW w:w="843" w:type="pct"/>
          </w:tcPr>
          <w:p w14:paraId="52C4BFA4" w14:textId="77777777" w:rsidR="005019A2" w:rsidRPr="005019A2" w:rsidRDefault="005019A2" w:rsidP="000F29C6">
            <w:pPr>
              <w:spacing w:after="0"/>
              <w:rPr>
                <w:rFonts w:ascii="Times New Roman" w:hAnsi="Times New Roman"/>
                <w:b/>
              </w:rPr>
            </w:pPr>
            <w:r w:rsidRPr="005019A2">
              <w:rPr>
                <w:rFonts w:ascii="Times New Roman" w:hAnsi="Times New Roman"/>
                <w:b/>
                <w:bCs/>
              </w:rPr>
              <w:t>Наименование разделов и тем профессионального модуля (ПМ), междисциплинарных курсов (МДК)</w:t>
            </w:r>
          </w:p>
        </w:tc>
        <w:tc>
          <w:tcPr>
            <w:tcW w:w="2474" w:type="pct"/>
          </w:tcPr>
          <w:p w14:paraId="60F8EA31" w14:textId="77777777" w:rsidR="005019A2" w:rsidRPr="005019A2" w:rsidRDefault="005019A2" w:rsidP="000F29C6">
            <w:pPr>
              <w:suppressAutoHyphens/>
              <w:spacing w:after="0"/>
              <w:rPr>
                <w:rFonts w:ascii="Times New Roman" w:hAnsi="Times New Roman"/>
                <w:b/>
                <w:bCs/>
              </w:rPr>
            </w:pPr>
            <w:r w:rsidRPr="005019A2">
              <w:rPr>
                <w:rFonts w:ascii="Times New Roman" w:hAnsi="Times New Roman"/>
                <w:b/>
                <w:bCs/>
              </w:rPr>
              <w:t>Содержание учебного материала,</w:t>
            </w:r>
          </w:p>
          <w:p w14:paraId="483D3E0E" w14:textId="77777777" w:rsidR="005019A2" w:rsidRPr="005019A2" w:rsidRDefault="005019A2" w:rsidP="000F29C6">
            <w:pPr>
              <w:suppressAutoHyphens/>
              <w:spacing w:after="0"/>
              <w:rPr>
                <w:rFonts w:ascii="Times New Roman" w:hAnsi="Times New Roman"/>
                <w:b/>
              </w:rPr>
            </w:pPr>
            <w:r w:rsidRPr="005019A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05" w:type="pct"/>
            <w:gridSpan w:val="2"/>
          </w:tcPr>
          <w:p w14:paraId="44035FF0" w14:textId="7FCFFD98" w:rsidR="005019A2" w:rsidRPr="005019A2" w:rsidRDefault="005019A2" w:rsidP="000F29C6">
            <w:pPr>
              <w:spacing w:after="0"/>
              <w:rPr>
                <w:rFonts w:ascii="Times New Roman" w:eastAsia="Calibri" w:hAnsi="Times New Roman"/>
                <w:b/>
                <w:bCs/>
                <w:lang w:eastAsia="en-US"/>
              </w:rPr>
            </w:pPr>
            <w:r w:rsidRPr="005019A2">
              <w:rPr>
                <w:rFonts w:ascii="Times New Roman" w:hAnsi="Times New Roman"/>
                <w:b/>
                <w:bCs/>
              </w:rPr>
              <w:t xml:space="preserve">Объем, акад. ч / в том числе в форме практической подготовки, </w:t>
            </w:r>
            <w:proofErr w:type="spellStart"/>
            <w:r w:rsidRPr="005019A2">
              <w:rPr>
                <w:rFonts w:ascii="Times New Roman" w:hAnsi="Times New Roman"/>
                <w:b/>
                <w:bCs/>
              </w:rPr>
              <w:t>акад</w:t>
            </w:r>
            <w:proofErr w:type="spellEnd"/>
            <w:r w:rsidRPr="005019A2">
              <w:rPr>
                <w:rFonts w:ascii="Times New Roman" w:hAnsi="Times New Roman"/>
                <w:b/>
                <w:bCs/>
              </w:rPr>
              <w:t xml:space="preserve"> ч</w:t>
            </w:r>
          </w:p>
        </w:tc>
        <w:tc>
          <w:tcPr>
            <w:tcW w:w="578" w:type="pct"/>
          </w:tcPr>
          <w:p w14:paraId="5899AB71" w14:textId="647051EA" w:rsidR="005019A2" w:rsidRPr="005019A2" w:rsidRDefault="005019A2" w:rsidP="000F29C6">
            <w:pPr>
              <w:spacing w:after="0"/>
              <w:rPr>
                <w:rFonts w:ascii="Times New Roman" w:hAnsi="Times New Roman"/>
                <w:b/>
                <w:bCs/>
              </w:rPr>
            </w:pPr>
            <w:r w:rsidRPr="005019A2">
              <w:rPr>
                <w:rFonts w:ascii="Times New Roman" w:eastAsia="Calibri" w:hAnsi="Times New Roman"/>
                <w:b/>
                <w:bCs/>
                <w:lang w:eastAsia="en-US"/>
              </w:rPr>
              <w:t>Код ПК, ОК</w:t>
            </w:r>
          </w:p>
        </w:tc>
      </w:tr>
      <w:tr w:rsidR="005019A2" w:rsidRPr="005019A2" w14:paraId="4AA45BDD" w14:textId="77777777" w:rsidTr="005019A2">
        <w:tc>
          <w:tcPr>
            <w:tcW w:w="843" w:type="pct"/>
          </w:tcPr>
          <w:p w14:paraId="3CEF87D4" w14:textId="77777777" w:rsidR="005019A2" w:rsidRPr="005019A2" w:rsidRDefault="005019A2" w:rsidP="00223D87">
            <w:pPr>
              <w:spacing w:after="0"/>
              <w:jc w:val="center"/>
              <w:rPr>
                <w:rFonts w:ascii="Times New Roman" w:hAnsi="Times New Roman"/>
                <w:b/>
              </w:rPr>
            </w:pPr>
            <w:r w:rsidRPr="005019A2">
              <w:rPr>
                <w:rFonts w:ascii="Times New Roman" w:hAnsi="Times New Roman"/>
                <w:b/>
              </w:rPr>
              <w:t>1</w:t>
            </w:r>
          </w:p>
        </w:tc>
        <w:tc>
          <w:tcPr>
            <w:tcW w:w="2474" w:type="pct"/>
          </w:tcPr>
          <w:p w14:paraId="4C3AA8CE" w14:textId="77777777" w:rsidR="005019A2" w:rsidRPr="005019A2" w:rsidRDefault="005019A2" w:rsidP="00223D87">
            <w:pPr>
              <w:spacing w:after="0"/>
              <w:jc w:val="center"/>
              <w:rPr>
                <w:rFonts w:ascii="Times New Roman" w:hAnsi="Times New Roman"/>
                <w:b/>
                <w:bCs/>
              </w:rPr>
            </w:pPr>
            <w:r w:rsidRPr="005019A2">
              <w:rPr>
                <w:rFonts w:ascii="Times New Roman" w:hAnsi="Times New Roman"/>
                <w:b/>
                <w:bCs/>
              </w:rPr>
              <w:t>2</w:t>
            </w:r>
          </w:p>
        </w:tc>
        <w:tc>
          <w:tcPr>
            <w:tcW w:w="1105" w:type="pct"/>
            <w:gridSpan w:val="2"/>
          </w:tcPr>
          <w:p w14:paraId="01EB6773" w14:textId="6AFB2FD5" w:rsidR="005019A2" w:rsidRPr="005019A2" w:rsidRDefault="005019A2" w:rsidP="00223D87">
            <w:pPr>
              <w:spacing w:after="0"/>
              <w:jc w:val="center"/>
              <w:rPr>
                <w:rFonts w:ascii="Times New Roman" w:hAnsi="Times New Roman"/>
                <w:b/>
                <w:bCs/>
              </w:rPr>
            </w:pPr>
            <w:r w:rsidRPr="005019A2">
              <w:rPr>
                <w:rFonts w:ascii="Times New Roman" w:hAnsi="Times New Roman"/>
                <w:b/>
                <w:bCs/>
              </w:rPr>
              <w:t>3</w:t>
            </w:r>
          </w:p>
        </w:tc>
        <w:tc>
          <w:tcPr>
            <w:tcW w:w="578" w:type="pct"/>
          </w:tcPr>
          <w:p w14:paraId="78D5CE5A" w14:textId="50846389" w:rsidR="005019A2" w:rsidRPr="005019A2" w:rsidRDefault="005019A2" w:rsidP="00223D87">
            <w:pPr>
              <w:spacing w:after="0"/>
              <w:jc w:val="center"/>
              <w:rPr>
                <w:rFonts w:ascii="Times New Roman" w:hAnsi="Times New Roman"/>
                <w:b/>
                <w:bCs/>
              </w:rPr>
            </w:pPr>
            <w:r w:rsidRPr="005019A2">
              <w:rPr>
                <w:rFonts w:ascii="Times New Roman" w:hAnsi="Times New Roman"/>
                <w:b/>
                <w:bCs/>
              </w:rPr>
              <w:t>4</w:t>
            </w:r>
          </w:p>
        </w:tc>
      </w:tr>
      <w:tr w:rsidR="005019A2" w:rsidRPr="005019A2" w14:paraId="7066D9B5" w14:textId="77777777" w:rsidTr="005019A2">
        <w:tc>
          <w:tcPr>
            <w:tcW w:w="843" w:type="pct"/>
          </w:tcPr>
          <w:p w14:paraId="62E6B35D" w14:textId="77777777" w:rsidR="005019A2" w:rsidRPr="005019A2" w:rsidRDefault="005019A2" w:rsidP="00223D87">
            <w:pPr>
              <w:spacing w:after="0"/>
              <w:rPr>
                <w:rFonts w:ascii="Times New Roman" w:hAnsi="Times New Roman"/>
                <w:b/>
              </w:rPr>
            </w:pPr>
          </w:p>
        </w:tc>
        <w:tc>
          <w:tcPr>
            <w:tcW w:w="2474" w:type="pct"/>
          </w:tcPr>
          <w:p w14:paraId="477BDCEA" w14:textId="77777777" w:rsidR="005019A2" w:rsidRPr="005019A2" w:rsidRDefault="005019A2" w:rsidP="00223D87">
            <w:pPr>
              <w:spacing w:after="0"/>
              <w:rPr>
                <w:rFonts w:ascii="Times New Roman" w:hAnsi="Times New Roman"/>
                <w:b/>
                <w:bCs/>
              </w:rPr>
            </w:pPr>
          </w:p>
        </w:tc>
        <w:tc>
          <w:tcPr>
            <w:tcW w:w="579" w:type="pct"/>
          </w:tcPr>
          <w:p w14:paraId="75D6C696" w14:textId="5DBC806F" w:rsidR="005019A2" w:rsidRPr="005019A2" w:rsidRDefault="005019A2" w:rsidP="00223D87">
            <w:pPr>
              <w:spacing w:after="0"/>
              <w:jc w:val="center"/>
              <w:rPr>
                <w:rFonts w:ascii="Times New Roman" w:hAnsi="Times New Roman"/>
                <w:b/>
                <w:bCs/>
              </w:rPr>
            </w:pPr>
            <w:proofErr w:type="spellStart"/>
            <w:r w:rsidRPr="005019A2">
              <w:rPr>
                <w:rFonts w:ascii="Times New Roman" w:hAnsi="Times New Roman"/>
                <w:b/>
                <w:bCs/>
                <w:color w:val="000000"/>
              </w:rPr>
              <w:t>Обязат</w:t>
            </w:r>
            <w:proofErr w:type="spellEnd"/>
            <w:r w:rsidRPr="005019A2">
              <w:rPr>
                <w:rFonts w:ascii="Times New Roman" w:hAnsi="Times New Roman"/>
                <w:b/>
                <w:bCs/>
                <w:color w:val="000000"/>
              </w:rPr>
              <w:t>. часть ОП с учетом интенсификации 40%</w:t>
            </w:r>
          </w:p>
        </w:tc>
        <w:tc>
          <w:tcPr>
            <w:tcW w:w="526" w:type="pct"/>
          </w:tcPr>
          <w:p w14:paraId="0AE231B7" w14:textId="23981557" w:rsidR="005019A2" w:rsidRPr="005019A2" w:rsidRDefault="005019A2" w:rsidP="00223D87">
            <w:pPr>
              <w:spacing w:after="0"/>
              <w:rPr>
                <w:rFonts w:ascii="Times New Roman" w:hAnsi="Times New Roman"/>
                <w:b/>
                <w:bCs/>
              </w:rPr>
            </w:pPr>
            <w:proofErr w:type="spellStart"/>
            <w:r w:rsidRPr="005019A2">
              <w:rPr>
                <w:rFonts w:ascii="Times New Roman" w:hAnsi="Times New Roman"/>
                <w:b/>
                <w:bCs/>
                <w:color w:val="000000"/>
              </w:rPr>
              <w:t>Обязат</w:t>
            </w:r>
            <w:proofErr w:type="spellEnd"/>
            <w:r w:rsidRPr="005019A2">
              <w:rPr>
                <w:rFonts w:ascii="Times New Roman" w:hAnsi="Times New Roman"/>
                <w:b/>
                <w:bCs/>
                <w:color w:val="000000"/>
              </w:rPr>
              <w:t>. часть ОП</w:t>
            </w:r>
          </w:p>
        </w:tc>
        <w:tc>
          <w:tcPr>
            <w:tcW w:w="578" w:type="pct"/>
          </w:tcPr>
          <w:p w14:paraId="4B8D5091" w14:textId="3EEC50BD" w:rsidR="005019A2" w:rsidRPr="005019A2" w:rsidRDefault="005019A2" w:rsidP="00223D87">
            <w:pPr>
              <w:spacing w:after="0"/>
              <w:rPr>
                <w:rFonts w:ascii="Times New Roman" w:hAnsi="Times New Roman"/>
                <w:b/>
                <w:bCs/>
              </w:rPr>
            </w:pPr>
          </w:p>
        </w:tc>
      </w:tr>
      <w:tr w:rsidR="005019A2" w:rsidRPr="005019A2" w14:paraId="047B7624" w14:textId="77777777" w:rsidTr="005019A2">
        <w:tc>
          <w:tcPr>
            <w:tcW w:w="843" w:type="pct"/>
          </w:tcPr>
          <w:p w14:paraId="24BE91DA" w14:textId="77777777" w:rsidR="005019A2" w:rsidRPr="005019A2" w:rsidRDefault="005019A2" w:rsidP="000F29C6">
            <w:pPr>
              <w:spacing w:after="0"/>
              <w:rPr>
                <w:rFonts w:ascii="Times New Roman" w:hAnsi="Times New Roman"/>
                <w:b/>
              </w:rPr>
            </w:pPr>
          </w:p>
        </w:tc>
        <w:tc>
          <w:tcPr>
            <w:tcW w:w="2474" w:type="pct"/>
          </w:tcPr>
          <w:p w14:paraId="3DEE303D" w14:textId="77777777" w:rsidR="005019A2" w:rsidRPr="005019A2" w:rsidRDefault="005019A2" w:rsidP="000F29C6">
            <w:pPr>
              <w:spacing w:after="0"/>
              <w:rPr>
                <w:rFonts w:ascii="Times New Roman" w:hAnsi="Times New Roman"/>
                <w:b/>
                <w:bCs/>
              </w:rPr>
            </w:pPr>
          </w:p>
        </w:tc>
        <w:tc>
          <w:tcPr>
            <w:tcW w:w="579" w:type="pct"/>
          </w:tcPr>
          <w:p w14:paraId="75BD580B" w14:textId="2868D908" w:rsidR="005019A2" w:rsidRPr="005019A2" w:rsidRDefault="005019A2" w:rsidP="000F29C6">
            <w:pPr>
              <w:spacing w:after="0"/>
              <w:jc w:val="center"/>
              <w:rPr>
                <w:rFonts w:ascii="Times New Roman" w:hAnsi="Times New Roman"/>
                <w:b/>
                <w:bCs/>
              </w:rPr>
            </w:pPr>
            <w:r w:rsidRPr="005019A2">
              <w:rPr>
                <w:rFonts w:ascii="Times New Roman" w:hAnsi="Times New Roman"/>
                <w:b/>
                <w:bCs/>
              </w:rPr>
              <w:t>206/206</w:t>
            </w:r>
          </w:p>
        </w:tc>
        <w:tc>
          <w:tcPr>
            <w:tcW w:w="526" w:type="pct"/>
          </w:tcPr>
          <w:p w14:paraId="0777756B" w14:textId="46B54F3A" w:rsidR="005019A2" w:rsidRPr="005019A2" w:rsidRDefault="005019A2" w:rsidP="000F29C6">
            <w:pPr>
              <w:spacing w:after="0"/>
              <w:rPr>
                <w:rFonts w:ascii="Times New Roman" w:hAnsi="Times New Roman"/>
                <w:b/>
                <w:bCs/>
              </w:rPr>
            </w:pPr>
            <w:r w:rsidRPr="005019A2">
              <w:rPr>
                <w:rFonts w:ascii="Times New Roman" w:hAnsi="Times New Roman"/>
                <w:b/>
                <w:bCs/>
              </w:rPr>
              <w:t>326/326</w:t>
            </w:r>
          </w:p>
        </w:tc>
        <w:tc>
          <w:tcPr>
            <w:tcW w:w="578" w:type="pct"/>
          </w:tcPr>
          <w:p w14:paraId="7BE78D90" w14:textId="2299F5CD" w:rsidR="005019A2" w:rsidRPr="005019A2" w:rsidRDefault="005019A2" w:rsidP="000F29C6">
            <w:pPr>
              <w:spacing w:after="0"/>
              <w:rPr>
                <w:rFonts w:ascii="Times New Roman" w:hAnsi="Times New Roman"/>
                <w:b/>
                <w:bCs/>
              </w:rPr>
            </w:pPr>
          </w:p>
        </w:tc>
      </w:tr>
      <w:tr w:rsidR="005019A2" w:rsidRPr="005019A2" w14:paraId="46C55D8C" w14:textId="77777777" w:rsidTr="005019A2">
        <w:tc>
          <w:tcPr>
            <w:tcW w:w="3317" w:type="pct"/>
            <w:gridSpan w:val="2"/>
          </w:tcPr>
          <w:p w14:paraId="1E650C26" w14:textId="77777777" w:rsidR="005019A2" w:rsidRPr="005019A2" w:rsidRDefault="005019A2" w:rsidP="000F29C6">
            <w:pPr>
              <w:spacing w:after="0"/>
              <w:rPr>
                <w:rFonts w:ascii="Times New Roman" w:hAnsi="Times New Roman"/>
                <w:b/>
                <w:i/>
                <w:highlight w:val="yellow"/>
              </w:rPr>
            </w:pPr>
            <w:r w:rsidRPr="005019A2">
              <w:rPr>
                <w:rFonts w:ascii="Times New Roman" w:hAnsi="Times New Roman"/>
                <w:b/>
                <w:bCs/>
              </w:rPr>
              <w:t xml:space="preserve">Раздел 1. </w:t>
            </w:r>
            <w:r w:rsidRPr="005019A2">
              <w:rPr>
                <w:rFonts w:ascii="Times New Roman" w:hAnsi="Times New Roman"/>
                <w:b/>
                <w:color w:val="000000"/>
              </w:rPr>
              <w:t>Теоретические основы процесса изготовления электроизоляционной, кабельной и конденсаторной техники</w:t>
            </w:r>
          </w:p>
        </w:tc>
        <w:tc>
          <w:tcPr>
            <w:tcW w:w="579" w:type="pct"/>
          </w:tcPr>
          <w:p w14:paraId="258FBFA2" w14:textId="706ECF87" w:rsidR="005019A2" w:rsidRPr="005019A2" w:rsidRDefault="005019A2" w:rsidP="000F29C6">
            <w:pPr>
              <w:suppressAutoHyphens/>
              <w:spacing w:after="0"/>
              <w:jc w:val="center"/>
              <w:rPr>
                <w:rFonts w:ascii="Times New Roman" w:hAnsi="Times New Roman"/>
                <w:i/>
                <w:highlight w:val="yellow"/>
              </w:rPr>
            </w:pPr>
          </w:p>
        </w:tc>
        <w:tc>
          <w:tcPr>
            <w:tcW w:w="526" w:type="pct"/>
          </w:tcPr>
          <w:p w14:paraId="136A3C51" w14:textId="77777777" w:rsidR="005019A2" w:rsidRPr="005019A2" w:rsidRDefault="005019A2" w:rsidP="000F29C6">
            <w:pPr>
              <w:suppressAutoHyphens/>
              <w:spacing w:after="0"/>
              <w:rPr>
                <w:rFonts w:ascii="Times New Roman" w:hAnsi="Times New Roman"/>
                <w:i/>
                <w:highlight w:val="green"/>
              </w:rPr>
            </w:pPr>
          </w:p>
        </w:tc>
        <w:tc>
          <w:tcPr>
            <w:tcW w:w="578" w:type="pct"/>
          </w:tcPr>
          <w:p w14:paraId="16B77BAD" w14:textId="0CE04957" w:rsidR="005019A2" w:rsidRPr="005019A2" w:rsidRDefault="005019A2" w:rsidP="000F29C6">
            <w:pPr>
              <w:suppressAutoHyphens/>
              <w:spacing w:after="0"/>
              <w:rPr>
                <w:rFonts w:ascii="Times New Roman" w:hAnsi="Times New Roman"/>
                <w:i/>
                <w:highlight w:val="green"/>
              </w:rPr>
            </w:pPr>
          </w:p>
        </w:tc>
      </w:tr>
      <w:tr w:rsidR="005019A2" w:rsidRPr="005019A2" w14:paraId="2A945328" w14:textId="77777777" w:rsidTr="005019A2">
        <w:trPr>
          <w:trHeight w:val="20"/>
        </w:trPr>
        <w:tc>
          <w:tcPr>
            <w:tcW w:w="3317" w:type="pct"/>
            <w:gridSpan w:val="2"/>
          </w:tcPr>
          <w:p w14:paraId="1CA2905D" w14:textId="77777777" w:rsidR="005019A2" w:rsidRPr="005019A2" w:rsidRDefault="005019A2" w:rsidP="000F29C6">
            <w:pPr>
              <w:spacing w:after="0"/>
              <w:rPr>
                <w:rFonts w:ascii="Times New Roman" w:hAnsi="Times New Roman"/>
                <w:b/>
                <w:i/>
                <w:highlight w:val="yellow"/>
              </w:rPr>
            </w:pPr>
            <w:r w:rsidRPr="005019A2">
              <w:rPr>
                <w:rFonts w:ascii="Times New Roman" w:hAnsi="Times New Roman"/>
                <w:b/>
                <w:bCs/>
              </w:rPr>
              <w:t>МДК.01.01</w:t>
            </w:r>
            <w:r w:rsidRPr="005019A2">
              <w:rPr>
                <w:rFonts w:ascii="Times New Roman" w:hAnsi="Times New Roman"/>
                <w:b/>
                <w:color w:val="000000"/>
              </w:rPr>
              <w:t xml:space="preserve"> Теоретические основы процесса изготовления электроизоляционной, кабельной и конденсаторной техники</w:t>
            </w:r>
          </w:p>
        </w:tc>
        <w:tc>
          <w:tcPr>
            <w:tcW w:w="579" w:type="pct"/>
          </w:tcPr>
          <w:p w14:paraId="238904B9" w14:textId="661C5751" w:rsidR="005019A2" w:rsidRPr="005019A2" w:rsidRDefault="005019A2" w:rsidP="000F29C6">
            <w:pPr>
              <w:suppressAutoHyphens/>
              <w:spacing w:after="0"/>
              <w:jc w:val="center"/>
              <w:rPr>
                <w:rFonts w:ascii="Times New Roman" w:hAnsi="Times New Roman"/>
                <w:b/>
                <w:bCs/>
              </w:rPr>
            </w:pPr>
          </w:p>
        </w:tc>
        <w:tc>
          <w:tcPr>
            <w:tcW w:w="526" w:type="pct"/>
          </w:tcPr>
          <w:p w14:paraId="128916C9" w14:textId="77777777" w:rsidR="005019A2" w:rsidRPr="005019A2" w:rsidRDefault="005019A2" w:rsidP="000F29C6">
            <w:pPr>
              <w:suppressAutoHyphens/>
              <w:spacing w:after="0"/>
              <w:rPr>
                <w:rFonts w:ascii="Times New Roman" w:hAnsi="Times New Roman"/>
                <w:i/>
                <w:highlight w:val="green"/>
              </w:rPr>
            </w:pPr>
          </w:p>
        </w:tc>
        <w:tc>
          <w:tcPr>
            <w:tcW w:w="578" w:type="pct"/>
          </w:tcPr>
          <w:p w14:paraId="5A86E4E1" w14:textId="6D989B42" w:rsidR="005019A2" w:rsidRPr="005019A2" w:rsidRDefault="005019A2" w:rsidP="000F29C6">
            <w:pPr>
              <w:suppressAutoHyphens/>
              <w:spacing w:after="0"/>
              <w:rPr>
                <w:rFonts w:ascii="Times New Roman" w:hAnsi="Times New Roman"/>
                <w:i/>
                <w:highlight w:val="green"/>
              </w:rPr>
            </w:pPr>
          </w:p>
        </w:tc>
      </w:tr>
      <w:tr w:rsidR="005019A2" w:rsidRPr="005019A2" w14:paraId="4C9AFF29" w14:textId="77777777" w:rsidTr="005019A2">
        <w:tc>
          <w:tcPr>
            <w:tcW w:w="843" w:type="pct"/>
            <w:vMerge w:val="restart"/>
          </w:tcPr>
          <w:p w14:paraId="1746E260" w14:textId="32011927" w:rsidR="005019A2" w:rsidRPr="005019A2" w:rsidRDefault="005019A2" w:rsidP="000F29C6">
            <w:pPr>
              <w:spacing w:after="0"/>
              <w:rPr>
                <w:rFonts w:ascii="Times New Roman" w:hAnsi="Times New Roman"/>
                <w:b/>
                <w:bCs/>
              </w:rPr>
            </w:pPr>
            <w:r w:rsidRPr="005019A2">
              <w:rPr>
                <w:rFonts w:ascii="Times New Roman" w:hAnsi="Times New Roman"/>
                <w:b/>
                <w:bCs/>
              </w:rPr>
              <w:t xml:space="preserve">Тема 1.1 Общие понятия о кабельном производстве </w:t>
            </w:r>
          </w:p>
        </w:tc>
        <w:tc>
          <w:tcPr>
            <w:tcW w:w="2474" w:type="pct"/>
          </w:tcPr>
          <w:p w14:paraId="1567433C" w14:textId="77777777" w:rsidR="005019A2" w:rsidRPr="005019A2" w:rsidRDefault="005019A2" w:rsidP="000F29C6">
            <w:pPr>
              <w:spacing w:after="0"/>
              <w:rPr>
                <w:rFonts w:ascii="Times New Roman" w:hAnsi="Times New Roman"/>
                <w:b/>
              </w:rPr>
            </w:pPr>
            <w:r w:rsidRPr="005019A2">
              <w:rPr>
                <w:rFonts w:ascii="Times New Roman" w:hAnsi="Times New Roman"/>
                <w:b/>
              </w:rPr>
              <w:t xml:space="preserve">Содержание </w:t>
            </w:r>
          </w:p>
        </w:tc>
        <w:tc>
          <w:tcPr>
            <w:tcW w:w="579" w:type="pct"/>
          </w:tcPr>
          <w:p w14:paraId="358B1DC7" w14:textId="684EA034" w:rsidR="005019A2" w:rsidRPr="005019A2" w:rsidRDefault="005019A2" w:rsidP="000F29C6">
            <w:pPr>
              <w:suppressAutoHyphens/>
              <w:spacing w:after="0"/>
              <w:jc w:val="center"/>
              <w:rPr>
                <w:rFonts w:ascii="Times New Roman" w:hAnsi="Times New Roman"/>
                <w:b/>
              </w:rPr>
            </w:pPr>
          </w:p>
        </w:tc>
        <w:tc>
          <w:tcPr>
            <w:tcW w:w="526" w:type="pct"/>
          </w:tcPr>
          <w:p w14:paraId="0169ED6F" w14:textId="77777777" w:rsidR="005019A2" w:rsidRPr="005019A2" w:rsidRDefault="005019A2" w:rsidP="000F29C6">
            <w:pPr>
              <w:suppressAutoHyphens/>
              <w:spacing w:after="0"/>
              <w:rPr>
                <w:rFonts w:ascii="Times New Roman" w:hAnsi="Times New Roman"/>
                <w:i/>
                <w:iCs/>
              </w:rPr>
            </w:pPr>
          </w:p>
        </w:tc>
        <w:tc>
          <w:tcPr>
            <w:tcW w:w="578" w:type="pct"/>
          </w:tcPr>
          <w:p w14:paraId="350231FC" w14:textId="303BCE66" w:rsidR="005019A2" w:rsidRPr="005019A2" w:rsidRDefault="005019A2" w:rsidP="000F29C6">
            <w:pPr>
              <w:suppressAutoHyphens/>
              <w:spacing w:after="0"/>
              <w:rPr>
                <w:rFonts w:ascii="Times New Roman" w:hAnsi="Times New Roman"/>
                <w:i/>
                <w:iCs/>
              </w:rPr>
            </w:pPr>
          </w:p>
        </w:tc>
      </w:tr>
      <w:tr w:rsidR="005019A2" w:rsidRPr="005019A2" w14:paraId="497436C1" w14:textId="77777777" w:rsidTr="005019A2">
        <w:tc>
          <w:tcPr>
            <w:tcW w:w="843" w:type="pct"/>
            <w:vMerge/>
          </w:tcPr>
          <w:p w14:paraId="713BACBF" w14:textId="77777777" w:rsidR="005019A2" w:rsidRPr="005019A2" w:rsidRDefault="005019A2" w:rsidP="00AF32E5">
            <w:pPr>
              <w:spacing w:after="0"/>
              <w:rPr>
                <w:rFonts w:ascii="Times New Roman" w:hAnsi="Times New Roman"/>
                <w:b/>
                <w:bCs/>
              </w:rPr>
            </w:pPr>
          </w:p>
        </w:tc>
        <w:tc>
          <w:tcPr>
            <w:tcW w:w="2474" w:type="pct"/>
          </w:tcPr>
          <w:p w14:paraId="195F07F6" w14:textId="77777777" w:rsidR="005019A2" w:rsidRPr="005019A2" w:rsidRDefault="005019A2" w:rsidP="00AF32E5">
            <w:pPr>
              <w:suppressAutoHyphens/>
              <w:spacing w:after="0"/>
              <w:rPr>
                <w:rFonts w:ascii="Times New Roman" w:hAnsi="Times New Roman"/>
              </w:rPr>
            </w:pPr>
            <w:r w:rsidRPr="005019A2">
              <w:rPr>
                <w:rFonts w:ascii="Times New Roman" w:hAnsi="Times New Roman"/>
              </w:rPr>
              <w:t>1. Общие сведения о кабельном производстве</w:t>
            </w:r>
          </w:p>
        </w:tc>
        <w:tc>
          <w:tcPr>
            <w:tcW w:w="579" w:type="pct"/>
          </w:tcPr>
          <w:p w14:paraId="6DC1237C" w14:textId="2B64ECAB" w:rsidR="005019A2" w:rsidRPr="005019A2" w:rsidRDefault="005019A2" w:rsidP="00AF32E5">
            <w:pPr>
              <w:suppressAutoHyphens/>
              <w:spacing w:after="0"/>
              <w:jc w:val="center"/>
              <w:rPr>
                <w:rFonts w:ascii="Times New Roman" w:hAnsi="Times New Roman"/>
              </w:rPr>
            </w:pPr>
          </w:p>
        </w:tc>
        <w:tc>
          <w:tcPr>
            <w:tcW w:w="526" w:type="pct"/>
          </w:tcPr>
          <w:p w14:paraId="728FC067" w14:textId="77777777" w:rsidR="005019A2" w:rsidRPr="005019A2" w:rsidRDefault="005019A2" w:rsidP="00AF32E5">
            <w:pPr>
              <w:suppressAutoHyphens/>
              <w:spacing w:after="0"/>
              <w:rPr>
                <w:rFonts w:ascii="Times New Roman" w:hAnsi="Times New Roman"/>
              </w:rPr>
            </w:pPr>
          </w:p>
        </w:tc>
        <w:tc>
          <w:tcPr>
            <w:tcW w:w="578" w:type="pct"/>
          </w:tcPr>
          <w:p w14:paraId="1C2902E2" w14:textId="44CA63BD" w:rsidR="005019A2" w:rsidRPr="005019A2" w:rsidRDefault="005019A2" w:rsidP="00AF32E5">
            <w:pPr>
              <w:suppressAutoHyphens/>
              <w:spacing w:after="0"/>
              <w:rPr>
                <w:rFonts w:ascii="Times New Roman" w:hAnsi="Times New Roman"/>
              </w:rPr>
            </w:pPr>
            <w:r w:rsidRPr="005019A2">
              <w:rPr>
                <w:rFonts w:ascii="Times New Roman" w:hAnsi="Times New Roman"/>
              </w:rPr>
              <w:t>ПК 1.1</w:t>
            </w:r>
          </w:p>
          <w:p w14:paraId="545E7A49" w14:textId="3855E362" w:rsidR="005019A2" w:rsidRPr="005019A2" w:rsidRDefault="005019A2" w:rsidP="00AF32E5">
            <w:pPr>
              <w:suppressAutoHyphens/>
              <w:spacing w:after="0"/>
              <w:rPr>
                <w:rFonts w:ascii="Times New Roman" w:hAnsi="Times New Roman"/>
              </w:rPr>
            </w:pPr>
            <w:r w:rsidRPr="005019A2">
              <w:rPr>
                <w:rFonts w:ascii="Times New Roman" w:hAnsi="Times New Roman"/>
              </w:rPr>
              <w:t>ПК 1.2</w:t>
            </w:r>
          </w:p>
          <w:p w14:paraId="257B31F4" w14:textId="236132A3" w:rsidR="005019A2" w:rsidRPr="005019A2" w:rsidRDefault="005019A2" w:rsidP="00AF32E5">
            <w:pPr>
              <w:suppressAutoHyphens/>
              <w:spacing w:after="0"/>
              <w:rPr>
                <w:rFonts w:ascii="Times New Roman" w:hAnsi="Times New Roman"/>
              </w:rPr>
            </w:pPr>
            <w:r w:rsidRPr="005019A2">
              <w:rPr>
                <w:rFonts w:ascii="Times New Roman" w:hAnsi="Times New Roman"/>
              </w:rPr>
              <w:t>ПК 1.3</w:t>
            </w:r>
          </w:p>
          <w:p w14:paraId="02381252" w14:textId="538BF9A3" w:rsidR="005019A2" w:rsidRPr="005019A2" w:rsidRDefault="005019A2" w:rsidP="00D779F6">
            <w:pPr>
              <w:spacing w:after="0"/>
              <w:rPr>
                <w:rFonts w:ascii="Times New Roman" w:hAnsi="Times New Roman"/>
              </w:rPr>
            </w:pPr>
            <w:r w:rsidRPr="005019A2">
              <w:rPr>
                <w:rFonts w:ascii="Times New Roman" w:hAnsi="Times New Roman"/>
              </w:rPr>
              <w:t>ОК 01</w:t>
            </w:r>
          </w:p>
          <w:p w14:paraId="3C237B80" w14:textId="0B3598D3" w:rsidR="005019A2" w:rsidRPr="005019A2" w:rsidRDefault="005019A2" w:rsidP="00AF32E5">
            <w:pPr>
              <w:suppressAutoHyphens/>
              <w:spacing w:after="0"/>
              <w:rPr>
                <w:rFonts w:ascii="Times New Roman" w:hAnsi="Times New Roman"/>
              </w:rPr>
            </w:pPr>
          </w:p>
        </w:tc>
      </w:tr>
      <w:tr w:rsidR="005019A2" w:rsidRPr="005019A2" w14:paraId="458F202E" w14:textId="77777777" w:rsidTr="005019A2">
        <w:trPr>
          <w:trHeight w:val="309"/>
        </w:trPr>
        <w:tc>
          <w:tcPr>
            <w:tcW w:w="843" w:type="pct"/>
            <w:vMerge/>
          </w:tcPr>
          <w:p w14:paraId="0A655439" w14:textId="77777777" w:rsidR="005019A2" w:rsidRPr="005019A2" w:rsidRDefault="005019A2" w:rsidP="00AF32E5">
            <w:pPr>
              <w:spacing w:after="0"/>
              <w:rPr>
                <w:rFonts w:ascii="Times New Roman" w:hAnsi="Times New Roman"/>
                <w:b/>
                <w:bCs/>
              </w:rPr>
            </w:pPr>
          </w:p>
        </w:tc>
        <w:tc>
          <w:tcPr>
            <w:tcW w:w="2474" w:type="pct"/>
          </w:tcPr>
          <w:p w14:paraId="6C5CB478" w14:textId="77777777" w:rsidR="005019A2" w:rsidRPr="005019A2" w:rsidRDefault="005019A2" w:rsidP="003944D7">
            <w:pPr>
              <w:pStyle w:val="ae"/>
              <w:numPr>
                <w:ilvl w:val="0"/>
                <w:numId w:val="3"/>
              </w:numPr>
              <w:spacing w:before="0" w:after="0" w:line="276" w:lineRule="auto"/>
              <w:ind w:left="264" w:hanging="264"/>
              <w:rPr>
                <w:sz w:val="22"/>
                <w:szCs w:val="22"/>
              </w:rPr>
            </w:pPr>
            <w:r w:rsidRPr="005019A2">
              <w:rPr>
                <w:bCs/>
                <w:sz w:val="22"/>
                <w:szCs w:val="22"/>
              </w:rPr>
              <w:t>Классификация кабельных изделий</w:t>
            </w:r>
          </w:p>
        </w:tc>
        <w:tc>
          <w:tcPr>
            <w:tcW w:w="579" w:type="pct"/>
          </w:tcPr>
          <w:p w14:paraId="3B844E6A" w14:textId="59D826AC" w:rsidR="005019A2" w:rsidRPr="005019A2" w:rsidRDefault="005019A2" w:rsidP="00AF32E5">
            <w:pPr>
              <w:suppressAutoHyphens/>
              <w:spacing w:after="0"/>
              <w:jc w:val="center"/>
              <w:rPr>
                <w:rFonts w:ascii="Times New Roman" w:hAnsi="Times New Roman"/>
              </w:rPr>
            </w:pPr>
          </w:p>
        </w:tc>
        <w:tc>
          <w:tcPr>
            <w:tcW w:w="526" w:type="pct"/>
          </w:tcPr>
          <w:p w14:paraId="7DB3B969" w14:textId="77777777" w:rsidR="005019A2" w:rsidRPr="005019A2" w:rsidRDefault="005019A2" w:rsidP="00AF32E5">
            <w:pPr>
              <w:suppressAutoHyphens/>
              <w:spacing w:after="0"/>
              <w:rPr>
                <w:rFonts w:ascii="Times New Roman" w:hAnsi="Times New Roman"/>
              </w:rPr>
            </w:pPr>
          </w:p>
        </w:tc>
        <w:tc>
          <w:tcPr>
            <w:tcW w:w="578" w:type="pct"/>
          </w:tcPr>
          <w:p w14:paraId="3904EAF6"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0CB6BBE8"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59537345"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7179FC8C"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60DC356F" w14:textId="59309D07" w:rsidR="005019A2" w:rsidRPr="005019A2" w:rsidRDefault="005019A2" w:rsidP="00D779F6">
            <w:pPr>
              <w:spacing w:after="0"/>
              <w:rPr>
                <w:rFonts w:ascii="Times New Roman" w:hAnsi="Times New Roman"/>
              </w:rPr>
            </w:pPr>
          </w:p>
        </w:tc>
      </w:tr>
      <w:tr w:rsidR="005019A2" w:rsidRPr="005019A2" w14:paraId="15B452D8" w14:textId="77777777" w:rsidTr="005019A2">
        <w:trPr>
          <w:trHeight w:val="20"/>
        </w:trPr>
        <w:tc>
          <w:tcPr>
            <w:tcW w:w="843" w:type="pct"/>
            <w:vMerge/>
          </w:tcPr>
          <w:p w14:paraId="1ED24E4B" w14:textId="77777777" w:rsidR="005019A2" w:rsidRPr="005019A2" w:rsidRDefault="005019A2" w:rsidP="00AF32E5">
            <w:pPr>
              <w:spacing w:after="0"/>
              <w:rPr>
                <w:rFonts w:ascii="Times New Roman" w:hAnsi="Times New Roman"/>
                <w:b/>
                <w:bCs/>
              </w:rPr>
            </w:pPr>
          </w:p>
        </w:tc>
        <w:tc>
          <w:tcPr>
            <w:tcW w:w="2474" w:type="pct"/>
          </w:tcPr>
          <w:p w14:paraId="051254F6" w14:textId="77777777" w:rsidR="005019A2" w:rsidRPr="005019A2" w:rsidRDefault="005019A2" w:rsidP="00AF32E5">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B52204F" w14:textId="77777777" w:rsidR="005019A2" w:rsidRPr="005019A2" w:rsidRDefault="005019A2" w:rsidP="00AF32E5">
            <w:pPr>
              <w:suppressAutoHyphens/>
              <w:spacing w:after="0"/>
              <w:jc w:val="center"/>
              <w:rPr>
                <w:rFonts w:ascii="Times New Roman" w:hAnsi="Times New Roman"/>
                <w:b/>
              </w:rPr>
            </w:pPr>
          </w:p>
        </w:tc>
        <w:tc>
          <w:tcPr>
            <w:tcW w:w="526" w:type="pct"/>
          </w:tcPr>
          <w:p w14:paraId="1D947E27" w14:textId="77777777" w:rsidR="005019A2" w:rsidRPr="005019A2" w:rsidRDefault="005019A2" w:rsidP="00AF32E5">
            <w:pPr>
              <w:suppressAutoHyphens/>
              <w:spacing w:after="0"/>
              <w:rPr>
                <w:rFonts w:ascii="Times New Roman" w:hAnsi="Times New Roman"/>
                <w:i/>
                <w:iCs/>
              </w:rPr>
            </w:pPr>
          </w:p>
        </w:tc>
        <w:tc>
          <w:tcPr>
            <w:tcW w:w="578" w:type="pct"/>
          </w:tcPr>
          <w:p w14:paraId="08AE405C" w14:textId="72DCD998" w:rsidR="005019A2" w:rsidRPr="005019A2" w:rsidRDefault="005019A2" w:rsidP="00AF32E5">
            <w:pPr>
              <w:suppressAutoHyphens/>
              <w:spacing w:after="0"/>
              <w:rPr>
                <w:rFonts w:ascii="Times New Roman" w:hAnsi="Times New Roman"/>
                <w:i/>
                <w:iCs/>
              </w:rPr>
            </w:pPr>
          </w:p>
        </w:tc>
      </w:tr>
      <w:tr w:rsidR="005019A2" w:rsidRPr="005019A2" w14:paraId="1F37F6E2" w14:textId="77777777" w:rsidTr="005019A2">
        <w:trPr>
          <w:trHeight w:val="20"/>
        </w:trPr>
        <w:tc>
          <w:tcPr>
            <w:tcW w:w="843" w:type="pct"/>
            <w:vMerge/>
          </w:tcPr>
          <w:p w14:paraId="41DAF280" w14:textId="77777777" w:rsidR="005019A2" w:rsidRPr="005019A2" w:rsidRDefault="005019A2" w:rsidP="00AF32E5">
            <w:pPr>
              <w:spacing w:after="0"/>
              <w:rPr>
                <w:rFonts w:ascii="Times New Roman" w:hAnsi="Times New Roman"/>
                <w:b/>
                <w:bCs/>
              </w:rPr>
            </w:pPr>
          </w:p>
        </w:tc>
        <w:tc>
          <w:tcPr>
            <w:tcW w:w="2474" w:type="pct"/>
          </w:tcPr>
          <w:p w14:paraId="0795DDAA" w14:textId="77777777" w:rsidR="005019A2" w:rsidRPr="005019A2" w:rsidRDefault="005019A2" w:rsidP="00AF32E5">
            <w:pPr>
              <w:suppressAutoHyphens/>
              <w:spacing w:after="0"/>
              <w:rPr>
                <w:rFonts w:ascii="Times New Roman" w:hAnsi="Times New Roman"/>
                <w:b/>
                <w:bCs/>
              </w:rPr>
            </w:pPr>
          </w:p>
        </w:tc>
        <w:tc>
          <w:tcPr>
            <w:tcW w:w="579" w:type="pct"/>
          </w:tcPr>
          <w:p w14:paraId="1B6568F9" w14:textId="77777777" w:rsidR="005019A2" w:rsidRPr="005019A2" w:rsidRDefault="005019A2" w:rsidP="00AF32E5">
            <w:pPr>
              <w:suppressAutoHyphens/>
              <w:spacing w:after="0"/>
              <w:jc w:val="center"/>
              <w:rPr>
                <w:rFonts w:ascii="Times New Roman" w:hAnsi="Times New Roman"/>
                <w:b/>
              </w:rPr>
            </w:pPr>
          </w:p>
        </w:tc>
        <w:tc>
          <w:tcPr>
            <w:tcW w:w="526" w:type="pct"/>
          </w:tcPr>
          <w:p w14:paraId="1076DDB7" w14:textId="77777777" w:rsidR="005019A2" w:rsidRPr="005019A2" w:rsidRDefault="005019A2" w:rsidP="00AF32E5">
            <w:pPr>
              <w:suppressAutoHyphens/>
              <w:spacing w:after="0"/>
              <w:rPr>
                <w:rFonts w:ascii="Times New Roman" w:hAnsi="Times New Roman"/>
                <w:i/>
                <w:iCs/>
              </w:rPr>
            </w:pPr>
          </w:p>
        </w:tc>
        <w:tc>
          <w:tcPr>
            <w:tcW w:w="578" w:type="pct"/>
          </w:tcPr>
          <w:p w14:paraId="1C78E45D" w14:textId="64B8613A" w:rsidR="005019A2" w:rsidRPr="005019A2" w:rsidRDefault="005019A2" w:rsidP="00AF32E5">
            <w:pPr>
              <w:suppressAutoHyphens/>
              <w:spacing w:after="0"/>
              <w:rPr>
                <w:rFonts w:ascii="Times New Roman" w:hAnsi="Times New Roman"/>
                <w:i/>
                <w:iCs/>
              </w:rPr>
            </w:pPr>
          </w:p>
        </w:tc>
      </w:tr>
      <w:tr w:rsidR="005019A2" w:rsidRPr="005019A2" w14:paraId="2E3A1522" w14:textId="77777777" w:rsidTr="005019A2">
        <w:trPr>
          <w:trHeight w:val="460"/>
        </w:trPr>
        <w:tc>
          <w:tcPr>
            <w:tcW w:w="843" w:type="pct"/>
            <w:vMerge w:val="restart"/>
          </w:tcPr>
          <w:p w14:paraId="4701DE38" w14:textId="35EBE3AD" w:rsidR="005019A2" w:rsidRPr="005019A2" w:rsidRDefault="005019A2" w:rsidP="00AF32E5">
            <w:pPr>
              <w:spacing w:after="0"/>
              <w:rPr>
                <w:rFonts w:ascii="Times New Roman" w:hAnsi="Times New Roman"/>
                <w:b/>
                <w:bCs/>
              </w:rPr>
            </w:pPr>
            <w:r w:rsidRPr="005019A2">
              <w:rPr>
                <w:rFonts w:ascii="Times New Roman" w:hAnsi="Times New Roman"/>
                <w:b/>
                <w:bCs/>
              </w:rPr>
              <w:t>Тема 1.2. Характеристика групп кабельных изделий</w:t>
            </w:r>
          </w:p>
        </w:tc>
        <w:tc>
          <w:tcPr>
            <w:tcW w:w="2474" w:type="pct"/>
          </w:tcPr>
          <w:p w14:paraId="2DB6F305" w14:textId="77777777" w:rsidR="005019A2" w:rsidRPr="005019A2" w:rsidRDefault="005019A2" w:rsidP="00AF32E5">
            <w:pPr>
              <w:pStyle w:val="ae"/>
              <w:suppressAutoHyphens/>
              <w:spacing w:before="0" w:after="0" w:line="276" w:lineRule="auto"/>
              <w:ind w:left="0"/>
              <w:rPr>
                <w:sz w:val="22"/>
                <w:szCs w:val="22"/>
              </w:rPr>
            </w:pPr>
            <w:r w:rsidRPr="005019A2">
              <w:rPr>
                <w:b/>
                <w:bCs/>
                <w:sz w:val="22"/>
                <w:szCs w:val="22"/>
              </w:rPr>
              <w:t>Содержание</w:t>
            </w:r>
          </w:p>
        </w:tc>
        <w:tc>
          <w:tcPr>
            <w:tcW w:w="579" w:type="pct"/>
          </w:tcPr>
          <w:p w14:paraId="5E95D723" w14:textId="6280900A" w:rsidR="005019A2" w:rsidRPr="005019A2" w:rsidRDefault="005019A2" w:rsidP="00AF32E5">
            <w:pPr>
              <w:suppressAutoHyphens/>
              <w:spacing w:after="0"/>
              <w:jc w:val="center"/>
              <w:rPr>
                <w:rFonts w:ascii="Times New Roman" w:hAnsi="Times New Roman"/>
              </w:rPr>
            </w:pPr>
          </w:p>
        </w:tc>
        <w:tc>
          <w:tcPr>
            <w:tcW w:w="526" w:type="pct"/>
          </w:tcPr>
          <w:p w14:paraId="4ABC8FDA" w14:textId="77777777" w:rsidR="005019A2" w:rsidRPr="005019A2" w:rsidRDefault="005019A2" w:rsidP="00AF32E5">
            <w:pPr>
              <w:suppressAutoHyphens/>
              <w:spacing w:after="0"/>
              <w:rPr>
                <w:rFonts w:ascii="Times New Roman" w:hAnsi="Times New Roman"/>
              </w:rPr>
            </w:pPr>
          </w:p>
        </w:tc>
        <w:tc>
          <w:tcPr>
            <w:tcW w:w="578" w:type="pct"/>
          </w:tcPr>
          <w:p w14:paraId="356B4F21" w14:textId="44BE11C5" w:rsidR="005019A2" w:rsidRPr="005019A2" w:rsidRDefault="005019A2" w:rsidP="00AF32E5">
            <w:pPr>
              <w:suppressAutoHyphens/>
              <w:spacing w:after="0"/>
              <w:rPr>
                <w:rFonts w:ascii="Times New Roman" w:hAnsi="Times New Roman"/>
              </w:rPr>
            </w:pPr>
          </w:p>
        </w:tc>
      </w:tr>
      <w:tr w:rsidR="005019A2" w:rsidRPr="005019A2" w14:paraId="0C760661" w14:textId="77777777" w:rsidTr="005019A2">
        <w:trPr>
          <w:trHeight w:val="460"/>
        </w:trPr>
        <w:tc>
          <w:tcPr>
            <w:tcW w:w="843" w:type="pct"/>
            <w:vMerge/>
          </w:tcPr>
          <w:p w14:paraId="05497812" w14:textId="77777777" w:rsidR="005019A2" w:rsidRPr="005019A2" w:rsidRDefault="005019A2" w:rsidP="00D779F6">
            <w:pPr>
              <w:spacing w:after="0"/>
              <w:rPr>
                <w:rFonts w:ascii="Times New Roman" w:hAnsi="Times New Roman"/>
                <w:b/>
                <w:bCs/>
              </w:rPr>
            </w:pPr>
          </w:p>
        </w:tc>
        <w:tc>
          <w:tcPr>
            <w:tcW w:w="2474" w:type="pct"/>
          </w:tcPr>
          <w:p w14:paraId="6E8FFF49" w14:textId="77777777" w:rsidR="005019A2" w:rsidRPr="005019A2" w:rsidRDefault="005019A2" w:rsidP="00D779F6">
            <w:pPr>
              <w:spacing w:after="0"/>
              <w:rPr>
                <w:rFonts w:ascii="Times New Roman" w:hAnsi="Times New Roman"/>
                <w:bCs/>
              </w:rPr>
            </w:pPr>
            <w:r w:rsidRPr="005019A2">
              <w:rPr>
                <w:rFonts w:ascii="Times New Roman" w:hAnsi="Times New Roman"/>
                <w:bCs/>
              </w:rPr>
              <w:t>1.Кабели и провода энергетического назначения.</w:t>
            </w:r>
          </w:p>
        </w:tc>
        <w:tc>
          <w:tcPr>
            <w:tcW w:w="579" w:type="pct"/>
          </w:tcPr>
          <w:p w14:paraId="25418EEE" w14:textId="7922B741" w:rsidR="005019A2" w:rsidRPr="005019A2" w:rsidRDefault="005019A2" w:rsidP="00D779F6">
            <w:pPr>
              <w:suppressAutoHyphens/>
              <w:spacing w:after="0"/>
              <w:jc w:val="center"/>
              <w:rPr>
                <w:rFonts w:ascii="Times New Roman" w:hAnsi="Times New Roman"/>
              </w:rPr>
            </w:pPr>
          </w:p>
        </w:tc>
        <w:tc>
          <w:tcPr>
            <w:tcW w:w="526" w:type="pct"/>
          </w:tcPr>
          <w:p w14:paraId="537E65B6" w14:textId="77777777" w:rsidR="005019A2" w:rsidRPr="005019A2" w:rsidRDefault="005019A2" w:rsidP="00D779F6">
            <w:pPr>
              <w:suppressAutoHyphens/>
              <w:spacing w:after="0"/>
              <w:rPr>
                <w:rFonts w:ascii="Times New Roman" w:hAnsi="Times New Roman"/>
              </w:rPr>
            </w:pPr>
          </w:p>
        </w:tc>
        <w:tc>
          <w:tcPr>
            <w:tcW w:w="578" w:type="pct"/>
          </w:tcPr>
          <w:p w14:paraId="548B0320" w14:textId="55D450BF"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tc>
      </w:tr>
      <w:tr w:rsidR="005019A2" w:rsidRPr="005019A2" w14:paraId="4C8036B0" w14:textId="77777777" w:rsidTr="005019A2">
        <w:trPr>
          <w:trHeight w:val="460"/>
        </w:trPr>
        <w:tc>
          <w:tcPr>
            <w:tcW w:w="843" w:type="pct"/>
            <w:vMerge/>
          </w:tcPr>
          <w:p w14:paraId="26DF66BF" w14:textId="77777777" w:rsidR="005019A2" w:rsidRPr="005019A2" w:rsidRDefault="005019A2" w:rsidP="00D779F6">
            <w:pPr>
              <w:spacing w:after="0"/>
              <w:rPr>
                <w:rFonts w:ascii="Times New Roman" w:hAnsi="Times New Roman"/>
                <w:b/>
                <w:bCs/>
              </w:rPr>
            </w:pPr>
          </w:p>
        </w:tc>
        <w:tc>
          <w:tcPr>
            <w:tcW w:w="2474" w:type="pct"/>
          </w:tcPr>
          <w:p w14:paraId="63756701" w14:textId="77777777" w:rsidR="005019A2" w:rsidRPr="005019A2" w:rsidRDefault="005019A2" w:rsidP="00D779F6">
            <w:pPr>
              <w:spacing w:after="0"/>
              <w:rPr>
                <w:rFonts w:ascii="Times New Roman" w:hAnsi="Times New Roman"/>
                <w:bCs/>
              </w:rPr>
            </w:pPr>
            <w:r w:rsidRPr="005019A2">
              <w:rPr>
                <w:rFonts w:ascii="Times New Roman" w:hAnsi="Times New Roman"/>
                <w:bCs/>
              </w:rPr>
              <w:t>1.Маслонаполненные кабели низкого и высокого давления</w:t>
            </w:r>
          </w:p>
        </w:tc>
        <w:tc>
          <w:tcPr>
            <w:tcW w:w="579" w:type="pct"/>
          </w:tcPr>
          <w:p w14:paraId="29FD855B" w14:textId="43DD40D5" w:rsidR="005019A2" w:rsidRPr="005019A2" w:rsidRDefault="005019A2" w:rsidP="00D779F6">
            <w:pPr>
              <w:suppressAutoHyphens/>
              <w:spacing w:after="0"/>
              <w:jc w:val="center"/>
              <w:rPr>
                <w:rFonts w:ascii="Times New Roman" w:hAnsi="Times New Roman"/>
              </w:rPr>
            </w:pPr>
          </w:p>
        </w:tc>
        <w:tc>
          <w:tcPr>
            <w:tcW w:w="526" w:type="pct"/>
          </w:tcPr>
          <w:p w14:paraId="2B43699A" w14:textId="77777777" w:rsidR="005019A2" w:rsidRPr="005019A2" w:rsidRDefault="005019A2" w:rsidP="00D779F6">
            <w:pPr>
              <w:suppressAutoHyphens/>
              <w:spacing w:after="0"/>
              <w:rPr>
                <w:rFonts w:ascii="Times New Roman" w:hAnsi="Times New Roman"/>
              </w:rPr>
            </w:pPr>
          </w:p>
        </w:tc>
        <w:tc>
          <w:tcPr>
            <w:tcW w:w="578" w:type="pct"/>
          </w:tcPr>
          <w:p w14:paraId="6EC64A87" w14:textId="778B3D73"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tc>
      </w:tr>
      <w:tr w:rsidR="005019A2" w:rsidRPr="005019A2" w14:paraId="16588711" w14:textId="77777777" w:rsidTr="005019A2">
        <w:trPr>
          <w:trHeight w:val="460"/>
        </w:trPr>
        <w:tc>
          <w:tcPr>
            <w:tcW w:w="843" w:type="pct"/>
            <w:vMerge/>
          </w:tcPr>
          <w:p w14:paraId="6DBECB43" w14:textId="77777777" w:rsidR="005019A2" w:rsidRPr="005019A2" w:rsidRDefault="005019A2" w:rsidP="00AF32E5">
            <w:pPr>
              <w:spacing w:after="0"/>
              <w:rPr>
                <w:rFonts w:ascii="Times New Roman" w:hAnsi="Times New Roman"/>
                <w:b/>
                <w:bCs/>
              </w:rPr>
            </w:pPr>
          </w:p>
        </w:tc>
        <w:tc>
          <w:tcPr>
            <w:tcW w:w="2474" w:type="pct"/>
          </w:tcPr>
          <w:p w14:paraId="4B88B490" w14:textId="77777777" w:rsidR="005019A2" w:rsidRPr="005019A2" w:rsidRDefault="005019A2" w:rsidP="00AF32E5">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683CF74" w14:textId="1A0D0DEA" w:rsidR="005019A2" w:rsidRPr="005019A2" w:rsidRDefault="005019A2" w:rsidP="00AF32E5">
            <w:pPr>
              <w:suppressAutoHyphens/>
              <w:spacing w:after="0"/>
              <w:jc w:val="center"/>
              <w:rPr>
                <w:rFonts w:ascii="Times New Roman" w:hAnsi="Times New Roman"/>
                <w:b/>
              </w:rPr>
            </w:pPr>
          </w:p>
        </w:tc>
        <w:tc>
          <w:tcPr>
            <w:tcW w:w="526" w:type="pct"/>
          </w:tcPr>
          <w:p w14:paraId="5F31C231" w14:textId="77777777" w:rsidR="005019A2" w:rsidRPr="005019A2" w:rsidRDefault="005019A2" w:rsidP="00AF32E5">
            <w:pPr>
              <w:suppressAutoHyphens/>
              <w:spacing w:after="0"/>
              <w:rPr>
                <w:rFonts w:ascii="Times New Roman" w:hAnsi="Times New Roman"/>
              </w:rPr>
            </w:pPr>
          </w:p>
        </w:tc>
        <w:tc>
          <w:tcPr>
            <w:tcW w:w="578" w:type="pct"/>
          </w:tcPr>
          <w:p w14:paraId="19BA7880" w14:textId="54370E70" w:rsidR="005019A2" w:rsidRPr="005019A2" w:rsidRDefault="005019A2" w:rsidP="00AF32E5">
            <w:pPr>
              <w:suppressAutoHyphens/>
              <w:spacing w:after="0"/>
              <w:rPr>
                <w:rFonts w:ascii="Times New Roman" w:hAnsi="Times New Roman"/>
              </w:rPr>
            </w:pPr>
          </w:p>
        </w:tc>
      </w:tr>
      <w:tr w:rsidR="005019A2" w:rsidRPr="005019A2" w14:paraId="49F217EC" w14:textId="77777777" w:rsidTr="005019A2">
        <w:trPr>
          <w:trHeight w:val="460"/>
        </w:trPr>
        <w:tc>
          <w:tcPr>
            <w:tcW w:w="843" w:type="pct"/>
            <w:vMerge/>
          </w:tcPr>
          <w:p w14:paraId="5D424841" w14:textId="77777777" w:rsidR="005019A2" w:rsidRPr="005019A2" w:rsidRDefault="005019A2" w:rsidP="00AF32E5">
            <w:pPr>
              <w:spacing w:after="0"/>
              <w:rPr>
                <w:rFonts w:ascii="Times New Roman" w:hAnsi="Times New Roman"/>
                <w:b/>
                <w:bCs/>
              </w:rPr>
            </w:pPr>
          </w:p>
        </w:tc>
        <w:tc>
          <w:tcPr>
            <w:tcW w:w="2474" w:type="pct"/>
          </w:tcPr>
          <w:p w14:paraId="52DABE7A" w14:textId="1DC54325" w:rsidR="005019A2" w:rsidRPr="005019A2" w:rsidRDefault="005019A2" w:rsidP="00AF32E5">
            <w:pPr>
              <w:suppressAutoHyphens/>
              <w:spacing w:after="0" w:line="240" w:lineRule="auto"/>
              <w:ind w:left="33"/>
              <w:jc w:val="both"/>
              <w:rPr>
                <w:rFonts w:ascii="Times New Roman" w:hAnsi="Times New Roman"/>
                <w:b/>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Определение группы и типа кабельного изделия по его марке»</w:t>
            </w:r>
          </w:p>
        </w:tc>
        <w:tc>
          <w:tcPr>
            <w:tcW w:w="579" w:type="pct"/>
          </w:tcPr>
          <w:p w14:paraId="2CCA387F" w14:textId="01DB7805" w:rsidR="005019A2" w:rsidRPr="005019A2" w:rsidRDefault="005019A2" w:rsidP="00AF32E5">
            <w:pPr>
              <w:suppressAutoHyphens/>
              <w:spacing w:after="0"/>
              <w:jc w:val="center"/>
              <w:rPr>
                <w:rFonts w:ascii="Times New Roman" w:hAnsi="Times New Roman"/>
              </w:rPr>
            </w:pPr>
          </w:p>
        </w:tc>
        <w:tc>
          <w:tcPr>
            <w:tcW w:w="526" w:type="pct"/>
          </w:tcPr>
          <w:p w14:paraId="2A4E75C4" w14:textId="77777777" w:rsidR="005019A2" w:rsidRPr="005019A2" w:rsidRDefault="005019A2" w:rsidP="00AF32E5">
            <w:pPr>
              <w:suppressAutoHyphens/>
              <w:spacing w:after="0"/>
              <w:rPr>
                <w:rFonts w:ascii="Times New Roman" w:hAnsi="Times New Roman"/>
              </w:rPr>
            </w:pPr>
          </w:p>
        </w:tc>
        <w:tc>
          <w:tcPr>
            <w:tcW w:w="578" w:type="pct"/>
          </w:tcPr>
          <w:p w14:paraId="33C15FA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1C7FAC0A"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68F7C6B5"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048F0E1C"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1E1EFDC4" w14:textId="77777777" w:rsidR="005019A2" w:rsidRPr="005019A2" w:rsidRDefault="005019A2" w:rsidP="00AF32E5">
            <w:pPr>
              <w:suppressAutoHyphens/>
              <w:spacing w:after="0"/>
              <w:rPr>
                <w:rFonts w:ascii="Times New Roman" w:hAnsi="Times New Roman"/>
              </w:rPr>
            </w:pPr>
          </w:p>
        </w:tc>
      </w:tr>
      <w:tr w:rsidR="005019A2" w:rsidRPr="005019A2" w14:paraId="0A26C2E4" w14:textId="77777777" w:rsidTr="005019A2">
        <w:trPr>
          <w:trHeight w:val="460"/>
        </w:trPr>
        <w:tc>
          <w:tcPr>
            <w:tcW w:w="843" w:type="pct"/>
            <w:vMerge/>
          </w:tcPr>
          <w:p w14:paraId="5E78C94B" w14:textId="77777777" w:rsidR="005019A2" w:rsidRPr="005019A2" w:rsidRDefault="005019A2" w:rsidP="00AF32E5">
            <w:pPr>
              <w:spacing w:after="0"/>
              <w:rPr>
                <w:rFonts w:ascii="Times New Roman" w:hAnsi="Times New Roman"/>
                <w:b/>
                <w:bCs/>
              </w:rPr>
            </w:pPr>
          </w:p>
        </w:tc>
        <w:tc>
          <w:tcPr>
            <w:tcW w:w="2474" w:type="pct"/>
          </w:tcPr>
          <w:p w14:paraId="5ACF39FB" w14:textId="77777777" w:rsidR="005019A2" w:rsidRPr="005019A2" w:rsidRDefault="005019A2" w:rsidP="00AF32E5">
            <w:pPr>
              <w:spacing w:after="0"/>
              <w:rPr>
                <w:rFonts w:ascii="Times New Roman" w:hAnsi="Times New Roman"/>
              </w:rPr>
            </w:pPr>
          </w:p>
        </w:tc>
        <w:tc>
          <w:tcPr>
            <w:tcW w:w="579" w:type="pct"/>
          </w:tcPr>
          <w:p w14:paraId="5AF03610" w14:textId="77777777" w:rsidR="005019A2" w:rsidRPr="005019A2" w:rsidRDefault="005019A2" w:rsidP="00AF32E5">
            <w:pPr>
              <w:suppressAutoHyphens/>
              <w:spacing w:after="0"/>
              <w:jc w:val="center"/>
              <w:rPr>
                <w:rFonts w:ascii="Times New Roman" w:hAnsi="Times New Roman"/>
              </w:rPr>
            </w:pPr>
          </w:p>
        </w:tc>
        <w:tc>
          <w:tcPr>
            <w:tcW w:w="526" w:type="pct"/>
          </w:tcPr>
          <w:p w14:paraId="6C37F8FF" w14:textId="77777777" w:rsidR="005019A2" w:rsidRPr="005019A2" w:rsidRDefault="005019A2" w:rsidP="00AF32E5">
            <w:pPr>
              <w:suppressAutoHyphens/>
              <w:spacing w:after="0"/>
              <w:rPr>
                <w:rFonts w:ascii="Times New Roman" w:hAnsi="Times New Roman"/>
              </w:rPr>
            </w:pPr>
          </w:p>
        </w:tc>
        <w:tc>
          <w:tcPr>
            <w:tcW w:w="578" w:type="pct"/>
          </w:tcPr>
          <w:p w14:paraId="4C56E285" w14:textId="22C49FED" w:rsidR="005019A2" w:rsidRPr="005019A2" w:rsidRDefault="005019A2" w:rsidP="00AF32E5">
            <w:pPr>
              <w:suppressAutoHyphens/>
              <w:spacing w:after="0"/>
              <w:rPr>
                <w:rFonts w:ascii="Times New Roman" w:hAnsi="Times New Roman"/>
              </w:rPr>
            </w:pPr>
          </w:p>
        </w:tc>
      </w:tr>
      <w:tr w:rsidR="005019A2" w:rsidRPr="005019A2" w14:paraId="33566B50" w14:textId="77777777" w:rsidTr="005019A2">
        <w:trPr>
          <w:trHeight w:val="460"/>
        </w:trPr>
        <w:tc>
          <w:tcPr>
            <w:tcW w:w="843" w:type="pct"/>
            <w:vMerge w:val="restart"/>
          </w:tcPr>
          <w:p w14:paraId="0C0F650C" w14:textId="12A15ACC" w:rsidR="005019A2" w:rsidRPr="005019A2" w:rsidRDefault="005019A2" w:rsidP="00AF32E5">
            <w:pPr>
              <w:spacing w:after="0"/>
              <w:rPr>
                <w:rFonts w:ascii="Times New Roman" w:hAnsi="Times New Roman"/>
                <w:b/>
                <w:bCs/>
              </w:rPr>
            </w:pPr>
            <w:r w:rsidRPr="005019A2">
              <w:rPr>
                <w:rFonts w:ascii="Times New Roman" w:hAnsi="Times New Roman"/>
                <w:b/>
                <w:bCs/>
              </w:rPr>
              <w:t>Тема 1.3. Кабели для передачи информации</w:t>
            </w:r>
          </w:p>
        </w:tc>
        <w:tc>
          <w:tcPr>
            <w:tcW w:w="2474" w:type="pct"/>
          </w:tcPr>
          <w:p w14:paraId="45A42406" w14:textId="77777777" w:rsidR="005019A2" w:rsidRPr="005019A2" w:rsidRDefault="005019A2" w:rsidP="00AF32E5">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4506C987" w14:textId="25F0C73A" w:rsidR="005019A2" w:rsidRPr="005019A2" w:rsidRDefault="005019A2" w:rsidP="00AF32E5">
            <w:pPr>
              <w:suppressAutoHyphens/>
              <w:spacing w:after="0"/>
              <w:jc w:val="center"/>
              <w:rPr>
                <w:rFonts w:ascii="Times New Roman" w:hAnsi="Times New Roman"/>
              </w:rPr>
            </w:pPr>
          </w:p>
        </w:tc>
        <w:tc>
          <w:tcPr>
            <w:tcW w:w="526" w:type="pct"/>
          </w:tcPr>
          <w:p w14:paraId="68AD21A9" w14:textId="77777777" w:rsidR="005019A2" w:rsidRPr="005019A2" w:rsidRDefault="005019A2" w:rsidP="00AF32E5">
            <w:pPr>
              <w:suppressAutoHyphens/>
              <w:spacing w:after="0"/>
              <w:rPr>
                <w:rFonts w:ascii="Times New Roman" w:hAnsi="Times New Roman"/>
              </w:rPr>
            </w:pPr>
          </w:p>
        </w:tc>
        <w:tc>
          <w:tcPr>
            <w:tcW w:w="578" w:type="pct"/>
          </w:tcPr>
          <w:p w14:paraId="306E2798" w14:textId="3A584DCA" w:rsidR="005019A2" w:rsidRPr="005019A2" w:rsidRDefault="005019A2" w:rsidP="00AF32E5">
            <w:pPr>
              <w:suppressAutoHyphens/>
              <w:spacing w:after="0"/>
              <w:rPr>
                <w:rFonts w:ascii="Times New Roman" w:hAnsi="Times New Roman"/>
              </w:rPr>
            </w:pPr>
          </w:p>
        </w:tc>
      </w:tr>
      <w:tr w:rsidR="005019A2" w:rsidRPr="005019A2" w14:paraId="77213C56" w14:textId="77777777" w:rsidTr="005019A2">
        <w:trPr>
          <w:trHeight w:val="460"/>
        </w:trPr>
        <w:tc>
          <w:tcPr>
            <w:tcW w:w="843" w:type="pct"/>
            <w:vMerge/>
          </w:tcPr>
          <w:p w14:paraId="155FA220" w14:textId="77777777" w:rsidR="005019A2" w:rsidRPr="005019A2" w:rsidRDefault="005019A2" w:rsidP="00AF32E5">
            <w:pPr>
              <w:spacing w:after="0"/>
              <w:rPr>
                <w:rFonts w:ascii="Times New Roman" w:hAnsi="Times New Roman"/>
                <w:b/>
                <w:bCs/>
              </w:rPr>
            </w:pPr>
          </w:p>
        </w:tc>
        <w:tc>
          <w:tcPr>
            <w:tcW w:w="2474" w:type="pct"/>
          </w:tcPr>
          <w:p w14:paraId="10DB52BC" w14:textId="77777777" w:rsidR="005019A2" w:rsidRPr="005019A2" w:rsidRDefault="005019A2" w:rsidP="00AE17B4">
            <w:pPr>
              <w:spacing w:after="0"/>
              <w:rPr>
                <w:rFonts w:ascii="Times New Roman" w:hAnsi="Times New Roman"/>
              </w:rPr>
            </w:pPr>
            <w:r w:rsidRPr="005019A2">
              <w:rPr>
                <w:rFonts w:ascii="Times New Roman" w:hAnsi="Times New Roman"/>
              </w:rPr>
              <w:t>1. Кабели связи</w:t>
            </w:r>
          </w:p>
        </w:tc>
        <w:tc>
          <w:tcPr>
            <w:tcW w:w="579" w:type="pct"/>
          </w:tcPr>
          <w:p w14:paraId="4901B71C" w14:textId="2117B372" w:rsidR="005019A2" w:rsidRPr="005019A2" w:rsidRDefault="005019A2" w:rsidP="00AF32E5">
            <w:pPr>
              <w:suppressAutoHyphens/>
              <w:spacing w:after="0"/>
              <w:jc w:val="center"/>
              <w:rPr>
                <w:rFonts w:ascii="Times New Roman" w:hAnsi="Times New Roman"/>
              </w:rPr>
            </w:pPr>
          </w:p>
        </w:tc>
        <w:tc>
          <w:tcPr>
            <w:tcW w:w="526" w:type="pct"/>
          </w:tcPr>
          <w:p w14:paraId="46CDC4DA" w14:textId="77777777" w:rsidR="005019A2" w:rsidRPr="005019A2" w:rsidRDefault="005019A2" w:rsidP="00AF32E5">
            <w:pPr>
              <w:suppressAutoHyphens/>
              <w:spacing w:after="0"/>
              <w:rPr>
                <w:rFonts w:ascii="Times New Roman" w:hAnsi="Times New Roman"/>
              </w:rPr>
            </w:pPr>
          </w:p>
        </w:tc>
        <w:tc>
          <w:tcPr>
            <w:tcW w:w="578" w:type="pct"/>
          </w:tcPr>
          <w:p w14:paraId="333B1EB8"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7E165201"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3954F66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0B7DF257"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111A0090" w14:textId="4EE145AF" w:rsidR="005019A2" w:rsidRPr="005019A2" w:rsidRDefault="005019A2" w:rsidP="00AF32E5">
            <w:pPr>
              <w:suppressAutoHyphens/>
              <w:spacing w:after="0"/>
              <w:rPr>
                <w:rFonts w:ascii="Times New Roman" w:hAnsi="Times New Roman"/>
              </w:rPr>
            </w:pPr>
          </w:p>
        </w:tc>
      </w:tr>
      <w:tr w:rsidR="005019A2" w:rsidRPr="005019A2" w14:paraId="1631E5C7" w14:textId="77777777" w:rsidTr="005019A2">
        <w:trPr>
          <w:trHeight w:val="460"/>
        </w:trPr>
        <w:tc>
          <w:tcPr>
            <w:tcW w:w="843" w:type="pct"/>
            <w:vMerge/>
          </w:tcPr>
          <w:p w14:paraId="5114B583" w14:textId="77777777" w:rsidR="005019A2" w:rsidRPr="005019A2" w:rsidRDefault="005019A2" w:rsidP="00AF32E5">
            <w:pPr>
              <w:spacing w:after="0"/>
              <w:rPr>
                <w:rFonts w:ascii="Times New Roman" w:hAnsi="Times New Roman"/>
                <w:b/>
                <w:bCs/>
              </w:rPr>
            </w:pPr>
          </w:p>
        </w:tc>
        <w:tc>
          <w:tcPr>
            <w:tcW w:w="2474" w:type="pct"/>
          </w:tcPr>
          <w:p w14:paraId="22844F9D" w14:textId="77777777" w:rsidR="005019A2" w:rsidRPr="005019A2" w:rsidRDefault="005019A2" w:rsidP="00AE17B4">
            <w:pPr>
              <w:spacing w:after="0"/>
              <w:rPr>
                <w:rFonts w:ascii="Times New Roman" w:hAnsi="Times New Roman"/>
              </w:rPr>
            </w:pPr>
            <w:r w:rsidRPr="005019A2">
              <w:rPr>
                <w:rFonts w:ascii="Times New Roman" w:hAnsi="Times New Roman"/>
              </w:rPr>
              <w:t>1. Радиочастотные кабели</w:t>
            </w:r>
          </w:p>
        </w:tc>
        <w:tc>
          <w:tcPr>
            <w:tcW w:w="579" w:type="pct"/>
          </w:tcPr>
          <w:p w14:paraId="48EEF886" w14:textId="254BD8CF" w:rsidR="005019A2" w:rsidRPr="005019A2" w:rsidRDefault="005019A2" w:rsidP="00AF32E5">
            <w:pPr>
              <w:suppressAutoHyphens/>
              <w:spacing w:after="0"/>
              <w:jc w:val="center"/>
              <w:rPr>
                <w:rFonts w:ascii="Times New Roman" w:hAnsi="Times New Roman"/>
              </w:rPr>
            </w:pPr>
          </w:p>
        </w:tc>
        <w:tc>
          <w:tcPr>
            <w:tcW w:w="526" w:type="pct"/>
          </w:tcPr>
          <w:p w14:paraId="792E04B9" w14:textId="77777777" w:rsidR="005019A2" w:rsidRPr="005019A2" w:rsidRDefault="005019A2" w:rsidP="00AF32E5">
            <w:pPr>
              <w:suppressAutoHyphens/>
              <w:spacing w:after="0"/>
              <w:rPr>
                <w:rFonts w:ascii="Times New Roman" w:hAnsi="Times New Roman"/>
              </w:rPr>
            </w:pPr>
          </w:p>
        </w:tc>
        <w:tc>
          <w:tcPr>
            <w:tcW w:w="578" w:type="pct"/>
          </w:tcPr>
          <w:p w14:paraId="102A9810"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4D185376"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3946B1CE"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682000CD"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383144F7" w14:textId="0E81446C" w:rsidR="005019A2" w:rsidRPr="005019A2" w:rsidRDefault="005019A2" w:rsidP="00AF32E5">
            <w:pPr>
              <w:suppressAutoHyphens/>
              <w:spacing w:after="0"/>
              <w:rPr>
                <w:rFonts w:ascii="Times New Roman" w:hAnsi="Times New Roman"/>
              </w:rPr>
            </w:pPr>
          </w:p>
        </w:tc>
      </w:tr>
      <w:tr w:rsidR="005019A2" w:rsidRPr="005019A2" w14:paraId="75A0ACCF" w14:textId="77777777" w:rsidTr="005019A2">
        <w:trPr>
          <w:trHeight w:val="460"/>
        </w:trPr>
        <w:tc>
          <w:tcPr>
            <w:tcW w:w="843" w:type="pct"/>
            <w:vMerge/>
          </w:tcPr>
          <w:p w14:paraId="1348B26D" w14:textId="77777777" w:rsidR="005019A2" w:rsidRPr="005019A2" w:rsidRDefault="005019A2" w:rsidP="00AF32E5">
            <w:pPr>
              <w:spacing w:after="0"/>
              <w:rPr>
                <w:rFonts w:ascii="Times New Roman" w:hAnsi="Times New Roman"/>
                <w:b/>
                <w:bCs/>
              </w:rPr>
            </w:pPr>
          </w:p>
        </w:tc>
        <w:tc>
          <w:tcPr>
            <w:tcW w:w="2474" w:type="pct"/>
          </w:tcPr>
          <w:p w14:paraId="66F1BCBD" w14:textId="77777777" w:rsidR="005019A2" w:rsidRPr="005019A2" w:rsidRDefault="005019A2" w:rsidP="00AF32E5">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2E280E4" w14:textId="77777777" w:rsidR="005019A2" w:rsidRPr="005019A2" w:rsidRDefault="005019A2" w:rsidP="00AF32E5">
            <w:pPr>
              <w:suppressAutoHyphens/>
              <w:spacing w:after="0"/>
              <w:jc w:val="center"/>
              <w:rPr>
                <w:rFonts w:ascii="Times New Roman" w:hAnsi="Times New Roman"/>
              </w:rPr>
            </w:pPr>
          </w:p>
        </w:tc>
        <w:tc>
          <w:tcPr>
            <w:tcW w:w="526" w:type="pct"/>
          </w:tcPr>
          <w:p w14:paraId="1E3C4947" w14:textId="77777777" w:rsidR="005019A2" w:rsidRPr="005019A2" w:rsidRDefault="005019A2" w:rsidP="00AF32E5">
            <w:pPr>
              <w:suppressAutoHyphens/>
              <w:spacing w:after="0"/>
              <w:rPr>
                <w:rFonts w:ascii="Times New Roman" w:hAnsi="Times New Roman"/>
              </w:rPr>
            </w:pPr>
          </w:p>
        </w:tc>
        <w:tc>
          <w:tcPr>
            <w:tcW w:w="578" w:type="pct"/>
          </w:tcPr>
          <w:p w14:paraId="267789B0" w14:textId="75782BFC" w:rsidR="005019A2" w:rsidRPr="005019A2" w:rsidRDefault="005019A2" w:rsidP="00AF32E5">
            <w:pPr>
              <w:suppressAutoHyphens/>
              <w:spacing w:after="0"/>
              <w:rPr>
                <w:rFonts w:ascii="Times New Roman" w:hAnsi="Times New Roman"/>
              </w:rPr>
            </w:pPr>
          </w:p>
        </w:tc>
      </w:tr>
      <w:tr w:rsidR="005019A2" w:rsidRPr="005019A2" w14:paraId="328977CB" w14:textId="77777777" w:rsidTr="005019A2">
        <w:trPr>
          <w:trHeight w:val="460"/>
        </w:trPr>
        <w:tc>
          <w:tcPr>
            <w:tcW w:w="843" w:type="pct"/>
            <w:vMerge/>
          </w:tcPr>
          <w:p w14:paraId="30126887" w14:textId="77777777" w:rsidR="005019A2" w:rsidRPr="005019A2" w:rsidRDefault="005019A2" w:rsidP="00AF32E5">
            <w:pPr>
              <w:spacing w:after="0"/>
              <w:rPr>
                <w:rFonts w:ascii="Times New Roman" w:hAnsi="Times New Roman"/>
                <w:b/>
                <w:bCs/>
              </w:rPr>
            </w:pPr>
          </w:p>
        </w:tc>
        <w:tc>
          <w:tcPr>
            <w:tcW w:w="2474" w:type="pct"/>
          </w:tcPr>
          <w:p w14:paraId="4D40C91A" w14:textId="77777777" w:rsidR="005019A2" w:rsidRPr="005019A2" w:rsidRDefault="005019A2" w:rsidP="00AF32E5">
            <w:pPr>
              <w:suppressAutoHyphens/>
              <w:spacing w:after="0"/>
              <w:rPr>
                <w:rFonts w:ascii="Times New Roman" w:hAnsi="Times New Roman"/>
              </w:rPr>
            </w:pPr>
          </w:p>
        </w:tc>
        <w:tc>
          <w:tcPr>
            <w:tcW w:w="579" w:type="pct"/>
          </w:tcPr>
          <w:p w14:paraId="496FBDEA" w14:textId="77777777" w:rsidR="005019A2" w:rsidRPr="005019A2" w:rsidRDefault="005019A2" w:rsidP="00AF32E5">
            <w:pPr>
              <w:suppressAutoHyphens/>
              <w:spacing w:after="0"/>
              <w:jc w:val="center"/>
              <w:rPr>
                <w:rFonts w:ascii="Times New Roman" w:hAnsi="Times New Roman"/>
              </w:rPr>
            </w:pPr>
          </w:p>
        </w:tc>
        <w:tc>
          <w:tcPr>
            <w:tcW w:w="526" w:type="pct"/>
          </w:tcPr>
          <w:p w14:paraId="1FE412AC" w14:textId="77777777" w:rsidR="005019A2" w:rsidRPr="005019A2" w:rsidRDefault="005019A2" w:rsidP="00AF32E5">
            <w:pPr>
              <w:suppressAutoHyphens/>
              <w:spacing w:after="0"/>
              <w:rPr>
                <w:rFonts w:ascii="Times New Roman" w:hAnsi="Times New Roman"/>
              </w:rPr>
            </w:pPr>
          </w:p>
        </w:tc>
        <w:tc>
          <w:tcPr>
            <w:tcW w:w="578" w:type="pct"/>
          </w:tcPr>
          <w:p w14:paraId="5ED5A12F" w14:textId="09D3DD79" w:rsidR="005019A2" w:rsidRPr="005019A2" w:rsidRDefault="005019A2" w:rsidP="00AF32E5">
            <w:pPr>
              <w:suppressAutoHyphens/>
              <w:spacing w:after="0"/>
              <w:rPr>
                <w:rFonts w:ascii="Times New Roman" w:hAnsi="Times New Roman"/>
              </w:rPr>
            </w:pPr>
          </w:p>
        </w:tc>
      </w:tr>
      <w:tr w:rsidR="005019A2" w:rsidRPr="005019A2" w14:paraId="65277FC7" w14:textId="77777777" w:rsidTr="005019A2">
        <w:trPr>
          <w:trHeight w:val="460"/>
        </w:trPr>
        <w:tc>
          <w:tcPr>
            <w:tcW w:w="843" w:type="pct"/>
            <w:vMerge w:val="restart"/>
          </w:tcPr>
          <w:p w14:paraId="5EC56AEE" w14:textId="4E68AE13" w:rsidR="005019A2" w:rsidRPr="005019A2" w:rsidRDefault="005019A2" w:rsidP="00AF32E5">
            <w:pPr>
              <w:spacing w:after="0"/>
              <w:rPr>
                <w:rFonts w:ascii="Times New Roman" w:eastAsia="Calibri" w:hAnsi="Times New Roman"/>
                <w:b/>
                <w:bCs/>
              </w:rPr>
            </w:pPr>
            <w:r w:rsidRPr="005019A2">
              <w:rPr>
                <w:rFonts w:ascii="Times New Roman" w:eastAsia="Calibri" w:hAnsi="Times New Roman"/>
                <w:b/>
                <w:bCs/>
              </w:rPr>
              <w:t>Тема 1.4. Общая характеристика технологических процессов</w:t>
            </w:r>
          </w:p>
        </w:tc>
        <w:tc>
          <w:tcPr>
            <w:tcW w:w="2474" w:type="pct"/>
          </w:tcPr>
          <w:p w14:paraId="56A4118A" w14:textId="77777777" w:rsidR="005019A2" w:rsidRPr="005019A2" w:rsidRDefault="005019A2" w:rsidP="00AF32E5">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6F41B63E" w14:textId="69C9401C" w:rsidR="005019A2" w:rsidRPr="005019A2" w:rsidRDefault="005019A2" w:rsidP="00AF32E5">
            <w:pPr>
              <w:suppressAutoHyphens/>
              <w:spacing w:after="0"/>
              <w:jc w:val="center"/>
              <w:rPr>
                <w:rFonts w:ascii="Times New Roman" w:hAnsi="Times New Roman"/>
                <w:b/>
              </w:rPr>
            </w:pPr>
          </w:p>
        </w:tc>
        <w:tc>
          <w:tcPr>
            <w:tcW w:w="526" w:type="pct"/>
          </w:tcPr>
          <w:p w14:paraId="090A7432" w14:textId="77777777" w:rsidR="005019A2" w:rsidRPr="005019A2" w:rsidRDefault="005019A2" w:rsidP="00AF32E5">
            <w:pPr>
              <w:suppressAutoHyphens/>
              <w:spacing w:after="0"/>
              <w:rPr>
                <w:rFonts w:ascii="Times New Roman" w:hAnsi="Times New Roman"/>
              </w:rPr>
            </w:pPr>
          </w:p>
        </w:tc>
        <w:tc>
          <w:tcPr>
            <w:tcW w:w="578" w:type="pct"/>
          </w:tcPr>
          <w:p w14:paraId="46F963EE" w14:textId="0BAD0E4E" w:rsidR="005019A2" w:rsidRPr="005019A2" w:rsidRDefault="005019A2" w:rsidP="00AF32E5">
            <w:pPr>
              <w:suppressAutoHyphens/>
              <w:spacing w:after="0"/>
              <w:rPr>
                <w:rFonts w:ascii="Times New Roman" w:hAnsi="Times New Roman"/>
              </w:rPr>
            </w:pPr>
          </w:p>
        </w:tc>
      </w:tr>
      <w:tr w:rsidR="005019A2" w:rsidRPr="005019A2" w14:paraId="1070C1DA" w14:textId="77777777" w:rsidTr="005019A2">
        <w:trPr>
          <w:trHeight w:val="460"/>
        </w:trPr>
        <w:tc>
          <w:tcPr>
            <w:tcW w:w="843" w:type="pct"/>
            <w:vMerge/>
          </w:tcPr>
          <w:p w14:paraId="375DF426" w14:textId="77777777" w:rsidR="005019A2" w:rsidRPr="005019A2" w:rsidRDefault="005019A2" w:rsidP="00AF32E5">
            <w:pPr>
              <w:spacing w:after="0"/>
              <w:rPr>
                <w:rFonts w:ascii="Times New Roman" w:hAnsi="Times New Roman"/>
                <w:b/>
                <w:bCs/>
              </w:rPr>
            </w:pPr>
          </w:p>
        </w:tc>
        <w:tc>
          <w:tcPr>
            <w:tcW w:w="2474" w:type="pct"/>
          </w:tcPr>
          <w:p w14:paraId="2A6C1D23" w14:textId="77777777" w:rsidR="005019A2" w:rsidRPr="005019A2" w:rsidRDefault="005019A2" w:rsidP="00AE17B4">
            <w:pPr>
              <w:spacing w:after="0"/>
              <w:rPr>
                <w:rFonts w:ascii="Times New Roman" w:hAnsi="Times New Roman"/>
              </w:rPr>
            </w:pPr>
            <w:r w:rsidRPr="005019A2">
              <w:rPr>
                <w:rFonts w:ascii="Times New Roman" w:hAnsi="Times New Roman"/>
              </w:rPr>
              <w:t>1. Общая характеристика технологических процессов производства кабельных изделий</w:t>
            </w:r>
          </w:p>
        </w:tc>
        <w:tc>
          <w:tcPr>
            <w:tcW w:w="579" w:type="pct"/>
          </w:tcPr>
          <w:p w14:paraId="10A69E8F" w14:textId="68AD53E0" w:rsidR="005019A2" w:rsidRPr="005019A2" w:rsidRDefault="005019A2" w:rsidP="00AF32E5">
            <w:pPr>
              <w:suppressAutoHyphens/>
              <w:spacing w:after="0"/>
              <w:jc w:val="center"/>
              <w:rPr>
                <w:rFonts w:ascii="Times New Roman" w:hAnsi="Times New Roman"/>
              </w:rPr>
            </w:pPr>
          </w:p>
        </w:tc>
        <w:tc>
          <w:tcPr>
            <w:tcW w:w="526" w:type="pct"/>
          </w:tcPr>
          <w:p w14:paraId="4E8BBB63" w14:textId="77777777" w:rsidR="005019A2" w:rsidRPr="005019A2" w:rsidRDefault="005019A2" w:rsidP="00AF32E5">
            <w:pPr>
              <w:suppressAutoHyphens/>
              <w:spacing w:after="0"/>
              <w:rPr>
                <w:rFonts w:ascii="Times New Roman" w:hAnsi="Times New Roman"/>
              </w:rPr>
            </w:pPr>
          </w:p>
        </w:tc>
        <w:tc>
          <w:tcPr>
            <w:tcW w:w="578" w:type="pct"/>
          </w:tcPr>
          <w:p w14:paraId="585BD7D0"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567322CC"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1A0ADCF4"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2DCB453F"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23C2CB44" w14:textId="2ECBB7ED" w:rsidR="005019A2" w:rsidRPr="005019A2" w:rsidRDefault="005019A2" w:rsidP="00AF32E5">
            <w:pPr>
              <w:suppressAutoHyphens/>
              <w:spacing w:after="0"/>
              <w:rPr>
                <w:rFonts w:ascii="Times New Roman" w:hAnsi="Times New Roman"/>
              </w:rPr>
            </w:pPr>
          </w:p>
        </w:tc>
      </w:tr>
      <w:tr w:rsidR="005019A2" w:rsidRPr="005019A2" w14:paraId="43B07A06" w14:textId="77777777" w:rsidTr="005019A2">
        <w:trPr>
          <w:trHeight w:val="460"/>
        </w:trPr>
        <w:tc>
          <w:tcPr>
            <w:tcW w:w="843" w:type="pct"/>
            <w:vMerge/>
          </w:tcPr>
          <w:p w14:paraId="50C976CD" w14:textId="77777777" w:rsidR="005019A2" w:rsidRPr="005019A2" w:rsidRDefault="005019A2" w:rsidP="00AF32E5">
            <w:pPr>
              <w:spacing w:after="0"/>
              <w:rPr>
                <w:rFonts w:ascii="Times New Roman" w:hAnsi="Times New Roman"/>
                <w:b/>
                <w:bCs/>
              </w:rPr>
            </w:pPr>
          </w:p>
        </w:tc>
        <w:tc>
          <w:tcPr>
            <w:tcW w:w="2474" w:type="pct"/>
          </w:tcPr>
          <w:p w14:paraId="5BDF6F90" w14:textId="77777777" w:rsidR="005019A2" w:rsidRPr="005019A2" w:rsidRDefault="005019A2" w:rsidP="00AE17B4">
            <w:pPr>
              <w:spacing w:after="0"/>
              <w:rPr>
                <w:rFonts w:ascii="Times New Roman" w:hAnsi="Times New Roman"/>
              </w:rPr>
            </w:pPr>
            <w:r w:rsidRPr="005019A2">
              <w:rPr>
                <w:rFonts w:ascii="Times New Roman" w:hAnsi="Times New Roman"/>
              </w:rPr>
              <w:t>1. Составление схем технологических процессов производства</w:t>
            </w:r>
          </w:p>
        </w:tc>
        <w:tc>
          <w:tcPr>
            <w:tcW w:w="579" w:type="pct"/>
          </w:tcPr>
          <w:p w14:paraId="25C7C008" w14:textId="5C77B32E" w:rsidR="005019A2" w:rsidRPr="005019A2" w:rsidRDefault="005019A2" w:rsidP="00AF32E5">
            <w:pPr>
              <w:suppressAutoHyphens/>
              <w:spacing w:after="0"/>
              <w:jc w:val="center"/>
              <w:rPr>
                <w:rFonts w:ascii="Times New Roman" w:hAnsi="Times New Roman"/>
              </w:rPr>
            </w:pPr>
          </w:p>
        </w:tc>
        <w:tc>
          <w:tcPr>
            <w:tcW w:w="526" w:type="pct"/>
          </w:tcPr>
          <w:p w14:paraId="69CB1893" w14:textId="77777777" w:rsidR="005019A2" w:rsidRPr="005019A2" w:rsidRDefault="005019A2" w:rsidP="00AF32E5">
            <w:pPr>
              <w:suppressAutoHyphens/>
              <w:spacing w:after="0"/>
              <w:rPr>
                <w:rFonts w:ascii="Times New Roman" w:hAnsi="Times New Roman"/>
              </w:rPr>
            </w:pPr>
          </w:p>
        </w:tc>
        <w:tc>
          <w:tcPr>
            <w:tcW w:w="578" w:type="pct"/>
          </w:tcPr>
          <w:p w14:paraId="69B866D1"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624D580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4C3731A0"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7C77B797"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77A6C678" w14:textId="4FA78C26" w:rsidR="005019A2" w:rsidRPr="005019A2" w:rsidRDefault="005019A2" w:rsidP="00AF32E5">
            <w:pPr>
              <w:suppressAutoHyphens/>
              <w:spacing w:after="0"/>
              <w:rPr>
                <w:rFonts w:ascii="Times New Roman" w:hAnsi="Times New Roman"/>
              </w:rPr>
            </w:pPr>
          </w:p>
        </w:tc>
      </w:tr>
      <w:tr w:rsidR="005019A2" w:rsidRPr="005019A2" w14:paraId="19DFC6FA" w14:textId="77777777" w:rsidTr="005019A2">
        <w:trPr>
          <w:trHeight w:val="460"/>
        </w:trPr>
        <w:tc>
          <w:tcPr>
            <w:tcW w:w="843" w:type="pct"/>
            <w:vMerge/>
          </w:tcPr>
          <w:p w14:paraId="64461025" w14:textId="77777777" w:rsidR="005019A2" w:rsidRPr="005019A2" w:rsidRDefault="005019A2" w:rsidP="00AF32E5">
            <w:pPr>
              <w:spacing w:after="0"/>
              <w:rPr>
                <w:rFonts w:ascii="Times New Roman" w:hAnsi="Times New Roman"/>
                <w:b/>
                <w:bCs/>
              </w:rPr>
            </w:pPr>
          </w:p>
        </w:tc>
        <w:tc>
          <w:tcPr>
            <w:tcW w:w="2474" w:type="pct"/>
          </w:tcPr>
          <w:p w14:paraId="6EE63EB8" w14:textId="77777777" w:rsidR="005019A2" w:rsidRPr="005019A2" w:rsidRDefault="005019A2" w:rsidP="00AF32E5">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2010C89" w14:textId="7721E0BF" w:rsidR="005019A2" w:rsidRPr="005019A2" w:rsidRDefault="005019A2" w:rsidP="00AF32E5">
            <w:pPr>
              <w:suppressAutoHyphens/>
              <w:spacing w:after="0"/>
              <w:jc w:val="center"/>
              <w:rPr>
                <w:rFonts w:ascii="Times New Roman" w:hAnsi="Times New Roman"/>
                <w:b/>
              </w:rPr>
            </w:pPr>
          </w:p>
        </w:tc>
        <w:tc>
          <w:tcPr>
            <w:tcW w:w="526" w:type="pct"/>
          </w:tcPr>
          <w:p w14:paraId="11664262" w14:textId="77777777" w:rsidR="005019A2" w:rsidRPr="005019A2" w:rsidRDefault="005019A2" w:rsidP="00AF32E5">
            <w:pPr>
              <w:suppressAutoHyphens/>
              <w:spacing w:after="0"/>
              <w:rPr>
                <w:rFonts w:ascii="Times New Roman" w:hAnsi="Times New Roman"/>
              </w:rPr>
            </w:pPr>
          </w:p>
        </w:tc>
        <w:tc>
          <w:tcPr>
            <w:tcW w:w="578" w:type="pct"/>
          </w:tcPr>
          <w:p w14:paraId="4D4AA8A1" w14:textId="2F7AB45E" w:rsidR="005019A2" w:rsidRPr="005019A2" w:rsidRDefault="005019A2" w:rsidP="00AF32E5">
            <w:pPr>
              <w:suppressAutoHyphens/>
              <w:spacing w:after="0"/>
              <w:rPr>
                <w:rFonts w:ascii="Times New Roman" w:hAnsi="Times New Roman"/>
              </w:rPr>
            </w:pPr>
          </w:p>
        </w:tc>
      </w:tr>
      <w:tr w:rsidR="005019A2" w:rsidRPr="005019A2" w14:paraId="7B52F94F" w14:textId="77777777" w:rsidTr="005019A2">
        <w:trPr>
          <w:trHeight w:val="460"/>
        </w:trPr>
        <w:tc>
          <w:tcPr>
            <w:tcW w:w="843" w:type="pct"/>
            <w:vMerge/>
          </w:tcPr>
          <w:p w14:paraId="38E116E0" w14:textId="77777777" w:rsidR="005019A2" w:rsidRPr="005019A2" w:rsidRDefault="005019A2" w:rsidP="007C109D">
            <w:pPr>
              <w:spacing w:after="0"/>
              <w:rPr>
                <w:rFonts w:ascii="Times New Roman" w:hAnsi="Times New Roman"/>
                <w:b/>
                <w:bCs/>
              </w:rPr>
            </w:pPr>
          </w:p>
        </w:tc>
        <w:tc>
          <w:tcPr>
            <w:tcW w:w="2474" w:type="pct"/>
          </w:tcPr>
          <w:p w14:paraId="2E374FBD" w14:textId="72B17AE9" w:rsidR="005019A2" w:rsidRPr="005019A2" w:rsidRDefault="005019A2" w:rsidP="007C109D">
            <w:pPr>
              <w:spacing w:after="0" w:line="240" w:lineRule="auto"/>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Определение и обоснование основных технологических процессов изготовления различных марок кабеля»</w:t>
            </w:r>
          </w:p>
        </w:tc>
        <w:tc>
          <w:tcPr>
            <w:tcW w:w="579" w:type="pct"/>
          </w:tcPr>
          <w:p w14:paraId="1AFAE0A0" w14:textId="69B7F4F2" w:rsidR="005019A2" w:rsidRPr="005019A2" w:rsidRDefault="005019A2" w:rsidP="007C109D">
            <w:pPr>
              <w:suppressAutoHyphens/>
              <w:spacing w:after="0"/>
              <w:jc w:val="center"/>
              <w:rPr>
                <w:rFonts w:ascii="Times New Roman" w:hAnsi="Times New Roman"/>
              </w:rPr>
            </w:pPr>
          </w:p>
        </w:tc>
        <w:tc>
          <w:tcPr>
            <w:tcW w:w="526" w:type="pct"/>
          </w:tcPr>
          <w:p w14:paraId="6B4E1336" w14:textId="77777777" w:rsidR="005019A2" w:rsidRPr="005019A2" w:rsidRDefault="005019A2" w:rsidP="007C109D">
            <w:pPr>
              <w:suppressAutoHyphens/>
              <w:spacing w:after="0"/>
              <w:rPr>
                <w:rFonts w:ascii="Times New Roman" w:hAnsi="Times New Roman"/>
              </w:rPr>
            </w:pPr>
          </w:p>
        </w:tc>
        <w:tc>
          <w:tcPr>
            <w:tcW w:w="578" w:type="pct"/>
          </w:tcPr>
          <w:p w14:paraId="17CB0E5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63F234C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5DDFF5A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73E02AC9"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2A7DE4CF" w14:textId="77777777" w:rsidR="005019A2" w:rsidRPr="005019A2" w:rsidRDefault="005019A2" w:rsidP="007C109D">
            <w:pPr>
              <w:suppressAutoHyphens/>
              <w:spacing w:after="0"/>
              <w:rPr>
                <w:rFonts w:ascii="Times New Roman" w:hAnsi="Times New Roman"/>
              </w:rPr>
            </w:pPr>
          </w:p>
        </w:tc>
      </w:tr>
      <w:tr w:rsidR="005019A2" w:rsidRPr="005019A2" w14:paraId="04AFE9E6" w14:textId="77777777" w:rsidTr="005019A2">
        <w:trPr>
          <w:trHeight w:val="460"/>
        </w:trPr>
        <w:tc>
          <w:tcPr>
            <w:tcW w:w="843" w:type="pct"/>
            <w:vMerge w:val="restart"/>
          </w:tcPr>
          <w:p w14:paraId="3933435C" w14:textId="424393BB" w:rsidR="005019A2" w:rsidRPr="005019A2" w:rsidRDefault="005019A2" w:rsidP="007C109D">
            <w:pPr>
              <w:spacing w:after="0"/>
              <w:rPr>
                <w:rFonts w:ascii="Times New Roman" w:hAnsi="Times New Roman"/>
                <w:b/>
                <w:bCs/>
              </w:rPr>
            </w:pPr>
            <w:r w:rsidRPr="005019A2">
              <w:rPr>
                <w:rFonts w:ascii="Times New Roman" w:hAnsi="Times New Roman"/>
                <w:b/>
                <w:bCs/>
              </w:rPr>
              <w:t>Тема 1.5 Назначение кабельного оборудование</w:t>
            </w:r>
          </w:p>
        </w:tc>
        <w:tc>
          <w:tcPr>
            <w:tcW w:w="2474" w:type="pct"/>
          </w:tcPr>
          <w:p w14:paraId="7EABFD68"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27256895" w14:textId="513CE7F7" w:rsidR="005019A2" w:rsidRPr="005019A2" w:rsidRDefault="005019A2" w:rsidP="007C109D">
            <w:pPr>
              <w:suppressAutoHyphens/>
              <w:spacing w:after="0"/>
              <w:jc w:val="center"/>
              <w:rPr>
                <w:rFonts w:ascii="Times New Roman" w:hAnsi="Times New Roman"/>
                <w:b/>
              </w:rPr>
            </w:pPr>
          </w:p>
        </w:tc>
        <w:tc>
          <w:tcPr>
            <w:tcW w:w="526" w:type="pct"/>
          </w:tcPr>
          <w:p w14:paraId="2123F79D" w14:textId="77777777" w:rsidR="005019A2" w:rsidRPr="005019A2" w:rsidRDefault="005019A2" w:rsidP="007C109D">
            <w:pPr>
              <w:suppressAutoHyphens/>
              <w:spacing w:after="0"/>
              <w:rPr>
                <w:rFonts w:ascii="Times New Roman" w:hAnsi="Times New Roman"/>
              </w:rPr>
            </w:pPr>
          </w:p>
        </w:tc>
        <w:tc>
          <w:tcPr>
            <w:tcW w:w="578" w:type="pct"/>
          </w:tcPr>
          <w:p w14:paraId="6129E1E3" w14:textId="2D43E7E5" w:rsidR="005019A2" w:rsidRPr="005019A2" w:rsidRDefault="005019A2" w:rsidP="007C109D">
            <w:pPr>
              <w:suppressAutoHyphens/>
              <w:spacing w:after="0"/>
              <w:rPr>
                <w:rFonts w:ascii="Times New Roman" w:hAnsi="Times New Roman"/>
              </w:rPr>
            </w:pPr>
          </w:p>
        </w:tc>
      </w:tr>
      <w:tr w:rsidR="005019A2" w:rsidRPr="005019A2" w14:paraId="70745E06" w14:textId="77777777" w:rsidTr="005019A2">
        <w:trPr>
          <w:trHeight w:val="460"/>
        </w:trPr>
        <w:tc>
          <w:tcPr>
            <w:tcW w:w="843" w:type="pct"/>
            <w:vMerge/>
          </w:tcPr>
          <w:p w14:paraId="6BACD31A" w14:textId="77777777" w:rsidR="005019A2" w:rsidRPr="005019A2" w:rsidRDefault="005019A2" w:rsidP="007C109D">
            <w:pPr>
              <w:spacing w:after="0"/>
              <w:rPr>
                <w:rFonts w:ascii="Times New Roman" w:hAnsi="Times New Roman"/>
                <w:b/>
                <w:bCs/>
              </w:rPr>
            </w:pPr>
          </w:p>
        </w:tc>
        <w:tc>
          <w:tcPr>
            <w:tcW w:w="2474" w:type="pct"/>
          </w:tcPr>
          <w:p w14:paraId="602B6F46" w14:textId="77777777" w:rsidR="005019A2" w:rsidRPr="005019A2" w:rsidRDefault="005019A2" w:rsidP="00AE17B4">
            <w:pPr>
              <w:spacing w:after="0"/>
              <w:rPr>
                <w:rFonts w:ascii="Times New Roman" w:hAnsi="Times New Roman"/>
              </w:rPr>
            </w:pPr>
            <w:r w:rsidRPr="005019A2">
              <w:rPr>
                <w:rFonts w:ascii="Times New Roman" w:hAnsi="Times New Roman"/>
              </w:rPr>
              <w:t>1. Классификация кабельного оборудования. Отдающие и тяговые устройства.</w:t>
            </w:r>
          </w:p>
        </w:tc>
        <w:tc>
          <w:tcPr>
            <w:tcW w:w="579" w:type="pct"/>
          </w:tcPr>
          <w:p w14:paraId="7D58C0BE" w14:textId="289BD8D5" w:rsidR="005019A2" w:rsidRPr="005019A2" w:rsidRDefault="005019A2" w:rsidP="007C109D">
            <w:pPr>
              <w:suppressAutoHyphens/>
              <w:spacing w:after="0"/>
              <w:jc w:val="center"/>
              <w:rPr>
                <w:rFonts w:ascii="Times New Roman" w:hAnsi="Times New Roman"/>
              </w:rPr>
            </w:pPr>
          </w:p>
        </w:tc>
        <w:tc>
          <w:tcPr>
            <w:tcW w:w="526" w:type="pct"/>
          </w:tcPr>
          <w:p w14:paraId="33B9D18C" w14:textId="77777777" w:rsidR="005019A2" w:rsidRPr="005019A2" w:rsidRDefault="005019A2" w:rsidP="007C109D">
            <w:pPr>
              <w:suppressAutoHyphens/>
              <w:spacing w:after="0"/>
              <w:rPr>
                <w:rFonts w:ascii="Times New Roman" w:hAnsi="Times New Roman"/>
              </w:rPr>
            </w:pPr>
          </w:p>
        </w:tc>
        <w:tc>
          <w:tcPr>
            <w:tcW w:w="578" w:type="pct"/>
          </w:tcPr>
          <w:p w14:paraId="2D181F04"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116A9986"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41905E94"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5A8936BF"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7E413384" w14:textId="79D64B6A" w:rsidR="005019A2" w:rsidRPr="005019A2" w:rsidRDefault="005019A2" w:rsidP="007C109D">
            <w:pPr>
              <w:suppressAutoHyphens/>
              <w:spacing w:after="0"/>
              <w:rPr>
                <w:rFonts w:ascii="Times New Roman" w:hAnsi="Times New Roman"/>
              </w:rPr>
            </w:pPr>
          </w:p>
        </w:tc>
      </w:tr>
      <w:tr w:rsidR="005019A2" w:rsidRPr="005019A2" w14:paraId="21C50699" w14:textId="77777777" w:rsidTr="005019A2">
        <w:trPr>
          <w:trHeight w:val="460"/>
        </w:trPr>
        <w:tc>
          <w:tcPr>
            <w:tcW w:w="843" w:type="pct"/>
            <w:vMerge/>
          </w:tcPr>
          <w:p w14:paraId="3B47F59B" w14:textId="77777777" w:rsidR="005019A2" w:rsidRPr="005019A2" w:rsidRDefault="005019A2" w:rsidP="007C109D">
            <w:pPr>
              <w:spacing w:after="0"/>
              <w:rPr>
                <w:rFonts w:ascii="Times New Roman" w:hAnsi="Times New Roman"/>
                <w:b/>
                <w:bCs/>
              </w:rPr>
            </w:pPr>
          </w:p>
        </w:tc>
        <w:tc>
          <w:tcPr>
            <w:tcW w:w="2474" w:type="pct"/>
          </w:tcPr>
          <w:p w14:paraId="52A604AA" w14:textId="77777777" w:rsidR="005019A2" w:rsidRPr="005019A2" w:rsidRDefault="005019A2" w:rsidP="00AE17B4">
            <w:pPr>
              <w:spacing w:after="0"/>
              <w:rPr>
                <w:rFonts w:ascii="Times New Roman" w:hAnsi="Times New Roman"/>
              </w:rPr>
            </w:pPr>
            <w:r w:rsidRPr="005019A2">
              <w:rPr>
                <w:rFonts w:ascii="Times New Roman" w:hAnsi="Times New Roman"/>
              </w:rPr>
              <w:t>1. Вспомогательные устройства</w:t>
            </w:r>
          </w:p>
        </w:tc>
        <w:tc>
          <w:tcPr>
            <w:tcW w:w="579" w:type="pct"/>
          </w:tcPr>
          <w:p w14:paraId="460DC0EE" w14:textId="7DDA1EA5" w:rsidR="005019A2" w:rsidRPr="005019A2" w:rsidRDefault="005019A2" w:rsidP="007C109D">
            <w:pPr>
              <w:suppressAutoHyphens/>
              <w:spacing w:after="0"/>
              <w:jc w:val="center"/>
              <w:rPr>
                <w:rFonts w:ascii="Times New Roman" w:hAnsi="Times New Roman"/>
              </w:rPr>
            </w:pPr>
          </w:p>
        </w:tc>
        <w:tc>
          <w:tcPr>
            <w:tcW w:w="526" w:type="pct"/>
          </w:tcPr>
          <w:p w14:paraId="3594D34A" w14:textId="77777777" w:rsidR="005019A2" w:rsidRPr="005019A2" w:rsidRDefault="005019A2" w:rsidP="007C109D">
            <w:pPr>
              <w:suppressAutoHyphens/>
              <w:spacing w:after="0"/>
              <w:rPr>
                <w:rFonts w:ascii="Times New Roman" w:hAnsi="Times New Roman"/>
              </w:rPr>
            </w:pPr>
          </w:p>
        </w:tc>
        <w:tc>
          <w:tcPr>
            <w:tcW w:w="578" w:type="pct"/>
          </w:tcPr>
          <w:p w14:paraId="4D68413C"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339B705E"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6D328A41"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46EEE416"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01F4C78C" w14:textId="5D061534" w:rsidR="005019A2" w:rsidRPr="005019A2" w:rsidRDefault="005019A2" w:rsidP="007C109D">
            <w:pPr>
              <w:suppressAutoHyphens/>
              <w:spacing w:after="0"/>
              <w:rPr>
                <w:rFonts w:ascii="Times New Roman" w:hAnsi="Times New Roman"/>
              </w:rPr>
            </w:pPr>
          </w:p>
        </w:tc>
      </w:tr>
      <w:tr w:rsidR="005019A2" w:rsidRPr="005019A2" w14:paraId="7A8AA8F5" w14:textId="77777777" w:rsidTr="005019A2">
        <w:trPr>
          <w:trHeight w:val="460"/>
        </w:trPr>
        <w:tc>
          <w:tcPr>
            <w:tcW w:w="843" w:type="pct"/>
            <w:vMerge/>
          </w:tcPr>
          <w:p w14:paraId="1E9AE96F" w14:textId="77777777" w:rsidR="005019A2" w:rsidRPr="005019A2" w:rsidRDefault="005019A2" w:rsidP="007C109D">
            <w:pPr>
              <w:spacing w:after="0"/>
              <w:rPr>
                <w:rFonts w:ascii="Times New Roman" w:hAnsi="Times New Roman"/>
                <w:b/>
                <w:bCs/>
              </w:rPr>
            </w:pPr>
          </w:p>
        </w:tc>
        <w:tc>
          <w:tcPr>
            <w:tcW w:w="2474" w:type="pct"/>
          </w:tcPr>
          <w:p w14:paraId="37FA1699"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041CC2B" w14:textId="77777777" w:rsidR="005019A2" w:rsidRPr="005019A2" w:rsidRDefault="005019A2" w:rsidP="007C109D">
            <w:pPr>
              <w:suppressAutoHyphens/>
              <w:spacing w:after="0"/>
              <w:jc w:val="center"/>
              <w:rPr>
                <w:rFonts w:ascii="Times New Roman" w:hAnsi="Times New Roman"/>
              </w:rPr>
            </w:pPr>
          </w:p>
        </w:tc>
        <w:tc>
          <w:tcPr>
            <w:tcW w:w="526" w:type="pct"/>
          </w:tcPr>
          <w:p w14:paraId="5CD10043" w14:textId="77777777" w:rsidR="005019A2" w:rsidRPr="005019A2" w:rsidRDefault="005019A2" w:rsidP="007C109D">
            <w:pPr>
              <w:suppressAutoHyphens/>
              <w:spacing w:after="0"/>
              <w:rPr>
                <w:rFonts w:ascii="Times New Roman" w:hAnsi="Times New Roman"/>
              </w:rPr>
            </w:pPr>
          </w:p>
        </w:tc>
        <w:tc>
          <w:tcPr>
            <w:tcW w:w="578" w:type="pct"/>
          </w:tcPr>
          <w:p w14:paraId="47424644" w14:textId="297A8870" w:rsidR="005019A2" w:rsidRPr="005019A2" w:rsidRDefault="005019A2" w:rsidP="007C109D">
            <w:pPr>
              <w:suppressAutoHyphens/>
              <w:spacing w:after="0"/>
              <w:rPr>
                <w:rFonts w:ascii="Times New Roman" w:hAnsi="Times New Roman"/>
              </w:rPr>
            </w:pPr>
          </w:p>
        </w:tc>
      </w:tr>
      <w:tr w:rsidR="005019A2" w:rsidRPr="005019A2" w14:paraId="65FE9490" w14:textId="77777777" w:rsidTr="005019A2">
        <w:trPr>
          <w:trHeight w:val="460"/>
        </w:trPr>
        <w:tc>
          <w:tcPr>
            <w:tcW w:w="843" w:type="pct"/>
            <w:vMerge/>
          </w:tcPr>
          <w:p w14:paraId="3480A715" w14:textId="77777777" w:rsidR="005019A2" w:rsidRPr="005019A2" w:rsidRDefault="005019A2" w:rsidP="007C109D">
            <w:pPr>
              <w:spacing w:after="0"/>
              <w:rPr>
                <w:rFonts w:ascii="Times New Roman" w:hAnsi="Times New Roman"/>
                <w:b/>
                <w:bCs/>
              </w:rPr>
            </w:pPr>
          </w:p>
        </w:tc>
        <w:tc>
          <w:tcPr>
            <w:tcW w:w="2474" w:type="pct"/>
          </w:tcPr>
          <w:p w14:paraId="46968FA5" w14:textId="77777777" w:rsidR="005019A2" w:rsidRPr="005019A2" w:rsidRDefault="005019A2" w:rsidP="007C109D">
            <w:pPr>
              <w:spacing w:after="0"/>
              <w:rPr>
                <w:rFonts w:ascii="Times New Roman" w:eastAsia="Calibri" w:hAnsi="Times New Roman"/>
                <w:bCs/>
              </w:rPr>
            </w:pPr>
          </w:p>
        </w:tc>
        <w:tc>
          <w:tcPr>
            <w:tcW w:w="579" w:type="pct"/>
          </w:tcPr>
          <w:p w14:paraId="19117D91" w14:textId="77777777" w:rsidR="005019A2" w:rsidRPr="005019A2" w:rsidRDefault="005019A2" w:rsidP="007C109D">
            <w:pPr>
              <w:suppressAutoHyphens/>
              <w:spacing w:after="0"/>
              <w:jc w:val="center"/>
              <w:rPr>
                <w:rFonts w:ascii="Times New Roman" w:hAnsi="Times New Roman"/>
              </w:rPr>
            </w:pPr>
          </w:p>
        </w:tc>
        <w:tc>
          <w:tcPr>
            <w:tcW w:w="526" w:type="pct"/>
          </w:tcPr>
          <w:p w14:paraId="04C5D0DA" w14:textId="77777777" w:rsidR="005019A2" w:rsidRPr="005019A2" w:rsidRDefault="005019A2" w:rsidP="007C109D">
            <w:pPr>
              <w:suppressAutoHyphens/>
              <w:spacing w:after="0"/>
              <w:rPr>
                <w:rFonts w:ascii="Times New Roman" w:hAnsi="Times New Roman"/>
              </w:rPr>
            </w:pPr>
          </w:p>
        </w:tc>
        <w:tc>
          <w:tcPr>
            <w:tcW w:w="578" w:type="pct"/>
          </w:tcPr>
          <w:p w14:paraId="4F0AE83C" w14:textId="5903E06E" w:rsidR="005019A2" w:rsidRPr="005019A2" w:rsidRDefault="005019A2" w:rsidP="007C109D">
            <w:pPr>
              <w:suppressAutoHyphens/>
              <w:spacing w:after="0"/>
              <w:rPr>
                <w:rFonts w:ascii="Times New Roman" w:hAnsi="Times New Roman"/>
              </w:rPr>
            </w:pPr>
          </w:p>
        </w:tc>
      </w:tr>
      <w:tr w:rsidR="005019A2" w:rsidRPr="005019A2" w14:paraId="4A16E8C3" w14:textId="77777777" w:rsidTr="005019A2">
        <w:trPr>
          <w:trHeight w:val="460"/>
        </w:trPr>
        <w:tc>
          <w:tcPr>
            <w:tcW w:w="843" w:type="pct"/>
            <w:vMerge w:val="restart"/>
          </w:tcPr>
          <w:p w14:paraId="729655AA" w14:textId="462FEF75" w:rsidR="005019A2" w:rsidRPr="005019A2" w:rsidRDefault="005019A2" w:rsidP="007C109D">
            <w:pPr>
              <w:spacing w:after="0"/>
              <w:rPr>
                <w:rFonts w:ascii="Times New Roman" w:hAnsi="Times New Roman"/>
                <w:b/>
                <w:bCs/>
              </w:rPr>
            </w:pPr>
            <w:r w:rsidRPr="005019A2">
              <w:rPr>
                <w:rFonts w:ascii="Times New Roman" w:hAnsi="Times New Roman"/>
                <w:b/>
                <w:bCs/>
              </w:rPr>
              <w:t>Тема 1.6. Базовые типы крутильных машин</w:t>
            </w:r>
          </w:p>
        </w:tc>
        <w:tc>
          <w:tcPr>
            <w:tcW w:w="2474" w:type="pct"/>
          </w:tcPr>
          <w:p w14:paraId="0C61568B"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0D41C8AC" w14:textId="33D693C8" w:rsidR="005019A2" w:rsidRPr="005019A2" w:rsidRDefault="005019A2" w:rsidP="007C109D">
            <w:pPr>
              <w:suppressAutoHyphens/>
              <w:spacing w:after="0"/>
              <w:jc w:val="center"/>
              <w:rPr>
                <w:rFonts w:ascii="Times New Roman" w:hAnsi="Times New Roman"/>
                <w:b/>
              </w:rPr>
            </w:pPr>
          </w:p>
        </w:tc>
        <w:tc>
          <w:tcPr>
            <w:tcW w:w="526" w:type="pct"/>
          </w:tcPr>
          <w:p w14:paraId="3286F65D" w14:textId="77777777" w:rsidR="005019A2" w:rsidRPr="005019A2" w:rsidRDefault="005019A2" w:rsidP="007C109D">
            <w:pPr>
              <w:suppressAutoHyphens/>
              <w:spacing w:after="0"/>
              <w:rPr>
                <w:rFonts w:ascii="Times New Roman" w:hAnsi="Times New Roman"/>
              </w:rPr>
            </w:pPr>
          </w:p>
        </w:tc>
        <w:tc>
          <w:tcPr>
            <w:tcW w:w="578" w:type="pct"/>
          </w:tcPr>
          <w:p w14:paraId="2FBC2E79" w14:textId="33E9FC75" w:rsidR="005019A2" w:rsidRPr="005019A2" w:rsidRDefault="005019A2" w:rsidP="007C109D">
            <w:pPr>
              <w:suppressAutoHyphens/>
              <w:spacing w:after="0"/>
              <w:rPr>
                <w:rFonts w:ascii="Times New Roman" w:hAnsi="Times New Roman"/>
              </w:rPr>
            </w:pPr>
          </w:p>
        </w:tc>
      </w:tr>
      <w:tr w:rsidR="005019A2" w:rsidRPr="005019A2" w14:paraId="3C9F0EF2" w14:textId="77777777" w:rsidTr="005019A2">
        <w:trPr>
          <w:trHeight w:val="460"/>
        </w:trPr>
        <w:tc>
          <w:tcPr>
            <w:tcW w:w="843" w:type="pct"/>
            <w:vMerge/>
          </w:tcPr>
          <w:p w14:paraId="6BEC6744" w14:textId="77777777" w:rsidR="005019A2" w:rsidRPr="005019A2" w:rsidRDefault="005019A2" w:rsidP="007C109D">
            <w:pPr>
              <w:spacing w:after="0"/>
              <w:rPr>
                <w:rFonts w:ascii="Times New Roman" w:hAnsi="Times New Roman"/>
                <w:b/>
                <w:bCs/>
              </w:rPr>
            </w:pPr>
          </w:p>
        </w:tc>
        <w:tc>
          <w:tcPr>
            <w:tcW w:w="2474" w:type="pct"/>
          </w:tcPr>
          <w:p w14:paraId="67428127" w14:textId="77777777" w:rsidR="005019A2" w:rsidRPr="005019A2" w:rsidRDefault="005019A2" w:rsidP="00AE17B4">
            <w:pPr>
              <w:spacing w:after="0"/>
              <w:rPr>
                <w:rFonts w:ascii="Times New Roman" w:hAnsi="Times New Roman"/>
              </w:rPr>
            </w:pPr>
            <w:r w:rsidRPr="005019A2">
              <w:rPr>
                <w:rFonts w:ascii="Times New Roman" w:hAnsi="Times New Roman"/>
              </w:rPr>
              <w:t>1.Машины однонаправленной скрутки.</w:t>
            </w:r>
          </w:p>
        </w:tc>
        <w:tc>
          <w:tcPr>
            <w:tcW w:w="579" w:type="pct"/>
          </w:tcPr>
          <w:p w14:paraId="7D61B345" w14:textId="49F0329A" w:rsidR="005019A2" w:rsidRPr="005019A2" w:rsidRDefault="005019A2" w:rsidP="007C109D">
            <w:pPr>
              <w:suppressAutoHyphens/>
              <w:spacing w:after="0"/>
              <w:jc w:val="center"/>
              <w:rPr>
                <w:rFonts w:ascii="Times New Roman" w:hAnsi="Times New Roman"/>
              </w:rPr>
            </w:pPr>
          </w:p>
        </w:tc>
        <w:tc>
          <w:tcPr>
            <w:tcW w:w="526" w:type="pct"/>
          </w:tcPr>
          <w:p w14:paraId="42D2EA45" w14:textId="77777777" w:rsidR="005019A2" w:rsidRPr="005019A2" w:rsidRDefault="005019A2" w:rsidP="007C109D">
            <w:pPr>
              <w:suppressAutoHyphens/>
              <w:spacing w:after="0"/>
              <w:rPr>
                <w:rFonts w:ascii="Times New Roman" w:hAnsi="Times New Roman"/>
              </w:rPr>
            </w:pPr>
          </w:p>
        </w:tc>
        <w:tc>
          <w:tcPr>
            <w:tcW w:w="578" w:type="pct"/>
          </w:tcPr>
          <w:p w14:paraId="023C28BE"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58F3BE3D"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19D6135D"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44B1A22A"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33C1F885" w14:textId="55B0FF3A" w:rsidR="005019A2" w:rsidRPr="005019A2" w:rsidRDefault="005019A2" w:rsidP="007C109D">
            <w:pPr>
              <w:suppressAutoHyphens/>
              <w:spacing w:after="0"/>
              <w:rPr>
                <w:rFonts w:ascii="Times New Roman" w:hAnsi="Times New Roman"/>
              </w:rPr>
            </w:pPr>
          </w:p>
        </w:tc>
      </w:tr>
      <w:tr w:rsidR="005019A2" w:rsidRPr="005019A2" w14:paraId="1F11DA83" w14:textId="77777777" w:rsidTr="005019A2">
        <w:trPr>
          <w:trHeight w:val="460"/>
        </w:trPr>
        <w:tc>
          <w:tcPr>
            <w:tcW w:w="843" w:type="pct"/>
            <w:vMerge/>
          </w:tcPr>
          <w:p w14:paraId="3D0D3F25" w14:textId="77777777" w:rsidR="005019A2" w:rsidRPr="005019A2" w:rsidRDefault="005019A2" w:rsidP="007C109D">
            <w:pPr>
              <w:spacing w:after="0"/>
              <w:rPr>
                <w:rFonts w:ascii="Times New Roman" w:hAnsi="Times New Roman"/>
                <w:b/>
                <w:bCs/>
              </w:rPr>
            </w:pPr>
          </w:p>
        </w:tc>
        <w:tc>
          <w:tcPr>
            <w:tcW w:w="2474" w:type="pct"/>
          </w:tcPr>
          <w:p w14:paraId="403C3121" w14:textId="77777777" w:rsidR="005019A2" w:rsidRPr="005019A2" w:rsidRDefault="005019A2" w:rsidP="00AE17B4">
            <w:pPr>
              <w:spacing w:after="0"/>
              <w:rPr>
                <w:rFonts w:ascii="Times New Roman" w:hAnsi="Times New Roman"/>
              </w:rPr>
            </w:pPr>
            <w:r w:rsidRPr="005019A2">
              <w:rPr>
                <w:rFonts w:ascii="Times New Roman" w:hAnsi="Times New Roman"/>
              </w:rPr>
              <w:t>1.Машины разнонаправленной скрутки.</w:t>
            </w:r>
          </w:p>
        </w:tc>
        <w:tc>
          <w:tcPr>
            <w:tcW w:w="579" w:type="pct"/>
          </w:tcPr>
          <w:p w14:paraId="60358BCA" w14:textId="1ED21AB5" w:rsidR="005019A2" w:rsidRPr="005019A2" w:rsidRDefault="005019A2" w:rsidP="007C109D">
            <w:pPr>
              <w:suppressAutoHyphens/>
              <w:spacing w:after="0"/>
              <w:jc w:val="center"/>
              <w:rPr>
                <w:rFonts w:ascii="Times New Roman" w:hAnsi="Times New Roman"/>
              </w:rPr>
            </w:pPr>
          </w:p>
        </w:tc>
        <w:tc>
          <w:tcPr>
            <w:tcW w:w="526" w:type="pct"/>
          </w:tcPr>
          <w:p w14:paraId="269C5107" w14:textId="77777777" w:rsidR="005019A2" w:rsidRPr="005019A2" w:rsidRDefault="005019A2" w:rsidP="007C109D">
            <w:pPr>
              <w:suppressAutoHyphens/>
              <w:spacing w:after="0"/>
              <w:rPr>
                <w:rFonts w:ascii="Times New Roman" w:hAnsi="Times New Roman"/>
              </w:rPr>
            </w:pPr>
          </w:p>
        </w:tc>
        <w:tc>
          <w:tcPr>
            <w:tcW w:w="578" w:type="pct"/>
          </w:tcPr>
          <w:p w14:paraId="3908859A"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16FA3798"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1833831C"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0B398831"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3F7C5476" w14:textId="6DA6F4C1" w:rsidR="005019A2" w:rsidRPr="005019A2" w:rsidRDefault="005019A2" w:rsidP="007C109D">
            <w:pPr>
              <w:suppressAutoHyphens/>
              <w:spacing w:after="0"/>
              <w:rPr>
                <w:rFonts w:ascii="Times New Roman" w:hAnsi="Times New Roman"/>
              </w:rPr>
            </w:pPr>
          </w:p>
        </w:tc>
      </w:tr>
      <w:tr w:rsidR="005019A2" w:rsidRPr="005019A2" w14:paraId="7FBCF67C" w14:textId="77777777" w:rsidTr="005019A2">
        <w:trPr>
          <w:trHeight w:val="460"/>
        </w:trPr>
        <w:tc>
          <w:tcPr>
            <w:tcW w:w="843" w:type="pct"/>
            <w:vMerge/>
          </w:tcPr>
          <w:p w14:paraId="0AF89801" w14:textId="77777777" w:rsidR="005019A2" w:rsidRPr="005019A2" w:rsidRDefault="005019A2" w:rsidP="007C109D">
            <w:pPr>
              <w:spacing w:after="0"/>
              <w:rPr>
                <w:rFonts w:ascii="Times New Roman" w:hAnsi="Times New Roman"/>
                <w:b/>
                <w:bCs/>
              </w:rPr>
            </w:pPr>
          </w:p>
        </w:tc>
        <w:tc>
          <w:tcPr>
            <w:tcW w:w="2474" w:type="pct"/>
          </w:tcPr>
          <w:p w14:paraId="7DEC0B9E"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386A182" w14:textId="7D5766A5" w:rsidR="005019A2" w:rsidRPr="005019A2" w:rsidRDefault="005019A2" w:rsidP="007C109D">
            <w:pPr>
              <w:suppressAutoHyphens/>
              <w:spacing w:after="0"/>
              <w:jc w:val="center"/>
              <w:rPr>
                <w:rFonts w:ascii="Times New Roman" w:hAnsi="Times New Roman"/>
                <w:b/>
              </w:rPr>
            </w:pPr>
          </w:p>
        </w:tc>
        <w:tc>
          <w:tcPr>
            <w:tcW w:w="526" w:type="pct"/>
          </w:tcPr>
          <w:p w14:paraId="220C1F5E" w14:textId="77777777" w:rsidR="005019A2" w:rsidRPr="005019A2" w:rsidRDefault="005019A2" w:rsidP="007C109D">
            <w:pPr>
              <w:suppressAutoHyphens/>
              <w:spacing w:after="0"/>
              <w:rPr>
                <w:rFonts w:ascii="Times New Roman" w:hAnsi="Times New Roman"/>
              </w:rPr>
            </w:pPr>
          </w:p>
        </w:tc>
        <w:tc>
          <w:tcPr>
            <w:tcW w:w="578" w:type="pct"/>
          </w:tcPr>
          <w:p w14:paraId="3EEEF4D5" w14:textId="55DD3376" w:rsidR="005019A2" w:rsidRPr="005019A2" w:rsidRDefault="005019A2" w:rsidP="007C109D">
            <w:pPr>
              <w:suppressAutoHyphens/>
              <w:spacing w:after="0"/>
              <w:rPr>
                <w:rFonts w:ascii="Times New Roman" w:hAnsi="Times New Roman"/>
              </w:rPr>
            </w:pPr>
          </w:p>
        </w:tc>
      </w:tr>
      <w:tr w:rsidR="005019A2" w:rsidRPr="005019A2" w14:paraId="2AE53D84" w14:textId="77777777" w:rsidTr="005019A2">
        <w:trPr>
          <w:trHeight w:val="460"/>
        </w:trPr>
        <w:tc>
          <w:tcPr>
            <w:tcW w:w="843" w:type="pct"/>
            <w:vMerge/>
          </w:tcPr>
          <w:p w14:paraId="0F48FC18" w14:textId="77777777" w:rsidR="005019A2" w:rsidRPr="005019A2" w:rsidRDefault="005019A2" w:rsidP="007C109D">
            <w:pPr>
              <w:spacing w:after="0"/>
              <w:rPr>
                <w:rFonts w:ascii="Times New Roman" w:hAnsi="Times New Roman"/>
                <w:b/>
                <w:bCs/>
              </w:rPr>
            </w:pPr>
          </w:p>
        </w:tc>
        <w:tc>
          <w:tcPr>
            <w:tcW w:w="2474" w:type="pct"/>
          </w:tcPr>
          <w:p w14:paraId="7DFBE0BC" w14:textId="7699507B" w:rsidR="005019A2" w:rsidRPr="005019A2" w:rsidRDefault="005019A2" w:rsidP="007C109D">
            <w:pPr>
              <w:spacing w:after="0" w:line="240" w:lineRule="auto"/>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Определение требуемого сечения жил в зависимости от тока, на который рассчитан кабель»</w:t>
            </w:r>
          </w:p>
        </w:tc>
        <w:tc>
          <w:tcPr>
            <w:tcW w:w="579" w:type="pct"/>
          </w:tcPr>
          <w:p w14:paraId="42E97918" w14:textId="1D09C06E" w:rsidR="005019A2" w:rsidRPr="005019A2" w:rsidRDefault="005019A2" w:rsidP="007C109D">
            <w:pPr>
              <w:suppressAutoHyphens/>
              <w:spacing w:after="0"/>
              <w:jc w:val="center"/>
              <w:rPr>
                <w:rFonts w:ascii="Times New Roman" w:hAnsi="Times New Roman"/>
              </w:rPr>
            </w:pPr>
          </w:p>
        </w:tc>
        <w:tc>
          <w:tcPr>
            <w:tcW w:w="526" w:type="pct"/>
          </w:tcPr>
          <w:p w14:paraId="416CF623" w14:textId="77777777" w:rsidR="005019A2" w:rsidRPr="005019A2" w:rsidRDefault="005019A2" w:rsidP="007C109D">
            <w:pPr>
              <w:suppressAutoHyphens/>
              <w:spacing w:after="0"/>
              <w:rPr>
                <w:rFonts w:ascii="Times New Roman" w:hAnsi="Times New Roman"/>
              </w:rPr>
            </w:pPr>
          </w:p>
        </w:tc>
        <w:tc>
          <w:tcPr>
            <w:tcW w:w="578" w:type="pct"/>
          </w:tcPr>
          <w:p w14:paraId="392A6A10"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2B33AC60"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78689A11"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5FEB6B0C"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53CD9EA1" w14:textId="77777777" w:rsidR="005019A2" w:rsidRPr="005019A2" w:rsidRDefault="005019A2" w:rsidP="007C109D">
            <w:pPr>
              <w:suppressAutoHyphens/>
              <w:spacing w:after="0"/>
              <w:rPr>
                <w:rFonts w:ascii="Times New Roman" w:hAnsi="Times New Roman"/>
              </w:rPr>
            </w:pPr>
          </w:p>
        </w:tc>
      </w:tr>
      <w:tr w:rsidR="005019A2" w:rsidRPr="005019A2" w14:paraId="5E2C31CE" w14:textId="77777777" w:rsidTr="005019A2">
        <w:trPr>
          <w:trHeight w:val="460"/>
        </w:trPr>
        <w:tc>
          <w:tcPr>
            <w:tcW w:w="843" w:type="pct"/>
            <w:vMerge/>
          </w:tcPr>
          <w:p w14:paraId="3775BFB4" w14:textId="77777777" w:rsidR="005019A2" w:rsidRPr="005019A2" w:rsidRDefault="005019A2" w:rsidP="007C109D">
            <w:pPr>
              <w:spacing w:after="0"/>
              <w:rPr>
                <w:rFonts w:ascii="Times New Roman" w:hAnsi="Times New Roman"/>
                <w:b/>
                <w:bCs/>
              </w:rPr>
            </w:pPr>
          </w:p>
        </w:tc>
        <w:tc>
          <w:tcPr>
            <w:tcW w:w="2474" w:type="pct"/>
          </w:tcPr>
          <w:p w14:paraId="3B48328F" w14:textId="570BB130" w:rsidR="005019A2" w:rsidRPr="005019A2" w:rsidRDefault="005019A2" w:rsidP="007C109D">
            <w:pPr>
              <w:spacing w:after="0" w:line="240" w:lineRule="auto"/>
              <w:jc w:val="both"/>
              <w:rPr>
                <w:rFonts w:ascii="Times New Roman" w:hAnsi="Times New Roman"/>
                <w:bCs/>
              </w:rPr>
            </w:pPr>
            <w:r w:rsidRPr="005019A2">
              <w:rPr>
                <w:rFonts w:ascii="Times New Roman" w:hAnsi="Times New Roman"/>
                <w:bCs/>
              </w:rPr>
              <w:t>Практическое занятие «Составление схемы и обоснование выбора технологического оборудования на изготовление</w:t>
            </w:r>
            <w:r w:rsidRPr="005019A2">
              <w:rPr>
                <w:rFonts w:ascii="Times New Roman" w:hAnsi="Times New Roman"/>
              </w:rPr>
              <w:t xml:space="preserve"> </w:t>
            </w:r>
            <w:proofErr w:type="spellStart"/>
            <w:r w:rsidRPr="005019A2">
              <w:rPr>
                <w:rFonts w:ascii="Times New Roman" w:hAnsi="Times New Roman"/>
              </w:rPr>
              <w:t>ВБШп</w:t>
            </w:r>
            <w:proofErr w:type="spellEnd"/>
            <w:r w:rsidRPr="005019A2">
              <w:rPr>
                <w:rFonts w:ascii="Times New Roman" w:hAnsi="Times New Roman"/>
              </w:rPr>
              <w:t xml:space="preserve"> 3x50мк-1»</w:t>
            </w:r>
          </w:p>
        </w:tc>
        <w:tc>
          <w:tcPr>
            <w:tcW w:w="579" w:type="pct"/>
          </w:tcPr>
          <w:p w14:paraId="5BC86D71" w14:textId="1A27F270" w:rsidR="005019A2" w:rsidRPr="005019A2" w:rsidRDefault="005019A2" w:rsidP="007C109D">
            <w:pPr>
              <w:suppressAutoHyphens/>
              <w:spacing w:after="0"/>
              <w:jc w:val="center"/>
              <w:rPr>
                <w:rFonts w:ascii="Times New Roman" w:hAnsi="Times New Roman"/>
              </w:rPr>
            </w:pPr>
          </w:p>
        </w:tc>
        <w:tc>
          <w:tcPr>
            <w:tcW w:w="526" w:type="pct"/>
          </w:tcPr>
          <w:p w14:paraId="78EEC896" w14:textId="77777777" w:rsidR="005019A2" w:rsidRPr="005019A2" w:rsidRDefault="005019A2" w:rsidP="007C109D">
            <w:pPr>
              <w:suppressAutoHyphens/>
              <w:spacing w:after="0"/>
              <w:rPr>
                <w:rFonts w:ascii="Times New Roman" w:hAnsi="Times New Roman"/>
              </w:rPr>
            </w:pPr>
          </w:p>
        </w:tc>
        <w:tc>
          <w:tcPr>
            <w:tcW w:w="578" w:type="pct"/>
          </w:tcPr>
          <w:p w14:paraId="6576825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0E738C1E"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01D31113"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1942C5E5"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4290AF36" w14:textId="77777777" w:rsidR="005019A2" w:rsidRPr="005019A2" w:rsidRDefault="005019A2" w:rsidP="007C109D">
            <w:pPr>
              <w:suppressAutoHyphens/>
              <w:spacing w:after="0"/>
              <w:rPr>
                <w:rFonts w:ascii="Times New Roman" w:hAnsi="Times New Roman"/>
              </w:rPr>
            </w:pPr>
          </w:p>
        </w:tc>
      </w:tr>
      <w:tr w:rsidR="005019A2" w:rsidRPr="005019A2" w14:paraId="422AC152" w14:textId="77777777" w:rsidTr="005019A2">
        <w:trPr>
          <w:trHeight w:val="460"/>
        </w:trPr>
        <w:tc>
          <w:tcPr>
            <w:tcW w:w="843" w:type="pct"/>
            <w:vMerge/>
          </w:tcPr>
          <w:p w14:paraId="607F8A3E" w14:textId="77777777" w:rsidR="005019A2" w:rsidRPr="005019A2" w:rsidRDefault="005019A2" w:rsidP="007C109D">
            <w:pPr>
              <w:spacing w:after="0"/>
              <w:rPr>
                <w:rFonts w:ascii="Times New Roman" w:hAnsi="Times New Roman"/>
                <w:b/>
                <w:bCs/>
              </w:rPr>
            </w:pPr>
          </w:p>
        </w:tc>
        <w:tc>
          <w:tcPr>
            <w:tcW w:w="2474" w:type="pct"/>
          </w:tcPr>
          <w:p w14:paraId="17E767A2" w14:textId="3AD6A1D8" w:rsidR="005019A2" w:rsidRPr="005019A2" w:rsidRDefault="005019A2" w:rsidP="007C109D">
            <w:pPr>
              <w:spacing w:after="0" w:line="240" w:lineRule="auto"/>
              <w:jc w:val="both"/>
              <w:rPr>
                <w:rFonts w:ascii="Times New Roman" w:hAnsi="Times New Roman"/>
                <w:bCs/>
              </w:rPr>
            </w:pPr>
            <w:r w:rsidRPr="005019A2">
              <w:rPr>
                <w:rFonts w:ascii="Times New Roman" w:hAnsi="Times New Roman"/>
                <w:bCs/>
              </w:rPr>
              <w:t xml:space="preserve">Практическое занятие «Составление схемы и обоснование выбора технологического оборудования на изготовление </w:t>
            </w:r>
            <w:proofErr w:type="spellStart"/>
            <w:r w:rsidRPr="005019A2">
              <w:rPr>
                <w:rFonts w:ascii="Times New Roman" w:hAnsi="Times New Roman"/>
              </w:rPr>
              <w:t>АПвБШв</w:t>
            </w:r>
            <w:proofErr w:type="spellEnd"/>
            <w:r w:rsidRPr="005019A2">
              <w:rPr>
                <w:rFonts w:ascii="Times New Roman" w:hAnsi="Times New Roman"/>
              </w:rPr>
              <w:t xml:space="preserve"> 4 x16 ос-0,66кВ»</w:t>
            </w:r>
          </w:p>
        </w:tc>
        <w:tc>
          <w:tcPr>
            <w:tcW w:w="579" w:type="pct"/>
          </w:tcPr>
          <w:p w14:paraId="237F760A" w14:textId="098C6831" w:rsidR="005019A2" w:rsidRPr="005019A2" w:rsidRDefault="005019A2" w:rsidP="007C109D">
            <w:pPr>
              <w:suppressAutoHyphens/>
              <w:spacing w:after="0"/>
              <w:jc w:val="center"/>
              <w:rPr>
                <w:rFonts w:ascii="Times New Roman" w:hAnsi="Times New Roman"/>
              </w:rPr>
            </w:pPr>
          </w:p>
        </w:tc>
        <w:tc>
          <w:tcPr>
            <w:tcW w:w="526" w:type="pct"/>
          </w:tcPr>
          <w:p w14:paraId="2CBD8148" w14:textId="77777777" w:rsidR="005019A2" w:rsidRPr="005019A2" w:rsidRDefault="005019A2" w:rsidP="007C109D">
            <w:pPr>
              <w:suppressAutoHyphens/>
              <w:spacing w:after="0"/>
              <w:rPr>
                <w:rFonts w:ascii="Times New Roman" w:hAnsi="Times New Roman"/>
              </w:rPr>
            </w:pPr>
          </w:p>
        </w:tc>
        <w:tc>
          <w:tcPr>
            <w:tcW w:w="578" w:type="pct"/>
          </w:tcPr>
          <w:p w14:paraId="31AE9A51"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1262E1C8"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767C6CA7"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1E6128F3"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57B66F90" w14:textId="77777777" w:rsidR="005019A2" w:rsidRPr="005019A2" w:rsidRDefault="005019A2" w:rsidP="007C109D">
            <w:pPr>
              <w:suppressAutoHyphens/>
              <w:spacing w:after="0"/>
              <w:rPr>
                <w:rFonts w:ascii="Times New Roman" w:hAnsi="Times New Roman"/>
              </w:rPr>
            </w:pPr>
          </w:p>
        </w:tc>
      </w:tr>
      <w:tr w:rsidR="005019A2" w:rsidRPr="005019A2" w14:paraId="1223A426" w14:textId="77777777" w:rsidTr="005019A2">
        <w:trPr>
          <w:trHeight w:val="460"/>
        </w:trPr>
        <w:tc>
          <w:tcPr>
            <w:tcW w:w="843" w:type="pct"/>
            <w:vMerge/>
          </w:tcPr>
          <w:p w14:paraId="7D4747F8" w14:textId="77777777" w:rsidR="005019A2" w:rsidRPr="005019A2" w:rsidRDefault="005019A2" w:rsidP="007C109D">
            <w:pPr>
              <w:spacing w:after="0"/>
              <w:rPr>
                <w:rFonts w:ascii="Times New Roman" w:hAnsi="Times New Roman"/>
                <w:b/>
                <w:bCs/>
              </w:rPr>
            </w:pPr>
          </w:p>
        </w:tc>
        <w:tc>
          <w:tcPr>
            <w:tcW w:w="2474" w:type="pct"/>
          </w:tcPr>
          <w:p w14:paraId="32A0E57D" w14:textId="247F185E" w:rsidR="005019A2" w:rsidRPr="005019A2" w:rsidRDefault="005019A2" w:rsidP="007C109D">
            <w:pPr>
              <w:spacing w:after="0" w:line="240" w:lineRule="auto"/>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 xml:space="preserve">Составление схемы и обоснование выбора технологического оборудования на изготовление </w:t>
            </w:r>
            <w:r w:rsidRPr="005019A2">
              <w:rPr>
                <w:rFonts w:ascii="Times New Roman" w:hAnsi="Times New Roman"/>
              </w:rPr>
              <w:t>Шп-1 3x70x1x95x2 x16-0.6/1кВ»</w:t>
            </w:r>
          </w:p>
        </w:tc>
        <w:tc>
          <w:tcPr>
            <w:tcW w:w="579" w:type="pct"/>
          </w:tcPr>
          <w:p w14:paraId="6190B191" w14:textId="6A85C770" w:rsidR="005019A2" w:rsidRPr="005019A2" w:rsidRDefault="005019A2" w:rsidP="007C109D">
            <w:pPr>
              <w:suppressAutoHyphens/>
              <w:spacing w:after="0"/>
              <w:jc w:val="center"/>
              <w:rPr>
                <w:rFonts w:ascii="Times New Roman" w:hAnsi="Times New Roman"/>
              </w:rPr>
            </w:pPr>
          </w:p>
        </w:tc>
        <w:tc>
          <w:tcPr>
            <w:tcW w:w="526" w:type="pct"/>
          </w:tcPr>
          <w:p w14:paraId="37EF42C4" w14:textId="77777777" w:rsidR="005019A2" w:rsidRPr="005019A2" w:rsidRDefault="005019A2" w:rsidP="007C109D">
            <w:pPr>
              <w:suppressAutoHyphens/>
              <w:spacing w:after="0"/>
              <w:rPr>
                <w:rFonts w:ascii="Times New Roman" w:hAnsi="Times New Roman"/>
              </w:rPr>
            </w:pPr>
          </w:p>
        </w:tc>
        <w:tc>
          <w:tcPr>
            <w:tcW w:w="578" w:type="pct"/>
          </w:tcPr>
          <w:p w14:paraId="6544B21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177158F4"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726E4362"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0B1BF007"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49E1B71B" w14:textId="77777777" w:rsidR="005019A2" w:rsidRPr="005019A2" w:rsidRDefault="005019A2" w:rsidP="007C109D">
            <w:pPr>
              <w:suppressAutoHyphens/>
              <w:spacing w:after="0"/>
              <w:rPr>
                <w:rFonts w:ascii="Times New Roman" w:hAnsi="Times New Roman"/>
              </w:rPr>
            </w:pPr>
          </w:p>
        </w:tc>
      </w:tr>
      <w:tr w:rsidR="005019A2" w:rsidRPr="005019A2" w14:paraId="38CCA83A" w14:textId="77777777" w:rsidTr="005019A2">
        <w:trPr>
          <w:trHeight w:val="460"/>
        </w:trPr>
        <w:tc>
          <w:tcPr>
            <w:tcW w:w="843" w:type="pct"/>
            <w:vMerge/>
          </w:tcPr>
          <w:p w14:paraId="7C5CEFB0" w14:textId="77777777" w:rsidR="005019A2" w:rsidRPr="005019A2" w:rsidRDefault="005019A2" w:rsidP="007C109D">
            <w:pPr>
              <w:spacing w:after="0"/>
              <w:rPr>
                <w:rFonts w:ascii="Times New Roman" w:hAnsi="Times New Roman"/>
                <w:b/>
                <w:bCs/>
              </w:rPr>
            </w:pPr>
          </w:p>
        </w:tc>
        <w:tc>
          <w:tcPr>
            <w:tcW w:w="2474" w:type="pct"/>
          </w:tcPr>
          <w:p w14:paraId="14642163" w14:textId="7639DA78" w:rsidR="005019A2" w:rsidRPr="005019A2" w:rsidRDefault="005019A2" w:rsidP="007C109D">
            <w:pPr>
              <w:spacing w:after="0" w:line="240" w:lineRule="auto"/>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Обоснование выбора технологического оборудования на производство многопроволочной токопроводящей жилы»</w:t>
            </w:r>
          </w:p>
        </w:tc>
        <w:tc>
          <w:tcPr>
            <w:tcW w:w="579" w:type="pct"/>
          </w:tcPr>
          <w:p w14:paraId="60617C8C" w14:textId="2940F0E6" w:rsidR="005019A2" w:rsidRPr="005019A2" w:rsidRDefault="005019A2" w:rsidP="007C109D">
            <w:pPr>
              <w:suppressAutoHyphens/>
              <w:spacing w:after="0"/>
              <w:jc w:val="center"/>
              <w:rPr>
                <w:rFonts w:ascii="Times New Roman" w:hAnsi="Times New Roman"/>
              </w:rPr>
            </w:pPr>
          </w:p>
        </w:tc>
        <w:tc>
          <w:tcPr>
            <w:tcW w:w="526" w:type="pct"/>
          </w:tcPr>
          <w:p w14:paraId="07D51CAD" w14:textId="77777777" w:rsidR="005019A2" w:rsidRPr="005019A2" w:rsidRDefault="005019A2" w:rsidP="007C109D">
            <w:pPr>
              <w:suppressAutoHyphens/>
              <w:spacing w:after="0"/>
              <w:rPr>
                <w:rFonts w:ascii="Times New Roman" w:hAnsi="Times New Roman"/>
              </w:rPr>
            </w:pPr>
          </w:p>
        </w:tc>
        <w:tc>
          <w:tcPr>
            <w:tcW w:w="578" w:type="pct"/>
          </w:tcPr>
          <w:p w14:paraId="49D405E6"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65F31BB9"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3A7B79E0"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2DFF4EE8"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40BB7B3F" w14:textId="77777777" w:rsidR="005019A2" w:rsidRPr="005019A2" w:rsidRDefault="005019A2" w:rsidP="007C109D">
            <w:pPr>
              <w:suppressAutoHyphens/>
              <w:spacing w:after="0"/>
              <w:rPr>
                <w:rFonts w:ascii="Times New Roman" w:hAnsi="Times New Roman"/>
              </w:rPr>
            </w:pPr>
          </w:p>
        </w:tc>
      </w:tr>
      <w:tr w:rsidR="005019A2" w:rsidRPr="005019A2" w14:paraId="3E215E2A" w14:textId="77777777" w:rsidTr="005019A2">
        <w:trPr>
          <w:trHeight w:val="460"/>
        </w:trPr>
        <w:tc>
          <w:tcPr>
            <w:tcW w:w="843" w:type="pct"/>
            <w:vMerge w:val="restart"/>
          </w:tcPr>
          <w:p w14:paraId="1E5E9828" w14:textId="49073428" w:rsidR="005019A2" w:rsidRPr="005019A2" w:rsidRDefault="005019A2" w:rsidP="007C109D">
            <w:pPr>
              <w:spacing w:after="0"/>
              <w:rPr>
                <w:rFonts w:ascii="Times New Roman" w:hAnsi="Times New Roman"/>
                <w:b/>
                <w:bCs/>
              </w:rPr>
            </w:pPr>
            <w:r w:rsidRPr="005019A2">
              <w:rPr>
                <w:rFonts w:ascii="Times New Roman" w:hAnsi="Times New Roman"/>
                <w:b/>
                <w:bCs/>
              </w:rPr>
              <w:t>Тема 1.7 Организация кабельного производства</w:t>
            </w:r>
          </w:p>
        </w:tc>
        <w:tc>
          <w:tcPr>
            <w:tcW w:w="2474" w:type="pct"/>
          </w:tcPr>
          <w:p w14:paraId="2DFFFD44"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50A3DF29" w14:textId="3B667FE5" w:rsidR="005019A2" w:rsidRPr="005019A2" w:rsidRDefault="005019A2" w:rsidP="007C109D">
            <w:pPr>
              <w:suppressAutoHyphens/>
              <w:spacing w:after="0"/>
              <w:jc w:val="center"/>
              <w:rPr>
                <w:rFonts w:ascii="Times New Roman" w:hAnsi="Times New Roman"/>
                <w:b/>
              </w:rPr>
            </w:pPr>
          </w:p>
        </w:tc>
        <w:tc>
          <w:tcPr>
            <w:tcW w:w="526" w:type="pct"/>
          </w:tcPr>
          <w:p w14:paraId="1361E384" w14:textId="77777777" w:rsidR="005019A2" w:rsidRPr="005019A2" w:rsidRDefault="005019A2" w:rsidP="007C109D">
            <w:pPr>
              <w:suppressAutoHyphens/>
              <w:spacing w:after="0"/>
              <w:rPr>
                <w:rFonts w:ascii="Times New Roman" w:hAnsi="Times New Roman"/>
              </w:rPr>
            </w:pPr>
          </w:p>
        </w:tc>
        <w:tc>
          <w:tcPr>
            <w:tcW w:w="578" w:type="pct"/>
          </w:tcPr>
          <w:p w14:paraId="39B51058" w14:textId="15B9C908" w:rsidR="005019A2" w:rsidRPr="005019A2" w:rsidRDefault="005019A2" w:rsidP="007C109D">
            <w:pPr>
              <w:suppressAutoHyphens/>
              <w:spacing w:after="0"/>
              <w:rPr>
                <w:rFonts w:ascii="Times New Roman" w:hAnsi="Times New Roman"/>
              </w:rPr>
            </w:pPr>
          </w:p>
        </w:tc>
      </w:tr>
      <w:tr w:rsidR="005019A2" w:rsidRPr="005019A2" w14:paraId="5FD8C0A7" w14:textId="77777777" w:rsidTr="005019A2">
        <w:trPr>
          <w:trHeight w:val="460"/>
        </w:trPr>
        <w:tc>
          <w:tcPr>
            <w:tcW w:w="843" w:type="pct"/>
            <w:vMerge/>
          </w:tcPr>
          <w:p w14:paraId="21263BD0" w14:textId="77777777" w:rsidR="005019A2" w:rsidRPr="005019A2" w:rsidRDefault="005019A2" w:rsidP="007C109D">
            <w:pPr>
              <w:spacing w:after="0"/>
              <w:rPr>
                <w:rFonts w:ascii="Times New Roman" w:hAnsi="Times New Roman"/>
                <w:b/>
                <w:bCs/>
              </w:rPr>
            </w:pPr>
          </w:p>
        </w:tc>
        <w:tc>
          <w:tcPr>
            <w:tcW w:w="2474" w:type="pct"/>
          </w:tcPr>
          <w:p w14:paraId="52D16A23" w14:textId="77777777" w:rsidR="005019A2" w:rsidRPr="005019A2" w:rsidRDefault="005019A2" w:rsidP="007C109D">
            <w:pPr>
              <w:spacing w:after="0"/>
              <w:rPr>
                <w:rFonts w:ascii="Times New Roman" w:eastAsia="Calibri" w:hAnsi="Times New Roman"/>
                <w:bCs/>
              </w:rPr>
            </w:pPr>
            <w:r w:rsidRPr="005019A2">
              <w:rPr>
                <w:rFonts w:ascii="Times New Roman" w:hAnsi="Times New Roman"/>
                <w:bCs/>
              </w:rPr>
              <w:t>1. Структура завода и цеха</w:t>
            </w:r>
          </w:p>
        </w:tc>
        <w:tc>
          <w:tcPr>
            <w:tcW w:w="579" w:type="pct"/>
          </w:tcPr>
          <w:p w14:paraId="46E196CF" w14:textId="664553F3" w:rsidR="005019A2" w:rsidRPr="005019A2" w:rsidRDefault="005019A2" w:rsidP="007C109D">
            <w:pPr>
              <w:suppressAutoHyphens/>
              <w:spacing w:after="0"/>
              <w:jc w:val="center"/>
              <w:rPr>
                <w:rFonts w:ascii="Times New Roman" w:hAnsi="Times New Roman"/>
              </w:rPr>
            </w:pPr>
          </w:p>
        </w:tc>
        <w:tc>
          <w:tcPr>
            <w:tcW w:w="526" w:type="pct"/>
          </w:tcPr>
          <w:p w14:paraId="25BA484D" w14:textId="77777777" w:rsidR="005019A2" w:rsidRPr="005019A2" w:rsidRDefault="005019A2" w:rsidP="007C109D">
            <w:pPr>
              <w:suppressAutoHyphens/>
              <w:spacing w:after="0"/>
              <w:rPr>
                <w:rFonts w:ascii="Times New Roman" w:hAnsi="Times New Roman"/>
              </w:rPr>
            </w:pPr>
          </w:p>
        </w:tc>
        <w:tc>
          <w:tcPr>
            <w:tcW w:w="578" w:type="pct"/>
          </w:tcPr>
          <w:p w14:paraId="57DF2650"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26CDB5D6"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3CC5A65D"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058C0C8A"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5F76863C" w14:textId="3682ED87" w:rsidR="005019A2" w:rsidRPr="005019A2" w:rsidRDefault="005019A2" w:rsidP="007C109D">
            <w:pPr>
              <w:suppressAutoHyphens/>
              <w:spacing w:after="0"/>
              <w:rPr>
                <w:rFonts w:ascii="Times New Roman" w:hAnsi="Times New Roman"/>
              </w:rPr>
            </w:pPr>
          </w:p>
        </w:tc>
      </w:tr>
      <w:tr w:rsidR="005019A2" w:rsidRPr="005019A2" w14:paraId="77B2804C" w14:textId="77777777" w:rsidTr="005019A2">
        <w:trPr>
          <w:trHeight w:val="460"/>
        </w:trPr>
        <w:tc>
          <w:tcPr>
            <w:tcW w:w="843" w:type="pct"/>
            <w:vMerge/>
          </w:tcPr>
          <w:p w14:paraId="1963B497" w14:textId="77777777" w:rsidR="005019A2" w:rsidRPr="005019A2" w:rsidRDefault="005019A2" w:rsidP="007C109D">
            <w:pPr>
              <w:spacing w:after="0"/>
              <w:rPr>
                <w:rFonts w:ascii="Times New Roman" w:hAnsi="Times New Roman"/>
                <w:b/>
                <w:bCs/>
              </w:rPr>
            </w:pPr>
          </w:p>
        </w:tc>
        <w:tc>
          <w:tcPr>
            <w:tcW w:w="2474" w:type="pct"/>
          </w:tcPr>
          <w:p w14:paraId="2113CA3E" w14:textId="77777777" w:rsidR="005019A2" w:rsidRPr="005019A2" w:rsidRDefault="005019A2" w:rsidP="007C109D">
            <w:pPr>
              <w:spacing w:after="0"/>
              <w:rPr>
                <w:rFonts w:ascii="Times New Roman" w:hAnsi="Times New Roman"/>
              </w:rPr>
            </w:pPr>
            <w:r w:rsidRPr="005019A2">
              <w:rPr>
                <w:rFonts w:ascii="Times New Roman" w:hAnsi="Times New Roman"/>
              </w:rPr>
              <w:t>1. Планировка цехов и отделений</w:t>
            </w:r>
          </w:p>
        </w:tc>
        <w:tc>
          <w:tcPr>
            <w:tcW w:w="579" w:type="pct"/>
          </w:tcPr>
          <w:p w14:paraId="0F4267A5" w14:textId="0CB2705D" w:rsidR="005019A2" w:rsidRPr="005019A2" w:rsidRDefault="005019A2" w:rsidP="007C109D">
            <w:pPr>
              <w:suppressAutoHyphens/>
              <w:spacing w:after="0"/>
              <w:jc w:val="center"/>
              <w:rPr>
                <w:rFonts w:ascii="Times New Roman" w:hAnsi="Times New Roman"/>
              </w:rPr>
            </w:pPr>
          </w:p>
        </w:tc>
        <w:tc>
          <w:tcPr>
            <w:tcW w:w="526" w:type="pct"/>
          </w:tcPr>
          <w:p w14:paraId="6E4191F5" w14:textId="77777777" w:rsidR="005019A2" w:rsidRPr="005019A2" w:rsidRDefault="005019A2" w:rsidP="007C109D">
            <w:pPr>
              <w:suppressAutoHyphens/>
              <w:spacing w:after="0"/>
              <w:rPr>
                <w:rFonts w:ascii="Times New Roman" w:hAnsi="Times New Roman"/>
              </w:rPr>
            </w:pPr>
          </w:p>
        </w:tc>
        <w:tc>
          <w:tcPr>
            <w:tcW w:w="578" w:type="pct"/>
          </w:tcPr>
          <w:p w14:paraId="1DEF01AF"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1.1</w:t>
            </w:r>
          </w:p>
          <w:p w14:paraId="752053B6"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1.2</w:t>
            </w:r>
          </w:p>
          <w:p w14:paraId="743875B5" w14:textId="77777777" w:rsidR="005019A2" w:rsidRPr="005019A2" w:rsidRDefault="005019A2" w:rsidP="00D779F6">
            <w:pPr>
              <w:suppressAutoHyphens/>
              <w:spacing w:after="0"/>
              <w:rPr>
                <w:rFonts w:ascii="Times New Roman" w:hAnsi="Times New Roman"/>
              </w:rPr>
            </w:pPr>
            <w:r w:rsidRPr="005019A2">
              <w:rPr>
                <w:rFonts w:ascii="Times New Roman" w:hAnsi="Times New Roman"/>
              </w:rPr>
              <w:t>ПК 1.3</w:t>
            </w:r>
          </w:p>
          <w:p w14:paraId="3508A60D" w14:textId="77777777" w:rsidR="005019A2" w:rsidRPr="005019A2" w:rsidRDefault="005019A2" w:rsidP="00D779F6">
            <w:pPr>
              <w:spacing w:after="0"/>
              <w:rPr>
                <w:rFonts w:ascii="Times New Roman" w:hAnsi="Times New Roman"/>
              </w:rPr>
            </w:pPr>
            <w:r w:rsidRPr="005019A2">
              <w:rPr>
                <w:rFonts w:ascii="Times New Roman" w:hAnsi="Times New Roman"/>
              </w:rPr>
              <w:t>ОК 01</w:t>
            </w:r>
          </w:p>
          <w:p w14:paraId="6DE11048" w14:textId="68C9B9EF" w:rsidR="005019A2" w:rsidRPr="005019A2" w:rsidRDefault="005019A2" w:rsidP="007C109D">
            <w:pPr>
              <w:suppressAutoHyphens/>
              <w:spacing w:after="0"/>
              <w:rPr>
                <w:rFonts w:ascii="Times New Roman" w:hAnsi="Times New Roman"/>
              </w:rPr>
            </w:pPr>
          </w:p>
        </w:tc>
      </w:tr>
      <w:tr w:rsidR="005019A2" w:rsidRPr="005019A2" w14:paraId="53A8378F" w14:textId="77777777" w:rsidTr="005019A2">
        <w:trPr>
          <w:trHeight w:val="460"/>
        </w:trPr>
        <w:tc>
          <w:tcPr>
            <w:tcW w:w="843" w:type="pct"/>
            <w:vMerge/>
          </w:tcPr>
          <w:p w14:paraId="15F0CBFD" w14:textId="77777777" w:rsidR="005019A2" w:rsidRPr="005019A2" w:rsidRDefault="005019A2" w:rsidP="007C109D">
            <w:pPr>
              <w:spacing w:after="0"/>
              <w:rPr>
                <w:rFonts w:ascii="Times New Roman" w:hAnsi="Times New Roman"/>
                <w:b/>
                <w:bCs/>
              </w:rPr>
            </w:pPr>
          </w:p>
        </w:tc>
        <w:tc>
          <w:tcPr>
            <w:tcW w:w="2474" w:type="pct"/>
          </w:tcPr>
          <w:p w14:paraId="51CE5D6F"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4E351D3" w14:textId="348D6685" w:rsidR="005019A2" w:rsidRPr="005019A2" w:rsidRDefault="005019A2" w:rsidP="007C109D">
            <w:pPr>
              <w:suppressAutoHyphens/>
              <w:spacing w:after="0"/>
              <w:jc w:val="center"/>
              <w:rPr>
                <w:rFonts w:ascii="Times New Roman" w:hAnsi="Times New Roman"/>
                <w:b/>
              </w:rPr>
            </w:pPr>
          </w:p>
        </w:tc>
        <w:tc>
          <w:tcPr>
            <w:tcW w:w="526" w:type="pct"/>
          </w:tcPr>
          <w:p w14:paraId="060F946B" w14:textId="77777777" w:rsidR="005019A2" w:rsidRPr="005019A2" w:rsidRDefault="005019A2" w:rsidP="007C109D">
            <w:pPr>
              <w:suppressAutoHyphens/>
              <w:spacing w:after="0"/>
              <w:rPr>
                <w:rFonts w:ascii="Times New Roman" w:hAnsi="Times New Roman"/>
              </w:rPr>
            </w:pPr>
          </w:p>
        </w:tc>
        <w:tc>
          <w:tcPr>
            <w:tcW w:w="578" w:type="pct"/>
          </w:tcPr>
          <w:p w14:paraId="4FC6F813" w14:textId="648965B4" w:rsidR="005019A2" w:rsidRPr="005019A2" w:rsidRDefault="005019A2" w:rsidP="007C109D">
            <w:pPr>
              <w:suppressAutoHyphens/>
              <w:spacing w:after="0"/>
              <w:rPr>
                <w:rFonts w:ascii="Times New Roman" w:hAnsi="Times New Roman"/>
              </w:rPr>
            </w:pPr>
          </w:p>
        </w:tc>
      </w:tr>
      <w:tr w:rsidR="005019A2" w:rsidRPr="005019A2" w14:paraId="315A71F9" w14:textId="77777777" w:rsidTr="005019A2">
        <w:trPr>
          <w:trHeight w:val="460"/>
        </w:trPr>
        <w:tc>
          <w:tcPr>
            <w:tcW w:w="843" w:type="pct"/>
            <w:vMerge/>
          </w:tcPr>
          <w:p w14:paraId="7768433C" w14:textId="77777777" w:rsidR="005019A2" w:rsidRPr="005019A2" w:rsidRDefault="005019A2" w:rsidP="007C109D">
            <w:pPr>
              <w:spacing w:after="0"/>
              <w:rPr>
                <w:rFonts w:ascii="Times New Roman" w:hAnsi="Times New Roman"/>
                <w:b/>
                <w:bCs/>
              </w:rPr>
            </w:pPr>
          </w:p>
        </w:tc>
        <w:tc>
          <w:tcPr>
            <w:tcW w:w="2474" w:type="pct"/>
          </w:tcPr>
          <w:p w14:paraId="75E85047" w14:textId="5FFFDFCE" w:rsidR="005019A2" w:rsidRPr="005019A2" w:rsidRDefault="005019A2" w:rsidP="007C109D">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Выбор и обоснование структуры цеха по производству кабельных изделий из медной проволоки»</w:t>
            </w:r>
          </w:p>
        </w:tc>
        <w:tc>
          <w:tcPr>
            <w:tcW w:w="579" w:type="pct"/>
          </w:tcPr>
          <w:p w14:paraId="6C5C9AD1" w14:textId="2FA2C1C7" w:rsidR="005019A2" w:rsidRPr="005019A2" w:rsidRDefault="005019A2" w:rsidP="007C109D">
            <w:pPr>
              <w:suppressAutoHyphens/>
              <w:spacing w:after="0"/>
              <w:jc w:val="center"/>
              <w:rPr>
                <w:rFonts w:ascii="Times New Roman" w:hAnsi="Times New Roman"/>
              </w:rPr>
            </w:pPr>
          </w:p>
        </w:tc>
        <w:tc>
          <w:tcPr>
            <w:tcW w:w="526" w:type="pct"/>
          </w:tcPr>
          <w:p w14:paraId="67114694" w14:textId="77777777" w:rsidR="005019A2" w:rsidRPr="005019A2" w:rsidRDefault="005019A2" w:rsidP="007C109D">
            <w:pPr>
              <w:suppressAutoHyphens/>
              <w:spacing w:after="0"/>
              <w:rPr>
                <w:rFonts w:ascii="Times New Roman" w:hAnsi="Times New Roman"/>
              </w:rPr>
            </w:pPr>
          </w:p>
        </w:tc>
        <w:tc>
          <w:tcPr>
            <w:tcW w:w="578" w:type="pct"/>
          </w:tcPr>
          <w:p w14:paraId="0A46E8FF" w14:textId="77777777" w:rsidR="005019A2" w:rsidRPr="005019A2" w:rsidRDefault="005019A2" w:rsidP="007C109D">
            <w:pPr>
              <w:suppressAutoHyphens/>
              <w:spacing w:after="0"/>
              <w:rPr>
                <w:rFonts w:ascii="Times New Roman" w:hAnsi="Times New Roman"/>
              </w:rPr>
            </w:pPr>
          </w:p>
        </w:tc>
      </w:tr>
      <w:tr w:rsidR="005019A2" w:rsidRPr="005019A2" w14:paraId="73D8068B" w14:textId="77777777" w:rsidTr="005019A2">
        <w:trPr>
          <w:trHeight w:val="460"/>
        </w:trPr>
        <w:tc>
          <w:tcPr>
            <w:tcW w:w="843" w:type="pct"/>
            <w:vMerge/>
          </w:tcPr>
          <w:p w14:paraId="75D31B45" w14:textId="77777777" w:rsidR="005019A2" w:rsidRPr="005019A2" w:rsidRDefault="005019A2" w:rsidP="007C109D">
            <w:pPr>
              <w:spacing w:after="0"/>
              <w:rPr>
                <w:rFonts w:ascii="Times New Roman" w:hAnsi="Times New Roman"/>
                <w:b/>
                <w:bCs/>
              </w:rPr>
            </w:pPr>
          </w:p>
        </w:tc>
        <w:tc>
          <w:tcPr>
            <w:tcW w:w="2474" w:type="pct"/>
          </w:tcPr>
          <w:p w14:paraId="3ECA20A6" w14:textId="090355D1" w:rsidR="005019A2" w:rsidRPr="005019A2" w:rsidRDefault="005019A2" w:rsidP="007C109D">
            <w:pPr>
              <w:spacing w:after="0"/>
              <w:jc w:val="both"/>
              <w:rPr>
                <w:rFonts w:ascii="Times New Roman" w:hAnsi="Times New Roman"/>
                <w:bCs/>
              </w:rPr>
            </w:pPr>
            <w:r w:rsidRPr="005019A2">
              <w:rPr>
                <w:rFonts w:ascii="Times New Roman" w:hAnsi="Times New Roman"/>
                <w:bCs/>
              </w:rPr>
              <w:t>Практическое занятие «Выбор и обоснование структуры цеха по производству кабельных изделий из алюминиевой проволоки»</w:t>
            </w:r>
          </w:p>
        </w:tc>
        <w:tc>
          <w:tcPr>
            <w:tcW w:w="579" w:type="pct"/>
          </w:tcPr>
          <w:p w14:paraId="6B53606F" w14:textId="11F0B162" w:rsidR="005019A2" w:rsidRPr="005019A2" w:rsidRDefault="005019A2" w:rsidP="007C109D">
            <w:pPr>
              <w:suppressAutoHyphens/>
              <w:spacing w:after="0"/>
              <w:jc w:val="center"/>
              <w:rPr>
                <w:rFonts w:ascii="Times New Roman" w:hAnsi="Times New Roman"/>
              </w:rPr>
            </w:pPr>
          </w:p>
        </w:tc>
        <w:tc>
          <w:tcPr>
            <w:tcW w:w="526" w:type="pct"/>
          </w:tcPr>
          <w:p w14:paraId="15C8B792" w14:textId="77777777" w:rsidR="005019A2" w:rsidRPr="005019A2" w:rsidRDefault="005019A2" w:rsidP="007C109D">
            <w:pPr>
              <w:suppressAutoHyphens/>
              <w:spacing w:after="0"/>
              <w:rPr>
                <w:rFonts w:ascii="Times New Roman" w:hAnsi="Times New Roman"/>
              </w:rPr>
            </w:pPr>
          </w:p>
        </w:tc>
        <w:tc>
          <w:tcPr>
            <w:tcW w:w="578" w:type="pct"/>
          </w:tcPr>
          <w:p w14:paraId="211C288E" w14:textId="77777777" w:rsidR="005019A2" w:rsidRPr="005019A2" w:rsidRDefault="005019A2" w:rsidP="007C109D">
            <w:pPr>
              <w:suppressAutoHyphens/>
              <w:spacing w:after="0"/>
              <w:rPr>
                <w:rFonts w:ascii="Times New Roman" w:hAnsi="Times New Roman"/>
              </w:rPr>
            </w:pPr>
          </w:p>
        </w:tc>
      </w:tr>
      <w:tr w:rsidR="005019A2" w:rsidRPr="005019A2" w14:paraId="7B00EEF5" w14:textId="77777777" w:rsidTr="005019A2">
        <w:trPr>
          <w:trHeight w:val="460"/>
        </w:trPr>
        <w:tc>
          <w:tcPr>
            <w:tcW w:w="843" w:type="pct"/>
            <w:vMerge/>
          </w:tcPr>
          <w:p w14:paraId="4180004D" w14:textId="77777777" w:rsidR="005019A2" w:rsidRPr="005019A2" w:rsidRDefault="005019A2" w:rsidP="007C109D">
            <w:pPr>
              <w:spacing w:after="0"/>
              <w:rPr>
                <w:rFonts w:ascii="Times New Roman" w:hAnsi="Times New Roman"/>
                <w:b/>
                <w:bCs/>
              </w:rPr>
            </w:pPr>
          </w:p>
        </w:tc>
        <w:tc>
          <w:tcPr>
            <w:tcW w:w="2474" w:type="pct"/>
          </w:tcPr>
          <w:p w14:paraId="669862E9" w14:textId="760A6CF8" w:rsidR="005019A2" w:rsidRPr="005019A2" w:rsidRDefault="005019A2" w:rsidP="007C109D">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Выбор и обоснование типа здания, сетки колонн, размещение основного технологического оборудования для производства</w:t>
            </w:r>
            <w:r w:rsidRPr="005019A2">
              <w:rPr>
                <w:rFonts w:ascii="Times New Roman" w:hAnsi="Times New Roman"/>
                <w:bCs/>
              </w:rPr>
              <w:t xml:space="preserve"> кабельных изделий из медной проволоки»</w:t>
            </w:r>
          </w:p>
        </w:tc>
        <w:tc>
          <w:tcPr>
            <w:tcW w:w="579" w:type="pct"/>
          </w:tcPr>
          <w:p w14:paraId="7F1775C8" w14:textId="59D1B805" w:rsidR="005019A2" w:rsidRPr="005019A2" w:rsidRDefault="005019A2" w:rsidP="007C109D">
            <w:pPr>
              <w:suppressAutoHyphens/>
              <w:spacing w:after="0"/>
              <w:jc w:val="center"/>
              <w:rPr>
                <w:rFonts w:ascii="Times New Roman" w:hAnsi="Times New Roman"/>
              </w:rPr>
            </w:pPr>
          </w:p>
        </w:tc>
        <w:tc>
          <w:tcPr>
            <w:tcW w:w="526" w:type="pct"/>
          </w:tcPr>
          <w:p w14:paraId="6EF0035E" w14:textId="77777777" w:rsidR="005019A2" w:rsidRPr="005019A2" w:rsidRDefault="005019A2" w:rsidP="007C109D">
            <w:pPr>
              <w:suppressAutoHyphens/>
              <w:spacing w:after="0"/>
              <w:rPr>
                <w:rFonts w:ascii="Times New Roman" w:hAnsi="Times New Roman"/>
              </w:rPr>
            </w:pPr>
          </w:p>
        </w:tc>
        <w:tc>
          <w:tcPr>
            <w:tcW w:w="578" w:type="pct"/>
          </w:tcPr>
          <w:p w14:paraId="72986394" w14:textId="77777777" w:rsidR="005019A2" w:rsidRPr="005019A2" w:rsidRDefault="005019A2" w:rsidP="007C109D">
            <w:pPr>
              <w:suppressAutoHyphens/>
              <w:spacing w:after="0"/>
              <w:rPr>
                <w:rFonts w:ascii="Times New Roman" w:hAnsi="Times New Roman"/>
              </w:rPr>
            </w:pPr>
          </w:p>
        </w:tc>
      </w:tr>
      <w:tr w:rsidR="005019A2" w:rsidRPr="005019A2" w14:paraId="6FBA912A" w14:textId="77777777" w:rsidTr="005019A2">
        <w:trPr>
          <w:trHeight w:val="460"/>
        </w:trPr>
        <w:tc>
          <w:tcPr>
            <w:tcW w:w="843" w:type="pct"/>
            <w:vMerge/>
          </w:tcPr>
          <w:p w14:paraId="6DDC1FA4" w14:textId="77777777" w:rsidR="005019A2" w:rsidRPr="005019A2" w:rsidRDefault="005019A2" w:rsidP="007C109D">
            <w:pPr>
              <w:spacing w:after="0"/>
              <w:rPr>
                <w:rFonts w:ascii="Times New Roman" w:hAnsi="Times New Roman"/>
                <w:b/>
                <w:bCs/>
              </w:rPr>
            </w:pPr>
          </w:p>
        </w:tc>
        <w:tc>
          <w:tcPr>
            <w:tcW w:w="2474" w:type="pct"/>
          </w:tcPr>
          <w:p w14:paraId="30B6D37C" w14:textId="4BED7F55" w:rsidR="005019A2" w:rsidRPr="005019A2" w:rsidRDefault="005019A2" w:rsidP="007C109D">
            <w:pPr>
              <w:spacing w:after="0"/>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 xml:space="preserve">Выбор и обоснование типа здания, сетки колонн, размещение основного технологического оборудования для производства </w:t>
            </w:r>
            <w:r w:rsidRPr="005019A2">
              <w:rPr>
                <w:rFonts w:ascii="Times New Roman" w:hAnsi="Times New Roman"/>
                <w:bCs/>
              </w:rPr>
              <w:t>кабельных изделий из алюминиевой проволоки»</w:t>
            </w:r>
          </w:p>
        </w:tc>
        <w:tc>
          <w:tcPr>
            <w:tcW w:w="579" w:type="pct"/>
          </w:tcPr>
          <w:p w14:paraId="70DC0E17" w14:textId="5D8D733A" w:rsidR="005019A2" w:rsidRPr="005019A2" w:rsidRDefault="005019A2" w:rsidP="007C109D">
            <w:pPr>
              <w:suppressAutoHyphens/>
              <w:spacing w:after="0"/>
              <w:jc w:val="center"/>
              <w:rPr>
                <w:rFonts w:ascii="Times New Roman" w:hAnsi="Times New Roman"/>
              </w:rPr>
            </w:pPr>
          </w:p>
        </w:tc>
        <w:tc>
          <w:tcPr>
            <w:tcW w:w="526" w:type="pct"/>
          </w:tcPr>
          <w:p w14:paraId="014399DD" w14:textId="77777777" w:rsidR="005019A2" w:rsidRPr="005019A2" w:rsidRDefault="005019A2" w:rsidP="007C109D">
            <w:pPr>
              <w:suppressAutoHyphens/>
              <w:spacing w:after="0"/>
              <w:rPr>
                <w:rFonts w:ascii="Times New Roman" w:hAnsi="Times New Roman"/>
              </w:rPr>
            </w:pPr>
          </w:p>
        </w:tc>
        <w:tc>
          <w:tcPr>
            <w:tcW w:w="578" w:type="pct"/>
          </w:tcPr>
          <w:p w14:paraId="71E5D76D" w14:textId="77777777" w:rsidR="005019A2" w:rsidRPr="005019A2" w:rsidRDefault="005019A2" w:rsidP="007C109D">
            <w:pPr>
              <w:suppressAutoHyphens/>
              <w:spacing w:after="0"/>
              <w:rPr>
                <w:rFonts w:ascii="Times New Roman" w:hAnsi="Times New Roman"/>
              </w:rPr>
            </w:pPr>
          </w:p>
        </w:tc>
      </w:tr>
      <w:tr w:rsidR="005019A2" w:rsidRPr="005019A2" w14:paraId="538C74FE" w14:textId="77777777" w:rsidTr="005019A2">
        <w:trPr>
          <w:trHeight w:val="460"/>
        </w:trPr>
        <w:tc>
          <w:tcPr>
            <w:tcW w:w="843" w:type="pct"/>
            <w:vMerge w:val="restart"/>
          </w:tcPr>
          <w:p w14:paraId="369B7AFD" w14:textId="3AF67CDF" w:rsidR="005019A2" w:rsidRPr="005019A2" w:rsidRDefault="005019A2" w:rsidP="007C109D">
            <w:pPr>
              <w:spacing w:after="0"/>
              <w:rPr>
                <w:rFonts w:ascii="Times New Roman" w:hAnsi="Times New Roman"/>
                <w:b/>
                <w:bCs/>
              </w:rPr>
            </w:pPr>
            <w:r w:rsidRPr="005019A2">
              <w:rPr>
                <w:rFonts w:ascii="Times New Roman" w:hAnsi="Times New Roman"/>
                <w:b/>
                <w:bCs/>
              </w:rPr>
              <w:t xml:space="preserve">Тема 1.8 </w:t>
            </w:r>
          </w:p>
          <w:p w14:paraId="05CA118F" w14:textId="77777777" w:rsidR="005019A2" w:rsidRPr="005019A2" w:rsidRDefault="005019A2" w:rsidP="007C109D">
            <w:pPr>
              <w:spacing w:after="0"/>
              <w:rPr>
                <w:rFonts w:ascii="Times New Roman" w:hAnsi="Times New Roman"/>
                <w:b/>
                <w:bCs/>
              </w:rPr>
            </w:pPr>
            <w:r w:rsidRPr="005019A2">
              <w:rPr>
                <w:rFonts w:ascii="Times New Roman" w:hAnsi="Times New Roman"/>
                <w:b/>
                <w:bCs/>
              </w:rPr>
              <w:t>Скрутка</w:t>
            </w:r>
          </w:p>
        </w:tc>
        <w:tc>
          <w:tcPr>
            <w:tcW w:w="2474" w:type="pct"/>
          </w:tcPr>
          <w:p w14:paraId="34103FAA"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6E6736BF" w14:textId="1DA7E9AB" w:rsidR="005019A2" w:rsidRPr="005019A2" w:rsidRDefault="005019A2" w:rsidP="007C109D">
            <w:pPr>
              <w:suppressAutoHyphens/>
              <w:spacing w:after="0"/>
              <w:jc w:val="center"/>
              <w:rPr>
                <w:rFonts w:ascii="Times New Roman" w:hAnsi="Times New Roman"/>
                <w:b/>
              </w:rPr>
            </w:pPr>
          </w:p>
        </w:tc>
        <w:tc>
          <w:tcPr>
            <w:tcW w:w="526" w:type="pct"/>
          </w:tcPr>
          <w:p w14:paraId="3D98CE8D" w14:textId="77777777" w:rsidR="005019A2" w:rsidRPr="005019A2" w:rsidRDefault="005019A2" w:rsidP="007C109D">
            <w:pPr>
              <w:suppressAutoHyphens/>
              <w:spacing w:after="0"/>
              <w:rPr>
                <w:rFonts w:ascii="Times New Roman" w:hAnsi="Times New Roman"/>
              </w:rPr>
            </w:pPr>
          </w:p>
        </w:tc>
        <w:tc>
          <w:tcPr>
            <w:tcW w:w="578" w:type="pct"/>
          </w:tcPr>
          <w:p w14:paraId="08AC1D00" w14:textId="7C68051B" w:rsidR="005019A2" w:rsidRPr="005019A2" w:rsidRDefault="005019A2" w:rsidP="007C109D">
            <w:pPr>
              <w:suppressAutoHyphens/>
              <w:spacing w:after="0"/>
              <w:rPr>
                <w:rFonts w:ascii="Times New Roman" w:hAnsi="Times New Roman"/>
              </w:rPr>
            </w:pPr>
          </w:p>
        </w:tc>
      </w:tr>
      <w:tr w:rsidR="005019A2" w:rsidRPr="005019A2" w14:paraId="28845CB2" w14:textId="77777777" w:rsidTr="005019A2">
        <w:trPr>
          <w:trHeight w:val="460"/>
        </w:trPr>
        <w:tc>
          <w:tcPr>
            <w:tcW w:w="843" w:type="pct"/>
            <w:vMerge/>
          </w:tcPr>
          <w:p w14:paraId="4E711F58" w14:textId="77777777" w:rsidR="005019A2" w:rsidRPr="005019A2" w:rsidRDefault="005019A2" w:rsidP="007C109D">
            <w:pPr>
              <w:spacing w:after="0"/>
              <w:rPr>
                <w:rFonts w:ascii="Times New Roman" w:hAnsi="Times New Roman"/>
                <w:b/>
                <w:bCs/>
              </w:rPr>
            </w:pPr>
          </w:p>
        </w:tc>
        <w:tc>
          <w:tcPr>
            <w:tcW w:w="2474" w:type="pct"/>
          </w:tcPr>
          <w:p w14:paraId="64CC6276" w14:textId="77777777" w:rsidR="005019A2" w:rsidRPr="005019A2" w:rsidRDefault="005019A2" w:rsidP="007C109D">
            <w:pPr>
              <w:spacing w:after="0"/>
              <w:rPr>
                <w:rFonts w:ascii="Times New Roman" w:eastAsia="Calibri" w:hAnsi="Times New Roman"/>
                <w:bCs/>
              </w:rPr>
            </w:pPr>
            <w:r w:rsidRPr="005019A2">
              <w:rPr>
                <w:rFonts w:ascii="Times New Roman" w:hAnsi="Times New Roman"/>
              </w:rPr>
              <w:t>1.Основы теории скрутки</w:t>
            </w:r>
          </w:p>
        </w:tc>
        <w:tc>
          <w:tcPr>
            <w:tcW w:w="579" w:type="pct"/>
          </w:tcPr>
          <w:p w14:paraId="0FEA2D80" w14:textId="4DBC0050" w:rsidR="005019A2" w:rsidRPr="005019A2" w:rsidRDefault="005019A2" w:rsidP="007C109D">
            <w:pPr>
              <w:suppressAutoHyphens/>
              <w:spacing w:after="0"/>
              <w:jc w:val="center"/>
              <w:rPr>
                <w:rFonts w:ascii="Times New Roman" w:hAnsi="Times New Roman"/>
              </w:rPr>
            </w:pPr>
          </w:p>
        </w:tc>
        <w:tc>
          <w:tcPr>
            <w:tcW w:w="526" w:type="pct"/>
          </w:tcPr>
          <w:p w14:paraId="5F323612" w14:textId="77777777" w:rsidR="005019A2" w:rsidRPr="005019A2" w:rsidRDefault="005019A2" w:rsidP="007C109D">
            <w:pPr>
              <w:suppressAutoHyphens/>
              <w:spacing w:after="0"/>
              <w:rPr>
                <w:rFonts w:ascii="Times New Roman" w:hAnsi="Times New Roman"/>
              </w:rPr>
            </w:pPr>
          </w:p>
        </w:tc>
        <w:tc>
          <w:tcPr>
            <w:tcW w:w="578" w:type="pct"/>
          </w:tcPr>
          <w:p w14:paraId="6997C4D1"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7E667EEE"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3D207E13"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2291846F"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02F96E56" w14:textId="2E3CDD68" w:rsidR="005019A2" w:rsidRPr="005019A2" w:rsidRDefault="005019A2" w:rsidP="007C109D">
            <w:pPr>
              <w:suppressAutoHyphens/>
              <w:spacing w:after="0"/>
              <w:rPr>
                <w:rFonts w:ascii="Times New Roman" w:hAnsi="Times New Roman"/>
              </w:rPr>
            </w:pPr>
          </w:p>
        </w:tc>
      </w:tr>
      <w:tr w:rsidR="005019A2" w:rsidRPr="005019A2" w14:paraId="27866925" w14:textId="77777777" w:rsidTr="005019A2">
        <w:trPr>
          <w:trHeight w:val="460"/>
        </w:trPr>
        <w:tc>
          <w:tcPr>
            <w:tcW w:w="843" w:type="pct"/>
            <w:vMerge/>
          </w:tcPr>
          <w:p w14:paraId="78E4E05E" w14:textId="77777777" w:rsidR="005019A2" w:rsidRPr="005019A2" w:rsidRDefault="005019A2" w:rsidP="007C109D">
            <w:pPr>
              <w:spacing w:after="0"/>
              <w:rPr>
                <w:rFonts w:ascii="Times New Roman" w:hAnsi="Times New Roman"/>
                <w:b/>
                <w:bCs/>
              </w:rPr>
            </w:pPr>
          </w:p>
        </w:tc>
        <w:tc>
          <w:tcPr>
            <w:tcW w:w="2474" w:type="pct"/>
          </w:tcPr>
          <w:p w14:paraId="7F806FD4" w14:textId="77777777" w:rsidR="005019A2" w:rsidRPr="005019A2" w:rsidRDefault="005019A2" w:rsidP="007C109D">
            <w:pPr>
              <w:spacing w:after="0"/>
              <w:rPr>
                <w:rFonts w:ascii="Times New Roman" w:eastAsia="Calibri" w:hAnsi="Times New Roman"/>
                <w:bCs/>
              </w:rPr>
            </w:pPr>
            <w:r w:rsidRPr="005019A2">
              <w:rPr>
                <w:rFonts w:ascii="Times New Roman" w:hAnsi="Times New Roman"/>
                <w:bCs/>
              </w:rPr>
              <w:t>2. Скрутка ТПЖ и проводов</w:t>
            </w:r>
          </w:p>
        </w:tc>
        <w:tc>
          <w:tcPr>
            <w:tcW w:w="579" w:type="pct"/>
          </w:tcPr>
          <w:p w14:paraId="7D4F179D" w14:textId="4064E9EF" w:rsidR="005019A2" w:rsidRPr="005019A2" w:rsidRDefault="005019A2" w:rsidP="007C109D">
            <w:pPr>
              <w:suppressAutoHyphens/>
              <w:spacing w:after="0"/>
              <w:jc w:val="center"/>
              <w:rPr>
                <w:rFonts w:ascii="Times New Roman" w:hAnsi="Times New Roman"/>
              </w:rPr>
            </w:pPr>
          </w:p>
        </w:tc>
        <w:tc>
          <w:tcPr>
            <w:tcW w:w="526" w:type="pct"/>
          </w:tcPr>
          <w:p w14:paraId="5C433556" w14:textId="77777777" w:rsidR="005019A2" w:rsidRPr="005019A2" w:rsidRDefault="005019A2" w:rsidP="007C109D">
            <w:pPr>
              <w:suppressAutoHyphens/>
              <w:spacing w:after="0"/>
              <w:rPr>
                <w:rFonts w:ascii="Times New Roman" w:hAnsi="Times New Roman"/>
              </w:rPr>
            </w:pPr>
          </w:p>
        </w:tc>
        <w:tc>
          <w:tcPr>
            <w:tcW w:w="578" w:type="pct"/>
          </w:tcPr>
          <w:p w14:paraId="7DB33CD4" w14:textId="7006BCE3" w:rsidR="005019A2" w:rsidRPr="005019A2" w:rsidRDefault="005019A2" w:rsidP="007C109D">
            <w:pPr>
              <w:suppressAutoHyphens/>
              <w:spacing w:after="0"/>
              <w:rPr>
                <w:rFonts w:ascii="Times New Roman" w:hAnsi="Times New Roman"/>
              </w:rPr>
            </w:pPr>
          </w:p>
        </w:tc>
      </w:tr>
      <w:tr w:rsidR="005019A2" w:rsidRPr="005019A2" w14:paraId="6BC34375" w14:textId="77777777" w:rsidTr="005019A2">
        <w:trPr>
          <w:trHeight w:val="460"/>
        </w:trPr>
        <w:tc>
          <w:tcPr>
            <w:tcW w:w="843" w:type="pct"/>
            <w:vMerge/>
          </w:tcPr>
          <w:p w14:paraId="6A7C6C02" w14:textId="77777777" w:rsidR="005019A2" w:rsidRPr="005019A2" w:rsidRDefault="005019A2" w:rsidP="007C109D">
            <w:pPr>
              <w:spacing w:after="0"/>
              <w:rPr>
                <w:rFonts w:ascii="Times New Roman" w:hAnsi="Times New Roman"/>
                <w:b/>
                <w:bCs/>
              </w:rPr>
            </w:pPr>
          </w:p>
        </w:tc>
        <w:tc>
          <w:tcPr>
            <w:tcW w:w="2474" w:type="pct"/>
          </w:tcPr>
          <w:p w14:paraId="42487213"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04D2B93" w14:textId="7A6F4CBD" w:rsidR="005019A2" w:rsidRPr="005019A2" w:rsidRDefault="005019A2" w:rsidP="007C109D">
            <w:pPr>
              <w:suppressAutoHyphens/>
              <w:spacing w:after="0"/>
              <w:jc w:val="center"/>
              <w:rPr>
                <w:rFonts w:ascii="Times New Roman" w:hAnsi="Times New Roman"/>
                <w:b/>
              </w:rPr>
            </w:pPr>
          </w:p>
        </w:tc>
        <w:tc>
          <w:tcPr>
            <w:tcW w:w="526" w:type="pct"/>
          </w:tcPr>
          <w:p w14:paraId="6009B58A" w14:textId="77777777" w:rsidR="005019A2" w:rsidRPr="005019A2" w:rsidRDefault="005019A2" w:rsidP="007C109D">
            <w:pPr>
              <w:suppressAutoHyphens/>
              <w:spacing w:after="0"/>
              <w:rPr>
                <w:rFonts w:ascii="Times New Roman" w:hAnsi="Times New Roman"/>
              </w:rPr>
            </w:pPr>
          </w:p>
        </w:tc>
        <w:tc>
          <w:tcPr>
            <w:tcW w:w="578" w:type="pct"/>
          </w:tcPr>
          <w:p w14:paraId="5B8D9D16" w14:textId="19620294" w:rsidR="005019A2" w:rsidRPr="005019A2" w:rsidRDefault="005019A2" w:rsidP="007C109D">
            <w:pPr>
              <w:suppressAutoHyphens/>
              <w:spacing w:after="0"/>
              <w:rPr>
                <w:rFonts w:ascii="Times New Roman" w:hAnsi="Times New Roman"/>
              </w:rPr>
            </w:pPr>
          </w:p>
        </w:tc>
      </w:tr>
      <w:tr w:rsidR="005019A2" w:rsidRPr="005019A2" w14:paraId="2D767AF7" w14:textId="77777777" w:rsidTr="005019A2">
        <w:trPr>
          <w:trHeight w:val="460"/>
        </w:trPr>
        <w:tc>
          <w:tcPr>
            <w:tcW w:w="843" w:type="pct"/>
            <w:vMerge/>
          </w:tcPr>
          <w:p w14:paraId="3CFFCAE0" w14:textId="77777777" w:rsidR="005019A2" w:rsidRPr="005019A2" w:rsidRDefault="005019A2" w:rsidP="007C109D">
            <w:pPr>
              <w:spacing w:after="0"/>
              <w:rPr>
                <w:rFonts w:ascii="Times New Roman" w:hAnsi="Times New Roman"/>
                <w:b/>
                <w:bCs/>
              </w:rPr>
            </w:pPr>
          </w:p>
        </w:tc>
        <w:tc>
          <w:tcPr>
            <w:tcW w:w="2474" w:type="pct"/>
          </w:tcPr>
          <w:p w14:paraId="3C16D874" w14:textId="4F5A07E3" w:rsidR="005019A2" w:rsidRPr="005019A2" w:rsidRDefault="005019A2" w:rsidP="007C109D">
            <w:pPr>
              <w:spacing w:after="0"/>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Определение параметров скрутки токопроводящей жилы»</w:t>
            </w:r>
          </w:p>
        </w:tc>
        <w:tc>
          <w:tcPr>
            <w:tcW w:w="579" w:type="pct"/>
          </w:tcPr>
          <w:p w14:paraId="537AB541" w14:textId="1ADFE37A" w:rsidR="005019A2" w:rsidRPr="005019A2" w:rsidRDefault="005019A2" w:rsidP="007C109D">
            <w:pPr>
              <w:suppressAutoHyphens/>
              <w:spacing w:after="0"/>
              <w:jc w:val="center"/>
              <w:rPr>
                <w:rFonts w:ascii="Times New Roman" w:hAnsi="Times New Roman"/>
              </w:rPr>
            </w:pPr>
          </w:p>
        </w:tc>
        <w:tc>
          <w:tcPr>
            <w:tcW w:w="526" w:type="pct"/>
          </w:tcPr>
          <w:p w14:paraId="10C9662E" w14:textId="77777777" w:rsidR="005019A2" w:rsidRPr="005019A2" w:rsidRDefault="005019A2" w:rsidP="007C109D">
            <w:pPr>
              <w:suppressAutoHyphens/>
              <w:spacing w:after="0"/>
              <w:rPr>
                <w:rFonts w:ascii="Times New Roman" w:hAnsi="Times New Roman"/>
              </w:rPr>
            </w:pPr>
          </w:p>
        </w:tc>
        <w:tc>
          <w:tcPr>
            <w:tcW w:w="578" w:type="pct"/>
          </w:tcPr>
          <w:p w14:paraId="1B7988F7" w14:textId="77777777" w:rsidR="005019A2" w:rsidRPr="005019A2" w:rsidRDefault="005019A2" w:rsidP="007C109D">
            <w:pPr>
              <w:suppressAutoHyphens/>
              <w:spacing w:after="0"/>
              <w:rPr>
                <w:rFonts w:ascii="Times New Roman" w:hAnsi="Times New Roman"/>
              </w:rPr>
            </w:pPr>
          </w:p>
        </w:tc>
      </w:tr>
      <w:tr w:rsidR="005019A2" w:rsidRPr="005019A2" w14:paraId="22E4028C" w14:textId="77777777" w:rsidTr="005019A2">
        <w:trPr>
          <w:trHeight w:val="460"/>
        </w:trPr>
        <w:tc>
          <w:tcPr>
            <w:tcW w:w="843" w:type="pct"/>
            <w:vMerge/>
          </w:tcPr>
          <w:p w14:paraId="3558198B" w14:textId="77777777" w:rsidR="005019A2" w:rsidRPr="005019A2" w:rsidRDefault="005019A2" w:rsidP="007C109D">
            <w:pPr>
              <w:spacing w:after="0"/>
              <w:rPr>
                <w:rFonts w:ascii="Times New Roman" w:hAnsi="Times New Roman"/>
                <w:b/>
                <w:bCs/>
              </w:rPr>
            </w:pPr>
          </w:p>
        </w:tc>
        <w:tc>
          <w:tcPr>
            <w:tcW w:w="2474" w:type="pct"/>
          </w:tcPr>
          <w:p w14:paraId="0FD8ABBC" w14:textId="662FB5B0" w:rsidR="005019A2" w:rsidRPr="005019A2" w:rsidRDefault="005019A2" w:rsidP="007C109D">
            <w:pPr>
              <w:spacing w:after="0"/>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Определение параметров скрутки кабельного изделия»</w:t>
            </w:r>
          </w:p>
        </w:tc>
        <w:tc>
          <w:tcPr>
            <w:tcW w:w="579" w:type="pct"/>
          </w:tcPr>
          <w:p w14:paraId="064114A8" w14:textId="1A2679B1" w:rsidR="005019A2" w:rsidRPr="005019A2" w:rsidRDefault="005019A2" w:rsidP="007C109D">
            <w:pPr>
              <w:suppressAutoHyphens/>
              <w:spacing w:after="0"/>
              <w:jc w:val="center"/>
              <w:rPr>
                <w:rFonts w:ascii="Times New Roman" w:hAnsi="Times New Roman"/>
              </w:rPr>
            </w:pPr>
          </w:p>
        </w:tc>
        <w:tc>
          <w:tcPr>
            <w:tcW w:w="526" w:type="pct"/>
          </w:tcPr>
          <w:p w14:paraId="52E948D5" w14:textId="77777777" w:rsidR="005019A2" w:rsidRPr="005019A2" w:rsidRDefault="005019A2" w:rsidP="007C109D">
            <w:pPr>
              <w:suppressAutoHyphens/>
              <w:spacing w:after="0"/>
              <w:rPr>
                <w:rFonts w:ascii="Times New Roman" w:hAnsi="Times New Roman"/>
              </w:rPr>
            </w:pPr>
          </w:p>
        </w:tc>
        <w:tc>
          <w:tcPr>
            <w:tcW w:w="578" w:type="pct"/>
          </w:tcPr>
          <w:p w14:paraId="3D1BA018" w14:textId="77777777" w:rsidR="005019A2" w:rsidRPr="005019A2" w:rsidRDefault="005019A2" w:rsidP="007C109D">
            <w:pPr>
              <w:suppressAutoHyphens/>
              <w:spacing w:after="0"/>
              <w:rPr>
                <w:rFonts w:ascii="Times New Roman" w:hAnsi="Times New Roman"/>
              </w:rPr>
            </w:pPr>
          </w:p>
        </w:tc>
      </w:tr>
      <w:tr w:rsidR="005019A2" w:rsidRPr="005019A2" w14:paraId="02EF7971" w14:textId="77777777" w:rsidTr="005019A2">
        <w:trPr>
          <w:trHeight w:val="460"/>
        </w:trPr>
        <w:tc>
          <w:tcPr>
            <w:tcW w:w="843" w:type="pct"/>
            <w:vMerge w:val="restart"/>
          </w:tcPr>
          <w:p w14:paraId="204280EA" w14:textId="3B705D03" w:rsidR="005019A2" w:rsidRPr="005019A2" w:rsidRDefault="005019A2" w:rsidP="007C109D">
            <w:pPr>
              <w:spacing w:after="0"/>
              <w:rPr>
                <w:rFonts w:ascii="Times New Roman" w:hAnsi="Times New Roman"/>
                <w:b/>
                <w:bCs/>
              </w:rPr>
            </w:pPr>
            <w:r w:rsidRPr="005019A2">
              <w:rPr>
                <w:rFonts w:ascii="Times New Roman" w:hAnsi="Times New Roman"/>
                <w:b/>
                <w:bCs/>
              </w:rPr>
              <w:t>Тема 1.9 Особенности производства ТПЖ различной конструкции</w:t>
            </w:r>
          </w:p>
        </w:tc>
        <w:tc>
          <w:tcPr>
            <w:tcW w:w="2474" w:type="pct"/>
          </w:tcPr>
          <w:p w14:paraId="3258527F"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0161A28A" w14:textId="511741E2" w:rsidR="005019A2" w:rsidRPr="005019A2" w:rsidRDefault="005019A2" w:rsidP="007C109D">
            <w:pPr>
              <w:suppressAutoHyphens/>
              <w:spacing w:after="0"/>
              <w:jc w:val="center"/>
              <w:rPr>
                <w:rFonts w:ascii="Times New Roman" w:hAnsi="Times New Roman"/>
                <w:b/>
              </w:rPr>
            </w:pPr>
          </w:p>
        </w:tc>
        <w:tc>
          <w:tcPr>
            <w:tcW w:w="526" w:type="pct"/>
          </w:tcPr>
          <w:p w14:paraId="2B8F0784" w14:textId="77777777" w:rsidR="005019A2" w:rsidRPr="005019A2" w:rsidRDefault="005019A2" w:rsidP="007C109D">
            <w:pPr>
              <w:suppressAutoHyphens/>
              <w:spacing w:after="0"/>
              <w:rPr>
                <w:rFonts w:ascii="Times New Roman" w:hAnsi="Times New Roman"/>
              </w:rPr>
            </w:pPr>
          </w:p>
        </w:tc>
        <w:tc>
          <w:tcPr>
            <w:tcW w:w="578" w:type="pct"/>
          </w:tcPr>
          <w:p w14:paraId="19A537CA" w14:textId="5A9BF190" w:rsidR="005019A2" w:rsidRPr="005019A2" w:rsidRDefault="005019A2" w:rsidP="007C109D">
            <w:pPr>
              <w:suppressAutoHyphens/>
              <w:spacing w:after="0"/>
              <w:rPr>
                <w:rFonts w:ascii="Times New Roman" w:hAnsi="Times New Roman"/>
              </w:rPr>
            </w:pPr>
          </w:p>
        </w:tc>
      </w:tr>
      <w:tr w:rsidR="005019A2" w:rsidRPr="005019A2" w14:paraId="0BB2DF96" w14:textId="77777777" w:rsidTr="005019A2">
        <w:trPr>
          <w:trHeight w:val="460"/>
        </w:trPr>
        <w:tc>
          <w:tcPr>
            <w:tcW w:w="843" w:type="pct"/>
            <w:vMerge/>
          </w:tcPr>
          <w:p w14:paraId="3812877E" w14:textId="77777777" w:rsidR="005019A2" w:rsidRPr="005019A2" w:rsidRDefault="005019A2" w:rsidP="007C109D">
            <w:pPr>
              <w:spacing w:after="0"/>
              <w:rPr>
                <w:rFonts w:ascii="Times New Roman" w:hAnsi="Times New Roman"/>
                <w:b/>
                <w:bCs/>
              </w:rPr>
            </w:pPr>
          </w:p>
        </w:tc>
        <w:tc>
          <w:tcPr>
            <w:tcW w:w="2474" w:type="pct"/>
          </w:tcPr>
          <w:p w14:paraId="39E4C365" w14:textId="77777777" w:rsidR="005019A2" w:rsidRPr="005019A2" w:rsidRDefault="005019A2" w:rsidP="007C109D">
            <w:pPr>
              <w:spacing w:after="0"/>
              <w:jc w:val="both"/>
              <w:rPr>
                <w:rFonts w:ascii="Times New Roman" w:hAnsi="Times New Roman"/>
                <w:bCs/>
              </w:rPr>
            </w:pPr>
            <w:r w:rsidRPr="005019A2">
              <w:rPr>
                <w:rFonts w:ascii="Times New Roman" w:hAnsi="Times New Roman"/>
                <w:bCs/>
              </w:rPr>
              <w:t>1.Особенности производства ТПЖ различной конструкции</w:t>
            </w:r>
          </w:p>
        </w:tc>
        <w:tc>
          <w:tcPr>
            <w:tcW w:w="579" w:type="pct"/>
          </w:tcPr>
          <w:p w14:paraId="1828C346" w14:textId="044758FE" w:rsidR="005019A2" w:rsidRPr="005019A2" w:rsidRDefault="005019A2" w:rsidP="007C109D">
            <w:pPr>
              <w:suppressAutoHyphens/>
              <w:spacing w:after="0"/>
              <w:jc w:val="center"/>
              <w:rPr>
                <w:rFonts w:ascii="Times New Roman" w:hAnsi="Times New Roman"/>
              </w:rPr>
            </w:pPr>
          </w:p>
        </w:tc>
        <w:tc>
          <w:tcPr>
            <w:tcW w:w="526" w:type="pct"/>
          </w:tcPr>
          <w:p w14:paraId="50FEC974" w14:textId="77777777" w:rsidR="005019A2" w:rsidRPr="005019A2" w:rsidRDefault="005019A2" w:rsidP="007C109D">
            <w:pPr>
              <w:suppressAutoHyphens/>
              <w:spacing w:after="0"/>
              <w:rPr>
                <w:rFonts w:ascii="Times New Roman" w:hAnsi="Times New Roman"/>
              </w:rPr>
            </w:pPr>
          </w:p>
        </w:tc>
        <w:tc>
          <w:tcPr>
            <w:tcW w:w="578" w:type="pct"/>
          </w:tcPr>
          <w:p w14:paraId="20290A4F"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617D4AE5"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1EAF1700"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3E120C61"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21A3A142" w14:textId="4D895610" w:rsidR="005019A2" w:rsidRPr="005019A2" w:rsidRDefault="005019A2" w:rsidP="007C109D">
            <w:pPr>
              <w:suppressAutoHyphens/>
              <w:spacing w:after="0"/>
              <w:rPr>
                <w:rFonts w:ascii="Times New Roman" w:hAnsi="Times New Roman"/>
              </w:rPr>
            </w:pPr>
          </w:p>
        </w:tc>
      </w:tr>
      <w:tr w:rsidR="005019A2" w:rsidRPr="005019A2" w14:paraId="58086F7E" w14:textId="77777777" w:rsidTr="005019A2">
        <w:trPr>
          <w:trHeight w:val="460"/>
        </w:trPr>
        <w:tc>
          <w:tcPr>
            <w:tcW w:w="843" w:type="pct"/>
            <w:vMerge/>
          </w:tcPr>
          <w:p w14:paraId="68383E27" w14:textId="77777777" w:rsidR="005019A2" w:rsidRPr="005019A2" w:rsidRDefault="005019A2" w:rsidP="007C109D">
            <w:pPr>
              <w:spacing w:after="0"/>
              <w:rPr>
                <w:rFonts w:ascii="Times New Roman" w:hAnsi="Times New Roman"/>
                <w:b/>
                <w:bCs/>
              </w:rPr>
            </w:pPr>
          </w:p>
        </w:tc>
        <w:tc>
          <w:tcPr>
            <w:tcW w:w="2474" w:type="pct"/>
          </w:tcPr>
          <w:p w14:paraId="50B55501" w14:textId="77777777" w:rsidR="005019A2" w:rsidRPr="005019A2" w:rsidRDefault="005019A2" w:rsidP="007C109D">
            <w:pPr>
              <w:spacing w:after="0"/>
              <w:jc w:val="both"/>
              <w:rPr>
                <w:rFonts w:ascii="Times New Roman" w:hAnsi="Times New Roman"/>
                <w:bCs/>
              </w:rPr>
            </w:pPr>
            <w:r w:rsidRPr="005019A2">
              <w:rPr>
                <w:rFonts w:ascii="Times New Roman" w:hAnsi="Times New Roman"/>
                <w:bCs/>
              </w:rPr>
              <w:t>1.Скрутка ТПЖ различной гибкости</w:t>
            </w:r>
          </w:p>
        </w:tc>
        <w:tc>
          <w:tcPr>
            <w:tcW w:w="579" w:type="pct"/>
          </w:tcPr>
          <w:p w14:paraId="578AE459" w14:textId="402DAC3D" w:rsidR="005019A2" w:rsidRPr="005019A2" w:rsidRDefault="005019A2" w:rsidP="007C109D">
            <w:pPr>
              <w:suppressAutoHyphens/>
              <w:spacing w:after="0"/>
              <w:jc w:val="center"/>
              <w:rPr>
                <w:rFonts w:ascii="Times New Roman" w:hAnsi="Times New Roman"/>
              </w:rPr>
            </w:pPr>
          </w:p>
        </w:tc>
        <w:tc>
          <w:tcPr>
            <w:tcW w:w="526" w:type="pct"/>
          </w:tcPr>
          <w:p w14:paraId="1D26DA6D" w14:textId="77777777" w:rsidR="005019A2" w:rsidRPr="005019A2" w:rsidRDefault="005019A2" w:rsidP="007C109D">
            <w:pPr>
              <w:suppressAutoHyphens/>
              <w:spacing w:after="0"/>
              <w:rPr>
                <w:rFonts w:ascii="Times New Roman" w:hAnsi="Times New Roman"/>
              </w:rPr>
            </w:pPr>
          </w:p>
        </w:tc>
        <w:tc>
          <w:tcPr>
            <w:tcW w:w="578" w:type="pct"/>
          </w:tcPr>
          <w:p w14:paraId="24356A22" w14:textId="28B7788F" w:rsidR="005019A2" w:rsidRPr="005019A2" w:rsidRDefault="005019A2" w:rsidP="007C109D">
            <w:pPr>
              <w:suppressAutoHyphens/>
              <w:spacing w:after="0"/>
              <w:rPr>
                <w:rFonts w:ascii="Times New Roman" w:hAnsi="Times New Roman"/>
              </w:rPr>
            </w:pPr>
          </w:p>
        </w:tc>
      </w:tr>
      <w:tr w:rsidR="005019A2" w:rsidRPr="005019A2" w14:paraId="5AB1162F" w14:textId="77777777" w:rsidTr="005019A2">
        <w:trPr>
          <w:trHeight w:val="460"/>
        </w:trPr>
        <w:tc>
          <w:tcPr>
            <w:tcW w:w="843" w:type="pct"/>
            <w:vMerge/>
          </w:tcPr>
          <w:p w14:paraId="56AA22C4" w14:textId="77777777" w:rsidR="005019A2" w:rsidRPr="005019A2" w:rsidRDefault="005019A2" w:rsidP="007C109D">
            <w:pPr>
              <w:spacing w:after="0"/>
              <w:rPr>
                <w:rFonts w:ascii="Times New Roman" w:hAnsi="Times New Roman"/>
                <w:b/>
                <w:bCs/>
              </w:rPr>
            </w:pPr>
          </w:p>
        </w:tc>
        <w:tc>
          <w:tcPr>
            <w:tcW w:w="2474" w:type="pct"/>
          </w:tcPr>
          <w:p w14:paraId="5804ABEB"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64433BB" w14:textId="77777777" w:rsidR="005019A2" w:rsidRPr="005019A2" w:rsidRDefault="005019A2" w:rsidP="007C109D">
            <w:pPr>
              <w:suppressAutoHyphens/>
              <w:spacing w:after="0"/>
              <w:jc w:val="center"/>
              <w:rPr>
                <w:rFonts w:ascii="Times New Roman" w:hAnsi="Times New Roman"/>
              </w:rPr>
            </w:pPr>
          </w:p>
        </w:tc>
        <w:tc>
          <w:tcPr>
            <w:tcW w:w="526" w:type="pct"/>
          </w:tcPr>
          <w:p w14:paraId="7C7C1889" w14:textId="77777777" w:rsidR="005019A2" w:rsidRPr="005019A2" w:rsidRDefault="005019A2" w:rsidP="007C109D">
            <w:pPr>
              <w:suppressAutoHyphens/>
              <w:spacing w:after="0"/>
              <w:rPr>
                <w:rFonts w:ascii="Times New Roman" w:hAnsi="Times New Roman"/>
              </w:rPr>
            </w:pPr>
          </w:p>
        </w:tc>
        <w:tc>
          <w:tcPr>
            <w:tcW w:w="578" w:type="pct"/>
          </w:tcPr>
          <w:p w14:paraId="41817336" w14:textId="76963BAB" w:rsidR="005019A2" w:rsidRPr="005019A2" w:rsidRDefault="005019A2" w:rsidP="007C109D">
            <w:pPr>
              <w:suppressAutoHyphens/>
              <w:spacing w:after="0"/>
              <w:rPr>
                <w:rFonts w:ascii="Times New Roman" w:hAnsi="Times New Roman"/>
              </w:rPr>
            </w:pPr>
          </w:p>
        </w:tc>
      </w:tr>
      <w:tr w:rsidR="005019A2" w:rsidRPr="005019A2" w14:paraId="352AC521" w14:textId="77777777" w:rsidTr="005019A2">
        <w:trPr>
          <w:trHeight w:val="460"/>
        </w:trPr>
        <w:tc>
          <w:tcPr>
            <w:tcW w:w="843" w:type="pct"/>
            <w:vMerge w:val="restart"/>
          </w:tcPr>
          <w:p w14:paraId="51A369ED" w14:textId="6BD015E3" w:rsidR="005019A2" w:rsidRPr="005019A2" w:rsidRDefault="005019A2" w:rsidP="007C109D">
            <w:pPr>
              <w:spacing w:after="0"/>
              <w:rPr>
                <w:rFonts w:ascii="Times New Roman" w:hAnsi="Times New Roman"/>
                <w:b/>
                <w:bCs/>
              </w:rPr>
            </w:pPr>
            <w:r w:rsidRPr="005019A2">
              <w:rPr>
                <w:rFonts w:ascii="Times New Roman" w:hAnsi="Times New Roman"/>
                <w:b/>
                <w:bCs/>
              </w:rPr>
              <w:t>Тема 1.10 Обмотка. Оплётка</w:t>
            </w:r>
          </w:p>
        </w:tc>
        <w:tc>
          <w:tcPr>
            <w:tcW w:w="2474" w:type="pct"/>
          </w:tcPr>
          <w:p w14:paraId="05238C62"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3FCD3291" w14:textId="1DCEFE06" w:rsidR="005019A2" w:rsidRPr="005019A2" w:rsidRDefault="005019A2" w:rsidP="007C109D">
            <w:pPr>
              <w:suppressAutoHyphens/>
              <w:spacing w:after="0"/>
              <w:jc w:val="center"/>
              <w:rPr>
                <w:rFonts w:ascii="Times New Roman" w:hAnsi="Times New Roman"/>
                <w:b/>
              </w:rPr>
            </w:pPr>
          </w:p>
        </w:tc>
        <w:tc>
          <w:tcPr>
            <w:tcW w:w="526" w:type="pct"/>
          </w:tcPr>
          <w:p w14:paraId="17661E49" w14:textId="77777777" w:rsidR="005019A2" w:rsidRPr="005019A2" w:rsidRDefault="005019A2" w:rsidP="007C109D">
            <w:pPr>
              <w:suppressAutoHyphens/>
              <w:spacing w:after="0"/>
              <w:rPr>
                <w:rFonts w:ascii="Times New Roman" w:hAnsi="Times New Roman"/>
              </w:rPr>
            </w:pPr>
          </w:p>
        </w:tc>
        <w:tc>
          <w:tcPr>
            <w:tcW w:w="578" w:type="pct"/>
          </w:tcPr>
          <w:p w14:paraId="3E19A989" w14:textId="5BA6570B" w:rsidR="005019A2" w:rsidRPr="005019A2" w:rsidRDefault="005019A2" w:rsidP="007C109D">
            <w:pPr>
              <w:suppressAutoHyphens/>
              <w:spacing w:after="0"/>
              <w:rPr>
                <w:rFonts w:ascii="Times New Roman" w:hAnsi="Times New Roman"/>
              </w:rPr>
            </w:pPr>
          </w:p>
        </w:tc>
      </w:tr>
      <w:tr w:rsidR="005019A2" w:rsidRPr="005019A2" w14:paraId="39CF43BA" w14:textId="77777777" w:rsidTr="005019A2">
        <w:trPr>
          <w:trHeight w:val="460"/>
        </w:trPr>
        <w:tc>
          <w:tcPr>
            <w:tcW w:w="843" w:type="pct"/>
            <w:vMerge/>
          </w:tcPr>
          <w:p w14:paraId="44D95B7B" w14:textId="77777777" w:rsidR="005019A2" w:rsidRPr="005019A2" w:rsidRDefault="005019A2" w:rsidP="007C109D">
            <w:pPr>
              <w:spacing w:after="0"/>
              <w:rPr>
                <w:rFonts w:ascii="Times New Roman" w:hAnsi="Times New Roman"/>
                <w:b/>
                <w:bCs/>
              </w:rPr>
            </w:pPr>
          </w:p>
        </w:tc>
        <w:tc>
          <w:tcPr>
            <w:tcW w:w="2474" w:type="pct"/>
          </w:tcPr>
          <w:p w14:paraId="61974503" w14:textId="77777777" w:rsidR="005019A2" w:rsidRPr="005019A2" w:rsidRDefault="005019A2" w:rsidP="007C109D">
            <w:pPr>
              <w:spacing w:after="0"/>
              <w:rPr>
                <w:rFonts w:ascii="Times New Roman" w:hAnsi="Times New Roman"/>
              </w:rPr>
            </w:pPr>
            <w:r w:rsidRPr="005019A2">
              <w:rPr>
                <w:rFonts w:ascii="Times New Roman" w:hAnsi="Times New Roman"/>
              </w:rPr>
              <w:t>1.Основы теории обмотки</w:t>
            </w:r>
          </w:p>
        </w:tc>
        <w:tc>
          <w:tcPr>
            <w:tcW w:w="579" w:type="pct"/>
          </w:tcPr>
          <w:p w14:paraId="033F814D" w14:textId="28F40113" w:rsidR="005019A2" w:rsidRPr="005019A2" w:rsidRDefault="005019A2" w:rsidP="007C109D">
            <w:pPr>
              <w:suppressAutoHyphens/>
              <w:spacing w:after="0"/>
              <w:jc w:val="center"/>
              <w:rPr>
                <w:rFonts w:ascii="Times New Roman" w:hAnsi="Times New Roman"/>
              </w:rPr>
            </w:pPr>
          </w:p>
        </w:tc>
        <w:tc>
          <w:tcPr>
            <w:tcW w:w="526" w:type="pct"/>
          </w:tcPr>
          <w:p w14:paraId="1B20A3DF" w14:textId="77777777" w:rsidR="005019A2" w:rsidRPr="005019A2" w:rsidRDefault="005019A2" w:rsidP="007C109D">
            <w:pPr>
              <w:suppressAutoHyphens/>
              <w:spacing w:after="0"/>
              <w:rPr>
                <w:rFonts w:ascii="Times New Roman" w:hAnsi="Times New Roman"/>
              </w:rPr>
            </w:pPr>
          </w:p>
        </w:tc>
        <w:tc>
          <w:tcPr>
            <w:tcW w:w="578" w:type="pct"/>
          </w:tcPr>
          <w:p w14:paraId="0FA9F7F6" w14:textId="1F56DFF3" w:rsidR="005019A2" w:rsidRPr="005019A2" w:rsidRDefault="005019A2" w:rsidP="007C109D">
            <w:pPr>
              <w:suppressAutoHyphens/>
              <w:spacing w:after="0"/>
              <w:rPr>
                <w:rFonts w:ascii="Times New Roman" w:hAnsi="Times New Roman"/>
              </w:rPr>
            </w:pPr>
          </w:p>
        </w:tc>
      </w:tr>
      <w:tr w:rsidR="005019A2" w:rsidRPr="005019A2" w14:paraId="787A591D" w14:textId="77777777" w:rsidTr="005019A2">
        <w:trPr>
          <w:trHeight w:val="460"/>
        </w:trPr>
        <w:tc>
          <w:tcPr>
            <w:tcW w:w="843" w:type="pct"/>
            <w:vMerge/>
          </w:tcPr>
          <w:p w14:paraId="5F66071E" w14:textId="77777777" w:rsidR="005019A2" w:rsidRPr="005019A2" w:rsidRDefault="005019A2" w:rsidP="007C109D">
            <w:pPr>
              <w:spacing w:after="0"/>
              <w:rPr>
                <w:rFonts w:ascii="Times New Roman" w:hAnsi="Times New Roman"/>
                <w:b/>
                <w:bCs/>
              </w:rPr>
            </w:pPr>
          </w:p>
        </w:tc>
        <w:tc>
          <w:tcPr>
            <w:tcW w:w="2474" w:type="pct"/>
          </w:tcPr>
          <w:p w14:paraId="682BEDDA" w14:textId="77777777" w:rsidR="005019A2" w:rsidRPr="005019A2" w:rsidRDefault="005019A2" w:rsidP="007C109D">
            <w:pPr>
              <w:spacing w:after="0"/>
              <w:jc w:val="both"/>
              <w:rPr>
                <w:rFonts w:ascii="Times New Roman" w:hAnsi="Times New Roman"/>
              </w:rPr>
            </w:pPr>
            <w:r w:rsidRPr="005019A2">
              <w:rPr>
                <w:rFonts w:ascii="Times New Roman" w:hAnsi="Times New Roman"/>
              </w:rPr>
              <w:t>1.Обмотка токопроводящих жил силовых кабелей полимерными лентами</w:t>
            </w:r>
          </w:p>
        </w:tc>
        <w:tc>
          <w:tcPr>
            <w:tcW w:w="579" w:type="pct"/>
          </w:tcPr>
          <w:p w14:paraId="7850A9DF" w14:textId="33DA0806" w:rsidR="005019A2" w:rsidRPr="005019A2" w:rsidRDefault="005019A2" w:rsidP="007C109D">
            <w:pPr>
              <w:suppressAutoHyphens/>
              <w:spacing w:after="0"/>
              <w:jc w:val="center"/>
              <w:rPr>
                <w:rFonts w:ascii="Times New Roman" w:hAnsi="Times New Roman"/>
              </w:rPr>
            </w:pPr>
          </w:p>
        </w:tc>
        <w:tc>
          <w:tcPr>
            <w:tcW w:w="526" w:type="pct"/>
          </w:tcPr>
          <w:p w14:paraId="56230462" w14:textId="77777777" w:rsidR="005019A2" w:rsidRPr="005019A2" w:rsidRDefault="005019A2" w:rsidP="007C109D">
            <w:pPr>
              <w:suppressAutoHyphens/>
              <w:spacing w:after="0"/>
              <w:rPr>
                <w:rFonts w:ascii="Times New Roman" w:hAnsi="Times New Roman"/>
              </w:rPr>
            </w:pPr>
          </w:p>
        </w:tc>
        <w:tc>
          <w:tcPr>
            <w:tcW w:w="578" w:type="pct"/>
          </w:tcPr>
          <w:p w14:paraId="09789952"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729E9FE7"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4A694BD5"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448EFCBA" w14:textId="77777777" w:rsidR="005019A2" w:rsidRPr="005019A2" w:rsidRDefault="005019A2" w:rsidP="00F52C03">
            <w:pPr>
              <w:spacing w:after="0"/>
              <w:rPr>
                <w:rFonts w:ascii="Times New Roman" w:hAnsi="Times New Roman"/>
              </w:rPr>
            </w:pPr>
            <w:r w:rsidRPr="005019A2">
              <w:rPr>
                <w:rFonts w:ascii="Times New Roman" w:hAnsi="Times New Roman"/>
              </w:rPr>
              <w:t>ОК 01</w:t>
            </w:r>
          </w:p>
          <w:p w14:paraId="61BBD9D0" w14:textId="62DA26F9" w:rsidR="005019A2" w:rsidRPr="005019A2" w:rsidRDefault="005019A2" w:rsidP="007C109D">
            <w:pPr>
              <w:suppressAutoHyphens/>
              <w:spacing w:after="0"/>
              <w:rPr>
                <w:rFonts w:ascii="Times New Roman" w:hAnsi="Times New Roman"/>
              </w:rPr>
            </w:pPr>
          </w:p>
        </w:tc>
      </w:tr>
      <w:tr w:rsidR="005019A2" w:rsidRPr="005019A2" w14:paraId="79601944" w14:textId="77777777" w:rsidTr="005019A2">
        <w:trPr>
          <w:trHeight w:val="460"/>
        </w:trPr>
        <w:tc>
          <w:tcPr>
            <w:tcW w:w="843" w:type="pct"/>
            <w:vMerge/>
          </w:tcPr>
          <w:p w14:paraId="08B9A832" w14:textId="77777777" w:rsidR="005019A2" w:rsidRPr="005019A2" w:rsidRDefault="005019A2" w:rsidP="007C109D">
            <w:pPr>
              <w:spacing w:after="0"/>
              <w:rPr>
                <w:rFonts w:ascii="Times New Roman" w:hAnsi="Times New Roman"/>
                <w:b/>
                <w:bCs/>
              </w:rPr>
            </w:pPr>
          </w:p>
        </w:tc>
        <w:tc>
          <w:tcPr>
            <w:tcW w:w="2474" w:type="pct"/>
          </w:tcPr>
          <w:p w14:paraId="557646FA"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58DC33B" w14:textId="4E72AB04" w:rsidR="005019A2" w:rsidRPr="005019A2" w:rsidRDefault="005019A2" w:rsidP="007C109D">
            <w:pPr>
              <w:suppressAutoHyphens/>
              <w:spacing w:after="0"/>
              <w:jc w:val="center"/>
              <w:rPr>
                <w:rFonts w:ascii="Times New Roman" w:hAnsi="Times New Roman"/>
                <w:b/>
              </w:rPr>
            </w:pPr>
          </w:p>
        </w:tc>
        <w:tc>
          <w:tcPr>
            <w:tcW w:w="526" w:type="pct"/>
          </w:tcPr>
          <w:p w14:paraId="01820E41" w14:textId="77777777" w:rsidR="005019A2" w:rsidRPr="005019A2" w:rsidRDefault="005019A2" w:rsidP="007C109D">
            <w:pPr>
              <w:suppressAutoHyphens/>
              <w:spacing w:after="0"/>
              <w:rPr>
                <w:rFonts w:ascii="Times New Roman" w:hAnsi="Times New Roman"/>
              </w:rPr>
            </w:pPr>
          </w:p>
        </w:tc>
        <w:tc>
          <w:tcPr>
            <w:tcW w:w="578" w:type="pct"/>
          </w:tcPr>
          <w:p w14:paraId="1A87832E" w14:textId="186BFAD2" w:rsidR="005019A2" w:rsidRPr="005019A2" w:rsidRDefault="005019A2" w:rsidP="007C109D">
            <w:pPr>
              <w:suppressAutoHyphens/>
              <w:spacing w:after="0"/>
              <w:rPr>
                <w:rFonts w:ascii="Times New Roman" w:hAnsi="Times New Roman"/>
              </w:rPr>
            </w:pPr>
          </w:p>
        </w:tc>
      </w:tr>
      <w:tr w:rsidR="005019A2" w:rsidRPr="005019A2" w14:paraId="3C6158FA" w14:textId="77777777" w:rsidTr="005019A2">
        <w:trPr>
          <w:trHeight w:val="460"/>
        </w:trPr>
        <w:tc>
          <w:tcPr>
            <w:tcW w:w="843" w:type="pct"/>
            <w:vMerge/>
          </w:tcPr>
          <w:p w14:paraId="76B6472D" w14:textId="77777777" w:rsidR="005019A2" w:rsidRPr="005019A2" w:rsidRDefault="005019A2" w:rsidP="007C109D">
            <w:pPr>
              <w:spacing w:after="0"/>
              <w:rPr>
                <w:rFonts w:ascii="Times New Roman" w:hAnsi="Times New Roman"/>
                <w:b/>
                <w:bCs/>
              </w:rPr>
            </w:pPr>
          </w:p>
        </w:tc>
        <w:tc>
          <w:tcPr>
            <w:tcW w:w="2474" w:type="pct"/>
          </w:tcPr>
          <w:p w14:paraId="49D584C1" w14:textId="176704CC" w:rsidR="005019A2" w:rsidRPr="005019A2" w:rsidRDefault="005019A2" w:rsidP="007C109D">
            <w:pPr>
              <w:spacing w:after="0"/>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Определение параметров обмотки кабельного изделия»</w:t>
            </w:r>
          </w:p>
        </w:tc>
        <w:tc>
          <w:tcPr>
            <w:tcW w:w="579" w:type="pct"/>
          </w:tcPr>
          <w:p w14:paraId="1F52C040" w14:textId="20179451" w:rsidR="005019A2" w:rsidRPr="005019A2" w:rsidRDefault="005019A2" w:rsidP="007C109D">
            <w:pPr>
              <w:suppressAutoHyphens/>
              <w:spacing w:after="0"/>
              <w:jc w:val="center"/>
              <w:rPr>
                <w:rFonts w:ascii="Times New Roman" w:hAnsi="Times New Roman"/>
              </w:rPr>
            </w:pPr>
          </w:p>
        </w:tc>
        <w:tc>
          <w:tcPr>
            <w:tcW w:w="526" w:type="pct"/>
          </w:tcPr>
          <w:p w14:paraId="6AFD7FB6" w14:textId="77777777" w:rsidR="005019A2" w:rsidRPr="005019A2" w:rsidRDefault="005019A2" w:rsidP="007C109D">
            <w:pPr>
              <w:suppressAutoHyphens/>
              <w:spacing w:after="0"/>
              <w:rPr>
                <w:rFonts w:ascii="Times New Roman" w:hAnsi="Times New Roman"/>
              </w:rPr>
            </w:pPr>
          </w:p>
        </w:tc>
        <w:tc>
          <w:tcPr>
            <w:tcW w:w="578" w:type="pct"/>
          </w:tcPr>
          <w:p w14:paraId="40F5F5E6" w14:textId="77777777" w:rsidR="005019A2" w:rsidRPr="005019A2" w:rsidRDefault="005019A2" w:rsidP="007C109D">
            <w:pPr>
              <w:suppressAutoHyphens/>
              <w:spacing w:after="0"/>
              <w:rPr>
                <w:rFonts w:ascii="Times New Roman" w:hAnsi="Times New Roman"/>
              </w:rPr>
            </w:pPr>
          </w:p>
        </w:tc>
      </w:tr>
      <w:tr w:rsidR="005019A2" w:rsidRPr="005019A2" w14:paraId="38650385" w14:textId="77777777" w:rsidTr="005019A2">
        <w:trPr>
          <w:trHeight w:val="460"/>
        </w:trPr>
        <w:tc>
          <w:tcPr>
            <w:tcW w:w="843" w:type="pct"/>
          </w:tcPr>
          <w:p w14:paraId="7D9F44C2" w14:textId="77777777" w:rsidR="005019A2" w:rsidRPr="005019A2" w:rsidRDefault="005019A2" w:rsidP="007C109D">
            <w:pPr>
              <w:spacing w:after="0"/>
              <w:rPr>
                <w:rFonts w:ascii="Times New Roman" w:hAnsi="Times New Roman"/>
                <w:b/>
                <w:bCs/>
              </w:rPr>
            </w:pPr>
          </w:p>
        </w:tc>
        <w:tc>
          <w:tcPr>
            <w:tcW w:w="2474" w:type="pct"/>
          </w:tcPr>
          <w:p w14:paraId="621DD3CA" w14:textId="0A2A64BB" w:rsidR="005019A2" w:rsidRPr="005019A2" w:rsidRDefault="005019A2" w:rsidP="007C109D">
            <w:pPr>
              <w:spacing w:after="0"/>
              <w:jc w:val="both"/>
              <w:rPr>
                <w:rFonts w:ascii="Times New Roman" w:hAnsi="Times New Roman"/>
                <w:b/>
                <w:bCs/>
              </w:rPr>
            </w:pPr>
            <w:r w:rsidRPr="005019A2">
              <w:rPr>
                <w:rFonts w:ascii="Times New Roman" w:hAnsi="Times New Roman"/>
                <w:bCs/>
              </w:rPr>
              <w:t>Практическое занятие «</w:t>
            </w:r>
            <w:r w:rsidRPr="005019A2">
              <w:rPr>
                <w:rFonts w:ascii="Times New Roman" w:hAnsi="Times New Roman"/>
              </w:rPr>
              <w:t>Определение параметров обмотки конденсатора»</w:t>
            </w:r>
          </w:p>
        </w:tc>
        <w:tc>
          <w:tcPr>
            <w:tcW w:w="579" w:type="pct"/>
          </w:tcPr>
          <w:p w14:paraId="2D52DC67" w14:textId="43A1B56D" w:rsidR="005019A2" w:rsidRPr="005019A2" w:rsidRDefault="005019A2" w:rsidP="007C109D">
            <w:pPr>
              <w:suppressAutoHyphens/>
              <w:spacing w:after="0"/>
              <w:jc w:val="center"/>
              <w:rPr>
                <w:rFonts w:ascii="Times New Roman" w:hAnsi="Times New Roman"/>
              </w:rPr>
            </w:pPr>
          </w:p>
        </w:tc>
        <w:tc>
          <w:tcPr>
            <w:tcW w:w="526" w:type="pct"/>
          </w:tcPr>
          <w:p w14:paraId="5704F8EC" w14:textId="77777777" w:rsidR="005019A2" w:rsidRPr="005019A2" w:rsidRDefault="005019A2" w:rsidP="007C109D">
            <w:pPr>
              <w:suppressAutoHyphens/>
              <w:spacing w:after="0"/>
              <w:rPr>
                <w:rFonts w:ascii="Times New Roman" w:hAnsi="Times New Roman"/>
              </w:rPr>
            </w:pPr>
          </w:p>
        </w:tc>
        <w:tc>
          <w:tcPr>
            <w:tcW w:w="578" w:type="pct"/>
          </w:tcPr>
          <w:p w14:paraId="54421774" w14:textId="77777777" w:rsidR="005019A2" w:rsidRPr="005019A2" w:rsidRDefault="005019A2" w:rsidP="007C109D">
            <w:pPr>
              <w:suppressAutoHyphens/>
              <w:spacing w:after="0"/>
              <w:rPr>
                <w:rFonts w:ascii="Times New Roman" w:hAnsi="Times New Roman"/>
              </w:rPr>
            </w:pPr>
          </w:p>
        </w:tc>
      </w:tr>
      <w:tr w:rsidR="005019A2" w:rsidRPr="005019A2" w14:paraId="3F568C44" w14:textId="77777777" w:rsidTr="005019A2">
        <w:trPr>
          <w:trHeight w:val="460"/>
        </w:trPr>
        <w:tc>
          <w:tcPr>
            <w:tcW w:w="843" w:type="pct"/>
            <w:vMerge w:val="restart"/>
          </w:tcPr>
          <w:p w14:paraId="5B1010BC" w14:textId="668C24AD" w:rsidR="005019A2" w:rsidRPr="005019A2" w:rsidRDefault="005019A2" w:rsidP="007C109D">
            <w:pPr>
              <w:spacing w:after="0"/>
              <w:rPr>
                <w:rFonts w:ascii="Times New Roman" w:hAnsi="Times New Roman"/>
                <w:b/>
                <w:bCs/>
              </w:rPr>
            </w:pPr>
            <w:r w:rsidRPr="005019A2">
              <w:rPr>
                <w:rFonts w:ascii="Times New Roman" w:hAnsi="Times New Roman"/>
                <w:b/>
                <w:bCs/>
              </w:rPr>
              <w:t>Тема 1.11 Теории сушки и пропитки</w:t>
            </w:r>
          </w:p>
        </w:tc>
        <w:tc>
          <w:tcPr>
            <w:tcW w:w="2474" w:type="pct"/>
          </w:tcPr>
          <w:p w14:paraId="125EE2BA"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5D2CB8A9" w14:textId="552E6F6D" w:rsidR="005019A2" w:rsidRPr="005019A2" w:rsidRDefault="005019A2" w:rsidP="007C109D">
            <w:pPr>
              <w:suppressAutoHyphens/>
              <w:spacing w:after="0"/>
              <w:jc w:val="center"/>
              <w:rPr>
                <w:rFonts w:ascii="Times New Roman" w:hAnsi="Times New Roman"/>
                <w:b/>
              </w:rPr>
            </w:pPr>
          </w:p>
        </w:tc>
        <w:tc>
          <w:tcPr>
            <w:tcW w:w="526" w:type="pct"/>
          </w:tcPr>
          <w:p w14:paraId="6CE58D06" w14:textId="77777777" w:rsidR="005019A2" w:rsidRPr="005019A2" w:rsidRDefault="005019A2" w:rsidP="007C109D">
            <w:pPr>
              <w:suppressAutoHyphens/>
              <w:spacing w:after="0"/>
              <w:rPr>
                <w:rFonts w:ascii="Times New Roman" w:hAnsi="Times New Roman"/>
              </w:rPr>
            </w:pPr>
          </w:p>
        </w:tc>
        <w:tc>
          <w:tcPr>
            <w:tcW w:w="578" w:type="pct"/>
          </w:tcPr>
          <w:p w14:paraId="17B502FD" w14:textId="7D0967F1" w:rsidR="005019A2" w:rsidRPr="005019A2" w:rsidRDefault="005019A2" w:rsidP="007C109D">
            <w:pPr>
              <w:suppressAutoHyphens/>
              <w:spacing w:after="0"/>
              <w:rPr>
                <w:rFonts w:ascii="Times New Roman" w:hAnsi="Times New Roman"/>
              </w:rPr>
            </w:pPr>
          </w:p>
        </w:tc>
      </w:tr>
      <w:tr w:rsidR="005019A2" w:rsidRPr="005019A2" w14:paraId="16244B04" w14:textId="77777777" w:rsidTr="005019A2">
        <w:trPr>
          <w:trHeight w:val="460"/>
        </w:trPr>
        <w:tc>
          <w:tcPr>
            <w:tcW w:w="843" w:type="pct"/>
            <w:vMerge/>
          </w:tcPr>
          <w:p w14:paraId="764FCFB0" w14:textId="77777777" w:rsidR="005019A2" w:rsidRPr="005019A2" w:rsidRDefault="005019A2" w:rsidP="007C109D">
            <w:pPr>
              <w:spacing w:after="0"/>
              <w:rPr>
                <w:rFonts w:ascii="Times New Roman" w:hAnsi="Times New Roman"/>
                <w:b/>
                <w:bCs/>
              </w:rPr>
            </w:pPr>
          </w:p>
        </w:tc>
        <w:tc>
          <w:tcPr>
            <w:tcW w:w="2474" w:type="pct"/>
          </w:tcPr>
          <w:p w14:paraId="6EDF7B9C" w14:textId="77777777" w:rsidR="005019A2" w:rsidRPr="005019A2" w:rsidRDefault="005019A2" w:rsidP="007C109D">
            <w:pPr>
              <w:spacing w:after="0"/>
              <w:rPr>
                <w:rFonts w:ascii="Times New Roman" w:hAnsi="Times New Roman"/>
              </w:rPr>
            </w:pPr>
            <w:r w:rsidRPr="005019A2">
              <w:rPr>
                <w:rFonts w:ascii="Times New Roman" w:hAnsi="Times New Roman"/>
              </w:rPr>
              <w:t>1. Состав, структура и свойства бумаги и пропитывающих составов</w:t>
            </w:r>
          </w:p>
        </w:tc>
        <w:tc>
          <w:tcPr>
            <w:tcW w:w="579" w:type="pct"/>
          </w:tcPr>
          <w:p w14:paraId="0E960670" w14:textId="717593E4" w:rsidR="005019A2" w:rsidRPr="005019A2" w:rsidRDefault="005019A2" w:rsidP="007C109D">
            <w:pPr>
              <w:suppressAutoHyphens/>
              <w:spacing w:after="0"/>
              <w:jc w:val="center"/>
              <w:rPr>
                <w:rFonts w:ascii="Times New Roman" w:hAnsi="Times New Roman"/>
              </w:rPr>
            </w:pPr>
          </w:p>
        </w:tc>
        <w:tc>
          <w:tcPr>
            <w:tcW w:w="526" w:type="pct"/>
          </w:tcPr>
          <w:p w14:paraId="26AFFD41" w14:textId="77777777" w:rsidR="005019A2" w:rsidRPr="005019A2" w:rsidRDefault="005019A2" w:rsidP="007C109D">
            <w:pPr>
              <w:suppressAutoHyphens/>
              <w:spacing w:after="0"/>
              <w:rPr>
                <w:rFonts w:ascii="Times New Roman" w:hAnsi="Times New Roman"/>
              </w:rPr>
            </w:pPr>
          </w:p>
        </w:tc>
        <w:tc>
          <w:tcPr>
            <w:tcW w:w="578" w:type="pct"/>
          </w:tcPr>
          <w:p w14:paraId="3C8236F3"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6A82D7C6"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389CBC6B"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6FF52784" w14:textId="77777777" w:rsidR="005019A2" w:rsidRPr="005019A2" w:rsidRDefault="005019A2" w:rsidP="00F52C03">
            <w:pPr>
              <w:spacing w:after="0"/>
              <w:rPr>
                <w:rFonts w:ascii="Times New Roman" w:hAnsi="Times New Roman"/>
              </w:rPr>
            </w:pPr>
            <w:r w:rsidRPr="005019A2">
              <w:rPr>
                <w:rFonts w:ascii="Times New Roman" w:hAnsi="Times New Roman"/>
              </w:rPr>
              <w:t>ОК 01</w:t>
            </w:r>
          </w:p>
          <w:p w14:paraId="3FD97B51" w14:textId="7FA71334" w:rsidR="005019A2" w:rsidRPr="005019A2" w:rsidRDefault="005019A2" w:rsidP="007C109D">
            <w:pPr>
              <w:suppressAutoHyphens/>
              <w:spacing w:after="0"/>
              <w:rPr>
                <w:rFonts w:ascii="Times New Roman" w:hAnsi="Times New Roman"/>
              </w:rPr>
            </w:pPr>
          </w:p>
        </w:tc>
      </w:tr>
      <w:tr w:rsidR="005019A2" w:rsidRPr="005019A2" w14:paraId="3B294AC8" w14:textId="77777777" w:rsidTr="005019A2">
        <w:trPr>
          <w:trHeight w:val="460"/>
        </w:trPr>
        <w:tc>
          <w:tcPr>
            <w:tcW w:w="843" w:type="pct"/>
            <w:vMerge/>
          </w:tcPr>
          <w:p w14:paraId="407A0A20" w14:textId="77777777" w:rsidR="005019A2" w:rsidRPr="005019A2" w:rsidRDefault="005019A2" w:rsidP="007C109D">
            <w:pPr>
              <w:spacing w:after="0"/>
              <w:rPr>
                <w:rFonts w:ascii="Times New Roman" w:hAnsi="Times New Roman"/>
                <w:b/>
                <w:bCs/>
              </w:rPr>
            </w:pPr>
          </w:p>
        </w:tc>
        <w:tc>
          <w:tcPr>
            <w:tcW w:w="2474" w:type="pct"/>
          </w:tcPr>
          <w:p w14:paraId="24E34538"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DE335C8" w14:textId="0C0B076A" w:rsidR="005019A2" w:rsidRPr="005019A2" w:rsidRDefault="005019A2" w:rsidP="007C109D">
            <w:pPr>
              <w:suppressAutoHyphens/>
              <w:spacing w:after="0"/>
              <w:jc w:val="center"/>
              <w:rPr>
                <w:rFonts w:ascii="Times New Roman" w:hAnsi="Times New Roman"/>
                <w:b/>
              </w:rPr>
            </w:pPr>
          </w:p>
        </w:tc>
        <w:tc>
          <w:tcPr>
            <w:tcW w:w="526" w:type="pct"/>
          </w:tcPr>
          <w:p w14:paraId="13DED345" w14:textId="77777777" w:rsidR="005019A2" w:rsidRPr="005019A2" w:rsidRDefault="005019A2" w:rsidP="007C109D">
            <w:pPr>
              <w:suppressAutoHyphens/>
              <w:spacing w:after="0"/>
              <w:rPr>
                <w:rFonts w:ascii="Times New Roman" w:hAnsi="Times New Roman"/>
              </w:rPr>
            </w:pPr>
          </w:p>
        </w:tc>
        <w:tc>
          <w:tcPr>
            <w:tcW w:w="578" w:type="pct"/>
          </w:tcPr>
          <w:p w14:paraId="50931B96" w14:textId="5488818D" w:rsidR="005019A2" w:rsidRPr="005019A2" w:rsidRDefault="005019A2" w:rsidP="007C109D">
            <w:pPr>
              <w:suppressAutoHyphens/>
              <w:spacing w:after="0"/>
              <w:rPr>
                <w:rFonts w:ascii="Times New Roman" w:hAnsi="Times New Roman"/>
              </w:rPr>
            </w:pPr>
          </w:p>
        </w:tc>
      </w:tr>
      <w:tr w:rsidR="005019A2" w:rsidRPr="005019A2" w14:paraId="37B7D7DF" w14:textId="77777777" w:rsidTr="005019A2">
        <w:trPr>
          <w:trHeight w:val="460"/>
        </w:trPr>
        <w:tc>
          <w:tcPr>
            <w:tcW w:w="843" w:type="pct"/>
            <w:vMerge/>
          </w:tcPr>
          <w:p w14:paraId="3A26AAFB" w14:textId="77777777" w:rsidR="005019A2" w:rsidRPr="005019A2" w:rsidRDefault="005019A2" w:rsidP="007C109D">
            <w:pPr>
              <w:spacing w:after="0"/>
              <w:rPr>
                <w:rFonts w:ascii="Times New Roman" w:hAnsi="Times New Roman"/>
                <w:b/>
                <w:bCs/>
              </w:rPr>
            </w:pPr>
          </w:p>
        </w:tc>
        <w:tc>
          <w:tcPr>
            <w:tcW w:w="2474" w:type="pct"/>
          </w:tcPr>
          <w:p w14:paraId="787A2E3B" w14:textId="2FB33CA5" w:rsidR="005019A2" w:rsidRPr="005019A2" w:rsidRDefault="005019A2" w:rsidP="007C109D">
            <w:pPr>
              <w:spacing w:after="0"/>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Расчет процесса сушки бумажной изоляции на напряжение 1...35кВ»</w:t>
            </w:r>
          </w:p>
        </w:tc>
        <w:tc>
          <w:tcPr>
            <w:tcW w:w="579" w:type="pct"/>
          </w:tcPr>
          <w:p w14:paraId="024C7F7B" w14:textId="1E2826E8" w:rsidR="005019A2" w:rsidRPr="005019A2" w:rsidRDefault="005019A2" w:rsidP="007C109D">
            <w:pPr>
              <w:suppressAutoHyphens/>
              <w:spacing w:after="0"/>
              <w:jc w:val="center"/>
              <w:rPr>
                <w:rFonts w:ascii="Times New Roman" w:hAnsi="Times New Roman"/>
              </w:rPr>
            </w:pPr>
          </w:p>
        </w:tc>
        <w:tc>
          <w:tcPr>
            <w:tcW w:w="526" w:type="pct"/>
          </w:tcPr>
          <w:p w14:paraId="67A5886F" w14:textId="77777777" w:rsidR="005019A2" w:rsidRPr="005019A2" w:rsidRDefault="005019A2" w:rsidP="007C109D">
            <w:pPr>
              <w:suppressAutoHyphens/>
              <w:spacing w:after="0"/>
              <w:rPr>
                <w:rFonts w:ascii="Times New Roman" w:hAnsi="Times New Roman"/>
              </w:rPr>
            </w:pPr>
          </w:p>
        </w:tc>
        <w:tc>
          <w:tcPr>
            <w:tcW w:w="578" w:type="pct"/>
          </w:tcPr>
          <w:p w14:paraId="40FC9DBC" w14:textId="77777777" w:rsidR="005019A2" w:rsidRPr="005019A2" w:rsidRDefault="005019A2" w:rsidP="007C109D">
            <w:pPr>
              <w:suppressAutoHyphens/>
              <w:spacing w:after="0"/>
              <w:rPr>
                <w:rFonts w:ascii="Times New Roman" w:hAnsi="Times New Roman"/>
              </w:rPr>
            </w:pPr>
          </w:p>
        </w:tc>
      </w:tr>
      <w:tr w:rsidR="005019A2" w:rsidRPr="005019A2" w14:paraId="6394FF5B" w14:textId="77777777" w:rsidTr="005019A2">
        <w:trPr>
          <w:trHeight w:val="460"/>
        </w:trPr>
        <w:tc>
          <w:tcPr>
            <w:tcW w:w="843" w:type="pct"/>
            <w:vMerge/>
          </w:tcPr>
          <w:p w14:paraId="22E1694B" w14:textId="77777777" w:rsidR="005019A2" w:rsidRPr="005019A2" w:rsidRDefault="005019A2" w:rsidP="007C109D">
            <w:pPr>
              <w:spacing w:after="0"/>
              <w:rPr>
                <w:rFonts w:ascii="Times New Roman" w:hAnsi="Times New Roman"/>
                <w:b/>
                <w:bCs/>
              </w:rPr>
            </w:pPr>
          </w:p>
        </w:tc>
        <w:tc>
          <w:tcPr>
            <w:tcW w:w="2474" w:type="pct"/>
          </w:tcPr>
          <w:p w14:paraId="3C912F93" w14:textId="4F3DCF2F" w:rsidR="005019A2" w:rsidRPr="005019A2" w:rsidRDefault="005019A2" w:rsidP="007C109D">
            <w:pPr>
              <w:spacing w:after="0"/>
              <w:jc w:val="both"/>
              <w:rPr>
                <w:rFonts w:ascii="Times New Roman" w:hAnsi="Times New Roman"/>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rPr>
              <w:t>Расчет процесса сушки бумажной изоляции на напряжение 110-500кВ»</w:t>
            </w:r>
          </w:p>
        </w:tc>
        <w:tc>
          <w:tcPr>
            <w:tcW w:w="579" w:type="pct"/>
          </w:tcPr>
          <w:p w14:paraId="28DADF43" w14:textId="05694B02" w:rsidR="005019A2" w:rsidRPr="005019A2" w:rsidRDefault="005019A2" w:rsidP="007C109D">
            <w:pPr>
              <w:suppressAutoHyphens/>
              <w:spacing w:after="0"/>
              <w:jc w:val="center"/>
              <w:rPr>
                <w:rFonts w:ascii="Times New Roman" w:hAnsi="Times New Roman"/>
              </w:rPr>
            </w:pPr>
          </w:p>
        </w:tc>
        <w:tc>
          <w:tcPr>
            <w:tcW w:w="526" w:type="pct"/>
          </w:tcPr>
          <w:p w14:paraId="63FB4C25" w14:textId="77777777" w:rsidR="005019A2" w:rsidRPr="005019A2" w:rsidRDefault="005019A2" w:rsidP="007C109D">
            <w:pPr>
              <w:suppressAutoHyphens/>
              <w:spacing w:after="0"/>
              <w:rPr>
                <w:rFonts w:ascii="Times New Roman" w:hAnsi="Times New Roman"/>
              </w:rPr>
            </w:pPr>
          </w:p>
        </w:tc>
        <w:tc>
          <w:tcPr>
            <w:tcW w:w="578" w:type="pct"/>
          </w:tcPr>
          <w:p w14:paraId="4A31F7DE" w14:textId="77777777" w:rsidR="005019A2" w:rsidRPr="005019A2" w:rsidRDefault="005019A2" w:rsidP="007C109D">
            <w:pPr>
              <w:suppressAutoHyphens/>
              <w:spacing w:after="0"/>
              <w:rPr>
                <w:rFonts w:ascii="Times New Roman" w:hAnsi="Times New Roman"/>
              </w:rPr>
            </w:pPr>
          </w:p>
        </w:tc>
      </w:tr>
      <w:tr w:rsidR="005019A2" w:rsidRPr="005019A2" w14:paraId="69BB632A" w14:textId="77777777" w:rsidTr="005019A2">
        <w:trPr>
          <w:trHeight w:val="460"/>
        </w:trPr>
        <w:tc>
          <w:tcPr>
            <w:tcW w:w="843" w:type="pct"/>
            <w:vMerge/>
          </w:tcPr>
          <w:p w14:paraId="66153B05" w14:textId="77777777" w:rsidR="005019A2" w:rsidRPr="005019A2" w:rsidRDefault="005019A2" w:rsidP="007C109D">
            <w:pPr>
              <w:spacing w:after="0"/>
              <w:rPr>
                <w:rFonts w:ascii="Times New Roman" w:hAnsi="Times New Roman"/>
                <w:b/>
                <w:bCs/>
              </w:rPr>
            </w:pPr>
          </w:p>
        </w:tc>
        <w:tc>
          <w:tcPr>
            <w:tcW w:w="2474" w:type="pct"/>
          </w:tcPr>
          <w:p w14:paraId="57861D69" w14:textId="732AE270" w:rsidR="005019A2" w:rsidRPr="005019A2" w:rsidRDefault="005019A2" w:rsidP="007C109D">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 xml:space="preserve">Расчет процесса пропитки бумажной изоляции на </w:t>
            </w:r>
            <w:r w:rsidRPr="005019A2">
              <w:rPr>
                <w:rFonts w:ascii="Times New Roman" w:hAnsi="Times New Roman"/>
              </w:rPr>
              <w:t>напряжение 1...35кВ</w:t>
            </w:r>
            <w:r w:rsidRPr="005019A2">
              <w:rPr>
                <w:rFonts w:ascii="Times New Roman" w:hAnsi="Times New Roman"/>
                <w:bCs/>
              </w:rPr>
              <w:t>»</w:t>
            </w:r>
          </w:p>
        </w:tc>
        <w:tc>
          <w:tcPr>
            <w:tcW w:w="579" w:type="pct"/>
          </w:tcPr>
          <w:p w14:paraId="4F2322E1" w14:textId="336F2C19" w:rsidR="005019A2" w:rsidRPr="005019A2" w:rsidRDefault="005019A2" w:rsidP="007C109D">
            <w:pPr>
              <w:suppressAutoHyphens/>
              <w:spacing w:after="0"/>
              <w:jc w:val="center"/>
              <w:rPr>
                <w:rFonts w:ascii="Times New Roman" w:hAnsi="Times New Roman"/>
              </w:rPr>
            </w:pPr>
          </w:p>
        </w:tc>
        <w:tc>
          <w:tcPr>
            <w:tcW w:w="526" w:type="pct"/>
          </w:tcPr>
          <w:p w14:paraId="674317EC" w14:textId="77777777" w:rsidR="005019A2" w:rsidRPr="005019A2" w:rsidRDefault="005019A2" w:rsidP="007C109D">
            <w:pPr>
              <w:suppressAutoHyphens/>
              <w:spacing w:after="0"/>
              <w:rPr>
                <w:rFonts w:ascii="Times New Roman" w:hAnsi="Times New Roman"/>
              </w:rPr>
            </w:pPr>
          </w:p>
        </w:tc>
        <w:tc>
          <w:tcPr>
            <w:tcW w:w="578" w:type="pct"/>
          </w:tcPr>
          <w:p w14:paraId="33A3BD9F" w14:textId="77777777" w:rsidR="005019A2" w:rsidRPr="005019A2" w:rsidRDefault="005019A2" w:rsidP="007C109D">
            <w:pPr>
              <w:suppressAutoHyphens/>
              <w:spacing w:after="0"/>
              <w:rPr>
                <w:rFonts w:ascii="Times New Roman" w:hAnsi="Times New Roman"/>
              </w:rPr>
            </w:pPr>
          </w:p>
        </w:tc>
      </w:tr>
      <w:tr w:rsidR="005019A2" w:rsidRPr="005019A2" w14:paraId="1B13CD65" w14:textId="77777777" w:rsidTr="005019A2">
        <w:trPr>
          <w:trHeight w:val="460"/>
        </w:trPr>
        <w:tc>
          <w:tcPr>
            <w:tcW w:w="843" w:type="pct"/>
            <w:vMerge/>
          </w:tcPr>
          <w:p w14:paraId="54D82709" w14:textId="77777777" w:rsidR="005019A2" w:rsidRPr="005019A2" w:rsidRDefault="005019A2" w:rsidP="007C109D">
            <w:pPr>
              <w:spacing w:after="0"/>
              <w:rPr>
                <w:rFonts w:ascii="Times New Roman" w:hAnsi="Times New Roman"/>
                <w:b/>
                <w:bCs/>
              </w:rPr>
            </w:pPr>
          </w:p>
        </w:tc>
        <w:tc>
          <w:tcPr>
            <w:tcW w:w="2474" w:type="pct"/>
          </w:tcPr>
          <w:p w14:paraId="035E69E0" w14:textId="184A3DA0" w:rsidR="005019A2" w:rsidRPr="005019A2" w:rsidRDefault="005019A2" w:rsidP="007C109D">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Расчет процесса пропитки бумажной изоляции</w:t>
            </w:r>
            <w:r w:rsidRPr="005019A2">
              <w:rPr>
                <w:rFonts w:ascii="Times New Roman" w:hAnsi="Times New Roman"/>
              </w:rPr>
              <w:t xml:space="preserve"> на напряжение 110-500кВ</w:t>
            </w:r>
            <w:r w:rsidRPr="005019A2">
              <w:rPr>
                <w:rFonts w:ascii="Times New Roman" w:hAnsi="Times New Roman"/>
                <w:bCs/>
              </w:rPr>
              <w:t>»</w:t>
            </w:r>
          </w:p>
        </w:tc>
        <w:tc>
          <w:tcPr>
            <w:tcW w:w="579" w:type="pct"/>
          </w:tcPr>
          <w:p w14:paraId="5810758A" w14:textId="4AFB808A" w:rsidR="005019A2" w:rsidRPr="005019A2" w:rsidRDefault="005019A2" w:rsidP="007C109D">
            <w:pPr>
              <w:suppressAutoHyphens/>
              <w:spacing w:after="0"/>
              <w:jc w:val="center"/>
              <w:rPr>
                <w:rFonts w:ascii="Times New Roman" w:hAnsi="Times New Roman"/>
              </w:rPr>
            </w:pPr>
          </w:p>
        </w:tc>
        <w:tc>
          <w:tcPr>
            <w:tcW w:w="526" w:type="pct"/>
          </w:tcPr>
          <w:p w14:paraId="69D4B36C" w14:textId="77777777" w:rsidR="005019A2" w:rsidRPr="005019A2" w:rsidRDefault="005019A2" w:rsidP="007C109D">
            <w:pPr>
              <w:suppressAutoHyphens/>
              <w:spacing w:after="0"/>
              <w:rPr>
                <w:rFonts w:ascii="Times New Roman" w:hAnsi="Times New Roman"/>
              </w:rPr>
            </w:pPr>
          </w:p>
        </w:tc>
        <w:tc>
          <w:tcPr>
            <w:tcW w:w="578" w:type="pct"/>
          </w:tcPr>
          <w:p w14:paraId="4294AD3D" w14:textId="77777777" w:rsidR="005019A2" w:rsidRPr="005019A2" w:rsidRDefault="005019A2" w:rsidP="007C109D">
            <w:pPr>
              <w:suppressAutoHyphens/>
              <w:spacing w:after="0"/>
              <w:rPr>
                <w:rFonts w:ascii="Times New Roman" w:hAnsi="Times New Roman"/>
              </w:rPr>
            </w:pPr>
          </w:p>
        </w:tc>
      </w:tr>
      <w:tr w:rsidR="005019A2" w:rsidRPr="005019A2" w14:paraId="4F1146D5" w14:textId="77777777" w:rsidTr="005019A2">
        <w:trPr>
          <w:trHeight w:val="460"/>
        </w:trPr>
        <w:tc>
          <w:tcPr>
            <w:tcW w:w="843" w:type="pct"/>
            <w:vMerge w:val="restart"/>
          </w:tcPr>
          <w:p w14:paraId="542F50C2" w14:textId="3B07E557" w:rsidR="005019A2" w:rsidRPr="005019A2" w:rsidRDefault="005019A2" w:rsidP="007C109D">
            <w:pPr>
              <w:spacing w:after="0"/>
              <w:rPr>
                <w:rFonts w:ascii="Times New Roman" w:hAnsi="Times New Roman"/>
                <w:b/>
                <w:bCs/>
              </w:rPr>
            </w:pPr>
            <w:r w:rsidRPr="005019A2">
              <w:rPr>
                <w:rFonts w:ascii="Times New Roman" w:hAnsi="Times New Roman"/>
                <w:b/>
                <w:bCs/>
              </w:rPr>
              <w:t xml:space="preserve">Тема 1.12 Основы теории </w:t>
            </w:r>
            <w:proofErr w:type="spellStart"/>
            <w:r w:rsidRPr="005019A2">
              <w:rPr>
                <w:rFonts w:ascii="Times New Roman" w:hAnsi="Times New Roman"/>
                <w:b/>
                <w:bCs/>
              </w:rPr>
              <w:t>экструдирования</w:t>
            </w:r>
            <w:proofErr w:type="spellEnd"/>
          </w:p>
        </w:tc>
        <w:tc>
          <w:tcPr>
            <w:tcW w:w="2474" w:type="pct"/>
          </w:tcPr>
          <w:p w14:paraId="363A0A2E" w14:textId="77777777" w:rsidR="005019A2" w:rsidRPr="005019A2" w:rsidRDefault="005019A2" w:rsidP="007C109D">
            <w:pPr>
              <w:widowControl w:val="0"/>
              <w:spacing w:after="0"/>
              <w:rPr>
                <w:rFonts w:ascii="Times New Roman" w:eastAsia="Calibri" w:hAnsi="Times New Roman"/>
                <w:bCs/>
              </w:rPr>
            </w:pPr>
          </w:p>
        </w:tc>
        <w:tc>
          <w:tcPr>
            <w:tcW w:w="579" w:type="pct"/>
          </w:tcPr>
          <w:p w14:paraId="6BA5492C" w14:textId="77777777" w:rsidR="005019A2" w:rsidRPr="005019A2" w:rsidRDefault="005019A2" w:rsidP="007C109D">
            <w:pPr>
              <w:suppressAutoHyphens/>
              <w:spacing w:after="0"/>
              <w:jc w:val="center"/>
              <w:rPr>
                <w:rFonts w:ascii="Times New Roman" w:hAnsi="Times New Roman"/>
              </w:rPr>
            </w:pPr>
          </w:p>
        </w:tc>
        <w:tc>
          <w:tcPr>
            <w:tcW w:w="526" w:type="pct"/>
          </w:tcPr>
          <w:p w14:paraId="23F62AF4" w14:textId="77777777" w:rsidR="005019A2" w:rsidRPr="005019A2" w:rsidRDefault="005019A2" w:rsidP="007C109D">
            <w:pPr>
              <w:suppressAutoHyphens/>
              <w:spacing w:after="0"/>
              <w:rPr>
                <w:rFonts w:ascii="Times New Roman" w:hAnsi="Times New Roman"/>
              </w:rPr>
            </w:pPr>
          </w:p>
        </w:tc>
        <w:tc>
          <w:tcPr>
            <w:tcW w:w="578" w:type="pct"/>
          </w:tcPr>
          <w:p w14:paraId="3EF4FB3F" w14:textId="65F931BE" w:rsidR="005019A2" w:rsidRPr="005019A2" w:rsidRDefault="005019A2" w:rsidP="007C109D">
            <w:pPr>
              <w:suppressAutoHyphens/>
              <w:spacing w:after="0"/>
              <w:rPr>
                <w:rFonts w:ascii="Times New Roman" w:hAnsi="Times New Roman"/>
              </w:rPr>
            </w:pPr>
          </w:p>
        </w:tc>
      </w:tr>
      <w:tr w:rsidR="005019A2" w:rsidRPr="005019A2" w14:paraId="463F570B" w14:textId="77777777" w:rsidTr="005019A2">
        <w:trPr>
          <w:trHeight w:val="460"/>
        </w:trPr>
        <w:tc>
          <w:tcPr>
            <w:tcW w:w="843" w:type="pct"/>
            <w:vMerge/>
          </w:tcPr>
          <w:p w14:paraId="64D73577" w14:textId="77777777" w:rsidR="005019A2" w:rsidRPr="005019A2" w:rsidRDefault="005019A2" w:rsidP="007C109D">
            <w:pPr>
              <w:spacing w:after="0"/>
              <w:rPr>
                <w:rFonts w:ascii="Times New Roman" w:hAnsi="Times New Roman"/>
                <w:b/>
                <w:bCs/>
              </w:rPr>
            </w:pPr>
          </w:p>
        </w:tc>
        <w:tc>
          <w:tcPr>
            <w:tcW w:w="2474" w:type="pct"/>
          </w:tcPr>
          <w:p w14:paraId="2F2AF923" w14:textId="77777777" w:rsidR="005019A2" w:rsidRPr="005019A2" w:rsidRDefault="005019A2" w:rsidP="007C109D">
            <w:pPr>
              <w:widowControl w:val="0"/>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1EA48491" w14:textId="393F0301" w:rsidR="005019A2" w:rsidRPr="005019A2" w:rsidRDefault="005019A2" w:rsidP="007C109D">
            <w:pPr>
              <w:suppressAutoHyphens/>
              <w:spacing w:after="0"/>
              <w:jc w:val="center"/>
              <w:rPr>
                <w:rFonts w:ascii="Times New Roman" w:hAnsi="Times New Roman"/>
                <w:b/>
              </w:rPr>
            </w:pPr>
          </w:p>
        </w:tc>
        <w:tc>
          <w:tcPr>
            <w:tcW w:w="526" w:type="pct"/>
          </w:tcPr>
          <w:p w14:paraId="1F31F237" w14:textId="77777777" w:rsidR="005019A2" w:rsidRPr="005019A2" w:rsidRDefault="005019A2" w:rsidP="007C109D">
            <w:pPr>
              <w:suppressAutoHyphens/>
              <w:spacing w:after="0"/>
              <w:rPr>
                <w:rFonts w:ascii="Times New Roman" w:hAnsi="Times New Roman"/>
              </w:rPr>
            </w:pPr>
          </w:p>
        </w:tc>
        <w:tc>
          <w:tcPr>
            <w:tcW w:w="578" w:type="pct"/>
          </w:tcPr>
          <w:p w14:paraId="287E61C7" w14:textId="35DA9FD1" w:rsidR="005019A2" w:rsidRPr="005019A2" w:rsidRDefault="005019A2" w:rsidP="007C109D">
            <w:pPr>
              <w:suppressAutoHyphens/>
              <w:spacing w:after="0"/>
              <w:rPr>
                <w:rFonts w:ascii="Times New Roman" w:hAnsi="Times New Roman"/>
              </w:rPr>
            </w:pPr>
          </w:p>
        </w:tc>
      </w:tr>
      <w:tr w:rsidR="005019A2" w:rsidRPr="005019A2" w14:paraId="777FE606" w14:textId="77777777" w:rsidTr="005019A2">
        <w:trPr>
          <w:trHeight w:val="460"/>
        </w:trPr>
        <w:tc>
          <w:tcPr>
            <w:tcW w:w="843" w:type="pct"/>
            <w:vMerge/>
          </w:tcPr>
          <w:p w14:paraId="06FB0D5A" w14:textId="77777777" w:rsidR="005019A2" w:rsidRPr="005019A2" w:rsidRDefault="005019A2" w:rsidP="007C109D">
            <w:pPr>
              <w:spacing w:after="0"/>
              <w:rPr>
                <w:rFonts w:ascii="Times New Roman" w:hAnsi="Times New Roman"/>
                <w:b/>
                <w:bCs/>
              </w:rPr>
            </w:pPr>
          </w:p>
        </w:tc>
        <w:tc>
          <w:tcPr>
            <w:tcW w:w="2474" w:type="pct"/>
          </w:tcPr>
          <w:p w14:paraId="683BECB1" w14:textId="77777777" w:rsidR="005019A2" w:rsidRPr="005019A2" w:rsidRDefault="005019A2" w:rsidP="007C109D">
            <w:pPr>
              <w:spacing w:after="0"/>
              <w:jc w:val="both"/>
              <w:rPr>
                <w:rFonts w:ascii="Times New Roman" w:hAnsi="Times New Roman"/>
              </w:rPr>
            </w:pPr>
            <w:r w:rsidRPr="005019A2">
              <w:rPr>
                <w:rFonts w:ascii="Times New Roman" w:hAnsi="Times New Roman"/>
              </w:rPr>
              <w:t>1.Экструдеры для пластмасс и резин. Классификация экструдеров.</w:t>
            </w:r>
          </w:p>
        </w:tc>
        <w:tc>
          <w:tcPr>
            <w:tcW w:w="579" w:type="pct"/>
          </w:tcPr>
          <w:p w14:paraId="5DF42894" w14:textId="41630CF0" w:rsidR="005019A2" w:rsidRPr="005019A2" w:rsidRDefault="005019A2" w:rsidP="007C109D">
            <w:pPr>
              <w:suppressAutoHyphens/>
              <w:spacing w:after="0"/>
              <w:jc w:val="center"/>
              <w:rPr>
                <w:rFonts w:ascii="Times New Roman" w:hAnsi="Times New Roman"/>
              </w:rPr>
            </w:pPr>
          </w:p>
        </w:tc>
        <w:tc>
          <w:tcPr>
            <w:tcW w:w="526" w:type="pct"/>
          </w:tcPr>
          <w:p w14:paraId="7A32BFBB" w14:textId="77777777" w:rsidR="005019A2" w:rsidRPr="005019A2" w:rsidRDefault="005019A2" w:rsidP="007C109D">
            <w:pPr>
              <w:suppressAutoHyphens/>
              <w:spacing w:after="0"/>
              <w:rPr>
                <w:rFonts w:ascii="Times New Roman" w:hAnsi="Times New Roman"/>
              </w:rPr>
            </w:pPr>
          </w:p>
        </w:tc>
        <w:tc>
          <w:tcPr>
            <w:tcW w:w="578" w:type="pct"/>
          </w:tcPr>
          <w:p w14:paraId="2AF9DA35"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4E34E26B"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5DDF016E"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4F46BBA4"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6715EA09" w14:textId="58FC1568" w:rsidR="005019A2" w:rsidRPr="005019A2" w:rsidRDefault="005019A2" w:rsidP="007C109D">
            <w:pPr>
              <w:suppressAutoHyphens/>
              <w:spacing w:after="0"/>
              <w:rPr>
                <w:rFonts w:ascii="Times New Roman" w:hAnsi="Times New Roman"/>
              </w:rPr>
            </w:pPr>
          </w:p>
        </w:tc>
      </w:tr>
      <w:tr w:rsidR="005019A2" w:rsidRPr="005019A2" w14:paraId="65C5B7EB" w14:textId="77777777" w:rsidTr="005019A2">
        <w:trPr>
          <w:trHeight w:val="460"/>
        </w:trPr>
        <w:tc>
          <w:tcPr>
            <w:tcW w:w="843" w:type="pct"/>
            <w:vMerge/>
          </w:tcPr>
          <w:p w14:paraId="00A872AA" w14:textId="77777777" w:rsidR="005019A2" w:rsidRPr="005019A2" w:rsidRDefault="005019A2" w:rsidP="007C109D">
            <w:pPr>
              <w:spacing w:after="0"/>
              <w:rPr>
                <w:rFonts w:ascii="Times New Roman" w:hAnsi="Times New Roman"/>
                <w:b/>
                <w:bCs/>
              </w:rPr>
            </w:pPr>
          </w:p>
        </w:tc>
        <w:tc>
          <w:tcPr>
            <w:tcW w:w="2474" w:type="pct"/>
          </w:tcPr>
          <w:p w14:paraId="5943883F" w14:textId="77777777" w:rsidR="005019A2" w:rsidRPr="005019A2" w:rsidRDefault="005019A2" w:rsidP="007C109D">
            <w:pPr>
              <w:spacing w:after="0"/>
              <w:jc w:val="both"/>
              <w:rPr>
                <w:rFonts w:ascii="Times New Roman" w:hAnsi="Times New Roman"/>
                <w:bCs/>
              </w:rPr>
            </w:pPr>
            <w:r w:rsidRPr="005019A2">
              <w:rPr>
                <w:rFonts w:ascii="Times New Roman" w:hAnsi="Times New Roman"/>
                <w:bCs/>
              </w:rPr>
              <w:t>1. Экструзионные агрегаты и поточные кабельные линии совмещенных процессов. Технологические параметры экструзии.</w:t>
            </w:r>
          </w:p>
        </w:tc>
        <w:tc>
          <w:tcPr>
            <w:tcW w:w="579" w:type="pct"/>
          </w:tcPr>
          <w:p w14:paraId="0ECEC457" w14:textId="0FF42949" w:rsidR="005019A2" w:rsidRPr="005019A2" w:rsidRDefault="005019A2" w:rsidP="007C109D">
            <w:pPr>
              <w:suppressAutoHyphens/>
              <w:spacing w:after="0"/>
              <w:jc w:val="center"/>
              <w:rPr>
                <w:rFonts w:ascii="Times New Roman" w:hAnsi="Times New Roman"/>
              </w:rPr>
            </w:pPr>
          </w:p>
        </w:tc>
        <w:tc>
          <w:tcPr>
            <w:tcW w:w="526" w:type="pct"/>
          </w:tcPr>
          <w:p w14:paraId="7A8FCBD5" w14:textId="77777777" w:rsidR="005019A2" w:rsidRPr="005019A2" w:rsidRDefault="005019A2" w:rsidP="007C109D">
            <w:pPr>
              <w:suppressAutoHyphens/>
              <w:spacing w:after="0"/>
              <w:rPr>
                <w:rFonts w:ascii="Times New Roman" w:hAnsi="Times New Roman"/>
              </w:rPr>
            </w:pPr>
          </w:p>
        </w:tc>
        <w:tc>
          <w:tcPr>
            <w:tcW w:w="578" w:type="pct"/>
          </w:tcPr>
          <w:p w14:paraId="1248F228" w14:textId="59CE2034" w:rsidR="005019A2" w:rsidRPr="005019A2" w:rsidRDefault="005019A2" w:rsidP="007C109D">
            <w:pPr>
              <w:suppressAutoHyphens/>
              <w:spacing w:after="0"/>
              <w:rPr>
                <w:rFonts w:ascii="Times New Roman" w:hAnsi="Times New Roman"/>
              </w:rPr>
            </w:pPr>
          </w:p>
        </w:tc>
      </w:tr>
      <w:tr w:rsidR="005019A2" w:rsidRPr="005019A2" w14:paraId="1324226C" w14:textId="77777777" w:rsidTr="005019A2">
        <w:trPr>
          <w:trHeight w:val="460"/>
        </w:trPr>
        <w:tc>
          <w:tcPr>
            <w:tcW w:w="843" w:type="pct"/>
            <w:vMerge/>
          </w:tcPr>
          <w:p w14:paraId="6D2D9367" w14:textId="77777777" w:rsidR="005019A2" w:rsidRPr="005019A2" w:rsidRDefault="005019A2" w:rsidP="007C109D">
            <w:pPr>
              <w:spacing w:after="0"/>
              <w:rPr>
                <w:rFonts w:ascii="Times New Roman" w:hAnsi="Times New Roman"/>
                <w:b/>
                <w:bCs/>
              </w:rPr>
            </w:pPr>
          </w:p>
        </w:tc>
        <w:tc>
          <w:tcPr>
            <w:tcW w:w="2474" w:type="pct"/>
          </w:tcPr>
          <w:p w14:paraId="087CB8E1"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3CD36ED" w14:textId="24E07DAF" w:rsidR="005019A2" w:rsidRPr="005019A2" w:rsidRDefault="005019A2" w:rsidP="007C109D">
            <w:pPr>
              <w:suppressAutoHyphens/>
              <w:spacing w:after="0"/>
              <w:jc w:val="center"/>
              <w:rPr>
                <w:rFonts w:ascii="Times New Roman" w:hAnsi="Times New Roman"/>
                <w:b/>
              </w:rPr>
            </w:pPr>
          </w:p>
        </w:tc>
        <w:tc>
          <w:tcPr>
            <w:tcW w:w="526" w:type="pct"/>
          </w:tcPr>
          <w:p w14:paraId="7FCDF46B" w14:textId="77777777" w:rsidR="005019A2" w:rsidRPr="005019A2" w:rsidRDefault="005019A2" w:rsidP="007C109D">
            <w:pPr>
              <w:suppressAutoHyphens/>
              <w:spacing w:after="0"/>
              <w:rPr>
                <w:rFonts w:ascii="Times New Roman" w:hAnsi="Times New Roman"/>
              </w:rPr>
            </w:pPr>
          </w:p>
        </w:tc>
        <w:tc>
          <w:tcPr>
            <w:tcW w:w="578" w:type="pct"/>
          </w:tcPr>
          <w:p w14:paraId="62C0FBDC" w14:textId="798BB5E4" w:rsidR="005019A2" w:rsidRPr="005019A2" w:rsidRDefault="005019A2" w:rsidP="007C109D">
            <w:pPr>
              <w:suppressAutoHyphens/>
              <w:spacing w:after="0"/>
              <w:rPr>
                <w:rFonts w:ascii="Times New Roman" w:hAnsi="Times New Roman"/>
              </w:rPr>
            </w:pPr>
          </w:p>
        </w:tc>
      </w:tr>
      <w:tr w:rsidR="005019A2" w:rsidRPr="005019A2" w14:paraId="7ABDB7F1" w14:textId="77777777" w:rsidTr="005019A2">
        <w:trPr>
          <w:trHeight w:val="460"/>
        </w:trPr>
        <w:tc>
          <w:tcPr>
            <w:tcW w:w="843" w:type="pct"/>
            <w:vMerge/>
          </w:tcPr>
          <w:p w14:paraId="6C495715" w14:textId="77777777" w:rsidR="005019A2" w:rsidRPr="005019A2" w:rsidRDefault="005019A2" w:rsidP="007C109D">
            <w:pPr>
              <w:spacing w:after="0"/>
              <w:rPr>
                <w:rFonts w:ascii="Times New Roman" w:hAnsi="Times New Roman"/>
                <w:b/>
                <w:bCs/>
              </w:rPr>
            </w:pPr>
          </w:p>
        </w:tc>
        <w:tc>
          <w:tcPr>
            <w:tcW w:w="2474" w:type="pct"/>
          </w:tcPr>
          <w:p w14:paraId="549EB644" w14:textId="6F407EB8" w:rsidR="005019A2" w:rsidRPr="005019A2" w:rsidRDefault="005019A2" w:rsidP="007C109D">
            <w:pPr>
              <w:spacing w:after="0"/>
              <w:jc w:val="both"/>
              <w:rPr>
                <w:rFonts w:ascii="Times New Roman" w:hAnsi="Times New Roman"/>
                <w:bCs/>
              </w:rPr>
            </w:pPr>
            <w:r w:rsidRPr="005019A2">
              <w:rPr>
                <w:rFonts w:ascii="Times New Roman" w:hAnsi="Times New Roman"/>
                <w:bCs/>
              </w:rPr>
              <w:t>Практическое занятие «Расчет процесса экструзии»</w:t>
            </w:r>
          </w:p>
        </w:tc>
        <w:tc>
          <w:tcPr>
            <w:tcW w:w="579" w:type="pct"/>
          </w:tcPr>
          <w:p w14:paraId="67C32F6F" w14:textId="534263D6" w:rsidR="005019A2" w:rsidRPr="005019A2" w:rsidRDefault="005019A2" w:rsidP="007C109D">
            <w:pPr>
              <w:suppressAutoHyphens/>
              <w:spacing w:after="0"/>
              <w:jc w:val="center"/>
              <w:rPr>
                <w:rFonts w:ascii="Times New Roman" w:hAnsi="Times New Roman"/>
              </w:rPr>
            </w:pPr>
          </w:p>
        </w:tc>
        <w:tc>
          <w:tcPr>
            <w:tcW w:w="526" w:type="pct"/>
          </w:tcPr>
          <w:p w14:paraId="368DFADB" w14:textId="77777777" w:rsidR="005019A2" w:rsidRPr="005019A2" w:rsidRDefault="005019A2" w:rsidP="007C109D">
            <w:pPr>
              <w:suppressAutoHyphens/>
              <w:spacing w:after="0"/>
              <w:rPr>
                <w:rFonts w:ascii="Times New Roman" w:hAnsi="Times New Roman"/>
              </w:rPr>
            </w:pPr>
          </w:p>
        </w:tc>
        <w:tc>
          <w:tcPr>
            <w:tcW w:w="578" w:type="pct"/>
          </w:tcPr>
          <w:p w14:paraId="1CA5BB21" w14:textId="77777777" w:rsidR="005019A2" w:rsidRPr="005019A2" w:rsidRDefault="005019A2" w:rsidP="007C109D">
            <w:pPr>
              <w:suppressAutoHyphens/>
              <w:spacing w:after="0"/>
              <w:rPr>
                <w:rFonts w:ascii="Times New Roman" w:hAnsi="Times New Roman"/>
              </w:rPr>
            </w:pPr>
          </w:p>
        </w:tc>
      </w:tr>
      <w:tr w:rsidR="005019A2" w:rsidRPr="005019A2" w14:paraId="76916F37" w14:textId="77777777" w:rsidTr="005019A2">
        <w:trPr>
          <w:trHeight w:val="460"/>
        </w:trPr>
        <w:tc>
          <w:tcPr>
            <w:tcW w:w="843" w:type="pct"/>
            <w:vMerge/>
          </w:tcPr>
          <w:p w14:paraId="5B4689D7" w14:textId="77777777" w:rsidR="005019A2" w:rsidRPr="005019A2" w:rsidRDefault="005019A2" w:rsidP="007C109D">
            <w:pPr>
              <w:spacing w:after="0"/>
              <w:rPr>
                <w:rFonts w:ascii="Times New Roman" w:hAnsi="Times New Roman"/>
                <w:b/>
                <w:bCs/>
              </w:rPr>
            </w:pPr>
          </w:p>
        </w:tc>
        <w:tc>
          <w:tcPr>
            <w:tcW w:w="2474" w:type="pct"/>
          </w:tcPr>
          <w:p w14:paraId="3C22EF86" w14:textId="6B211571" w:rsidR="005019A2" w:rsidRPr="005019A2" w:rsidRDefault="005019A2" w:rsidP="007C109D">
            <w:pPr>
              <w:spacing w:after="0"/>
              <w:jc w:val="both"/>
              <w:rPr>
                <w:rFonts w:ascii="Times New Roman" w:hAnsi="Times New Roman"/>
                <w:bCs/>
              </w:rPr>
            </w:pPr>
            <w:r w:rsidRPr="005019A2">
              <w:rPr>
                <w:rFonts w:ascii="Times New Roman" w:hAnsi="Times New Roman"/>
                <w:bCs/>
              </w:rPr>
              <w:t>Практическое занятие «Определение количества расплава, поступающего из дозирующей зоны червяка»</w:t>
            </w:r>
          </w:p>
        </w:tc>
        <w:tc>
          <w:tcPr>
            <w:tcW w:w="579" w:type="pct"/>
          </w:tcPr>
          <w:p w14:paraId="234BA92B" w14:textId="34FCEA99" w:rsidR="005019A2" w:rsidRPr="005019A2" w:rsidRDefault="005019A2" w:rsidP="007C109D">
            <w:pPr>
              <w:suppressAutoHyphens/>
              <w:spacing w:after="0"/>
              <w:jc w:val="center"/>
              <w:rPr>
                <w:rFonts w:ascii="Times New Roman" w:hAnsi="Times New Roman"/>
              </w:rPr>
            </w:pPr>
          </w:p>
        </w:tc>
        <w:tc>
          <w:tcPr>
            <w:tcW w:w="526" w:type="pct"/>
          </w:tcPr>
          <w:p w14:paraId="6E5A2CA6" w14:textId="77777777" w:rsidR="005019A2" w:rsidRPr="005019A2" w:rsidRDefault="005019A2" w:rsidP="007C109D">
            <w:pPr>
              <w:suppressAutoHyphens/>
              <w:spacing w:after="0"/>
              <w:rPr>
                <w:rFonts w:ascii="Times New Roman" w:hAnsi="Times New Roman"/>
              </w:rPr>
            </w:pPr>
          </w:p>
        </w:tc>
        <w:tc>
          <w:tcPr>
            <w:tcW w:w="578" w:type="pct"/>
          </w:tcPr>
          <w:p w14:paraId="6CF8646E" w14:textId="77777777" w:rsidR="005019A2" w:rsidRPr="005019A2" w:rsidRDefault="005019A2" w:rsidP="007C109D">
            <w:pPr>
              <w:suppressAutoHyphens/>
              <w:spacing w:after="0"/>
              <w:rPr>
                <w:rFonts w:ascii="Times New Roman" w:hAnsi="Times New Roman"/>
              </w:rPr>
            </w:pPr>
          </w:p>
        </w:tc>
      </w:tr>
      <w:tr w:rsidR="005019A2" w:rsidRPr="005019A2" w14:paraId="7713B6C8" w14:textId="77777777" w:rsidTr="005019A2">
        <w:trPr>
          <w:trHeight w:val="460"/>
        </w:trPr>
        <w:tc>
          <w:tcPr>
            <w:tcW w:w="843" w:type="pct"/>
            <w:vMerge/>
          </w:tcPr>
          <w:p w14:paraId="44648964" w14:textId="77777777" w:rsidR="005019A2" w:rsidRPr="005019A2" w:rsidRDefault="005019A2" w:rsidP="007C109D">
            <w:pPr>
              <w:spacing w:after="0"/>
              <w:rPr>
                <w:rFonts w:ascii="Times New Roman" w:hAnsi="Times New Roman"/>
                <w:b/>
                <w:bCs/>
              </w:rPr>
            </w:pPr>
          </w:p>
        </w:tc>
        <w:tc>
          <w:tcPr>
            <w:tcW w:w="2474" w:type="pct"/>
          </w:tcPr>
          <w:p w14:paraId="5FF79745" w14:textId="5CC3C0DE" w:rsidR="005019A2" w:rsidRPr="005019A2" w:rsidRDefault="005019A2" w:rsidP="007C109D">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Уточненные методы расчета экструзии»</w:t>
            </w:r>
          </w:p>
        </w:tc>
        <w:tc>
          <w:tcPr>
            <w:tcW w:w="579" w:type="pct"/>
          </w:tcPr>
          <w:p w14:paraId="38731905" w14:textId="65C0D1F6" w:rsidR="005019A2" w:rsidRPr="005019A2" w:rsidRDefault="005019A2" w:rsidP="007C109D">
            <w:pPr>
              <w:suppressAutoHyphens/>
              <w:spacing w:after="0"/>
              <w:jc w:val="center"/>
              <w:rPr>
                <w:rFonts w:ascii="Times New Roman" w:hAnsi="Times New Roman"/>
              </w:rPr>
            </w:pPr>
          </w:p>
        </w:tc>
        <w:tc>
          <w:tcPr>
            <w:tcW w:w="526" w:type="pct"/>
          </w:tcPr>
          <w:p w14:paraId="1EFBA08D" w14:textId="77777777" w:rsidR="005019A2" w:rsidRPr="005019A2" w:rsidRDefault="005019A2" w:rsidP="007C109D">
            <w:pPr>
              <w:suppressAutoHyphens/>
              <w:spacing w:after="0"/>
              <w:rPr>
                <w:rFonts w:ascii="Times New Roman" w:hAnsi="Times New Roman"/>
              </w:rPr>
            </w:pPr>
          </w:p>
        </w:tc>
        <w:tc>
          <w:tcPr>
            <w:tcW w:w="578" w:type="pct"/>
          </w:tcPr>
          <w:p w14:paraId="38FE98AE" w14:textId="77777777" w:rsidR="005019A2" w:rsidRPr="005019A2" w:rsidRDefault="005019A2" w:rsidP="007C109D">
            <w:pPr>
              <w:suppressAutoHyphens/>
              <w:spacing w:after="0"/>
              <w:rPr>
                <w:rFonts w:ascii="Times New Roman" w:hAnsi="Times New Roman"/>
              </w:rPr>
            </w:pPr>
          </w:p>
        </w:tc>
      </w:tr>
      <w:tr w:rsidR="005019A2" w:rsidRPr="005019A2" w14:paraId="02CD7B20" w14:textId="77777777" w:rsidTr="005019A2">
        <w:trPr>
          <w:trHeight w:val="460"/>
        </w:trPr>
        <w:tc>
          <w:tcPr>
            <w:tcW w:w="843" w:type="pct"/>
            <w:vMerge w:val="restart"/>
          </w:tcPr>
          <w:p w14:paraId="4A5802C7" w14:textId="7C117850" w:rsidR="005019A2" w:rsidRPr="005019A2" w:rsidRDefault="005019A2" w:rsidP="007C109D">
            <w:pPr>
              <w:spacing w:after="0"/>
              <w:rPr>
                <w:rFonts w:ascii="Times New Roman" w:hAnsi="Times New Roman"/>
                <w:b/>
                <w:bCs/>
              </w:rPr>
            </w:pPr>
            <w:r w:rsidRPr="005019A2">
              <w:rPr>
                <w:rFonts w:ascii="Times New Roman" w:hAnsi="Times New Roman"/>
                <w:b/>
                <w:bCs/>
              </w:rPr>
              <w:t>Тема 1.13 Технология наложения полиэтиленовой изоляции</w:t>
            </w:r>
          </w:p>
        </w:tc>
        <w:tc>
          <w:tcPr>
            <w:tcW w:w="2474" w:type="pct"/>
          </w:tcPr>
          <w:p w14:paraId="2D6F6A54"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264EF0C8" w14:textId="3143B72A" w:rsidR="005019A2" w:rsidRPr="005019A2" w:rsidRDefault="005019A2" w:rsidP="007C109D">
            <w:pPr>
              <w:suppressAutoHyphens/>
              <w:spacing w:after="0"/>
              <w:jc w:val="center"/>
              <w:rPr>
                <w:rFonts w:ascii="Times New Roman" w:hAnsi="Times New Roman"/>
              </w:rPr>
            </w:pPr>
          </w:p>
        </w:tc>
        <w:tc>
          <w:tcPr>
            <w:tcW w:w="526" w:type="pct"/>
          </w:tcPr>
          <w:p w14:paraId="74D6A5FB" w14:textId="77777777" w:rsidR="005019A2" w:rsidRPr="005019A2" w:rsidRDefault="005019A2" w:rsidP="007C109D">
            <w:pPr>
              <w:suppressAutoHyphens/>
              <w:spacing w:after="0"/>
              <w:rPr>
                <w:rFonts w:ascii="Times New Roman" w:hAnsi="Times New Roman"/>
              </w:rPr>
            </w:pPr>
          </w:p>
        </w:tc>
        <w:tc>
          <w:tcPr>
            <w:tcW w:w="578" w:type="pct"/>
          </w:tcPr>
          <w:p w14:paraId="3D780172" w14:textId="364AF646" w:rsidR="005019A2" w:rsidRPr="005019A2" w:rsidRDefault="005019A2" w:rsidP="007C109D">
            <w:pPr>
              <w:suppressAutoHyphens/>
              <w:spacing w:after="0"/>
              <w:rPr>
                <w:rFonts w:ascii="Times New Roman" w:hAnsi="Times New Roman"/>
              </w:rPr>
            </w:pPr>
          </w:p>
        </w:tc>
      </w:tr>
      <w:tr w:rsidR="005019A2" w:rsidRPr="005019A2" w14:paraId="640BF5DD" w14:textId="77777777" w:rsidTr="005019A2">
        <w:trPr>
          <w:trHeight w:val="460"/>
        </w:trPr>
        <w:tc>
          <w:tcPr>
            <w:tcW w:w="843" w:type="pct"/>
            <w:vMerge/>
          </w:tcPr>
          <w:p w14:paraId="1FF91D3F" w14:textId="77777777" w:rsidR="005019A2" w:rsidRPr="005019A2" w:rsidRDefault="005019A2" w:rsidP="007C109D">
            <w:pPr>
              <w:spacing w:after="0"/>
              <w:rPr>
                <w:rFonts w:ascii="Times New Roman" w:hAnsi="Times New Roman"/>
                <w:b/>
                <w:bCs/>
              </w:rPr>
            </w:pPr>
          </w:p>
        </w:tc>
        <w:tc>
          <w:tcPr>
            <w:tcW w:w="2474" w:type="pct"/>
          </w:tcPr>
          <w:p w14:paraId="32E3AA38" w14:textId="77777777" w:rsidR="005019A2" w:rsidRPr="005019A2" w:rsidRDefault="005019A2" w:rsidP="007C109D">
            <w:pPr>
              <w:spacing w:after="0"/>
              <w:jc w:val="both"/>
              <w:rPr>
                <w:rFonts w:ascii="Times New Roman" w:hAnsi="Times New Roman"/>
                <w:bCs/>
              </w:rPr>
            </w:pPr>
            <w:r w:rsidRPr="005019A2">
              <w:rPr>
                <w:rFonts w:ascii="Times New Roman" w:hAnsi="Times New Roman"/>
                <w:bCs/>
              </w:rPr>
              <w:t>1. Технологический процесс наложения полиэтиленовой изоляции на экструзионных агрегатах.</w:t>
            </w:r>
          </w:p>
        </w:tc>
        <w:tc>
          <w:tcPr>
            <w:tcW w:w="579" w:type="pct"/>
          </w:tcPr>
          <w:p w14:paraId="6305F6E4" w14:textId="0DD69636" w:rsidR="005019A2" w:rsidRPr="005019A2" w:rsidRDefault="005019A2" w:rsidP="007C109D">
            <w:pPr>
              <w:suppressAutoHyphens/>
              <w:spacing w:after="0"/>
              <w:jc w:val="center"/>
              <w:rPr>
                <w:rFonts w:ascii="Times New Roman" w:hAnsi="Times New Roman"/>
              </w:rPr>
            </w:pPr>
          </w:p>
        </w:tc>
        <w:tc>
          <w:tcPr>
            <w:tcW w:w="526" w:type="pct"/>
          </w:tcPr>
          <w:p w14:paraId="4D9B6F81" w14:textId="77777777" w:rsidR="005019A2" w:rsidRPr="005019A2" w:rsidRDefault="005019A2" w:rsidP="007C109D">
            <w:pPr>
              <w:suppressAutoHyphens/>
              <w:spacing w:after="0"/>
              <w:rPr>
                <w:rFonts w:ascii="Times New Roman" w:hAnsi="Times New Roman"/>
              </w:rPr>
            </w:pPr>
          </w:p>
        </w:tc>
        <w:tc>
          <w:tcPr>
            <w:tcW w:w="578" w:type="pct"/>
          </w:tcPr>
          <w:p w14:paraId="5A8518C9"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3F14CC95"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1BF949BF"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458EE127"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37361B73" w14:textId="53B65A88" w:rsidR="005019A2" w:rsidRPr="005019A2" w:rsidRDefault="005019A2" w:rsidP="007C109D">
            <w:pPr>
              <w:suppressAutoHyphens/>
              <w:spacing w:after="0"/>
              <w:rPr>
                <w:rFonts w:ascii="Times New Roman" w:hAnsi="Times New Roman"/>
              </w:rPr>
            </w:pPr>
          </w:p>
        </w:tc>
      </w:tr>
      <w:tr w:rsidR="005019A2" w:rsidRPr="005019A2" w14:paraId="3D51D124" w14:textId="77777777" w:rsidTr="005019A2">
        <w:trPr>
          <w:trHeight w:val="460"/>
        </w:trPr>
        <w:tc>
          <w:tcPr>
            <w:tcW w:w="843" w:type="pct"/>
            <w:vMerge/>
          </w:tcPr>
          <w:p w14:paraId="39E4130D" w14:textId="77777777" w:rsidR="005019A2" w:rsidRPr="005019A2" w:rsidRDefault="005019A2" w:rsidP="007C109D">
            <w:pPr>
              <w:spacing w:after="0"/>
              <w:rPr>
                <w:rFonts w:ascii="Times New Roman" w:hAnsi="Times New Roman"/>
                <w:b/>
                <w:bCs/>
              </w:rPr>
            </w:pPr>
          </w:p>
        </w:tc>
        <w:tc>
          <w:tcPr>
            <w:tcW w:w="2474" w:type="pct"/>
          </w:tcPr>
          <w:p w14:paraId="7DBBA58C" w14:textId="0FDE8101" w:rsidR="005019A2" w:rsidRPr="005019A2" w:rsidRDefault="005019A2" w:rsidP="007C109D">
            <w:pPr>
              <w:spacing w:after="0"/>
              <w:rPr>
                <w:rFonts w:ascii="Times New Roman" w:hAnsi="Times New Roman"/>
                <w:bCs/>
              </w:rPr>
            </w:pPr>
            <w:r w:rsidRPr="005019A2">
              <w:rPr>
                <w:rFonts w:ascii="Times New Roman" w:hAnsi="Times New Roman"/>
                <w:bCs/>
              </w:rPr>
              <w:t>Наложение сшитой пористой полиэтиленовой изоляции</w:t>
            </w:r>
          </w:p>
        </w:tc>
        <w:tc>
          <w:tcPr>
            <w:tcW w:w="579" w:type="pct"/>
          </w:tcPr>
          <w:p w14:paraId="22CAE52C" w14:textId="7C4D41D2" w:rsidR="005019A2" w:rsidRPr="005019A2" w:rsidRDefault="005019A2" w:rsidP="007C109D">
            <w:pPr>
              <w:suppressAutoHyphens/>
              <w:spacing w:after="0"/>
              <w:jc w:val="center"/>
              <w:rPr>
                <w:rFonts w:ascii="Times New Roman" w:hAnsi="Times New Roman"/>
              </w:rPr>
            </w:pPr>
          </w:p>
        </w:tc>
        <w:tc>
          <w:tcPr>
            <w:tcW w:w="526" w:type="pct"/>
          </w:tcPr>
          <w:p w14:paraId="3E0E4389" w14:textId="77777777" w:rsidR="005019A2" w:rsidRPr="005019A2" w:rsidRDefault="005019A2" w:rsidP="007C109D">
            <w:pPr>
              <w:suppressAutoHyphens/>
              <w:spacing w:after="0"/>
              <w:rPr>
                <w:rFonts w:ascii="Times New Roman" w:hAnsi="Times New Roman"/>
              </w:rPr>
            </w:pPr>
          </w:p>
        </w:tc>
        <w:tc>
          <w:tcPr>
            <w:tcW w:w="578" w:type="pct"/>
          </w:tcPr>
          <w:p w14:paraId="1C99EF27" w14:textId="15BC05F9" w:rsidR="005019A2" w:rsidRPr="005019A2" w:rsidRDefault="005019A2" w:rsidP="007C109D">
            <w:pPr>
              <w:suppressAutoHyphens/>
              <w:spacing w:after="0"/>
              <w:rPr>
                <w:rFonts w:ascii="Times New Roman" w:hAnsi="Times New Roman"/>
              </w:rPr>
            </w:pPr>
          </w:p>
        </w:tc>
      </w:tr>
      <w:tr w:rsidR="005019A2" w:rsidRPr="005019A2" w14:paraId="69A52EF2" w14:textId="77777777" w:rsidTr="005019A2">
        <w:trPr>
          <w:trHeight w:val="460"/>
        </w:trPr>
        <w:tc>
          <w:tcPr>
            <w:tcW w:w="843" w:type="pct"/>
            <w:vMerge/>
          </w:tcPr>
          <w:p w14:paraId="06D1239B" w14:textId="77777777" w:rsidR="005019A2" w:rsidRPr="005019A2" w:rsidRDefault="005019A2" w:rsidP="007C109D">
            <w:pPr>
              <w:spacing w:after="0"/>
              <w:rPr>
                <w:rFonts w:ascii="Times New Roman" w:hAnsi="Times New Roman"/>
                <w:b/>
                <w:bCs/>
              </w:rPr>
            </w:pPr>
          </w:p>
        </w:tc>
        <w:tc>
          <w:tcPr>
            <w:tcW w:w="2474" w:type="pct"/>
          </w:tcPr>
          <w:p w14:paraId="204F9666"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8499D86" w14:textId="3AE31BF0" w:rsidR="005019A2" w:rsidRPr="005019A2" w:rsidRDefault="005019A2" w:rsidP="007C109D">
            <w:pPr>
              <w:suppressAutoHyphens/>
              <w:spacing w:after="0"/>
              <w:jc w:val="center"/>
              <w:rPr>
                <w:rFonts w:ascii="Times New Roman" w:hAnsi="Times New Roman"/>
                <w:b/>
              </w:rPr>
            </w:pPr>
          </w:p>
        </w:tc>
        <w:tc>
          <w:tcPr>
            <w:tcW w:w="526" w:type="pct"/>
          </w:tcPr>
          <w:p w14:paraId="29A45B37" w14:textId="77777777" w:rsidR="005019A2" w:rsidRPr="005019A2" w:rsidRDefault="005019A2" w:rsidP="007C109D">
            <w:pPr>
              <w:suppressAutoHyphens/>
              <w:spacing w:after="0"/>
              <w:rPr>
                <w:rFonts w:ascii="Times New Roman" w:hAnsi="Times New Roman"/>
              </w:rPr>
            </w:pPr>
          </w:p>
        </w:tc>
        <w:tc>
          <w:tcPr>
            <w:tcW w:w="578" w:type="pct"/>
          </w:tcPr>
          <w:p w14:paraId="2B2CE8AF" w14:textId="4441C160" w:rsidR="005019A2" w:rsidRPr="005019A2" w:rsidRDefault="005019A2" w:rsidP="007C109D">
            <w:pPr>
              <w:suppressAutoHyphens/>
              <w:spacing w:after="0"/>
              <w:rPr>
                <w:rFonts w:ascii="Times New Roman" w:hAnsi="Times New Roman"/>
              </w:rPr>
            </w:pPr>
          </w:p>
        </w:tc>
      </w:tr>
      <w:tr w:rsidR="005019A2" w:rsidRPr="005019A2" w14:paraId="78348425" w14:textId="77777777" w:rsidTr="005019A2">
        <w:trPr>
          <w:trHeight w:val="460"/>
        </w:trPr>
        <w:tc>
          <w:tcPr>
            <w:tcW w:w="843" w:type="pct"/>
            <w:vMerge/>
          </w:tcPr>
          <w:p w14:paraId="0106F121" w14:textId="77777777" w:rsidR="005019A2" w:rsidRPr="005019A2" w:rsidRDefault="005019A2" w:rsidP="007C109D">
            <w:pPr>
              <w:spacing w:after="0"/>
              <w:rPr>
                <w:rFonts w:ascii="Times New Roman" w:hAnsi="Times New Roman"/>
                <w:b/>
                <w:bCs/>
              </w:rPr>
            </w:pPr>
          </w:p>
        </w:tc>
        <w:tc>
          <w:tcPr>
            <w:tcW w:w="2474" w:type="pct"/>
          </w:tcPr>
          <w:p w14:paraId="025D3218" w14:textId="34C3F611" w:rsidR="005019A2" w:rsidRPr="005019A2" w:rsidRDefault="005019A2" w:rsidP="007C109D">
            <w:pPr>
              <w:spacing w:after="0"/>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Расчет формующего инструмента»</w:t>
            </w:r>
          </w:p>
        </w:tc>
        <w:tc>
          <w:tcPr>
            <w:tcW w:w="579" w:type="pct"/>
          </w:tcPr>
          <w:p w14:paraId="4C57718D" w14:textId="35B38966" w:rsidR="005019A2" w:rsidRPr="005019A2" w:rsidRDefault="005019A2" w:rsidP="007C109D">
            <w:pPr>
              <w:suppressAutoHyphens/>
              <w:spacing w:after="0"/>
              <w:jc w:val="center"/>
              <w:rPr>
                <w:rFonts w:ascii="Times New Roman" w:hAnsi="Times New Roman"/>
              </w:rPr>
            </w:pPr>
          </w:p>
        </w:tc>
        <w:tc>
          <w:tcPr>
            <w:tcW w:w="526" w:type="pct"/>
          </w:tcPr>
          <w:p w14:paraId="7E245E5E" w14:textId="77777777" w:rsidR="005019A2" w:rsidRPr="005019A2" w:rsidRDefault="005019A2" w:rsidP="007C109D">
            <w:pPr>
              <w:suppressAutoHyphens/>
              <w:spacing w:after="0"/>
              <w:rPr>
                <w:rFonts w:ascii="Times New Roman" w:hAnsi="Times New Roman"/>
              </w:rPr>
            </w:pPr>
          </w:p>
        </w:tc>
        <w:tc>
          <w:tcPr>
            <w:tcW w:w="578" w:type="pct"/>
          </w:tcPr>
          <w:p w14:paraId="4B8A1247" w14:textId="77777777" w:rsidR="005019A2" w:rsidRPr="005019A2" w:rsidRDefault="005019A2" w:rsidP="007C109D">
            <w:pPr>
              <w:suppressAutoHyphens/>
              <w:spacing w:after="0"/>
              <w:rPr>
                <w:rFonts w:ascii="Times New Roman" w:hAnsi="Times New Roman"/>
              </w:rPr>
            </w:pPr>
          </w:p>
        </w:tc>
      </w:tr>
      <w:tr w:rsidR="005019A2" w:rsidRPr="005019A2" w14:paraId="1BF24D67" w14:textId="77777777" w:rsidTr="005019A2">
        <w:trPr>
          <w:trHeight w:val="460"/>
        </w:trPr>
        <w:tc>
          <w:tcPr>
            <w:tcW w:w="843" w:type="pct"/>
            <w:vMerge w:val="restart"/>
          </w:tcPr>
          <w:p w14:paraId="11BE7036" w14:textId="08065566" w:rsidR="005019A2" w:rsidRPr="005019A2" w:rsidRDefault="005019A2" w:rsidP="007C109D">
            <w:pPr>
              <w:spacing w:after="0"/>
              <w:rPr>
                <w:rFonts w:ascii="Times New Roman" w:hAnsi="Times New Roman"/>
                <w:b/>
                <w:bCs/>
              </w:rPr>
            </w:pPr>
            <w:r w:rsidRPr="005019A2">
              <w:rPr>
                <w:rFonts w:ascii="Times New Roman" w:hAnsi="Times New Roman"/>
                <w:b/>
                <w:bCs/>
              </w:rPr>
              <w:t>Тема 1.14 Технология наложения поливинилхлоридной изоляции</w:t>
            </w:r>
          </w:p>
        </w:tc>
        <w:tc>
          <w:tcPr>
            <w:tcW w:w="2474" w:type="pct"/>
          </w:tcPr>
          <w:p w14:paraId="51E38954"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211840D2" w14:textId="43AAE545" w:rsidR="005019A2" w:rsidRPr="005019A2" w:rsidRDefault="005019A2" w:rsidP="007C109D">
            <w:pPr>
              <w:suppressAutoHyphens/>
              <w:spacing w:after="0"/>
              <w:jc w:val="center"/>
              <w:rPr>
                <w:rFonts w:ascii="Times New Roman" w:hAnsi="Times New Roman"/>
                <w:b/>
              </w:rPr>
            </w:pPr>
          </w:p>
        </w:tc>
        <w:tc>
          <w:tcPr>
            <w:tcW w:w="526" w:type="pct"/>
          </w:tcPr>
          <w:p w14:paraId="7E8B017A" w14:textId="77777777" w:rsidR="005019A2" w:rsidRPr="005019A2" w:rsidRDefault="005019A2" w:rsidP="007C109D">
            <w:pPr>
              <w:suppressAutoHyphens/>
              <w:spacing w:after="0"/>
              <w:rPr>
                <w:rFonts w:ascii="Times New Roman" w:hAnsi="Times New Roman"/>
              </w:rPr>
            </w:pPr>
          </w:p>
        </w:tc>
        <w:tc>
          <w:tcPr>
            <w:tcW w:w="578" w:type="pct"/>
          </w:tcPr>
          <w:p w14:paraId="3A7B81F2" w14:textId="5445383B" w:rsidR="005019A2" w:rsidRPr="005019A2" w:rsidRDefault="005019A2" w:rsidP="007C109D">
            <w:pPr>
              <w:suppressAutoHyphens/>
              <w:spacing w:after="0"/>
              <w:rPr>
                <w:rFonts w:ascii="Times New Roman" w:hAnsi="Times New Roman"/>
              </w:rPr>
            </w:pPr>
          </w:p>
        </w:tc>
      </w:tr>
      <w:tr w:rsidR="005019A2" w:rsidRPr="005019A2" w14:paraId="0FE3E5FC" w14:textId="77777777" w:rsidTr="005019A2">
        <w:trPr>
          <w:trHeight w:val="460"/>
        </w:trPr>
        <w:tc>
          <w:tcPr>
            <w:tcW w:w="843" w:type="pct"/>
            <w:vMerge/>
          </w:tcPr>
          <w:p w14:paraId="39903273" w14:textId="77777777" w:rsidR="005019A2" w:rsidRPr="005019A2" w:rsidRDefault="005019A2" w:rsidP="007C109D">
            <w:pPr>
              <w:spacing w:after="0"/>
              <w:rPr>
                <w:rFonts w:ascii="Times New Roman" w:hAnsi="Times New Roman"/>
                <w:b/>
                <w:bCs/>
              </w:rPr>
            </w:pPr>
          </w:p>
        </w:tc>
        <w:tc>
          <w:tcPr>
            <w:tcW w:w="2474" w:type="pct"/>
          </w:tcPr>
          <w:p w14:paraId="6BEC2AEF" w14:textId="77777777" w:rsidR="005019A2" w:rsidRPr="005019A2" w:rsidRDefault="005019A2" w:rsidP="007C109D">
            <w:pPr>
              <w:spacing w:after="0"/>
              <w:jc w:val="both"/>
              <w:rPr>
                <w:rFonts w:ascii="Times New Roman" w:hAnsi="Times New Roman"/>
                <w:bCs/>
              </w:rPr>
            </w:pPr>
            <w:r w:rsidRPr="005019A2">
              <w:rPr>
                <w:rFonts w:ascii="Times New Roman" w:hAnsi="Times New Roman"/>
                <w:bCs/>
              </w:rPr>
              <w:t>1.Технологический процесс наложения поливинилхлоридной изоляции на экструзионных агрегатах.</w:t>
            </w:r>
          </w:p>
        </w:tc>
        <w:tc>
          <w:tcPr>
            <w:tcW w:w="579" w:type="pct"/>
          </w:tcPr>
          <w:p w14:paraId="5E3805C3" w14:textId="0E2A7265" w:rsidR="005019A2" w:rsidRPr="005019A2" w:rsidRDefault="005019A2" w:rsidP="007C109D">
            <w:pPr>
              <w:suppressAutoHyphens/>
              <w:spacing w:after="0"/>
              <w:jc w:val="center"/>
              <w:rPr>
                <w:rFonts w:ascii="Times New Roman" w:hAnsi="Times New Roman"/>
              </w:rPr>
            </w:pPr>
          </w:p>
        </w:tc>
        <w:tc>
          <w:tcPr>
            <w:tcW w:w="526" w:type="pct"/>
          </w:tcPr>
          <w:p w14:paraId="53767E5B" w14:textId="77777777" w:rsidR="005019A2" w:rsidRPr="005019A2" w:rsidRDefault="005019A2" w:rsidP="007C109D">
            <w:pPr>
              <w:suppressAutoHyphens/>
              <w:spacing w:after="0"/>
              <w:rPr>
                <w:rFonts w:ascii="Times New Roman" w:hAnsi="Times New Roman"/>
              </w:rPr>
            </w:pPr>
          </w:p>
        </w:tc>
        <w:tc>
          <w:tcPr>
            <w:tcW w:w="578" w:type="pct"/>
          </w:tcPr>
          <w:p w14:paraId="6607BFFA"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525CD800"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4ED74D58"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34BEFE8A"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13B172A2" w14:textId="693DF0E1" w:rsidR="005019A2" w:rsidRPr="005019A2" w:rsidRDefault="005019A2" w:rsidP="007C109D">
            <w:pPr>
              <w:suppressAutoHyphens/>
              <w:spacing w:after="0"/>
              <w:rPr>
                <w:rFonts w:ascii="Times New Roman" w:hAnsi="Times New Roman"/>
              </w:rPr>
            </w:pPr>
          </w:p>
        </w:tc>
      </w:tr>
      <w:tr w:rsidR="005019A2" w:rsidRPr="005019A2" w14:paraId="4BB2992E" w14:textId="77777777" w:rsidTr="005019A2">
        <w:trPr>
          <w:trHeight w:val="460"/>
        </w:trPr>
        <w:tc>
          <w:tcPr>
            <w:tcW w:w="843" w:type="pct"/>
            <w:vMerge/>
          </w:tcPr>
          <w:p w14:paraId="34FAA5ED" w14:textId="77777777" w:rsidR="005019A2" w:rsidRPr="005019A2" w:rsidRDefault="005019A2" w:rsidP="007C109D">
            <w:pPr>
              <w:spacing w:after="0"/>
              <w:rPr>
                <w:rFonts w:ascii="Times New Roman" w:hAnsi="Times New Roman"/>
                <w:b/>
                <w:bCs/>
              </w:rPr>
            </w:pPr>
          </w:p>
        </w:tc>
        <w:tc>
          <w:tcPr>
            <w:tcW w:w="2474" w:type="pct"/>
          </w:tcPr>
          <w:p w14:paraId="0EBC437A"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77552A5" w14:textId="0D733681" w:rsidR="005019A2" w:rsidRPr="005019A2" w:rsidRDefault="005019A2" w:rsidP="007C109D">
            <w:pPr>
              <w:suppressAutoHyphens/>
              <w:spacing w:after="0"/>
              <w:jc w:val="center"/>
              <w:rPr>
                <w:rFonts w:ascii="Times New Roman" w:hAnsi="Times New Roman"/>
                <w:b/>
              </w:rPr>
            </w:pPr>
          </w:p>
        </w:tc>
        <w:tc>
          <w:tcPr>
            <w:tcW w:w="526" w:type="pct"/>
          </w:tcPr>
          <w:p w14:paraId="67876040" w14:textId="77777777" w:rsidR="005019A2" w:rsidRPr="005019A2" w:rsidRDefault="005019A2" w:rsidP="007C109D">
            <w:pPr>
              <w:suppressAutoHyphens/>
              <w:spacing w:after="0"/>
              <w:rPr>
                <w:rFonts w:ascii="Times New Roman" w:hAnsi="Times New Roman"/>
              </w:rPr>
            </w:pPr>
          </w:p>
        </w:tc>
        <w:tc>
          <w:tcPr>
            <w:tcW w:w="578" w:type="pct"/>
          </w:tcPr>
          <w:p w14:paraId="1AF06E0B" w14:textId="03DA44A0" w:rsidR="005019A2" w:rsidRPr="005019A2" w:rsidRDefault="005019A2" w:rsidP="007C109D">
            <w:pPr>
              <w:suppressAutoHyphens/>
              <w:spacing w:after="0"/>
              <w:rPr>
                <w:rFonts w:ascii="Times New Roman" w:hAnsi="Times New Roman"/>
              </w:rPr>
            </w:pPr>
          </w:p>
        </w:tc>
      </w:tr>
      <w:tr w:rsidR="005019A2" w:rsidRPr="005019A2" w14:paraId="2F3F6DE1" w14:textId="77777777" w:rsidTr="005019A2">
        <w:trPr>
          <w:trHeight w:val="460"/>
        </w:trPr>
        <w:tc>
          <w:tcPr>
            <w:tcW w:w="843" w:type="pct"/>
            <w:vMerge/>
          </w:tcPr>
          <w:p w14:paraId="1DAB4C82" w14:textId="77777777" w:rsidR="005019A2" w:rsidRPr="005019A2" w:rsidRDefault="005019A2" w:rsidP="007C109D">
            <w:pPr>
              <w:spacing w:after="0"/>
              <w:rPr>
                <w:rFonts w:ascii="Times New Roman" w:hAnsi="Times New Roman"/>
                <w:b/>
                <w:bCs/>
              </w:rPr>
            </w:pPr>
          </w:p>
        </w:tc>
        <w:tc>
          <w:tcPr>
            <w:tcW w:w="2474" w:type="pct"/>
          </w:tcPr>
          <w:p w14:paraId="4FA2E60D" w14:textId="0090240F" w:rsidR="005019A2" w:rsidRPr="005019A2" w:rsidRDefault="005019A2" w:rsidP="007C109D">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Расчет режимов охлаждения»</w:t>
            </w:r>
          </w:p>
        </w:tc>
        <w:tc>
          <w:tcPr>
            <w:tcW w:w="579" w:type="pct"/>
          </w:tcPr>
          <w:p w14:paraId="37605DDC" w14:textId="17FEB3FB" w:rsidR="005019A2" w:rsidRPr="005019A2" w:rsidRDefault="005019A2" w:rsidP="007C109D">
            <w:pPr>
              <w:suppressAutoHyphens/>
              <w:spacing w:after="0"/>
              <w:jc w:val="center"/>
              <w:rPr>
                <w:rFonts w:ascii="Times New Roman" w:hAnsi="Times New Roman"/>
              </w:rPr>
            </w:pPr>
          </w:p>
        </w:tc>
        <w:tc>
          <w:tcPr>
            <w:tcW w:w="526" w:type="pct"/>
          </w:tcPr>
          <w:p w14:paraId="25216EC2" w14:textId="77777777" w:rsidR="005019A2" w:rsidRPr="005019A2" w:rsidRDefault="005019A2" w:rsidP="007C109D">
            <w:pPr>
              <w:suppressAutoHyphens/>
              <w:spacing w:after="0"/>
              <w:rPr>
                <w:rFonts w:ascii="Times New Roman" w:hAnsi="Times New Roman"/>
              </w:rPr>
            </w:pPr>
          </w:p>
        </w:tc>
        <w:tc>
          <w:tcPr>
            <w:tcW w:w="578" w:type="pct"/>
          </w:tcPr>
          <w:p w14:paraId="5813327F" w14:textId="77777777" w:rsidR="005019A2" w:rsidRPr="005019A2" w:rsidRDefault="005019A2" w:rsidP="007C109D">
            <w:pPr>
              <w:suppressAutoHyphens/>
              <w:spacing w:after="0"/>
              <w:rPr>
                <w:rFonts w:ascii="Times New Roman" w:hAnsi="Times New Roman"/>
              </w:rPr>
            </w:pPr>
          </w:p>
        </w:tc>
      </w:tr>
      <w:tr w:rsidR="005019A2" w:rsidRPr="005019A2" w14:paraId="2D191B22" w14:textId="77777777" w:rsidTr="005019A2">
        <w:trPr>
          <w:trHeight w:val="460"/>
        </w:trPr>
        <w:tc>
          <w:tcPr>
            <w:tcW w:w="843" w:type="pct"/>
            <w:vMerge/>
          </w:tcPr>
          <w:p w14:paraId="76EC0DC2" w14:textId="77777777" w:rsidR="005019A2" w:rsidRPr="005019A2" w:rsidRDefault="005019A2" w:rsidP="007C109D">
            <w:pPr>
              <w:spacing w:after="0"/>
              <w:rPr>
                <w:rFonts w:ascii="Times New Roman" w:hAnsi="Times New Roman"/>
                <w:b/>
                <w:bCs/>
              </w:rPr>
            </w:pPr>
          </w:p>
        </w:tc>
        <w:tc>
          <w:tcPr>
            <w:tcW w:w="2474" w:type="pct"/>
          </w:tcPr>
          <w:p w14:paraId="58D8BF2A"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E2A997C" w14:textId="77777777" w:rsidR="005019A2" w:rsidRPr="005019A2" w:rsidRDefault="005019A2" w:rsidP="007C109D">
            <w:pPr>
              <w:suppressAutoHyphens/>
              <w:spacing w:after="0"/>
              <w:jc w:val="center"/>
              <w:rPr>
                <w:rFonts w:ascii="Times New Roman" w:hAnsi="Times New Roman"/>
              </w:rPr>
            </w:pPr>
          </w:p>
        </w:tc>
        <w:tc>
          <w:tcPr>
            <w:tcW w:w="526" w:type="pct"/>
          </w:tcPr>
          <w:p w14:paraId="2BC9F696" w14:textId="77777777" w:rsidR="005019A2" w:rsidRPr="005019A2" w:rsidRDefault="005019A2" w:rsidP="007C109D">
            <w:pPr>
              <w:suppressAutoHyphens/>
              <w:spacing w:after="0"/>
              <w:rPr>
                <w:rFonts w:ascii="Times New Roman" w:hAnsi="Times New Roman"/>
              </w:rPr>
            </w:pPr>
          </w:p>
        </w:tc>
        <w:tc>
          <w:tcPr>
            <w:tcW w:w="578" w:type="pct"/>
          </w:tcPr>
          <w:p w14:paraId="134EDAC1" w14:textId="5E458346" w:rsidR="005019A2" w:rsidRPr="005019A2" w:rsidRDefault="005019A2" w:rsidP="007C109D">
            <w:pPr>
              <w:suppressAutoHyphens/>
              <w:spacing w:after="0"/>
              <w:rPr>
                <w:rFonts w:ascii="Times New Roman" w:hAnsi="Times New Roman"/>
              </w:rPr>
            </w:pPr>
          </w:p>
        </w:tc>
      </w:tr>
      <w:tr w:rsidR="005019A2" w:rsidRPr="005019A2" w14:paraId="55B5EF2D" w14:textId="77777777" w:rsidTr="005019A2">
        <w:trPr>
          <w:trHeight w:val="687"/>
        </w:trPr>
        <w:tc>
          <w:tcPr>
            <w:tcW w:w="843" w:type="pct"/>
            <w:vMerge/>
          </w:tcPr>
          <w:p w14:paraId="3732A7B7" w14:textId="77777777" w:rsidR="005019A2" w:rsidRPr="005019A2" w:rsidRDefault="005019A2" w:rsidP="007C109D">
            <w:pPr>
              <w:spacing w:after="0"/>
              <w:rPr>
                <w:rFonts w:ascii="Times New Roman" w:hAnsi="Times New Roman"/>
                <w:b/>
                <w:bCs/>
              </w:rPr>
            </w:pPr>
          </w:p>
        </w:tc>
        <w:tc>
          <w:tcPr>
            <w:tcW w:w="2474" w:type="pct"/>
          </w:tcPr>
          <w:p w14:paraId="2D58F272" w14:textId="77777777" w:rsidR="005019A2" w:rsidRPr="005019A2" w:rsidRDefault="005019A2" w:rsidP="007C109D">
            <w:pPr>
              <w:spacing w:after="0"/>
              <w:rPr>
                <w:rFonts w:ascii="Times New Roman" w:eastAsia="Calibri" w:hAnsi="Times New Roman"/>
                <w:bCs/>
              </w:rPr>
            </w:pPr>
          </w:p>
        </w:tc>
        <w:tc>
          <w:tcPr>
            <w:tcW w:w="579" w:type="pct"/>
          </w:tcPr>
          <w:p w14:paraId="4859C685" w14:textId="77777777" w:rsidR="005019A2" w:rsidRPr="005019A2" w:rsidRDefault="005019A2" w:rsidP="007C109D">
            <w:pPr>
              <w:suppressAutoHyphens/>
              <w:spacing w:after="0"/>
              <w:jc w:val="center"/>
              <w:rPr>
                <w:rFonts w:ascii="Times New Roman" w:hAnsi="Times New Roman"/>
              </w:rPr>
            </w:pPr>
          </w:p>
        </w:tc>
        <w:tc>
          <w:tcPr>
            <w:tcW w:w="526" w:type="pct"/>
          </w:tcPr>
          <w:p w14:paraId="3B4C7BEA" w14:textId="77777777" w:rsidR="005019A2" w:rsidRPr="005019A2" w:rsidRDefault="005019A2" w:rsidP="007C109D">
            <w:pPr>
              <w:suppressAutoHyphens/>
              <w:spacing w:after="0"/>
              <w:rPr>
                <w:rFonts w:ascii="Times New Roman" w:hAnsi="Times New Roman"/>
              </w:rPr>
            </w:pPr>
          </w:p>
        </w:tc>
        <w:tc>
          <w:tcPr>
            <w:tcW w:w="578" w:type="pct"/>
          </w:tcPr>
          <w:p w14:paraId="3721C49E" w14:textId="7E05B061" w:rsidR="005019A2" w:rsidRPr="005019A2" w:rsidRDefault="005019A2" w:rsidP="007C109D">
            <w:pPr>
              <w:suppressAutoHyphens/>
              <w:spacing w:after="0"/>
              <w:rPr>
                <w:rFonts w:ascii="Times New Roman" w:hAnsi="Times New Roman"/>
              </w:rPr>
            </w:pPr>
          </w:p>
        </w:tc>
      </w:tr>
      <w:tr w:rsidR="005019A2" w:rsidRPr="005019A2" w14:paraId="00292DF7" w14:textId="77777777" w:rsidTr="005019A2">
        <w:trPr>
          <w:trHeight w:val="460"/>
        </w:trPr>
        <w:tc>
          <w:tcPr>
            <w:tcW w:w="843" w:type="pct"/>
            <w:vMerge w:val="restart"/>
          </w:tcPr>
          <w:p w14:paraId="3FA58184" w14:textId="0299F995" w:rsidR="005019A2" w:rsidRPr="005019A2" w:rsidRDefault="005019A2" w:rsidP="007C109D">
            <w:pPr>
              <w:spacing w:after="0"/>
              <w:rPr>
                <w:rFonts w:ascii="Times New Roman" w:hAnsi="Times New Roman"/>
                <w:b/>
                <w:bCs/>
              </w:rPr>
            </w:pPr>
            <w:r w:rsidRPr="005019A2">
              <w:rPr>
                <w:rFonts w:ascii="Times New Roman" w:hAnsi="Times New Roman"/>
                <w:b/>
                <w:bCs/>
              </w:rPr>
              <w:t>Тема 1.15 Технология наложения резиновой изоляции. Кабельные линии непрерывной вулканизации</w:t>
            </w:r>
          </w:p>
          <w:p w14:paraId="4B667B92" w14:textId="77777777" w:rsidR="005019A2" w:rsidRPr="005019A2" w:rsidRDefault="005019A2" w:rsidP="007C109D">
            <w:pPr>
              <w:spacing w:after="0"/>
              <w:rPr>
                <w:rFonts w:ascii="Times New Roman" w:hAnsi="Times New Roman"/>
                <w:b/>
                <w:bCs/>
              </w:rPr>
            </w:pPr>
          </w:p>
        </w:tc>
        <w:tc>
          <w:tcPr>
            <w:tcW w:w="2474" w:type="pct"/>
          </w:tcPr>
          <w:p w14:paraId="359F68FB"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3F8B2FF6" w14:textId="5ECDA70C" w:rsidR="005019A2" w:rsidRPr="005019A2" w:rsidRDefault="005019A2" w:rsidP="007C109D">
            <w:pPr>
              <w:suppressAutoHyphens/>
              <w:spacing w:after="0"/>
              <w:jc w:val="center"/>
              <w:rPr>
                <w:rFonts w:ascii="Times New Roman" w:hAnsi="Times New Roman"/>
                <w:b/>
              </w:rPr>
            </w:pPr>
          </w:p>
        </w:tc>
        <w:tc>
          <w:tcPr>
            <w:tcW w:w="526" w:type="pct"/>
          </w:tcPr>
          <w:p w14:paraId="61EAF9FD" w14:textId="77777777" w:rsidR="005019A2" w:rsidRPr="005019A2" w:rsidRDefault="005019A2" w:rsidP="007C109D">
            <w:pPr>
              <w:suppressAutoHyphens/>
              <w:spacing w:after="0"/>
              <w:rPr>
                <w:rFonts w:ascii="Times New Roman" w:hAnsi="Times New Roman"/>
              </w:rPr>
            </w:pPr>
          </w:p>
        </w:tc>
        <w:tc>
          <w:tcPr>
            <w:tcW w:w="578" w:type="pct"/>
          </w:tcPr>
          <w:p w14:paraId="59BBD4D8" w14:textId="003A9176" w:rsidR="005019A2" w:rsidRPr="005019A2" w:rsidRDefault="005019A2" w:rsidP="007C109D">
            <w:pPr>
              <w:suppressAutoHyphens/>
              <w:spacing w:after="0"/>
              <w:rPr>
                <w:rFonts w:ascii="Times New Roman" w:hAnsi="Times New Roman"/>
              </w:rPr>
            </w:pPr>
          </w:p>
        </w:tc>
      </w:tr>
      <w:tr w:rsidR="005019A2" w:rsidRPr="005019A2" w14:paraId="30526753" w14:textId="77777777" w:rsidTr="005019A2">
        <w:trPr>
          <w:trHeight w:val="460"/>
        </w:trPr>
        <w:tc>
          <w:tcPr>
            <w:tcW w:w="843" w:type="pct"/>
            <w:vMerge/>
          </w:tcPr>
          <w:p w14:paraId="46D5136E" w14:textId="77777777" w:rsidR="005019A2" w:rsidRPr="005019A2" w:rsidRDefault="005019A2" w:rsidP="007C109D">
            <w:pPr>
              <w:spacing w:after="0"/>
              <w:rPr>
                <w:rFonts w:ascii="Times New Roman" w:hAnsi="Times New Roman"/>
                <w:b/>
                <w:bCs/>
              </w:rPr>
            </w:pPr>
          </w:p>
        </w:tc>
        <w:tc>
          <w:tcPr>
            <w:tcW w:w="2474" w:type="pct"/>
          </w:tcPr>
          <w:p w14:paraId="77572D5D" w14:textId="77777777" w:rsidR="005019A2" w:rsidRPr="005019A2" w:rsidRDefault="005019A2" w:rsidP="007C109D">
            <w:pPr>
              <w:spacing w:after="0"/>
              <w:rPr>
                <w:rFonts w:ascii="Times New Roman" w:hAnsi="Times New Roman"/>
                <w:bCs/>
              </w:rPr>
            </w:pPr>
            <w:r w:rsidRPr="005019A2">
              <w:rPr>
                <w:rFonts w:ascii="Times New Roman" w:hAnsi="Times New Roman"/>
                <w:bCs/>
              </w:rPr>
              <w:t>1. Способы наложения резиной изоляции</w:t>
            </w:r>
          </w:p>
        </w:tc>
        <w:tc>
          <w:tcPr>
            <w:tcW w:w="579" w:type="pct"/>
          </w:tcPr>
          <w:p w14:paraId="66743F2B" w14:textId="128E647F" w:rsidR="005019A2" w:rsidRPr="005019A2" w:rsidRDefault="005019A2" w:rsidP="007C109D">
            <w:pPr>
              <w:suppressAutoHyphens/>
              <w:spacing w:after="0"/>
              <w:jc w:val="center"/>
              <w:rPr>
                <w:rFonts w:ascii="Times New Roman" w:hAnsi="Times New Roman"/>
              </w:rPr>
            </w:pPr>
          </w:p>
        </w:tc>
        <w:tc>
          <w:tcPr>
            <w:tcW w:w="526" w:type="pct"/>
          </w:tcPr>
          <w:p w14:paraId="27FBBC84" w14:textId="77777777" w:rsidR="005019A2" w:rsidRPr="005019A2" w:rsidRDefault="005019A2" w:rsidP="007C109D">
            <w:pPr>
              <w:suppressAutoHyphens/>
              <w:spacing w:after="0"/>
              <w:rPr>
                <w:rFonts w:ascii="Times New Roman" w:hAnsi="Times New Roman"/>
              </w:rPr>
            </w:pPr>
          </w:p>
        </w:tc>
        <w:tc>
          <w:tcPr>
            <w:tcW w:w="578" w:type="pct"/>
          </w:tcPr>
          <w:p w14:paraId="512EACF9"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06AEB5A9"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777BC8C4"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62D20621" w14:textId="77777777" w:rsidR="005019A2" w:rsidRPr="005019A2" w:rsidRDefault="005019A2" w:rsidP="00F52C03">
            <w:pPr>
              <w:spacing w:after="0"/>
              <w:rPr>
                <w:rFonts w:ascii="Times New Roman" w:hAnsi="Times New Roman"/>
              </w:rPr>
            </w:pPr>
            <w:r w:rsidRPr="005019A2">
              <w:rPr>
                <w:rFonts w:ascii="Times New Roman" w:hAnsi="Times New Roman"/>
              </w:rPr>
              <w:t>ОК 01</w:t>
            </w:r>
          </w:p>
          <w:p w14:paraId="03F245FC" w14:textId="1A6B165F" w:rsidR="005019A2" w:rsidRPr="005019A2" w:rsidRDefault="005019A2" w:rsidP="007C109D">
            <w:pPr>
              <w:suppressAutoHyphens/>
              <w:spacing w:after="0"/>
              <w:rPr>
                <w:rFonts w:ascii="Times New Roman" w:hAnsi="Times New Roman"/>
              </w:rPr>
            </w:pPr>
          </w:p>
        </w:tc>
      </w:tr>
      <w:tr w:rsidR="005019A2" w:rsidRPr="005019A2" w14:paraId="3C1807B0" w14:textId="77777777" w:rsidTr="005019A2">
        <w:trPr>
          <w:trHeight w:val="460"/>
        </w:trPr>
        <w:tc>
          <w:tcPr>
            <w:tcW w:w="843" w:type="pct"/>
            <w:vMerge/>
          </w:tcPr>
          <w:p w14:paraId="6452B0DE" w14:textId="77777777" w:rsidR="005019A2" w:rsidRPr="005019A2" w:rsidRDefault="005019A2" w:rsidP="007C109D">
            <w:pPr>
              <w:spacing w:after="0"/>
              <w:rPr>
                <w:rFonts w:ascii="Times New Roman" w:hAnsi="Times New Roman"/>
                <w:b/>
                <w:bCs/>
              </w:rPr>
            </w:pPr>
          </w:p>
        </w:tc>
        <w:tc>
          <w:tcPr>
            <w:tcW w:w="2474" w:type="pct"/>
          </w:tcPr>
          <w:p w14:paraId="53582D0F" w14:textId="77777777" w:rsidR="005019A2" w:rsidRPr="005019A2" w:rsidRDefault="005019A2" w:rsidP="007C109D">
            <w:pPr>
              <w:spacing w:after="0"/>
              <w:rPr>
                <w:rFonts w:ascii="Times New Roman" w:eastAsia="Calibri" w:hAnsi="Times New Roman"/>
                <w:bCs/>
              </w:rPr>
            </w:pPr>
            <w:r w:rsidRPr="005019A2">
              <w:rPr>
                <w:rFonts w:ascii="Times New Roman" w:eastAsia="Calibri" w:hAnsi="Times New Roman"/>
                <w:bCs/>
              </w:rPr>
              <w:t>1. Сущность процесса вулканизации резины</w:t>
            </w:r>
          </w:p>
        </w:tc>
        <w:tc>
          <w:tcPr>
            <w:tcW w:w="579" w:type="pct"/>
          </w:tcPr>
          <w:p w14:paraId="78C56E50" w14:textId="7BB211EF" w:rsidR="005019A2" w:rsidRPr="005019A2" w:rsidRDefault="005019A2" w:rsidP="007C109D">
            <w:pPr>
              <w:suppressAutoHyphens/>
              <w:spacing w:after="0"/>
              <w:jc w:val="center"/>
              <w:rPr>
                <w:rFonts w:ascii="Times New Roman" w:hAnsi="Times New Roman"/>
              </w:rPr>
            </w:pPr>
          </w:p>
        </w:tc>
        <w:tc>
          <w:tcPr>
            <w:tcW w:w="526" w:type="pct"/>
          </w:tcPr>
          <w:p w14:paraId="4F27E462" w14:textId="77777777" w:rsidR="005019A2" w:rsidRPr="005019A2" w:rsidRDefault="005019A2" w:rsidP="007C109D">
            <w:pPr>
              <w:suppressAutoHyphens/>
              <w:spacing w:after="0"/>
              <w:rPr>
                <w:rFonts w:ascii="Times New Roman" w:hAnsi="Times New Roman"/>
              </w:rPr>
            </w:pPr>
          </w:p>
        </w:tc>
        <w:tc>
          <w:tcPr>
            <w:tcW w:w="578" w:type="pct"/>
          </w:tcPr>
          <w:p w14:paraId="6F868C2B" w14:textId="1945FD33" w:rsidR="005019A2" w:rsidRPr="005019A2" w:rsidRDefault="005019A2" w:rsidP="007C109D">
            <w:pPr>
              <w:suppressAutoHyphens/>
              <w:spacing w:after="0"/>
              <w:rPr>
                <w:rFonts w:ascii="Times New Roman" w:hAnsi="Times New Roman"/>
              </w:rPr>
            </w:pPr>
          </w:p>
        </w:tc>
      </w:tr>
      <w:tr w:rsidR="005019A2" w:rsidRPr="005019A2" w14:paraId="2AF55C20" w14:textId="77777777" w:rsidTr="005019A2">
        <w:trPr>
          <w:trHeight w:val="460"/>
        </w:trPr>
        <w:tc>
          <w:tcPr>
            <w:tcW w:w="843" w:type="pct"/>
            <w:vMerge/>
          </w:tcPr>
          <w:p w14:paraId="00EBCE85" w14:textId="77777777" w:rsidR="005019A2" w:rsidRPr="005019A2" w:rsidRDefault="005019A2" w:rsidP="007C109D">
            <w:pPr>
              <w:spacing w:after="0"/>
              <w:rPr>
                <w:rFonts w:ascii="Times New Roman" w:hAnsi="Times New Roman"/>
                <w:b/>
                <w:bCs/>
              </w:rPr>
            </w:pPr>
          </w:p>
        </w:tc>
        <w:tc>
          <w:tcPr>
            <w:tcW w:w="2474" w:type="pct"/>
          </w:tcPr>
          <w:p w14:paraId="715E8726"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273BDE8" w14:textId="7966E7B2" w:rsidR="005019A2" w:rsidRPr="005019A2" w:rsidRDefault="005019A2" w:rsidP="007C109D">
            <w:pPr>
              <w:suppressAutoHyphens/>
              <w:spacing w:after="0"/>
              <w:jc w:val="center"/>
              <w:rPr>
                <w:rFonts w:ascii="Times New Roman" w:hAnsi="Times New Roman"/>
                <w:b/>
              </w:rPr>
            </w:pPr>
          </w:p>
        </w:tc>
        <w:tc>
          <w:tcPr>
            <w:tcW w:w="526" w:type="pct"/>
          </w:tcPr>
          <w:p w14:paraId="43846268" w14:textId="77777777" w:rsidR="005019A2" w:rsidRPr="005019A2" w:rsidRDefault="005019A2" w:rsidP="007C109D">
            <w:pPr>
              <w:suppressAutoHyphens/>
              <w:spacing w:after="0"/>
              <w:rPr>
                <w:rFonts w:ascii="Times New Roman" w:hAnsi="Times New Roman"/>
              </w:rPr>
            </w:pPr>
          </w:p>
        </w:tc>
        <w:tc>
          <w:tcPr>
            <w:tcW w:w="578" w:type="pct"/>
          </w:tcPr>
          <w:p w14:paraId="3D495176" w14:textId="48717438" w:rsidR="005019A2" w:rsidRPr="005019A2" w:rsidRDefault="005019A2" w:rsidP="007C109D">
            <w:pPr>
              <w:suppressAutoHyphens/>
              <w:spacing w:after="0"/>
              <w:rPr>
                <w:rFonts w:ascii="Times New Roman" w:hAnsi="Times New Roman"/>
              </w:rPr>
            </w:pPr>
          </w:p>
        </w:tc>
      </w:tr>
      <w:tr w:rsidR="005019A2" w:rsidRPr="005019A2" w14:paraId="1204FB7D" w14:textId="77777777" w:rsidTr="005019A2">
        <w:trPr>
          <w:trHeight w:val="460"/>
        </w:trPr>
        <w:tc>
          <w:tcPr>
            <w:tcW w:w="843" w:type="pct"/>
            <w:vMerge/>
          </w:tcPr>
          <w:p w14:paraId="21DC1331" w14:textId="77777777" w:rsidR="005019A2" w:rsidRPr="005019A2" w:rsidRDefault="005019A2" w:rsidP="007C109D">
            <w:pPr>
              <w:spacing w:after="0"/>
              <w:rPr>
                <w:rFonts w:ascii="Times New Roman" w:hAnsi="Times New Roman"/>
                <w:b/>
                <w:bCs/>
              </w:rPr>
            </w:pPr>
          </w:p>
        </w:tc>
        <w:tc>
          <w:tcPr>
            <w:tcW w:w="2474" w:type="pct"/>
          </w:tcPr>
          <w:p w14:paraId="12D8F0EE" w14:textId="1E0D555A" w:rsidR="005019A2" w:rsidRPr="005019A2" w:rsidRDefault="005019A2" w:rsidP="007C109D">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Расчет процесса вулканизации изоляции»</w:t>
            </w:r>
          </w:p>
        </w:tc>
        <w:tc>
          <w:tcPr>
            <w:tcW w:w="579" w:type="pct"/>
          </w:tcPr>
          <w:p w14:paraId="279FA1CB" w14:textId="7BD38AD3" w:rsidR="005019A2" w:rsidRPr="005019A2" w:rsidRDefault="005019A2" w:rsidP="007C109D">
            <w:pPr>
              <w:suppressAutoHyphens/>
              <w:spacing w:after="0"/>
              <w:jc w:val="center"/>
              <w:rPr>
                <w:rFonts w:ascii="Times New Roman" w:hAnsi="Times New Roman"/>
                <w:b/>
              </w:rPr>
            </w:pPr>
          </w:p>
        </w:tc>
        <w:tc>
          <w:tcPr>
            <w:tcW w:w="526" w:type="pct"/>
          </w:tcPr>
          <w:p w14:paraId="0C269474" w14:textId="77777777" w:rsidR="005019A2" w:rsidRPr="005019A2" w:rsidRDefault="005019A2" w:rsidP="007C109D">
            <w:pPr>
              <w:suppressAutoHyphens/>
              <w:spacing w:after="0"/>
              <w:rPr>
                <w:rFonts w:ascii="Times New Roman" w:hAnsi="Times New Roman"/>
              </w:rPr>
            </w:pPr>
          </w:p>
        </w:tc>
        <w:tc>
          <w:tcPr>
            <w:tcW w:w="578" w:type="pct"/>
          </w:tcPr>
          <w:p w14:paraId="3E31B07F" w14:textId="77777777" w:rsidR="005019A2" w:rsidRPr="005019A2" w:rsidRDefault="005019A2" w:rsidP="007C109D">
            <w:pPr>
              <w:suppressAutoHyphens/>
              <w:spacing w:after="0"/>
              <w:rPr>
                <w:rFonts w:ascii="Times New Roman" w:hAnsi="Times New Roman"/>
              </w:rPr>
            </w:pPr>
          </w:p>
        </w:tc>
      </w:tr>
      <w:tr w:rsidR="005019A2" w:rsidRPr="005019A2" w14:paraId="27F08C4F" w14:textId="77777777" w:rsidTr="005019A2">
        <w:trPr>
          <w:trHeight w:val="460"/>
        </w:trPr>
        <w:tc>
          <w:tcPr>
            <w:tcW w:w="843" w:type="pct"/>
            <w:vMerge w:val="restart"/>
          </w:tcPr>
          <w:p w14:paraId="019CA30B" w14:textId="678F58F3" w:rsidR="005019A2" w:rsidRPr="005019A2" w:rsidRDefault="005019A2" w:rsidP="007C109D">
            <w:pPr>
              <w:spacing w:after="0"/>
              <w:rPr>
                <w:rFonts w:ascii="Times New Roman" w:hAnsi="Times New Roman"/>
                <w:b/>
                <w:bCs/>
              </w:rPr>
            </w:pPr>
            <w:r w:rsidRPr="005019A2">
              <w:rPr>
                <w:rFonts w:ascii="Times New Roman" w:hAnsi="Times New Roman"/>
                <w:b/>
                <w:bCs/>
              </w:rPr>
              <w:t>Тема 1.16 Прессы для наложения свинцовых оболочек</w:t>
            </w:r>
          </w:p>
        </w:tc>
        <w:tc>
          <w:tcPr>
            <w:tcW w:w="2474" w:type="pct"/>
          </w:tcPr>
          <w:p w14:paraId="71279CFB"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17BE4E09" w14:textId="15B6766C" w:rsidR="005019A2" w:rsidRPr="005019A2" w:rsidRDefault="005019A2" w:rsidP="007C109D">
            <w:pPr>
              <w:suppressAutoHyphens/>
              <w:spacing w:after="0"/>
              <w:jc w:val="center"/>
              <w:rPr>
                <w:rFonts w:ascii="Times New Roman" w:hAnsi="Times New Roman"/>
                <w:b/>
              </w:rPr>
            </w:pPr>
          </w:p>
        </w:tc>
        <w:tc>
          <w:tcPr>
            <w:tcW w:w="526" w:type="pct"/>
          </w:tcPr>
          <w:p w14:paraId="6674A8D8" w14:textId="77777777" w:rsidR="005019A2" w:rsidRPr="005019A2" w:rsidRDefault="005019A2" w:rsidP="007C109D">
            <w:pPr>
              <w:suppressAutoHyphens/>
              <w:spacing w:after="0"/>
              <w:rPr>
                <w:rFonts w:ascii="Times New Roman" w:hAnsi="Times New Roman"/>
              </w:rPr>
            </w:pPr>
          </w:p>
        </w:tc>
        <w:tc>
          <w:tcPr>
            <w:tcW w:w="578" w:type="pct"/>
          </w:tcPr>
          <w:p w14:paraId="7AC4703B" w14:textId="7F89D9C7" w:rsidR="005019A2" w:rsidRPr="005019A2" w:rsidRDefault="005019A2" w:rsidP="007C109D">
            <w:pPr>
              <w:suppressAutoHyphens/>
              <w:spacing w:after="0"/>
              <w:rPr>
                <w:rFonts w:ascii="Times New Roman" w:hAnsi="Times New Roman"/>
              </w:rPr>
            </w:pPr>
          </w:p>
        </w:tc>
      </w:tr>
      <w:tr w:rsidR="005019A2" w:rsidRPr="005019A2" w14:paraId="22E8586B" w14:textId="77777777" w:rsidTr="005019A2">
        <w:trPr>
          <w:trHeight w:val="460"/>
        </w:trPr>
        <w:tc>
          <w:tcPr>
            <w:tcW w:w="843" w:type="pct"/>
            <w:vMerge/>
          </w:tcPr>
          <w:p w14:paraId="52438592" w14:textId="77777777" w:rsidR="005019A2" w:rsidRPr="005019A2" w:rsidRDefault="005019A2" w:rsidP="007C109D">
            <w:pPr>
              <w:spacing w:after="0"/>
              <w:rPr>
                <w:rFonts w:ascii="Times New Roman" w:hAnsi="Times New Roman"/>
                <w:b/>
                <w:bCs/>
              </w:rPr>
            </w:pPr>
          </w:p>
        </w:tc>
        <w:tc>
          <w:tcPr>
            <w:tcW w:w="2474" w:type="pct"/>
          </w:tcPr>
          <w:p w14:paraId="036807D6" w14:textId="77777777" w:rsidR="005019A2" w:rsidRPr="005019A2" w:rsidRDefault="005019A2" w:rsidP="007C109D">
            <w:pPr>
              <w:suppressAutoHyphens/>
              <w:spacing w:after="0"/>
              <w:jc w:val="both"/>
              <w:rPr>
                <w:rFonts w:ascii="Times New Roman" w:hAnsi="Times New Roman"/>
                <w:b/>
                <w:bCs/>
              </w:rPr>
            </w:pPr>
            <w:r w:rsidRPr="005019A2">
              <w:rPr>
                <w:rFonts w:ascii="Times New Roman" w:hAnsi="Times New Roman"/>
                <w:bCs/>
              </w:rPr>
              <w:t>1.Способы наложения металлических оболочек. Принцип действия и устройство прессов для наложения свинцовых оболочек.</w:t>
            </w:r>
          </w:p>
        </w:tc>
        <w:tc>
          <w:tcPr>
            <w:tcW w:w="579" w:type="pct"/>
          </w:tcPr>
          <w:p w14:paraId="49014F65" w14:textId="13E9C6A2" w:rsidR="005019A2" w:rsidRPr="005019A2" w:rsidRDefault="005019A2" w:rsidP="007C109D">
            <w:pPr>
              <w:suppressAutoHyphens/>
              <w:spacing w:after="0"/>
              <w:jc w:val="center"/>
              <w:rPr>
                <w:rFonts w:ascii="Times New Roman" w:hAnsi="Times New Roman"/>
              </w:rPr>
            </w:pPr>
          </w:p>
        </w:tc>
        <w:tc>
          <w:tcPr>
            <w:tcW w:w="526" w:type="pct"/>
          </w:tcPr>
          <w:p w14:paraId="1ACC247E" w14:textId="77777777" w:rsidR="005019A2" w:rsidRPr="005019A2" w:rsidRDefault="005019A2" w:rsidP="007C109D">
            <w:pPr>
              <w:suppressAutoHyphens/>
              <w:spacing w:after="0"/>
              <w:rPr>
                <w:rFonts w:ascii="Times New Roman" w:hAnsi="Times New Roman"/>
              </w:rPr>
            </w:pPr>
          </w:p>
        </w:tc>
        <w:tc>
          <w:tcPr>
            <w:tcW w:w="578" w:type="pct"/>
          </w:tcPr>
          <w:p w14:paraId="2E4214CE"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3824DD22"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794420F6"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45B185BD" w14:textId="77777777" w:rsidR="005019A2" w:rsidRPr="005019A2" w:rsidRDefault="005019A2" w:rsidP="00F52C03">
            <w:pPr>
              <w:spacing w:after="0"/>
              <w:rPr>
                <w:rFonts w:ascii="Times New Roman" w:hAnsi="Times New Roman"/>
              </w:rPr>
            </w:pPr>
            <w:r w:rsidRPr="005019A2">
              <w:rPr>
                <w:rFonts w:ascii="Times New Roman" w:hAnsi="Times New Roman"/>
              </w:rPr>
              <w:lastRenderedPageBreak/>
              <w:t>ОК 01</w:t>
            </w:r>
          </w:p>
          <w:p w14:paraId="63C01A76" w14:textId="63EF3A3B" w:rsidR="005019A2" w:rsidRPr="005019A2" w:rsidRDefault="005019A2" w:rsidP="007C109D">
            <w:pPr>
              <w:suppressAutoHyphens/>
              <w:spacing w:after="0"/>
              <w:rPr>
                <w:rFonts w:ascii="Times New Roman" w:hAnsi="Times New Roman"/>
              </w:rPr>
            </w:pPr>
          </w:p>
        </w:tc>
      </w:tr>
      <w:tr w:rsidR="005019A2" w:rsidRPr="005019A2" w14:paraId="142D7CA9" w14:textId="77777777" w:rsidTr="005019A2">
        <w:trPr>
          <w:trHeight w:val="460"/>
        </w:trPr>
        <w:tc>
          <w:tcPr>
            <w:tcW w:w="843" w:type="pct"/>
            <w:vMerge/>
          </w:tcPr>
          <w:p w14:paraId="4694D132" w14:textId="77777777" w:rsidR="005019A2" w:rsidRPr="005019A2" w:rsidRDefault="005019A2" w:rsidP="007C109D">
            <w:pPr>
              <w:spacing w:after="0"/>
              <w:rPr>
                <w:rFonts w:ascii="Times New Roman" w:hAnsi="Times New Roman"/>
                <w:b/>
                <w:bCs/>
              </w:rPr>
            </w:pPr>
          </w:p>
        </w:tc>
        <w:tc>
          <w:tcPr>
            <w:tcW w:w="2474" w:type="pct"/>
          </w:tcPr>
          <w:p w14:paraId="562A3A36" w14:textId="77777777" w:rsidR="005019A2" w:rsidRPr="005019A2" w:rsidRDefault="005019A2" w:rsidP="007C109D">
            <w:pPr>
              <w:suppressAutoHyphens/>
              <w:spacing w:after="0"/>
              <w:jc w:val="both"/>
              <w:rPr>
                <w:rFonts w:ascii="Times New Roman" w:hAnsi="Times New Roman"/>
                <w:b/>
                <w:bCs/>
              </w:rPr>
            </w:pPr>
            <w:r w:rsidRPr="005019A2">
              <w:rPr>
                <w:rFonts w:ascii="Times New Roman" w:hAnsi="Times New Roman"/>
                <w:bCs/>
              </w:rPr>
              <w:t>1.Способы наложения металлических оболочек. Принцип действия и устройство прессов для наложения свинцовых оболочек.</w:t>
            </w:r>
          </w:p>
        </w:tc>
        <w:tc>
          <w:tcPr>
            <w:tcW w:w="579" w:type="pct"/>
          </w:tcPr>
          <w:p w14:paraId="2D081BA9" w14:textId="0A75ED93" w:rsidR="005019A2" w:rsidRPr="005019A2" w:rsidRDefault="005019A2" w:rsidP="007C109D">
            <w:pPr>
              <w:suppressAutoHyphens/>
              <w:spacing w:after="0"/>
              <w:jc w:val="center"/>
              <w:rPr>
                <w:rFonts w:ascii="Times New Roman" w:hAnsi="Times New Roman"/>
              </w:rPr>
            </w:pPr>
          </w:p>
        </w:tc>
        <w:tc>
          <w:tcPr>
            <w:tcW w:w="526" w:type="pct"/>
          </w:tcPr>
          <w:p w14:paraId="46F09B3A" w14:textId="77777777" w:rsidR="005019A2" w:rsidRPr="005019A2" w:rsidRDefault="005019A2" w:rsidP="007C109D">
            <w:pPr>
              <w:suppressAutoHyphens/>
              <w:spacing w:after="0"/>
              <w:rPr>
                <w:rFonts w:ascii="Times New Roman" w:hAnsi="Times New Roman"/>
              </w:rPr>
            </w:pPr>
          </w:p>
        </w:tc>
        <w:tc>
          <w:tcPr>
            <w:tcW w:w="578" w:type="pct"/>
          </w:tcPr>
          <w:p w14:paraId="78C0E660" w14:textId="6B99CC43" w:rsidR="005019A2" w:rsidRPr="005019A2" w:rsidRDefault="005019A2" w:rsidP="007C109D">
            <w:pPr>
              <w:suppressAutoHyphens/>
              <w:spacing w:after="0"/>
              <w:rPr>
                <w:rFonts w:ascii="Times New Roman" w:hAnsi="Times New Roman"/>
              </w:rPr>
            </w:pPr>
          </w:p>
        </w:tc>
      </w:tr>
      <w:tr w:rsidR="005019A2" w:rsidRPr="005019A2" w14:paraId="6059A5C9" w14:textId="77777777" w:rsidTr="005019A2">
        <w:trPr>
          <w:trHeight w:val="460"/>
        </w:trPr>
        <w:tc>
          <w:tcPr>
            <w:tcW w:w="843" w:type="pct"/>
            <w:vMerge/>
          </w:tcPr>
          <w:p w14:paraId="301415DE" w14:textId="77777777" w:rsidR="005019A2" w:rsidRPr="005019A2" w:rsidRDefault="005019A2" w:rsidP="007C109D">
            <w:pPr>
              <w:spacing w:after="0"/>
              <w:rPr>
                <w:rFonts w:ascii="Times New Roman" w:hAnsi="Times New Roman"/>
                <w:b/>
                <w:bCs/>
              </w:rPr>
            </w:pPr>
          </w:p>
        </w:tc>
        <w:tc>
          <w:tcPr>
            <w:tcW w:w="2474" w:type="pct"/>
          </w:tcPr>
          <w:p w14:paraId="0D97C184"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1E78C98" w14:textId="6927E722" w:rsidR="005019A2" w:rsidRPr="005019A2" w:rsidRDefault="005019A2" w:rsidP="007C109D">
            <w:pPr>
              <w:suppressAutoHyphens/>
              <w:spacing w:after="0"/>
              <w:jc w:val="center"/>
              <w:rPr>
                <w:rFonts w:ascii="Times New Roman" w:hAnsi="Times New Roman"/>
                <w:b/>
              </w:rPr>
            </w:pPr>
          </w:p>
        </w:tc>
        <w:tc>
          <w:tcPr>
            <w:tcW w:w="526" w:type="pct"/>
          </w:tcPr>
          <w:p w14:paraId="1E255956" w14:textId="77777777" w:rsidR="005019A2" w:rsidRPr="005019A2" w:rsidRDefault="005019A2" w:rsidP="007C109D">
            <w:pPr>
              <w:suppressAutoHyphens/>
              <w:spacing w:after="0"/>
              <w:rPr>
                <w:rFonts w:ascii="Times New Roman" w:hAnsi="Times New Roman"/>
              </w:rPr>
            </w:pPr>
          </w:p>
        </w:tc>
        <w:tc>
          <w:tcPr>
            <w:tcW w:w="578" w:type="pct"/>
          </w:tcPr>
          <w:p w14:paraId="7B095A10" w14:textId="177FD544" w:rsidR="005019A2" w:rsidRPr="005019A2" w:rsidRDefault="005019A2" w:rsidP="007C109D">
            <w:pPr>
              <w:suppressAutoHyphens/>
              <w:spacing w:after="0"/>
              <w:rPr>
                <w:rFonts w:ascii="Times New Roman" w:hAnsi="Times New Roman"/>
              </w:rPr>
            </w:pPr>
          </w:p>
        </w:tc>
      </w:tr>
      <w:tr w:rsidR="005019A2" w:rsidRPr="005019A2" w14:paraId="14C24A73" w14:textId="77777777" w:rsidTr="005019A2">
        <w:trPr>
          <w:trHeight w:val="460"/>
        </w:trPr>
        <w:tc>
          <w:tcPr>
            <w:tcW w:w="843" w:type="pct"/>
            <w:vMerge/>
          </w:tcPr>
          <w:p w14:paraId="6A39F612" w14:textId="77777777" w:rsidR="005019A2" w:rsidRPr="005019A2" w:rsidRDefault="005019A2" w:rsidP="007C109D">
            <w:pPr>
              <w:spacing w:after="0"/>
              <w:rPr>
                <w:rFonts w:ascii="Times New Roman" w:hAnsi="Times New Roman"/>
                <w:b/>
                <w:bCs/>
              </w:rPr>
            </w:pPr>
          </w:p>
        </w:tc>
        <w:tc>
          <w:tcPr>
            <w:tcW w:w="2474" w:type="pct"/>
          </w:tcPr>
          <w:p w14:paraId="4CA1F983" w14:textId="2D36342B" w:rsidR="005019A2" w:rsidRPr="005019A2" w:rsidRDefault="005019A2" w:rsidP="007C109D">
            <w:pPr>
              <w:spacing w:after="0"/>
              <w:jc w:val="both"/>
              <w:rPr>
                <w:rFonts w:ascii="Times New Roman" w:hAnsi="Times New Roman"/>
                <w:bCs/>
              </w:rPr>
            </w:pPr>
            <w:r w:rsidRPr="005019A2">
              <w:rPr>
                <w:rFonts w:ascii="Times New Roman" w:hAnsi="Times New Roman"/>
                <w:bCs/>
              </w:rPr>
              <w:t>Практическое занятие «Расчет параметров технологического инструмента при наложении свинцовых оболочек»</w:t>
            </w:r>
          </w:p>
        </w:tc>
        <w:tc>
          <w:tcPr>
            <w:tcW w:w="579" w:type="pct"/>
          </w:tcPr>
          <w:p w14:paraId="7CEE02C8" w14:textId="3ADAEF2D" w:rsidR="005019A2" w:rsidRPr="005019A2" w:rsidRDefault="005019A2" w:rsidP="007C109D">
            <w:pPr>
              <w:suppressAutoHyphens/>
              <w:spacing w:after="0"/>
              <w:jc w:val="center"/>
              <w:rPr>
                <w:rFonts w:ascii="Times New Roman" w:hAnsi="Times New Roman"/>
              </w:rPr>
            </w:pPr>
          </w:p>
        </w:tc>
        <w:tc>
          <w:tcPr>
            <w:tcW w:w="526" w:type="pct"/>
          </w:tcPr>
          <w:p w14:paraId="687A1894" w14:textId="77777777" w:rsidR="005019A2" w:rsidRPr="005019A2" w:rsidRDefault="005019A2" w:rsidP="007C109D">
            <w:pPr>
              <w:suppressAutoHyphens/>
              <w:spacing w:after="0"/>
              <w:rPr>
                <w:rFonts w:ascii="Times New Roman" w:hAnsi="Times New Roman"/>
              </w:rPr>
            </w:pPr>
          </w:p>
        </w:tc>
        <w:tc>
          <w:tcPr>
            <w:tcW w:w="578" w:type="pct"/>
          </w:tcPr>
          <w:p w14:paraId="354661CC" w14:textId="77777777" w:rsidR="005019A2" w:rsidRPr="005019A2" w:rsidRDefault="005019A2" w:rsidP="007C109D">
            <w:pPr>
              <w:suppressAutoHyphens/>
              <w:spacing w:after="0"/>
              <w:rPr>
                <w:rFonts w:ascii="Times New Roman" w:hAnsi="Times New Roman"/>
              </w:rPr>
            </w:pPr>
          </w:p>
        </w:tc>
      </w:tr>
      <w:tr w:rsidR="005019A2" w:rsidRPr="005019A2" w14:paraId="40885A4C" w14:textId="77777777" w:rsidTr="005019A2">
        <w:trPr>
          <w:trHeight w:val="460"/>
        </w:trPr>
        <w:tc>
          <w:tcPr>
            <w:tcW w:w="843" w:type="pct"/>
            <w:vMerge w:val="restart"/>
          </w:tcPr>
          <w:p w14:paraId="7CAED3B9" w14:textId="031ED873" w:rsidR="005019A2" w:rsidRPr="005019A2" w:rsidRDefault="005019A2" w:rsidP="007C109D">
            <w:pPr>
              <w:spacing w:after="0"/>
              <w:rPr>
                <w:rFonts w:ascii="Times New Roman" w:hAnsi="Times New Roman"/>
                <w:b/>
                <w:bCs/>
              </w:rPr>
            </w:pPr>
            <w:r w:rsidRPr="005019A2">
              <w:rPr>
                <w:rFonts w:ascii="Times New Roman" w:hAnsi="Times New Roman"/>
                <w:b/>
                <w:bCs/>
              </w:rPr>
              <w:t xml:space="preserve">Тема </w:t>
            </w:r>
            <w:proofErr w:type="gramStart"/>
            <w:r w:rsidRPr="005019A2">
              <w:rPr>
                <w:rFonts w:ascii="Times New Roman" w:hAnsi="Times New Roman"/>
                <w:b/>
                <w:bCs/>
              </w:rPr>
              <w:t>1.17  Прессы</w:t>
            </w:r>
            <w:proofErr w:type="gramEnd"/>
            <w:r w:rsidRPr="005019A2">
              <w:rPr>
                <w:rFonts w:ascii="Times New Roman" w:hAnsi="Times New Roman"/>
                <w:b/>
                <w:bCs/>
              </w:rPr>
              <w:t xml:space="preserve"> для наложения алюминиевых оболочек</w:t>
            </w:r>
          </w:p>
        </w:tc>
        <w:tc>
          <w:tcPr>
            <w:tcW w:w="2474" w:type="pct"/>
          </w:tcPr>
          <w:p w14:paraId="59FD5804"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67267C60" w14:textId="7C16536E" w:rsidR="005019A2" w:rsidRPr="005019A2" w:rsidRDefault="005019A2" w:rsidP="007C109D">
            <w:pPr>
              <w:suppressAutoHyphens/>
              <w:spacing w:after="0"/>
              <w:jc w:val="center"/>
              <w:rPr>
                <w:rFonts w:ascii="Times New Roman" w:hAnsi="Times New Roman"/>
                <w:b/>
              </w:rPr>
            </w:pPr>
          </w:p>
        </w:tc>
        <w:tc>
          <w:tcPr>
            <w:tcW w:w="526" w:type="pct"/>
          </w:tcPr>
          <w:p w14:paraId="3F599983" w14:textId="77777777" w:rsidR="005019A2" w:rsidRPr="005019A2" w:rsidRDefault="005019A2" w:rsidP="007C109D">
            <w:pPr>
              <w:suppressAutoHyphens/>
              <w:spacing w:after="0"/>
              <w:rPr>
                <w:rFonts w:ascii="Times New Roman" w:hAnsi="Times New Roman"/>
              </w:rPr>
            </w:pPr>
          </w:p>
        </w:tc>
        <w:tc>
          <w:tcPr>
            <w:tcW w:w="578" w:type="pct"/>
          </w:tcPr>
          <w:p w14:paraId="4A7E506E" w14:textId="2F0DCC0B" w:rsidR="005019A2" w:rsidRPr="005019A2" w:rsidRDefault="005019A2" w:rsidP="007C109D">
            <w:pPr>
              <w:suppressAutoHyphens/>
              <w:spacing w:after="0"/>
              <w:rPr>
                <w:rFonts w:ascii="Times New Roman" w:hAnsi="Times New Roman"/>
              </w:rPr>
            </w:pPr>
          </w:p>
        </w:tc>
      </w:tr>
      <w:tr w:rsidR="005019A2" w:rsidRPr="005019A2" w14:paraId="6080FA7D" w14:textId="77777777" w:rsidTr="005019A2">
        <w:trPr>
          <w:trHeight w:val="460"/>
        </w:trPr>
        <w:tc>
          <w:tcPr>
            <w:tcW w:w="843" w:type="pct"/>
            <w:vMerge/>
          </w:tcPr>
          <w:p w14:paraId="49FCE40F" w14:textId="77777777" w:rsidR="005019A2" w:rsidRPr="005019A2" w:rsidRDefault="005019A2" w:rsidP="007C109D">
            <w:pPr>
              <w:spacing w:after="0"/>
              <w:rPr>
                <w:rFonts w:ascii="Times New Roman" w:hAnsi="Times New Roman"/>
                <w:b/>
                <w:bCs/>
              </w:rPr>
            </w:pPr>
          </w:p>
        </w:tc>
        <w:tc>
          <w:tcPr>
            <w:tcW w:w="2474" w:type="pct"/>
          </w:tcPr>
          <w:p w14:paraId="05C5F41C" w14:textId="77777777" w:rsidR="005019A2" w:rsidRPr="005019A2" w:rsidRDefault="005019A2" w:rsidP="007C109D">
            <w:pPr>
              <w:spacing w:after="0"/>
              <w:jc w:val="both"/>
              <w:rPr>
                <w:rFonts w:ascii="Times New Roman" w:hAnsi="Times New Roman"/>
                <w:bCs/>
              </w:rPr>
            </w:pPr>
            <w:r w:rsidRPr="005019A2">
              <w:rPr>
                <w:rFonts w:ascii="Times New Roman" w:hAnsi="Times New Roman"/>
                <w:bCs/>
              </w:rPr>
              <w:t>1. Принцип действия и устройство прессов для наложения алюминиевых оболочек</w:t>
            </w:r>
          </w:p>
        </w:tc>
        <w:tc>
          <w:tcPr>
            <w:tcW w:w="579" w:type="pct"/>
          </w:tcPr>
          <w:p w14:paraId="163295CA" w14:textId="7F8BAB1A" w:rsidR="005019A2" w:rsidRPr="005019A2" w:rsidRDefault="005019A2" w:rsidP="007C109D">
            <w:pPr>
              <w:suppressAutoHyphens/>
              <w:spacing w:after="0"/>
              <w:jc w:val="center"/>
              <w:rPr>
                <w:rFonts w:ascii="Times New Roman" w:hAnsi="Times New Roman"/>
              </w:rPr>
            </w:pPr>
          </w:p>
        </w:tc>
        <w:tc>
          <w:tcPr>
            <w:tcW w:w="526" w:type="pct"/>
          </w:tcPr>
          <w:p w14:paraId="53601349" w14:textId="77777777" w:rsidR="005019A2" w:rsidRPr="005019A2" w:rsidRDefault="005019A2" w:rsidP="007C109D">
            <w:pPr>
              <w:suppressAutoHyphens/>
              <w:spacing w:after="0"/>
              <w:rPr>
                <w:rFonts w:ascii="Times New Roman" w:hAnsi="Times New Roman"/>
              </w:rPr>
            </w:pPr>
          </w:p>
        </w:tc>
        <w:tc>
          <w:tcPr>
            <w:tcW w:w="578" w:type="pct"/>
          </w:tcPr>
          <w:p w14:paraId="12D05CB2" w14:textId="7B2713EA" w:rsidR="005019A2" w:rsidRPr="005019A2" w:rsidRDefault="005019A2" w:rsidP="007C109D">
            <w:pPr>
              <w:suppressAutoHyphens/>
              <w:spacing w:after="0"/>
              <w:rPr>
                <w:rFonts w:ascii="Times New Roman" w:hAnsi="Times New Roman"/>
              </w:rPr>
            </w:pPr>
          </w:p>
        </w:tc>
      </w:tr>
      <w:tr w:rsidR="005019A2" w:rsidRPr="005019A2" w14:paraId="60FB5E6F" w14:textId="77777777" w:rsidTr="005019A2">
        <w:trPr>
          <w:trHeight w:val="460"/>
        </w:trPr>
        <w:tc>
          <w:tcPr>
            <w:tcW w:w="843" w:type="pct"/>
            <w:vMerge/>
          </w:tcPr>
          <w:p w14:paraId="4F1688BE" w14:textId="77777777" w:rsidR="005019A2" w:rsidRPr="005019A2" w:rsidRDefault="005019A2" w:rsidP="007C109D">
            <w:pPr>
              <w:spacing w:after="0"/>
              <w:rPr>
                <w:rFonts w:ascii="Times New Roman" w:hAnsi="Times New Roman"/>
                <w:b/>
                <w:bCs/>
              </w:rPr>
            </w:pPr>
          </w:p>
        </w:tc>
        <w:tc>
          <w:tcPr>
            <w:tcW w:w="2474" w:type="pct"/>
          </w:tcPr>
          <w:p w14:paraId="2E88BA1D" w14:textId="77777777" w:rsidR="005019A2" w:rsidRPr="005019A2" w:rsidRDefault="005019A2" w:rsidP="007C109D">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E58C340" w14:textId="2C30064C" w:rsidR="005019A2" w:rsidRPr="005019A2" w:rsidRDefault="005019A2" w:rsidP="007C109D">
            <w:pPr>
              <w:suppressAutoHyphens/>
              <w:spacing w:after="0"/>
              <w:jc w:val="center"/>
              <w:rPr>
                <w:rFonts w:ascii="Times New Roman" w:hAnsi="Times New Roman"/>
                <w:b/>
              </w:rPr>
            </w:pPr>
          </w:p>
        </w:tc>
        <w:tc>
          <w:tcPr>
            <w:tcW w:w="526" w:type="pct"/>
          </w:tcPr>
          <w:p w14:paraId="0E7B4DB7" w14:textId="77777777" w:rsidR="005019A2" w:rsidRPr="005019A2" w:rsidRDefault="005019A2" w:rsidP="007C109D">
            <w:pPr>
              <w:suppressAutoHyphens/>
              <w:spacing w:after="0"/>
              <w:rPr>
                <w:rFonts w:ascii="Times New Roman" w:hAnsi="Times New Roman"/>
              </w:rPr>
            </w:pPr>
          </w:p>
        </w:tc>
        <w:tc>
          <w:tcPr>
            <w:tcW w:w="578" w:type="pct"/>
          </w:tcPr>
          <w:p w14:paraId="3E474A7D" w14:textId="27D0C0A5" w:rsidR="005019A2" w:rsidRPr="005019A2" w:rsidRDefault="005019A2" w:rsidP="007C109D">
            <w:pPr>
              <w:suppressAutoHyphens/>
              <w:spacing w:after="0"/>
              <w:rPr>
                <w:rFonts w:ascii="Times New Roman" w:hAnsi="Times New Roman"/>
              </w:rPr>
            </w:pPr>
          </w:p>
        </w:tc>
      </w:tr>
      <w:tr w:rsidR="005019A2" w:rsidRPr="005019A2" w14:paraId="1A16F287" w14:textId="77777777" w:rsidTr="005019A2">
        <w:trPr>
          <w:trHeight w:val="460"/>
        </w:trPr>
        <w:tc>
          <w:tcPr>
            <w:tcW w:w="843" w:type="pct"/>
            <w:vMerge/>
          </w:tcPr>
          <w:p w14:paraId="2662A28A" w14:textId="77777777" w:rsidR="005019A2" w:rsidRPr="005019A2" w:rsidRDefault="005019A2" w:rsidP="008300A7">
            <w:pPr>
              <w:spacing w:after="0"/>
              <w:rPr>
                <w:rFonts w:ascii="Times New Roman" w:hAnsi="Times New Roman"/>
                <w:b/>
                <w:bCs/>
              </w:rPr>
            </w:pPr>
          </w:p>
        </w:tc>
        <w:tc>
          <w:tcPr>
            <w:tcW w:w="2474" w:type="pct"/>
          </w:tcPr>
          <w:p w14:paraId="31025649" w14:textId="40F25F13" w:rsidR="005019A2" w:rsidRPr="005019A2" w:rsidRDefault="005019A2" w:rsidP="008300A7">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Расчет параметров технологического инструмента при наложении алюминиевых оболочек»</w:t>
            </w:r>
          </w:p>
        </w:tc>
        <w:tc>
          <w:tcPr>
            <w:tcW w:w="579" w:type="pct"/>
          </w:tcPr>
          <w:p w14:paraId="41B4F34E" w14:textId="496E6335" w:rsidR="005019A2" w:rsidRPr="005019A2" w:rsidRDefault="005019A2" w:rsidP="008300A7">
            <w:pPr>
              <w:suppressAutoHyphens/>
              <w:spacing w:after="0"/>
              <w:jc w:val="center"/>
              <w:rPr>
                <w:rFonts w:ascii="Times New Roman" w:hAnsi="Times New Roman"/>
              </w:rPr>
            </w:pPr>
          </w:p>
        </w:tc>
        <w:tc>
          <w:tcPr>
            <w:tcW w:w="526" w:type="pct"/>
          </w:tcPr>
          <w:p w14:paraId="47747BC3" w14:textId="77777777" w:rsidR="005019A2" w:rsidRPr="005019A2" w:rsidRDefault="005019A2" w:rsidP="008300A7">
            <w:pPr>
              <w:suppressAutoHyphens/>
              <w:spacing w:after="0"/>
              <w:rPr>
                <w:rFonts w:ascii="Times New Roman" w:hAnsi="Times New Roman"/>
              </w:rPr>
            </w:pPr>
          </w:p>
        </w:tc>
        <w:tc>
          <w:tcPr>
            <w:tcW w:w="578" w:type="pct"/>
          </w:tcPr>
          <w:p w14:paraId="2E70BF1F" w14:textId="77777777" w:rsidR="005019A2" w:rsidRPr="005019A2" w:rsidRDefault="005019A2" w:rsidP="008300A7">
            <w:pPr>
              <w:suppressAutoHyphens/>
              <w:spacing w:after="0"/>
              <w:rPr>
                <w:rFonts w:ascii="Times New Roman" w:hAnsi="Times New Roman"/>
              </w:rPr>
            </w:pPr>
          </w:p>
        </w:tc>
      </w:tr>
      <w:tr w:rsidR="005019A2" w:rsidRPr="005019A2" w14:paraId="1C12C798" w14:textId="77777777" w:rsidTr="005019A2">
        <w:trPr>
          <w:trHeight w:val="460"/>
        </w:trPr>
        <w:tc>
          <w:tcPr>
            <w:tcW w:w="843" w:type="pct"/>
            <w:vMerge w:val="restart"/>
          </w:tcPr>
          <w:p w14:paraId="7D62F43D" w14:textId="5DE0E33A" w:rsidR="005019A2" w:rsidRPr="005019A2" w:rsidRDefault="005019A2" w:rsidP="008300A7">
            <w:pPr>
              <w:spacing w:after="0"/>
              <w:rPr>
                <w:rFonts w:ascii="Times New Roman" w:hAnsi="Times New Roman"/>
                <w:b/>
                <w:bCs/>
              </w:rPr>
            </w:pPr>
            <w:r w:rsidRPr="005019A2">
              <w:rPr>
                <w:rFonts w:ascii="Times New Roman" w:hAnsi="Times New Roman"/>
                <w:b/>
                <w:bCs/>
              </w:rPr>
              <w:t>Тема 1.18 Сварочные станы и технология сварки металлических оболочек</w:t>
            </w:r>
          </w:p>
        </w:tc>
        <w:tc>
          <w:tcPr>
            <w:tcW w:w="2474" w:type="pct"/>
          </w:tcPr>
          <w:p w14:paraId="5840C823"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484AC9D8" w14:textId="2AE0BAAD" w:rsidR="005019A2" w:rsidRPr="005019A2" w:rsidRDefault="005019A2" w:rsidP="008300A7">
            <w:pPr>
              <w:suppressAutoHyphens/>
              <w:spacing w:after="0"/>
              <w:jc w:val="center"/>
              <w:rPr>
                <w:rFonts w:ascii="Times New Roman" w:hAnsi="Times New Roman"/>
                <w:b/>
              </w:rPr>
            </w:pPr>
          </w:p>
        </w:tc>
        <w:tc>
          <w:tcPr>
            <w:tcW w:w="526" w:type="pct"/>
          </w:tcPr>
          <w:p w14:paraId="15D50818" w14:textId="77777777" w:rsidR="005019A2" w:rsidRPr="005019A2" w:rsidRDefault="005019A2" w:rsidP="008300A7">
            <w:pPr>
              <w:suppressAutoHyphens/>
              <w:spacing w:after="0"/>
              <w:rPr>
                <w:rFonts w:ascii="Times New Roman" w:hAnsi="Times New Roman"/>
              </w:rPr>
            </w:pPr>
          </w:p>
        </w:tc>
        <w:tc>
          <w:tcPr>
            <w:tcW w:w="578" w:type="pct"/>
          </w:tcPr>
          <w:p w14:paraId="782E4938" w14:textId="5ABCBE15" w:rsidR="005019A2" w:rsidRPr="005019A2" w:rsidRDefault="005019A2" w:rsidP="008300A7">
            <w:pPr>
              <w:suppressAutoHyphens/>
              <w:spacing w:after="0"/>
              <w:rPr>
                <w:rFonts w:ascii="Times New Roman" w:hAnsi="Times New Roman"/>
              </w:rPr>
            </w:pPr>
          </w:p>
        </w:tc>
      </w:tr>
      <w:tr w:rsidR="005019A2" w:rsidRPr="005019A2" w14:paraId="3D8DB80D" w14:textId="77777777" w:rsidTr="005019A2">
        <w:trPr>
          <w:trHeight w:val="460"/>
        </w:trPr>
        <w:tc>
          <w:tcPr>
            <w:tcW w:w="843" w:type="pct"/>
            <w:vMerge/>
          </w:tcPr>
          <w:p w14:paraId="177FD642" w14:textId="77777777" w:rsidR="005019A2" w:rsidRPr="005019A2" w:rsidRDefault="005019A2" w:rsidP="008300A7">
            <w:pPr>
              <w:spacing w:after="0"/>
              <w:rPr>
                <w:rFonts w:ascii="Times New Roman" w:hAnsi="Times New Roman"/>
                <w:b/>
                <w:bCs/>
              </w:rPr>
            </w:pPr>
          </w:p>
        </w:tc>
        <w:tc>
          <w:tcPr>
            <w:tcW w:w="2474" w:type="pct"/>
          </w:tcPr>
          <w:p w14:paraId="1E4B52C2" w14:textId="77777777" w:rsidR="005019A2" w:rsidRPr="005019A2" w:rsidRDefault="005019A2" w:rsidP="008300A7">
            <w:pPr>
              <w:suppressAutoHyphens/>
              <w:spacing w:after="0"/>
              <w:jc w:val="both"/>
              <w:rPr>
                <w:rFonts w:ascii="Times New Roman" w:hAnsi="Times New Roman"/>
                <w:bCs/>
              </w:rPr>
            </w:pPr>
            <w:r w:rsidRPr="005019A2">
              <w:rPr>
                <w:rFonts w:ascii="Times New Roman" w:hAnsi="Times New Roman"/>
                <w:bCs/>
              </w:rPr>
              <w:t>1. Классификация сварочных станов, их устройство и принцип действия</w:t>
            </w:r>
          </w:p>
        </w:tc>
        <w:tc>
          <w:tcPr>
            <w:tcW w:w="579" w:type="pct"/>
          </w:tcPr>
          <w:p w14:paraId="4AB29978" w14:textId="0A665133" w:rsidR="005019A2" w:rsidRPr="005019A2" w:rsidRDefault="005019A2" w:rsidP="008300A7">
            <w:pPr>
              <w:suppressAutoHyphens/>
              <w:spacing w:after="0"/>
              <w:jc w:val="center"/>
              <w:rPr>
                <w:rFonts w:ascii="Times New Roman" w:hAnsi="Times New Roman"/>
              </w:rPr>
            </w:pPr>
          </w:p>
        </w:tc>
        <w:tc>
          <w:tcPr>
            <w:tcW w:w="526" w:type="pct"/>
          </w:tcPr>
          <w:p w14:paraId="3F47EA44" w14:textId="77777777" w:rsidR="005019A2" w:rsidRPr="005019A2" w:rsidRDefault="005019A2" w:rsidP="008300A7">
            <w:pPr>
              <w:suppressAutoHyphens/>
              <w:spacing w:after="0"/>
              <w:rPr>
                <w:rFonts w:ascii="Times New Roman" w:hAnsi="Times New Roman"/>
              </w:rPr>
            </w:pPr>
          </w:p>
        </w:tc>
        <w:tc>
          <w:tcPr>
            <w:tcW w:w="578" w:type="pct"/>
          </w:tcPr>
          <w:p w14:paraId="46646D9D"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15CE0498"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1B92E58E"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6D7D441C"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0518751F" w14:textId="2533FB49" w:rsidR="005019A2" w:rsidRPr="005019A2" w:rsidRDefault="005019A2" w:rsidP="008300A7">
            <w:pPr>
              <w:suppressAutoHyphens/>
              <w:spacing w:after="0"/>
              <w:rPr>
                <w:rFonts w:ascii="Times New Roman" w:hAnsi="Times New Roman"/>
              </w:rPr>
            </w:pPr>
          </w:p>
        </w:tc>
      </w:tr>
      <w:tr w:rsidR="005019A2" w:rsidRPr="005019A2" w14:paraId="40A863DF" w14:textId="77777777" w:rsidTr="005019A2">
        <w:trPr>
          <w:trHeight w:val="460"/>
        </w:trPr>
        <w:tc>
          <w:tcPr>
            <w:tcW w:w="843" w:type="pct"/>
            <w:vMerge/>
          </w:tcPr>
          <w:p w14:paraId="00DAAEC2" w14:textId="77777777" w:rsidR="005019A2" w:rsidRPr="005019A2" w:rsidRDefault="005019A2" w:rsidP="008300A7">
            <w:pPr>
              <w:spacing w:after="0"/>
              <w:rPr>
                <w:rFonts w:ascii="Times New Roman" w:hAnsi="Times New Roman"/>
                <w:b/>
                <w:bCs/>
              </w:rPr>
            </w:pPr>
          </w:p>
        </w:tc>
        <w:tc>
          <w:tcPr>
            <w:tcW w:w="2474" w:type="pct"/>
          </w:tcPr>
          <w:p w14:paraId="606EE865" w14:textId="77777777" w:rsidR="005019A2" w:rsidRPr="005019A2" w:rsidRDefault="005019A2" w:rsidP="008300A7">
            <w:pPr>
              <w:suppressAutoHyphens/>
              <w:spacing w:after="0"/>
              <w:jc w:val="both"/>
              <w:rPr>
                <w:rFonts w:ascii="Times New Roman" w:hAnsi="Times New Roman"/>
                <w:bCs/>
              </w:rPr>
            </w:pPr>
            <w:r w:rsidRPr="005019A2">
              <w:rPr>
                <w:rFonts w:ascii="Times New Roman" w:hAnsi="Times New Roman"/>
                <w:bCs/>
              </w:rPr>
              <w:t>1. Технология наложения сварной оболочки</w:t>
            </w:r>
          </w:p>
        </w:tc>
        <w:tc>
          <w:tcPr>
            <w:tcW w:w="579" w:type="pct"/>
          </w:tcPr>
          <w:p w14:paraId="19D65312" w14:textId="0B663CF8" w:rsidR="005019A2" w:rsidRPr="005019A2" w:rsidRDefault="005019A2" w:rsidP="008300A7">
            <w:pPr>
              <w:suppressAutoHyphens/>
              <w:spacing w:after="0"/>
              <w:jc w:val="center"/>
              <w:rPr>
                <w:rFonts w:ascii="Times New Roman" w:hAnsi="Times New Roman"/>
              </w:rPr>
            </w:pPr>
          </w:p>
        </w:tc>
        <w:tc>
          <w:tcPr>
            <w:tcW w:w="526" w:type="pct"/>
          </w:tcPr>
          <w:p w14:paraId="3B6E7F95" w14:textId="77777777" w:rsidR="005019A2" w:rsidRPr="005019A2" w:rsidRDefault="005019A2" w:rsidP="008300A7">
            <w:pPr>
              <w:suppressAutoHyphens/>
              <w:spacing w:after="0"/>
              <w:rPr>
                <w:rFonts w:ascii="Times New Roman" w:hAnsi="Times New Roman"/>
              </w:rPr>
            </w:pPr>
          </w:p>
        </w:tc>
        <w:tc>
          <w:tcPr>
            <w:tcW w:w="578" w:type="pct"/>
          </w:tcPr>
          <w:p w14:paraId="00E8E2DE" w14:textId="563BDBFC" w:rsidR="005019A2" w:rsidRPr="005019A2" w:rsidRDefault="005019A2" w:rsidP="008300A7">
            <w:pPr>
              <w:suppressAutoHyphens/>
              <w:spacing w:after="0"/>
              <w:rPr>
                <w:rFonts w:ascii="Times New Roman" w:hAnsi="Times New Roman"/>
              </w:rPr>
            </w:pPr>
          </w:p>
        </w:tc>
      </w:tr>
      <w:tr w:rsidR="005019A2" w:rsidRPr="005019A2" w14:paraId="1EB2DC14" w14:textId="77777777" w:rsidTr="005019A2">
        <w:trPr>
          <w:trHeight w:val="460"/>
        </w:trPr>
        <w:tc>
          <w:tcPr>
            <w:tcW w:w="843" w:type="pct"/>
            <w:vMerge/>
          </w:tcPr>
          <w:p w14:paraId="170C2FA4" w14:textId="77777777" w:rsidR="005019A2" w:rsidRPr="005019A2" w:rsidRDefault="005019A2" w:rsidP="008300A7">
            <w:pPr>
              <w:spacing w:after="0"/>
              <w:rPr>
                <w:rFonts w:ascii="Times New Roman" w:hAnsi="Times New Roman"/>
                <w:b/>
                <w:bCs/>
              </w:rPr>
            </w:pPr>
          </w:p>
        </w:tc>
        <w:tc>
          <w:tcPr>
            <w:tcW w:w="2474" w:type="pct"/>
          </w:tcPr>
          <w:p w14:paraId="498C60F2"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97010DD" w14:textId="6C3DB0FC" w:rsidR="005019A2" w:rsidRPr="005019A2" w:rsidRDefault="005019A2" w:rsidP="008300A7">
            <w:pPr>
              <w:suppressAutoHyphens/>
              <w:spacing w:after="0"/>
              <w:jc w:val="center"/>
              <w:rPr>
                <w:rFonts w:ascii="Times New Roman" w:hAnsi="Times New Roman"/>
                <w:b/>
              </w:rPr>
            </w:pPr>
          </w:p>
        </w:tc>
        <w:tc>
          <w:tcPr>
            <w:tcW w:w="526" w:type="pct"/>
          </w:tcPr>
          <w:p w14:paraId="2D40565F" w14:textId="77777777" w:rsidR="005019A2" w:rsidRPr="005019A2" w:rsidRDefault="005019A2" w:rsidP="008300A7">
            <w:pPr>
              <w:suppressAutoHyphens/>
              <w:spacing w:after="0"/>
              <w:rPr>
                <w:rFonts w:ascii="Times New Roman" w:hAnsi="Times New Roman"/>
              </w:rPr>
            </w:pPr>
          </w:p>
        </w:tc>
        <w:tc>
          <w:tcPr>
            <w:tcW w:w="578" w:type="pct"/>
          </w:tcPr>
          <w:p w14:paraId="4B43A5CF" w14:textId="19214AD4" w:rsidR="005019A2" w:rsidRPr="005019A2" w:rsidRDefault="005019A2" w:rsidP="008300A7">
            <w:pPr>
              <w:suppressAutoHyphens/>
              <w:spacing w:after="0"/>
              <w:rPr>
                <w:rFonts w:ascii="Times New Roman" w:hAnsi="Times New Roman"/>
              </w:rPr>
            </w:pPr>
          </w:p>
        </w:tc>
      </w:tr>
      <w:tr w:rsidR="005019A2" w:rsidRPr="005019A2" w14:paraId="6CCD19CD" w14:textId="77777777" w:rsidTr="005019A2">
        <w:trPr>
          <w:trHeight w:val="460"/>
        </w:trPr>
        <w:tc>
          <w:tcPr>
            <w:tcW w:w="843" w:type="pct"/>
            <w:vMerge/>
          </w:tcPr>
          <w:p w14:paraId="4EB1A76F" w14:textId="77777777" w:rsidR="005019A2" w:rsidRPr="005019A2" w:rsidRDefault="005019A2" w:rsidP="008300A7">
            <w:pPr>
              <w:spacing w:after="0"/>
              <w:rPr>
                <w:rFonts w:ascii="Times New Roman" w:hAnsi="Times New Roman"/>
                <w:b/>
                <w:bCs/>
              </w:rPr>
            </w:pPr>
          </w:p>
        </w:tc>
        <w:tc>
          <w:tcPr>
            <w:tcW w:w="2474" w:type="pct"/>
          </w:tcPr>
          <w:p w14:paraId="107121B2" w14:textId="0CD42093" w:rsidR="005019A2" w:rsidRPr="005019A2" w:rsidRDefault="005019A2" w:rsidP="008300A7">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Расчет параметров гофрированной металлической оболочки»</w:t>
            </w:r>
          </w:p>
        </w:tc>
        <w:tc>
          <w:tcPr>
            <w:tcW w:w="579" w:type="pct"/>
          </w:tcPr>
          <w:p w14:paraId="5F26715E" w14:textId="15BBAAE9" w:rsidR="005019A2" w:rsidRPr="005019A2" w:rsidRDefault="005019A2" w:rsidP="008300A7">
            <w:pPr>
              <w:suppressAutoHyphens/>
              <w:spacing w:after="0"/>
              <w:jc w:val="center"/>
              <w:rPr>
                <w:rFonts w:ascii="Times New Roman" w:hAnsi="Times New Roman"/>
              </w:rPr>
            </w:pPr>
          </w:p>
        </w:tc>
        <w:tc>
          <w:tcPr>
            <w:tcW w:w="526" w:type="pct"/>
          </w:tcPr>
          <w:p w14:paraId="290BDFD2" w14:textId="77777777" w:rsidR="005019A2" w:rsidRPr="005019A2" w:rsidRDefault="005019A2" w:rsidP="008300A7">
            <w:pPr>
              <w:suppressAutoHyphens/>
              <w:spacing w:after="0"/>
              <w:rPr>
                <w:rFonts w:ascii="Times New Roman" w:hAnsi="Times New Roman"/>
              </w:rPr>
            </w:pPr>
          </w:p>
        </w:tc>
        <w:tc>
          <w:tcPr>
            <w:tcW w:w="578" w:type="pct"/>
          </w:tcPr>
          <w:p w14:paraId="5242FAB7" w14:textId="77777777" w:rsidR="005019A2" w:rsidRPr="005019A2" w:rsidRDefault="005019A2" w:rsidP="008300A7">
            <w:pPr>
              <w:suppressAutoHyphens/>
              <w:spacing w:after="0"/>
              <w:rPr>
                <w:rFonts w:ascii="Times New Roman" w:hAnsi="Times New Roman"/>
              </w:rPr>
            </w:pPr>
          </w:p>
        </w:tc>
      </w:tr>
      <w:tr w:rsidR="005019A2" w:rsidRPr="005019A2" w14:paraId="5644B00E" w14:textId="77777777" w:rsidTr="005019A2">
        <w:trPr>
          <w:trHeight w:val="460"/>
        </w:trPr>
        <w:tc>
          <w:tcPr>
            <w:tcW w:w="843" w:type="pct"/>
            <w:vMerge w:val="restart"/>
          </w:tcPr>
          <w:p w14:paraId="1363BB2C" w14:textId="345FCC01" w:rsidR="005019A2" w:rsidRPr="005019A2" w:rsidRDefault="005019A2" w:rsidP="008300A7">
            <w:pPr>
              <w:spacing w:after="0"/>
              <w:rPr>
                <w:rFonts w:ascii="Times New Roman" w:hAnsi="Times New Roman"/>
                <w:b/>
                <w:bCs/>
              </w:rPr>
            </w:pPr>
            <w:r w:rsidRPr="005019A2">
              <w:rPr>
                <w:rFonts w:ascii="Times New Roman" w:hAnsi="Times New Roman"/>
                <w:b/>
                <w:bCs/>
              </w:rPr>
              <w:t>Тема 1.19Технология наложения экранирующих и защитных покровов</w:t>
            </w:r>
          </w:p>
        </w:tc>
        <w:tc>
          <w:tcPr>
            <w:tcW w:w="2474" w:type="pct"/>
          </w:tcPr>
          <w:p w14:paraId="74103776"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2D2C97B7" w14:textId="5B986DC2" w:rsidR="005019A2" w:rsidRPr="005019A2" w:rsidRDefault="005019A2" w:rsidP="008300A7">
            <w:pPr>
              <w:suppressAutoHyphens/>
              <w:spacing w:after="0"/>
              <w:jc w:val="center"/>
              <w:rPr>
                <w:rFonts w:ascii="Times New Roman" w:hAnsi="Times New Roman"/>
                <w:b/>
              </w:rPr>
            </w:pPr>
          </w:p>
        </w:tc>
        <w:tc>
          <w:tcPr>
            <w:tcW w:w="526" w:type="pct"/>
          </w:tcPr>
          <w:p w14:paraId="68789C45" w14:textId="77777777" w:rsidR="005019A2" w:rsidRPr="005019A2" w:rsidRDefault="005019A2" w:rsidP="008300A7">
            <w:pPr>
              <w:suppressAutoHyphens/>
              <w:spacing w:after="0"/>
              <w:rPr>
                <w:rFonts w:ascii="Times New Roman" w:hAnsi="Times New Roman"/>
              </w:rPr>
            </w:pPr>
          </w:p>
        </w:tc>
        <w:tc>
          <w:tcPr>
            <w:tcW w:w="578" w:type="pct"/>
          </w:tcPr>
          <w:p w14:paraId="22C5060C" w14:textId="479634E9" w:rsidR="005019A2" w:rsidRPr="005019A2" w:rsidRDefault="005019A2" w:rsidP="008300A7">
            <w:pPr>
              <w:suppressAutoHyphens/>
              <w:spacing w:after="0"/>
              <w:rPr>
                <w:rFonts w:ascii="Times New Roman" w:hAnsi="Times New Roman"/>
              </w:rPr>
            </w:pPr>
          </w:p>
        </w:tc>
      </w:tr>
      <w:tr w:rsidR="005019A2" w:rsidRPr="005019A2" w14:paraId="68A22718" w14:textId="77777777" w:rsidTr="005019A2">
        <w:trPr>
          <w:trHeight w:val="460"/>
        </w:trPr>
        <w:tc>
          <w:tcPr>
            <w:tcW w:w="843" w:type="pct"/>
            <w:vMerge/>
          </w:tcPr>
          <w:p w14:paraId="2422E879" w14:textId="77777777" w:rsidR="005019A2" w:rsidRPr="005019A2" w:rsidRDefault="005019A2" w:rsidP="008300A7">
            <w:pPr>
              <w:spacing w:after="0"/>
              <w:rPr>
                <w:rFonts w:ascii="Times New Roman" w:hAnsi="Times New Roman"/>
                <w:b/>
                <w:bCs/>
              </w:rPr>
            </w:pPr>
          </w:p>
        </w:tc>
        <w:tc>
          <w:tcPr>
            <w:tcW w:w="2474" w:type="pct"/>
          </w:tcPr>
          <w:p w14:paraId="6A3D2632" w14:textId="77777777" w:rsidR="005019A2" w:rsidRPr="005019A2" w:rsidRDefault="005019A2" w:rsidP="008300A7">
            <w:pPr>
              <w:spacing w:after="0"/>
              <w:jc w:val="both"/>
              <w:rPr>
                <w:rFonts w:ascii="Times New Roman" w:hAnsi="Times New Roman"/>
                <w:bCs/>
              </w:rPr>
            </w:pPr>
            <w:r w:rsidRPr="005019A2">
              <w:rPr>
                <w:rFonts w:ascii="Times New Roman" w:hAnsi="Times New Roman"/>
                <w:bCs/>
              </w:rPr>
              <w:t xml:space="preserve">1. Технологические параметры наложения ленточных и проволочных </w:t>
            </w:r>
            <w:proofErr w:type="spellStart"/>
            <w:r w:rsidRPr="005019A2">
              <w:rPr>
                <w:rFonts w:ascii="Times New Roman" w:hAnsi="Times New Roman"/>
                <w:bCs/>
              </w:rPr>
              <w:t>бронепокровов</w:t>
            </w:r>
            <w:proofErr w:type="spellEnd"/>
          </w:p>
        </w:tc>
        <w:tc>
          <w:tcPr>
            <w:tcW w:w="579" w:type="pct"/>
          </w:tcPr>
          <w:p w14:paraId="46EF4DDD" w14:textId="01B77F66" w:rsidR="005019A2" w:rsidRPr="005019A2" w:rsidRDefault="005019A2" w:rsidP="008300A7">
            <w:pPr>
              <w:suppressAutoHyphens/>
              <w:spacing w:after="0"/>
              <w:jc w:val="center"/>
              <w:rPr>
                <w:rFonts w:ascii="Times New Roman" w:hAnsi="Times New Roman"/>
              </w:rPr>
            </w:pPr>
          </w:p>
        </w:tc>
        <w:tc>
          <w:tcPr>
            <w:tcW w:w="526" w:type="pct"/>
          </w:tcPr>
          <w:p w14:paraId="5AA2F60E" w14:textId="77777777" w:rsidR="005019A2" w:rsidRPr="005019A2" w:rsidRDefault="005019A2" w:rsidP="008300A7">
            <w:pPr>
              <w:suppressAutoHyphens/>
              <w:spacing w:after="0"/>
              <w:rPr>
                <w:rFonts w:ascii="Times New Roman" w:hAnsi="Times New Roman"/>
              </w:rPr>
            </w:pPr>
          </w:p>
        </w:tc>
        <w:tc>
          <w:tcPr>
            <w:tcW w:w="578" w:type="pct"/>
          </w:tcPr>
          <w:p w14:paraId="63461F07"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14212EB4"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58097D17"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7F10C30D"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47F36D7E" w14:textId="517342CA" w:rsidR="005019A2" w:rsidRPr="005019A2" w:rsidRDefault="005019A2" w:rsidP="008300A7">
            <w:pPr>
              <w:suppressAutoHyphens/>
              <w:spacing w:after="0"/>
              <w:rPr>
                <w:rFonts w:ascii="Times New Roman" w:hAnsi="Times New Roman"/>
              </w:rPr>
            </w:pPr>
          </w:p>
        </w:tc>
      </w:tr>
      <w:tr w:rsidR="005019A2" w:rsidRPr="005019A2" w14:paraId="23C6659D" w14:textId="77777777" w:rsidTr="005019A2">
        <w:trPr>
          <w:trHeight w:val="460"/>
        </w:trPr>
        <w:tc>
          <w:tcPr>
            <w:tcW w:w="843" w:type="pct"/>
            <w:vMerge/>
          </w:tcPr>
          <w:p w14:paraId="2FC2C0C6" w14:textId="77777777" w:rsidR="005019A2" w:rsidRPr="005019A2" w:rsidRDefault="005019A2" w:rsidP="008300A7">
            <w:pPr>
              <w:spacing w:after="0"/>
              <w:rPr>
                <w:rFonts w:ascii="Times New Roman" w:hAnsi="Times New Roman"/>
                <w:b/>
                <w:bCs/>
              </w:rPr>
            </w:pPr>
          </w:p>
        </w:tc>
        <w:tc>
          <w:tcPr>
            <w:tcW w:w="2474" w:type="pct"/>
          </w:tcPr>
          <w:p w14:paraId="5D6A4BD6" w14:textId="77777777" w:rsidR="005019A2" w:rsidRPr="005019A2" w:rsidRDefault="005019A2" w:rsidP="008300A7">
            <w:pPr>
              <w:spacing w:after="0"/>
              <w:jc w:val="both"/>
              <w:rPr>
                <w:rFonts w:ascii="Times New Roman" w:hAnsi="Times New Roman"/>
                <w:bCs/>
              </w:rPr>
            </w:pPr>
            <w:r w:rsidRPr="005019A2">
              <w:rPr>
                <w:rFonts w:ascii="Times New Roman" w:hAnsi="Times New Roman"/>
                <w:bCs/>
              </w:rPr>
              <w:t>1. Технология наложения защитных покровов</w:t>
            </w:r>
          </w:p>
        </w:tc>
        <w:tc>
          <w:tcPr>
            <w:tcW w:w="579" w:type="pct"/>
          </w:tcPr>
          <w:p w14:paraId="51EC3DC3" w14:textId="779F3050" w:rsidR="005019A2" w:rsidRPr="005019A2" w:rsidRDefault="005019A2" w:rsidP="008300A7">
            <w:pPr>
              <w:suppressAutoHyphens/>
              <w:spacing w:after="0"/>
              <w:jc w:val="center"/>
              <w:rPr>
                <w:rFonts w:ascii="Times New Roman" w:hAnsi="Times New Roman"/>
              </w:rPr>
            </w:pPr>
          </w:p>
        </w:tc>
        <w:tc>
          <w:tcPr>
            <w:tcW w:w="526" w:type="pct"/>
          </w:tcPr>
          <w:p w14:paraId="2BBC5E87" w14:textId="77777777" w:rsidR="005019A2" w:rsidRPr="005019A2" w:rsidRDefault="005019A2" w:rsidP="008300A7">
            <w:pPr>
              <w:suppressAutoHyphens/>
              <w:spacing w:after="0"/>
              <w:rPr>
                <w:rFonts w:ascii="Times New Roman" w:hAnsi="Times New Roman"/>
              </w:rPr>
            </w:pPr>
          </w:p>
        </w:tc>
        <w:tc>
          <w:tcPr>
            <w:tcW w:w="578" w:type="pct"/>
          </w:tcPr>
          <w:p w14:paraId="522DAC7E" w14:textId="4DD61CF8" w:rsidR="005019A2" w:rsidRPr="005019A2" w:rsidRDefault="005019A2" w:rsidP="008300A7">
            <w:pPr>
              <w:suppressAutoHyphens/>
              <w:spacing w:after="0"/>
              <w:rPr>
                <w:rFonts w:ascii="Times New Roman" w:hAnsi="Times New Roman"/>
              </w:rPr>
            </w:pPr>
          </w:p>
        </w:tc>
      </w:tr>
      <w:tr w:rsidR="005019A2" w:rsidRPr="005019A2" w14:paraId="6FC907D9" w14:textId="77777777" w:rsidTr="005019A2">
        <w:trPr>
          <w:trHeight w:val="460"/>
        </w:trPr>
        <w:tc>
          <w:tcPr>
            <w:tcW w:w="843" w:type="pct"/>
            <w:vMerge/>
          </w:tcPr>
          <w:p w14:paraId="0D35018B" w14:textId="77777777" w:rsidR="005019A2" w:rsidRPr="005019A2" w:rsidRDefault="005019A2" w:rsidP="008300A7">
            <w:pPr>
              <w:spacing w:after="0"/>
              <w:rPr>
                <w:rFonts w:ascii="Times New Roman" w:hAnsi="Times New Roman"/>
                <w:b/>
                <w:bCs/>
              </w:rPr>
            </w:pPr>
          </w:p>
        </w:tc>
        <w:tc>
          <w:tcPr>
            <w:tcW w:w="2474" w:type="pct"/>
          </w:tcPr>
          <w:p w14:paraId="4588EC3D"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0DBC996" w14:textId="310D591D" w:rsidR="005019A2" w:rsidRPr="005019A2" w:rsidRDefault="005019A2" w:rsidP="008300A7">
            <w:pPr>
              <w:suppressAutoHyphens/>
              <w:spacing w:after="0"/>
              <w:jc w:val="center"/>
              <w:rPr>
                <w:rFonts w:ascii="Times New Roman" w:hAnsi="Times New Roman"/>
                <w:b/>
              </w:rPr>
            </w:pPr>
          </w:p>
        </w:tc>
        <w:tc>
          <w:tcPr>
            <w:tcW w:w="526" w:type="pct"/>
          </w:tcPr>
          <w:p w14:paraId="694E8395" w14:textId="77777777" w:rsidR="005019A2" w:rsidRPr="005019A2" w:rsidRDefault="005019A2" w:rsidP="008300A7">
            <w:pPr>
              <w:suppressAutoHyphens/>
              <w:spacing w:after="0"/>
              <w:rPr>
                <w:rFonts w:ascii="Times New Roman" w:hAnsi="Times New Roman"/>
              </w:rPr>
            </w:pPr>
          </w:p>
        </w:tc>
        <w:tc>
          <w:tcPr>
            <w:tcW w:w="578" w:type="pct"/>
          </w:tcPr>
          <w:p w14:paraId="7AD148C5" w14:textId="748339D5" w:rsidR="005019A2" w:rsidRPr="005019A2" w:rsidRDefault="005019A2" w:rsidP="008300A7">
            <w:pPr>
              <w:suppressAutoHyphens/>
              <w:spacing w:after="0"/>
              <w:rPr>
                <w:rFonts w:ascii="Times New Roman" w:hAnsi="Times New Roman"/>
              </w:rPr>
            </w:pPr>
          </w:p>
        </w:tc>
      </w:tr>
      <w:tr w:rsidR="005019A2" w:rsidRPr="005019A2" w14:paraId="33255900" w14:textId="77777777" w:rsidTr="005019A2">
        <w:trPr>
          <w:trHeight w:val="460"/>
        </w:trPr>
        <w:tc>
          <w:tcPr>
            <w:tcW w:w="843" w:type="pct"/>
            <w:vMerge/>
          </w:tcPr>
          <w:p w14:paraId="0E3F0553" w14:textId="77777777" w:rsidR="005019A2" w:rsidRPr="005019A2" w:rsidRDefault="005019A2" w:rsidP="008300A7">
            <w:pPr>
              <w:spacing w:after="0"/>
              <w:rPr>
                <w:rFonts w:ascii="Times New Roman" w:hAnsi="Times New Roman"/>
                <w:b/>
                <w:bCs/>
              </w:rPr>
            </w:pPr>
          </w:p>
        </w:tc>
        <w:tc>
          <w:tcPr>
            <w:tcW w:w="2474" w:type="pct"/>
          </w:tcPr>
          <w:p w14:paraId="22BBED70" w14:textId="612969FE" w:rsidR="005019A2" w:rsidRPr="005019A2" w:rsidRDefault="005019A2" w:rsidP="008300A7">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 xml:space="preserve">Расчет технологических параметров наложения ленточных и проволочных </w:t>
            </w:r>
            <w:proofErr w:type="spellStart"/>
            <w:r w:rsidRPr="005019A2">
              <w:rPr>
                <w:rFonts w:ascii="Times New Roman" w:hAnsi="Times New Roman"/>
                <w:bCs/>
              </w:rPr>
              <w:t>бронепокровов</w:t>
            </w:r>
            <w:proofErr w:type="spellEnd"/>
            <w:r w:rsidRPr="005019A2">
              <w:rPr>
                <w:rFonts w:ascii="Times New Roman" w:hAnsi="Times New Roman"/>
                <w:bCs/>
              </w:rPr>
              <w:t>»</w:t>
            </w:r>
          </w:p>
        </w:tc>
        <w:tc>
          <w:tcPr>
            <w:tcW w:w="579" w:type="pct"/>
          </w:tcPr>
          <w:p w14:paraId="1E90A294" w14:textId="6820753D" w:rsidR="005019A2" w:rsidRPr="005019A2" w:rsidRDefault="005019A2" w:rsidP="008300A7">
            <w:pPr>
              <w:suppressAutoHyphens/>
              <w:spacing w:after="0"/>
              <w:jc w:val="center"/>
              <w:rPr>
                <w:rFonts w:ascii="Times New Roman" w:hAnsi="Times New Roman"/>
              </w:rPr>
            </w:pPr>
          </w:p>
        </w:tc>
        <w:tc>
          <w:tcPr>
            <w:tcW w:w="526" w:type="pct"/>
          </w:tcPr>
          <w:p w14:paraId="14D78F2E" w14:textId="77777777" w:rsidR="005019A2" w:rsidRPr="005019A2" w:rsidRDefault="005019A2" w:rsidP="008300A7">
            <w:pPr>
              <w:suppressAutoHyphens/>
              <w:spacing w:after="0"/>
              <w:rPr>
                <w:rFonts w:ascii="Times New Roman" w:hAnsi="Times New Roman"/>
              </w:rPr>
            </w:pPr>
          </w:p>
        </w:tc>
        <w:tc>
          <w:tcPr>
            <w:tcW w:w="578" w:type="pct"/>
          </w:tcPr>
          <w:p w14:paraId="0D18930A" w14:textId="77777777" w:rsidR="005019A2" w:rsidRPr="005019A2" w:rsidRDefault="005019A2" w:rsidP="008300A7">
            <w:pPr>
              <w:suppressAutoHyphens/>
              <w:spacing w:after="0"/>
              <w:rPr>
                <w:rFonts w:ascii="Times New Roman" w:hAnsi="Times New Roman"/>
              </w:rPr>
            </w:pPr>
          </w:p>
        </w:tc>
      </w:tr>
      <w:tr w:rsidR="005019A2" w:rsidRPr="005019A2" w14:paraId="47367593" w14:textId="77777777" w:rsidTr="005019A2">
        <w:trPr>
          <w:trHeight w:val="460"/>
        </w:trPr>
        <w:tc>
          <w:tcPr>
            <w:tcW w:w="843" w:type="pct"/>
            <w:vMerge/>
          </w:tcPr>
          <w:p w14:paraId="3AD419DC" w14:textId="77777777" w:rsidR="005019A2" w:rsidRPr="005019A2" w:rsidRDefault="005019A2" w:rsidP="008300A7">
            <w:pPr>
              <w:spacing w:after="0"/>
              <w:rPr>
                <w:rFonts w:ascii="Times New Roman" w:hAnsi="Times New Roman"/>
                <w:b/>
                <w:bCs/>
              </w:rPr>
            </w:pPr>
          </w:p>
        </w:tc>
        <w:tc>
          <w:tcPr>
            <w:tcW w:w="2474" w:type="pct"/>
          </w:tcPr>
          <w:p w14:paraId="75F0E3FC" w14:textId="13167F96" w:rsidR="005019A2" w:rsidRPr="005019A2" w:rsidRDefault="005019A2" w:rsidP="008300A7">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Расчет параметров технологического инструмента при наложении резиновых и пластмассовых оболочек»</w:t>
            </w:r>
          </w:p>
        </w:tc>
        <w:tc>
          <w:tcPr>
            <w:tcW w:w="579" w:type="pct"/>
          </w:tcPr>
          <w:p w14:paraId="35673D4C" w14:textId="4F8B2851" w:rsidR="005019A2" w:rsidRPr="005019A2" w:rsidRDefault="005019A2" w:rsidP="008300A7">
            <w:pPr>
              <w:suppressAutoHyphens/>
              <w:spacing w:after="0"/>
              <w:jc w:val="center"/>
              <w:rPr>
                <w:rFonts w:ascii="Times New Roman" w:hAnsi="Times New Roman"/>
              </w:rPr>
            </w:pPr>
          </w:p>
        </w:tc>
        <w:tc>
          <w:tcPr>
            <w:tcW w:w="526" w:type="pct"/>
          </w:tcPr>
          <w:p w14:paraId="0C1BC78B" w14:textId="77777777" w:rsidR="005019A2" w:rsidRPr="005019A2" w:rsidRDefault="005019A2" w:rsidP="008300A7">
            <w:pPr>
              <w:suppressAutoHyphens/>
              <w:spacing w:after="0"/>
              <w:rPr>
                <w:rFonts w:ascii="Times New Roman" w:hAnsi="Times New Roman"/>
              </w:rPr>
            </w:pPr>
          </w:p>
        </w:tc>
        <w:tc>
          <w:tcPr>
            <w:tcW w:w="578" w:type="pct"/>
          </w:tcPr>
          <w:p w14:paraId="5EE77032" w14:textId="77777777" w:rsidR="005019A2" w:rsidRPr="005019A2" w:rsidRDefault="005019A2" w:rsidP="008300A7">
            <w:pPr>
              <w:suppressAutoHyphens/>
              <w:spacing w:after="0"/>
              <w:rPr>
                <w:rFonts w:ascii="Times New Roman" w:hAnsi="Times New Roman"/>
              </w:rPr>
            </w:pPr>
          </w:p>
        </w:tc>
      </w:tr>
      <w:tr w:rsidR="005019A2" w:rsidRPr="005019A2" w14:paraId="11D26E05" w14:textId="77777777" w:rsidTr="005019A2">
        <w:trPr>
          <w:trHeight w:val="460"/>
        </w:trPr>
        <w:tc>
          <w:tcPr>
            <w:tcW w:w="843" w:type="pct"/>
            <w:vMerge/>
          </w:tcPr>
          <w:p w14:paraId="4352A0A9" w14:textId="77777777" w:rsidR="005019A2" w:rsidRPr="005019A2" w:rsidRDefault="005019A2" w:rsidP="008300A7">
            <w:pPr>
              <w:spacing w:after="0"/>
              <w:rPr>
                <w:rFonts w:ascii="Times New Roman" w:hAnsi="Times New Roman"/>
                <w:b/>
                <w:bCs/>
              </w:rPr>
            </w:pPr>
          </w:p>
        </w:tc>
        <w:tc>
          <w:tcPr>
            <w:tcW w:w="2474" w:type="pct"/>
          </w:tcPr>
          <w:p w14:paraId="53EA5DDE" w14:textId="2F75CA67" w:rsidR="005019A2" w:rsidRPr="005019A2" w:rsidRDefault="005019A2" w:rsidP="008300A7">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Определение коэффициента затухания световода»</w:t>
            </w:r>
          </w:p>
        </w:tc>
        <w:tc>
          <w:tcPr>
            <w:tcW w:w="579" w:type="pct"/>
          </w:tcPr>
          <w:p w14:paraId="611FEBC2" w14:textId="12D07BEB" w:rsidR="005019A2" w:rsidRPr="005019A2" w:rsidRDefault="005019A2" w:rsidP="008300A7">
            <w:pPr>
              <w:suppressAutoHyphens/>
              <w:spacing w:after="0"/>
              <w:jc w:val="center"/>
              <w:rPr>
                <w:rFonts w:ascii="Times New Roman" w:hAnsi="Times New Roman"/>
              </w:rPr>
            </w:pPr>
          </w:p>
        </w:tc>
        <w:tc>
          <w:tcPr>
            <w:tcW w:w="526" w:type="pct"/>
          </w:tcPr>
          <w:p w14:paraId="68E94534" w14:textId="77777777" w:rsidR="005019A2" w:rsidRPr="005019A2" w:rsidRDefault="005019A2" w:rsidP="008300A7">
            <w:pPr>
              <w:suppressAutoHyphens/>
              <w:spacing w:after="0"/>
              <w:rPr>
                <w:rFonts w:ascii="Times New Roman" w:hAnsi="Times New Roman"/>
              </w:rPr>
            </w:pPr>
          </w:p>
        </w:tc>
        <w:tc>
          <w:tcPr>
            <w:tcW w:w="578" w:type="pct"/>
          </w:tcPr>
          <w:p w14:paraId="21738AC9" w14:textId="77777777" w:rsidR="005019A2" w:rsidRPr="005019A2" w:rsidRDefault="005019A2" w:rsidP="008300A7">
            <w:pPr>
              <w:suppressAutoHyphens/>
              <w:spacing w:after="0"/>
              <w:rPr>
                <w:rFonts w:ascii="Times New Roman" w:hAnsi="Times New Roman"/>
              </w:rPr>
            </w:pPr>
          </w:p>
        </w:tc>
      </w:tr>
      <w:tr w:rsidR="005019A2" w:rsidRPr="005019A2" w14:paraId="78CD4236" w14:textId="77777777" w:rsidTr="005019A2">
        <w:trPr>
          <w:trHeight w:val="460"/>
        </w:trPr>
        <w:tc>
          <w:tcPr>
            <w:tcW w:w="843" w:type="pct"/>
            <w:vMerge/>
          </w:tcPr>
          <w:p w14:paraId="50D36DCA" w14:textId="77777777" w:rsidR="005019A2" w:rsidRPr="005019A2" w:rsidRDefault="005019A2" w:rsidP="008300A7">
            <w:pPr>
              <w:spacing w:after="0"/>
              <w:rPr>
                <w:rFonts w:ascii="Times New Roman" w:hAnsi="Times New Roman"/>
                <w:b/>
                <w:bCs/>
              </w:rPr>
            </w:pPr>
          </w:p>
        </w:tc>
        <w:tc>
          <w:tcPr>
            <w:tcW w:w="2474" w:type="pct"/>
          </w:tcPr>
          <w:p w14:paraId="5A27AC28" w14:textId="55CFBA0F" w:rsidR="005019A2" w:rsidRPr="005019A2" w:rsidRDefault="005019A2" w:rsidP="008300A7">
            <w:pPr>
              <w:spacing w:after="0"/>
              <w:jc w:val="both"/>
              <w:rPr>
                <w:rFonts w:ascii="Times New Roman" w:hAnsi="Times New Roman"/>
                <w:bCs/>
              </w:rPr>
            </w:pPr>
            <w:r w:rsidRPr="005019A2">
              <w:rPr>
                <w:rFonts w:ascii="Times New Roman" w:hAnsi="Times New Roman"/>
                <w:bCs/>
              </w:rPr>
              <w:t xml:space="preserve">Практическое </w:t>
            </w:r>
            <w:proofErr w:type="gramStart"/>
            <w:r w:rsidRPr="005019A2">
              <w:rPr>
                <w:rFonts w:ascii="Times New Roman" w:hAnsi="Times New Roman"/>
                <w:bCs/>
              </w:rPr>
              <w:t>занятие  «</w:t>
            </w:r>
            <w:proofErr w:type="gramEnd"/>
            <w:r w:rsidRPr="005019A2">
              <w:rPr>
                <w:rFonts w:ascii="Times New Roman" w:hAnsi="Times New Roman"/>
                <w:bCs/>
              </w:rPr>
              <w:t>Определение дополнительной длины оптического световода, обусловленной скруткой»</w:t>
            </w:r>
          </w:p>
        </w:tc>
        <w:tc>
          <w:tcPr>
            <w:tcW w:w="579" w:type="pct"/>
          </w:tcPr>
          <w:p w14:paraId="3F046933" w14:textId="632E987F" w:rsidR="005019A2" w:rsidRPr="005019A2" w:rsidRDefault="005019A2" w:rsidP="008300A7">
            <w:pPr>
              <w:suppressAutoHyphens/>
              <w:spacing w:after="0"/>
              <w:jc w:val="center"/>
              <w:rPr>
                <w:rFonts w:ascii="Times New Roman" w:hAnsi="Times New Roman"/>
              </w:rPr>
            </w:pPr>
          </w:p>
        </w:tc>
        <w:tc>
          <w:tcPr>
            <w:tcW w:w="526" w:type="pct"/>
          </w:tcPr>
          <w:p w14:paraId="16435FA6" w14:textId="77777777" w:rsidR="005019A2" w:rsidRPr="005019A2" w:rsidRDefault="005019A2" w:rsidP="008300A7">
            <w:pPr>
              <w:suppressAutoHyphens/>
              <w:spacing w:after="0"/>
              <w:rPr>
                <w:rFonts w:ascii="Times New Roman" w:hAnsi="Times New Roman"/>
              </w:rPr>
            </w:pPr>
          </w:p>
        </w:tc>
        <w:tc>
          <w:tcPr>
            <w:tcW w:w="578" w:type="pct"/>
          </w:tcPr>
          <w:p w14:paraId="26D949D7" w14:textId="77777777" w:rsidR="005019A2" w:rsidRPr="005019A2" w:rsidRDefault="005019A2" w:rsidP="008300A7">
            <w:pPr>
              <w:suppressAutoHyphens/>
              <w:spacing w:after="0"/>
              <w:rPr>
                <w:rFonts w:ascii="Times New Roman" w:hAnsi="Times New Roman"/>
              </w:rPr>
            </w:pPr>
          </w:p>
        </w:tc>
      </w:tr>
      <w:tr w:rsidR="005019A2" w:rsidRPr="005019A2" w14:paraId="075F82D9" w14:textId="77777777" w:rsidTr="005019A2">
        <w:trPr>
          <w:trHeight w:val="460"/>
        </w:trPr>
        <w:tc>
          <w:tcPr>
            <w:tcW w:w="843" w:type="pct"/>
            <w:vMerge w:val="restart"/>
          </w:tcPr>
          <w:p w14:paraId="75720920" w14:textId="24B884EA" w:rsidR="005019A2" w:rsidRPr="005019A2" w:rsidRDefault="005019A2" w:rsidP="008300A7">
            <w:pPr>
              <w:spacing w:after="0"/>
              <w:rPr>
                <w:rFonts w:ascii="Times New Roman" w:hAnsi="Times New Roman"/>
                <w:b/>
                <w:bCs/>
              </w:rPr>
            </w:pPr>
            <w:r w:rsidRPr="005019A2">
              <w:rPr>
                <w:rFonts w:ascii="Times New Roman" w:hAnsi="Times New Roman"/>
                <w:b/>
                <w:bCs/>
              </w:rPr>
              <w:t>Тема 1.20 Теоретические основы изготовления оптических кабелей</w:t>
            </w:r>
          </w:p>
        </w:tc>
        <w:tc>
          <w:tcPr>
            <w:tcW w:w="2474" w:type="pct"/>
          </w:tcPr>
          <w:p w14:paraId="32D5060A"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 xml:space="preserve">Содержание </w:t>
            </w:r>
          </w:p>
        </w:tc>
        <w:tc>
          <w:tcPr>
            <w:tcW w:w="579" w:type="pct"/>
          </w:tcPr>
          <w:p w14:paraId="31557963" w14:textId="0D9D2DD6" w:rsidR="005019A2" w:rsidRPr="005019A2" w:rsidRDefault="005019A2" w:rsidP="008300A7">
            <w:pPr>
              <w:suppressAutoHyphens/>
              <w:spacing w:after="0"/>
              <w:jc w:val="center"/>
              <w:rPr>
                <w:rFonts w:ascii="Times New Roman" w:hAnsi="Times New Roman"/>
                <w:b/>
              </w:rPr>
            </w:pPr>
          </w:p>
        </w:tc>
        <w:tc>
          <w:tcPr>
            <w:tcW w:w="526" w:type="pct"/>
          </w:tcPr>
          <w:p w14:paraId="26245763" w14:textId="77777777" w:rsidR="005019A2" w:rsidRPr="005019A2" w:rsidRDefault="005019A2" w:rsidP="008300A7">
            <w:pPr>
              <w:suppressAutoHyphens/>
              <w:spacing w:after="0"/>
              <w:rPr>
                <w:rFonts w:ascii="Times New Roman" w:hAnsi="Times New Roman"/>
              </w:rPr>
            </w:pPr>
          </w:p>
        </w:tc>
        <w:tc>
          <w:tcPr>
            <w:tcW w:w="578" w:type="pct"/>
          </w:tcPr>
          <w:p w14:paraId="371E96F1" w14:textId="31B92099" w:rsidR="005019A2" w:rsidRPr="005019A2" w:rsidRDefault="005019A2" w:rsidP="008300A7">
            <w:pPr>
              <w:suppressAutoHyphens/>
              <w:spacing w:after="0"/>
              <w:rPr>
                <w:rFonts w:ascii="Times New Roman" w:hAnsi="Times New Roman"/>
              </w:rPr>
            </w:pPr>
          </w:p>
        </w:tc>
      </w:tr>
      <w:tr w:rsidR="005019A2" w:rsidRPr="005019A2" w14:paraId="44EDA55E" w14:textId="77777777" w:rsidTr="005019A2">
        <w:trPr>
          <w:trHeight w:val="460"/>
        </w:trPr>
        <w:tc>
          <w:tcPr>
            <w:tcW w:w="843" w:type="pct"/>
            <w:vMerge/>
          </w:tcPr>
          <w:p w14:paraId="762B6E1C" w14:textId="77777777" w:rsidR="005019A2" w:rsidRPr="005019A2" w:rsidRDefault="005019A2" w:rsidP="008300A7">
            <w:pPr>
              <w:spacing w:after="0"/>
              <w:rPr>
                <w:rFonts w:ascii="Times New Roman" w:hAnsi="Times New Roman"/>
                <w:b/>
                <w:bCs/>
              </w:rPr>
            </w:pPr>
          </w:p>
        </w:tc>
        <w:tc>
          <w:tcPr>
            <w:tcW w:w="2474" w:type="pct"/>
          </w:tcPr>
          <w:p w14:paraId="7B2C199C" w14:textId="77777777" w:rsidR="005019A2" w:rsidRPr="005019A2" w:rsidRDefault="005019A2" w:rsidP="008300A7">
            <w:pPr>
              <w:spacing w:after="0"/>
              <w:jc w:val="both"/>
              <w:rPr>
                <w:rFonts w:ascii="Times New Roman" w:hAnsi="Times New Roman"/>
                <w:bCs/>
              </w:rPr>
            </w:pPr>
            <w:r w:rsidRPr="005019A2">
              <w:rPr>
                <w:rFonts w:ascii="Times New Roman" w:hAnsi="Times New Roman"/>
                <w:bCs/>
              </w:rPr>
              <w:t>1. Теоретические основы процесса изготовления волоконно-оптических кабелей</w:t>
            </w:r>
            <w:r w:rsidRPr="005019A2">
              <w:rPr>
                <w:rFonts w:ascii="Times New Roman" w:hAnsi="Times New Roman"/>
                <w:b/>
                <w:bCs/>
              </w:rPr>
              <w:t xml:space="preserve"> </w:t>
            </w:r>
            <w:r w:rsidRPr="005019A2">
              <w:rPr>
                <w:rFonts w:ascii="Times New Roman" w:hAnsi="Times New Roman"/>
                <w:bCs/>
              </w:rPr>
              <w:t>с профилированным сердечником</w:t>
            </w:r>
          </w:p>
        </w:tc>
        <w:tc>
          <w:tcPr>
            <w:tcW w:w="579" w:type="pct"/>
          </w:tcPr>
          <w:p w14:paraId="65DF762C" w14:textId="61F41B38" w:rsidR="005019A2" w:rsidRPr="005019A2" w:rsidRDefault="005019A2" w:rsidP="008300A7">
            <w:pPr>
              <w:suppressAutoHyphens/>
              <w:spacing w:after="0"/>
              <w:jc w:val="center"/>
              <w:rPr>
                <w:rFonts w:ascii="Times New Roman" w:hAnsi="Times New Roman"/>
              </w:rPr>
            </w:pPr>
          </w:p>
        </w:tc>
        <w:tc>
          <w:tcPr>
            <w:tcW w:w="526" w:type="pct"/>
          </w:tcPr>
          <w:p w14:paraId="3F7BF812" w14:textId="77777777" w:rsidR="005019A2" w:rsidRPr="005019A2" w:rsidRDefault="005019A2" w:rsidP="008300A7">
            <w:pPr>
              <w:suppressAutoHyphens/>
              <w:spacing w:after="0"/>
              <w:rPr>
                <w:rFonts w:ascii="Times New Roman" w:hAnsi="Times New Roman"/>
              </w:rPr>
            </w:pPr>
          </w:p>
        </w:tc>
        <w:tc>
          <w:tcPr>
            <w:tcW w:w="578" w:type="pct"/>
          </w:tcPr>
          <w:p w14:paraId="74131643"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1.1</w:t>
            </w:r>
          </w:p>
          <w:p w14:paraId="1B49EDF2"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1.2</w:t>
            </w:r>
          </w:p>
          <w:p w14:paraId="7E3A1C13"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ПК 1.3</w:t>
            </w:r>
          </w:p>
          <w:p w14:paraId="165409D4" w14:textId="77777777" w:rsidR="005019A2" w:rsidRPr="005019A2" w:rsidRDefault="005019A2" w:rsidP="00F52C03">
            <w:pPr>
              <w:suppressAutoHyphens/>
              <w:spacing w:after="0"/>
              <w:rPr>
                <w:rFonts w:ascii="Times New Roman" w:hAnsi="Times New Roman"/>
              </w:rPr>
            </w:pPr>
            <w:r w:rsidRPr="005019A2">
              <w:rPr>
                <w:rFonts w:ascii="Times New Roman" w:hAnsi="Times New Roman"/>
              </w:rPr>
              <w:t>ОК 01</w:t>
            </w:r>
          </w:p>
          <w:p w14:paraId="0AB933AE" w14:textId="374EE5D5" w:rsidR="005019A2" w:rsidRPr="005019A2" w:rsidRDefault="005019A2" w:rsidP="008300A7">
            <w:pPr>
              <w:suppressAutoHyphens/>
              <w:spacing w:after="0"/>
              <w:rPr>
                <w:rFonts w:ascii="Times New Roman" w:hAnsi="Times New Roman"/>
              </w:rPr>
            </w:pPr>
          </w:p>
        </w:tc>
      </w:tr>
      <w:tr w:rsidR="005019A2" w:rsidRPr="005019A2" w14:paraId="5D1B1226" w14:textId="77777777" w:rsidTr="005019A2">
        <w:trPr>
          <w:trHeight w:val="460"/>
        </w:trPr>
        <w:tc>
          <w:tcPr>
            <w:tcW w:w="843" w:type="pct"/>
            <w:vMerge/>
          </w:tcPr>
          <w:p w14:paraId="6BEDCEB4" w14:textId="77777777" w:rsidR="005019A2" w:rsidRPr="005019A2" w:rsidRDefault="005019A2" w:rsidP="008300A7">
            <w:pPr>
              <w:spacing w:after="0"/>
              <w:rPr>
                <w:rFonts w:ascii="Times New Roman" w:hAnsi="Times New Roman"/>
                <w:b/>
                <w:bCs/>
              </w:rPr>
            </w:pPr>
          </w:p>
        </w:tc>
        <w:tc>
          <w:tcPr>
            <w:tcW w:w="2474" w:type="pct"/>
          </w:tcPr>
          <w:p w14:paraId="1D1FBB24" w14:textId="77777777" w:rsidR="005019A2" w:rsidRPr="005019A2" w:rsidRDefault="005019A2" w:rsidP="008300A7">
            <w:pPr>
              <w:spacing w:after="0"/>
              <w:jc w:val="both"/>
              <w:rPr>
                <w:rFonts w:ascii="Times New Roman" w:hAnsi="Times New Roman"/>
                <w:bCs/>
              </w:rPr>
            </w:pPr>
            <w:r w:rsidRPr="005019A2">
              <w:rPr>
                <w:rFonts w:ascii="Times New Roman" w:hAnsi="Times New Roman"/>
                <w:bCs/>
              </w:rPr>
              <w:t>1. Теоретические основы процесса изготовления</w:t>
            </w:r>
            <w:r w:rsidRPr="005019A2">
              <w:rPr>
                <w:rFonts w:ascii="Times New Roman" w:hAnsi="Times New Roman"/>
                <w:b/>
                <w:bCs/>
              </w:rPr>
              <w:t xml:space="preserve"> </w:t>
            </w:r>
            <w:r w:rsidRPr="005019A2">
              <w:rPr>
                <w:rFonts w:ascii="Times New Roman" w:hAnsi="Times New Roman"/>
                <w:bCs/>
              </w:rPr>
              <w:t>ленточных волоконно-оптических кабелей.</w:t>
            </w:r>
          </w:p>
        </w:tc>
        <w:tc>
          <w:tcPr>
            <w:tcW w:w="579" w:type="pct"/>
          </w:tcPr>
          <w:p w14:paraId="655B0F58" w14:textId="6CC52130" w:rsidR="005019A2" w:rsidRPr="005019A2" w:rsidRDefault="005019A2" w:rsidP="008300A7">
            <w:pPr>
              <w:suppressAutoHyphens/>
              <w:spacing w:after="0"/>
              <w:jc w:val="center"/>
              <w:rPr>
                <w:rFonts w:ascii="Times New Roman" w:hAnsi="Times New Roman"/>
              </w:rPr>
            </w:pPr>
          </w:p>
        </w:tc>
        <w:tc>
          <w:tcPr>
            <w:tcW w:w="526" w:type="pct"/>
          </w:tcPr>
          <w:p w14:paraId="22B528E8" w14:textId="77777777" w:rsidR="005019A2" w:rsidRPr="005019A2" w:rsidRDefault="005019A2" w:rsidP="008300A7">
            <w:pPr>
              <w:suppressAutoHyphens/>
              <w:spacing w:after="0"/>
              <w:rPr>
                <w:rFonts w:ascii="Times New Roman" w:hAnsi="Times New Roman"/>
              </w:rPr>
            </w:pPr>
          </w:p>
        </w:tc>
        <w:tc>
          <w:tcPr>
            <w:tcW w:w="578" w:type="pct"/>
          </w:tcPr>
          <w:p w14:paraId="27E5E68A" w14:textId="68D3FBD6" w:rsidR="005019A2" w:rsidRPr="005019A2" w:rsidRDefault="005019A2" w:rsidP="008300A7">
            <w:pPr>
              <w:suppressAutoHyphens/>
              <w:spacing w:after="0"/>
              <w:rPr>
                <w:rFonts w:ascii="Times New Roman" w:hAnsi="Times New Roman"/>
              </w:rPr>
            </w:pPr>
          </w:p>
        </w:tc>
      </w:tr>
      <w:tr w:rsidR="005019A2" w:rsidRPr="005019A2" w14:paraId="2C026C90" w14:textId="77777777" w:rsidTr="005019A2">
        <w:trPr>
          <w:trHeight w:val="460"/>
        </w:trPr>
        <w:tc>
          <w:tcPr>
            <w:tcW w:w="843" w:type="pct"/>
            <w:vMerge/>
          </w:tcPr>
          <w:p w14:paraId="7294139E" w14:textId="77777777" w:rsidR="005019A2" w:rsidRPr="005019A2" w:rsidRDefault="005019A2" w:rsidP="008300A7">
            <w:pPr>
              <w:spacing w:after="0"/>
              <w:rPr>
                <w:rFonts w:ascii="Times New Roman" w:hAnsi="Times New Roman"/>
                <w:b/>
                <w:bCs/>
              </w:rPr>
            </w:pPr>
          </w:p>
        </w:tc>
        <w:tc>
          <w:tcPr>
            <w:tcW w:w="2474" w:type="pct"/>
          </w:tcPr>
          <w:p w14:paraId="35C1901B"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DC23173" w14:textId="61971337" w:rsidR="005019A2" w:rsidRPr="005019A2" w:rsidRDefault="005019A2" w:rsidP="008300A7">
            <w:pPr>
              <w:suppressAutoHyphens/>
              <w:spacing w:after="0"/>
              <w:jc w:val="center"/>
              <w:rPr>
                <w:rFonts w:ascii="Times New Roman" w:hAnsi="Times New Roman"/>
                <w:b/>
              </w:rPr>
            </w:pPr>
          </w:p>
        </w:tc>
        <w:tc>
          <w:tcPr>
            <w:tcW w:w="526" w:type="pct"/>
          </w:tcPr>
          <w:p w14:paraId="612C40BD" w14:textId="77777777" w:rsidR="005019A2" w:rsidRPr="005019A2" w:rsidRDefault="005019A2" w:rsidP="008300A7">
            <w:pPr>
              <w:suppressAutoHyphens/>
              <w:spacing w:after="0"/>
              <w:rPr>
                <w:rFonts w:ascii="Times New Roman" w:hAnsi="Times New Roman"/>
              </w:rPr>
            </w:pPr>
          </w:p>
        </w:tc>
        <w:tc>
          <w:tcPr>
            <w:tcW w:w="578" w:type="pct"/>
          </w:tcPr>
          <w:p w14:paraId="7DEFFA37" w14:textId="1AEF1603" w:rsidR="005019A2" w:rsidRPr="005019A2" w:rsidRDefault="005019A2" w:rsidP="008300A7">
            <w:pPr>
              <w:suppressAutoHyphens/>
              <w:spacing w:after="0"/>
              <w:rPr>
                <w:rFonts w:ascii="Times New Roman" w:hAnsi="Times New Roman"/>
              </w:rPr>
            </w:pPr>
          </w:p>
        </w:tc>
      </w:tr>
      <w:tr w:rsidR="005019A2" w:rsidRPr="005019A2" w14:paraId="134D18CA" w14:textId="77777777" w:rsidTr="005019A2">
        <w:trPr>
          <w:trHeight w:val="460"/>
        </w:trPr>
        <w:tc>
          <w:tcPr>
            <w:tcW w:w="843" w:type="pct"/>
            <w:vMerge/>
          </w:tcPr>
          <w:p w14:paraId="740BA880" w14:textId="77777777" w:rsidR="005019A2" w:rsidRPr="005019A2" w:rsidRDefault="005019A2" w:rsidP="008300A7">
            <w:pPr>
              <w:spacing w:after="0"/>
              <w:rPr>
                <w:rFonts w:ascii="Times New Roman" w:hAnsi="Times New Roman"/>
                <w:b/>
                <w:bCs/>
              </w:rPr>
            </w:pPr>
          </w:p>
        </w:tc>
        <w:tc>
          <w:tcPr>
            <w:tcW w:w="2474" w:type="pct"/>
          </w:tcPr>
          <w:p w14:paraId="7E4C2EAE" w14:textId="77777777" w:rsidR="005019A2" w:rsidRPr="005019A2" w:rsidRDefault="005019A2" w:rsidP="008300A7">
            <w:pPr>
              <w:spacing w:after="0"/>
              <w:jc w:val="both"/>
              <w:rPr>
                <w:rFonts w:ascii="Times New Roman" w:hAnsi="Times New Roman"/>
                <w:bCs/>
              </w:rPr>
            </w:pPr>
            <w:r w:rsidRPr="005019A2">
              <w:rPr>
                <w:rFonts w:ascii="Times New Roman" w:hAnsi="Times New Roman"/>
                <w:bCs/>
              </w:rPr>
              <w:t>Практическое занятие 41 «Выбор конструкции волоконно-оптического кабеля в зависимости от условий эксплуатации и способа прокладки»</w:t>
            </w:r>
          </w:p>
        </w:tc>
        <w:tc>
          <w:tcPr>
            <w:tcW w:w="579" w:type="pct"/>
          </w:tcPr>
          <w:p w14:paraId="4BA7D6E6" w14:textId="7BC90AA8" w:rsidR="005019A2" w:rsidRPr="005019A2" w:rsidRDefault="005019A2" w:rsidP="008300A7">
            <w:pPr>
              <w:suppressAutoHyphens/>
              <w:spacing w:after="0"/>
              <w:jc w:val="center"/>
              <w:rPr>
                <w:rFonts w:ascii="Times New Roman" w:hAnsi="Times New Roman"/>
              </w:rPr>
            </w:pPr>
          </w:p>
        </w:tc>
        <w:tc>
          <w:tcPr>
            <w:tcW w:w="526" w:type="pct"/>
          </w:tcPr>
          <w:p w14:paraId="4D16D69C" w14:textId="77777777" w:rsidR="005019A2" w:rsidRPr="005019A2" w:rsidRDefault="005019A2" w:rsidP="008300A7">
            <w:pPr>
              <w:suppressAutoHyphens/>
              <w:spacing w:after="0"/>
              <w:rPr>
                <w:rFonts w:ascii="Times New Roman" w:hAnsi="Times New Roman"/>
              </w:rPr>
            </w:pPr>
          </w:p>
        </w:tc>
        <w:tc>
          <w:tcPr>
            <w:tcW w:w="578" w:type="pct"/>
          </w:tcPr>
          <w:p w14:paraId="64FD2E79" w14:textId="77777777" w:rsidR="005019A2" w:rsidRPr="005019A2" w:rsidRDefault="005019A2" w:rsidP="008300A7">
            <w:pPr>
              <w:suppressAutoHyphens/>
              <w:spacing w:after="0"/>
              <w:rPr>
                <w:rFonts w:ascii="Times New Roman" w:hAnsi="Times New Roman"/>
              </w:rPr>
            </w:pPr>
          </w:p>
        </w:tc>
      </w:tr>
      <w:tr w:rsidR="005019A2" w:rsidRPr="005019A2" w14:paraId="4591F2C8" w14:textId="77777777" w:rsidTr="005019A2">
        <w:trPr>
          <w:trHeight w:val="460"/>
        </w:trPr>
        <w:tc>
          <w:tcPr>
            <w:tcW w:w="3317" w:type="pct"/>
            <w:gridSpan w:val="2"/>
          </w:tcPr>
          <w:p w14:paraId="0FBCC804" w14:textId="77777777" w:rsidR="005019A2" w:rsidRPr="005019A2" w:rsidRDefault="005019A2" w:rsidP="008300A7">
            <w:pPr>
              <w:spacing w:after="0"/>
              <w:rPr>
                <w:rFonts w:ascii="Times New Roman" w:hAnsi="Times New Roman"/>
                <w:b/>
                <w:bCs/>
              </w:rPr>
            </w:pPr>
            <w:r w:rsidRPr="005019A2">
              <w:rPr>
                <w:rFonts w:ascii="Times New Roman" w:hAnsi="Times New Roman"/>
                <w:b/>
                <w:bCs/>
              </w:rPr>
              <w:t>Примерная тематика самостоятельной учебной работы при изучении раздела 1</w:t>
            </w:r>
          </w:p>
          <w:p w14:paraId="5851F1A2" w14:textId="77777777" w:rsidR="005019A2" w:rsidRPr="005019A2" w:rsidRDefault="005019A2" w:rsidP="008300A7">
            <w:pPr>
              <w:spacing w:after="0" w:line="240" w:lineRule="auto"/>
              <w:rPr>
                <w:rFonts w:ascii="Times New Roman" w:hAnsi="Times New Roman"/>
                <w:bCs/>
              </w:rPr>
            </w:pPr>
            <w:r w:rsidRPr="005019A2">
              <w:rPr>
                <w:rFonts w:ascii="Times New Roman" w:hAnsi="Times New Roman"/>
                <w:bCs/>
              </w:rPr>
              <w:t>1.Подготовить примерные маршрутные карты на производство различных видов кабельных изделий.</w:t>
            </w:r>
          </w:p>
          <w:p w14:paraId="5AAFA5D2" w14:textId="77777777" w:rsidR="005019A2" w:rsidRPr="005019A2" w:rsidRDefault="005019A2" w:rsidP="008300A7">
            <w:pPr>
              <w:spacing w:after="0" w:line="240" w:lineRule="auto"/>
              <w:rPr>
                <w:rFonts w:ascii="Times New Roman" w:hAnsi="Times New Roman"/>
                <w:bCs/>
              </w:rPr>
            </w:pPr>
            <w:r w:rsidRPr="005019A2">
              <w:rPr>
                <w:rFonts w:ascii="Times New Roman" w:hAnsi="Times New Roman"/>
                <w:bCs/>
              </w:rPr>
              <w:t>2.Обосновать выбор технологического оборудования на производство различных марок кабельных изделий</w:t>
            </w:r>
          </w:p>
          <w:p w14:paraId="1F795E8E" w14:textId="77777777" w:rsidR="005019A2" w:rsidRPr="005019A2" w:rsidRDefault="005019A2" w:rsidP="008300A7">
            <w:pPr>
              <w:spacing w:after="0" w:line="240" w:lineRule="auto"/>
              <w:rPr>
                <w:rFonts w:ascii="Times New Roman" w:hAnsi="Times New Roman"/>
                <w:bCs/>
              </w:rPr>
            </w:pPr>
            <w:r w:rsidRPr="005019A2">
              <w:rPr>
                <w:rFonts w:ascii="Times New Roman" w:hAnsi="Times New Roman"/>
                <w:bCs/>
              </w:rPr>
              <w:t>3.Обосновать выбор типа здания и сетки колонн для размещения основного технологического оборудования для производства различных видов кабельных изделий</w:t>
            </w:r>
          </w:p>
          <w:p w14:paraId="0E2D2B55" w14:textId="77777777" w:rsidR="005019A2" w:rsidRPr="005019A2" w:rsidRDefault="005019A2" w:rsidP="008300A7">
            <w:pPr>
              <w:spacing w:after="0"/>
              <w:rPr>
                <w:rFonts w:ascii="Times New Roman" w:hAnsi="Times New Roman"/>
                <w:b/>
                <w:bCs/>
              </w:rPr>
            </w:pPr>
            <w:r w:rsidRPr="005019A2">
              <w:rPr>
                <w:rFonts w:ascii="Times New Roman" w:hAnsi="Times New Roman"/>
                <w:bCs/>
              </w:rPr>
              <w:t>4.Расчет формующего инструмента для производства различных видов кабельных изделий</w:t>
            </w:r>
          </w:p>
        </w:tc>
        <w:tc>
          <w:tcPr>
            <w:tcW w:w="579" w:type="pct"/>
          </w:tcPr>
          <w:p w14:paraId="474AFD75" w14:textId="6AAABB86" w:rsidR="005019A2" w:rsidRPr="005019A2" w:rsidRDefault="005019A2" w:rsidP="008300A7">
            <w:pPr>
              <w:suppressAutoHyphens/>
              <w:spacing w:after="0"/>
              <w:jc w:val="center"/>
              <w:rPr>
                <w:rFonts w:ascii="Times New Roman" w:hAnsi="Times New Roman"/>
                <w:b/>
              </w:rPr>
            </w:pPr>
          </w:p>
        </w:tc>
        <w:tc>
          <w:tcPr>
            <w:tcW w:w="526" w:type="pct"/>
          </w:tcPr>
          <w:p w14:paraId="66F3B2B0" w14:textId="77777777" w:rsidR="005019A2" w:rsidRPr="005019A2" w:rsidRDefault="005019A2" w:rsidP="008300A7">
            <w:pPr>
              <w:suppressAutoHyphens/>
              <w:spacing w:after="0"/>
              <w:rPr>
                <w:rFonts w:ascii="Times New Roman" w:hAnsi="Times New Roman"/>
              </w:rPr>
            </w:pPr>
          </w:p>
        </w:tc>
        <w:tc>
          <w:tcPr>
            <w:tcW w:w="578" w:type="pct"/>
          </w:tcPr>
          <w:p w14:paraId="22EA4CD8" w14:textId="003406C0" w:rsidR="005019A2" w:rsidRPr="005019A2" w:rsidRDefault="005019A2" w:rsidP="008300A7">
            <w:pPr>
              <w:suppressAutoHyphens/>
              <w:spacing w:after="0"/>
              <w:rPr>
                <w:rFonts w:ascii="Times New Roman" w:hAnsi="Times New Roman"/>
              </w:rPr>
            </w:pPr>
          </w:p>
        </w:tc>
      </w:tr>
      <w:tr w:rsidR="005019A2" w:rsidRPr="005019A2" w14:paraId="7EE1EA27" w14:textId="77777777" w:rsidTr="005019A2">
        <w:trPr>
          <w:trHeight w:val="460"/>
        </w:trPr>
        <w:tc>
          <w:tcPr>
            <w:tcW w:w="3317" w:type="pct"/>
            <w:gridSpan w:val="2"/>
          </w:tcPr>
          <w:p w14:paraId="0FF3B88D"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 xml:space="preserve">Раздел 2. </w:t>
            </w:r>
            <w:r w:rsidRPr="005019A2">
              <w:rPr>
                <w:rFonts w:ascii="Times New Roman" w:hAnsi="Times New Roman"/>
                <w:b/>
                <w:bCs/>
              </w:rPr>
              <w:t>Основы проектирования кабелей и проводов</w:t>
            </w:r>
          </w:p>
        </w:tc>
        <w:tc>
          <w:tcPr>
            <w:tcW w:w="579" w:type="pct"/>
          </w:tcPr>
          <w:p w14:paraId="13FBA37C" w14:textId="32E9047C" w:rsidR="005019A2" w:rsidRPr="005019A2" w:rsidRDefault="005019A2" w:rsidP="008300A7">
            <w:pPr>
              <w:suppressAutoHyphens/>
              <w:spacing w:after="0"/>
              <w:jc w:val="center"/>
              <w:rPr>
                <w:rFonts w:ascii="Times New Roman" w:hAnsi="Times New Roman"/>
                <w:b/>
              </w:rPr>
            </w:pPr>
          </w:p>
        </w:tc>
        <w:tc>
          <w:tcPr>
            <w:tcW w:w="526" w:type="pct"/>
          </w:tcPr>
          <w:p w14:paraId="6B19DB33" w14:textId="77777777" w:rsidR="005019A2" w:rsidRPr="005019A2" w:rsidRDefault="005019A2" w:rsidP="008300A7">
            <w:pPr>
              <w:suppressAutoHyphens/>
              <w:spacing w:after="0"/>
              <w:rPr>
                <w:rFonts w:ascii="Times New Roman" w:hAnsi="Times New Roman"/>
              </w:rPr>
            </w:pPr>
          </w:p>
        </w:tc>
        <w:tc>
          <w:tcPr>
            <w:tcW w:w="578" w:type="pct"/>
          </w:tcPr>
          <w:p w14:paraId="37BB909B" w14:textId="0340E18F" w:rsidR="005019A2" w:rsidRPr="005019A2" w:rsidRDefault="005019A2" w:rsidP="008300A7">
            <w:pPr>
              <w:suppressAutoHyphens/>
              <w:spacing w:after="0"/>
              <w:rPr>
                <w:rFonts w:ascii="Times New Roman" w:hAnsi="Times New Roman"/>
              </w:rPr>
            </w:pPr>
          </w:p>
        </w:tc>
      </w:tr>
      <w:tr w:rsidR="005019A2" w:rsidRPr="005019A2" w14:paraId="5BA1FFDD" w14:textId="77777777" w:rsidTr="005019A2">
        <w:trPr>
          <w:trHeight w:val="460"/>
        </w:trPr>
        <w:tc>
          <w:tcPr>
            <w:tcW w:w="3317" w:type="pct"/>
            <w:gridSpan w:val="2"/>
          </w:tcPr>
          <w:p w14:paraId="3BE0D773"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lastRenderedPageBreak/>
              <w:t>МДК.01.02 Основы проектирования кабелей и проводов</w:t>
            </w:r>
          </w:p>
        </w:tc>
        <w:tc>
          <w:tcPr>
            <w:tcW w:w="579" w:type="pct"/>
          </w:tcPr>
          <w:p w14:paraId="3BB6253A" w14:textId="305DC5BD" w:rsidR="005019A2" w:rsidRPr="005019A2" w:rsidRDefault="005019A2" w:rsidP="008300A7">
            <w:pPr>
              <w:suppressAutoHyphens/>
              <w:spacing w:after="0"/>
              <w:jc w:val="center"/>
              <w:rPr>
                <w:rFonts w:ascii="Times New Roman" w:hAnsi="Times New Roman"/>
                <w:b/>
              </w:rPr>
            </w:pPr>
          </w:p>
        </w:tc>
        <w:tc>
          <w:tcPr>
            <w:tcW w:w="526" w:type="pct"/>
          </w:tcPr>
          <w:p w14:paraId="14D9F72A" w14:textId="77777777" w:rsidR="005019A2" w:rsidRPr="005019A2" w:rsidRDefault="005019A2" w:rsidP="008300A7">
            <w:pPr>
              <w:suppressAutoHyphens/>
              <w:spacing w:after="0"/>
              <w:rPr>
                <w:rFonts w:ascii="Times New Roman" w:hAnsi="Times New Roman"/>
              </w:rPr>
            </w:pPr>
          </w:p>
        </w:tc>
        <w:tc>
          <w:tcPr>
            <w:tcW w:w="578" w:type="pct"/>
          </w:tcPr>
          <w:p w14:paraId="55BF02BA" w14:textId="59FB32D5" w:rsidR="005019A2" w:rsidRPr="005019A2" w:rsidRDefault="005019A2" w:rsidP="008300A7">
            <w:pPr>
              <w:suppressAutoHyphens/>
              <w:spacing w:after="0"/>
              <w:rPr>
                <w:rFonts w:ascii="Times New Roman" w:hAnsi="Times New Roman"/>
              </w:rPr>
            </w:pPr>
          </w:p>
        </w:tc>
      </w:tr>
      <w:tr w:rsidR="005019A2" w:rsidRPr="005019A2" w14:paraId="7A5319F7" w14:textId="77777777" w:rsidTr="005019A2">
        <w:trPr>
          <w:trHeight w:val="460"/>
        </w:trPr>
        <w:tc>
          <w:tcPr>
            <w:tcW w:w="843" w:type="pct"/>
            <w:vMerge w:val="restart"/>
          </w:tcPr>
          <w:p w14:paraId="70E1B19A"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 Основные термины</w:t>
            </w:r>
          </w:p>
        </w:tc>
        <w:tc>
          <w:tcPr>
            <w:tcW w:w="2474" w:type="pct"/>
          </w:tcPr>
          <w:p w14:paraId="1D674580"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1DE2105A" w14:textId="1877C272" w:rsidR="005019A2" w:rsidRPr="005019A2" w:rsidRDefault="005019A2" w:rsidP="008300A7">
            <w:pPr>
              <w:suppressAutoHyphens/>
              <w:spacing w:after="0"/>
              <w:jc w:val="center"/>
              <w:rPr>
                <w:rFonts w:ascii="Times New Roman" w:hAnsi="Times New Roman"/>
                <w:b/>
              </w:rPr>
            </w:pPr>
          </w:p>
        </w:tc>
        <w:tc>
          <w:tcPr>
            <w:tcW w:w="526" w:type="pct"/>
          </w:tcPr>
          <w:p w14:paraId="567D9040" w14:textId="77777777" w:rsidR="005019A2" w:rsidRPr="005019A2" w:rsidRDefault="005019A2" w:rsidP="008300A7">
            <w:pPr>
              <w:suppressAutoHyphens/>
              <w:spacing w:after="0"/>
              <w:rPr>
                <w:rFonts w:ascii="Times New Roman" w:hAnsi="Times New Roman"/>
              </w:rPr>
            </w:pPr>
          </w:p>
        </w:tc>
        <w:tc>
          <w:tcPr>
            <w:tcW w:w="578" w:type="pct"/>
          </w:tcPr>
          <w:p w14:paraId="0499FFCD" w14:textId="08EBBB50" w:rsidR="005019A2" w:rsidRPr="005019A2" w:rsidRDefault="005019A2" w:rsidP="008300A7">
            <w:pPr>
              <w:suppressAutoHyphens/>
              <w:spacing w:after="0"/>
              <w:rPr>
                <w:rFonts w:ascii="Times New Roman" w:hAnsi="Times New Roman"/>
              </w:rPr>
            </w:pPr>
          </w:p>
        </w:tc>
      </w:tr>
      <w:tr w:rsidR="005019A2" w:rsidRPr="005019A2" w14:paraId="78DD1601" w14:textId="77777777" w:rsidTr="005019A2">
        <w:trPr>
          <w:trHeight w:val="460"/>
        </w:trPr>
        <w:tc>
          <w:tcPr>
            <w:tcW w:w="843" w:type="pct"/>
            <w:vMerge/>
          </w:tcPr>
          <w:p w14:paraId="61180B72" w14:textId="77777777" w:rsidR="005019A2" w:rsidRPr="005019A2" w:rsidRDefault="005019A2" w:rsidP="008300A7">
            <w:pPr>
              <w:spacing w:after="0"/>
              <w:rPr>
                <w:rFonts w:ascii="Times New Roman" w:hAnsi="Times New Roman"/>
                <w:b/>
                <w:bCs/>
              </w:rPr>
            </w:pPr>
          </w:p>
        </w:tc>
        <w:tc>
          <w:tcPr>
            <w:tcW w:w="2474" w:type="pct"/>
          </w:tcPr>
          <w:p w14:paraId="727BF1D9"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Кабельные изделия. Термины и определения ГОСТ 15845-80</w:t>
            </w:r>
          </w:p>
        </w:tc>
        <w:tc>
          <w:tcPr>
            <w:tcW w:w="579" w:type="pct"/>
          </w:tcPr>
          <w:p w14:paraId="17F9FF15" w14:textId="456B60A3" w:rsidR="005019A2" w:rsidRPr="005019A2" w:rsidRDefault="005019A2" w:rsidP="008300A7">
            <w:pPr>
              <w:suppressAutoHyphens/>
              <w:spacing w:after="0"/>
              <w:jc w:val="center"/>
              <w:rPr>
                <w:rFonts w:ascii="Times New Roman" w:hAnsi="Times New Roman"/>
              </w:rPr>
            </w:pPr>
          </w:p>
        </w:tc>
        <w:tc>
          <w:tcPr>
            <w:tcW w:w="526" w:type="pct"/>
          </w:tcPr>
          <w:p w14:paraId="57195087" w14:textId="77777777" w:rsidR="005019A2" w:rsidRPr="005019A2" w:rsidRDefault="005019A2" w:rsidP="008300A7">
            <w:pPr>
              <w:spacing w:after="0"/>
              <w:rPr>
                <w:rFonts w:ascii="Times New Roman" w:hAnsi="Times New Roman"/>
              </w:rPr>
            </w:pPr>
          </w:p>
        </w:tc>
        <w:tc>
          <w:tcPr>
            <w:tcW w:w="578" w:type="pct"/>
            <w:vMerge w:val="restart"/>
          </w:tcPr>
          <w:p w14:paraId="057CE83D"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23E6275B"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4F809491"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12D05598" w14:textId="77777777" w:rsidR="005019A2" w:rsidRPr="005019A2" w:rsidRDefault="005019A2" w:rsidP="00F20EF2">
            <w:pPr>
              <w:spacing w:after="0"/>
              <w:rPr>
                <w:rFonts w:ascii="Times New Roman" w:hAnsi="Times New Roman"/>
              </w:rPr>
            </w:pPr>
            <w:r w:rsidRPr="005019A2">
              <w:rPr>
                <w:rFonts w:ascii="Times New Roman" w:hAnsi="Times New Roman"/>
              </w:rPr>
              <w:t>ОК 01</w:t>
            </w:r>
          </w:p>
          <w:p w14:paraId="0FB32E69" w14:textId="27712A51" w:rsidR="005019A2" w:rsidRPr="005019A2" w:rsidRDefault="005019A2" w:rsidP="008300A7">
            <w:pPr>
              <w:suppressAutoHyphens/>
              <w:spacing w:after="0"/>
              <w:rPr>
                <w:rFonts w:ascii="Times New Roman" w:hAnsi="Times New Roman"/>
              </w:rPr>
            </w:pPr>
          </w:p>
        </w:tc>
      </w:tr>
      <w:tr w:rsidR="005019A2" w:rsidRPr="005019A2" w14:paraId="334E84CE" w14:textId="77777777" w:rsidTr="005019A2">
        <w:trPr>
          <w:trHeight w:val="460"/>
        </w:trPr>
        <w:tc>
          <w:tcPr>
            <w:tcW w:w="843" w:type="pct"/>
            <w:vMerge/>
          </w:tcPr>
          <w:p w14:paraId="54A21F18" w14:textId="77777777" w:rsidR="005019A2" w:rsidRPr="005019A2" w:rsidRDefault="005019A2" w:rsidP="008300A7">
            <w:pPr>
              <w:spacing w:after="0"/>
              <w:rPr>
                <w:rFonts w:ascii="Times New Roman" w:hAnsi="Times New Roman"/>
                <w:b/>
                <w:bCs/>
              </w:rPr>
            </w:pPr>
          </w:p>
        </w:tc>
        <w:tc>
          <w:tcPr>
            <w:tcW w:w="2474" w:type="pct"/>
          </w:tcPr>
          <w:p w14:paraId="6A8FC9F0"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Нормативно - техническая документация</w:t>
            </w:r>
          </w:p>
        </w:tc>
        <w:tc>
          <w:tcPr>
            <w:tcW w:w="579" w:type="pct"/>
          </w:tcPr>
          <w:p w14:paraId="2942DD72" w14:textId="43672328" w:rsidR="005019A2" w:rsidRPr="005019A2" w:rsidRDefault="005019A2" w:rsidP="008300A7">
            <w:pPr>
              <w:suppressAutoHyphens/>
              <w:spacing w:after="0"/>
              <w:jc w:val="center"/>
              <w:rPr>
                <w:rFonts w:ascii="Times New Roman" w:hAnsi="Times New Roman"/>
              </w:rPr>
            </w:pPr>
          </w:p>
        </w:tc>
        <w:tc>
          <w:tcPr>
            <w:tcW w:w="526" w:type="pct"/>
          </w:tcPr>
          <w:p w14:paraId="26287517" w14:textId="77777777" w:rsidR="005019A2" w:rsidRPr="005019A2" w:rsidRDefault="005019A2" w:rsidP="008300A7">
            <w:pPr>
              <w:spacing w:after="0"/>
              <w:rPr>
                <w:rFonts w:ascii="Times New Roman" w:hAnsi="Times New Roman"/>
              </w:rPr>
            </w:pPr>
          </w:p>
        </w:tc>
        <w:tc>
          <w:tcPr>
            <w:tcW w:w="578" w:type="pct"/>
            <w:vMerge/>
          </w:tcPr>
          <w:p w14:paraId="5DF8E5CF" w14:textId="3B713CA5" w:rsidR="005019A2" w:rsidRPr="005019A2" w:rsidRDefault="005019A2" w:rsidP="008300A7">
            <w:pPr>
              <w:suppressAutoHyphens/>
              <w:spacing w:after="0"/>
              <w:rPr>
                <w:rFonts w:ascii="Times New Roman" w:hAnsi="Times New Roman"/>
              </w:rPr>
            </w:pPr>
          </w:p>
        </w:tc>
      </w:tr>
      <w:tr w:rsidR="005019A2" w:rsidRPr="005019A2" w14:paraId="4D25010D" w14:textId="77777777" w:rsidTr="005019A2">
        <w:trPr>
          <w:trHeight w:val="460"/>
        </w:trPr>
        <w:tc>
          <w:tcPr>
            <w:tcW w:w="843" w:type="pct"/>
            <w:vMerge/>
          </w:tcPr>
          <w:p w14:paraId="66499333" w14:textId="77777777" w:rsidR="005019A2" w:rsidRPr="005019A2" w:rsidRDefault="005019A2" w:rsidP="008300A7">
            <w:pPr>
              <w:spacing w:after="0"/>
              <w:rPr>
                <w:rFonts w:ascii="Times New Roman" w:hAnsi="Times New Roman"/>
                <w:b/>
                <w:bCs/>
              </w:rPr>
            </w:pPr>
          </w:p>
        </w:tc>
        <w:tc>
          <w:tcPr>
            <w:tcW w:w="2474" w:type="pct"/>
          </w:tcPr>
          <w:p w14:paraId="2FA0E67E"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AB736E1" w14:textId="77777777" w:rsidR="005019A2" w:rsidRPr="005019A2" w:rsidRDefault="005019A2" w:rsidP="008300A7">
            <w:pPr>
              <w:suppressAutoHyphens/>
              <w:spacing w:after="0"/>
              <w:jc w:val="center"/>
              <w:rPr>
                <w:rFonts w:ascii="Times New Roman" w:hAnsi="Times New Roman"/>
                <w:b/>
              </w:rPr>
            </w:pPr>
          </w:p>
        </w:tc>
        <w:tc>
          <w:tcPr>
            <w:tcW w:w="526" w:type="pct"/>
          </w:tcPr>
          <w:p w14:paraId="75E0A8B6" w14:textId="77777777" w:rsidR="005019A2" w:rsidRPr="005019A2" w:rsidRDefault="005019A2" w:rsidP="008300A7">
            <w:pPr>
              <w:suppressAutoHyphens/>
              <w:spacing w:after="0"/>
              <w:rPr>
                <w:rFonts w:ascii="Times New Roman" w:hAnsi="Times New Roman"/>
              </w:rPr>
            </w:pPr>
          </w:p>
        </w:tc>
        <w:tc>
          <w:tcPr>
            <w:tcW w:w="578" w:type="pct"/>
          </w:tcPr>
          <w:p w14:paraId="71C13E09" w14:textId="7920AED9" w:rsidR="005019A2" w:rsidRPr="005019A2" w:rsidRDefault="005019A2" w:rsidP="008300A7">
            <w:pPr>
              <w:suppressAutoHyphens/>
              <w:spacing w:after="0"/>
              <w:rPr>
                <w:rFonts w:ascii="Times New Roman" w:hAnsi="Times New Roman"/>
              </w:rPr>
            </w:pPr>
          </w:p>
        </w:tc>
      </w:tr>
      <w:tr w:rsidR="005019A2" w:rsidRPr="005019A2" w14:paraId="48408FA3" w14:textId="77777777" w:rsidTr="005019A2">
        <w:trPr>
          <w:trHeight w:val="460"/>
        </w:trPr>
        <w:tc>
          <w:tcPr>
            <w:tcW w:w="843" w:type="pct"/>
            <w:vMerge/>
          </w:tcPr>
          <w:p w14:paraId="1FA6207F" w14:textId="77777777" w:rsidR="005019A2" w:rsidRPr="005019A2" w:rsidRDefault="005019A2" w:rsidP="008300A7">
            <w:pPr>
              <w:spacing w:after="0"/>
              <w:rPr>
                <w:rFonts w:ascii="Times New Roman" w:hAnsi="Times New Roman"/>
                <w:b/>
                <w:bCs/>
              </w:rPr>
            </w:pPr>
          </w:p>
        </w:tc>
        <w:tc>
          <w:tcPr>
            <w:tcW w:w="2474" w:type="pct"/>
          </w:tcPr>
          <w:p w14:paraId="43397AA2" w14:textId="77777777" w:rsidR="005019A2" w:rsidRPr="005019A2" w:rsidRDefault="005019A2" w:rsidP="008300A7">
            <w:pPr>
              <w:suppressAutoHyphens/>
              <w:spacing w:after="0"/>
              <w:rPr>
                <w:rFonts w:ascii="Times New Roman" w:hAnsi="Times New Roman"/>
                <w:b/>
                <w:bCs/>
              </w:rPr>
            </w:pPr>
          </w:p>
        </w:tc>
        <w:tc>
          <w:tcPr>
            <w:tcW w:w="579" w:type="pct"/>
          </w:tcPr>
          <w:p w14:paraId="0F22722B" w14:textId="77777777" w:rsidR="005019A2" w:rsidRPr="005019A2" w:rsidRDefault="005019A2" w:rsidP="008300A7">
            <w:pPr>
              <w:suppressAutoHyphens/>
              <w:spacing w:after="0"/>
              <w:jc w:val="center"/>
              <w:rPr>
                <w:rFonts w:ascii="Times New Roman" w:hAnsi="Times New Roman"/>
                <w:b/>
              </w:rPr>
            </w:pPr>
          </w:p>
        </w:tc>
        <w:tc>
          <w:tcPr>
            <w:tcW w:w="526" w:type="pct"/>
          </w:tcPr>
          <w:p w14:paraId="33D8398E" w14:textId="77777777" w:rsidR="005019A2" w:rsidRPr="005019A2" w:rsidRDefault="005019A2" w:rsidP="008300A7">
            <w:pPr>
              <w:suppressAutoHyphens/>
              <w:spacing w:after="0"/>
              <w:rPr>
                <w:rFonts w:ascii="Times New Roman" w:hAnsi="Times New Roman"/>
              </w:rPr>
            </w:pPr>
          </w:p>
        </w:tc>
        <w:tc>
          <w:tcPr>
            <w:tcW w:w="578" w:type="pct"/>
          </w:tcPr>
          <w:p w14:paraId="3782A2E1" w14:textId="46B549AD" w:rsidR="005019A2" w:rsidRPr="005019A2" w:rsidRDefault="005019A2" w:rsidP="008300A7">
            <w:pPr>
              <w:suppressAutoHyphens/>
              <w:spacing w:after="0"/>
              <w:rPr>
                <w:rFonts w:ascii="Times New Roman" w:hAnsi="Times New Roman"/>
              </w:rPr>
            </w:pPr>
          </w:p>
        </w:tc>
      </w:tr>
      <w:tr w:rsidR="005019A2" w:rsidRPr="005019A2" w14:paraId="69AE25F9" w14:textId="77777777" w:rsidTr="005019A2">
        <w:trPr>
          <w:trHeight w:val="460"/>
        </w:trPr>
        <w:tc>
          <w:tcPr>
            <w:tcW w:w="843" w:type="pct"/>
            <w:vMerge w:val="restart"/>
          </w:tcPr>
          <w:p w14:paraId="6FD3449E"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 Технические характеристики кабелей и проводов</w:t>
            </w:r>
          </w:p>
        </w:tc>
        <w:tc>
          <w:tcPr>
            <w:tcW w:w="2474" w:type="pct"/>
          </w:tcPr>
          <w:p w14:paraId="16FC4A87"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67C3CA86" w14:textId="66BC9C7B" w:rsidR="005019A2" w:rsidRPr="005019A2" w:rsidRDefault="005019A2" w:rsidP="008300A7">
            <w:pPr>
              <w:suppressAutoHyphens/>
              <w:spacing w:after="0"/>
              <w:jc w:val="center"/>
              <w:rPr>
                <w:rFonts w:ascii="Times New Roman" w:hAnsi="Times New Roman"/>
                <w:b/>
              </w:rPr>
            </w:pPr>
          </w:p>
        </w:tc>
        <w:tc>
          <w:tcPr>
            <w:tcW w:w="526" w:type="pct"/>
          </w:tcPr>
          <w:p w14:paraId="6448D085" w14:textId="77777777" w:rsidR="005019A2" w:rsidRPr="005019A2" w:rsidRDefault="005019A2" w:rsidP="008300A7">
            <w:pPr>
              <w:suppressAutoHyphens/>
              <w:spacing w:after="0"/>
              <w:rPr>
                <w:rFonts w:ascii="Times New Roman" w:hAnsi="Times New Roman"/>
              </w:rPr>
            </w:pPr>
          </w:p>
        </w:tc>
        <w:tc>
          <w:tcPr>
            <w:tcW w:w="578" w:type="pct"/>
          </w:tcPr>
          <w:p w14:paraId="5D3D5A55" w14:textId="0924CFE9" w:rsidR="005019A2" w:rsidRPr="005019A2" w:rsidRDefault="005019A2" w:rsidP="008300A7">
            <w:pPr>
              <w:suppressAutoHyphens/>
              <w:spacing w:after="0"/>
              <w:rPr>
                <w:rFonts w:ascii="Times New Roman" w:hAnsi="Times New Roman"/>
              </w:rPr>
            </w:pPr>
          </w:p>
        </w:tc>
      </w:tr>
      <w:tr w:rsidR="005019A2" w:rsidRPr="005019A2" w14:paraId="7A4A3701" w14:textId="77777777" w:rsidTr="005019A2">
        <w:trPr>
          <w:trHeight w:val="460"/>
        </w:trPr>
        <w:tc>
          <w:tcPr>
            <w:tcW w:w="843" w:type="pct"/>
            <w:vMerge/>
          </w:tcPr>
          <w:p w14:paraId="58F3C0C2" w14:textId="77777777" w:rsidR="005019A2" w:rsidRPr="005019A2" w:rsidRDefault="005019A2" w:rsidP="008300A7">
            <w:pPr>
              <w:spacing w:after="0"/>
              <w:rPr>
                <w:rFonts w:ascii="Times New Roman" w:hAnsi="Times New Roman"/>
                <w:b/>
                <w:bCs/>
              </w:rPr>
            </w:pPr>
          </w:p>
        </w:tc>
        <w:tc>
          <w:tcPr>
            <w:tcW w:w="2474" w:type="pct"/>
          </w:tcPr>
          <w:p w14:paraId="1A36C39F" w14:textId="77777777" w:rsidR="005019A2" w:rsidRPr="005019A2" w:rsidRDefault="005019A2" w:rsidP="008300A7">
            <w:pPr>
              <w:suppressAutoHyphens/>
              <w:spacing w:after="0"/>
              <w:jc w:val="both"/>
              <w:rPr>
                <w:rFonts w:ascii="Times New Roman" w:hAnsi="Times New Roman"/>
                <w:bCs/>
              </w:rPr>
            </w:pPr>
            <w:r w:rsidRPr="005019A2">
              <w:rPr>
                <w:rFonts w:ascii="Times New Roman" w:hAnsi="Times New Roman"/>
                <w:bCs/>
              </w:rPr>
              <w:t>1. Механические, климатические, химические характеристики</w:t>
            </w:r>
          </w:p>
        </w:tc>
        <w:tc>
          <w:tcPr>
            <w:tcW w:w="579" w:type="pct"/>
          </w:tcPr>
          <w:p w14:paraId="41FB68E1" w14:textId="6CCC0A8D" w:rsidR="005019A2" w:rsidRPr="005019A2" w:rsidRDefault="005019A2" w:rsidP="008300A7">
            <w:pPr>
              <w:suppressAutoHyphens/>
              <w:spacing w:after="0"/>
              <w:jc w:val="center"/>
              <w:rPr>
                <w:rFonts w:ascii="Times New Roman" w:hAnsi="Times New Roman"/>
              </w:rPr>
            </w:pPr>
          </w:p>
        </w:tc>
        <w:tc>
          <w:tcPr>
            <w:tcW w:w="526" w:type="pct"/>
          </w:tcPr>
          <w:p w14:paraId="04525218" w14:textId="77777777" w:rsidR="005019A2" w:rsidRPr="005019A2" w:rsidRDefault="005019A2" w:rsidP="008300A7">
            <w:pPr>
              <w:spacing w:after="0"/>
              <w:rPr>
                <w:rFonts w:ascii="Times New Roman" w:hAnsi="Times New Roman"/>
              </w:rPr>
            </w:pPr>
          </w:p>
        </w:tc>
        <w:tc>
          <w:tcPr>
            <w:tcW w:w="578" w:type="pct"/>
            <w:vMerge w:val="restart"/>
          </w:tcPr>
          <w:p w14:paraId="6F62A5DB"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3681A71D"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26F4E206"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1B8FB588" w14:textId="77777777" w:rsidR="005019A2" w:rsidRPr="005019A2" w:rsidRDefault="005019A2" w:rsidP="00F20EF2">
            <w:pPr>
              <w:spacing w:after="0"/>
              <w:rPr>
                <w:rFonts w:ascii="Times New Roman" w:hAnsi="Times New Roman"/>
              </w:rPr>
            </w:pPr>
            <w:r w:rsidRPr="005019A2">
              <w:rPr>
                <w:rFonts w:ascii="Times New Roman" w:hAnsi="Times New Roman"/>
              </w:rPr>
              <w:t>ОК 01</w:t>
            </w:r>
          </w:p>
          <w:p w14:paraId="5E513795" w14:textId="023049E8" w:rsidR="005019A2" w:rsidRPr="005019A2" w:rsidRDefault="005019A2" w:rsidP="008300A7">
            <w:pPr>
              <w:suppressAutoHyphens/>
              <w:spacing w:after="0"/>
              <w:rPr>
                <w:rFonts w:ascii="Times New Roman" w:hAnsi="Times New Roman"/>
              </w:rPr>
            </w:pPr>
          </w:p>
        </w:tc>
      </w:tr>
      <w:tr w:rsidR="005019A2" w:rsidRPr="005019A2" w14:paraId="133255F7" w14:textId="77777777" w:rsidTr="005019A2">
        <w:trPr>
          <w:trHeight w:val="460"/>
        </w:trPr>
        <w:tc>
          <w:tcPr>
            <w:tcW w:w="843" w:type="pct"/>
            <w:vMerge/>
          </w:tcPr>
          <w:p w14:paraId="0C2D241E" w14:textId="77777777" w:rsidR="005019A2" w:rsidRPr="005019A2" w:rsidRDefault="005019A2" w:rsidP="008300A7">
            <w:pPr>
              <w:spacing w:after="0"/>
              <w:rPr>
                <w:rFonts w:ascii="Times New Roman" w:hAnsi="Times New Roman"/>
                <w:b/>
                <w:bCs/>
              </w:rPr>
            </w:pPr>
          </w:p>
        </w:tc>
        <w:tc>
          <w:tcPr>
            <w:tcW w:w="2474" w:type="pct"/>
          </w:tcPr>
          <w:p w14:paraId="3ACF4507"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2. Долговечность и надёжность кабелей</w:t>
            </w:r>
          </w:p>
        </w:tc>
        <w:tc>
          <w:tcPr>
            <w:tcW w:w="579" w:type="pct"/>
          </w:tcPr>
          <w:p w14:paraId="3C97E4E0" w14:textId="6ABDA454" w:rsidR="005019A2" w:rsidRPr="005019A2" w:rsidRDefault="005019A2" w:rsidP="008300A7">
            <w:pPr>
              <w:suppressAutoHyphens/>
              <w:spacing w:after="0"/>
              <w:jc w:val="center"/>
              <w:rPr>
                <w:rFonts w:ascii="Times New Roman" w:hAnsi="Times New Roman"/>
              </w:rPr>
            </w:pPr>
          </w:p>
        </w:tc>
        <w:tc>
          <w:tcPr>
            <w:tcW w:w="526" w:type="pct"/>
          </w:tcPr>
          <w:p w14:paraId="3243C70E" w14:textId="77777777" w:rsidR="005019A2" w:rsidRPr="005019A2" w:rsidRDefault="005019A2" w:rsidP="008300A7">
            <w:pPr>
              <w:spacing w:after="0"/>
              <w:rPr>
                <w:rFonts w:ascii="Times New Roman" w:hAnsi="Times New Roman"/>
              </w:rPr>
            </w:pPr>
          </w:p>
        </w:tc>
        <w:tc>
          <w:tcPr>
            <w:tcW w:w="578" w:type="pct"/>
            <w:vMerge/>
          </w:tcPr>
          <w:p w14:paraId="0D8E3E6F" w14:textId="118FF318" w:rsidR="005019A2" w:rsidRPr="005019A2" w:rsidRDefault="005019A2" w:rsidP="008300A7">
            <w:pPr>
              <w:suppressAutoHyphens/>
              <w:spacing w:after="0"/>
              <w:rPr>
                <w:rFonts w:ascii="Times New Roman" w:hAnsi="Times New Roman"/>
              </w:rPr>
            </w:pPr>
          </w:p>
        </w:tc>
      </w:tr>
      <w:tr w:rsidR="005019A2" w:rsidRPr="005019A2" w14:paraId="7FE4E0FC" w14:textId="77777777" w:rsidTr="005019A2">
        <w:trPr>
          <w:trHeight w:val="460"/>
        </w:trPr>
        <w:tc>
          <w:tcPr>
            <w:tcW w:w="843" w:type="pct"/>
            <w:vMerge/>
          </w:tcPr>
          <w:p w14:paraId="0D189E94" w14:textId="77777777" w:rsidR="005019A2" w:rsidRPr="005019A2" w:rsidRDefault="005019A2" w:rsidP="008300A7">
            <w:pPr>
              <w:spacing w:after="0"/>
              <w:rPr>
                <w:rFonts w:ascii="Times New Roman" w:hAnsi="Times New Roman"/>
                <w:b/>
                <w:bCs/>
              </w:rPr>
            </w:pPr>
          </w:p>
        </w:tc>
        <w:tc>
          <w:tcPr>
            <w:tcW w:w="2474" w:type="pct"/>
          </w:tcPr>
          <w:p w14:paraId="04884FF0"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C6F5831" w14:textId="77777777" w:rsidR="005019A2" w:rsidRPr="005019A2" w:rsidRDefault="005019A2" w:rsidP="008300A7">
            <w:pPr>
              <w:suppressAutoHyphens/>
              <w:spacing w:after="0"/>
              <w:jc w:val="center"/>
              <w:rPr>
                <w:rFonts w:ascii="Times New Roman" w:hAnsi="Times New Roman"/>
                <w:b/>
              </w:rPr>
            </w:pPr>
          </w:p>
        </w:tc>
        <w:tc>
          <w:tcPr>
            <w:tcW w:w="526" w:type="pct"/>
          </w:tcPr>
          <w:p w14:paraId="214DA30A" w14:textId="77777777" w:rsidR="005019A2" w:rsidRPr="005019A2" w:rsidRDefault="005019A2" w:rsidP="008300A7">
            <w:pPr>
              <w:suppressAutoHyphens/>
              <w:spacing w:after="0"/>
              <w:rPr>
                <w:rFonts w:ascii="Times New Roman" w:hAnsi="Times New Roman"/>
              </w:rPr>
            </w:pPr>
          </w:p>
        </w:tc>
        <w:tc>
          <w:tcPr>
            <w:tcW w:w="578" w:type="pct"/>
          </w:tcPr>
          <w:p w14:paraId="56973DDF" w14:textId="6D383B73" w:rsidR="005019A2" w:rsidRPr="005019A2" w:rsidRDefault="005019A2" w:rsidP="008300A7">
            <w:pPr>
              <w:suppressAutoHyphens/>
              <w:spacing w:after="0"/>
              <w:rPr>
                <w:rFonts w:ascii="Times New Roman" w:hAnsi="Times New Roman"/>
              </w:rPr>
            </w:pPr>
          </w:p>
        </w:tc>
      </w:tr>
      <w:tr w:rsidR="005019A2" w:rsidRPr="005019A2" w14:paraId="342EA52F" w14:textId="77777777" w:rsidTr="005019A2">
        <w:trPr>
          <w:trHeight w:val="460"/>
        </w:trPr>
        <w:tc>
          <w:tcPr>
            <w:tcW w:w="843" w:type="pct"/>
            <w:vMerge/>
          </w:tcPr>
          <w:p w14:paraId="0A982C72" w14:textId="77777777" w:rsidR="005019A2" w:rsidRPr="005019A2" w:rsidRDefault="005019A2" w:rsidP="008300A7">
            <w:pPr>
              <w:spacing w:after="0"/>
              <w:rPr>
                <w:rFonts w:ascii="Times New Roman" w:hAnsi="Times New Roman"/>
                <w:b/>
                <w:bCs/>
              </w:rPr>
            </w:pPr>
          </w:p>
        </w:tc>
        <w:tc>
          <w:tcPr>
            <w:tcW w:w="2474" w:type="pct"/>
          </w:tcPr>
          <w:p w14:paraId="0AEDD66D" w14:textId="77777777" w:rsidR="005019A2" w:rsidRPr="005019A2" w:rsidRDefault="005019A2" w:rsidP="008300A7">
            <w:pPr>
              <w:suppressAutoHyphens/>
              <w:spacing w:after="0"/>
              <w:rPr>
                <w:rFonts w:ascii="Times New Roman" w:hAnsi="Times New Roman"/>
                <w:b/>
              </w:rPr>
            </w:pPr>
          </w:p>
        </w:tc>
        <w:tc>
          <w:tcPr>
            <w:tcW w:w="579" w:type="pct"/>
          </w:tcPr>
          <w:p w14:paraId="6147D23C" w14:textId="77777777" w:rsidR="005019A2" w:rsidRPr="005019A2" w:rsidRDefault="005019A2" w:rsidP="008300A7">
            <w:pPr>
              <w:suppressAutoHyphens/>
              <w:spacing w:after="0"/>
              <w:jc w:val="center"/>
              <w:rPr>
                <w:rFonts w:ascii="Times New Roman" w:hAnsi="Times New Roman"/>
                <w:b/>
              </w:rPr>
            </w:pPr>
          </w:p>
        </w:tc>
        <w:tc>
          <w:tcPr>
            <w:tcW w:w="526" w:type="pct"/>
          </w:tcPr>
          <w:p w14:paraId="222B2269" w14:textId="77777777" w:rsidR="005019A2" w:rsidRPr="005019A2" w:rsidRDefault="005019A2" w:rsidP="008300A7">
            <w:pPr>
              <w:suppressAutoHyphens/>
              <w:spacing w:after="0"/>
              <w:rPr>
                <w:rFonts w:ascii="Times New Roman" w:hAnsi="Times New Roman"/>
              </w:rPr>
            </w:pPr>
          </w:p>
        </w:tc>
        <w:tc>
          <w:tcPr>
            <w:tcW w:w="578" w:type="pct"/>
          </w:tcPr>
          <w:p w14:paraId="1B59424F" w14:textId="3A747EA4" w:rsidR="005019A2" w:rsidRPr="005019A2" w:rsidRDefault="005019A2" w:rsidP="008300A7">
            <w:pPr>
              <w:suppressAutoHyphens/>
              <w:spacing w:after="0"/>
              <w:rPr>
                <w:rFonts w:ascii="Times New Roman" w:hAnsi="Times New Roman"/>
              </w:rPr>
            </w:pPr>
          </w:p>
        </w:tc>
      </w:tr>
      <w:tr w:rsidR="005019A2" w:rsidRPr="005019A2" w14:paraId="45A923FE" w14:textId="77777777" w:rsidTr="005019A2">
        <w:trPr>
          <w:trHeight w:val="460"/>
        </w:trPr>
        <w:tc>
          <w:tcPr>
            <w:tcW w:w="843" w:type="pct"/>
            <w:vMerge w:val="restart"/>
          </w:tcPr>
          <w:p w14:paraId="7C83D430"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2.3 Материалы для токопроводящих жил и электрических экранов жил</w:t>
            </w:r>
          </w:p>
        </w:tc>
        <w:tc>
          <w:tcPr>
            <w:tcW w:w="2474" w:type="pct"/>
          </w:tcPr>
          <w:p w14:paraId="687026A7"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3187C031" w14:textId="085613F2" w:rsidR="005019A2" w:rsidRPr="005019A2" w:rsidRDefault="005019A2" w:rsidP="008300A7">
            <w:pPr>
              <w:suppressAutoHyphens/>
              <w:spacing w:after="0"/>
              <w:jc w:val="center"/>
              <w:rPr>
                <w:rFonts w:ascii="Times New Roman" w:hAnsi="Times New Roman"/>
                <w:b/>
              </w:rPr>
            </w:pPr>
          </w:p>
        </w:tc>
        <w:tc>
          <w:tcPr>
            <w:tcW w:w="526" w:type="pct"/>
          </w:tcPr>
          <w:p w14:paraId="3A1B05B5" w14:textId="77777777" w:rsidR="005019A2" w:rsidRPr="005019A2" w:rsidRDefault="005019A2" w:rsidP="008300A7">
            <w:pPr>
              <w:suppressAutoHyphens/>
              <w:spacing w:after="0"/>
              <w:rPr>
                <w:rFonts w:ascii="Times New Roman" w:hAnsi="Times New Roman"/>
              </w:rPr>
            </w:pPr>
          </w:p>
        </w:tc>
        <w:tc>
          <w:tcPr>
            <w:tcW w:w="578" w:type="pct"/>
          </w:tcPr>
          <w:p w14:paraId="3FE4E461" w14:textId="6BD3DEE6" w:rsidR="005019A2" w:rsidRPr="005019A2" w:rsidRDefault="005019A2" w:rsidP="008300A7">
            <w:pPr>
              <w:suppressAutoHyphens/>
              <w:spacing w:after="0"/>
              <w:rPr>
                <w:rFonts w:ascii="Times New Roman" w:hAnsi="Times New Roman"/>
              </w:rPr>
            </w:pPr>
          </w:p>
        </w:tc>
      </w:tr>
      <w:tr w:rsidR="005019A2" w:rsidRPr="005019A2" w14:paraId="19EFC58F" w14:textId="77777777" w:rsidTr="005019A2">
        <w:trPr>
          <w:trHeight w:val="460"/>
        </w:trPr>
        <w:tc>
          <w:tcPr>
            <w:tcW w:w="843" w:type="pct"/>
            <w:vMerge/>
          </w:tcPr>
          <w:p w14:paraId="04D69FEB" w14:textId="77777777" w:rsidR="005019A2" w:rsidRPr="005019A2" w:rsidRDefault="005019A2" w:rsidP="008300A7">
            <w:pPr>
              <w:spacing w:after="0"/>
              <w:rPr>
                <w:rFonts w:ascii="Times New Roman" w:hAnsi="Times New Roman"/>
                <w:b/>
                <w:bCs/>
              </w:rPr>
            </w:pPr>
          </w:p>
        </w:tc>
        <w:tc>
          <w:tcPr>
            <w:tcW w:w="2474" w:type="pct"/>
          </w:tcPr>
          <w:p w14:paraId="38C1A947"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 xml:space="preserve">1. Медная катанка, проволока прямоугольного сечения и шины. Лента медная </w:t>
            </w:r>
          </w:p>
        </w:tc>
        <w:tc>
          <w:tcPr>
            <w:tcW w:w="579" w:type="pct"/>
          </w:tcPr>
          <w:p w14:paraId="7887D764" w14:textId="6947CDD4" w:rsidR="005019A2" w:rsidRPr="005019A2" w:rsidRDefault="005019A2" w:rsidP="008300A7">
            <w:pPr>
              <w:suppressAutoHyphens/>
              <w:spacing w:after="0"/>
              <w:jc w:val="center"/>
              <w:rPr>
                <w:rFonts w:ascii="Times New Roman" w:hAnsi="Times New Roman"/>
              </w:rPr>
            </w:pPr>
          </w:p>
        </w:tc>
        <w:tc>
          <w:tcPr>
            <w:tcW w:w="526" w:type="pct"/>
          </w:tcPr>
          <w:p w14:paraId="31901D09" w14:textId="77777777" w:rsidR="005019A2" w:rsidRPr="005019A2" w:rsidRDefault="005019A2" w:rsidP="008300A7">
            <w:pPr>
              <w:spacing w:after="0"/>
              <w:rPr>
                <w:rFonts w:ascii="Times New Roman" w:hAnsi="Times New Roman"/>
              </w:rPr>
            </w:pPr>
          </w:p>
        </w:tc>
        <w:tc>
          <w:tcPr>
            <w:tcW w:w="578" w:type="pct"/>
          </w:tcPr>
          <w:p w14:paraId="4EB23A59" w14:textId="5A6DA0D5" w:rsidR="005019A2" w:rsidRPr="005019A2" w:rsidRDefault="005019A2" w:rsidP="008300A7">
            <w:pPr>
              <w:suppressAutoHyphens/>
              <w:spacing w:after="0"/>
              <w:rPr>
                <w:rFonts w:ascii="Times New Roman" w:hAnsi="Times New Roman"/>
              </w:rPr>
            </w:pPr>
          </w:p>
        </w:tc>
      </w:tr>
      <w:tr w:rsidR="005019A2" w:rsidRPr="005019A2" w14:paraId="534409CC" w14:textId="77777777" w:rsidTr="005019A2">
        <w:trPr>
          <w:trHeight w:val="460"/>
        </w:trPr>
        <w:tc>
          <w:tcPr>
            <w:tcW w:w="843" w:type="pct"/>
            <w:vMerge/>
          </w:tcPr>
          <w:p w14:paraId="1E7AC1DD" w14:textId="77777777" w:rsidR="005019A2" w:rsidRPr="005019A2" w:rsidRDefault="005019A2" w:rsidP="008300A7">
            <w:pPr>
              <w:spacing w:after="0"/>
              <w:rPr>
                <w:rFonts w:ascii="Times New Roman" w:hAnsi="Times New Roman"/>
                <w:b/>
                <w:bCs/>
              </w:rPr>
            </w:pPr>
          </w:p>
        </w:tc>
        <w:tc>
          <w:tcPr>
            <w:tcW w:w="2474" w:type="pct"/>
          </w:tcPr>
          <w:p w14:paraId="666BF6A0"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Алюминиевая катанка, проволока алюминиевая круглая</w:t>
            </w:r>
          </w:p>
        </w:tc>
        <w:tc>
          <w:tcPr>
            <w:tcW w:w="579" w:type="pct"/>
          </w:tcPr>
          <w:p w14:paraId="56E152EE" w14:textId="02B03096" w:rsidR="005019A2" w:rsidRPr="005019A2" w:rsidRDefault="005019A2" w:rsidP="008300A7">
            <w:pPr>
              <w:suppressAutoHyphens/>
              <w:spacing w:after="0"/>
              <w:jc w:val="center"/>
              <w:rPr>
                <w:rFonts w:ascii="Times New Roman" w:hAnsi="Times New Roman"/>
              </w:rPr>
            </w:pPr>
          </w:p>
        </w:tc>
        <w:tc>
          <w:tcPr>
            <w:tcW w:w="526" w:type="pct"/>
          </w:tcPr>
          <w:p w14:paraId="799B3B09" w14:textId="77777777" w:rsidR="005019A2" w:rsidRPr="005019A2" w:rsidRDefault="005019A2" w:rsidP="008300A7">
            <w:pPr>
              <w:spacing w:after="0"/>
              <w:rPr>
                <w:rFonts w:ascii="Times New Roman" w:hAnsi="Times New Roman"/>
              </w:rPr>
            </w:pPr>
          </w:p>
        </w:tc>
        <w:tc>
          <w:tcPr>
            <w:tcW w:w="578" w:type="pct"/>
          </w:tcPr>
          <w:p w14:paraId="655B06A4" w14:textId="3ABFF64D" w:rsidR="005019A2" w:rsidRPr="005019A2" w:rsidRDefault="005019A2" w:rsidP="008300A7">
            <w:pPr>
              <w:suppressAutoHyphens/>
              <w:spacing w:after="0"/>
              <w:rPr>
                <w:rFonts w:ascii="Times New Roman" w:hAnsi="Times New Roman"/>
              </w:rPr>
            </w:pPr>
          </w:p>
        </w:tc>
      </w:tr>
      <w:tr w:rsidR="005019A2" w:rsidRPr="005019A2" w14:paraId="61DE9DB7" w14:textId="77777777" w:rsidTr="005019A2">
        <w:trPr>
          <w:trHeight w:val="460"/>
        </w:trPr>
        <w:tc>
          <w:tcPr>
            <w:tcW w:w="843" w:type="pct"/>
            <w:vMerge/>
          </w:tcPr>
          <w:p w14:paraId="7438CA32" w14:textId="77777777" w:rsidR="005019A2" w:rsidRPr="005019A2" w:rsidRDefault="005019A2" w:rsidP="008300A7">
            <w:pPr>
              <w:spacing w:after="0"/>
              <w:rPr>
                <w:rFonts w:ascii="Times New Roman" w:hAnsi="Times New Roman"/>
                <w:b/>
                <w:bCs/>
              </w:rPr>
            </w:pPr>
          </w:p>
        </w:tc>
        <w:tc>
          <w:tcPr>
            <w:tcW w:w="2474" w:type="pct"/>
          </w:tcPr>
          <w:p w14:paraId="41B1E05E"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FF947E5" w14:textId="77777777" w:rsidR="005019A2" w:rsidRPr="005019A2" w:rsidRDefault="005019A2" w:rsidP="008300A7">
            <w:pPr>
              <w:suppressAutoHyphens/>
              <w:spacing w:after="0"/>
              <w:jc w:val="center"/>
              <w:rPr>
                <w:rFonts w:ascii="Times New Roman" w:hAnsi="Times New Roman"/>
                <w:b/>
              </w:rPr>
            </w:pPr>
          </w:p>
        </w:tc>
        <w:tc>
          <w:tcPr>
            <w:tcW w:w="526" w:type="pct"/>
          </w:tcPr>
          <w:p w14:paraId="2A38300A" w14:textId="77777777" w:rsidR="005019A2" w:rsidRPr="005019A2" w:rsidRDefault="005019A2" w:rsidP="008300A7">
            <w:pPr>
              <w:suppressAutoHyphens/>
              <w:spacing w:after="0"/>
              <w:rPr>
                <w:rFonts w:ascii="Times New Roman" w:hAnsi="Times New Roman"/>
              </w:rPr>
            </w:pPr>
          </w:p>
        </w:tc>
        <w:tc>
          <w:tcPr>
            <w:tcW w:w="578" w:type="pct"/>
          </w:tcPr>
          <w:p w14:paraId="7947FC8C" w14:textId="5334C361" w:rsidR="005019A2" w:rsidRPr="005019A2" w:rsidRDefault="005019A2" w:rsidP="008300A7">
            <w:pPr>
              <w:suppressAutoHyphens/>
              <w:spacing w:after="0"/>
              <w:rPr>
                <w:rFonts w:ascii="Times New Roman" w:hAnsi="Times New Roman"/>
              </w:rPr>
            </w:pPr>
          </w:p>
        </w:tc>
      </w:tr>
      <w:tr w:rsidR="005019A2" w:rsidRPr="005019A2" w14:paraId="2F521806" w14:textId="77777777" w:rsidTr="005019A2">
        <w:trPr>
          <w:trHeight w:val="460"/>
        </w:trPr>
        <w:tc>
          <w:tcPr>
            <w:tcW w:w="843" w:type="pct"/>
            <w:vMerge/>
          </w:tcPr>
          <w:p w14:paraId="34556B45" w14:textId="77777777" w:rsidR="005019A2" w:rsidRPr="005019A2" w:rsidRDefault="005019A2" w:rsidP="008300A7">
            <w:pPr>
              <w:spacing w:after="0"/>
              <w:rPr>
                <w:rFonts w:ascii="Times New Roman" w:hAnsi="Times New Roman"/>
                <w:b/>
                <w:bCs/>
              </w:rPr>
            </w:pPr>
          </w:p>
        </w:tc>
        <w:tc>
          <w:tcPr>
            <w:tcW w:w="2474" w:type="pct"/>
          </w:tcPr>
          <w:p w14:paraId="4C00FE39" w14:textId="77777777" w:rsidR="005019A2" w:rsidRPr="005019A2" w:rsidRDefault="005019A2" w:rsidP="008300A7">
            <w:pPr>
              <w:suppressAutoHyphens/>
              <w:spacing w:after="0"/>
              <w:rPr>
                <w:rFonts w:ascii="Times New Roman" w:hAnsi="Times New Roman"/>
                <w:b/>
                <w:bCs/>
              </w:rPr>
            </w:pPr>
          </w:p>
        </w:tc>
        <w:tc>
          <w:tcPr>
            <w:tcW w:w="579" w:type="pct"/>
          </w:tcPr>
          <w:p w14:paraId="5D25A779" w14:textId="77777777" w:rsidR="005019A2" w:rsidRPr="005019A2" w:rsidRDefault="005019A2" w:rsidP="008300A7">
            <w:pPr>
              <w:suppressAutoHyphens/>
              <w:spacing w:after="0"/>
              <w:jc w:val="center"/>
              <w:rPr>
                <w:rFonts w:ascii="Times New Roman" w:hAnsi="Times New Roman"/>
                <w:b/>
              </w:rPr>
            </w:pPr>
          </w:p>
        </w:tc>
        <w:tc>
          <w:tcPr>
            <w:tcW w:w="526" w:type="pct"/>
          </w:tcPr>
          <w:p w14:paraId="7EEB7D39" w14:textId="77777777" w:rsidR="005019A2" w:rsidRPr="005019A2" w:rsidRDefault="005019A2" w:rsidP="008300A7">
            <w:pPr>
              <w:suppressAutoHyphens/>
              <w:spacing w:after="0"/>
              <w:rPr>
                <w:rFonts w:ascii="Times New Roman" w:hAnsi="Times New Roman"/>
              </w:rPr>
            </w:pPr>
          </w:p>
        </w:tc>
        <w:tc>
          <w:tcPr>
            <w:tcW w:w="578" w:type="pct"/>
          </w:tcPr>
          <w:p w14:paraId="0896B3D6" w14:textId="4897B444" w:rsidR="005019A2" w:rsidRPr="005019A2" w:rsidRDefault="005019A2" w:rsidP="008300A7">
            <w:pPr>
              <w:suppressAutoHyphens/>
              <w:spacing w:after="0"/>
              <w:rPr>
                <w:rFonts w:ascii="Times New Roman" w:hAnsi="Times New Roman"/>
              </w:rPr>
            </w:pPr>
          </w:p>
        </w:tc>
      </w:tr>
      <w:tr w:rsidR="005019A2" w:rsidRPr="005019A2" w14:paraId="34E24BBF" w14:textId="77777777" w:rsidTr="005019A2">
        <w:trPr>
          <w:trHeight w:val="460"/>
        </w:trPr>
        <w:tc>
          <w:tcPr>
            <w:tcW w:w="843" w:type="pct"/>
            <w:vMerge w:val="restart"/>
          </w:tcPr>
          <w:p w14:paraId="7B7060DD"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2.4 Изоляционные материалы</w:t>
            </w:r>
          </w:p>
        </w:tc>
        <w:tc>
          <w:tcPr>
            <w:tcW w:w="2474" w:type="pct"/>
          </w:tcPr>
          <w:p w14:paraId="2140F174"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537BA9A9" w14:textId="3C44938E" w:rsidR="005019A2" w:rsidRPr="005019A2" w:rsidRDefault="005019A2" w:rsidP="008300A7">
            <w:pPr>
              <w:suppressAutoHyphens/>
              <w:spacing w:after="0"/>
              <w:jc w:val="center"/>
              <w:rPr>
                <w:rFonts w:ascii="Times New Roman" w:hAnsi="Times New Roman"/>
                <w:b/>
              </w:rPr>
            </w:pPr>
          </w:p>
        </w:tc>
        <w:tc>
          <w:tcPr>
            <w:tcW w:w="526" w:type="pct"/>
          </w:tcPr>
          <w:p w14:paraId="6BE909BA" w14:textId="77777777" w:rsidR="005019A2" w:rsidRPr="005019A2" w:rsidRDefault="005019A2" w:rsidP="008300A7">
            <w:pPr>
              <w:suppressAutoHyphens/>
              <w:spacing w:after="0"/>
              <w:rPr>
                <w:rFonts w:ascii="Times New Roman" w:hAnsi="Times New Roman"/>
              </w:rPr>
            </w:pPr>
          </w:p>
        </w:tc>
        <w:tc>
          <w:tcPr>
            <w:tcW w:w="578" w:type="pct"/>
          </w:tcPr>
          <w:p w14:paraId="4A288CEA" w14:textId="2B3002D2" w:rsidR="005019A2" w:rsidRPr="005019A2" w:rsidRDefault="005019A2" w:rsidP="008300A7">
            <w:pPr>
              <w:suppressAutoHyphens/>
              <w:spacing w:after="0"/>
              <w:rPr>
                <w:rFonts w:ascii="Times New Roman" w:hAnsi="Times New Roman"/>
              </w:rPr>
            </w:pPr>
          </w:p>
        </w:tc>
      </w:tr>
      <w:tr w:rsidR="005019A2" w:rsidRPr="005019A2" w14:paraId="1EC8436D" w14:textId="77777777" w:rsidTr="005019A2">
        <w:trPr>
          <w:trHeight w:val="460"/>
        </w:trPr>
        <w:tc>
          <w:tcPr>
            <w:tcW w:w="843" w:type="pct"/>
            <w:vMerge/>
          </w:tcPr>
          <w:p w14:paraId="6880B860" w14:textId="77777777" w:rsidR="005019A2" w:rsidRPr="005019A2" w:rsidRDefault="005019A2" w:rsidP="008300A7">
            <w:pPr>
              <w:spacing w:after="0"/>
              <w:rPr>
                <w:rFonts w:ascii="Times New Roman" w:hAnsi="Times New Roman"/>
                <w:b/>
                <w:bCs/>
              </w:rPr>
            </w:pPr>
          </w:p>
        </w:tc>
        <w:tc>
          <w:tcPr>
            <w:tcW w:w="2474" w:type="pct"/>
          </w:tcPr>
          <w:p w14:paraId="2D2E1A7C"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Пластмассы</w:t>
            </w:r>
          </w:p>
        </w:tc>
        <w:tc>
          <w:tcPr>
            <w:tcW w:w="579" w:type="pct"/>
          </w:tcPr>
          <w:p w14:paraId="5CBAD831" w14:textId="2DDD76BF" w:rsidR="005019A2" w:rsidRPr="005019A2" w:rsidRDefault="005019A2" w:rsidP="008300A7">
            <w:pPr>
              <w:suppressAutoHyphens/>
              <w:spacing w:after="0"/>
              <w:jc w:val="center"/>
              <w:rPr>
                <w:rFonts w:ascii="Times New Roman" w:hAnsi="Times New Roman"/>
              </w:rPr>
            </w:pPr>
          </w:p>
        </w:tc>
        <w:tc>
          <w:tcPr>
            <w:tcW w:w="526" w:type="pct"/>
          </w:tcPr>
          <w:p w14:paraId="06953370" w14:textId="77777777" w:rsidR="005019A2" w:rsidRPr="005019A2" w:rsidRDefault="005019A2" w:rsidP="008300A7">
            <w:pPr>
              <w:spacing w:after="0"/>
              <w:rPr>
                <w:rFonts w:ascii="Times New Roman" w:hAnsi="Times New Roman"/>
              </w:rPr>
            </w:pPr>
          </w:p>
        </w:tc>
        <w:tc>
          <w:tcPr>
            <w:tcW w:w="578" w:type="pct"/>
            <w:vMerge w:val="restart"/>
          </w:tcPr>
          <w:p w14:paraId="1C0E03FB"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60BB77EB"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lastRenderedPageBreak/>
              <w:t>ПК 1.2</w:t>
            </w:r>
          </w:p>
          <w:p w14:paraId="12F45401"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424777D7"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ОК 01</w:t>
            </w:r>
          </w:p>
          <w:p w14:paraId="5A5FA638" w14:textId="77777777" w:rsidR="005019A2" w:rsidRPr="005019A2" w:rsidRDefault="005019A2" w:rsidP="008300A7">
            <w:pPr>
              <w:suppressAutoHyphens/>
              <w:spacing w:after="0"/>
              <w:rPr>
                <w:rFonts w:ascii="Times New Roman" w:hAnsi="Times New Roman"/>
              </w:rPr>
            </w:pPr>
          </w:p>
        </w:tc>
      </w:tr>
      <w:tr w:rsidR="005019A2" w:rsidRPr="005019A2" w14:paraId="03E2D435" w14:textId="77777777" w:rsidTr="005019A2">
        <w:trPr>
          <w:trHeight w:val="460"/>
        </w:trPr>
        <w:tc>
          <w:tcPr>
            <w:tcW w:w="843" w:type="pct"/>
            <w:vMerge/>
          </w:tcPr>
          <w:p w14:paraId="03CF6FF6" w14:textId="77777777" w:rsidR="005019A2" w:rsidRPr="005019A2" w:rsidRDefault="005019A2" w:rsidP="008300A7">
            <w:pPr>
              <w:spacing w:after="0"/>
              <w:rPr>
                <w:rFonts w:ascii="Times New Roman" w:hAnsi="Times New Roman"/>
                <w:b/>
                <w:bCs/>
              </w:rPr>
            </w:pPr>
          </w:p>
        </w:tc>
        <w:tc>
          <w:tcPr>
            <w:tcW w:w="2474" w:type="pct"/>
          </w:tcPr>
          <w:p w14:paraId="4806EF28"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Резины</w:t>
            </w:r>
          </w:p>
        </w:tc>
        <w:tc>
          <w:tcPr>
            <w:tcW w:w="579" w:type="pct"/>
          </w:tcPr>
          <w:p w14:paraId="4D11B39D" w14:textId="242144CC" w:rsidR="005019A2" w:rsidRPr="005019A2" w:rsidRDefault="005019A2" w:rsidP="008300A7">
            <w:pPr>
              <w:suppressAutoHyphens/>
              <w:spacing w:after="0"/>
              <w:jc w:val="center"/>
              <w:rPr>
                <w:rFonts w:ascii="Times New Roman" w:hAnsi="Times New Roman"/>
              </w:rPr>
            </w:pPr>
          </w:p>
        </w:tc>
        <w:tc>
          <w:tcPr>
            <w:tcW w:w="526" w:type="pct"/>
          </w:tcPr>
          <w:p w14:paraId="328A649D" w14:textId="77777777" w:rsidR="005019A2" w:rsidRPr="005019A2" w:rsidRDefault="005019A2" w:rsidP="008300A7">
            <w:pPr>
              <w:spacing w:after="0"/>
              <w:rPr>
                <w:rFonts w:ascii="Times New Roman" w:hAnsi="Times New Roman"/>
              </w:rPr>
            </w:pPr>
          </w:p>
        </w:tc>
        <w:tc>
          <w:tcPr>
            <w:tcW w:w="578" w:type="pct"/>
            <w:vMerge/>
          </w:tcPr>
          <w:p w14:paraId="437F42C3" w14:textId="7158C987" w:rsidR="005019A2" w:rsidRPr="005019A2" w:rsidRDefault="005019A2" w:rsidP="008300A7">
            <w:pPr>
              <w:suppressAutoHyphens/>
              <w:spacing w:after="0"/>
              <w:rPr>
                <w:rFonts w:ascii="Times New Roman" w:hAnsi="Times New Roman"/>
              </w:rPr>
            </w:pPr>
          </w:p>
        </w:tc>
      </w:tr>
      <w:tr w:rsidR="005019A2" w:rsidRPr="005019A2" w14:paraId="1804844B" w14:textId="77777777" w:rsidTr="005019A2">
        <w:trPr>
          <w:trHeight w:val="460"/>
        </w:trPr>
        <w:tc>
          <w:tcPr>
            <w:tcW w:w="843" w:type="pct"/>
            <w:vMerge/>
          </w:tcPr>
          <w:p w14:paraId="2FF39EFE" w14:textId="77777777" w:rsidR="005019A2" w:rsidRPr="005019A2" w:rsidRDefault="005019A2" w:rsidP="008300A7">
            <w:pPr>
              <w:spacing w:after="0"/>
              <w:rPr>
                <w:rFonts w:ascii="Times New Roman" w:hAnsi="Times New Roman"/>
                <w:b/>
                <w:bCs/>
              </w:rPr>
            </w:pPr>
          </w:p>
        </w:tc>
        <w:tc>
          <w:tcPr>
            <w:tcW w:w="2474" w:type="pct"/>
          </w:tcPr>
          <w:p w14:paraId="3027306B"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A7950E9" w14:textId="77777777" w:rsidR="005019A2" w:rsidRPr="005019A2" w:rsidRDefault="005019A2" w:rsidP="008300A7">
            <w:pPr>
              <w:suppressAutoHyphens/>
              <w:spacing w:after="0"/>
              <w:jc w:val="center"/>
              <w:rPr>
                <w:rFonts w:ascii="Times New Roman" w:hAnsi="Times New Roman"/>
              </w:rPr>
            </w:pPr>
          </w:p>
        </w:tc>
        <w:tc>
          <w:tcPr>
            <w:tcW w:w="526" w:type="pct"/>
          </w:tcPr>
          <w:p w14:paraId="533EB143" w14:textId="77777777" w:rsidR="005019A2" w:rsidRPr="005019A2" w:rsidRDefault="005019A2" w:rsidP="008300A7">
            <w:pPr>
              <w:suppressAutoHyphens/>
              <w:spacing w:after="0"/>
              <w:rPr>
                <w:rFonts w:ascii="Times New Roman" w:hAnsi="Times New Roman"/>
              </w:rPr>
            </w:pPr>
          </w:p>
        </w:tc>
        <w:tc>
          <w:tcPr>
            <w:tcW w:w="578" w:type="pct"/>
          </w:tcPr>
          <w:p w14:paraId="4B21E4E4" w14:textId="0242AEF5" w:rsidR="005019A2" w:rsidRPr="005019A2" w:rsidRDefault="005019A2" w:rsidP="008300A7">
            <w:pPr>
              <w:suppressAutoHyphens/>
              <w:spacing w:after="0"/>
              <w:rPr>
                <w:rFonts w:ascii="Times New Roman" w:hAnsi="Times New Roman"/>
              </w:rPr>
            </w:pPr>
          </w:p>
        </w:tc>
      </w:tr>
      <w:tr w:rsidR="005019A2" w:rsidRPr="005019A2" w14:paraId="28FE0738" w14:textId="77777777" w:rsidTr="005019A2">
        <w:trPr>
          <w:trHeight w:val="460"/>
        </w:trPr>
        <w:tc>
          <w:tcPr>
            <w:tcW w:w="843" w:type="pct"/>
            <w:vMerge/>
          </w:tcPr>
          <w:p w14:paraId="0053DE6F" w14:textId="77777777" w:rsidR="005019A2" w:rsidRPr="005019A2" w:rsidRDefault="005019A2" w:rsidP="008300A7">
            <w:pPr>
              <w:spacing w:after="0"/>
              <w:rPr>
                <w:rFonts w:ascii="Times New Roman" w:hAnsi="Times New Roman"/>
                <w:b/>
                <w:bCs/>
              </w:rPr>
            </w:pPr>
          </w:p>
        </w:tc>
        <w:tc>
          <w:tcPr>
            <w:tcW w:w="2474" w:type="pct"/>
          </w:tcPr>
          <w:p w14:paraId="2C88E9BE" w14:textId="77777777" w:rsidR="005019A2" w:rsidRPr="005019A2" w:rsidRDefault="005019A2" w:rsidP="008300A7">
            <w:pPr>
              <w:suppressAutoHyphens/>
              <w:spacing w:after="0"/>
              <w:rPr>
                <w:rFonts w:ascii="Times New Roman" w:hAnsi="Times New Roman"/>
              </w:rPr>
            </w:pPr>
          </w:p>
        </w:tc>
        <w:tc>
          <w:tcPr>
            <w:tcW w:w="579" w:type="pct"/>
          </w:tcPr>
          <w:p w14:paraId="1B7BF851" w14:textId="77777777" w:rsidR="005019A2" w:rsidRPr="005019A2" w:rsidRDefault="005019A2" w:rsidP="008300A7">
            <w:pPr>
              <w:suppressAutoHyphens/>
              <w:spacing w:after="0"/>
              <w:jc w:val="center"/>
              <w:rPr>
                <w:rFonts w:ascii="Times New Roman" w:hAnsi="Times New Roman"/>
              </w:rPr>
            </w:pPr>
          </w:p>
        </w:tc>
        <w:tc>
          <w:tcPr>
            <w:tcW w:w="526" w:type="pct"/>
          </w:tcPr>
          <w:p w14:paraId="0EDD1AF7" w14:textId="77777777" w:rsidR="005019A2" w:rsidRPr="005019A2" w:rsidRDefault="005019A2" w:rsidP="008300A7">
            <w:pPr>
              <w:suppressAutoHyphens/>
              <w:spacing w:after="0"/>
              <w:rPr>
                <w:rFonts w:ascii="Times New Roman" w:hAnsi="Times New Roman"/>
              </w:rPr>
            </w:pPr>
          </w:p>
        </w:tc>
        <w:tc>
          <w:tcPr>
            <w:tcW w:w="578" w:type="pct"/>
          </w:tcPr>
          <w:p w14:paraId="7DF1F890" w14:textId="27234364" w:rsidR="005019A2" w:rsidRPr="005019A2" w:rsidRDefault="005019A2" w:rsidP="008300A7">
            <w:pPr>
              <w:suppressAutoHyphens/>
              <w:spacing w:after="0"/>
              <w:rPr>
                <w:rFonts w:ascii="Times New Roman" w:hAnsi="Times New Roman"/>
              </w:rPr>
            </w:pPr>
          </w:p>
        </w:tc>
      </w:tr>
      <w:tr w:rsidR="005019A2" w:rsidRPr="005019A2" w14:paraId="0DF877C8" w14:textId="77777777" w:rsidTr="005019A2">
        <w:trPr>
          <w:trHeight w:val="460"/>
        </w:trPr>
        <w:tc>
          <w:tcPr>
            <w:tcW w:w="843" w:type="pct"/>
            <w:vMerge w:val="restart"/>
          </w:tcPr>
          <w:p w14:paraId="3467A824"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2.5 Материалы для защитных покровов</w:t>
            </w:r>
          </w:p>
        </w:tc>
        <w:tc>
          <w:tcPr>
            <w:tcW w:w="2474" w:type="pct"/>
          </w:tcPr>
          <w:p w14:paraId="07AA3AC8"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289DCBFF" w14:textId="2B58FD8F" w:rsidR="005019A2" w:rsidRPr="005019A2" w:rsidRDefault="005019A2" w:rsidP="008300A7">
            <w:pPr>
              <w:suppressAutoHyphens/>
              <w:spacing w:after="0"/>
              <w:jc w:val="center"/>
              <w:rPr>
                <w:rFonts w:ascii="Times New Roman" w:hAnsi="Times New Roman"/>
                <w:b/>
              </w:rPr>
            </w:pPr>
          </w:p>
        </w:tc>
        <w:tc>
          <w:tcPr>
            <w:tcW w:w="526" w:type="pct"/>
          </w:tcPr>
          <w:p w14:paraId="29143F35" w14:textId="77777777" w:rsidR="005019A2" w:rsidRPr="005019A2" w:rsidRDefault="005019A2" w:rsidP="008300A7">
            <w:pPr>
              <w:suppressAutoHyphens/>
              <w:spacing w:after="0"/>
              <w:rPr>
                <w:rFonts w:ascii="Times New Roman" w:hAnsi="Times New Roman"/>
              </w:rPr>
            </w:pPr>
          </w:p>
        </w:tc>
        <w:tc>
          <w:tcPr>
            <w:tcW w:w="578" w:type="pct"/>
          </w:tcPr>
          <w:p w14:paraId="48A7B819" w14:textId="53601BB8" w:rsidR="005019A2" w:rsidRPr="005019A2" w:rsidRDefault="005019A2" w:rsidP="008300A7">
            <w:pPr>
              <w:suppressAutoHyphens/>
              <w:spacing w:after="0"/>
              <w:rPr>
                <w:rFonts w:ascii="Times New Roman" w:hAnsi="Times New Roman"/>
              </w:rPr>
            </w:pPr>
          </w:p>
        </w:tc>
      </w:tr>
      <w:tr w:rsidR="005019A2" w:rsidRPr="005019A2" w14:paraId="64545E73" w14:textId="77777777" w:rsidTr="005019A2">
        <w:trPr>
          <w:trHeight w:val="460"/>
        </w:trPr>
        <w:tc>
          <w:tcPr>
            <w:tcW w:w="843" w:type="pct"/>
            <w:vMerge/>
          </w:tcPr>
          <w:p w14:paraId="1017D9B9" w14:textId="77777777" w:rsidR="005019A2" w:rsidRPr="005019A2" w:rsidRDefault="005019A2" w:rsidP="008300A7">
            <w:pPr>
              <w:spacing w:after="0"/>
              <w:rPr>
                <w:rFonts w:ascii="Times New Roman" w:hAnsi="Times New Roman"/>
                <w:b/>
                <w:bCs/>
              </w:rPr>
            </w:pPr>
          </w:p>
        </w:tc>
        <w:tc>
          <w:tcPr>
            <w:tcW w:w="2474" w:type="pct"/>
          </w:tcPr>
          <w:p w14:paraId="7E084C2B" w14:textId="77777777" w:rsidR="005019A2" w:rsidRPr="005019A2" w:rsidRDefault="005019A2" w:rsidP="008300A7">
            <w:pPr>
              <w:widowControl w:val="0"/>
              <w:autoSpaceDE w:val="0"/>
              <w:autoSpaceDN w:val="0"/>
              <w:adjustRightInd w:val="0"/>
              <w:spacing w:after="0"/>
              <w:rPr>
                <w:rFonts w:ascii="Times New Roman" w:hAnsi="Times New Roman"/>
                <w:bCs/>
              </w:rPr>
            </w:pPr>
            <w:r w:rsidRPr="005019A2">
              <w:rPr>
                <w:rFonts w:ascii="Times New Roman" w:hAnsi="Times New Roman"/>
                <w:bCs/>
              </w:rPr>
              <w:t>1. Волокнистые материалы</w:t>
            </w:r>
          </w:p>
        </w:tc>
        <w:tc>
          <w:tcPr>
            <w:tcW w:w="579" w:type="pct"/>
          </w:tcPr>
          <w:p w14:paraId="1F5F1625" w14:textId="10041A50" w:rsidR="005019A2" w:rsidRPr="005019A2" w:rsidRDefault="005019A2" w:rsidP="008300A7">
            <w:pPr>
              <w:suppressAutoHyphens/>
              <w:spacing w:after="0"/>
              <w:jc w:val="center"/>
              <w:rPr>
                <w:rFonts w:ascii="Times New Roman" w:hAnsi="Times New Roman"/>
              </w:rPr>
            </w:pPr>
          </w:p>
        </w:tc>
        <w:tc>
          <w:tcPr>
            <w:tcW w:w="526" w:type="pct"/>
          </w:tcPr>
          <w:p w14:paraId="38460D23" w14:textId="77777777" w:rsidR="005019A2" w:rsidRPr="005019A2" w:rsidRDefault="005019A2" w:rsidP="0019188B">
            <w:pPr>
              <w:widowControl w:val="0"/>
              <w:spacing w:after="0"/>
              <w:rPr>
                <w:rFonts w:ascii="Times New Roman" w:hAnsi="Times New Roman"/>
              </w:rPr>
            </w:pPr>
          </w:p>
        </w:tc>
        <w:tc>
          <w:tcPr>
            <w:tcW w:w="578" w:type="pct"/>
            <w:vMerge w:val="restart"/>
          </w:tcPr>
          <w:p w14:paraId="4E19F7A0"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553D8227"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33B6F885"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0D68E4CE" w14:textId="77777777" w:rsidR="005019A2" w:rsidRPr="005019A2" w:rsidRDefault="005019A2" w:rsidP="00F20EF2">
            <w:pPr>
              <w:spacing w:after="0"/>
              <w:rPr>
                <w:rFonts w:ascii="Times New Roman" w:hAnsi="Times New Roman"/>
              </w:rPr>
            </w:pPr>
            <w:r w:rsidRPr="005019A2">
              <w:rPr>
                <w:rFonts w:ascii="Times New Roman" w:hAnsi="Times New Roman"/>
              </w:rPr>
              <w:t>ОК 01</w:t>
            </w:r>
          </w:p>
          <w:p w14:paraId="4961F302" w14:textId="76382CE9" w:rsidR="005019A2" w:rsidRPr="005019A2" w:rsidRDefault="005019A2" w:rsidP="0019188B">
            <w:pPr>
              <w:widowControl w:val="0"/>
              <w:suppressAutoHyphens/>
              <w:spacing w:after="0"/>
              <w:rPr>
                <w:rFonts w:ascii="Times New Roman" w:hAnsi="Times New Roman"/>
              </w:rPr>
            </w:pPr>
          </w:p>
        </w:tc>
      </w:tr>
      <w:tr w:rsidR="005019A2" w:rsidRPr="005019A2" w14:paraId="01982460" w14:textId="77777777" w:rsidTr="005019A2">
        <w:trPr>
          <w:trHeight w:val="460"/>
        </w:trPr>
        <w:tc>
          <w:tcPr>
            <w:tcW w:w="843" w:type="pct"/>
            <w:vMerge/>
          </w:tcPr>
          <w:p w14:paraId="13B85BFD" w14:textId="77777777" w:rsidR="005019A2" w:rsidRPr="005019A2" w:rsidRDefault="005019A2" w:rsidP="008300A7">
            <w:pPr>
              <w:spacing w:after="0"/>
              <w:rPr>
                <w:rFonts w:ascii="Times New Roman" w:hAnsi="Times New Roman"/>
                <w:b/>
                <w:bCs/>
              </w:rPr>
            </w:pPr>
          </w:p>
        </w:tc>
        <w:tc>
          <w:tcPr>
            <w:tcW w:w="2474" w:type="pct"/>
          </w:tcPr>
          <w:p w14:paraId="22ADB634" w14:textId="77777777" w:rsidR="005019A2" w:rsidRPr="005019A2" w:rsidRDefault="005019A2" w:rsidP="008300A7">
            <w:pPr>
              <w:widowControl w:val="0"/>
              <w:autoSpaceDE w:val="0"/>
              <w:autoSpaceDN w:val="0"/>
              <w:adjustRightInd w:val="0"/>
              <w:spacing w:after="0"/>
              <w:rPr>
                <w:rFonts w:ascii="Times New Roman" w:hAnsi="Times New Roman"/>
              </w:rPr>
            </w:pPr>
            <w:r w:rsidRPr="005019A2">
              <w:rPr>
                <w:rFonts w:ascii="Times New Roman" w:hAnsi="Times New Roman"/>
              </w:rPr>
              <w:t>1. Плёночные материалы</w:t>
            </w:r>
          </w:p>
        </w:tc>
        <w:tc>
          <w:tcPr>
            <w:tcW w:w="579" w:type="pct"/>
          </w:tcPr>
          <w:p w14:paraId="7D33B2B1" w14:textId="08722DDB" w:rsidR="005019A2" w:rsidRPr="005019A2" w:rsidRDefault="005019A2" w:rsidP="008300A7">
            <w:pPr>
              <w:suppressAutoHyphens/>
              <w:spacing w:after="0"/>
              <w:jc w:val="center"/>
              <w:rPr>
                <w:rFonts w:ascii="Times New Roman" w:hAnsi="Times New Roman"/>
              </w:rPr>
            </w:pPr>
          </w:p>
        </w:tc>
        <w:tc>
          <w:tcPr>
            <w:tcW w:w="526" w:type="pct"/>
          </w:tcPr>
          <w:p w14:paraId="3AC3FBEA" w14:textId="77777777" w:rsidR="005019A2" w:rsidRPr="005019A2" w:rsidRDefault="005019A2" w:rsidP="008300A7">
            <w:pPr>
              <w:spacing w:after="0"/>
              <w:rPr>
                <w:rFonts w:ascii="Times New Roman" w:hAnsi="Times New Roman"/>
              </w:rPr>
            </w:pPr>
          </w:p>
        </w:tc>
        <w:tc>
          <w:tcPr>
            <w:tcW w:w="578" w:type="pct"/>
            <w:vMerge/>
          </w:tcPr>
          <w:p w14:paraId="3AA815DC" w14:textId="641FE3FF" w:rsidR="005019A2" w:rsidRPr="005019A2" w:rsidRDefault="005019A2" w:rsidP="008300A7">
            <w:pPr>
              <w:suppressAutoHyphens/>
              <w:spacing w:after="0"/>
              <w:rPr>
                <w:rFonts w:ascii="Times New Roman" w:hAnsi="Times New Roman"/>
              </w:rPr>
            </w:pPr>
          </w:p>
        </w:tc>
      </w:tr>
      <w:tr w:rsidR="005019A2" w:rsidRPr="005019A2" w14:paraId="30D83A98" w14:textId="77777777" w:rsidTr="005019A2">
        <w:trPr>
          <w:trHeight w:val="460"/>
        </w:trPr>
        <w:tc>
          <w:tcPr>
            <w:tcW w:w="843" w:type="pct"/>
            <w:vMerge/>
          </w:tcPr>
          <w:p w14:paraId="44B81BBD" w14:textId="77777777" w:rsidR="005019A2" w:rsidRPr="005019A2" w:rsidRDefault="005019A2" w:rsidP="008300A7">
            <w:pPr>
              <w:spacing w:after="0"/>
              <w:rPr>
                <w:rFonts w:ascii="Times New Roman" w:hAnsi="Times New Roman"/>
                <w:b/>
                <w:bCs/>
              </w:rPr>
            </w:pPr>
          </w:p>
        </w:tc>
        <w:tc>
          <w:tcPr>
            <w:tcW w:w="2474" w:type="pct"/>
          </w:tcPr>
          <w:p w14:paraId="660D0996"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D35A253" w14:textId="77777777" w:rsidR="005019A2" w:rsidRPr="005019A2" w:rsidRDefault="005019A2" w:rsidP="008300A7">
            <w:pPr>
              <w:suppressAutoHyphens/>
              <w:spacing w:after="0"/>
              <w:jc w:val="center"/>
              <w:rPr>
                <w:rFonts w:ascii="Times New Roman" w:hAnsi="Times New Roman"/>
              </w:rPr>
            </w:pPr>
          </w:p>
        </w:tc>
        <w:tc>
          <w:tcPr>
            <w:tcW w:w="526" w:type="pct"/>
          </w:tcPr>
          <w:p w14:paraId="2E0B1356" w14:textId="77777777" w:rsidR="005019A2" w:rsidRPr="005019A2" w:rsidRDefault="005019A2" w:rsidP="008300A7">
            <w:pPr>
              <w:suppressAutoHyphens/>
              <w:spacing w:after="0"/>
              <w:rPr>
                <w:rFonts w:ascii="Times New Roman" w:hAnsi="Times New Roman"/>
              </w:rPr>
            </w:pPr>
          </w:p>
        </w:tc>
        <w:tc>
          <w:tcPr>
            <w:tcW w:w="578" w:type="pct"/>
          </w:tcPr>
          <w:p w14:paraId="2DA11408" w14:textId="0BA402C6" w:rsidR="005019A2" w:rsidRPr="005019A2" w:rsidRDefault="005019A2" w:rsidP="008300A7">
            <w:pPr>
              <w:suppressAutoHyphens/>
              <w:spacing w:after="0"/>
              <w:rPr>
                <w:rFonts w:ascii="Times New Roman" w:hAnsi="Times New Roman"/>
              </w:rPr>
            </w:pPr>
          </w:p>
        </w:tc>
      </w:tr>
      <w:tr w:rsidR="005019A2" w:rsidRPr="005019A2" w14:paraId="1F1560D3" w14:textId="77777777" w:rsidTr="005019A2">
        <w:trPr>
          <w:trHeight w:val="460"/>
        </w:trPr>
        <w:tc>
          <w:tcPr>
            <w:tcW w:w="843" w:type="pct"/>
            <w:vMerge/>
          </w:tcPr>
          <w:p w14:paraId="724CA45E" w14:textId="77777777" w:rsidR="005019A2" w:rsidRPr="005019A2" w:rsidRDefault="005019A2" w:rsidP="008300A7">
            <w:pPr>
              <w:spacing w:after="0"/>
              <w:rPr>
                <w:rFonts w:ascii="Times New Roman" w:hAnsi="Times New Roman"/>
                <w:b/>
                <w:bCs/>
              </w:rPr>
            </w:pPr>
          </w:p>
        </w:tc>
        <w:tc>
          <w:tcPr>
            <w:tcW w:w="2474" w:type="pct"/>
          </w:tcPr>
          <w:p w14:paraId="014AB179" w14:textId="77777777" w:rsidR="005019A2" w:rsidRPr="005019A2" w:rsidRDefault="005019A2" w:rsidP="008300A7">
            <w:pPr>
              <w:suppressAutoHyphens/>
              <w:spacing w:after="0"/>
              <w:rPr>
                <w:rFonts w:ascii="Times New Roman" w:hAnsi="Times New Roman"/>
              </w:rPr>
            </w:pPr>
          </w:p>
        </w:tc>
        <w:tc>
          <w:tcPr>
            <w:tcW w:w="579" w:type="pct"/>
          </w:tcPr>
          <w:p w14:paraId="2987243C" w14:textId="77777777" w:rsidR="005019A2" w:rsidRPr="005019A2" w:rsidRDefault="005019A2" w:rsidP="008300A7">
            <w:pPr>
              <w:suppressAutoHyphens/>
              <w:spacing w:after="0"/>
              <w:jc w:val="center"/>
              <w:rPr>
                <w:rFonts w:ascii="Times New Roman" w:hAnsi="Times New Roman"/>
              </w:rPr>
            </w:pPr>
          </w:p>
        </w:tc>
        <w:tc>
          <w:tcPr>
            <w:tcW w:w="526" w:type="pct"/>
          </w:tcPr>
          <w:p w14:paraId="469DC663" w14:textId="77777777" w:rsidR="005019A2" w:rsidRPr="005019A2" w:rsidRDefault="005019A2" w:rsidP="008300A7">
            <w:pPr>
              <w:suppressAutoHyphens/>
              <w:spacing w:after="0"/>
              <w:rPr>
                <w:rFonts w:ascii="Times New Roman" w:hAnsi="Times New Roman"/>
              </w:rPr>
            </w:pPr>
          </w:p>
        </w:tc>
        <w:tc>
          <w:tcPr>
            <w:tcW w:w="578" w:type="pct"/>
          </w:tcPr>
          <w:p w14:paraId="4085CAE5" w14:textId="79F1A6ED" w:rsidR="005019A2" w:rsidRPr="005019A2" w:rsidRDefault="005019A2" w:rsidP="008300A7">
            <w:pPr>
              <w:suppressAutoHyphens/>
              <w:spacing w:after="0"/>
              <w:rPr>
                <w:rFonts w:ascii="Times New Roman" w:hAnsi="Times New Roman"/>
              </w:rPr>
            </w:pPr>
          </w:p>
        </w:tc>
      </w:tr>
      <w:tr w:rsidR="005019A2" w:rsidRPr="005019A2" w14:paraId="23B3BFF1" w14:textId="77777777" w:rsidTr="005019A2">
        <w:trPr>
          <w:trHeight w:val="460"/>
        </w:trPr>
        <w:tc>
          <w:tcPr>
            <w:tcW w:w="843" w:type="pct"/>
            <w:vMerge w:val="restart"/>
          </w:tcPr>
          <w:p w14:paraId="12303354"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2.6 Маркировка и материалоёмкость кабельного производства</w:t>
            </w:r>
          </w:p>
        </w:tc>
        <w:tc>
          <w:tcPr>
            <w:tcW w:w="2474" w:type="pct"/>
          </w:tcPr>
          <w:p w14:paraId="5E2DEB97"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22B3E409" w14:textId="1F55E647" w:rsidR="005019A2" w:rsidRPr="005019A2" w:rsidRDefault="005019A2" w:rsidP="008300A7">
            <w:pPr>
              <w:suppressAutoHyphens/>
              <w:spacing w:after="0"/>
              <w:jc w:val="center"/>
              <w:rPr>
                <w:rFonts w:ascii="Times New Roman" w:hAnsi="Times New Roman"/>
                <w:b/>
              </w:rPr>
            </w:pPr>
          </w:p>
        </w:tc>
        <w:tc>
          <w:tcPr>
            <w:tcW w:w="526" w:type="pct"/>
          </w:tcPr>
          <w:p w14:paraId="36B8BFB7" w14:textId="77777777" w:rsidR="005019A2" w:rsidRPr="005019A2" w:rsidRDefault="005019A2" w:rsidP="008300A7">
            <w:pPr>
              <w:suppressAutoHyphens/>
              <w:spacing w:after="0"/>
              <w:rPr>
                <w:rFonts w:ascii="Times New Roman" w:hAnsi="Times New Roman"/>
              </w:rPr>
            </w:pPr>
          </w:p>
        </w:tc>
        <w:tc>
          <w:tcPr>
            <w:tcW w:w="578" w:type="pct"/>
          </w:tcPr>
          <w:p w14:paraId="6A40017D" w14:textId="2DD09A35" w:rsidR="005019A2" w:rsidRPr="005019A2" w:rsidRDefault="005019A2" w:rsidP="008300A7">
            <w:pPr>
              <w:suppressAutoHyphens/>
              <w:spacing w:after="0"/>
              <w:rPr>
                <w:rFonts w:ascii="Times New Roman" w:hAnsi="Times New Roman"/>
              </w:rPr>
            </w:pPr>
          </w:p>
        </w:tc>
      </w:tr>
      <w:tr w:rsidR="005019A2" w:rsidRPr="005019A2" w14:paraId="14E89072" w14:textId="77777777" w:rsidTr="005019A2">
        <w:trPr>
          <w:trHeight w:val="460"/>
        </w:trPr>
        <w:tc>
          <w:tcPr>
            <w:tcW w:w="843" w:type="pct"/>
            <w:vMerge/>
          </w:tcPr>
          <w:p w14:paraId="41D747E2" w14:textId="77777777" w:rsidR="005019A2" w:rsidRPr="005019A2" w:rsidRDefault="005019A2" w:rsidP="008300A7">
            <w:pPr>
              <w:spacing w:after="0"/>
              <w:rPr>
                <w:rFonts w:ascii="Times New Roman" w:hAnsi="Times New Roman"/>
                <w:b/>
                <w:bCs/>
              </w:rPr>
            </w:pPr>
          </w:p>
        </w:tc>
        <w:tc>
          <w:tcPr>
            <w:tcW w:w="2474" w:type="pct"/>
          </w:tcPr>
          <w:p w14:paraId="7AED7FF1"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Общие принципы маркировки кабельных изделий</w:t>
            </w:r>
          </w:p>
        </w:tc>
        <w:tc>
          <w:tcPr>
            <w:tcW w:w="579" w:type="pct"/>
          </w:tcPr>
          <w:p w14:paraId="04522E66" w14:textId="3D7002B7" w:rsidR="005019A2" w:rsidRPr="005019A2" w:rsidRDefault="005019A2" w:rsidP="008300A7">
            <w:pPr>
              <w:suppressAutoHyphens/>
              <w:spacing w:after="0"/>
              <w:jc w:val="center"/>
              <w:rPr>
                <w:rFonts w:ascii="Times New Roman" w:hAnsi="Times New Roman"/>
              </w:rPr>
            </w:pPr>
          </w:p>
        </w:tc>
        <w:tc>
          <w:tcPr>
            <w:tcW w:w="526" w:type="pct"/>
          </w:tcPr>
          <w:p w14:paraId="510436E4" w14:textId="77777777" w:rsidR="005019A2" w:rsidRPr="005019A2" w:rsidRDefault="005019A2" w:rsidP="008300A7">
            <w:pPr>
              <w:spacing w:after="0"/>
              <w:rPr>
                <w:rFonts w:ascii="Times New Roman" w:hAnsi="Times New Roman"/>
              </w:rPr>
            </w:pPr>
          </w:p>
        </w:tc>
        <w:tc>
          <w:tcPr>
            <w:tcW w:w="578" w:type="pct"/>
            <w:vMerge w:val="restart"/>
          </w:tcPr>
          <w:p w14:paraId="58050E4F"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5502D599"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68C933CF"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09D57541"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ОК 01</w:t>
            </w:r>
          </w:p>
          <w:p w14:paraId="4DF65979" w14:textId="367AA97E" w:rsidR="005019A2" w:rsidRPr="005019A2" w:rsidRDefault="005019A2" w:rsidP="008300A7">
            <w:pPr>
              <w:suppressAutoHyphens/>
              <w:spacing w:after="0"/>
              <w:rPr>
                <w:rFonts w:ascii="Times New Roman" w:hAnsi="Times New Roman"/>
              </w:rPr>
            </w:pPr>
          </w:p>
        </w:tc>
      </w:tr>
      <w:tr w:rsidR="005019A2" w:rsidRPr="005019A2" w14:paraId="3A275A2D" w14:textId="77777777" w:rsidTr="005019A2">
        <w:trPr>
          <w:trHeight w:val="460"/>
        </w:trPr>
        <w:tc>
          <w:tcPr>
            <w:tcW w:w="843" w:type="pct"/>
            <w:vMerge/>
          </w:tcPr>
          <w:p w14:paraId="38FA293A" w14:textId="77777777" w:rsidR="005019A2" w:rsidRPr="005019A2" w:rsidRDefault="005019A2" w:rsidP="008300A7">
            <w:pPr>
              <w:spacing w:after="0"/>
              <w:rPr>
                <w:rFonts w:ascii="Times New Roman" w:hAnsi="Times New Roman"/>
                <w:b/>
                <w:bCs/>
              </w:rPr>
            </w:pPr>
          </w:p>
        </w:tc>
        <w:tc>
          <w:tcPr>
            <w:tcW w:w="2474" w:type="pct"/>
          </w:tcPr>
          <w:p w14:paraId="700C584E" w14:textId="77777777" w:rsidR="005019A2" w:rsidRPr="005019A2" w:rsidRDefault="005019A2" w:rsidP="008300A7">
            <w:pPr>
              <w:suppressAutoHyphens/>
              <w:spacing w:after="0"/>
              <w:rPr>
                <w:rFonts w:ascii="Times New Roman" w:hAnsi="Times New Roman"/>
              </w:rPr>
            </w:pPr>
            <w:r w:rsidRPr="005019A2">
              <w:rPr>
                <w:rFonts w:ascii="Times New Roman" w:hAnsi="Times New Roman"/>
                <w:bCs/>
              </w:rPr>
              <w:t>1. Материалоемкость кабельного производства</w:t>
            </w:r>
          </w:p>
        </w:tc>
        <w:tc>
          <w:tcPr>
            <w:tcW w:w="579" w:type="pct"/>
          </w:tcPr>
          <w:p w14:paraId="24A4980E" w14:textId="0D2506EB" w:rsidR="005019A2" w:rsidRPr="005019A2" w:rsidRDefault="005019A2" w:rsidP="008300A7">
            <w:pPr>
              <w:suppressAutoHyphens/>
              <w:spacing w:after="0"/>
              <w:jc w:val="center"/>
              <w:rPr>
                <w:rFonts w:ascii="Times New Roman" w:hAnsi="Times New Roman"/>
              </w:rPr>
            </w:pPr>
          </w:p>
        </w:tc>
        <w:tc>
          <w:tcPr>
            <w:tcW w:w="526" w:type="pct"/>
          </w:tcPr>
          <w:p w14:paraId="7838C934" w14:textId="77777777" w:rsidR="005019A2" w:rsidRPr="005019A2" w:rsidRDefault="005019A2" w:rsidP="008300A7">
            <w:pPr>
              <w:spacing w:after="0"/>
              <w:rPr>
                <w:rFonts w:ascii="Times New Roman" w:hAnsi="Times New Roman"/>
              </w:rPr>
            </w:pPr>
          </w:p>
        </w:tc>
        <w:tc>
          <w:tcPr>
            <w:tcW w:w="578" w:type="pct"/>
            <w:vMerge/>
          </w:tcPr>
          <w:p w14:paraId="2B7FD394" w14:textId="1AC52A48" w:rsidR="005019A2" w:rsidRPr="005019A2" w:rsidRDefault="005019A2" w:rsidP="008300A7">
            <w:pPr>
              <w:suppressAutoHyphens/>
              <w:spacing w:after="0"/>
              <w:rPr>
                <w:rFonts w:ascii="Times New Roman" w:hAnsi="Times New Roman"/>
              </w:rPr>
            </w:pPr>
          </w:p>
        </w:tc>
      </w:tr>
      <w:tr w:rsidR="005019A2" w:rsidRPr="005019A2" w14:paraId="28D832F8" w14:textId="77777777" w:rsidTr="005019A2">
        <w:trPr>
          <w:trHeight w:val="460"/>
        </w:trPr>
        <w:tc>
          <w:tcPr>
            <w:tcW w:w="843" w:type="pct"/>
            <w:vMerge/>
          </w:tcPr>
          <w:p w14:paraId="12BB3B95" w14:textId="77777777" w:rsidR="005019A2" w:rsidRPr="005019A2" w:rsidRDefault="005019A2" w:rsidP="008300A7">
            <w:pPr>
              <w:spacing w:after="0"/>
              <w:rPr>
                <w:rFonts w:ascii="Times New Roman" w:hAnsi="Times New Roman"/>
                <w:b/>
                <w:bCs/>
              </w:rPr>
            </w:pPr>
          </w:p>
        </w:tc>
        <w:tc>
          <w:tcPr>
            <w:tcW w:w="2474" w:type="pct"/>
          </w:tcPr>
          <w:p w14:paraId="33E97555"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E470C2E" w14:textId="60871014" w:rsidR="005019A2" w:rsidRPr="005019A2" w:rsidRDefault="005019A2" w:rsidP="008300A7">
            <w:pPr>
              <w:suppressAutoHyphens/>
              <w:spacing w:after="0"/>
              <w:jc w:val="center"/>
              <w:rPr>
                <w:rFonts w:ascii="Times New Roman" w:hAnsi="Times New Roman"/>
                <w:b/>
              </w:rPr>
            </w:pPr>
          </w:p>
        </w:tc>
        <w:tc>
          <w:tcPr>
            <w:tcW w:w="526" w:type="pct"/>
          </w:tcPr>
          <w:p w14:paraId="4ECF4512" w14:textId="77777777" w:rsidR="005019A2" w:rsidRPr="005019A2" w:rsidRDefault="005019A2" w:rsidP="008300A7">
            <w:pPr>
              <w:suppressAutoHyphens/>
              <w:spacing w:after="0"/>
              <w:rPr>
                <w:rFonts w:ascii="Times New Roman" w:hAnsi="Times New Roman"/>
              </w:rPr>
            </w:pPr>
          </w:p>
        </w:tc>
        <w:tc>
          <w:tcPr>
            <w:tcW w:w="578" w:type="pct"/>
          </w:tcPr>
          <w:p w14:paraId="26AB136F" w14:textId="358BC9F3" w:rsidR="005019A2" w:rsidRPr="005019A2" w:rsidRDefault="005019A2" w:rsidP="008300A7">
            <w:pPr>
              <w:suppressAutoHyphens/>
              <w:spacing w:after="0"/>
              <w:rPr>
                <w:rFonts w:ascii="Times New Roman" w:hAnsi="Times New Roman"/>
              </w:rPr>
            </w:pPr>
          </w:p>
        </w:tc>
      </w:tr>
      <w:tr w:rsidR="005019A2" w:rsidRPr="005019A2" w14:paraId="6E314AAB" w14:textId="77777777" w:rsidTr="005019A2">
        <w:trPr>
          <w:trHeight w:val="460"/>
        </w:trPr>
        <w:tc>
          <w:tcPr>
            <w:tcW w:w="843" w:type="pct"/>
            <w:vMerge/>
          </w:tcPr>
          <w:p w14:paraId="09282518" w14:textId="77777777" w:rsidR="005019A2" w:rsidRPr="005019A2" w:rsidRDefault="005019A2" w:rsidP="008300A7">
            <w:pPr>
              <w:spacing w:after="0"/>
              <w:rPr>
                <w:rFonts w:ascii="Times New Roman" w:hAnsi="Times New Roman"/>
                <w:b/>
                <w:bCs/>
              </w:rPr>
            </w:pPr>
          </w:p>
        </w:tc>
        <w:tc>
          <w:tcPr>
            <w:tcW w:w="2474" w:type="pct"/>
          </w:tcPr>
          <w:p w14:paraId="6423CAC1" w14:textId="77777777" w:rsidR="005019A2" w:rsidRPr="005019A2" w:rsidRDefault="005019A2" w:rsidP="008300A7">
            <w:pPr>
              <w:suppressAutoHyphens/>
              <w:spacing w:after="0"/>
              <w:jc w:val="both"/>
              <w:rPr>
                <w:rFonts w:ascii="Times New Roman" w:hAnsi="Times New Roman"/>
                <w:bCs/>
              </w:rPr>
            </w:pPr>
            <w:r w:rsidRPr="005019A2">
              <w:rPr>
                <w:rFonts w:ascii="Times New Roman" w:hAnsi="Times New Roman"/>
                <w:bCs/>
              </w:rPr>
              <w:t>Практическое занятие 1 «Расчёт веса конструктивных элементов»</w:t>
            </w:r>
          </w:p>
        </w:tc>
        <w:tc>
          <w:tcPr>
            <w:tcW w:w="579" w:type="pct"/>
          </w:tcPr>
          <w:p w14:paraId="4C26416D" w14:textId="3880BDA3" w:rsidR="005019A2" w:rsidRPr="005019A2" w:rsidRDefault="005019A2" w:rsidP="008300A7">
            <w:pPr>
              <w:suppressAutoHyphens/>
              <w:spacing w:after="0"/>
              <w:jc w:val="center"/>
              <w:rPr>
                <w:rFonts w:ascii="Times New Roman" w:hAnsi="Times New Roman"/>
              </w:rPr>
            </w:pPr>
          </w:p>
        </w:tc>
        <w:tc>
          <w:tcPr>
            <w:tcW w:w="526" w:type="pct"/>
          </w:tcPr>
          <w:p w14:paraId="2017C556" w14:textId="77777777" w:rsidR="005019A2" w:rsidRPr="005019A2" w:rsidRDefault="005019A2" w:rsidP="008300A7">
            <w:pPr>
              <w:spacing w:after="0"/>
              <w:rPr>
                <w:rFonts w:ascii="Times New Roman" w:hAnsi="Times New Roman"/>
              </w:rPr>
            </w:pPr>
          </w:p>
        </w:tc>
        <w:tc>
          <w:tcPr>
            <w:tcW w:w="578" w:type="pct"/>
          </w:tcPr>
          <w:p w14:paraId="61992861" w14:textId="18F3C807" w:rsidR="005019A2" w:rsidRPr="005019A2" w:rsidRDefault="005019A2" w:rsidP="008300A7">
            <w:pPr>
              <w:suppressAutoHyphens/>
              <w:spacing w:after="0"/>
              <w:rPr>
                <w:rFonts w:ascii="Times New Roman" w:hAnsi="Times New Roman"/>
              </w:rPr>
            </w:pPr>
          </w:p>
        </w:tc>
      </w:tr>
      <w:tr w:rsidR="005019A2" w:rsidRPr="005019A2" w14:paraId="5E78C105" w14:textId="77777777" w:rsidTr="005019A2">
        <w:trPr>
          <w:trHeight w:val="460"/>
        </w:trPr>
        <w:tc>
          <w:tcPr>
            <w:tcW w:w="843" w:type="pct"/>
            <w:vMerge/>
          </w:tcPr>
          <w:p w14:paraId="740A7D9A" w14:textId="77777777" w:rsidR="005019A2" w:rsidRPr="005019A2" w:rsidRDefault="005019A2" w:rsidP="008300A7">
            <w:pPr>
              <w:spacing w:after="0"/>
              <w:rPr>
                <w:rFonts w:ascii="Times New Roman" w:hAnsi="Times New Roman"/>
                <w:b/>
                <w:bCs/>
              </w:rPr>
            </w:pPr>
          </w:p>
        </w:tc>
        <w:tc>
          <w:tcPr>
            <w:tcW w:w="2474" w:type="pct"/>
          </w:tcPr>
          <w:p w14:paraId="518163F9" w14:textId="77777777" w:rsidR="005019A2" w:rsidRPr="005019A2" w:rsidRDefault="005019A2" w:rsidP="008300A7">
            <w:pPr>
              <w:suppressAutoHyphens/>
              <w:spacing w:after="0"/>
              <w:jc w:val="both"/>
              <w:rPr>
                <w:rFonts w:ascii="Times New Roman" w:hAnsi="Times New Roman"/>
                <w:bCs/>
              </w:rPr>
            </w:pPr>
            <w:r w:rsidRPr="005019A2">
              <w:rPr>
                <w:rFonts w:ascii="Times New Roman" w:hAnsi="Times New Roman"/>
                <w:bCs/>
              </w:rPr>
              <w:t>Практическое занятие 2 «Расшифровка маркировки кабелей и проводов»</w:t>
            </w:r>
          </w:p>
        </w:tc>
        <w:tc>
          <w:tcPr>
            <w:tcW w:w="579" w:type="pct"/>
          </w:tcPr>
          <w:p w14:paraId="6BE51801" w14:textId="3DF7DF0C" w:rsidR="005019A2" w:rsidRPr="005019A2" w:rsidRDefault="005019A2" w:rsidP="008300A7">
            <w:pPr>
              <w:suppressAutoHyphens/>
              <w:spacing w:after="0"/>
              <w:jc w:val="center"/>
              <w:rPr>
                <w:rFonts w:ascii="Times New Roman" w:hAnsi="Times New Roman"/>
              </w:rPr>
            </w:pPr>
          </w:p>
        </w:tc>
        <w:tc>
          <w:tcPr>
            <w:tcW w:w="526" w:type="pct"/>
          </w:tcPr>
          <w:p w14:paraId="7ACCAFC3" w14:textId="77777777" w:rsidR="005019A2" w:rsidRPr="005019A2" w:rsidRDefault="005019A2" w:rsidP="0019188B">
            <w:pPr>
              <w:widowControl w:val="0"/>
              <w:spacing w:after="0"/>
              <w:rPr>
                <w:rFonts w:ascii="Times New Roman" w:hAnsi="Times New Roman"/>
              </w:rPr>
            </w:pPr>
          </w:p>
        </w:tc>
        <w:tc>
          <w:tcPr>
            <w:tcW w:w="578" w:type="pct"/>
          </w:tcPr>
          <w:p w14:paraId="7CEE93C4" w14:textId="77777777" w:rsidR="005019A2" w:rsidRPr="005019A2" w:rsidRDefault="005019A2" w:rsidP="008300A7">
            <w:pPr>
              <w:suppressAutoHyphens/>
              <w:spacing w:after="0"/>
              <w:rPr>
                <w:rFonts w:ascii="Times New Roman" w:hAnsi="Times New Roman"/>
              </w:rPr>
            </w:pPr>
          </w:p>
        </w:tc>
      </w:tr>
      <w:tr w:rsidR="005019A2" w:rsidRPr="005019A2" w14:paraId="03685F22" w14:textId="77777777" w:rsidTr="005019A2">
        <w:trPr>
          <w:trHeight w:val="460"/>
        </w:trPr>
        <w:tc>
          <w:tcPr>
            <w:tcW w:w="843" w:type="pct"/>
            <w:vMerge w:val="restart"/>
          </w:tcPr>
          <w:p w14:paraId="5991CF02"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2.7 Электрическое поле в кабеле</w:t>
            </w:r>
          </w:p>
        </w:tc>
        <w:tc>
          <w:tcPr>
            <w:tcW w:w="2474" w:type="pct"/>
          </w:tcPr>
          <w:p w14:paraId="49BF52AC"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4BD36D3F" w14:textId="6934981D" w:rsidR="005019A2" w:rsidRPr="005019A2" w:rsidRDefault="005019A2" w:rsidP="008300A7">
            <w:pPr>
              <w:suppressAutoHyphens/>
              <w:spacing w:after="0"/>
              <w:jc w:val="center"/>
              <w:rPr>
                <w:rFonts w:ascii="Times New Roman" w:hAnsi="Times New Roman"/>
                <w:b/>
              </w:rPr>
            </w:pPr>
          </w:p>
        </w:tc>
        <w:tc>
          <w:tcPr>
            <w:tcW w:w="526" w:type="pct"/>
          </w:tcPr>
          <w:p w14:paraId="56E8F1FC" w14:textId="77777777" w:rsidR="005019A2" w:rsidRPr="005019A2" w:rsidRDefault="005019A2" w:rsidP="008300A7">
            <w:pPr>
              <w:suppressAutoHyphens/>
              <w:spacing w:after="0"/>
              <w:rPr>
                <w:rFonts w:ascii="Times New Roman" w:hAnsi="Times New Roman"/>
              </w:rPr>
            </w:pPr>
          </w:p>
        </w:tc>
        <w:tc>
          <w:tcPr>
            <w:tcW w:w="578" w:type="pct"/>
          </w:tcPr>
          <w:p w14:paraId="0912DEC9" w14:textId="197FCD05" w:rsidR="005019A2" w:rsidRPr="005019A2" w:rsidRDefault="005019A2" w:rsidP="008300A7">
            <w:pPr>
              <w:suppressAutoHyphens/>
              <w:spacing w:after="0"/>
              <w:rPr>
                <w:rFonts w:ascii="Times New Roman" w:hAnsi="Times New Roman"/>
              </w:rPr>
            </w:pPr>
          </w:p>
        </w:tc>
      </w:tr>
      <w:tr w:rsidR="005019A2" w:rsidRPr="005019A2" w14:paraId="48549D7D" w14:textId="77777777" w:rsidTr="005019A2">
        <w:trPr>
          <w:trHeight w:val="460"/>
        </w:trPr>
        <w:tc>
          <w:tcPr>
            <w:tcW w:w="843" w:type="pct"/>
            <w:vMerge/>
          </w:tcPr>
          <w:p w14:paraId="561650D9" w14:textId="77777777" w:rsidR="005019A2" w:rsidRPr="005019A2" w:rsidRDefault="005019A2" w:rsidP="008300A7">
            <w:pPr>
              <w:spacing w:after="0"/>
              <w:rPr>
                <w:rFonts w:ascii="Times New Roman" w:hAnsi="Times New Roman"/>
                <w:b/>
                <w:bCs/>
              </w:rPr>
            </w:pPr>
          </w:p>
        </w:tc>
        <w:tc>
          <w:tcPr>
            <w:tcW w:w="2474" w:type="pct"/>
          </w:tcPr>
          <w:p w14:paraId="31288932"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Электрическое поле в одножильном кабеле</w:t>
            </w:r>
          </w:p>
        </w:tc>
        <w:tc>
          <w:tcPr>
            <w:tcW w:w="579" w:type="pct"/>
          </w:tcPr>
          <w:p w14:paraId="7B24205F" w14:textId="21BC78B0" w:rsidR="005019A2" w:rsidRPr="005019A2" w:rsidRDefault="005019A2" w:rsidP="008300A7">
            <w:pPr>
              <w:suppressAutoHyphens/>
              <w:spacing w:after="0"/>
              <w:jc w:val="center"/>
              <w:rPr>
                <w:rFonts w:ascii="Times New Roman" w:hAnsi="Times New Roman"/>
              </w:rPr>
            </w:pPr>
          </w:p>
        </w:tc>
        <w:tc>
          <w:tcPr>
            <w:tcW w:w="526" w:type="pct"/>
          </w:tcPr>
          <w:p w14:paraId="0905E274" w14:textId="77777777" w:rsidR="005019A2" w:rsidRPr="005019A2" w:rsidRDefault="005019A2" w:rsidP="008300A7">
            <w:pPr>
              <w:spacing w:after="0"/>
              <w:rPr>
                <w:rFonts w:ascii="Times New Roman" w:hAnsi="Times New Roman"/>
              </w:rPr>
            </w:pPr>
          </w:p>
        </w:tc>
        <w:tc>
          <w:tcPr>
            <w:tcW w:w="578" w:type="pct"/>
            <w:vMerge w:val="restart"/>
          </w:tcPr>
          <w:p w14:paraId="41F4A4E6"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6166E491"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435B86C9"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294EAD61"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lastRenderedPageBreak/>
              <w:t>ОК 01</w:t>
            </w:r>
          </w:p>
          <w:p w14:paraId="7CCA8D9D" w14:textId="5B4D6D0A" w:rsidR="005019A2" w:rsidRPr="005019A2" w:rsidRDefault="005019A2" w:rsidP="008300A7">
            <w:pPr>
              <w:suppressAutoHyphens/>
              <w:spacing w:after="0"/>
              <w:rPr>
                <w:rFonts w:ascii="Times New Roman" w:hAnsi="Times New Roman"/>
              </w:rPr>
            </w:pPr>
          </w:p>
        </w:tc>
      </w:tr>
      <w:tr w:rsidR="005019A2" w:rsidRPr="005019A2" w14:paraId="3EEE7721" w14:textId="77777777" w:rsidTr="005019A2">
        <w:trPr>
          <w:trHeight w:val="460"/>
        </w:trPr>
        <w:tc>
          <w:tcPr>
            <w:tcW w:w="843" w:type="pct"/>
            <w:vMerge/>
          </w:tcPr>
          <w:p w14:paraId="712AA0F2" w14:textId="77777777" w:rsidR="005019A2" w:rsidRPr="005019A2" w:rsidRDefault="005019A2" w:rsidP="008300A7">
            <w:pPr>
              <w:spacing w:after="0"/>
              <w:rPr>
                <w:rFonts w:ascii="Times New Roman" w:hAnsi="Times New Roman"/>
                <w:b/>
                <w:bCs/>
              </w:rPr>
            </w:pPr>
          </w:p>
        </w:tc>
        <w:tc>
          <w:tcPr>
            <w:tcW w:w="2474" w:type="pct"/>
          </w:tcPr>
          <w:p w14:paraId="0B6D4A45"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Электрическое поле в многожильном кабеле</w:t>
            </w:r>
          </w:p>
        </w:tc>
        <w:tc>
          <w:tcPr>
            <w:tcW w:w="579" w:type="pct"/>
          </w:tcPr>
          <w:p w14:paraId="7AC6F156" w14:textId="566EBDD8" w:rsidR="005019A2" w:rsidRPr="005019A2" w:rsidRDefault="005019A2" w:rsidP="008300A7">
            <w:pPr>
              <w:suppressAutoHyphens/>
              <w:spacing w:after="0"/>
              <w:jc w:val="center"/>
              <w:rPr>
                <w:rFonts w:ascii="Times New Roman" w:hAnsi="Times New Roman"/>
              </w:rPr>
            </w:pPr>
          </w:p>
        </w:tc>
        <w:tc>
          <w:tcPr>
            <w:tcW w:w="526" w:type="pct"/>
          </w:tcPr>
          <w:p w14:paraId="7A2F54F8" w14:textId="77777777" w:rsidR="005019A2" w:rsidRPr="005019A2" w:rsidRDefault="005019A2" w:rsidP="008300A7">
            <w:pPr>
              <w:spacing w:after="0"/>
              <w:rPr>
                <w:rFonts w:ascii="Times New Roman" w:hAnsi="Times New Roman"/>
              </w:rPr>
            </w:pPr>
          </w:p>
        </w:tc>
        <w:tc>
          <w:tcPr>
            <w:tcW w:w="578" w:type="pct"/>
            <w:vMerge/>
          </w:tcPr>
          <w:p w14:paraId="72873F08" w14:textId="445CF0D3" w:rsidR="005019A2" w:rsidRPr="005019A2" w:rsidRDefault="005019A2" w:rsidP="008300A7">
            <w:pPr>
              <w:suppressAutoHyphens/>
              <w:spacing w:after="0"/>
              <w:rPr>
                <w:rFonts w:ascii="Times New Roman" w:hAnsi="Times New Roman"/>
              </w:rPr>
            </w:pPr>
          </w:p>
        </w:tc>
      </w:tr>
      <w:tr w:rsidR="005019A2" w:rsidRPr="005019A2" w14:paraId="326FF781" w14:textId="77777777" w:rsidTr="005019A2">
        <w:trPr>
          <w:trHeight w:val="460"/>
        </w:trPr>
        <w:tc>
          <w:tcPr>
            <w:tcW w:w="843" w:type="pct"/>
            <w:vMerge/>
          </w:tcPr>
          <w:p w14:paraId="5D5D003B" w14:textId="77777777" w:rsidR="005019A2" w:rsidRPr="005019A2" w:rsidRDefault="005019A2" w:rsidP="008300A7">
            <w:pPr>
              <w:spacing w:after="0"/>
              <w:rPr>
                <w:rFonts w:ascii="Times New Roman" w:hAnsi="Times New Roman"/>
                <w:b/>
                <w:bCs/>
              </w:rPr>
            </w:pPr>
          </w:p>
        </w:tc>
        <w:tc>
          <w:tcPr>
            <w:tcW w:w="2474" w:type="pct"/>
          </w:tcPr>
          <w:p w14:paraId="53DED011"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5E106F3" w14:textId="7175F35D" w:rsidR="005019A2" w:rsidRPr="005019A2" w:rsidRDefault="005019A2" w:rsidP="008300A7">
            <w:pPr>
              <w:suppressAutoHyphens/>
              <w:spacing w:after="0"/>
              <w:jc w:val="center"/>
              <w:rPr>
                <w:rFonts w:ascii="Times New Roman" w:hAnsi="Times New Roman"/>
                <w:b/>
              </w:rPr>
            </w:pPr>
          </w:p>
        </w:tc>
        <w:tc>
          <w:tcPr>
            <w:tcW w:w="526" w:type="pct"/>
          </w:tcPr>
          <w:p w14:paraId="79AF1775" w14:textId="77777777" w:rsidR="005019A2" w:rsidRPr="005019A2" w:rsidRDefault="005019A2" w:rsidP="008300A7">
            <w:pPr>
              <w:suppressAutoHyphens/>
              <w:spacing w:after="0"/>
              <w:rPr>
                <w:rFonts w:ascii="Times New Roman" w:hAnsi="Times New Roman"/>
              </w:rPr>
            </w:pPr>
          </w:p>
        </w:tc>
        <w:tc>
          <w:tcPr>
            <w:tcW w:w="578" w:type="pct"/>
          </w:tcPr>
          <w:p w14:paraId="44D46BE6" w14:textId="04DBA755" w:rsidR="005019A2" w:rsidRPr="005019A2" w:rsidRDefault="005019A2" w:rsidP="008300A7">
            <w:pPr>
              <w:suppressAutoHyphens/>
              <w:spacing w:after="0"/>
              <w:rPr>
                <w:rFonts w:ascii="Times New Roman" w:hAnsi="Times New Roman"/>
              </w:rPr>
            </w:pPr>
          </w:p>
        </w:tc>
      </w:tr>
      <w:tr w:rsidR="005019A2" w:rsidRPr="005019A2" w14:paraId="3BA3B558" w14:textId="77777777" w:rsidTr="005019A2">
        <w:trPr>
          <w:trHeight w:val="460"/>
        </w:trPr>
        <w:tc>
          <w:tcPr>
            <w:tcW w:w="843" w:type="pct"/>
            <w:vMerge/>
          </w:tcPr>
          <w:p w14:paraId="0C76E55C" w14:textId="77777777" w:rsidR="005019A2" w:rsidRPr="005019A2" w:rsidRDefault="005019A2" w:rsidP="008300A7">
            <w:pPr>
              <w:spacing w:after="0"/>
              <w:rPr>
                <w:rFonts w:ascii="Times New Roman" w:hAnsi="Times New Roman"/>
                <w:b/>
                <w:bCs/>
              </w:rPr>
            </w:pPr>
          </w:p>
        </w:tc>
        <w:tc>
          <w:tcPr>
            <w:tcW w:w="2474" w:type="pct"/>
          </w:tcPr>
          <w:p w14:paraId="4849B790"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Практическое занятие 3 «Расчёт кабеля с радиальным электрическим полем»</w:t>
            </w:r>
          </w:p>
        </w:tc>
        <w:tc>
          <w:tcPr>
            <w:tcW w:w="579" w:type="pct"/>
          </w:tcPr>
          <w:p w14:paraId="4F13F18B" w14:textId="55062634" w:rsidR="005019A2" w:rsidRPr="005019A2" w:rsidRDefault="005019A2" w:rsidP="008300A7">
            <w:pPr>
              <w:suppressAutoHyphens/>
              <w:spacing w:after="0"/>
              <w:jc w:val="center"/>
              <w:rPr>
                <w:rFonts w:ascii="Times New Roman" w:hAnsi="Times New Roman"/>
              </w:rPr>
            </w:pPr>
          </w:p>
        </w:tc>
        <w:tc>
          <w:tcPr>
            <w:tcW w:w="526" w:type="pct"/>
          </w:tcPr>
          <w:p w14:paraId="711AB428" w14:textId="77777777" w:rsidR="005019A2" w:rsidRPr="005019A2" w:rsidRDefault="005019A2" w:rsidP="008300A7">
            <w:pPr>
              <w:spacing w:after="0"/>
              <w:rPr>
                <w:rFonts w:ascii="Times New Roman" w:hAnsi="Times New Roman"/>
              </w:rPr>
            </w:pPr>
          </w:p>
        </w:tc>
        <w:tc>
          <w:tcPr>
            <w:tcW w:w="578" w:type="pct"/>
          </w:tcPr>
          <w:p w14:paraId="603F5812" w14:textId="3C8FA079" w:rsidR="005019A2" w:rsidRPr="005019A2" w:rsidRDefault="005019A2" w:rsidP="008300A7">
            <w:pPr>
              <w:suppressAutoHyphens/>
              <w:spacing w:after="0"/>
              <w:rPr>
                <w:rFonts w:ascii="Times New Roman" w:hAnsi="Times New Roman"/>
              </w:rPr>
            </w:pPr>
          </w:p>
        </w:tc>
      </w:tr>
      <w:tr w:rsidR="005019A2" w:rsidRPr="005019A2" w14:paraId="62FCA5E9" w14:textId="77777777" w:rsidTr="005019A2">
        <w:trPr>
          <w:trHeight w:val="460"/>
        </w:trPr>
        <w:tc>
          <w:tcPr>
            <w:tcW w:w="843" w:type="pct"/>
            <w:vMerge/>
          </w:tcPr>
          <w:p w14:paraId="1270C26B" w14:textId="77777777" w:rsidR="005019A2" w:rsidRPr="005019A2" w:rsidRDefault="005019A2" w:rsidP="008300A7">
            <w:pPr>
              <w:spacing w:after="0"/>
              <w:rPr>
                <w:rFonts w:ascii="Times New Roman" w:hAnsi="Times New Roman"/>
                <w:b/>
                <w:bCs/>
              </w:rPr>
            </w:pPr>
          </w:p>
        </w:tc>
        <w:tc>
          <w:tcPr>
            <w:tcW w:w="2474" w:type="pct"/>
          </w:tcPr>
          <w:p w14:paraId="0ADF475C"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4 «</w:t>
            </w:r>
            <w:r w:rsidRPr="005019A2">
              <w:rPr>
                <w:rFonts w:ascii="Times New Roman" w:hAnsi="Times New Roman"/>
              </w:rPr>
              <w:t>Расчёт электрического поля в трёхжильном кабеле»</w:t>
            </w:r>
          </w:p>
        </w:tc>
        <w:tc>
          <w:tcPr>
            <w:tcW w:w="579" w:type="pct"/>
          </w:tcPr>
          <w:p w14:paraId="32C148A6" w14:textId="67F476A0" w:rsidR="005019A2" w:rsidRPr="005019A2" w:rsidRDefault="005019A2" w:rsidP="008300A7">
            <w:pPr>
              <w:suppressAutoHyphens/>
              <w:spacing w:after="0"/>
              <w:jc w:val="center"/>
              <w:rPr>
                <w:rFonts w:ascii="Times New Roman" w:hAnsi="Times New Roman"/>
              </w:rPr>
            </w:pPr>
          </w:p>
        </w:tc>
        <w:tc>
          <w:tcPr>
            <w:tcW w:w="526" w:type="pct"/>
          </w:tcPr>
          <w:p w14:paraId="110C55BD" w14:textId="77777777" w:rsidR="005019A2" w:rsidRPr="005019A2" w:rsidRDefault="005019A2" w:rsidP="008300A7">
            <w:pPr>
              <w:spacing w:after="0"/>
              <w:rPr>
                <w:rFonts w:ascii="Times New Roman" w:hAnsi="Times New Roman"/>
              </w:rPr>
            </w:pPr>
          </w:p>
        </w:tc>
        <w:tc>
          <w:tcPr>
            <w:tcW w:w="578" w:type="pct"/>
          </w:tcPr>
          <w:p w14:paraId="7FAC751E" w14:textId="6D0C2948" w:rsidR="005019A2" w:rsidRPr="005019A2" w:rsidRDefault="005019A2" w:rsidP="008300A7">
            <w:pPr>
              <w:suppressAutoHyphens/>
              <w:spacing w:after="0"/>
              <w:rPr>
                <w:rFonts w:ascii="Times New Roman" w:hAnsi="Times New Roman"/>
              </w:rPr>
            </w:pPr>
          </w:p>
        </w:tc>
      </w:tr>
      <w:tr w:rsidR="005019A2" w:rsidRPr="005019A2" w14:paraId="3B9CE458" w14:textId="77777777" w:rsidTr="005019A2">
        <w:trPr>
          <w:trHeight w:val="460"/>
        </w:trPr>
        <w:tc>
          <w:tcPr>
            <w:tcW w:w="843" w:type="pct"/>
            <w:vMerge w:val="restart"/>
          </w:tcPr>
          <w:p w14:paraId="1175D508"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2.8 Электрическая прочность кабельной изоляции</w:t>
            </w:r>
          </w:p>
        </w:tc>
        <w:tc>
          <w:tcPr>
            <w:tcW w:w="2474" w:type="pct"/>
          </w:tcPr>
          <w:p w14:paraId="707A5145"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1F8CBB34" w14:textId="2877BAE2" w:rsidR="005019A2" w:rsidRPr="005019A2" w:rsidRDefault="005019A2" w:rsidP="008300A7">
            <w:pPr>
              <w:suppressAutoHyphens/>
              <w:spacing w:after="0"/>
              <w:jc w:val="center"/>
              <w:rPr>
                <w:rFonts w:ascii="Times New Roman" w:hAnsi="Times New Roman"/>
                <w:b/>
              </w:rPr>
            </w:pPr>
          </w:p>
        </w:tc>
        <w:tc>
          <w:tcPr>
            <w:tcW w:w="526" w:type="pct"/>
          </w:tcPr>
          <w:p w14:paraId="78051E9E" w14:textId="77777777" w:rsidR="005019A2" w:rsidRPr="005019A2" w:rsidRDefault="005019A2" w:rsidP="008300A7">
            <w:pPr>
              <w:suppressAutoHyphens/>
              <w:spacing w:after="0"/>
              <w:rPr>
                <w:rFonts w:ascii="Times New Roman" w:hAnsi="Times New Roman"/>
              </w:rPr>
            </w:pPr>
          </w:p>
        </w:tc>
        <w:tc>
          <w:tcPr>
            <w:tcW w:w="578" w:type="pct"/>
          </w:tcPr>
          <w:p w14:paraId="74F68C89" w14:textId="2141E544" w:rsidR="005019A2" w:rsidRPr="005019A2" w:rsidRDefault="005019A2" w:rsidP="008300A7">
            <w:pPr>
              <w:suppressAutoHyphens/>
              <w:spacing w:after="0"/>
              <w:rPr>
                <w:rFonts w:ascii="Times New Roman" w:hAnsi="Times New Roman"/>
              </w:rPr>
            </w:pPr>
          </w:p>
        </w:tc>
      </w:tr>
      <w:tr w:rsidR="005019A2" w:rsidRPr="005019A2" w14:paraId="0BA70571" w14:textId="77777777" w:rsidTr="005019A2">
        <w:trPr>
          <w:trHeight w:val="460"/>
        </w:trPr>
        <w:tc>
          <w:tcPr>
            <w:tcW w:w="843" w:type="pct"/>
            <w:vMerge/>
          </w:tcPr>
          <w:p w14:paraId="0CF0E288" w14:textId="77777777" w:rsidR="005019A2" w:rsidRPr="005019A2" w:rsidRDefault="005019A2" w:rsidP="008300A7">
            <w:pPr>
              <w:spacing w:after="0"/>
              <w:rPr>
                <w:rFonts w:ascii="Times New Roman" w:hAnsi="Times New Roman"/>
                <w:b/>
                <w:bCs/>
              </w:rPr>
            </w:pPr>
          </w:p>
        </w:tc>
        <w:tc>
          <w:tcPr>
            <w:tcW w:w="2474" w:type="pct"/>
          </w:tcPr>
          <w:p w14:paraId="102F37BA"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Виды пробоя</w:t>
            </w:r>
          </w:p>
        </w:tc>
        <w:tc>
          <w:tcPr>
            <w:tcW w:w="579" w:type="pct"/>
          </w:tcPr>
          <w:p w14:paraId="7E799682" w14:textId="14493304" w:rsidR="005019A2" w:rsidRPr="005019A2" w:rsidRDefault="005019A2" w:rsidP="008300A7">
            <w:pPr>
              <w:suppressAutoHyphens/>
              <w:spacing w:after="0"/>
              <w:jc w:val="center"/>
              <w:rPr>
                <w:rFonts w:ascii="Times New Roman" w:hAnsi="Times New Roman"/>
              </w:rPr>
            </w:pPr>
          </w:p>
        </w:tc>
        <w:tc>
          <w:tcPr>
            <w:tcW w:w="526" w:type="pct"/>
          </w:tcPr>
          <w:p w14:paraId="4C6F4237" w14:textId="77777777" w:rsidR="005019A2" w:rsidRPr="005019A2" w:rsidRDefault="005019A2" w:rsidP="008300A7">
            <w:pPr>
              <w:spacing w:after="0"/>
              <w:rPr>
                <w:rFonts w:ascii="Times New Roman" w:hAnsi="Times New Roman"/>
              </w:rPr>
            </w:pPr>
          </w:p>
        </w:tc>
        <w:tc>
          <w:tcPr>
            <w:tcW w:w="578" w:type="pct"/>
            <w:vMerge w:val="restart"/>
          </w:tcPr>
          <w:p w14:paraId="08C1CB55"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0DA23880"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235E37F4"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709560FB"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ОК 01</w:t>
            </w:r>
          </w:p>
          <w:p w14:paraId="5E1CA89E" w14:textId="06989B82" w:rsidR="005019A2" w:rsidRPr="005019A2" w:rsidRDefault="005019A2" w:rsidP="008300A7">
            <w:pPr>
              <w:suppressAutoHyphens/>
              <w:spacing w:after="0"/>
              <w:rPr>
                <w:rFonts w:ascii="Times New Roman" w:hAnsi="Times New Roman"/>
              </w:rPr>
            </w:pPr>
          </w:p>
        </w:tc>
      </w:tr>
      <w:tr w:rsidR="005019A2" w:rsidRPr="005019A2" w14:paraId="4F0B6FE0" w14:textId="77777777" w:rsidTr="005019A2">
        <w:trPr>
          <w:trHeight w:val="460"/>
        </w:trPr>
        <w:tc>
          <w:tcPr>
            <w:tcW w:w="843" w:type="pct"/>
            <w:vMerge/>
          </w:tcPr>
          <w:p w14:paraId="2188757A" w14:textId="77777777" w:rsidR="005019A2" w:rsidRPr="005019A2" w:rsidRDefault="005019A2" w:rsidP="008300A7">
            <w:pPr>
              <w:spacing w:after="0"/>
              <w:rPr>
                <w:rFonts w:ascii="Times New Roman" w:hAnsi="Times New Roman"/>
                <w:b/>
                <w:bCs/>
              </w:rPr>
            </w:pPr>
          </w:p>
        </w:tc>
        <w:tc>
          <w:tcPr>
            <w:tcW w:w="2474" w:type="pct"/>
          </w:tcPr>
          <w:p w14:paraId="0B0F905B"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Диэлектрические потери</w:t>
            </w:r>
          </w:p>
        </w:tc>
        <w:tc>
          <w:tcPr>
            <w:tcW w:w="579" w:type="pct"/>
          </w:tcPr>
          <w:p w14:paraId="6F21AE06" w14:textId="5736DBCC" w:rsidR="005019A2" w:rsidRPr="005019A2" w:rsidRDefault="005019A2" w:rsidP="008300A7">
            <w:pPr>
              <w:suppressAutoHyphens/>
              <w:spacing w:after="0"/>
              <w:jc w:val="center"/>
              <w:rPr>
                <w:rFonts w:ascii="Times New Roman" w:hAnsi="Times New Roman"/>
              </w:rPr>
            </w:pPr>
          </w:p>
        </w:tc>
        <w:tc>
          <w:tcPr>
            <w:tcW w:w="526" w:type="pct"/>
          </w:tcPr>
          <w:p w14:paraId="77ECFB9D" w14:textId="77777777" w:rsidR="005019A2" w:rsidRPr="005019A2" w:rsidRDefault="005019A2" w:rsidP="008300A7">
            <w:pPr>
              <w:spacing w:after="0"/>
              <w:rPr>
                <w:rFonts w:ascii="Times New Roman" w:hAnsi="Times New Roman"/>
              </w:rPr>
            </w:pPr>
          </w:p>
        </w:tc>
        <w:tc>
          <w:tcPr>
            <w:tcW w:w="578" w:type="pct"/>
            <w:vMerge/>
          </w:tcPr>
          <w:p w14:paraId="44B0985E" w14:textId="27927084" w:rsidR="005019A2" w:rsidRPr="005019A2" w:rsidRDefault="005019A2" w:rsidP="008300A7">
            <w:pPr>
              <w:suppressAutoHyphens/>
              <w:spacing w:after="0"/>
              <w:rPr>
                <w:rFonts w:ascii="Times New Roman" w:hAnsi="Times New Roman"/>
              </w:rPr>
            </w:pPr>
          </w:p>
        </w:tc>
      </w:tr>
      <w:tr w:rsidR="005019A2" w:rsidRPr="005019A2" w14:paraId="69B39491" w14:textId="77777777" w:rsidTr="005019A2">
        <w:trPr>
          <w:trHeight w:val="460"/>
        </w:trPr>
        <w:tc>
          <w:tcPr>
            <w:tcW w:w="843" w:type="pct"/>
            <w:vMerge/>
          </w:tcPr>
          <w:p w14:paraId="04CFC5B6" w14:textId="77777777" w:rsidR="005019A2" w:rsidRPr="005019A2" w:rsidRDefault="005019A2" w:rsidP="008300A7">
            <w:pPr>
              <w:spacing w:after="0"/>
              <w:rPr>
                <w:rFonts w:ascii="Times New Roman" w:hAnsi="Times New Roman"/>
                <w:b/>
                <w:bCs/>
              </w:rPr>
            </w:pPr>
          </w:p>
        </w:tc>
        <w:tc>
          <w:tcPr>
            <w:tcW w:w="2474" w:type="pct"/>
          </w:tcPr>
          <w:p w14:paraId="31E088B9"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DE9DE21" w14:textId="0E6C7DE5" w:rsidR="005019A2" w:rsidRPr="005019A2" w:rsidRDefault="005019A2" w:rsidP="008300A7">
            <w:pPr>
              <w:suppressAutoHyphens/>
              <w:spacing w:after="0"/>
              <w:jc w:val="center"/>
              <w:rPr>
                <w:rFonts w:ascii="Times New Roman" w:hAnsi="Times New Roman"/>
              </w:rPr>
            </w:pPr>
          </w:p>
        </w:tc>
        <w:tc>
          <w:tcPr>
            <w:tcW w:w="526" w:type="pct"/>
          </w:tcPr>
          <w:p w14:paraId="45F05D7A" w14:textId="77777777" w:rsidR="005019A2" w:rsidRPr="005019A2" w:rsidRDefault="005019A2" w:rsidP="008300A7">
            <w:pPr>
              <w:suppressAutoHyphens/>
              <w:spacing w:after="0"/>
              <w:rPr>
                <w:rFonts w:ascii="Times New Roman" w:hAnsi="Times New Roman"/>
              </w:rPr>
            </w:pPr>
          </w:p>
        </w:tc>
        <w:tc>
          <w:tcPr>
            <w:tcW w:w="578" w:type="pct"/>
          </w:tcPr>
          <w:p w14:paraId="5FFB3EF3" w14:textId="597DB0B1" w:rsidR="005019A2" w:rsidRPr="005019A2" w:rsidRDefault="005019A2" w:rsidP="008300A7">
            <w:pPr>
              <w:suppressAutoHyphens/>
              <w:spacing w:after="0"/>
              <w:rPr>
                <w:rFonts w:ascii="Times New Roman" w:hAnsi="Times New Roman"/>
              </w:rPr>
            </w:pPr>
          </w:p>
        </w:tc>
      </w:tr>
      <w:tr w:rsidR="005019A2" w:rsidRPr="005019A2" w14:paraId="1386BA1B" w14:textId="77777777" w:rsidTr="005019A2">
        <w:trPr>
          <w:trHeight w:val="460"/>
        </w:trPr>
        <w:tc>
          <w:tcPr>
            <w:tcW w:w="843" w:type="pct"/>
            <w:vMerge/>
          </w:tcPr>
          <w:p w14:paraId="29575B10" w14:textId="77777777" w:rsidR="005019A2" w:rsidRPr="005019A2" w:rsidRDefault="005019A2" w:rsidP="008300A7">
            <w:pPr>
              <w:spacing w:after="0"/>
              <w:rPr>
                <w:rFonts w:ascii="Times New Roman" w:hAnsi="Times New Roman"/>
                <w:b/>
                <w:bCs/>
              </w:rPr>
            </w:pPr>
          </w:p>
        </w:tc>
        <w:tc>
          <w:tcPr>
            <w:tcW w:w="2474" w:type="pct"/>
          </w:tcPr>
          <w:p w14:paraId="174D4D3B" w14:textId="77777777" w:rsidR="005019A2" w:rsidRPr="005019A2" w:rsidRDefault="005019A2" w:rsidP="008300A7">
            <w:pPr>
              <w:suppressAutoHyphens/>
              <w:spacing w:after="0"/>
              <w:rPr>
                <w:rFonts w:ascii="Times New Roman" w:hAnsi="Times New Roman"/>
              </w:rPr>
            </w:pPr>
          </w:p>
        </w:tc>
        <w:tc>
          <w:tcPr>
            <w:tcW w:w="579" w:type="pct"/>
          </w:tcPr>
          <w:p w14:paraId="0B9890CD" w14:textId="77777777" w:rsidR="005019A2" w:rsidRPr="005019A2" w:rsidRDefault="005019A2" w:rsidP="008300A7">
            <w:pPr>
              <w:suppressAutoHyphens/>
              <w:spacing w:after="0"/>
              <w:jc w:val="center"/>
              <w:rPr>
                <w:rFonts w:ascii="Times New Roman" w:hAnsi="Times New Roman"/>
              </w:rPr>
            </w:pPr>
          </w:p>
        </w:tc>
        <w:tc>
          <w:tcPr>
            <w:tcW w:w="526" w:type="pct"/>
          </w:tcPr>
          <w:p w14:paraId="567FADAD" w14:textId="77777777" w:rsidR="005019A2" w:rsidRPr="005019A2" w:rsidRDefault="005019A2" w:rsidP="008300A7">
            <w:pPr>
              <w:suppressAutoHyphens/>
              <w:spacing w:after="0"/>
              <w:rPr>
                <w:rFonts w:ascii="Times New Roman" w:hAnsi="Times New Roman"/>
              </w:rPr>
            </w:pPr>
          </w:p>
        </w:tc>
        <w:tc>
          <w:tcPr>
            <w:tcW w:w="578" w:type="pct"/>
          </w:tcPr>
          <w:p w14:paraId="76F7BD12" w14:textId="313EEFBB" w:rsidR="005019A2" w:rsidRPr="005019A2" w:rsidRDefault="005019A2" w:rsidP="008300A7">
            <w:pPr>
              <w:suppressAutoHyphens/>
              <w:spacing w:after="0"/>
              <w:rPr>
                <w:rFonts w:ascii="Times New Roman" w:hAnsi="Times New Roman"/>
              </w:rPr>
            </w:pPr>
          </w:p>
        </w:tc>
      </w:tr>
      <w:tr w:rsidR="005019A2" w:rsidRPr="005019A2" w14:paraId="4FFB0B27" w14:textId="77777777" w:rsidTr="005019A2">
        <w:trPr>
          <w:trHeight w:val="460"/>
        </w:trPr>
        <w:tc>
          <w:tcPr>
            <w:tcW w:w="843" w:type="pct"/>
            <w:vMerge w:val="restart"/>
          </w:tcPr>
          <w:p w14:paraId="329E5242"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2.9 Магнитное поле в кабеле</w:t>
            </w:r>
          </w:p>
        </w:tc>
        <w:tc>
          <w:tcPr>
            <w:tcW w:w="2474" w:type="pct"/>
          </w:tcPr>
          <w:p w14:paraId="7EC68D82"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222FA4C5" w14:textId="73266D11" w:rsidR="005019A2" w:rsidRPr="005019A2" w:rsidRDefault="005019A2" w:rsidP="008300A7">
            <w:pPr>
              <w:suppressAutoHyphens/>
              <w:spacing w:after="0"/>
              <w:jc w:val="center"/>
              <w:rPr>
                <w:rFonts w:ascii="Times New Roman" w:hAnsi="Times New Roman"/>
                <w:b/>
              </w:rPr>
            </w:pPr>
          </w:p>
        </w:tc>
        <w:tc>
          <w:tcPr>
            <w:tcW w:w="526" w:type="pct"/>
          </w:tcPr>
          <w:p w14:paraId="7C19F7C4" w14:textId="77777777" w:rsidR="005019A2" w:rsidRPr="005019A2" w:rsidRDefault="005019A2" w:rsidP="008300A7">
            <w:pPr>
              <w:suppressAutoHyphens/>
              <w:spacing w:after="0"/>
              <w:rPr>
                <w:rFonts w:ascii="Times New Roman" w:hAnsi="Times New Roman"/>
              </w:rPr>
            </w:pPr>
          </w:p>
        </w:tc>
        <w:tc>
          <w:tcPr>
            <w:tcW w:w="578" w:type="pct"/>
          </w:tcPr>
          <w:p w14:paraId="18D0ECD1" w14:textId="7B36B064" w:rsidR="005019A2" w:rsidRPr="005019A2" w:rsidRDefault="005019A2" w:rsidP="008300A7">
            <w:pPr>
              <w:suppressAutoHyphens/>
              <w:spacing w:after="0"/>
              <w:rPr>
                <w:rFonts w:ascii="Times New Roman" w:hAnsi="Times New Roman"/>
              </w:rPr>
            </w:pPr>
          </w:p>
        </w:tc>
      </w:tr>
      <w:tr w:rsidR="005019A2" w:rsidRPr="005019A2" w14:paraId="7C2979B1" w14:textId="77777777" w:rsidTr="005019A2">
        <w:trPr>
          <w:trHeight w:val="460"/>
        </w:trPr>
        <w:tc>
          <w:tcPr>
            <w:tcW w:w="843" w:type="pct"/>
            <w:vMerge/>
          </w:tcPr>
          <w:p w14:paraId="6CE7AAC9" w14:textId="77777777" w:rsidR="005019A2" w:rsidRPr="005019A2" w:rsidRDefault="005019A2" w:rsidP="008300A7">
            <w:pPr>
              <w:spacing w:after="0"/>
              <w:rPr>
                <w:rFonts w:ascii="Times New Roman" w:hAnsi="Times New Roman"/>
                <w:b/>
                <w:bCs/>
              </w:rPr>
            </w:pPr>
          </w:p>
        </w:tc>
        <w:tc>
          <w:tcPr>
            <w:tcW w:w="2474" w:type="pct"/>
          </w:tcPr>
          <w:p w14:paraId="0E8FD623" w14:textId="77777777" w:rsidR="005019A2" w:rsidRPr="005019A2" w:rsidRDefault="005019A2" w:rsidP="008300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bCs/>
              </w:rPr>
            </w:pPr>
            <w:r w:rsidRPr="005019A2">
              <w:rPr>
                <w:rFonts w:ascii="Times New Roman" w:hAnsi="Times New Roman"/>
                <w:bCs/>
              </w:rPr>
              <w:t>1. Магнитное поле в кабеле</w:t>
            </w:r>
          </w:p>
        </w:tc>
        <w:tc>
          <w:tcPr>
            <w:tcW w:w="579" w:type="pct"/>
          </w:tcPr>
          <w:p w14:paraId="3F16AC98" w14:textId="24330BD4" w:rsidR="005019A2" w:rsidRPr="005019A2" w:rsidRDefault="005019A2" w:rsidP="008300A7">
            <w:pPr>
              <w:suppressAutoHyphens/>
              <w:spacing w:after="0"/>
              <w:jc w:val="center"/>
              <w:rPr>
                <w:rFonts w:ascii="Times New Roman" w:hAnsi="Times New Roman"/>
              </w:rPr>
            </w:pPr>
          </w:p>
        </w:tc>
        <w:tc>
          <w:tcPr>
            <w:tcW w:w="526" w:type="pct"/>
          </w:tcPr>
          <w:p w14:paraId="288C9734" w14:textId="77777777" w:rsidR="005019A2" w:rsidRPr="005019A2" w:rsidRDefault="005019A2" w:rsidP="008300A7">
            <w:pPr>
              <w:spacing w:after="0"/>
              <w:rPr>
                <w:rFonts w:ascii="Times New Roman" w:hAnsi="Times New Roman"/>
              </w:rPr>
            </w:pPr>
          </w:p>
        </w:tc>
        <w:tc>
          <w:tcPr>
            <w:tcW w:w="578" w:type="pct"/>
          </w:tcPr>
          <w:p w14:paraId="3158EAD3" w14:textId="37F34AD3" w:rsidR="005019A2" w:rsidRPr="005019A2" w:rsidRDefault="005019A2" w:rsidP="008300A7">
            <w:pPr>
              <w:suppressAutoHyphens/>
              <w:spacing w:after="0"/>
              <w:rPr>
                <w:rFonts w:ascii="Times New Roman" w:hAnsi="Times New Roman"/>
              </w:rPr>
            </w:pPr>
          </w:p>
        </w:tc>
      </w:tr>
      <w:tr w:rsidR="005019A2" w:rsidRPr="005019A2" w14:paraId="78167C54" w14:textId="77777777" w:rsidTr="005019A2">
        <w:trPr>
          <w:trHeight w:val="460"/>
        </w:trPr>
        <w:tc>
          <w:tcPr>
            <w:tcW w:w="843" w:type="pct"/>
            <w:vMerge/>
          </w:tcPr>
          <w:p w14:paraId="5E2E6F10" w14:textId="77777777" w:rsidR="005019A2" w:rsidRPr="005019A2" w:rsidRDefault="005019A2" w:rsidP="008300A7">
            <w:pPr>
              <w:spacing w:after="0"/>
              <w:rPr>
                <w:rFonts w:ascii="Times New Roman" w:hAnsi="Times New Roman"/>
                <w:b/>
                <w:bCs/>
              </w:rPr>
            </w:pPr>
          </w:p>
        </w:tc>
        <w:tc>
          <w:tcPr>
            <w:tcW w:w="2474" w:type="pct"/>
          </w:tcPr>
          <w:p w14:paraId="3667AB14"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21AF82E" w14:textId="55599829" w:rsidR="005019A2" w:rsidRPr="005019A2" w:rsidRDefault="005019A2" w:rsidP="008300A7">
            <w:pPr>
              <w:suppressAutoHyphens/>
              <w:spacing w:after="0"/>
              <w:jc w:val="center"/>
              <w:rPr>
                <w:rFonts w:ascii="Times New Roman" w:hAnsi="Times New Roman"/>
                <w:b/>
              </w:rPr>
            </w:pPr>
          </w:p>
        </w:tc>
        <w:tc>
          <w:tcPr>
            <w:tcW w:w="526" w:type="pct"/>
          </w:tcPr>
          <w:p w14:paraId="487A0D2C" w14:textId="77777777" w:rsidR="005019A2" w:rsidRPr="005019A2" w:rsidRDefault="005019A2" w:rsidP="008300A7">
            <w:pPr>
              <w:suppressAutoHyphens/>
              <w:spacing w:after="0"/>
              <w:rPr>
                <w:rFonts w:ascii="Times New Roman" w:hAnsi="Times New Roman"/>
              </w:rPr>
            </w:pPr>
          </w:p>
        </w:tc>
        <w:tc>
          <w:tcPr>
            <w:tcW w:w="578" w:type="pct"/>
          </w:tcPr>
          <w:p w14:paraId="1FAFD55A" w14:textId="3491626F" w:rsidR="005019A2" w:rsidRPr="005019A2" w:rsidRDefault="005019A2" w:rsidP="008300A7">
            <w:pPr>
              <w:suppressAutoHyphens/>
              <w:spacing w:after="0"/>
              <w:rPr>
                <w:rFonts w:ascii="Times New Roman" w:hAnsi="Times New Roman"/>
              </w:rPr>
            </w:pPr>
          </w:p>
        </w:tc>
      </w:tr>
      <w:tr w:rsidR="005019A2" w:rsidRPr="005019A2" w14:paraId="78B107C0" w14:textId="77777777" w:rsidTr="005019A2">
        <w:trPr>
          <w:trHeight w:val="460"/>
        </w:trPr>
        <w:tc>
          <w:tcPr>
            <w:tcW w:w="843" w:type="pct"/>
            <w:vMerge/>
          </w:tcPr>
          <w:p w14:paraId="11AC911D" w14:textId="77777777" w:rsidR="005019A2" w:rsidRPr="005019A2" w:rsidRDefault="005019A2" w:rsidP="008300A7">
            <w:pPr>
              <w:spacing w:after="0"/>
              <w:rPr>
                <w:rFonts w:ascii="Times New Roman" w:hAnsi="Times New Roman"/>
                <w:b/>
                <w:bCs/>
              </w:rPr>
            </w:pPr>
          </w:p>
        </w:tc>
        <w:tc>
          <w:tcPr>
            <w:tcW w:w="2474" w:type="pct"/>
          </w:tcPr>
          <w:p w14:paraId="2447BCE9"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5 «</w:t>
            </w:r>
            <w:r w:rsidRPr="005019A2">
              <w:rPr>
                <w:rFonts w:ascii="Times New Roman" w:hAnsi="Times New Roman"/>
              </w:rPr>
              <w:t>Определение коэффициентов поверхностного эффекта и эффекта близости</w:t>
            </w:r>
          </w:p>
        </w:tc>
        <w:tc>
          <w:tcPr>
            <w:tcW w:w="579" w:type="pct"/>
          </w:tcPr>
          <w:p w14:paraId="6F26F309" w14:textId="692F360F" w:rsidR="005019A2" w:rsidRPr="005019A2" w:rsidRDefault="005019A2" w:rsidP="008300A7">
            <w:pPr>
              <w:suppressAutoHyphens/>
              <w:spacing w:after="0"/>
              <w:jc w:val="center"/>
              <w:rPr>
                <w:rFonts w:ascii="Times New Roman" w:hAnsi="Times New Roman"/>
              </w:rPr>
            </w:pPr>
          </w:p>
        </w:tc>
        <w:tc>
          <w:tcPr>
            <w:tcW w:w="526" w:type="pct"/>
          </w:tcPr>
          <w:p w14:paraId="0A6152F9" w14:textId="77777777" w:rsidR="005019A2" w:rsidRPr="005019A2" w:rsidRDefault="005019A2" w:rsidP="008300A7">
            <w:pPr>
              <w:spacing w:after="0"/>
              <w:rPr>
                <w:rFonts w:ascii="Times New Roman" w:hAnsi="Times New Roman"/>
              </w:rPr>
            </w:pPr>
          </w:p>
        </w:tc>
        <w:tc>
          <w:tcPr>
            <w:tcW w:w="578" w:type="pct"/>
          </w:tcPr>
          <w:p w14:paraId="61177B47" w14:textId="0B8A5673" w:rsidR="005019A2" w:rsidRPr="005019A2" w:rsidRDefault="005019A2" w:rsidP="008300A7">
            <w:pPr>
              <w:suppressAutoHyphens/>
              <w:spacing w:after="0"/>
              <w:rPr>
                <w:rFonts w:ascii="Times New Roman" w:hAnsi="Times New Roman"/>
              </w:rPr>
            </w:pPr>
          </w:p>
        </w:tc>
      </w:tr>
      <w:tr w:rsidR="005019A2" w:rsidRPr="005019A2" w14:paraId="7F33034E" w14:textId="77777777" w:rsidTr="005019A2">
        <w:trPr>
          <w:trHeight w:val="460"/>
        </w:trPr>
        <w:tc>
          <w:tcPr>
            <w:tcW w:w="843" w:type="pct"/>
            <w:vMerge w:val="restart"/>
          </w:tcPr>
          <w:p w14:paraId="3A834065"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2.10 Тепловое поле в кабеле</w:t>
            </w:r>
          </w:p>
        </w:tc>
        <w:tc>
          <w:tcPr>
            <w:tcW w:w="2474" w:type="pct"/>
          </w:tcPr>
          <w:p w14:paraId="584A2F0B"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30FB965C" w14:textId="5339BD22" w:rsidR="005019A2" w:rsidRPr="005019A2" w:rsidRDefault="005019A2" w:rsidP="008300A7">
            <w:pPr>
              <w:suppressAutoHyphens/>
              <w:spacing w:after="0"/>
              <w:jc w:val="center"/>
              <w:rPr>
                <w:rFonts w:ascii="Times New Roman" w:hAnsi="Times New Roman"/>
                <w:b/>
              </w:rPr>
            </w:pPr>
          </w:p>
        </w:tc>
        <w:tc>
          <w:tcPr>
            <w:tcW w:w="526" w:type="pct"/>
          </w:tcPr>
          <w:p w14:paraId="19C658B6" w14:textId="77777777" w:rsidR="005019A2" w:rsidRPr="005019A2" w:rsidRDefault="005019A2" w:rsidP="008300A7">
            <w:pPr>
              <w:suppressAutoHyphens/>
              <w:spacing w:after="0"/>
              <w:rPr>
                <w:rFonts w:ascii="Times New Roman" w:hAnsi="Times New Roman"/>
              </w:rPr>
            </w:pPr>
          </w:p>
        </w:tc>
        <w:tc>
          <w:tcPr>
            <w:tcW w:w="578" w:type="pct"/>
          </w:tcPr>
          <w:p w14:paraId="3EC40756" w14:textId="52B8E216" w:rsidR="005019A2" w:rsidRPr="005019A2" w:rsidRDefault="005019A2" w:rsidP="008300A7">
            <w:pPr>
              <w:suppressAutoHyphens/>
              <w:spacing w:after="0"/>
              <w:rPr>
                <w:rFonts w:ascii="Times New Roman" w:hAnsi="Times New Roman"/>
              </w:rPr>
            </w:pPr>
          </w:p>
        </w:tc>
      </w:tr>
      <w:tr w:rsidR="005019A2" w:rsidRPr="005019A2" w14:paraId="057B924F" w14:textId="77777777" w:rsidTr="005019A2">
        <w:trPr>
          <w:trHeight w:val="460"/>
        </w:trPr>
        <w:tc>
          <w:tcPr>
            <w:tcW w:w="843" w:type="pct"/>
            <w:vMerge/>
          </w:tcPr>
          <w:p w14:paraId="6312D3C0" w14:textId="77777777" w:rsidR="005019A2" w:rsidRPr="005019A2" w:rsidRDefault="005019A2" w:rsidP="008300A7">
            <w:pPr>
              <w:spacing w:after="0"/>
              <w:rPr>
                <w:rFonts w:ascii="Times New Roman" w:hAnsi="Times New Roman"/>
                <w:b/>
                <w:bCs/>
              </w:rPr>
            </w:pPr>
          </w:p>
        </w:tc>
        <w:tc>
          <w:tcPr>
            <w:tcW w:w="2474" w:type="pct"/>
          </w:tcPr>
          <w:p w14:paraId="64526143"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Общие понятия о тепловом расчёте кабеля. Тепловое сопротивление и нагрев одножильного кабеля. Тепловое сопротивление и нагрев трёхжильного кабеля</w:t>
            </w:r>
          </w:p>
        </w:tc>
        <w:tc>
          <w:tcPr>
            <w:tcW w:w="579" w:type="pct"/>
          </w:tcPr>
          <w:p w14:paraId="476A327D" w14:textId="69199977" w:rsidR="005019A2" w:rsidRPr="005019A2" w:rsidRDefault="005019A2" w:rsidP="008300A7">
            <w:pPr>
              <w:suppressAutoHyphens/>
              <w:spacing w:after="0"/>
              <w:jc w:val="center"/>
              <w:rPr>
                <w:rFonts w:ascii="Times New Roman" w:hAnsi="Times New Roman"/>
              </w:rPr>
            </w:pPr>
          </w:p>
        </w:tc>
        <w:tc>
          <w:tcPr>
            <w:tcW w:w="526" w:type="pct"/>
          </w:tcPr>
          <w:p w14:paraId="3BD93FD0" w14:textId="77777777" w:rsidR="005019A2" w:rsidRPr="005019A2" w:rsidRDefault="005019A2" w:rsidP="008300A7">
            <w:pPr>
              <w:spacing w:after="0"/>
              <w:rPr>
                <w:rFonts w:ascii="Times New Roman" w:hAnsi="Times New Roman"/>
              </w:rPr>
            </w:pPr>
          </w:p>
        </w:tc>
        <w:tc>
          <w:tcPr>
            <w:tcW w:w="578" w:type="pct"/>
          </w:tcPr>
          <w:p w14:paraId="1FF23057" w14:textId="55232C6E" w:rsidR="005019A2" w:rsidRPr="005019A2" w:rsidRDefault="005019A2" w:rsidP="008300A7">
            <w:pPr>
              <w:suppressAutoHyphens/>
              <w:spacing w:after="0"/>
              <w:rPr>
                <w:rFonts w:ascii="Times New Roman" w:hAnsi="Times New Roman"/>
              </w:rPr>
            </w:pPr>
          </w:p>
        </w:tc>
      </w:tr>
      <w:tr w:rsidR="005019A2" w:rsidRPr="005019A2" w14:paraId="4B117EB8" w14:textId="77777777" w:rsidTr="005019A2">
        <w:trPr>
          <w:trHeight w:val="460"/>
        </w:trPr>
        <w:tc>
          <w:tcPr>
            <w:tcW w:w="843" w:type="pct"/>
            <w:vMerge/>
          </w:tcPr>
          <w:p w14:paraId="70A88440" w14:textId="77777777" w:rsidR="005019A2" w:rsidRPr="005019A2" w:rsidRDefault="005019A2" w:rsidP="008300A7">
            <w:pPr>
              <w:spacing w:after="0"/>
              <w:rPr>
                <w:rFonts w:ascii="Times New Roman" w:hAnsi="Times New Roman"/>
                <w:b/>
                <w:bCs/>
              </w:rPr>
            </w:pPr>
          </w:p>
        </w:tc>
        <w:tc>
          <w:tcPr>
            <w:tcW w:w="2474" w:type="pct"/>
          </w:tcPr>
          <w:p w14:paraId="0BE67F81"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Тепловое сопротивление земли и воздуха. Нагрев кабеля при переменной нагрузке. Нагрев кабеля при коротких замыканиях</w:t>
            </w:r>
          </w:p>
        </w:tc>
        <w:tc>
          <w:tcPr>
            <w:tcW w:w="579" w:type="pct"/>
          </w:tcPr>
          <w:p w14:paraId="24B6377B" w14:textId="16215B73" w:rsidR="005019A2" w:rsidRPr="005019A2" w:rsidRDefault="005019A2" w:rsidP="008300A7">
            <w:pPr>
              <w:suppressAutoHyphens/>
              <w:spacing w:after="0"/>
              <w:jc w:val="center"/>
              <w:rPr>
                <w:rFonts w:ascii="Times New Roman" w:hAnsi="Times New Roman"/>
              </w:rPr>
            </w:pPr>
          </w:p>
        </w:tc>
        <w:tc>
          <w:tcPr>
            <w:tcW w:w="526" w:type="pct"/>
          </w:tcPr>
          <w:p w14:paraId="64946D19" w14:textId="77777777" w:rsidR="005019A2" w:rsidRPr="005019A2" w:rsidRDefault="005019A2" w:rsidP="008300A7">
            <w:pPr>
              <w:widowControl w:val="0"/>
              <w:spacing w:after="0"/>
              <w:rPr>
                <w:rFonts w:ascii="Times New Roman" w:hAnsi="Times New Roman"/>
              </w:rPr>
            </w:pPr>
          </w:p>
        </w:tc>
        <w:tc>
          <w:tcPr>
            <w:tcW w:w="578" w:type="pct"/>
          </w:tcPr>
          <w:p w14:paraId="4297CD39" w14:textId="416C49B5" w:rsidR="005019A2" w:rsidRPr="005019A2" w:rsidRDefault="005019A2" w:rsidP="008300A7">
            <w:pPr>
              <w:widowControl w:val="0"/>
              <w:suppressAutoHyphens/>
              <w:spacing w:after="0"/>
              <w:rPr>
                <w:rFonts w:ascii="Times New Roman" w:hAnsi="Times New Roman"/>
              </w:rPr>
            </w:pPr>
          </w:p>
        </w:tc>
      </w:tr>
      <w:tr w:rsidR="005019A2" w:rsidRPr="005019A2" w14:paraId="20C9BF70" w14:textId="77777777" w:rsidTr="005019A2">
        <w:trPr>
          <w:trHeight w:val="460"/>
        </w:trPr>
        <w:tc>
          <w:tcPr>
            <w:tcW w:w="843" w:type="pct"/>
            <w:vMerge/>
          </w:tcPr>
          <w:p w14:paraId="7937377A" w14:textId="77777777" w:rsidR="005019A2" w:rsidRPr="005019A2" w:rsidRDefault="005019A2" w:rsidP="008300A7">
            <w:pPr>
              <w:spacing w:after="0"/>
              <w:rPr>
                <w:rFonts w:ascii="Times New Roman" w:hAnsi="Times New Roman"/>
                <w:b/>
                <w:bCs/>
              </w:rPr>
            </w:pPr>
          </w:p>
        </w:tc>
        <w:tc>
          <w:tcPr>
            <w:tcW w:w="2474" w:type="pct"/>
          </w:tcPr>
          <w:p w14:paraId="56582CF8"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FC2046F" w14:textId="18BE0FDD" w:rsidR="005019A2" w:rsidRPr="005019A2" w:rsidRDefault="005019A2" w:rsidP="008300A7">
            <w:pPr>
              <w:suppressAutoHyphens/>
              <w:spacing w:after="0"/>
              <w:jc w:val="center"/>
              <w:rPr>
                <w:rFonts w:ascii="Times New Roman" w:hAnsi="Times New Roman"/>
                <w:b/>
              </w:rPr>
            </w:pPr>
          </w:p>
        </w:tc>
        <w:tc>
          <w:tcPr>
            <w:tcW w:w="526" w:type="pct"/>
          </w:tcPr>
          <w:p w14:paraId="489E8753" w14:textId="77777777" w:rsidR="005019A2" w:rsidRPr="005019A2" w:rsidRDefault="005019A2" w:rsidP="008300A7">
            <w:pPr>
              <w:suppressAutoHyphens/>
              <w:spacing w:after="0"/>
              <w:rPr>
                <w:rFonts w:ascii="Times New Roman" w:hAnsi="Times New Roman"/>
              </w:rPr>
            </w:pPr>
          </w:p>
        </w:tc>
        <w:tc>
          <w:tcPr>
            <w:tcW w:w="578" w:type="pct"/>
          </w:tcPr>
          <w:p w14:paraId="2130BDBD" w14:textId="2D2A3E23" w:rsidR="005019A2" w:rsidRPr="005019A2" w:rsidRDefault="005019A2" w:rsidP="008300A7">
            <w:pPr>
              <w:suppressAutoHyphens/>
              <w:spacing w:after="0"/>
              <w:rPr>
                <w:rFonts w:ascii="Times New Roman" w:hAnsi="Times New Roman"/>
              </w:rPr>
            </w:pPr>
          </w:p>
        </w:tc>
      </w:tr>
      <w:tr w:rsidR="005019A2" w:rsidRPr="005019A2" w14:paraId="0681E9FB" w14:textId="77777777" w:rsidTr="005019A2">
        <w:trPr>
          <w:trHeight w:val="460"/>
        </w:trPr>
        <w:tc>
          <w:tcPr>
            <w:tcW w:w="843" w:type="pct"/>
            <w:vMerge/>
          </w:tcPr>
          <w:p w14:paraId="76C1E3F5" w14:textId="77777777" w:rsidR="005019A2" w:rsidRPr="005019A2" w:rsidRDefault="005019A2" w:rsidP="008300A7">
            <w:pPr>
              <w:spacing w:after="0"/>
              <w:rPr>
                <w:rFonts w:ascii="Times New Roman" w:hAnsi="Times New Roman"/>
                <w:b/>
                <w:bCs/>
              </w:rPr>
            </w:pPr>
          </w:p>
        </w:tc>
        <w:tc>
          <w:tcPr>
            <w:tcW w:w="2474" w:type="pct"/>
          </w:tcPr>
          <w:p w14:paraId="075317A8"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6 «</w:t>
            </w:r>
            <w:r w:rsidRPr="005019A2">
              <w:rPr>
                <w:rFonts w:ascii="Times New Roman" w:hAnsi="Times New Roman"/>
              </w:rPr>
              <w:t>Тепловой расчёт кабеля и окружающей среды</w:t>
            </w:r>
          </w:p>
        </w:tc>
        <w:tc>
          <w:tcPr>
            <w:tcW w:w="579" w:type="pct"/>
          </w:tcPr>
          <w:p w14:paraId="19BF4001" w14:textId="4E7356E5" w:rsidR="005019A2" w:rsidRPr="005019A2" w:rsidRDefault="005019A2" w:rsidP="008300A7">
            <w:pPr>
              <w:suppressAutoHyphens/>
              <w:spacing w:after="0"/>
              <w:jc w:val="center"/>
              <w:rPr>
                <w:rFonts w:ascii="Times New Roman" w:hAnsi="Times New Roman"/>
              </w:rPr>
            </w:pPr>
          </w:p>
        </w:tc>
        <w:tc>
          <w:tcPr>
            <w:tcW w:w="526" w:type="pct"/>
          </w:tcPr>
          <w:p w14:paraId="7E1BA642" w14:textId="77777777" w:rsidR="005019A2" w:rsidRPr="005019A2" w:rsidRDefault="005019A2" w:rsidP="008300A7">
            <w:pPr>
              <w:spacing w:after="0"/>
              <w:rPr>
                <w:rFonts w:ascii="Times New Roman" w:hAnsi="Times New Roman"/>
              </w:rPr>
            </w:pPr>
          </w:p>
        </w:tc>
        <w:tc>
          <w:tcPr>
            <w:tcW w:w="578" w:type="pct"/>
          </w:tcPr>
          <w:p w14:paraId="276FC14F" w14:textId="7254851C" w:rsidR="005019A2" w:rsidRPr="005019A2" w:rsidRDefault="005019A2" w:rsidP="008300A7">
            <w:pPr>
              <w:suppressAutoHyphens/>
              <w:spacing w:after="0"/>
              <w:rPr>
                <w:rFonts w:ascii="Times New Roman" w:hAnsi="Times New Roman"/>
              </w:rPr>
            </w:pPr>
          </w:p>
        </w:tc>
      </w:tr>
      <w:tr w:rsidR="005019A2" w:rsidRPr="005019A2" w14:paraId="21B34852" w14:textId="77777777" w:rsidTr="005019A2">
        <w:trPr>
          <w:trHeight w:val="460"/>
        </w:trPr>
        <w:tc>
          <w:tcPr>
            <w:tcW w:w="843" w:type="pct"/>
            <w:vMerge/>
          </w:tcPr>
          <w:p w14:paraId="40F9FEE0" w14:textId="77777777" w:rsidR="005019A2" w:rsidRPr="005019A2" w:rsidRDefault="005019A2" w:rsidP="008300A7">
            <w:pPr>
              <w:spacing w:after="0"/>
              <w:rPr>
                <w:rFonts w:ascii="Times New Roman" w:hAnsi="Times New Roman"/>
                <w:b/>
                <w:bCs/>
              </w:rPr>
            </w:pPr>
          </w:p>
        </w:tc>
        <w:tc>
          <w:tcPr>
            <w:tcW w:w="2474" w:type="pct"/>
          </w:tcPr>
          <w:p w14:paraId="51B3B629"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7 «</w:t>
            </w:r>
            <w:r w:rsidRPr="005019A2">
              <w:rPr>
                <w:rFonts w:ascii="Times New Roman" w:hAnsi="Times New Roman"/>
              </w:rPr>
              <w:t>Определение токов короткого замыкания и предельно допустимых токов</w:t>
            </w:r>
          </w:p>
        </w:tc>
        <w:tc>
          <w:tcPr>
            <w:tcW w:w="579" w:type="pct"/>
          </w:tcPr>
          <w:p w14:paraId="7660141D" w14:textId="39D95F37" w:rsidR="005019A2" w:rsidRPr="005019A2" w:rsidRDefault="005019A2" w:rsidP="008300A7">
            <w:pPr>
              <w:suppressAutoHyphens/>
              <w:spacing w:after="0"/>
              <w:jc w:val="center"/>
              <w:rPr>
                <w:rFonts w:ascii="Times New Roman" w:hAnsi="Times New Roman"/>
              </w:rPr>
            </w:pPr>
          </w:p>
        </w:tc>
        <w:tc>
          <w:tcPr>
            <w:tcW w:w="526" w:type="pct"/>
          </w:tcPr>
          <w:p w14:paraId="1D9A1664" w14:textId="77777777" w:rsidR="005019A2" w:rsidRPr="005019A2" w:rsidRDefault="005019A2" w:rsidP="008300A7">
            <w:pPr>
              <w:spacing w:after="0"/>
              <w:rPr>
                <w:rFonts w:ascii="Times New Roman" w:hAnsi="Times New Roman"/>
              </w:rPr>
            </w:pPr>
          </w:p>
        </w:tc>
        <w:tc>
          <w:tcPr>
            <w:tcW w:w="578" w:type="pct"/>
          </w:tcPr>
          <w:p w14:paraId="402F83D3" w14:textId="2F8373A4" w:rsidR="005019A2" w:rsidRPr="005019A2" w:rsidRDefault="005019A2" w:rsidP="008300A7">
            <w:pPr>
              <w:suppressAutoHyphens/>
              <w:spacing w:after="0"/>
              <w:rPr>
                <w:rFonts w:ascii="Times New Roman" w:hAnsi="Times New Roman"/>
              </w:rPr>
            </w:pPr>
          </w:p>
        </w:tc>
      </w:tr>
      <w:tr w:rsidR="005019A2" w:rsidRPr="005019A2" w14:paraId="5A387165" w14:textId="77777777" w:rsidTr="005019A2">
        <w:trPr>
          <w:trHeight w:val="460"/>
        </w:trPr>
        <w:tc>
          <w:tcPr>
            <w:tcW w:w="843" w:type="pct"/>
            <w:vMerge w:val="restart"/>
          </w:tcPr>
          <w:p w14:paraId="75EA3F90"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2.11 Классификация кабелей и проводов высокого напряжения</w:t>
            </w:r>
          </w:p>
        </w:tc>
        <w:tc>
          <w:tcPr>
            <w:tcW w:w="2474" w:type="pct"/>
          </w:tcPr>
          <w:p w14:paraId="369565FC"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1C7632F7" w14:textId="63269A85" w:rsidR="005019A2" w:rsidRPr="005019A2" w:rsidRDefault="005019A2" w:rsidP="008300A7">
            <w:pPr>
              <w:suppressAutoHyphens/>
              <w:spacing w:after="0"/>
              <w:jc w:val="center"/>
              <w:rPr>
                <w:rFonts w:ascii="Times New Roman" w:hAnsi="Times New Roman"/>
                <w:b/>
              </w:rPr>
            </w:pPr>
          </w:p>
        </w:tc>
        <w:tc>
          <w:tcPr>
            <w:tcW w:w="526" w:type="pct"/>
          </w:tcPr>
          <w:p w14:paraId="7D560802" w14:textId="77777777" w:rsidR="005019A2" w:rsidRPr="005019A2" w:rsidRDefault="005019A2" w:rsidP="008300A7">
            <w:pPr>
              <w:suppressAutoHyphens/>
              <w:spacing w:after="0"/>
              <w:rPr>
                <w:rFonts w:ascii="Times New Roman" w:hAnsi="Times New Roman"/>
              </w:rPr>
            </w:pPr>
          </w:p>
        </w:tc>
        <w:tc>
          <w:tcPr>
            <w:tcW w:w="578" w:type="pct"/>
          </w:tcPr>
          <w:p w14:paraId="7D8DECF7" w14:textId="3B59C136" w:rsidR="005019A2" w:rsidRPr="005019A2" w:rsidRDefault="005019A2" w:rsidP="008300A7">
            <w:pPr>
              <w:suppressAutoHyphens/>
              <w:spacing w:after="0"/>
              <w:rPr>
                <w:rFonts w:ascii="Times New Roman" w:hAnsi="Times New Roman"/>
              </w:rPr>
            </w:pPr>
          </w:p>
        </w:tc>
      </w:tr>
      <w:tr w:rsidR="005019A2" w:rsidRPr="005019A2" w14:paraId="2939C30D" w14:textId="77777777" w:rsidTr="005019A2">
        <w:trPr>
          <w:trHeight w:val="460"/>
        </w:trPr>
        <w:tc>
          <w:tcPr>
            <w:tcW w:w="843" w:type="pct"/>
            <w:vMerge/>
          </w:tcPr>
          <w:p w14:paraId="42631957" w14:textId="77777777" w:rsidR="005019A2" w:rsidRPr="005019A2" w:rsidRDefault="005019A2" w:rsidP="008300A7">
            <w:pPr>
              <w:spacing w:after="0"/>
              <w:rPr>
                <w:rFonts w:ascii="Times New Roman" w:hAnsi="Times New Roman"/>
                <w:b/>
                <w:bCs/>
              </w:rPr>
            </w:pPr>
          </w:p>
        </w:tc>
        <w:tc>
          <w:tcPr>
            <w:tcW w:w="2474" w:type="pct"/>
          </w:tcPr>
          <w:p w14:paraId="6ECFFCCA"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Классификация и основные конструкции</w:t>
            </w:r>
          </w:p>
        </w:tc>
        <w:tc>
          <w:tcPr>
            <w:tcW w:w="579" w:type="pct"/>
          </w:tcPr>
          <w:p w14:paraId="3C21B796" w14:textId="5B02BC7A" w:rsidR="005019A2" w:rsidRPr="005019A2" w:rsidRDefault="005019A2" w:rsidP="008300A7">
            <w:pPr>
              <w:suppressAutoHyphens/>
              <w:spacing w:after="0"/>
              <w:jc w:val="center"/>
              <w:rPr>
                <w:rFonts w:ascii="Times New Roman" w:hAnsi="Times New Roman"/>
              </w:rPr>
            </w:pPr>
          </w:p>
        </w:tc>
        <w:tc>
          <w:tcPr>
            <w:tcW w:w="526" w:type="pct"/>
          </w:tcPr>
          <w:p w14:paraId="4DB5B524" w14:textId="77777777" w:rsidR="005019A2" w:rsidRPr="005019A2" w:rsidRDefault="005019A2" w:rsidP="008300A7">
            <w:pPr>
              <w:spacing w:after="0"/>
              <w:rPr>
                <w:rFonts w:ascii="Times New Roman" w:hAnsi="Times New Roman"/>
              </w:rPr>
            </w:pPr>
          </w:p>
        </w:tc>
        <w:tc>
          <w:tcPr>
            <w:tcW w:w="578" w:type="pct"/>
            <w:vMerge w:val="restart"/>
          </w:tcPr>
          <w:p w14:paraId="5EA6ACFD"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3B474299"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37D2B582"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298A1279"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ОК 01</w:t>
            </w:r>
          </w:p>
          <w:p w14:paraId="3CC4CD52" w14:textId="60F826C7" w:rsidR="005019A2" w:rsidRPr="005019A2" w:rsidRDefault="005019A2" w:rsidP="008300A7">
            <w:pPr>
              <w:suppressAutoHyphens/>
              <w:spacing w:after="0"/>
              <w:rPr>
                <w:rFonts w:ascii="Times New Roman" w:hAnsi="Times New Roman"/>
              </w:rPr>
            </w:pPr>
          </w:p>
        </w:tc>
      </w:tr>
      <w:tr w:rsidR="005019A2" w:rsidRPr="005019A2" w14:paraId="5DBD255B" w14:textId="77777777" w:rsidTr="005019A2">
        <w:trPr>
          <w:trHeight w:val="460"/>
        </w:trPr>
        <w:tc>
          <w:tcPr>
            <w:tcW w:w="843" w:type="pct"/>
            <w:vMerge/>
          </w:tcPr>
          <w:p w14:paraId="27FCA104" w14:textId="77777777" w:rsidR="005019A2" w:rsidRPr="005019A2" w:rsidRDefault="005019A2" w:rsidP="008300A7">
            <w:pPr>
              <w:spacing w:after="0"/>
              <w:rPr>
                <w:rFonts w:ascii="Times New Roman" w:hAnsi="Times New Roman"/>
                <w:b/>
                <w:bCs/>
              </w:rPr>
            </w:pPr>
          </w:p>
        </w:tc>
        <w:tc>
          <w:tcPr>
            <w:tcW w:w="2474" w:type="pct"/>
          </w:tcPr>
          <w:p w14:paraId="21B9E162"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Силовые кабели высокого напряжения с пластмассовой изоляцией</w:t>
            </w:r>
          </w:p>
        </w:tc>
        <w:tc>
          <w:tcPr>
            <w:tcW w:w="579" w:type="pct"/>
          </w:tcPr>
          <w:p w14:paraId="730838A7" w14:textId="13057E32" w:rsidR="005019A2" w:rsidRPr="005019A2" w:rsidRDefault="005019A2" w:rsidP="008300A7">
            <w:pPr>
              <w:suppressAutoHyphens/>
              <w:spacing w:after="0"/>
              <w:jc w:val="center"/>
              <w:rPr>
                <w:rFonts w:ascii="Times New Roman" w:hAnsi="Times New Roman"/>
              </w:rPr>
            </w:pPr>
          </w:p>
        </w:tc>
        <w:tc>
          <w:tcPr>
            <w:tcW w:w="526" w:type="pct"/>
          </w:tcPr>
          <w:p w14:paraId="5A7ED57C" w14:textId="77777777" w:rsidR="005019A2" w:rsidRPr="005019A2" w:rsidRDefault="005019A2" w:rsidP="008300A7">
            <w:pPr>
              <w:spacing w:after="0"/>
              <w:rPr>
                <w:rFonts w:ascii="Times New Roman" w:hAnsi="Times New Roman"/>
              </w:rPr>
            </w:pPr>
          </w:p>
        </w:tc>
        <w:tc>
          <w:tcPr>
            <w:tcW w:w="578" w:type="pct"/>
            <w:vMerge/>
          </w:tcPr>
          <w:p w14:paraId="08ADFE3E" w14:textId="2AF49615" w:rsidR="005019A2" w:rsidRPr="005019A2" w:rsidRDefault="005019A2" w:rsidP="008300A7">
            <w:pPr>
              <w:suppressAutoHyphens/>
              <w:spacing w:after="0"/>
              <w:rPr>
                <w:rFonts w:ascii="Times New Roman" w:hAnsi="Times New Roman"/>
              </w:rPr>
            </w:pPr>
          </w:p>
        </w:tc>
      </w:tr>
      <w:tr w:rsidR="005019A2" w:rsidRPr="005019A2" w14:paraId="613FA582" w14:textId="77777777" w:rsidTr="005019A2">
        <w:trPr>
          <w:trHeight w:val="460"/>
        </w:trPr>
        <w:tc>
          <w:tcPr>
            <w:tcW w:w="843" w:type="pct"/>
            <w:vMerge/>
          </w:tcPr>
          <w:p w14:paraId="3C4F0BDF" w14:textId="77777777" w:rsidR="005019A2" w:rsidRPr="005019A2" w:rsidRDefault="005019A2" w:rsidP="008300A7">
            <w:pPr>
              <w:spacing w:after="0"/>
              <w:rPr>
                <w:rFonts w:ascii="Times New Roman" w:hAnsi="Times New Roman"/>
                <w:b/>
                <w:bCs/>
              </w:rPr>
            </w:pPr>
          </w:p>
        </w:tc>
        <w:tc>
          <w:tcPr>
            <w:tcW w:w="2474" w:type="pct"/>
          </w:tcPr>
          <w:p w14:paraId="3F872E7F"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00F98BA" w14:textId="77777777" w:rsidR="005019A2" w:rsidRPr="005019A2" w:rsidRDefault="005019A2" w:rsidP="008300A7">
            <w:pPr>
              <w:suppressAutoHyphens/>
              <w:spacing w:after="0"/>
              <w:jc w:val="center"/>
              <w:rPr>
                <w:rFonts w:ascii="Times New Roman" w:hAnsi="Times New Roman"/>
              </w:rPr>
            </w:pPr>
          </w:p>
        </w:tc>
        <w:tc>
          <w:tcPr>
            <w:tcW w:w="526" w:type="pct"/>
          </w:tcPr>
          <w:p w14:paraId="3AC9F464" w14:textId="77777777" w:rsidR="005019A2" w:rsidRPr="005019A2" w:rsidRDefault="005019A2" w:rsidP="008300A7">
            <w:pPr>
              <w:suppressAutoHyphens/>
              <w:spacing w:after="0"/>
              <w:rPr>
                <w:rFonts w:ascii="Times New Roman" w:hAnsi="Times New Roman"/>
              </w:rPr>
            </w:pPr>
          </w:p>
        </w:tc>
        <w:tc>
          <w:tcPr>
            <w:tcW w:w="578" w:type="pct"/>
          </w:tcPr>
          <w:p w14:paraId="3162E233" w14:textId="4ED0C95E" w:rsidR="005019A2" w:rsidRPr="005019A2" w:rsidRDefault="005019A2" w:rsidP="008300A7">
            <w:pPr>
              <w:suppressAutoHyphens/>
              <w:spacing w:after="0"/>
              <w:rPr>
                <w:rFonts w:ascii="Times New Roman" w:hAnsi="Times New Roman"/>
              </w:rPr>
            </w:pPr>
          </w:p>
        </w:tc>
      </w:tr>
      <w:tr w:rsidR="005019A2" w:rsidRPr="005019A2" w14:paraId="4BCBF680" w14:textId="77777777" w:rsidTr="005019A2">
        <w:trPr>
          <w:trHeight w:val="460"/>
        </w:trPr>
        <w:tc>
          <w:tcPr>
            <w:tcW w:w="843" w:type="pct"/>
            <w:vMerge/>
          </w:tcPr>
          <w:p w14:paraId="61BD617D" w14:textId="77777777" w:rsidR="005019A2" w:rsidRPr="005019A2" w:rsidRDefault="005019A2" w:rsidP="008300A7">
            <w:pPr>
              <w:spacing w:after="0"/>
              <w:rPr>
                <w:rFonts w:ascii="Times New Roman" w:hAnsi="Times New Roman"/>
                <w:b/>
                <w:bCs/>
              </w:rPr>
            </w:pPr>
          </w:p>
        </w:tc>
        <w:tc>
          <w:tcPr>
            <w:tcW w:w="2474" w:type="pct"/>
          </w:tcPr>
          <w:p w14:paraId="3951DC84" w14:textId="77777777" w:rsidR="005019A2" w:rsidRPr="005019A2" w:rsidRDefault="005019A2" w:rsidP="008300A7">
            <w:pPr>
              <w:suppressAutoHyphens/>
              <w:spacing w:after="0"/>
              <w:rPr>
                <w:rFonts w:ascii="Times New Roman" w:hAnsi="Times New Roman"/>
              </w:rPr>
            </w:pPr>
          </w:p>
        </w:tc>
        <w:tc>
          <w:tcPr>
            <w:tcW w:w="579" w:type="pct"/>
          </w:tcPr>
          <w:p w14:paraId="14858135" w14:textId="77777777" w:rsidR="005019A2" w:rsidRPr="005019A2" w:rsidRDefault="005019A2" w:rsidP="008300A7">
            <w:pPr>
              <w:suppressAutoHyphens/>
              <w:spacing w:after="0"/>
              <w:jc w:val="center"/>
              <w:rPr>
                <w:rFonts w:ascii="Times New Roman" w:hAnsi="Times New Roman"/>
              </w:rPr>
            </w:pPr>
          </w:p>
        </w:tc>
        <w:tc>
          <w:tcPr>
            <w:tcW w:w="526" w:type="pct"/>
          </w:tcPr>
          <w:p w14:paraId="5FD46164" w14:textId="77777777" w:rsidR="005019A2" w:rsidRPr="005019A2" w:rsidRDefault="005019A2" w:rsidP="008300A7">
            <w:pPr>
              <w:suppressAutoHyphens/>
              <w:spacing w:after="0"/>
              <w:rPr>
                <w:rFonts w:ascii="Times New Roman" w:hAnsi="Times New Roman"/>
              </w:rPr>
            </w:pPr>
          </w:p>
        </w:tc>
        <w:tc>
          <w:tcPr>
            <w:tcW w:w="578" w:type="pct"/>
          </w:tcPr>
          <w:p w14:paraId="60BA8C25" w14:textId="70B1609D" w:rsidR="005019A2" w:rsidRPr="005019A2" w:rsidRDefault="005019A2" w:rsidP="008300A7">
            <w:pPr>
              <w:suppressAutoHyphens/>
              <w:spacing w:after="0"/>
              <w:rPr>
                <w:rFonts w:ascii="Times New Roman" w:hAnsi="Times New Roman"/>
              </w:rPr>
            </w:pPr>
          </w:p>
        </w:tc>
      </w:tr>
      <w:tr w:rsidR="005019A2" w:rsidRPr="005019A2" w14:paraId="1A3FE8EE" w14:textId="77777777" w:rsidTr="005019A2">
        <w:trPr>
          <w:trHeight w:val="460"/>
        </w:trPr>
        <w:tc>
          <w:tcPr>
            <w:tcW w:w="843" w:type="pct"/>
            <w:vMerge w:val="restart"/>
          </w:tcPr>
          <w:p w14:paraId="6ABC686F"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2.12 Силовые кабели с бумажной изоляцией</w:t>
            </w:r>
          </w:p>
        </w:tc>
        <w:tc>
          <w:tcPr>
            <w:tcW w:w="2474" w:type="pct"/>
          </w:tcPr>
          <w:p w14:paraId="58FF65A8"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58EBB71F" w14:textId="54C710E4" w:rsidR="005019A2" w:rsidRPr="005019A2" w:rsidRDefault="005019A2" w:rsidP="008300A7">
            <w:pPr>
              <w:suppressAutoHyphens/>
              <w:spacing w:after="0"/>
              <w:jc w:val="center"/>
              <w:rPr>
                <w:rFonts w:ascii="Times New Roman" w:hAnsi="Times New Roman"/>
                <w:b/>
              </w:rPr>
            </w:pPr>
          </w:p>
        </w:tc>
        <w:tc>
          <w:tcPr>
            <w:tcW w:w="526" w:type="pct"/>
          </w:tcPr>
          <w:p w14:paraId="01E3412C" w14:textId="77777777" w:rsidR="005019A2" w:rsidRPr="005019A2" w:rsidRDefault="005019A2" w:rsidP="008300A7">
            <w:pPr>
              <w:suppressAutoHyphens/>
              <w:spacing w:after="0"/>
              <w:rPr>
                <w:rFonts w:ascii="Times New Roman" w:hAnsi="Times New Roman"/>
              </w:rPr>
            </w:pPr>
          </w:p>
        </w:tc>
        <w:tc>
          <w:tcPr>
            <w:tcW w:w="578" w:type="pct"/>
          </w:tcPr>
          <w:p w14:paraId="65DCF8FA" w14:textId="71A92AFE" w:rsidR="005019A2" w:rsidRPr="005019A2" w:rsidRDefault="005019A2" w:rsidP="008300A7">
            <w:pPr>
              <w:suppressAutoHyphens/>
              <w:spacing w:after="0"/>
              <w:rPr>
                <w:rFonts w:ascii="Times New Roman" w:hAnsi="Times New Roman"/>
              </w:rPr>
            </w:pPr>
          </w:p>
        </w:tc>
      </w:tr>
      <w:tr w:rsidR="005019A2" w:rsidRPr="005019A2" w14:paraId="26FCDB25" w14:textId="77777777" w:rsidTr="005019A2">
        <w:trPr>
          <w:trHeight w:val="460"/>
        </w:trPr>
        <w:tc>
          <w:tcPr>
            <w:tcW w:w="843" w:type="pct"/>
            <w:vMerge/>
          </w:tcPr>
          <w:p w14:paraId="20D7BB12" w14:textId="77777777" w:rsidR="005019A2" w:rsidRPr="005019A2" w:rsidRDefault="005019A2" w:rsidP="008300A7">
            <w:pPr>
              <w:spacing w:after="0"/>
              <w:rPr>
                <w:rFonts w:ascii="Times New Roman" w:hAnsi="Times New Roman"/>
                <w:b/>
                <w:bCs/>
              </w:rPr>
            </w:pPr>
          </w:p>
        </w:tc>
        <w:tc>
          <w:tcPr>
            <w:tcW w:w="2474" w:type="pct"/>
          </w:tcPr>
          <w:p w14:paraId="0F305565"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Силовые кабели с бумажной пропитанной изоляцией на напряжение 1...35кВ</w:t>
            </w:r>
          </w:p>
        </w:tc>
        <w:tc>
          <w:tcPr>
            <w:tcW w:w="579" w:type="pct"/>
          </w:tcPr>
          <w:p w14:paraId="4C48AB7A" w14:textId="73DFD4AA" w:rsidR="005019A2" w:rsidRPr="005019A2" w:rsidRDefault="005019A2" w:rsidP="008300A7">
            <w:pPr>
              <w:suppressAutoHyphens/>
              <w:spacing w:after="0"/>
              <w:jc w:val="center"/>
              <w:rPr>
                <w:rFonts w:ascii="Times New Roman" w:hAnsi="Times New Roman"/>
              </w:rPr>
            </w:pPr>
          </w:p>
        </w:tc>
        <w:tc>
          <w:tcPr>
            <w:tcW w:w="526" w:type="pct"/>
          </w:tcPr>
          <w:p w14:paraId="0EB0D3ED" w14:textId="77777777" w:rsidR="005019A2" w:rsidRPr="005019A2" w:rsidRDefault="005019A2" w:rsidP="008300A7">
            <w:pPr>
              <w:spacing w:after="0"/>
              <w:rPr>
                <w:rFonts w:ascii="Times New Roman" w:hAnsi="Times New Roman"/>
              </w:rPr>
            </w:pPr>
          </w:p>
        </w:tc>
        <w:tc>
          <w:tcPr>
            <w:tcW w:w="578" w:type="pct"/>
            <w:vMerge w:val="restart"/>
          </w:tcPr>
          <w:p w14:paraId="7130460B"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63FC1AB7"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5999CF19"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7CAACC24" w14:textId="77777777" w:rsidR="005019A2" w:rsidRPr="005019A2" w:rsidRDefault="005019A2" w:rsidP="00F20EF2">
            <w:pPr>
              <w:spacing w:after="0"/>
              <w:rPr>
                <w:rFonts w:ascii="Times New Roman" w:hAnsi="Times New Roman"/>
              </w:rPr>
            </w:pPr>
            <w:r w:rsidRPr="005019A2">
              <w:rPr>
                <w:rFonts w:ascii="Times New Roman" w:hAnsi="Times New Roman"/>
              </w:rPr>
              <w:t>ОК 01</w:t>
            </w:r>
          </w:p>
          <w:p w14:paraId="1CA287D0" w14:textId="042E6BCA" w:rsidR="005019A2" w:rsidRPr="005019A2" w:rsidRDefault="005019A2" w:rsidP="008300A7">
            <w:pPr>
              <w:suppressAutoHyphens/>
              <w:spacing w:after="0"/>
              <w:rPr>
                <w:rFonts w:ascii="Times New Roman" w:hAnsi="Times New Roman"/>
              </w:rPr>
            </w:pPr>
          </w:p>
        </w:tc>
      </w:tr>
      <w:tr w:rsidR="005019A2" w:rsidRPr="005019A2" w14:paraId="0CF13778" w14:textId="77777777" w:rsidTr="005019A2">
        <w:trPr>
          <w:trHeight w:val="460"/>
        </w:trPr>
        <w:tc>
          <w:tcPr>
            <w:tcW w:w="843" w:type="pct"/>
            <w:vMerge/>
          </w:tcPr>
          <w:p w14:paraId="4D6FE5E5" w14:textId="77777777" w:rsidR="005019A2" w:rsidRPr="005019A2" w:rsidRDefault="005019A2" w:rsidP="008300A7">
            <w:pPr>
              <w:spacing w:after="0"/>
              <w:rPr>
                <w:rFonts w:ascii="Times New Roman" w:hAnsi="Times New Roman"/>
                <w:b/>
                <w:bCs/>
              </w:rPr>
            </w:pPr>
          </w:p>
        </w:tc>
        <w:tc>
          <w:tcPr>
            <w:tcW w:w="2474" w:type="pct"/>
          </w:tcPr>
          <w:p w14:paraId="58D358A8"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Маслонаполненные кабели низкого и высокого давления</w:t>
            </w:r>
          </w:p>
        </w:tc>
        <w:tc>
          <w:tcPr>
            <w:tcW w:w="579" w:type="pct"/>
          </w:tcPr>
          <w:p w14:paraId="3EFD1666" w14:textId="6CEE75CA" w:rsidR="005019A2" w:rsidRPr="005019A2" w:rsidRDefault="005019A2" w:rsidP="008300A7">
            <w:pPr>
              <w:suppressAutoHyphens/>
              <w:spacing w:after="0"/>
              <w:jc w:val="center"/>
              <w:rPr>
                <w:rFonts w:ascii="Times New Roman" w:hAnsi="Times New Roman"/>
              </w:rPr>
            </w:pPr>
          </w:p>
        </w:tc>
        <w:tc>
          <w:tcPr>
            <w:tcW w:w="526" w:type="pct"/>
          </w:tcPr>
          <w:p w14:paraId="25A98063" w14:textId="77777777" w:rsidR="005019A2" w:rsidRPr="005019A2" w:rsidRDefault="005019A2" w:rsidP="008300A7">
            <w:pPr>
              <w:spacing w:after="0"/>
              <w:rPr>
                <w:rFonts w:ascii="Times New Roman" w:hAnsi="Times New Roman"/>
              </w:rPr>
            </w:pPr>
          </w:p>
        </w:tc>
        <w:tc>
          <w:tcPr>
            <w:tcW w:w="578" w:type="pct"/>
            <w:vMerge/>
          </w:tcPr>
          <w:p w14:paraId="49A3CDA0" w14:textId="03E9D4CA" w:rsidR="005019A2" w:rsidRPr="005019A2" w:rsidRDefault="005019A2" w:rsidP="008300A7">
            <w:pPr>
              <w:suppressAutoHyphens/>
              <w:spacing w:after="0"/>
              <w:rPr>
                <w:rFonts w:ascii="Times New Roman" w:hAnsi="Times New Roman"/>
              </w:rPr>
            </w:pPr>
          </w:p>
        </w:tc>
      </w:tr>
      <w:tr w:rsidR="005019A2" w:rsidRPr="005019A2" w14:paraId="3BA262B1" w14:textId="77777777" w:rsidTr="005019A2">
        <w:trPr>
          <w:trHeight w:val="460"/>
        </w:trPr>
        <w:tc>
          <w:tcPr>
            <w:tcW w:w="843" w:type="pct"/>
            <w:vMerge/>
          </w:tcPr>
          <w:p w14:paraId="1CE9A6DA" w14:textId="77777777" w:rsidR="005019A2" w:rsidRPr="005019A2" w:rsidRDefault="005019A2" w:rsidP="008300A7">
            <w:pPr>
              <w:spacing w:after="0"/>
              <w:rPr>
                <w:rFonts w:ascii="Times New Roman" w:hAnsi="Times New Roman"/>
                <w:b/>
                <w:bCs/>
              </w:rPr>
            </w:pPr>
          </w:p>
        </w:tc>
        <w:tc>
          <w:tcPr>
            <w:tcW w:w="2474" w:type="pct"/>
          </w:tcPr>
          <w:p w14:paraId="4AB2ABC6"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37495B5" w14:textId="77777777" w:rsidR="005019A2" w:rsidRPr="005019A2" w:rsidRDefault="005019A2" w:rsidP="008300A7">
            <w:pPr>
              <w:suppressAutoHyphens/>
              <w:spacing w:after="0"/>
              <w:jc w:val="center"/>
              <w:rPr>
                <w:rFonts w:ascii="Times New Roman" w:hAnsi="Times New Roman"/>
              </w:rPr>
            </w:pPr>
          </w:p>
        </w:tc>
        <w:tc>
          <w:tcPr>
            <w:tcW w:w="526" w:type="pct"/>
          </w:tcPr>
          <w:p w14:paraId="419543F1" w14:textId="77777777" w:rsidR="005019A2" w:rsidRPr="005019A2" w:rsidRDefault="005019A2" w:rsidP="008300A7">
            <w:pPr>
              <w:suppressAutoHyphens/>
              <w:spacing w:after="0"/>
              <w:rPr>
                <w:rFonts w:ascii="Times New Roman" w:hAnsi="Times New Roman"/>
              </w:rPr>
            </w:pPr>
          </w:p>
        </w:tc>
        <w:tc>
          <w:tcPr>
            <w:tcW w:w="578" w:type="pct"/>
          </w:tcPr>
          <w:p w14:paraId="6AA0253B" w14:textId="72AF13BE" w:rsidR="005019A2" w:rsidRPr="005019A2" w:rsidRDefault="005019A2" w:rsidP="008300A7">
            <w:pPr>
              <w:suppressAutoHyphens/>
              <w:spacing w:after="0"/>
              <w:rPr>
                <w:rFonts w:ascii="Times New Roman" w:hAnsi="Times New Roman"/>
              </w:rPr>
            </w:pPr>
          </w:p>
        </w:tc>
      </w:tr>
      <w:tr w:rsidR="005019A2" w:rsidRPr="005019A2" w14:paraId="3D8E152E" w14:textId="77777777" w:rsidTr="005019A2">
        <w:trPr>
          <w:trHeight w:val="460"/>
        </w:trPr>
        <w:tc>
          <w:tcPr>
            <w:tcW w:w="843" w:type="pct"/>
            <w:vMerge/>
          </w:tcPr>
          <w:p w14:paraId="5FB0FD5C" w14:textId="77777777" w:rsidR="005019A2" w:rsidRPr="005019A2" w:rsidRDefault="005019A2" w:rsidP="008300A7">
            <w:pPr>
              <w:spacing w:after="0"/>
              <w:rPr>
                <w:rFonts w:ascii="Times New Roman" w:hAnsi="Times New Roman"/>
                <w:b/>
                <w:bCs/>
              </w:rPr>
            </w:pPr>
          </w:p>
        </w:tc>
        <w:tc>
          <w:tcPr>
            <w:tcW w:w="2474" w:type="pct"/>
          </w:tcPr>
          <w:p w14:paraId="23F4A331" w14:textId="77777777" w:rsidR="005019A2" w:rsidRPr="005019A2" w:rsidRDefault="005019A2" w:rsidP="008300A7">
            <w:pPr>
              <w:suppressAutoHyphens/>
              <w:spacing w:after="0"/>
              <w:rPr>
                <w:rFonts w:ascii="Times New Roman" w:hAnsi="Times New Roman"/>
              </w:rPr>
            </w:pPr>
          </w:p>
        </w:tc>
        <w:tc>
          <w:tcPr>
            <w:tcW w:w="579" w:type="pct"/>
          </w:tcPr>
          <w:p w14:paraId="7B25506F" w14:textId="77777777" w:rsidR="005019A2" w:rsidRPr="005019A2" w:rsidRDefault="005019A2" w:rsidP="008300A7">
            <w:pPr>
              <w:suppressAutoHyphens/>
              <w:spacing w:after="0"/>
              <w:jc w:val="center"/>
              <w:rPr>
                <w:rFonts w:ascii="Times New Roman" w:hAnsi="Times New Roman"/>
              </w:rPr>
            </w:pPr>
          </w:p>
        </w:tc>
        <w:tc>
          <w:tcPr>
            <w:tcW w:w="526" w:type="pct"/>
          </w:tcPr>
          <w:p w14:paraId="6C9A369F" w14:textId="77777777" w:rsidR="005019A2" w:rsidRPr="005019A2" w:rsidRDefault="005019A2" w:rsidP="008300A7">
            <w:pPr>
              <w:suppressAutoHyphens/>
              <w:spacing w:after="0"/>
              <w:rPr>
                <w:rFonts w:ascii="Times New Roman" w:hAnsi="Times New Roman"/>
              </w:rPr>
            </w:pPr>
          </w:p>
        </w:tc>
        <w:tc>
          <w:tcPr>
            <w:tcW w:w="578" w:type="pct"/>
          </w:tcPr>
          <w:p w14:paraId="618BB705" w14:textId="165C439A" w:rsidR="005019A2" w:rsidRPr="005019A2" w:rsidRDefault="005019A2" w:rsidP="008300A7">
            <w:pPr>
              <w:suppressAutoHyphens/>
              <w:spacing w:after="0"/>
              <w:rPr>
                <w:rFonts w:ascii="Times New Roman" w:hAnsi="Times New Roman"/>
              </w:rPr>
            </w:pPr>
          </w:p>
        </w:tc>
      </w:tr>
      <w:tr w:rsidR="005019A2" w:rsidRPr="005019A2" w14:paraId="104C7C1F" w14:textId="77777777" w:rsidTr="005019A2">
        <w:trPr>
          <w:trHeight w:val="460"/>
        </w:trPr>
        <w:tc>
          <w:tcPr>
            <w:tcW w:w="843" w:type="pct"/>
            <w:vMerge w:val="restart"/>
          </w:tcPr>
          <w:p w14:paraId="0ECF664C"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2.13 Кабели специального назначения</w:t>
            </w:r>
          </w:p>
        </w:tc>
        <w:tc>
          <w:tcPr>
            <w:tcW w:w="2474" w:type="pct"/>
          </w:tcPr>
          <w:p w14:paraId="45942A41"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6025E5BD" w14:textId="1329C64A" w:rsidR="005019A2" w:rsidRPr="005019A2" w:rsidRDefault="005019A2" w:rsidP="008300A7">
            <w:pPr>
              <w:suppressAutoHyphens/>
              <w:spacing w:after="0"/>
              <w:jc w:val="center"/>
              <w:rPr>
                <w:rFonts w:ascii="Times New Roman" w:hAnsi="Times New Roman"/>
                <w:b/>
              </w:rPr>
            </w:pPr>
          </w:p>
        </w:tc>
        <w:tc>
          <w:tcPr>
            <w:tcW w:w="526" w:type="pct"/>
          </w:tcPr>
          <w:p w14:paraId="54B7C66E" w14:textId="77777777" w:rsidR="005019A2" w:rsidRPr="005019A2" w:rsidRDefault="005019A2" w:rsidP="008300A7">
            <w:pPr>
              <w:suppressAutoHyphens/>
              <w:spacing w:after="0"/>
              <w:rPr>
                <w:rFonts w:ascii="Times New Roman" w:hAnsi="Times New Roman"/>
              </w:rPr>
            </w:pPr>
          </w:p>
        </w:tc>
        <w:tc>
          <w:tcPr>
            <w:tcW w:w="578" w:type="pct"/>
          </w:tcPr>
          <w:p w14:paraId="28EB739B" w14:textId="732E5D22" w:rsidR="005019A2" w:rsidRPr="005019A2" w:rsidRDefault="005019A2" w:rsidP="008300A7">
            <w:pPr>
              <w:suppressAutoHyphens/>
              <w:spacing w:after="0"/>
              <w:rPr>
                <w:rFonts w:ascii="Times New Roman" w:hAnsi="Times New Roman"/>
              </w:rPr>
            </w:pPr>
          </w:p>
        </w:tc>
      </w:tr>
      <w:tr w:rsidR="005019A2" w:rsidRPr="005019A2" w14:paraId="29E4649C" w14:textId="77777777" w:rsidTr="005019A2">
        <w:trPr>
          <w:trHeight w:val="460"/>
        </w:trPr>
        <w:tc>
          <w:tcPr>
            <w:tcW w:w="843" w:type="pct"/>
            <w:vMerge/>
          </w:tcPr>
          <w:p w14:paraId="61427AEA" w14:textId="77777777" w:rsidR="005019A2" w:rsidRPr="005019A2" w:rsidRDefault="005019A2" w:rsidP="008300A7">
            <w:pPr>
              <w:spacing w:after="0"/>
              <w:rPr>
                <w:rFonts w:ascii="Times New Roman" w:hAnsi="Times New Roman"/>
                <w:b/>
                <w:bCs/>
              </w:rPr>
            </w:pPr>
          </w:p>
        </w:tc>
        <w:tc>
          <w:tcPr>
            <w:tcW w:w="2474" w:type="pct"/>
          </w:tcPr>
          <w:p w14:paraId="4E72520D" w14:textId="77777777" w:rsidR="005019A2" w:rsidRPr="005019A2" w:rsidRDefault="005019A2" w:rsidP="008300A7">
            <w:pPr>
              <w:spacing w:after="0"/>
              <w:jc w:val="both"/>
              <w:rPr>
                <w:rFonts w:ascii="Times New Roman" w:hAnsi="Times New Roman"/>
              </w:rPr>
            </w:pPr>
            <w:r w:rsidRPr="005019A2">
              <w:rPr>
                <w:rFonts w:ascii="Times New Roman" w:hAnsi="Times New Roman"/>
              </w:rPr>
              <w:t xml:space="preserve">1. Шахтные кабели и кабели для нефтегазовой промышленности. Кабели для питания экскаваторов, </w:t>
            </w:r>
            <w:proofErr w:type="spellStart"/>
            <w:r w:rsidRPr="005019A2">
              <w:rPr>
                <w:rFonts w:ascii="Times New Roman" w:hAnsi="Times New Roman"/>
              </w:rPr>
              <w:t>электродраг</w:t>
            </w:r>
            <w:proofErr w:type="spellEnd"/>
            <w:r w:rsidRPr="005019A2">
              <w:rPr>
                <w:rFonts w:ascii="Times New Roman" w:hAnsi="Times New Roman"/>
              </w:rPr>
              <w:t xml:space="preserve"> и др. механизмов</w:t>
            </w:r>
          </w:p>
        </w:tc>
        <w:tc>
          <w:tcPr>
            <w:tcW w:w="579" w:type="pct"/>
          </w:tcPr>
          <w:p w14:paraId="12C29DE8" w14:textId="44A8BAC2" w:rsidR="005019A2" w:rsidRPr="005019A2" w:rsidRDefault="005019A2" w:rsidP="008300A7">
            <w:pPr>
              <w:suppressAutoHyphens/>
              <w:spacing w:after="0"/>
              <w:jc w:val="center"/>
              <w:rPr>
                <w:rFonts w:ascii="Times New Roman" w:hAnsi="Times New Roman"/>
              </w:rPr>
            </w:pPr>
          </w:p>
        </w:tc>
        <w:tc>
          <w:tcPr>
            <w:tcW w:w="526" w:type="pct"/>
          </w:tcPr>
          <w:p w14:paraId="3B1D9ED1" w14:textId="77777777" w:rsidR="005019A2" w:rsidRPr="005019A2" w:rsidRDefault="005019A2" w:rsidP="008300A7">
            <w:pPr>
              <w:spacing w:after="0"/>
              <w:rPr>
                <w:rFonts w:ascii="Times New Roman" w:hAnsi="Times New Roman"/>
              </w:rPr>
            </w:pPr>
          </w:p>
        </w:tc>
        <w:tc>
          <w:tcPr>
            <w:tcW w:w="578" w:type="pct"/>
          </w:tcPr>
          <w:p w14:paraId="55816048" w14:textId="3C9509E6" w:rsidR="005019A2" w:rsidRPr="005019A2" w:rsidRDefault="005019A2" w:rsidP="008300A7">
            <w:pPr>
              <w:suppressAutoHyphens/>
              <w:spacing w:after="0"/>
              <w:rPr>
                <w:rFonts w:ascii="Times New Roman" w:hAnsi="Times New Roman"/>
              </w:rPr>
            </w:pPr>
          </w:p>
        </w:tc>
      </w:tr>
      <w:tr w:rsidR="005019A2" w:rsidRPr="005019A2" w14:paraId="561D7D3F" w14:textId="77777777" w:rsidTr="005019A2">
        <w:trPr>
          <w:trHeight w:val="460"/>
        </w:trPr>
        <w:tc>
          <w:tcPr>
            <w:tcW w:w="843" w:type="pct"/>
            <w:vMerge/>
          </w:tcPr>
          <w:p w14:paraId="39F47C3B" w14:textId="77777777" w:rsidR="005019A2" w:rsidRPr="005019A2" w:rsidRDefault="005019A2" w:rsidP="008300A7">
            <w:pPr>
              <w:spacing w:after="0"/>
              <w:rPr>
                <w:rFonts w:ascii="Times New Roman" w:hAnsi="Times New Roman"/>
                <w:b/>
                <w:bCs/>
              </w:rPr>
            </w:pPr>
          </w:p>
        </w:tc>
        <w:tc>
          <w:tcPr>
            <w:tcW w:w="2474" w:type="pct"/>
          </w:tcPr>
          <w:p w14:paraId="734EA8D0" w14:textId="77777777" w:rsidR="005019A2" w:rsidRPr="005019A2" w:rsidRDefault="005019A2" w:rsidP="008300A7">
            <w:pPr>
              <w:spacing w:after="0"/>
              <w:rPr>
                <w:rFonts w:ascii="Times New Roman" w:hAnsi="Times New Roman"/>
                <w:bCs/>
              </w:rPr>
            </w:pPr>
            <w:r w:rsidRPr="005019A2">
              <w:rPr>
                <w:rFonts w:ascii="Times New Roman" w:hAnsi="Times New Roman"/>
              </w:rPr>
              <w:t>1. Кабели для авиационной и космической промышленности</w:t>
            </w:r>
          </w:p>
        </w:tc>
        <w:tc>
          <w:tcPr>
            <w:tcW w:w="579" w:type="pct"/>
          </w:tcPr>
          <w:p w14:paraId="2BAF3B69" w14:textId="18116EF5" w:rsidR="005019A2" w:rsidRPr="005019A2" w:rsidRDefault="005019A2" w:rsidP="008300A7">
            <w:pPr>
              <w:suppressAutoHyphens/>
              <w:spacing w:after="0"/>
              <w:jc w:val="center"/>
              <w:rPr>
                <w:rFonts w:ascii="Times New Roman" w:hAnsi="Times New Roman"/>
              </w:rPr>
            </w:pPr>
          </w:p>
        </w:tc>
        <w:tc>
          <w:tcPr>
            <w:tcW w:w="526" w:type="pct"/>
          </w:tcPr>
          <w:p w14:paraId="32CF5A41" w14:textId="77777777" w:rsidR="005019A2" w:rsidRPr="005019A2" w:rsidRDefault="005019A2" w:rsidP="0019188B">
            <w:pPr>
              <w:widowControl w:val="0"/>
              <w:spacing w:after="0"/>
              <w:rPr>
                <w:rFonts w:ascii="Times New Roman" w:hAnsi="Times New Roman"/>
              </w:rPr>
            </w:pPr>
          </w:p>
        </w:tc>
        <w:tc>
          <w:tcPr>
            <w:tcW w:w="578" w:type="pct"/>
          </w:tcPr>
          <w:p w14:paraId="2A44BD01" w14:textId="3CA97F17" w:rsidR="005019A2" w:rsidRPr="005019A2" w:rsidRDefault="005019A2" w:rsidP="0019188B">
            <w:pPr>
              <w:widowControl w:val="0"/>
              <w:suppressAutoHyphens/>
              <w:spacing w:after="0"/>
              <w:rPr>
                <w:rFonts w:ascii="Times New Roman" w:hAnsi="Times New Roman"/>
              </w:rPr>
            </w:pPr>
          </w:p>
        </w:tc>
      </w:tr>
      <w:tr w:rsidR="005019A2" w:rsidRPr="005019A2" w14:paraId="3A1A08B4" w14:textId="77777777" w:rsidTr="005019A2">
        <w:trPr>
          <w:trHeight w:val="460"/>
        </w:trPr>
        <w:tc>
          <w:tcPr>
            <w:tcW w:w="843" w:type="pct"/>
            <w:vMerge/>
          </w:tcPr>
          <w:p w14:paraId="445ACF13" w14:textId="77777777" w:rsidR="005019A2" w:rsidRPr="005019A2" w:rsidRDefault="005019A2" w:rsidP="008300A7">
            <w:pPr>
              <w:spacing w:after="0"/>
              <w:rPr>
                <w:rFonts w:ascii="Times New Roman" w:hAnsi="Times New Roman"/>
                <w:b/>
                <w:bCs/>
              </w:rPr>
            </w:pPr>
          </w:p>
        </w:tc>
        <w:tc>
          <w:tcPr>
            <w:tcW w:w="2474" w:type="pct"/>
          </w:tcPr>
          <w:p w14:paraId="6AC6E909"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BE6F601" w14:textId="77777777" w:rsidR="005019A2" w:rsidRPr="005019A2" w:rsidRDefault="005019A2" w:rsidP="008300A7">
            <w:pPr>
              <w:suppressAutoHyphens/>
              <w:spacing w:after="0"/>
              <w:jc w:val="center"/>
              <w:rPr>
                <w:rFonts w:ascii="Times New Roman" w:hAnsi="Times New Roman"/>
              </w:rPr>
            </w:pPr>
          </w:p>
        </w:tc>
        <w:tc>
          <w:tcPr>
            <w:tcW w:w="526" w:type="pct"/>
          </w:tcPr>
          <w:p w14:paraId="6CE5B9D8" w14:textId="77777777" w:rsidR="005019A2" w:rsidRPr="005019A2" w:rsidRDefault="005019A2" w:rsidP="008300A7">
            <w:pPr>
              <w:suppressAutoHyphens/>
              <w:spacing w:after="0"/>
              <w:rPr>
                <w:rFonts w:ascii="Times New Roman" w:hAnsi="Times New Roman"/>
              </w:rPr>
            </w:pPr>
          </w:p>
        </w:tc>
        <w:tc>
          <w:tcPr>
            <w:tcW w:w="578" w:type="pct"/>
          </w:tcPr>
          <w:p w14:paraId="16786865" w14:textId="57C648DA" w:rsidR="005019A2" w:rsidRPr="005019A2" w:rsidRDefault="005019A2" w:rsidP="008300A7">
            <w:pPr>
              <w:suppressAutoHyphens/>
              <w:spacing w:after="0"/>
              <w:rPr>
                <w:rFonts w:ascii="Times New Roman" w:hAnsi="Times New Roman"/>
              </w:rPr>
            </w:pPr>
          </w:p>
        </w:tc>
      </w:tr>
      <w:tr w:rsidR="005019A2" w:rsidRPr="005019A2" w14:paraId="67B7A48E" w14:textId="77777777" w:rsidTr="005019A2">
        <w:trPr>
          <w:trHeight w:val="460"/>
        </w:trPr>
        <w:tc>
          <w:tcPr>
            <w:tcW w:w="843" w:type="pct"/>
            <w:vMerge/>
          </w:tcPr>
          <w:p w14:paraId="13CCB816" w14:textId="77777777" w:rsidR="005019A2" w:rsidRPr="005019A2" w:rsidRDefault="005019A2" w:rsidP="008300A7">
            <w:pPr>
              <w:spacing w:after="0"/>
              <w:rPr>
                <w:rFonts w:ascii="Times New Roman" w:hAnsi="Times New Roman"/>
                <w:b/>
                <w:bCs/>
              </w:rPr>
            </w:pPr>
          </w:p>
        </w:tc>
        <w:tc>
          <w:tcPr>
            <w:tcW w:w="2474" w:type="pct"/>
          </w:tcPr>
          <w:p w14:paraId="2FBEDD8A" w14:textId="77777777" w:rsidR="005019A2" w:rsidRPr="005019A2" w:rsidRDefault="005019A2" w:rsidP="008300A7">
            <w:pPr>
              <w:spacing w:after="0"/>
              <w:rPr>
                <w:rFonts w:ascii="Times New Roman" w:hAnsi="Times New Roman"/>
              </w:rPr>
            </w:pPr>
          </w:p>
        </w:tc>
        <w:tc>
          <w:tcPr>
            <w:tcW w:w="579" w:type="pct"/>
          </w:tcPr>
          <w:p w14:paraId="4845BDCA" w14:textId="77777777" w:rsidR="005019A2" w:rsidRPr="005019A2" w:rsidRDefault="005019A2" w:rsidP="008300A7">
            <w:pPr>
              <w:suppressAutoHyphens/>
              <w:spacing w:after="0"/>
              <w:jc w:val="center"/>
              <w:rPr>
                <w:rFonts w:ascii="Times New Roman" w:hAnsi="Times New Roman"/>
              </w:rPr>
            </w:pPr>
          </w:p>
        </w:tc>
        <w:tc>
          <w:tcPr>
            <w:tcW w:w="526" w:type="pct"/>
          </w:tcPr>
          <w:p w14:paraId="56A8C951" w14:textId="77777777" w:rsidR="005019A2" w:rsidRPr="005019A2" w:rsidRDefault="005019A2" w:rsidP="008300A7">
            <w:pPr>
              <w:suppressAutoHyphens/>
              <w:spacing w:after="0"/>
              <w:rPr>
                <w:rFonts w:ascii="Times New Roman" w:hAnsi="Times New Roman"/>
              </w:rPr>
            </w:pPr>
          </w:p>
        </w:tc>
        <w:tc>
          <w:tcPr>
            <w:tcW w:w="578" w:type="pct"/>
          </w:tcPr>
          <w:p w14:paraId="368ED33D" w14:textId="44178DD4" w:rsidR="005019A2" w:rsidRPr="005019A2" w:rsidRDefault="005019A2" w:rsidP="008300A7">
            <w:pPr>
              <w:suppressAutoHyphens/>
              <w:spacing w:after="0"/>
              <w:rPr>
                <w:rFonts w:ascii="Times New Roman" w:hAnsi="Times New Roman"/>
              </w:rPr>
            </w:pPr>
          </w:p>
        </w:tc>
      </w:tr>
      <w:tr w:rsidR="005019A2" w:rsidRPr="005019A2" w14:paraId="26215A65" w14:textId="77777777" w:rsidTr="005019A2">
        <w:trPr>
          <w:trHeight w:val="460"/>
        </w:trPr>
        <w:tc>
          <w:tcPr>
            <w:tcW w:w="843" w:type="pct"/>
            <w:vMerge w:val="restart"/>
          </w:tcPr>
          <w:p w14:paraId="0B30BA86"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2.14 Неизолированные провода</w:t>
            </w:r>
          </w:p>
          <w:p w14:paraId="67705F79" w14:textId="77777777" w:rsidR="005019A2" w:rsidRPr="005019A2" w:rsidRDefault="005019A2" w:rsidP="008300A7">
            <w:pPr>
              <w:spacing w:after="0"/>
              <w:rPr>
                <w:rFonts w:ascii="Times New Roman" w:hAnsi="Times New Roman"/>
                <w:b/>
                <w:bCs/>
              </w:rPr>
            </w:pPr>
          </w:p>
        </w:tc>
        <w:tc>
          <w:tcPr>
            <w:tcW w:w="2474" w:type="pct"/>
          </w:tcPr>
          <w:p w14:paraId="5D0B9905"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20FA3C85" w14:textId="6FDA759B" w:rsidR="005019A2" w:rsidRPr="005019A2" w:rsidRDefault="005019A2" w:rsidP="008300A7">
            <w:pPr>
              <w:suppressAutoHyphens/>
              <w:spacing w:after="0"/>
              <w:jc w:val="center"/>
              <w:rPr>
                <w:rFonts w:ascii="Times New Roman" w:hAnsi="Times New Roman"/>
                <w:b/>
              </w:rPr>
            </w:pPr>
          </w:p>
        </w:tc>
        <w:tc>
          <w:tcPr>
            <w:tcW w:w="526" w:type="pct"/>
          </w:tcPr>
          <w:p w14:paraId="49CB7809" w14:textId="77777777" w:rsidR="005019A2" w:rsidRPr="005019A2" w:rsidRDefault="005019A2" w:rsidP="008300A7">
            <w:pPr>
              <w:suppressAutoHyphens/>
              <w:spacing w:after="0"/>
              <w:rPr>
                <w:rFonts w:ascii="Times New Roman" w:hAnsi="Times New Roman"/>
              </w:rPr>
            </w:pPr>
          </w:p>
        </w:tc>
        <w:tc>
          <w:tcPr>
            <w:tcW w:w="578" w:type="pct"/>
          </w:tcPr>
          <w:p w14:paraId="3AF07CC7" w14:textId="24401752" w:rsidR="005019A2" w:rsidRPr="005019A2" w:rsidRDefault="005019A2" w:rsidP="008300A7">
            <w:pPr>
              <w:suppressAutoHyphens/>
              <w:spacing w:after="0"/>
              <w:rPr>
                <w:rFonts w:ascii="Times New Roman" w:hAnsi="Times New Roman"/>
              </w:rPr>
            </w:pPr>
          </w:p>
        </w:tc>
      </w:tr>
      <w:tr w:rsidR="005019A2" w:rsidRPr="005019A2" w14:paraId="1AEF7DC3" w14:textId="77777777" w:rsidTr="005019A2">
        <w:trPr>
          <w:trHeight w:val="460"/>
        </w:trPr>
        <w:tc>
          <w:tcPr>
            <w:tcW w:w="843" w:type="pct"/>
            <w:vMerge/>
          </w:tcPr>
          <w:p w14:paraId="6895A11E" w14:textId="77777777" w:rsidR="005019A2" w:rsidRPr="005019A2" w:rsidRDefault="005019A2" w:rsidP="008300A7">
            <w:pPr>
              <w:spacing w:after="0"/>
              <w:rPr>
                <w:rFonts w:ascii="Times New Roman" w:hAnsi="Times New Roman"/>
                <w:b/>
                <w:bCs/>
              </w:rPr>
            </w:pPr>
          </w:p>
        </w:tc>
        <w:tc>
          <w:tcPr>
            <w:tcW w:w="2474" w:type="pct"/>
          </w:tcPr>
          <w:p w14:paraId="4F52E03A"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Условия эксплуатации неизолированных проводов в воздушных ЛЭП</w:t>
            </w:r>
          </w:p>
        </w:tc>
        <w:tc>
          <w:tcPr>
            <w:tcW w:w="579" w:type="pct"/>
          </w:tcPr>
          <w:p w14:paraId="3970F33A" w14:textId="2ADEBBE3" w:rsidR="005019A2" w:rsidRPr="005019A2" w:rsidRDefault="005019A2" w:rsidP="008300A7">
            <w:pPr>
              <w:suppressAutoHyphens/>
              <w:spacing w:after="0"/>
              <w:jc w:val="center"/>
              <w:rPr>
                <w:rFonts w:ascii="Times New Roman" w:hAnsi="Times New Roman"/>
              </w:rPr>
            </w:pPr>
          </w:p>
        </w:tc>
        <w:tc>
          <w:tcPr>
            <w:tcW w:w="526" w:type="pct"/>
          </w:tcPr>
          <w:p w14:paraId="3A026FE8" w14:textId="77777777" w:rsidR="005019A2" w:rsidRPr="005019A2" w:rsidRDefault="005019A2" w:rsidP="008300A7">
            <w:pPr>
              <w:spacing w:after="0"/>
              <w:rPr>
                <w:rFonts w:ascii="Times New Roman" w:hAnsi="Times New Roman"/>
              </w:rPr>
            </w:pPr>
          </w:p>
        </w:tc>
        <w:tc>
          <w:tcPr>
            <w:tcW w:w="578" w:type="pct"/>
          </w:tcPr>
          <w:p w14:paraId="6E49ECAD" w14:textId="4D7D7A95" w:rsidR="005019A2" w:rsidRPr="005019A2" w:rsidRDefault="005019A2" w:rsidP="008300A7">
            <w:pPr>
              <w:spacing w:after="0"/>
              <w:rPr>
                <w:rFonts w:ascii="Times New Roman" w:hAnsi="Times New Roman"/>
              </w:rPr>
            </w:pPr>
          </w:p>
        </w:tc>
      </w:tr>
      <w:tr w:rsidR="005019A2" w:rsidRPr="005019A2" w14:paraId="061CD3E3" w14:textId="77777777" w:rsidTr="005019A2">
        <w:trPr>
          <w:trHeight w:val="460"/>
        </w:trPr>
        <w:tc>
          <w:tcPr>
            <w:tcW w:w="843" w:type="pct"/>
            <w:vMerge/>
          </w:tcPr>
          <w:p w14:paraId="70B86905" w14:textId="77777777" w:rsidR="005019A2" w:rsidRPr="005019A2" w:rsidRDefault="005019A2" w:rsidP="008300A7">
            <w:pPr>
              <w:spacing w:after="0"/>
              <w:rPr>
                <w:rFonts w:ascii="Times New Roman" w:hAnsi="Times New Roman"/>
                <w:b/>
                <w:bCs/>
              </w:rPr>
            </w:pPr>
          </w:p>
        </w:tc>
        <w:tc>
          <w:tcPr>
            <w:tcW w:w="2474" w:type="pct"/>
          </w:tcPr>
          <w:p w14:paraId="6DA1D415"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Классификация и основные конструкции</w:t>
            </w:r>
          </w:p>
        </w:tc>
        <w:tc>
          <w:tcPr>
            <w:tcW w:w="579" w:type="pct"/>
          </w:tcPr>
          <w:p w14:paraId="74521FCA" w14:textId="3DDAC19E" w:rsidR="005019A2" w:rsidRPr="005019A2" w:rsidRDefault="005019A2" w:rsidP="008300A7">
            <w:pPr>
              <w:suppressAutoHyphens/>
              <w:spacing w:after="0"/>
              <w:jc w:val="center"/>
              <w:rPr>
                <w:rFonts w:ascii="Times New Roman" w:hAnsi="Times New Roman"/>
              </w:rPr>
            </w:pPr>
          </w:p>
        </w:tc>
        <w:tc>
          <w:tcPr>
            <w:tcW w:w="526" w:type="pct"/>
          </w:tcPr>
          <w:p w14:paraId="34BF6EAB" w14:textId="77777777" w:rsidR="005019A2" w:rsidRPr="005019A2" w:rsidRDefault="005019A2" w:rsidP="008300A7">
            <w:pPr>
              <w:spacing w:after="0"/>
              <w:rPr>
                <w:rFonts w:ascii="Times New Roman" w:hAnsi="Times New Roman"/>
              </w:rPr>
            </w:pPr>
          </w:p>
        </w:tc>
        <w:tc>
          <w:tcPr>
            <w:tcW w:w="578" w:type="pct"/>
          </w:tcPr>
          <w:p w14:paraId="775CC359" w14:textId="61D48F2D" w:rsidR="005019A2" w:rsidRPr="005019A2" w:rsidRDefault="005019A2" w:rsidP="008300A7">
            <w:pPr>
              <w:spacing w:after="0"/>
              <w:rPr>
                <w:rFonts w:ascii="Times New Roman" w:hAnsi="Times New Roman"/>
              </w:rPr>
            </w:pPr>
          </w:p>
        </w:tc>
      </w:tr>
      <w:tr w:rsidR="005019A2" w:rsidRPr="005019A2" w14:paraId="23C64B67" w14:textId="77777777" w:rsidTr="005019A2">
        <w:trPr>
          <w:trHeight w:val="460"/>
        </w:trPr>
        <w:tc>
          <w:tcPr>
            <w:tcW w:w="843" w:type="pct"/>
            <w:vMerge/>
          </w:tcPr>
          <w:p w14:paraId="1AF965D6" w14:textId="77777777" w:rsidR="005019A2" w:rsidRPr="005019A2" w:rsidRDefault="005019A2" w:rsidP="008300A7">
            <w:pPr>
              <w:spacing w:after="0"/>
              <w:rPr>
                <w:rFonts w:ascii="Times New Roman" w:hAnsi="Times New Roman"/>
                <w:b/>
                <w:bCs/>
              </w:rPr>
            </w:pPr>
          </w:p>
        </w:tc>
        <w:tc>
          <w:tcPr>
            <w:tcW w:w="2474" w:type="pct"/>
          </w:tcPr>
          <w:p w14:paraId="6CC48952"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AD5130A" w14:textId="0C428F30" w:rsidR="005019A2" w:rsidRPr="005019A2" w:rsidRDefault="005019A2" w:rsidP="008300A7">
            <w:pPr>
              <w:suppressAutoHyphens/>
              <w:spacing w:after="0"/>
              <w:jc w:val="center"/>
              <w:rPr>
                <w:rFonts w:ascii="Times New Roman" w:hAnsi="Times New Roman"/>
                <w:b/>
              </w:rPr>
            </w:pPr>
          </w:p>
        </w:tc>
        <w:tc>
          <w:tcPr>
            <w:tcW w:w="526" w:type="pct"/>
          </w:tcPr>
          <w:p w14:paraId="7E18285F" w14:textId="77777777" w:rsidR="005019A2" w:rsidRPr="005019A2" w:rsidRDefault="005019A2" w:rsidP="008300A7">
            <w:pPr>
              <w:suppressAutoHyphens/>
              <w:spacing w:after="0"/>
              <w:rPr>
                <w:rFonts w:ascii="Times New Roman" w:hAnsi="Times New Roman"/>
              </w:rPr>
            </w:pPr>
          </w:p>
        </w:tc>
        <w:tc>
          <w:tcPr>
            <w:tcW w:w="578" w:type="pct"/>
          </w:tcPr>
          <w:p w14:paraId="6B483109" w14:textId="2F056C4A" w:rsidR="005019A2" w:rsidRPr="005019A2" w:rsidRDefault="005019A2" w:rsidP="008300A7">
            <w:pPr>
              <w:suppressAutoHyphens/>
              <w:spacing w:after="0"/>
              <w:rPr>
                <w:rFonts w:ascii="Times New Roman" w:hAnsi="Times New Roman"/>
              </w:rPr>
            </w:pPr>
          </w:p>
        </w:tc>
      </w:tr>
      <w:tr w:rsidR="005019A2" w:rsidRPr="005019A2" w14:paraId="4F637A22" w14:textId="77777777" w:rsidTr="005019A2">
        <w:trPr>
          <w:trHeight w:val="460"/>
        </w:trPr>
        <w:tc>
          <w:tcPr>
            <w:tcW w:w="843" w:type="pct"/>
            <w:vMerge/>
          </w:tcPr>
          <w:p w14:paraId="09477C32" w14:textId="77777777" w:rsidR="005019A2" w:rsidRPr="005019A2" w:rsidRDefault="005019A2" w:rsidP="008300A7">
            <w:pPr>
              <w:spacing w:after="0"/>
              <w:rPr>
                <w:rFonts w:ascii="Times New Roman" w:hAnsi="Times New Roman"/>
                <w:b/>
                <w:bCs/>
              </w:rPr>
            </w:pPr>
          </w:p>
        </w:tc>
        <w:tc>
          <w:tcPr>
            <w:tcW w:w="2474" w:type="pct"/>
          </w:tcPr>
          <w:p w14:paraId="16745279"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8 «</w:t>
            </w:r>
            <w:r w:rsidRPr="005019A2">
              <w:rPr>
                <w:rFonts w:ascii="Times New Roman" w:hAnsi="Times New Roman"/>
              </w:rPr>
              <w:t>Расчёт конструкций сталеалюминевого провода</w:t>
            </w:r>
          </w:p>
        </w:tc>
        <w:tc>
          <w:tcPr>
            <w:tcW w:w="579" w:type="pct"/>
          </w:tcPr>
          <w:p w14:paraId="078CAA4D" w14:textId="707BCE2C" w:rsidR="005019A2" w:rsidRPr="005019A2" w:rsidRDefault="005019A2" w:rsidP="008300A7">
            <w:pPr>
              <w:suppressAutoHyphens/>
              <w:spacing w:after="0"/>
              <w:jc w:val="center"/>
              <w:rPr>
                <w:rFonts w:ascii="Times New Roman" w:hAnsi="Times New Roman"/>
              </w:rPr>
            </w:pPr>
          </w:p>
        </w:tc>
        <w:tc>
          <w:tcPr>
            <w:tcW w:w="526" w:type="pct"/>
          </w:tcPr>
          <w:p w14:paraId="2EE74178" w14:textId="77777777" w:rsidR="005019A2" w:rsidRPr="005019A2" w:rsidRDefault="005019A2" w:rsidP="0019188B">
            <w:pPr>
              <w:widowControl w:val="0"/>
              <w:spacing w:after="0"/>
              <w:rPr>
                <w:rFonts w:ascii="Times New Roman" w:hAnsi="Times New Roman"/>
              </w:rPr>
            </w:pPr>
          </w:p>
        </w:tc>
        <w:tc>
          <w:tcPr>
            <w:tcW w:w="578" w:type="pct"/>
          </w:tcPr>
          <w:p w14:paraId="53317E2B" w14:textId="3285A483" w:rsidR="005019A2" w:rsidRPr="005019A2" w:rsidRDefault="005019A2" w:rsidP="0019188B">
            <w:pPr>
              <w:widowControl w:val="0"/>
              <w:suppressAutoHyphens/>
              <w:spacing w:after="0"/>
              <w:rPr>
                <w:rFonts w:ascii="Times New Roman" w:hAnsi="Times New Roman"/>
              </w:rPr>
            </w:pPr>
          </w:p>
        </w:tc>
      </w:tr>
      <w:tr w:rsidR="005019A2" w:rsidRPr="005019A2" w14:paraId="5C3C1B61" w14:textId="77777777" w:rsidTr="005019A2">
        <w:trPr>
          <w:trHeight w:val="460"/>
        </w:trPr>
        <w:tc>
          <w:tcPr>
            <w:tcW w:w="843" w:type="pct"/>
            <w:vMerge w:val="restart"/>
          </w:tcPr>
          <w:p w14:paraId="36513C2D"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2.15 Проектирование силовых кабелей</w:t>
            </w:r>
          </w:p>
        </w:tc>
        <w:tc>
          <w:tcPr>
            <w:tcW w:w="2474" w:type="pct"/>
          </w:tcPr>
          <w:p w14:paraId="657E4B4F"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391C020C" w14:textId="58A14E7E" w:rsidR="005019A2" w:rsidRPr="005019A2" w:rsidRDefault="005019A2" w:rsidP="008300A7">
            <w:pPr>
              <w:suppressAutoHyphens/>
              <w:spacing w:after="0"/>
              <w:jc w:val="center"/>
              <w:rPr>
                <w:rFonts w:ascii="Times New Roman" w:hAnsi="Times New Roman"/>
                <w:b/>
              </w:rPr>
            </w:pPr>
          </w:p>
        </w:tc>
        <w:tc>
          <w:tcPr>
            <w:tcW w:w="526" w:type="pct"/>
          </w:tcPr>
          <w:p w14:paraId="17415534" w14:textId="77777777" w:rsidR="005019A2" w:rsidRPr="005019A2" w:rsidRDefault="005019A2" w:rsidP="008300A7">
            <w:pPr>
              <w:suppressAutoHyphens/>
              <w:spacing w:after="0"/>
              <w:rPr>
                <w:rFonts w:ascii="Times New Roman" w:hAnsi="Times New Roman"/>
              </w:rPr>
            </w:pPr>
          </w:p>
        </w:tc>
        <w:tc>
          <w:tcPr>
            <w:tcW w:w="578" w:type="pct"/>
          </w:tcPr>
          <w:p w14:paraId="028752DE" w14:textId="78C77786" w:rsidR="005019A2" w:rsidRPr="005019A2" w:rsidRDefault="005019A2" w:rsidP="008300A7">
            <w:pPr>
              <w:suppressAutoHyphens/>
              <w:spacing w:after="0"/>
              <w:rPr>
                <w:rFonts w:ascii="Times New Roman" w:hAnsi="Times New Roman"/>
              </w:rPr>
            </w:pPr>
          </w:p>
        </w:tc>
      </w:tr>
      <w:tr w:rsidR="005019A2" w:rsidRPr="005019A2" w14:paraId="16F7062E" w14:textId="77777777" w:rsidTr="005019A2">
        <w:trPr>
          <w:trHeight w:val="460"/>
        </w:trPr>
        <w:tc>
          <w:tcPr>
            <w:tcW w:w="843" w:type="pct"/>
            <w:vMerge/>
          </w:tcPr>
          <w:p w14:paraId="08F34783" w14:textId="77777777" w:rsidR="005019A2" w:rsidRPr="005019A2" w:rsidRDefault="005019A2" w:rsidP="008300A7">
            <w:pPr>
              <w:spacing w:after="0"/>
              <w:rPr>
                <w:rFonts w:ascii="Times New Roman" w:hAnsi="Times New Roman"/>
                <w:b/>
                <w:bCs/>
              </w:rPr>
            </w:pPr>
          </w:p>
        </w:tc>
        <w:tc>
          <w:tcPr>
            <w:tcW w:w="2474" w:type="pct"/>
          </w:tcPr>
          <w:p w14:paraId="780B15F2"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Конструирование токопроводящих жил</w:t>
            </w:r>
          </w:p>
        </w:tc>
        <w:tc>
          <w:tcPr>
            <w:tcW w:w="579" w:type="pct"/>
          </w:tcPr>
          <w:p w14:paraId="5C55EF4E" w14:textId="3F4D0FD1" w:rsidR="005019A2" w:rsidRPr="005019A2" w:rsidRDefault="005019A2" w:rsidP="008300A7">
            <w:pPr>
              <w:suppressAutoHyphens/>
              <w:spacing w:after="0"/>
              <w:jc w:val="center"/>
              <w:rPr>
                <w:rFonts w:ascii="Times New Roman" w:hAnsi="Times New Roman"/>
              </w:rPr>
            </w:pPr>
          </w:p>
        </w:tc>
        <w:tc>
          <w:tcPr>
            <w:tcW w:w="526" w:type="pct"/>
          </w:tcPr>
          <w:p w14:paraId="69413D4C" w14:textId="77777777" w:rsidR="005019A2" w:rsidRPr="005019A2" w:rsidRDefault="005019A2" w:rsidP="008300A7">
            <w:pPr>
              <w:spacing w:after="0"/>
              <w:rPr>
                <w:rFonts w:ascii="Times New Roman" w:hAnsi="Times New Roman"/>
              </w:rPr>
            </w:pPr>
          </w:p>
        </w:tc>
        <w:tc>
          <w:tcPr>
            <w:tcW w:w="578" w:type="pct"/>
          </w:tcPr>
          <w:p w14:paraId="2D652AA8" w14:textId="4C051666" w:rsidR="005019A2" w:rsidRPr="005019A2" w:rsidRDefault="005019A2" w:rsidP="008300A7">
            <w:pPr>
              <w:suppressAutoHyphens/>
              <w:spacing w:after="0"/>
              <w:rPr>
                <w:rFonts w:ascii="Times New Roman" w:hAnsi="Times New Roman"/>
              </w:rPr>
            </w:pPr>
          </w:p>
        </w:tc>
      </w:tr>
      <w:tr w:rsidR="005019A2" w:rsidRPr="005019A2" w14:paraId="5A891486" w14:textId="77777777" w:rsidTr="005019A2">
        <w:trPr>
          <w:trHeight w:val="460"/>
        </w:trPr>
        <w:tc>
          <w:tcPr>
            <w:tcW w:w="843" w:type="pct"/>
            <w:vMerge/>
          </w:tcPr>
          <w:p w14:paraId="1DB4DAF2" w14:textId="77777777" w:rsidR="005019A2" w:rsidRPr="005019A2" w:rsidRDefault="005019A2" w:rsidP="008300A7">
            <w:pPr>
              <w:spacing w:after="0"/>
              <w:rPr>
                <w:rFonts w:ascii="Times New Roman" w:hAnsi="Times New Roman"/>
                <w:b/>
                <w:bCs/>
              </w:rPr>
            </w:pPr>
          </w:p>
        </w:tc>
        <w:tc>
          <w:tcPr>
            <w:tcW w:w="2474" w:type="pct"/>
          </w:tcPr>
          <w:p w14:paraId="3E402D49"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F162C47" w14:textId="0A6488D0" w:rsidR="005019A2" w:rsidRPr="005019A2" w:rsidRDefault="005019A2" w:rsidP="008300A7">
            <w:pPr>
              <w:suppressAutoHyphens/>
              <w:spacing w:after="0"/>
              <w:jc w:val="center"/>
              <w:rPr>
                <w:rFonts w:ascii="Times New Roman" w:hAnsi="Times New Roman"/>
                <w:b/>
              </w:rPr>
            </w:pPr>
          </w:p>
        </w:tc>
        <w:tc>
          <w:tcPr>
            <w:tcW w:w="526" w:type="pct"/>
          </w:tcPr>
          <w:p w14:paraId="5E3ECFCF" w14:textId="77777777" w:rsidR="005019A2" w:rsidRPr="005019A2" w:rsidRDefault="005019A2" w:rsidP="008300A7">
            <w:pPr>
              <w:suppressAutoHyphens/>
              <w:spacing w:after="0"/>
              <w:rPr>
                <w:rFonts w:ascii="Times New Roman" w:hAnsi="Times New Roman"/>
              </w:rPr>
            </w:pPr>
          </w:p>
        </w:tc>
        <w:tc>
          <w:tcPr>
            <w:tcW w:w="578" w:type="pct"/>
          </w:tcPr>
          <w:p w14:paraId="50AD62B4" w14:textId="06D96D32" w:rsidR="005019A2" w:rsidRPr="005019A2" w:rsidRDefault="005019A2" w:rsidP="008300A7">
            <w:pPr>
              <w:suppressAutoHyphens/>
              <w:spacing w:after="0"/>
              <w:rPr>
                <w:rFonts w:ascii="Times New Roman" w:hAnsi="Times New Roman"/>
              </w:rPr>
            </w:pPr>
          </w:p>
        </w:tc>
      </w:tr>
      <w:tr w:rsidR="005019A2" w:rsidRPr="005019A2" w14:paraId="476B9C42" w14:textId="77777777" w:rsidTr="005019A2">
        <w:trPr>
          <w:trHeight w:val="460"/>
        </w:trPr>
        <w:tc>
          <w:tcPr>
            <w:tcW w:w="843" w:type="pct"/>
            <w:vMerge/>
          </w:tcPr>
          <w:p w14:paraId="57E54DB7" w14:textId="77777777" w:rsidR="005019A2" w:rsidRPr="005019A2" w:rsidRDefault="005019A2" w:rsidP="008300A7">
            <w:pPr>
              <w:spacing w:after="0"/>
              <w:rPr>
                <w:rFonts w:ascii="Times New Roman" w:hAnsi="Times New Roman"/>
                <w:b/>
                <w:bCs/>
              </w:rPr>
            </w:pPr>
          </w:p>
        </w:tc>
        <w:tc>
          <w:tcPr>
            <w:tcW w:w="2474" w:type="pct"/>
          </w:tcPr>
          <w:p w14:paraId="12E35B0C" w14:textId="77777777" w:rsidR="005019A2" w:rsidRPr="005019A2" w:rsidRDefault="005019A2" w:rsidP="008300A7">
            <w:pPr>
              <w:spacing w:after="0"/>
              <w:rPr>
                <w:rFonts w:ascii="Times New Roman" w:hAnsi="Times New Roman"/>
                <w:bCs/>
              </w:rPr>
            </w:pPr>
            <w:r w:rsidRPr="005019A2">
              <w:rPr>
                <w:rFonts w:ascii="Times New Roman" w:hAnsi="Times New Roman"/>
                <w:bCs/>
              </w:rPr>
              <w:t>Практическое занятие 9 «Расчет и конструирование круглых жил»</w:t>
            </w:r>
          </w:p>
        </w:tc>
        <w:tc>
          <w:tcPr>
            <w:tcW w:w="579" w:type="pct"/>
          </w:tcPr>
          <w:p w14:paraId="37288E9C" w14:textId="4DE15CC4" w:rsidR="005019A2" w:rsidRPr="005019A2" w:rsidRDefault="005019A2" w:rsidP="008300A7">
            <w:pPr>
              <w:suppressAutoHyphens/>
              <w:spacing w:after="0"/>
              <w:jc w:val="center"/>
              <w:rPr>
                <w:rFonts w:ascii="Times New Roman" w:hAnsi="Times New Roman"/>
              </w:rPr>
            </w:pPr>
          </w:p>
        </w:tc>
        <w:tc>
          <w:tcPr>
            <w:tcW w:w="526" w:type="pct"/>
          </w:tcPr>
          <w:p w14:paraId="4E134618" w14:textId="77777777" w:rsidR="005019A2" w:rsidRPr="005019A2" w:rsidRDefault="005019A2" w:rsidP="008300A7">
            <w:pPr>
              <w:spacing w:after="0"/>
              <w:rPr>
                <w:rFonts w:ascii="Times New Roman" w:hAnsi="Times New Roman"/>
              </w:rPr>
            </w:pPr>
          </w:p>
        </w:tc>
        <w:tc>
          <w:tcPr>
            <w:tcW w:w="578" w:type="pct"/>
          </w:tcPr>
          <w:p w14:paraId="520C452C" w14:textId="178322B5" w:rsidR="005019A2" w:rsidRPr="005019A2" w:rsidRDefault="005019A2" w:rsidP="008300A7">
            <w:pPr>
              <w:suppressAutoHyphens/>
              <w:spacing w:after="0"/>
              <w:rPr>
                <w:rFonts w:ascii="Times New Roman" w:hAnsi="Times New Roman"/>
              </w:rPr>
            </w:pPr>
          </w:p>
        </w:tc>
      </w:tr>
      <w:tr w:rsidR="005019A2" w:rsidRPr="005019A2" w14:paraId="06E929A7" w14:textId="77777777" w:rsidTr="005019A2">
        <w:trPr>
          <w:trHeight w:val="460"/>
        </w:trPr>
        <w:tc>
          <w:tcPr>
            <w:tcW w:w="843" w:type="pct"/>
            <w:vMerge/>
          </w:tcPr>
          <w:p w14:paraId="065669F8" w14:textId="77777777" w:rsidR="005019A2" w:rsidRPr="005019A2" w:rsidRDefault="005019A2" w:rsidP="008300A7">
            <w:pPr>
              <w:spacing w:after="0"/>
              <w:rPr>
                <w:rFonts w:ascii="Times New Roman" w:hAnsi="Times New Roman"/>
                <w:b/>
                <w:bCs/>
              </w:rPr>
            </w:pPr>
          </w:p>
        </w:tc>
        <w:tc>
          <w:tcPr>
            <w:tcW w:w="2474" w:type="pct"/>
          </w:tcPr>
          <w:p w14:paraId="3C2C0857" w14:textId="77777777" w:rsidR="005019A2" w:rsidRPr="005019A2" w:rsidRDefault="005019A2" w:rsidP="008300A7">
            <w:pPr>
              <w:spacing w:after="0"/>
              <w:rPr>
                <w:rFonts w:ascii="Times New Roman" w:hAnsi="Times New Roman"/>
                <w:bCs/>
              </w:rPr>
            </w:pPr>
            <w:r w:rsidRPr="005019A2">
              <w:rPr>
                <w:rFonts w:ascii="Times New Roman" w:hAnsi="Times New Roman"/>
                <w:bCs/>
              </w:rPr>
              <w:t>Практическое занятие 10 «Расчет и конструирование секторных жил»</w:t>
            </w:r>
          </w:p>
        </w:tc>
        <w:tc>
          <w:tcPr>
            <w:tcW w:w="579" w:type="pct"/>
          </w:tcPr>
          <w:p w14:paraId="0048C2C2" w14:textId="59B0B6CD" w:rsidR="005019A2" w:rsidRPr="005019A2" w:rsidRDefault="005019A2" w:rsidP="008300A7">
            <w:pPr>
              <w:suppressAutoHyphens/>
              <w:spacing w:after="0"/>
              <w:jc w:val="center"/>
              <w:rPr>
                <w:rFonts w:ascii="Times New Roman" w:hAnsi="Times New Roman"/>
              </w:rPr>
            </w:pPr>
          </w:p>
        </w:tc>
        <w:tc>
          <w:tcPr>
            <w:tcW w:w="526" w:type="pct"/>
          </w:tcPr>
          <w:p w14:paraId="24F9C70D" w14:textId="77777777" w:rsidR="005019A2" w:rsidRPr="005019A2" w:rsidRDefault="005019A2" w:rsidP="008300A7">
            <w:pPr>
              <w:spacing w:after="0"/>
              <w:rPr>
                <w:rFonts w:ascii="Times New Roman" w:hAnsi="Times New Roman"/>
              </w:rPr>
            </w:pPr>
          </w:p>
        </w:tc>
        <w:tc>
          <w:tcPr>
            <w:tcW w:w="578" w:type="pct"/>
          </w:tcPr>
          <w:p w14:paraId="3EEBFBAE" w14:textId="1CD72D28" w:rsidR="005019A2" w:rsidRPr="005019A2" w:rsidRDefault="005019A2" w:rsidP="008300A7">
            <w:pPr>
              <w:suppressAutoHyphens/>
              <w:spacing w:after="0"/>
              <w:rPr>
                <w:rFonts w:ascii="Times New Roman" w:hAnsi="Times New Roman"/>
              </w:rPr>
            </w:pPr>
          </w:p>
        </w:tc>
      </w:tr>
      <w:tr w:rsidR="005019A2" w:rsidRPr="005019A2" w14:paraId="42B5D1F6" w14:textId="77777777" w:rsidTr="005019A2">
        <w:trPr>
          <w:trHeight w:val="460"/>
        </w:trPr>
        <w:tc>
          <w:tcPr>
            <w:tcW w:w="843" w:type="pct"/>
            <w:vMerge/>
          </w:tcPr>
          <w:p w14:paraId="39EFA763" w14:textId="77777777" w:rsidR="005019A2" w:rsidRPr="005019A2" w:rsidRDefault="005019A2" w:rsidP="008300A7">
            <w:pPr>
              <w:spacing w:after="0"/>
              <w:rPr>
                <w:rFonts w:ascii="Times New Roman" w:hAnsi="Times New Roman"/>
                <w:b/>
                <w:bCs/>
              </w:rPr>
            </w:pPr>
          </w:p>
        </w:tc>
        <w:tc>
          <w:tcPr>
            <w:tcW w:w="2474" w:type="pct"/>
          </w:tcPr>
          <w:p w14:paraId="39F551E3"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11 «</w:t>
            </w:r>
            <w:r w:rsidRPr="005019A2">
              <w:rPr>
                <w:rFonts w:ascii="Times New Roman" w:hAnsi="Times New Roman"/>
              </w:rPr>
              <w:t>Проверочный тепловой расчёт силового кабеля»</w:t>
            </w:r>
          </w:p>
        </w:tc>
        <w:tc>
          <w:tcPr>
            <w:tcW w:w="579" w:type="pct"/>
          </w:tcPr>
          <w:p w14:paraId="135351E7" w14:textId="6B61AA04" w:rsidR="005019A2" w:rsidRPr="005019A2" w:rsidRDefault="005019A2" w:rsidP="008300A7">
            <w:pPr>
              <w:suppressAutoHyphens/>
              <w:spacing w:after="0"/>
              <w:jc w:val="center"/>
              <w:rPr>
                <w:rFonts w:ascii="Times New Roman" w:hAnsi="Times New Roman"/>
              </w:rPr>
            </w:pPr>
          </w:p>
        </w:tc>
        <w:tc>
          <w:tcPr>
            <w:tcW w:w="526" w:type="pct"/>
          </w:tcPr>
          <w:p w14:paraId="0865DCEC" w14:textId="77777777" w:rsidR="005019A2" w:rsidRPr="005019A2" w:rsidRDefault="005019A2" w:rsidP="008300A7">
            <w:pPr>
              <w:spacing w:after="0"/>
              <w:rPr>
                <w:rFonts w:ascii="Times New Roman" w:hAnsi="Times New Roman"/>
              </w:rPr>
            </w:pPr>
          </w:p>
        </w:tc>
        <w:tc>
          <w:tcPr>
            <w:tcW w:w="578" w:type="pct"/>
          </w:tcPr>
          <w:p w14:paraId="2528360B" w14:textId="05EC223D" w:rsidR="005019A2" w:rsidRPr="005019A2" w:rsidRDefault="005019A2" w:rsidP="008300A7">
            <w:pPr>
              <w:suppressAutoHyphens/>
              <w:spacing w:after="0"/>
              <w:rPr>
                <w:rFonts w:ascii="Times New Roman" w:hAnsi="Times New Roman"/>
              </w:rPr>
            </w:pPr>
          </w:p>
        </w:tc>
      </w:tr>
      <w:tr w:rsidR="005019A2" w:rsidRPr="005019A2" w14:paraId="79459A59" w14:textId="77777777" w:rsidTr="005019A2">
        <w:trPr>
          <w:trHeight w:val="460"/>
        </w:trPr>
        <w:tc>
          <w:tcPr>
            <w:tcW w:w="843" w:type="pct"/>
            <w:vMerge/>
          </w:tcPr>
          <w:p w14:paraId="5444AE9F" w14:textId="77777777" w:rsidR="005019A2" w:rsidRPr="005019A2" w:rsidRDefault="005019A2" w:rsidP="008300A7">
            <w:pPr>
              <w:spacing w:after="0"/>
              <w:rPr>
                <w:rFonts w:ascii="Times New Roman" w:hAnsi="Times New Roman"/>
                <w:b/>
                <w:bCs/>
              </w:rPr>
            </w:pPr>
          </w:p>
        </w:tc>
        <w:tc>
          <w:tcPr>
            <w:tcW w:w="2474" w:type="pct"/>
          </w:tcPr>
          <w:p w14:paraId="69EBE4F2"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12 «</w:t>
            </w:r>
            <w:r w:rsidRPr="005019A2">
              <w:rPr>
                <w:rFonts w:ascii="Times New Roman" w:hAnsi="Times New Roman"/>
              </w:rPr>
              <w:t>Электрический расчёт силового кабеля»</w:t>
            </w:r>
          </w:p>
        </w:tc>
        <w:tc>
          <w:tcPr>
            <w:tcW w:w="579" w:type="pct"/>
          </w:tcPr>
          <w:p w14:paraId="19BB1A4B" w14:textId="1CC4499A" w:rsidR="005019A2" w:rsidRPr="005019A2" w:rsidRDefault="005019A2" w:rsidP="008300A7">
            <w:pPr>
              <w:suppressAutoHyphens/>
              <w:spacing w:after="0"/>
              <w:jc w:val="center"/>
              <w:rPr>
                <w:rFonts w:ascii="Times New Roman" w:hAnsi="Times New Roman"/>
              </w:rPr>
            </w:pPr>
          </w:p>
        </w:tc>
        <w:tc>
          <w:tcPr>
            <w:tcW w:w="526" w:type="pct"/>
          </w:tcPr>
          <w:p w14:paraId="0E90859E" w14:textId="77777777" w:rsidR="005019A2" w:rsidRPr="005019A2" w:rsidRDefault="005019A2" w:rsidP="008300A7">
            <w:pPr>
              <w:spacing w:after="0"/>
              <w:rPr>
                <w:rFonts w:ascii="Times New Roman" w:hAnsi="Times New Roman"/>
              </w:rPr>
            </w:pPr>
          </w:p>
        </w:tc>
        <w:tc>
          <w:tcPr>
            <w:tcW w:w="578" w:type="pct"/>
          </w:tcPr>
          <w:p w14:paraId="2A0B3A11" w14:textId="4EEA354F" w:rsidR="005019A2" w:rsidRPr="005019A2" w:rsidRDefault="005019A2" w:rsidP="008300A7">
            <w:pPr>
              <w:suppressAutoHyphens/>
              <w:spacing w:after="0"/>
              <w:rPr>
                <w:rFonts w:ascii="Times New Roman" w:hAnsi="Times New Roman"/>
              </w:rPr>
            </w:pPr>
          </w:p>
        </w:tc>
      </w:tr>
      <w:tr w:rsidR="005019A2" w:rsidRPr="005019A2" w14:paraId="147FB8F6" w14:textId="77777777" w:rsidTr="005019A2">
        <w:trPr>
          <w:trHeight w:val="460"/>
        </w:trPr>
        <w:tc>
          <w:tcPr>
            <w:tcW w:w="843" w:type="pct"/>
            <w:vMerge/>
          </w:tcPr>
          <w:p w14:paraId="7E3F5173" w14:textId="77777777" w:rsidR="005019A2" w:rsidRPr="005019A2" w:rsidRDefault="005019A2" w:rsidP="008300A7">
            <w:pPr>
              <w:spacing w:after="0"/>
              <w:rPr>
                <w:rFonts w:ascii="Times New Roman" w:hAnsi="Times New Roman"/>
                <w:b/>
                <w:bCs/>
              </w:rPr>
            </w:pPr>
          </w:p>
        </w:tc>
        <w:tc>
          <w:tcPr>
            <w:tcW w:w="2474" w:type="pct"/>
          </w:tcPr>
          <w:p w14:paraId="5E249233" w14:textId="77777777" w:rsidR="005019A2" w:rsidRPr="005019A2" w:rsidRDefault="005019A2" w:rsidP="008300A7">
            <w:pPr>
              <w:spacing w:after="0"/>
              <w:jc w:val="both"/>
              <w:rPr>
                <w:rFonts w:ascii="Times New Roman" w:hAnsi="Times New Roman"/>
                <w:bCs/>
              </w:rPr>
            </w:pPr>
            <w:r w:rsidRPr="005019A2">
              <w:rPr>
                <w:rFonts w:ascii="Times New Roman" w:hAnsi="Times New Roman"/>
                <w:bCs/>
              </w:rPr>
              <w:t>Практическое занятие 13 «Расчёт геометрической конструкции силового кабеля»</w:t>
            </w:r>
          </w:p>
        </w:tc>
        <w:tc>
          <w:tcPr>
            <w:tcW w:w="579" w:type="pct"/>
          </w:tcPr>
          <w:p w14:paraId="3C099E3F" w14:textId="31484D06" w:rsidR="005019A2" w:rsidRPr="005019A2" w:rsidRDefault="005019A2" w:rsidP="008300A7">
            <w:pPr>
              <w:suppressAutoHyphens/>
              <w:spacing w:after="0"/>
              <w:jc w:val="center"/>
              <w:rPr>
                <w:rFonts w:ascii="Times New Roman" w:hAnsi="Times New Roman"/>
              </w:rPr>
            </w:pPr>
          </w:p>
        </w:tc>
        <w:tc>
          <w:tcPr>
            <w:tcW w:w="526" w:type="pct"/>
          </w:tcPr>
          <w:p w14:paraId="3CF51187" w14:textId="77777777" w:rsidR="005019A2" w:rsidRPr="005019A2" w:rsidRDefault="005019A2" w:rsidP="008300A7">
            <w:pPr>
              <w:spacing w:after="0"/>
              <w:rPr>
                <w:rFonts w:ascii="Times New Roman" w:hAnsi="Times New Roman"/>
              </w:rPr>
            </w:pPr>
          </w:p>
        </w:tc>
        <w:tc>
          <w:tcPr>
            <w:tcW w:w="578" w:type="pct"/>
          </w:tcPr>
          <w:p w14:paraId="056BD0A6" w14:textId="0A0BE58E" w:rsidR="005019A2" w:rsidRPr="005019A2" w:rsidRDefault="005019A2" w:rsidP="008300A7">
            <w:pPr>
              <w:suppressAutoHyphens/>
              <w:spacing w:after="0"/>
              <w:rPr>
                <w:rFonts w:ascii="Times New Roman" w:hAnsi="Times New Roman"/>
              </w:rPr>
            </w:pPr>
          </w:p>
        </w:tc>
      </w:tr>
      <w:tr w:rsidR="005019A2" w:rsidRPr="005019A2" w14:paraId="2AD1ADE6" w14:textId="77777777" w:rsidTr="005019A2">
        <w:trPr>
          <w:trHeight w:val="460"/>
        </w:trPr>
        <w:tc>
          <w:tcPr>
            <w:tcW w:w="843" w:type="pct"/>
            <w:vMerge/>
          </w:tcPr>
          <w:p w14:paraId="02E76E04" w14:textId="77777777" w:rsidR="005019A2" w:rsidRPr="005019A2" w:rsidRDefault="005019A2" w:rsidP="008300A7">
            <w:pPr>
              <w:spacing w:after="0"/>
              <w:rPr>
                <w:rFonts w:ascii="Times New Roman" w:hAnsi="Times New Roman"/>
                <w:b/>
                <w:bCs/>
              </w:rPr>
            </w:pPr>
          </w:p>
        </w:tc>
        <w:tc>
          <w:tcPr>
            <w:tcW w:w="2474" w:type="pct"/>
          </w:tcPr>
          <w:p w14:paraId="03744F39"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14 «</w:t>
            </w:r>
            <w:r w:rsidRPr="005019A2">
              <w:rPr>
                <w:rFonts w:ascii="Times New Roman" w:hAnsi="Times New Roman"/>
              </w:rPr>
              <w:t>Расчёт массы силового кабеля»</w:t>
            </w:r>
          </w:p>
        </w:tc>
        <w:tc>
          <w:tcPr>
            <w:tcW w:w="579" w:type="pct"/>
          </w:tcPr>
          <w:p w14:paraId="200FE0EE" w14:textId="3DBF9BDF" w:rsidR="005019A2" w:rsidRPr="005019A2" w:rsidRDefault="005019A2" w:rsidP="008300A7">
            <w:pPr>
              <w:suppressAutoHyphens/>
              <w:spacing w:after="0"/>
              <w:jc w:val="center"/>
              <w:rPr>
                <w:rFonts w:ascii="Times New Roman" w:hAnsi="Times New Roman"/>
              </w:rPr>
            </w:pPr>
          </w:p>
        </w:tc>
        <w:tc>
          <w:tcPr>
            <w:tcW w:w="526" w:type="pct"/>
          </w:tcPr>
          <w:p w14:paraId="560BA4D4" w14:textId="77777777" w:rsidR="005019A2" w:rsidRPr="005019A2" w:rsidRDefault="005019A2" w:rsidP="008300A7">
            <w:pPr>
              <w:spacing w:after="0"/>
              <w:rPr>
                <w:rFonts w:ascii="Times New Roman" w:hAnsi="Times New Roman"/>
              </w:rPr>
            </w:pPr>
          </w:p>
        </w:tc>
        <w:tc>
          <w:tcPr>
            <w:tcW w:w="578" w:type="pct"/>
          </w:tcPr>
          <w:p w14:paraId="4D9F38B3" w14:textId="05722180" w:rsidR="005019A2" w:rsidRPr="005019A2" w:rsidRDefault="005019A2" w:rsidP="008300A7">
            <w:pPr>
              <w:suppressAutoHyphens/>
              <w:spacing w:after="0"/>
              <w:rPr>
                <w:rFonts w:ascii="Times New Roman" w:hAnsi="Times New Roman"/>
              </w:rPr>
            </w:pPr>
          </w:p>
        </w:tc>
      </w:tr>
      <w:tr w:rsidR="005019A2" w:rsidRPr="005019A2" w14:paraId="505084A5" w14:textId="77777777" w:rsidTr="005019A2">
        <w:trPr>
          <w:trHeight w:val="460"/>
        </w:trPr>
        <w:tc>
          <w:tcPr>
            <w:tcW w:w="843" w:type="pct"/>
            <w:vMerge w:val="restart"/>
          </w:tcPr>
          <w:p w14:paraId="49092898"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2.16 Классификация кабелей и проводов низкого напряжения</w:t>
            </w:r>
          </w:p>
        </w:tc>
        <w:tc>
          <w:tcPr>
            <w:tcW w:w="2474" w:type="pct"/>
          </w:tcPr>
          <w:p w14:paraId="7F673977"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361479CD" w14:textId="7ACB98CB" w:rsidR="005019A2" w:rsidRPr="005019A2" w:rsidRDefault="005019A2" w:rsidP="008300A7">
            <w:pPr>
              <w:suppressAutoHyphens/>
              <w:spacing w:after="0"/>
              <w:jc w:val="center"/>
              <w:rPr>
                <w:rFonts w:ascii="Times New Roman" w:hAnsi="Times New Roman"/>
                <w:b/>
              </w:rPr>
            </w:pPr>
          </w:p>
        </w:tc>
        <w:tc>
          <w:tcPr>
            <w:tcW w:w="526" w:type="pct"/>
          </w:tcPr>
          <w:p w14:paraId="1CE0CF4D" w14:textId="77777777" w:rsidR="005019A2" w:rsidRPr="005019A2" w:rsidRDefault="005019A2" w:rsidP="008300A7">
            <w:pPr>
              <w:suppressAutoHyphens/>
              <w:spacing w:after="0"/>
              <w:rPr>
                <w:rFonts w:ascii="Times New Roman" w:hAnsi="Times New Roman"/>
              </w:rPr>
            </w:pPr>
          </w:p>
        </w:tc>
        <w:tc>
          <w:tcPr>
            <w:tcW w:w="578" w:type="pct"/>
          </w:tcPr>
          <w:p w14:paraId="4A9172C8" w14:textId="17BF31A9" w:rsidR="005019A2" w:rsidRPr="005019A2" w:rsidRDefault="005019A2" w:rsidP="008300A7">
            <w:pPr>
              <w:suppressAutoHyphens/>
              <w:spacing w:after="0"/>
              <w:rPr>
                <w:rFonts w:ascii="Times New Roman" w:hAnsi="Times New Roman"/>
              </w:rPr>
            </w:pPr>
          </w:p>
        </w:tc>
      </w:tr>
      <w:tr w:rsidR="005019A2" w:rsidRPr="005019A2" w14:paraId="3314A454" w14:textId="77777777" w:rsidTr="005019A2">
        <w:trPr>
          <w:trHeight w:val="460"/>
        </w:trPr>
        <w:tc>
          <w:tcPr>
            <w:tcW w:w="843" w:type="pct"/>
            <w:vMerge/>
          </w:tcPr>
          <w:p w14:paraId="3BFD889B" w14:textId="77777777" w:rsidR="005019A2" w:rsidRPr="005019A2" w:rsidRDefault="005019A2" w:rsidP="008300A7">
            <w:pPr>
              <w:spacing w:after="0"/>
              <w:rPr>
                <w:rFonts w:ascii="Times New Roman" w:hAnsi="Times New Roman"/>
                <w:b/>
                <w:bCs/>
              </w:rPr>
            </w:pPr>
          </w:p>
        </w:tc>
        <w:tc>
          <w:tcPr>
            <w:tcW w:w="2474" w:type="pct"/>
          </w:tcPr>
          <w:p w14:paraId="086E73E9"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Классификация и основные конструкции</w:t>
            </w:r>
          </w:p>
        </w:tc>
        <w:tc>
          <w:tcPr>
            <w:tcW w:w="579" w:type="pct"/>
          </w:tcPr>
          <w:p w14:paraId="10615DB5" w14:textId="6FB19B54" w:rsidR="005019A2" w:rsidRPr="005019A2" w:rsidRDefault="005019A2" w:rsidP="008300A7">
            <w:pPr>
              <w:suppressAutoHyphens/>
              <w:spacing w:after="0"/>
              <w:jc w:val="center"/>
              <w:rPr>
                <w:rFonts w:ascii="Times New Roman" w:hAnsi="Times New Roman"/>
              </w:rPr>
            </w:pPr>
          </w:p>
        </w:tc>
        <w:tc>
          <w:tcPr>
            <w:tcW w:w="526" w:type="pct"/>
          </w:tcPr>
          <w:p w14:paraId="26604EA3" w14:textId="77777777" w:rsidR="005019A2" w:rsidRPr="005019A2" w:rsidRDefault="005019A2" w:rsidP="008300A7">
            <w:pPr>
              <w:spacing w:after="0"/>
              <w:rPr>
                <w:rFonts w:ascii="Times New Roman" w:hAnsi="Times New Roman"/>
              </w:rPr>
            </w:pPr>
          </w:p>
        </w:tc>
        <w:tc>
          <w:tcPr>
            <w:tcW w:w="578" w:type="pct"/>
          </w:tcPr>
          <w:p w14:paraId="451E6922" w14:textId="067BE5B9" w:rsidR="005019A2" w:rsidRPr="005019A2" w:rsidRDefault="005019A2" w:rsidP="008300A7">
            <w:pPr>
              <w:suppressAutoHyphens/>
              <w:spacing w:after="0"/>
              <w:rPr>
                <w:rFonts w:ascii="Times New Roman" w:hAnsi="Times New Roman"/>
              </w:rPr>
            </w:pPr>
          </w:p>
        </w:tc>
      </w:tr>
      <w:tr w:rsidR="005019A2" w:rsidRPr="005019A2" w14:paraId="65C3C7C7" w14:textId="77777777" w:rsidTr="005019A2">
        <w:trPr>
          <w:trHeight w:val="460"/>
        </w:trPr>
        <w:tc>
          <w:tcPr>
            <w:tcW w:w="843" w:type="pct"/>
            <w:vMerge/>
          </w:tcPr>
          <w:p w14:paraId="39F10794" w14:textId="77777777" w:rsidR="005019A2" w:rsidRPr="005019A2" w:rsidRDefault="005019A2" w:rsidP="008300A7">
            <w:pPr>
              <w:spacing w:after="0"/>
              <w:rPr>
                <w:rFonts w:ascii="Times New Roman" w:hAnsi="Times New Roman"/>
                <w:b/>
                <w:bCs/>
              </w:rPr>
            </w:pPr>
          </w:p>
        </w:tc>
        <w:tc>
          <w:tcPr>
            <w:tcW w:w="2474" w:type="pct"/>
          </w:tcPr>
          <w:p w14:paraId="6EBC832B"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Конструирование изоляции и электрического экрана</w:t>
            </w:r>
          </w:p>
        </w:tc>
        <w:tc>
          <w:tcPr>
            <w:tcW w:w="579" w:type="pct"/>
          </w:tcPr>
          <w:p w14:paraId="5100F09F" w14:textId="0BA0E1D3" w:rsidR="005019A2" w:rsidRPr="005019A2" w:rsidRDefault="005019A2" w:rsidP="008300A7">
            <w:pPr>
              <w:suppressAutoHyphens/>
              <w:spacing w:after="0"/>
              <w:jc w:val="center"/>
              <w:rPr>
                <w:rFonts w:ascii="Times New Roman" w:hAnsi="Times New Roman"/>
              </w:rPr>
            </w:pPr>
          </w:p>
        </w:tc>
        <w:tc>
          <w:tcPr>
            <w:tcW w:w="526" w:type="pct"/>
          </w:tcPr>
          <w:p w14:paraId="682CAF3F" w14:textId="77777777" w:rsidR="005019A2" w:rsidRPr="005019A2" w:rsidRDefault="005019A2" w:rsidP="008300A7">
            <w:pPr>
              <w:spacing w:after="0"/>
              <w:rPr>
                <w:rFonts w:ascii="Times New Roman" w:hAnsi="Times New Roman"/>
              </w:rPr>
            </w:pPr>
          </w:p>
        </w:tc>
        <w:tc>
          <w:tcPr>
            <w:tcW w:w="578" w:type="pct"/>
          </w:tcPr>
          <w:p w14:paraId="3AB70E3A" w14:textId="5A28A2DA" w:rsidR="005019A2" w:rsidRPr="005019A2" w:rsidRDefault="005019A2" w:rsidP="008300A7">
            <w:pPr>
              <w:suppressAutoHyphens/>
              <w:spacing w:after="0"/>
              <w:rPr>
                <w:rFonts w:ascii="Times New Roman" w:hAnsi="Times New Roman"/>
              </w:rPr>
            </w:pPr>
          </w:p>
        </w:tc>
      </w:tr>
      <w:tr w:rsidR="005019A2" w:rsidRPr="005019A2" w14:paraId="400F711A" w14:textId="77777777" w:rsidTr="005019A2">
        <w:trPr>
          <w:trHeight w:val="460"/>
        </w:trPr>
        <w:tc>
          <w:tcPr>
            <w:tcW w:w="843" w:type="pct"/>
            <w:vMerge/>
          </w:tcPr>
          <w:p w14:paraId="22D4091E" w14:textId="77777777" w:rsidR="005019A2" w:rsidRPr="005019A2" w:rsidRDefault="005019A2" w:rsidP="008300A7">
            <w:pPr>
              <w:spacing w:after="0"/>
              <w:rPr>
                <w:rFonts w:ascii="Times New Roman" w:hAnsi="Times New Roman"/>
                <w:b/>
                <w:bCs/>
              </w:rPr>
            </w:pPr>
          </w:p>
        </w:tc>
        <w:tc>
          <w:tcPr>
            <w:tcW w:w="2474" w:type="pct"/>
          </w:tcPr>
          <w:p w14:paraId="3B6E85FC"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A16F655" w14:textId="36041C51" w:rsidR="005019A2" w:rsidRPr="005019A2" w:rsidRDefault="005019A2" w:rsidP="008300A7">
            <w:pPr>
              <w:suppressAutoHyphens/>
              <w:spacing w:after="0"/>
              <w:jc w:val="center"/>
              <w:rPr>
                <w:rFonts w:ascii="Times New Roman" w:hAnsi="Times New Roman"/>
                <w:b/>
              </w:rPr>
            </w:pPr>
          </w:p>
        </w:tc>
        <w:tc>
          <w:tcPr>
            <w:tcW w:w="526" w:type="pct"/>
          </w:tcPr>
          <w:p w14:paraId="1CD61F9A" w14:textId="77777777" w:rsidR="005019A2" w:rsidRPr="005019A2" w:rsidRDefault="005019A2" w:rsidP="008300A7">
            <w:pPr>
              <w:suppressAutoHyphens/>
              <w:spacing w:after="0"/>
              <w:rPr>
                <w:rFonts w:ascii="Times New Roman" w:hAnsi="Times New Roman"/>
              </w:rPr>
            </w:pPr>
          </w:p>
        </w:tc>
        <w:tc>
          <w:tcPr>
            <w:tcW w:w="578" w:type="pct"/>
          </w:tcPr>
          <w:p w14:paraId="7DF4CFED" w14:textId="154BED2A" w:rsidR="005019A2" w:rsidRPr="005019A2" w:rsidRDefault="005019A2" w:rsidP="008300A7">
            <w:pPr>
              <w:suppressAutoHyphens/>
              <w:spacing w:after="0"/>
              <w:rPr>
                <w:rFonts w:ascii="Times New Roman" w:hAnsi="Times New Roman"/>
              </w:rPr>
            </w:pPr>
          </w:p>
        </w:tc>
      </w:tr>
      <w:tr w:rsidR="005019A2" w:rsidRPr="005019A2" w14:paraId="6B0D4C95" w14:textId="77777777" w:rsidTr="005019A2">
        <w:trPr>
          <w:trHeight w:val="460"/>
        </w:trPr>
        <w:tc>
          <w:tcPr>
            <w:tcW w:w="843" w:type="pct"/>
            <w:vMerge/>
          </w:tcPr>
          <w:p w14:paraId="2B72CF82" w14:textId="77777777" w:rsidR="005019A2" w:rsidRPr="005019A2" w:rsidRDefault="005019A2" w:rsidP="008300A7">
            <w:pPr>
              <w:spacing w:after="0"/>
              <w:rPr>
                <w:rFonts w:ascii="Times New Roman" w:hAnsi="Times New Roman"/>
                <w:b/>
                <w:bCs/>
              </w:rPr>
            </w:pPr>
          </w:p>
        </w:tc>
        <w:tc>
          <w:tcPr>
            <w:tcW w:w="2474" w:type="pct"/>
          </w:tcPr>
          <w:p w14:paraId="6E8F78A1"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Практическое занятие 15 «Расчёт параметров обмотки нитями»</w:t>
            </w:r>
          </w:p>
        </w:tc>
        <w:tc>
          <w:tcPr>
            <w:tcW w:w="579" w:type="pct"/>
          </w:tcPr>
          <w:p w14:paraId="1113A07E" w14:textId="54106456" w:rsidR="005019A2" w:rsidRPr="005019A2" w:rsidRDefault="005019A2" w:rsidP="008300A7">
            <w:pPr>
              <w:suppressAutoHyphens/>
              <w:spacing w:after="0"/>
              <w:jc w:val="center"/>
              <w:rPr>
                <w:rFonts w:ascii="Times New Roman" w:hAnsi="Times New Roman"/>
              </w:rPr>
            </w:pPr>
          </w:p>
        </w:tc>
        <w:tc>
          <w:tcPr>
            <w:tcW w:w="526" w:type="pct"/>
          </w:tcPr>
          <w:p w14:paraId="25986A01" w14:textId="77777777" w:rsidR="005019A2" w:rsidRPr="005019A2" w:rsidRDefault="005019A2" w:rsidP="008300A7">
            <w:pPr>
              <w:spacing w:after="0"/>
              <w:rPr>
                <w:rFonts w:ascii="Times New Roman" w:hAnsi="Times New Roman"/>
              </w:rPr>
            </w:pPr>
          </w:p>
        </w:tc>
        <w:tc>
          <w:tcPr>
            <w:tcW w:w="578" w:type="pct"/>
          </w:tcPr>
          <w:p w14:paraId="7073ED90" w14:textId="700D94BF" w:rsidR="005019A2" w:rsidRPr="005019A2" w:rsidRDefault="005019A2" w:rsidP="008300A7">
            <w:pPr>
              <w:suppressAutoHyphens/>
              <w:spacing w:after="0"/>
              <w:rPr>
                <w:rFonts w:ascii="Times New Roman" w:hAnsi="Times New Roman"/>
              </w:rPr>
            </w:pPr>
          </w:p>
        </w:tc>
      </w:tr>
      <w:tr w:rsidR="005019A2" w:rsidRPr="005019A2" w14:paraId="15C249BD" w14:textId="77777777" w:rsidTr="005019A2">
        <w:trPr>
          <w:trHeight w:val="460"/>
        </w:trPr>
        <w:tc>
          <w:tcPr>
            <w:tcW w:w="843" w:type="pct"/>
            <w:vMerge/>
          </w:tcPr>
          <w:p w14:paraId="783FEF5B" w14:textId="77777777" w:rsidR="005019A2" w:rsidRPr="005019A2" w:rsidRDefault="005019A2" w:rsidP="008300A7">
            <w:pPr>
              <w:spacing w:after="0"/>
              <w:rPr>
                <w:rFonts w:ascii="Times New Roman" w:hAnsi="Times New Roman"/>
                <w:b/>
                <w:bCs/>
              </w:rPr>
            </w:pPr>
          </w:p>
        </w:tc>
        <w:tc>
          <w:tcPr>
            <w:tcW w:w="2474" w:type="pct"/>
          </w:tcPr>
          <w:p w14:paraId="47CE6062"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Практическое занятие 16 «Расчёт экранированной плотности оплётки»</w:t>
            </w:r>
          </w:p>
        </w:tc>
        <w:tc>
          <w:tcPr>
            <w:tcW w:w="579" w:type="pct"/>
          </w:tcPr>
          <w:p w14:paraId="53545FD9" w14:textId="7FA53C35" w:rsidR="005019A2" w:rsidRPr="005019A2" w:rsidRDefault="005019A2" w:rsidP="008300A7">
            <w:pPr>
              <w:suppressAutoHyphens/>
              <w:spacing w:after="0"/>
              <w:jc w:val="center"/>
              <w:rPr>
                <w:rFonts w:ascii="Times New Roman" w:hAnsi="Times New Roman"/>
              </w:rPr>
            </w:pPr>
          </w:p>
        </w:tc>
        <w:tc>
          <w:tcPr>
            <w:tcW w:w="526" w:type="pct"/>
          </w:tcPr>
          <w:p w14:paraId="7C22A8EC" w14:textId="77777777" w:rsidR="005019A2" w:rsidRPr="005019A2" w:rsidRDefault="005019A2" w:rsidP="008300A7">
            <w:pPr>
              <w:spacing w:after="0"/>
              <w:rPr>
                <w:rFonts w:ascii="Times New Roman" w:hAnsi="Times New Roman"/>
              </w:rPr>
            </w:pPr>
          </w:p>
        </w:tc>
        <w:tc>
          <w:tcPr>
            <w:tcW w:w="578" w:type="pct"/>
          </w:tcPr>
          <w:p w14:paraId="772E78DA" w14:textId="13E62850" w:rsidR="005019A2" w:rsidRPr="005019A2" w:rsidRDefault="005019A2" w:rsidP="008300A7">
            <w:pPr>
              <w:suppressAutoHyphens/>
              <w:spacing w:after="0"/>
              <w:rPr>
                <w:rFonts w:ascii="Times New Roman" w:hAnsi="Times New Roman"/>
              </w:rPr>
            </w:pPr>
          </w:p>
        </w:tc>
      </w:tr>
      <w:tr w:rsidR="005019A2" w:rsidRPr="005019A2" w14:paraId="11B6C8DC" w14:textId="77777777" w:rsidTr="005019A2">
        <w:trPr>
          <w:trHeight w:val="460"/>
        </w:trPr>
        <w:tc>
          <w:tcPr>
            <w:tcW w:w="843" w:type="pct"/>
            <w:vMerge w:val="restart"/>
          </w:tcPr>
          <w:p w14:paraId="5993A79B"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2.17 Монтажные кабели низкого напряжения</w:t>
            </w:r>
          </w:p>
        </w:tc>
        <w:tc>
          <w:tcPr>
            <w:tcW w:w="2474" w:type="pct"/>
          </w:tcPr>
          <w:p w14:paraId="1091DE3F"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4707D0CE" w14:textId="0103B179" w:rsidR="005019A2" w:rsidRPr="005019A2" w:rsidRDefault="005019A2" w:rsidP="008300A7">
            <w:pPr>
              <w:suppressAutoHyphens/>
              <w:spacing w:after="0"/>
              <w:jc w:val="center"/>
              <w:rPr>
                <w:rFonts w:ascii="Times New Roman" w:hAnsi="Times New Roman"/>
                <w:b/>
              </w:rPr>
            </w:pPr>
          </w:p>
        </w:tc>
        <w:tc>
          <w:tcPr>
            <w:tcW w:w="526" w:type="pct"/>
          </w:tcPr>
          <w:p w14:paraId="1032E9E7" w14:textId="77777777" w:rsidR="005019A2" w:rsidRPr="005019A2" w:rsidRDefault="005019A2" w:rsidP="008300A7">
            <w:pPr>
              <w:suppressAutoHyphens/>
              <w:spacing w:after="0"/>
              <w:rPr>
                <w:rFonts w:ascii="Times New Roman" w:hAnsi="Times New Roman"/>
              </w:rPr>
            </w:pPr>
          </w:p>
        </w:tc>
        <w:tc>
          <w:tcPr>
            <w:tcW w:w="578" w:type="pct"/>
          </w:tcPr>
          <w:p w14:paraId="11E25857" w14:textId="58B76F3A" w:rsidR="005019A2" w:rsidRPr="005019A2" w:rsidRDefault="005019A2" w:rsidP="008300A7">
            <w:pPr>
              <w:suppressAutoHyphens/>
              <w:spacing w:after="0"/>
              <w:rPr>
                <w:rFonts w:ascii="Times New Roman" w:hAnsi="Times New Roman"/>
              </w:rPr>
            </w:pPr>
          </w:p>
        </w:tc>
      </w:tr>
      <w:tr w:rsidR="005019A2" w:rsidRPr="005019A2" w14:paraId="01D84006" w14:textId="77777777" w:rsidTr="005019A2">
        <w:trPr>
          <w:trHeight w:val="460"/>
        </w:trPr>
        <w:tc>
          <w:tcPr>
            <w:tcW w:w="843" w:type="pct"/>
            <w:vMerge/>
          </w:tcPr>
          <w:p w14:paraId="2C44495C" w14:textId="77777777" w:rsidR="005019A2" w:rsidRPr="005019A2" w:rsidRDefault="005019A2" w:rsidP="008300A7">
            <w:pPr>
              <w:spacing w:after="0"/>
              <w:rPr>
                <w:rFonts w:ascii="Times New Roman" w:hAnsi="Times New Roman"/>
                <w:b/>
                <w:bCs/>
              </w:rPr>
            </w:pPr>
          </w:p>
        </w:tc>
        <w:tc>
          <w:tcPr>
            <w:tcW w:w="2474" w:type="pct"/>
          </w:tcPr>
          <w:p w14:paraId="52BF130E"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1.Монтажные провода</w:t>
            </w:r>
          </w:p>
        </w:tc>
        <w:tc>
          <w:tcPr>
            <w:tcW w:w="579" w:type="pct"/>
          </w:tcPr>
          <w:p w14:paraId="074AE89D" w14:textId="1BEF601B" w:rsidR="005019A2" w:rsidRPr="005019A2" w:rsidRDefault="005019A2" w:rsidP="008300A7">
            <w:pPr>
              <w:suppressAutoHyphens/>
              <w:spacing w:after="0"/>
              <w:jc w:val="center"/>
              <w:rPr>
                <w:rFonts w:ascii="Times New Roman" w:hAnsi="Times New Roman"/>
              </w:rPr>
            </w:pPr>
          </w:p>
        </w:tc>
        <w:tc>
          <w:tcPr>
            <w:tcW w:w="526" w:type="pct"/>
          </w:tcPr>
          <w:p w14:paraId="2572FC53" w14:textId="77777777" w:rsidR="005019A2" w:rsidRPr="005019A2" w:rsidRDefault="005019A2" w:rsidP="008300A7">
            <w:pPr>
              <w:spacing w:after="0"/>
              <w:rPr>
                <w:rFonts w:ascii="Times New Roman" w:hAnsi="Times New Roman"/>
              </w:rPr>
            </w:pPr>
          </w:p>
        </w:tc>
        <w:tc>
          <w:tcPr>
            <w:tcW w:w="578" w:type="pct"/>
          </w:tcPr>
          <w:p w14:paraId="35A90CF9" w14:textId="05BC17F2" w:rsidR="005019A2" w:rsidRPr="005019A2" w:rsidRDefault="005019A2" w:rsidP="008300A7">
            <w:pPr>
              <w:suppressAutoHyphens/>
              <w:spacing w:after="0"/>
              <w:rPr>
                <w:rFonts w:ascii="Times New Roman" w:hAnsi="Times New Roman"/>
              </w:rPr>
            </w:pPr>
          </w:p>
        </w:tc>
      </w:tr>
      <w:tr w:rsidR="005019A2" w:rsidRPr="005019A2" w14:paraId="75CEE205" w14:textId="77777777" w:rsidTr="005019A2">
        <w:trPr>
          <w:trHeight w:val="460"/>
        </w:trPr>
        <w:tc>
          <w:tcPr>
            <w:tcW w:w="843" w:type="pct"/>
            <w:vMerge/>
          </w:tcPr>
          <w:p w14:paraId="601CE81D" w14:textId="77777777" w:rsidR="005019A2" w:rsidRPr="005019A2" w:rsidRDefault="005019A2" w:rsidP="008300A7">
            <w:pPr>
              <w:spacing w:after="0"/>
              <w:rPr>
                <w:rFonts w:ascii="Times New Roman" w:hAnsi="Times New Roman"/>
                <w:b/>
                <w:bCs/>
              </w:rPr>
            </w:pPr>
          </w:p>
        </w:tc>
        <w:tc>
          <w:tcPr>
            <w:tcW w:w="2474" w:type="pct"/>
          </w:tcPr>
          <w:p w14:paraId="50019ABF"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Кабели контрольные, сигнализации и блокировки</w:t>
            </w:r>
          </w:p>
        </w:tc>
        <w:tc>
          <w:tcPr>
            <w:tcW w:w="579" w:type="pct"/>
          </w:tcPr>
          <w:p w14:paraId="689A65AE" w14:textId="373AD186" w:rsidR="005019A2" w:rsidRPr="005019A2" w:rsidRDefault="005019A2" w:rsidP="008300A7">
            <w:pPr>
              <w:suppressAutoHyphens/>
              <w:spacing w:after="0"/>
              <w:jc w:val="center"/>
              <w:rPr>
                <w:rFonts w:ascii="Times New Roman" w:hAnsi="Times New Roman"/>
              </w:rPr>
            </w:pPr>
          </w:p>
        </w:tc>
        <w:tc>
          <w:tcPr>
            <w:tcW w:w="526" w:type="pct"/>
          </w:tcPr>
          <w:p w14:paraId="7F4AD3F5" w14:textId="77777777" w:rsidR="005019A2" w:rsidRPr="005019A2" w:rsidRDefault="005019A2" w:rsidP="008300A7">
            <w:pPr>
              <w:widowControl w:val="0"/>
              <w:spacing w:after="0"/>
              <w:rPr>
                <w:rFonts w:ascii="Times New Roman" w:hAnsi="Times New Roman"/>
              </w:rPr>
            </w:pPr>
          </w:p>
        </w:tc>
        <w:tc>
          <w:tcPr>
            <w:tcW w:w="578" w:type="pct"/>
          </w:tcPr>
          <w:p w14:paraId="29B574BB" w14:textId="4946ABD4" w:rsidR="005019A2" w:rsidRPr="005019A2" w:rsidRDefault="005019A2" w:rsidP="008300A7">
            <w:pPr>
              <w:widowControl w:val="0"/>
              <w:suppressAutoHyphens/>
              <w:spacing w:after="0"/>
              <w:rPr>
                <w:rFonts w:ascii="Times New Roman" w:hAnsi="Times New Roman"/>
              </w:rPr>
            </w:pPr>
          </w:p>
        </w:tc>
      </w:tr>
      <w:tr w:rsidR="005019A2" w:rsidRPr="005019A2" w14:paraId="76769B26" w14:textId="77777777" w:rsidTr="005019A2">
        <w:trPr>
          <w:trHeight w:val="460"/>
        </w:trPr>
        <w:tc>
          <w:tcPr>
            <w:tcW w:w="843" w:type="pct"/>
            <w:vMerge/>
          </w:tcPr>
          <w:p w14:paraId="1CC1CB7C" w14:textId="77777777" w:rsidR="005019A2" w:rsidRPr="005019A2" w:rsidRDefault="005019A2" w:rsidP="008300A7">
            <w:pPr>
              <w:spacing w:after="0"/>
              <w:rPr>
                <w:rFonts w:ascii="Times New Roman" w:hAnsi="Times New Roman"/>
                <w:b/>
                <w:bCs/>
              </w:rPr>
            </w:pPr>
          </w:p>
        </w:tc>
        <w:tc>
          <w:tcPr>
            <w:tcW w:w="2474" w:type="pct"/>
          </w:tcPr>
          <w:p w14:paraId="51A81CA7"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9600CE2" w14:textId="6684DA3E" w:rsidR="005019A2" w:rsidRPr="005019A2" w:rsidRDefault="005019A2" w:rsidP="008300A7">
            <w:pPr>
              <w:suppressAutoHyphens/>
              <w:spacing w:after="0"/>
              <w:jc w:val="center"/>
              <w:rPr>
                <w:rFonts w:ascii="Times New Roman" w:hAnsi="Times New Roman"/>
                <w:b/>
              </w:rPr>
            </w:pPr>
          </w:p>
        </w:tc>
        <w:tc>
          <w:tcPr>
            <w:tcW w:w="526" w:type="pct"/>
          </w:tcPr>
          <w:p w14:paraId="781D1CDC" w14:textId="77777777" w:rsidR="005019A2" w:rsidRPr="005019A2" w:rsidRDefault="005019A2" w:rsidP="008300A7">
            <w:pPr>
              <w:suppressAutoHyphens/>
              <w:spacing w:after="0"/>
              <w:rPr>
                <w:rFonts w:ascii="Times New Roman" w:hAnsi="Times New Roman"/>
              </w:rPr>
            </w:pPr>
          </w:p>
        </w:tc>
        <w:tc>
          <w:tcPr>
            <w:tcW w:w="578" w:type="pct"/>
          </w:tcPr>
          <w:p w14:paraId="34DB0841" w14:textId="74B252BD" w:rsidR="005019A2" w:rsidRPr="005019A2" w:rsidRDefault="005019A2" w:rsidP="008300A7">
            <w:pPr>
              <w:suppressAutoHyphens/>
              <w:spacing w:after="0"/>
              <w:rPr>
                <w:rFonts w:ascii="Times New Roman" w:hAnsi="Times New Roman"/>
              </w:rPr>
            </w:pPr>
          </w:p>
        </w:tc>
      </w:tr>
      <w:tr w:rsidR="005019A2" w:rsidRPr="005019A2" w14:paraId="24DDCABF" w14:textId="77777777" w:rsidTr="005019A2">
        <w:trPr>
          <w:trHeight w:val="460"/>
        </w:trPr>
        <w:tc>
          <w:tcPr>
            <w:tcW w:w="843" w:type="pct"/>
            <w:vMerge/>
          </w:tcPr>
          <w:p w14:paraId="3F2B07AD" w14:textId="77777777" w:rsidR="005019A2" w:rsidRPr="005019A2" w:rsidRDefault="005019A2" w:rsidP="008300A7">
            <w:pPr>
              <w:spacing w:after="0"/>
              <w:rPr>
                <w:rFonts w:ascii="Times New Roman" w:hAnsi="Times New Roman"/>
                <w:b/>
                <w:bCs/>
              </w:rPr>
            </w:pPr>
          </w:p>
        </w:tc>
        <w:tc>
          <w:tcPr>
            <w:tcW w:w="2474" w:type="pct"/>
          </w:tcPr>
          <w:p w14:paraId="70D24FE3"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Практическое занятие 17 «Расчёт конструкций контрольных кабелей»</w:t>
            </w:r>
          </w:p>
        </w:tc>
        <w:tc>
          <w:tcPr>
            <w:tcW w:w="579" w:type="pct"/>
          </w:tcPr>
          <w:p w14:paraId="4F4FA1B6" w14:textId="78C41128" w:rsidR="005019A2" w:rsidRPr="005019A2" w:rsidRDefault="005019A2" w:rsidP="008300A7">
            <w:pPr>
              <w:suppressAutoHyphens/>
              <w:spacing w:after="0"/>
              <w:jc w:val="center"/>
              <w:rPr>
                <w:rFonts w:ascii="Times New Roman" w:hAnsi="Times New Roman"/>
              </w:rPr>
            </w:pPr>
          </w:p>
        </w:tc>
        <w:tc>
          <w:tcPr>
            <w:tcW w:w="526" w:type="pct"/>
          </w:tcPr>
          <w:p w14:paraId="7CE53F56" w14:textId="77777777" w:rsidR="005019A2" w:rsidRPr="005019A2" w:rsidRDefault="005019A2" w:rsidP="0019188B">
            <w:pPr>
              <w:widowControl w:val="0"/>
              <w:spacing w:after="0"/>
              <w:rPr>
                <w:rFonts w:ascii="Times New Roman" w:hAnsi="Times New Roman"/>
              </w:rPr>
            </w:pPr>
          </w:p>
        </w:tc>
        <w:tc>
          <w:tcPr>
            <w:tcW w:w="578" w:type="pct"/>
          </w:tcPr>
          <w:p w14:paraId="265F7250" w14:textId="11B57131" w:rsidR="005019A2" w:rsidRPr="005019A2" w:rsidRDefault="005019A2" w:rsidP="0019188B">
            <w:pPr>
              <w:widowControl w:val="0"/>
              <w:suppressAutoHyphens/>
              <w:spacing w:after="0"/>
              <w:rPr>
                <w:rFonts w:ascii="Times New Roman" w:hAnsi="Times New Roman"/>
              </w:rPr>
            </w:pPr>
          </w:p>
        </w:tc>
      </w:tr>
      <w:tr w:rsidR="005019A2" w:rsidRPr="005019A2" w14:paraId="598D62E7" w14:textId="77777777" w:rsidTr="005019A2">
        <w:trPr>
          <w:trHeight w:val="460"/>
        </w:trPr>
        <w:tc>
          <w:tcPr>
            <w:tcW w:w="843" w:type="pct"/>
            <w:vMerge/>
          </w:tcPr>
          <w:p w14:paraId="6BB7BAC8" w14:textId="77777777" w:rsidR="005019A2" w:rsidRPr="005019A2" w:rsidRDefault="005019A2" w:rsidP="008300A7">
            <w:pPr>
              <w:spacing w:after="0"/>
              <w:rPr>
                <w:rFonts w:ascii="Times New Roman" w:hAnsi="Times New Roman"/>
                <w:b/>
                <w:bCs/>
              </w:rPr>
            </w:pPr>
          </w:p>
        </w:tc>
        <w:tc>
          <w:tcPr>
            <w:tcW w:w="2474" w:type="pct"/>
          </w:tcPr>
          <w:p w14:paraId="028569BF"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Практическое занятие 18 «Расчёт конструкции сигнально-блокировочных кабелей»</w:t>
            </w:r>
          </w:p>
        </w:tc>
        <w:tc>
          <w:tcPr>
            <w:tcW w:w="579" w:type="pct"/>
          </w:tcPr>
          <w:p w14:paraId="533664D4" w14:textId="018FBC16" w:rsidR="005019A2" w:rsidRPr="005019A2" w:rsidRDefault="005019A2" w:rsidP="008300A7">
            <w:pPr>
              <w:suppressAutoHyphens/>
              <w:spacing w:after="0"/>
              <w:jc w:val="center"/>
              <w:rPr>
                <w:rFonts w:ascii="Times New Roman" w:hAnsi="Times New Roman"/>
              </w:rPr>
            </w:pPr>
          </w:p>
        </w:tc>
        <w:tc>
          <w:tcPr>
            <w:tcW w:w="526" w:type="pct"/>
          </w:tcPr>
          <w:p w14:paraId="1A68845F" w14:textId="77777777" w:rsidR="005019A2" w:rsidRPr="005019A2" w:rsidRDefault="005019A2" w:rsidP="008300A7">
            <w:pPr>
              <w:spacing w:after="0"/>
              <w:rPr>
                <w:rFonts w:ascii="Times New Roman" w:hAnsi="Times New Roman"/>
              </w:rPr>
            </w:pPr>
          </w:p>
        </w:tc>
        <w:tc>
          <w:tcPr>
            <w:tcW w:w="578" w:type="pct"/>
          </w:tcPr>
          <w:p w14:paraId="68C41FB5" w14:textId="14D319C1" w:rsidR="005019A2" w:rsidRPr="005019A2" w:rsidRDefault="005019A2" w:rsidP="008300A7">
            <w:pPr>
              <w:suppressAutoHyphens/>
              <w:spacing w:after="0"/>
              <w:rPr>
                <w:rFonts w:ascii="Times New Roman" w:hAnsi="Times New Roman"/>
              </w:rPr>
            </w:pPr>
          </w:p>
        </w:tc>
      </w:tr>
      <w:tr w:rsidR="005019A2" w:rsidRPr="005019A2" w14:paraId="1C66D149" w14:textId="77777777" w:rsidTr="005019A2">
        <w:trPr>
          <w:trHeight w:val="460"/>
        </w:trPr>
        <w:tc>
          <w:tcPr>
            <w:tcW w:w="843" w:type="pct"/>
            <w:vMerge w:val="restart"/>
          </w:tcPr>
          <w:p w14:paraId="2018253E"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2.18 Обмоточные провода</w:t>
            </w:r>
          </w:p>
        </w:tc>
        <w:tc>
          <w:tcPr>
            <w:tcW w:w="2474" w:type="pct"/>
          </w:tcPr>
          <w:p w14:paraId="59596F86"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571843C4" w14:textId="022F4999" w:rsidR="005019A2" w:rsidRPr="005019A2" w:rsidRDefault="005019A2" w:rsidP="008300A7">
            <w:pPr>
              <w:suppressAutoHyphens/>
              <w:spacing w:after="0"/>
              <w:jc w:val="center"/>
              <w:rPr>
                <w:rFonts w:ascii="Times New Roman" w:hAnsi="Times New Roman"/>
                <w:b/>
              </w:rPr>
            </w:pPr>
          </w:p>
        </w:tc>
        <w:tc>
          <w:tcPr>
            <w:tcW w:w="526" w:type="pct"/>
          </w:tcPr>
          <w:p w14:paraId="54836EE3" w14:textId="77777777" w:rsidR="005019A2" w:rsidRPr="005019A2" w:rsidRDefault="005019A2" w:rsidP="008300A7">
            <w:pPr>
              <w:suppressAutoHyphens/>
              <w:spacing w:after="0"/>
              <w:rPr>
                <w:rFonts w:ascii="Times New Roman" w:hAnsi="Times New Roman"/>
              </w:rPr>
            </w:pPr>
          </w:p>
        </w:tc>
        <w:tc>
          <w:tcPr>
            <w:tcW w:w="578" w:type="pct"/>
          </w:tcPr>
          <w:p w14:paraId="58EC991B" w14:textId="36AAE0EB" w:rsidR="005019A2" w:rsidRPr="005019A2" w:rsidRDefault="005019A2" w:rsidP="008300A7">
            <w:pPr>
              <w:suppressAutoHyphens/>
              <w:spacing w:after="0"/>
              <w:rPr>
                <w:rFonts w:ascii="Times New Roman" w:hAnsi="Times New Roman"/>
              </w:rPr>
            </w:pPr>
          </w:p>
        </w:tc>
      </w:tr>
      <w:tr w:rsidR="005019A2" w:rsidRPr="005019A2" w14:paraId="5CD5D6E9" w14:textId="77777777" w:rsidTr="005019A2">
        <w:trPr>
          <w:trHeight w:val="460"/>
        </w:trPr>
        <w:tc>
          <w:tcPr>
            <w:tcW w:w="843" w:type="pct"/>
            <w:vMerge/>
          </w:tcPr>
          <w:p w14:paraId="2F778C5A" w14:textId="77777777" w:rsidR="005019A2" w:rsidRPr="005019A2" w:rsidRDefault="005019A2" w:rsidP="008300A7">
            <w:pPr>
              <w:spacing w:after="0"/>
              <w:rPr>
                <w:rFonts w:ascii="Times New Roman" w:hAnsi="Times New Roman"/>
                <w:b/>
                <w:bCs/>
              </w:rPr>
            </w:pPr>
          </w:p>
        </w:tc>
        <w:tc>
          <w:tcPr>
            <w:tcW w:w="2474" w:type="pct"/>
          </w:tcPr>
          <w:p w14:paraId="18502054"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Классификация и основные типы</w:t>
            </w:r>
          </w:p>
        </w:tc>
        <w:tc>
          <w:tcPr>
            <w:tcW w:w="579" w:type="pct"/>
          </w:tcPr>
          <w:p w14:paraId="54F502DE" w14:textId="59561A53" w:rsidR="005019A2" w:rsidRPr="005019A2" w:rsidRDefault="005019A2" w:rsidP="008300A7">
            <w:pPr>
              <w:suppressAutoHyphens/>
              <w:spacing w:after="0"/>
              <w:jc w:val="center"/>
              <w:rPr>
                <w:rFonts w:ascii="Times New Roman" w:hAnsi="Times New Roman"/>
              </w:rPr>
            </w:pPr>
          </w:p>
        </w:tc>
        <w:tc>
          <w:tcPr>
            <w:tcW w:w="526" w:type="pct"/>
          </w:tcPr>
          <w:p w14:paraId="66607BA9" w14:textId="77777777" w:rsidR="005019A2" w:rsidRPr="005019A2" w:rsidRDefault="005019A2" w:rsidP="008300A7">
            <w:pPr>
              <w:spacing w:after="0"/>
              <w:rPr>
                <w:rFonts w:ascii="Times New Roman" w:hAnsi="Times New Roman"/>
              </w:rPr>
            </w:pPr>
          </w:p>
        </w:tc>
        <w:tc>
          <w:tcPr>
            <w:tcW w:w="578" w:type="pct"/>
          </w:tcPr>
          <w:p w14:paraId="611640E1" w14:textId="6B272F7F" w:rsidR="005019A2" w:rsidRPr="005019A2" w:rsidRDefault="005019A2" w:rsidP="008300A7">
            <w:pPr>
              <w:suppressAutoHyphens/>
              <w:spacing w:after="0"/>
              <w:rPr>
                <w:rFonts w:ascii="Times New Roman" w:hAnsi="Times New Roman"/>
              </w:rPr>
            </w:pPr>
          </w:p>
        </w:tc>
      </w:tr>
      <w:tr w:rsidR="005019A2" w:rsidRPr="005019A2" w14:paraId="49B6786B" w14:textId="77777777" w:rsidTr="005019A2">
        <w:trPr>
          <w:trHeight w:val="460"/>
        </w:trPr>
        <w:tc>
          <w:tcPr>
            <w:tcW w:w="843" w:type="pct"/>
            <w:vMerge/>
          </w:tcPr>
          <w:p w14:paraId="12A296DE" w14:textId="77777777" w:rsidR="005019A2" w:rsidRPr="005019A2" w:rsidRDefault="005019A2" w:rsidP="008300A7">
            <w:pPr>
              <w:spacing w:after="0"/>
              <w:rPr>
                <w:rFonts w:ascii="Times New Roman" w:hAnsi="Times New Roman"/>
                <w:b/>
                <w:bCs/>
              </w:rPr>
            </w:pPr>
          </w:p>
        </w:tc>
        <w:tc>
          <w:tcPr>
            <w:tcW w:w="2474" w:type="pct"/>
          </w:tcPr>
          <w:p w14:paraId="02827D8C"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Обмоточные провода с эмалевой, эмалево-волокнистой изоляцией</w:t>
            </w:r>
          </w:p>
        </w:tc>
        <w:tc>
          <w:tcPr>
            <w:tcW w:w="579" w:type="pct"/>
          </w:tcPr>
          <w:p w14:paraId="63170E7E" w14:textId="5163812B" w:rsidR="005019A2" w:rsidRPr="005019A2" w:rsidRDefault="005019A2" w:rsidP="008300A7">
            <w:pPr>
              <w:suppressAutoHyphens/>
              <w:spacing w:after="0"/>
              <w:jc w:val="center"/>
              <w:rPr>
                <w:rFonts w:ascii="Times New Roman" w:hAnsi="Times New Roman"/>
              </w:rPr>
            </w:pPr>
          </w:p>
        </w:tc>
        <w:tc>
          <w:tcPr>
            <w:tcW w:w="526" w:type="pct"/>
          </w:tcPr>
          <w:p w14:paraId="06766159" w14:textId="77777777" w:rsidR="005019A2" w:rsidRPr="005019A2" w:rsidRDefault="005019A2" w:rsidP="008300A7">
            <w:pPr>
              <w:spacing w:after="0"/>
              <w:rPr>
                <w:rFonts w:ascii="Times New Roman" w:hAnsi="Times New Roman"/>
              </w:rPr>
            </w:pPr>
          </w:p>
        </w:tc>
        <w:tc>
          <w:tcPr>
            <w:tcW w:w="578" w:type="pct"/>
          </w:tcPr>
          <w:p w14:paraId="120360A7" w14:textId="573CC522" w:rsidR="005019A2" w:rsidRPr="005019A2" w:rsidRDefault="005019A2" w:rsidP="008300A7">
            <w:pPr>
              <w:suppressAutoHyphens/>
              <w:spacing w:after="0"/>
              <w:rPr>
                <w:rFonts w:ascii="Times New Roman" w:hAnsi="Times New Roman"/>
              </w:rPr>
            </w:pPr>
          </w:p>
        </w:tc>
      </w:tr>
      <w:tr w:rsidR="005019A2" w:rsidRPr="005019A2" w14:paraId="387A9489" w14:textId="77777777" w:rsidTr="005019A2">
        <w:trPr>
          <w:trHeight w:val="460"/>
        </w:trPr>
        <w:tc>
          <w:tcPr>
            <w:tcW w:w="843" w:type="pct"/>
            <w:vMerge/>
          </w:tcPr>
          <w:p w14:paraId="783674DD" w14:textId="77777777" w:rsidR="005019A2" w:rsidRPr="005019A2" w:rsidRDefault="005019A2" w:rsidP="008300A7">
            <w:pPr>
              <w:spacing w:after="0"/>
              <w:rPr>
                <w:rFonts w:ascii="Times New Roman" w:hAnsi="Times New Roman"/>
                <w:b/>
                <w:bCs/>
              </w:rPr>
            </w:pPr>
          </w:p>
        </w:tc>
        <w:tc>
          <w:tcPr>
            <w:tcW w:w="2474" w:type="pct"/>
          </w:tcPr>
          <w:p w14:paraId="5C2E33E0"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389004C" w14:textId="715F23F6" w:rsidR="005019A2" w:rsidRPr="005019A2" w:rsidRDefault="005019A2" w:rsidP="008300A7">
            <w:pPr>
              <w:suppressAutoHyphens/>
              <w:spacing w:after="0"/>
              <w:jc w:val="center"/>
              <w:rPr>
                <w:rFonts w:ascii="Times New Roman" w:hAnsi="Times New Roman"/>
                <w:b/>
              </w:rPr>
            </w:pPr>
          </w:p>
        </w:tc>
        <w:tc>
          <w:tcPr>
            <w:tcW w:w="526" w:type="pct"/>
          </w:tcPr>
          <w:p w14:paraId="2A2FB1BC" w14:textId="77777777" w:rsidR="005019A2" w:rsidRPr="005019A2" w:rsidRDefault="005019A2" w:rsidP="008300A7">
            <w:pPr>
              <w:suppressAutoHyphens/>
              <w:spacing w:after="0"/>
              <w:rPr>
                <w:rFonts w:ascii="Times New Roman" w:hAnsi="Times New Roman"/>
              </w:rPr>
            </w:pPr>
          </w:p>
        </w:tc>
        <w:tc>
          <w:tcPr>
            <w:tcW w:w="578" w:type="pct"/>
          </w:tcPr>
          <w:p w14:paraId="69DD6156" w14:textId="068151E7" w:rsidR="005019A2" w:rsidRPr="005019A2" w:rsidRDefault="005019A2" w:rsidP="008300A7">
            <w:pPr>
              <w:suppressAutoHyphens/>
              <w:spacing w:after="0"/>
              <w:rPr>
                <w:rFonts w:ascii="Times New Roman" w:hAnsi="Times New Roman"/>
              </w:rPr>
            </w:pPr>
          </w:p>
        </w:tc>
      </w:tr>
      <w:tr w:rsidR="005019A2" w:rsidRPr="005019A2" w14:paraId="616459AF" w14:textId="77777777" w:rsidTr="005019A2">
        <w:trPr>
          <w:trHeight w:val="460"/>
        </w:trPr>
        <w:tc>
          <w:tcPr>
            <w:tcW w:w="843" w:type="pct"/>
            <w:vMerge/>
          </w:tcPr>
          <w:p w14:paraId="51A12BE7" w14:textId="77777777" w:rsidR="005019A2" w:rsidRPr="005019A2" w:rsidRDefault="005019A2" w:rsidP="008300A7">
            <w:pPr>
              <w:spacing w:after="0"/>
              <w:rPr>
                <w:rFonts w:ascii="Times New Roman" w:hAnsi="Times New Roman"/>
                <w:b/>
                <w:bCs/>
              </w:rPr>
            </w:pPr>
          </w:p>
        </w:tc>
        <w:tc>
          <w:tcPr>
            <w:tcW w:w="2474" w:type="pct"/>
          </w:tcPr>
          <w:p w14:paraId="2F1E187B"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19 «</w:t>
            </w:r>
            <w:r w:rsidRPr="005019A2">
              <w:rPr>
                <w:rFonts w:ascii="Times New Roman" w:hAnsi="Times New Roman"/>
              </w:rPr>
              <w:t>Расчёт конструкции обмоточных проводов»</w:t>
            </w:r>
          </w:p>
        </w:tc>
        <w:tc>
          <w:tcPr>
            <w:tcW w:w="579" w:type="pct"/>
          </w:tcPr>
          <w:p w14:paraId="309DFF2D" w14:textId="3FF39E3C" w:rsidR="005019A2" w:rsidRPr="005019A2" w:rsidRDefault="005019A2" w:rsidP="008300A7">
            <w:pPr>
              <w:suppressAutoHyphens/>
              <w:spacing w:after="0"/>
              <w:jc w:val="center"/>
              <w:rPr>
                <w:rFonts w:ascii="Times New Roman" w:hAnsi="Times New Roman"/>
              </w:rPr>
            </w:pPr>
          </w:p>
        </w:tc>
        <w:tc>
          <w:tcPr>
            <w:tcW w:w="526" w:type="pct"/>
          </w:tcPr>
          <w:p w14:paraId="6EC0B3A6" w14:textId="77777777" w:rsidR="005019A2" w:rsidRPr="005019A2" w:rsidRDefault="005019A2" w:rsidP="008300A7">
            <w:pPr>
              <w:spacing w:after="0"/>
              <w:rPr>
                <w:rFonts w:ascii="Times New Roman" w:hAnsi="Times New Roman"/>
              </w:rPr>
            </w:pPr>
          </w:p>
        </w:tc>
        <w:tc>
          <w:tcPr>
            <w:tcW w:w="578" w:type="pct"/>
          </w:tcPr>
          <w:p w14:paraId="34C04A92" w14:textId="69F3904C" w:rsidR="005019A2" w:rsidRPr="005019A2" w:rsidRDefault="005019A2" w:rsidP="008300A7">
            <w:pPr>
              <w:suppressAutoHyphens/>
              <w:spacing w:after="0"/>
              <w:rPr>
                <w:rFonts w:ascii="Times New Roman" w:hAnsi="Times New Roman"/>
              </w:rPr>
            </w:pPr>
          </w:p>
        </w:tc>
      </w:tr>
      <w:tr w:rsidR="005019A2" w:rsidRPr="005019A2" w14:paraId="5FE93EB0" w14:textId="77777777" w:rsidTr="005019A2">
        <w:trPr>
          <w:trHeight w:val="460"/>
        </w:trPr>
        <w:tc>
          <w:tcPr>
            <w:tcW w:w="843" w:type="pct"/>
            <w:vMerge w:val="restart"/>
          </w:tcPr>
          <w:p w14:paraId="61D1899B"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2.19 Кабели управления</w:t>
            </w:r>
          </w:p>
        </w:tc>
        <w:tc>
          <w:tcPr>
            <w:tcW w:w="2474" w:type="pct"/>
          </w:tcPr>
          <w:p w14:paraId="3E98E2E4"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0A4507AB" w14:textId="000A297C" w:rsidR="005019A2" w:rsidRPr="005019A2" w:rsidRDefault="005019A2" w:rsidP="008300A7">
            <w:pPr>
              <w:suppressAutoHyphens/>
              <w:spacing w:after="0"/>
              <w:jc w:val="center"/>
              <w:rPr>
                <w:rFonts w:ascii="Times New Roman" w:hAnsi="Times New Roman"/>
                <w:b/>
              </w:rPr>
            </w:pPr>
          </w:p>
        </w:tc>
        <w:tc>
          <w:tcPr>
            <w:tcW w:w="526" w:type="pct"/>
          </w:tcPr>
          <w:p w14:paraId="5DDB4BCC" w14:textId="77777777" w:rsidR="005019A2" w:rsidRPr="005019A2" w:rsidRDefault="005019A2" w:rsidP="008300A7">
            <w:pPr>
              <w:suppressAutoHyphens/>
              <w:spacing w:after="0"/>
              <w:rPr>
                <w:rFonts w:ascii="Times New Roman" w:hAnsi="Times New Roman"/>
              </w:rPr>
            </w:pPr>
          </w:p>
        </w:tc>
        <w:tc>
          <w:tcPr>
            <w:tcW w:w="578" w:type="pct"/>
          </w:tcPr>
          <w:p w14:paraId="1543DF80" w14:textId="71B8E94E" w:rsidR="005019A2" w:rsidRPr="005019A2" w:rsidRDefault="005019A2" w:rsidP="008300A7">
            <w:pPr>
              <w:suppressAutoHyphens/>
              <w:spacing w:after="0"/>
              <w:rPr>
                <w:rFonts w:ascii="Times New Roman" w:hAnsi="Times New Roman"/>
              </w:rPr>
            </w:pPr>
          </w:p>
        </w:tc>
      </w:tr>
      <w:tr w:rsidR="005019A2" w:rsidRPr="005019A2" w14:paraId="394136E2" w14:textId="77777777" w:rsidTr="005019A2">
        <w:trPr>
          <w:trHeight w:val="460"/>
        </w:trPr>
        <w:tc>
          <w:tcPr>
            <w:tcW w:w="843" w:type="pct"/>
            <w:vMerge/>
          </w:tcPr>
          <w:p w14:paraId="1216DF06" w14:textId="77777777" w:rsidR="005019A2" w:rsidRPr="005019A2" w:rsidRDefault="005019A2" w:rsidP="008300A7">
            <w:pPr>
              <w:spacing w:after="0"/>
              <w:rPr>
                <w:rFonts w:ascii="Times New Roman" w:hAnsi="Times New Roman"/>
                <w:b/>
                <w:bCs/>
              </w:rPr>
            </w:pPr>
          </w:p>
        </w:tc>
        <w:tc>
          <w:tcPr>
            <w:tcW w:w="2474" w:type="pct"/>
          </w:tcPr>
          <w:p w14:paraId="1276B10A"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Кабели управления</w:t>
            </w:r>
          </w:p>
        </w:tc>
        <w:tc>
          <w:tcPr>
            <w:tcW w:w="579" w:type="pct"/>
          </w:tcPr>
          <w:p w14:paraId="6E728786" w14:textId="39000445" w:rsidR="005019A2" w:rsidRPr="005019A2" w:rsidRDefault="005019A2" w:rsidP="008300A7">
            <w:pPr>
              <w:suppressAutoHyphens/>
              <w:spacing w:after="0"/>
              <w:jc w:val="center"/>
              <w:rPr>
                <w:rFonts w:ascii="Times New Roman" w:hAnsi="Times New Roman"/>
              </w:rPr>
            </w:pPr>
          </w:p>
        </w:tc>
        <w:tc>
          <w:tcPr>
            <w:tcW w:w="526" w:type="pct"/>
          </w:tcPr>
          <w:p w14:paraId="7968B24F" w14:textId="77777777" w:rsidR="005019A2" w:rsidRPr="005019A2" w:rsidRDefault="005019A2" w:rsidP="008300A7">
            <w:pPr>
              <w:spacing w:after="0"/>
              <w:rPr>
                <w:rFonts w:ascii="Times New Roman" w:hAnsi="Times New Roman"/>
              </w:rPr>
            </w:pPr>
          </w:p>
        </w:tc>
        <w:tc>
          <w:tcPr>
            <w:tcW w:w="578" w:type="pct"/>
          </w:tcPr>
          <w:p w14:paraId="20198018" w14:textId="20E62AAD" w:rsidR="005019A2" w:rsidRPr="005019A2" w:rsidRDefault="005019A2" w:rsidP="008300A7">
            <w:pPr>
              <w:suppressAutoHyphens/>
              <w:spacing w:after="0"/>
              <w:rPr>
                <w:rFonts w:ascii="Times New Roman" w:hAnsi="Times New Roman"/>
              </w:rPr>
            </w:pPr>
          </w:p>
        </w:tc>
      </w:tr>
      <w:tr w:rsidR="005019A2" w:rsidRPr="005019A2" w14:paraId="7853C6DF" w14:textId="77777777" w:rsidTr="005019A2">
        <w:trPr>
          <w:trHeight w:val="460"/>
        </w:trPr>
        <w:tc>
          <w:tcPr>
            <w:tcW w:w="843" w:type="pct"/>
            <w:vMerge/>
          </w:tcPr>
          <w:p w14:paraId="15E357BE" w14:textId="77777777" w:rsidR="005019A2" w:rsidRPr="005019A2" w:rsidRDefault="005019A2" w:rsidP="008300A7">
            <w:pPr>
              <w:spacing w:after="0"/>
              <w:rPr>
                <w:rFonts w:ascii="Times New Roman" w:hAnsi="Times New Roman"/>
                <w:b/>
                <w:bCs/>
              </w:rPr>
            </w:pPr>
          </w:p>
        </w:tc>
        <w:tc>
          <w:tcPr>
            <w:tcW w:w="2474" w:type="pct"/>
          </w:tcPr>
          <w:p w14:paraId="4DA9CD1E"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62EE17A" w14:textId="50B08EE0" w:rsidR="005019A2" w:rsidRPr="005019A2" w:rsidRDefault="005019A2" w:rsidP="008300A7">
            <w:pPr>
              <w:suppressAutoHyphens/>
              <w:spacing w:after="0"/>
              <w:jc w:val="center"/>
              <w:rPr>
                <w:rFonts w:ascii="Times New Roman" w:hAnsi="Times New Roman"/>
                <w:b/>
              </w:rPr>
            </w:pPr>
          </w:p>
        </w:tc>
        <w:tc>
          <w:tcPr>
            <w:tcW w:w="526" w:type="pct"/>
          </w:tcPr>
          <w:p w14:paraId="0BAE9CAC" w14:textId="77777777" w:rsidR="005019A2" w:rsidRPr="005019A2" w:rsidRDefault="005019A2" w:rsidP="008300A7">
            <w:pPr>
              <w:suppressAutoHyphens/>
              <w:spacing w:after="0"/>
              <w:rPr>
                <w:rFonts w:ascii="Times New Roman" w:hAnsi="Times New Roman"/>
              </w:rPr>
            </w:pPr>
          </w:p>
        </w:tc>
        <w:tc>
          <w:tcPr>
            <w:tcW w:w="578" w:type="pct"/>
          </w:tcPr>
          <w:p w14:paraId="4F8CB62C" w14:textId="408D66D4" w:rsidR="005019A2" w:rsidRPr="005019A2" w:rsidRDefault="005019A2" w:rsidP="008300A7">
            <w:pPr>
              <w:suppressAutoHyphens/>
              <w:spacing w:after="0"/>
              <w:rPr>
                <w:rFonts w:ascii="Times New Roman" w:hAnsi="Times New Roman"/>
              </w:rPr>
            </w:pPr>
          </w:p>
        </w:tc>
      </w:tr>
      <w:tr w:rsidR="005019A2" w:rsidRPr="005019A2" w14:paraId="4530652B" w14:textId="77777777" w:rsidTr="005019A2">
        <w:trPr>
          <w:trHeight w:val="460"/>
        </w:trPr>
        <w:tc>
          <w:tcPr>
            <w:tcW w:w="843" w:type="pct"/>
            <w:vMerge/>
          </w:tcPr>
          <w:p w14:paraId="4101407D" w14:textId="77777777" w:rsidR="005019A2" w:rsidRPr="005019A2" w:rsidRDefault="005019A2" w:rsidP="008300A7">
            <w:pPr>
              <w:spacing w:after="0"/>
              <w:rPr>
                <w:rFonts w:ascii="Times New Roman" w:hAnsi="Times New Roman"/>
                <w:b/>
                <w:bCs/>
              </w:rPr>
            </w:pPr>
          </w:p>
        </w:tc>
        <w:tc>
          <w:tcPr>
            <w:tcW w:w="2474" w:type="pct"/>
          </w:tcPr>
          <w:p w14:paraId="6813CF67"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20 «</w:t>
            </w:r>
            <w:r w:rsidRPr="005019A2">
              <w:rPr>
                <w:rFonts w:ascii="Times New Roman" w:hAnsi="Times New Roman"/>
              </w:rPr>
              <w:t>Расчёт параметров кабеля низкого напряжения»</w:t>
            </w:r>
          </w:p>
        </w:tc>
        <w:tc>
          <w:tcPr>
            <w:tcW w:w="579" w:type="pct"/>
          </w:tcPr>
          <w:p w14:paraId="5B089402" w14:textId="067FB32E" w:rsidR="005019A2" w:rsidRPr="005019A2" w:rsidRDefault="005019A2" w:rsidP="008300A7">
            <w:pPr>
              <w:suppressAutoHyphens/>
              <w:spacing w:after="0"/>
              <w:jc w:val="center"/>
              <w:rPr>
                <w:rFonts w:ascii="Times New Roman" w:hAnsi="Times New Roman"/>
              </w:rPr>
            </w:pPr>
          </w:p>
        </w:tc>
        <w:tc>
          <w:tcPr>
            <w:tcW w:w="526" w:type="pct"/>
          </w:tcPr>
          <w:p w14:paraId="2A939B71" w14:textId="77777777" w:rsidR="005019A2" w:rsidRPr="005019A2" w:rsidRDefault="005019A2" w:rsidP="008300A7">
            <w:pPr>
              <w:spacing w:after="0"/>
              <w:rPr>
                <w:rFonts w:ascii="Times New Roman" w:hAnsi="Times New Roman"/>
              </w:rPr>
            </w:pPr>
          </w:p>
        </w:tc>
        <w:tc>
          <w:tcPr>
            <w:tcW w:w="578" w:type="pct"/>
          </w:tcPr>
          <w:p w14:paraId="56508951" w14:textId="20660FFA" w:rsidR="005019A2" w:rsidRPr="005019A2" w:rsidRDefault="005019A2" w:rsidP="008300A7">
            <w:pPr>
              <w:suppressAutoHyphens/>
              <w:spacing w:after="0"/>
              <w:rPr>
                <w:rFonts w:ascii="Times New Roman" w:hAnsi="Times New Roman"/>
              </w:rPr>
            </w:pPr>
          </w:p>
        </w:tc>
      </w:tr>
      <w:tr w:rsidR="005019A2" w:rsidRPr="005019A2" w14:paraId="61713492" w14:textId="77777777" w:rsidTr="005019A2">
        <w:trPr>
          <w:trHeight w:val="460"/>
        </w:trPr>
        <w:tc>
          <w:tcPr>
            <w:tcW w:w="843" w:type="pct"/>
            <w:vMerge w:val="restart"/>
          </w:tcPr>
          <w:p w14:paraId="6CA6085F"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2.20 Распространение электромагнитных волн по кабельным цепям</w:t>
            </w:r>
          </w:p>
        </w:tc>
        <w:tc>
          <w:tcPr>
            <w:tcW w:w="2474" w:type="pct"/>
          </w:tcPr>
          <w:p w14:paraId="389C17FA"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5750A836" w14:textId="6C099884" w:rsidR="005019A2" w:rsidRPr="005019A2" w:rsidRDefault="005019A2" w:rsidP="008300A7">
            <w:pPr>
              <w:suppressAutoHyphens/>
              <w:spacing w:after="0"/>
              <w:jc w:val="center"/>
              <w:rPr>
                <w:rFonts w:ascii="Times New Roman" w:hAnsi="Times New Roman"/>
                <w:b/>
              </w:rPr>
            </w:pPr>
          </w:p>
        </w:tc>
        <w:tc>
          <w:tcPr>
            <w:tcW w:w="526" w:type="pct"/>
          </w:tcPr>
          <w:p w14:paraId="6AA5D2C9" w14:textId="77777777" w:rsidR="005019A2" w:rsidRPr="005019A2" w:rsidRDefault="005019A2" w:rsidP="008300A7">
            <w:pPr>
              <w:suppressAutoHyphens/>
              <w:spacing w:after="0"/>
              <w:rPr>
                <w:rFonts w:ascii="Times New Roman" w:hAnsi="Times New Roman"/>
              </w:rPr>
            </w:pPr>
          </w:p>
        </w:tc>
        <w:tc>
          <w:tcPr>
            <w:tcW w:w="578" w:type="pct"/>
          </w:tcPr>
          <w:p w14:paraId="4C520A04" w14:textId="7BBF0814" w:rsidR="005019A2" w:rsidRPr="005019A2" w:rsidRDefault="005019A2" w:rsidP="008300A7">
            <w:pPr>
              <w:suppressAutoHyphens/>
              <w:spacing w:after="0"/>
              <w:rPr>
                <w:rFonts w:ascii="Times New Roman" w:hAnsi="Times New Roman"/>
              </w:rPr>
            </w:pPr>
          </w:p>
        </w:tc>
      </w:tr>
      <w:tr w:rsidR="005019A2" w:rsidRPr="005019A2" w14:paraId="4802A852" w14:textId="77777777" w:rsidTr="005019A2">
        <w:trPr>
          <w:trHeight w:val="460"/>
        </w:trPr>
        <w:tc>
          <w:tcPr>
            <w:tcW w:w="843" w:type="pct"/>
            <w:vMerge/>
          </w:tcPr>
          <w:p w14:paraId="4EFABFB3" w14:textId="77777777" w:rsidR="005019A2" w:rsidRPr="005019A2" w:rsidRDefault="005019A2" w:rsidP="008300A7">
            <w:pPr>
              <w:spacing w:after="0"/>
              <w:rPr>
                <w:rFonts w:ascii="Times New Roman" w:hAnsi="Times New Roman"/>
                <w:b/>
                <w:bCs/>
              </w:rPr>
            </w:pPr>
          </w:p>
        </w:tc>
        <w:tc>
          <w:tcPr>
            <w:tcW w:w="2474" w:type="pct"/>
          </w:tcPr>
          <w:p w14:paraId="04990DC6"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Понятие о длинной линии</w:t>
            </w:r>
          </w:p>
        </w:tc>
        <w:tc>
          <w:tcPr>
            <w:tcW w:w="579" w:type="pct"/>
          </w:tcPr>
          <w:p w14:paraId="7EB20CF0" w14:textId="223E295F" w:rsidR="005019A2" w:rsidRPr="005019A2" w:rsidRDefault="005019A2" w:rsidP="008300A7">
            <w:pPr>
              <w:suppressAutoHyphens/>
              <w:spacing w:after="0"/>
              <w:jc w:val="center"/>
              <w:rPr>
                <w:rFonts w:ascii="Times New Roman" w:hAnsi="Times New Roman"/>
              </w:rPr>
            </w:pPr>
          </w:p>
        </w:tc>
        <w:tc>
          <w:tcPr>
            <w:tcW w:w="526" w:type="pct"/>
          </w:tcPr>
          <w:p w14:paraId="349B9824" w14:textId="77777777" w:rsidR="005019A2" w:rsidRPr="005019A2" w:rsidRDefault="005019A2" w:rsidP="0019188B">
            <w:pPr>
              <w:widowControl w:val="0"/>
              <w:spacing w:after="0"/>
              <w:rPr>
                <w:rFonts w:ascii="Times New Roman" w:hAnsi="Times New Roman"/>
              </w:rPr>
            </w:pPr>
          </w:p>
        </w:tc>
        <w:tc>
          <w:tcPr>
            <w:tcW w:w="578" w:type="pct"/>
          </w:tcPr>
          <w:p w14:paraId="77D7E67A" w14:textId="472CF19F" w:rsidR="005019A2" w:rsidRPr="005019A2" w:rsidRDefault="005019A2" w:rsidP="0019188B">
            <w:pPr>
              <w:widowControl w:val="0"/>
              <w:suppressAutoHyphens/>
              <w:spacing w:after="0"/>
              <w:rPr>
                <w:rFonts w:ascii="Times New Roman" w:hAnsi="Times New Roman"/>
              </w:rPr>
            </w:pPr>
          </w:p>
        </w:tc>
      </w:tr>
      <w:tr w:rsidR="005019A2" w:rsidRPr="005019A2" w14:paraId="0ACBF9B3" w14:textId="77777777" w:rsidTr="005019A2">
        <w:trPr>
          <w:trHeight w:val="460"/>
        </w:trPr>
        <w:tc>
          <w:tcPr>
            <w:tcW w:w="843" w:type="pct"/>
            <w:vMerge/>
          </w:tcPr>
          <w:p w14:paraId="290034FF" w14:textId="77777777" w:rsidR="005019A2" w:rsidRPr="005019A2" w:rsidRDefault="005019A2" w:rsidP="008300A7">
            <w:pPr>
              <w:spacing w:after="0"/>
              <w:rPr>
                <w:rFonts w:ascii="Times New Roman" w:hAnsi="Times New Roman"/>
                <w:b/>
                <w:bCs/>
              </w:rPr>
            </w:pPr>
          </w:p>
        </w:tc>
        <w:tc>
          <w:tcPr>
            <w:tcW w:w="2474" w:type="pct"/>
          </w:tcPr>
          <w:p w14:paraId="07FDE100" w14:textId="77777777" w:rsidR="005019A2" w:rsidRPr="005019A2" w:rsidRDefault="005019A2" w:rsidP="008300A7">
            <w:pPr>
              <w:suppressAutoHyphens/>
              <w:spacing w:after="0"/>
              <w:rPr>
                <w:rFonts w:ascii="Times New Roman" w:hAnsi="Times New Roman"/>
              </w:rPr>
            </w:pPr>
            <w:r w:rsidRPr="005019A2">
              <w:rPr>
                <w:rFonts w:ascii="Times New Roman" w:hAnsi="Times New Roman"/>
                <w:bCs/>
              </w:rPr>
              <w:t>1. Распространение электромагнитной энергии по кабелям</w:t>
            </w:r>
          </w:p>
        </w:tc>
        <w:tc>
          <w:tcPr>
            <w:tcW w:w="579" w:type="pct"/>
          </w:tcPr>
          <w:p w14:paraId="31AD5F9E" w14:textId="51971EEF" w:rsidR="005019A2" w:rsidRPr="005019A2" w:rsidRDefault="005019A2" w:rsidP="008300A7">
            <w:pPr>
              <w:suppressAutoHyphens/>
              <w:spacing w:after="0"/>
              <w:jc w:val="center"/>
              <w:rPr>
                <w:rFonts w:ascii="Times New Roman" w:hAnsi="Times New Roman"/>
              </w:rPr>
            </w:pPr>
          </w:p>
        </w:tc>
        <w:tc>
          <w:tcPr>
            <w:tcW w:w="526" w:type="pct"/>
          </w:tcPr>
          <w:p w14:paraId="3AD16DC5" w14:textId="77777777" w:rsidR="005019A2" w:rsidRPr="005019A2" w:rsidRDefault="005019A2" w:rsidP="008300A7">
            <w:pPr>
              <w:spacing w:after="0"/>
              <w:rPr>
                <w:rFonts w:ascii="Times New Roman" w:hAnsi="Times New Roman"/>
              </w:rPr>
            </w:pPr>
          </w:p>
        </w:tc>
        <w:tc>
          <w:tcPr>
            <w:tcW w:w="578" w:type="pct"/>
          </w:tcPr>
          <w:p w14:paraId="54EB405C" w14:textId="45C5D55D" w:rsidR="005019A2" w:rsidRPr="005019A2" w:rsidRDefault="005019A2" w:rsidP="008300A7">
            <w:pPr>
              <w:suppressAutoHyphens/>
              <w:spacing w:after="0"/>
              <w:rPr>
                <w:rFonts w:ascii="Times New Roman" w:hAnsi="Times New Roman"/>
              </w:rPr>
            </w:pPr>
          </w:p>
        </w:tc>
      </w:tr>
      <w:tr w:rsidR="005019A2" w:rsidRPr="005019A2" w14:paraId="201DE4E8" w14:textId="77777777" w:rsidTr="005019A2">
        <w:trPr>
          <w:trHeight w:val="460"/>
        </w:trPr>
        <w:tc>
          <w:tcPr>
            <w:tcW w:w="843" w:type="pct"/>
            <w:vMerge/>
          </w:tcPr>
          <w:p w14:paraId="4E36F0B6" w14:textId="77777777" w:rsidR="005019A2" w:rsidRPr="005019A2" w:rsidRDefault="005019A2" w:rsidP="008300A7">
            <w:pPr>
              <w:spacing w:after="0"/>
              <w:rPr>
                <w:rFonts w:ascii="Times New Roman" w:hAnsi="Times New Roman"/>
                <w:b/>
                <w:bCs/>
              </w:rPr>
            </w:pPr>
          </w:p>
        </w:tc>
        <w:tc>
          <w:tcPr>
            <w:tcW w:w="2474" w:type="pct"/>
          </w:tcPr>
          <w:p w14:paraId="2CBD6829"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951B1E6" w14:textId="2D8AA1F9" w:rsidR="005019A2" w:rsidRPr="005019A2" w:rsidRDefault="005019A2" w:rsidP="008300A7">
            <w:pPr>
              <w:suppressAutoHyphens/>
              <w:spacing w:after="0"/>
              <w:jc w:val="center"/>
              <w:rPr>
                <w:rFonts w:ascii="Times New Roman" w:hAnsi="Times New Roman"/>
                <w:b/>
              </w:rPr>
            </w:pPr>
          </w:p>
        </w:tc>
        <w:tc>
          <w:tcPr>
            <w:tcW w:w="526" w:type="pct"/>
          </w:tcPr>
          <w:p w14:paraId="600FDBA5" w14:textId="77777777" w:rsidR="005019A2" w:rsidRPr="005019A2" w:rsidRDefault="005019A2" w:rsidP="008300A7">
            <w:pPr>
              <w:suppressAutoHyphens/>
              <w:spacing w:after="0"/>
              <w:rPr>
                <w:rFonts w:ascii="Times New Roman" w:hAnsi="Times New Roman"/>
              </w:rPr>
            </w:pPr>
          </w:p>
        </w:tc>
        <w:tc>
          <w:tcPr>
            <w:tcW w:w="578" w:type="pct"/>
          </w:tcPr>
          <w:p w14:paraId="4E22CFEC" w14:textId="0F6CE813" w:rsidR="005019A2" w:rsidRPr="005019A2" w:rsidRDefault="005019A2" w:rsidP="008300A7">
            <w:pPr>
              <w:suppressAutoHyphens/>
              <w:spacing w:after="0"/>
              <w:rPr>
                <w:rFonts w:ascii="Times New Roman" w:hAnsi="Times New Roman"/>
              </w:rPr>
            </w:pPr>
          </w:p>
        </w:tc>
      </w:tr>
      <w:tr w:rsidR="005019A2" w:rsidRPr="005019A2" w14:paraId="6A7546F2" w14:textId="77777777" w:rsidTr="005019A2">
        <w:trPr>
          <w:trHeight w:val="460"/>
        </w:trPr>
        <w:tc>
          <w:tcPr>
            <w:tcW w:w="843" w:type="pct"/>
            <w:vMerge/>
          </w:tcPr>
          <w:p w14:paraId="35E3519A" w14:textId="77777777" w:rsidR="005019A2" w:rsidRPr="005019A2" w:rsidRDefault="005019A2" w:rsidP="008300A7">
            <w:pPr>
              <w:spacing w:after="0"/>
              <w:rPr>
                <w:rFonts w:ascii="Times New Roman" w:hAnsi="Times New Roman"/>
                <w:b/>
                <w:bCs/>
              </w:rPr>
            </w:pPr>
          </w:p>
        </w:tc>
        <w:tc>
          <w:tcPr>
            <w:tcW w:w="2474" w:type="pct"/>
          </w:tcPr>
          <w:p w14:paraId="6CBE590F"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21 «</w:t>
            </w:r>
            <w:r w:rsidRPr="005019A2">
              <w:rPr>
                <w:rFonts w:ascii="Times New Roman" w:hAnsi="Times New Roman"/>
              </w:rPr>
              <w:t>Расчёт вторичных параметров передачи»</w:t>
            </w:r>
          </w:p>
        </w:tc>
        <w:tc>
          <w:tcPr>
            <w:tcW w:w="579" w:type="pct"/>
          </w:tcPr>
          <w:p w14:paraId="5D6B85AA" w14:textId="26CD3118" w:rsidR="005019A2" w:rsidRPr="005019A2" w:rsidRDefault="005019A2" w:rsidP="008300A7">
            <w:pPr>
              <w:suppressAutoHyphens/>
              <w:spacing w:after="0"/>
              <w:jc w:val="center"/>
              <w:rPr>
                <w:rFonts w:ascii="Times New Roman" w:hAnsi="Times New Roman"/>
              </w:rPr>
            </w:pPr>
          </w:p>
        </w:tc>
        <w:tc>
          <w:tcPr>
            <w:tcW w:w="526" w:type="pct"/>
          </w:tcPr>
          <w:p w14:paraId="141B096E" w14:textId="77777777" w:rsidR="005019A2" w:rsidRPr="005019A2" w:rsidRDefault="005019A2" w:rsidP="008300A7">
            <w:pPr>
              <w:spacing w:after="0"/>
              <w:rPr>
                <w:rFonts w:ascii="Times New Roman" w:hAnsi="Times New Roman"/>
              </w:rPr>
            </w:pPr>
          </w:p>
        </w:tc>
        <w:tc>
          <w:tcPr>
            <w:tcW w:w="578" w:type="pct"/>
          </w:tcPr>
          <w:p w14:paraId="20A4B4BC" w14:textId="3A749D8E" w:rsidR="005019A2" w:rsidRPr="005019A2" w:rsidRDefault="005019A2" w:rsidP="008300A7">
            <w:pPr>
              <w:suppressAutoHyphens/>
              <w:spacing w:after="0"/>
              <w:rPr>
                <w:rFonts w:ascii="Times New Roman" w:hAnsi="Times New Roman"/>
              </w:rPr>
            </w:pPr>
          </w:p>
        </w:tc>
      </w:tr>
      <w:tr w:rsidR="005019A2" w:rsidRPr="005019A2" w14:paraId="4D33061F" w14:textId="77777777" w:rsidTr="005019A2">
        <w:trPr>
          <w:trHeight w:val="460"/>
        </w:trPr>
        <w:tc>
          <w:tcPr>
            <w:tcW w:w="843" w:type="pct"/>
            <w:vMerge w:val="restart"/>
          </w:tcPr>
          <w:p w14:paraId="302FA5D4"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2.21 Параметры передачи симметричных кабелей связи</w:t>
            </w:r>
          </w:p>
        </w:tc>
        <w:tc>
          <w:tcPr>
            <w:tcW w:w="2474" w:type="pct"/>
          </w:tcPr>
          <w:p w14:paraId="2EF98FC8"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370DB65C" w14:textId="28E13DC3" w:rsidR="005019A2" w:rsidRPr="005019A2" w:rsidRDefault="005019A2" w:rsidP="008300A7">
            <w:pPr>
              <w:suppressAutoHyphens/>
              <w:spacing w:after="0"/>
              <w:jc w:val="center"/>
              <w:rPr>
                <w:rFonts w:ascii="Times New Roman" w:hAnsi="Times New Roman"/>
                <w:b/>
              </w:rPr>
            </w:pPr>
          </w:p>
        </w:tc>
        <w:tc>
          <w:tcPr>
            <w:tcW w:w="526" w:type="pct"/>
          </w:tcPr>
          <w:p w14:paraId="434553AF" w14:textId="77777777" w:rsidR="005019A2" w:rsidRPr="005019A2" w:rsidRDefault="005019A2" w:rsidP="008300A7">
            <w:pPr>
              <w:suppressAutoHyphens/>
              <w:spacing w:after="0"/>
              <w:rPr>
                <w:rFonts w:ascii="Times New Roman" w:hAnsi="Times New Roman"/>
              </w:rPr>
            </w:pPr>
          </w:p>
        </w:tc>
        <w:tc>
          <w:tcPr>
            <w:tcW w:w="578" w:type="pct"/>
          </w:tcPr>
          <w:p w14:paraId="2419C4EF" w14:textId="6C458D29" w:rsidR="005019A2" w:rsidRPr="005019A2" w:rsidRDefault="005019A2" w:rsidP="008300A7">
            <w:pPr>
              <w:suppressAutoHyphens/>
              <w:spacing w:after="0"/>
              <w:rPr>
                <w:rFonts w:ascii="Times New Roman" w:hAnsi="Times New Roman"/>
              </w:rPr>
            </w:pPr>
          </w:p>
        </w:tc>
      </w:tr>
      <w:tr w:rsidR="005019A2" w:rsidRPr="005019A2" w14:paraId="5593D63A" w14:textId="77777777" w:rsidTr="005019A2">
        <w:trPr>
          <w:trHeight w:val="460"/>
        </w:trPr>
        <w:tc>
          <w:tcPr>
            <w:tcW w:w="843" w:type="pct"/>
            <w:vMerge/>
          </w:tcPr>
          <w:p w14:paraId="397EB3D8" w14:textId="77777777" w:rsidR="005019A2" w:rsidRPr="005019A2" w:rsidRDefault="005019A2" w:rsidP="008300A7">
            <w:pPr>
              <w:spacing w:after="0"/>
              <w:rPr>
                <w:rFonts w:ascii="Times New Roman" w:hAnsi="Times New Roman"/>
                <w:b/>
                <w:bCs/>
              </w:rPr>
            </w:pPr>
          </w:p>
        </w:tc>
        <w:tc>
          <w:tcPr>
            <w:tcW w:w="2474" w:type="pct"/>
          </w:tcPr>
          <w:p w14:paraId="4CC6447A"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Распространение электромагнитной энергии по симметричным кабельным цепям</w:t>
            </w:r>
          </w:p>
        </w:tc>
        <w:tc>
          <w:tcPr>
            <w:tcW w:w="579" w:type="pct"/>
          </w:tcPr>
          <w:p w14:paraId="6D3DE272" w14:textId="1AB319C7" w:rsidR="005019A2" w:rsidRPr="005019A2" w:rsidRDefault="005019A2" w:rsidP="008300A7">
            <w:pPr>
              <w:suppressAutoHyphens/>
              <w:spacing w:after="0"/>
              <w:jc w:val="center"/>
              <w:rPr>
                <w:rFonts w:ascii="Times New Roman" w:hAnsi="Times New Roman"/>
              </w:rPr>
            </w:pPr>
          </w:p>
        </w:tc>
        <w:tc>
          <w:tcPr>
            <w:tcW w:w="526" w:type="pct"/>
          </w:tcPr>
          <w:p w14:paraId="2F2F64B4" w14:textId="77777777" w:rsidR="005019A2" w:rsidRPr="005019A2" w:rsidRDefault="005019A2" w:rsidP="0019188B">
            <w:pPr>
              <w:widowControl w:val="0"/>
              <w:spacing w:after="0"/>
              <w:rPr>
                <w:rFonts w:ascii="Times New Roman" w:hAnsi="Times New Roman"/>
              </w:rPr>
            </w:pPr>
          </w:p>
        </w:tc>
        <w:tc>
          <w:tcPr>
            <w:tcW w:w="578" w:type="pct"/>
            <w:vMerge w:val="restart"/>
          </w:tcPr>
          <w:p w14:paraId="1823276A"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1.1</w:t>
            </w:r>
          </w:p>
          <w:p w14:paraId="17ABCA21"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1.2</w:t>
            </w:r>
          </w:p>
          <w:p w14:paraId="34760571" w14:textId="77777777" w:rsidR="005019A2" w:rsidRPr="005019A2" w:rsidRDefault="005019A2" w:rsidP="00F20EF2">
            <w:pPr>
              <w:suppressAutoHyphens/>
              <w:spacing w:after="0"/>
              <w:rPr>
                <w:rFonts w:ascii="Times New Roman" w:hAnsi="Times New Roman"/>
              </w:rPr>
            </w:pPr>
            <w:r w:rsidRPr="005019A2">
              <w:rPr>
                <w:rFonts w:ascii="Times New Roman" w:hAnsi="Times New Roman"/>
              </w:rPr>
              <w:t>ПК 1.3</w:t>
            </w:r>
          </w:p>
          <w:p w14:paraId="2EBB9565" w14:textId="77777777" w:rsidR="005019A2" w:rsidRPr="005019A2" w:rsidRDefault="005019A2" w:rsidP="00F20EF2">
            <w:pPr>
              <w:spacing w:after="0"/>
              <w:rPr>
                <w:rFonts w:ascii="Times New Roman" w:hAnsi="Times New Roman"/>
              </w:rPr>
            </w:pPr>
            <w:r w:rsidRPr="005019A2">
              <w:rPr>
                <w:rFonts w:ascii="Times New Roman" w:hAnsi="Times New Roman"/>
              </w:rPr>
              <w:t>ОК 01</w:t>
            </w:r>
          </w:p>
          <w:p w14:paraId="54669378" w14:textId="640B25B9" w:rsidR="005019A2" w:rsidRPr="005019A2" w:rsidRDefault="005019A2" w:rsidP="0019188B">
            <w:pPr>
              <w:widowControl w:val="0"/>
              <w:suppressAutoHyphens/>
              <w:spacing w:after="0"/>
              <w:rPr>
                <w:rFonts w:ascii="Times New Roman" w:hAnsi="Times New Roman"/>
              </w:rPr>
            </w:pPr>
          </w:p>
        </w:tc>
      </w:tr>
      <w:tr w:rsidR="005019A2" w:rsidRPr="005019A2" w14:paraId="6D9BF31D" w14:textId="77777777" w:rsidTr="005019A2">
        <w:trPr>
          <w:trHeight w:val="460"/>
        </w:trPr>
        <w:tc>
          <w:tcPr>
            <w:tcW w:w="843" w:type="pct"/>
            <w:vMerge/>
          </w:tcPr>
          <w:p w14:paraId="238E4624" w14:textId="77777777" w:rsidR="005019A2" w:rsidRPr="005019A2" w:rsidRDefault="005019A2" w:rsidP="008300A7">
            <w:pPr>
              <w:spacing w:after="0"/>
              <w:rPr>
                <w:rFonts w:ascii="Times New Roman" w:hAnsi="Times New Roman"/>
                <w:b/>
                <w:bCs/>
              </w:rPr>
            </w:pPr>
          </w:p>
        </w:tc>
        <w:tc>
          <w:tcPr>
            <w:tcW w:w="2474" w:type="pct"/>
          </w:tcPr>
          <w:p w14:paraId="2425891A"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Электрические параметры симметричных кабелей связи</w:t>
            </w:r>
          </w:p>
        </w:tc>
        <w:tc>
          <w:tcPr>
            <w:tcW w:w="579" w:type="pct"/>
          </w:tcPr>
          <w:p w14:paraId="4F0982DC" w14:textId="23178A97" w:rsidR="005019A2" w:rsidRPr="005019A2" w:rsidRDefault="005019A2" w:rsidP="008300A7">
            <w:pPr>
              <w:suppressAutoHyphens/>
              <w:spacing w:after="0"/>
              <w:jc w:val="center"/>
              <w:rPr>
                <w:rFonts w:ascii="Times New Roman" w:hAnsi="Times New Roman"/>
              </w:rPr>
            </w:pPr>
          </w:p>
        </w:tc>
        <w:tc>
          <w:tcPr>
            <w:tcW w:w="526" w:type="pct"/>
          </w:tcPr>
          <w:p w14:paraId="031D3FD2" w14:textId="77777777" w:rsidR="005019A2" w:rsidRPr="005019A2" w:rsidRDefault="005019A2" w:rsidP="008300A7">
            <w:pPr>
              <w:spacing w:after="0"/>
              <w:rPr>
                <w:rFonts w:ascii="Times New Roman" w:hAnsi="Times New Roman"/>
              </w:rPr>
            </w:pPr>
          </w:p>
        </w:tc>
        <w:tc>
          <w:tcPr>
            <w:tcW w:w="578" w:type="pct"/>
            <w:vMerge/>
          </w:tcPr>
          <w:p w14:paraId="0636E52D" w14:textId="63F0AC86" w:rsidR="005019A2" w:rsidRPr="005019A2" w:rsidRDefault="005019A2" w:rsidP="008300A7">
            <w:pPr>
              <w:suppressAutoHyphens/>
              <w:spacing w:after="0"/>
              <w:rPr>
                <w:rFonts w:ascii="Times New Roman" w:hAnsi="Times New Roman"/>
              </w:rPr>
            </w:pPr>
          </w:p>
        </w:tc>
      </w:tr>
      <w:tr w:rsidR="005019A2" w:rsidRPr="005019A2" w14:paraId="66A157EF" w14:textId="77777777" w:rsidTr="005019A2">
        <w:trPr>
          <w:trHeight w:val="460"/>
        </w:trPr>
        <w:tc>
          <w:tcPr>
            <w:tcW w:w="843" w:type="pct"/>
            <w:vMerge/>
          </w:tcPr>
          <w:p w14:paraId="12CA946E" w14:textId="77777777" w:rsidR="005019A2" w:rsidRPr="005019A2" w:rsidRDefault="005019A2" w:rsidP="008300A7">
            <w:pPr>
              <w:spacing w:after="0"/>
              <w:rPr>
                <w:rFonts w:ascii="Times New Roman" w:hAnsi="Times New Roman"/>
                <w:b/>
                <w:bCs/>
              </w:rPr>
            </w:pPr>
          </w:p>
        </w:tc>
        <w:tc>
          <w:tcPr>
            <w:tcW w:w="2474" w:type="pct"/>
          </w:tcPr>
          <w:p w14:paraId="00ACF1F1"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5CA63F3" w14:textId="592C8AA3" w:rsidR="005019A2" w:rsidRPr="005019A2" w:rsidRDefault="005019A2" w:rsidP="008300A7">
            <w:pPr>
              <w:suppressAutoHyphens/>
              <w:spacing w:after="0"/>
              <w:jc w:val="center"/>
              <w:rPr>
                <w:rFonts w:ascii="Times New Roman" w:hAnsi="Times New Roman"/>
                <w:b/>
              </w:rPr>
            </w:pPr>
          </w:p>
        </w:tc>
        <w:tc>
          <w:tcPr>
            <w:tcW w:w="526" w:type="pct"/>
          </w:tcPr>
          <w:p w14:paraId="14C63339" w14:textId="77777777" w:rsidR="005019A2" w:rsidRPr="005019A2" w:rsidRDefault="005019A2" w:rsidP="008300A7">
            <w:pPr>
              <w:suppressAutoHyphens/>
              <w:spacing w:after="0"/>
              <w:rPr>
                <w:rFonts w:ascii="Times New Roman" w:hAnsi="Times New Roman"/>
              </w:rPr>
            </w:pPr>
          </w:p>
        </w:tc>
        <w:tc>
          <w:tcPr>
            <w:tcW w:w="578" w:type="pct"/>
          </w:tcPr>
          <w:p w14:paraId="40691A00" w14:textId="14261A28" w:rsidR="005019A2" w:rsidRPr="005019A2" w:rsidRDefault="005019A2" w:rsidP="008300A7">
            <w:pPr>
              <w:suppressAutoHyphens/>
              <w:spacing w:after="0"/>
              <w:rPr>
                <w:rFonts w:ascii="Times New Roman" w:hAnsi="Times New Roman"/>
              </w:rPr>
            </w:pPr>
          </w:p>
        </w:tc>
      </w:tr>
      <w:tr w:rsidR="005019A2" w:rsidRPr="005019A2" w14:paraId="462F1617" w14:textId="77777777" w:rsidTr="005019A2">
        <w:trPr>
          <w:trHeight w:val="460"/>
        </w:trPr>
        <w:tc>
          <w:tcPr>
            <w:tcW w:w="843" w:type="pct"/>
            <w:vMerge/>
          </w:tcPr>
          <w:p w14:paraId="56B7571F" w14:textId="77777777" w:rsidR="005019A2" w:rsidRPr="005019A2" w:rsidRDefault="005019A2" w:rsidP="008300A7">
            <w:pPr>
              <w:spacing w:after="0"/>
              <w:rPr>
                <w:rFonts w:ascii="Times New Roman" w:hAnsi="Times New Roman"/>
                <w:b/>
                <w:bCs/>
              </w:rPr>
            </w:pPr>
          </w:p>
        </w:tc>
        <w:tc>
          <w:tcPr>
            <w:tcW w:w="2474" w:type="pct"/>
          </w:tcPr>
          <w:p w14:paraId="52961E4C" w14:textId="77777777" w:rsidR="005019A2" w:rsidRPr="005019A2" w:rsidRDefault="005019A2" w:rsidP="008300A7">
            <w:pPr>
              <w:spacing w:after="0"/>
              <w:rPr>
                <w:rFonts w:ascii="Times New Roman" w:hAnsi="Times New Roman"/>
              </w:rPr>
            </w:pPr>
            <w:r w:rsidRPr="005019A2">
              <w:rPr>
                <w:rFonts w:ascii="Times New Roman" w:hAnsi="Times New Roman"/>
                <w:bCs/>
              </w:rPr>
              <w:t>Практическое занятие 22 «</w:t>
            </w:r>
            <w:r w:rsidRPr="005019A2">
              <w:rPr>
                <w:rFonts w:ascii="Times New Roman" w:hAnsi="Times New Roman"/>
              </w:rPr>
              <w:t>Расчёт параметров симметричного кабеля»</w:t>
            </w:r>
          </w:p>
        </w:tc>
        <w:tc>
          <w:tcPr>
            <w:tcW w:w="579" w:type="pct"/>
          </w:tcPr>
          <w:p w14:paraId="641521DF" w14:textId="5C0F4EFB" w:rsidR="005019A2" w:rsidRPr="005019A2" w:rsidRDefault="005019A2" w:rsidP="008300A7">
            <w:pPr>
              <w:suppressAutoHyphens/>
              <w:spacing w:after="0"/>
              <w:jc w:val="center"/>
              <w:rPr>
                <w:rFonts w:ascii="Times New Roman" w:hAnsi="Times New Roman"/>
              </w:rPr>
            </w:pPr>
          </w:p>
        </w:tc>
        <w:tc>
          <w:tcPr>
            <w:tcW w:w="526" w:type="pct"/>
          </w:tcPr>
          <w:p w14:paraId="4AC2BC8C" w14:textId="77777777" w:rsidR="005019A2" w:rsidRPr="005019A2" w:rsidRDefault="005019A2" w:rsidP="008300A7">
            <w:pPr>
              <w:spacing w:after="0"/>
              <w:rPr>
                <w:rFonts w:ascii="Times New Roman" w:hAnsi="Times New Roman"/>
              </w:rPr>
            </w:pPr>
          </w:p>
        </w:tc>
        <w:tc>
          <w:tcPr>
            <w:tcW w:w="578" w:type="pct"/>
          </w:tcPr>
          <w:p w14:paraId="2B9F9977" w14:textId="1CCF6982" w:rsidR="005019A2" w:rsidRPr="005019A2" w:rsidRDefault="005019A2" w:rsidP="008300A7">
            <w:pPr>
              <w:suppressAutoHyphens/>
              <w:spacing w:after="0"/>
              <w:rPr>
                <w:rFonts w:ascii="Times New Roman" w:hAnsi="Times New Roman"/>
              </w:rPr>
            </w:pPr>
          </w:p>
        </w:tc>
      </w:tr>
      <w:tr w:rsidR="005019A2" w:rsidRPr="005019A2" w14:paraId="276628A1" w14:textId="77777777" w:rsidTr="005019A2">
        <w:trPr>
          <w:trHeight w:val="460"/>
        </w:trPr>
        <w:tc>
          <w:tcPr>
            <w:tcW w:w="843" w:type="pct"/>
            <w:vMerge w:val="restart"/>
          </w:tcPr>
          <w:p w14:paraId="176F52BD"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2.22 Симметрирование кабелей связи</w:t>
            </w:r>
          </w:p>
        </w:tc>
        <w:tc>
          <w:tcPr>
            <w:tcW w:w="2474" w:type="pct"/>
          </w:tcPr>
          <w:p w14:paraId="24C5E318"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56A5DFAB" w14:textId="5255DA36" w:rsidR="005019A2" w:rsidRPr="005019A2" w:rsidRDefault="005019A2" w:rsidP="008300A7">
            <w:pPr>
              <w:suppressAutoHyphens/>
              <w:spacing w:after="0"/>
              <w:jc w:val="center"/>
              <w:rPr>
                <w:rFonts w:ascii="Times New Roman" w:hAnsi="Times New Roman"/>
                <w:b/>
              </w:rPr>
            </w:pPr>
          </w:p>
        </w:tc>
        <w:tc>
          <w:tcPr>
            <w:tcW w:w="526" w:type="pct"/>
          </w:tcPr>
          <w:p w14:paraId="35E3787D" w14:textId="77777777" w:rsidR="005019A2" w:rsidRPr="005019A2" w:rsidRDefault="005019A2" w:rsidP="008300A7">
            <w:pPr>
              <w:suppressAutoHyphens/>
              <w:spacing w:after="0"/>
              <w:rPr>
                <w:rFonts w:ascii="Times New Roman" w:hAnsi="Times New Roman"/>
              </w:rPr>
            </w:pPr>
          </w:p>
        </w:tc>
        <w:tc>
          <w:tcPr>
            <w:tcW w:w="578" w:type="pct"/>
          </w:tcPr>
          <w:p w14:paraId="348275B1" w14:textId="2BC8153C" w:rsidR="005019A2" w:rsidRPr="005019A2" w:rsidRDefault="005019A2" w:rsidP="008300A7">
            <w:pPr>
              <w:suppressAutoHyphens/>
              <w:spacing w:after="0"/>
              <w:rPr>
                <w:rFonts w:ascii="Times New Roman" w:hAnsi="Times New Roman"/>
              </w:rPr>
            </w:pPr>
          </w:p>
        </w:tc>
      </w:tr>
      <w:tr w:rsidR="005019A2" w:rsidRPr="005019A2" w14:paraId="38A92D2B" w14:textId="77777777" w:rsidTr="005019A2">
        <w:trPr>
          <w:trHeight w:val="460"/>
        </w:trPr>
        <w:tc>
          <w:tcPr>
            <w:tcW w:w="843" w:type="pct"/>
            <w:vMerge/>
          </w:tcPr>
          <w:p w14:paraId="153178BD" w14:textId="77777777" w:rsidR="005019A2" w:rsidRPr="005019A2" w:rsidRDefault="005019A2" w:rsidP="008300A7">
            <w:pPr>
              <w:spacing w:after="0"/>
              <w:rPr>
                <w:rFonts w:ascii="Times New Roman" w:hAnsi="Times New Roman"/>
                <w:b/>
                <w:bCs/>
              </w:rPr>
            </w:pPr>
          </w:p>
        </w:tc>
        <w:tc>
          <w:tcPr>
            <w:tcW w:w="2474" w:type="pct"/>
          </w:tcPr>
          <w:p w14:paraId="25F1B2BE"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Методы симметрирования</w:t>
            </w:r>
          </w:p>
        </w:tc>
        <w:tc>
          <w:tcPr>
            <w:tcW w:w="579" w:type="pct"/>
          </w:tcPr>
          <w:p w14:paraId="4462F2D2" w14:textId="3972C158" w:rsidR="005019A2" w:rsidRPr="005019A2" w:rsidRDefault="005019A2" w:rsidP="008300A7">
            <w:pPr>
              <w:suppressAutoHyphens/>
              <w:spacing w:after="0"/>
              <w:jc w:val="center"/>
              <w:rPr>
                <w:rFonts w:ascii="Times New Roman" w:hAnsi="Times New Roman"/>
              </w:rPr>
            </w:pPr>
          </w:p>
        </w:tc>
        <w:tc>
          <w:tcPr>
            <w:tcW w:w="526" w:type="pct"/>
          </w:tcPr>
          <w:p w14:paraId="698EC812" w14:textId="77777777" w:rsidR="005019A2" w:rsidRPr="005019A2" w:rsidRDefault="005019A2" w:rsidP="008300A7">
            <w:pPr>
              <w:spacing w:after="0"/>
              <w:rPr>
                <w:rFonts w:ascii="Times New Roman" w:hAnsi="Times New Roman"/>
              </w:rPr>
            </w:pPr>
          </w:p>
        </w:tc>
        <w:tc>
          <w:tcPr>
            <w:tcW w:w="578" w:type="pct"/>
          </w:tcPr>
          <w:p w14:paraId="0DDDD8C0" w14:textId="42A11A17" w:rsidR="005019A2" w:rsidRPr="005019A2" w:rsidRDefault="005019A2" w:rsidP="008300A7">
            <w:pPr>
              <w:suppressAutoHyphens/>
              <w:spacing w:after="0"/>
              <w:rPr>
                <w:rFonts w:ascii="Times New Roman" w:hAnsi="Times New Roman"/>
              </w:rPr>
            </w:pPr>
          </w:p>
        </w:tc>
      </w:tr>
      <w:tr w:rsidR="005019A2" w:rsidRPr="005019A2" w14:paraId="74342488" w14:textId="77777777" w:rsidTr="005019A2">
        <w:trPr>
          <w:trHeight w:val="460"/>
        </w:trPr>
        <w:tc>
          <w:tcPr>
            <w:tcW w:w="843" w:type="pct"/>
            <w:vMerge/>
          </w:tcPr>
          <w:p w14:paraId="4D36ADAD" w14:textId="77777777" w:rsidR="005019A2" w:rsidRPr="005019A2" w:rsidRDefault="005019A2" w:rsidP="008300A7">
            <w:pPr>
              <w:spacing w:after="0"/>
              <w:rPr>
                <w:rFonts w:ascii="Times New Roman" w:hAnsi="Times New Roman"/>
                <w:b/>
                <w:bCs/>
              </w:rPr>
            </w:pPr>
          </w:p>
        </w:tc>
        <w:tc>
          <w:tcPr>
            <w:tcW w:w="2474" w:type="pct"/>
          </w:tcPr>
          <w:p w14:paraId="45B1A4A2"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Принципы экранирования</w:t>
            </w:r>
          </w:p>
        </w:tc>
        <w:tc>
          <w:tcPr>
            <w:tcW w:w="579" w:type="pct"/>
          </w:tcPr>
          <w:p w14:paraId="4B05AC13" w14:textId="20322B8B" w:rsidR="005019A2" w:rsidRPr="005019A2" w:rsidRDefault="005019A2" w:rsidP="008300A7">
            <w:pPr>
              <w:suppressAutoHyphens/>
              <w:spacing w:after="0"/>
              <w:jc w:val="center"/>
              <w:rPr>
                <w:rFonts w:ascii="Times New Roman" w:hAnsi="Times New Roman"/>
              </w:rPr>
            </w:pPr>
          </w:p>
        </w:tc>
        <w:tc>
          <w:tcPr>
            <w:tcW w:w="526" w:type="pct"/>
          </w:tcPr>
          <w:p w14:paraId="453491E8" w14:textId="77777777" w:rsidR="005019A2" w:rsidRPr="005019A2" w:rsidRDefault="005019A2" w:rsidP="008300A7">
            <w:pPr>
              <w:spacing w:after="0"/>
              <w:rPr>
                <w:rFonts w:ascii="Times New Roman" w:hAnsi="Times New Roman"/>
              </w:rPr>
            </w:pPr>
          </w:p>
        </w:tc>
        <w:tc>
          <w:tcPr>
            <w:tcW w:w="578" w:type="pct"/>
          </w:tcPr>
          <w:p w14:paraId="010F03BE" w14:textId="02701069" w:rsidR="005019A2" w:rsidRPr="005019A2" w:rsidRDefault="005019A2" w:rsidP="008300A7">
            <w:pPr>
              <w:suppressAutoHyphens/>
              <w:spacing w:after="0"/>
              <w:rPr>
                <w:rFonts w:ascii="Times New Roman" w:hAnsi="Times New Roman"/>
              </w:rPr>
            </w:pPr>
          </w:p>
        </w:tc>
      </w:tr>
      <w:tr w:rsidR="005019A2" w:rsidRPr="005019A2" w14:paraId="68F2503A" w14:textId="77777777" w:rsidTr="005019A2">
        <w:trPr>
          <w:trHeight w:val="460"/>
        </w:trPr>
        <w:tc>
          <w:tcPr>
            <w:tcW w:w="843" w:type="pct"/>
            <w:vMerge/>
          </w:tcPr>
          <w:p w14:paraId="0F6A6A39" w14:textId="77777777" w:rsidR="005019A2" w:rsidRPr="005019A2" w:rsidRDefault="005019A2" w:rsidP="008300A7">
            <w:pPr>
              <w:spacing w:after="0"/>
              <w:rPr>
                <w:rFonts w:ascii="Times New Roman" w:hAnsi="Times New Roman"/>
                <w:b/>
                <w:bCs/>
              </w:rPr>
            </w:pPr>
          </w:p>
        </w:tc>
        <w:tc>
          <w:tcPr>
            <w:tcW w:w="2474" w:type="pct"/>
          </w:tcPr>
          <w:p w14:paraId="0079C715"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AD710D9" w14:textId="3FBD2B18" w:rsidR="005019A2" w:rsidRPr="005019A2" w:rsidRDefault="005019A2" w:rsidP="008300A7">
            <w:pPr>
              <w:suppressAutoHyphens/>
              <w:spacing w:after="0"/>
              <w:jc w:val="center"/>
              <w:rPr>
                <w:rFonts w:ascii="Times New Roman" w:hAnsi="Times New Roman"/>
                <w:b/>
              </w:rPr>
            </w:pPr>
          </w:p>
        </w:tc>
        <w:tc>
          <w:tcPr>
            <w:tcW w:w="526" w:type="pct"/>
          </w:tcPr>
          <w:p w14:paraId="5EE0100E" w14:textId="77777777" w:rsidR="005019A2" w:rsidRPr="005019A2" w:rsidRDefault="005019A2" w:rsidP="008300A7">
            <w:pPr>
              <w:suppressAutoHyphens/>
              <w:spacing w:after="0"/>
              <w:rPr>
                <w:rFonts w:ascii="Times New Roman" w:hAnsi="Times New Roman"/>
              </w:rPr>
            </w:pPr>
          </w:p>
        </w:tc>
        <w:tc>
          <w:tcPr>
            <w:tcW w:w="578" w:type="pct"/>
          </w:tcPr>
          <w:p w14:paraId="07AE32B9" w14:textId="0CCE3BFD" w:rsidR="005019A2" w:rsidRPr="005019A2" w:rsidRDefault="005019A2" w:rsidP="008300A7">
            <w:pPr>
              <w:suppressAutoHyphens/>
              <w:spacing w:after="0"/>
              <w:rPr>
                <w:rFonts w:ascii="Times New Roman" w:hAnsi="Times New Roman"/>
              </w:rPr>
            </w:pPr>
          </w:p>
        </w:tc>
      </w:tr>
      <w:tr w:rsidR="005019A2" w:rsidRPr="005019A2" w14:paraId="347338F8" w14:textId="77777777" w:rsidTr="005019A2">
        <w:trPr>
          <w:trHeight w:val="460"/>
        </w:trPr>
        <w:tc>
          <w:tcPr>
            <w:tcW w:w="843" w:type="pct"/>
            <w:vMerge/>
          </w:tcPr>
          <w:p w14:paraId="32FCB92E" w14:textId="77777777" w:rsidR="005019A2" w:rsidRPr="005019A2" w:rsidRDefault="005019A2" w:rsidP="008300A7">
            <w:pPr>
              <w:spacing w:after="0"/>
              <w:rPr>
                <w:rFonts w:ascii="Times New Roman" w:hAnsi="Times New Roman"/>
                <w:b/>
                <w:bCs/>
              </w:rPr>
            </w:pPr>
          </w:p>
        </w:tc>
        <w:tc>
          <w:tcPr>
            <w:tcW w:w="2474" w:type="pct"/>
          </w:tcPr>
          <w:p w14:paraId="2458FA12" w14:textId="77777777" w:rsidR="005019A2" w:rsidRPr="005019A2" w:rsidRDefault="005019A2" w:rsidP="008300A7">
            <w:pPr>
              <w:spacing w:after="0"/>
              <w:rPr>
                <w:rFonts w:ascii="Times New Roman" w:hAnsi="Times New Roman"/>
              </w:rPr>
            </w:pPr>
            <w:r w:rsidRPr="005019A2">
              <w:rPr>
                <w:rFonts w:ascii="Times New Roman" w:hAnsi="Times New Roman"/>
              </w:rPr>
              <w:t>Практическое занятие 23 «Расчёт параметров экранирования»</w:t>
            </w:r>
          </w:p>
        </w:tc>
        <w:tc>
          <w:tcPr>
            <w:tcW w:w="579" w:type="pct"/>
          </w:tcPr>
          <w:p w14:paraId="047E4EA6" w14:textId="2C7833AA" w:rsidR="005019A2" w:rsidRPr="005019A2" w:rsidRDefault="005019A2" w:rsidP="008300A7">
            <w:pPr>
              <w:suppressAutoHyphens/>
              <w:spacing w:after="0"/>
              <w:jc w:val="center"/>
              <w:rPr>
                <w:rFonts w:ascii="Times New Roman" w:hAnsi="Times New Roman"/>
              </w:rPr>
            </w:pPr>
          </w:p>
        </w:tc>
        <w:tc>
          <w:tcPr>
            <w:tcW w:w="526" w:type="pct"/>
          </w:tcPr>
          <w:p w14:paraId="053AA240" w14:textId="77777777" w:rsidR="005019A2" w:rsidRPr="005019A2" w:rsidRDefault="005019A2" w:rsidP="008300A7">
            <w:pPr>
              <w:spacing w:after="0"/>
              <w:rPr>
                <w:rFonts w:ascii="Times New Roman" w:hAnsi="Times New Roman"/>
              </w:rPr>
            </w:pPr>
          </w:p>
        </w:tc>
        <w:tc>
          <w:tcPr>
            <w:tcW w:w="578" w:type="pct"/>
          </w:tcPr>
          <w:p w14:paraId="02566700" w14:textId="572B2005" w:rsidR="005019A2" w:rsidRPr="005019A2" w:rsidRDefault="005019A2" w:rsidP="008300A7">
            <w:pPr>
              <w:suppressAutoHyphens/>
              <w:spacing w:after="0"/>
              <w:rPr>
                <w:rFonts w:ascii="Times New Roman" w:hAnsi="Times New Roman"/>
              </w:rPr>
            </w:pPr>
          </w:p>
        </w:tc>
      </w:tr>
      <w:tr w:rsidR="005019A2" w:rsidRPr="005019A2" w14:paraId="3F0E18B3" w14:textId="77777777" w:rsidTr="005019A2">
        <w:trPr>
          <w:trHeight w:val="460"/>
        </w:trPr>
        <w:tc>
          <w:tcPr>
            <w:tcW w:w="843" w:type="pct"/>
            <w:vMerge w:val="restart"/>
          </w:tcPr>
          <w:p w14:paraId="435D4D2C"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2.23 Параметры передачи коаксиальных кабелей связи</w:t>
            </w:r>
          </w:p>
        </w:tc>
        <w:tc>
          <w:tcPr>
            <w:tcW w:w="2474" w:type="pct"/>
          </w:tcPr>
          <w:p w14:paraId="6D666AF9"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0D22B212" w14:textId="1A62BE0D" w:rsidR="005019A2" w:rsidRPr="005019A2" w:rsidRDefault="005019A2" w:rsidP="008300A7">
            <w:pPr>
              <w:suppressAutoHyphens/>
              <w:spacing w:after="0"/>
              <w:jc w:val="center"/>
              <w:rPr>
                <w:rFonts w:ascii="Times New Roman" w:hAnsi="Times New Roman"/>
                <w:b/>
              </w:rPr>
            </w:pPr>
          </w:p>
        </w:tc>
        <w:tc>
          <w:tcPr>
            <w:tcW w:w="526" w:type="pct"/>
          </w:tcPr>
          <w:p w14:paraId="04E3799B" w14:textId="77777777" w:rsidR="005019A2" w:rsidRPr="005019A2" w:rsidRDefault="005019A2" w:rsidP="008300A7">
            <w:pPr>
              <w:suppressAutoHyphens/>
              <w:spacing w:after="0"/>
              <w:rPr>
                <w:rFonts w:ascii="Times New Roman" w:hAnsi="Times New Roman"/>
              </w:rPr>
            </w:pPr>
          </w:p>
        </w:tc>
        <w:tc>
          <w:tcPr>
            <w:tcW w:w="578" w:type="pct"/>
          </w:tcPr>
          <w:p w14:paraId="07160754" w14:textId="356F2B78" w:rsidR="005019A2" w:rsidRPr="005019A2" w:rsidRDefault="005019A2" w:rsidP="008300A7">
            <w:pPr>
              <w:suppressAutoHyphens/>
              <w:spacing w:after="0"/>
              <w:rPr>
                <w:rFonts w:ascii="Times New Roman" w:hAnsi="Times New Roman"/>
              </w:rPr>
            </w:pPr>
          </w:p>
        </w:tc>
      </w:tr>
      <w:tr w:rsidR="005019A2" w:rsidRPr="005019A2" w14:paraId="45F9D92E" w14:textId="77777777" w:rsidTr="005019A2">
        <w:trPr>
          <w:trHeight w:val="460"/>
        </w:trPr>
        <w:tc>
          <w:tcPr>
            <w:tcW w:w="843" w:type="pct"/>
            <w:vMerge/>
          </w:tcPr>
          <w:p w14:paraId="1AD6543C" w14:textId="77777777" w:rsidR="005019A2" w:rsidRPr="005019A2" w:rsidRDefault="005019A2" w:rsidP="008300A7">
            <w:pPr>
              <w:spacing w:after="0"/>
              <w:rPr>
                <w:rFonts w:ascii="Times New Roman" w:hAnsi="Times New Roman"/>
                <w:b/>
                <w:bCs/>
              </w:rPr>
            </w:pPr>
          </w:p>
        </w:tc>
        <w:tc>
          <w:tcPr>
            <w:tcW w:w="2474" w:type="pct"/>
          </w:tcPr>
          <w:p w14:paraId="2B6A4708"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Распространение электромагнитной энергии по коаксиальным кабелям</w:t>
            </w:r>
          </w:p>
        </w:tc>
        <w:tc>
          <w:tcPr>
            <w:tcW w:w="579" w:type="pct"/>
          </w:tcPr>
          <w:p w14:paraId="2733D174" w14:textId="7F308BA8" w:rsidR="005019A2" w:rsidRPr="005019A2" w:rsidRDefault="005019A2" w:rsidP="008300A7">
            <w:pPr>
              <w:suppressAutoHyphens/>
              <w:spacing w:after="0"/>
              <w:jc w:val="center"/>
              <w:rPr>
                <w:rFonts w:ascii="Times New Roman" w:hAnsi="Times New Roman"/>
              </w:rPr>
            </w:pPr>
          </w:p>
        </w:tc>
        <w:tc>
          <w:tcPr>
            <w:tcW w:w="526" w:type="pct"/>
          </w:tcPr>
          <w:p w14:paraId="5C2C757B" w14:textId="77777777" w:rsidR="005019A2" w:rsidRPr="005019A2" w:rsidRDefault="005019A2" w:rsidP="008300A7">
            <w:pPr>
              <w:spacing w:after="0"/>
              <w:rPr>
                <w:rFonts w:ascii="Times New Roman" w:hAnsi="Times New Roman"/>
              </w:rPr>
            </w:pPr>
          </w:p>
        </w:tc>
        <w:tc>
          <w:tcPr>
            <w:tcW w:w="578" w:type="pct"/>
          </w:tcPr>
          <w:p w14:paraId="4C20594C" w14:textId="5921C287" w:rsidR="005019A2" w:rsidRPr="005019A2" w:rsidRDefault="005019A2" w:rsidP="008300A7">
            <w:pPr>
              <w:suppressAutoHyphens/>
              <w:spacing w:after="0"/>
              <w:rPr>
                <w:rFonts w:ascii="Times New Roman" w:hAnsi="Times New Roman"/>
              </w:rPr>
            </w:pPr>
          </w:p>
        </w:tc>
      </w:tr>
      <w:tr w:rsidR="005019A2" w:rsidRPr="005019A2" w14:paraId="3444E9FC" w14:textId="77777777" w:rsidTr="005019A2">
        <w:trPr>
          <w:trHeight w:val="460"/>
        </w:trPr>
        <w:tc>
          <w:tcPr>
            <w:tcW w:w="843" w:type="pct"/>
            <w:vMerge/>
          </w:tcPr>
          <w:p w14:paraId="1D0D9008" w14:textId="77777777" w:rsidR="005019A2" w:rsidRPr="005019A2" w:rsidRDefault="005019A2" w:rsidP="008300A7">
            <w:pPr>
              <w:spacing w:after="0"/>
              <w:rPr>
                <w:rFonts w:ascii="Times New Roman" w:hAnsi="Times New Roman"/>
                <w:b/>
                <w:bCs/>
              </w:rPr>
            </w:pPr>
          </w:p>
        </w:tc>
        <w:tc>
          <w:tcPr>
            <w:tcW w:w="2474" w:type="pct"/>
          </w:tcPr>
          <w:p w14:paraId="2C5B3FF9"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Электрические параметры коаксиальных кабелей</w:t>
            </w:r>
          </w:p>
        </w:tc>
        <w:tc>
          <w:tcPr>
            <w:tcW w:w="579" w:type="pct"/>
          </w:tcPr>
          <w:p w14:paraId="43B20EB8" w14:textId="0B3BCD19" w:rsidR="005019A2" w:rsidRPr="005019A2" w:rsidRDefault="005019A2" w:rsidP="008300A7">
            <w:pPr>
              <w:suppressAutoHyphens/>
              <w:spacing w:after="0"/>
              <w:jc w:val="center"/>
              <w:rPr>
                <w:rFonts w:ascii="Times New Roman" w:hAnsi="Times New Roman"/>
              </w:rPr>
            </w:pPr>
          </w:p>
        </w:tc>
        <w:tc>
          <w:tcPr>
            <w:tcW w:w="526" w:type="pct"/>
          </w:tcPr>
          <w:p w14:paraId="189912C8" w14:textId="77777777" w:rsidR="005019A2" w:rsidRPr="005019A2" w:rsidRDefault="005019A2" w:rsidP="008300A7">
            <w:pPr>
              <w:spacing w:after="0"/>
              <w:rPr>
                <w:rFonts w:ascii="Times New Roman" w:hAnsi="Times New Roman"/>
              </w:rPr>
            </w:pPr>
          </w:p>
        </w:tc>
        <w:tc>
          <w:tcPr>
            <w:tcW w:w="578" w:type="pct"/>
          </w:tcPr>
          <w:p w14:paraId="0758D1F1" w14:textId="046AAB57" w:rsidR="005019A2" w:rsidRPr="005019A2" w:rsidRDefault="005019A2" w:rsidP="008300A7">
            <w:pPr>
              <w:suppressAutoHyphens/>
              <w:spacing w:after="0"/>
              <w:rPr>
                <w:rFonts w:ascii="Times New Roman" w:hAnsi="Times New Roman"/>
              </w:rPr>
            </w:pPr>
          </w:p>
        </w:tc>
      </w:tr>
      <w:tr w:rsidR="005019A2" w:rsidRPr="005019A2" w14:paraId="0FC8D31C" w14:textId="77777777" w:rsidTr="005019A2">
        <w:trPr>
          <w:trHeight w:val="460"/>
        </w:trPr>
        <w:tc>
          <w:tcPr>
            <w:tcW w:w="843" w:type="pct"/>
            <w:vMerge/>
          </w:tcPr>
          <w:p w14:paraId="52D13C51" w14:textId="77777777" w:rsidR="005019A2" w:rsidRPr="005019A2" w:rsidRDefault="005019A2" w:rsidP="008300A7">
            <w:pPr>
              <w:spacing w:after="0"/>
              <w:rPr>
                <w:rFonts w:ascii="Times New Roman" w:hAnsi="Times New Roman"/>
                <w:b/>
                <w:bCs/>
              </w:rPr>
            </w:pPr>
          </w:p>
        </w:tc>
        <w:tc>
          <w:tcPr>
            <w:tcW w:w="2474" w:type="pct"/>
          </w:tcPr>
          <w:p w14:paraId="4003CC1D"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CBA4275" w14:textId="1037FD2B" w:rsidR="005019A2" w:rsidRPr="005019A2" w:rsidRDefault="005019A2" w:rsidP="008300A7">
            <w:pPr>
              <w:suppressAutoHyphens/>
              <w:spacing w:after="0"/>
              <w:jc w:val="center"/>
              <w:rPr>
                <w:rFonts w:ascii="Times New Roman" w:hAnsi="Times New Roman"/>
                <w:b/>
              </w:rPr>
            </w:pPr>
          </w:p>
        </w:tc>
        <w:tc>
          <w:tcPr>
            <w:tcW w:w="526" w:type="pct"/>
          </w:tcPr>
          <w:p w14:paraId="12E661BF" w14:textId="77777777" w:rsidR="005019A2" w:rsidRPr="005019A2" w:rsidRDefault="005019A2" w:rsidP="008300A7">
            <w:pPr>
              <w:suppressAutoHyphens/>
              <w:spacing w:after="0"/>
              <w:rPr>
                <w:rFonts w:ascii="Times New Roman" w:hAnsi="Times New Roman"/>
              </w:rPr>
            </w:pPr>
          </w:p>
        </w:tc>
        <w:tc>
          <w:tcPr>
            <w:tcW w:w="578" w:type="pct"/>
          </w:tcPr>
          <w:p w14:paraId="40947F1C" w14:textId="43724C50" w:rsidR="005019A2" w:rsidRPr="005019A2" w:rsidRDefault="005019A2" w:rsidP="008300A7">
            <w:pPr>
              <w:suppressAutoHyphens/>
              <w:spacing w:after="0"/>
              <w:rPr>
                <w:rFonts w:ascii="Times New Roman" w:hAnsi="Times New Roman"/>
              </w:rPr>
            </w:pPr>
          </w:p>
        </w:tc>
      </w:tr>
      <w:tr w:rsidR="005019A2" w:rsidRPr="005019A2" w14:paraId="187A7C3D" w14:textId="77777777" w:rsidTr="005019A2">
        <w:trPr>
          <w:trHeight w:val="460"/>
        </w:trPr>
        <w:tc>
          <w:tcPr>
            <w:tcW w:w="843" w:type="pct"/>
            <w:vMerge/>
          </w:tcPr>
          <w:p w14:paraId="2657914C" w14:textId="77777777" w:rsidR="005019A2" w:rsidRPr="005019A2" w:rsidRDefault="005019A2" w:rsidP="008300A7">
            <w:pPr>
              <w:spacing w:after="0"/>
              <w:rPr>
                <w:rFonts w:ascii="Times New Roman" w:hAnsi="Times New Roman"/>
                <w:b/>
                <w:bCs/>
              </w:rPr>
            </w:pPr>
          </w:p>
        </w:tc>
        <w:tc>
          <w:tcPr>
            <w:tcW w:w="2474" w:type="pct"/>
          </w:tcPr>
          <w:p w14:paraId="086DC5F6"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24 «</w:t>
            </w:r>
            <w:r w:rsidRPr="005019A2">
              <w:rPr>
                <w:rFonts w:ascii="Times New Roman" w:hAnsi="Times New Roman"/>
              </w:rPr>
              <w:t xml:space="preserve">Расчёт эквивалентных значений ε и </w:t>
            </w:r>
            <w:proofErr w:type="spellStart"/>
            <w:r w:rsidRPr="005019A2">
              <w:rPr>
                <w:rFonts w:ascii="Times New Roman" w:hAnsi="Times New Roman"/>
                <w:lang w:val="en-US"/>
              </w:rPr>
              <w:t>tgδ</w:t>
            </w:r>
            <w:proofErr w:type="spellEnd"/>
            <w:r w:rsidRPr="005019A2">
              <w:rPr>
                <w:rFonts w:ascii="Times New Roman" w:hAnsi="Times New Roman"/>
              </w:rPr>
              <w:t xml:space="preserve"> в кабелях с комбинированной изоляцией»</w:t>
            </w:r>
          </w:p>
        </w:tc>
        <w:tc>
          <w:tcPr>
            <w:tcW w:w="579" w:type="pct"/>
          </w:tcPr>
          <w:p w14:paraId="76502E6E" w14:textId="1FF94776" w:rsidR="005019A2" w:rsidRPr="005019A2" w:rsidRDefault="005019A2" w:rsidP="008300A7">
            <w:pPr>
              <w:suppressAutoHyphens/>
              <w:spacing w:after="0"/>
              <w:jc w:val="center"/>
              <w:rPr>
                <w:rFonts w:ascii="Times New Roman" w:hAnsi="Times New Roman"/>
              </w:rPr>
            </w:pPr>
          </w:p>
        </w:tc>
        <w:tc>
          <w:tcPr>
            <w:tcW w:w="526" w:type="pct"/>
          </w:tcPr>
          <w:p w14:paraId="67F59648" w14:textId="77777777" w:rsidR="005019A2" w:rsidRPr="005019A2" w:rsidRDefault="005019A2" w:rsidP="008300A7">
            <w:pPr>
              <w:widowControl w:val="0"/>
              <w:spacing w:after="0"/>
              <w:rPr>
                <w:rFonts w:ascii="Times New Roman" w:hAnsi="Times New Roman"/>
              </w:rPr>
            </w:pPr>
          </w:p>
        </w:tc>
        <w:tc>
          <w:tcPr>
            <w:tcW w:w="578" w:type="pct"/>
          </w:tcPr>
          <w:p w14:paraId="6F5106B3" w14:textId="4EF8203B" w:rsidR="005019A2" w:rsidRPr="005019A2" w:rsidRDefault="005019A2" w:rsidP="008300A7">
            <w:pPr>
              <w:widowControl w:val="0"/>
              <w:suppressAutoHyphens/>
              <w:spacing w:after="0"/>
              <w:rPr>
                <w:rFonts w:ascii="Times New Roman" w:hAnsi="Times New Roman"/>
              </w:rPr>
            </w:pPr>
          </w:p>
        </w:tc>
      </w:tr>
      <w:tr w:rsidR="005019A2" w:rsidRPr="005019A2" w14:paraId="2EE72968" w14:textId="77777777" w:rsidTr="005019A2">
        <w:trPr>
          <w:trHeight w:val="460"/>
        </w:trPr>
        <w:tc>
          <w:tcPr>
            <w:tcW w:w="843" w:type="pct"/>
            <w:vMerge/>
          </w:tcPr>
          <w:p w14:paraId="2DFCE7D5" w14:textId="77777777" w:rsidR="005019A2" w:rsidRPr="005019A2" w:rsidRDefault="005019A2" w:rsidP="008300A7">
            <w:pPr>
              <w:spacing w:after="0"/>
              <w:rPr>
                <w:rFonts w:ascii="Times New Roman" w:hAnsi="Times New Roman"/>
                <w:b/>
                <w:bCs/>
              </w:rPr>
            </w:pPr>
          </w:p>
        </w:tc>
        <w:tc>
          <w:tcPr>
            <w:tcW w:w="2474" w:type="pct"/>
          </w:tcPr>
          <w:p w14:paraId="5A56AEA5"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25 «</w:t>
            </w:r>
            <w:r w:rsidRPr="005019A2">
              <w:rPr>
                <w:rFonts w:ascii="Times New Roman" w:hAnsi="Times New Roman"/>
              </w:rPr>
              <w:t>Расчёт параметров коаксиального кабеля»</w:t>
            </w:r>
          </w:p>
        </w:tc>
        <w:tc>
          <w:tcPr>
            <w:tcW w:w="579" w:type="pct"/>
          </w:tcPr>
          <w:p w14:paraId="4A76C8BB" w14:textId="14C7DB29" w:rsidR="005019A2" w:rsidRPr="005019A2" w:rsidRDefault="005019A2" w:rsidP="008300A7">
            <w:pPr>
              <w:suppressAutoHyphens/>
              <w:spacing w:after="0"/>
              <w:jc w:val="center"/>
              <w:rPr>
                <w:rFonts w:ascii="Times New Roman" w:hAnsi="Times New Roman"/>
              </w:rPr>
            </w:pPr>
          </w:p>
        </w:tc>
        <w:tc>
          <w:tcPr>
            <w:tcW w:w="526" w:type="pct"/>
          </w:tcPr>
          <w:p w14:paraId="513266C9" w14:textId="77777777" w:rsidR="005019A2" w:rsidRPr="005019A2" w:rsidRDefault="005019A2" w:rsidP="008300A7">
            <w:pPr>
              <w:spacing w:after="0"/>
              <w:rPr>
                <w:rFonts w:ascii="Times New Roman" w:hAnsi="Times New Roman"/>
              </w:rPr>
            </w:pPr>
          </w:p>
        </w:tc>
        <w:tc>
          <w:tcPr>
            <w:tcW w:w="578" w:type="pct"/>
          </w:tcPr>
          <w:p w14:paraId="6C6FD86F" w14:textId="39372D0B" w:rsidR="005019A2" w:rsidRPr="005019A2" w:rsidRDefault="005019A2" w:rsidP="008300A7">
            <w:pPr>
              <w:suppressAutoHyphens/>
              <w:spacing w:after="0"/>
              <w:rPr>
                <w:rFonts w:ascii="Times New Roman" w:hAnsi="Times New Roman"/>
              </w:rPr>
            </w:pPr>
          </w:p>
        </w:tc>
      </w:tr>
      <w:tr w:rsidR="005019A2" w:rsidRPr="005019A2" w14:paraId="0974E194" w14:textId="77777777" w:rsidTr="005019A2">
        <w:trPr>
          <w:trHeight w:val="460"/>
        </w:trPr>
        <w:tc>
          <w:tcPr>
            <w:tcW w:w="843" w:type="pct"/>
            <w:vMerge w:val="restart"/>
          </w:tcPr>
          <w:p w14:paraId="752C51C5"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2.24 Взаимные влияния и помехозащищённость кабельных цепей</w:t>
            </w:r>
          </w:p>
        </w:tc>
        <w:tc>
          <w:tcPr>
            <w:tcW w:w="2474" w:type="pct"/>
          </w:tcPr>
          <w:p w14:paraId="4049EE59"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6F49A8DE" w14:textId="522F7767" w:rsidR="005019A2" w:rsidRPr="005019A2" w:rsidRDefault="005019A2" w:rsidP="008300A7">
            <w:pPr>
              <w:suppressAutoHyphens/>
              <w:spacing w:after="0"/>
              <w:jc w:val="center"/>
              <w:rPr>
                <w:rFonts w:ascii="Times New Roman" w:hAnsi="Times New Roman"/>
                <w:b/>
              </w:rPr>
            </w:pPr>
          </w:p>
        </w:tc>
        <w:tc>
          <w:tcPr>
            <w:tcW w:w="526" w:type="pct"/>
          </w:tcPr>
          <w:p w14:paraId="6E230D6E" w14:textId="77777777" w:rsidR="005019A2" w:rsidRPr="005019A2" w:rsidRDefault="005019A2" w:rsidP="008300A7">
            <w:pPr>
              <w:suppressAutoHyphens/>
              <w:spacing w:after="0"/>
              <w:rPr>
                <w:rFonts w:ascii="Times New Roman" w:hAnsi="Times New Roman"/>
              </w:rPr>
            </w:pPr>
          </w:p>
        </w:tc>
        <w:tc>
          <w:tcPr>
            <w:tcW w:w="578" w:type="pct"/>
          </w:tcPr>
          <w:p w14:paraId="77E032FF" w14:textId="159E1F4A" w:rsidR="005019A2" w:rsidRPr="005019A2" w:rsidRDefault="005019A2" w:rsidP="008300A7">
            <w:pPr>
              <w:suppressAutoHyphens/>
              <w:spacing w:after="0"/>
              <w:rPr>
                <w:rFonts w:ascii="Times New Roman" w:hAnsi="Times New Roman"/>
              </w:rPr>
            </w:pPr>
          </w:p>
        </w:tc>
      </w:tr>
      <w:tr w:rsidR="005019A2" w:rsidRPr="005019A2" w14:paraId="36DF3D15" w14:textId="77777777" w:rsidTr="005019A2">
        <w:trPr>
          <w:trHeight w:val="460"/>
        </w:trPr>
        <w:tc>
          <w:tcPr>
            <w:tcW w:w="843" w:type="pct"/>
            <w:vMerge/>
          </w:tcPr>
          <w:p w14:paraId="63FEA9A1" w14:textId="77777777" w:rsidR="005019A2" w:rsidRPr="005019A2" w:rsidRDefault="005019A2" w:rsidP="008300A7">
            <w:pPr>
              <w:spacing w:after="0"/>
              <w:rPr>
                <w:rFonts w:ascii="Times New Roman" w:hAnsi="Times New Roman"/>
                <w:b/>
                <w:bCs/>
              </w:rPr>
            </w:pPr>
          </w:p>
        </w:tc>
        <w:tc>
          <w:tcPr>
            <w:tcW w:w="2474" w:type="pct"/>
          </w:tcPr>
          <w:p w14:paraId="3BBE6E8A"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Основные параметры влияния кабельных цепей</w:t>
            </w:r>
          </w:p>
        </w:tc>
        <w:tc>
          <w:tcPr>
            <w:tcW w:w="579" w:type="pct"/>
          </w:tcPr>
          <w:p w14:paraId="13A370F0" w14:textId="061B5E12" w:rsidR="005019A2" w:rsidRPr="005019A2" w:rsidRDefault="005019A2" w:rsidP="008300A7">
            <w:pPr>
              <w:suppressAutoHyphens/>
              <w:spacing w:after="0"/>
              <w:jc w:val="center"/>
              <w:rPr>
                <w:rFonts w:ascii="Times New Roman" w:hAnsi="Times New Roman"/>
              </w:rPr>
            </w:pPr>
          </w:p>
        </w:tc>
        <w:tc>
          <w:tcPr>
            <w:tcW w:w="526" w:type="pct"/>
          </w:tcPr>
          <w:p w14:paraId="62216012" w14:textId="77777777" w:rsidR="005019A2" w:rsidRPr="005019A2" w:rsidRDefault="005019A2" w:rsidP="008300A7">
            <w:pPr>
              <w:spacing w:after="0"/>
              <w:rPr>
                <w:rFonts w:ascii="Times New Roman" w:hAnsi="Times New Roman"/>
              </w:rPr>
            </w:pPr>
          </w:p>
        </w:tc>
        <w:tc>
          <w:tcPr>
            <w:tcW w:w="578" w:type="pct"/>
          </w:tcPr>
          <w:p w14:paraId="3525B62F" w14:textId="02049D83" w:rsidR="005019A2" w:rsidRPr="005019A2" w:rsidRDefault="005019A2" w:rsidP="008300A7">
            <w:pPr>
              <w:suppressAutoHyphens/>
              <w:spacing w:after="0"/>
              <w:rPr>
                <w:rFonts w:ascii="Times New Roman" w:hAnsi="Times New Roman"/>
              </w:rPr>
            </w:pPr>
          </w:p>
        </w:tc>
      </w:tr>
      <w:tr w:rsidR="005019A2" w:rsidRPr="005019A2" w14:paraId="2EF2F050" w14:textId="77777777" w:rsidTr="005019A2">
        <w:trPr>
          <w:trHeight w:val="460"/>
        </w:trPr>
        <w:tc>
          <w:tcPr>
            <w:tcW w:w="843" w:type="pct"/>
            <w:vMerge/>
          </w:tcPr>
          <w:p w14:paraId="2D372E17" w14:textId="77777777" w:rsidR="005019A2" w:rsidRPr="005019A2" w:rsidRDefault="005019A2" w:rsidP="008300A7">
            <w:pPr>
              <w:spacing w:after="0"/>
              <w:rPr>
                <w:rFonts w:ascii="Times New Roman" w:hAnsi="Times New Roman"/>
                <w:b/>
                <w:bCs/>
              </w:rPr>
            </w:pPr>
          </w:p>
        </w:tc>
        <w:tc>
          <w:tcPr>
            <w:tcW w:w="2474" w:type="pct"/>
          </w:tcPr>
          <w:p w14:paraId="38EFEB91"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w:t>
            </w:r>
            <w:r w:rsidRPr="005019A2">
              <w:rPr>
                <w:rFonts w:ascii="Times New Roman" w:hAnsi="Times New Roman"/>
                <w:bCs/>
              </w:rPr>
              <w:t xml:space="preserve"> Защита кабельных цепей от взаимных и внешних полей</w:t>
            </w:r>
          </w:p>
        </w:tc>
        <w:tc>
          <w:tcPr>
            <w:tcW w:w="579" w:type="pct"/>
          </w:tcPr>
          <w:p w14:paraId="672CF0E4" w14:textId="59730C37" w:rsidR="005019A2" w:rsidRPr="005019A2" w:rsidRDefault="005019A2" w:rsidP="008300A7">
            <w:pPr>
              <w:suppressAutoHyphens/>
              <w:spacing w:after="0"/>
              <w:jc w:val="center"/>
              <w:rPr>
                <w:rFonts w:ascii="Times New Roman" w:hAnsi="Times New Roman"/>
              </w:rPr>
            </w:pPr>
          </w:p>
        </w:tc>
        <w:tc>
          <w:tcPr>
            <w:tcW w:w="526" w:type="pct"/>
          </w:tcPr>
          <w:p w14:paraId="13B97C12" w14:textId="77777777" w:rsidR="005019A2" w:rsidRPr="005019A2" w:rsidRDefault="005019A2" w:rsidP="008300A7">
            <w:pPr>
              <w:spacing w:after="0"/>
              <w:rPr>
                <w:rFonts w:ascii="Times New Roman" w:hAnsi="Times New Roman"/>
              </w:rPr>
            </w:pPr>
          </w:p>
        </w:tc>
        <w:tc>
          <w:tcPr>
            <w:tcW w:w="578" w:type="pct"/>
          </w:tcPr>
          <w:p w14:paraId="6AAA2614" w14:textId="62F483D9" w:rsidR="005019A2" w:rsidRPr="005019A2" w:rsidRDefault="005019A2" w:rsidP="008300A7">
            <w:pPr>
              <w:suppressAutoHyphens/>
              <w:spacing w:after="0"/>
              <w:rPr>
                <w:rFonts w:ascii="Times New Roman" w:hAnsi="Times New Roman"/>
              </w:rPr>
            </w:pPr>
          </w:p>
        </w:tc>
      </w:tr>
      <w:tr w:rsidR="005019A2" w:rsidRPr="005019A2" w14:paraId="1FE05CB8" w14:textId="77777777" w:rsidTr="005019A2">
        <w:trPr>
          <w:trHeight w:val="460"/>
        </w:trPr>
        <w:tc>
          <w:tcPr>
            <w:tcW w:w="843" w:type="pct"/>
            <w:vMerge/>
          </w:tcPr>
          <w:p w14:paraId="38FA0B06" w14:textId="77777777" w:rsidR="005019A2" w:rsidRPr="005019A2" w:rsidRDefault="005019A2" w:rsidP="008300A7">
            <w:pPr>
              <w:spacing w:after="0"/>
              <w:rPr>
                <w:rFonts w:ascii="Times New Roman" w:hAnsi="Times New Roman"/>
                <w:b/>
                <w:bCs/>
              </w:rPr>
            </w:pPr>
          </w:p>
        </w:tc>
        <w:tc>
          <w:tcPr>
            <w:tcW w:w="2474" w:type="pct"/>
          </w:tcPr>
          <w:p w14:paraId="6B85B679"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3B6433C" w14:textId="2DA87638" w:rsidR="005019A2" w:rsidRPr="005019A2" w:rsidRDefault="005019A2" w:rsidP="008300A7">
            <w:pPr>
              <w:suppressAutoHyphens/>
              <w:spacing w:after="0"/>
              <w:jc w:val="center"/>
              <w:rPr>
                <w:rFonts w:ascii="Times New Roman" w:hAnsi="Times New Roman"/>
                <w:b/>
              </w:rPr>
            </w:pPr>
          </w:p>
        </w:tc>
        <w:tc>
          <w:tcPr>
            <w:tcW w:w="526" w:type="pct"/>
          </w:tcPr>
          <w:p w14:paraId="2A9BADC1" w14:textId="77777777" w:rsidR="005019A2" w:rsidRPr="005019A2" w:rsidRDefault="005019A2" w:rsidP="008300A7">
            <w:pPr>
              <w:suppressAutoHyphens/>
              <w:spacing w:after="0"/>
              <w:rPr>
                <w:rFonts w:ascii="Times New Roman" w:hAnsi="Times New Roman"/>
              </w:rPr>
            </w:pPr>
          </w:p>
        </w:tc>
        <w:tc>
          <w:tcPr>
            <w:tcW w:w="578" w:type="pct"/>
          </w:tcPr>
          <w:p w14:paraId="023E1145" w14:textId="4DD97649" w:rsidR="005019A2" w:rsidRPr="005019A2" w:rsidRDefault="005019A2" w:rsidP="008300A7">
            <w:pPr>
              <w:suppressAutoHyphens/>
              <w:spacing w:after="0"/>
              <w:rPr>
                <w:rFonts w:ascii="Times New Roman" w:hAnsi="Times New Roman"/>
              </w:rPr>
            </w:pPr>
          </w:p>
        </w:tc>
      </w:tr>
      <w:tr w:rsidR="005019A2" w:rsidRPr="005019A2" w14:paraId="6CF30753" w14:textId="77777777" w:rsidTr="005019A2">
        <w:trPr>
          <w:trHeight w:val="460"/>
        </w:trPr>
        <w:tc>
          <w:tcPr>
            <w:tcW w:w="843" w:type="pct"/>
            <w:vMerge/>
          </w:tcPr>
          <w:p w14:paraId="7D51C44D" w14:textId="77777777" w:rsidR="005019A2" w:rsidRPr="005019A2" w:rsidRDefault="005019A2" w:rsidP="008300A7">
            <w:pPr>
              <w:spacing w:after="0"/>
              <w:rPr>
                <w:rFonts w:ascii="Times New Roman" w:hAnsi="Times New Roman"/>
                <w:b/>
                <w:bCs/>
              </w:rPr>
            </w:pPr>
          </w:p>
        </w:tc>
        <w:tc>
          <w:tcPr>
            <w:tcW w:w="2474" w:type="pct"/>
          </w:tcPr>
          <w:p w14:paraId="44E4A66C" w14:textId="77777777" w:rsidR="005019A2" w:rsidRPr="005019A2" w:rsidRDefault="005019A2" w:rsidP="008300A7">
            <w:pPr>
              <w:spacing w:after="0"/>
              <w:rPr>
                <w:rFonts w:ascii="Times New Roman" w:hAnsi="Times New Roman"/>
              </w:rPr>
            </w:pPr>
            <w:r w:rsidRPr="005019A2">
              <w:rPr>
                <w:rFonts w:ascii="Times New Roman" w:hAnsi="Times New Roman"/>
                <w:bCs/>
              </w:rPr>
              <w:t>Практическое занятие 26 «</w:t>
            </w:r>
            <w:r w:rsidRPr="005019A2">
              <w:rPr>
                <w:rFonts w:ascii="Times New Roman" w:hAnsi="Times New Roman"/>
              </w:rPr>
              <w:t>Расчёт параметров влияния»</w:t>
            </w:r>
          </w:p>
        </w:tc>
        <w:tc>
          <w:tcPr>
            <w:tcW w:w="579" w:type="pct"/>
          </w:tcPr>
          <w:p w14:paraId="12D15F2B" w14:textId="32CC0CD3" w:rsidR="005019A2" w:rsidRPr="005019A2" w:rsidRDefault="005019A2" w:rsidP="008300A7">
            <w:pPr>
              <w:suppressAutoHyphens/>
              <w:spacing w:after="0"/>
              <w:jc w:val="center"/>
              <w:rPr>
                <w:rFonts w:ascii="Times New Roman" w:hAnsi="Times New Roman"/>
              </w:rPr>
            </w:pPr>
          </w:p>
        </w:tc>
        <w:tc>
          <w:tcPr>
            <w:tcW w:w="526" w:type="pct"/>
          </w:tcPr>
          <w:p w14:paraId="21C9713D" w14:textId="77777777" w:rsidR="005019A2" w:rsidRPr="005019A2" w:rsidRDefault="005019A2" w:rsidP="008300A7">
            <w:pPr>
              <w:widowControl w:val="0"/>
              <w:spacing w:after="0"/>
              <w:rPr>
                <w:rFonts w:ascii="Times New Roman" w:hAnsi="Times New Roman"/>
              </w:rPr>
            </w:pPr>
          </w:p>
        </w:tc>
        <w:tc>
          <w:tcPr>
            <w:tcW w:w="578" w:type="pct"/>
          </w:tcPr>
          <w:p w14:paraId="36FFE610" w14:textId="77777777" w:rsidR="005019A2" w:rsidRPr="005019A2" w:rsidRDefault="005019A2" w:rsidP="008300A7">
            <w:pPr>
              <w:widowControl w:val="0"/>
              <w:suppressAutoHyphens/>
              <w:spacing w:after="0"/>
              <w:rPr>
                <w:rFonts w:ascii="Times New Roman" w:hAnsi="Times New Roman"/>
              </w:rPr>
            </w:pPr>
          </w:p>
        </w:tc>
      </w:tr>
      <w:tr w:rsidR="005019A2" w:rsidRPr="005019A2" w14:paraId="61941391" w14:textId="77777777" w:rsidTr="005019A2">
        <w:trPr>
          <w:trHeight w:val="460"/>
        </w:trPr>
        <w:tc>
          <w:tcPr>
            <w:tcW w:w="843" w:type="pct"/>
            <w:vMerge/>
          </w:tcPr>
          <w:p w14:paraId="426CE46D" w14:textId="77777777" w:rsidR="005019A2" w:rsidRPr="005019A2" w:rsidRDefault="005019A2" w:rsidP="008300A7">
            <w:pPr>
              <w:spacing w:after="0"/>
              <w:rPr>
                <w:rFonts w:ascii="Times New Roman" w:hAnsi="Times New Roman"/>
                <w:b/>
                <w:bCs/>
              </w:rPr>
            </w:pPr>
          </w:p>
        </w:tc>
        <w:tc>
          <w:tcPr>
            <w:tcW w:w="2474" w:type="pct"/>
          </w:tcPr>
          <w:p w14:paraId="66840B61" w14:textId="77777777" w:rsidR="005019A2" w:rsidRPr="005019A2" w:rsidRDefault="005019A2" w:rsidP="008300A7">
            <w:pPr>
              <w:spacing w:after="0"/>
              <w:rPr>
                <w:rFonts w:ascii="Times New Roman" w:hAnsi="Times New Roman"/>
                <w:bCs/>
              </w:rPr>
            </w:pPr>
            <w:r w:rsidRPr="005019A2">
              <w:rPr>
                <w:rFonts w:ascii="Times New Roman" w:hAnsi="Times New Roman"/>
                <w:bCs/>
              </w:rPr>
              <w:t>Практическое занятие 27 «Расчёт согласованных шагов скрутки»</w:t>
            </w:r>
          </w:p>
        </w:tc>
        <w:tc>
          <w:tcPr>
            <w:tcW w:w="579" w:type="pct"/>
          </w:tcPr>
          <w:p w14:paraId="72B563A6" w14:textId="5914C342" w:rsidR="005019A2" w:rsidRPr="005019A2" w:rsidRDefault="005019A2" w:rsidP="008300A7">
            <w:pPr>
              <w:suppressAutoHyphens/>
              <w:spacing w:after="0"/>
              <w:jc w:val="center"/>
              <w:rPr>
                <w:rFonts w:ascii="Times New Roman" w:hAnsi="Times New Roman"/>
              </w:rPr>
            </w:pPr>
          </w:p>
        </w:tc>
        <w:tc>
          <w:tcPr>
            <w:tcW w:w="526" w:type="pct"/>
          </w:tcPr>
          <w:p w14:paraId="40E25860" w14:textId="77777777" w:rsidR="005019A2" w:rsidRPr="005019A2" w:rsidRDefault="005019A2" w:rsidP="008300A7">
            <w:pPr>
              <w:spacing w:after="0"/>
              <w:rPr>
                <w:rFonts w:ascii="Times New Roman" w:hAnsi="Times New Roman"/>
              </w:rPr>
            </w:pPr>
          </w:p>
        </w:tc>
        <w:tc>
          <w:tcPr>
            <w:tcW w:w="578" w:type="pct"/>
          </w:tcPr>
          <w:p w14:paraId="54193A1E" w14:textId="35220F17" w:rsidR="005019A2" w:rsidRPr="005019A2" w:rsidRDefault="005019A2" w:rsidP="008300A7">
            <w:pPr>
              <w:suppressAutoHyphens/>
              <w:spacing w:after="0"/>
              <w:rPr>
                <w:rFonts w:ascii="Times New Roman" w:hAnsi="Times New Roman"/>
              </w:rPr>
            </w:pPr>
          </w:p>
        </w:tc>
      </w:tr>
      <w:tr w:rsidR="005019A2" w:rsidRPr="005019A2" w14:paraId="38F831B5" w14:textId="77777777" w:rsidTr="005019A2">
        <w:trPr>
          <w:trHeight w:val="460"/>
        </w:trPr>
        <w:tc>
          <w:tcPr>
            <w:tcW w:w="843" w:type="pct"/>
            <w:vMerge w:val="restart"/>
          </w:tcPr>
          <w:p w14:paraId="08BF991E"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2.25 Кабели связи</w:t>
            </w:r>
          </w:p>
        </w:tc>
        <w:tc>
          <w:tcPr>
            <w:tcW w:w="2474" w:type="pct"/>
          </w:tcPr>
          <w:p w14:paraId="3961C102"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76362A89" w14:textId="0C939532" w:rsidR="005019A2" w:rsidRPr="005019A2" w:rsidRDefault="005019A2" w:rsidP="008300A7">
            <w:pPr>
              <w:suppressAutoHyphens/>
              <w:spacing w:after="0"/>
              <w:jc w:val="center"/>
              <w:rPr>
                <w:rFonts w:ascii="Times New Roman" w:hAnsi="Times New Roman"/>
                <w:b/>
              </w:rPr>
            </w:pPr>
          </w:p>
        </w:tc>
        <w:tc>
          <w:tcPr>
            <w:tcW w:w="526" w:type="pct"/>
          </w:tcPr>
          <w:p w14:paraId="3373445A" w14:textId="77777777" w:rsidR="005019A2" w:rsidRPr="005019A2" w:rsidRDefault="005019A2" w:rsidP="008300A7">
            <w:pPr>
              <w:suppressAutoHyphens/>
              <w:spacing w:after="0"/>
              <w:rPr>
                <w:rFonts w:ascii="Times New Roman" w:hAnsi="Times New Roman"/>
              </w:rPr>
            </w:pPr>
          </w:p>
        </w:tc>
        <w:tc>
          <w:tcPr>
            <w:tcW w:w="578" w:type="pct"/>
          </w:tcPr>
          <w:p w14:paraId="170ACE8C" w14:textId="46653371" w:rsidR="005019A2" w:rsidRPr="005019A2" w:rsidRDefault="005019A2" w:rsidP="008300A7">
            <w:pPr>
              <w:suppressAutoHyphens/>
              <w:spacing w:after="0"/>
              <w:rPr>
                <w:rFonts w:ascii="Times New Roman" w:hAnsi="Times New Roman"/>
              </w:rPr>
            </w:pPr>
          </w:p>
        </w:tc>
      </w:tr>
      <w:tr w:rsidR="005019A2" w:rsidRPr="005019A2" w14:paraId="66AD78AC" w14:textId="77777777" w:rsidTr="005019A2">
        <w:trPr>
          <w:trHeight w:val="460"/>
        </w:trPr>
        <w:tc>
          <w:tcPr>
            <w:tcW w:w="843" w:type="pct"/>
            <w:vMerge/>
          </w:tcPr>
          <w:p w14:paraId="2497D1D6" w14:textId="77777777" w:rsidR="005019A2" w:rsidRPr="005019A2" w:rsidRDefault="005019A2" w:rsidP="008300A7">
            <w:pPr>
              <w:spacing w:after="0"/>
              <w:rPr>
                <w:rFonts w:ascii="Times New Roman" w:hAnsi="Times New Roman"/>
                <w:b/>
                <w:bCs/>
              </w:rPr>
            </w:pPr>
          </w:p>
        </w:tc>
        <w:tc>
          <w:tcPr>
            <w:tcW w:w="2474" w:type="pct"/>
          </w:tcPr>
          <w:p w14:paraId="6F59B37D"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Городские телефонные кабели</w:t>
            </w:r>
          </w:p>
        </w:tc>
        <w:tc>
          <w:tcPr>
            <w:tcW w:w="579" w:type="pct"/>
          </w:tcPr>
          <w:p w14:paraId="5F47BDD1" w14:textId="14CF46F4" w:rsidR="005019A2" w:rsidRPr="005019A2" w:rsidRDefault="005019A2" w:rsidP="008300A7">
            <w:pPr>
              <w:suppressAutoHyphens/>
              <w:spacing w:after="0"/>
              <w:jc w:val="center"/>
              <w:rPr>
                <w:rFonts w:ascii="Times New Roman" w:hAnsi="Times New Roman"/>
              </w:rPr>
            </w:pPr>
          </w:p>
        </w:tc>
        <w:tc>
          <w:tcPr>
            <w:tcW w:w="526" w:type="pct"/>
          </w:tcPr>
          <w:p w14:paraId="1619E7BB" w14:textId="77777777" w:rsidR="005019A2" w:rsidRPr="005019A2" w:rsidRDefault="005019A2" w:rsidP="008300A7">
            <w:pPr>
              <w:spacing w:after="0"/>
              <w:rPr>
                <w:rFonts w:ascii="Times New Roman" w:hAnsi="Times New Roman"/>
              </w:rPr>
            </w:pPr>
          </w:p>
        </w:tc>
        <w:tc>
          <w:tcPr>
            <w:tcW w:w="578" w:type="pct"/>
          </w:tcPr>
          <w:p w14:paraId="21380D95" w14:textId="76A9A57E" w:rsidR="005019A2" w:rsidRPr="005019A2" w:rsidRDefault="005019A2" w:rsidP="008300A7">
            <w:pPr>
              <w:suppressAutoHyphens/>
              <w:spacing w:after="0"/>
              <w:rPr>
                <w:rFonts w:ascii="Times New Roman" w:hAnsi="Times New Roman"/>
              </w:rPr>
            </w:pPr>
          </w:p>
        </w:tc>
      </w:tr>
      <w:tr w:rsidR="005019A2" w:rsidRPr="005019A2" w14:paraId="70209235" w14:textId="77777777" w:rsidTr="005019A2">
        <w:trPr>
          <w:trHeight w:val="460"/>
        </w:trPr>
        <w:tc>
          <w:tcPr>
            <w:tcW w:w="843" w:type="pct"/>
            <w:vMerge/>
          </w:tcPr>
          <w:p w14:paraId="27FB58FE" w14:textId="77777777" w:rsidR="005019A2" w:rsidRPr="005019A2" w:rsidRDefault="005019A2" w:rsidP="008300A7">
            <w:pPr>
              <w:spacing w:after="0"/>
              <w:rPr>
                <w:rFonts w:ascii="Times New Roman" w:hAnsi="Times New Roman"/>
                <w:b/>
                <w:bCs/>
              </w:rPr>
            </w:pPr>
          </w:p>
        </w:tc>
        <w:tc>
          <w:tcPr>
            <w:tcW w:w="2474" w:type="pct"/>
          </w:tcPr>
          <w:p w14:paraId="7091E16F"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1. Кабели дальней связи</w:t>
            </w:r>
          </w:p>
        </w:tc>
        <w:tc>
          <w:tcPr>
            <w:tcW w:w="579" w:type="pct"/>
          </w:tcPr>
          <w:p w14:paraId="2782655F" w14:textId="6EE1C36C" w:rsidR="005019A2" w:rsidRPr="005019A2" w:rsidRDefault="005019A2" w:rsidP="008300A7">
            <w:pPr>
              <w:suppressAutoHyphens/>
              <w:spacing w:after="0"/>
              <w:jc w:val="center"/>
              <w:rPr>
                <w:rFonts w:ascii="Times New Roman" w:hAnsi="Times New Roman"/>
              </w:rPr>
            </w:pPr>
          </w:p>
        </w:tc>
        <w:tc>
          <w:tcPr>
            <w:tcW w:w="526" w:type="pct"/>
          </w:tcPr>
          <w:p w14:paraId="585BB503" w14:textId="77777777" w:rsidR="005019A2" w:rsidRPr="005019A2" w:rsidRDefault="005019A2" w:rsidP="008300A7">
            <w:pPr>
              <w:spacing w:after="0"/>
              <w:rPr>
                <w:rFonts w:ascii="Times New Roman" w:hAnsi="Times New Roman"/>
              </w:rPr>
            </w:pPr>
          </w:p>
        </w:tc>
        <w:tc>
          <w:tcPr>
            <w:tcW w:w="578" w:type="pct"/>
          </w:tcPr>
          <w:p w14:paraId="3AE18BE6" w14:textId="2A4774B0" w:rsidR="005019A2" w:rsidRPr="005019A2" w:rsidRDefault="005019A2" w:rsidP="008300A7">
            <w:pPr>
              <w:suppressAutoHyphens/>
              <w:spacing w:after="0"/>
              <w:rPr>
                <w:rFonts w:ascii="Times New Roman" w:hAnsi="Times New Roman"/>
              </w:rPr>
            </w:pPr>
          </w:p>
        </w:tc>
      </w:tr>
      <w:tr w:rsidR="005019A2" w:rsidRPr="005019A2" w14:paraId="2D63B005" w14:textId="77777777" w:rsidTr="005019A2">
        <w:trPr>
          <w:trHeight w:val="460"/>
        </w:trPr>
        <w:tc>
          <w:tcPr>
            <w:tcW w:w="843" w:type="pct"/>
            <w:vMerge/>
          </w:tcPr>
          <w:p w14:paraId="2C95E654" w14:textId="77777777" w:rsidR="005019A2" w:rsidRPr="005019A2" w:rsidRDefault="005019A2" w:rsidP="008300A7">
            <w:pPr>
              <w:spacing w:after="0"/>
              <w:rPr>
                <w:rFonts w:ascii="Times New Roman" w:hAnsi="Times New Roman"/>
                <w:b/>
                <w:bCs/>
              </w:rPr>
            </w:pPr>
          </w:p>
        </w:tc>
        <w:tc>
          <w:tcPr>
            <w:tcW w:w="2474" w:type="pct"/>
          </w:tcPr>
          <w:p w14:paraId="0DB1EDB9"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DF99770" w14:textId="6612FCB2" w:rsidR="005019A2" w:rsidRPr="005019A2" w:rsidRDefault="005019A2" w:rsidP="008300A7">
            <w:pPr>
              <w:suppressAutoHyphens/>
              <w:spacing w:after="0"/>
              <w:jc w:val="center"/>
              <w:rPr>
                <w:rFonts w:ascii="Times New Roman" w:hAnsi="Times New Roman"/>
                <w:b/>
              </w:rPr>
            </w:pPr>
          </w:p>
        </w:tc>
        <w:tc>
          <w:tcPr>
            <w:tcW w:w="526" w:type="pct"/>
          </w:tcPr>
          <w:p w14:paraId="09FA5D99" w14:textId="77777777" w:rsidR="005019A2" w:rsidRPr="005019A2" w:rsidRDefault="005019A2" w:rsidP="008300A7">
            <w:pPr>
              <w:suppressAutoHyphens/>
              <w:spacing w:after="0"/>
              <w:rPr>
                <w:rFonts w:ascii="Times New Roman" w:hAnsi="Times New Roman"/>
              </w:rPr>
            </w:pPr>
          </w:p>
        </w:tc>
        <w:tc>
          <w:tcPr>
            <w:tcW w:w="578" w:type="pct"/>
          </w:tcPr>
          <w:p w14:paraId="6B339D98" w14:textId="513C1B91" w:rsidR="005019A2" w:rsidRPr="005019A2" w:rsidRDefault="005019A2" w:rsidP="008300A7">
            <w:pPr>
              <w:suppressAutoHyphens/>
              <w:spacing w:after="0"/>
              <w:rPr>
                <w:rFonts w:ascii="Times New Roman" w:hAnsi="Times New Roman"/>
              </w:rPr>
            </w:pPr>
          </w:p>
        </w:tc>
      </w:tr>
      <w:tr w:rsidR="005019A2" w:rsidRPr="005019A2" w14:paraId="24DA9169" w14:textId="77777777" w:rsidTr="005019A2">
        <w:trPr>
          <w:trHeight w:val="460"/>
        </w:trPr>
        <w:tc>
          <w:tcPr>
            <w:tcW w:w="843" w:type="pct"/>
            <w:vMerge/>
          </w:tcPr>
          <w:p w14:paraId="646487C8" w14:textId="77777777" w:rsidR="005019A2" w:rsidRPr="005019A2" w:rsidRDefault="005019A2" w:rsidP="008300A7">
            <w:pPr>
              <w:spacing w:after="0"/>
              <w:rPr>
                <w:rFonts w:ascii="Times New Roman" w:hAnsi="Times New Roman"/>
                <w:b/>
                <w:bCs/>
              </w:rPr>
            </w:pPr>
          </w:p>
        </w:tc>
        <w:tc>
          <w:tcPr>
            <w:tcW w:w="2474" w:type="pct"/>
          </w:tcPr>
          <w:p w14:paraId="7FB9E6EF"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28 «</w:t>
            </w:r>
            <w:r w:rsidRPr="005019A2">
              <w:rPr>
                <w:rFonts w:ascii="Times New Roman" w:hAnsi="Times New Roman"/>
              </w:rPr>
              <w:t>Расчёт элементарных групп сердечников кабелей связи</w:t>
            </w:r>
          </w:p>
        </w:tc>
        <w:tc>
          <w:tcPr>
            <w:tcW w:w="579" w:type="pct"/>
          </w:tcPr>
          <w:p w14:paraId="19DD5284" w14:textId="01751940" w:rsidR="005019A2" w:rsidRPr="005019A2" w:rsidRDefault="005019A2" w:rsidP="008300A7">
            <w:pPr>
              <w:suppressAutoHyphens/>
              <w:spacing w:after="0"/>
              <w:jc w:val="center"/>
              <w:rPr>
                <w:rFonts w:ascii="Times New Roman" w:hAnsi="Times New Roman"/>
              </w:rPr>
            </w:pPr>
          </w:p>
        </w:tc>
        <w:tc>
          <w:tcPr>
            <w:tcW w:w="526" w:type="pct"/>
          </w:tcPr>
          <w:p w14:paraId="52A67627" w14:textId="77777777" w:rsidR="005019A2" w:rsidRPr="005019A2" w:rsidRDefault="005019A2" w:rsidP="008300A7">
            <w:pPr>
              <w:spacing w:after="0"/>
              <w:rPr>
                <w:rFonts w:ascii="Times New Roman" w:hAnsi="Times New Roman"/>
              </w:rPr>
            </w:pPr>
          </w:p>
        </w:tc>
        <w:tc>
          <w:tcPr>
            <w:tcW w:w="578" w:type="pct"/>
          </w:tcPr>
          <w:p w14:paraId="49BA3CE0" w14:textId="12545503" w:rsidR="005019A2" w:rsidRPr="005019A2" w:rsidRDefault="005019A2" w:rsidP="008300A7">
            <w:pPr>
              <w:suppressAutoHyphens/>
              <w:spacing w:after="0"/>
              <w:rPr>
                <w:rFonts w:ascii="Times New Roman" w:hAnsi="Times New Roman"/>
              </w:rPr>
            </w:pPr>
          </w:p>
        </w:tc>
      </w:tr>
      <w:tr w:rsidR="005019A2" w:rsidRPr="005019A2" w14:paraId="364B2228" w14:textId="77777777" w:rsidTr="005019A2">
        <w:trPr>
          <w:trHeight w:val="460"/>
        </w:trPr>
        <w:tc>
          <w:tcPr>
            <w:tcW w:w="843" w:type="pct"/>
            <w:vMerge w:val="restart"/>
          </w:tcPr>
          <w:p w14:paraId="700928D5"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2.26 Радиочастотные кабели</w:t>
            </w:r>
          </w:p>
        </w:tc>
        <w:tc>
          <w:tcPr>
            <w:tcW w:w="2474" w:type="pct"/>
          </w:tcPr>
          <w:p w14:paraId="2A705C5B"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3393D4F8" w14:textId="045664E6" w:rsidR="005019A2" w:rsidRPr="005019A2" w:rsidRDefault="005019A2" w:rsidP="008300A7">
            <w:pPr>
              <w:suppressAutoHyphens/>
              <w:spacing w:after="0"/>
              <w:jc w:val="center"/>
              <w:rPr>
                <w:rFonts w:ascii="Times New Roman" w:hAnsi="Times New Roman"/>
                <w:b/>
              </w:rPr>
            </w:pPr>
          </w:p>
        </w:tc>
        <w:tc>
          <w:tcPr>
            <w:tcW w:w="526" w:type="pct"/>
          </w:tcPr>
          <w:p w14:paraId="0AA73351" w14:textId="77777777" w:rsidR="005019A2" w:rsidRPr="005019A2" w:rsidRDefault="005019A2" w:rsidP="008300A7">
            <w:pPr>
              <w:suppressAutoHyphens/>
              <w:spacing w:after="0"/>
              <w:rPr>
                <w:rFonts w:ascii="Times New Roman" w:hAnsi="Times New Roman"/>
              </w:rPr>
            </w:pPr>
          </w:p>
        </w:tc>
        <w:tc>
          <w:tcPr>
            <w:tcW w:w="578" w:type="pct"/>
          </w:tcPr>
          <w:p w14:paraId="495DF3A1" w14:textId="570F8D29" w:rsidR="005019A2" w:rsidRPr="005019A2" w:rsidRDefault="005019A2" w:rsidP="008300A7">
            <w:pPr>
              <w:suppressAutoHyphens/>
              <w:spacing w:after="0"/>
              <w:rPr>
                <w:rFonts w:ascii="Times New Roman" w:hAnsi="Times New Roman"/>
              </w:rPr>
            </w:pPr>
          </w:p>
        </w:tc>
      </w:tr>
      <w:tr w:rsidR="005019A2" w:rsidRPr="005019A2" w14:paraId="7BC5A20A" w14:textId="77777777" w:rsidTr="005019A2">
        <w:trPr>
          <w:trHeight w:val="460"/>
        </w:trPr>
        <w:tc>
          <w:tcPr>
            <w:tcW w:w="843" w:type="pct"/>
            <w:vMerge/>
          </w:tcPr>
          <w:p w14:paraId="7B6A3451" w14:textId="77777777" w:rsidR="005019A2" w:rsidRPr="005019A2" w:rsidRDefault="005019A2" w:rsidP="008300A7">
            <w:pPr>
              <w:spacing w:after="0"/>
              <w:rPr>
                <w:rFonts w:ascii="Times New Roman" w:hAnsi="Times New Roman"/>
                <w:b/>
                <w:bCs/>
              </w:rPr>
            </w:pPr>
          </w:p>
        </w:tc>
        <w:tc>
          <w:tcPr>
            <w:tcW w:w="2474" w:type="pct"/>
          </w:tcPr>
          <w:p w14:paraId="3465F4D2" w14:textId="77777777" w:rsidR="005019A2" w:rsidRPr="005019A2" w:rsidRDefault="005019A2" w:rsidP="008300A7">
            <w:pPr>
              <w:suppressAutoHyphens/>
              <w:spacing w:after="0"/>
              <w:jc w:val="both"/>
              <w:rPr>
                <w:rFonts w:ascii="Times New Roman" w:hAnsi="Times New Roman"/>
              </w:rPr>
            </w:pPr>
            <w:r w:rsidRPr="005019A2">
              <w:rPr>
                <w:rFonts w:ascii="Times New Roman" w:hAnsi="Times New Roman"/>
              </w:rPr>
              <w:t>1. Классификация и основные конструкции</w:t>
            </w:r>
          </w:p>
        </w:tc>
        <w:tc>
          <w:tcPr>
            <w:tcW w:w="579" w:type="pct"/>
          </w:tcPr>
          <w:p w14:paraId="466DFD9F" w14:textId="01698B53" w:rsidR="005019A2" w:rsidRPr="005019A2" w:rsidRDefault="005019A2" w:rsidP="008300A7">
            <w:pPr>
              <w:suppressAutoHyphens/>
              <w:spacing w:after="0"/>
              <w:jc w:val="center"/>
              <w:rPr>
                <w:rFonts w:ascii="Times New Roman" w:hAnsi="Times New Roman"/>
              </w:rPr>
            </w:pPr>
          </w:p>
        </w:tc>
        <w:tc>
          <w:tcPr>
            <w:tcW w:w="526" w:type="pct"/>
          </w:tcPr>
          <w:p w14:paraId="7E4EB3EE" w14:textId="77777777" w:rsidR="005019A2" w:rsidRPr="005019A2" w:rsidRDefault="005019A2" w:rsidP="008300A7">
            <w:pPr>
              <w:spacing w:after="0"/>
              <w:rPr>
                <w:rFonts w:ascii="Times New Roman" w:hAnsi="Times New Roman"/>
              </w:rPr>
            </w:pPr>
          </w:p>
        </w:tc>
        <w:tc>
          <w:tcPr>
            <w:tcW w:w="578" w:type="pct"/>
          </w:tcPr>
          <w:p w14:paraId="519F2685" w14:textId="484E1C19" w:rsidR="005019A2" w:rsidRPr="005019A2" w:rsidRDefault="005019A2" w:rsidP="008300A7">
            <w:pPr>
              <w:suppressAutoHyphens/>
              <w:spacing w:after="0"/>
              <w:rPr>
                <w:rFonts w:ascii="Times New Roman" w:hAnsi="Times New Roman"/>
              </w:rPr>
            </w:pPr>
          </w:p>
        </w:tc>
      </w:tr>
      <w:tr w:rsidR="005019A2" w:rsidRPr="005019A2" w14:paraId="3677C0CA" w14:textId="77777777" w:rsidTr="005019A2">
        <w:trPr>
          <w:trHeight w:val="460"/>
        </w:trPr>
        <w:tc>
          <w:tcPr>
            <w:tcW w:w="843" w:type="pct"/>
            <w:vMerge/>
          </w:tcPr>
          <w:p w14:paraId="67E65EA1" w14:textId="77777777" w:rsidR="005019A2" w:rsidRPr="005019A2" w:rsidRDefault="005019A2" w:rsidP="008300A7">
            <w:pPr>
              <w:spacing w:after="0"/>
              <w:rPr>
                <w:rFonts w:ascii="Times New Roman" w:hAnsi="Times New Roman"/>
                <w:b/>
                <w:bCs/>
              </w:rPr>
            </w:pPr>
          </w:p>
        </w:tc>
        <w:tc>
          <w:tcPr>
            <w:tcW w:w="2474" w:type="pct"/>
          </w:tcPr>
          <w:p w14:paraId="0BC93037" w14:textId="77777777" w:rsidR="005019A2" w:rsidRPr="005019A2" w:rsidRDefault="005019A2" w:rsidP="008300A7">
            <w:pPr>
              <w:suppressAutoHyphens/>
              <w:spacing w:after="0"/>
              <w:rPr>
                <w:rFonts w:ascii="Times New Roman" w:hAnsi="Times New Roman"/>
              </w:rPr>
            </w:pPr>
            <w:r w:rsidRPr="005019A2">
              <w:rPr>
                <w:rFonts w:ascii="Times New Roman" w:hAnsi="Times New Roman"/>
              </w:rPr>
              <w:t xml:space="preserve">1. Конструирование внутреннего и внешнего проводников </w:t>
            </w:r>
          </w:p>
        </w:tc>
        <w:tc>
          <w:tcPr>
            <w:tcW w:w="579" w:type="pct"/>
          </w:tcPr>
          <w:p w14:paraId="404B6CC5" w14:textId="49129DDD" w:rsidR="005019A2" w:rsidRPr="005019A2" w:rsidRDefault="005019A2" w:rsidP="008300A7">
            <w:pPr>
              <w:suppressAutoHyphens/>
              <w:spacing w:after="0"/>
              <w:jc w:val="center"/>
              <w:rPr>
                <w:rFonts w:ascii="Times New Roman" w:hAnsi="Times New Roman"/>
              </w:rPr>
            </w:pPr>
          </w:p>
        </w:tc>
        <w:tc>
          <w:tcPr>
            <w:tcW w:w="526" w:type="pct"/>
          </w:tcPr>
          <w:p w14:paraId="08B3D07D" w14:textId="77777777" w:rsidR="005019A2" w:rsidRPr="005019A2" w:rsidRDefault="005019A2" w:rsidP="008300A7">
            <w:pPr>
              <w:spacing w:after="0"/>
              <w:rPr>
                <w:rFonts w:ascii="Times New Roman" w:hAnsi="Times New Roman"/>
              </w:rPr>
            </w:pPr>
          </w:p>
        </w:tc>
        <w:tc>
          <w:tcPr>
            <w:tcW w:w="578" w:type="pct"/>
          </w:tcPr>
          <w:p w14:paraId="3D3BD981" w14:textId="191A0023" w:rsidR="005019A2" w:rsidRPr="005019A2" w:rsidRDefault="005019A2" w:rsidP="008300A7">
            <w:pPr>
              <w:suppressAutoHyphens/>
              <w:spacing w:after="0"/>
              <w:rPr>
                <w:rFonts w:ascii="Times New Roman" w:hAnsi="Times New Roman"/>
              </w:rPr>
            </w:pPr>
          </w:p>
        </w:tc>
      </w:tr>
      <w:tr w:rsidR="005019A2" w:rsidRPr="005019A2" w14:paraId="6AAC9B86" w14:textId="77777777" w:rsidTr="005019A2">
        <w:trPr>
          <w:trHeight w:val="460"/>
        </w:trPr>
        <w:tc>
          <w:tcPr>
            <w:tcW w:w="843" w:type="pct"/>
            <w:vMerge/>
          </w:tcPr>
          <w:p w14:paraId="2B2BDE79" w14:textId="77777777" w:rsidR="005019A2" w:rsidRPr="005019A2" w:rsidRDefault="005019A2" w:rsidP="008300A7">
            <w:pPr>
              <w:spacing w:after="0"/>
              <w:rPr>
                <w:rFonts w:ascii="Times New Roman" w:hAnsi="Times New Roman"/>
                <w:b/>
                <w:bCs/>
              </w:rPr>
            </w:pPr>
          </w:p>
        </w:tc>
        <w:tc>
          <w:tcPr>
            <w:tcW w:w="2474" w:type="pct"/>
          </w:tcPr>
          <w:p w14:paraId="4D02A0AC"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8DAC2B8" w14:textId="6A3F1661" w:rsidR="005019A2" w:rsidRPr="005019A2" w:rsidRDefault="005019A2" w:rsidP="008300A7">
            <w:pPr>
              <w:suppressAutoHyphens/>
              <w:spacing w:after="0"/>
              <w:jc w:val="center"/>
              <w:rPr>
                <w:rFonts w:ascii="Times New Roman" w:hAnsi="Times New Roman"/>
                <w:b/>
              </w:rPr>
            </w:pPr>
          </w:p>
        </w:tc>
        <w:tc>
          <w:tcPr>
            <w:tcW w:w="526" w:type="pct"/>
          </w:tcPr>
          <w:p w14:paraId="689A5A61" w14:textId="77777777" w:rsidR="005019A2" w:rsidRPr="005019A2" w:rsidRDefault="005019A2" w:rsidP="008300A7">
            <w:pPr>
              <w:suppressAutoHyphens/>
              <w:spacing w:after="0"/>
              <w:rPr>
                <w:rFonts w:ascii="Times New Roman" w:hAnsi="Times New Roman"/>
              </w:rPr>
            </w:pPr>
          </w:p>
        </w:tc>
        <w:tc>
          <w:tcPr>
            <w:tcW w:w="578" w:type="pct"/>
          </w:tcPr>
          <w:p w14:paraId="7B6CFDAF" w14:textId="75521270" w:rsidR="005019A2" w:rsidRPr="005019A2" w:rsidRDefault="005019A2" w:rsidP="008300A7">
            <w:pPr>
              <w:suppressAutoHyphens/>
              <w:spacing w:after="0"/>
              <w:rPr>
                <w:rFonts w:ascii="Times New Roman" w:hAnsi="Times New Roman"/>
              </w:rPr>
            </w:pPr>
          </w:p>
        </w:tc>
      </w:tr>
      <w:tr w:rsidR="005019A2" w:rsidRPr="005019A2" w14:paraId="4F56D5FD" w14:textId="77777777" w:rsidTr="005019A2">
        <w:trPr>
          <w:trHeight w:val="460"/>
        </w:trPr>
        <w:tc>
          <w:tcPr>
            <w:tcW w:w="843" w:type="pct"/>
            <w:vMerge/>
          </w:tcPr>
          <w:p w14:paraId="7AD756EB" w14:textId="77777777" w:rsidR="005019A2" w:rsidRPr="005019A2" w:rsidRDefault="005019A2" w:rsidP="008300A7">
            <w:pPr>
              <w:spacing w:after="0"/>
              <w:rPr>
                <w:rFonts w:ascii="Times New Roman" w:hAnsi="Times New Roman"/>
                <w:b/>
                <w:bCs/>
              </w:rPr>
            </w:pPr>
          </w:p>
        </w:tc>
        <w:tc>
          <w:tcPr>
            <w:tcW w:w="2474" w:type="pct"/>
          </w:tcPr>
          <w:p w14:paraId="322E5D26"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29 «</w:t>
            </w:r>
            <w:r w:rsidRPr="005019A2">
              <w:rPr>
                <w:rFonts w:ascii="Times New Roman" w:hAnsi="Times New Roman"/>
              </w:rPr>
              <w:t>Расчёт электрических параметров экранированных радиочастотных кабелей»</w:t>
            </w:r>
          </w:p>
        </w:tc>
        <w:tc>
          <w:tcPr>
            <w:tcW w:w="579" w:type="pct"/>
          </w:tcPr>
          <w:p w14:paraId="37B8444F" w14:textId="114A7B15" w:rsidR="005019A2" w:rsidRPr="005019A2" w:rsidRDefault="005019A2" w:rsidP="008300A7">
            <w:pPr>
              <w:suppressAutoHyphens/>
              <w:spacing w:after="0"/>
              <w:jc w:val="center"/>
              <w:rPr>
                <w:rFonts w:ascii="Times New Roman" w:hAnsi="Times New Roman"/>
              </w:rPr>
            </w:pPr>
          </w:p>
        </w:tc>
        <w:tc>
          <w:tcPr>
            <w:tcW w:w="526" w:type="pct"/>
          </w:tcPr>
          <w:p w14:paraId="45D232D4" w14:textId="77777777" w:rsidR="005019A2" w:rsidRPr="005019A2" w:rsidRDefault="005019A2" w:rsidP="008300A7">
            <w:pPr>
              <w:spacing w:after="0"/>
              <w:rPr>
                <w:rFonts w:ascii="Times New Roman" w:hAnsi="Times New Roman"/>
              </w:rPr>
            </w:pPr>
          </w:p>
        </w:tc>
        <w:tc>
          <w:tcPr>
            <w:tcW w:w="578" w:type="pct"/>
          </w:tcPr>
          <w:p w14:paraId="1FEA7E9F" w14:textId="15840D51" w:rsidR="005019A2" w:rsidRPr="005019A2" w:rsidRDefault="005019A2" w:rsidP="008300A7">
            <w:pPr>
              <w:suppressAutoHyphens/>
              <w:spacing w:after="0"/>
              <w:rPr>
                <w:rFonts w:ascii="Times New Roman" w:hAnsi="Times New Roman"/>
              </w:rPr>
            </w:pPr>
          </w:p>
        </w:tc>
      </w:tr>
      <w:tr w:rsidR="005019A2" w:rsidRPr="005019A2" w14:paraId="2446C3BE" w14:textId="77777777" w:rsidTr="005019A2">
        <w:trPr>
          <w:trHeight w:val="460"/>
        </w:trPr>
        <w:tc>
          <w:tcPr>
            <w:tcW w:w="843" w:type="pct"/>
            <w:vMerge/>
          </w:tcPr>
          <w:p w14:paraId="515C2127" w14:textId="77777777" w:rsidR="005019A2" w:rsidRPr="005019A2" w:rsidRDefault="005019A2" w:rsidP="008300A7">
            <w:pPr>
              <w:spacing w:after="0"/>
              <w:rPr>
                <w:rFonts w:ascii="Times New Roman" w:hAnsi="Times New Roman"/>
                <w:b/>
                <w:bCs/>
              </w:rPr>
            </w:pPr>
          </w:p>
        </w:tc>
        <w:tc>
          <w:tcPr>
            <w:tcW w:w="2474" w:type="pct"/>
          </w:tcPr>
          <w:p w14:paraId="5670B1A1" w14:textId="77777777" w:rsidR="005019A2" w:rsidRPr="005019A2" w:rsidRDefault="005019A2" w:rsidP="008300A7">
            <w:pPr>
              <w:spacing w:after="0"/>
              <w:jc w:val="both"/>
              <w:rPr>
                <w:rFonts w:ascii="Times New Roman" w:hAnsi="Times New Roman"/>
              </w:rPr>
            </w:pPr>
            <w:r w:rsidRPr="005019A2">
              <w:rPr>
                <w:rFonts w:ascii="Times New Roman" w:hAnsi="Times New Roman"/>
                <w:bCs/>
              </w:rPr>
              <w:t>Практическое занятие 30 «</w:t>
            </w:r>
            <w:r w:rsidRPr="005019A2">
              <w:rPr>
                <w:rFonts w:ascii="Times New Roman" w:hAnsi="Times New Roman"/>
              </w:rPr>
              <w:t>Расчёт электрических параметров неэкранированных радиочастотных кабелей»</w:t>
            </w:r>
          </w:p>
        </w:tc>
        <w:tc>
          <w:tcPr>
            <w:tcW w:w="579" w:type="pct"/>
          </w:tcPr>
          <w:p w14:paraId="3C5B4CDF" w14:textId="7160810F" w:rsidR="005019A2" w:rsidRPr="005019A2" w:rsidRDefault="005019A2" w:rsidP="008300A7">
            <w:pPr>
              <w:suppressAutoHyphens/>
              <w:spacing w:after="0"/>
              <w:jc w:val="center"/>
              <w:rPr>
                <w:rFonts w:ascii="Times New Roman" w:hAnsi="Times New Roman"/>
              </w:rPr>
            </w:pPr>
          </w:p>
        </w:tc>
        <w:tc>
          <w:tcPr>
            <w:tcW w:w="526" w:type="pct"/>
          </w:tcPr>
          <w:p w14:paraId="664C27F0" w14:textId="77777777" w:rsidR="005019A2" w:rsidRPr="005019A2" w:rsidRDefault="005019A2" w:rsidP="008300A7">
            <w:pPr>
              <w:spacing w:after="0"/>
              <w:rPr>
                <w:rFonts w:ascii="Times New Roman" w:hAnsi="Times New Roman"/>
              </w:rPr>
            </w:pPr>
          </w:p>
        </w:tc>
        <w:tc>
          <w:tcPr>
            <w:tcW w:w="578" w:type="pct"/>
          </w:tcPr>
          <w:p w14:paraId="01FA6F40" w14:textId="5FD9A470" w:rsidR="005019A2" w:rsidRPr="005019A2" w:rsidRDefault="005019A2" w:rsidP="008300A7">
            <w:pPr>
              <w:suppressAutoHyphens/>
              <w:spacing w:after="0"/>
              <w:rPr>
                <w:rFonts w:ascii="Times New Roman" w:hAnsi="Times New Roman"/>
              </w:rPr>
            </w:pPr>
          </w:p>
        </w:tc>
      </w:tr>
      <w:tr w:rsidR="005019A2" w:rsidRPr="005019A2" w14:paraId="79959CC7" w14:textId="77777777" w:rsidTr="005019A2">
        <w:trPr>
          <w:trHeight w:val="460"/>
        </w:trPr>
        <w:tc>
          <w:tcPr>
            <w:tcW w:w="843" w:type="pct"/>
            <w:vMerge/>
          </w:tcPr>
          <w:p w14:paraId="49D023DE" w14:textId="77777777" w:rsidR="005019A2" w:rsidRPr="005019A2" w:rsidRDefault="005019A2" w:rsidP="008300A7">
            <w:pPr>
              <w:spacing w:after="0"/>
              <w:rPr>
                <w:rFonts w:ascii="Times New Roman" w:hAnsi="Times New Roman"/>
                <w:b/>
                <w:bCs/>
              </w:rPr>
            </w:pPr>
          </w:p>
        </w:tc>
        <w:tc>
          <w:tcPr>
            <w:tcW w:w="2474" w:type="pct"/>
          </w:tcPr>
          <w:p w14:paraId="50FCDF4D" w14:textId="77777777" w:rsidR="005019A2" w:rsidRPr="005019A2" w:rsidRDefault="005019A2" w:rsidP="008300A7">
            <w:pPr>
              <w:spacing w:after="0"/>
              <w:rPr>
                <w:rFonts w:ascii="Times New Roman" w:hAnsi="Times New Roman"/>
              </w:rPr>
            </w:pPr>
            <w:r w:rsidRPr="005019A2">
              <w:rPr>
                <w:rFonts w:ascii="Times New Roman" w:hAnsi="Times New Roman"/>
                <w:bCs/>
              </w:rPr>
              <w:t>Практическое занятие 31 «</w:t>
            </w:r>
            <w:r w:rsidRPr="005019A2">
              <w:rPr>
                <w:rFonts w:ascii="Times New Roman" w:hAnsi="Times New Roman"/>
              </w:rPr>
              <w:t>Тепловой расчёт радиочастотных кабелей»</w:t>
            </w:r>
          </w:p>
        </w:tc>
        <w:tc>
          <w:tcPr>
            <w:tcW w:w="579" w:type="pct"/>
          </w:tcPr>
          <w:p w14:paraId="100F7D25" w14:textId="1E4411A4" w:rsidR="005019A2" w:rsidRPr="005019A2" w:rsidRDefault="005019A2" w:rsidP="008300A7">
            <w:pPr>
              <w:suppressAutoHyphens/>
              <w:spacing w:after="0"/>
              <w:jc w:val="center"/>
              <w:rPr>
                <w:rFonts w:ascii="Times New Roman" w:hAnsi="Times New Roman"/>
              </w:rPr>
            </w:pPr>
          </w:p>
        </w:tc>
        <w:tc>
          <w:tcPr>
            <w:tcW w:w="526" w:type="pct"/>
          </w:tcPr>
          <w:p w14:paraId="6333B2DD" w14:textId="77777777" w:rsidR="005019A2" w:rsidRPr="005019A2" w:rsidRDefault="005019A2" w:rsidP="008300A7">
            <w:pPr>
              <w:spacing w:after="0"/>
              <w:rPr>
                <w:rFonts w:ascii="Times New Roman" w:hAnsi="Times New Roman"/>
              </w:rPr>
            </w:pPr>
          </w:p>
        </w:tc>
        <w:tc>
          <w:tcPr>
            <w:tcW w:w="578" w:type="pct"/>
          </w:tcPr>
          <w:p w14:paraId="03121A17" w14:textId="3B863E9F" w:rsidR="005019A2" w:rsidRPr="005019A2" w:rsidRDefault="005019A2" w:rsidP="008300A7">
            <w:pPr>
              <w:suppressAutoHyphens/>
              <w:spacing w:after="0"/>
              <w:rPr>
                <w:rFonts w:ascii="Times New Roman" w:hAnsi="Times New Roman"/>
              </w:rPr>
            </w:pPr>
          </w:p>
        </w:tc>
      </w:tr>
      <w:tr w:rsidR="005019A2" w:rsidRPr="005019A2" w14:paraId="4B4C5150" w14:textId="77777777" w:rsidTr="005019A2">
        <w:trPr>
          <w:trHeight w:val="460"/>
        </w:trPr>
        <w:tc>
          <w:tcPr>
            <w:tcW w:w="843" w:type="pct"/>
            <w:vMerge/>
          </w:tcPr>
          <w:p w14:paraId="7BAC71C1" w14:textId="77777777" w:rsidR="005019A2" w:rsidRPr="005019A2" w:rsidRDefault="005019A2" w:rsidP="008300A7">
            <w:pPr>
              <w:spacing w:after="0"/>
              <w:rPr>
                <w:rFonts w:ascii="Times New Roman" w:hAnsi="Times New Roman"/>
                <w:b/>
                <w:bCs/>
              </w:rPr>
            </w:pPr>
          </w:p>
        </w:tc>
        <w:tc>
          <w:tcPr>
            <w:tcW w:w="2474" w:type="pct"/>
          </w:tcPr>
          <w:p w14:paraId="2194F5DF" w14:textId="77777777" w:rsidR="005019A2" w:rsidRPr="005019A2" w:rsidRDefault="005019A2" w:rsidP="008300A7">
            <w:pPr>
              <w:spacing w:after="0"/>
              <w:rPr>
                <w:rFonts w:ascii="Times New Roman" w:hAnsi="Times New Roman"/>
              </w:rPr>
            </w:pPr>
            <w:r w:rsidRPr="005019A2">
              <w:rPr>
                <w:rFonts w:ascii="Times New Roman" w:hAnsi="Times New Roman"/>
                <w:bCs/>
              </w:rPr>
              <w:t>Практическое занятие 32 «</w:t>
            </w:r>
            <w:r w:rsidRPr="005019A2">
              <w:rPr>
                <w:rFonts w:ascii="Times New Roman" w:hAnsi="Times New Roman"/>
              </w:rPr>
              <w:t>Расчёт массы кабеля связи»</w:t>
            </w:r>
          </w:p>
        </w:tc>
        <w:tc>
          <w:tcPr>
            <w:tcW w:w="579" w:type="pct"/>
          </w:tcPr>
          <w:p w14:paraId="6AA9301F" w14:textId="3465775A" w:rsidR="005019A2" w:rsidRPr="005019A2" w:rsidRDefault="005019A2" w:rsidP="008300A7">
            <w:pPr>
              <w:suppressAutoHyphens/>
              <w:spacing w:after="0"/>
              <w:jc w:val="center"/>
              <w:rPr>
                <w:rFonts w:ascii="Times New Roman" w:hAnsi="Times New Roman"/>
              </w:rPr>
            </w:pPr>
          </w:p>
        </w:tc>
        <w:tc>
          <w:tcPr>
            <w:tcW w:w="526" w:type="pct"/>
          </w:tcPr>
          <w:p w14:paraId="29A6B686" w14:textId="77777777" w:rsidR="005019A2" w:rsidRPr="005019A2" w:rsidRDefault="005019A2" w:rsidP="008300A7">
            <w:pPr>
              <w:spacing w:after="0"/>
              <w:rPr>
                <w:rFonts w:ascii="Times New Roman" w:hAnsi="Times New Roman"/>
              </w:rPr>
            </w:pPr>
          </w:p>
        </w:tc>
        <w:tc>
          <w:tcPr>
            <w:tcW w:w="578" w:type="pct"/>
          </w:tcPr>
          <w:p w14:paraId="38490E22" w14:textId="667C5831" w:rsidR="005019A2" w:rsidRPr="005019A2" w:rsidRDefault="005019A2" w:rsidP="008300A7">
            <w:pPr>
              <w:suppressAutoHyphens/>
              <w:spacing w:after="0"/>
              <w:rPr>
                <w:rFonts w:ascii="Times New Roman" w:hAnsi="Times New Roman"/>
              </w:rPr>
            </w:pPr>
          </w:p>
        </w:tc>
      </w:tr>
      <w:tr w:rsidR="005019A2" w:rsidRPr="005019A2" w14:paraId="02E3D042" w14:textId="77777777" w:rsidTr="005019A2">
        <w:trPr>
          <w:trHeight w:val="460"/>
        </w:trPr>
        <w:tc>
          <w:tcPr>
            <w:tcW w:w="843" w:type="pct"/>
            <w:vMerge w:val="restart"/>
          </w:tcPr>
          <w:p w14:paraId="49D83DFB"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2.27 Основные положения лучевой оптики</w:t>
            </w:r>
          </w:p>
        </w:tc>
        <w:tc>
          <w:tcPr>
            <w:tcW w:w="2474" w:type="pct"/>
          </w:tcPr>
          <w:p w14:paraId="07CEB0CF"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1F61BAE3" w14:textId="33A08912" w:rsidR="005019A2" w:rsidRPr="005019A2" w:rsidRDefault="005019A2" w:rsidP="008300A7">
            <w:pPr>
              <w:suppressAutoHyphens/>
              <w:spacing w:after="0"/>
              <w:jc w:val="center"/>
              <w:rPr>
                <w:rFonts w:ascii="Times New Roman" w:hAnsi="Times New Roman"/>
                <w:b/>
              </w:rPr>
            </w:pPr>
          </w:p>
        </w:tc>
        <w:tc>
          <w:tcPr>
            <w:tcW w:w="526" w:type="pct"/>
          </w:tcPr>
          <w:p w14:paraId="67E84771" w14:textId="77777777" w:rsidR="005019A2" w:rsidRPr="005019A2" w:rsidRDefault="005019A2" w:rsidP="008300A7">
            <w:pPr>
              <w:suppressAutoHyphens/>
              <w:spacing w:after="0"/>
              <w:rPr>
                <w:rFonts w:ascii="Times New Roman" w:hAnsi="Times New Roman"/>
              </w:rPr>
            </w:pPr>
          </w:p>
        </w:tc>
        <w:tc>
          <w:tcPr>
            <w:tcW w:w="578" w:type="pct"/>
          </w:tcPr>
          <w:p w14:paraId="034B4719" w14:textId="7BB4F357" w:rsidR="005019A2" w:rsidRPr="005019A2" w:rsidRDefault="005019A2" w:rsidP="008300A7">
            <w:pPr>
              <w:suppressAutoHyphens/>
              <w:spacing w:after="0"/>
              <w:rPr>
                <w:rFonts w:ascii="Times New Roman" w:hAnsi="Times New Roman"/>
              </w:rPr>
            </w:pPr>
          </w:p>
        </w:tc>
      </w:tr>
      <w:tr w:rsidR="005019A2" w:rsidRPr="005019A2" w14:paraId="1D66A469" w14:textId="77777777" w:rsidTr="005019A2">
        <w:trPr>
          <w:trHeight w:val="460"/>
        </w:trPr>
        <w:tc>
          <w:tcPr>
            <w:tcW w:w="843" w:type="pct"/>
            <w:vMerge/>
          </w:tcPr>
          <w:p w14:paraId="78B9249A" w14:textId="77777777" w:rsidR="005019A2" w:rsidRPr="005019A2" w:rsidRDefault="005019A2" w:rsidP="008300A7">
            <w:pPr>
              <w:spacing w:after="0"/>
              <w:rPr>
                <w:rFonts w:ascii="Times New Roman" w:hAnsi="Times New Roman"/>
                <w:b/>
                <w:bCs/>
              </w:rPr>
            </w:pPr>
          </w:p>
        </w:tc>
        <w:tc>
          <w:tcPr>
            <w:tcW w:w="2474" w:type="pct"/>
          </w:tcPr>
          <w:p w14:paraId="71BE23BA" w14:textId="77777777" w:rsidR="005019A2" w:rsidRPr="005019A2" w:rsidRDefault="005019A2" w:rsidP="008300A7">
            <w:pPr>
              <w:spacing w:after="0"/>
              <w:jc w:val="both"/>
              <w:rPr>
                <w:rFonts w:ascii="Times New Roman" w:hAnsi="Times New Roman"/>
                <w:bCs/>
              </w:rPr>
            </w:pPr>
            <w:r w:rsidRPr="005019A2">
              <w:rPr>
                <w:rFonts w:ascii="Times New Roman" w:hAnsi="Times New Roman"/>
              </w:rPr>
              <w:t>1. Распространение световых волн в волоконных световодах. Материалы для изготовления световодов</w:t>
            </w:r>
          </w:p>
        </w:tc>
        <w:tc>
          <w:tcPr>
            <w:tcW w:w="579" w:type="pct"/>
          </w:tcPr>
          <w:p w14:paraId="266D8A30" w14:textId="30B7350E" w:rsidR="005019A2" w:rsidRPr="005019A2" w:rsidRDefault="005019A2" w:rsidP="008300A7">
            <w:pPr>
              <w:suppressAutoHyphens/>
              <w:spacing w:after="0"/>
              <w:jc w:val="center"/>
              <w:rPr>
                <w:rFonts w:ascii="Times New Roman" w:hAnsi="Times New Roman"/>
              </w:rPr>
            </w:pPr>
          </w:p>
        </w:tc>
        <w:tc>
          <w:tcPr>
            <w:tcW w:w="526" w:type="pct"/>
          </w:tcPr>
          <w:p w14:paraId="6BF9DDCF" w14:textId="77777777" w:rsidR="005019A2" w:rsidRPr="005019A2" w:rsidRDefault="005019A2" w:rsidP="008300A7">
            <w:pPr>
              <w:spacing w:after="0"/>
              <w:rPr>
                <w:rFonts w:ascii="Times New Roman" w:hAnsi="Times New Roman"/>
              </w:rPr>
            </w:pPr>
          </w:p>
        </w:tc>
        <w:tc>
          <w:tcPr>
            <w:tcW w:w="578" w:type="pct"/>
          </w:tcPr>
          <w:p w14:paraId="057FA54C" w14:textId="4B504643" w:rsidR="005019A2" w:rsidRPr="005019A2" w:rsidRDefault="005019A2" w:rsidP="008300A7">
            <w:pPr>
              <w:suppressAutoHyphens/>
              <w:spacing w:after="0"/>
              <w:rPr>
                <w:rFonts w:ascii="Times New Roman" w:hAnsi="Times New Roman"/>
              </w:rPr>
            </w:pPr>
          </w:p>
        </w:tc>
      </w:tr>
      <w:tr w:rsidR="005019A2" w:rsidRPr="005019A2" w14:paraId="40C262F5" w14:textId="77777777" w:rsidTr="005019A2">
        <w:trPr>
          <w:trHeight w:val="460"/>
        </w:trPr>
        <w:tc>
          <w:tcPr>
            <w:tcW w:w="843" w:type="pct"/>
            <w:vMerge/>
          </w:tcPr>
          <w:p w14:paraId="05BE1682" w14:textId="77777777" w:rsidR="005019A2" w:rsidRPr="005019A2" w:rsidRDefault="005019A2" w:rsidP="008300A7">
            <w:pPr>
              <w:spacing w:after="0"/>
              <w:rPr>
                <w:rFonts w:ascii="Times New Roman" w:hAnsi="Times New Roman"/>
                <w:b/>
                <w:bCs/>
              </w:rPr>
            </w:pPr>
          </w:p>
        </w:tc>
        <w:tc>
          <w:tcPr>
            <w:tcW w:w="2474" w:type="pct"/>
          </w:tcPr>
          <w:p w14:paraId="68721BD7" w14:textId="77777777" w:rsidR="005019A2" w:rsidRPr="005019A2" w:rsidRDefault="005019A2" w:rsidP="008300A7">
            <w:pPr>
              <w:spacing w:after="0"/>
              <w:rPr>
                <w:rFonts w:ascii="Times New Roman" w:hAnsi="Times New Roman"/>
              </w:rPr>
            </w:pPr>
            <w:r w:rsidRPr="005019A2">
              <w:rPr>
                <w:rFonts w:ascii="Times New Roman" w:hAnsi="Times New Roman"/>
              </w:rPr>
              <w:t>1. Оптические и передаточные параметры волоконных световодов</w:t>
            </w:r>
          </w:p>
        </w:tc>
        <w:tc>
          <w:tcPr>
            <w:tcW w:w="579" w:type="pct"/>
          </w:tcPr>
          <w:p w14:paraId="7CA30428" w14:textId="7F7B38CB" w:rsidR="005019A2" w:rsidRPr="005019A2" w:rsidRDefault="005019A2" w:rsidP="008300A7">
            <w:pPr>
              <w:suppressAutoHyphens/>
              <w:spacing w:after="0"/>
              <w:jc w:val="center"/>
              <w:rPr>
                <w:rFonts w:ascii="Times New Roman" w:hAnsi="Times New Roman"/>
              </w:rPr>
            </w:pPr>
          </w:p>
        </w:tc>
        <w:tc>
          <w:tcPr>
            <w:tcW w:w="526" w:type="pct"/>
          </w:tcPr>
          <w:p w14:paraId="20F1080D" w14:textId="77777777" w:rsidR="005019A2" w:rsidRPr="005019A2" w:rsidRDefault="005019A2" w:rsidP="008300A7">
            <w:pPr>
              <w:spacing w:after="0"/>
              <w:rPr>
                <w:rFonts w:ascii="Times New Roman" w:hAnsi="Times New Roman"/>
              </w:rPr>
            </w:pPr>
          </w:p>
        </w:tc>
        <w:tc>
          <w:tcPr>
            <w:tcW w:w="578" w:type="pct"/>
          </w:tcPr>
          <w:p w14:paraId="52A9EFA0" w14:textId="4CEF5D51" w:rsidR="005019A2" w:rsidRPr="005019A2" w:rsidRDefault="005019A2" w:rsidP="008300A7">
            <w:pPr>
              <w:suppressAutoHyphens/>
              <w:spacing w:after="0"/>
              <w:rPr>
                <w:rFonts w:ascii="Times New Roman" w:hAnsi="Times New Roman"/>
              </w:rPr>
            </w:pPr>
          </w:p>
        </w:tc>
      </w:tr>
      <w:tr w:rsidR="005019A2" w:rsidRPr="005019A2" w14:paraId="7FDE7B78" w14:textId="77777777" w:rsidTr="005019A2">
        <w:trPr>
          <w:trHeight w:val="460"/>
        </w:trPr>
        <w:tc>
          <w:tcPr>
            <w:tcW w:w="843" w:type="pct"/>
            <w:vMerge/>
          </w:tcPr>
          <w:p w14:paraId="7C5B182F" w14:textId="77777777" w:rsidR="005019A2" w:rsidRPr="005019A2" w:rsidRDefault="005019A2" w:rsidP="008300A7">
            <w:pPr>
              <w:spacing w:after="0"/>
              <w:rPr>
                <w:rFonts w:ascii="Times New Roman" w:hAnsi="Times New Roman"/>
                <w:b/>
                <w:bCs/>
              </w:rPr>
            </w:pPr>
          </w:p>
        </w:tc>
        <w:tc>
          <w:tcPr>
            <w:tcW w:w="2474" w:type="pct"/>
          </w:tcPr>
          <w:p w14:paraId="4DBBB258"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4B5A9C5" w14:textId="353EB45D" w:rsidR="005019A2" w:rsidRPr="005019A2" w:rsidRDefault="005019A2" w:rsidP="008300A7">
            <w:pPr>
              <w:suppressAutoHyphens/>
              <w:spacing w:after="0"/>
              <w:jc w:val="center"/>
              <w:rPr>
                <w:rFonts w:ascii="Times New Roman" w:hAnsi="Times New Roman"/>
                <w:b/>
              </w:rPr>
            </w:pPr>
          </w:p>
        </w:tc>
        <w:tc>
          <w:tcPr>
            <w:tcW w:w="526" w:type="pct"/>
          </w:tcPr>
          <w:p w14:paraId="68AA18BA" w14:textId="77777777" w:rsidR="005019A2" w:rsidRPr="005019A2" w:rsidRDefault="005019A2" w:rsidP="008300A7">
            <w:pPr>
              <w:suppressAutoHyphens/>
              <w:spacing w:after="0"/>
              <w:rPr>
                <w:rFonts w:ascii="Times New Roman" w:hAnsi="Times New Roman"/>
              </w:rPr>
            </w:pPr>
          </w:p>
        </w:tc>
        <w:tc>
          <w:tcPr>
            <w:tcW w:w="578" w:type="pct"/>
          </w:tcPr>
          <w:p w14:paraId="383EAF34" w14:textId="59CEAC05" w:rsidR="005019A2" w:rsidRPr="005019A2" w:rsidRDefault="005019A2" w:rsidP="008300A7">
            <w:pPr>
              <w:suppressAutoHyphens/>
              <w:spacing w:after="0"/>
              <w:rPr>
                <w:rFonts w:ascii="Times New Roman" w:hAnsi="Times New Roman"/>
              </w:rPr>
            </w:pPr>
          </w:p>
        </w:tc>
      </w:tr>
      <w:tr w:rsidR="005019A2" w:rsidRPr="005019A2" w14:paraId="42B4E523" w14:textId="77777777" w:rsidTr="005019A2">
        <w:trPr>
          <w:trHeight w:val="460"/>
        </w:trPr>
        <w:tc>
          <w:tcPr>
            <w:tcW w:w="843" w:type="pct"/>
            <w:vMerge/>
          </w:tcPr>
          <w:p w14:paraId="1533A840" w14:textId="77777777" w:rsidR="005019A2" w:rsidRPr="005019A2" w:rsidRDefault="005019A2" w:rsidP="008300A7">
            <w:pPr>
              <w:spacing w:after="0"/>
              <w:rPr>
                <w:rFonts w:ascii="Times New Roman" w:hAnsi="Times New Roman"/>
                <w:b/>
                <w:bCs/>
              </w:rPr>
            </w:pPr>
          </w:p>
        </w:tc>
        <w:tc>
          <w:tcPr>
            <w:tcW w:w="2474" w:type="pct"/>
          </w:tcPr>
          <w:p w14:paraId="79CA6A40" w14:textId="77777777" w:rsidR="005019A2" w:rsidRPr="005019A2" w:rsidRDefault="005019A2" w:rsidP="008300A7">
            <w:pPr>
              <w:spacing w:after="0"/>
              <w:rPr>
                <w:rFonts w:ascii="Times New Roman" w:hAnsi="Times New Roman"/>
              </w:rPr>
            </w:pPr>
            <w:r w:rsidRPr="005019A2">
              <w:rPr>
                <w:rFonts w:ascii="Times New Roman" w:hAnsi="Times New Roman"/>
                <w:bCs/>
              </w:rPr>
              <w:t>Практическое занятие 33 «</w:t>
            </w:r>
            <w:r w:rsidRPr="005019A2">
              <w:rPr>
                <w:rFonts w:ascii="Times New Roman" w:hAnsi="Times New Roman"/>
              </w:rPr>
              <w:t>Расчёт параметров оптического волокна»</w:t>
            </w:r>
          </w:p>
        </w:tc>
        <w:tc>
          <w:tcPr>
            <w:tcW w:w="579" w:type="pct"/>
          </w:tcPr>
          <w:p w14:paraId="655B12A2" w14:textId="419A2DED" w:rsidR="005019A2" w:rsidRPr="005019A2" w:rsidRDefault="005019A2" w:rsidP="008300A7">
            <w:pPr>
              <w:suppressAutoHyphens/>
              <w:spacing w:after="0"/>
              <w:jc w:val="center"/>
              <w:rPr>
                <w:rFonts w:ascii="Times New Roman" w:hAnsi="Times New Roman"/>
              </w:rPr>
            </w:pPr>
          </w:p>
        </w:tc>
        <w:tc>
          <w:tcPr>
            <w:tcW w:w="526" w:type="pct"/>
          </w:tcPr>
          <w:p w14:paraId="2EFB8B4C" w14:textId="77777777" w:rsidR="005019A2" w:rsidRPr="005019A2" w:rsidRDefault="005019A2" w:rsidP="008300A7">
            <w:pPr>
              <w:spacing w:after="0"/>
              <w:rPr>
                <w:rFonts w:ascii="Times New Roman" w:hAnsi="Times New Roman"/>
              </w:rPr>
            </w:pPr>
          </w:p>
        </w:tc>
        <w:tc>
          <w:tcPr>
            <w:tcW w:w="578" w:type="pct"/>
          </w:tcPr>
          <w:p w14:paraId="3B52D891" w14:textId="15DBBAF4" w:rsidR="005019A2" w:rsidRPr="005019A2" w:rsidRDefault="005019A2" w:rsidP="008300A7">
            <w:pPr>
              <w:suppressAutoHyphens/>
              <w:spacing w:after="0"/>
              <w:rPr>
                <w:rFonts w:ascii="Times New Roman" w:hAnsi="Times New Roman"/>
              </w:rPr>
            </w:pPr>
          </w:p>
        </w:tc>
      </w:tr>
      <w:tr w:rsidR="005019A2" w:rsidRPr="005019A2" w14:paraId="353DB8A3" w14:textId="77777777" w:rsidTr="005019A2">
        <w:trPr>
          <w:trHeight w:val="460"/>
        </w:trPr>
        <w:tc>
          <w:tcPr>
            <w:tcW w:w="843" w:type="pct"/>
            <w:vMerge w:val="restart"/>
          </w:tcPr>
          <w:p w14:paraId="30C74236" w14:textId="77777777" w:rsidR="005019A2" w:rsidRPr="005019A2" w:rsidRDefault="005019A2" w:rsidP="008300A7">
            <w:pPr>
              <w:spacing w:after="0"/>
              <w:rPr>
                <w:rFonts w:ascii="Times New Roman" w:hAnsi="Times New Roman"/>
                <w:b/>
                <w:bCs/>
              </w:rPr>
            </w:pPr>
            <w:r w:rsidRPr="005019A2">
              <w:rPr>
                <w:rFonts w:ascii="Times New Roman" w:hAnsi="Times New Roman"/>
                <w:b/>
                <w:bCs/>
              </w:rPr>
              <w:t>Тема 2.28 Оптические кабели</w:t>
            </w:r>
          </w:p>
        </w:tc>
        <w:tc>
          <w:tcPr>
            <w:tcW w:w="2474" w:type="pct"/>
          </w:tcPr>
          <w:p w14:paraId="6743EAEE"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33989A15" w14:textId="52E0A447" w:rsidR="005019A2" w:rsidRPr="005019A2" w:rsidRDefault="005019A2" w:rsidP="008300A7">
            <w:pPr>
              <w:suppressAutoHyphens/>
              <w:spacing w:after="0"/>
              <w:jc w:val="center"/>
              <w:rPr>
                <w:rFonts w:ascii="Times New Roman" w:hAnsi="Times New Roman"/>
                <w:b/>
              </w:rPr>
            </w:pPr>
          </w:p>
        </w:tc>
        <w:tc>
          <w:tcPr>
            <w:tcW w:w="526" w:type="pct"/>
          </w:tcPr>
          <w:p w14:paraId="5AA912FB" w14:textId="77777777" w:rsidR="005019A2" w:rsidRPr="005019A2" w:rsidRDefault="005019A2" w:rsidP="008300A7">
            <w:pPr>
              <w:suppressAutoHyphens/>
              <w:spacing w:after="0"/>
              <w:rPr>
                <w:rFonts w:ascii="Times New Roman" w:hAnsi="Times New Roman"/>
              </w:rPr>
            </w:pPr>
          </w:p>
        </w:tc>
        <w:tc>
          <w:tcPr>
            <w:tcW w:w="578" w:type="pct"/>
          </w:tcPr>
          <w:p w14:paraId="005BE782" w14:textId="031BC033" w:rsidR="005019A2" w:rsidRPr="005019A2" w:rsidRDefault="005019A2" w:rsidP="008300A7">
            <w:pPr>
              <w:suppressAutoHyphens/>
              <w:spacing w:after="0"/>
              <w:rPr>
                <w:rFonts w:ascii="Times New Roman" w:hAnsi="Times New Roman"/>
              </w:rPr>
            </w:pPr>
          </w:p>
        </w:tc>
      </w:tr>
      <w:tr w:rsidR="005019A2" w:rsidRPr="005019A2" w14:paraId="0F5C694D" w14:textId="77777777" w:rsidTr="005019A2">
        <w:trPr>
          <w:trHeight w:val="460"/>
        </w:trPr>
        <w:tc>
          <w:tcPr>
            <w:tcW w:w="843" w:type="pct"/>
            <w:vMerge/>
          </w:tcPr>
          <w:p w14:paraId="1BE1165D" w14:textId="77777777" w:rsidR="005019A2" w:rsidRPr="005019A2" w:rsidRDefault="005019A2" w:rsidP="008300A7">
            <w:pPr>
              <w:spacing w:after="0"/>
              <w:rPr>
                <w:rFonts w:ascii="Times New Roman" w:hAnsi="Times New Roman"/>
                <w:b/>
                <w:bCs/>
              </w:rPr>
            </w:pPr>
          </w:p>
        </w:tc>
        <w:tc>
          <w:tcPr>
            <w:tcW w:w="2474" w:type="pct"/>
          </w:tcPr>
          <w:p w14:paraId="2523BCC3" w14:textId="77777777" w:rsidR="005019A2" w:rsidRPr="005019A2" w:rsidRDefault="005019A2" w:rsidP="008300A7">
            <w:pPr>
              <w:spacing w:after="0"/>
              <w:rPr>
                <w:rFonts w:ascii="Times New Roman" w:hAnsi="Times New Roman"/>
                <w:bCs/>
              </w:rPr>
            </w:pPr>
            <w:r w:rsidRPr="005019A2">
              <w:rPr>
                <w:rFonts w:ascii="Times New Roman" w:hAnsi="Times New Roman"/>
                <w:bCs/>
              </w:rPr>
              <w:t>1. Оптические кабели связи</w:t>
            </w:r>
          </w:p>
        </w:tc>
        <w:tc>
          <w:tcPr>
            <w:tcW w:w="579" w:type="pct"/>
          </w:tcPr>
          <w:p w14:paraId="670D498C" w14:textId="0F0B2711" w:rsidR="005019A2" w:rsidRPr="005019A2" w:rsidRDefault="005019A2" w:rsidP="008300A7">
            <w:pPr>
              <w:suppressAutoHyphens/>
              <w:spacing w:after="0"/>
              <w:jc w:val="center"/>
              <w:rPr>
                <w:rFonts w:ascii="Times New Roman" w:hAnsi="Times New Roman"/>
              </w:rPr>
            </w:pPr>
          </w:p>
        </w:tc>
        <w:tc>
          <w:tcPr>
            <w:tcW w:w="526" w:type="pct"/>
          </w:tcPr>
          <w:p w14:paraId="6CA282FC" w14:textId="77777777" w:rsidR="005019A2" w:rsidRPr="005019A2" w:rsidRDefault="005019A2" w:rsidP="008300A7">
            <w:pPr>
              <w:spacing w:after="0"/>
              <w:rPr>
                <w:rFonts w:ascii="Times New Roman" w:hAnsi="Times New Roman"/>
              </w:rPr>
            </w:pPr>
          </w:p>
        </w:tc>
        <w:tc>
          <w:tcPr>
            <w:tcW w:w="578" w:type="pct"/>
          </w:tcPr>
          <w:p w14:paraId="5AC1ABD1" w14:textId="33383D32" w:rsidR="005019A2" w:rsidRPr="005019A2" w:rsidRDefault="005019A2" w:rsidP="008300A7">
            <w:pPr>
              <w:suppressAutoHyphens/>
              <w:spacing w:after="0"/>
              <w:rPr>
                <w:rFonts w:ascii="Times New Roman" w:hAnsi="Times New Roman"/>
              </w:rPr>
            </w:pPr>
          </w:p>
        </w:tc>
      </w:tr>
      <w:tr w:rsidR="005019A2" w:rsidRPr="005019A2" w14:paraId="52EA4033" w14:textId="77777777" w:rsidTr="005019A2">
        <w:trPr>
          <w:trHeight w:val="460"/>
        </w:trPr>
        <w:tc>
          <w:tcPr>
            <w:tcW w:w="843" w:type="pct"/>
            <w:vMerge/>
          </w:tcPr>
          <w:p w14:paraId="674079B6" w14:textId="77777777" w:rsidR="005019A2" w:rsidRPr="005019A2" w:rsidRDefault="005019A2" w:rsidP="008300A7">
            <w:pPr>
              <w:spacing w:after="0"/>
              <w:rPr>
                <w:rFonts w:ascii="Times New Roman" w:hAnsi="Times New Roman"/>
                <w:b/>
                <w:bCs/>
              </w:rPr>
            </w:pPr>
          </w:p>
        </w:tc>
        <w:tc>
          <w:tcPr>
            <w:tcW w:w="2474" w:type="pct"/>
          </w:tcPr>
          <w:p w14:paraId="2F8A2F4B" w14:textId="77777777" w:rsidR="005019A2" w:rsidRPr="005019A2" w:rsidRDefault="005019A2" w:rsidP="008300A7">
            <w:pPr>
              <w:spacing w:after="0"/>
              <w:rPr>
                <w:rFonts w:ascii="Times New Roman" w:hAnsi="Times New Roman"/>
                <w:bCs/>
              </w:rPr>
            </w:pPr>
            <w:r w:rsidRPr="005019A2">
              <w:rPr>
                <w:rFonts w:ascii="Times New Roman" w:hAnsi="Times New Roman"/>
                <w:bCs/>
              </w:rPr>
              <w:t>2. Волоконно- оптические линии связи</w:t>
            </w:r>
          </w:p>
        </w:tc>
        <w:tc>
          <w:tcPr>
            <w:tcW w:w="579" w:type="pct"/>
          </w:tcPr>
          <w:p w14:paraId="63452F41" w14:textId="39E66089" w:rsidR="005019A2" w:rsidRPr="005019A2" w:rsidRDefault="005019A2" w:rsidP="008300A7">
            <w:pPr>
              <w:suppressAutoHyphens/>
              <w:spacing w:after="0"/>
              <w:jc w:val="center"/>
              <w:rPr>
                <w:rFonts w:ascii="Times New Roman" w:hAnsi="Times New Roman"/>
              </w:rPr>
            </w:pPr>
          </w:p>
        </w:tc>
        <w:tc>
          <w:tcPr>
            <w:tcW w:w="526" w:type="pct"/>
          </w:tcPr>
          <w:p w14:paraId="4801ED3A" w14:textId="77777777" w:rsidR="005019A2" w:rsidRPr="005019A2" w:rsidRDefault="005019A2" w:rsidP="008300A7">
            <w:pPr>
              <w:spacing w:after="0"/>
              <w:rPr>
                <w:rFonts w:ascii="Times New Roman" w:hAnsi="Times New Roman"/>
              </w:rPr>
            </w:pPr>
          </w:p>
        </w:tc>
        <w:tc>
          <w:tcPr>
            <w:tcW w:w="578" w:type="pct"/>
          </w:tcPr>
          <w:p w14:paraId="6B1BDC2B" w14:textId="0F9077DD" w:rsidR="005019A2" w:rsidRPr="005019A2" w:rsidRDefault="005019A2" w:rsidP="008300A7">
            <w:pPr>
              <w:suppressAutoHyphens/>
              <w:spacing w:after="0"/>
              <w:rPr>
                <w:rFonts w:ascii="Times New Roman" w:hAnsi="Times New Roman"/>
              </w:rPr>
            </w:pPr>
          </w:p>
        </w:tc>
      </w:tr>
      <w:tr w:rsidR="005019A2" w:rsidRPr="005019A2" w14:paraId="72064B1D" w14:textId="77777777" w:rsidTr="005019A2">
        <w:trPr>
          <w:trHeight w:val="510"/>
        </w:trPr>
        <w:tc>
          <w:tcPr>
            <w:tcW w:w="843" w:type="pct"/>
            <w:vMerge/>
          </w:tcPr>
          <w:p w14:paraId="7FADC8B4" w14:textId="77777777" w:rsidR="005019A2" w:rsidRPr="005019A2" w:rsidRDefault="005019A2" w:rsidP="008300A7">
            <w:pPr>
              <w:spacing w:after="0"/>
              <w:rPr>
                <w:rFonts w:ascii="Times New Roman" w:hAnsi="Times New Roman"/>
                <w:b/>
                <w:bCs/>
              </w:rPr>
            </w:pPr>
          </w:p>
        </w:tc>
        <w:tc>
          <w:tcPr>
            <w:tcW w:w="2474" w:type="pct"/>
          </w:tcPr>
          <w:p w14:paraId="48F99BF9"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AE17F97" w14:textId="77777777" w:rsidR="005019A2" w:rsidRPr="005019A2" w:rsidRDefault="005019A2" w:rsidP="008300A7">
            <w:pPr>
              <w:suppressAutoHyphens/>
              <w:spacing w:after="0"/>
              <w:jc w:val="center"/>
              <w:rPr>
                <w:rFonts w:ascii="Times New Roman" w:hAnsi="Times New Roman"/>
              </w:rPr>
            </w:pPr>
          </w:p>
        </w:tc>
        <w:tc>
          <w:tcPr>
            <w:tcW w:w="526" w:type="pct"/>
          </w:tcPr>
          <w:p w14:paraId="6AD02C46" w14:textId="77777777" w:rsidR="005019A2" w:rsidRPr="005019A2" w:rsidRDefault="005019A2" w:rsidP="008300A7">
            <w:pPr>
              <w:suppressAutoHyphens/>
              <w:spacing w:after="0"/>
              <w:jc w:val="center"/>
              <w:rPr>
                <w:rFonts w:ascii="Times New Roman" w:hAnsi="Times New Roman"/>
              </w:rPr>
            </w:pPr>
          </w:p>
        </w:tc>
        <w:tc>
          <w:tcPr>
            <w:tcW w:w="578" w:type="pct"/>
          </w:tcPr>
          <w:p w14:paraId="27E89F6B" w14:textId="0CF69574" w:rsidR="005019A2" w:rsidRPr="005019A2" w:rsidRDefault="005019A2" w:rsidP="008300A7">
            <w:pPr>
              <w:suppressAutoHyphens/>
              <w:spacing w:after="0"/>
              <w:jc w:val="center"/>
              <w:rPr>
                <w:rFonts w:ascii="Times New Roman" w:hAnsi="Times New Roman"/>
              </w:rPr>
            </w:pPr>
          </w:p>
        </w:tc>
      </w:tr>
      <w:tr w:rsidR="005019A2" w:rsidRPr="005019A2" w14:paraId="678BEE4A" w14:textId="77777777" w:rsidTr="005019A2">
        <w:trPr>
          <w:trHeight w:val="460"/>
        </w:trPr>
        <w:tc>
          <w:tcPr>
            <w:tcW w:w="843" w:type="pct"/>
            <w:vMerge/>
          </w:tcPr>
          <w:p w14:paraId="767C94BD" w14:textId="77777777" w:rsidR="005019A2" w:rsidRPr="005019A2" w:rsidRDefault="005019A2" w:rsidP="008300A7">
            <w:pPr>
              <w:spacing w:after="0"/>
              <w:rPr>
                <w:rFonts w:ascii="Times New Roman" w:hAnsi="Times New Roman"/>
                <w:b/>
                <w:bCs/>
              </w:rPr>
            </w:pPr>
          </w:p>
        </w:tc>
        <w:tc>
          <w:tcPr>
            <w:tcW w:w="2474" w:type="pct"/>
          </w:tcPr>
          <w:p w14:paraId="24630495" w14:textId="77777777" w:rsidR="005019A2" w:rsidRPr="005019A2" w:rsidRDefault="005019A2" w:rsidP="008300A7">
            <w:pPr>
              <w:spacing w:after="0"/>
              <w:rPr>
                <w:rFonts w:ascii="Times New Roman" w:hAnsi="Times New Roman"/>
                <w:bCs/>
              </w:rPr>
            </w:pPr>
          </w:p>
        </w:tc>
        <w:tc>
          <w:tcPr>
            <w:tcW w:w="579" w:type="pct"/>
          </w:tcPr>
          <w:p w14:paraId="05B38D97" w14:textId="77777777" w:rsidR="005019A2" w:rsidRPr="005019A2" w:rsidRDefault="005019A2" w:rsidP="008300A7">
            <w:pPr>
              <w:suppressAutoHyphens/>
              <w:spacing w:after="0"/>
              <w:rPr>
                <w:rFonts w:ascii="Times New Roman" w:hAnsi="Times New Roman"/>
              </w:rPr>
            </w:pPr>
          </w:p>
        </w:tc>
        <w:tc>
          <w:tcPr>
            <w:tcW w:w="526" w:type="pct"/>
          </w:tcPr>
          <w:p w14:paraId="4F8F0004" w14:textId="77777777" w:rsidR="005019A2" w:rsidRPr="005019A2" w:rsidRDefault="005019A2" w:rsidP="008300A7">
            <w:pPr>
              <w:suppressAutoHyphens/>
              <w:spacing w:after="0"/>
              <w:rPr>
                <w:rFonts w:ascii="Times New Roman" w:hAnsi="Times New Roman"/>
              </w:rPr>
            </w:pPr>
          </w:p>
        </w:tc>
        <w:tc>
          <w:tcPr>
            <w:tcW w:w="578" w:type="pct"/>
          </w:tcPr>
          <w:p w14:paraId="544B9BF1" w14:textId="4F3F6EEB" w:rsidR="005019A2" w:rsidRPr="005019A2" w:rsidRDefault="005019A2" w:rsidP="008300A7">
            <w:pPr>
              <w:suppressAutoHyphens/>
              <w:spacing w:after="0"/>
              <w:rPr>
                <w:rFonts w:ascii="Times New Roman" w:hAnsi="Times New Roman"/>
              </w:rPr>
            </w:pPr>
          </w:p>
        </w:tc>
      </w:tr>
      <w:tr w:rsidR="005019A2" w:rsidRPr="005019A2" w14:paraId="094FB149" w14:textId="77777777" w:rsidTr="005019A2">
        <w:trPr>
          <w:trHeight w:val="1068"/>
        </w:trPr>
        <w:tc>
          <w:tcPr>
            <w:tcW w:w="3317" w:type="pct"/>
            <w:gridSpan w:val="2"/>
          </w:tcPr>
          <w:p w14:paraId="7E417DCC" w14:textId="77777777" w:rsidR="005019A2" w:rsidRPr="005019A2" w:rsidRDefault="005019A2" w:rsidP="008300A7">
            <w:pPr>
              <w:spacing w:after="0"/>
              <w:rPr>
                <w:rFonts w:ascii="Times New Roman" w:hAnsi="Times New Roman"/>
                <w:b/>
              </w:rPr>
            </w:pPr>
            <w:r w:rsidRPr="005019A2">
              <w:rPr>
                <w:rFonts w:ascii="Times New Roman" w:hAnsi="Times New Roman"/>
                <w:b/>
                <w:bCs/>
              </w:rPr>
              <w:t>Примерная тематика самостоятельной учебной работы при изучении раздела 2</w:t>
            </w:r>
          </w:p>
          <w:p w14:paraId="3183F10C" w14:textId="77777777" w:rsidR="005019A2" w:rsidRPr="005019A2" w:rsidRDefault="005019A2" w:rsidP="008300A7">
            <w:pPr>
              <w:spacing w:after="0"/>
              <w:rPr>
                <w:rFonts w:ascii="Times New Roman" w:hAnsi="Times New Roman"/>
              </w:rPr>
            </w:pPr>
            <w:r w:rsidRPr="005019A2">
              <w:rPr>
                <w:rFonts w:ascii="Times New Roman" w:hAnsi="Times New Roman"/>
                <w:bCs/>
              </w:rPr>
              <w:t>1. Составить таблицы физических свойств кабельных материалов</w:t>
            </w:r>
          </w:p>
          <w:p w14:paraId="2DC32F9A" w14:textId="77777777" w:rsidR="005019A2" w:rsidRPr="005019A2" w:rsidRDefault="005019A2" w:rsidP="008300A7">
            <w:pPr>
              <w:spacing w:after="0"/>
              <w:rPr>
                <w:rFonts w:ascii="Times New Roman" w:hAnsi="Times New Roman"/>
              </w:rPr>
            </w:pPr>
            <w:r w:rsidRPr="005019A2">
              <w:rPr>
                <w:rFonts w:ascii="Times New Roman" w:hAnsi="Times New Roman"/>
                <w:bCs/>
              </w:rPr>
              <w:t>2. Составить таблицы буквенных обозначений маркировки кабельных изделий по классификации</w:t>
            </w:r>
            <w:r w:rsidRPr="005019A2">
              <w:rPr>
                <w:rFonts w:ascii="Times New Roman" w:hAnsi="Times New Roman"/>
              </w:rPr>
              <w:t xml:space="preserve"> </w:t>
            </w:r>
          </w:p>
          <w:p w14:paraId="34060368" w14:textId="77777777" w:rsidR="005019A2" w:rsidRPr="005019A2" w:rsidRDefault="005019A2" w:rsidP="008300A7">
            <w:pPr>
              <w:spacing w:after="0"/>
              <w:rPr>
                <w:rFonts w:ascii="Times New Roman" w:hAnsi="Times New Roman"/>
              </w:rPr>
            </w:pPr>
            <w:r w:rsidRPr="005019A2">
              <w:rPr>
                <w:rFonts w:ascii="Times New Roman" w:hAnsi="Times New Roman"/>
                <w:bCs/>
              </w:rPr>
              <w:t>3. Изучить основные нормативные документы на изготовление кабельных изделий</w:t>
            </w:r>
          </w:p>
          <w:p w14:paraId="65BD8C2A" w14:textId="77777777" w:rsidR="005019A2" w:rsidRPr="005019A2" w:rsidRDefault="005019A2" w:rsidP="008300A7">
            <w:pPr>
              <w:spacing w:after="0"/>
              <w:rPr>
                <w:rFonts w:ascii="Times New Roman" w:hAnsi="Times New Roman"/>
              </w:rPr>
            </w:pPr>
            <w:r w:rsidRPr="005019A2">
              <w:rPr>
                <w:rFonts w:ascii="Times New Roman" w:hAnsi="Times New Roman"/>
              </w:rPr>
              <w:t>4. Подготовка тематических презентаций</w:t>
            </w:r>
          </w:p>
          <w:p w14:paraId="33B709DD" w14:textId="77777777" w:rsidR="005019A2" w:rsidRPr="005019A2" w:rsidRDefault="005019A2" w:rsidP="008300A7">
            <w:pPr>
              <w:spacing w:after="0"/>
              <w:rPr>
                <w:rFonts w:ascii="Times New Roman" w:hAnsi="Times New Roman"/>
              </w:rPr>
            </w:pPr>
            <w:r w:rsidRPr="005019A2">
              <w:rPr>
                <w:rFonts w:ascii="Times New Roman" w:hAnsi="Times New Roman"/>
              </w:rPr>
              <w:t>5. Решение типовых задач</w:t>
            </w:r>
          </w:p>
        </w:tc>
        <w:tc>
          <w:tcPr>
            <w:tcW w:w="579" w:type="pct"/>
          </w:tcPr>
          <w:p w14:paraId="10023EA0" w14:textId="56124BCC" w:rsidR="005019A2" w:rsidRPr="005019A2" w:rsidRDefault="005019A2" w:rsidP="008300A7">
            <w:pPr>
              <w:suppressAutoHyphens/>
              <w:spacing w:after="0"/>
              <w:jc w:val="center"/>
              <w:rPr>
                <w:rFonts w:ascii="Times New Roman" w:hAnsi="Times New Roman"/>
                <w:b/>
              </w:rPr>
            </w:pPr>
          </w:p>
        </w:tc>
        <w:tc>
          <w:tcPr>
            <w:tcW w:w="526" w:type="pct"/>
          </w:tcPr>
          <w:p w14:paraId="7A565EC4" w14:textId="77777777" w:rsidR="005019A2" w:rsidRPr="005019A2" w:rsidRDefault="005019A2" w:rsidP="008300A7">
            <w:pPr>
              <w:suppressAutoHyphens/>
              <w:spacing w:after="0"/>
              <w:rPr>
                <w:rFonts w:ascii="Times New Roman" w:hAnsi="Times New Roman"/>
                <w:b/>
                <w:i/>
              </w:rPr>
            </w:pPr>
          </w:p>
        </w:tc>
        <w:tc>
          <w:tcPr>
            <w:tcW w:w="578" w:type="pct"/>
          </w:tcPr>
          <w:p w14:paraId="412943B6" w14:textId="3C0080B4" w:rsidR="005019A2" w:rsidRPr="005019A2" w:rsidRDefault="005019A2" w:rsidP="008300A7">
            <w:pPr>
              <w:suppressAutoHyphens/>
              <w:spacing w:after="0"/>
              <w:rPr>
                <w:rFonts w:ascii="Times New Roman" w:hAnsi="Times New Roman"/>
                <w:b/>
                <w:i/>
              </w:rPr>
            </w:pPr>
          </w:p>
        </w:tc>
      </w:tr>
      <w:tr w:rsidR="005019A2" w:rsidRPr="005019A2" w14:paraId="3EAC2437" w14:textId="77777777" w:rsidTr="005019A2">
        <w:tc>
          <w:tcPr>
            <w:tcW w:w="3317" w:type="pct"/>
            <w:gridSpan w:val="2"/>
          </w:tcPr>
          <w:p w14:paraId="2D93CC3B"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 xml:space="preserve">Раздел 3. </w:t>
            </w:r>
            <w:r w:rsidRPr="005019A2">
              <w:rPr>
                <w:rFonts w:ascii="Times New Roman" w:hAnsi="Times New Roman"/>
                <w:b/>
                <w:bCs/>
              </w:rPr>
              <w:t>Технологические процессы производства кабельной и конденсаторной продукции</w:t>
            </w:r>
          </w:p>
        </w:tc>
        <w:tc>
          <w:tcPr>
            <w:tcW w:w="579" w:type="pct"/>
          </w:tcPr>
          <w:p w14:paraId="1A0EC3C2" w14:textId="544B8EDB" w:rsidR="005019A2" w:rsidRPr="005019A2" w:rsidRDefault="005019A2" w:rsidP="008300A7">
            <w:pPr>
              <w:suppressAutoHyphens/>
              <w:spacing w:after="0"/>
              <w:jc w:val="center"/>
              <w:rPr>
                <w:rFonts w:ascii="Times New Roman" w:hAnsi="Times New Roman"/>
                <w:b/>
              </w:rPr>
            </w:pPr>
          </w:p>
        </w:tc>
        <w:tc>
          <w:tcPr>
            <w:tcW w:w="526" w:type="pct"/>
          </w:tcPr>
          <w:p w14:paraId="372F815C" w14:textId="77777777" w:rsidR="005019A2" w:rsidRPr="005019A2" w:rsidRDefault="005019A2" w:rsidP="008300A7">
            <w:pPr>
              <w:suppressAutoHyphens/>
              <w:spacing w:after="0"/>
              <w:rPr>
                <w:rFonts w:ascii="Times New Roman" w:hAnsi="Times New Roman"/>
                <w:b/>
                <w:i/>
              </w:rPr>
            </w:pPr>
          </w:p>
        </w:tc>
        <w:tc>
          <w:tcPr>
            <w:tcW w:w="578" w:type="pct"/>
          </w:tcPr>
          <w:p w14:paraId="4378B887" w14:textId="6F3DF6BC" w:rsidR="005019A2" w:rsidRPr="005019A2" w:rsidRDefault="005019A2" w:rsidP="008300A7">
            <w:pPr>
              <w:suppressAutoHyphens/>
              <w:spacing w:after="0"/>
              <w:rPr>
                <w:rFonts w:ascii="Times New Roman" w:hAnsi="Times New Roman"/>
                <w:b/>
                <w:i/>
              </w:rPr>
            </w:pPr>
          </w:p>
        </w:tc>
      </w:tr>
      <w:tr w:rsidR="005019A2" w:rsidRPr="005019A2" w14:paraId="7E135703" w14:textId="77777777" w:rsidTr="005019A2">
        <w:tc>
          <w:tcPr>
            <w:tcW w:w="3317" w:type="pct"/>
            <w:gridSpan w:val="2"/>
          </w:tcPr>
          <w:p w14:paraId="6CF636FB"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bCs/>
              </w:rPr>
              <w:t>МДК.01.03 Технологические процессы производства кабельной и конденсаторной продукции</w:t>
            </w:r>
          </w:p>
        </w:tc>
        <w:tc>
          <w:tcPr>
            <w:tcW w:w="579" w:type="pct"/>
          </w:tcPr>
          <w:p w14:paraId="3CA835B1" w14:textId="71B44A76" w:rsidR="005019A2" w:rsidRPr="005019A2" w:rsidRDefault="005019A2" w:rsidP="008300A7">
            <w:pPr>
              <w:suppressAutoHyphens/>
              <w:spacing w:after="0"/>
              <w:jc w:val="center"/>
              <w:rPr>
                <w:rFonts w:ascii="Times New Roman" w:hAnsi="Times New Roman"/>
                <w:b/>
              </w:rPr>
            </w:pPr>
          </w:p>
        </w:tc>
        <w:tc>
          <w:tcPr>
            <w:tcW w:w="526" w:type="pct"/>
          </w:tcPr>
          <w:p w14:paraId="0B5D3496" w14:textId="77777777" w:rsidR="005019A2" w:rsidRPr="005019A2" w:rsidRDefault="005019A2" w:rsidP="008300A7">
            <w:pPr>
              <w:suppressAutoHyphens/>
              <w:spacing w:after="0"/>
              <w:rPr>
                <w:rFonts w:ascii="Times New Roman" w:hAnsi="Times New Roman"/>
                <w:b/>
                <w:i/>
              </w:rPr>
            </w:pPr>
          </w:p>
        </w:tc>
        <w:tc>
          <w:tcPr>
            <w:tcW w:w="578" w:type="pct"/>
          </w:tcPr>
          <w:p w14:paraId="1C20A08B" w14:textId="34827207" w:rsidR="005019A2" w:rsidRPr="005019A2" w:rsidRDefault="005019A2" w:rsidP="008300A7">
            <w:pPr>
              <w:suppressAutoHyphens/>
              <w:spacing w:after="0"/>
              <w:rPr>
                <w:rFonts w:ascii="Times New Roman" w:hAnsi="Times New Roman"/>
                <w:b/>
                <w:i/>
              </w:rPr>
            </w:pPr>
          </w:p>
        </w:tc>
      </w:tr>
      <w:tr w:rsidR="005019A2" w:rsidRPr="005019A2" w14:paraId="45234DAF" w14:textId="77777777" w:rsidTr="005019A2">
        <w:trPr>
          <w:trHeight w:val="510"/>
        </w:trPr>
        <w:tc>
          <w:tcPr>
            <w:tcW w:w="843" w:type="pct"/>
            <w:vMerge w:val="restart"/>
          </w:tcPr>
          <w:p w14:paraId="46FDFFAE"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Тема 3.1 Единая система технологической подготовки производства ЕСТП</w:t>
            </w:r>
          </w:p>
        </w:tc>
        <w:tc>
          <w:tcPr>
            <w:tcW w:w="2474" w:type="pct"/>
          </w:tcPr>
          <w:p w14:paraId="19469E24" w14:textId="77777777" w:rsidR="005019A2" w:rsidRPr="005019A2" w:rsidRDefault="005019A2" w:rsidP="008300A7">
            <w:pPr>
              <w:suppressAutoHyphens/>
              <w:spacing w:after="0"/>
              <w:rPr>
                <w:rFonts w:ascii="Times New Roman" w:hAnsi="Times New Roman"/>
              </w:rPr>
            </w:pPr>
            <w:r w:rsidRPr="005019A2">
              <w:rPr>
                <w:rFonts w:ascii="Times New Roman" w:hAnsi="Times New Roman"/>
                <w:b/>
              </w:rPr>
              <w:t>Содержание</w:t>
            </w:r>
          </w:p>
        </w:tc>
        <w:tc>
          <w:tcPr>
            <w:tcW w:w="579" w:type="pct"/>
          </w:tcPr>
          <w:p w14:paraId="452D7C15" w14:textId="2C998814" w:rsidR="005019A2" w:rsidRPr="005019A2" w:rsidRDefault="005019A2" w:rsidP="008300A7">
            <w:pPr>
              <w:suppressAutoHyphens/>
              <w:spacing w:after="0"/>
              <w:jc w:val="center"/>
              <w:rPr>
                <w:rFonts w:ascii="Times New Roman" w:hAnsi="Times New Roman"/>
                <w:b/>
              </w:rPr>
            </w:pPr>
          </w:p>
        </w:tc>
        <w:tc>
          <w:tcPr>
            <w:tcW w:w="526" w:type="pct"/>
          </w:tcPr>
          <w:p w14:paraId="39838E62" w14:textId="77777777" w:rsidR="005019A2" w:rsidRPr="005019A2" w:rsidRDefault="005019A2" w:rsidP="008300A7">
            <w:pPr>
              <w:suppressAutoHyphens/>
              <w:spacing w:after="0"/>
              <w:rPr>
                <w:rFonts w:ascii="Times New Roman" w:hAnsi="Times New Roman"/>
                <w:b/>
                <w:i/>
              </w:rPr>
            </w:pPr>
          </w:p>
        </w:tc>
        <w:tc>
          <w:tcPr>
            <w:tcW w:w="578" w:type="pct"/>
          </w:tcPr>
          <w:p w14:paraId="7CFE0386" w14:textId="11B72142" w:rsidR="005019A2" w:rsidRPr="005019A2" w:rsidRDefault="005019A2" w:rsidP="008300A7">
            <w:pPr>
              <w:suppressAutoHyphens/>
              <w:spacing w:after="0"/>
              <w:rPr>
                <w:rFonts w:ascii="Times New Roman" w:hAnsi="Times New Roman"/>
                <w:b/>
                <w:i/>
              </w:rPr>
            </w:pPr>
          </w:p>
        </w:tc>
      </w:tr>
      <w:tr w:rsidR="005019A2" w:rsidRPr="005019A2" w14:paraId="4D753F9A" w14:textId="77777777" w:rsidTr="005019A2">
        <w:trPr>
          <w:trHeight w:val="510"/>
        </w:trPr>
        <w:tc>
          <w:tcPr>
            <w:tcW w:w="843" w:type="pct"/>
            <w:vMerge/>
          </w:tcPr>
          <w:p w14:paraId="7667FF73" w14:textId="77777777" w:rsidR="005019A2" w:rsidRPr="005019A2" w:rsidRDefault="005019A2" w:rsidP="008300A7">
            <w:pPr>
              <w:suppressAutoHyphens/>
              <w:spacing w:after="0"/>
              <w:rPr>
                <w:rFonts w:ascii="Times New Roman" w:hAnsi="Times New Roman"/>
                <w:b/>
              </w:rPr>
            </w:pPr>
          </w:p>
        </w:tc>
        <w:tc>
          <w:tcPr>
            <w:tcW w:w="2474" w:type="pct"/>
          </w:tcPr>
          <w:p w14:paraId="0EBFC68E" w14:textId="77777777" w:rsidR="005019A2" w:rsidRPr="005019A2" w:rsidRDefault="005019A2" w:rsidP="008300A7">
            <w:pPr>
              <w:spacing w:after="0"/>
              <w:jc w:val="both"/>
              <w:rPr>
                <w:rFonts w:ascii="Times New Roman" w:hAnsi="Times New Roman"/>
              </w:rPr>
            </w:pPr>
            <w:r w:rsidRPr="005019A2">
              <w:rPr>
                <w:rFonts w:ascii="Times New Roman" w:hAnsi="Times New Roman"/>
              </w:rPr>
              <w:t>1. Единая система технологической подготовки производства ЕСТП</w:t>
            </w:r>
          </w:p>
        </w:tc>
        <w:tc>
          <w:tcPr>
            <w:tcW w:w="579" w:type="pct"/>
          </w:tcPr>
          <w:p w14:paraId="6E30FF17" w14:textId="190640CF" w:rsidR="005019A2" w:rsidRPr="005019A2" w:rsidRDefault="005019A2" w:rsidP="008300A7">
            <w:pPr>
              <w:suppressAutoHyphens/>
              <w:spacing w:after="0"/>
              <w:jc w:val="center"/>
              <w:rPr>
                <w:rFonts w:ascii="Times New Roman" w:hAnsi="Times New Roman"/>
              </w:rPr>
            </w:pPr>
          </w:p>
        </w:tc>
        <w:tc>
          <w:tcPr>
            <w:tcW w:w="526" w:type="pct"/>
          </w:tcPr>
          <w:p w14:paraId="45023ECF" w14:textId="77777777" w:rsidR="005019A2" w:rsidRPr="005019A2" w:rsidRDefault="005019A2" w:rsidP="00E87AFA">
            <w:pPr>
              <w:suppressAutoHyphens/>
              <w:spacing w:after="0"/>
              <w:rPr>
                <w:rFonts w:ascii="Times New Roman" w:hAnsi="Times New Roman"/>
              </w:rPr>
            </w:pPr>
          </w:p>
        </w:tc>
        <w:tc>
          <w:tcPr>
            <w:tcW w:w="578" w:type="pct"/>
          </w:tcPr>
          <w:p w14:paraId="0ABF5B40" w14:textId="77777777" w:rsidR="005019A2" w:rsidRPr="005019A2" w:rsidRDefault="005019A2" w:rsidP="00E87AFA">
            <w:pPr>
              <w:suppressAutoHyphens/>
              <w:spacing w:after="0"/>
              <w:rPr>
                <w:rFonts w:ascii="Times New Roman" w:hAnsi="Times New Roman"/>
              </w:rPr>
            </w:pPr>
          </w:p>
        </w:tc>
      </w:tr>
      <w:tr w:rsidR="005019A2" w:rsidRPr="005019A2" w14:paraId="072B1A73" w14:textId="77777777" w:rsidTr="005019A2">
        <w:trPr>
          <w:trHeight w:val="510"/>
        </w:trPr>
        <w:tc>
          <w:tcPr>
            <w:tcW w:w="843" w:type="pct"/>
            <w:vMerge/>
          </w:tcPr>
          <w:p w14:paraId="2615E2EB" w14:textId="77777777" w:rsidR="005019A2" w:rsidRPr="005019A2" w:rsidRDefault="005019A2" w:rsidP="008300A7">
            <w:pPr>
              <w:suppressAutoHyphens/>
              <w:spacing w:after="0"/>
              <w:rPr>
                <w:rFonts w:ascii="Times New Roman" w:hAnsi="Times New Roman"/>
                <w:b/>
              </w:rPr>
            </w:pPr>
          </w:p>
        </w:tc>
        <w:tc>
          <w:tcPr>
            <w:tcW w:w="2474" w:type="pct"/>
          </w:tcPr>
          <w:p w14:paraId="30AF2165" w14:textId="77777777" w:rsidR="005019A2" w:rsidRPr="005019A2" w:rsidRDefault="005019A2" w:rsidP="008300A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9A0F93B" w14:textId="77777777" w:rsidR="005019A2" w:rsidRPr="005019A2" w:rsidRDefault="005019A2" w:rsidP="008300A7">
            <w:pPr>
              <w:suppressAutoHyphens/>
              <w:spacing w:after="0"/>
              <w:jc w:val="center"/>
              <w:rPr>
                <w:rFonts w:ascii="Times New Roman" w:hAnsi="Times New Roman"/>
              </w:rPr>
            </w:pPr>
          </w:p>
        </w:tc>
        <w:tc>
          <w:tcPr>
            <w:tcW w:w="526" w:type="pct"/>
          </w:tcPr>
          <w:p w14:paraId="15170884" w14:textId="77777777" w:rsidR="005019A2" w:rsidRPr="005019A2" w:rsidRDefault="005019A2" w:rsidP="008300A7">
            <w:pPr>
              <w:suppressAutoHyphens/>
              <w:spacing w:after="0"/>
              <w:rPr>
                <w:rFonts w:ascii="Times New Roman" w:hAnsi="Times New Roman"/>
                <w:b/>
                <w:i/>
              </w:rPr>
            </w:pPr>
          </w:p>
        </w:tc>
        <w:tc>
          <w:tcPr>
            <w:tcW w:w="578" w:type="pct"/>
          </w:tcPr>
          <w:p w14:paraId="3F862899" w14:textId="02306172" w:rsidR="005019A2" w:rsidRPr="005019A2" w:rsidRDefault="005019A2" w:rsidP="008300A7">
            <w:pPr>
              <w:suppressAutoHyphens/>
              <w:spacing w:after="0"/>
              <w:rPr>
                <w:rFonts w:ascii="Times New Roman" w:hAnsi="Times New Roman"/>
                <w:b/>
                <w:i/>
              </w:rPr>
            </w:pPr>
          </w:p>
        </w:tc>
      </w:tr>
      <w:tr w:rsidR="005019A2" w:rsidRPr="005019A2" w14:paraId="4D49BA41" w14:textId="77777777" w:rsidTr="005019A2">
        <w:trPr>
          <w:trHeight w:val="510"/>
        </w:trPr>
        <w:tc>
          <w:tcPr>
            <w:tcW w:w="843" w:type="pct"/>
            <w:vMerge/>
          </w:tcPr>
          <w:p w14:paraId="1BA26141" w14:textId="77777777" w:rsidR="005019A2" w:rsidRPr="005019A2" w:rsidRDefault="005019A2" w:rsidP="008300A7">
            <w:pPr>
              <w:suppressAutoHyphens/>
              <w:spacing w:after="0"/>
              <w:rPr>
                <w:rFonts w:ascii="Times New Roman" w:hAnsi="Times New Roman"/>
                <w:b/>
              </w:rPr>
            </w:pPr>
          </w:p>
        </w:tc>
        <w:tc>
          <w:tcPr>
            <w:tcW w:w="2474" w:type="pct"/>
          </w:tcPr>
          <w:p w14:paraId="3F79CC49" w14:textId="77777777" w:rsidR="005019A2" w:rsidRPr="005019A2" w:rsidRDefault="005019A2" w:rsidP="008300A7">
            <w:pPr>
              <w:suppressAutoHyphens/>
              <w:spacing w:after="0"/>
              <w:rPr>
                <w:rFonts w:ascii="Times New Roman" w:hAnsi="Times New Roman"/>
                <w:b/>
              </w:rPr>
            </w:pPr>
          </w:p>
        </w:tc>
        <w:tc>
          <w:tcPr>
            <w:tcW w:w="579" w:type="pct"/>
          </w:tcPr>
          <w:p w14:paraId="3E9EE5E9" w14:textId="77777777" w:rsidR="005019A2" w:rsidRPr="005019A2" w:rsidRDefault="005019A2" w:rsidP="008300A7">
            <w:pPr>
              <w:suppressAutoHyphens/>
              <w:spacing w:after="0"/>
              <w:jc w:val="center"/>
              <w:rPr>
                <w:rFonts w:ascii="Times New Roman" w:hAnsi="Times New Roman"/>
              </w:rPr>
            </w:pPr>
          </w:p>
        </w:tc>
        <w:tc>
          <w:tcPr>
            <w:tcW w:w="526" w:type="pct"/>
          </w:tcPr>
          <w:p w14:paraId="50FE1211" w14:textId="77777777" w:rsidR="005019A2" w:rsidRPr="005019A2" w:rsidRDefault="005019A2" w:rsidP="008300A7">
            <w:pPr>
              <w:suppressAutoHyphens/>
              <w:spacing w:after="0"/>
              <w:rPr>
                <w:rFonts w:ascii="Times New Roman" w:hAnsi="Times New Roman"/>
                <w:b/>
                <w:i/>
              </w:rPr>
            </w:pPr>
          </w:p>
        </w:tc>
        <w:tc>
          <w:tcPr>
            <w:tcW w:w="578" w:type="pct"/>
          </w:tcPr>
          <w:p w14:paraId="70E6E9DE" w14:textId="2FAE68FA" w:rsidR="005019A2" w:rsidRPr="005019A2" w:rsidRDefault="005019A2" w:rsidP="008300A7">
            <w:pPr>
              <w:suppressAutoHyphens/>
              <w:spacing w:after="0"/>
              <w:rPr>
                <w:rFonts w:ascii="Times New Roman" w:hAnsi="Times New Roman"/>
                <w:b/>
                <w:i/>
              </w:rPr>
            </w:pPr>
          </w:p>
        </w:tc>
      </w:tr>
      <w:tr w:rsidR="005019A2" w:rsidRPr="005019A2" w14:paraId="655D7BE7" w14:textId="77777777" w:rsidTr="005019A2">
        <w:trPr>
          <w:trHeight w:val="510"/>
        </w:trPr>
        <w:tc>
          <w:tcPr>
            <w:tcW w:w="843" w:type="pct"/>
            <w:vMerge w:val="restart"/>
          </w:tcPr>
          <w:p w14:paraId="207B3777"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Тема 3.2 Электрические параметры изоляции кабелей и проводов</w:t>
            </w:r>
          </w:p>
        </w:tc>
        <w:tc>
          <w:tcPr>
            <w:tcW w:w="2474" w:type="pct"/>
          </w:tcPr>
          <w:p w14:paraId="320BA0A1" w14:textId="77777777" w:rsidR="005019A2" w:rsidRPr="005019A2" w:rsidRDefault="005019A2" w:rsidP="008300A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031E1683" w14:textId="1FF0FB00" w:rsidR="005019A2" w:rsidRPr="005019A2" w:rsidRDefault="005019A2" w:rsidP="008300A7">
            <w:pPr>
              <w:suppressAutoHyphens/>
              <w:spacing w:after="0"/>
              <w:jc w:val="center"/>
              <w:rPr>
                <w:rFonts w:ascii="Times New Roman" w:hAnsi="Times New Roman"/>
                <w:b/>
              </w:rPr>
            </w:pPr>
          </w:p>
        </w:tc>
        <w:tc>
          <w:tcPr>
            <w:tcW w:w="526" w:type="pct"/>
          </w:tcPr>
          <w:p w14:paraId="506D4830" w14:textId="77777777" w:rsidR="005019A2" w:rsidRPr="005019A2" w:rsidRDefault="005019A2" w:rsidP="008300A7">
            <w:pPr>
              <w:suppressAutoHyphens/>
              <w:spacing w:after="0"/>
              <w:rPr>
                <w:rFonts w:ascii="Times New Roman" w:hAnsi="Times New Roman"/>
                <w:b/>
                <w:i/>
              </w:rPr>
            </w:pPr>
          </w:p>
        </w:tc>
        <w:tc>
          <w:tcPr>
            <w:tcW w:w="578" w:type="pct"/>
          </w:tcPr>
          <w:p w14:paraId="345240C9" w14:textId="3E07E873" w:rsidR="005019A2" w:rsidRPr="005019A2" w:rsidRDefault="005019A2" w:rsidP="008300A7">
            <w:pPr>
              <w:suppressAutoHyphens/>
              <w:spacing w:after="0"/>
              <w:rPr>
                <w:rFonts w:ascii="Times New Roman" w:hAnsi="Times New Roman"/>
                <w:b/>
                <w:i/>
              </w:rPr>
            </w:pPr>
          </w:p>
        </w:tc>
      </w:tr>
      <w:tr w:rsidR="005019A2" w:rsidRPr="005019A2" w14:paraId="48FC4649" w14:textId="77777777" w:rsidTr="005019A2">
        <w:trPr>
          <w:trHeight w:val="510"/>
        </w:trPr>
        <w:tc>
          <w:tcPr>
            <w:tcW w:w="843" w:type="pct"/>
            <w:vMerge/>
          </w:tcPr>
          <w:p w14:paraId="4E6729C1" w14:textId="77777777" w:rsidR="005019A2" w:rsidRPr="005019A2" w:rsidRDefault="005019A2" w:rsidP="00E87AFA">
            <w:pPr>
              <w:suppressAutoHyphens/>
              <w:spacing w:after="0"/>
              <w:rPr>
                <w:rFonts w:ascii="Times New Roman" w:hAnsi="Times New Roman"/>
                <w:b/>
              </w:rPr>
            </w:pPr>
          </w:p>
        </w:tc>
        <w:tc>
          <w:tcPr>
            <w:tcW w:w="2474" w:type="pct"/>
          </w:tcPr>
          <w:p w14:paraId="66B9ACF9" w14:textId="77777777" w:rsidR="005019A2" w:rsidRPr="005019A2" w:rsidRDefault="005019A2" w:rsidP="00E87AFA">
            <w:pPr>
              <w:spacing w:after="0"/>
              <w:jc w:val="both"/>
              <w:rPr>
                <w:rFonts w:ascii="Times New Roman" w:hAnsi="Times New Roman"/>
                <w:bCs/>
              </w:rPr>
            </w:pPr>
            <w:r w:rsidRPr="005019A2">
              <w:rPr>
                <w:rFonts w:ascii="Times New Roman" w:hAnsi="Times New Roman"/>
                <w:bCs/>
              </w:rPr>
              <w:t>1. Передача электроэнергии по кабелям и проводам.</w:t>
            </w:r>
          </w:p>
        </w:tc>
        <w:tc>
          <w:tcPr>
            <w:tcW w:w="579" w:type="pct"/>
          </w:tcPr>
          <w:p w14:paraId="7C2DC0D1" w14:textId="7AD9F282" w:rsidR="005019A2" w:rsidRPr="005019A2" w:rsidRDefault="005019A2" w:rsidP="00E87AFA">
            <w:pPr>
              <w:suppressAutoHyphens/>
              <w:spacing w:after="0"/>
              <w:jc w:val="center"/>
              <w:rPr>
                <w:rFonts w:ascii="Times New Roman" w:hAnsi="Times New Roman"/>
              </w:rPr>
            </w:pPr>
          </w:p>
        </w:tc>
        <w:tc>
          <w:tcPr>
            <w:tcW w:w="526" w:type="pct"/>
          </w:tcPr>
          <w:p w14:paraId="76086732" w14:textId="77777777" w:rsidR="005019A2" w:rsidRPr="005019A2" w:rsidRDefault="005019A2" w:rsidP="00E87AFA">
            <w:pPr>
              <w:suppressAutoHyphens/>
              <w:spacing w:after="0"/>
              <w:rPr>
                <w:rFonts w:ascii="Times New Roman" w:hAnsi="Times New Roman"/>
              </w:rPr>
            </w:pPr>
          </w:p>
        </w:tc>
        <w:tc>
          <w:tcPr>
            <w:tcW w:w="578" w:type="pct"/>
          </w:tcPr>
          <w:p w14:paraId="196B8E60" w14:textId="77777777" w:rsidR="005019A2" w:rsidRPr="005019A2" w:rsidRDefault="005019A2" w:rsidP="00E87AFA">
            <w:pPr>
              <w:suppressAutoHyphens/>
              <w:spacing w:after="0"/>
              <w:rPr>
                <w:rFonts w:ascii="Times New Roman" w:hAnsi="Times New Roman"/>
              </w:rPr>
            </w:pPr>
          </w:p>
        </w:tc>
      </w:tr>
      <w:tr w:rsidR="005019A2" w:rsidRPr="005019A2" w14:paraId="1992DAFF" w14:textId="77777777" w:rsidTr="005019A2">
        <w:trPr>
          <w:trHeight w:val="510"/>
        </w:trPr>
        <w:tc>
          <w:tcPr>
            <w:tcW w:w="843" w:type="pct"/>
            <w:vMerge/>
          </w:tcPr>
          <w:p w14:paraId="112131EB" w14:textId="77777777" w:rsidR="005019A2" w:rsidRPr="005019A2" w:rsidRDefault="005019A2" w:rsidP="00E87AFA">
            <w:pPr>
              <w:suppressAutoHyphens/>
              <w:spacing w:after="0"/>
              <w:rPr>
                <w:rFonts w:ascii="Times New Roman" w:hAnsi="Times New Roman"/>
                <w:b/>
              </w:rPr>
            </w:pPr>
          </w:p>
        </w:tc>
        <w:tc>
          <w:tcPr>
            <w:tcW w:w="2474" w:type="pct"/>
          </w:tcPr>
          <w:p w14:paraId="4184BE37" w14:textId="77777777" w:rsidR="005019A2" w:rsidRPr="005019A2" w:rsidRDefault="005019A2" w:rsidP="00E87AFA">
            <w:pPr>
              <w:spacing w:after="0"/>
              <w:jc w:val="both"/>
              <w:rPr>
                <w:rFonts w:ascii="Times New Roman" w:hAnsi="Times New Roman"/>
              </w:rPr>
            </w:pPr>
            <w:r w:rsidRPr="005019A2">
              <w:rPr>
                <w:rFonts w:ascii="Times New Roman" w:hAnsi="Times New Roman"/>
              </w:rPr>
              <w:t>1. Электрические параметры изоляции кабелей и проводов.</w:t>
            </w:r>
          </w:p>
        </w:tc>
        <w:tc>
          <w:tcPr>
            <w:tcW w:w="579" w:type="pct"/>
          </w:tcPr>
          <w:p w14:paraId="1C822683" w14:textId="16395852" w:rsidR="005019A2" w:rsidRPr="005019A2" w:rsidRDefault="005019A2" w:rsidP="00E87AFA">
            <w:pPr>
              <w:suppressAutoHyphens/>
              <w:spacing w:after="0"/>
              <w:jc w:val="center"/>
              <w:rPr>
                <w:rFonts w:ascii="Times New Roman" w:hAnsi="Times New Roman"/>
              </w:rPr>
            </w:pPr>
          </w:p>
        </w:tc>
        <w:tc>
          <w:tcPr>
            <w:tcW w:w="526" w:type="pct"/>
          </w:tcPr>
          <w:p w14:paraId="3557B34F" w14:textId="77777777" w:rsidR="005019A2" w:rsidRPr="005019A2" w:rsidRDefault="005019A2" w:rsidP="00E87AFA">
            <w:pPr>
              <w:suppressAutoHyphens/>
              <w:spacing w:after="0"/>
              <w:rPr>
                <w:rFonts w:ascii="Times New Roman" w:hAnsi="Times New Roman"/>
              </w:rPr>
            </w:pPr>
          </w:p>
        </w:tc>
        <w:tc>
          <w:tcPr>
            <w:tcW w:w="578" w:type="pct"/>
          </w:tcPr>
          <w:p w14:paraId="14AFBBF3" w14:textId="77777777" w:rsidR="005019A2" w:rsidRPr="005019A2" w:rsidRDefault="005019A2" w:rsidP="00E87AFA">
            <w:pPr>
              <w:suppressAutoHyphens/>
              <w:spacing w:after="0"/>
              <w:rPr>
                <w:rFonts w:ascii="Times New Roman" w:hAnsi="Times New Roman"/>
              </w:rPr>
            </w:pPr>
          </w:p>
        </w:tc>
      </w:tr>
      <w:tr w:rsidR="005019A2" w:rsidRPr="005019A2" w14:paraId="57CC1092" w14:textId="77777777" w:rsidTr="005019A2">
        <w:trPr>
          <w:trHeight w:val="510"/>
        </w:trPr>
        <w:tc>
          <w:tcPr>
            <w:tcW w:w="843" w:type="pct"/>
            <w:vMerge/>
          </w:tcPr>
          <w:p w14:paraId="31E81C57" w14:textId="77777777" w:rsidR="005019A2" w:rsidRPr="005019A2" w:rsidRDefault="005019A2" w:rsidP="00E87AFA">
            <w:pPr>
              <w:suppressAutoHyphens/>
              <w:spacing w:after="0"/>
              <w:rPr>
                <w:rFonts w:ascii="Times New Roman" w:hAnsi="Times New Roman"/>
                <w:b/>
              </w:rPr>
            </w:pPr>
          </w:p>
        </w:tc>
        <w:tc>
          <w:tcPr>
            <w:tcW w:w="2474" w:type="pct"/>
          </w:tcPr>
          <w:p w14:paraId="3093F5D2" w14:textId="77777777" w:rsidR="005019A2" w:rsidRPr="005019A2" w:rsidRDefault="005019A2" w:rsidP="00E87AFA">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74A4651" w14:textId="77777777" w:rsidR="005019A2" w:rsidRPr="005019A2" w:rsidRDefault="005019A2" w:rsidP="00E87AFA">
            <w:pPr>
              <w:suppressAutoHyphens/>
              <w:spacing w:after="0"/>
              <w:jc w:val="center"/>
              <w:rPr>
                <w:rFonts w:ascii="Times New Roman" w:hAnsi="Times New Roman"/>
              </w:rPr>
            </w:pPr>
          </w:p>
        </w:tc>
        <w:tc>
          <w:tcPr>
            <w:tcW w:w="526" w:type="pct"/>
          </w:tcPr>
          <w:p w14:paraId="4905B448" w14:textId="77777777" w:rsidR="005019A2" w:rsidRPr="005019A2" w:rsidRDefault="005019A2" w:rsidP="00E87AFA">
            <w:pPr>
              <w:suppressAutoHyphens/>
              <w:spacing w:after="0"/>
              <w:rPr>
                <w:rFonts w:ascii="Times New Roman" w:hAnsi="Times New Roman"/>
                <w:b/>
                <w:i/>
              </w:rPr>
            </w:pPr>
          </w:p>
        </w:tc>
        <w:tc>
          <w:tcPr>
            <w:tcW w:w="578" w:type="pct"/>
          </w:tcPr>
          <w:p w14:paraId="377860C7" w14:textId="0086A8C8" w:rsidR="005019A2" w:rsidRPr="005019A2" w:rsidRDefault="005019A2" w:rsidP="00E87AFA">
            <w:pPr>
              <w:suppressAutoHyphens/>
              <w:spacing w:after="0"/>
              <w:rPr>
                <w:rFonts w:ascii="Times New Roman" w:hAnsi="Times New Roman"/>
                <w:b/>
                <w:i/>
              </w:rPr>
            </w:pPr>
          </w:p>
        </w:tc>
      </w:tr>
      <w:tr w:rsidR="005019A2" w:rsidRPr="005019A2" w14:paraId="1F1DEE7F" w14:textId="77777777" w:rsidTr="005019A2">
        <w:trPr>
          <w:trHeight w:val="510"/>
        </w:trPr>
        <w:tc>
          <w:tcPr>
            <w:tcW w:w="843" w:type="pct"/>
            <w:vMerge/>
          </w:tcPr>
          <w:p w14:paraId="4AA4978A" w14:textId="77777777" w:rsidR="005019A2" w:rsidRPr="005019A2" w:rsidRDefault="005019A2" w:rsidP="00E87AFA">
            <w:pPr>
              <w:suppressAutoHyphens/>
              <w:spacing w:after="0"/>
              <w:rPr>
                <w:rFonts w:ascii="Times New Roman" w:hAnsi="Times New Roman"/>
                <w:b/>
              </w:rPr>
            </w:pPr>
          </w:p>
        </w:tc>
        <w:tc>
          <w:tcPr>
            <w:tcW w:w="2474" w:type="pct"/>
          </w:tcPr>
          <w:p w14:paraId="2756758E" w14:textId="77777777" w:rsidR="005019A2" w:rsidRPr="005019A2" w:rsidRDefault="005019A2" w:rsidP="00E87AFA">
            <w:pPr>
              <w:suppressAutoHyphens/>
              <w:spacing w:after="0"/>
              <w:rPr>
                <w:rFonts w:ascii="Times New Roman" w:hAnsi="Times New Roman"/>
                <w:b/>
              </w:rPr>
            </w:pPr>
          </w:p>
        </w:tc>
        <w:tc>
          <w:tcPr>
            <w:tcW w:w="579" w:type="pct"/>
          </w:tcPr>
          <w:p w14:paraId="3AE89C0F" w14:textId="77777777" w:rsidR="005019A2" w:rsidRPr="005019A2" w:rsidRDefault="005019A2" w:rsidP="00E87AFA">
            <w:pPr>
              <w:suppressAutoHyphens/>
              <w:spacing w:after="0"/>
              <w:jc w:val="center"/>
              <w:rPr>
                <w:rFonts w:ascii="Times New Roman" w:hAnsi="Times New Roman"/>
              </w:rPr>
            </w:pPr>
          </w:p>
        </w:tc>
        <w:tc>
          <w:tcPr>
            <w:tcW w:w="526" w:type="pct"/>
          </w:tcPr>
          <w:p w14:paraId="4D36F4D0" w14:textId="77777777" w:rsidR="005019A2" w:rsidRPr="005019A2" w:rsidRDefault="005019A2" w:rsidP="00E87AFA">
            <w:pPr>
              <w:suppressAutoHyphens/>
              <w:spacing w:after="0"/>
              <w:rPr>
                <w:rFonts w:ascii="Times New Roman" w:hAnsi="Times New Roman"/>
                <w:b/>
                <w:i/>
              </w:rPr>
            </w:pPr>
          </w:p>
        </w:tc>
        <w:tc>
          <w:tcPr>
            <w:tcW w:w="578" w:type="pct"/>
          </w:tcPr>
          <w:p w14:paraId="08B7AC44" w14:textId="7AE20DC3" w:rsidR="005019A2" w:rsidRPr="005019A2" w:rsidRDefault="005019A2" w:rsidP="00E87AFA">
            <w:pPr>
              <w:suppressAutoHyphens/>
              <w:spacing w:after="0"/>
              <w:rPr>
                <w:rFonts w:ascii="Times New Roman" w:hAnsi="Times New Roman"/>
                <w:b/>
                <w:i/>
              </w:rPr>
            </w:pPr>
          </w:p>
        </w:tc>
      </w:tr>
      <w:tr w:rsidR="005019A2" w:rsidRPr="005019A2" w14:paraId="3B9A777D" w14:textId="77777777" w:rsidTr="005019A2">
        <w:trPr>
          <w:trHeight w:val="510"/>
        </w:trPr>
        <w:tc>
          <w:tcPr>
            <w:tcW w:w="843" w:type="pct"/>
            <w:vMerge w:val="restart"/>
          </w:tcPr>
          <w:p w14:paraId="5A534252" w14:textId="77777777" w:rsidR="005019A2" w:rsidRPr="005019A2" w:rsidRDefault="005019A2" w:rsidP="00E87AFA">
            <w:pPr>
              <w:suppressAutoHyphens/>
              <w:spacing w:after="0"/>
              <w:rPr>
                <w:rFonts w:ascii="Times New Roman" w:hAnsi="Times New Roman"/>
                <w:b/>
              </w:rPr>
            </w:pPr>
            <w:r w:rsidRPr="005019A2">
              <w:rPr>
                <w:rFonts w:ascii="Times New Roman" w:hAnsi="Times New Roman"/>
                <w:b/>
              </w:rPr>
              <w:t>Тема 3.3 Кабели и провода для сильноточных электрических цепей</w:t>
            </w:r>
          </w:p>
        </w:tc>
        <w:tc>
          <w:tcPr>
            <w:tcW w:w="2474" w:type="pct"/>
          </w:tcPr>
          <w:p w14:paraId="472428DE" w14:textId="77777777" w:rsidR="005019A2" w:rsidRPr="005019A2" w:rsidRDefault="005019A2" w:rsidP="00E87AFA">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5140A7C3" w14:textId="30FDF544" w:rsidR="005019A2" w:rsidRPr="005019A2" w:rsidRDefault="005019A2" w:rsidP="00E87AFA">
            <w:pPr>
              <w:suppressAutoHyphens/>
              <w:spacing w:after="0"/>
              <w:jc w:val="center"/>
              <w:rPr>
                <w:rFonts w:ascii="Times New Roman" w:hAnsi="Times New Roman"/>
                <w:b/>
              </w:rPr>
            </w:pPr>
          </w:p>
        </w:tc>
        <w:tc>
          <w:tcPr>
            <w:tcW w:w="526" w:type="pct"/>
          </w:tcPr>
          <w:p w14:paraId="440D0477" w14:textId="77777777" w:rsidR="005019A2" w:rsidRPr="005019A2" w:rsidRDefault="005019A2" w:rsidP="00E87AFA">
            <w:pPr>
              <w:suppressAutoHyphens/>
              <w:spacing w:after="0"/>
              <w:rPr>
                <w:rFonts w:ascii="Times New Roman" w:hAnsi="Times New Roman"/>
                <w:b/>
                <w:i/>
              </w:rPr>
            </w:pPr>
          </w:p>
        </w:tc>
        <w:tc>
          <w:tcPr>
            <w:tcW w:w="578" w:type="pct"/>
          </w:tcPr>
          <w:p w14:paraId="3870B8E2" w14:textId="505ABCE2" w:rsidR="005019A2" w:rsidRPr="005019A2" w:rsidRDefault="005019A2" w:rsidP="00E87AFA">
            <w:pPr>
              <w:suppressAutoHyphens/>
              <w:spacing w:after="0"/>
              <w:rPr>
                <w:rFonts w:ascii="Times New Roman" w:hAnsi="Times New Roman"/>
                <w:b/>
                <w:i/>
              </w:rPr>
            </w:pPr>
          </w:p>
        </w:tc>
      </w:tr>
      <w:tr w:rsidR="005019A2" w:rsidRPr="005019A2" w14:paraId="1B1C8BEC" w14:textId="77777777" w:rsidTr="005019A2">
        <w:trPr>
          <w:trHeight w:val="510"/>
        </w:trPr>
        <w:tc>
          <w:tcPr>
            <w:tcW w:w="843" w:type="pct"/>
            <w:vMerge/>
          </w:tcPr>
          <w:p w14:paraId="2FE6D306" w14:textId="77777777" w:rsidR="005019A2" w:rsidRPr="005019A2" w:rsidRDefault="005019A2" w:rsidP="00E87AFA">
            <w:pPr>
              <w:suppressAutoHyphens/>
              <w:spacing w:after="0"/>
              <w:rPr>
                <w:rFonts w:ascii="Times New Roman" w:hAnsi="Times New Roman"/>
                <w:b/>
              </w:rPr>
            </w:pPr>
          </w:p>
        </w:tc>
        <w:tc>
          <w:tcPr>
            <w:tcW w:w="2474" w:type="pct"/>
          </w:tcPr>
          <w:p w14:paraId="453A5423" w14:textId="77777777" w:rsidR="005019A2" w:rsidRPr="005019A2" w:rsidRDefault="005019A2" w:rsidP="00E87AFA">
            <w:pPr>
              <w:spacing w:after="0"/>
              <w:jc w:val="both"/>
              <w:rPr>
                <w:rFonts w:ascii="Times New Roman" w:hAnsi="Times New Roman"/>
              </w:rPr>
            </w:pPr>
            <w:r w:rsidRPr="005019A2">
              <w:rPr>
                <w:rFonts w:ascii="Times New Roman" w:hAnsi="Times New Roman"/>
              </w:rPr>
              <w:t>1. Кабели и провода для сильноточных электрических цепей.</w:t>
            </w:r>
          </w:p>
        </w:tc>
        <w:tc>
          <w:tcPr>
            <w:tcW w:w="579" w:type="pct"/>
          </w:tcPr>
          <w:p w14:paraId="69BA9D13" w14:textId="19B70361" w:rsidR="005019A2" w:rsidRPr="005019A2" w:rsidRDefault="005019A2" w:rsidP="00E87AFA">
            <w:pPr>
              <w:suppressAutoHyphens/>
              <w:spacing w:after="0"/>
              <w:jc w:val="center"/>
              <w:rPr>
                <w:rFonts w:ascii="Times New Roman" w:hAnsi="Times New Roman"/>
              </w:rPr>
            </w:pPr>
          </w:p>
        </w:tc>
        <w:tc>
          <w:tcPr>
            <w:tcW w:w="526" w:type="pct"/>
          </w:tcPr>
          <w:p w14:paraId="09B17756" w14:textId="77777777" w:rsidR="005019A2" w:rsidRPr="005019A2" w:rsidRDefault="005019A2" w:rsidP="00E87AFA">
            <w:pPr>
              <w:suppressAutoHyphens/>
              <w:spacing w:after="0"/>
              <w:rPr>
                <w:rFonts w:ascii="Times New Roman" w:hAnsi="Times New Roman"/>
              </w:rPr>
            </w:pPr>
          </w:p>
        </w:tc>
        <w:tc>
          <w:tcPr>
            <w:tcW w:w="578" w:type="pct"/>
          </w:tcPr>
          <w:p w14:paraId="5DD12436" w14:textId="77777777" w:rsidR="005019A2" w:rsidRPr="005019A2" w:rsidRDefault="005019A2" w:rsidP="00E87AFA">
            <w:pPr>
              <w:suppressAutoHyphens/>
              <w:spacing w:after="0"/>
              <w:rPr>
                <w:rFonts w:ascii="Times New Roman" w:hAnsi="Times New Roman"/>
              </w:rPr>
            </w:pPr>
          </w:p>
        </w:tc>
      </w:tr>
      <w:tr w:rsidR="005019A2" w:rsidRPr="005019A2" w14:paraId="4BC0C10F" w14:textId="77777777" w:rsidTr="005019A2">
        <w:trPr>
          <w:trHeight w:val="510"/>
        </w:trPr>
        <w:tc>
          <w:tcPr>
            <w:tcW w:w="843" w:type="pct"/>
            <w:vMerge/>
          </w:tcPr>
          <w:p w14:paraId="3130A830" w14:textId="77777777" w:rsidR="005019A2" w:rsidRPr="005019A2" w:rsidRDefault="005019A2" w:rsidP="00E87AFA">
            <w:pPr>
              <w:suppressAutoHyphens/>
              <w:spacing w:after="0"/>
              <w:rPr>
                <w:rFonts w:ascii="Times New Roman" w:hAnsi="Times New Roman"/>
                <w:b/>
              </w:rPr>
            </w:pPr>
          </w:p>
        </w:tc>
        <w:tc>
          <w:tcPr>
            <w:tcW w:w="2474" w:type="pct"/>
          </w:tcPr>
          <w:p w14:paraId="32B10FE8" w14:textId="77777777" w:rsidR="005019A2" w:rsidRPr="005019A2" w:rsidRDefault="005019A2" w:rsidP="00E87AFA">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DBC0249" w14:textId="77777777" w:rsidR="005019A2" w:rsidRPr="005019A2" w:rsidRDefault="005019A2" w:rsidP="00E87AFA">
            <w:pPr>
              <w:suppressAutoHyphens/>
              <w:spacing w:after="0"/>
              <w:jc w:val="center"/>
              <w:rPr>
                <w:rFonts w:ascii="Times New Roman" w:hAnsi="Times New Roman"/>
              </w:rPr>
            </w:pPr>
          </w:p>
        </w:tc>
        <w:tc>
          <w:tcPr>
            <w:tcW w:w="526" w:type="pct"/>
          </w:tcPr>
          <w:p w14:paraId="28906109" w14:textId="77777777" w:rsidR="005019A2" w:rsidRPr="005019A2" w:rsidRDefault="005019A2" w:rsidP="00E87AFA">
            <w:pPr>
              <w:suppressAutoHyphens/>
              <w:spacing w:after="0"/>
              <w:rPr>
                <w:rFonts w:ascii="Times New Roman" w:hAnsi="Times New Roman"/>
                <w:b/>
                <w:i/>
              </w:rPr>
            </w:pPr>
          </w:p>
        </w:tc>
        <w:tc>
          <w:tcPr>
            <w:tcW w:w="578" w:type="pct"/>
          </w:tcPr>
          <w:p w14:paraId="40B07D8A" w14:textId="783BC8B9" w:rsidR="005019A2" w:rsidRPr="005019A2" w:rsidRDefault="005019A2" w:rsidP="00E87AFA">
            <w:pPr>
              <w:suppressAutoHyphens/>
              <w:spacing w:after="0"/>
              <w:rPr>
                <w:rFonts w:ascii="Times New Roman" w:hAnsi="Times New Roman"/>
                <w:b/>
                <w:i/>
              </w:rPr>
            </w:pPr>
          </w:p>
        </w:tc>
      </w:tr>
      <w:tr w:rsidR="005019A2" w:rsidRPr="005019A2" w14:paraId="79FB3C70" w14:textId="77777777" w:rsidTr="005019A2">
        <w:trPr>
          <w:trHeight w:val="510"/>
        </w:trPr>
        <w:tc>
          <w:tcPr>
            <w:tcW w:w="843" w:type="pct"/>
            <w:vMerge/>
          </w:tcPr>
          <w:p w14:paraId="3CBB2EF2" w14:textId="77777777" w:rsidR="005019A2" w:rsidRPr="005019A2" w:rsidRDefault="005019A2" w:rsidP="00E87AFA">
            <w:pPr>
              <w:suppressAutoHyphens/>
              <w:spacing w:after="0"/>
              <w:rPr>
                <w:rFonts w:ascii="Times New Roman" w:hAnsi="Times New Roman"/>
                <w:b/>
              </w:rPr>
            </w:pPr>
          </w:p>
        </w:tc>
        <w:tc>
          <w:tcPr>
            <w:tcW w:w="2474" w:type="pct"/>
          </w:tcPr>
          <w:p w14:paraId="7404D33A" w14:textId="77777777" w:rsidR="005019A2" w:rsidRPr="005019A2" w:rsidRDefault="005019A2" w:rsidP="00E87AFA">
            <w:pPr>
              <w:suppressAutoHyphens/>
              <w:spacing w:after="0"/>
              <w:rPr>
                <w:rFonts w:ascii="Times New Roman" w:hAnsi="Times New Roman"/>
                <w:b/>
              </w:rPr>
            </w:pPr>
          </w:p>
        </w:tc>
        <w:tc>
          <w:tcPr>
            <w:tcW w:w="579" w:type="pct"/>
          </w:tcPr>
          <w:p w14:paraId="782845B0" w14:textId="77777777" w:rsidR="005019A2" w:rsidRPr="005019A2" w:rsidRDefault="005019A2" w:rsidP="00E87AFA">
            <w:pPr>
              <w:suppressAutoHyphens/>
              <w:spacing w:after="0"/>
              <w:jc w:val="center"/>
              <w:rPr>
                <w:rFonts w:ascii="Times New Roman" w:hAnsi="Times New Roman"/>
              </w:rPr>
            </w:pPr>
          </w:p>
        </w:tc>
        <w:tc>
          <w:tcPr>
            <w:tcW w:w="526" w:type="pct"/>
          </w:tcPr>
          <w:p w14:paraId="5A183B9A" w14:textId="77777777" w:rsidR="005019A2" w:rsidRPr="005019A2" w:rsidRDefault="005019A2" w:rsidP="00E87AFA">
            <w:pPr>
              <w:suppressAutoHyphens/>
              <w:spacing w:after="0"/>
              <w:rPr>
                <w:rFonts w:ascii="Times New Roman" w:hAnsi="Times New Roman"/>
                <w:b/>
                <w:i/>
              </w:rPr>
            </w:pPr>
          </w:p>
        </w:tc>
        <w:tc>
          <w:tcPr>
            <w:tcW w:w="578" w:type="pct"/>
          </w:tcPr>
          <w:p w14:paraId="3C066740" w14:textId="45E76B9D" w:rsidR="005019A2" w:rsidRPr="005019A2" w:rsidRDefault="005019A2" w:rsidP="00E87AFA">
            <w:pPr>
              <w:suppressAutoHyphens/>
              <w:spacing w:after="0"/>
              <w:rPr>
                <w:rFonts w:ascii="Times New Roman" w:hAnsi="Times New Roman"/>
                <w:b/>
                <w:i/>
              </w:rPr>
            </w:pPr>
          </w:p>
        </w:tc>
      </w:tr>
      <w:tr w:rsidR="005019A2" w:rsidRPr="005019A2" w14:paraId="10DC5332" w14:textId="77777777" w:rsidTr="005019A2">
        <w:trPr>
          <w:trHeight w:val="510"/>
        </w:trPr>
        <w:tc>
          <w:tcPr>
            <w:tcW w:w="843" w:type="pct"/>
            <w:vMerge w:val="restart"/>
          </w:tcPr>
          <w:p w14:paraId="364AA06E" w14:textId="77777777" w:rsidR="005019A2" w:rsidRPr="005019A2" w:rsidRDefault="005019A2" w:rsidP="00E87AFA">
            <w:pPr>
              <w:suppressAutoHyphens/>
              <w:spacing w:after="0"/>
              <w:rPr>
                <w:rFonts w:ascii="Times New Roman" w:hAnsi="Times New Roman"/>
                <w:b/>
              </w:rPr>
            </w:pPr>
            <w:r w:rsidRPr="005019A2">
              <w:rPr>
                <w:rFonts w:ascii="Times New Roman" w:hAnsi="Times New Roman"/>
                <w:b/>
              </w:rPr>
              <w:t>Тема 3.4 Классификация кабельного оборудования в зависимости от назначения и принципа действия рабочего узла</w:t>
            </w:r>
          </w:p>
        </w:tc>
        <w:tc>
          <w:tcPr>
            <w:tcW w:w="2474" w:type="pct"/>
          </w:tcPr>
          <w:p w14:paraId="67F96CA8" w14:textId="77777777" w:rsidR="005019A2" w:rsidRPr="005019A2" w:rsidRDefault="005019A2" w:rsidP="00E87AFA">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6CA5AEC" w14:textId="1D095344" w:rsidR="005019A2" w:rsidRPr="005019A2" w:rsidRDefault="005019A2" w:rsidP="00E87AFA">
            <w:pPr>
              <w:suppressAutoHyphens/>
              <w:spacing w:after="0"/>
              <w:jc w:val="center"/>
              <w:rPr>
                <w:rFonts w:ascii="Times New Roman" w:hAnsi="Times New Roman"/>
                <w:b/>
              </w:rPr>
            </w:pPr>
          </w:p>
        </w:tc>
        <w:tc>
          <w:tcPr>
            <w:tcW w:w="526" w:type="pct"/>
          </w:tcPr>
          <w:p w14:paraId="74797FFA" w14:textId="77777777" w:rsidR="005019A2" w:rsidRPr="005019A2" w:rsidRDefault="005019A2" w:rsidP="00E87AFA">
            <w:pPr>
              <w:suppressAutoHyphens/>
              <w:spacing w:after="0"/>
              <w:rPr>
                <w:rFonts w:ascii="Times New Roman" w:hAnsi="Times New Roman"/>
                <w:b/>
                <w:i/>
              </w:rPr>
            </w:pPr>
          </w:p>
        </w:tc>
        <w:tc>
          <w:tcPr>
            <w:tcW w:w="578" w:type="pct"/>
          </w:tcPr>
          <w:p w14:paraId="7C0EED2B" w14:textId="6EB36D6A" w:rsidR="005019A2" w:rsidRPr="005019A2" w:rsidRDefault="005019A2" w:rsidP="00E87AFA">
            <w:pPr>
              <w:suppressAutoHyphens/>
              <w:spacing w:after="0"/>
              <w:rPr>
                <w:rFonts w:ascii="Times New Roman" w:hAnsi="Times New Roman"/>
                <w:b/>
                <w:i/>
              </w:rPr>
            </w:pPr>
          </w:p>
        </w:tc>
      </w:tr>
      <w:tr w:rsidR="005019A2" w:rsidRPr="005019A2" w14:paraId="2423D952" w14:textId="77777777" w:rsidTr="005019A2">
        <w:trPr>
          <w:trHeight w:val="510"/>
        </w:trPr>
        <w:tc>
          <w:tcPr>
            <w:tcW w:w="843" w:type="pct"/>
            <w:vMerge/>
          </w:tcPr>
          <w:p w14:paraId="6F706CF1" w14:textId="77777777" w:rsidR="005019A2" w:rsidRPr="005019A2" w:rsidRDefault="005019A2" w:rsidP="00E87AFA">
            <w:pPr>
              <w:suppressAutoHyphens/>
              <w:spacing w:after="0"/>
              <w:rPr>
                <w:rFonts w:ascii="Times New Roman" w:hAnsi="Times New Roman"/>
                <w:b/>
              </w:rPr>
            </w:pPr>
          </w:p>
        </w:tc>
        <w:tc>
          <w:tcPr>
            <w:tcW w:w="2474" w:type="pct"/>
          </w:tcPr>
          <w:p w14:paraId="47105A34" w14:textId="77777777" w:rsidR="005019A2" w:rsidRPr="005019A2" w:rsidRDefault="005019A2" w:rsidP="00E87AFA">
            <w:pPr>
              <w:suppressAutoHyphens/>
              <w:spacing w:after="0"/>
              <w:jc w:val="both"/>
              <w:rPr>
                <w:rFonts w:ascii="Times New Roman" w:hAnsi="Times New Roman"/>
              </w:rPr>
            </w:pPr>
            <w:r w:rsidRPr="005019A2">
              <w:rPr>
                <w:rFonts w:ascii="Times New Roman" w:hAnsi="Times New Roman"/>
              </w:rPr>
              <w:t>1. Классификация кабельного оборудования в зависимости от назначения и принципа действия рабочего узла</w:t>
            </w:r>
          </w:p>
        </w:tc>
        <w:tc>
          <w:tcPr>
            <w:tcW w:w="579" w:type="pct"/>
          </w:tcPr>
          <w:p w14:paraId="59615215" w14:textId="09CC25EF" w:rsidR="005019A2" w:rsidRPr="005019A2" w:rsidRDefault="005019A2" w:rsidP="00E87AFA">
            <w:pPr>
              <w:suppressAutoHyphens/>
              <w:spacing w:after="0"/>
              <w:jc w:val="center"/>
              <w:rPr>
                <w:rFonts w:ascii="Times New Roman" w:hAnsi="Times New Roman"/>
              </w:rPr>
            </w:pPr>
          </w:p>
        </w:tc>
        <w:tc>
          <w:tcPr>
            <w:tcW w:w="526" w:type="pct"/>
          </w:tcPr>
          <w:p w14:paraId="6203A09D" w14:textId="77777777" w:rsidR="005019A2" w:rsidRPr="005019A2" w:rsidRDefault="005019A2" w:rsidP="00E87AFA">
            <w:pPr>
              <w:suppressAutoHyphens/>
              <w:spacing w:after="0"/>
              <w:rPr>
                <w:rFonts w:ascii="Times New Roman" w:hAnsi="Times New Roman"/>
              </w:rPr>
            </w:pPr>
          </w:p>
        </w:tc>
        <w:tc>
          <w:tcPr>
            <w:tcW w:w="578" w:type="pct"/>
          </w:tcPr>
          <w:p w14:paraId="649D317C" w14:textId="77777777" w:rsidR="005019A2" w:rsidRPr="005019A2" w:rsidRDefault="005019A2" w:rsidP="00E87AFA">
            <w:pPr>
              <w:suppressAutoHyphens/>
              <w:spacing w:after="0"/>
              <w:rPr>
                <w:rFonts w:ascii="Times New Roman" w:hAnsi="Times New Roman"/>
              </w:rPr>
            </w:pPr>
          </w:p>
        </w:tc>
      </w:tr>
      <w:tr w:rsidR="005019A2" w:rsidRPr="005019A2" w14:paraId="77D62BA3" w14:textId="77777777" w:rsidTr="005019A2">
        <w:trPr>
          <w:trHeight w:val="510"/>
        </w:trPr>
        <w:tc>
          <w:tcPr>
            <w:tcW w:w="843" w:type="pct"/>
            <w:vMerge/>
          </w:tcPr>
          <w:p w14:paraId="0E54DAA9" w14:textId="77777777" w:rsidR="005019A2" w:rsidRPr="005019A2" w:rsidRDefault="005019A2" w:rsidP="00E87AFA">
            <w:pPr>
              <w:suppressAutoHyphens/>
              <w:spacing w:after="0"/>
              <w:rPr>
                <w:rFonts w:ascii="Times New Roman" w:hAnsi="Times New Roman"/>
                <w:b/>
              </w:rPr>
            </w:pPr>
          </w:p>
        </w:tc>
        <w:tc>
          <w:tcPr>
            <w:tcW w:w="2474" w:type="pct"/>
          </w:tcPr>
          <w:p w14:paraId="68554964" w14:textId="77777777" w:rsidR="005019A2" w:rsidRPr="005019A2" w:rsidRDefault="005019A2" w:rsidP="00E87AFA">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AED682B" w14:textId="77777777" w:rsidR="005019A2" w:rsidRPr="005019A2" w:rsidRDefault="005019A2" w:rsidP="00E87AFA">
            <w:pPr>
              <w:suppressAutoHyphens/>
              <w:spacing w:after="0"/>
              <w:jc w:val="center"/>
              <w:rPr>
                <w:rFonts w:ascii="Times New Roman" w:hAnsi="Times New Roman"/>
              </w:rPr>
            </w:pPr>
          </w:p>
        </w:tc>
        <w:tc>
          <w:tcPr>
            <w:tcW w:w="526" w:type="pct"/>
          </w:tcPr>
          <w:p w14:paraId="6221C613" w14:textId="77777777" w:rsidR="005019A2" w:rsidRPr="005019A2" w:rsidRDefault="005019A2" w:rsidP="00E87AFA">
            <w:pPr>
              <w:suppressAutoHyphens/>
              <w:spacing w:after="0"/>
              <w:rPr>
                <w:rFonts w:ascii="Times New Roman" w:hAnsi="Times New Roman"/>
                <w:b/>
                <w:i/>
              </w:rPr>
            </w:pPr>
          </w:p>
        </w:tc>
        <w:tc>
          <w:tcPr>
            <w:tcW w:w="578" w:type="pct"/>
          </w:tcPr>
          <w:p w14:paraId="70C20BE4" w14:textId="403591A9" w:rsidR="005019A2" w:rsidRPr="005019A2" w:rsidRDefault="005019A2" w:rsidP="00E87AFA">
            <w:pPr>
              <w:suppressAutoHyphens/>
              <w:spacing w:after="0"/>
              <w:rPr>
                <w:rFonts w:ascii="Times New Roman" w:hAnsi="Times New Roman"/>
                <w:b/>
                <w:i/>
              </w:rPr>
            </w:pPr>
          </w:p>
        </w:tc>
      </w:tr>
      <w:tr w:rsidR="005019A2" w:rsidRPr="005019A2" w14:paraId="0844F87E" w14:textId="77777777" w:rsidTr="005019A2">
        <w:trPr>
          <w:trHeight w:val="510"/>
        </w:trPr>
        <w:tc>
          <w:tcPr>
            <w:tcW w:w="843" w:type="pct"/>
            <w:vMerge/>
          </w:tcPr>
          <w:p w14:paraId="6E55084B" w14:textId="77777777" w:rsidR="005019A2" w:rsidRPr="005019A2" w:rsidRDefault="005019A2" w:rsidP="00E87AFA">
            <w:pPr>
              <w:suppressAutoHyphens/>
              <w:spacing w:after="0"/>
              <w:rPr>
                <w:rFonts w:ascii="Times New Roman" w:hAnsi="Times New Roman"/>
                <w:b/>
              </w:rPr>
            </w:pPr>
          </w:p>
        </w:tc>
        <w:tc>
          <w:tcPr>
            <w:tcW w:w="2474" w:type="pct"/>
          </w:tcPr>
          <w:p w14:paraId="4F2C1DA8" w14:textId="77777777" w:rsidR="005019A2" w:rsidRPr="005019A2" w:rsidRDefault="005019A2" w:rsidP="00E87AFA">
            <w:pPr>
              <w:suppressAutoHyphens/>
              <w:spacing w:after="0"/>
              <w:rPr>
                <w:rFonts w:ascii="Times New Roman" w:hAnsi="Times New Roman"/>
                <w:b/>
              </w:rPr>
            </w:pPr>
          </w:p>
        </w:tc>
        <w:tc>
          <w:tcPr>
            <w:tcW w:w="579" w:type="pct"/>
          </w:tcPr>
          <w:p w14:paraId="6A7A8BF9" w14:textId="77777777" w:rsidR="005019A2" w:rsidRPr="005019A2" w:rsidRDefault="005019A2" w:rsidP="00E87AFA">
            <w:pPr>
              <w:suppressAutoHyphens/>
              <w:spacing w:after="0"/>
              <w:jc w:val="center"/>
              <w:rPr>
                <w:rFonts w:ascii="Times New Roman" w:hAnsi="Times New Roman"/>
              </w:rPr>
            </w:pPr>
          </w:p>
        </w:tc>
        <w:tc>
          <w:tcPr>
            <w:tcW w:w="526" w:type="pct"/>
          </w:tcPr>
          <w:p w14:paraId="7F4DED64" w14:textId="77777777" w:rsidR="005019A2" w:rsidRPr="005019A2" w:rsidRDefault="005019A2" w:rsidP="00E87AFA">
            <w:pPr>
              <w:suppressAutoHyphens/>
              <w:spacing w:after="0"/>
              <w:rPr>
                <w:rFonts w:ascii="Times New Roman" w:hAnsi="Times New Roman"/>
                <w:b/>
                <w:i/>
              </w:rPr>
            </w:pPr>
          </w:p>
        </w:tc>
        <w:tc>
          <w:tcPr>
            <w:tcW w:w="578" w:type="pct"/>
          </w:tcPr>
          <w:p w14:paraId="7A58B668" w14:textId="44B8C442" w:rsidR="005019A2" w:rsidRPr="005019A2" w:rsidRDefault="005019A2" w:rsidP="00E87AFA">
            <w:pPr>
              <w:suppressAutoHyphens/>
              <w:spacing w:after="0"/>
              <w:rPr>
                <w:rFonts w:ascii="Times New Roman" w:hAnsi="Times New Roman"/>
                <w:b/>
                <w:i/>
              </w:rPr>
            </w:pPr>
          </w:p>
        </w:tc>
      </w:tr>
      <w:tr w:rsidR="005019A2" w:rsidRPr="005019A2" w14:paraId="60A733FE" w14:textId="77777777" w:rsidTr="005019A2">
        <w:trPr>
          <w:trHeight w:val="510"/>
        </w:trPr>
        <w:tc>
          <w:tcPr>
            <w:tcW w:w="843" w:type="pct"/>
            <w:vMerge w:val="restart"/>
          </w:tcPr>
          <w:p w14:paraId="58FD9D70" w14:textId="77777777" w:rsidR="005019A2" w:rsidRPr="005019A2" w:rsidRDefault="005019A2" w:rsidP="00E87AFA">
            <w:pPr>
              <w:suppressAutoHyphens/>
              <w:spacing w:after="0"/>
              <w:rPr>
                <w:rFonts w:ascii="Times New Roman" w:hAnsi="Times New Roman"/>
                <w:b/>
              </w:rPr>
            </w:pPr>
            <w:r w:rsidRPr="005019A2">
              <w:rPr>
                <w:rFonts w:ascii="Times New Roman" w:hAnsi="Times New Roman"/>
                <w:b/>
              </w:rPr>
              <w:t>Тема 3.5 Обязательная технологическая документация</w:t>
            </w:r>
          </w:p>
        </w:tc>
        <w:tc>
          <w:tcPr>
            <w:tcW w:w="2474" w:type="pct"/>
          </w:tcPr>
          <w:p w14:paraId="148DBD36" w14:textId="77777777" w:rsidR="005019A2" w:rsidRPr="005019A2" w:rsidRDefault="005019A2" w:rsidP="00E87AFA">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1CA08D32" w14:textId="77D7E736" w:rsidR="005019A2" w:rsidRPr="005019A2" w:rsidRDefault="005019A2" w:rsidP="00E87AFA">
            <w:pPr>
              <w:suppressAutoHyphens/>
              <w:spacing w:after="0"/>
              <w:jc w:val="center"/>
              <w:rPr>
                <w:rFonts w:ascii="Times New Roman" w:hAnsi="Times New Roman"/>
                <w:b/>
              </w:rPr>
            </w:pPr>
          </w:p>
        </w:tc>
        <w:tc>
          <w:tcPr>
            <w:tcW w:w="526" w:type="pct"/>
          </w:tcPr>
          <w:p w14:paraId="6B434F7F" w14:textId="77777777" w:rsidR="005019A2" w:rsidRPr="005019A2" w:rsidRDefault="005019A2" w:rsidP="00E87AFA">
            <w:pPr>
              <w:suppressAutoHyphens/>
              <w:spacing w:after="0"/>
              <w:rPr>
                <w:rFonts w:ascii="Times New Roman" w:hAnsi="Times New Roman"/>
                <w:b/>
                <w:i/>
              </w:rPr>
            </w:pPr>
          </w:p>
        </w:tc>
        <w:tc>
          <w:tcPr>
            <w:tcW w:w="578" w:type="pct"/>
          </w:tcPr>
          <w:p w14:paraId="56558311" w14:textId="6B99183A" w:rsidR="005019A2" w:rsidRPr="005019A2" w:rsidRDefault="005019A2" w:rsidP="00E87AFA">
            <w:pPr>
              <w:suppressAutoHyphens/>
              <w:spacing w:after="0"/>
              <w:rPr>
                <w:rFonts w:ascii="Times New Roman" w:hAnsi="Times New Roman"/>
                <w:b/>
                <w:i/>
              </w:rPr>
            </w:pPr>
          </w:p>
        </w:tc>
      </w:tr>
      <w:tr w:rsidR="005019A2" w:rsidRPr="005019A2" w14:paraId="1013E420" w14:textId="77777777" w:rsidTr="005019A2">
        <w:trPr>
          <w:trHeight w:val="510"/>
        </w:trPr>
        <w:tc>
          <w:tcPr>
            <w:tcW w:w="843" w:type="pct"/>
            <w:vMerge/>
          </w:tcPr>
          <w:p w14:paraId="098292E9" w14:textId="77777777" w:rsidR="005019A2" w:rsidRPr="005019A2" w:rsidRDefault="005019A2" w:rsidP="00E87AFA">
            <w:pPr>
              <w:suppressAutoHyphens/>
              <w:spacing w:after="0"/>
              <w:rPr>
                <w:rFonts w:ascii="Times New Roman" w:hAnsi="Times New Roman"/>
                <w:b/>
              </w:rPr>
            </w:pPr>
          </w:p>
        </w:tc>
        <w:tc>
          <w:tcPr>
            <w:tcW w:w="2474" w:type="pct"/>
          </w:tcPr>
          <w:p w14:paraId="714A9CE1" w14:textId="77777777" w:rsidR="005019A2" w:rsidRPr="005019A2" w:rsidRDefault="005019A2" w:rsidP="00E87AFA">
            <w:pPr>
              <w:spacing w:after="0"/>
              <w:jc w:val="both"/>
              <w:rPr>
                <w:rFonts w:ascii="Times New Roman" w:hAnsi="Times New Roman"/>
                <w:bCs/>
              </w:rPr>
            </w:pPr>
            <w:r w:rsidRPr="005019A2">
              <w:rPr>
                <w:rFonts w:ascii="Times New Roman" w:hAnsi="Times New Roman"/>
                <w:bCs/>
              </w:rPr>
              <w:t>1. Маршрутная карта технологического процесса и технологические инструкции процессов изготовления кабельной продукции</w:t>
            </w:r>
          </w:p>
        </w:tc>
        <w:tc>
          <w:tcPr>
            <w:tcW w:w="579" w:type="pct"/>
          </w:tcPr>
          <w:p w14:paraId="56715255" w14:textId="30CDF4F6" w:rsidR="005019A2" w:rsidRPr="005019A2" w:rsidRDefault="005019A2" w:rsidP="00E87AFA">
            <w:pPr>
              <w:suppressAutoHyphens/>
              <w:spacing w:after="0"/>
              <w:jc w:val="center"/>
              <w:rPr>
                <w:rFonts w:ascii="Times New Roman" w:hAnsi="Times New Roman"/>
              </w:rPr>
            </w:pPr>
          </w:p>
        </w:tc>
        <w:tc>
          <w:tcPr>
            <w:tcW w:w="526" w:type="pct"/>
          </w:tcPr>
          <w:p w14:paraId="0D197865" w14:textId="77777777" w:rsidR="005019A2" w:rsidRPr="005019A2" w:rsidRDefault="005019A2" w:rsidP="00E87AFA">
            <w:pPr>
              <w:widowControl w:val="0"/>
              <w:suppressAutoHyphens/>
              <w:spacing w:after="0"/>
              <w:rPr>
                <w:rFonts w:ascii="Times New Roman" w:hAnsi="Times New Roman"/>
              </w:rPr>
            </w:pPr>
          </w:p>
        </w:tc>
        <w:tc>
          <w:tcPr>
            <w:tcW w:w="578" w:type="pct"/>
          </w:tcPr>
          <w:p w14:paraId="4B1729D0" w14:textId="77777777" w:rsidR="005019A2" w:rsidRPr="005019A2" w:rsidRDefault="005019A2" w:rsidP="00E87AFA">
            <w:pPr>
              <w:widowControl w:val="0"/>
              <w:suppressAutoHyphens/>
              <w:spacing w:after="0"/>
              <w:rPr>
                <w:rFonts w:ascii="Times New Roman" w:hAnsi="Times New Roman"/>
              </w:rPr>
            </w:pPr>
          </w:p>
        </w:tc>
      </w:tr>
      <w:tr w:rsidR="005019A2" w:rsidRPr="005019A2" w14:paraId="5E4C3B75" w14:textId="77777777" w:rsidTr="005019A2">
        <w:trPr>
          <w:trHeight w:val="510"/>
        </w:trPr>
        <w:tc>
          <w:tcPr>
            <w:tcW w:w="843" w:type="pct"/>
            <w:vMerge/>
          </w:tcPr>
          <w:p w14:paraId="66236575" w14:textId="77777777" w:rsidR="005019A2" w:rsidRPr="005019A2" w:rsidRDefault="005019A2" w:rsidP="00E87AFA">
            <w:pPr>
              <w:suppressAutoHyphens/>
              <w:spacing w:after="0"/>
              <w:rPr>
                <w:rFonts w:ascii="Times New Roman" w:hAnsi="Times New Roman"/>
                <w:b/>
              </w:rPr>
            </w:pPr>
          </w:p>
        </w:tc>
        <w:tc>
          <w:tcPr>
            <w:tcW w:w="2474" w:type="pct"/>
          </w:tcPr>
          <w:p w14:paraId="76F81E6E" w14:textId="77777777" w:rsidR="005019A2" w:rsidRPr="005019A2" w:rsidRDefault="005019A2" w:rsidP="00E87AFA">
            <w:pPr>
              <w:spacing w:after="0"/>
              <w:rPr>
                <w:rFonts w:ascii="Times New Roman" w:hAnsi="Times New Roman"/>
                <w:bCs/>
              </w:rPr>
            </w:pPr>
            <w:r w:rsidRPr="005019A2">
              <w:rPr>
                <w:rFonts w:ascii="Times New Roman" w:hAnsi="Times New Roman"/>
                <w:bCs/>
              </w:rPr>
              <w:t>1. Карта эскизов процессов изготовления кабельной продукции</w:t>
            </w:r>
          </w:p>
        </w:tc>
        <w:tc>
          <w:tcPr>
            <w:tcW w:w="579" w:type="pct"/>
          </w:tcPr>
          <w:p w14:paraId="27B45581" w14:textId="683B3C09" w:rsidR="005019A2" w:rsidRPr="005019A2" w:rsidRDefault="005019A2" w:rsidP="00E87AFA">
            <w:pPr>
              <w:suppressAutoHyphens/>
              <w:spacing w:after="0"/>
              <w:jc w:val="center"/>
              <w:rPr>
                <w:rFonts w:ascii="Times New Roman" w:hAnsi="Times New Roman"/>
              </w:rPr>
            </w:pPr>
          </w:p>
        </w:tc>
        <w:tc>
          <w:tcPr>
            <w:tcW w:w="526" w:type="pct"/>
          </w:tcPr>
          <w:p w14:paraId="36E9BE02" w14:textId="77777777" w:rsidR="005019A2" w:rsidRPr="005019A2" w:rsidRDefault="005019A2" w:rsidP="00E87AFA">
            <w:pPr>
              <w:suppressAutoHyphens/>
              <w:spacing w:after="0"/>
              <w:rPr>
                <w:rFonts w:ascii="Times New Roman" w:hAnsi="Times New Roman"/>
              </w:rPr>
            </w:pPr>
          </w:p>
        </w:tc>
        <w:tc>
          <w:tcPr>
            <w:tcW w:w="578" w:type="pct"/>
          </w:tcPr>
          <w:p w14:paraId="0EC1CC1C" w14:textId="77777777" w:rsidR="005019A2" w:rsidRPr="005019A2" w:rsidRDefault="005019A2" w:rsidP="00E87AFA">
            <w:pPr>
              <w:suppressAutoHyphens/>
              <w:spacing w:after="0"/>
              <w:rPr>
                <w:rFonts w:ascii="Times New Roman" w:hAnsi="Times New Roman"/>
              </w:rPr>
            </w:pPr>
          </w:p>
        </w:tc>
      </w:tr>
      <w:tr w:rsidR="005019A2" w:rsidRPr="005019A2" w14:paraId="2E7291BF" w14:textId="77777777" w:rsidTr="005019A2">
        <w:trPr>
          <w:trHeight w:val="510"/>
        </w:trPr>
        <w:tc>
          <w:tcPr>
            <w:tcW w:w="843" w:type="pct"/>
            <w:vMerge/>
          </w:tcPr>
          <w:p w14:paraId="2D91D923" w14:textId="77777777" w:rsidR="005019A2" w:rsidRPr="005019A2" w:rsidRDefault="005019A2" w:rsidP="00E87AFA">
            <w:pPr>
              <w:suppressAutoHyphens/>
              <w:spacing w:after="0"/>
              <w:rPr>
                <w:rFonts w:ascii="Times New Roman" w:hAnsi="Times New Roman"/>
                <w:b/>
              </w:rPr>
            </w:pPr>
          </w:p>
        </w:tc>
        <w:tc>
          <w:tcPr>
            <w:tcW w:w="2474" w:type="pct"/>
          </w:tcPr>
          <w:p w14:paraId="4F43E131" w14:textId="77777777" w:rsidR="005019A2" w:rsidRPr="005019A2" w:rsidRDefault="005019A2" w:rsidP="00E87AFA">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A22E798" w14:textId="437B07BA" w:rsidR="005019A2" w:rsidRPr="005019A2" w:rsidRDefault="005019A2" w:rsidP="00E87AFA">
            <w:pPr>
              <w:suppressAutoHyphens/>
              <w:spacing w:after="0"/>
              <w:jc w:val="center"/>
              <w:rPr>
                <w:rFonts w:ascii="Times New Roman" w:hAnsi="Times New Roman"/>
                <w:b/>
              </w:rPr>
            </w:pPr>
          </w:p>
        </w:tc>
        <w:tc>
          <w:tcPr>
            <w:tcW w:w="526" w:type="pct"/>
          </w:tcPr>
          <w:p w14:paraId="4F741539" w14:textId="77777777" w:rsidR="005019A2" w:rsidRPr="005019A2" w:rsidRDefault="005019A2" w:rsidP="00E87AFA">
            <w:pPr>
              <w:suppressAutoHyphens/>
              <w:spacing w:after="0"/>
              <w:rPr>
                <w:rFonts w:ascii="Times New Roman" w:hAnsi="Times New Roman"/>
                <w:b/>
                <w:i/>
              </w:rPr>
            </w:pPr>
          </w:p>
        </w:tc>
        <w:tc>
          <w:tcPr>
            <w:tcW w:w="578" w:type="pct"/>
          </w:tcPr>
          <w:p w14:paraId="281BA769" w14:textId="402B1291" w:rsidR="005019A2" w:rsidRPr="005019A2" w:rsidRDefault="005019A2" w:rsidP="00E87AFA">
            <w:pPr>
              <w:suppressAutoHyphens/>
              <w:spacing w:after="0"/>
              <w:rPr>
                <w:rFonts w:ascii="Times New Roman" w:hAnsi="Times New Roman"/>
                <w:b/>
                <w:i/>
              </w:rPr>
            </w:pPr>
          </w:p>
        </w:tc>
      </w:tr>
      <w:tr w:rsidR="005019A2" w:rsidRPr="005019A2" w14:paraId="10A7AF7E" w14:textId="77777777" w:rsidTr="005019A2">
        <w:trPr>
          <w:trHeight w:val="510"/>
        </w:trPr>
        <w:tc>
          <w:tcPr>
            <w:tcW w:w="843" w:type="pct"/>
            <w:vMerge/>
          </w:tcPr>
          <w:p w14:paraId="7C4E09E6" w14:textId="77777777" w:rsidR="005019A2" w:rsidRPr="005019A2" w:rsidRDefault="005019A2" w:rsidP="00725917">
            <w:pPr>
              <w:suppressAutoHyphens/>
              <w:spacing w:after="0"/>
              <w:rPr>
                <w:rFonts w:ascii="Times New Roman" w:hAnsi="Times New Roman"/>
                <w:b/>
              </w:rPr>
            </w:pPr>
          </w:p>
        </w:tc>
        <w:tc>
          <w:tcPr>
            <w:tcW w:w="2474" w:type="pct"/>
          </w:tcPr>
          <w:p w14:paraId="58DEC1A0" w14:textId="77777777" w:rsidR="005019A2" w:rsidRPr="005019A2" w:rsidRDefault="005019A2" w:rsidP="00725917">
            <w:pPr>
              <w:spacing w:after="0"/>
              <w:rPr>
                <w:rFonts w:ascii="Times New Roman" w:hAnsi="Times New Roman"/>
                <w:bCs/>
              </w:rPr>
            </w:pPr>
            <w:r w:rsidRPr="005019A2">
              <w:rPr>
                <w:rFonts w:ascii="Times New Roman" w:hAnsi="Times New Roman"/>
                <w:bCs/>
              </w:rPr>
              <w:t>Практическое занятие 1 «Составление технологической инструкции на процесс волочения алюминиевой проволоки»</w:t>
            </w:r>
          </w:p>
        </w:tc>
        <w:tc>
          <w:tcPr>
            <w:tcW w:w="579" w:type="pct"/>
          </w:tcPr>
          <w:p w14:paraId="74B707BD" w14:textId="61E437F8" w:rsidR="005019A2" w:rsidRPr="005019A2" w:rsidRDefault="005019A2" w:rsidP="00725917">
            <w:pPr>
              <w:suppressAutoHyphens/>
              <w:spacing w:after="0"/>
              <w:jc w:val="center"/>
              <w:rPr>
                <w:rFonts w:ascii="Times New Roman" w:hAnsi="Times New Roman"/>
              </w:rPr>
            </w:pPr>
          </w:p>
        </w:tc>
        <w:tc>
          <w:tcPr>
            <w:tcW w:w="526" w:type="pct"/>
          </w:tcPr>
          <w:p w14:paraId="60E8AC12" w14:textId="77777777" w:rsidR="005019A2" w:rsidRPr="005019A2" w:rsidRDefault="005019A2" w:rsidP="00725917">
            <w:pPr>
              <w:suppressAutoHyphens/>
              <w:spacing w:after="0"/>
              <w:rPr>
                <w:rFonts w:ascii="Times New Roman" w:hAnsi="Times New Roman"/>
              </w:rPr>
            </w:pPr>
          </w:p>
        </w:tc>
        <w:tc>
          <w:tcPr>
            <w:tcW w:w="578" w:type="pct"/>
          </w:tcPr>
          <w:p w14:paraId="028EFD4F" w14:textId="77777777" w:rsidR="005019A2" w:rsidRPr="005019A2" w:rsidRDefault="005019A2" w:rsidP="00725917">
            <w:pPr>
              <w:suppressAutoHyphens/>
              <w:spacing w:after="0"/>
              <w:rPr>
                <w:rFonts w:ascii="Times New Roman" w:hAnsi="Times New Roman"/>
              </w:rPr>
            </w:pPr>
          </w:p>
        </w:tc>
      </w:tr>
      <w:tr w:rsidR="005019A2" w:rsidRPr="005019A2" w14:paraId="2B7C584C" w14:textId="77777777" w:rsidTr="005019A2">
        <w:trPr>
          <w:trHeight w:val="510"/>
        </w:trPr>
        <w:tc>
          <w:tcPr>
            <w:tcW w:w="843" w:type="pct"/>
            <w:vMerge/>
          </w:tcPr>
          <w:p w14:paraId="0C043DD5" w14:textId="77777777" w:rsidR="005019A2" w:rsidRPr="005019A2" w:rsidRDefault="005019A2" w:rsidP="008C13CE">
            <w:pPr>
              <w:suppressAutoHyphens/>
              <w:spacing w:after="0"/>
              <w:rPr>
                <w:rFonts w:ascii="Times New Roman" w:hAnsi="Times New Roman"/>
                <w:b/>
              </w:rPr>
            </w:pPr>
          </w:p>
        </w:tc>
        <w:tc>
          <w:tcPr>
            <w:tcW w:w="2474" w:type="pct"/>
          </w:tcPr>
          <w:p w14:paraId="19C4CBAE" w14:textId="77777777" w:rsidR="005019A2" w:rsidRPr="005019A2" w:rsidRDefault="005019A2" w:rsidP="008C13CE">
            <w:pPr>
              <w:spacing w:after="0"/>
              <w:rPr>
                <w:rFonts w:ascii="Times New Roman" w:hAnsi="Times New Roman"/>
                <w:bCs/>
              </w:rPr>
            </w:pPr>
            <w:r w:rsidRPr="005019A2">
              <w:rPr>
                <w:rFonts w:ascii="Times New Roman" w:hAnsi="Times New Roman"/>
                <w:bCs/>
              </w:rPr>
              <w:t>Практическое занятие 2 «Составление маршрутных карт на изготовление гибких кабелей»</w:t>
            </w:r>
          </w:p>
        </w:tc>
        <w:tc>
          <w:tcPr>
            <w:tcW w:w="579" w:type="pct"/>
          </w:tcPr>
          <w:p w14:paraId="2DC687A3" w14:textId="0B44174A" w:rsidR="005019A2" w:rsidRPr="005019A2" w:rsidRDefault="005019A2" w:rsidP="008C13CE">
            <w:pPr>
              <w:suppressAutoHyphens/>
              <w:spacing w:after="0"/>
              <w:jc w:val="center"/>
              <w:rPr>
                <w:rFonts w:ascii="Times New Roman" w:hAnsi="Times New Roman"/>
              </w:rPr>
            </w:pPr>
          </w:p>
        </w:tc>
        <w:tc>
          <w:tcPr>
            <w:tcW w:w="526" w:type="pct"/>
          </w:tcPr>
          <w:p w14:paraId="730002B5" w14:textId="77777777" w:rsidR="005019A2" w:rsidRPr="005019A2" w:rsidRDefault="005019A2" w:rsidP="008C13CE">
            <w:pPr>
              <w:suppressAutoHyphens/>
              <w:spacing w:after="0"/>
              <w:rPr>
                <w:rFonts w:ascii="Times New Roman" w:hAnsi="Times New Roman"/>
              </w:rPr>
            </w:pPr>
          </w:p>
        </w:tc>
        <w:tc>
          <w:tcPr>
            <w:tcW w:w="578" w:type="pct"/>
          </w:tcPr>
          <w:p w14:paraId="198722FB" w14:textId="77777777" w:rsidR="005019A2" w:rsidRPr="005019A2" w:rsidRDefault="005019A2" w:rsidP="008C13CE">
            <w:pPr>
              <w:suppressAutoHyphens/>
              <w:spacing w:after="0"/>
              <w:rPr>
                <w:rFonts w:ascii="Times New Roman" w:hAnsi="Times New Roman"/>
              </w:rPr>
            </w:pPr>
          </w:p>
        </w:tc>
      </w:tr>
      <w:tr w:rsidR="005019A2" w:rsidRPr="005019A2" w14:paraId="7AF28DCD" w14:textId="77777777" w:rsidTr="005019A2">
        <w:trPr>
          <w:trHeight w:val="510"/>
        </w:trPr>
        <w:tc>
          <w:tcPr>
            <w:tcW w:w="843" w:type="pct"/>
            <w:vMerge/>
          </w:tcPr>
          <w:p w14:paraId="5C5423C4" w14:textId="77777777" w:rsidR="005019A2" w:rsidRPr="005019A2" w:rsidRDefault="005019A2" w:rsidP="008C13CE">
            <w:pPr>
              <w:suppressAutoHyphens/>
              <w:spacing w:after="0"/>
              <w:rPr>
                <w:rFonts w:ascii="Times New Roman" w:hAnsi="Times New Roman"/>
                <w:b/>
              </w:rPr>
            </w:pPr>
          </w:p>
        </w:tc>
        <w:tc>
          <w:tcPr>
            <w:tcW w:w="2474" w:type="pct"/>
          </w:tcPr>
          <w:p w14:paraId="22ECECF9" w14:textId="77777777" w:rsidR="005019A2" w:rsidRPr="005019A2" w:rsidRDefault="005019A2" w:rsidP="00AE17B4">
            <w:pPr>
              <w:spacing w:after="0"/>
              <w:jc w:val="both"/>
              <w:rPr>
                <w:rFonts w:ascii="Times New Roman" w:hAnsi="Times New Roman"/>
                <w:bCs/>
              </w:rPr>
            </w:pPr>
            <w:r w:rsidRPr="005019A2">
              <w:rPr>
                <w:rFonts w:ascii="Times New Roman" w:hAnsi="Times New Roman"/>
                <w:bCs/>
              </w:rPr>
              <w:t>Практическое занятие 3 «Составление маршрутных карт на изготовление силовых кабелей с сшитой полиэтиленовой изоляцией кабелей»</w:t>
            </w:r>
          </w:p>
        </w:tc>
        <w:tc>
          <w:tcPr>
            <w:tcW w:w="579" w:type="pct"/>
          </w:tcPr>
          <w:p w14:paraId="764BCCF8" w14:textId="4E3E1E77" w:rsidR="005019A2" w:rsidRPr="005019A2" w:rsidRDefault="005019A2" w:rsidP="008C13CE">
            <w:pPr>
              <w:suppressAutoHyphens/>
              <w:spacing w:after="0"/>
              <w:jc w:val="center"/>
              <w:rPr>
                <w:rFonts w:ascii="Times New Roman" w:hAnsi="Times New Roman"/>
              </w:rPr>
            </w:pPr>
          </w:p>
        </w:tc>
        <w:tc>
          <w:tcPr>
            <w:tcW w:w="526" w:type="pct"/>
          </w:tcPr>
          <w:p w14:paraId="337C3022" w14:textId="77777777" w:rsidR="005019A2" w:rsidRPr="005019A2" w:rsidRDefault="005019A2" w:rsidP="008C13CE">
            <w:pPr>
              <w:suppressAutoHyphens/>
              <w:spacing w:after="0"/>
              <w:rPr>
                <w:rFonts w:ascii="Times New Roman" w:hAnsi="Times New Roman"/>
              </w:rPr>
            </w:pPr>
          </w:p>
        </w:tc>
        <w:tc>
          <w:tcPr>
            <w:tcW w:w="578" w:type="pct"/>
          </w:tcPr>
          <w:p w14:paraId="0D178C2D" w14:textId="77777777" w:rsidR="005019A2" w:rsidRPr="005019A2" w:rsidRDefault="005019A2" w:rsidP="008C13CE">
            <w:pPr>
              <w:suppressAutoHyphens/>
              <w:spacing w:after="0"/>
              <w:rPr>
                <w:rFonts w:ascii="Times New Roman" w:hAnsi="Times New Roman"/>
              </w:rPr>
            </w:pPr>
          </w:p>
        </w:tc>
      </w:tr>
      <w:tr w:rsidR="005019A2" w:rsidRPr="005019A2" w14:paraId="62345623" w14:textId="77777777" w:rsidTr="005019A2">
        <w:trPr>
          <w:trHeight w:val="510"/>
        </w:trPr>
        <w:tc>
          <w:tcPr>
            <w:tcW w:w="843" w:type="pct"/>
            <w:vMerge/>
          </w:tcPr>
          <w:p w14:paraId="4636F905" w14:textId="77777777" w:rsidR="005019A2" w:rsidRPr="005019A2" w:rsidRDefault="005019A2" w:rsidP="008C13CE">
            <w:pPr>
              <w:suppressAutoHyphens/>
              <w:spacing w:after="0"/>
              <w:rPr>
                <w:rFonts w:ascii="Times New Roman" w:hAnsi="Times New Roman"/>
                <w:b/>
              </w:rPr>
            </w:pPr>
          </w:p>
        </w:tc>
        <w:tc>
          <w:tcPr>
            <w:tcW w:w="2474" w:type="pct"/>
          </w:tcPr>
          <w:p w14:paraId="45FBFEEC" w14:textId="77777777" w:rsidR="005019A2" w:rsidRPr="005019A2" w:rsidRDefault="005019A2" w:rsidP="00AE17B4">
            <w:pPr>
              <w:spacing w:after="0"/>
              <w:jc w:val="both"/>
              <w:rPr>
                <w:rFonts w:ascii="Times New Roman" w:hAnsi="Times New Roman"/>
                <w:bCs/>
              </w:rPr>
            </w:pPr>
            <w:r w:rsidRPr="005019A2">
              <w:rPr>
                <w:rFonts w:ascii="Times New Roman" w:hAnsi="Times New Roman"/>
                <w:bCs/>
              </w:rPr>
              <w:t>Практическое занятие 4 «Составление маршрутных карт на изготовление кабелей с резиновой изоляцией»</w:t>
            </w:r>
          </w:p>
        </w:tc>
        <w:tc>
          <w:tcPr>
            <w:tcW w:w="579" w:type="pct"/>
          </w:tcPr>
          <w:p w14:paraId="6F6F6FDC" w14:textId="402397FE" w:rsidR="005019A2" w:rsidRPr="005019A2" w:rsidRDefault="005019A2" w:rsidP="008C13CE">
            <w:pPr>
              <w:suppressAutoHyphens/>
              <w:spacing w:after="0"/>
              <w:jc w:val="center"/>
              <w:rPr>
                <w:rFonts w:ascii="Times New Roman" w:hAnsi="Times New Roman"/>
              </w:rPr>
            </w:pPr>
          </w:p>
        </w:tc>
        <w:tc>
          <w:tcPr>
            <w:tcW w:w="526" w:type="pct"/>
          </w:tcPr>
          <w:p w14:paraId="0742DA4B" w14:textId="77777777" w:rsidR="005019A2" w:rsidRPr="005019A2" w:rsidRDefault="005019A2" w:rsidP="008C13CE">
            <w:pPr>
              <w:suppressAutoHyphens/>
              <w:spacing w:after="0"/>
              <w:rPr>
                <w:rFonts w:ascii="Times New Roman" w:hAnsi="Times New Roman"/>
              </w:rPr>
            </w:pPr>
          </w:p>
        </w:tc>
        <w:tc>
          <w:tcPr>
            <w:tcW w:w="578" w:type="pct"/>
          </w:tcPr>
          <w:p w14:paraId="6B0C6E12" w14:textId="77777777" w:rsidR="005019A2" w:rsidRPr="005019A2" w:rsidRDefault="005019A2" w:rsidP="008C13CE">
            <w:pPr>
              <w:suppressAutoHyphens/>
              <w:spacing w:after="0"/>
              <w:rPr>
                <w:rFonts w:ascii="Times New Roman" w:hAnsi="Times New Roman"/>
              </w:rPr>
            </w:pPr>
          </w:p>
        </w:tc>
      </w:tr>
      <w:tr w:rsidR="005019A2" w:rsidRPr="005019A2" w14:paraId="783B3090" w14:textId="77777777" w:rsidTr="005019A2">
        <w:trPr>
          <w:trHeight w:val="510"/>
        </w:trPr>
        <w:tc>
          <w:tcPr>
            <w:tcW w:w="843" w:type="pct"/>
            <w:vMerge/>
          </w:tcPr>
          <w:p w14:paraId="0CD9659E" w14:textId="77777777" w:rsidR="005019A2" w:rsidRPr="005019A2" w:rsidRDefault="005019A2" w:rsidP="008C13CE">
            <w:pPr>
              <w:suppressAutoHyphens/>
              <w:spacing w:after="0"/>
              <w:rPr>
                <w:rFonts w:ascii="Times New Roman" w:hAnsi="Times New Roman"/>
                <w:b/>
              </w:rPr>
            </w:pPr>
          </w:p>
        </w:tc>
        <w:tc>
          <w:tcPr>
            <w:tcW w:w="2474" w:type="pct"/>
          </w:tcPr>
          <w:p w14:paraId="0B1C1D44" w14:textId="77777777" w:rsidR="005019A2" w:rsidRPr="005019A2" w:rsidRDefault="005019A2" w:rsidP="00AE17B4">
            <w:pPr>
              <w:spacing w:after="0"/>
              <w:jc w:val="both"/>
              <w:rPr>
                <w:rFonts w:ascii="Times New Roman" w:hAnsi="Times New Roman"/>
                <w:bCs/>
              </w:rPr>
            </w:pPr>
            <w:r w:rsidRPr="005019A2">
              <w:rPr>
                <w:rFonts w:ascii="Times New Roman" w:hAnsi="Times New Roman"/>
                <w:bCs/>
              </w:rPr>
              <w:t>Практическое занятие 5 «Составление маршрутных карт на изготовление оптических кабелей»</w:t>
            </w:r>
          </w:p>
        </w:tc>
        <w:tc>
          <w:tcPr>
            <w:tcW w:w="579" w:type="pct"/>
          </w:tcPr>
          <w:p w14:paraId="509B7C63" w14:textId="308AC02B" w:rsidR="005019A2" w:rsidRPr="005019A2" w:rsidRDefault="005019A2" w:rsidP="008C13CE">
            <w:pPr>
              <w:suppressAutoHyphens/>
              <w:spacing w:after="0"/>
              <w:jc w:val="center"/>
              <w:rPr>
                <w:rFonts w:ascii="Times New Roman" w:hAnsi="Times New Roman"/>
              </w:rPr>
            </w:pPr>
          </w:p>
        </w:tc>
        <w:tc>
          <w:tcPr>
            <w:tcW w:w="526" w:type="pct"/>
          </w:tcPr>
          <w:p w14:paraId="36FDACF4" w14:textId="77777777" w:rsidR="005019A2" w:rsidRPr="005019A2" w:rsidRDefault="005019A2" w:rsidP="008C13CE">
            <w:pPr>
              <w:suppressAutoHyphens/>
              <w:spacing w:after="0"/>
              <w:rPr>
                <w:rFonts w:ascii="Times New Roman" w:hAnsi="Times New Roman"/>
              </w:rPr>
            </w:pPr>
          </w:p>
        </w:tc>
        <w:tc>
          <w:tcPr>
            <w:tcW w:w="578" w:type="pct"/>
          </w:tcPr>
          <w:p w14:paraId="4670BB29" w14:textId="77777777" w:rsidR="005019A2" w:rsidRPr="005019A2" w:rsidRDefault="005019A2" w:rsidP="008C13CE">
            <w:pPr>
              <w:suppressAutoHyphens/>
              <w:spacing w:after="0"/>
              <w:rPr>
                <w:rFonts w:ascii="Times New Roman" w:hAnsi="Times New Roman"/>
              </w:rPr>
            </w:pPr>
          </w:p>
        </w:tc>
      </w:tr>
      <w:tr w:rsidR="005019A2" w:rsidRPr="005019A2" w14:paraId="4AEF7234" w14:textId="77777777" w:rsidTr="005019A2">
        <w:trPr>
          <w:trHeight w:val="510"/>
        </w:trPr>
        <w:tc>
          <w:tcPr>
            <w:tcW w:w="843" w:type="pct"/>
            <w:vMerge w:val="restart"/>
          </w:tcPr>
          <w:p w14:paraId="11C30B30"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 xml:space="preserve">Тема 3.6 </w:t>
            </w:r>
            <w:r w:rsidRPr="005019A2">
              <w:rPr>
                <w:rFonts w:ascii="Times New Roman" w:hAnsi="Times New Roman"/>
                <w:b/>
                <w:bCs/>
              </w:rPr>
              <w:t>Основные закономерности скрутки ТПЖ</w:t>
            </w:r>
          </w:p>
        </w:tc>
        <w:tc>
          <w:tcPr>
            <w:tcW w:w="2474" w:type="pct"/>
          </w:tcPr>
          <w:p w14:paraId="0290E21E"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0B3F5CC9" w14:textId="55FB03BE" w:rsidR="005019A2" w:rsidRPr="005019A2" w:rsidRDefault="005019A2" w:rsidP="008C13CE">
            <w:pPr>
              <w:suppressAutoHyphens/>
              <w:spacing w:after="0"/>
              <w:jc w:val="center"/>
              <w:rPr>
                <w:rFonts w:ascii="Times New Roman" w:hAnsi="Times New Roman"/>
                <w:b/>
              </w:rPr>
            </w:pPr>
          </w:p>
        </w:tc>
        <w:tc>
          <w:tcPr>
            <w:tcW w:w="526" w:type="pct"/>
          </w:tcPr>
          <w:p w14:paraId="1BA066BA" w14:textId="77777777" w:rsidR="005019A2" w:rsidRPr="005019A2" w:rsidRDefault="005019A2" w:rsidP="008C13CE">
            <w:pPr>
              <w:suppressAutoHyphens/>
              <w:spacing w:after="0"/>
              <w:rPr>
                <w:rFonts w:ascii="Times New Roman" w:hAnsi="Times New Roman"/>
                <w:b/>
                <w:i/>
              </w:rPr>
            </w:pPr>
          </w:p>
        </w:tc>
        <w:tc>
          <w:tcPr>
            <w:tcW w:w="578" w:type="pct"/>
          </w:tcPr>
          <w:p w14:paraId="18D7543B" w14:textId="3CE0EAE7" w:rsidR="005019A2" w:rsidRPr="005019A2" w:rsidRDefault="005019A2" w:rsidP="008C13CE">
            <w:pPr>
              <w:suppressAutoHyphens/>
              <w:spacing w:after="0"/>
              <w:rPr>
                <w:rFonts w:ascii="Times New Roman" w:hAnsi="Times New Roman"/>
                <w:b/>
                <w:i/>
              </w:rPr>
            </w:pPr>
          </w:p>
        </w:tc>
      </w:tr>
      <w:tr w:rsidR="005019A2" w:rsidRPr="005019A2" w14:paraId="783E093E" w14:textId="77777777" w:rsidTr="005019A2">
        <w:trPr>
          <w:trHeight w:val="510"/>
        </w:trPr>
        <w:tc>
          <w:tcPr>
            <w:tcW w:w="843" w:type="pct"/>
            <w:vMerge/>
          </w:tcPr>
          <w:p w14:paraId="5EFD1210" w14:textId="77777777" w:rsidR="005019A2" w:rsidRPr="005019A2" w:rsidRDefault="005019A2" w:rsidP="008C13CE">
            <w:pPr>
              <w:suppressAutoHyphens/>
              <w:spacing w:after="0"/>
              <w:rPr>
                <w:rFonts w:ascii="Times New Roman" w:hAnsi="Times New Roman"/>
                <w:b/>
              </w:rPr>
            </w:pPr>
          </w:p>
        </w:tc>
        <w:tc>
          <w:tcPr>
            <w:tcW w:w="2474" w:type="pct"/>
          </w:tcPr>
          <w:p w14:paraId="2DAAD7D0"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Cs/>
              </w:rPr>
              <w:t>1. Основные закономерности скрутки ТПЖ</w:t>
            </w:r>
          </w:p>
        </w:tc>
        <w:tc>
          <w:tcPr>
            <w:tcW w:w="579" w:type="pct"/>
          </w:tcPr>
          <w:p w14:paraId="0E2624E7" w14:textId="19CB6CDD" w:rsidR="005019A2" w:rsidRPr="005019A2" w:rsidRDefault="005019A2" w:rsidP="008C13CE">
            <w:pPr>
              <w:suppressAutoHyphens/>
              <w:spacing w:after="0"/>
              <w:jc w:val="center"/>
              <w:rPr>
                <w:rFonts w:ascii="Times New Roman" w:hAnsi="Times New Roman"/>
              </w:rPr>
            </w:pPr>
          </w:p>
        </w:tc>
        <w:tc>
          <w:tcPr>
            <w:tcW w:w="526" w:type="pct"/>
          </w:tcPr>
          <w:p w14:paraId="38994FF7" w14:textId="77777777" w:rsidR="005019A2" w:rsidRPr="005019A2" w:rsidRDefault="005019A2" w:rsidP="008C13CE">
            <w:pPr>
              <w:widowControl w:val="0"/>
              <w:suppressAutoHyphens/>
              <w:spacing w:after="0"/>
              <w:rPr>
                <w:rFonts w:ascii="Times New Roman" w:hAnsi="Times New Roman"/>
              </w:rPr>
            </w:pPr>
          </w:p>
        </w:tc>
        <w:tc>
          <w:tcPr>
            <w:tcW w:w="578" w:type="pct"/>
          </w:tcPr>
          <w:p w14:paraId="7A90ADED" w14:textId="77777777" w:rsidR="005019A2" w:rsidRPr="005019A2" w:rsidRDefault="005019A2" w:rsidP="008C13CE">
            <w:pPr>
              <w:widowControl w:val="0"/>
              <w:suppressAutoHyphens/>
              <w:spacing w:after="0"/>
              <w:rPr>
                <w:rFonts w:ascii="Times New Roman" w:hAnsi="Times New Roman"/>
              </w:rPr>
            </w:pPr>
          </w:p>
        </w:tc>
      </w:tr>
      <w:tr w:rsidR="005019A2" w:rsidRPr="005019A2" w14:paraId="398855FC" w14:textId="77777777" w:rsidTr="005019A2">
        <w:trPr>
          <w:trHeight w:val="510"/>
        </w:trPr>
        <w:tc>
          <w:tcPr>
            <w:tcW w:w="843" w:type="pct"/>
            <w:vMerge/>
          </w:tcPr>
          <w:p w14:paraId="7EF57C64" w14:textId="77777777" w:rsidR="005019A2" w:rsidRPr="005019A2" w:rsidRDefault="005019A2" w:rsidP="008C13CE">
            <w:pPr>
              <w:suppressAutoHyphens/>
              <w:spacing w:after="0"/>
              <w:rPr>
                <w:rFonts w:ascii="Times New Roman" w:hAnsi="Times New Roman"/>
                <w:b/>
              </w:rPr>
            </w:pPr>
          </w:p>
        </w:tc>
        <w:tc>
          <w:tcPr>
            <w:tcW w:w="2474" w:type="pct"/>
          </w:tcPr>
          <w:p w14:paraId="2AB205AF"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A90E012" w14:textId="2C1C0FC9" w:rsidR="005019A2" w:rsidRPr="005019A2" w:rsidRDefault="005019A2" w:rsidP="008C13CE">
            <w:pPr>
              <w:suppressAutoHyphens/>
              <w:spacing w:after="0"/>
              <w:jc w:val="center"/>
              <w:rPr>
                <w:rFonts w:ascii="Times New Roman" w:hAnsi="Times New Roman"/>
                <w:b/>
              </w:rPr>
            </w:pPr>
          </w:p>
        </w:tc>
        <w:tc>
          <w:tcPr>
            <w:tcW w:w="526" w:type="pct"/>
          </w:tcPr>
          <w:p w14:paraId="7501F439" w14:textId="77777777" w:rsidR="005019A2" w:rsidRPr="005019A2" w:rsidRDefault="005019A2" w:rsidP="008C13CE">
            <w:pPr>
              <w:suppressAutoHyphens/>
              <w:spacing w:after="0"/>
              <w:rPr>
                <w:rFonts w:ascii="Times New Roman" w:hAnsi="Times New Roman"/>
                <w:b/>
                <w:i/>
              </w:rPr>
            </w:pPr>
          </w:p>
        </w:tc>
        <w:tc>
          <w:tcPr>
            <w:tcW w:w="578" w:type="pct"/>
          </w:tcPr>
          <w:p w14:paraId="72F0CFAE" w14:textId="6C9D98F6" w:rsidR="005019A2" w:rsidRPr="005019A2" w:rsidRDefault="005019A2" w:rsidP="008C13CE">
            <w:pPr>
              <w:suppressAutoHyphens/>
              <w:spacing w:after="0"/>
              <w:rPr>
                <w:rFonts w:ascii="Times New Roman" w:hAnsi="Times New Roman"/>
                <w:b/>
                <w:i/>
              </w:rPr>
            </w:pPr>
          </w:p>
        </w:tc>
      </w:tr>
      <w:tr w:rsidR="005019A2" w:rsidRPr="005019A2" w14:paraId="4E0111DF" w14:textId="77777777" w:rsidTr="005019A2">
        <w:trPr>
          <w:trHeight w:val="510"/>
        </w:trPr>
        <w:tc>
          <w:tcPr>
            <w:tcW w:w="843" w:type="pct"/>
            <w:vMerge/>
          </w:tcPr>
          <w:p w14:paraId="3E5783B5" w14:textId="77777777" w:rsidR="005019A2" w:rsidRPr="005019A2" w:rsidRDefault="005019A2" w:rsidP="008C13CE">
            <w:pPr>
              <w:suppressAutoHyphens/>
              <w:spacing w:after="0"/>
              <w:rPr>
                <w:rFonts w:ascii="Times New Roman" w:hAnsi="Times New Roman"/>
                <w:b/>
              </w:rPr>
            </w:pPr>
          </w:p>
        </w:tc>
        <w:tc>
          <w:tcPr>
            <w:tcW w:w="2474" w:type="pct"/>
          </w:tcPr>
          <w:p w14:paraId="3E648474"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6 «Составление технологической инструкции на процесс скрутки ТПЖ».</w:t>
            </w:r>
          </w:p>
        </w:tc>
        <w:tc>
          <w:tcPr>
            <w:tcW w:w="579" w:type="pct"/>
          </w:tcPr>
          <w:p w14:paraId="313A3DD8" w14:textId="4B966005" w:rsidR="005019A2" w:rsidRPr="005019A2" w:rsidRDefault="005019A2" w:rsidP="008C13CE">
            <w:pPr>
              <w:suppressAutoHyphens/>
              <w:spacing w:after="0"/>
              <w:jc w:val="center"/>
              <w:rPr>
                <w:rFonts w:ascii="Times New Roman" w:hAnsi="Times New Roman"/>
              </w:rPr>
            </w:pPr>
          </w:p>
        </w:tc>
        <w:tc>
          <w:tcPr>
            <w:tcW w:w="526" w:type="pct"/>
          </w:tcPr>
          <w:p w14:paraId="7FF1F4F9" w14:textId="77777777" w:rsidR="005019A2" w:rsidRPr="005019A2" w:rsidRDefault="005019A2" w:rsidP="008C13CE">
            <w:pPr>
              <w:suppressAutoHyphens/>
              <w:spacing w:after="0"/>
              <w:rPr>
                <w:rFonts w:ascii="Times New Roman" w:hAnsi="Times New Roman"/>
              </w:rPr>
            </w:pPr>
          </w:p>
        </w:tc>
        <w:tc>
          <w:tcPr>
            <w:tcW w:w="578" w:type="pct"/>
          </w:tcPr>
          <w:p w14:paraId="093F1AE2" w14:textId="77777777" w:rsidR="005019A2" w:rsidRPr="005019A2" w:rsidRDefault="005019A2" w:rsidP="008C13CE">
            <w:pPr>
              <w:suppressAutoHyphens/>
              <w:spacing w:after="0"/>
              <w:rPr>
                <w:rFonts w:ascii="Times New Roman" w:hAnsi="Times New Roman"/>
              </w:rPr>
            </w:pPr>
          </w:p>
        </w:tc>
      </w:tr>
      <w:tr w:rsidR="005019A2" w:rsidRPr="005019A2" w14:paraId="2B3E0544" w14:textId="77777777" w:rsidTr="005019A2">
        <w:trPr>
          <w:trHeight w:val="510"/>
        </w:trPr>
        <w:tc>
          <w:tcPr>
            <w:tcW w:w="843" w:type="pct"/>
            <w:vMerge w:val="restart"/>
          </w:tcPr>
          <w:p w14:paraId="1A17724E"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3.7Основные закономерности изолирования токопроводящей жилы</w:t>
            </w:r>
          </w:p>
        </w:tc>
        <w:tc>
          <w:tcPr>
            <w:tcW w:w="2474" w:type="pct"/>
          </w:tcPr>
          <w:p w14:paraId="1088C918"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A975E61" w14:textId="62EE7D07" w:rsidR="005019A2" w:rsidRPr="005019A2" w:rsidRDefault="005019A2" w:rsidP="008C13CE">
            <w:pPr>
              <w:suppressAutoHyphens/>
              <w:spacing w:after="0"/>
              <w:jc w:val="center"/>
              <w:rPr>
                <w:rFonts w:ascii="Times New Roman" w:hAnsi="Times New Roman"/>
                <w:b/>
              </w:rPr>
            </w:pPr>
          </w:p>
        </w:tc>
        <w:tc>
          <w:tcPr>
            <w:tcW w:w="526" w:type="pct"/>
          </w:tcPr>
          <w:p w14:paraId="183E5424" w14:textId="77777777" w:rsidR="005019A2" w:rsidRPr="005019A2" w:rsidRDefault="005019A2" w:rsidP="008C13CE">
            <w:pPr>
              <w:suppressAutoHyphens/>
              <w:spacing w:after="0"/>
              <w:rPr>
                <w:rFonts w:ascii="Times New Roman" w:hAnsi="Times New Roman"/>
                <w:b/>
                <w:i/>
              </w:rPr>
            </w:pPr>
          </w:p>
        </w:tc>
        <w:tc>
          <w:tcPr>
            <w:tcW w:w="578" w:type="pct"/>
          </w:tcPr>
          <w:p w14:paraId="4C0CA613" w14:textId="005000E0" w:rsidR="005019A2" w:rsidRPr="005019A2" w:rsidRDefault="005019A2" w:rsidP="008C13CE">
            <w:pPr>
              <w:suppressAutoHyphens/>
              <w:spacing w:after="0"/>
              <w:rPr>
                <w:rFonts w:ascii="Times New Roman" w:hAnsi="Times New Roman"/>
                <w:b/>
                <w:i/>
              </w:rPr>
            </w:pPr>
          </w:p>
        </w:tc>
      </w:tr>
      <w:tr w:rsidR="005019A2" w:rsidRPr="005019A2" w14:paraId="4B12E7D4" w14:textId="77777777" w:rsidTr="005019A2">
        <w:trPr>
          <w:trHeight w:val="276"/>
        </w:trPr>
        <w:tc>
          <w:tcPr>
            <w:tcW w:w="843" w:type="pct"/>
            <w:vMerge/>
          </w:tcPr>
          <w:p w14:paraId="055CC777" w14:textId="77777777" w:rsidR="005019A2" w:rsidRPr="005019A2" w:rsidRDefault="005019A2" w:rsidP="008C13CE">
            <w:pPr>
              <w:suppressAutoHyphens/>
              <w:spacing w:after="0"/>
              <w:rPr>
                <w:rFonts w:ascii="Times New Roman" w:hAnsi="Times New Roman"/>
                <w:b/>
              </w:rPr>
            </w:pPr>
          </w:p>
        </w:tc>
        <w:tc>
          <w:tcPr>
            <w:tcW w:w="2474" w:type="pct"/>
          </w:tcPr>
          <w:p w14:paraId="535CD7D4" w14:textId="77777777" w:rsidR="005019A2" w:rsidRPr="005019A2" w:rsidRDefault="005019A2" w:rsidP="008C13CE">
            <w:pPr>
              <w:spacing w:after="0"/>
              <w:jc w:val="both"/>
              <w:rPr>
                <w:rFonts w:ascii="Times New Roman" w:hAnsi="Times New Roman"/>
              </w:rPr>
            </w:pPr>
            <w:r w:rsidRPr="005019A2">
              <w:rPr>
                <w:rFonts w:ascii="Times New Roman" w:hAnsi="Times New Roman"/>
                <w:bCs/>
              </w:rPr>
              <w:t xml:space="preserve">1. Основные закономерности изолирования </w:t>
            </w:r>
            <w:r w:rsidRPr="005019A2">
              <w:rPr>
                <w:rFonts w:ascii="Times New Roman" w:hAnsi="Times New Roman"/>
              </w:rPr>
              <w:t>ТПЖ.</w:t>
            </w:r>
          </w:p>
        </w:tc>
        <w:tc>
          <w:tcPr>
            <w:tcW w:w="579" w:type="pct"/>
          </w:tcPr>
          <w:p w14:paraId="2BD0B150" w14:textId="723F4DE1" w:rsidR="005019A2" w:rsidRPr="005019A2" w:rsidRDefault="005019A2" w:rsidP="008C13CE">
            <w:pPr>
              <w:suppressAutoHyphens/>
              <w:spacing w:after="0"/>
              <w:jc w:val="center"/>
              <w:rPr>
                <w:rFonts w:ascii="Times New Roman" w:hAnsi="Times New Roman"/>
              </w:rPr>
            </w:pPr>
          </w:p>
        </w:tc>
        <w:tc>
          <w:tcPr>
            <w:tcW w:w="526" w:type="pct"/>
          </w:tcPr>
          <w:p w14:paraId="584FFE19" w14:textId="77777777" w:rsidR="005019A2" w:rsidRPr="005019A2" w:rsidRDefault="005019A2" w:rsidP="008C13CE">
            <w:pPr>
              <w:suppressAutoHyphens/>
              <w:spacing w:after="0"/>
              <w:rPr>
                <w:rFonts w:ascii="Times New Roman" w:hAnsi="Times New Roman"/>
              </w:rPr>
            </w:pPr>
          </w:p>
        </w:tc>
        <w:tc>
          <w:tcPr>
            <w:tcW w:w="578" w:type="pct"/>
          </w:tcPr>
          <w:p w14:paraId="1DC34DD0" w14:textId="77777777" w:rsidR="005019A2" w:rsidRPr="005019A2" w:rsidRDefault="005019A2" w:rsidP="008C13CE">
            <w:pPr>
              <w:suppressAutoHyphens/>
              <w:spacing w:after="0"/>
              <w:rPr>
                <w:rFonts w:ascii="Times New Roman" w:hAnsi="Times New Roman"/>
              </w:rPr>
            </w:pPr>
          </w:p>
        </w:tc>
      </w:tr>
      <w:tr w:rsidR="005019A2" w:rsidRPr="005019A2" w14:paraId="17A676FF" w14:textId="77777777" w:rsidTr="005019A2">
        <w:trPr>
          <w:trHeight w:val="510"/>
        </w:trPr>
        <w:tc>
          <w:tcPr>
            <w:tcW w:w="843" w:type="pct"/>
            <w:vMerge/>
          </w:tcPr>
          <w:p w14:paraId="2F549279" w14:textId="77777777" w:rsidR="005019A2" w:rsidRPr="005019A2" w:rsidRDefault="005019A2" w:rsidP="008C13CE">
            <w:pPr>
              <w:suppressAutoHyphens/>
              <w:spacing w:after="0"/>
              <w:rPr>
                <w:rFonts w:ascii="Times New Roman" w:hAnsi="Times New Roman"/>
                <w:b/>
              </w:rPr>
            </w:pPr>
          </w:p>
        </w:tc>
        <w:tc>
          <w:tcPr>
            <w:tcW w:w="2474" w:type="pct"/>
          </w:tcPr>
          <w:p w14:paraId="5A83F95B"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4020A41" w14:textId="019BB6DD" w:rsidR="005019A2" w:rsidRPr="005019A2" w:rsidRDefault="005019A2" w:rsidP="008C13CE">
            <w:pPr>
              <w:suppressAutoHyphens/>
              <w:spacing w:after="0"/>
              <w:jc w:val="center"/>
              <w:rPr>
                <w:rFonts w:ascii="Times New Roman" w:hAnsi="Times New Roman"/>
                <w:b/>
              </w:rPr>
            </w:pPr>
          </w:p>
        </w:tc>
        <w:tc>
          <w:tcPr>
            <w:tcW w:w="526" w:type="pct"/>
          </w:tcPr>
          <w:p w14:paraId="52886273" w14:textId="77777777" w:rsidR="005019A2" w:rsidRPr="005019A2" w:rsidRDefault="005019A2" w:rsidP="008C13CE">
            <w:pPr>
              <w:suppressAutoHyphens/>
              <w:spacing w:after="0"/>
              <w:rPr>
                <w:rFonts w:ascii="Times New Roman" w:hAnsi="Times New Roman"/>
                <w:b/>
                <w:i/>
              </w:rPr>
            </w:pPr>
          </w:p>
        </w:tc>
        <w:tc>
          <w:tcPr>
            <w:tcW w:w="578" w:type="pct"/>
          </w:tcPr>
          <w:p w14:paraId="2D500C32" w14:textId="0FD3FC72" w:rsidR="005019A2" w:rsidRPr="005019A2" w:rsidRDefault="005019A2" w:rsidP="008C13CE">
            <w:pPr>
              <w:suppressAutoHyphens/>
              <w:spacing w:after="0"/>
              <w:rPr>
                <w:rFonts w:ascii="Times New Roman" w:hAnsi="Times New Roman"/>
                <w:b/>
                <w:i/>
              </w:rPr>
            </w:pPr>
          </w:p>
        </w:tc>
      </w:tr>
      <w:tr w:rsidR="005019A2" w:rsidRPr="005019A2" w14:paraId="22AEF41C" w14:textId="77777777" w:rsidTr="005019A2">
        <w:trPr>
          <w:trHeight w:val="510"/>
        </w:trPr>
        <w:tc>
          <w:tcPr>
            <w:tcW w:w="843" w:type="pct"/>
            <w:vMerge/>
          </w:tcPr>
          <w:p w14:paraId="682FC078" w14:textId="77777777" w:rsidR="005019A2" w:rsidRPr="005019A2" w:rsidRDefault="005019A2" w:rsidP="008C13CE">
            <w:pPr>
              <w:suppressAutoHyphens/>
              <w:spacing w:after="0"/>
              <w:rPr>
                <w:rFonts w:ascii="Times New Roman" w:hAnsi="Times New Roman"/>
                <w:b/>
              </w:rPr>
            </w:pPr>
          </w:p>
        </w:tc>
        <w:tc>
          <w:tcPr>
            <w:tcW w:w="2474" w:type="pct"/>
          </w:tcPr>
          <w:p w14:paraId="0AF79F67"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7 «Составление технологической инструкции на процесс наложения изоляции методом обмотки»</w:t>
            </w:r>
          </w:p>
        </w:tc>
        <w:tc>
          <w:tcPr>
            <w:tcW w:w="579" w:type="pct"/>
          </w:tcPr>
          <w:p w14:paraId="58AAE3CB" w14:textId="4DC2F528" w:rsidR="005019A2" w:rsidRPr="005019A2" w:rsidRDefault="005019A2" w:rsidP="008C13CE">
            <w:pPr>
              <w:suppressAutoHyphens/>
              <w:spacing w:after="0"/>
              <w:jc w:val="center"/>
              <w:rPr>
                <w:rFonts w:ascii="Times New Roman" w:hAnsi="Times New Roman"/>
              </w:rPr>
            </w:pPr>
          </w:p>
        </w:tc>
        <w:tc>
          <w:tcPr>
            <w:tcW w:w="526" w:type="pct"/>
          </w:tcPr>
          <w:p w14:paraId="0B70661A" w14:textId="77777777" w:rsidR="005019A2" w:rsidRPr="005019A2" w:rsidRDefault="005019A2" w:rsidP="008C13CE">
            <w:pPr>
              <w:suppressAutoHyphens/>
              <w:spacing w:after="0"/>
              <w:rPr>
                <w:rFonts w:ascii="Times New Roman" w:hAnsi="Times New Roman"/>
              </w:rPr>
            </w:pPr>
          </w:p>
        </w:tc>
        <w:tc>
          <w:tcPr>
            <w:tcW w:w="578" w:type="pct"/>
          </w:tcPr>
          <w:p w14:paraId="33E19353" w14:textId="77777777" w:rsidR="005019A2" w:rsidRPr="005019A2" w:rsidRDefault="005019A2" w:rsidP="008C13CE">
            <w:pPr>
              <w:suppressAutoHyphens/>
              <w:spacing w:after="0"/>
              <w:rPr>
                <w:rFonts w:ascii="Times New Roman" w:hAnsi="Times New Roman"/>
              </w:rPr>
            </w:pPr>
          </w:p>
        </w:tc>
      </w:tr>
      <w:tr w:rsidR="005019A2" w:rsidRPr="005019A2" w14:paraId="71DD9A43" w14:textId="77777777" w:rsidTr="005019A2">
        <w:trPr>
          <w:trHeight w:val="510"/>
        </w:trPr>
        <w:tc>
          <w:tcPr>
            <w:tcW w:w="843" w:type="pct"/>
            <w:vMerge/>
          </w:tcPr>
          <w:p w14:paraId="2CD7A96B" w14:textId="77777777" w:rsidR="005019A2" w:rsidRPr="005019A2" w:rsidRDefault="005019A2" w:rsidP="008C13CE">
            <w:pPr>
              <w:suppressAutoHyphens/>
              <w:spacing w:after="0"/>
              <w:rPr>
                <w:rFonts w:ascii="Times New Roman" w:hAnsi="Times New Roman"/>
                <w:b/>
              </w:rPr>
            </w:pPr>
          </w:p>
        </w:tc>
        <w:tc>
          <w:tcPr>
            <w:tcW w:w="2474" w:type="pct"/>
          </w:tcPr>
          <w:p w14:paraId="688B4024"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8 «Составление технологической инструкции на процесс наложения ленточной фторопластовой изоляции»</w:t>
            </w:r>
          </w:p>
        </w:tc>
        <w:tc>
          <w:tcPr>
            <w:tcW w:w="579" w:type="pct"/>
          </w:tcPr>
          <w:p w14:paraId="41288FDA" w14:textId="4B43D433" w:rsidR="005019A2" w:rsidRPr="005019A2" w:rsidRDefault="005019A2" w:rsidP="008C13CE">
            <w:pPr>
              <w:suppressAutoHyphens/>
              <w:spacing w:after="0"/>
              <w:jc w:val="center"/>
              <w:rPr>
                <w:rFonts w:ascii="Times New Roman" w:hAnsi="Times New Roman"/>
              </w:rPr>
            </w:pPr>
          </w:p>
        </w:tc>
        <w:tc>
          <w:tcPr>
            <w:tcW w:w="526" w:type="pct"/>
          </w:tcPr>
          <w:p w14:paraId="7A019EA0" w14:textId="77777777" w:rsidR="005019A2" w:rsidRPr="005019A2" w:rsidRDefault="005019A2" w:rsidP="008C13CE">
            <w:pPr>
              <w:suppressAutoHyphens/>
              <w:spacing w:after="0"/>
              <w:rPr>
                <w:rFonts w:ascii="Times New Roman" w:hAnsi="Times New Roman"/>
              </w:rPr>
            </w:pPr>
          </w:p>
        </w:tc>
        <w:tc>
          <w:tcPr>
            <w:tcW w:w="578" w:type="pct"/>
          </w:tcPr>
          <w:p w14:paraId="52529AF2" w14:textId="77777777" w:rsidR="005019A2" w:rsidRPr="005019A2" w:rsidRDefault="005019A2" w:rsidP="008C13CE">
            <w:pPr>
              <w:suppressAutoHyphens/>
              <w:spacing w:after="0"/>
              <w:rPr>
                <w:rFonts w:ascii="Times New Roman" w:hAnsi="Times New Roman"/>
              </w:rPr>
            </w:pPr>
          </w:p>
        </w:tc>
      </w:tr>
      <w:tr w:rsidR="005019A2" w:rsidRPr="005019A2" w14:paraId="34612D87" w14:textId="77777777" w:rsidTr="005019A2">
        <w:trPr>
          <w:trHeight w:val="510"/>
        </w:trPr>
        <w:tc>
          <w:tcPr>
            <w:tcW w:w="843" w:type="pct"/>
            <w:vMerge w:val="restart"/>
          </w:tcPr>
          <w:p w14:paraId="5D73F9B2"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3.8 Основные закономерности тепловой обработки кабельной продукции</w:t>
            </w:r>
          </w:p>
        </w:tc>
        <w:tc>
          <w:tcPr>
            <w:tcW w:w="2474" w:type="pct"/>
          </w:tcPr>
          <w:p w14:paraId="453F0E16"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1F0C3577" w14:textId="04309793" w:rsidR="005019A2" w:rsidRPr="005019A2" w:rsidRDefault="005019A2" w:rsidP="008C13CE">
            <w:pPr>
              <w:suppressAutoHyphens/>
              <w:spacing w:after="0"/>
              <w:jc w:val="center"/>
              <w:rPr>
                <w:rFonts w:ascii="Times New Roman" w:hAnsi="Times New Roman"/>
                <w:b/>
              </w:rPr>
            </w:pPr>
          </w:p>
        </w:tc>
        <w:tc>
          <w:tcPr>
            <w:tcW w:w="526" w:type="pct"/>
          </w:tcPr>
          <w:p w14:paraId="503C6E8B" w14:textId="77777777" w:rsidR="005019A2" w:rsidRPr="005019A2" w:rsidRDefault="005019A2" w:rsidP="008C13CE">
            <w:pPr>
              <w:suppressAutoHyphens/>
              <w:spacing w:after="0"/>
              <w:rPr>
                <w:rFonts w:ascii="Times New Roman" w:hAnsi="Times New Roman"/>
                <w:b/>
                <w:i/>
              </w:rPr>
            </w:pPr>
          </w:p>
        </w:tc>
        <w:tc>
          <w:tcPr>
            <w:tcW w:w="578" w:type="pct"/>
          </w:tcPr>
          <w:p w14:paraId="326BD70B" w14:textId="2B2F4A26" w:rsidR="005019A2" w:rsidRPr="005019A2" w:rsidRDefault="005019A2" w:rsidP="008C13CE">
            <w:pPr>
              <w:suppressAutoHyphens/>
              <w:spacing w:after="0"/>
              <w:rPr>
                <w:rFonts w:ascii="Times New Roman" w:hAnsi="Times New Roman"/>
                <w:b/>
                <w:i/>
              </w:rPr>
            </w:pPr>
          </w:p>
        </w:tc>
      </w:tr>
      <w:tr w:rsidR="005019A2" w:rsidRPr="005019A2" w14:paraId="3B2F4D6F" w14:textId="77777777" w:rsidTr="005019A2">
        <w:trPr>
          <w:trHeight w:val="510"/>
        </w:trPr>
        <w:tc>
          <w:tcPr>
            <w:tcW w:w="843" w:type="pct"/>
            <w:vMerge/>
          </w:tcPr>
          <w:p w14:paraId="0F1C584E" w14:textId="77777777" w:rsidR="005019A2" w:rsidRPr="005019A2" w:rsidRDefault="005019A2" w:rsidP="008C13CE">
            <w:pPr>
              <w:suppressAutoHyphens/>
              <w:spacing w:after="0"/>
              <w:rPr>
                <w:rFonts w:ascii="Times New Roman" w:hAnsi="Times New Roman"/>
                <w:b/>
              </w:rPr>
            </w:pPr>
          </w:p>
        </w:tc>
        <w:tc>
          <w:tcPr>
            <w:tcW w:w="2474" w:type="pct"/>
          </w:tcPr>
          <w:p w14:paraId="4D746E05"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Основные закономерности тепловой обработки кабельной продукции</w:t>
            </w:r>
          </w:p>
        </w:tc>
        <w:tc>
          <w:tcPr>
            <w:tcW w:w="579" w:type="pct"/>
          </w:tcPr>
          <w:p w14:paraId="06AD8CD0" w14:textId="57339D38" w:rsidR="005019A2" w:rsidRPr="005019A2" w:rsidRDefault="005019A2" w:rsidP="008C13CE">
            <w:pPr>
              <w:suppressAutoHyphens/>
              <w:spacing w:after="0"/>
              <w:jc w:val="center"/>
              <w:rPr>
                <w:rFonts w:ascii="Times New Roman" w:hAnsi="Times New Roman"/>
              </w:rPr>
            </w:pPr>
          </w:p>
        </w:tc>
        <w:tc>
          <w:tcPr>
            <w:tcW w:w="526" w:type="pct"/>
          </w:tcPr>
          <w:p w14:paraId="24A16B1D" w14:textId="77777777" w:rsidR="005019A2" w:rsidRPr="005019A2" w:rsidRDefault="005019A2" w:rsidP="008C13CE">
            <w:pPr>
              <w:suppressAutoHyphens/>
              <w:spacing w:after="0"/>
              <w:rPr>
                <w:rFonts w:ascii="Times New Roman" w:hAnsi="Times New Roman"/>
              </w:rPr>
            </w:pPr>
          </w:p>
        </w:tc>
        <w:tc>
          <w:tcPr>
            <w:tcW w:w="578" w:type="pct"/>
          </w:tcPr>
          <w:p w14:paraId="75F336D4" w14:textId="77777777" w:rsidR="005019A2" w:rsidRPr="005019A2" w:rsidRDefault="005019A2" w:rsidP="008C13CE">
            <w:pPr>
              <w:suppressAutoHyphens/>
              <w:spacing w:after="0"/>
              <w:rPr>
                <w:rFonts w:ascii="Times New Roman" w:hAnsi="Times New Roman"/>
              </w:rPr>
            </w:pPr>
          </w:p>
        </w:tc>
      </w:tr>
      <w:tr w:rsidR="005019A2" w:rsidRPr="005019A2" w14:paraId="3C940AD6" w14:textId="77777777" w:rsidTr="005019A2">
        <w:trPr>
          <w:trHeight w:val="510"/>
        </w:trPr>
        <w:tc>
          <w:tcPr>
            <w:tcW w:w="843" w:type="pct"/>
            <w:vMerge/>
          </w:tcPr>
          <w:p w14:paraId="20BA73AB" w14:textId="77777777" w:rsidR="005019A2" w:rsidRPr="005019A2" w:rsidRDefault="005019A2" w:rsidP="008C13CE">
            <w:pPr>
              <w:suppressAutoHyphens/>
              <w:spacing w:after="0"/>
              <w:rPr>
                <w:rFonts w:ascii="Times New Roman" w:hAnsi="Times New Roman"/>
                <w:b/>
              </w:rPr>
            </w:pPr>
          </w:p>
        </w:tc>
        <w:tc>
          <w:tcPr>
            <w:tcW w:w="2474" w:type="pct"/>
          </w:tcPr>
          <w:p w14:paraId="2BF42085"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F904709" w14:textId="77777777" w:rsidR="005019A2" w:rsidRPr="005019A2" w:rsidRDefault="005019A2" w:rsidP="008C13CE">
            <w:pPr>
              <w:suppressAutoHyphens/>
              <w:spacing w:after="0"/>
              <w:jc w:val="center"/>
              <w:rPr>
                <w:rFonts w:ascii="Times New Roman" w:hAnsi="Times New Roman"/>
              </w:rPr>
            </w:pPr>
          </w:p>
        </w:tc>
        <w:tc>
          <w:tcPr>
            <w:tcW w:w="526" w:type="pct"/>
          </w:tcPr>
          <w:p w14:paraId="40714DD5" w14:textId="77777777" w:rsidR="005019A2" w:rsidRPr="005019A2" w:rsidRDefault="005019A2" w:rsidP="008C13CE">
            <w:pPr>
              <w:suppressAutoHyphens/>
              <w:spacing w:after="0"/>
              <w:rPr>
                <w:rFonts w:ascii="Times New Roman" w:hAnsi="Times New Roman"/>
                <w:b/>
                <w:i/>
              </w:rPr>
            </w:pPr>
          </w:p>
        </w:tc>
        <w:tc>
          <w:tcPr>
            <w:tcW w:w="578" w:type="pct"/>
          </w:tcPr>
          <w:p w14:paraId="6D02115D" w14:textId="5F970A41" w:rsidR="005019A2" w:rsidRPr="005019A2" w:rsidRDefault="005019A2" w:rsidP="008C13CE">
            <w:pPr>
              <w:suppressAutoHyphens/>
              <w:spacing w:after="0"/>
              <w:rPr>
                <w:rFonts w:ascii="Times New Roman" w:hAnsi="Times New Roman"/>
                <w:b/>
                <w:i/>
              </w:rPr>
            </w:pPr>
          </w:p>
        </w:tc>
      </w:tr>
      <w:tr w:rsidR="005019A2" w:rsidRPr="005019A2" w14:paraId="56C6A63B" w14:textId="77777777" w:rsidTr="005019A2">
        <w:trPr>
          <w:trHeight w:val="510"/>
        </w:trPr>
        <w:tc>
          <w:tcPr>
            <w:tcW w:w="843" w:type="pct"/>
            <w:vMerge/>
          </w:tcPr>
          <w:p w14:paraId="16707622" w14:textId="77777777" w:rsidR="005019A2" w:rsidRPr="005019A2" w:rsidRDefault="005019A2" w:rsidP="008C13CE">
            <w:pPr>
              <w:suppressAutoHyphens/>
              <w:spacing w:after="0"/>
              <w:rPr>
                <w:rFonts w:ascii="Times New Roman" w:hAnsi="Times New Roman"/>
                <w:b/>
              </w:rPr>
            </w:pPr>
          </w:p>
        </w:tc>
        <w:tc>
          <w:tcPr>
            <w:tcW w:w="2474" w:type="pct"/>
          </w:tcPr>
          <w:p w14:paraId="7370A747" w14:textId="77777777" w:rsidR="005019A2" w:rsidRPr="005019A2" w:rsidRDefault="005019A2" w:rsidP="008C13CE">
            <w:pPr>
              <w:suppressAutoHyphens/>
              <w:spacing w:after="0"/>
              <w:rPr>
                <w:rFonts w:ascii="Times New Roman" w:hAnsi="Times New Roman"/>
                <w:b/>
              </w:rPr>
            </w:pPr>
          </w:p>
        </w:tc>
        <w:tc>
          <w:tcPr>
            <w:tcW w:w="579" w:type="pct"/>
          </w:tcPr>
          <w:p w14:paraId="43CE4016" w14:textId="77777777" w:rsidR="005019A2" w:rsidRPr="005019A2" w:rsidRDefault="005019A2" w:rsidP="008C13CE">
            <w:pPr>
              <w:suppressAutoHyphens/>
              <w:spacing w:after="0"/>
              <w:jc w:val="center"/>
              <w:rPr>
                <w:rFonts w:ascii="Times New Roman" w:hAnsi="Times New Roman"/>
              </w:rPr>
            </w:pPr>
          </w:p>
        </w:tc>
        <w:tc>
          <w:tcPr>
            <w:tcW w:w="526" w:type="pct"/>
          </w:tcPr>
          <w:p w14:paraId="5281CF36" w14:textId="77777777" w:rsidR="005019A2" w:rsidRPr="005019A2" w:rsidRDefault="005019A2" w:rsidP="008C13CE">
            <w:pPr>
              <w:suppressAutoHyphens/>
              <w:spacing w:after="0"/>
              <w:rPr>
                <w:rFonts w:ascii="Times New Roman" w:hAnsi="Times New Roman"/>
                <w:b/>
                <w:i/>
              </w:rPr>
            </w:pPr>
          </w:p>
        </w:tc>
        <w:tc>
          <w:tcPr>
            <w:tcW w:w="578" w:type="pct"/>
          </w:tcPr>
          <w:p w14:paraId="5A7D580B" w14:textId="55C3C5A3" w:rsidR="005019A2" w:rsidRPr="005019A2" w:rsidRDefault="005019A2" w:rsidP="008C13CE">
            <w:pPr>
              <w:suppressAutoHyphens/>
              <w:spacing w:after="0"/>
              <w:rPr>
                <w:rFonts w:ascii="Times New Roman" w:hAnsi="Times New Roman"/>
                <w:b/>
                <w:i/>
              </w:rPr>
            </w:pPr>
          </w:p>
        </w:tc>
      </w:tr>
      <w:tr w:rsidR="005019A2" w:rsidRPr="005019A2" w14:paraId="541E3C73" w14:textId="77777777" w:rsidTr="005019A2">
        <w:trPr>
          <w:trHeight w:val="510"/>
        </w:trPr>
        <w:tc>
          <w:tcPr>
            <w:tcW w:w="843" w:type="pct"/>
            <w:vMerge w:val="restart"/>
          </w:tcPr>
          <w:p w14:paraId="1DE3FB74"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3.9 Основные закономерности наложения пластмассовых и резиновых оболочек</w:t>
            </w:r>
          </w:p>
        </w:tc>
        <w:tc>
          <w:tcPr>
            <w:tcW w:w="2474" w:type="pct"/>
          </w:tcPr>
          <w:p w14:paraId="4E3258B2"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7C819068" w14:textId="72235DBC" w:rsidR="005019A2" w:rsidRPr="005019A2" w:rsidRDefault="005019A2" w:rsidP="008C13CE">
            <w:pPr>
              <w:suppressAutoHyphens/>
              <w:spacing w:after="0"/>
              <w:jc w:val="center"/>
              <w:rPr>
                <w:rFonts w:ascii="Times New Roman" w:hAnsi="Times New Roman"/>
                <w:b/>
              </w:rPr>
            </w:pPr>
          </w:p>
        </w:tc>
        <w:tc>
          <w:tcPr>
            <w:tcW w:w="526" w:type="pct"/>
          </w:tcPr>
          <w:p w14:paraId="1E46B6C5" w14:textId="77777777" w:rsidR="005019A2" w:rsidRPr="005019A2" w:rsidRDefault="005019A2" w:rsidP="008C13CE">
            <w:pPr>
              <w:suppressAutoHyphens/>
              <w:spacing w:after="0"/>
              <w:rPr>
                <w:rFonts w:ascii="Times New Roman" w:hAnsi="Times New Roman"/>
                <w:b/>
                <w:i/>
              </w:rPr>
            </w:pPr>
          </w:p>
        </w:tc>
        <w:tc>
          <w:tcPr>
            <w:tcW w:w="578" w:type="pct"/>
          </w:tcPr>
          <w:p w14:paraId="118DEDA1" w14:textId="58F73204" w:rsidR="005019A2" w:rsidRPr="005019A2" w:rsidRDefault="005019A2" w:rsidP="008C13CE">
            <w:pPr>
              <w:suppressAutoHyphens/>
              <w:spacing w:after="0"/>
              <w:rPr>
                <w:rFonts w:ascii="Times New Roman" w:hAnsi="Times New Roman"/>
                <w:b/>
                <w:i/>
              </w:rPr>
            </w:pPr>
          </w:p>
        </w:tc>
      </w:tr>
      <w:tr w:rsidR="005019A2" w:rsidRPr="005019A2" w14:paraId="642A9EA5" w14:textId="77777777" w:rsidTr="005019A2">
        <w:trPr>
          <w:trHeight w:val="510"/>
        </w:trPr>
        <w:tc>
          <w:tcPr>
            <w:tcW w:w="843" w:type="pct"/>
            <w:vMerge/>
          </w:tcPr>
          <w:p w14:paraId="2701F819" w14:textId="77777777" w:rsidR="005019A2" w:rsidRPr="005019A2" w:rsidRDefault="005019A2" w:rsidP="008C13CE">
            <w:pPr>
              <w:suppressAutoHyphens/>
              <w:spacing w:after="0"/>
              <w:rPr>
                <w:rFonts w:ascii="Times New Roman" w:hAnsi="Times New Roman"/>
                <w:b/>
              </w:rPr>
            </w:pPr>
          </w:p>
        </w:tc>
        <w:tc>
          <w:tcPr>
            <w:tcW w:w="2474" w:type="pct"/>
          </w:tcPr>
          <w:p w14:paraId="11979547"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Основные закономерности наложения пластмассовых и резиновых оболочек</w:t>
            </w:r>
          </w:p>
        </w:tc>
        <w:tc>
          <w:tcPr>
            <w:tcW w:w="579" w:type="pct"/>
          </w:tcPr>
          <w:p w14:paraId="7F466F20" w14:textId="51CFE0D1" w:rsidR="005019A2" w:rsidRPr="005019A2" w:rsidRDefault="005019A2" w:rsidP="008C13CE">
            <w:pPr>
              <w:suppressAutoHyphens/>
              <w:spacing w:after="0"/>
              <w:jc w:val="center"/>
              <w:rPr>
                <w:rFonts w:ascii="Times New Roman" w:hAnsi="Times New Roman"/>
              </w:rPr>
            </w:pPr>
          </w:p>
        </w:tc>
        <w:tc>
          <w:tcPr>
            <w:tcW w:w="526" w:type="pct"/>
          </w:tcPr>
          <w:p w14:paraId="04E00E97" w14:textId="77777777" w:rsidR="005019A2" w:rsidRPr="005019A2" w:rsidRDefault="005019A2" w:rsidP="008C13CE">
            <w:pPr>
              <w:suppressAutoHyphens/>
              <w:spacing w:after="0"/>
              <w:rPr>
                <w:rFonts w:ascii="Times New Roman" w:hAnsi="Times New Roman"/>
              </w:rPr>
            </w:pPr>
          </w:p>
        </w:tc>
        <w:tc>
          <w:tcPr>
            <w:tcW w:w="578" w:type="pct"/>
          </w:tcPr>
          <w:p w14:paraId="5DB99F03" w14:textId="77777777" w:rsidR="005019A2" w:rsidRPr="005019A2" w:rsidRDefault="005019A2" w:rsidP="008C13CE">
            <w:pPr>
              <w:suppressAutoHyphens/>
              <w:spacing w:after="0"/>
              <w:rPr>
                <w:rFonts w:ascii="Times New Roman" w:hAnsi="Times New Roman"/>
              </w:rPr>
            </w:pPr>
          </w:p>
        </w:tc>
      </w:tr>
      <w:tr w:rsidR="005019A2" w:rsidRPr="005019A2" w14:paraId="477D4359" w14:textId="77777777" w:rsidTr="005019A2">
        <w:trPr>
          <w:trHeight w:val="510"/>
        </w:trPr>
        <w:tc>
          <w:tcPr>
            <w:tcW w:w="843" w:type="pct"/>
            <w:vMerge/>
          </w:tcPr>
          <w:p w14:paraId="52151DAC" w14:textId="77777777" w:rsidR="005019A2" w:rsidRPr="005019A2" w:rsidRDefault="005019A2" w:rsidP="008C13CE">
            <w:pPr>
              <w:suppressAutoHyphens/>
              <w:spacing w:after="0"/>
              <w:rPr>
                <w:rFonts w:ascii="Times New Roman" w:hAnsi="Times New Roman"/>
                <w:b/>
              </w:rPr>
            </w:pPr>
          </w:p>
        </w:tc>
        <w:tc>
          <w:tcPr>
            <w:tcW w:w="2474" w:type="pct"/>
          </w:tcPr>
          <w:p w14:paraId="0F202162"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EAD7488" w14:textId="2EF0A4F1" w:rsidR="005019A2" w:rsidRPr="005019A2" w:rsidRDefault="005019A2" w:rsidP="008C13CE">
            <w:pPr>
              <w:suppressAutoHyphens/>
              <w:spacing w:after="0"/>
              <w:jc w:val="center"/>
              <w:rPr>
                <w:rFonts w:ascii="Times New Roman" w:hAnsi="Times New Roman"/>
                <w:b/>
              </w:rPr>
            </w:pPr>
          </w:p>
        </w:tc>
        <w:tc>
          <w:tcPr>
            <w:tcW w:w="526" w:type="pct"/>
          </w:tcPr>
          <w:p w14:paraId="65C1EF63" w14:textId="77777777" w:rsidR="005019A2" w:rsidRPr="005019A2" w:rsidRDefault="005019A2" w:rsidP="008C13CE">
            <w:pPr>
              <w:suppressAutoHyphens/>
              <w:spacing w:after="0"/>
              <w:rPr>
                <w:rFonts w:ascii="Times New Roman" w:hAnsi="Times New Roman"/>
                <w:b/>
                <w:i/>
              </w:rPr>
            </w:pPr>
          </w:p>
        </w:tc>
        <w:tc>
          <w:tcPr>
            <w:tcW w:w="578" w:type="pct"/>
          </w:tcPr>
          <w:p w14:paraId="3F5C6DA2" w14:textId="229C6B02" w:rsidR="005019A2" w:rsidRPr="005019A2" w:rsidRDefault="005019A2" w:rsidP="008C13CE">
            <w:pPr>
              <w:suppressAutoHyphens/>
              <w:spacing w:after="0"/>
              <w:rPr>
                <w:rFonts w:ascii="Times New Roman" w:hAnsi="Times New Roman"/>
                <w:b/>
                <w:i/>
              </w:rPr>
            </w:pPr>
          </w:p>
        </w:tc>
      </w:tr>
      <w:tr w:rsidR="005019A2" w:rsidRPr="005019A2" w14:paraId="7684E168" w14:textId="77777777" w:rsidTr="005019A2">
        <w:trPr>
          <w:trHeight w:val="510"/>
        </w:trPr>
        <w:tc>
          <w:tcPr>
            <w:tcW w:w="843" w:type="pct"/>
            <w:vMerge/>
          </w:tcPr>
          <w:p w14:paraId="2B8D76C3" w14:textId="77777777" w:rsidR="005019A2" w:rsidRPr="005019A2" w:rsidRDefault="005019A2" w:rsidP="008C13CE">
            <w:pPr>
              <w:suppressAutoHyphens/>
              <w:spacing w:after="0"/>
              <w:rPr>
                <w:rFonts w:ascii="Times New Roman" w:hAnsi="Times New Roman"/>
                <w:b/>
              </w:rPr>
            </w:pPr>
          </w:p>
        </w:tc>
        <w:tc>
          <w:tcPr>
            <w:tcW w:w="2474" w:type="pct"/>
          </w:tcPr>
          <w:p w14:paraId="6D11F0FA"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9 «Составление технологической инструкции на процесс наложения полиэтиленовой изоляции на экструзионных агрегатах»</w:t>
            </w:r>
          </w:p>
        </w:tc>
        <w:tc>
          <w:tcPr>
            <w:tcW w:w="579" w:type="pct"/>
          </w:tcPr>
          <w:p w14:paraId="6456945D" w14:textId="60F4846B" w:rsidR="005019A2" w:rsidRPr="005019A2" w:rsidRDefault="005019A2" w:rsidP="008C13CE">
            <w:pPr>
              <w:suppressAutoHyphens/>
              <w:spacing w:after="0"/>
              <w:jc w:val="center"/>
              <w:rPr>
                <w:rFonts w:ascii="Times New Roman" w:hAnsi="Times New Roman"/>
              </w:rPr>
            </w:pPr>
          </w:p>
        </w:tc>
        <w:tc>
          <w:tcPr>
            <w:tcW w:w="526" w:type="pct"/>
          </w:tcPr>
          <w:p w14:paraId="740B8915" w14:textId="77777777" w:rsidR="005019A2" w:rsidRPr="005019A2" w:rsidRDefault="005019A2" w:rsidP="008C13CE">
            <w:pPr>
              <w:suppressAutoHyphens/>
              <w:spacing w:after="0"/>
              <w:rPr>
                <w:rFonts w:ascii="Times New Roman" w:hAnsi="Times New Roman"/>
              </w:rPr>
            </w:pPr>
          </w:p>
        </w:tc>
        <w:tc>
          <w:tcPr>
            <w:tcW w:w="578" w:type="pct"/>
          </w:tcPr>
          <w:p w14:paraId="702D3A1F" w14:textId="77777777" w:rsidR="005019A2" w:rsidRPr="005019A2" w:rsidRDefault="005019A2" w:rsidP="008C13CE">
            <w:pPr>
              <w:suppressAutoHyphens/>
              <w:spacing w:after="0"/>
              <w:rPr>
                <w:rFonts w:ascii="Times New Roman" w:hAnsi="Times New Roman"/>
              </w:rPr>
            </w:pPr>
          </w:p>
        </w:tc>
      </w:tr>
      <w:tr w:rsidR="005019A2" w:rsidRPr="005019A2" w14:paraId="0C2A420B" w14:textId="77777777" w:rsidTr="005019A2">
        <w:trPr>
          <w:trHeight w:val="510"/>
        </w:trPr>
        <w:tc>
          <w:tcPr>
            <w:tcW w:w="843" w:type="pct"/>
            <w:vMerge/>
          </w:tcPr>
          <w:p w14:paraId="62C84904" w14:textId="77777777" w:rsidR="005019A2" w:rsidRPr="005019A2" w:rsidRDefault="005019A2" w:rsidP="008C13CE">
            <w:pPr>
              <w:suppressAutoHyphens/>
              <w:spacing w:after="0"/>
              <w:rPr>
                <w:rFonts w:ascii="Times New Roman" w:hAnsi="Times New Roman"/>
                <w:b/>
              </w:rPr>
            </w:pPr>
          </w:p>
        </w:tc>
        <w:tc>
          <w:tcPr>
            <w:tcW w:w="2474" w:type="pct"/>
          </w:tcPr>
          <w:p w14:paraId="38A61092"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10 «Составление технологической инструкции на процесс наложения поливинилхлоридной изоляции на экструзионных агрегатах».</w:t>
            </w:r>
          </w:p>
        </w:tc>
        <w:tc>
          <w:tcPr>
            <w:tcW w:w="579" w:type="pct"/>
          </w:tcPr>
          <w:p w14:paraId="55D67D04" w14:textId="1F88F908" w:rsidR="005019A2" w:rsidRPr="005019A2" w:rsidRDefault="005019A2" w:rsidP="008C13CE">
            <w:pPr>
              <w:suppressAutoHyphens/>
              <w:spacing w:after="0"/>
              <w:jc w:val="center"/>
              <w:rPr>
                <w:rFonts w:ascii="Times New Roman" w:hAnsi="Times New Roman"/>
              </w:rPr>
            </w:pPr>
          </w:p>
        </w:tc>
        <w:tc>
          <w:tcPr>
            <w:tcW w:w="526" w:type="pct"/>
          </w:tcPr>
          <w:p w14:paraId="2C9F2BDB" w14:textId="77777777" w:rsidR="005019A2" w:rsidRPr="005019A2" w:rsidRDefault="005019A2" w:rsidP="008C13CE">
            <w:pPr>
              <w:suppressAutoHyphens/>
              <w:spacing w:after="0"/>
              <w:rPr>
                <w:rFonts w:ascii="Times New Roman" w:hAnsi="Times New Roman"/>
              </w:rPr>
            </w:pPr>
          </w:p>
        </w:tc>
        <w:tc>
          <w:tcPr>
            <w:tcW w:w="578" w:type="pct"/>
          </w:tcPr>
          <w:p w14:paraId="20C09434" w14:textId="77777777" w:rsidR="005019A2" w:rsidRPr="005019A2" w:rsidRDefault="005019A2" w:rsidP="008C13CE">
            <w:pPr>
              <w:suppressAutoHyphens/>
              <w:spacing w:after="0"/>
              <w:rPr>
                <w:rFonts w:ascii="Times New Roman" w:hAnsi="Times New Roman"/>
              </w:rPr>
            </w:pPr>
          </w:p>
        </w:tc>
      </w:tr>
      <w:tr w:rsidR="005019A2" w:rsidRPr="005019A2" w14:paraId="40EF1729" w14:textId="77777777" w:rsidTr="005019A2">
        <w:trPr>
          <w:trHeight w:val="510"/>
        </w:trPr>
        <w:tc>
          <w:tcPr>
            <w:tcW w:w="843" w:type="pct"/>
            <w:vMerge/>
          </w:tcPr>
          <w:p w14:paraId="4C34533F" w14:textId="77777777" w:rsidR="005019A2" w:rsidRPr="005019A2" w:rsidRDefault="005019A2" w:rsidP="008C13CE">
            <w:pPr>
              <w:suppressAutoHyphens/>
              <w:spacing w:after="0"/>
              <w:rPr>
                <w:rFonts w:ascii="Times New Roman" w:hAnsi="Times New Roman"/>
                <w:b/>
              </w:rPr>
            </w:pPr>
          </w:p>
        </w:tc>
        <w:tc>
          <w:tcPr>
            <w:tcW w:w="2474" w:type="pct"/>
          </w:tcPr>
          <w:p w14:paraId="0E6A7B05"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11 «Составление технологической инструкции на процесс наложения сшитой полиэтиленовой изоляции»</w:t>
            </w:r>
          </w:p>
        </w:tc>
        <w:tc>
          <w:tcPr>
            <w:tcW w:w="579" w:type="pct"/>
          </w:tcPr>
          <w:p w14:paraId="25FE2E35" w14:textId="64C65A8E" w:rsidR="005019A2" w:rsidRPr="005019A2" w:rsidRDefault="005019A2" w:rsidP="008C13CE">
            <w:pPr>
              <w:suppressAutoHyphens/>
              <w:spacing w:after="0"/>
              <w:jc w:val="center"/>
              <w:rPr>
                <w:rFonts w:ascii="Times New Roman" w:hAnsi="Times New Roman"/>
              </w:rPr>
            </w:pPr>
          </w:p>
        </w:tc>
        <w:tc>
          <w:tcPr>
            <w:tcW w:w="526" w:type="pct"/>
          </w:tcPr>
          <w:p w14:paraId="60A5158E" w14:textId="77777777" w:rsidR="005019A2" w:rsidRPr="005019A2" w:rsidRDefault="005019A2" w:rsidP="008C13CE">
            <w:pPr>
              <w:suppressAutoHyphens/>
              <w:spacing w:after="0"/>
              <w:rPr>
                <w:rFonts w:ascii="Times New Roman" w:hAnsi="Times New Roman"/>
              </w:rPr>
            </w:pPr>
          </w:p>
        </w:tc>
        <w:tc>
          <w:tcPr>
            <w:tcW w:w="578" w:type="pct"/>
          </w:tcPr>
          <w:p w14:paraId="79603E98" w14:textId="77777777" w:rsidR="005019A2" w:rsidRPr="005019A2" w:rsidRDefault="005019A2" w:rsidP="008C13CE">
            <w:pPr>
              <w:suppressAutoHyphens/>
              <w:spacing w:after="0"/>
              <w:rPr>
                <w:rFonts w:ascii="Times New Roman" w:hAnsi="Times New Roman"/>
              </w:rPr>
            </w:pPr>
          </w:p>
        </w:tc>
      </w:tr>
      <w:tr w:rsidR="005019A2" w:rsidRPr="005019A2" w14:paraId="0EC1CC03" w14:textId="77777777" w:rsidTr="005019A2">
        <w:trPr>
          <w:trHeight w:val="510"/>
        </w:trPr>
        <w:tc>
          <w:tcPr>
            <w:tcW w:w="843" w:type="pct"/>
            <w:vMerge/>
          </w:tcPr>
          <w:p w14:paraId="2F586653" w14:textId="77777777" w:rsidR="005019A2" w:rsidRPr="005019A2" w:rsidRDefault="005019A2" w:rsidP="008C13CE">
            <w:pPr>
              <w:suppressAutoHyphens/>
              <w:spacing w:after="0"/>
              <w:rPr>
                <w:rFonts w:ascii="Times New Roman" w:hAnsi="Times New Roman"/>
                <w:b/>
              </w:rPr>
            </w:pPr>
          </w:p>
        </w:tc>
        <w:tc>
          <w:tcPr>
            <w:tcW w:w="2474" w:type="pct"/>
          </w:tcPr>
          <w:p w14:paraId="6D5A3D3D"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12 «Составление технологической инструкции на процесс пористой полиэтиленовой изоляции на жилы кабелей связи»</w:t>
            </w:r>
          </w:p>
        </w:tc>
        <w:tc>
          <w:tcPr>
            <w:tcW w:w="579" w:type="pct"/>
          </w:tcPr>
          <w:p w14:paraId="39EC4B1E" w14:textId="288CF1B3" w:rsidR="005019A2" w:rsidRPr="005019A2" w:rsidRDefault="005019A2" w:rsidP="008C13CE">
            <w:pPr>
              <w:suppressAutoHyphens/>
              <w:spacing w:after="0"/>
              <w:jc w:val="center"/>
              <w:rPr>
                <w:rFonts w:ascii="Times New Roman" w:hAnsi="Times New Roman"/>
              </w:rPr>
            </w:pPr>
          </w:p>
        </w:tc>
        <w:tc>
          <w:tcPr>
            <w:tcW w:w="526" w:type="pct"/>
          </w:tcPr>
          <w:p w14:paraId="7813F866" w14:textId="77777777" w:rsidR="005019A2" w:rsidRPr="005019A2" w:rsidRDefault="005019A2" w:rsidP="008C13CE">
            <w:pPr>
              <w:suppressAutoHyphens/>
              <w:spacing w:after="0"/>
              <w:rPr>
                <w:rFonts w:ascii="Times New Roman" w:hAnsi="Times New Roman"/>
              </w:rPr>
            </w:pPr>
          </w:p>
        </w:tc>
        <w:tc>
          <w:tcPr>
            <w:tcW w:w="578" w:type="pct"/>
          </w:tcPr>
          <w:p w14:paraId="4BF2F5C2" w14:textId="77777777" w:rsidR="005019A2" w:rsidRPr="005019A2" w:rsidRDefault="005019A2" w:rsidP="008C13CE">
            <w:pPr>
              <w:suppressAutoHyphens/>
              <w:spacing w:after="0"/>
              <w:rPr>
                <w:rFonts w:ascii="Times New Roman" w:hAnsi="Times New Roman"/>
              </w:rPr>
            </w:pPr>
          </w:p>
        </w:tc>
      </w:tr>
      <w:tr w:rsidR="005019A2" w:rsidRPr="005019A2" w14:paraId="6B056E03" w14:textId="77777777" w:rsidTr="005019A2">
        <w:trPr>
          <w:trHeight w:val="510"/>
        </w:trPr>
        <w:tc>
          <w:tcPr>
            <w:tcW w:w="843" w:type="pct"/>
            <w:vMerge w:val="restart"/>
          </w:tcPr>
          <w:p w14:paraId="3BBC4B8F"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3.10 Основные закономерности наложения оболочек из свинца и алюминия</w:t>
            </w:r>
          </w:p>
        </w:tc>
        <w:tc>
          <w:tcPr>
            <w:tcW w:w="2474" w:type="pct"/>
          </w:tcPr>
          <w:p w14:paraId="41AB76D4"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9FA8099" w14:textId="42211A06" w:rsidR="005019A2" w:rsidRPr="005019A2" w:rsidRDefault="005019A2" w:rsidP="008C13CE">
            <w:pPr>
              <w:suppressAutoHyphens/>
              <w:spacing w:after="0"/>
              <w:jc w:val="center"/>
              <w:rPr>
                <w:rFonts w:ascii="Times New Roman" w:hAnsi="Times New Roman"/>
                <w:b/>
              </w:rPr>
            </w:pPr>
          </w:p>
        </w:tc>
        <w:tc>
          <w:tcPr>
            <w:tcW w:w="526" w:type="pct"/>
          </w:tcPr>
          <w:p w14:paraId="35382FE1" w14:textId="77777777" w:rsidR="005019A2" w:rsidRPr="005019A2" w:rsidRDefault="005019A2" w:rsidP="008C13CE">
            <w:pPr>
              <w:suppressAutoHyphens/>
              <w:spacing w:after="0"/>
              <w:rPr>
                <w:rFonts w:ascii="Times New Roman" w:hAnsi="Times New Roman"/>
                <w:b/>
                <w:i/>
              </w:rPr>
            </w:pPr>
          </w:p>
        </w:tc>
        <w:tc>
          <w:tcPr>
            <w:tcW w:w="578" w:type="pct"/>
          </w:tcPr>
          <w:p w14:paraId="4A2468C4" w14:textId="312D62E8" w:rsidR="005019A2" w:rsidRPr="005019A2" w:rsidRDefault="005019A2" w:rsidP="008C13CE">
            <w:pPr>
              <w:suppressAutoHyphens/>
              <w:spacing w:after="0"/>
              <w:rPr>
                <w:rFonts w:ascii="Times New Roman" w:hAnsi="Times New Roman"/>
                <w:b/>
                <w:i/>
              </w:rPr>
            </w:pPr>
          </w:p>
        </w:tc>
      </w:tr>
      <w:tr w:rsidR="005019A2" w:rsidRPr="005019A2" w14:paraId="6553A7FE" w14:textId="77777777" w:rsidTr="005019A2">
        <w:trPr>
          <w:trHeight w:val="510"/>
        </w:trPr>
        <w:tc>
          <w:tcPr>
            <w:tcW w:w="843" w:type="pct"/>
            <w:vMerge/>
          </w:tcPr>
          <w:p w14:paraId="4A5A6B17" w14:textId="77777777" w:rsidR="005019A2" w:rsidRPr="005019A2" w:rsidRDefault="005019A2" w:rsidP="008C13CE">
            <w:pPr>
              <w:suppressAutoHyphens/>
              <w:spacing w:after="0"/>
              <w:rPr>
                <w:rFonts w:ascii="Times New Roman" w:hAnsi="Times New Roman"/>
                <w:b/>
              </w:rPr>
            </w:pPr>
          </w:p>
        </w:tc>
        <w:tc>
          <w:tcPr>
            <w:tcW w:w="2474" w:type="pct"/>
          </w:tcPr>
          <w:p w14:paraId="09CB30E5" w14:textId="77777777" w:rsidR="005019A2" w:rsidRPr="005019A2" w:rsidRDefault="005019A2" w:rsidP="008C13CE">
            <w:pPr>
              <w:suppressAutoHyphens/>
              <w:spacing w:after="0"/>
              <w:rPr>
                <w:rFonts w:ascii="Times New Roman" w:hAnsi="Times New Roman"/>
              </w:rPr>
            </w:pPr>
            <w:r w:rsidRPr="005019A2">
              <w:rPr>
                <w:rFonts w:ascii="Times New Roman" w:hAnsi="Times New Roman"/>
              </w:rPr>
              <w:t>1. Основные технологические параметры холодной и высокочастотной сварки. Требования к металлическим лентам</w:t>
            </w:r>
          </w:p>
        </w:tc>
        <w:tc>
          <w:tcPr>
            <w:tcW w:w="579" w:type="pct"/>
          </w:tcPr>
          <w:p w14:paraId="531F6502" w14:textId="0AF0224A" w:rsidR="005019A2" w:rsidRPr="005019A2" w:rsidRDefault="005019A2" w:rsidP="008C13CE">
            <w:pPr>
              <w:suppressAutoHyphens/>
              <w:spacing w:after="0"/>
              <w:jc w:val="center"/>
              <w:rPr>
                <w:rFonts w:ascii="Times New Roman" w:hAnsi="Times New Roman"/>
              </w:rPr>
            </w:pPr>
          </w:p>
        </w:tc>
        <w:tc>
          <w:tcPr>
            <w:tcW w:w="526" w:type="pct"/>
          </w:tcPr>
          <w:p w14:paraId="3847003E" w14:textId="77777777" w:rsidR="005019A2" w:rsidRPr="005019A2" w:rsidRDefault="005019A2" w:rsidP="008C13CE">
            <w:pPr>
              <w:suppressAutoHyphens/>
              <w:spacing w:after="0"/>
              <w:rPr>
                <w:rFonts w:ascii="Times New Roman" w:hAnsi="Times New Roman"/>
              </w:rPr>
            </w:pPr>
          </w:p>
        </w:tc>
        <w:tc>
          <w:tcPr>
            <w:tcW w:w="578" w:type="pct"/>
          </w:tcPr>
          <w:p w14:paraId="2E83872F" w14:textId="77777777" w:rsidR="005019A2" w:rsidRPr="005019A2" w:rsidRDefault="005019A2" w:rsidP="008C13CE">
            <w:pPr>
              <w:suppressAutoHyphens/>
              <w:spacing w:after="0"/>
              <w:rPr>
                <w:rFonts w:ascii="Times New Roman" w:hAnsi="Times New Roman"/>
              </w:rPr>
            </w:pPr>
          </w:p>
        </w:tc>
      </w:tr>
      <w:tr w:rsidR="005019A2" w:rsidRPr="005019A2" w14:paraId="221772CE" w14:textId="77777777" w:rsidTr="005019A2">
        <w:trPr>
          <w:trHeight w:val="510"/>
        </w:trPr>
        <w:tc>
          <w:tcPr>
            <w:tcW w:w="843" w:type="pct"/>
            <w:vMerge/>
          </w:tcPr>
          <w:p w14:paraId="5560AE96" w14:textId="77777777" w:rsidR="005019A2" w:rsidRPr="005019A2" w:rsidRDefault="005019A2" w:rsidP="008C13CE">
            <w:pPr>
              <w:suppressAutoHyphens/>
              <w:spacing w:after="0"/>
              <w:rPr>
                <w:rFonts w:ascii="Times New Roman" w:hAnsi="Times New Roman"/>
                <w:b/>
              </w:rPr>
            </w:pPr>
          </w:p>
        </w:tc>
        <w:tc>
          <w:tcPr>
            <w:tcW w:w="2474" w:type="pct"/>
          </w:tcPr>
          <w:p w14:paraId="79169F3C"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3E7AC77" w14:textId="77777777" w:rsidR="005019A2" w:rsidRPr="005019A2" w:rsidRDefault="005019A2" w:rsidP="008C13CE">
            <w:pPr>
              <w:suppressAutoHyphens/>
              <w:spacing w:after="0"/>
              <w:jc w:val="center"/>
              <w:rPr>
                <w:rFonts w:ascii="Times New Roman" w:hAnsi="Times New Roman"/>
              </w:rPr>
            </w:pPr>
          </w:p>
        </w:tc>
        <w:tc>
          <w:tcPr>
            <w:tcW w:w="526" w:type="pct"/>
          </w:tcPr>
          <w:p w14:paraId="54120E6A" w14:textId="77777777" w:rsidR="005019A2" w:rsidRPr="005019A2" w:rsidRDefault="005019A2" w:rsidP="008C13CE">
            <w:pPr>
              <w:suppressAutoHyphens/>
              <w:spacing w:after="0"/>
              <w:rPr>
                <w:rFonts w:ascii="Times New Roman" w:hAnsi="Times New Roman"/>
                <w:b/>
                <w:i/>
              </w:rPr>
            </w:pPr>
          </w:p>
        </w:tc>
        <w:tc>
          <w:tcPr>
            <w:tcW w:w="578" w:type="pct"/>
          </w:tcPr>
          <w:p w14:paraId="19D0522F" w14:textId="16E115E7" w:rsidR="005019A2" w:rsidRPr="005019A2" w:rsidRDefault="005019A2" w:rsidP="008C13CE">
            <w:pPr>
              <w:suppressAutoHyphens/>
              <w:spacing w:after="0"/>
              <w:rPr>
                <w:rFonts w:ascii="Times New Roman" w:hAnsi="Times New Roman"/>
                <w:b/>
                <w:i/>
              </w:rPr>
            </w:pPr>
          </w:p>
        </w:tc>
      </w:tr>
      <w:tr w:rsidR="005019A2" w:rsidRPr="005019A2" w14:paraId="74A3EA89" w14:textId="77777777" w:rsidTr="005019A2">
        <w:trPr>
          <w:trHeight w:val="510"/>
        </w:trPr>
        <w:tc>
          <w:tcPr>
            <w:tcW w:w="843" w:type="pct"/>
            <w:vMerge/>
          </w:tcPr>
          <w:p w14:paraId="789C16AF" w14:textId="77777777" w:rsidR="005019A2" w:rsidRPr="005019A2" w:rsidRDefault="005019A2" w:rsidP="008C13CE">
            <w:pPr>
              <w:suppressAutoHyphens/>
              <w:spacing w:after="0"/>
              <w:rPr>
                <w:rFonts w:ascii="Times New Roman" w:hAnsi="Times New Roman"/>
                <w:b/>
              </w:rPr>
            </w:pPr>
          </w:p>
        </w:tc>
        <w:tc>
          <w:tcPr>
            <w:tcW w:w="2474" w:type="pct"/>
          </w:tcPr>
          <w:p w14:paraId="171F2D37" w14:textId="77777777" w:rsidR="005019A2" w:rsidRPr="005019A2" w:rsidRDefault="005019A2" w:rsidP="008C13CE">
            <w:pPr>
              <w:suppressAutoHyphens/>
              <w:spacing w:after="0"/>
              <w:rPr>
                <w:rFonts w:ascii="Times New Roman" w:hAnsi="Times New Roman"/>
                <w:b/>
              </w:rPr>
            </w:pPr>
          </w:p>
        </w:tc>
        <w:tc>
          <w:tcPr>
            <w:tcW w:w="579" w:type="pct"/>
          </w:tcPr>
          <w:p w14:paraId="2216515A" w14:textId="77777777" w:rsidR="005019A2" w:rsidRPr="005019A2" w:rsidRDefault="005019A2" w:rsidP="008C13CE">
            <w:pPr>
              <w:suppressAutoHyphens/>
              <w:spacing w:after="0"/>
              <w:jc w:val="center"/>
              <w:rPr>
                <w:rFonts w:ascii="Times New Roman" w:hAnsi="Times New Roman"/>
              </w:rPr>
            </w:pPr>
          </w:p>
        </w:tc>
        <w:tc>
          <w:tcPr>
            <w:tcW w:w="526" w:type="pct"/>
          </w:tcPr>
          <w:p w14:paraId="051A2249" w14:textId="77777777" w:rsidR="005019A2" w:rsidRPr="005019A2" w:rsidRDefault="005019A2" w:rsidP="008C13CE">
            <w:pPr>
              <w:suppressAutoHyphens/>
              <w:spacing w:after="0"/>
              <w:rPr>
                <w:rFonts w:ascii="Times New Roman" w:hAnsi="Times New Roman"/>
                <w:b/>
                <w:i/>
              </w:rPr>
            </w:pPr>
          </w:p>
        </w:tc>
        <w:tc>
          <w:tcPr>
            <w:tcW w:w="578" w:type="pct"/>
          </w:tcPr>
          <w:p w14:paraId="4D3BB047" w14:textId="53BFEDFF" w:rsidR="005019A2" w:rsidRPr="005019A2" w:rsidRDefault="005019A2" w:rsidP="008C13CE">
            <w:pPr>
              <w:suppressAutoHyphens/>
              <w:spacing w:after="0"/>
              <w:rPr>
                <w:rFonts w:ascii="Times New Roman" w:hAnsi="Times New Roman"/>
                <w:b/>
                <w:i/>
              </w:rPr>
            </w:pPr>
          </w:p>
        </w:tc>
      </w:tr>
      <w:tr w:rsidR="005019A2" w:rsidRPr="005019A2" w14:paraId="37C7235F" w14:textId="77777777" w:rsidTr="005019A2">
        <w:trPr>
          <w:trHeight w:val="510"/>
        </w:trPr>
        <w:tc>
          <w:tcPr>
            <w:tcW w:w="843" w:type="pct"/>
            <w:vMerge w:val="restart"/>
          </w:tcPr>
          <w:p w14:paraId="4F69912A"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3.11 Основные закономерности наложения защитных покровов</w:t>
            </w:r>
          </w:p>
          <w:p w14:paraId="1FF2DACA" w14:textId="77777777" w:rsidR="005019A2" w:rsidRPr="005019A2" w:rsidRDefault="005019A2" w:rsidP="008C13CE">
            <w:pPr>
              <w:suppressAutoHyphens/>
              <w:spacing w:after="0"/>
              <w:rPr>
                <w:rFonts w:ascii="Times New Roman" w:hAnsi="Times New Roman"/>
                <w:b/>
              </w:rPr>
            </w:pPr>
          </w:p>
        </w:tc>
        <w:tc>
          <w:tcPr>
            <w:tcW w:w="2474" w:type="pct"/>
          </w:tcPr>
          <w:p w14:paraId="42C04BC1"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626F2D1" w14:textId="396016A6" w:rsidR="005019A2" w:rsidRPr="005019A2" w:rsidRDefault="005019A2" w:rsidP="008C13CE">
            <w:pPr>
              <w:suppressAutoHyphens/>
              <w:spacing w:after="0"/>
              <w:jc w:val="center"/>
              <w:rPr>
                <w:rFonts w:ascii="Times New Roman" w:hAnsi="Times New Roman"/>
                <w:b/>
              </w:rPr>
            </w:pPr>
          </w:p>
        </w:tc>
        <w:tc>
          <w:tcPr>
            <w:tcW w:w="526" w:type="pct"/>
          </w:tcPr>
          <w:p w14:paraId="219C7A29" w14:textId="77777777" w:rsidR="005019A2" w:rsidRPr="005019A2" w:rsidRDefault="005019A2" w:rsidP="008C13CE">
            <w:pPr>
              <w:suppressAutoHyphens/>
              <w:spacing w:after="0"/>
              <w:rPr>
                <w:rFonts w:ascii="Times New Roman" w:hAnsi="Times New Roman"/>
                <w:b/>
                <w:i/>
              </w:rPr>
            </w:pPr>
          </w:p>
        </w:tc>
        <w:tc>
          <w:tcPr>
            <w:tcW w:w="578" w:type="pct"/>
          </w:tcPr>
          <w:p w14:paraId="7F3E359B" w14:textId="56A20B68" w:rsidR="005019A2" w:rsidRPr="005019A2" w:rsidRDefault="005019A2" w:rsidP="008C13CE">
            <w:pPr>
              <w:suppressAutoHyphens/>
              <w:spacing w:after="0"/>
              <w:rPr>
                <w:rFonts w:ascii="Times New Roman" w:hAnsi="Times New Roman"/>
                <w:b/>
                <w:i/>
              </w:rPr>
            </w:pPr>
          </w:p>
        </w:tc>
      </w:tr>
      <w:tr w:rsidR="005019A2" w:rsidRPr="005019A2" w14:paraId="528D34CF" w14:textId="77777777" w:rsidTr="005019A2">
        <w:trPr>
          <w:trHeight w:val="510"/>
        </w:trPr>
        <w:tc>
          <w:tcPr>
            <w:tcW w:w="843" w:type="pct"/>
            <w:vMerge/>
          </w:tcPr>
          <w:p w14:paraId="6DA4CE79" w14:textId="77777777" w:rsidR="005019A2" w:rsidRPr="005019A2" w:rsidRDefault="005019A2" w:rsidP="008C13CE">
            <w:pPr>
              <w:suppressAutoHyphens/>
              <w:spacing w:after="0"/>
              <w:rPr>
                <w:rFonts w:ascii="Times New Roman" w:hAnsi="Times New Roman"/>
                <w:b/>
              </w:rPr>
            </w:pPr>
          </w:p>
        </w:tc>
        <w:tc>
          <w:tcPr>
            <w:tcW w:w="2474" w:type="pct"/>
          </w:tcPr>
          <w:p w14:paraId="6691E56D" w14:textId="77777777" w:rsidR="005019A2" w:rsidRPr="005019A2" w:rsidRDefault="005019A2" w:rsidP="008C13CE">
            <w:pPr>
              <w:spacing w:after="0"/>
              <w:rPr>
                <w:rFonts w:ascii="Times New Roman" w:hAnsi="Times New Roman"/>
              </w:rPr>
            </w:pPr>
            <w:r w:rsidRPr="005019A2">
              <w:rPr>
                <w:rFonts w:ascii="Times New Roman" w:hAnsi="Times New Roman"/>
                <w:bCs/>
              </w:rPr>
              <w:t>1. Основные закономерности процесса наложения защитных покровов</w:t>
            </w:r>
          </w:p>
        </w:tc>
        <w:tc>
          <w:tcPr>
            <w:tcW w:w="579" w:type="pct"/>
          </w:tcPr>
          <w:p w14:paraId="061B6EFA" w14:textId="77777777" w:rsidR="005019A2" w:rsidRPr="005019A2" w:rsidRDefault="005019A2" w:rsidP="008C13CE">
            <w:pPr>
              <w:suppressAutoHyphens/>
              <w:spacing w:after="0"/>
              <w:jc w:val="center"/>
              <w:rPr>
                <w:rFonts w:ascii="Times New Roman" w:hAnsi="Times New Roman"/>
              </w:rPr>
            </w:pPr>
          </w:p>
        </w:tc>
        <w:tc>
          <w:tcPr>
            <w:tcW w:w="526" w:type="pct"/>
          </w:tcPr>
          <w:p w14:paraId="314F7DE1" w14:textId="77777777" w:rsidR="005019A2" w:rsidRPr="005019A2" w:rsidRDefault="005019A2" w:rsidP="008C13CE">
            <w:pPr>
              <w:suppressAutoHyphens/>
              <w:spacing w:after="0"/>
              <w:rPr>
                <w:rFonts w:ascii="Times New Roman" w:hAnsi="Times New Roman"/>
              </w:rPr>
            </w:pPr>
          </w:p>
        </w:tc>
        <w:tc>
          <w:tcPr>
            <w:tcW w:w="578" w:type="pct"/>
          </w:tcPr>
          <w:p w14:paraId="6C5E4FB8" w14:textId="77777777" w:rsidR="005019A2" w:rsidRPr="005019A2" w:rsidRDefault="005019A2" w:rsidP="008C13CE">
            <w:pPr>
              <w:suppressAutoHyphens/>
              <w:spacing w:after="0"/>
              <w:rPr>
                <w:rFonts w:ascii="Times New Roman" w:hAnsi="Times New Roman"/>
              </w:rPr>
            </w:pPr>
          </w:p>
        </w:tc>
      </w:tr>
      <w:tr w:rsidR="005019A2" w:rsidRPr="005019A2" w14:paraId="68C4A2E6" w14:textId="77777777" w:rsidTr="005019A2">
        <w:trPr>
          <w:trHeight w:val="510"/>
        </w:trPr>
        <w:tc>
          <w:tcPr>
            <w:tcW w:w="843" w:type="pct"/>
            <w:vMerge/>
          </w:tcPr>
          <w:p w14:paraId="0E2FC823" w14:textId="77777777" w:rsidR="005019A2" w:rsidRPr="005019A2" w:rsidRDefault="005019A2" w:rsidP="008C13CE">
            <w:pPr>
              <w:suppressAutoHyphens/>
              <w:spacing w:after="0"/>
              <w:rPr>
                <w:rFonts w:ascii="Times New Roman" w:hAnsi="Times New Roman"/>
                <w:b/>
              </w:rPr>
            </w:pPr>
          </w:p>
        </w:tc>
        <w:tc>
          <w:tcPr>
            <w:tcW w:w="2474" w:type="pct"/>
          </w:tcPr>
          <w:p w14:paraId="5A1D9F82"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D7D324A" w14:textId="77777777" w:rsidR="005019A2" w:rsidRPr="005019A2" w:rsidRDefault="005019A2" w:rsidP="008C13CE">
            <w:pPr>
              <w:suppressAutoHyphens/>
              <w:spacing w:after="0"/>
              <w:jc w:val="center"/>
              <w:rPr>
                <w:rFonts w:ascii="Times New Roman" w:hAnsi="Times New Roman"/>
              </w:rPr>
            </w:pPr>
          </w:p>
        </w:tc>
        <w:tc>
          <w:tcPr>
            <w:tcW w:w="526" w:type="pct"/>
          </w:tcPr>
          <w:p w14:paraId="09AE2656" w14:textId="77777777" w:rsidR="005019A2" w:rsidRPr="005019A2" w:rsidRDefault="005019A2" w:rsidP="008C13CE">
            <w:pPr>
              <w:suppressAutoHyphens/>
              <w:spacing w:after="0"/>
              <w:rPr>
                <w:rFonts w:ascii="Times New Roman" w:hAnsi="Times New Roman"/>
                <w:b/>
                <w:i/>
              </w:rPr>
            </w:pPr>
          </w:p>
        </w:tc>
        <w:tc>
          <w:tcPr>
            <w:tcW w:w="578" w:type="pct"/>
          </w:tcPr>
          <w:p w14:paraId="06FF2896" w14:textId="519CDBEE" w:rsidR="005019A2" w:rsidRPr="005019A2" w:rsidRDefault="005019A2" w:rsidP="008C13CE">
            <w:pPr>
              <w:suppressAutoHyphens/>
              <w:spacing w:after="0"/>
              <w:rPr>
                <w:rFonts w:ascii="Times New Roman" w:hAnsi="Times New Roman"/>
                <w:b/>
                <w:i/>
              </w:rPr>
            </w:pPr>
          </w:p>
        </w:tc>
      </w:tr>
      <w:tr w:rsidR="005019A2" w:rsidRPr="005019A2" w14:paraId="5F79BB5E" w14:textId="77777777" w:rsidTr="005019A2">
        <w:trPr>
          <w:trHeight w:val="510"/>
        </w:trPr>
        <w:tc>
          <w:tcPr>
            <w:tcW w:w="843" w:type="pct"/>
            <w:vMerge/>
          </w:tcPr>
          <w:p w14:paraId="5AAA3EB9" w14:textId="77777777" w:rsidR="005019A2" w:rsidRPr="005019A2" w:rsidRDefault="005019A2" w:rsidP="008C13CE">
            <w:pPr>
              <w:suppressAutoHyphens/>
              <w:spacing w:after="0"/>
              <w:rPr>
                <w:rFonts w:ascii="Times New Roman" w:hAnsi="Times New Roman"/>
                <w:b/>
              </w:rPr>
            </w:pPr>
          </w:p>
        </w:tc>
        <w:tc>
          <w:tcPr>
            <w:tcW w:w="2474" w:type="pct"/>
          </w:tcPr>
          <w:p w14:paraId="503531FF" w14:textId="77777777" w:rsidR="005019A2" w:rsidRPr="005019A2" w:rsidRDefault="005019A2" w:rsidP="008C13CE">
            <w:pPr>
              <w:suppressAutoHyphens/>
              <w:spacing w:after="0"/>
              <w:rPr>
                <w:rFonts w:ascii="Times New Roman" w:hAnsi="Times New Roman"/>
                <w:b/>
              </w:rPr>
            </w:pPr>
          </w:p>
        </w:tc>
        <w:tc>
          <w:tcPr>
            <w:tcW w:w="579" w:type="pct"/>
          </w:tcPr>
          <w:p w14:paraId="23CBE7F8" w14:textId="77777777" w:rsidR="005019A2" w:rsidRPr="005019A2" w:rsidRDefault="005019A2" w:rsidP="008C13CE">
            <w:pPr>
              <w:suppressAutoHyphens/>
              <w:spacing w:after="0"/>
              <w:jc w:val="center"/>
              <w:rPr>
                <w:rFonts w:ascii="Times New Roman" w:hAnsi="Times New Roman"/>
              </w:rPr>
            </w:pPr>
          </w:p>
        </w:tc>
        <w:tc>
          <w:tcPr>
            <w:tcW w:w="526" w:type="pct"/>
          </w:tcPr>
          <w:p w14:paraId="45119D8F" w14:textId="77777777" w:rsidR="005019A2" w:rsidRPr="005019A2" w:rsidRDefault="005019A2" w:rsidP="008C13CE">
            <w:pPr>
              <w:suppressAutoHyphens/>
              <w:spacing w:after="0"/>
              <w:rPr>
                <w:rFonts w:ascii="Times New Roman" w:hAnsi="Times New Roman"/>
                <w:b/>
                <w:i/>
              </w:rPr>
            </w:pPr>
          </w:p>
        </w:tc>
        <w:tc>
          <w:tcPr>
            <w:tcW w:w="578" w:type="pct"/>
          </w:tcPr>
          <w:p w14:paraId="608ED0E3" w14:textId="790161CB" w:rsidR="005019A2" w:rsidRPr="005019A2" w:rsidRDefault="005019A2" w:rsidP="008C13CE">
            <w:pPr>
              <w:suppressAutoHyphens/>
              <w:spacing w:after="0"/>
              <w:rPr>
                <w:rFonts w:ascii="Times New Roman" w:hAnsi="Times New Roman"/>
                <w:b/>
                <w:i/>
              </w:rPr>
            </w:pPr>
          </w:p>
        </w:tc>
      </w:tr>
      <w:tr w:rsidR="005019A2" w:rsidRPr="005019A2" w14:paraId="1A1BBBCE" w14:textId="77777777" w:rsidTr="005019A2">
        <w:trPr>
          <w:trHeight w:val="510"/>
        </w:trPr>
        <w:tc>
          <w:tcPr>
            <w:tcW w:w="843" w:type="pct"/>
            <w:vMerge w:val="restart"/>
          </w:tcPr>
          <w:p w14:paraId="5C15FCF5"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3.12 Основные закономерности процесса вулканизации</w:t>
            </w:r>
          </w:p>
        </w:tc>
        <w:tc>
          <w:tcPr>
            <w:tcW w:w="2474" w:type="pct"/>
          </w:tcPr>
          <w:p w14:paraId="52962DDA"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669DEC8" w14:textId="3651A6C3" w:rsidR="005019A2" w:rsidRPr="005019A2" w:rsidRDefault="005019A2" w:rsidP="008C13CE">
            <w:pPr>
              <w:suppressAutoHyphens/>
              <w:spacing w:after="0"/>
              <w:jc w:val="center"/>
              <w:rPr>
                <w:rFonts w:ascii="Times New Roman" w:hAnsi="Times New Roman"/>
                <w:b/>
              </w:rPr>
            </w:pPr>
          </w:p>
        </w:tc>
        <w:tc>
          <w:tcPr>
            <w:tcW w:w="526" w:type="pct"/>
          </w:tcPr>
          <w:p w14:paraId="6CEE9B27" w14:textId="77777777" w:rsidR="005019A2" w:rsidRPr="005019A2" w:rsidRDefault="005019A2" w:rsidP="008C13CE">
            <w:pPr>
              <w:suppressAutoHyphens/>
              <w:spacing w:after="0"/>
              <w:rPr>
                <w:rFonts w:ascii="Times New Roman" w:hAnsi="Times New Roman"/>
                <w:b/>
                <w:i/>
              </w:rPr>
            </w:pPr>
          </w:p>
        </w:tc>
        <w:tc>
          <w:tcPr>
            <w:tcW w:w="578" w:type="pct"/>
          </w:tcPr>
          <w:p w14:paraId="06948FA7" w14:textId="4FD657AE" w:rsidR="005019A2" w:rsidRPr="005019A2" w:rsidRDefault="005019A2" w:rsidP="008C13CE">
            <w:pPr>
              <w:suppressAutoHyphens/>
              <w:spacing w:after="0"/>
              <w:rPr>
                <w:rFonts w:ascii="Times New Roman" w:hAnsi="Times New Roman"/>
                <w:b/>
                <w:i/>
              </w:rPr>
            </w:pPr>
          </w:p>
        </w:tc>
      </w:tr>
      <w:tr w:rsidR="005019A2" w:rsidRPr="005019A2" w14:paraId="5BB8DA73" w14:textId="77777777" w:rsidTr="005019A2">
        <w:trPr>
          <w:trHeight w:val="510"/>
        </w:trPr>
        <w:tc>
          <w:tcPr>
            <w:tcW w:w="843" w:type="pct"/>
            <w:vMerge/>
          </w:tcPr>
          <w:p w14:paraId="35009CBD" w14:textId="77777777" w:rsidR="005019A2" w:rsidRPr="005019A2" w:rsidRDefault="005019A2" w:rsidP="008C13CE">
            <w:pPr>
              <w:suppressAutoHyphens/>
              <w:spacing w:after="0"/>
              <w:rPr>
                <w:rFonts w:ascii="Times New Roman" w:hAnsi="Times New Roman"/>
                <w:b/>
              </w:rPr>
            </w:pPr>
          </w:p>
        </w:tc>
        <w:tc>
          <w:tcPr>
            <w:tcW w:w="2474" w:type="pct"/>
          </w:tcPr>
          <w:p w14:paraId="7389BC66"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Основные закономерности процесса вулканизации кабеля с резиновой изоляцией</w:t>
            </w:r>
          </w:p>
        </w:tc>
        <w:tc>
          <w:tcPr>
            <w:tcW w:w="579" w:type="pct"/>
          </w:tcPr>
          <w:p w14:paraId="060D88AC" w14:textId="7577531D" w:rsidR="005019A2" w:rsidRPr="005019A2" w:rsidRDefault="005019A2" w:rsidP="008C13CE">
            <w:pPr>
              <w:suppressAutoHyphens/>
              <w:spacing w:after="0"/>
              <w:jc w:val="center"/>
              <w:rPr>
                <w:rFonts w:ascii="Times New Roman" w:hAnsi="Times New Roman"/>
              </w:rPr>
            </w:pPr>
          </w:p>
        </w:tc>
        <w:tc>
          <w:tcPr>
            <w:tcW w:w="526" w:type="pct"/>
          </w:tcPr>
          <w:p w14:paraId="12657247" w14:textId="77777777" w:rsidR="005019A2" w:rsidRPr="005019A2" w:rsidRDefault="005019A2" w:rsidP="008C13CE">
            <w:pPr>
              <w:suppressAutoHyphens/>
              <w:spacing w:after="0"/>
              <w:rPr>
                <w:rFonts w:ascii="Times New Roman" w:hAnsi="Times New Roman"/>
              </w:rPr>
            </w:pPr>
          </w:p>
        </w:tc>
        <w:tc>
          <w:tcPr>
            <w:tcW w:w="578" w:type="pct"/>
          </w:tcPr>
          <w:p w14:paraId="2B77B1CB" w14:textId="77777777" w:rsidR="005019A2" w:rsidRPr="005019A2" w:rsidRDefault="005019A2" w:rsidP="008C13CE">
            <w:pPr>
              <w:suppressAutoHyphens/>
              <w:spacing w:after="0"/>
              <w:rPr>
                <w:rFonts w:ascii="Times New Roman" w:hAnsi="Times New Roman"/>
              </w:rPr>
            </w:pPr>
          </w:p>
        </w:tc>
      </w:tr>
      <w:tr w:rsidR="005019A2" w:rsidRPr="005019A2" w14:paraId="0BDD0671" w14:textId="77777777" w:rsidTr="005019A2">
        <w:trPr>
          <w:trHeight w:val="510"/>
        </w:trPr>
        <w:tc>
          <w:tcPr>
            <w:tcW w:w="843" w:type="pct"/>
            <w:vMerge/>
          </w:tcPr>
          <w:p w14:paraId="5DA161EA" w14:textId="77777777" w:rsidR="005019A2" w:rsidRPr="005019A2" w:rsidRDefault="005019A2" w:rsidP="008C13CE">
            <w:pPr>
              <w:suppressAutoHyphens/>
              <w:spacing w:after="0"/>
              <w:rPr>
                <w:rFonts w:ascii="Times New Roman" w:hAnsi="Times New Roman"/>
                <w:b/>
              </w:rPr>
            </w:pPr>
          </w:p>
        </w:tc>
        <w:tc>
          <w:tcPr>
            <w:tcW w:w="2474" w:type="pct"/>
          </w:tcPr>
          <w:p w14:paraId="13363CAE"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2C29D8E" w14:textId="7DBC7C4A" w:rsidR="005019A2" w:rsidRPr="005019A2" w:rsidRDefault="005019A2" w:rsidP="008C13CE">
            <w:pPr>
              <w:suppressAutoHyphens/>
              <w:spacing w:after="0"/>
              <w:jc w:val="center"/>
              <w:rPr>
                <w:rFonts w:ascii="Times New Roman" w:hAnsi="Times New Roman"/>
                <w:b/>
              </w:rPr>
            </w:pPr>
          </w:p>
        </w:tc>
        <w:tc>
          <w:tcPr>
            <w:tcW w:w="526" w:type="pct"/>
          </w:tcPr>
          <w:p w14:paraId="506B8D4C" w14:textId="77777777" w:rsidR="005019A2" w:rsidRPr="005019A2" w:rsidRDefault="005019A2" w:rsidP="008C13CE">
            <w:pPr>
              <w:suppressAutoHyphens/>
              <w:spacing w:after="0"/>
              <w:rPr>
                <w:rFonts w:ascii="Times New Roman" w:hAnsi="Times New Roman"/>
                <w:b/>
                <w:i/>
              </w:rPr>
            </w:pPr>
          </w:p>
        </w:tc>
        <w:tc>
          <w:tcPr>
            <w:tcW w:w="578" w:type="pct"/>
          </w:tcPr>
          <w:p w14:paraId="1F2308DC" w14:textId="58DDCF6E" w:rsidR="005019A2" w:rsidRPr="005019A2" w:rsidRDefault="005019A2" w:rsidP="008C13CE">
            <w:pPr>
              <w:suppressAutoHyphens/>
              <w:spacing w:after="0"/>
              <w:rPr>
                <w:rFonts w:ascii="Times New Roman" w:hAnsi="Times New Roman"/>
                <w:b/>
                <w:i/>
              </w:rPr>
            </w:pPr>
          </w:p>
        </w:tc>
      </w:tr>
      <w:tr w:rsidR="005019A2" w:rsidRPr="005019A2" w14:paraId="17D481BB" w14:textId="77777777" w:rsidTr="005019A2">
        <w:trPr>
          <w:trHeight w:val="510"/>
        </w:trPr>
        <w:tc>
          <w:tcPr>
            <w:tcW w:w="843" w:type="pct"/>
            <w:vMerge/>
          </w:tcPr>
          <w:p w14:paraId="394CDCE4" w14:textId="77777777" w:rsidR="005019A2" w:rsidRPr="005019A2" w:rsidRDefault="005019A2" w:rsidP="008C13CE">
            <w:pPr>
              <w:suppressAutoHyphens/>
              <w:spacing w:after="0"/>
              <w:rPr>
                <w:rFonts w:ascii="Times New Roman" w:hAnsi="Times New Roman"/>
                <w:b/>
              </w:rPr>
            </w:pPr>
          </w:p>
        </w:tc>
        <w:tc>
          <w:tcPr>
            <w:tcW w:w="2474" w:type="pct"/>
          </w:tcPr>
          <w:p w14:paraId="54C2E760"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13 «Составление технологической инструкции на процесс наложения и вулканизации резиновой изоляции»</w:t>
            </w:r>
          </w:p>
        </w:tc>
        <w:tc>
          <w:tcPr>
            <w:tcW w:w="579" w:type="pct"/>
          </w:tcPr>
          <w:p w14:paraId="543331D4" w14:textId="42F90D5B" w:rsidR="005019A2" w:rsidRPr="005019A2" w:rsidRDefault="005019A2" w:rsidP="008C13CE">
            <w:pPr>
              <w:suppressAutoHyphens/>
              <w:spacing w:after="0"/>
              <w:jc w:val="center"/>
              <w:rPr>
                <w:rFonts w:ascii="Times New Roman" w:hAnsi="Times New Roman"/>
              </w:rPr>
            </w:pPr>
          </w:p>
        </w:tc>
        <w:tc>
          <w:tcPr>
            <w:tcW w:w="526" w:type="pct"/>
          </w:tcPr>
          <w:p w14:paraId="48B62045" w14:textId="77777777" w:rsidR="005019A2" w:rsidRPr="005019A2" w:rsidRDefault="005019A2" w:rsidP="008C13CE">
            <w:pPr>
              <w:suppressAutoHyphens/>
              <w:spacing w:after="0"/>
              <w:rPr>
                <w:rFonts w:ascii="Times New Roman" w:hAnsi="Times New Roman"/>
              </w:rPr>
            </w:pPr>
          </w:p>
        </w:tc>
        <w:tc>
          <w:tcPr>
            <w:tcW w:w="578" w:type="pct"/>
          </w:tcPr>
          <w:p w14:paraId="6C43EEEA" w14:textId="77777777" w:rsidR="005019A2" w:rsidRPr="005019A2" w:rsidRDefault="005019A2" w:rsidP="008C13CE">
            <w:pPr>
              <w:suppressAutoHyphens/>
              <w:spacing w:after="0"/>
              <w:rPr>
                <w:rFonts w:ascii="Times New Roman" w:hAnsi="Times New Roman"/>
              </w:rPr>
            </w:pPr>
          </w:p>
        </w:tc>
      </w:tr>
      <w:tr w:rsidR="005019A2" w:rsidRPr="005019A2" w14:paraId="22776427" w14:textId="77777777" w:rsidTr="005019A2">
        <w:trPr>
          <w:trHeight w:val="510"/>
        </w:trPr>
        <w:tc>
          <w:tcPr>
            <w:tcW w:w="843" w:type="pct"/>
            <w:vMerge w:val="restart"/>
          </w:tcPr>
          <w:p w14:paraId="4E81A279"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lastRenderedPageBreak/>
              <w:t>Тема 3.13 Сущность процесса эмалирования</w:t>
            </w:r>
          </w:p>
        </w:tc>
        <w:tc>
          <w:tcPr>
            <w:tcW w:w="2474" w:type="pct"/>
          </w:tcPr>
          <w:p w14:paraId="5E42D6FE"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453EC2B6" w14:textId="67823A3E" w:rsidR="005019A2" w:rsidRPr="005019A2" w:rsidRDefault="005019A2" w:rsidP="008C13CE">
            <w:pPr>
              <w:suppressAutoHyphens/>
              <w:spacing w:after="0"/>
              <w:jc w:val="center"/>
              <w:rPr>
                <w:rFonts w:ascii="Times New Roman" w:hAnsi="Times New Roman"/>
                <w:b/>
              </w:rPr>
            </w:pPr>
          </w:p>
        </w:tc>
        <w:tc>
          <w:tcPr>
            <w:tcW w:w="526" w:type="pct"/>
          </w:tcPr>
          <w:p w14:paraId="51FBF333" w14:textId="77777777" w:rsidR="005019A2" w:rsidRPr="005019A2" w:rsidRDefault="005019A2" w:rsidP="008C13CE">
            <w:pPr>
              <w:suppressAutoHyphens/>
              <w:spacing w:after="0"/>
              <w:rPr>
                <w:rFonts w:ascii="Times New Roman" w:hAnsi="Times New Roman"/>
                <w:b/>
                <w:i/>
              </w:rPr>
            </w:pPr>
          </w:p>
        </w:tc>
        <w:tc>
          <w:tcPr>
            <w:tcW w:w="578" w:type="pct"/>
          </w:tcPr>
          <w:p w14:paraId="13C0A44D" w14:textId="0E00DBC6" w:rsidR="005019A2" w:rsidRPr="005019A2" w:rsidRDefault="005019A2" w:rsidP="008C13CE">
            <w:pPr>
              <w:suppressAutoHyphens/>
              <w:spacing w:after="0"/>
              <w:rPr>
                <w:rFonts w:ascii="Times New Roman" w:hAnsi="Times New Roman"/>
                <w:b/>
                <w:i/>
              </w:rPr>
            </w:pPr>
          </w:p>
        </w:tc>
      </w:tr>
      <w:tr w:rsidR="005019A2" w:rsidRPr="005019A2" w14:paraId="72A80774" w14:textId="77777777" w:rsidTr="005019A2">
        <w:trPr>
          <w:trHeight w:val="510"/>
        </w:trPr>
        <w:tc>
          <w:tcPr>
            <w:tcW w:w="843" w:type="pct"/>
            <w:vMerge/>
          </w:tcPr>
          <w:p w14:paraId="5949E15E" w14:textId="77777777" w:rsidR="005019A2" w:rsidRPr="005019A2" w:rsidRDefault="005019A2" w:rsidP="008C13CE">
            <w:pPr>
              <w:suppressAutoHyphens/>
              <w:spacing w:after="0"/>
              <w:rPr>
                <w:rFonts w:ascii="Times New Roman" w:hAnsi="Times New Roman"/>
                <w:b/>
              </w:rPr>
            </w:pPr>
          </w:p>
        </w:tc>
        <w:tc>
          <w:tcPr>
            <w:tcW w:w="2474" w:type="pct"/>
          </w:tcPr>
          <w:p w14:paraId="0257ABA5" w14:textId="77777777" w:rsidR="005019A2" w:rsidRPr="005019A2" w:rsidRDefault="005019A2" w:rsidP="008C13CE">
            <w:pPr>
              <w:spacing w:after="0"/>
              <w:rPr>
                <w:rFonts w:ascii="Times New Roman" w:hAnsi="Times New Roman"/>
                <w:bCs/>
              </w:rPr>
            </w:pPr>
            <w:r w:rsidRPr="005019A2">
              <w:rPr>
                <w:rFonts w:ascii="Times New Roman" w:hAnsi="Times New Roman"/>
                <w:bCs/>
              </w:rPr>
              <w:t>1. Сущность процесса эмалирования.</w:t>
            </w:r>
          </w:p>
        </w:tc>
        <w:tc>
          <w:tcPr>
            <w:tcW w:w="579" w:type="pct"/>
          </w:tcPr>
          <w:p w14:paraId="786079E8" w14:textId="0A0142BB" w:rsidR="005019A2" w:rsidRPr="005019A2" w:rsidRDefault="005019A2" w:rsidP="008C13CE">
            <w:pPr>
              <w:suppressAutoHyphens/>
              <w:spacing w:after="0"/>
              <w:jc w:val="center"/>
              <w:rPr>
                <w:rFonts w:ascii="Times New Roman" w:hAnsi="Times New Roman"/>
              </w:rPr>
            </w:pPr>
          </w:p>
        </w:tc>
        <w:tc>
          <w:tcPr>
            <w:tcW w:w="526" w:type="pct"/>
          </w:tcPr>
          <w:p w14:paraId="2CD7FD89" w14:textId="77777777" w:rsidR="005019A2" w:rsidRPr="005019A2" w:rsidRDefault="005019A2" w:rsidP="008C13CE">
            <w:pPr>
              <w:suppressAutoHyphens/>
              <w:spacing w:after="0"/>
              <w:rPr>
                <w:rFonts w:ascii="Times New Roman" w:hAnsi="Times New Roman"/>
              </w:rPr>
            </w:pPr>
          </w:p>
        </w:tc>
        <w:tc>
          <w:tcPr>
            <w:tcW w:w="578" w:type="pct"/>
          </w:tcPr>
          <w:p w14:paraId="63C72F58" w14:textId="77777777" w:rsidR="005019A2" w:rsidRPr="005019A2" w:rsidRDefault="005019A2" w:rsidP="008C13CE">
            <w:pPr>
              <w:suppressAutoHyphens/>
              <w:spacing w:after="0"/>
              <w:rPr>
                <w:rFonts w:ascii="Times New Roman" w:hAnsi="Times New Roman"/>
              </w:rPr>
            </w:pPr>
          </w:p>
        </w:tc>
      </w:tr>
      <w:tr w:rsidR="005019A2" w:rsidRPr="005019A2" w14:paraId="4196AD81" w14:textId="77777777" w:rsidTr="005019A2">
        <w:trPr>
          <w:trHeight w:val="510"/>
        </w:trPr>
        <w:tc>
          <w:tcPr>
            <w:tcW w:w="843" w:type="pct"/>
            <w:vMerge/>
          </w:tcPr>
          <w:p w14:paraId="3332D9B6" w14:textId="77777777" w:rsidR="005019A2" w:rsidRPr="005019A2" w:rsidRDefault="005019A2" w:rsidP="008C13CE">
            <w:pPr>
              <w:suppressAutoHyphens/>
              <w:spacing w:after="0"/>
              <w:rPr>
                <w:rFonts w:ascii="Times New Roman" w:hAnsi="Times New Roman"/>
                <w:b/>
              </w:rPr>
            </w:pPr>
          </w:p>
        </w:tc>
        <w:tc>
          <w:tcPr>
            <w:tcW w:w="2474" w:type="pct"/>
          </w:tcPr>
          <w:p w14:paraId="40D6FC99"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2A55F7D" w14:textId="6D69AA1E" w:rsidR="005019A2" w:rsidRPr="005019A2" w:rsidRDefault="005019A2" w:rsidP="008C13CE">
            <w:pPr>
              <w:suppressAutoHyphens/>
              <w:spacing w:after="0"/>
              <w:jc w:val="center"/>
              <w:rPr>
                <w:rFonts w:ascii="Times New Roman" w:hAnsi="Times New Roman"/>
                <w:b/>
              </w:rPr>
            </w:pPr>
          </w:p>
        </w:tc>
        <w:tc>
          <w:tcPr>
            <w:tcW w:w="526" w:type="pct"/>
          </w:tcPr>
          <w:p w14:paraId="5523A138" w14:textId="77777777" w:rsidR="005019A2" w:rsidRPr="005019A2" w:rsidRDefault="005019A2" w:rsidP="008C13CE">
            <w:pPr>
              <w:suppressAutoHyphens/>
              <w:spacing w:after="0"/>
              <w:rPr>
                <w:rFonts w:ascii="Times New Roman" w:hAnsi="Times New Roman"/>
                <w:b/>
                <w:i/>
              </w:rPr>
            </w:pPr>
          </w:p>
        </w:tc>
        <w:tc>
          <w:tcPr>
            <w:tcW w:w="578" w:type="pct"/>
          </w:tcPr>
          <w:p w14:paraId="6D4CF315" w14:textId="7526309B" w:rsidR="005019A2" w:rsidRPr="005019A2" w:rsidRDefault="005019A2" w:rsidP="008C13CE">
            <w:pPr>
              <w:suppressAutoHyphens/>
              <w:spacing w:after="0"/>
              <w:rPr>
                <w:rFonts w:ascii="Times New Roman" w:hAnsi="Times New Roman"/>
                <w:b/>
                <w:i/>
              </w:rPr>
            </w:pPr>
          </w:p>
        </w:tc>
      </w:tr>
      <w:tr w:rsidR="005019A2" w:rsidRPr="005019A2" w14:paraId="07239E84" w14:textId="77777777" w:rsidTr="005019A2">
        <w:trPr>
          <w:trHeight w:val="510"/>
        </w:trPr>
        <w:tc>
          <w:tcPr>
            <w:tcW w:w="843" w:type="pct"/>
            <w:vMerge/>
          </w:tcPr>
          <w:p w14:paraId="4C8B1005" w14:textId="77777777" w:rsidR="005019A2" w:rsidRPr="005019A2" w:rsidRDefault="005019A2" w:rsidP="008C13CE">
            <w:pPr>
              <w:suppressAutoHyphens/>
              <w:spacing w:after="0"/>
              <w:rPr>
                <w:rFonts w:ascii="Times New Roman" w:hAnsi="Times New Roman"/>
                <w:b/>
              </w:rPr>
            </w:pPr>
          </w:p>
        </w:tc>
        <w:tc>
          <w:tcPr>
            <w:tcW w:w="2474" w:type="pct"/>
          </w:tcPr>
          <w:p w14:paraId="0DF267B6"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14 «Составление технологической инструкции на процесс эмалирования при производстве эмалированных проводов»</w:t>
            </w:r>
          </w:p>
        </w:tc>
        <w:tc>
          <w:tcPr>
            <w:tcW w:w="579" w:type="pct"/>
          </w:tcPr>
          <w:p w14:paraId="27816711" w14:textId="09B024DB" w:rsidR="005019A2" w:rsidRPr="005019A2" w:rsidRDefault="005019A2" w:rsidP="008C13CE">
            <w:pPr>
              <w:suppressAutoHyphens/>
              <w:spacing w:after="0"/>
              <w:jc w:val="center"/>
              <w:rPr>
                <w:rFonts w:ascii="Times New Roman" w:hAnsi="Times New Roman"/>
              </w:rPr>
            </w:pPr>
          </w:p>
        </w:tc>
        <w:tc>
          <w:tcPr>
            <w:tcW w:w="526" w:type="pct"/>
          </w:tcPr>
          <w:p w14:paraId="605CBA28" w14:textId="77777777" w:rsidR="005019A2" w:rsidRPr="005019A2" w:rsidRDefault="005019A2" w:rsidP="008C13CE">
            <w:pPr>
              <w:suppressAutoHyphens/>
              <w:spacing w:after="0"/>
              <w:rPr>
                <w:rFonts w:ascii="Times New Roman" w:hAnsi="Times New Roman"/>
              </w:rPr>
            </w:pPr>
          </w:p>
        </w:tc>
        <w:tc>
          <w:tcPr>
            <w:tcW w:w="578" w:type="pct"/>
          </w:tcPr>
          <w:p w14:paraId="6A2C59F7" w14:textId="77777777" w:rsidR="005019A2" w:rsidRPr="005019A2" w:rsidRDefault="005019A2" w:rsidP="008C13CE">
            <w:pPr>
              <w:suppressAutoHyphens/>
              <w:spacing w:after="0"/>
              <w:rPr>
                <w:rFonts w:ascii="Times New Roman" w:hAnsi="Times New Roman"/>
              </w:rPr>
            </w:pPr>
          </w:p>
        </w:tc>
      </w:tr>
      <w:tr w:rsidR="005019A2" w:rsidRPr="005019A2" w14:paraId="7F36A725" w14:textId="77777777" w:rsidTr="005019A2">
        <w:trPr>
          <w:trHeight w:val="510"/>
        </w:trPr>
        <w:tc>
          <w:tcPr>
            <w:tcW w:w="843" w:type="pct"/>
            <w:vMerge w:val="restart"/>
          </w:tcPr>
          <w:p w14:paraId="7C84EBEA"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3.14 Технологические параметры скрутки</w:t>
            </w:r>
          </w:p>
        </w:tc>
        <w:tc>
          <w:tcPr>
            <w:tcW w:w="2474" w:type="pct"/>
          </w:tcPr>
          <w:p w14:paraId="125B7888"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5A2BAB15" w14:textId="4582A506" w:rsidR="005019A2" w:rsidRPr="005019A2" w:rsidRDefault="005019A2" w:rsidP="008C13CE">
            <w:pPr>
              <w:suppressAutoHyphens/>
              <w:spacing w:after="0"/>
              <w:jc w:val="center"/>
              <w:rPr>
                <w:rFonts w:ascii="Times New Roman" w:hAnsi="Times New Roman"/>
                <w:b/>
              </w:rPr>
            </w:pPr>
          </w:p>
        </w:tc>
        <w:tc>
          <w:tcPr>
            <w:tcW w:w="526" w:type="pct"/>
          </w:tcPr>
          <w:p w14:paraId="23513719" w14:textId="77777777" w:rsidR="005019A2" w:rsidRPr="005019A2" w:rsidRDefault="005019A2" w:rsidP="008C13CE">
            <w:pPr>
              <w:suppressAutoHyphens/>
              <w:spacing w:after="0"/>
              <w:rPr>
                <w:rFonts w:ascii="Times New Roman" w:hAnsi="Times New Roman"/>
                <w:b/>
                <w:i/>
              </w:rPr>
            </w:pPr>
          </w:p>
        </w:tc>
        <w:tc>
          <w:tcPr>
            <w:tcW w:w="578" w:type="pct"/>
          </w:tcPr>
          <w:p w14:paraId="584F2EE0" w14:textId="605E78E8" w:rsidR="005019A2" w:rsidRPr="005019A2" w:rsidRDefault="005019A2" w:rsidP="008C13CE">
            <w:pPr>
              <w:suppressAutoHyphens/>
              <w:spacing w:after="0"/>
              <w:rPr>
                <w:rFonts w:ascii="Times New Roman" w:hAnsi="Times New Roman"/>
                <w:b/>
                <w:i/>
              </w:rPr>
            </w:pPr>
          </w:p>
        </w:tc>
      </w:tr>
      <w:tr w:rsidR="005019A2" w:rsidRPr="005019A2" w14:paraId="12D811E4" w14:textId="77777777" w:rsidTr="005019A2">
        <w:trPr>
          <w:trHeight w:val="510"/>
        </w:trPr>
        <w:tc>
          <w:tcPr>
            <w:tcW w:w="843" w:type="pct"/>
            <w:vMerge/>
          </w:tcPr>
          <w:p w14:paraId="6EB73059" w14:textId="77777777" w:rsidR="005019A2" w:rsidRPr="005019A2" w:rsidRDefault="005019A2" w:rsidP="008C13CE">
            <w:pPr>
              <w:suppressAutoHyphens/>
              <w:spacing w:after="0"/>
              <w:rPr>
                <w:rFonts w:ascii="Times New Roman" w:hAnsi="Times New Roman"/>
                <w:b/>
              </w:rPr>
            </w:pPr>
          </w:p>
        </w:tc>
        <w:tc>
          <w:tcPr>
            <w:tcW w:w="2474" w:type="pct"/>
          </w:tcPr>
          <w:p w14:paraId="04C6B48E"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Общие сведения о технологии скрутки кабельных изделий</w:t>
            </w:r>
          </w:p>
        </w:tc>
        <w:tc>
          <w:tcPr>
            <w:tcW w:w="579" w:type="pct"/>
          </w:tcPr>
          <w:p w14:paraId="5609668E" w14:textId="4001AB40" w:rsidR="005019A2" w:rsidRPr="005019A2" w:rsidRDefault="005019A2" w:rsidP="008C13CE">
            <w:pPr>
              <w:suppressAutoHyphens/>
              <w:spacing w:after="0"/>
              <w:jc w:val="center"/>
              <w:rPr>
                <w:rFonts w:ascii="Times New Roman" w:hAnsi="Times New Roman"/>
              </w:rPr>
            </w:pPr>
          </w:p>
        </w:tc>
        <w:tc>
          <w:tcPr>
            <w:tcW w:w="526" w:type="pct"/>
          </w:tcPr>
          <w:p w14:paraId="1B414ECB" w14:textId="77777777" w:rsidR="005019A2" w:rsidRPr="005019A2" w:rsidRDefault="005019A2" w:rsidP="008C13CE">
            <w:pPr>
              <w:widowControl w:val="0"/>
              <w:suppressAutoHyphens/>
              <w:spacing w:after="0"/>
              <w:rPr>
                <w:rFonts w:ascii="Times New Roman" w:hAnsi="Times New Roman"/>
              </w:rPr>
            </w:pPr>
          </w:p>
        </w:tc>
        <w:tc>
          <w:tcPr>
            <w:tcW w:w="578" w:type="pct"/>
          </w:tcPr>
          <w:p w14:paraId="240E7BA9" w14:textId="77777777" w:rsidR="005019A2" w:rsidRPr="005019A2" w:rsidRDefault="005019A2" w:rsidP="008C13CE">
            <w:pPr>
              <w:widowControl w:val="0"/>
              <w:suppressAutoHyphens/>
              <w:spacing w:after="0"/>
              <w:rPr>
                <w:rFonts w:ascii="Times New Roman" w:hAnsi="Times New Roman"/>
              </w:rPr>
            </w:pPr>
          </w:p>
        </w:tc>
      </w:tr>
      <w:tr w:rsidR="005019A2" w:rsidRPr="005019A2" w14:paraId="28072B40" w14:textId="77777777" w:rsidTr="005019A2">
        <w:trPr>
          <w:trHeight w:val="510"/>
        </w:trPr>
        <w:tc>
          <w:tcPr>
            <w:tcW w:w="843" w:type="pct"/>
            <w:vMerge/>
          </w:tcPr>
          <w:p w14:paraId="06330816" w14:textId="77777777" w:rsidR="005019A2" w:rsidRPr="005019A2" w:rsidRDefault="005019A2" w:rsidP="008C13CE">
            <w:pPr>
              <w:suppressAutoHyphens/>
              <w:spacing w:after="0"/>
              <w:rPr>
                <w:rFonts w:ascii="Times New Roman" w:hAnsi="Times New Roman"/>
                <w:b/>
              </w:rPr>
            </w:pPr>
          </w:p>
        </w:tc>
        <w:tc>
          <w:tcPr>
            <w:tcW w:w="2474" w:type="pct"/>
          </w:tcPr>
          <w:p w14:paraId="6EC9E691"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Технологические параметры процесса скрутки. Крутильные машины</w:t>
            </w:r>
          </w:p>
        </w:tc>
        <w:tc>
          <w:tcPr>
            <w:tcW w:w="579" w:type="pct"/>
          </w:tcPr>
          <w:p w14:paraId="529F39D1" w14:textId="1B138873" w:rsidR="005019A2" w:rsidRPr="005019A2" w:rsidRDefault="005019A2" w:rsidP="008C13CE">
            <w:pPr>
              <w:suppressAutoHyphens/>
              <w:spacing w:after="0"/>
              <w:jc w:val="center"/>
              <w:rPr>
                <w:rFonts w:ascii="Times New Roman" w:hAnsi="Times New Roman"/>
              </w:rPr>
            </w:pPr>
          </w:p>
        </w:tc>
        <w:tc>
          <w:tcPr>
            <w:tcW w:w="526" w:type="pct"/>
          </w:tcPr>
          <w:p w14:paraId="33F8A68C" w14:textId="77777777" w:rsidR="005019A2" w:rsidRPr="005019A2" w:rsidRDefault="005019A2" w:rsidP="008C13CE">
            <w:pPr>
              <w:suppressAutoHyphens/>
              <w:spacing w:after="0"/>
              <w:rPr>
                <w:rFonts w:ascii="Times New Roman" w:hAnsi="Times New Roman"/>
              </w:rPr>
            </w:pPr>
          </w:p>
        </w:tc>
        <w:tc>
          <w:tcPr>
            <w:tcW w:w="578" w:type="pct"/>
          </w:tcPr>
          <w:p w14:paraId="21A0DCB4" w14:textId="77777777" w:rsidR="005019A2" w:rsidRPr="005019A2" w:rsidRDefault="005019A2" w:rsidP="008C13CE">
            <w:pPr>
              <w:suppressAutoHyphens/>
              <w:spacing w:after="0"/>
              <w:rPr>
                <w:rFonts w:ascii="Times New Roman" w:hAnsi="Times New Roman"/>
              </w:rPr>
            </w:pPr>
          </w:p>
        </w:tc>
      </w:tr>
      <w:tr w:rsidR="005019A2" w:rsidRPr="005019A2" w14:paraId="386127A1" w14:textId="77777777" w:rsidTr="005019A2">
        <w:trPr>
          <w:trHeight w:val="510"/>
        </w:trPr>
        <w:tc>
          <w:tcPr>
            <w:tcW w:w="843" w:type="pct"/>
            <w:vMerge/>
          </w:tcPr>
          <w:p w14:paraId="3612FF02" w14:textId="77777777" w:rsidR="005019A2" w:rsidRPr="005019A2" w:rsidRDefault="005019A2" w:rsidP="008C13CE">
            <w:pPr>
              <w:suppressAutoHyphens/>
              <w:spacing w:after="0"/>
              <w:rPr>
                <w:rFonts w:ascii="Times New Roman" w:hAnsi="Times New Roman"/>
                <w:b/>
              </w:rPr>
            </w:pPr>
          </w:p>
        </w:tc>
        <w:tc>
          <w:tcPr>
            <w:tcW w:w="2474" w:type="pct"/>
          </w:tcPr>
          <w:p w14:paraId="11CDB184"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1B1FDADD" w14:textId="57666138" w:rsidR="005019A2" w:rsidRPr="005019A2" w:rsidRDefault="005019A2" w:rsidP="008C13CE">
            <w:pPr>
              <w:suppressAutoHyphens/>
              <w:spacing w:after="0"/>
              <w:jc w:val="center"/>
              <w:rPr>
                <w:rFonts w:ascii="Times New Roman" w:hAnsi="Times New Roman"/>
                <w:b/>
              </w:rPr>
            </w:pPr>
          </w:p>
        </w:tc>
        <w:tc>
          <w:tcPr>
            <w:tcW w:w="526" w:type="pct"/>
          </w:tcPr>
          <w:p w14:paraId="337BE3B0" w14:textId="77777777" w:rsidR="005019A2" w:rsidRPr="005019A2" w:rsidRDefault="005019A2" w:rsidP="008C13CE">
            <w:pPr>
              <w:suppressAutoHyphens/>
              <w:spacing w:after="0"/>
              <w:rPr>
                <w:rFonts w:ascii="Times New Roman" w:hAnsi="Times New Roman"/>
                <w:b/>
                <w:i/>
              </w:rPr>
            </w:pPr>
          </w:p>
        </w:tc>
        <w:tc>
          <w:tcPr>
            <w:tcW w:w="578" w:type="pct"/>
          </w:tcPr>
          <w:p w14:paraId="301C15D2" w14:textId="651A0D44" w:rsidR="005019A2" w:rsidRPr="005019A2" w:rsidRDefault="005019A2" w:rsidP="008C13CE">
            <w:pPr>
              <w:suppressAutoHyphens/>
              <w:spacing w:after="0"/>
              <w:rPr>
                <w:rFonts w:ascii="Times New Roman" w:hAnsi="Times New Roman"/>
                <w:b/>
                <w:i/>
              </w:rPr>
            </w:pPr>
          </w:p>
        </w:tc>
      </w:tr>
      <w:tr w:rsidR="005019A2" w:rsidRPr="005019A2" w14:paraId="3EBCAF2B" w14:textId="77777777" w:rsidTr="005019A2">
        <w:trPr>
          <w:trHeight w:val="510"/>
        </w:trPr>
        <w:tc>
          <w:tcPr>
            <w:tcW w:w="843" w:type="pct"/>
            <w:vMerge/>
          </w:tcPr>
          <w:p w14:paraId="023A2748" w14:textId="77777777" w:rsidR="005019A2" w:rsidRPr="005019A2" w:rsidRDefault="005019A2" w:rsidP="008C13CE">
            <w:pPr>
              <w:suppressAutoHyphens/>
              <w:spacing w:after="0"/>
              <w:rPr>
                <w:rFonts w:ascii="Times New Roman" w:hAnsi="Times New Roman"/>
                <w:b/>
              </w:rPr>
            </w:pPr>
          </w:p>
        </w:tc>
        <w:tc>
          <w:tcPr>
            <w:tcW w:w="2474" w:type="pct"/>
          </w:tcPr>
          <w:p w14:paraId="0C0195D4" w14:textId="77777777" w:rsidR="005019A2" w:rsidRPr="005019A2" w:rsidRDefault="005019A2" w:rsidP="008C13CE">
            <w:pPr>
              <w:spacing w:after="0"/>
              <w:jc w:val="both"/>
              <w:rPr>
                <w:rFonts w:ascii="Times New Roman" w:hAnsi="Times New Roman"/>
              </w:rPr>
            </w:pPr>
            <w:r w:rsidRPr="005019A2">
              <w:rPr>
                <w:rFonts w:ascii="Times New Roman" w:hAnsi="Times New Roman"/>
                <w:bCs/>
              </w:rPr>
              <w:t>Практическое занятие 15 «Определение шага скрутки в зависимости от линейной скорости и частоты вращения крутильного узла»</w:t>
            </w:r>
          </w:p>
        </w:tc>
        <w:tc>
          <w:tcPr>
            <w:tcW w:w="579" w:type="pct"/>
          </w:tcPr>
          <w:p w14:paraId="33DDA0FD" w14:textId="0DAC7917" w:rsidR="005019A2" w:rsidRPr="005019A2" w:rsidRDefault="005019A2" w:rsidP="008C13CE">
            <w:pPr>
              <w:suppressAutoHyphens/>
              <w:spacing w:after="0"/>
              <w:jc w:val="center"/>
              <w:rPr>
                <w:rFonts w:ascii="Times New Roman" w:hAnsi="Times New Roman"/>
              </w:rPr>
            </w:pPr>
          </w:p>
        </w:tc>
        <w:tc>
          <w:tcPr>
            <w:tcW w:w="526" w:type="pct"/>
          </w:tcPr>
          <w:p w14:paraId="0913271C" w14:textId="77777777" w:rsidR="005019A2" w:rsidRPr="005019A2" w:rsidRDefault="005019A2" w:rsidP="008C13CE">
            <w:pPr>
              <w:suppressAutoHyphens/>
              <w:spacing w:after="0"/>
              <w:rPr>
                <w:rFonts w:ascii="Times New Roman" w:hAnsi="Times New Roman"/>
              </w:rPr>
            </w:pPr>
          </w:p>
        </w:tc>
        <w:tc>
          <w:tcPr>
            <w:tcW w:w="578" w:type="pct"/>
          </w:tcPr>
          <w:p w14:paraId="287952DD" w14:textId="77777777" w:rsidR="005019A2" w:rsidRPr="005019A2" w:rsidRDefault="005019A2" w:rsidP="008C13CE">
            <w:pPr>
              <w:suppressAutoHyphens/>
              <w:spacing w:after="0"/>
              <w:rPr>
                <w:rFonts w:ascii="Times New Roman" w:hAnsi="Times New Roman"/>
              </w:rPr>
            </w:pPr>
          </w:p>
        </w:tc>
      </w:tr>
      <w:tr w:rsidR="005019A2" w:rsidRPr="005019A2" w14:paraId="054447FF" w14:textId="77777777" w:rsidTr="005019A2">
        <w:trPr>
          <w:trHeight w:val="510"/>
        </w:trPr>
        <w:tc>
          <w:tcPr>
            <w:tcW w:w="843" w:type="pct"/>
            <w:vMerge/>
          </w:tcPr>
          <w:p w14:paraId="6798DF48" w14:textId="77777777" w:rsidR="005019A2" w:rsidRPr="005019A2" w:rsidRDefault="005019A2" w:rsidP="008C13CE">
            <w:pPr>
              <w:suppressAutoHyphens/>
              <w:spacing w:after="0"/>
              <w:rPr>
                <w:rFonts w:ascii="Times New Roman" w:hAnsi="Times New Roman"/>
                <w:b/>
              </w:rPr>
            </w:pPr>
          </w:p>
        </w:tc>
        <w:tc>
          <w:tcPr>
            <w:tcW w:w="2474" w:type="pct"/>
          </w:tcPr>
          <w:p w14:paraId="6EBAC51D"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16 «Определение модуля скрутки в зависимости от линейной скорости и частоты вращения крутильного узла»</w:t>
            </w:r>
          </w:p>
        </w:tc>
        <w:tc>
          <w:tcPr>
            <w:tcW w:w="579" w:type="pct"/>
          </w:tcPr>
          <w:p w14:paraId="0E28E253" w14:textId="2CAE0F5E" w:rsidR="005019A2" w:rsidRPr="005019A2" w:rsidRDefault="005019A2" w:rsidP="008C13CE">
            <w:pPr>
              <w:suppressAutoHyphens/>
              <w:spacing w:after="0"/>
              <w:jc w:val="center"/>
              <w:rPr>
                <w:rFonts w:ascii="Times New Roman" w:hAnsi="Times New Roman"/>
              </w:rPr>
            </w:pPr>
          </w:p>
        </w:tc>
        <w:tc>
          <w:tcPr>
            <w:tcW w:w="526" w:type="pct"/>
          </w:tcPr>
          <w:p w14:paraId="4E74C97A" w14:textId="77777777" w:rsidR="005019A2" w:rsidRPr="005019A2" w:rsidRDefault="005019A2" w:rsidP="008C13CE">
            <w:pPr>
              <w:suppressAutoHyphens/>
              <w:spacing w:after="0"/>
              <w:rPr>
                <w:rFonts w:ascii="Times New Roman" w:hAnsi="Times New Roman"/>
              </w:rPr>
            </w:pPr>
          </w:p>
        </w:tc>
        <w:tc>
          <w:tcPr>
            <w:tcW w:w="578" w:type="pct"/>
          </w:tcPr>
          <w:p w14:paraId="63B2E377" w14:textId="77777777" w:rsidR="005019A2" w:rsidRPr="005019A2" w:rsidRDefault="005019A2" w:rsidP="008C13CE">
            <w:pPr>
              <w:suppressAutoHyphens/>
              <w:spacing w:after="0"/>
              <w:rPr>
                <w:rFonts w:ascii="Times New Roman" w:hAnsi="Times New Roman"/>
              </w:rPr>
            </w:pPr>
          </w:p>
        </w:tc>
      </w:tr>
      <w:tr w:rsidR="005019A2" w:rsidRPr="005019A2" w14:paraId="2C2415A2" w14:textId="77777777" w:rsidTr="005019A2">
        <w:trPr>
          <w:trHeight w:val="510"/>
        </w:trPr>
        <w:tc>
          <w:tcPr>
            <w:tcW w:w="843" w:type="pct"/>
            <w:vMerge/>
          </w:tcPr>
          <w:p w14:paraId="278AB4AA" w14:textId="77777777" w:rsidR="005019A2" w:rsidRPr="005019A2" w:rsidRDefault="005019A2" w:rsidP="008C13CE">
            <w:pPr>
              <w:suppressAutoHyphens/>
              <w:spacing w:after="0"/>
              <w:rPr>
                <w:rFonts w:ascii="Times New Roman" w:hAnsi="Times New Roman"/>
                <w:b/>
              </w:rPr>
            </w:pPr>
          </w:p>
        </w:tc>
        <w:tc>
          <w:tcPr>
            <w:tcW w:w="2474" w:type="pct"/>
          </w:tcPr>
          <w:p w14:paraId="0F41ABFC" w14:textId="77777777" w:rsidR="005019A2" w:rsidRPr="005019A2" w:rsidRDefault="005019A2" w:rsidP="008C13CE">
            <w:pPr>
              <w:spacing w:after="0"/>
              <w:jc w:val="both"/>
              <w:rPr>
                <w:rFonts w:ascii="Times New Roman" w:hAnsi="Times New Roman"/>
              </w:rPr>
            </w:pPr>
            <w:r w:rsidRPr="005019A2">
              <w:rPr>
                <w:rFonts w:ascii="Times New Roman" w:hAnsi="Times New Roman"/>
                <w:bCs/>
              </w:rPr>
              <w:t>Практическое занятие 17 «Расчет параметров на технологические процессы скрутки для различных типов кабельных изделий»</w:t>
            </w:r>
          </w:p>
        </w:tc>
        <w:tc>
          <w:tcPr>
            <w:tcW w:w="579" w:type="pct"/>
          </w:tcPr>
          <w:p w14:paraId="656FAE4C" w14:textId="2C9062D7" w:rsidR="005019A2" w:rsidRPr="005019A2" w:rsidRDefault="005019A2" w:rsidP="008C13CE">
            <w:pPr>
              <w:suppressAutoHyphens/>
              <w:spacing w:after="0"/>
              <w:jc w:val="center"/>
              <w:rPr>
                <w:rFonts w:ascii="Times New Roman" w:hAnsi="Times New Roman"/>
              </w:rPr>
            </w:pPr>
          </w:p>
        </w:tc>
        <w:tc>
          <w:tcPr>
            <w:tcW w:w="526" w:type="pct"/>
          </w:tcPr>
          <w:p w14:paraId="5EC71315" w14:textId="77777777" w:rsidR="005019A2" w:rsidRPr="005019A2" w:rsidRDefault="005019A2" w:rsidP="008C13CE">
            <w:pPr>
              <w:suppressAutoHyphens/>
              <w:spacing w:after="0"/>
              <w:rPr>
                <w:rFonts w:ascii="Times New Roman" w:hAnsi="Times New Roman"/>
              </w:rPr>
            </w:pPr>
          </w:p>
        </w:tc>
        <w:tc>
          <w:tcPr>
            <w:tcW w:w="578" w:type="pct"/>
          </w:tcPr>
          <w:p w14:paraId="0D1AC727" w14:textId="77777777" w:rsidR="005019A2" w:rsidRPr="005019A2" w:rsidRDefault="005019A2" w:rsidP="008C13CE">
            <w:pPr>
              <w:suppressAutoHyphens/>
              <w:spacing w:after="0"/>
              <w:rPr>
                <w:rFonts w:ascii="Times New Roman" w:hAnsi="Times New Roman"/>
              </w:rPr>
            </w:pPr>
          </w:p>
        </w:tc>
      </w:tr>
      <w:tr w:rsidR="005019A2" w:rsidRPr="005019A2" w14:paraId="3CD58C4A" w14:textId="77777777" w:rsidTr="005019A2">
        <w:trPr>
          <w:trHeight w:val="510"/>
        </w:trPr>
        <w:tc>
          <w:tcPr>
            <w:tcW w:w="843" w:type="pct"/>
            <w:vMerge/>
          </w:tcPr>
          <w:p w14:paraId="7F5EA8A9" w14:textId="77777777" w:rsidR="005019A2" w:rsidRPr="005019A2" w:rsidRDefault="005019A2" w:rsidP="008C13CE">
            <w:pPr>
              <w:suppressAutoHyphens/>
              <w:spacing w:after="0"/>
              <w:rPr>
                <w:rFonts w:ascii="Times New Roman" w:hAnsi="Times New Roman"/>
                <w:b/>
              </w:rPr>
            </w:pPr>
          </w:p>
        </w:tc>
        <w:tc>
          <w:tcPr>
            <w:tcW w:w="2474" w:type="pct"/>
          </w:tcPr>
          <w:p w14:paraId="6D79602A"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18 «Составление карт эскизов на технологические процессы скрутки для различных типов кабельных изделий»</w:t>
            </w:r>
          </w:p>
        </w:tc>
        <w:tc>
          <w:tcPr>
            <w:tcW w:w="579" w:type="pct"/>
          </w:tcPr>
          <w:p w14:paraId="646B265D" w14:textId="3A2C95D7" w:rsidR="005019A2" w:rsidRPr="005019A2" w:rsidRDefault="005019A2" w:rsidP="008C13CE">
            <w:pPr>
              <w:suppressAutoHyphens/>
              <w:spacing w:after="0"/>
              <w:jc w:val="center"/>
              <w:rPr>
                <w:rFonts w:ascii="Times New Roman" w:hAnsi="Times New Roman"/>
              </w:rPr>
            </w:pPr>
          </w:p>
        </w:tc>
        <w:tc>
          <w:tcPr>
            <w:tcW w:w="526" w:type="pct"/>
          </w:tcPr>
          <w:p w14:paraId="5FE3DDDA" w14:textId="77777777" w:rsidR="005019A2" w:rsidRPr="005019A2" w:rsidRDefault="005019A2" w:rsidP="008C13CE">
            <w:pPr>
              <w:suppressAutoHyphens/>
              <w:spacing w:after="0"/>
              <w:rPr>
                <w:rFonts w:ascii="Times New Roman" w:hAnsi="Times New Roman"/>
              </w:rPr>
            </w:pPr>
          </w:p>
        </w:tc>
        <w:tc>
          <w:tcPr>
            <w:tcW w:w="578" w:type="pct"/>
          </w:tcPr>
          <w:p w14:paraId="34A81EE3" w14:textId="77777777" w:rsidR="005019A2" w:rsidRPr="005019A2" w:rsidRDefault="005019A2" w:rsidP="008C13CE">
            <w:pPr>
              <w:suppressAutoHyphens/>
              <w:spacing w:after="0"/>
              <w:rPr>
                <w:rFonts w:ascii="Times New Roman" w:hAnsi="Times New Roman"/>
              </w:rPr>
            </w:pPr>
          </w:p>
        </w:tc>
      </w:tr>
      <w:tr w:rsidR="005019A2" w:rsidRPr="005019A2" w14:paraId="5ECF3EDF" w14:textId="77777777" w:rsidTr="005019A2">
        <w:trPr>
          <w:trHeight w:val="510"/>
        </w:trPr>
        <w:tc>
          <w:tcPr>
            <w:tcW w:w="843" w:type="pct"/>
            <w:vMerge w:val="restart"/>
          </w:tcPr>
          <w:p w14:paraId="6773B69E"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3.15 Особенности скрутки неизолированный, фасонных и круглых жил</w:t>
            </w:r>
          </w:p>
        </w:tc>
        <w:tc>
          <w:tcPr>
            <w:tcW w:w="2474" w:type="pct"/>
          </w:tcPr>
          <w:p w14:paraId="5D31AD07"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55C7D962" w14:textId="5B7D3ABC" w:rsidR="005019A2" w:rsidRPr="005019A2" w:rsidRDefault="005019A2" w:rsidP="008C13CE">
            <w:pPr>
              <w:suppressAutoHyphens/>
              <w:spacing w:after="0"/>
              <w:jc w:val="center"/>
              <w:rPr>
                <w:rFonts w:ascii="Times New Roman" w:hAnsi="Times New Roman"/>
                <w:b/>
              </w:rPr>
            </w:pPr>
          </w:p>
        </w:tc>
        <w:tc>
          <w:tcPr>
            <w:tcW w:w="526" w:type="pct"/>
          </w:tcPr>
          <w:p w14:paraId="243037E4" w14:textId="77777777" w:rsidR="005019A2" w:rsidRPr="005019A2" w:rsidRDefault="005019A2" w:rsidP="008C13CE">
            <w:pPr>
              <w:suppressAutoHyphens/>
              <w:spacing w:after="0"/>
              <w:rPr>
                <w:rFonts w:ascii="Times New Roman" w:hAnsi="Times New Roman"/>
                <w:b/>
                <w:i/>
              </w:rPr>
            </w:pPr>
          </w:p>
        </w:tc>
        <w:tc>
          <w:tcPr>
            <w:tcW w:w="578" w:type="pct"/>
          </w:tcPr>
          <w:p w14:paraId="6EEB5765" w14:textId="43C2D348" w:rsidR="005019A2" w:rsidRPr="005019A2" w:rsidRDefault="005019A2" w:rsidP="008C13CE">
            <w:pPr>
              <w:suppressAutoHyphens/>
              <w:spacing w:after="0"/>
              <w:rPr>
                <w:rFonts w:ascii="Times New Roman" w:hAnsi="Times New Roman"/>
                <w:b/>
                <w:i/>
              </w:rPr>
            </w:pPr>
          </w:p>
        </w:tc>
      </w:tr>
      <w:tr w:rsidR="005019A2" w:rsidRPr="005019A2" w14:paraId="47A08B04" w14:textId="77777777" w:rsidTr="005019A2">
        <w:trPr>
          <w:trHeight w:val="510"/>
        </w:trPr>
        <w:tc>
          <w:tcPr>
            <w:tcW w:w="843" w:type="pct"/>
            <w:vMerge/>
          </w:tcPr>
          <w:p w14:paraId="4FABE8BF" w14:textId="77777777" w:rsidR="005019A2" w:rsidRPr="005019A2" w:rsidRDefault="005019A2" w:rsidP="008C13CE">
            <w:pPr>
              <w:suppressAutoHyphens/>
              <w:spacing w:after="0"/>
              <w:rPr>
                <w:rFonts w:ascii="Times New Roman" w:hAnsi="Times New Roman"/>
                <w:b/>
              </w:rPr>
            </w:pPr>
          </w:p>
        </w:tc>
        <w:tc>
          <w:tcPr>
            <w:tcW w:w="2474" w:type="pct"/>
          </w:tcPr>
          <w:p w14:paraId="110CCB45"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Скрутка неизолированных проводов для линий электропередач</w:t>
            </w:r>
          </w:p>
        </w:tc>
        <w:tc>
          <w:tcPr>
            <w:tcW w:w="579" w:type="pct"/>
          </w:tcPr>
          <w:p w14:paraId="32DECE6A" w14:textId="6E433222" w:rsidR="005019A2" w:rsidRPr="005019A2" w:rsidRDefault="005019A2" w:rsidP="008C13CE">
            <w:pPr>
              <w:suppressAutoHyphens/>
              <w:spacing w:after="0"/>
              <w:jc w:val="center"/>
              <w:rPr>
                <w:rFonts w:ascii="Times New Roman" w:hAnsi="Times New Roman"/>
              </w:rPr>
            </w:pPr>
          </w:p>
        </w:tc>
        <w:tc>
          <w:tcPr>
            <w:tcW w:w="526" w:type="pct"/>
          </w:tcPr>
          <w:p w14:paraId="7E3B37F7" w14:textId="77777777" w:rsidR="005019A2" w:rsidRPr="005019A2" w:rsidRDefault="005019A2" w:rsidP="008C13CE">
            <w:pPr>
              <w:suppressAutoHyphens/>
              <w:spacing w:after="0"/>
              <w:rPr>
                <w:rFonts w:ascii="Times New Roman" w:hAnsi="Times New Roman"/>
              </w:rPr>
            </w:pPr>
          </w:p>
        </w:tc>
        <w:tc>
          <w:tcPr>
            <w:tcW w:w="578" w:type="pct"/>
          </w:tcPr>
          <w:p w14:paraId="79047529" w14:textId="77777777" w:rsidR="005019A2" w:rsidRPr="005019A2" w:rsidRDefault="005019A2" w:rsidP="008C13CE">
            <w:pPr>
              <w:suppressAutoHyphens/>
              <w:spacing w:after="0"/>
              <w:rPr>
                <w:rFonts w:ascii="Times New Roman" w:hAnsi="Times New Roman"/>
              </w:rPr>
            </w:pPr>
          </w:p>
        </w:tc>
      </w:tr>
      <w:tr w:rsidR="005019A2" w:rsidRPr="005019A2" w14:paraId="7E6FEDA9" w14:textId="77777777" w:rsidTr="005019A2">
        <w:trPr>
          <w:trHeight w:val="510"/>
        </w:trPr>
        <w:tc>
          <w:tcPr>
            <w:tcW w:w="843" w:type="pct"/>
            <w:vMerge/>
          </w:tcPr>
          <w:p w14:paraId="7501ED92" w14:textId="77777777" w:rsidR="005019A2" w:rsidRPr="005019A2" w:rsidRDefault="005019A2" w:rsidP="008C13CE">
            <w:pPr>
              <w:suppressAutoHyphens/>
              <w:spacing w:after="0"/>
              <w:rPr>
                <w:rFonts w:ascii="Times New Roman" w:hAnsi="Times New Roman"/>
                <w:b/>
              </w:rPr>
            </w:pPr>
          </w:p>
        </w:tc>
        <w:tc>
          <w:tcPr>
            <w:tcW w:w="2474" w:type="pct"/>
          </w:tcPr>
          <w:p w14:paraId="6603E110"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Скрутка круглых и фасонных жил силовых кабелей</w:t>
            </w:r>
          </w:p>
        </w:tc>
        <w:tc>
          <w:tcPr>
            <w:tcW w:w="579" w:type="pct"/>
          </w:tcPr>
          <w:p w14:paraId="3DDE19B9" w14:textId="22E73B83" w:rsidR="005019A2" w:rsidRPr="005019A2" w:rsidRDefault="005019A2" w:rsidP="008C13CE">
            <w:pPr>
              <w:suppressAutoHyphens/>
              <w:spacing w:after="0"/>
              <w:jc w:val="center"/>
              <w:rPr>
                <w:rFonts w:ascii="Times New Roman" w:hAnsi="Times New Roman"/>
              </w:rPr>
            </w:pPr>
          </w:p>
        </w:tc>
        <w:tc>
          <w:tcPr>
            <w:tcW w:w="526" w:type="pct"/>
          </w:tcPr>
          <w:p w14:paraId="47179ADD" w14:textId="77777777" w:rsidR="005019A2" w:rsidRPr="005019A2" w:rsidRDefault="005019A2" w:rsidP="008C13CE">
            <w:pPr>
              <w:suppressAutoHyphens/>
              <w:spacing w:after="0"/>
              <w:rPr>
                <w:rFonts w:ascii="Times New Roman" w:hAnsi="Times New Roman"/>
              </w:rPr>
            </w:pPr>
          </w:p>
        </w:tc>
        <w:tc>
          <w:tcPr>
            <w:tcW w:w="578" w:type="pct"/>
          </w:tcPr>
          <w:p w14:paraId="0F5D2F36" w14:textId="77777777" w:rsidR="005019A2" w:rsidRPr="005019A2" w:rsidRDefault="005019A2" w:rsidP="008C13CE">
            <w:pPr>
              <w:suppressAutoHyphens/>
              <w:spacing w:after="0"/>
              <w:rPr>
                <w:rFonts w:ascii="Times New Roman" w:hAnsi="Times New Roman"/>
              </w:rPr>
            </w:pPr>
          </w:p>
        </w:tc>
      </w:tr>
      <w:tr w:rsidR="005019A2" w:rsidRPr="005019A2" w14:paraId="51774E93" w14:textId="77777777" w:rsidTr="005019A2">
        <w:trPr>
          <w:trHeight w:val="510"/>
        </w:trPr>
        <w:tc>
          <w:tcPr>
            <w:tcW w:w="843" w:type="pct"/>
            <w:vMerge/>
          </w:tcPr>
          <w:p w14:paraId="26FD755E" w14:textId="77777777" w:rsidR="005019A2" w:rsidRPr="005019A2" w:rsidRDefault="005019A2" w:rsidP="008C13CE">
            <w:pPr>
              <w:suppressAutoHyphens/>
              <w:spacing w:after="0"/>
              <w:rPr>
                <w:rFonts w:ascii="Times New Roman" w:hAnsi="Times New Roman"/>
                <w:b/>
              </w:rPr>
            </w:pPr>
          </w:p>
        </w:tc>
        <w:tc>
          <w:tcPr>
            <w:tcW w:w="2474" w:type="pct"/>
          </w:tcPr>
          <w:p w14:paraId="648C4C1F"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5512B35" w14:textId="1BE2DF7E" w:rsidR="005019A2" w:rsidRPr="005019A2" w:rsidRDefault="005019A2" w:rsidP="008C13CE">
            <w:pPr>
              <w:suppressAutoHyphens/>
              <w:spacing w:after="0"/>
              <w:jc w:val="center"/>
              <w:rPr>
                <w:rFonts w:ascii="Times New Roman" w:hAnsi="Times New Roman"/>
                <w:b/>
              </w:rPr>
            </w:pPr>
          </w:p>
        </w:tc>
        <w:tc>
          <w:tcPr>
            <w:tcW w:w="526" w:type="pct"/>
          </w:tcPr>
          <w:p w14:paraId="708F8DA6" w14:textId="77777777" w:rsidR="005019A2" w:rsidRPr="005019A2" w:rsidRDefault="005019A2" w:rsidP="008C13CE">
            <w:pPr>
              <w:suppressAutoHyphens/>
              <w:spacing w:after="0"/>
              <w:rPr>
                <w:rFonts w:ascii="Times New Roman" w:hAnsi="Times New Roman"/>
                <w:b/>
                <w:i/>
              </w:rPr>
            </w:pPr>
          </w:p>
        </w:tc>
        <w:tc>
          <w:tcPr>
            <w:tcW w:w="578" w:type="pct"/>
          </w:tcPr>
          <w:p w14:paraId="45F38A50" w14:textId="6F9CE1CE" w:rsidR="005019A2" w:rsidRPr="005019A2" w:rsidRDefault="005019A2" w:rsidP="008C13CE">
            <w:pPr>
              <w:suppressAutoHyphens/>
              <w:spacing w:after="0"/>
              <w:rPr>
                <w:rFonts w:ascii="Times New Roman" w:hAnsi="Times New Roman"/>
                <w:b/>
                <w:i/>
              </w:rPr>
            </w:pPr>
          </w:p>
        </w:tc>
      </w:tr>
      <w:tr w:rsidR="005019A2" w:rsidRPr="005019A2" w14:paraId="66768782" w14:textId="77777777" w:rsidTr="005019A2">
        <w:trPr>
          <w:trHeight w:val="510"/>
        </w:trPr>
        <w:tc>
          <w:tcPr>
            <w:tcW w:w="843" w:type="pct"/>
            <w:vMerge/>
          </w:tcPr>
          <w:p w14:paraId="690E2F26" w14:textId="77777777" w:rsidR="005019A2" w:rsidRPr="005019A2" w:rsidRDefault="005019A2" w:rsidP="008C13CE">
            <w:pPr>
              <w:suppressAutoHyphens/>
              <w:spacing w:after="0"/>
              <w:rPr>
                <w:rFonts w:ascii="Times New Roman" w:hAnsi="Times New Roman"/>
                <w:b/>
              </w:rPr>
            </w:pPr>
          </w:p>
        </w:tc>
        <w:tc>
          <w:tcPr>
            <w:tcW w:w="2474" w:type="pct"/>
          </w:tcPr>
          <w:p w14:paraId="6033A529"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19 «Расчет степени уплотнения медных токопроводящих жил»</w:t>
            </w:r>
          </w:p>
        </w:tc>
        <w:tc>
          <w:tcPr>
            <w:tcW w:w="579" w:type="pct"/>
          </w:tcPr>
          <w:p w14:paraId="3854065D" w14:textId="69A4A283" w:rsidR="005019A2" w:rsidRPr="005019A2" w:rsidRDefault="005019A2" w:rsidP="008C13CE">
            <w:pPr>
              <w:suppressAutoHyphens/>
              <w:spacing w:after="0"/>
              <w:jc w:val="center"/>
              <w:rPr>
                <w:rFonts w:ascii="Times New Roman" w:hAnsi="Times New Roman"/>
              </w:rPr>
            </w:pPr>
          </w:p>
        </w:tc>
        <w:tc>
          <w:tcPr>
            <w:tcW w:w="526" w:type="pct"/>
          </w:tcPr>
          <w:p w14:paraId="2572E7AA" w14:textId="77777777" w:rsidR="005019A2" w:rsidRPr="005019A2" w:rsidRDefault="005019A2" w:rsidP="008C13CE">
            <w:pPr>
              <w:suppressAutoHyphens/>
              <w:spacing w:after="0"/>
              <w:rPr>
                <w:rFonts w:ascii="Times New Roman" w:hAnsi="Times New Roman"/>
              </w:rPr>
            </w:pPr>
          </w:p>
        </w:tc>
        <w:tc>
          <w:tcPr>
            <w:tcW w:w="578" w:type="pct"/>
          </w:tcPr>
          <w:p w14:paraId="298DBC9F" w14:textId="77777777" w:rsidR="005019A2" w:rsidRPr="005019A2" w:rsidRDefault="005019A2" w:rsidP="008C13CE">
            <w:pPr>
              <w:suppressAutoHyphens/>
              <w:spacing w:after="0"/>
              <w:rPr>
                <w:rFonts w:ascii="Times New Roman" w:hAnsi="Times New Roman"/>
              </w:rPr>
            </w:pPr>
          </w:p>
        </w:tc>
      </w:tr>
      <w:tr w:rsidR="005019A2" w:rsidRPr="005019A2" w14:paraId="2EA3D362" w14:textId="77777777" w:rsidTr="005019A2">
        <w:trPr>
          <w:trHeight w:val="510"/>
        </w:trPr>
        <w:tc>
          <w:tcPr>
            <w:tcW w:w="843" w:type="pct"/>
            <w:vMerge/>
          </w:tcPr>
          <w:p w14:paraId="6C397DF6" w14:textId="77777777" w:rsidR="005019A2" w:rsidRPr="005019A2" w:rsidRDefault="005019A2" w:rsidP="008C13CE">
            <w:pPr>
              <w:suppressAutoHyphens/>
              <w:spacing w:after="0"/>
              <w:rPr>
                <w:rFonts w:ascii="Times New Roman" w:hAnsi="Times New Roman"/>
                <w:b/>
              </w:rPr>
            </w:pPr>
          </w:p>
        </w:tc>
        <w:tc>
          <w:tcPr>
            <w:tcW w:w="2474" w:type="pct"/>
          </w:tcPr>
          <w:p w14:paraId="74A22A3E" w14:textId="77777777" w:rsidR="005019A2" w:rsidRPr="005019A2" w:rsidRDefault="005019A2" w:rsidP="008C13CE">
            <w:pPr>
              <w:spacing w:after="0"/>
              <w:jc w:val="both"/>
              <w:rPr>
                <w:rFonts w:ascii="Times New Roman" w:hAnsi="Times New Roman"/>
              </w:rPr>
            </w:pPr>
            <w:r w:rsidRPr="005019A2">
              <w:rPr>
                <w:rFonts w:ascii="Times New Roman" w:hAnsi="Times New Roman"/>
                <w:bCs/>
              </w:rPr>
              <w:t>Практическое занятие 20 «Расчет степени уплотнения алюминиевых токопроводящих жил»</w:t>
            </w:r>
          </w:p>
        </w:tc>
        <w:tc>
          <w:tcPr>
            <w:tcW w:w="579" w:type="pct"/>
          </w:tcPr>
          <w:p w14:paraId="0C3B91AD" w14:textId="6BFB6F34" w:rsidR="005019A2" w:rsidRPr="005019A2" w:rsidRDefault="005019A2" w:rsidP="008C13CE">
            <w:pPr>
              <w:suppressAutoHyphens/>
              <w:spacing w:after="0"/>
              <w:jc w:val="center"/>
              <w:rPr>
                <w:rFonts w:ascii="Times New Roman" w:hAnsi="Times New Roman"/>
              </w:rPr>
            </w:pPr>
          </w:p>
        </w:tc>
        <w:tc>
          <w:tcPr>
            <w:tcW w:w="526" w:type="pct"/>
          </w:tcPr>
          <w:p w14:paraId="3C8BEC1C" w14:textId="77777777" w:rsidR="005019A2" w:rsidRPr="005019A2" w:rsidRDefault="005019A2" w:rsidP="008C13CE">
            <w:pPr>
              <w:suppressAutoHyphens/>
              <w:spacing w:after="0"/>
              <w:rPr>
                <w:rFonts w:ascii="Times New Roman" w:hAnsi="Times New Roman"/>
              </w:rPr>
            </w:pPr>
          </w:p>
        </w:tc>
        <w:tc>
          <w:tcPr>
            <w:tcW w:w="578" w:type="pct"/>
          </w:tcPr>
          <w:p w14:paraId="2F94DF2F" w14:textId="77777777" w:rsidR="005019A2" w:rsidRPr="005019A2" w:rsidRDefault="005019A2" w:rsidP="008C13CE">
            <w:pPr>
              <w:suppressAutoHyphens/>
              <w:spacing w:after="0"/>
              <w:rPr>
                <w:rFonts w:ascii="Times New Roman" w:hAnsi="Times New Roman"/>
              </w:rPr>
            </w:pPr>
          </w:p>
        </w:tc>
      </w:tr>
      <w:tr w:rsidR="005019A2" w:rsidRPr="005019A2" w14:paraId="326C2D7D" w14:textId="77777777" w:rsidTr="005019A2">
        <w:trPr>
          <w:trHeight w:val="510"/>
        </w:trPr>
        <w:tc>
          <w:tcPr>
            <w:tcW w:w="843" w:type="pct"/>
            <w:vMerge w:val="restart"/>
          </w:tcPr>
          <w:p w14:paraId="5DF11551"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3.16 Процессы изолирования кабельных изделий</w:t>
            </w:r>
          </w:p>
        </w:tc>
        <w:tc>
          <w:tcPr>
            <w:tcW w:w="2474" w:type="pct"/>
          </w:tcPr>
          <w:p w14:paraId="04CB9F8B"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12B4462E" w14:textId="77777777" w:rsidR="005019A2" w:rsidRPr="005019A2" w:rsidRDefault="005019A2" w:rsidP="008C13CE">
            <w:pPr>
              <w:suppressAutoHyphens/>
              <w:spacing w:after="0"/>
              <w:jc w:val="center"/>
              <w:rPr>
                <w:rFonts w:ascii="Times New Roman" w:hAnsi="Times New Roman"/>
              </w:rPr>
            </w:pPr>
          </w:p>
        </w:tc>
        <w:tc>
          <w:tcPr>
            <w:tcW w:w="526" w:type="pct"/>
          </w:tcPr>
          <w:p w14:paraId="614A61D7" w14:textId="77777777" w:rsidR="005019A2" w:rsidRPr="005019A2" w:rsidRDefault="005019A2" w:rsidP="008C13CE">
            <w:pPr>
              <w:suppressAutoHyphens/>
              <w:spacing w:after="0"/>
              <w:rPr>
                <w:rFonts w:ascii="Times New Roman" w:hAnsi="Times New Roman"/>
                <w:b/>
                <w:i/>
              </w:rPr>
            </w:pPr>
          </w:p>
        </w:tc>
        <w:tc>
          <w:tcPr>
            <w:tcW w:w="578" w:type="pct"/>
          </w:tcPr>
          <w:p w14:paraId="28F50C68" w14:textId="5EEDBBCC" w:rsidR="005019A2" w:rsidRPr="005019A2" w:rsidRDefault="005019A2" w:rsidP="008C13CE">
            <w:pPr>
              <w:suppressAutoHyphens/>
              <w:spacing w:after="0"/>
              <w:rPr>
                <w:rFonts w:ascii="Times New Roman" w:hAnsi="Times New Roman"/>
                <w:b/>
                <w:i/>
              </w:rPr>
            </w:pPr>
          </w:p>
        </w:tc>
      </w:tr>
      <w:tr w:rsidR="005019A2" w:rsidRPr="005019A2" w14:paraId="27894062" w14:textId="77777777" w:rsidTr="005019A2">
        <w:trPr>
          <w:trHeight w:val="510"/>
        </w:trPr>
        <w:tc>
          <w:tcPr>
            <w:tcW w:w="843" w:type="pct"/>
            <w:vMerge/>
          </w:tcPr>
          <w:p w14:paraId="7B19DB5D" w14:textId="77777777" w:rsidR="005019A2" w:rsidRPr="005019A2" w:rsidRDefault="005019A2" w:rsidP="008C13CE">
            <w:pPr>
              <w:suppressAutoHyphens/>
              <w:spacing w:after="0"/>
              <w:rPr>
                <w:rFonts w:ascii="Times New Roman" w:hAnsi="Times New Roman"/>
                <w:b/>
              </w:rPr>
            </w:pPr>
          </w:p>
        </w:tc>
        <w:tc>
          <w:tcPr>
            <w:tcW w:w="2474" w:type="pct"/>
          </w:tcPr>
          <w:p w14:paraId="2A017F83" w14:textId="77777777" w:rsidR="005019A2" w:rsidRPr="005019A2" w:rsidRDefault="005019A2" w:rsidP="008C13CE">
            <w:pPr>
              <w:suppressAutoHyphens/>
              <w:spacing w:after="0"/>
              <w:rPr>
                <w:rFonts w:ascii="Times New Roman" w:hAnsi="Times New Roman"/>
              </w:rPr>
            </w:pPr>
            <w:r w:rsidRPr="005019A2">
              <w:rPr>
                <w:rFonts w:ascii="Times New Roman" w:hAnsi="Times New Roman"/>
              </w:rPr>
              <w:t>1. Технологический процесс изолирования и режимы изолирования</w:t>
            </w:r>
          </w:p>
        </w:tc>
        <w:tc>
          <w:tcPr>
            <w:tcW w:w="579" w:type="pct"/>
          </w:tcPr>
          <w:p w14:paraId="1685A0D4" w14:textId="77777777" w:rsidR="005019A2" w:rsidRPr="005019A2" w:rsidRDefault="005019A2" w:rsidP="008C13CE">
            <w:pPr>
              <w:suppressAutoHyphens/>
              <w:spacing w:after="0"/>
              <w:jc w:val="center"/>
              <w:rPr>
                <w:rFonts w:ascii="Times New Roman" w:hAnsi="Times New Roman"/>
              </w:rPr>
            </w:pPr>
          </w:p>
        </w:tc>
        <w:tc>
          <w:tcPr>
            <w:tcW w:w="526" w:type="pct"/>
          </w:tcPr>
          <w:p w14:paraId="59F66A9B" w14:textId="77777777" w:rsidR="005019A2" w:rsidRPr="005019A2" w:rsidRDefault="005019A2" w:rsidP="008C13CE">
            <w:pPr>
              <w:suppressAutoHyphens/>
              <w:spacing w:after="0"/>
              <w:rPr>
                <w:rFonts w:ascii="Times New Roman" w:hAnsi="Times New Roman"/>
              </w:rPr>
            </w:pPr>
          </w:p>
        </w:tc>
        <w:tc>
          <w:tcPr>
            <w:tcW w:w="578" w:type="pct"/>
          </w:tcPr>
          <w:p w14:paraId="6F03D44F" w14:textId="77777777" w:rsidR="005019A2" w:rsidRPr="005019A2" w:rsidRDefault="005019A2" w:rsidP="008C13CE">
            <w:pPr>
              <w:suppressAutoHyphens/>
              <w:spacing w:after="0"/>
              <w:rPr>
                <w:rFonts w:ascii="Times New Roman" w:hAnsi="Times New Roman"/>
              </w:rPr>
            </w:pPr>
          </w:p>
        </w:tc>
      </w:tr>
      <w:tr w:rsidR="005019A2" w:rsidRPr="005019A2" w14:paraId="0AE27F77" w14:textId="77777777" w:rsidTr="005019A2">
        <w:trPr>
          <w:trHeight w:val="510"/>
        </w:trPr>
        <w:tc>
          <w:tcPr>
            <w:tcW w:w="843" w:type="pct"/>
            <w:vMerge/>
          </w:tcPr>
          <w:p w14:paraId="5777C1DF" w14:textId="77777777" w:rsidR="005019A2" w:rsidRPr="005019A2" w:rsidRDefault="005019A2" w:rsidP="008C13CE">
            <w:pPr>
              <w:suppressAutoHyphens/>
              <w:spacing w:after="0"/>
              <w:rPr>
                <w:rFonts w:ascii="Times New Roman" w:hAnsi="Times New Roman"/>
                <w:b/>
              </w:rPr>
            </w:pPr>
          </w:p>
        </w:tc>
        <w:tc>
          <w:tcPr>
            <w:tcW w:w="2474" w:type="pct"/>
          </w:tcPr>
          <w:p w14:paraId="285572C9" w14:textId="77777777" w:rsidR="005019A2" w:rsidRPr="005019A2" w:rsidRDefault="005019A2" w:rsidP="008C13CE">
            <w:pPr>
              <w:suppressAutoHyphens/>
              <w:spacing w:after="0"/>
              <w:rPr>
                <w:rFonts w:ascii="Times New Roman" w:hAnsi="Times New Roman"/>
              </w:rPr>
            </w:pPr>
            <w:r w:rsidRPr="005019A2">
              <w:rPr>
                <w:rFonts w:ascii="Times New Roman" w:hAnsi="Times New Roman"/>
              </w:rPr>
              <w:t>1.</w:t>
            </w:r>
            <w:r w:rsidRPr="005019A2">
              <w:rPr>
                <w:rFonts w:ascii="Times New Roman" w:hAnsi="Times New Roman"/>
                <w:bCs/>
              </w:rPr>
              <w:t xml:space="preserve"> Общие сведения об изолировочном оборудовании</w:t>
            </w:r>
          </w:p>
        </w:tc>
        <w:tc>
          <w:tcPr>
            <w:tcW w:w="579" w:type="pct"/>
          </w:tcPr>
          <w:p w14:paraId="71215CA3" w14:textId="77777777" w:rsidR="005019A2" w:rsidRPr="005019A2" w:rsidRDefault="005019A2" w:rsidP="008C13CE">
            <w:pPr>
              <w:suppressAutoHyphens/>
              <w:spacing w:after="0"/>
              <w:jc w:val="center"/>
              <w:rPr>
                <w:rFonts w:ascii="Times New Roman" w:hAnsi="Times New Roman"/>
              </w:rPr>
            </w:pPr>
          </w:p>
        </w:tc>
        <w:tc>
          <w:tcPr>
            <w:tcW w:w="526" w:type="pct"/>
          </w:tcPr>
          <w:p w14:paraId="7A5099E6" w14:textId="77777777" w:rsidR="005019A2" w:rsidRPr="005019A2" w:rsidRDefault="005019A2" w:rsidP="008C13CE">
            <w:pPr>
              <w:suppressAutoHyphens/>
              <w:spacing w:after="0"/>
              <w:rPr>
                <w:rFonts w:ascii="Times New Roman" w:hAnsi="Times New Roman"/>
              </w:rPr>
            </w:pPr>
          </w:p>
        </w:tc>
        <w:tc>
          <w:tcPr>
            <w:tcW w:w="578" w:type="pct"/>
          </w:tcPr>
          <w:p w14:paraId="1CFD1E93" w14:textId="77777777" w:rsidR="005019A2" w:rsidRPr="005019A2" w:rsidRDefault="005019A2" w:rsidP="008C13CE">
            <w:pPr>
              <w:suppressAutoHyphens/>
              <w:spacing w:after="0"/>
              <w:rPr>
                <w:rFonts w:ascii="Times New Roman" w:hAnsi="Times New Roman"/>
              </w:rPr>
            </w:pPr>
          </w:p>
        </w:tc>
      </w:tr>
      <w:tr w:rsidR="005019A2" w:rsidRPr="005019A2" w14:paraId="2A647386" w14:textId="77777777" w:rsidTr="005019A2">
        <w:trPr>
          <w:trHeight w:val="510"/>
        </w:trPr>
        <w:tc>
          <w:tcPr>
            <w:tcW w:w="843" w:type="pct"/>
            <w:vMerge/>
          </w:tcPr>
          <w:p w14:paraId="2E409FDE" w14:textId="77777777" w:rsidR="005019A2" w:rsidRPr="005019A2" w:rsidRDefault="005019A2" w:rsidP="008C13CE">
            <w:pPr>
              <w:suppressAutoHyphens/>
              <w:spacing w:after="0"/>
              <w:rPr>
                <w:rFonts w:ascii="Times New Roman" w:hAnsi="Times New Roman"/>
                <w:b/>
              </w:rPr>
            </w:pPr>
          </w:p>
        </w:tc>
        <w:tc>
          <w:tcPr>
            <w:tcW w:w="2474" w:type="pct"/>
          </w:tcPr>
          <w:p w14:paraId="0041E4DD"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7AF5A442" w14:textId="77777777" w:rsidR="005019A2" w:rsidRPr="005019A2" w:rsidRDefault="005019A2" w:rsidP="008C13CE">
            <w:pPr>
              <w:suppressAutoHyphens/>
              <w:spacing w:after="0"/>
              <w:jc w:val="center"/>
              <w:rPr>
                <w:rFonts w:ascii="Times New Roman" w:hAnsi="Times New Roman"/>
              </w:rPr>
            </w:pPr>
          </w:p>
        </w:tc>
        <w:tc>
          <w:tcPr>
            <w:tcW w:w="526" w:type="pct"/>
          </w:tcPr>
          <w:p w14:paraId="38FBB877" w14:textId="77777777" w:rsidR="005019A2" w:rsidRPr="005019A2" w:rsidRDefault="005019A2" w:rsidP="008C13CE">
            <w:pPr>
              <w:suppressAutoHyphens/>
              <w:spacing w:after="0"/>
              <w:rPr>
                <w:rFonts w:ascii="Times New Roman" w:hAnsi="Times New Roman"/>
                <w:b/>
                <w:i/>
              </w:rPr>
            </w:pPr>
          </w:p>
        </w:tc>
        <w:tc>
          <w:tcPr>
            <w:tcW w:w="578" w:type="pct"/>
          </w:tcPr>
          <w:p w14:paraId="3CAB7E1A" w14:textId="012D1142" w:rsidR="005019A2" w:rsidRPr="005019A2" w:rsidRDefault="005019A2" w:rsidP="008C13CE">
            <w:pPr>
              <w:suppressAutoHyphens/>
              <w:spacing w:after="0"/>
              <w:rPr>
                <w:rFonts w:ascii="Times New Roman" w:hAnsi="Times New Roman"/>
                <w:b/>
                <w:i/>
              </w:rPr>
            </w:pPr>
          </w:p>
        </w:tc>
      </w:tr>
      <w:tr w:rsidR="005019A2" w:rsidRPr="005019A2" w14:paraId="73A74620" w14:textId="77777777" w:rsidTr="005019A2">
        <w:trPr>
          <w:trHeight w:val="510"/>
        </w:trPr>
        <w:tc>
          <w:tcPr>
            <w:tcW w:w="843" w:type="pct"/>
            <w:vMerge/>
          </w:tcPr>
          <w:p w14:paraId="6AB0AF86" w14:textId="77777777" w:rsidR="005019A2" w:rsidRPr="005019A2" w:rsidRDefault="005019A2" w:rsidP="008C13CE">
            <w:pPr>
              <w:suppressAutoHyphens/>
              <w:spacing w:after="0"/>
              <w:rPr>
                <w:rFonts w:ascii="Times New Roman" w:hAnsi="Times New Roman"/>
                <w:b/>
              </w:rPr>
            </w:pPr>
          </w:p>
        </w:tc>
        <w:tc>
          <w:tcPr>
            <w:tcW w:w="2474" w:type="pct"/>
          </w:tcPr>
          <w:p w14:paraId="174A8B56" w14:textId="77777777" w:rsidR="005019A2" w:rsidRPr="005019A2" w:rsidRDefault="005019A2" w:rsidP="008C13CE">
            <w:pPr>
              <w:spacing w:after="0"/>
              <w:jc w:val="both"/>
              <w:rPr>
                <w:rFonts w:ascii="Times New Roman" w:hAnsi="Times New Roman"/>
                <w:b/>
              </w:rPr>
            </w:pPr>
            <w:r w:rsidRPr="005019A2">
              <w:rPr>
                <w:rFonts w:ascii="Times New Roman" w:hAnsi="Times New Roman"/>
                <w:bCs/>
              </w:rPr>
              <w:t>Практическое занятие 21 «Определение технологических параметров обмотки»</w:t>
            </w:r>
          </w:p>
        </w:tc>
        <w:tc>
          <w:tcPr>
            <w:tcW w:w="579" w:type="pct"/>
          </w:tcPr>
          <w:p w14:paraId="21D02C0C" w14:textId="77777777" w:rsidR="005019A2" w:rsidRPr="005019A2" w:rsidRDefault="005019A2" w:rsidP="008C13CE">
            <w:pPr>
              <w:suppressAutoHyphens/>
              <w:spacing w:after="0"/>
              <w:jc w:val="center"/>
              <w:rPr>
                <w:rFonts w:ascii="Times New Roman" w:hAnsi="Times New Roman"/>
              </w:rPr>
            </w:pPr>
          </w:p>
        </w:tc>
        <w:tc>
          <w:tcPr>
            <w:tcW w:w="526" w:type="pct"/>
          </w:tcPr>
          <w:p w14:paraId="5E154CE9" w14:textId="77777777" w:rsidR="005019A2" w:rsidRPr="005019A2" w:rsidRDefault="005019A2" w:rsidP="008C13CE">
            <w:pPr>
              <w:suppressAutoHyphens/>
              <w:spacing w:after="0"/>
              <w:rPr>
                <w:rFonts w:ascii="Times New Roman" w:hAnsi="Times New Roman"/>
              </w:rPr>
            </w:pPr>
          </w:p>
        </w:tc>
        <w:tc>
          <w:tcPr>
            <w:tcW w:w="578" w:type="pct"/>
          </w:tcPr>
          <w:p w14:paraId="7E2DC5E0" w14:textId="77777777" w:rsidR="005019A2" w:rsidRPr="005019A2" w:rsidRDefault="005019A2" w:rsidP="008C13CE">
            <w:pPr>
              <w:suppressAutoHyphens/>
              <w:spacing w:after="0"/>
              <w:rPr>
                <w:rFonts w:ascii="Times New Roman" w:hAnsi="Times New Roman"/>
              </w:rPr>
            </w:pPr>
          </w:p>
        </w:tc>
      </w:tr>
      <w:tr w:rsidR="005019A2" w:rsidRPr="005019A2" w14:paraId="546EACD6" w14:textId="77777777" w:rsidTr="005019A2">
        <w:trPr>
          <w:trHeight w:val="510"/>
        </w:trPr>
        <w:tc>
          <w:tcPr>
            <w:tcW w:w="843" w:type="pct"/>
            <w:vMerge/>
          </w:tcPr>
          <w:p w14:paraId="733A2B10" w14:textId="77777777" w:rsidR="005019A2" w:rsidRPr="005019A2" w:rsidRDefault="005019A2" w:rsidP="008C13CE">
            <w:pPr>
              <w:suppressAutoHyphens/>
              <w:spacing w:after="0"/>
              <w:rPr>
                <w:rFonts w:ascii="Times New Roman" w:hAnsi="Times New Roman"/>
                <w:b/>
              </w:rPr>
            </w:pPr>
          </w:p>
        </w:tc>
        <w:tc>
          <w:tcPr>
            <w:tcW w:w="2474" w:type="pct"/>
          </w:tcPr>
          <w:p w14:paraId="19930551"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22 «Составление карты эскизов на технологический процесс наложения бумажной изоляции на силовой кабель»</w:t>
            </w:r>
          </w:p>
        </w:tc>
        <w:tc>
          <w:tcPr>
            <w:tcW w:w="579" w:type="pct"/>
          </w:tcPr>
          <w:p w14:paraId="383FBBAF" w14:textId="77777777" w:rsidR="005019A2" w:rsidRPr="005019A2" w:rsidRDefault="005019A2" w:rsidP="008C13CE">
            <w:pPr>
              <w:suppressAutoHyphens/>
              <w:spacing w:after="0"/>
              <w:jc w:val="center"/>
              <w:rPr>
                <w:rFonts w:ascii="Times New Roman" w:hAnsi="Times New Roman"/>
              </w:rPr>
            </w:pPr>
          </w:p>
        </w:tc>
        <w:tc>
          <w:tcPr>
            <w:tcW w:w="526" w:type="pct"/>
          </w:tcPr>
          <w:p w14:paraId="5DF90BA2" w14:textId="77777777" w:rsidR="005019A2" w:rsidRPr="005019A2" w:rsidRDefault="005019A2" w:rsidP="008C13CE">
            <w:pPr>
              <w:suppressAutoHyphens/>
              <w:spacing w:after="0"/>
              <w:rPr>
                <w:rFonts w:ascii="Times New Roman" w:hAnsi="Times New Roman"/>
              </w:rPr>
            </w:pPr>
          </w:p>
        </w:tc>
        <w:tc>
          <w:tcPr>
            <w:tcW w:w="578" w:type="pct"/>
          </w:tcPr>
          <w:p w14:paraId="17187A7E" w14:textId="77777777" w:rsidR="005019A2" w:rsidRPr="005019A2" w:rsidRDefault="005019A2" w:rsidP="008C13CE">
            <w:pPr>
              <w:suppressAutoHyphens/>
              <w:spacing w:after="0"/>
              <w:rPr>
                <w:rFonts w:ascii="Times New Roman" w:hAnsi="Times New Roman"/>
              </w:rPr>
            </w:pPr>
          </w:p>
        </w:tc>
      </w:tr>
      <w:tr w:rsidR="005019A2" w:rsidRPr="005019A2" w14:paraId="3A6500FC" w14:textId="77777777" w:rsidTr="005019A2">
        <w:trPr>
          <w:trHeight w:val="510"/>
        </w:trPr>
        <w:tc>
          <w:tcPr>
            <w:tcW w:w="843" w:type="pct"/>
            <w:vMerge w:val="restart"/>
          </w:tcPr>
          <w:p w14:paraId="34E97046"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3.17 Изолирование жил силовых кабелей</w:t>
            </w:r>
          </w:p>
        </w:tc>
        <w:tc>
          <w:tcPr>
            <w:tcW w:w="2474" w:type="pct"/>
          </w:tcPr>
          <w:p w14:paraId="7A8501CC"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5BA2DD2D" w14:textId="27E60226" w:rsidR="005019A2" w:rsidRPr="005019A2" w:rsidRDefault="005019A2" w:rsidP="008C13CE">
            <w:pPr>
              <w:suppressAutoHyphens/>
              <w:spacing w:after="0"/>
              <w:jc w:val="center"/>
              <w:rPr>
                <w:rFonts w:ascii="Times New Roman" w:hAnsi="Times New Roman"/>
                <w:b/>
              </w:rPr>
            </w:pPr>
          </w:p>
        </w:tc>
        <w:tc>
          <w:tcPr>
            <w:tcW w:w="526" w:type="pct"/>
          </w:tcPr>
          <w:p w14:paraId="55741651" w14:textId="77777777" w:rsidR="005019A2" w:rsidRPr="005019A2" w:rsidRDefault="005019A2" w:rsidP="008C13CE">
            <w:pPr>
              <w:suppressAutoHyphens/>
              <w:spacing w:after="0"/>
              <w:rPr>
                <w:rFonts w:ascii="Times New Roman" w:hAnsi="Times New Roman"/>
                <w:b/>
                <w:i/>
              </w:rPr>
            </w:pPr>
          </w:p>
        </w:tc>
        <w:tc>
          <w:tcPr>
            <w:tcW w:w="578" w:type="pct"/>
          </w:tcPr>
          <w:p w14:paraId="120C011C" w14:textId="36402264" w:rsidR="005019A2" w:rsidRPr="005019A2" w:rsidRDefault="005019A2" w:rsidP="008C13CE">
            <w:pPr>
              <w:suppressAutoHyphens/>
              <w:spacing w:after="0"/>
              <w:rPr>
                <w:rFonts w:ascii="Times New Roman" w:hAnsi="Times New Roman"/>
                <w:b/>
                <w:i/>
              </w:rPr>
            </w:pPr>
          </w:p>
        </w:tc>
      </w:tr>
      <w:tr w:rsidR="005019A2" w:rsidRPr="005019A2" w14:paraId="4DB4BB42" w14:textId="77777777" w:rsidTr="005019A2">
        <w:trPr>
          <w:trHeight w:val="510"/>
        </w:trPr>
        <w:tc>
          <w:tcPr>
            <w:tcW w:w="843" w:type="pct"/>
            <w:vMerge/>
          </w:tcPr>
          <w:p w14:paraId="4FE397FE" w14:textId="77777777" w:rsidR="005019A2" w:rsidRPr="005019A2" w:rsidRDefault="005019A2" w:rsidP="008C13CE">
            <w:pPr>
              <w:suppressAutoHyphens/>
              <w:spacing w:after="0"/>
              <w:rPr>
                <w:rFonts w:ascii="Times New Roman" w:hAnsi="Times New Roman"/>
                <w:b/>
              </w:rPr>
            </w:pPr>
          </w:p>
        </w:tc>
        <w:tc>
          <w:tcPr>
            <w:tcW w:w="2474" w:type="pct"/>
          </w:tcPr>
          <w:p w14:paraId="694AB9F2" w14:textId="77777777" w:rsidR="005019A2" w:rsidRPr="005019A2" w:rsidRDefault="005019A2" w:rsidP="008C13CE">
            <w:pPr>
              <w:spacing w:after="0"/>
              <w:jc w:val="both"/>
              <w:rPr>
                <w:rFonts w:ascii="Times New Roman" w:hAnsi="Times New Roman"/>
              </w:rPr>
            </w:pPr>
            <w:r w:rsidRPr="005019A2">
              <w:rPr>
                <w:rFonts w:ascii="Times New Roman" w:hAnsi="Times New Roman"/>
                <w:bCs/>
              </w:rPr>
              <w:t>1. Изолирование жил силовых кабелей бумажными лентами. Особенности наложения изоляции на жилы маслонаполненных кабелей.</w:t>
            </w:r>
          </w:p>
        </w:tc>
        <w:tc>
          <w:tcPr>
            <w:tcW w:w="579" w:type="pct"/>
          </w:tcPr>
          <w:p w14:paraId="72CC6E79" w14:textId="3DED20C8" w:rsidR="005019A2" w:rsidRPr="005019A2" w:rsidRDefault="005019A2" w:rsidP="008C13CE">
            <w:pPr>
              <w:suppressAutoHyphens/>
              <w:spacing w:after="0"/>
              <w:jc w:val="center"/>
              <w:rPr>
                <w:rFonts w:ascii="Times New Roman" w:hAnsi="Times New Roman"/>
              </w:rPr>
            </w:pPr>
          </w:p>
        </w:tc>
        <w:tc>
          <w:tcPr>
            <w:tcW w:w="526" w:type="pct"/>
          </w:tcPr>
          <w:p w14:paraId="5FCE695B" w14:textId="77777777" w:rsidR="005019A2" w:rsidRPr="005019A2" w:rsidRDefault="005019A2" w:rsidP="008C13CE">
            <w:pPr>
              <w:suppressAutoHyphens/>
              <w:spacing w:after="0"/>
              <w:rPr>
                <w:rFonts w:ascii="Times New Roman" w:hAnsi="Times New Roman"/>
              </w:rPr>
            </w:pPr>
          </w:p>
        </w:tc>
        <w:tc>
          <w:tcPr>
            <w:tcW w:w="578" w:type="pct"/>
          </w:tcPr>
          <w:p w14:paraId="7386CBCA" w14:textId="77777777" w:rsidR="005019A2" w:rsidRPr="005019A2" w:rsidRDefault="005019A2" w:rsidP="008C13CE">
            <w:pPr>
              <w:suppressAutoHyphens/>
              <w:spacing w:after="0"/>
              <w:rPr>
                <w:rFonts w:ascii="Times New Roman" w:hAnsi="Times New Roman"/>
              </w:rPr>
            </w:pPr>
          </w:p>
        </w:tc>
      </w:tr>
      <w:tr w:rsidR="005019A2" w:rsidRPr="005019A2" w14:paraId="4826FF77" w14:textId="77777777" w:rsidTr="005019A2">
        <w:trPr>
          <w:trHeight w:val="510"/>
        </w:trPr>
        <w:tc>
          <w:tcPr>
            <w:tcW w:w="843" w:type="pct"/>
            <w:vMerge/>
          </w:tcPr>
          <w:p w14:paraId="2980BA74" w14:textId="77777777" w:rsidR="005019A2" w:rsidRPr="005019A2" w:rsidRDefault="005019A2" w:rsidP="008C13CE">
            <w:pPr>
              <w:suppressAutoHyphens/>
              <w:spacing w:after="0"/>
              <w:rPr>
                <w:rFonts w:ascii="Times New Roman" w:hAnsi="Times New Roman"/>
                <w:b/>
              </w:rPr>
            </w:pPr>
          </w:p>
        </w:tc>
        <w:tc>
          <w:tcPr>
            <w:tcW w:w="2474" w:type="pct"/>
          </w:tcPr>
          <w:p w14:paraId="4A7DC80F"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670D212" w14:textId="77777777" w:rsidR="005019A2" w:rsidRPr="005019A2" w:rsidRDefault="005019A2" w:rsidP="008C13CE">
            <w:pPr>
              <w:suppressAutoHyphens/>
              <w:spacing w:after="0"/>
              <w:jc w:val="center"/>
              <w:rPr>
                <w:rFonts w:ascii="Times New Roman" w:hAnsi="Times New Roman"/>
              </w:rPr>
            </w:pPr>
          </w:p>
        </w:tc>
        <w:tc>
          <w:tcPr>
            <w:tcW w:w="526" w:type="pct"/>
          </w:tcPr>
          <w:p w14:paraId="57AEB080" w14:textId="77777777" w:rsidR="005019A2" w:rsidRPr="005019A2" w:rsidRDefault="005019A2" w:rsidP="008C13CE">
            <w:pPr>
              <w:suppressAutoHyphens/>
              <w:spacing w:after="0"/>
              <w:rPr>
                <w:rFonts w:ascii="Times New Roman" w:hAnsi="Times New Roman"/>
                <w:b/>
                <w:i/>
              </w:rPr>
            </w:pPr>
          </w:p>
        </w:tc>
        <w:tc>
          <w:tcPr>
            <w:tcW w:w="578" w:type="pct"/>
          </w:tcPr>
          <w:p w14:paraId="4137E896" w14:textId="0CACAE7D" w:rsidR="005019A2" w:rsidRPr="005019A2" w:rsidRDefault="005019A2" w:rsidP="008C13CE">
            <w:pPr>
              <w:suppressAutoHyphens/>
              <w:spacing w:after="0"/>
              <w:rPr>
                <w:rFonts w:ascii="Times New Roman" w:hAnsi="Times New Roman"/>
                <w:b/>
                <w:i/>
              </w:rPr>
            </w:pPr>
          </w:p>
        </w:tc>
      </w:tr>
      <w:tr w:rsidR="005019A2" w:rsidRPr="005019A2" w14:paraId="75F1904C" w14:textId="77777777" w:rsidTr="005019A2">
        <w:trPr>
          <w:trHeight w:val="510"/>
        </w:trPr>
        <w:tc>
          <w:tcPr>
            <w:tcW w:w="843" w:type="pct"/>
            <w:vMerge/>
          </w:tcPr>
          <w:p w14:paraId="1B2354C5" w14:textId="77777777" w:rsidR="005019A2" w:rsidRPr="005019A2" w:rsidRDefault="005019A2" w:rsidP="008C13CE">
            <w:pPr>
              <w:suppressAutoHyphens/>
              <w:spacing w:after="0"/>
              <w:rPr>
                <w:rFonts w:ascii="Times New Roman" w:hAnsi="Times New Roman"/>
                <w:b/>
              </w:rPr>
            </w:pPr>
          </w:p>
        </w:tc>
        <w:tc>
          <w:tcPr>
            <w:tcW w:w="2474" w:type="pct"/>
          </w:tcPr>
          <w:p w14:paraId="3577C98E" w14:textId="77777777" w:rsidR="005019A2" w:rsidRPr="005019A2" w:rsidRDefault="005019A2" w:rsidP="008C13CE">
            <w:pPr>
              <w:suppressAutoHyphens/>
              <w:spacing w:after="0"/>
              <w:rPr>
                <w:rFonts w:ascii="Times New Roman" w:hAnsi="Times New Roman"/>
                <w:b/>
              </w:rPr>
            </w:pPr>
          </w:p>
        </w:tc>
        <w:tc>
          <w:tcPr>
            <w:tcW w:w="579" w:type="pct"/>
          </w:tcPr>
          <w:p w14:paraId="4F7C2B12" w14:textId="77777777" w:rsidR="005019A2" w:rsidRPr="005019A2" w:rsidRDefault="005019A2" w:rsidP="008C13CE">
            <w:pPr>
              <w:suppressAutoHyphens/>
              <w:spacing w:after="0"/>
              <w:jc w:val="center"/>
              <w:rPr>
                <w:rFonts w:ascii="Times New Roman" w:hAnsi="Times New Roman"/>
              </w:rPr>
            </w:pPr>
          </w:p>
        </w:tc>
        <w:tc>
          <w:tcPr>
            <w:tcW w:w="526" w:type="pct"/>
          </w:tcPr>
          <w:p w14:paraId="56AEB728" w14:textId="77777777" w:rsidR="005019A2" w:rsidRPr="005019A2" w:rsidRDefault="005019A2" w:rsidP="008C13CE">
            <w:pPr>
              <w:suppressAutoHyphens/>
              <w:spacing w:after="0"/>
              <w:rPr>
                <w:rFonts w:ascii="Times New Roman" w:hAnsi="Times New Roman"/>
                <w:b/>
                <w:i/>
              </w:rPr>
            </w:pPr>
          </w:p>
        </w:tc>
        <w:tc>
          <w:tcPr>
            <w:tcW w:w="578" w:type="pct"/>
          </w:tcPr>
          <w:p w14:paraId="698D2D40" w14:textId="63B5F617" w:rsidR="005019A2" w:rsidRPr="005019A2" w:rsidRDefault="005019A2" w:rsidP="008C13CE">
            <w:pPr>
              <w:suppressAutoHyphens/>
              <w:spacing w:after="0"/>
              <w:rPr>
                <w:rFonts w:ascii="Times New Roman" w:hAnsi="Times New Roman"/>
                <w:b/>
                <w:i/>
              </w:rPr>
            </w:pPr>
          </w:p>
        </w:tc>
      </w:tr>
      <w:tr w:rsidR="005019A2" w:rsidRPr="005019A2" w14:paraId="27DC0CB1" w14:textId="77777777" w:rsidTr="005019A2">
        <w:trPr>
          <w:trHeight w:val="510"/>
        </w:trPr>
        <w:tc>
          <w:tcPr>
            <w:tcW w:w="843" w:type="pct"/>
            <w:vMerge w:val="restart"/>
          </w:tcPr>
          <w:p w14:paraId="4F39B190"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3.18 Изолирование жил кабелей связи</w:t>
            </w:r>
          </w:p>
        </w:tc>
        <w:tc>
          <w:tcPr>
            <w:tcW w:w="2474" w:type="pct"/>
          </w:tcPr>
          <w:p w14:paraId="735DC830"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FD5C256" w14:textId="4D0F5C3E" w:rsidR="005019A2" w:rsidRPr="005019A2" w:rsidRDefault="005019A2" w:rsidP="008C13CE">
            <w:pPr>
              <w:suppressAutoHyphens/>
              <w:spacing w:after="0"/>
              <w:jc w:val="center"/>
              <w:rPr>
                <w:rFonts w:ascii="Times New Roman" w:hAnsi="Times New Roman"/>
                <w:b/>
              </w:rPr>
            </w:pPr>
          </w:p>
        </w:tc>
        <w:tc>
          <w:tcPr>
            <w:tcW w:w="526" w:type="pct"/>
          </w:tcPr>
          <w:p w14:paraId="5382A737" w14:textId="77777777" w:rsidR="005019A2" w:rsidRPr="005019A2" w:rsidRDefault="005019A2" w:rsidP="008C13CE">
            <w:pPr>
              <w:suppressAutoHyphens/>
              <w:spacing w:after="0"/>
              <w:rPr>
                <w:rFonts w:ascii="Times New Roman" w:hAnsi="Times New Roman"/>
                <w:b/>
                <w:i/>
              </w:rPr>
            </w:pPr>
          </w:p>
        </w:tc>
        <w:tc>
          <w:tcPr>
            <w:tcW w:w="578" w:type="pct"/>
          </w:tcPr>
          <w:p w14:paraId="768D4278" w14:textId="07B55B77" w:rsidR="005019A2" w:rsidRPr="005019A2" w:rsidRDefault="005019A2" w:rsidP="008C13CE">
            <w:pPr>
              <w:suppressAutoHyphens/>
              <w:spacing w:after="0"/>
              <w:rPr>
                <w:rFonts w:ascii="Times New Roman" w:hAnsi="Times New Roman"/>
                <w:b/>
                <w:i/>
              </w:rPr>
            </w:pPr>
          </w:p>
        </w:tc>
      </w:tr>
      <w:tr w:rsidR="005019A2" w:rsidRPr="005019A2" w14:paraId="6B7B8C35" w14:textId="77777777" w:rsidTr="005019A2">
        <w:trPr>
          <w:trHeight w:val="510"/>
        </w:trPr>
        <w:tc>
          <w:tcPr>
            <w:tcW w:w="843" w:type="pct"/>
            <w:vMerge/>
          </w:tcPr>
          <w:p w14:paraId="3FDF9F98" w14:textId="77777777" w:rsidR="005019A2" w:rsidRPr="005019A2" w:rsidRDefault="005019A2" w:rsidP="008C13CE">
            <w:pPr>
              <w:suppressAutoHyphens/>
              <w:spacing w:after="0"/>
              <w:rPr>
                <w:rFonts w:ascii="Times New Roman" w:hAnsi="Times New Roman"/>
                <w:b/>
              </w:rPr>
            </w:pPr>
          </w:p>
        </w:tc>
        <w:tc>
          <w:tcPr>
            <w:tcW w:w="2474" w:type="pct"/>
          </w:tcPr>
          <w:p w14:paraId="00FA5407" w14:textId="77777777" w:rsidR="005019A2" w:rsidRPr="005019A2" w:rsidRDefault="005019A2" w:rsidP="008C13CE">
            <w:pPr>
              <w:spacing w:after="0"/>
              <w:rPr>
                <w:rFonts w:ascii="Times New Roman" w:hAnsi="Times New Roman"/>
              </w:rPr>
            </w:pPr>
            <w:r w:rsidRPr="005019A2">
              <w:rPr>
                <w:rFonts w:ascii="Times New Roman" w:hAnsi="Times New Roman"/>
              </w:rPr>
              <w:t>1. Наложение бумажной ленточной изоляции на жилы кабелей связи</w:t>
            </w:r>
          </w:p>
        </w:tc>
        <w:tc>
          <w:tcPr>
            <w:tcW w:w="579" w:type="pct"/>
          </w:tcPr>
          <w:p w14:paraId="1E7640CD" w14:textId="61528A37" w:rsidR="005019A2" w:rsidRPr="005019A2" w:rsidRDefault="005019A2" w:rsidP="008C13CE">
            <w:pPr>
              <w:suppressAutoHyphens/>
              <w:spacing w:after="0"/>
              <w:jc w:val="center"/>
              <w:rPr>
                <w:rFonts w:ascii="Times New Roman" w:hAnsi="Times New Roman"/>
              </w:rPr>
            </w:pPr>
          </w:p>
        </w:tc>
        <w:tc>
          <w:tcPr>
            <w:tcW w:w="526" w:type="pct"/>
          </w:tcPr>
          <w:p w14:paraId="3558EA5B" w14:textId="77777777" w:rsidR="005019A2" w:rsidRPr="005019A2" w:rsidRDefault="005019A2" w:rsidP="008C13CE">
            <w:pPr>
              <w:suppressAutoHyphens/>
              <w:spacing w:after="0"/>
              <w:rPr>
                <w:rFonts w:ascii="Times New Roman" w:hAnsi="Times New Roman"/>
              </w:rPr>
            </w:pPr>
          </w:p>
        </w:tc>
        <w:tc>
          <w:tcPr>
            <w:tcW w:w="578" w:type="pct"/>
          </w:tcPr>
          <w:p w14:paraId="1192BB33" w14:textId="77777777" w:rsidR="005019A2" w:rsidRPr="005019A2" w:rsidRDefault="005019A2" w:rsidP="008C13CE">
            <w:pPr>
              <w:suppressAutoHyphens/>
              <w:spacing w:after="0"/>
              <w:rPr>
                <w:rFonts w:ascii="Times New Roman" w:hAnsi="Times New Roman"/>
              </w:rPr>
            </w:pPr>
          </w:p>
        </w:tc>
      </w:tr>
      <w:tr w:rsidR="005019A2" w:rsidRPr="005019A2" w14:paraId="3B700D5B" w14:textId="77777777" w:rsidTr="005019A2">
        <w:trPr>
          <w:trHeight w:val="510"/>
        </w:trPr>
        <w:tc>
          <w:tcPr>
            <w:tcW w:w="843" w:type="pct"/>
            <w:vMerge/>
          </w:tcPr>
          <w:p w14:paraId="7DBEAF8E" w14:textId="77777777" w:rsidR="005019A2" w:rsidRPr="005019A2" w:rsidRDefault="005019A2" w:rsidP="008C13CE">
            <w:pPr>
              <w:suppressAutoHyphens/>
              <w:spacing w:after="0"/>
              <w:rPr>
                <w:rFonts w:ascii="Times New Roman" w:hAnsi="Times New Roman"/>
                <w:b/>
              </w:rPr>
            </w:pPr>
          </w:p>
        </w:tc>
        <w:tc>
          <w:tcPr>
            <w:tcW w:w="2474" w:type="pct"/>
          </w:tcPr>
          <w:p w14:paraId="1761E6C8" w14:textId="77777777" w:rsidR="005019A2" w:rsidRPr="005019A2" w:rsidRDefault="005019A2" w:rsidP="008C13CE">
            <w:pPr>
              <w:spacing w:after="0"/>
              <w:jc w:val="both"/>
              <w:rPr>
                <w:rFonts w:ascii="Times New Roman" w:hAnsi="Times New Roman"/>
              </w:rPr>
            </w:pPr>
            <w:r w:rsidRPr="005019A2">
              <w:rPr>
                <w:rFonts w:ascii="Times New Roman" w:hAnsi="Times New Roman"/>
              </w:rPr>
              <w:t>1. Наложение кордельно-ленточной изоляции на жилы кабелей связи.</w:t>
            </w:r>
          </w:p>
        </w:tc>
        <w:tc>
          <w:tcPr>
            <w:tcW w:w="579" w:type="pct"/>
          </w:tcPr>
          <w:p w14:paraId="21DF3471" w14:textId="368D5C10" w:rsidR="005019A2" w:rsidRPr="005019A2" w:rsidRDefault="005019A2" w:rsidP="008C13CE">
            <w:pPr>
              <w:suppressAutoHyphens/>
              <w:spacing w:after="0"/>
              <w:jc w:val="center"/>
              <w:rPr>
                <w:rFonts w:ascii="Times New Roman" w:hAnsi="Times New Roman"/>
              </w:rPr>
            </w:pPr>
          </w:p>
        </w:tc>
        <w:tc>
          <w:tcPr>
            <w:tcW w:w="526" w:type="pct"/>
          </w:tcPr>
          <w:p w14:paraId="7E2A21D9" w14:textId="77777777" w:rsidR="005019A2" w:rsidRPr="005019A2" w:rsidRDefault="005019A2" w:rsidP="008C13CE">
            <w:pPr>
              <w:suppressAutoHyphens/>
              <w:spacing w:after="0"/>
              <w:rPr>
                <w:rFonts w:ascii="Times New Roman" w:hAnsi="Times New Roman"/>
              </w:rPr>
            </w:pPr>
          </w:p>
        </w:tc>
        <w:tc>
          <w:tcPr>
            <w:tcW w:w="578" w:type="pct"/>
          </w:tcPr>
          <w:p w14:paraId="2576826A" w14:textId="77777777" w:rsidR="005019A2" w:rsidRPr="005019A2" w:rsidRDefault="005019A2" w:rsidP="008C13CE">
            <w:pPr>
              <w:suppressAutoHyphens/>
              <w:spacing w:after="0"/>
              <w:rPr>
                <w:rFonts w:ascii="Times New Roman" w:hAnsi="Times New Roman"/>
              </w:rPr>
            </w:pPr>
          </w:p>
        </w:tc>
      </w:tr>
      <w:tr w:rsidR="005019A2" w:rsidRPr="005019A2" w14:paraId="04098008" w14:textId="77777777" w:rsidTr="005019A2">
        <w:trPr>
          <w:trHeight w:val="510"/>
        </w:trPr>
        <w:tc>
          <w:tcPr>
            <w:tcW w:w="843" w:type="pct"/>
            <w:vMerge/>
          </w:tcPr>
          <w:p w14:paraId="54BD35D2" w14:textId="77777777" w:rsidR="005019A2" w:rsidRPr="005019A2" w:rsidRDefault="005019A2" w:rsidP="008C13CE">
            <w:pPr>
              <w:suppressAutoHyphens/>
              <w:spacing w:after="0"/>
              <w:rPr>
                <w:rFonts w:ascii="Times New Roman" w:hAnsi="Times New Roman"/>
                <w:b/>
              </w:rPr>
            </w:pPr>
          </w:p>
        </w:tc>
        <w:tc>
          <w:tcPr>
            <w:tcW w:w="2474" w:type="pct"/>
          </w:tcPr>
          <w:p w14:paraId="79C6AA5A"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5824291" w14:textId="77777777" w:rsidR="005019A2" w:rsidRPr="005019A2" w:rsidRDefault="005019A2" w:rsidP="008C13CE">
            <w:pPr>
              <w:suppressAutoHyphens/>
              <w:spacing w:after="0"/>
              <w:jc w:val="center"/>
              <w:rPr>
                <w:rFonts w:ascii="Times New Roman" w:hAnsi="Times New Roman"/>
              </w:rPr>
            </w:pPr>
          </w:p>
        </w:tc>
        <w:tc>
          <w:tcPr>
            <w:tcW w:w="526" w:type="pct"/>
          </w:tcPr>
          <w:p w14:paraId="01A748F9" w14:textId="77777777" w:rsidR="005019A2" w:rsidRPr="005019A2" w:rsidRDefault="005019A2" w:rsidP="008C13CE">
            <w:pPr>
              <w:suppressAutoHyphens/>
              <w:spacing w:after="0"/>
              <w:rPr>
                <w:rFonts w:ascii="Times New Roman" w:hAnsi="Times New Roman"/>
                <w:b/>
                <w:i/>
              </w:rPr>
            </w:pPr>
          </w:p>
        </w:tc>
        <w:tc>
          <w:tcPr>
            <w:tcW w:w="578" w:type="pct"/>
          </w:tcPr>
          <w:p w14:paraId="0140A8E5" w14:textId="31616D35" w:rsidR="005019A2" w:rsidRPr="005019A2" w:rsidRDefault="005019A2" w:rsidP="008C13CE">
            <w:pPr>
              <w:suppressAutoHyphens/>
              <w:spacing w:after="0"/>
              <w:rPr>
                <w:rFonts w:ascii="Times New Roman" w:hAnsi="Times New Roman"/>
                <w:b/>
                <w:i/>
              </w:rPr>
            </w:pPr>
          </w:p>
        </w:tc>
      </w:tr>
      <w:tr w:rsidR="005019A2" w:rsidRPr="005019A2" w14:paraId="65C754CB" w14:textId="77777777" w:rsidTr="005019A2">
        <w:trPr>
          <w:trHeight w:val="510"/>
        </w:trPr>
        <w:tc>
          <w:tcPr>
            <w:tcW w:w="843" w:type="pct"/>
            <w:vMerge/>
          </w:tcPr>
          <w:p w14:paraId="7B81770D" w14:textId="77777777" w:rsidR="005019A2" w:rsidRPr="005019A2" w:rsidRDefault="005019A2" w:rsidP="008C13CE">
            <w:pPr>
              <w:suppressAutoHyphens/>
              <w:spacing w:after="0"/>
              <w:rPr>
                <w:rFonts w:ascii="Times New Roman" w:hAnsi="Times New Roman"/>
                <w:b/>
              </w:rPr>
            </w:pPr>
          </w:p>
        </w:tc>
        <w:tc>
          <w:tcPr>
            <w:tcW w:w="2474" w:type="pct"/>
          </w:tcPr>
          <w:p w14:paraId="30C12280" w14:textId="77777777" w:rsidR="005019A2" w:rsidRPr="005019A2" w:rsidRDefault="005019A2" w:rsidP="008C13CE">
            <w:pPr>
              <w:suppressAutoHyphens/>
              <w:spacing w:after="0"/>
              <w:jc w:val="both"/>
              <w:rPr>
                <w:rFonts w:ascii="Times New Roman" w:hAnsi="Times New Roman"/>
                <w:b/>
              </w:rPr>
            </w:pPr>
          </w:p>
        </w:tc>
        <w:tc>
          <w:tcPr>
            <w:tcW w:w="579" w:type="pct"/>
          </w:tcPr>
          <w:p w14:paraId="7C55529A" w14:textId="77777777" w:rsidR="005019A2" w:rsidRPr="005019A2" w:rsidRDefault="005019A2" w:rsidP="008C13CE">
            <w:pPr>
              <w:suppressAutoHyphens/>
              <w:spacing w:after="0"/>
              <w:jc w:val="center"/>
              <w:rPr>
                <w:rFonts w:ascii="Times New Roman" w:hAnsi="Times New Roman"/>
              </w:rPr>
            </w:pPr>
          </w:p>
        </w:tc>
        <w:tc>
          <w:tcPr>
            <w:tcW w:w="526" w:type="pct"/>
          </w:tcPr>
          <w:p w14:paraId="6D7E1F4C" w14:textId="77777777" w:rsidR="005019A2" w:rsidRPr="005019A2" w:rsidRDefault="005019A2" w:rsidP="008C13CE">
            <w:pPr>
              <w:suppressAutoHyphens/>
              <w:spacing w:after="0"/>
              <w:rPr>
                <w:rFonts w:ascii="Times New Roman" w:hAnsi="Times New Roman"/>
                <w:b/>
                <w:i/>
              </w:rPr>
            </w:pPr>
          </w:p>
        </w:tc>
        <w:tc>
          <w:tcPr>
            <w:tcW w:w="578" w:type="pct"/>
          </w:tcPr>
          <w:p w14:paraId="704ED06F" w14:textId="09A72D36" w:rsidR="005019A2" w:rsidRPr="005019A2" w:rsidRDefault="005019A2" w:rsidP="008C13CE">
            <w:pPr>
              <w:suppressAutoHyphens/>
              <w:spacing w:after="0"/>
              <w:rPr>
                <w:rFonts w:ascii="Times New Roman" w:hAnsi="Times New Roman"/>
                <w:b/>
                <w:i/>
              </w:rPr>
            </w:pPr>
          </w:p>
        </w:tc>
      </w:tr>
      <w:tr w:rsidR="005019A2" w:rsidRPr="005019A2" w14:paraId="1F9F9EE6" w14:textId="77777777" w:rsidTr="005019A2">
        <w:trPr>
          <w:trHeight w:val="510"/>
        </w:trPr>
        <w:tc>
          <w:tcPr>
            <w:tcW w:w="843" w:type="pct"/>
            <w:vMerge w:val="restart"/>
          </w:tcPr>
          <w:p w14:paraId="2B0CCD1C"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 xml:space="preserve">Тема 3.19 Процессы сушки и пропитки </w:t>
            </w:r>
          </w:p>
          <w:p w14:paraId="25256B16" w14:textId="77777777" w:rsidR="005019A2" w:rsidRPr="005019A2" w:rsidRDefault="005019A2" w:rsidP="008C13CE">
            <w:pPr>
              <w:suppressAutoHyphens/>
              <w:spacing w:after="0"/>
              <w:rPr>
                <w:rFonts w:ascii="Times New Roman" w:hAnsi="Times New Roman"/>
                <w:b/>
              </w:rPr>
            </w:pPr>
          </w:p>
        </w:tc>
        <w:tc>
          <w:tcPr>
            <w:tcW w:w="2474" w:type="pct"/>
          </w:tcPr>
          <w:p w14:paraId="278A0283"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748F150F" w14:textId="6811A3DB" w:rsidR="005019A2" w:rsidRPr="005019A2" w:rsidRDefault="005019A2" w:rsidP="008C13CE">
            <w:pPr>
              <w:suppressAutoHyphens/>
              <w:spacing w:after="0"/>
              <w:jc w:val="center"/>
              <w:rPr>
                <w:rFonts w:ascii="Times New Roman" w:hAnsi="Times New Roman"/>
                <w:b/>
              </w:rPr>
            </w:pPr>
          </w:p>
        </w:tc>
        <w:tc>
          <w:tcPr>
            <w:tcW w:w="526" w:type="pct"/>
          </w:tcPr>
          <w:p w14:paraId="448B5EE7" w14:textId="77777777" w:rsidR="005019A2" w:rsidRPr="005019A2" w:rsidRDefault="005019A2" w:rsidP="008C13CE">
            <w:pPr>
              <w:suppressAutoHyphens/>
              <w:spacing w:after="0"/>
              <w:rPr>
                <w:rFonts w:ascii="Times New Roman" w:hAnsi="Times New Roman"/>
                <w:b/>
                <w:i/>
              </w:rPr>
            </w:pPr>
          </w:p>
        </w:tc>
        <w:tc>
          <w:tcPr>
            <w:tcW w:w="578" w:type="pct"/>
          </w:tcPr>
          <w:p w14:paraId="3027C681" w14:textId="1A83922C" w:rsidR="005019A2" w:rsidRPr="005019A2" w:rsidRDefault="005019A2" w:rsidP="008C13CE">
            <w:pPr>
              <w:suppressAutoHyphens/>
              <w:spacing w:after="0"/>
              <w:rPr>
                <w:rFonts w:ascii="Times New Roman" w:hAnsi="Times New Roman"/>
                <w:b/>
                <w:i/>
              </w:rPr>
            </w:pPr>
          </w:p>
        </w:tc>
      </w:tr>
      <w:tr w:rsidR="005019A2" w:rsidRPr="005019A2" w14:paraId="5A9245E0" w14:textId="77777777" w:rsidTr="005019A2">
        <w:trPr>
          <w:trHeight w:val="510"/>
        </w:trPr>
        <w:tc>
          <w:tcPr>
            <w:tcW w:w="843" w:type="pct"/>
            <w:vMerge/>
          </w:tcPr>
          <w:p w14:paraId="499F93E1" w14:textId="77777777" w:rsidR="005019A2" w:rsidRPr="005019A2" w:rsidRDefault="005019A2" w:rsidP="008C13CE">
            <w:pPr>
              <w:suppressAutoHyphens/>
              <w:spacing w:after="0"/>
              <w:rPr>
                <w:rFonts w:ascii="Times New Roman" w:hAnsi="Times New Roman"/>
                <w:b/>
              </w:rPr>
            </w:pPr>
          </w:p>
        </w:tc>
        <w:tc>
          <w:tcPr>
            <w:tcW w:w="2474" w:type="pct"/>
          </w:tcPr>
          <w:p w14:paraId="09F8F82B" w14:textId="77777777" w:rsidR="005019A2" w:rsidRPr="005019A2" w:rsidRDefault="005019A2" w:rsidP="008C13CE">
            <w:pPr>
              <w:spacing w:after="0"/>
              <w:jc w:val="both"/>
              <w:rPr>
                <w:rFonts w:ascii="Times New Roman" w:hAnsi="Times New Roman"/>
              </w:rPr>
            </w:pPr>
            <w:r w:rsidRPr="005019A2">
              <w:rPr>
                <w:rFonts w:ascii="Times New Roman" w:hAnsi="Times New Roman"/>
                <w:bCs/>
              </w:rPr>
              <w:t>1. Сушка и пропитка силовых кабелей с бумажной изоляцией</w:t>
            </w:r>
          </w:p>
        </w:tc>
        <w:tc>
          <w:tcPr>
            <w:tcW w:w="579" w:type="pct"/>
          </w:tcPr>
          <w:p w14:paraId="2F55481D" w14:textId="07C804CB" w:rsidR="005019A2" w:rsidRPr="005019A2" w:rsidRDefault="005019A2" w:rsidP="008C13CE">
            <w:pPr>
              <w:suppressAutoHyphens/>
              <w:spacing w:after="0"/>
              <w:jc w:val="center"/>
              <w:rPr>
                <w:rFonts w:ascii="Times New Roman" w:hAnsi="Times New Roman"/>
              </w:rPr>
            </w:pPr>
          </w:p>
        </w:tc>
        <w:tc>
          <w:tcPr>
            <w:tcW w:w="526" w:type="pct"/>
          </w:tcPr>
          <w:p w14:paraId="5D04E2BF" w14:textId="77777777" w:rsidR="005019A2" w:rsidRPr="005019A2" w:rsidRDefault="005019A2" w:rsidP="008C13CE">
            <w:pPr>
              <w:suppressAutoHyphens/>
              <w:spacing w:after="0"/>
              <w:rPr>
                <w:rFonts w:ascii="Times New Roman" w:hAnsi="Times New Roman"/>
              </w:rPr>
            </w:pPr>
          </w:p>
        </w:tc>
        <w:tc>
          <w:tcPr>
            <w:tcW w:w="578" w:type="pct"/>
          </w:tcPr>
          <w:p w14:paraId="667BEA59" w14:textId="77777777" w:rsidR="005019A2" w:rsidRPr="005019A2" w:rsidRDefault="005019A2" w:rsidP="008C13CE">
            <w:pPr>
              <w:suppressAutoHyphens/>
              <w:spacing w:after="0"/>
              <w:rPr>
                <w:rFonts w:ascii="Times New Roman" w:hAnsi="Times New Roman"/>
              </w:rPr>
            </w:pPr>
          </w:p>
        </w:tc>
      </w:tr>
      <w:tr w:rsidR="005019A2" w:rsidRPr="005019A2" w14:paraId="153B0BAD" w14:textId="77777777" w:rsidTr="005019A2">
        <w:trPr>
          <w:trHeight w:val="510"/>
        </w:trPr>
        <w:tc>
          <w:tcPr>
            <w:tcW w:w="843" w:type="pct"/>
            <w:vMerge/>
          </w:tcPr>
          <w:p w14:paraId="388F7805" w14:textId="77777777" w:rsidR="005019A2" w:rsidRPr="005019A2" w:rsidRDefault="005019A2" w:rsidP="008C13CE">
            <w:pPr>
              <w:suppressAutoHyphens/>
              <w:spacing w:after="0"/>
              <w:rPr>
                <w:rFonts w:ascii="Times New Roman" w:hAnsi="Times New Roman"/>
                <w:b/>
              </w:rPr>
            </w:pPr>
          </w:p>
        </w:tc>
        <w:tc>
          <w:tcPr>
            <w:tcW w:w="2474" w:type="pct"/>
          </w:tcPr>
          <w:p w14:paraId="72FC22E4" w14:textId="77777777" w:rsidR="005019A2" w:rsidRPr="005019A2" w:rsidRDefault="005019A2" w:rsidP="008C13CE">
            <w:pPr>
              <w:spacing w:after="0"/>
              <w:jc w:val="both"/>
              <w:rPr>
                <w:rFonts w:ascii="Times New Roman" w:hAnsi="Times New Roman"/>
              </w:rPr>
            </w:pPr>
            <w:r w:rsidRPr="005019A2">
              <w:rPr>
                <w:rFonts w:ascii="Times New Roman" w:hAnsi="Times New Roman"/>
              </w:rPr>
              <w:t>1. Сушильно-пропиточное оборудование. Принцип действия, классификация, устройство. Приготовление пропиточных составов.</w:t>
            </w:r>
          </w:p>
        </w:tc>
        <w:tc>
          <w:tcPr>
            <w:tcW w:w="579" w:type="pct"/>
          </w:tcPr>
          <w:p w14:paraId="4DD3852E" w14:textId="1F6C995E" w:rsidR="005019A2" w:rsidRPr="005019A2" w:rsidRDefault="005019A2" w:rsidP="008C13CE">
            <w:pPr>
              <w:suppressAutoHyphens/>
              <w:spacing w:after="0"/>
              <w:jc w:val="center"/>
              <w:rPr>
                <w:rFonts w:ascii="Times New Roman" w:hAnsi="Times New Roman"/>
              </w:rPr>
            </w:pPr>
          </w:p>
        </w:tc>
        <w:tc>
          <w:tcPr>
            <w:tcW w:w="526" w:type="pct"/>
          </w:tcPr>
          <w:p w14:paraId="62618E87" w14:textId="77777777" w:rsidR="005019A2" w:rsidRPr="005019A2" w:rsidRDefault="005019A2" w:rsidP="008C13CE">
            <w:pPr>
              <w:suppressAutoHyphens/>
              <w:spacing w:after="0"/>
              <w:rPr>
                <w:rFonts w:ascii="Times New Roman" w:hAnsi="Times New Roman"/>
              </w:rPr>
            </w:pPr>
          </w:p>
        </w:tc>
        <w:tc>
          <w:tcPr>
            <w:tcW w:w="578" w:type="pct"/>
          </w:tcPr>
          <w:p w14:paraId="3A18212C" w14:textId="77777777" w:rsidR="005019A2" w:rsidRPr="005019A2" w:rsidRDefault="005019A2" w:rsidP="008C13CE">
            <w:pPr>
              <w:suppressAutoHyphens/>
              <w:spacing w:after="0"/>
              <w:rPr>
                <w:rFonts w:ascii="Times New Roman" w:hAnsi="Times New Roman"/>
              </w:rPr>
            </w:pPr>
          </w:p>
        </w:tc>
      </w:tr>
      <w:tr w:rsidR="005019A2" w:rsidRPr="005019A2" w14:paraId="006C262D" w14:textId="77777777" w:rsidTr="005019A2">
        <w:trPr>
          <w:trHeight w:val="510"/>
        </w:trPr>
        <w:tc>
          <w:tcPr>
            <w:tcW w:w="843" w:type="pct"/>
            <w:vMerge/>
          </w:tcPr>
          <w:p w14:paraId="153B98A8" w14:textId="77777777" w:rsidR="005019A2" w:rsidRPr="005019A2" w:rsidRDefault="005019A2" w:rsidP="008C13CE">
            <w:pPr>
              <w:suppressAutoHyphens/>
              <w:spacing w:after="0"/>
              <w:rPr>
                <w:rFonts w:ascii="Times New Roman" w:hAnsi="Times New Roman"/>
                <w:b/>
              </w:rPr>
            </w:pPr>
          </w:p>
        </w:tc>
        <w:tc>
          <w:tcPr>
            <w:tcW w:w="2474" w:type="pct"/>
          </w:tcPr>
          <w:p w14:paraId="2A5C3056"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2DB71BC6" w14:textId="77777777" w:rsidR="005019A2" w:rsidRPr="005019A2" w:rsidRDefault="005019A2" w:rsidP="008C13CE">
            <w:pPr>
              <w:suppressAutoHyphens/>
              <w:spacing w:after="0"/>
              <w:jc w:val="center"/>
              <w:rPr>
                <w:rFonts w:ascii="Times New Roman" w:hAnsi="Times New Roman"/>
              </w:rPr>
            </w:pPr>
          </w:p>
        </w:tc>
        <w:tc>
          <w:tcPr>
            <w:tcW w:w="526" w:type="pct"/>
          </w:tcPr>
          <w:p w14:paraId="1562D43C" w14:textId="77777777" w:rsidR="005019A2" w:rsidRPr="005019A2" w:rsidRDefault="005019A2" w:rsidP="008C13CE">
            <w:pPr>
              <w:suppressAutoHyphens/>
              <w:spacing w:after="0"/>
              <w:rPr>
                <w:rFonts w:ascii="Times New Roman" w:hAnsi="Times New Roman"/>
                <w:b/>
                <w:i/>
              </w:rPr>
            </w:pPr>
          </w:p>
        </w:tc>
        <w:tc>
          <w:tcPr>
            <w:tcW w:w="578" w:type="pct"/>
          </w:tcPr>
          <w:p w14:paraId="64B14E2C" w14:textId="53A5A975" w:rsidR="005019A2" w:rsidRPr="005019A2" w:rsidRDefault="005019A2" w:rsidP="008C13CE">
            <w:pPr>
              <w:suppressAutoHyphens/>
              <w:spacing w:after="0"/>
              <w:rPr>
                <w:rFonts w:ascii="Times New Roman" w:hAnsi="Times New Roman"/>
                <w:b/>
                <w:i/>
              </w:rPr>
            </w:pPr>
          </w:p>
        </w:tc>
      </w:tr>
      <w:tr w:rsidR="005019A2" w:rsidRPr="005019A2" w14:paraId="1B386B1B" w14:textId="77777777" w:rsidTr="005019A2">
        <w:trPr>
          <w:trHeight w:val="510"/>
        </w:trPr>
        <w:tc>
          <w:tcPr>
            <w:tcW w:w="843" w:type="pct"/>
            <w:vMerge/>
          </w:tcPr>
          <w:p w14:paraId="5001399B" w14:textId="77777777" w:rsidR="005019A2" w:rsidRPr="005019A2" w:rsidRDefault="005019A2" w:rsidP="008C13CE">
            <w:pPr>
              <w:suppressAutoHyphens/>
              <w:spacing w:after="0"/>
              <w:rPr>
                <w:rFonts w:ascii="Times New Roman" w:hAnsi="Times New Roman"/>
                <w:b/>
              </w:rPr>
            </w:pPr>
          </w:p>
        </w:tc>
        <w:tc>
          <w:tcPr>
            <w:tcW w:w="2474" w:type="pct"/>
          </w:tcPr>
          <w:p w14:paraId="5A0BC98E" w14:textId="77777777" w:rsidR="005019A2" w:rsidRPr="005019A2" w:rsidRDefault="005019A2" w:rsidP="008C13CE">
            <w:pPr>
              <w:suppressAutoHyphens/>
              <w:spacing w:after="0"/>
              <w:rPr>
                <w:rFonts w:ascii="Times New Roman" w:hAnsi="Times New Roman"/>
                <w:b/>
              </w:rPr>
            </w:pPr>
          </w:p>
        </w:tc>
        <w:tc>
          <w:tcPr>
            <w:tcW w:w="579" w:type="pct"/>
          </w:tcPr>
          <w:p w14:paraId="114040CE" w14:textId="77777777" w:rsidR="005019A2" w:rsidRPr="005019A2" w:rsidRDefault="005019A2" w:rsidP="008C13CE">
            <w:pPr>
              <w:suppressAutoHyphens/>
              <w:spacing w:after="0"/>
              <w:jc w:val="center"/>
              <w:rPr>
                <w:rFonts w:ascii="Times New Roman" w:hAnsi="Times New Roman"/>
              </w:rPr>
            </w:pPr>
          </w:p>
        </w:tc>
        <w:tc>
          <w:tcPr>
            <w:tcW w:w="526" w:type="pct"/>
          </w:tcPr>
          <w:p w14:paraId="17862E2A" w14:textId="77777777" w:rsidR="005019A2" w:rsidRPr="005019A2" w:rsidRDefault="005019A2" w:rsidP="008C13CE">
            <w:pPr>
              <w:suppressAutoHyphens/>
              <w:spacing w:after="0"/>
              <w:rPr>
                <w:rFonts w:ascii="Times New Roman" w:hAnsi="Times New Roman"/>
                <w:b/>
                <w:i/>
              </w:rPr>
            </w:pPr>
          </w:p>
        </w:tc>
        <w:tc>
          <w:tcPr>
            <w:tcW w:w="578" w:type="pct"/>
          </w:tcPr>
          <w:p w14:paraId="6902C7BF" w14:textId="0B74B666" w:rsidR="005019A2" w:rsidRPr="005019A2" w:rsidRDefault="005019A2" w:rsidP="008C13CE">
            <w:pPr>
              <w:suppressAutoHyphens/>
              <w:spacing w:after="0"/>
              <w:rPr>
                <w:rFonts w:ascii="Times New Roman" w:hAnsi="Times New Roman"/>
                <w:b/>
                <w:i/>
              </w:rPr>
            </w:pPr>
          </w:p>
        </w:tc>
      </w:tr>
      <w:tr w:rsidR="005019A2" w:rsidRPr="005019A2" w14:paraId="3CE9F752" w14:textId="77777777" w:rsidTr="005019A2">
        <w:trPr>
          <w:trHeight w:val="510"/>
        </w:trPr>
        <w:tc>
          <w:tcPr>
            <w:tcW w:w="843" w:type="pct"/>
            <w:vMerge w:val="restart"/>
          </w:tcPr>
          <w:p w14:paraId="5E71AA92"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3.20 Сушка кабелей связи</w:t>
            </w:r>
          </w:p>
        </w:tc>
        <w:tc>
          <w:tcPr>
            <w:tcW w:w="2474" w:type="pct"/>
          </w:tcPr>
          <w:p w14:paraId="49A992FB"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09788F43" w14:textId="244478C7" w:rsidR="005019A2" w:rsidRPr="005019A2" w:rsidRDefault="005019A2" w:rsidP="008C13CE">
            <w:pPr>
              <w:suppressAutoHyphens/>
              <w:spacing w:after="0"/>
              <w:jc w:val="center"/>
              <w:rPr>
                <w:rFonts w:ascii="Times New Roman" w:hAnsi="Times New Roman"/>
                <w:b/>
              </w:rPr>
            </w:pPr>
          </w:p>
        </w:tc>
        <w:tc>
          <w:tcPr>
            <w:tcW w:w="526" w:type="pct"/>
          </w:tcPr>
          <w:p w14:paraId="1F3E2903" w14:textId="77777777" w:rsidR="005019A2" w:rsidRPr="005019A2" w:rsidRDefault="005019A2" w:rsidP="008C13CE">
            <w:pPr>
              <w:suppressAutoHyphens/>
              <w:spacing w:after="0"/>
              <w:rPr>
                <w:rFonts w:ascii="Times New Roman" w:hAnsi="Times New Roman"/>
                <w:b/>
                <w:i/>
              </w:rPr>
            </w:pPr>
          </w:p>
        </w:tc>
        <w:tc>
          <w:tcPr>
            <w:tcW w:w="578" w:type="pct"/>
          </w:tcPr>
          <w:p w14:paraId="711CBC47" w14:textId="11A5C333" w:rsidR="005019A2" w:rsidRPr="005019A2" w:rsidRDefault="005019A2" w:rsidP="008C13CE">
            <w:pPr>
              <w:suppressAutoHyphens/>
              <w:spacing w:after="0"/>
              <w:rPr>
                <w:rFonts w:ascii="Times New Roman" w:hAnsi="Times New Roman"/>
                <w:b/>
                <w:i/>
              </w:rPr>
            </w:pPr>
          </w:p>
        </w:tc>
      </w:tr>
      <w:tr w:rsidR="005019A2" w:rsidRPr="005019A2" w14:paraId="3E45F6E4" w14:textId="77777777" w:rsidTr="005019A2">
        <w:trPr>
          <w:trHeight w:val="510"/>
        </w:trPr>
        <w:tc>
          <w:tcPr>
            <w:tcW w:w="843" w:type="pct"/>
            <w:vMerge/>
          </w:tcPr>
          <w:p w14:paraId="76C1C6A6" w14:textId="77777777" w:rsidR="005019A2" w:rsidRPr="005019A2" w:rsidRDefault="005019A2" w:rsidP="008C13CE">
            <w:pPr>
              <w:suppressAutoHyphens/>
              <w:spacing w:after="0"/>
              <w:rPr>
                <w:rFonts w:ascii="Times New Roman" w:hAnsi="Times New Roman"/>
                <w:b/>
              </w:rPr>
            </w:pPr>
          </w:p>
        </w:tc>
        <w:tc>
          <w:tcPr>
            <w:tcW w:w="2474" w:type="pct"/>
          </w:tcPr>
          <w:p w14:paraId="02EEC18C" w14:textId="77777777" w:rsidR="005019A2" w:rsidRPr="005019A2" w:rsidRDefault="005019A2" w:rsidP="008C13CE">
            <w:pPr>
              <w:suppressAutoHyphens/>
              <w:spacing w:after="0"/>
              <w:rPr>
                <w:rFonts w:ascii="Times New Roman" w:hAnsi="Times New Roman"/>
              </w:rPr>
            </w:pPr>
            <w:r w:rsidRPr="005019A2">
              <w:rPr>
                <w:rFonts w:ascii="Times New Roman" w:hAnsi="Times New Roman"/>
              </w:rPr>
              <w:t>1. Сушка кабелей связи с воздушно-бумажной изоляцией</w:t>
            </w:r>
          </w:p>
        </w:tc>
        <w:tc>
          <w:tcPr>
            <w:tcW w:w="579" w:type="pct"/>
          </w:tcPr>
          <w:p w14:paraId="1C83D96D" w14:textId="71DA24A9" w:rsidR="005019A2" w:rsidRPr="005019A2" w:rsidRDefault="005019A2" w:rsidP="008C13CE">
            <w:pPr>
              <w:suppressAutoHyphens/>
              <w:spacing w:after="0"/>
              <w:jc w:val="center"/>
              <w:rPr>
                <w:rFonts w:ascii="Times New Roman" w:hAnsi="Times New Roman"/>
              </w:rPr>
            </w:pPr>
          </w:p>
        </w:tc>
        <w:tc>
          <w:tcPr>
            <w:tcW w:w="526" w:type="pct"/>
          </w:tcPr>
          <w:p w14:paraId="67191A67" w14:textId="77777777" w:rsidR="005019A2" w:rsidRPr="005019A2" w:rsidRDefault="005019A2" w:rsidP="008C13CE">
            <w:pPr>
              <w:widowControl w:val="0"/>
              <w:suppressAutoHyphens/>
              <w:spacing w:after="0"/>
              <w:rPr>
                <w:rFonts w:ascii="Times New Roman" w:hAnsi="Times New Roman"/>
              </w:rPr>
            </w:pPr>
          </w:p>
        </w:tc>
        <w:tc>
          <w:tcPr>
            <w:tcW w:w="578" w:type="pct"/>
          </w:tcPr>
          <w:p w14:paraId="310C0FB7" w14:textId="77777777" w:rsidR="005019A2" w:rsidRPr="005019A2" w:rsidRDefault="005019A2" w:rsidP="008C13CE">
            <w:pPr>
              <w:widowControl w:val="0"/>
              <w:suppressAutoHyphens/>
              <w:spacing w:after="0"/>
              <w:rPr>
                <w:rFonts w:ascii="Times New Roman" w:hAnsi="Times New Roman"/>
              </w:rPr>
            </w:pPr>
          </w:p>
        </w:tc>
      </w:tr>
      <w:tr w:rsidR="005019A2" w:rsidRPr="005019A2" w14:paraId="33C6B935" w14:textId="77777777" w:rsidTr="005019A2">
        <w:trPr>
          <w:trHeight w:val="510"/>
        </w:trPr>
        <w:tc>
          <w:tcPr>
            <w:tcW w:w="843" w:type="pct"/>
            <w:vMerge/>
          </w:tcPr>
          <w:p w14:paraId="1D1D5123" w14:textId="77777777" w:rsidR="005019A2" w:rsidRPr="005019A2" w:rsidRDefault="005019A2" w:rsidP="008C13CE">
            <w:pPr>
              <w:suppressAutoHyphens/>
              <w:spacing w:after="0"/>
              <w:rPr>
                <w:rFonts w:ascii="Times New Roman" w:hAnsi="Times New Roman"/>
                <w:b/>
              </w:rPr>
            </w:pPr>
          </w:p>
        </w:tc>
        <w:tc>
          <w:tcPr>
            <w:tcW w:w="2474" w:type="pct"/>
          </w:tcPr>
          <w:p w14:paraId="08BE6A0F"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BF779B9" w14:textId="77777777" w:rsidR="005019A2" w:rsidRPr="005019A2" w:rsidRDefault="005019A2" w:rsidP="008C13CE">
            <w:pPr>
              <w:suppressAutoHyphens/>
              <w:spacing w:after="0"/>
              <w:jc w:val="center"/>
              <w:rPr>
                <w:rFonts w:ascii="Times New Roman" w:hAnsi="Times New Roman"/>
              </w:rPr>
            </w:pPr>
          </w:p>
        </w:tc>
        <w:tc>
          <w:tcPr>
            <w:tcW w:w="526" w:type="pct"/>
          </w:tcPr>
          <w:p w14:paraId="0D5EC7FF" w14:textId="77777777" w:rsidR="005019A2" w:rsidRPr="005019A2" w:rsidRDefault="005019A2" w:rsidP="008C13CE">
            <w:pPr>
              <w:suppressAutoHyphens/>
              <w:spacing w:after="0"/>
              <w:rPr>
                <w:rFonts w:ascii="Times New Roman" w:hAnsi="Times New Roman"/>
                <w:b/>
                <w:i/>
              </w:rPr>
            </w:pPr>
          </w:p>
        </w:tc>
        <w:tc>
          <w:tcPr>
            <w:tcW w:w="578" w:type="pct"/>
          </w:tcPr>
          <w:p w14:paraId="3005717E" w14:textId="4916DE66" w:rsidR="005019A2" w:rsidRPr="005019A2" w:rsidRDefault="005019A2" w:rsidP="008C13CE">
            <w:pPr>
              <w:suppressAutoHyphens/>
              <w:spacing w:after="0"/>
              <w:rPr>
                <w:rFonts w:ascii="Times New Roman" w:hAnsi="Times New Roman"/>
                <w:b/>
                <w:i/>
              </w:rPr>
            </w:pPr>
          </w:p>
        </w:tc>
      </w:tr>
      <w:tr w:rsidR="005019A2" w:rsidRPr="005019A2" w14:paraId="5587ACB7" w14:textId="77777777" w:rsidTr="005019A2">
        <w:trPr>
          <w:trHeight w:val="510"/>
        </w:trPr>
        <w:tc>
          <w:tcPr>
            <w:tcW w:w="843" w:type="pct"/>
            <w:vMerge/>
          </w:tcPr>
          <w:p w14:paraId="69BBF6CD" w14:textId="77777777" w:rsidR="005019A2" w:rsidRPr="005019A2" w:rsidRDefault="005019A2" w:rsidP="008C13CE">
            <w:pPr>
              <w:suppressAutoHyphens/>
              <w:spacing w:after="0"/>
              <w:rPr>
                <w:rFonts w:ascii="Times New Roman" w:hAnsi="Times New Roman"/>
                <w:b/>
              </w:rPr>
            </w:pPr>
          </w:p>
        </w:tc>
        <w:tc>
          <w:tcPr>
            <w:tcW w:w="2474" w:type="pct"/>
          </w:tcPr>
          <w:p w14:paraId="6AF7FA6D" w14:textId="77777777" w:rsidR="005019A2" w:rsidRPr="005019A2" w:rsidRDefault="005019A2" w:rsidP="008C13CE">
            <w:pPr>
              <w:suppressAutoHyphens/>
              <w:spacing w:after="0"/>
              <w:rPr>
                <w:rFonts w:ascii="Times New Roman" w:hAnsi="Times New Roman"/>
                <w:b/>
              </w:rPr>
            </w:pPr>
          </w:p>
        </w:tc>
        <w:tc>
          <w:tcPr>
            <w:tcW w:w="579" w:type="pct"/>
          </w:tcPr>
          <w:p w14:paraId="464F0D46" w14:textId="77777777" w:rsidR="005019A2" w:rsidRPr="005019A2" w:rsidRDefault="005019A2" w:rsidP="008C13CE">
            <w:pPr>
              <w:suppressAutoHyphens/>
              <w:spacing w:after="0"/>
              <w:jc w:val="center"/>
              <w:rPr>
                <w:rFonts w:ascii="Times New Roman" w:hAnsi="Times New Roman"/>
              </w:rPr>
            </w:pPr>
          </w:p>
        </w:tc>
        <w:tc>
          <w:tcPr>
            <w:tcW w:w="526" w:type="pct"/>
          </w:tcPr>
          <w:p w14:paraId="001F62FE" w14:textId="77777777" w:rsidR="005019A2" w:rsidRPr="005019A2" w:rsidRDefault="005019A2" w:rsidP="008C13CE">
            <w:pPr>
              <w:suppressAutoHyphens/>
              <w:spacing w:after="0"/>
              <w:rPr>
                <w:rFonts w:ascii="Times New Roman" w:hAnsi="Times New Roman"/>
                <w:b/>
                <w:i/>
              </w:rPr>
            </w:pPr>
          </w:p>
        </w:tc>
        <w:tc>
          <w:tcPr>
            <w:tcW w:w="578" w:type="pct"/>
          </w:tcPr>
          <w:p w14:paraId="61BD2300" w14:textId="082B4C6B" w:rsidR="005019A2" w:rsidRPr="005019A2" w:rsidRDefault="005019A2" w:rsidP="008C13CE">
            <w:pPr>
              <w:suppressAutoHyphens/>
              <w:spacing w:after="0"/>
              <w:rPr>
                <w:rFonts w:ascii="Times New Roman" w:hAnsi="Times New Roman"/>
                <w:b/>
                <w:i/>
              </w:rPr>
            </w:pPr>
          </w:p>
        </w:tc>
      </w:tr>
      <w:tr w:rsidR="005019A2" w:rsidRPr="005019A2" w14:paraId="39648139" w14:textId="77777777" w:rsidTr="005019A2">
        <w:trPr>
          <w:trHeight w:val="510"/>
        </w:trPr>
        <w:tc>
          <w:tcPr>
            <w:tcW w:w="843" w:type="pct"/>
            <w:vMerge w:val="restart"/>
          </w:tcPr>
          <w:p w14:paraId="50F9C7A4"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3.21 Червячные прессы, агрегаты для наложения пластмассовой изоляции</w:t>
            </w:r>
          </w:p>
        </w:tc>
        <w:tc>
          <w:tcPr>
            <w:tcW w:w="2474" w:type="pct"/>
          </w:tcPr>
          <w:p w14:paraId="196CAC48"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791A077E" w14:textId="58BD5457" w:rsidR="005019A2" w:rsidRPr="005019A2" w:rsidRDefault="005019A2" w:rsidP="008C13CE">
            <w:pPr>
              <w:suppressAutoHyphens/>
              <w:spacing w:after="0"/>
              <w:jc w:val="center"/>
              <w:rPr>
                <w:rFonts w:ascii="Times New Roman" w:hAnsi="Times New Roman"/>
                <w:b/>
              </w:rPr>
            </w:pPr>
          </w:p>
        </w:tc>
        <w:tc>
          <w:tcPr>
            <w:tcW w:w="526" w:type="pct"/>
          </w:tcPr>
          <w:p w14:paraId="65205C3A" w14:textId="77777777" w:rsidR="005019A2" w:rsidRPr="005019A2" w:rsidRDefault="005019A2" w:rsidP="008C13CE">
            <w:pPr>
              <w:suppressAutoHyphens/>
              <w:spacing w:after="0"/>
              <w:rPr>
                <w:rFonts w:ascii="Times New Roman" w:hAnsi="Times New Roman"/>
                <w:b/>
                <w:i/>
              </w:rPr>
            </w:pPr>
          </w:p>
        </w:tc>
        <w:tc>
          <w:tcPr>
            <w:tcW w:w="578" w:type="pct"/>
          </w:tcPr>
          <w:p w14:paraId="769E5598" w14:textId="4F254DA4" w:rsidR="005019A2" w:rsidRPr="005019A2" w:rsidRDefault="005019A2" w:rsidP="008C13CE">
            <w:pPr>
              <w:suppressAutoHyphens/>
              <w:spacing w:after="0"/>
              <w:rPr>
                <w:rFonts w:ascii="Times New Roman" w:hAnsi="Times New Roman"/>
                <w:b/>
                <w:i/>
              </w:rPr>
            </w:pPr>
          </w:p>
        </w:tc>
      </w:tr>
      <w:tr w:rsidR="005019A2" w:rsidRPr="005019A2" w14:paraId="5F3FACE8" w14:textId="77777777" w:rsidTr="005019A2">
        <w:trPr>
          <w:trHeight w:val="510"/>
        </w:trPr>
        <w:tc>
          <w:tcPr>
            <w:tcW w:w="843" w:type="pct"/>
            <w:vMerge/>
          </w:tcPr>
          <w:p w14:paraId="5FBE36FB" w14:textId="77777777" w:rsidR="005019A2" w:rsidRPr="005019A2" w:rsidRDefault="005019A2" w:rsidP="008C13CE">
            <w:pPr>
              <w:suppressAutoHyphens/>
              <w:spacing w:after="0"/>
              <w:rPr>
                <w:rFonts w:ascii="Times New Roman" w:hAnsi="Times New Roman"/>
                <w:b/>
              </w:rPr>
            </w:pPr>
          </w:p>
        </w:tc>
        <w:tc>
          <w:tcPr>
            <w:tcW w:w="2474" w:type="pct"/>
          </w:tcPr>
          <w:p w14:paraId="1F501BC5" w14:textId="77777777" w:rsidR="005019A2" w:rsidRPr="005019A2" w:rsidRDefault="005019A2" w:rsidP="008C13CE">
            <w:pPr>
              <w:spacing w:after="0"/>
              <w:jc w:val="both"/>
              <w:rPr>
                <w:rFonts w:ascii="Times New Roman" w:hAnsi="Times New Roman"/>
              </w:rPr>
            </w:pPr>
            <w:r w:rsidRPr="005019A2">
              <w:rPr>
                <w:rFonts w:ascii="Times New Roman" w:hAnsi="Times New Roman"/>
                <w:bCs/>
              </w:rPr>
              <w:t>1. Классификация и принцип действия экструдеров для наложения пластмассовой изоляции.</w:t>
            </w:r>
          </w:p>
        </w:tc>
        <w:tc>
          <w:tcPr>
            <w:tcW w:w="579" w:type="pct"/>
          </w:tcPr>
          <w:p w14:paraId="5F460D36" w14:textId="72596BA3" w:rsidR="005019A2" w:rsidRPr="005019A2" w:rsidRDefault="005019A2" w:rsidP="008C13CE">
            <w:pPr>
              <w:suppressAutoHyphens/>
              <w:spacing w:after="0"/>
              <w:jc w:val="center"/>
              <w:rPr>
                <w:rFonts w:ascii="Times New Roman" w:hAnsi="Times New Roman"/>
              </w:rPr>
            </w:pPr>
          </w:p>
        </w:tc>
        <w:tc>
          <w:tcPr>
            <w:tcW w:w="526" w:type="pct"/>
          </w:tcPr>
          <w:p w14:paraId="15769BED" w14:textId="77777777" w:rsidR="005019A2" w:rsidRPr="005019A2" w:rsidRDefault="005019A2" w:rsidP="008C13CE">
            <w:pPr>
              <w:suppressAutoHyphens/>
              <w:spacing w:after="0"/>
              <w:rPr>
                <w:rFonts w:ascii="Times New Roman" w:hAnsi="Times New Roman"/>
              </w:rPr>
            </w:pPr>
          </w:p>
        </w:tc>
        <w:tc>
          <w:tcPr>
            <w:tcW w:w="578" w:type="pct"/>
          </w:tcPr>
          <w:p w14:paraId="6DF75923" w14:textId="77777777" w:rsidR="005019A2" w:rsidRPr="005019A2" w:rsidRDefault="005019A2" w:rsidP="008C13CE">
            <w:pPr>
              <w:suppressAutoHyphens/>
              <w:spacing w:after="0"/>
              <w:rPr>
                <w:rFonts w:ascii="Times New Roman" w:hAnsi="Times New Roman"/>
              </w:rPr>
            </w:pPr>
          </w:p>
        </w:tc>
      </w:tr>
      <w:tr w:rsidR="005019A2" w:rsidRPr="005019A2" w14:paraId="38AC4608" w14:textId="77777777" w:rsidTr="005019A2">
        <w:trPr>
          <w:trHeight w:val="510"/>
        </w:trPr>
        <w:tc>
          <w:tcPr>
            <w:tcW w:w="843" w:type="pct"/>
            <w:vMerge/>
          </w:tcPr>
          <w:p w14:paraId="28D91F84" w14:textId="77777777" w:rsidR="005019A2" w:rsidRPr="005019A2" w:rsidRDefault="005019A2" w:rsidP="008C13CE">
            <w:pPr>
              <w:suppressAutoHyphens/>
              <w:spacing w:after="0"/>
              <w:rPr>
                <w:rFonts w:ascii="Times New Roman" w:hAnsi="Times New Roman"/>
                <w:b/>
              </w:rPr>
            </w:pPr>
          </w:p>
        </w:tc>
        <w:tc>
          <w:tcPr>
            <w:tcW w:w="2474" w:type="pct"/>
          </w:tcPr>
          <w:p w14:paraId="2C9ADFA0" w14:textId="77777777" w:rsidR="005019A2" w:rsidRPr="005019A2" w:rsidRDefault="005019A2" w:rsidP="008C13CE">
            <w:pPr>
              <w:spacing w:after="0"/>
              <w:jc w:val="both"/>
              <w:rPr>
                <w:rFonts w:ascii="Times New Roman" w:hAnsi="Times New Roman"/>
              </w:rPr>
            </w:pPr>
            <w:r w:rsidRPr="005019A2">
              <w:rPr>
                <w:rFonts w:ascii="Times New Roman" w:hAnsi="Times New Roman"/>
              </w:rPr>
              <w:t>1. Технологический процесс наложения полиэтиленовой и поливинилхлоридной изоляции на экструзионных агрегатах</w:t>
            </w:r>
          </w:p>
        </w:tc>
        <w:tc>
          <w:tcPr>
            <w:tcW w:w="579" w:type="pct"/>
          </w:tcPr>
          <w:p w14:paraId="4C81BA57" w14:textId="6B834AD7" w:rsidR="005019A2" w:rsidRPr="005019A2" w:rsidRDefault="005019A2" w:rsidP="008C13CE">
            <w:pPr>
              <w:suppressAutoHyphens/>
              <w:spacing w:after="0"/>
              <w:jc w:val="center"/>
              <w:rPr>
                <w:rFonts w:ascii="Times New Roman" w:hAnsi="Times New Roman"/>
              </w:rPr>
            </w:pPr>
          </w:p>
        </w:tc>
        <w:tc>
          <w:tcPr>
            <w:tcW w:w="526" w:type="pct"/>
          </w:tcPr>
          <w:p w14:paraId="37A6B5CD" w14:textId="77777777" w:rsidR="005019A2" w:rsidRPr="005019A2" w:rsidRDefault="005019A2" w:rsidP="008C13CE">
            <w:pPr>
              <w:suppressAutoHyphens/>
              <w:spacing w:after="0"/>
              <w:rPr>
                <w:rFonts w:ascii="Times New Roman" w:hAnsi="Times New Roman"/>
              </w:rPr>
            </w:pPr>
          </w:p>
        </w:tc>
        <w:tc>
          <w:tcPr>
            <w:tcW w:w="578" w:type="pct"/>
          </w:tcPr>
          <w:p w14:paraId="7230D08A" w14:textId="77777777" w:rsidR="005019A2" w:rsidRPr="005019A2" w:rsidRDefault="005019A2" w:rsidP="008C13CE">
            <w:pPr>
              <w:suppressAutoHyphens/>
              <w:spacing w:after="0"/>
              <w:rPr>
                <w:rFonts w:ascii="Times New Roman" w:hAnsi="Times New Roman"/>
              </w:rPr>
            </w:pPr>
          </w:p>
        </w:tc>
      </w:tr>
      <w:tr w:rsidR="005019A2" w:rsidRPr="005019A2" w14:paraId="1235AB2E" w14:textId="77777777" w:rsidTr="005019A2">
        <w:trPr>
          <w:trHeight w:val="510"/>
        </w:trPr>
        <w:tc>
          <w:tcPr>
            <w:tcW w:w="843" w:type="pct"/>
            <w:vMerge/>
          </w:tcPr>
          <w:p w14:paraId="4407640B" w14:textId="77777777" w:rsidR="005019A2" w:rsidRPr="005019A2" w:rsidRDefault="005019A2" w:rsidP="008C13CE">
            <w:pPr>
              <w:suppressAutoHyphens/>
              <w:spacing w:after="0"/>
              <w:rPr>
                <w:rFonts w:ascii="Times New Roman" w:hAnsi="Times New Roman"/>
                <w:b/>
              </w:rPr>
            </w:pPr>
          </w:p>
        </w:tc>
        <w:tc>
          <w:tcPr>
            <w:tcW w:w="2474" w:type="pct"/>
          </w:tcPr>
          <w:p w14:paraId="6A95CA3E"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F7C9AF9" w14:textId="26DB1969" w:rsidR="005019A2" w:rsidRPr="005019A2" w:rsidRDefault="005019A2" w:rsidP="008C13CE">
            <w:pPr>
              <w:suppressAutoHyphens/>
              <w:spacing w:after="0"/>
              <w:jc w:val="center"/>
              <w:rPr>
                <w:rFonts w:ascii="Times New Roman" w:hAnsi="Times New Roman"/>
                <w:b/>
              </w:rPr>
            </w:pPr>
          </w:p>
        </w:tc>
        <w:tc>
          <w:tcPr>
            <w:tcW w:w="526" w:type="pct"/>
          </w:tcPr>
          <w:p w14:paraId="427728BA" w14:textId="77777777" w:rsidR="005019A2" w:rsidRPr="005019A2" w:rsidRDefault="005019A2" w:rsidP="008C13CE">
            <w:pPr>
              <w:suppressAutoHyphens/>
              <w:spacing w:after="0"/>
              <w:rPr>
                <w:rFonts w:ascii="Times New Roman" w:hAnsi="Times New Roman"/>
                <w:b/>
                <w:i/>
              </w:rPr>
            </w:pPr>
          </w:p>
        </w:tc>
        <w:tc>
          <w:tcPr>
            <w:tcW w:w="578" w:type="pct"/>
          </w:tcPr>
          <w:p w14:paraId="3A51EBE5" w14:textId="119955A4" w:rsidR="005019A2" w:rsidRPr="005019A2" w:rsidRDefault="005019A2" w:rsidP="008C13CE">
            <w:pPr>
              <w:suppressAutoHyphens/>
              <w:spacing w:after="0"/>
              <w:rPr>
                <w:rFonts w:ascii="Times New Roman" w:hAnsi="Times New Roman"/>
                <w:b/>
                <w:i/>
              </w:rPr>
            </w:pPr>
          </w:p>
        </w:tc>
      </w:tr>
      <w:tr w:rsidR="005019A2" w:rsidRPr="005019A2" w14:paraId="109CDF06" w14:textId="77777777" w:rsidTr="005019A2">
        <w:trPr>
          <w:trHeight w:val="510"/>
        </w:trPr>
        <w:tc>
          <w:tcPr>
            <w:tcW w:w="843" w:type="pct"/>
            <w:vMerge/>
          </w:tcPr>
          <w:p w14:paraId="2FF4C62C" w14:textId="77777777" w:rsidR="005019A2" w:rsidRPr="005019A2" w:rsidRDefault="005019A2" w:rsidP="008C13CE">
            <w:pPr>
              <w:suppressAutoHyphens/>
              <w:spacing w:after="0"/>
              <w:rPr>
                <w:rFonts w:ascii="Times New Roman" w:hAnsi="Times New Roman"/>
                <w:b/>
              </w:rPr>
            </w:pPr>
          </w:p>
        </w:tc>
        <w:tc>
          <w:tcPr>
            <w:tcW w:w="2474" w:type="pct"/>
          </w:tcPr>
          <w:p w14:paraId="5C63643E" w14:textId="77777777" w:rsidR="005019A2" w:rsidRPr="005019A2" w:rsidRDefault="005019A2" w:rsidP="00AE17B4">
            <w:pPr>
              <w:spacing w:after="0"/>
              <w:jc w:val="both"/>
              <w:rPr>
                <w:rFonts w:ascii="Times New Roman" w:hAnsi="Times New Roman"/>
                <w:bCs/>
              </w:rPr>
            </w:pPr>
            <w:r w:rsidRPr="005019A2">
              <w:rPr>
                <w:rFonts w:ascii="Times New Roman" w:hAnsi="Times New Roman"/>
                <w:bCs/>
              </w:rPr>
              <w:t>Практическое занятие 23 «Составление карты эскизов на технологический процесс производства пластмассовой изоляции»</w:t>
            </w:r>
          </w:p>
        </w:tc>
        <w:tc>
          <w:tcPr>
            <w:tcW w:w="579" w:type="pct"/>
          </w:tcPr>
          <w:p w14:paraId="6C098BB1" w14:textId="3E6A9C00" w:rsidR="005019A2" w:rsidRPr="005019A2" w:rsidRDefault="005019A2" w:rsidP="008C13CE">
            <w:pPr>
              <w:suppressAutoHyphens/>
              <w:spacing w:after="0"/>
              <w:jc w:val="center"/>
              <w:rPr>
                <w:rFonts w:ascii="Times New Roman" w:hAnsi="Times New Roman"/>
              </w:rPr>
            </w:pPr>
          </w:p>
        </w:tc>
        <w:tc>
          <w:tcPr>
            <w:tcW w:w="526" w:type="pct"/>
          </w:tcPr>
          <w:p w14:paraId="06E10EE3" w14:textId="77777777" w:rsidR="005019A2" w:rsidRPr="005019A2" w:rsidRDefault="005019A2" w:rsidP="008C13CE">
            <w:pPr>
              <w:suppressAutoHyphens/>
              <w:spacing w:after="0"/>
              <w:rPr>
                <w:rFonts w:ascii="Times New Roman" w:hAnsi="Times New Roman"/>
              </w:rPr>
            </w:pPr>
          </w:p>
        </w:tc>
        <w:tc>
          <w:tcPr>
            <w:tcW w:w="578" w:type="pct"/>
          </w:tcPr>
          <w:p w14:paraId="43B60AD3" w14:textId="77777777" w:rsidR="005019A2" w:rsidRPr="005019A2" w:rsidRDefault="005019A2" w:rsidP="008C13CE">
            <w:pPr>
              <w:suppressAutoHyphens/>
              <w:spacing w:after="0"/>
              <w:rPr>
                <w:rFonts w:ascii="Times New Roman" w:hAnsi="Times New Roman"/>
              </w:rPr>
            </w:pPr>
          </w:p>
        </w:tc>
      </w:tr>
      <w:tr w:rsidR="005019A2" w:rsidRPr="005019A2" w14:paraId="561F4A5B" w14:textId="77777777" w:rsidTr="005019A2">
        <w:trPr>
          <w:trHeight w:val="510"/>
        </w:trPr>
        <w:tc>
          <w:tcPr>
            <w:tcW w:w="843" w:type="pct"/>
            <w:vMerge w:val="restart"/>
          </w:tcPr>
          <w:p w14:paraId="6D24B348"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Тема 3.22 Автоматические и полуавтоматические линии для наложения изоляции</w:t>
            </w:r>
          </w:p>
        </w:tc>
        <w:tc>
          <w:tcPr>
            <w:tcW w:w="2474" w:type="pct"/>
          </w:tcPr>
          <w:p w14:paraId="33FEC3A6" w14:textId="77777777" w:rsidR="005019A2" w:rsidRPr="005019A2" w:rsidRDefault="005019A2" w:rsidP="008C13CE">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4FA47FC2" w14:textId="1AEF7116" w:rsidR="005019A2" w:rsidRPr="005019A2" w:rsidRDefault="005019A2" w:rsidP="008C13CE">
            <w:pPr>
              <w:suppressAutoHyphens/>
              <w:spacing w:after="0"/>
              <w:jc w:val="center"/>
              <w:rPr>
                <w:rFonts w:ascii="Times New Roman" w:hAnsi="Times New Roman"/>
                <w:b/>
              </w:rPr>
            </w:pPr>
          </w:p>
        </w:tc>
        <w:tc>
          <w:tcPr>
            <w:tcW w:w="526" w:type="pct"/>
          </w:tcPr>
          <w:p w14:paraId="6926F630" w14:textId="77777777" w:rsidR="005019A2" w:rsidRPr="005019A2" w:rsidRDefault="005019A2" w:rsidP="008C13CE">
            <w:pPr>
              <w:suppressAutoHyphens/>
              <w:spacing w:after="0"/>
              <w:rPr>
                <w:rFonts w:ascii="Times New Roman" w:hAnsi="Times New Roman"/>
                <w:b/>
                <w:i/>
              </w:rPr>
            </w:pPr>
          </w:p>
        </w:tc>
        <w:tc>
          <w:tcPr>
            <w:tcW w:w="578" w:type="pct"/>
          </w:tcPr>
          <w:p w14:paraId="74C6281D" w14:textId="0304C5DA" w:rsidR="005019A2" w:rsidRPr="005019A2" w:rsidRDefault="005019A2" w:rsidP="008C13CE">
            <w:pPr>
              <w:suppressAutoHyphens/>
              <w:spacing w:after="0"/>
              <w:rPr>
                <w:rFonts w:ascii="Times New Roman" w:hAnsi="Times New Roman"/>
                <w:b/>
                <w:i/>
              </w:rPr>
            </w:pPr>
          </w:p>
        </w:tc>
      </w:tr>
      <w:tr w:rsidR="005019A2" w:rsidRPr="005019A2" w14:paraId="3D1E94FB" w14:textId="77777777" w:rsidTr="005019A2">
        <w:trPr>
          <w:trHeight w:val="276"/>
        </w:trPr>
        <w:tc>
          <w:tcPr>
            <w:tcW w:w="843" w:type="pct"/>
            <w:vMerge/>
          </w:tcPr>
          <w:p w14:paraId="0974633F" w14:textId="77777777" w:rsidR="005019A2" w:rsidRPr="005019A2" w:rsidRDefault="005019A2" w:rsidP="008C13CE">
            <w:pPr>
              <w:suppressAutoHyphens/>
              <w:spacing w:after="0"/>
              <w:rPr>
                <w:rFonts w:ascii="Times New Roman" w:hAnsi="Times New Roman"/>
                <w:b/>
              </w:rPr>
            </w:pPr>
          </w:p>
        </w:tc>
        <w:tc>
          <w:tcPr>
            <w:tcW w:w="2474" w:type="pct"/>
          </w:tcPr>
          <w:p w14:paraId="511027BA"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Изолирование жил силовых кабелей сшитой полиэтиленовой изоляцией.</w:t>
            </w:r>
          </w:p>
        </w:tc>
        <w:tc>
          <w:tcPr>
            <w:tcW w:w="579" w:type="pct"/>
          </w:tcPr>
          <w:p w14:paraId="73D0DB1E" w14:textId="6ED21E99" w:rsidR="005019A2" w:rsidRPr="005019A2" w:rsidRDefault="005019A2" w:rsidP="008C13CE">
            <w:pPr>
              <w:suppressAutoHyphens/>
              <w:spacing w:after="0"/>
              <w:jc w:val="center"/>
              <w:rPr>
                <w:rFonts w:ascii="Times New Roman" w:hAnsi="Times New Roman"/>
              </w:rPr>
            </w:pPr>
          </w:p>
        </w:tc>
        <w:tc>
          <w:tcPr>
            <w:tcW w:w="526" w:type="pct"/>
          </w:tcPr>
          <w:p w14:paraId="4B9ACA69" w14:textId="77777777" w:rsidR="005019A2" w:rsidRPr="005019A2" w:rsidRDefault="005019A2" w:rsidP="008C13CE">
            <w:pPr>
              <w:suppressAutoHyphens/>
              <w:spacing w:after="0"/>
              <w:rPr>
                <w:rFonts w:ascii="Times New Roman" w:hAnsi="Times New Roman"/>
              </w:rPr>
            </w:pPr>
          </w:p>
        </w:tc>
        <w:tc>
          <w:tcPr>
            <w:tcW w:w="578" w:type="pct"/>
          </w:tcPr>
          <w:p w14:paraId="7A098971" w14:textId="77777777" w:rsidR="005019A2" w:rsidRPr="005019A2" w:rsidRDefault="005019A2" w:rsidP="008C13CE">
            <w:pPr>
              <w:suppressAutoHyphens/>
              <w:spacing w:after="0"/>
              <w:rPr>
                <w:rFonts w:ascii="Times New Roman" w:hAnsi="Times New Roman"/>
              </w:rPr>
            </w:pPr>
          </w:p>
        </w:tc>
      </w:tr>
      <w:tr w:rsidR="005019A2" w:rsidRPr="005019A2" w14:paraId="32771028" w14:textId="77777777" w:rsidTr="005019A2">
        <w:trPr>
          <w:trHeight w:val="510"/>
        </w:trPr>
        <w:tc>
          <w:tcPr>
            <w:tcW w:w="843" w:type="pct"/>
            <w:vMerge/>
          </w:tcPr>
          <w:p w14:paraId="59463780" w14:textId="77777777" w:rsidR="005019A2" w:rsidRPr="005019A2" w:rsidRDefault="005019A2" w:rsidP="008C13CE">
            <w:pPr>
              <w:suppressAutoHyphens/>
              <w:spacing w:after="0"/>
              <w:rPr>
                <w:rFonts w:ascii="Times New Roman" w:hAnsi="Times New Roman"/>
                <w:b/>
              </w:rPr>
            </w:pPr>
          </w:p>
        </w:tc>
        <w:tc>
          <w:tcPr>
            <w:tcW w:w="2474" w:type="pct"/>
          </w:tcPr>
          <w:p w14:paraId="75CC0CED"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1. Технология наложения пористой полиэтиленовой изоляции на радиочастотные кабели</w:t>
            </w:r>
          </w:p>
        </w:tc>
        <w:tc>
          <w:tcPr>
            <w:tcW w:w="579" w:type="pct"/>
          </w:tcPr>
          <w:p w14:paraId="3018E1BA" w14:textId="0DECC9F9" w:rsidR="005019A2" w:rsidRPr="005019A2" w:rsidRDefault="005019A2" w:rsidP="008C13CE">
            <w:pPr>
              <w:suppressAutoHyphens/>
              <w:spacing w:after="0"/>
              <w:jc w:val="center"/>
              <w:rPr>
                <w:rFonts w:ascii="Times New Roman" w:hAnsi="Times New Roman"/>
              </w:rPr>
            </w:pPr>
          </w:p>
        </w:tc>
        <w:tc>
          <w:tcPr>
            <w:tcW w:w="526" w:type="pct"/>
          </w:tcPr>
          <w:p w14:paraId="0E265BA9" w14:textId="77777777" w:rsidR="005019A2" w:rsidRPr="005019A2" w:rsidRDefault="005019A2" w:rsidP="008C13CE">
            <w:pPr>
              <w:suppressAutoHyphens/>
              <w:spacing w:after="0"/>
              <w:rPr>
                <w:rFonts w:ascii="Times New Roman" w:hAnsi="Times New Roman"/>
              </w:rPr>
            </w:pPr>
          </w:p>
        </w:tc>
        <w:tc>
          <w:tcPr>
            <w:tcW w:w="578" w:type="pct"/>
          </w:tcPr>
          <w:p w14:paraId="538B04FA" w14:textId="77777777" w:rsidR="005019A2" w:rsidRPr="005019A2" w:rsidRDefault="005019A2" w:rsidP="008C13CE">
            <w:pPr>
              <w:suppressAutoHyphens/>
              <w:spacing w:after="0"/>
              <w:rPr>
                <w:rFonts w:ascii="Times New Roman" w:hAnsi="Times New Roman"/>
              </w:rPr>
            </w:pPr>
          </w:p>
        </w:tc>
      </w:tr>
      <w:tr w:rsidR="005019A2" w:rsidRPr="005019A2" w14:paraId="14128D13" w14:textId="77777777" w:rsidTr="005019A2">
        <w:trPr>
          <w:trHeight w:val="510"/>
        </w:trPr>
        <w:tc>
          <w:tcPr>
            <w:tcW w:w="843" w:type="pct"/>
            <w:vMerge/>
          </w:tcPr>
          <w:p w14:paraId="1CB3ADD8" w14:textId="77777777" w:rsidR="005019A2" w:rsidRPr="005019A2" w:rsidRDefault="005019A2" w:rsidP="008C13CE">
            <w:pPr>
              <w:suppressAutoHyphens/>
              <w:spacing w:after="0"/>
              <w:rPr>
                <w:rFonts w:ascii="Times New Roman" w:hAnsi="Times New Roman"/>
                <w:b/>
              </w:rPr>
            </w:pPr>
          </w:p>
        </w:tc>
        <w:tc>
          <w:tcPr>
            <w:tcW w:w="2474" w:type="pct"/>
          </w:tcPr>
          <w:p w14:paraId="3420ECBE" w14:textId="77777777" w:rsidR="005019A2" w:rsidRPr="005019A2" w:rsidRDefault="005019A2" w:rsidP="008C13CE">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E27147B" w14:textId="500D08A2" w:rsidR="005019A2" w:rsidRPr="005019A2" w:rsidRDefault="005019A2" w:rsidP="008C13CE">
            <w:pPr>
              <w:suppressAutoHyphens/>
              <w:spacing w:after="0"/>
              <w:jc w:val="center"/>
              <w:rPr>
                <w:rFonts w:ascii="Times New Roman" w:hAnsi="Times New Roman"/>
              </w:rPr>
            </w:pPr>
          </w:p>
        </w:tc>
        <w:tc>
          <w:tcPr>
            <w:tcW w:w="526" w:type="pct"/>
          </w:tcPr>
          <w:p w14:paraId="6EA7C3C2" w14:textId="77777777" w:rsidR="005019A2" w:rsidRPr="005019A2" w:rsidRDefault="005019A2" w:rsidP="008C13CE">
            <w:pPr>
              <w:suppressAutoHyphens/>
              <w:spacing w:after="0"/>
              <w:rPr>
                <w:rFonts w:ascii="Times New Roman" w:hAnsi="Times New Roman"/>
                <w:b/>
                <w:i/>
              </w:rPr>
            </w:pPr>
          </w:p>
        </w:tc>
        <w:tc>
          <w:tcPr>
            <w:tcW w:w="578" w:type="pct"/>
          </w:tcPr>
          <w:p w14:paraId="6C499C41" w14:textId="70971259" w:rsidR="005019A2" w:rsidRPr="005019A2" w:rsidRDefault="005019A2" w:rsidP="008C13CE">
            <w:pPr>
              <w:suppressAutoHyphens/>
              <w:spacing w:after="0"/>
              <w:rPr>
                <w:rFonts w:ascii="Times New Roman" w:hAnsi="Times New Roman"/>
                <w:b/>
                <w:i/>
              </w:rPr>
            </w:pPr>
          </w:p>
        </w:tc>
      </w:tr>
      <w:tr w:rsidR="005019A2" w:rsidRPr="005019A2" w14:paraId="1D6D68A3" w14:textId="77777777" w:rsidTr="005019A2">
        <w:trPr>
          <w:trHeight w:val="510"/>
        </w:trPr>
        <w:tc>
          <w:tcPr>
            <w:tcW w:w="843" w:type="pct"/>
            <w:vMerge/>
          </w:tcPr>
          <w:p w14:paraId="26BABE90" w14:textId="77777777" w:rsidR="005019A2" w:rsidRPr="005019A2" w:rsidRDefault="005019A2" w:rsidP="008C13CE">
            <w:pPr>
              <w:suppressAutoHyphens/>
              <w:spacing w:after="0"/>
              <w:rPr>
                <w:rFonts w:ascii="Times New Roman" w:hAnsi="Times New Roman"/>
                <w:b/>
              </w:rPr>
            </w:pPr>
          </w:p>
        </w:tc>
        <w:tc>
          <w:tcPr>
            <w:tcW w:w="2474" w:type="pct"/>
          </w:tcPr>
          <w:p w14:paraId="652D57AD" w14:textId="77777777" w:rsidR="005019A2" w:rsidRPr="005019A2" w:rsidRDefault="005019A2" w:rsidP="008C13CE">
            <w:pPr>
              <w:spacing w:after="0"/>
              <w:ind w:left="-20" w:firstLine="20"/>
              <w:jc w:val="both"/>
              <w:rPr>
                <w:rFonts w:ascii="Times New Roman" w:hAnsi="Times New Roman"/>
                <w:bCs/>
              </w:rPr>
            </w:pPr>
            <w:r w:rsidRPr="005019A2">
              <w:rPr>
                <w:rFonts w:ascii="Times New Roman" w:hAnsi="Times New Roman"/>
                <w:bCs/>
              </w:rPr>
              <w:t>Практическое занятие 24 «Составление карты эскизов на технологический процесс производства вспененной полиэтиленовой изоляции»</w:t>
            </w:r>
          </w:p>
        </w:tc>
        <w:tc>
          <w:tcPr>
            <w:tcW w:w="579" w:type="pct"/>
          </w:tcPr>
          <w:p w14:paraId="17897EFD" w14:textId="1F110B04" w:rsidR="005019A2" w:rsidRPr="005019A2" w:rsidRDefault="005019A2" w:rsidP="008C13CE">
            <w:pPr>
              <w:suppressAutoHyphens/>
              <w:spacing w:after="0"/>
              <w:jc w:val="center"/>
              <w:rPr>
                <w:rFonts w:ascii="Times New Roman" w:hAnsi="Times New Roman"/>
              </w:rPr>
            </w:pPr>
          </w:p>
        </w:tc>
        <w:tc>
          <w:tcPr>
            <w:tcW w:w="526" w:type="pct"/>
          </w:tcPr>
          <w:p w14:paraId="7204075E" w14:textId="77777777" w:rsidR="005019A2" w:rsidRPr="005019A2" w:rsidRDefault="005019A2" w:rsidP="008C13CE">
            <w:pPr>
              <w:suppressAutoHyphens/>
              <w:spacing w:after="0"/>
              <w:rPr>
                <w:rFonts w:ascii="Times New Roman" w:hAnsi="Times New Roman"/>
              </w:rPr>
            </w:pPr>
          </w:p>
        </w:tc>
        <w:tc>
          <w:tcPr>
            <w:tcW w:w="578" w:type="pct"/>
          </w:tcPr>
          <w:p w14:paraId="4B73D0BD" w14:textId="77777777" w:rsidR="005019A2" w:rsidRPr="005019A2" w:rsidRDefault="005019A2" w:rsidP="008C13CE">
            <w:pPr>
              <w:suppressAutoHyphens/>
              <w:spacing w:after="0"/>
              <w:rPr>
                <w:rFonts w:ascii="Times New Roman" w:hAnsi="Times New Roman"/>
              </w:rPr>
            </w:pPr>
          </w:p>
        </w:tc>
      </w:tr>
      <w:tr w:rsidR="005019A2" w:rsidRPr="005019A2" w14:paraId="1737C89E" w14:textId="77777777" w:rsidTr="005019A2">
        <w:trPr>
          <w:trHeight w:val="510"/>
        </w:trPr>
        <w:tc>
          <w:tcPr>
            <w:tcW w:w="843" w:type="pct"/>
            <w:vMerge/>
          </w:tcPr>
          <w:p w14:paraId="0953ECF7" w14:textId="77777777" w:rsidR="005019A2" w:rsidRPr="005019A2" w:rsidRDefault="005019A2" w:rsidP="008C13CE">
            <w:pPr>
              <w:suppressAutoHyphens/>
              <w:spacing w:after="0"/>
              <w:rPr>
                <w:rFonts w:ascii="Times New Roman" w:hAnsi="Times New Roman"/>
                <w:b/>
              </w:rPr>
            </w:pPr>
          </w:p>
        </w:tc>
        <w:tc>
          <w:tcPr>
            <w:tcW w:w="2474" w:type="pct"/>
          </w:tcPr>
          <w:p w14:paraId="73B67899" w14:textId="77777777" w:rsidR="005019A2" w:rsidRPr="005019A2" w:rsidRDefault="005019A2" w:rsidP="008C13CE">
            <w:pPr>
              <w:spacing w:after="0"/>
              <w:jc w:val="both"/>
              <w:rPr>
                <w:rFonts w:ascii="Times New Roman" w:hAnsi="Times New Roman"/>
                <w:bCs/>
              </w:rPr>
            </w:pPr>
            <w:r w:rsidRPr="005019A2">
              <w:rPr>
                <w:rFonts w:ascii="Times New Roman" w:hAnsi="Times New Roman"/>
                <w:bCs/>
              </w:rPr>
              <w:t>Практическое занятие 25 «Составление карты эскизов на технологический процесс сшивки полиэтиленовой изоляции»</w:t>
            </w:r>
          </w:p>
        </w:tc>
        <w:tc>
          <w:tcPr>
            <w:tcW w:w="579" w:type="pct"/>
          </w:tcPr>
          <w:p w14:paraId="3A3D809D" w14:textId="6BE05BF6" w:rsidR="005019A2" w:rsidRPr="005019A2" w:rsidRDefault="005019A2" w:rsidP="008C13CE">
            <w:pPr>
              <w:suppressAutoHyphens/>
              <w:spacing w:after="0"/>
              <w:jc w:val="center"/>
              <w:rPr>
                <w:rFonts w:ascii="Times New Roman" w:hAnsi="Times New Roman"/>
              </w:rPr>
            </w:pPr>
          </w:p>
        </w:tc>
        <w:tc>
          <w:tcPr>
            <w:tcW w:w="526" w:type="pct"/>
          </w:tcPr>
          <w:p w14:paraId="30A96A18" w14:textId="77777777" w:rsidR="005019A2" w:rsidRPr="005019A2" w:rsidRDefault="005019A2" w:rsidP="008C13CE">
            <w:pPr>
              <w:suppressAutoHyphens/>
              <w:spacing w:after="0"/>
              <w:rPr>
                <w:rFonts w:ascii="Times New Roman" w:hAnsi="Times New Roman"/>
              </w:rPr>
            </w:pPr>
          </w:p>
        </w:tc>
        <w:tc>
          <w:tcPr>
            <w:tcW w:w="578" w:type="pct"/>
          </w:tcPr>
          <w:p w14:paraId="2040FABE" w14:textId="77777777" w:rsidR="005019A2" w:rsidRPr="005019A2" w:rsidRDefault="005019A2" w:rsidP="008C13CE">
            <w:pPr>
              <w:suppressAutoHyphens/>
              <w:spacing w:after="0"/>
              <w:rPr>
                <w:rFonts w:ascii="Times New Roman" w:hAnsi="Times New Roman"/>
              </w:rPr>
            </w:pPr>
          </w:p>
        </w:tc>
      </w:tr>
      <w:tr w:rsidR="005019A2" w:rsidRPr="005019A2" w14:paraId="2BEC8987" w14:textId="77777777" w:rsidTr="005019A2">
        <w:trPr>
          <w:trHeight w:val="510"/>
        </w:trPr>
        <w:tc>
          <w:tcPr>
            <w:tcW w:w="843" w:type="pct"/>
            <w:vMerge/>
          </w:tcPr>
          <w:p w14:paraId="52180367" w14:textId="77777777" w:rsidR="005019A2" w:rsidRPr="005019A2" w:rsidRDefault="005019A2" w:rsidP="00857CC7">
            <w:pPr>
              <w:suppressAutoHyphens/>
              <w:spacing w:after="0"/>
              <w:rPr>
                <w:rFonts w:ascii="Times New Roman" w:hAnsi="Times New Roman"/>
                <w:b/>
              </w:rPr>
            </w:pPr>
          </w:p>
        </w:tc>
        <w:tc>
          <w:tcPr>
            <w:tcW w:w="2474" w:type="pct"/>
          </w:tcPr>
          <w:p w14:paraId="7E47747C"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Практическое занятие 26 «Выбор технологического инструмента на технологический процесс сшивки полиэтиленовой изоляции»</w:t>
            </w:r>
          </w:p>
        </w:tc>
        <w:tc>
          <w:tcPr>
            <w:tcW w:w="579" w:type="pct"/>
          </w:tcPr>
          <w:p w14:paraId="164CB2BC" w14:textId="1934DF76" w:rsidR="005019A2" w:rsidRPr="005019A2" w:rsidRDefault="005019A2" w:rsidP="00857CC7">
            <w:pPr>
              <w:suppressAutoHyphens/>
              <w:spacing w:after="0"/>
              <w:jc w:val="center"/>
              <w:rPr>
                <w:rFonts w:ascii="Times New Roman" w:hAnsi="Times New Roman"/>
              </w:rPr>
            </w:pPr>
          </w:p>
        </w:tc>
        <w:tc>
          <w:tcPr>
            <w:tcW w:w="526" w:type="pct"/>
          </w:tcPr>
          <w:p w14:paraId="4047F85F" w14:textId="77777777" w:rsidR="005019A2" w:rsidRPr="005019A2" w:rsidRDefault="005019A2" w:rsidP="00857CC7">
            <w:pPr>
              <w:suppressAutoHyphens/>
              <w:spacing w:after="0"/>
              <w:rPr>
                <w:rFonts w:ascii="Times New Roman" w:hAnsi="Times New Roman"/>
              </w:rPr>
            </w:pPr>
          </w:p>
        </w:tc>
        <w:tc>
          <w:tcPr>
            <w:tcW w:w="578" w:type="pct"/>
          </w:tcPr>
          <w:p w14:paraId="3AD71AEC" w14:textId="77777777" w:rsidR="005019A2" w:rsidRPr="005019A2" w:rsidRDefault="005019A2" w:rsidP="00857CC7">
            <w:pPr>
              <w:suppressAutoHyphens/>
              <w:spacing w:after="0"/>
              <w:rPr>
                <w:rFonts w:ascii="Times New Roman" w:hAnsi="Times New Roman"/>
              </w:rPr>
            </w:pPr>
          </w:p>
        </w:tc>
      </w:tr>
      <w:tr w:rsidR="005019A2" w:rsidRPr="005019A2" w14:paraId="6D8B97BA" w14:textId="77777777" w:rsidTr="005019A2">
        <w:trPr>
          <w:trHeight w:val="510"/>
        </w:trPr>
        <w:tc>
          <w:tcPr>
            <w:tcW w:w="843" w:type="pct"/>
            <w:vMerge w:val="restart"/>
          </w:tcPr>
          <w:p w14:paraId="2C64C9D9"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3.23 Эмаль-агрегаты</w:t>
            </w:r>
          </w:p>
          <w:p w14:paraId="31A06073" w14:textId="77777777" w:rsidR="005019A2" w:rsidRPr="005019A2" w:rsidRDefault="005019A2" w:rsidP="00857CC7">
            <w:pPr>
              <w:suppressAutoHyphens/>
              <w:spacing w:after="0"/>
              <w:rPr>
                <w:rFonts w:ascii="Times New Roman" w:hAnsi="Times New Roman"/>
                <w:b/>
              </w:rPr>
            </w:pPr>
          </w:p>
          <w:p w14:paraId="70A0F4B7" w14:textId="77777777" w:rsidR="005019A2" w:rsidRPr="005019A2" w:rsidRDefault="005019A2" w:rsidP="00857CC7">
            <w:pPr>
              <w:suppressAutoHyphens/>
              <w:spacing w:after="0"/>
              <w:rPr>
                <w:rFonts w:ascii="Times New Roman" w:hAnsi="Times New Roman"/>
                <w:b/>
              </w:rPr>
            </w:pPr>
          </w:p>
          <w:p w14:paraId="69D9019F" w14:textId="77777777" w:rsidR="005019A2" w:rsidRPr="005019A2" w:rsidRDefault="005019A2" w:rsidP="00857CC7">
            <w:pPr>
              <w:suppressAutoHyphens/>
              <w:spacing w:after="0"/>
              <w:rPr>
                <w:rFonts w:ascii="Times New Roman" w:hAnsi="Times New Roman"/>
                <w:b/>
              </w:rPr>
            </w:pPr>
          </w:p>
          <w:p w14:paraId="45201564" w14:textId="77777777" w:rsidR="005019A2" w:rsidRPr="005019A2" w:rsidRDefault="005019A2" w:rsidP="00857CC7">
            <w:pPr>
              <w:suppressAutoHyphens/>
              <w:spacing w:after="0"/>
              <w:rPr>
                <w:rFonts w:ascii="Times New Roman" w:hAnsi="Times New Roman"/>
                <w:b/>
              </w:rPr>
            </w:pPr>
          </w:p>
          <w:p w14:paraId="7AE174FE" w14:textId="77777777" w:rsidR="005019A2" w:rsidRPr="005019A2" w:rsidRDefault="005019A2" w:rsidP="00857CC7">
            <w:pPr>
              <w:suppressAutoHyphens/>
              <w:spacing w:after="0"/>
              <w:rPr>
                <w:rFonts w:ascii="Times New Roman" w:hAnsi="Times New Roman"/>
                <w:b/>
              </w:rPr>
            </w:pPr>
          </w:p>
        </w:tc>
        <w:tc>
          <w:tcPr>
            <w:tcW w:w="2474" w:type="pct"/>
          </w:tcPr>
          <w:p w14:paraId="3652220B"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07F0DDE3" w14:textId="1C6D6558" w:rsidR="005019A2" w:rsidRPr="005019A2" w:rsidRDefault="005019A2" w:rsidP="00857CC7">
            <w:pPr>
              <w:suppressAutoHyphens/>
              <w:spacing w:after="0"/>
              <w:jc w:val="center"/>
              <w:rPr>
                <w:rFonts w:ascii="Times New Roman" w:hAnsi="Times New Roman"/>
                <w:b/>
              </w:rPr>
            </w:pPr>
          </w:p>
        </w:tc>
        <w:tc>
          <w:tcPr>
            <w:tcW w:w="526" w:type="pct"/>
          </w:tcPr>
          <w:p w14:paraId="19C3DBE8" w14:textId="77777777" w:rsidR="005019A2" w:rsidRPr="005019A2" w:rsidRDefault="005019A2" w:rsidP="00857CC7">
            <w:pPr>
              <w:suppressAutoHyphens/>
              <w:spacing w:after="0"/>
              <w:rPr>
                <w:rFonts w:ascii="Times New Roman" w:hAnsi="Times New Roman"/>
                <w:b/>
                <w:i/>
              </w:rPr>
            </w:pPr>
          </w:p>
        </w:tc>
        <w:tc>
          <w:tcPr>
            <w:tcW w:w="578" w:type="pct"/>
          </w:tcPr>
          <w:p w14:paraId="3E7CF16E" w14:textId="241020B7" w:rsidR="005019A2" w:rsidRPr="005019A2" w:rsidRDefault="005019A2" w:rsidP="00857CC7">
            <w:pPr>
              <w:suppressAutoHyphens/>
              <w:spacing w:after="0"/>
              <w:rPr>
                <w:rFonts w:ascii="Times New Roman" w:hAnsi="Times New Roman"/>
                <w:b/>
                <w:i/>
              </w:rPr>
            </w:pPr>
          </w:p>
        </w:tc>
      </w:tr>
      <w:tr w:rsidR="005019A2" w:rsidRPr="005019A2" w14:paraId="4F93BC0D" w14:textId="77777777" w:rsidTr="005019A2">
        <w:trPr>
          <w:trHeight w:val="510"/>
        </w:trPr>
        <w:tc>
          <w:tcPr>
            <w:tcW w:w="843" w:type="pct"/>
            <w:vMerge/>
          </w:tcPr>
          <w:p w14:paraId="1F48AE56" w14:textId="77777777" w:rsidR="005019A2" w:rsidRPr="005019A2" w:rsidRDefault="005019A2" w:rsidP="00857CC7">
            <w:pPr>
              <w:suppressAutoHyphens/>
              <w:spacing w:after="0"/>
              <w:rPr>
                <w:rFonts w:ascii="Times New Roman" w:hAnsi="Times New Roman"/>
                <w:b/>
              </w:rPr>
            </w:pPr>
          </w:p>
        </w:tc>
        <w:tc>
          <w:tcPr>
            <w:tcW w:w="2474" w:type="pct"/>
          </w:tcPr>
          <w:p w14:paraId="4254E525" w14:textId="77777777" w:rsidR="005019A2" w:rsidRPr="005019A2" w:rsidRDefault="005019A2" w:rsidP="00857CC7">
            <w:pPr>
              <w:spacing w:after="0"/>
              <w:rPr>
                <w:rFonts w:ascii="Times New Roman" w:hAnsi="Times New Roman"/>
              </w:rPr>
            </w:pPr>
            <w:r w:rsidRPr="005019A2">
              <w:rPr>
                <w:rFonts w:ascii="Times New Roman" w:hAnsi="Times New Roman"/>
                <w:bCs/>
              </w:rPr>
              <w:t>1. Агрегаты для производства эмалированных проводов</w:t>
            </w:r>
          </w:p>
        </w:tc>
        <w:tc>
          <w:tcPr>
            <w:tcW w:w="579" w:type="pct"/>
          </w:tcPr>
          <w:p w14:paraId="4DE7965B" w14:textId="2BD5B2A4" w:rsidR="005019A2" w:rsidRPr="005019A2" w:rsidRDefault="005019A2" w:rsidP="00857CC7">
            <w:pPr>
              <w:suppressAutoHyphens/>
              <w:spacing w:after="0"/>
              <w:jc w:val="center"/>
              <w:rPr>
                <w:rFonts w:ascii="Times New Roman" w:hAnsi="Times New Roman"/>
              </w:rPr>
            </w:pPr>
          </w:p>
        </w:tc>
        <w:tc>
          <w:tcPr>
            <w:tcW w:w="526" w:type="pct"/>
          </w:tcPr>
          <w:p w14:paraId="42A16E74" w14:textId="77777777" w:rsidR="005019A2" w:rsidRPr="005019A2" w:rsidRDefault="005019A2" w:rsidP="00857CC7">
            <w:pPr>
              <w:suppressAutoHyphens/>
              <w:spacing w:after="0"/>
              <w:rPr>
                <w:rFonts w:ascii="Times New Roman" w:hAnsi="Times New Roman"/>
              </w:rPr>
            </w:pPr>
          </w:p>
        </w:tc>
        <w:tc>
          <w:tcPr>
            <w:tcW w:w="578" w:type="pct"/>
          </w:tcPr>
          <w:p w14:paraId="1B7DCEED" w14:textId="77777777" w:rsidR="005019A2" w:rsidRPr="005019A2" w:rsidRDefault="005019A2" w:rsidP="00857CC7">
            <w:pPr>
              <w:suppressAutoHyphens/>
              <w:spacing w:after="0"/>
              <w:rPr>
                <w:rFonts w:ascii="Times New Roman" w:hAnsi="Times New Roman"/>
              </w:rPr>
            </w:pPr>
          </w:p>
        </w:tc>
      </w:tr>
      <w:tr w:rsidR="005019A2" w:rsidRPr="005019A2" w14:paraId="3DEDF1BE" w14:textId="77777777" w:rsidTr="005019A2">
        <w:trPr>
          <w:trHeight w:val="510"/>
        </w:trPr>
        <w:tc>
          <w:tcPr>
            <w:tcW w:w="843" w:type="pct"/>
            <w:vMerge/>
          </w:tcPr>
          <w:p w14:paraId="71A21FFA" w14:textId="77777777" w:rsidR="005019A2" w:rsidRPr="005019A2" w:rsidRDefault="005019A2" w:rsidP="00857CC7">
            <w:pPr>
              <w:suppressAutoHyphens/>
              <w:spacing w:after="0"/>
              <w:rPr>
                <w:rFonts w:ascii="Times New Roman" w:hAnsi="Times New Roman"/>
                <w:b/>
              </w:rPr>
            </w:pPr>
          </w:p>
        </w:tc>
        <w:tc>
          <w:tcPr>
            <w:tcW w:w="2474" w:type="pct"/>
          </w:tcPr>
          <w:p w14:paraId="73B1B12E" w14:textId="77777777" w:rsidR="005019A2" w:rsidRPr="005019A2" w:rsidRDefault="005019A2" w:rsidP="00857CC7">
            <w:pPr>
              <w:spacing w:after="0"/>
              <w:rPr>
                <w:rFonts w:ascii="Times New Roman" w:hAnsi="Times New Roman"/>
                <w:bCs/>
              </w:rPr>
            </w:pPr>
            <w:r w:rsidRPr="005019A2">
              <w:rPr>
                <w:rFonts w:ascii="Times New Roman" w:hAnsi="Times New Roman"/>
                <w:bCs/>
              </w:rPr>
              <w:t>1. Способы и технология эмалирования</w:t>
            </w:r>
          </w:p>
        </w:tc>
        <w:tc>
          <w:tcPr>
            <w:tcW w:w="579" w:type="pct"/>
          </w:tcPr>
          <w:p w14:paraId="02E71931" w14:textId="403316F8" w:rsidR="005019A2" w:rsidRPr="005019A2" w:rsidRDefault="005019A2" w:rsidP="00857CC7">
            <w:pPr>
              <w:suppressAutoHyphens/>
              <w:spacing w:after="0"/>
              <w:jc w:val="center"/>
              <w:rPr>
                <w:rFonts w:ascii="Times New Roman" w:hAnsi="Times New Roman"/>
              </w:rPr>
            </w:pPr>
          </w:p>
        </w:tc>
        <w:tc>
          <w:tcPr>
            <w:tcW w:w="526" w:type="pct"/>
          </w:tcPr>
          <w:p w14:paraId="04D9655B" w14:textId="77777777" w:rsidR="005019A2" w:rsidRPr="005019A2" w:rsidRDefault="005019A2" w:rsidP="00857CC7">
            <w:pPr>
              <w:suppressAutoHyphens/>
              <w:spacing w:after="0"/>
              <w:rPr>
                <w:rFonts w:ascii="Times New Roman" w:hAnsi="Times New Roman"/>
              </w:rPr>
            </w:pPr>
          </w:p>
        </w:tc>
        <w:tc>
          <w:tcPr>
            <w:tcW w:w="578" w:type="pct"/>
          </w:tcPr>
          <w:p w14:paraId="21D53D6A" w14:textId="77777777" w:rsidR="005019A2" w:rsidRPr="005019A2" w:rsidRDefault="005019A2" w:rsidP="00857CC7">
            <w:pPr>
              <w:suppressAutoHyphens/>
              <w:spacing w:after="0"/>
              <w:rPr>
                <w:rFonts w:ascii="Times New Roman" w:hAnsi="Times New Roman"/>
              </w:rPr>
            </w:pPr>
          </w:p>
        </w:tc>
      </w:tr>
      <w:tr w:rsidR="005019A2" w:rsidRPr="005019A2" w14:paraId="784B9FAF" w14:textId="77777777" w:rsidTr="005019A2">
        <w:trPr>
          <w:trHeight w:val="510"/>
        </w:trPr>
        <w:tc>
          <w:tcPr>
            <w:tcW w:w="843" w:type="pct"/>
            <w:vMerge/>
          </w:tcPr>
          <w:p w14:paraId="6C5FD658" w14:textId="77777777" w:rsidR="005019A2" w:rsidRPr="005019A2" w:rsidRDefault="005019A2" w:rsidP="00857CC7">
            <w:pPr>
              <w:suppressAutoHyphens/>
              <w:spacing w:after="0"/>
              <w:rPr>
                <w:rFonts w:ascii="Times New Roman" w:hAnsi="Times New Roman"/>
                <w:b/>
              </w:rPr>
            </w:pPr>
          </w:p>
        </w:tc>
        <w:tc>
          <w:tcPr>
            <w:tcW w:w="2474" w:type="pct"/>
          </w:tcPr>
          <w:p w14:paraId="33AEE362"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5755F25A" w14:textId="0304F653" w:rsidR="005019A2" w:rsidRPr="005019A2" w:rsidRDefault="005019A2" w:rsidP="00857CC7">
            <w:pPr>
              <w:suppressAutoHyphens/>
              <w:spacing w:after="0"/>
              <w:jc w:val="center"/>
              <w:rPr>
                <w:rFonts w:ascii="Times New Roman" w:hAnsi="Times New Roman"/>
                <w:b/>
              </w:rPr>
            </w:pPr>
          </w:p>
        </w:tc>
        <w:tc>
          <w:tcPr>
            <w:tcW w:w="526" w:type="pct"/>
          </w:tcPr>
          <w:p w14:paraId="076CD0CA" w14:textId="77777777" w:rsidR="005019A2" w:rsidRPr="005019A2" w:rsidRDefault="005019A2" w:rsidP="00857CC7">
            <w:pPr>
              <w:suppressAutoHyphens/>
              <w:spacing w:after="0"/>
              <w:rPr>
                <w:rFonts w:ascii="Times New Roman" w:hAnsi="Times New Roman"/>
                <w:b/>
                <w:i/>
              </w:rPr>
            </w:pPr>
          </w:p>
        </w:tc>
        <w:tc>
          <w:tcPr>
            <w:tcW w:w="578" w:type="pct"/>
          </w:tcPr>
          <w:p w14:paraId="173F590A" w14:textId="231212ED" w:rsidR="005019A2" w:rsidRPr="005019A2" w:rsidRDefault="005019A2" w:rsidP="00857CC7">
            <w:pPr>
              <w:suppressAutoHyphens/>
              <w:spacing w:after="0"/>
              <w:rPr>
                <w:rFonts w:ascii="Times New Roman" w:hAnsi="Times New Roman"/>
                <w:b/>
                <w:i/>
              </w:rPr>
            </w:pPr>
          </w:p>
        </w:tc>
      </w:tr>
      <w:tr w:rsidR="005019A2" w:rsidRPr="005019A2" w14:paraId="409F3FEC" w14:textId="77777777" w:rsidTr="005019A2">
        <w:trPr>
          <w:trHeight w:val="510"/>
        </w:trPr>
        <w:tc>
          <w:tcPr>
            <w:tcW w:w="843" w:type="pct"/>
            <w:vMerge/>
          </w:tcPr>
          <w:p w14:paraId="0839F896" w14:textId="77777777" w:rsidR="005019A2" w:rsidRPr="005019A2" w:rsidRDefault="005019A2" w:rsidP="00857CC7">
            <w:pPr>
              <w:suppressAutoHyphens/>
              <w:spacing w:after="0"/>
              <w:rPr>
                <w:rFonts w:ascii="Times New Roman" w:hAnsi="Times New Roman"/>
                <w:b/>
              </w:rPr>
            </w:pPr>
          </w:p>
        </w:tc>
        <w:tc>
          <w:tcPr>
            <w:tcW w:w="2474" w:type="pct"/>
          </w:tcPr>
          <w:p w14:paraId="33023748" w14:textId="77777777" w:rsidR="005019A2" w:rsidRPr="005019A2" w:rsidRDefault="005019A2" w:rsidP="00857CC7">
            <w:pPr>
              <w:spacing w:after="0"/>
              <w:rPr>
                <w:rFonts w:ascii="Times New Roman" w:hAnsi="Times New Roman"/>
                <w:bCs/>
              </w:rPr>
            </w:pPr>
            <w:r w:rsidRPr="005019A2">
              <w:rPr>
                <w:rFonts w:ascii="Times New Roman" w:hAnsi="Times New Roman"/>
                <w:bCs/>
              </w:rPr>
              <w:t>Практическое занятие 27 «Расчет технологического инструмента при наложении изолирующих покрытий»</w:t>
            </w:r>
          </w:p>
        </w:tc>
        <w:tc>
          <w:tcPr>
            <w:tcW w:w="579" w:type="pct"/>
          </w:tcPr>
          <w:p w14:paraId="770FA61C" w14:textId="706A738A" w:rsidR="005019A2" w:rsidRPr="005019A2" w:rsidRDefault="005019A2" w:rsidP="00857CC7">
            <w:pPr>
              <w:suppressAutoHyphens/>
              <w:spacing w:after="0"/>
              <w:jc w:val="center"/>
              <w:rPr>
                <w:rFonts w:ascii="Times New Roman" w:hAnsi="Times New Roman"/>
              </w:rPr>
            </w:pPr>
          </w:p>
        </w:tc>
        <w:tc>
          <w:tcPr>
            <w:tcW w:w="526" w:type="pct"/>
          </w:tcPr>
          <w:p w14:paraId="32A50819" w14:textId="77777777" w:rsidR="005019A2" w:rsidRPr="005019A2" w:rsidRDefault="005019A2" w:rsidP="00857CC7">
            <w:pPr>
              <w:suppressAutoHyphens/>
              <w:spacing w:after="0"/>
              <w:rPr>
                <w:rFonts w:ascii="Times New Roman" w:hAnsi="Times New Roman"/>
              </w:rPr>
            </w:pPr>
          </w:p>
        </w:tc>
        <w:tc>
          <w:tcPr>
            <w:tcW w:w="578" w:type="pct"/>
          </w:tcPr>
          <w:p w14:paraId="48640BD4" w14:textId="77777777" w:rsidR="005019A2" w:rsidRPr="005019A2" w:rsidRDefault="005019A2" w:rsidP="00857CC7">
            <w:pPr>
              <w:suppressAutoHyphens/>
              <w:spacing w:after="0"/>
              <w:rPr>
                <w:rFonts w:ascii="Times New Roman" w:hAnsi="Times New Roman"/>
              </w:rPr>
            </w:pPr>
          </w:p>
        </w:tc>
      </w:tr>
      <w:tr w:rsidR="005019A2" w:rsidRPr="005019A2" w14:paraId="3FF76559" w14:textId="77777777" w:rsidTr="005019A2">
        <w:trPr>
          <w:trHeight w:val="510"/>
        </w:trPr>
        <w:tc>
          <w:tcPr>
            <w:tcW w:w="843" w:type="pct"/>
            <w:vMerge w:val="restart"/>
          </w:tcPr>
          <w:p w14:paraId="3864297C"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3.24 Технологические процессы наложение проволочных и ленточных экранов</w:t>
            </w:r>
          </w:p>
        </w:tc>
        <w:tc>
          <w:tcPr>
            <w:tcW w:w="2474" w:type="pct"/>
          </w:tcPr>
          <w:p w14:paraId="75985156"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F754188" w14:textId="3EDF677A" w:rsidR="005019A2" w:rsidRPr="005019A2" w:rsidRDefault="005019A2" w:rsidP="00857CC7">
            <w:pPr>
              <w:suppressAutoHyphens/>
              <w:spacing w:after="0"/>
              <w:jc w:val="center"/>
              <w:rPr>
                <w:rFonts w:ascii="Times New Roman" w:hAnsi="Times New Roman"/>
                <w:b/>
              </w:rPr>
            </w:pPr>
          </w:p>
        </w:tc>
        <w:tc>
          <w:tcPr>
            <w:tcW w:w="526" w:type="pct"/>
          </w:tcPr>
          <w:p w14:paraId="776B449D" w14:textId="77777777" w:rsidR="005019A2" w:rsidRPr="005019A2" w:rsidRDefault="005019A2" w:rsidP="00857CC7">
            <w:pPr>
              <w:suppressAutoHyphens/>
              <w:spacing w:after="0"/>
              <w:rPr>
                <w:rFonts w:ascii="Times New Roman" w:hAnsi="Times New Roman"/>
                <w:b/>
                <w:i/>
              </w:rPr>
            </w:pPr>
          </w:p>
        </w:tc>
        <w:tc>
          <w:tcPr>
            <w:tcW w:w="578" w:type="pct"/>
          </w:tcPr>
          <w:p w14:paraId="005FF0D3" w14:textId="003474A3" w:rsidR="005019A2" w:rsidRPr="005019A2" w:rsidRDefault="005019A2" w:rsidP="00857CC7">
            <w:pPr>
              <w:suppressAutoHyphens/>
              <w:spacing w:after="0"/>
              <w:rPr>
                <w:rFonts w:ascii="Times New Roman" w:hAnsi="Times New Roman"/>
                <w:b/>
                <w:i/>
              </w:rPr>
            </w:pPr>
          </w:p>
        </w:tc>
      </w:tr>
      <w:tr w:rsidR="005019A2" w:rsidRPr="005019A2" w14:paraId="2A6769B0" w14:textId="77777777" w:rsidTr="005019A2">
        <w:trPr>
          <w:trHeight w:val="510"/>
        </w:trPr>
        <w:tc>
          <w:tcPr>
            <w:tcW w:w="843" w:type="pct"/>
            <w:vMerge/>
          </w:tcPr>
          <w:p w14:paraId="10F7E79E" w14:textId="77777777" w:rsidR="005019A2" w:rsidRPr="005019A2" w:rsidRDefault="005019A2" w:rsidP="00857CC7">
            <w:pPr>
              <w:suppressAutoHyphens/>
              <w:spacing w:after="0"/>
              <w:rPr>
                <w:rFonts w:ascii="Times New Roman" w:hAnsi="Times New Roman"/>
                <w:b/>
              </w:rPr>
            </w:pPr>
          </w:p>
        </w:tc>
        <w:tc>
          <w:tcPr>
            <w:tcW w:w="2474" w:type="pct"/>
          </w:tcPr>
          <w:p w14:paraId="117D5B8A"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Cs/>
              </w:rPr>
              <w:t xml:space="preserve">1. Наложение экранирующих проволочных и ленточных экранов </w:t>
            </w:r>
          </w:p>
        </w:tc>
        <w:tc>
          <w:tcPr>
            <w:tcW w:w="579" w:type="pct"/>
          </w:tcPr>
          <w:p w14:paraId="112D6705" w14:textId="1B9184EB" w:rsidR="005019A2" w:rsidRPr="005019A2" w:rsidRDefault="005019A2" w:rsidP="00857CC7">
            <w:pPr>
              <w:suppressAutoHyphens/>
              <w:spacing w:after="0"/>
              <w:jc w:val="center"/>
              <w:rPr>
                <w:rFonts w:ascii="Times New Roman" w:hAnsi="Times New Roman"/>
              </w:rPr>
            </w:pPr>
          </w:p>
        </w:tc>
        <w:tc>
          <w:tcPr>
            <w:tcW w:w="526" w:type="pct"/>
          </w:tcPr>
          <w:p w14:paraId="118CCD6C" w14:textId="77777777" w:rsidR="005019A2" w:rsidRPr="005019A2" w:rsidRDefault="005019A2" w:rsidP="00857CC7">
            <w:pPr>
              <w:suppressAutoHyphens/>
              <w:spacing w:after="0"/>
              <w:rPr>
                <w:rFonts w:ascii="Times New Roman" w:hAnsi="Times New Roman"/>
              </w:rPr>
            </w:pPr>
          </w:p>
        </w:tc>
        <w:tc>
          <w:tcPr>
            <w:tcW w:w="578" w:type="pct"/>
          </w:tcPr>
          <w:p w14:paraId="1FD052D4" w14:textId="77777777" w:rsidR="005019A2" w:rsidRPr="005019A2" w:rsidRDefault="005019A2" w:rsidP="00857CC7">
            <w:pPr>
              <w:suppressAutoHyphens/>
              <w:spacing w:after="0"/>
              <w:rPr>
                <w:rFonts w:ascii="Times New Roman" w:hAnsi="Times New Roman"/>
              </w:rPr>
            </w:pPr>
          </w:p>
        </w:tc>
      </w:tr>
      <w:tr w:rsidR="005019A2" w:rsidRPr="005019A2" w14:paraId="2A3CD460" w14:textId="77777777" w:rsidTr="005019A2">
        <w:trPr>
          <w:trHeight w:val="510"/>
        </w:trPr>
        <w:tc>
          <w:tcPr>
            <w:tcW w:w="843" w:type="pct"/>
            <w:vMerge/>
          </w:tcPr>
          <w:p w14:paraId="5C4E55DC" w14:textId="77777777" w:rsidR="005019A2" w:rsidRPr="005019A2" w:rsidRDefault="005019A2" w:rsidP="00857CC7">
            <w:pPr>
              <w:suppressAutoHyphens/>
              <w:spacing w:after="0"/>
              <w:rPr>
                <w:rFonts w:ascii="Times New Roman" w:hAnsi="Times New Roman"/>
                <w:b/>
              </w:rPr>
            </w:pPr>
          </w:p>
        </w:tc>
        <w:tc>
          <w:tcPr>
            <w:tcW w:w="2474" w:type="pct"/>
          </w:tcPr>
          <w:p w14:paraId="4440B95B"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0213A923" w14:textId="38A4FDCB" w:rsidR="005019A2" w:rsidRPr="005019A2" w:rsidRDefault="005019A2" w:rsidP="00857CC7">
            <w:pPr>
              <w:suppressAutoHyphens/>
              <w:spacing w:after="0"/>
              <w:jc w:val="center"/>
              <w:rPr>
                <w:rFonts w:ascii="Times New Roman" w:hAnsi="Times New Roman"/>
                <w:b/>
              </w:rPr>
            </w:pPr>
          </w:p>
        </w:tc>
        <w:tc>
          <w:tcPr>
            <w:tcW w:w="526" w:type="pct"/>
          </w:tcPr>
          <w:p w14:paraId="6A9F97BA" w14:textId="77777777" w:rsidR="005019A2" w:rsidRPr="005019A2" w:rsidRDefault="005019A2" w:rsidP="00857CC7">
            <w:pPr>
              <w:suppressAutoHyphens/>
              <w:spacing w:after="0"/>
              <w:rPr>
                <w:rFonts w:ascii="Times New Roman" w:hAnsi="Times New Roman"/>
                <w:b/>
                <w:i/>
              </w:rPr>
            </w:pPr>
          </w:p>
        </w:tc>
        <w:tc>
          <w:tcPr>
            <w:tcW w:w="578" w:type="pct"/>
          </w:tcPr>
          <w:p w14:paraId="474C455C" w14:textId="61B151E5" w:rsidR="005019A2" w:rsidRPr="005019A2" w:rsidRDefault="005019A2" w:rsidP="00857CC7">
            <w:pPr>
              <w:suppressAutoHyphens/>
              <w:spacing w:after="0"/>
              <w:rPr>
                <w:rFonts w:ascii="Times New Roman" w:hAnsi="Times New Roman"/>
                <w:b/>
                <w:i/>
              </w:rPr>
            </w:pPr>
          </w:p>
        </w:tc>
      </w:tr>
      <w:tr w:rsidR="005019A2" w:rsidRPr="005019A2" w14:paraId="65BBD0B2" w14:textId="77777777" w:rsidTr="005019A2">
        <w:trPr>
          <w:trHeight w:val="510"/>
        </w:trPr>
        <w:tc>
          <w:tcPr>
            <w:tcW w:w="843" w:type="pct"/>
            <w:vMerge/>
          </w:tcPr>
          <w:p w14:paraId="7AAC1F98" w14:textId="77777777" w:rsidR="005019A2" w:rsidRPr="005019A2" w:rsidRDefault="005019A2" w:rsidP="00857CC7">
            <w:pPr>
              <w:suppressAutoHyphens/>
              <w:spacing w:after="0"/>
              <w:rPr>
                <w:rFonts w:ascii="Times New Roman" w:hAnsi="Times New Roman"/>
                <w:b/>
              </w:rPr>
            </w:pPr>
          </w:p>
        </w:tc>
        <w:tc>
          <w:tcPr>
            <w:tcW w:w="2474" w:type="pct"/>
          </w:tcPr>
          <w:p w14:paraId="3844F751" w14:textId="77777777" w:rsidR="005019A2" w:rsidRPr="005019A2" w:rsidRDefault="005019A2" w:rsidP="00857CC7">
            <w:pPr>
              <w:spacing w:after="0"/>
              <w:jc w:val="both"/>
              <w:rPr>
                <w:rFonts w:ascii="Times New Roman" w:hAnsi="Times New Roman"/>
              </w:rPr>
            </w:pPr>
            <w:r w:rsidRPr="005019A2">
              <w:rPr>
                <w:rFonts w:ascii="Times New Roman" w:hAnsi="Times New Roman"/>
                <w:bCs/>
              </w:rPr>
              <w:t>Практическое занятие 28 «Расчет технологических параметров оплетки из медной проволоки.</w:t>
            </w:r>
          </w:p>
        </w:tc>
        <w:tc>
          <w:tcPr>
            <w:tcW w:w="579" w:type="pct"/>
          </w:tcPr>
          <w:p w14:paraId="48D0A3E2" w14:textId="2CA92718" w:rsidR="005019A2" w:rsidRPr="005019A2" w:rsidRDefault="005019A2" w:rsidP="00857CC7">
            <w:pPr>
              <w:suppressAutoHyphens/>
              <w:spacing w:after="0"/>
              <w:jc w:val="center"/>
              <w:rPr>
                <w:rFonts w:ascii="Times New Roman" w:hAnsi="Times New Roman"/>
              </w:rPr>
            </w:pPr>
          </w:p>
        </w:tc>
        <w:tc>
          <w:tcPr>
            <w:tcW w:w="526" w:type="pct"/>
          </w:tcPr>
          <w:p w14:paraId="3D3F2B98" w14:textId="77777777" w:rsidR="005019A2" w:rsidRPr="005019A2" w:rsidRDefault="005019A2" w:rsidP="00857CC7">
            <w:pPr>
              <w:suppressAutoHyphens/>
              <w:spacing w:after="0"/>
              <w:rPr>
                <w:rFonts w:ascii="Times New Roman" w:hAnsi="Times New Roman"/>
              </w:rPr>
            </w:pPr>
          </w:p>
        </w:tc>
        <w:tc>
          <w:tcPr>
            <w:tcW w:w="578" w:type="pct"/>
          </w:tcPr>
          <w:p w14:paraId="0C7945DA" w14:textId="77777777" w:rsidR="005019A2" w:rsidRPr="005019A2" w:rsidRDefault="005019A2" w:rsidP="00857CC7">
            <w:pPr>
              <w:suppressAutoHyphens/>
              <w:spacing w:after="0"/>
              <w:rPr>
                <w:rFonts w:ascii="Times New Roman" w:hAnsi="Times New Roman"/>
              </w:rPr>
            </w:pPr>
          </w:p>
        </w:tc>
      </w:tr>
      <w:tr w:rsidR="005019A2" w:rsidRPr="005019A2" w14:paraId="7A1FC9B3" w14:textId="77777777" w:rsidTr="005019A2">
        <w:trPr>
          <w:trHeight w:val="510"/>
        </w:trPr>
        <w:tc>
          <w:tcPr>
            <w:tcW w:w="843" w:type="pct"/>
            <w:vMerge/>
          </w:tcPr>
          <w:p w14:paraId="714230CD" w14:textId="77777777" w:rsidR="005019A2" w:rsidRPr="005019A2" w:rsidRDefault="005019A2" w:rsidP="00857CC7">
            <w:pPr>
              <w:suppressAutoHyphens/>
              <w:spacing w:after="0"/>
              <w:rPr>
                <w:rFonts w:ascii="Times New Roman" w:hAnsi="Times New Roman"/>
                <w:b/>
              </w:rPr>
            </w:pPr>
          </w:p>
        </w:tc>
        <w:tc>
          <w:tcPr>
            <w:tcW w:w="2474" w:type="pct"/>
          </w:tcPr>
          <w:p w14:paraId="13571725" w14:textId="77777777" w:rsidR="005019A2" w:rsidRPr="005019A2" w:rsidRDefault="005019A2" w:rsidP="00AE17B4">
            <w:pPr>
              <w:spacing w:after="0"/>
              <w:jc w:val="both"/>
              <w:rPr>
                <w:rFonts w:ascii="Times New Roman" w:hAnsi="Times New Roman"/>
              </w:rPr>
            </w:pPr>
            <w:r w:rsidRPr="005019A2">
              <w:rPr>
                <w:rFonts w:ascii="Times New Roman" w:hAnsi="Times New Roman"/>
                <w:bCs/>
              </w:rPr>
              <w:t>Практическое занятие 29 «Расчет технологических параметров оплетки волокнистыми материалами»</w:t>
            </w:r>
          </w:p>
        </w:tc>
        <w:tc>
          <w:tcPr>
            <w:tcW w:w="579" w:type="pct"/>
          </w:tcPr>
          <w:p w14:paraId="0F1FA4DC" w14:textId="704D8F18" w:rsidR="005019A2" w:rsidRPr="005019A2" w:rsidRDefault="005019A2" w:rsidP="00857CC7">
            <w:pPr>
              <w:suppressAutoHyphens/>
              <w:spacing w:after="0"/>
              <w:jc w:val="center"/>
              <w:rPr>
                <w:rFonts w:ascii="Times New Roman" w:hAnsi="Times New Roman"/>
              </w:rPr>
            </w:pPr>
          </w:p>
        </w:tc>
        <w:tc>
          <w:tcPr>
            <w:tcW w:w="526" w:type="pct"/>
          </w:tcPr>
          <w:p w14:paraId="0D4747C2" w14:textId="77777777" w:rsidR="005019A2" w:rsidRPr="005019A2" w:rsidRDefault="005019A2" w:rsidP="00857CC7">
            <w:pPr>
              <w:suppressAutoHyphens/>
              <w:spacing w:after="0"/>
              <w:rPr>
                <w:rFonts w:ascii="Times New Roman" w:hAnsi="Times New Roman"/>
              </w:rPr>
            </w:pPr>
          </w:p>
        </w:tc>
        <w:tc>
          <w:tcPr>
            <w:tcW w:w="578" w:type="pct"/>
          </w:tcPr>
          <w:p w14:paraId="32A9586E" w14:textId="77777777" w:rsidR="005019A2" w:rsidRPr="005019A2" w:rsidRDefault="005019A2" w:rsidP="00857CC7">
            <w:pPr>
              <w:suppressAutoHyphens/>
              <w:spacing w:after="0"/>
              <w:rPr>
                <w:rFonts w:ascii="Times New Roman" w:hAnsi="Times New Roman"/>
              </w:rPr>
            </w:pPr>
          </w:p>
        </w:tc>
      </w:tr>
      <w:tr w:rsidR="005019A2" w:rsidRPr="005019A2" w14:paraId="617F4D05" w14:textId="77777777" w:rsidTr="005019A2">
        <w:trPr>
          <w:trHeight w:val="510"/>
        </w:trPr>
        <w:tc>
          <w:tcPr>
            <w:tcW w:w="843" w:type="pct"/>
            <w:vMerge w:val="restart"/>
          </w:tcPr>
          <w:p w14:paraId="3089C07B"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 xml:space="preserve">Тема 3.25 Технологический процесс бронирования </w:t>
            </w:r>
          </w:p>
        </w:tc>
        <w:tc>
          <w:tcPr>
            <w:tcW w:w="2474" w:type="pct"/>
          </w:tcPr>
          <w:p w14:paraId="2FA9EA41"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248C829A" w14:textId="6A778194" w:rsidR="005019A2" w:rsidRPr="005019A2" w:rsidRDefault="005019A2" w:rsidP="00857CC7">
            <w:pPr>
              <w:suppressAutoHyphens/>
              <w:spacing w:after="0"/>
              <w:jc w:val="center"/>
              <w:rPr>
                <w:rFonts w:ascii="Times New Roman" w:hAnsi="Times New Roman"/>
                <w:b/>
              </w:rPr>
            </w:pPr>
          </w:p>
        </w:tc>
        <w:tc>
          <w:tcPr>
            <w:tcW w:w="526" w:type="pct"/>
          </w:tcPr>
          <w:p w14:paraId="30C46069" w14:textId="77777777" w:rsidR="005019A2" w:rsidRPr="005019A2" w:rsidRDefault="005019A2" w:rsidP="00857CC7">
            <w:pPr>
              <w:suppressAutoHyphens/>
              <w:spacing w:after="0"/>
              <w:rPr>
                <w:rFonts w:ascii="Times New Roman" w:hAnsi="Times New Roman"/>
                <w:b/>
                <w:i/>
              </w:rPr>
            </w:pPr>
          </w:p>
        </w:tc>
        <w:tc>
          <w:tcPr>
            <w:tcW w:w="578" w:type="pct"/>
          </w:tcPr>
          <w:p w14:paraId="3D7B1042" w14:textId="029888CA" w:rsidR="005019A2" w:rsidRPr="005019A2" w:rsidRDefault="005019A2" w:rsidP="00857CC7">
            <w:pPr>
              <w:suppressAutoHyphens/>
              <w:spacing w:after="0"/>
              <w:rPr>
                <w:rFonts w:ascii="Times New Roman" w:hAnsi="Times New Roman"/>
                <w:b/>
                <w:i/>
              </w:rPr>
            </w:pPr>
          </w:p>
        </w:tc>
      </w:tr>
      <w:tr w:rsidR="005019A2" w:rsidRPr="005019A2" w14:paraId="250E0866" w14:textId="77777777" w:rsidTr="005019A2">
        <w:trPr>
          <w:trHeight w:val="510"/>
        </w:trPr>
        <w:tc>
          <w:tcPr>
            <w:tcW w:w="843" w:type="pct"/>
            <w:vMerge/>
          </w:tcPr>
          <w:p w14:paraId="6BBAAADB" w14:textId="77777777" w:rsidR="005019A2" w:rsidRPr="005019A2" w:rsidRDefault="005019A2" w:rsidP="00857CC7">
            <w:pPr>
              <w:suppressAutoHyphens/>
              <w:spacing w:after="0"/>
              <w:rPr>
                <w:rFonts w:ascii="Times New Roman" w:hAnsi="Times New Roman"/>
                <w:b/>
              </w:rPr>
            </w:pPr>
          </w:p>
        </w:tc>
        <w:tc>
          <w:tcPr>
            <w:tcW w:w="2474" w:type="pct"/>
          </w:tcPr>
          <w:p w14:paraId="73397EEE" w14:textId="77777777" w:rsidR="005019A2" w:rsidRPr="005019A2" w:rsidRDefault="005019A2" w:rsidP="00857CC7">
            <w:pPr>
              <w:suppressAutoHyphens/>
              <w:spacing w:after="0"/>
              <w:rPr>
                <w:rFonts w:ascii="Times New Roman" w:hAnsi="Times New Roman"/>
                <w:b/>
              </w:rPr>
            </w:pPr>
            <w:r w:rsidRPr="005019A2">
              <w:rPr>
                <w:rFonts w:ascii="Times New Roman" w:hAnsi="Times New Roman"/>
              </w:rPr>
              <w:t xml:space="preserve">1. Наложение </w:t>
            </w:r>
            <w:proofErr w:type="spellStart"/>
            <w:r w:rsidRPr="005019A2">
              <w:rPr>
                <w:rFonts w:ascii="Times New Roman" w:hAnsi="Times New Roman"/>
              </w:rPr>
              <w:t>бронепокровов</w:t>
            </w:r>
            <w:proofErr w:type="spellEnd"/>
          </w:p>
        </w:tc>
        <w:tc>
          <w:tcPr>
            <w:tcW w:w="579" w:type="pct"/>
          </w:tcPr>
          <w:p w14:paraId="7FC75589" w14:textId="05B30055" w:rsidR="005019A2" w:rsidRPr="005019A2" w:rsidRDefault="005019A2" w:rsidP="00857CC7">
            <w:pPr>
              <w:suppressAutoHyphens/>
              <w:spacing w:after="0"/>
              <w:jc w:val="center"/>
              <w:rPr>
                <w:rFonts w:ascii="Times New Roman" w:hAnsi="Times New Roman"/>
              </w:rPr>
            </w:pPr>
          </w:p>
        </w:tc>
        <w:tc>
          <w:tcPr>
            <w:tcW w:w="526" w:type="pct"/>
          </w:tcPr>
          <w:p w14:paraId="1604A145" w14:textId="77777777" w:rsidR="005019A2" w:rsidRPr="005019A2" w:rsidRDefault="005019A2" w:rsidP="00857CC7">
            <w:pPr>
              <w:suppressAutoHyphens/>
              <w:spacing w:after="0"/>
              <w:rPr>
                <w:rFonts w:ascii="Times New Roman" w:hAnsi="Times New Roman"/>
              </w:rPr>
            </w:pPr>
          </w:p>
        </w:tc>
        <w:tc>
          <w:tcPr>
            <w:tcW w:w="578" w:type="pct"/>
          </w:tcPr>
          <w:p w14:paraId="1CDDDE02" w14:textId="77777777" w:rsidR="005019A2" w:rsidRPr="005019A2" w:rsidRDefault="005019A2" w:rsidP="00857CC7">
            <w:pPr>
              <w:suppressAutoHyphens/>
              <w:spacing w:after="0"/>
              <w:rPr>
                <w:rFonts w:ascii="Times New Roman" w:hAnsi="Times New Roman"/>
              </w:rPr>
            </w:pPr>
          </w:p>
        </w:tc>
      </w:tr>
      <w:tr w:rsidR="005019A2" w:rsidRPr="005019A2" w14:paraId="6980B185" w14:textId="77777777" w:rsidTr="005019A2">
        <w:trPr>
          <w:trHeight w:val="510"/>
        </w:trPr>
        <w:tc>
          <w:tcPr>
            <w:tcW w:w="843" w:type="pct"/>
            <w:vMerge/>
          </w:tcPr>
          <w:p w14:paraId="2664E4E8" w14:textId="77777777" w:rsidR="005019A2" w:rsidRPr="005019A2" w:rsidRDefault="005019A2" w:rsidP="00857CC7">
            <w:pPr>
              <w:suppressAutoHyphens/>
              <w:spacing w:after="0"/>
              <w:rPr>
                <w:rFonts w:ascii="Times New Roman" w:hAnsi="Times New Roman"/>
                <w:b/>
              </w:rPr>
            </w:pPr>
          </w:p>
        </w:tc>
        <w:tc>
          <w:tcPr>
            <w:tcW w:w="2474" w:type="pct"/>
          </w:tcPr>
          <w:p w14:paraId="07AE666F" w14:textId="77777777" w:rsidR="005019A2" w:rsidRPr="005019A2" w:rsidRDefault="005019A2" w:rsidP="00857CC7">
            <w:pPr>
              <w:spacing w:after="0"/>
              <w:rPr>
                <w:rFonts w:ascii="Times New Roman" w:hAnsi="Times New Roman"/>
              </w:rPr>
            </w:pPr>
            <w:r w:rsidRPr="005019A2">
              <w:rPr>
                <w:rFonts w:ascii="Times New Roman" w:hAnsi="Times New Roman"/>
                <w:bCs/>
              </w:rPr>
              <w:t xml:space="preserve">1. Технологические параметры наложения ленточных и проволочных </w:t>
            </w:r>
            <w:proofErr w:type="spellStart"/>
            <w:r w:rsidRPr="005019A2">
              <w:rPr>
                <w:rFonts w:ascii="Times New Roman" w:hAnsi="Times New Roman"/>
                <w:bCs/>
              </w:rPr>
              <w:t>бронепокровов</w:t>
            </w:r>
            <w:proofErr w:type="spellEnd"/>
            <w:r w:rsidRPr="005019A2">
              <w:rPr>
                <w:rFonts w:ascii="Times New Roman" w:hAnsi="Times New Roman"/>
                <w:bCs/>
              </w:rPr>
              <w:t>.</w:t>
            </w:r>
          </w:p>
        </w:tc>
        <w:tc>
          <w:tcPr>
            <w:tcW w:w="579" w:type="pct"/>
          </w:tcPr>
          <w:p w14:paraId="489C751C" w14:textId="3F207021" w:rsidR="005019A2" w:rsidRPr="005019A2" w:rsidRDefault="005019A2" w:rsidP="00857CC7">
            <w:pPr>
              <w:suppressAutoHyphens/>
              <w:spacing w:after="0"/>
              <w:jc w:val="center"/>
              <w:rPr>
                <w:rFonts w:ascii="Times New Roman" w:hAnsi="Times New Roman"/>
              </w:rPr>
            </w:pPr>
          </w:p>
        </w:tc>
        <w:tc>
          <w:tcPr>
            <w:tcW w:w="526" w:type="pct"/>
          </w:tcPr>
          <w:p w14:paraId="33D19645" w14:textId="77777777" w:rsidR="005019A2" w:rsidRPr="005019A2" w:rsidRDefault="005019A2" w:rsidP="00857CC7">
            <w:pPr>
              <w:suppressAutoHyphens/>
              <w:spacing w:after="0"/>
              <w:rPr>
                <w:rFonts w:ascii="Times New Roman" w:hAnsi="Times New Roman"/>
              </w:rPr>
            </w:pPr>
          </w:p>
        </w:tc>
        <w:tc>
          <w:tcPr>
            <w:tcW w:w="578" w:type="pct"/>
          </w:tcPr>
          <w:p w14:paraId="676B9A4C" w14:textId="77777777" w:rsidR="005019A2" w:rsidRPr="005019A2" w:rsidRDefault="005019A2" w:rsidP="00857CC7">
            <w:pPr>
              <w:suppressAutoHyphens/>
              <w:spacing w:after="0"/>
              <w:rPr>
                <w:rFonts w:ascii="Times New Roman" w:hAnsi="Times New Roman"/>
              </w:rPr>
            </w:pPr>
          </w:p>
        </w:tc>
      </w:tr>
      <w:tr w:rsidR="005019A2" w:rsidRPr="005019A2" w14:paraId="619A3C2E" w14:textId="77777777" w:rsidTr="005019A2">
        <w:trPr>
          <w:trHeight w:val="510"/>
        </w:trPr>
        <w:tc>
          <w:tcPr>
            <w:tcW w:w="843" w:type="pct"/>
            <w:vMerge/>
          </w:tcPr>
          <w:p w14:paraId="09271DDA" w14:textId="77777777" w:rsidR="005019A2" w:rsidRPr="005019A2" w:rsidRDefault="005019A2" w:rsidP="00857CC7">
            <w:pPr>
              <w:suppressAutoHyphens/>
              <w:spacing w:after="0"/>
              <w:rPr>
                <w:rFonts w:ascii="Times New Roman" w:hAnsi="Times New Roman"/>
                <w:b/>
              </w:rPr>
            </w:pPr>
          </w:p>
        </w:tc>
        <w:tc>
          <w:tcPr>
            <w:tcW w:w="2474" w:type="pct"/>
          </w:tcPr>
          <w:p w14:paraId="3CB0E234"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8E2AC98" w14:textId="5A7A851E" w:rsidR="005019A2" w:rsidRPr="005019A2" w:rsidRDefault="005019A2" w:rsidP="00857CC7">
            <w:pPr>
              <w:suppressAutoHyphens/>
              <w:spacing w:after="0"/>
              <w:jc w:val="center"/>
              <w:rPr>
                <w:rFonts w:ascii="Times New Roman" w:hAnsi="Times New Roman"/>
                <w:b/>
              </w:rPr>
            </w:pPr>
          </w:p>
        </w:tc>
        <w:tc>
          <w:tcPr>
            <w:tcW w:w="526" w:type="pct"/>
          </w:tcPr>
          <w:p w14:paraId="36FDA37E" w14:textId="77777777" w:rsidR="005019A2" w:rsidRPr="005019A2" w:rsidRDefault="005019A2" w:rsidP="00857CC7">
            <w:pPr>
              <w:suppressAutoHyphens/>
              <w:spacing w:after="0"/>
              <w:rPr>
                <w:rFonts w:ascii="Times New Roman" w:hAnsi="Times New Roman"/>
                <w:b/>
                <w:i/>
              </w:rPr>
            </w:pPr>
          </w:p>
        </w:tc>
        <w:tc>
          <w:tcPr>
            <w:tcW w:w="578" w:type="pct"/>
          </w:tcPr>
          <w:p w14:paraId="5B043CE7" w14:textId="0A7EA146" w:rsidR="005019A2" w:rsidRPr="005019A2" w:rsidRDefault="005019A2" w:rsidP="00857CC7">
            <w:pPr>
              <w:suppressAutoHyphens/>
              <w:spacing w:after="0"/>
              <w:rPr>
                <w:rFonts w:ascii="Times New Roman" w:hAnsi="Times New Roman"/>
                <w:b/>
                <w:i/>
              </w:rPr>
            </w:pPr>
          </w:p>
        </w:tc>
      </w:tr>
      <w:tr w:rsidR="005019A2" w:rsidRPr="005019A2" w14:paraId="001F42B4" w14:textId="77777777" w:rsidTr="005019A2">
        <w:trPr>
          <w:trHeight w:val="510"/>
        </w:trPr>
        <w:tc>
          <w:tcPr>
            <w:tcW w:w="843" w:type="pct"/>
            <w:vMerge/>
          </w:tcPr>
          <w:p w14:paraId="7503AB11" w14:textId="77777777" w:rsidR="005019A2" w:rsidRPr="005019A2" w:rsidRDefault="005019A2" w:rsidP="00857CC7">
            <w:pPr>
              <w:suppressAutoHyphens/>
              <w:spacing w:after="0"/>
              <w:rPr>
                <w:rFonts w:ascii="Times New Roman" w:hAnsi="Times New Roman"/>
                <w:b/>
              </w:rPr>
            </w:pPr>
          </w:p>
        </w:tc>
        <w:tc>
          <w:tcPr>
            <w:tcW w:w="2474" w:type="pct"/>
          </w:tcPr>
          <w:p w14:paraId="28C69CC5" w14:textId="77777777" w:rsidR="005019A2" w:rsidRPr="005019A2" w:rsidRDefault="005019A2" w:rsidP="00AE17B4">
            <w:pPr>
              <w:spacing w:after="0"/>
              <w:jc w:val="both"/>
              <w:rPr>
                <w:rFonts w:ascii="Times New Roman" w:hAnsi="Times New Roman"/>
                <w:b/>
                <w:bCs/>
              </w:rPr>
            </w:pPr>
            <w:r w:rsidRPr="005019A2">
              <w:rPr>
                <w:rFonts w:ascii="Times New Roman" w:hAnsi="Times New Roman"/>
                <w:bCs/>
              </w:rPr>
              <w:t xml:space="preserve">Практическое занятие 29 «Расчет технологических параметров наложения ленточных </w:t>
            </w:r>
            <w:proofErr w:type="spellStart"/>
            <w:r w:rsidRPr="005019A2">
              <w:rPr>
                <w:rFonts w:ascii="Times New Roman" w:hAnsi="Times New Roman"/>
                <w:bCs/>
              </w:rPr>
              <w:t>бронепокровов</w:t>
            </w:r>
            <w:proofErr w:type="spellEnd"/>
          </w:p>
        </w:tc>
        <w:tc>
          <w:tcPr>
            <w:tcW w:w="579" w:type="pct"/>
          </w:tcPr>
          <w:p w14:paraId="6678F320" w14:textId="2951B5A7" w:rsidR="005019A2" w:rsidRPr="005019A2" w:rsidRDefault="005019A2" w:rsidP="00857CC7">
            <w:pPr>
              <w:suppressAutoHyphens/>
              <w:spacing w:after="0"/>
              <w:jc w:val="center"/>
              <w:rPr>
                <w:rFonts w:ascii="Times New Roman" w:hAnsi="Times New Roman"/>
              </w:rPr>
            </w:pPr>
          </w:p>
        </w:tc>
        <w:tc>
          <w:tcPr>
            <w:tcW w:w="526" w:type="pct"/>
          </w:tcPr>
          <w:p w14:paraId="3442E13B" w14:textId="77777777" w:rsidR="005019A2" w:rsidRPr="005019A2" w:rsidRDefault="005019A2" w:rsidP="00857CC7">
            <w:pPr>
              <w:suppressAutoHyphens/>
              <w:spacing w:after="0"/>
              <w:rPr>
                <w:rFonts w:ascii="Times New Roman" w:hAnsi="Times New Roman"/>
              </w:rPr>
            </w:pPr>
          </w:p>
        </w:tc>
        <w:tc>
          <w:tcPr>
            <w:tcW w:w="578" w:type="pct"/>
          </w:tcPr>
          <w:p w14:paraId="7A2CE30C" w14:textId="77777777" w:rsidR="005019A2" w:rsidRPr="005019A2" w:rsidRDefault="005019A2" w:rsidP="00857CC7">
            <w:pPr>
              <w:suppressAutoHyphens/>
              <w:spacing w:after="0"/>
              <w:rPr>
                <w:rFonts w:ascii="Times New Roman" w:hAnsi="Times New Roman"/>
              </w:rPr>
            </w:pPr>
          </w:p>
        </w:tc>
      </w:tr>
      <w:tr w:rsidR="005019A2" w:rsidRPr="005019A2" w14:paraId="2428AB24" w14:textId="77777777" w:rsidTr="005019A2">
        <w:trPr>
          <w:trHeight w:val="510"/>
        </w:trPr>
        <w:tc>
          <w:tcPr>
            <w:tcW w:w="843" w:type="pct"/>
            <w:vMerge/>
          </w:tcPr>
          <w:p w14:paraId="4A4E908A" w14:textId="77777777" w:rsidR="005019A2" w:rsidRPr="005019A2" w:rsidRDefault="005019A2" w:rsidP="00857CC7">
            <w:pPr>
              <w:suppressAutoHyphens/>
              <w:spacing w:after="0"/>
              <w:rPr>
                <w:rFonts w:ascii="Times New Roman" w:hAnsi="Times New Roman"/>
                <w:b/>
              </w:rPr>
            </w:pPr>
          </w:p>
        </w:tc>
        <w:tc>
          <w:tcPr>
            <w:tcW w:w="2474" w:type="pct"/>
          </w:tcPr>
          <w:p w14:paraId="430BCADC" w14:textId="77777777" w:rsidR="005019A2" w:rsidRPr="005019A2" w:rsidRDefault="005019A2" w:rsidP="00AE17B4">
            <w:pPr>
              <w:spacing w:after="0"/>
              <w:jc w:val="both"/>
              <w:rPr>
                <w:rFonts w:ascii="Times New Roman" w:hAnsi="Times New Roman"/>
              </w:rPr>
            </w:pPr>
            <w:r w:rsidRPr="005019A2">
              <w:rPr>
                <w:rFonts w:ascii="Times New Roman" w:hAnsi="Times New Roman"/>
                <w:bCs/>
              </w:rPr>
              <w:t xml:space="preserve">Практическое занятие 30 «Расчет технологических параметров наложения проволочных </w:t>
            </w:r>
            <w:proofErr w:type="spellStart"/>
            <w:r w:rsidRPr="005019A2">
              <w:rPr>
                <w:rFonts w:ascii="Times New Roman" w:hAnsi="Times New Roman"/>
                <w:bCs/>
              </w:rPr>
              <w:t>бронепокровов</w:t>
            </w:r>
            <w:proofErr w:type="spellEnd"/>
          </w:p>
        </w:tc>
        <w:tc>
          <w:tcPr>
            <w:tcW w:w="579" w:type="pct"/>
          </w:tcPr>
          <w:p w14:paraId="36724226" w14:textId="3EB294C5" w:rsidR="005019A2" w:rsidRPr="005019A2" w:rsidRDefault="005019A2" w:rsidP="00857CC7">
            <w:pPr>
              <w:suppressAutoHyphens/>
              <w:spacing w:after="0"/>
              <w:jc w:val="center"/>
              <w:rPr>
                <w:rFonts w:ascii="Times New Roman" w:hAnsi="Times New Roman"/>
              </w:rPr>
            </w:pPr>
          </w:p>
        </w:tc>
        <w:tc>
          <w:tcPr>
            <w:tcW w:w="526" w:type="pct"/>
          </w:tcPr>
          <w:p w14:paraId="6E12B0D0" w14:textId="77777777" w:rsidR="005019A2" w:rsidRPr="005019A2" w:rsidRDefault="005019A2" w:rsidP="00857CC7">
            <w:pPr>
              <w:suppressAutoHyphens/>
              <w:spacing w:after="0"/>
              <w:rPr>
                <w:rFonts w:ascii="Times New Roman" w:hAnsi="Times New Roman"/>
              </w:rPr>
            </w:pPr>
          </w:p>
        </w:tc>
        <w:tc>
          <w:tcPr>
            <w:tcW w:w="578" w:type="pct"/>
          </w:tcPr>
          <w:p w14:paraId="20E58CBF" w14:textId="77777777" w:rsidR="005019A2" w:rsidRPr="005019A2" w:rsidRDefault="005019A2" w:rsidP="00857CC7">
            <w:pPr>
              <w:suppressAutoHyphens/>
              <w:spacing w:after="0"/>
              <w:rPr>
                <w:rFonts w:ascii="Times New Roman" w:hAnsi="Times New Roman"/>
              </w:rPr>
            </w:pPr>
          </w:p>
        </w:tc>
      </w:tr>
      <w:tr w:rsidR="005019A2" w:rsidRPr="005019A2" w14:paraId="7C3E4DC2" w14:textId="77777777" w:rsidTr="005019A2">
        <w:trPr>
          <w:trHeight w:val="510"/>
        </w:trPr>
        <w:tc>
          <w:tcPr>
            <w:tcW w:w="843" w:type="pct"/>
            <w:vMerge w:val="restart"/>
          </w:tcPr>
          <w:p w14:paraId="473A48F0"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3.26 Вспомогательные процессы кабельного производства</w:t>
            </w:r>
          </w:p>
        </w:tc>
        <w:tc>
          <w:tcPr>
            <w:tcW w:w="2474" w:type="pct"/>
          </w:tcPr>
          <w:p w14:paraId="220CF642"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64FF7FF" w14:textId="64021FE2" w:rsidR="005019A2" w:rsidRPr="005019A2" w:rsidRDefault="005019A2" w:rsidP="00857CC7">
            <w:pPr>
              <w:suppressAutoHyphens/>
              <w:spacing w:after="0"/>
              <w:jc w:val="center"/>
              <w:rPr>
                <w:rFonts w:ascii="Times New Roman" w:hAnsi="Times New Roman"/>
                <w:b/>
              </w:rPr>
            </w:pPr>
          </w:p>
        </w:tc>
        <w:tc>
          <w:tcPr>
            <w:tcW w:w="526" w:type="pct"/>
          </w:tcPr>
          <w:p w14:paraId="0D292E83" w14:textId="77777777" w:rsidR="005019A2" w:rsidRPr="005019A2" w:rsidRDefault="005019A2" w:rsidP="00857CC7">
            <w:pPr>
              <w:suppressAutoHyphens/>
              <w:spacing w:after="0"/>
              <w:rPr>
                <w:rFonts w:ascii="Times New Roman" w:hAnsi="Times New Roman"/>
                <w:b/>
                <w:i/>
              </w:rPr>
            </w:pPr>
          </w:p>
        </w:tc>
        <w:tc>
          <w:tcPr>
            <w:tcW w:w="578" w:type="pct"/>
          </w:tcPr>
          <w:p w14:paraId="24E9F06B" w14:textId="5E1600CA" w:rsidR="005019A2" w:rsidRPr="005019A2" w:rsidRDefault="005019A2" w:rsidP="00857CC7">
            <w:pPr>
              <w:suppressAutoHyphens/>
              <w:spacing w:after="0"/>
              <w:rPr>
                <w:rFonts w:ascii="Times New Roman" w:hAnsi="Times New Roman"/>
                <w:b/>
                <w:i/>
              </w:rPr>
            </w:pPr>
          </w:p>
        </w:tc>
      </w:tr>
      <w:tr w:rsidR="005019A2" w:rsidRPr="005019A2" w14:paraId="7EBB25E4" w14:textId="77777777" w:rsidTr="005019A2">
        <w:trPr>
          <w:trHeight w:val="510"/>
        </w:trPr>
        <w:tc>
          <w:tcPr>
            <w:tcW w:w="843" w:type="pct"/>
            <w:vMerge/>
          </w:tcPr>
          <w:p w14:paraId="7D39F8F2" w14:textId="77777777" w:rsidR="005019A2" w:rsidRPr="005019A2" w:rsidRDefault="005019A2" w:rsidP="00857CC7">
            <w:pPr>
              <w:suppressAutoHyphens/>
              <w:spacing w:after="0"/>
              <w:rPr>
                <w:rFonts w:ascii="Times New Roman" w:hAnsi="Times New Roman"/>
                <w:b/>
              </w:rPr>
            </w:pPr>
          </w:p>
        </w:tc>
        <w:tc>
          <w:tcPr>
            <w:tcW w:w="2474" w:type="pct"/>
          </w:tcPr>
          <w:p w14:paraId="3410444A" w14:textId="77777777" w:rsidR="005019A2" w:rsidRPr="005019A2" w:rsidRDefault="005019A2" w:rsidP="00857CC7">
            <w:pPr>
              <w:spacing w:after="0"/>
              <w:rPr>
                <w:rFonts w:ascii="Times New Roman" w:hAnsi="Times New Roman"/>
              </w:rPr>
            </w:pPr>
            <w:r w:rsidRPr="005019A2">
              <w:rPr>
                <w:rFonts w:ascii="Times New Roman" w:hAnsi="Times New Roman"/>
                <w:bCs/>
              </w:rPr>
              <w:t>1. Перемотка заготовок, полуфабрикатов и готовых изделий. Тростка нитей и проволок</w:t>
            </w:r>
          </w:p>
        </w:tc>
        <w:tc>
          <w:tcPr>
            <w:tcW w:w="579" w:type="pct"/>
          </w:tcPr>
          <w:p w14:paraId="6F18A5C5" w14:textId="408E0488" w:rsidR="005019A2" w:rsidRPr="005019A2" w:rsidRDefault="005019A2" w:rsidP="00857CC7">
            <w:pPr>
              <w:suppressAutoHyphens/>
              <w:spacing w:after="0"/>
              <w:jc w:val="center"/>
              <w:rPr>
                <w:rFonts w:ascii="Times New Roman" w:hAnsi="Times New Roman"/>
              </w:rPr>
            </w:pPr>
          </w:p>
        </w:tc>
        <w:tc>
          <w:tcPr>
            <w:tcW w:w="526" w:type="pct"/>
          </w:tcPr>
          <w:p w14:paraId="4FCE8753" w14:textId="77777777" w:rsidR="005019A2" w:rsidRPr="005019A2" w:rsidRDefault="005019A2" w:rsidP="00857CC7">
            <w:pPr>
              <w:suppressAutoHyphens/>
              <w:spacing w:after="0"/>
              <w:rPr>
                <w:rFonts w:ascii="Times New Roman" w:hAnsi="Times New Roman"/>
              </w:rPr>
            </w:pPr>
          </w:p>
        </w:tc>
        <w:tc>
          <w:tcPr>
            <w:tcW w:w="578" w:type="pct"/>
          </w:tcPr>
          <w:p w14:paraId="6624FFE6" w14:textId="77777777" w:rsidR="005019A2" w:rsidRPr="005019A2" w:rsidRDefault="005019A2" w:rsidP="00857CC7">
            <w:pPr>
              <w:suppressAutoHyphens/>
              <w:spacing w:after="0"/>
              <w:rPr>
                <w:rFonts w:ascii="Times New Roman" w:hAnsi="Times New Roman"/>
              </w:rPr>
            </w:pPr>
          </w:p>
        </w:tc>
      </w:tr>
      <w:tr w:rsidR="005019A2" w:rsidRPr="005019A2" w14:paraId="29C164FB" w14:textId="77777777" w:rsidTr="005019A2">
        <w:trPr>
          <w:trHeight w:val="510"/>
        </w:trPr>
        <w:tc>
          <w:tcPr>
            <w:tcW w:w="843" w:type="pct"/>
            <w:vMerge/>
          </w:tcPr>
          <w:p w14:paraId="6CA984CD" w14:textId="77777777" w:rsidR="005019A2" w:rsidRPr="005019A2" w:rsidRDefault="005019A2" w:rsidP="00857CC7">
            <w:pPr>
              <w:suppressAutoHyphens/>
              <w:spacing w:after="0"/>
              <w:rPr>
                <w:rFonts w:ascii="Times New Roman" w:hAnsi="Times New Roman"/>
                <w:b/>
              </w:rPr>
            </w:pPr>
          </w:p>
        </w:tc>
        <w:tc>
          <w:tcPr>
            <w:tcW w:w="2474" w:type="pct"/>
          </w:tcPr>
          <w:p w14:paraId="3E5898BF" w14:textId="77777777" w:rsidR="005019A2" w:rsidRPr="005019A2" w:rsidRDefault="005019A2" w:rsidP="00AE17B4">
            <w:pPr>
              <w:spacing w:after="0"/>
              <w:jc w:val="both"/>
              <w:rPr>
                <w:rFonts w:ascii="Times New Roman" w:hAnsi="Times New Roman"/>
                <w:bCs/>
              </w:rPr>
            </w:pPr>
            <w:r w:rsidRPr="005019A2">
              <w:rPr>
                <w:rFonts w:ascii="Times New Roman" w:hAnsi="Times New Roman"/>
                <w:bCs/>
              </w:rPr>
              <w:t>1. Резка полотна на ленты. Предварительная пропитка материалов защитных покровов</w:t>
            </w:r>
          </w:p>
        </w:tc>
        <w:tc>
          <w:tcPr>
            <w:tcW w:w="579" w:type="pct"/>
          </w:tcPr>
          <w:p w14:paraId="67E89CFE" w14:textId="2350B0AC" w:rsidR="005019A2" w:rsidRPr="005019A2" w:rsidRDefault="005019A2" w:rsidP="00857CC7">
            <w:pPr>
              <w:suppressAutoHyphens/>
              <w:spacing w:after="0"/>
              <w:jc w:val="center"/>
              <w:rPr>
                <w:rFonts w:ascii="Times New Roman" w:hAnsi="Times New Roman"/>
              </w:rPr>
            </w:pPr>
          </w:p>
        </w:tc>
        <w:tc>
          <w:tcPr>
            <w:tcW w:w="526" w:type="pct"/>
          </w:tcPr>
          <w:p w14:paraId="0E453A62" w14:textId="77777777" w:rsidR="005019A2" w:rsidRPr="005019A2" w:rsidRDefault="005019A2" w:rsidP="00857CC7">
            <w:pPr>
              <w:widowControl w:val="0"/>
              <w:suppressAutoHyphens/>
              <w:spacing w:after="0"/>
              <w:rPr>
                <w:rFonts w:ascii="Times New Roman" w:hAnsi="Times New Roman"/>
              </w:rPr>
            </w:pPr>
          </w:p>
        </w:tc>
        <w:tc>
          <w:tcPr>
            <w:tcW w:w="578" w:type="pct"/>
          </w:tcPr>
          <w:p w14:paraId="4B382F6C" w14:textId="77777777" w:rsidR="005019A2" w:rsidRPr="005019A2" w:rsidRDefault="005019A2" w:rsidP="00857CC7">
            <w:pPr>
              <w:widowControl w:val="0"/>
              <w:suppressAutoHyphens/>
              <w:spacing w:after="0"/>
              <w:rPr>
                <w:rFonts w:ascii="Times New Roman" w:hAnsi="Times New Roman"/>
              </w:rPr>
            </w:pPr>
          </w:p>
        </w:tc>
      </w:tr>
      <w:tr w:rsidR="005019A2" w:rsidRPr="005019A2" w14:paraId="0D5E636D" w14:textId="77777777" w:rsidTr="005019A2">
        <w:trPr>
          <w:trHeight w:val="510"/>
        </w:trPr>
        <w:tc>
          <w:tcPr>
            <w:tcW w:w="843" w:type="pct"/>
            <w:vMerge/>
          </w:tcPr>
          <w:p w14:paraId="7B4BC194" w14:textId="77777777" w:rsidR="005019A2" w:rsidRPr="005019A2" w:rsidRDefault="005019A2" w:rsidP="00857CC7">
            <w:pPr>
              <w:suppressAutoHyphens/>
              <w:spacing w:after="0"/>
              <w:rPr>
                <w:rFonts w:ascii="Times New Roman" w:hAnsi="Times New Roman"/>
                <w:b/>
              </w:rPr>
            </w:pPr>
          </w:p>
        </w:tc>
        <w:tc>
          <w:tcPr>
            <w:tcW w:w="2474" w:type="pct"/>
          </w:tcPr>
          <w:p w14:paraId="244E4726"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A0C445C" w14:textId="77777777" w:rsidR="005019A2" w:rsidRPr="005019A2" w:rsidRDefault="005019A2" w:rsidP="00857CC7">
            <w:pPr>
              <w:suppressAutoHyphens/>
              <w:spacing w:after="0"/>
              <w:jc w:val="center"/>
              <w:rPr>
                <w:rFonts w:ascii="Times New Roman" w:hAnsi="Times New Roman"/>
              </w:rPr>
            </w:pPr>
          </w:p>
        </w:tc>
        <w:tc>
          <w:tcPr>
            <w:tcW w:w="526" w:type="pct"/>
          </w:tcPr>
          <w:p w14:paraId="1AA7D487" w14:textId="77777777" w:rsidR="005019A2" w:rsidRPr="005019A2" w:rsidRDefault="005019A2" w:rsidP="00857CC7">
            <w:pPr>
              <w:suppressAutoHyphens/>
              <w:spacing w:after="0"/>
              <w:rPr>
                <w:rFonts w:ascii="Times New Roman" w:hAnsi="Times New Roman"/>
                <w:b/>
                <w:i/>
              </w:rPr>
            </w:pPr>
          </w:p>
        </w:tc>
        <w:tc>
          <w:tcPr>
            <w:tcW w:w="578" w:type="pct"/>
          </w:tcPr>
          <w:p w14:paraId="73A7692A" w14:textId="10DD7395" w:rsidR="005019A2" w:rsidRPr="005019A2" w:rsidRDefault="005019A2" w:rsidP="00857CC7">
            <w:pPr>
              <w:suppressAutoHyphens/>
              <w:spacing w:after="0"/>
              <w:rPr>
                <w:rFonts w:ascii="Times New Roman" w:hAnsi="Times New Roman"/>
                <w:b/>
                <w:i/>
              </w:rPr>
            </w:pPr>
          </w:p>
        </w:tc>
      </w:tr>
      <w:tr w:rsidR="005019A2" w:rsidRPr="005019A2" w14:paraId="5169BA4D" w14:textId="77777777" w:rsidTr="005019A2">
        <w:trPr>
          <w:trHeight w:val="510"/>
        </w:trPr>
        <w:tc>
          <w:tcPr>
            <w:tcW w:w="843" w:type="pct"/>
            <w:vMerge/>
          </w:tcPr>
          <w:p w14:paraId="79190850" w14:textId="77777777" w:rsidR="005019A2" w:rsidRPr="005019A2" w:rsidRDefault="005019A2" w:rsidP="00857CC7">
            <w:pPr>
              <w:suppressAutoHyphens/>
              <w:spacing w:after="0"/>
              <w:rPr>
                <w:rFonts w:ascii="Times New Roman" w:hAnsi="Times New Roman"/>
                <w:b/>
              </w:rPr>
            </w:pPr>
          </w:p>
        </w:tc>
        <w:tc>
          <w:tcPr>
            <w:tcW w:w="2474" w:type="pct"/>
          </w:tcPr>
          <w:p w14:paraId="5060DC59" w14:textId="77777777" w:rsidR="005019A2" w:rsidRPr="005019A2" w:rsidRDefault="005019A2" w:rsidP="00857CC7">
            <w:pPr>
              <w:suppressAutoHyphens/>
              <w:spacing w:after="0"/>
              <w:rPr>
                <w:rFonts w:ascii="Times New Roman" w:hAnsi="Times New Roman"/>
                <w:b/>
              </w:rPr>
            </w:pPr>
          </w:p>
        </w:tc>
        <w:tc>
          <w:tcPr>
            <w:tcW w:w="579" w:type="pct"/>
          </w:tcPr>
          <w:p w14:paraId="2EF222C4" w14:textId="77777777" w:rsidR="005019A2" w:rsidRPr="005019A2" w:rsidRDefault="005019A2" w:rsidP="00857CC7">
            <w:pPr>
              <w:suppressAutoHyphens/>
              <w:spacing w:after="0"/>
              <w:jc w:val="center"/>
              <w:rPr>
                <w:rFonts w:ascii="Times New Roman" w:hAnsi="Times New Roman"/>
              </w:rPr>
            </w:pPr>
          </w:p>
        </w:tc>
        <w:tc>
          <w:tcPr>
            <w:tcW w:w="526" w:type="pct"/>
          </w:tcPr>
          <w:p w14:paraId="5B7DE0EF" w14:textId="77777777" w:rsidR="005019A2" w:rsidRPr="005019A2" w:rsidRDefault="005019A2" w:rsidP="00857CC7">
            <w:pPr>
              <w:suppressAutoHyphens/>
              <w:spacing w:after="0"/>
              <w:rPr>
                <w:rFonts w:ascii="Times New Roman" w:hAnsi="Times New Roman"/>
                <w:b/>
                <w:i/>
              </w:rPr>
            </w:pPr>
          </w:p>
        </w:tc>
        <w:tc>
          <w:tcPr>
            <w:tcW w:w="578" w:type="pct"/>
          </w:tcPr>
          <w:p w14:paraId="1A2C8A47" w14:textId="3390F7C4" w:rsidR="005019A2" w:rsidRPr="005019A2" w:rsidRDefault="005019A2" w:rsidP="00857CC7">
            <w:pPr>
              <w:suppressAutoHyphens/>
              <w:spacing w:after="0"/>
              <w:rPr>
                <w:rFonts w:ascii="Times New Roman" w:hAnsi="Times New Roman"/>
                <w:b/>
                <w:i/>
              </w:rPr>
            </w:pPr>
          </w:p>
        </w:tc>
      </w:tr>
      <w:tr w:rsidR="005019A2" w:rsidRPr="005019A2" w14:paraId="51827FFF" w14:textId="77777777" w:rsidTr="005019A2">
        <w:trPr>
          <w:trHeight w:val="510"/>
        </w:trPr>
        <w:tc>
          <w:tcPr>
            <w:tcW w:w="843" w:type="pct"/>
            <w:vMerge w:val="restart"/>
          </w:tcPr>
          <w:p w14:paraId="601D0B17"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3.27 Основные сведения о технологии изготовления конденсаторов с органическим диэлектриком</w:t>
            </w:r>
          </w:p>
        </w:tc>
        <w:tc>
          <w:tcPr>
            <w:tcW w:w="2474" w:type="pct"/>
          </w:tcPr>
          <w:p w14:paraId="553F5981"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7A599622" w14:textId="69967319" w:rsidR="005019A2" w:rsidRPr="005019A2" w:rsidRDefault="005019A2" w:rsidP="00857CC7">
            <w:pPr>
              <w:suppressAutoHyphens/>
              <w:spacing w:after="0"/>
              <w:jc w:val="center"/>
              <w:rPr>
                <w:rFonts w:ascii="Times New Roman" w:hAnsi="Times New Roman"/>
                <w:b/>
              </w:rPr>
            </w:pPr>
          </w:p>
        </w:tc>
        <w:tc>
          <w:tcPr>
            <w:tcW w:w="526" w:type="pct"/>
          </w:tcPr>
          <w:p w14:paraId="1BF6CE65" w14:textId="77777777" w:rsidR="005019A2" w:rsidRPr="005019A2" w:rsidRDefault="005019A2" w:rsidP="00857CC7">
            <w:pPr>
              <w:suppressAutoHyphens/>
              <w:spacing w:after="0"/>
              <w:rPr>
                <w:rFonts w:ascii="Times New Roman" w:hAnsi="Times New Roman"/>
                <w:b/>
                <w:i/>
              </w:rPr>
            </w:pPr>
          </w:p>
        </w:tc>
        <w:tc>
          <w:tcPr>
            <w:tcW w:w="578" w:type="pct"/>
          </w:tcPr>
          <w:p w14:paraId="59E1823F" w14:textId="072B1CA6" w:rsidR="005019A2" w:rsidRPr="005019A2" w:rsidRDefault="005019A2" w:rsidP="00857CC7">
            <w:pPr>
              <w:suppressAutoHyphens/>
              <w:spacing w:after="0"/>
              <w:rPr>
                <w:rFonts w:ascii="Times New Roman" w:hAnsi="Times New Roman"/>
                <w:b/>
                <w:i/>
              </w:rPr>
            </w:pPr>
          </w:p>
        </w:tc>
      </w:tr>
      <w:tr w:rsidR="005019A2" w:rsidRPr="005019A2" w14:paraId="13D60FE8" w14:textId="77777777" w:rsidTr="005019A2">
        <w:trPr>
          <w:trHeight w:val="510"/>
        </w:trPr>
        <w:tc>
          <w:tcPr>
            <w:tcW w:w="843" w:type="pct"/>
            <w:vMerge/>
          </w:tcPr>
          <w:p w14:paraId="1675356D" w14:textId="77777777" w:rsidR="005019A2" w:rsidRPr="005019A2" w:rsidRDefault="005019A2" w:rsidP="00857CC7">
            <w:pPr>
              <w:suppressAutoHyphens/>
              <w:spacing w:after="0"/>
              <w:rPr>
                <w:rFonts w:ascii="Times New Roman" w:hAnsi="Times New Roman"/>
                <w:b/>
              </w:rPr>
            </w:pPr>
          </w:p>
        </w:tc>
        <w:tc>
          <w:tcPr>
            <w:tcW w:w="2474" w:type="pct"/>
          </w:tcPr>
          <w:p w14:paraId="298F5DA2"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1. Технология изготовления бумажных и металлобумажных конденсаторов</w:t>
            </w:r>
          </w:p>
        </w:tc>
        <w:tc>
          <w:tcPr>
            <w:tcW w:w="579" w:type="pct"/>
          </w:tcPr>
          <w:p w14:paraId="7C07CAD1" w14:textId="4BCA8443" w:rsidR="005019A2" w:rsidRPr="005019A2" w:rsidRDefault="005019A2" w:rsidP="00857CC7">
            <w:pPr>
              <w:suppressAutoHyphens/>
              <w:spacing w:after="0"/>
              <w:jc w:val="center"/>
              <w:rPr>
                <w:rFonts w:ascii="Times New Roman" w:hAnsi="Times New Roman"/>
              </w:rPr>
            </w:pPr>
          </w:p>
        </w:tc>
        <w:tc>
          <w:tcPr>
            <w:tcW w:w="526" w:type="pct"/>
          </w:tcPr>
          <w:p w14:paraId="74027195" w14:textId="77777777" w:rsidR="005019A2" w:rsidRPr="005019A2" w:rsidRDefault="005019A2" w:rsidP="00857CC7">
            <w:pPr>
              <w:suppressAutoHyphens/>
              <w:spacing w:after="0"/>
              <w:rPr>
                <w:rFonts w:ascii="Times New Roman" w:hAnsi="Times New Roman"/>
              </w:rPr>
            </w:pPr>
          </w:p>
        </w:tc>
        <w:tc>
          <w:tcPr>
            <w:tcW w:w="578" w:type="pct"/>
          </w:tcPr>
          <w:p w14:paraId="6A2286F4" w14:textId="77777777" w:rsidR="005019A2" w:rsidRPr="005019A2" w:rsidRDefault="005019A2" w:rsidP="00857CC7">
            <w:pPr>
              <w:suppressAutoHyphens/>
              <w:spacing w:after="0"/>
              <w:rPr>
                <w:rFonts w:ascii="Times New Roman" w:hAnsi="Times New Roman"/>
              </w:rPr>
            </w:pPr>
          </w:p>
        </w:tc>
      </w:tr>
      <w:tr w:rsidR="005019A2" w:rsidRPr="005019A2" w14:paraId="7AFDFBB0" w14:textId="77777777" w:rsidTr="005019A2">
        <w:trPr>
          <w:trHeight w:val="510"/>
        </w:trPr>
        <w:tc>
          <w:tcPr>
            <w:tcW w:w="843" w:type="pct"/>
            <w:vMerge/>
          </w:tcPr>
          <w:p w14:paraId="162CF001" w14:textId="77777777" w:rsidR="005019A2" w:rsidRPr="005019A2" w:rsidRDefault="005019A2" w:rsidP="00857CC7">
            <w:pPr>
              <w:suppressAutoHyphens/>
              <w:spacing w:after="0"/>
              <w:rPr>
                <w:rFonts w:ascii="Times New Roman" w:hAnsi="Times New Roman"/>
                <w:b/>
              </w:rPr>
            </w:pPr>
          </w:p>
        </w:tc>
        <w:tc>
          <w:tcPr>
            <w:tcW w:w="2474" w:type="pct"/>
          </w:tcPr>
          <w:p w14:paraId="55001D18"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1. Технология изготовления пленочных и металлопленочных конденсаторов</w:t>
            </w:r>
          </w:p>
        </w:tc>
        <w:tc>
          <w:tcPr>
            <w:tcW w:w="579" w:type="pct"/>
          </w:tcPr>
          <w:p w14:paraId="00690D8B" w14:textId="3340D3AF" w:rsidR="005019A2" w:rsidRPr="005019A2" w:rsidRDefault="005019A2" w:rsidP="00857CC7">
            <w:pPr>
              <w:suppressAutoHyphens/>
              <w:spacing w:after="0"/>
              <w:jc w:val="center"/>
              <w:rPr>
                <w:rFonts w:ascii="Times New Roman" w:hAnsi="Times New Roman"/>
              </w:rPr>
            </w:pPr>
          </w:p>
        </w:tc>
        <w:tc>
          <w:tcPr>
            <w:tcW w:w="526" w:type="pct"/>
          </w:tcPr>
          <w:p w14:paraId="65746602" w14:textId="77777777" w:rsidR="005019A2" w:rsidRPr="005019A2" w:rsidRDefault="005019A2" w:rsidP="00857CC7">
            <w:pPr>
              <w:suppressAutoHyphens/>
              <w:spacing w:after="0"/>
              <w:rPr>
                <w:rFonts w:ascii="Times New Roman" w:hAnsi="Times New Roman"/>
              </w:rPr>
            </w:pPr>
          </w:p>
        </w:tc>
        <w:tc>
          <w:tcPr>
            <w:tcW w:w="578" w:type="pct"/>
          </w:tcPr>
          <w:p w14:paraId="0D92072D" w14:textId="77777777" w:rsidR="005019A2" w:rsidRPr="005019A2" w:rsidRDefault="005019A2" w:rsidP="00857CC7">
            <w:pPr>
              <w:suppressAutoHyphens/>
              <w:spacing w:after="0"/>
              <w:rPr>
                <w:rFonts w:ascii="Times New Roman" w:hAnsi="Times New Roman"/>
              </w:rPr>
            </w:pPr>
          </w:p>
        </w:tc>
      </w:tr>
      <w:tr w:rsidR="005019A2" w:rsidRPr="005019A2" w14:paraId="2ECE696F" w14:textId="77777777" w:rsidTr="005019A2">
        <w:trPr>
          <w:trHeight w:val="510"/>
        </w:trPr>
        <w:tc>
          <w:tcPr>
            <w:tcW w:w="843" w:type="pct"/>
            <w:vMerge/>
          </w:tcPr>
          <w:p w14:paraId="7CAD935F" w14:textId="77777777" w:rsidR="005019A2" w:rsidRPr="005019A2" w:rsidRDefault="005019A2" w:rsidP="00857CC7">
            <w:pPr>
              <w:suppressAutoHyphens/>
              <w:spacing w:after="0"/>
              <w:rPr>
                <w:rFonts w:ascii="Times New Roman" w:hAnsi="Times New Roman"/>
                <w:b/>
              </w:rPr>
            </w:pPr>
          </w:p>
        </w:tc>
        <w:tc>
          <w:tcPr>
            <w:tcW w:w="2474" w:type="pct"/>
          </w:tcPr>
          <w:p w14:paraId="29FB927B"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32F52F9" w14:textId="77777777" w:rsidR="005019A2" w:rsidRPr="005019A2" w:rsidRDefault="005019A2" w:rsidP="00857CC7">
            <w:pPr>
              <w:suppressAutoHyphens/>
              <w:spacing w:after="0"/>
              <w:jc w:val="center"/>
              <w:rPr>
                <w:rFonts w:ascii="Times New Roman" w:hAnsi="Times New Roman"/>
              </w:rPr>
            </w:pPr>
          </w:p>
        </w:tc>
        <w:tc>
          <w:tcPr>
            <w:tcW w:w="526" w:type="pct"/>
          </w:tcPr>
          <w:p w14:paraId="14BB0ACA" w14:textId="77777777" w:rsidR="005019A2" w:rsidRPr="005019A2" w:rsidRDefault="005019A2" w:rsidP="00857CC7">
            <w:pPr>
              <w:suppressAutoHyphens/>
              <w:spacing w:after="0"/>
              <w:rPr>
                <w:rFonts w:ascii="Times New Roman" w:hAnsi="Times New Roman"/>
                <w:b/>
                <w:i/>
              </w:rPr>
            </w:pPr>
          </w:p>
        </w:tc>
        <w:tc>
          <w:tcPr>
            <w:tcW w:w="578" w:type="pct"/>
          </w:tcPr>
          <w:p w14:paraId="398EEF94" w14:textId="3D7A37CA" w:rsidR="005019A2" w:rsidRPr="005019A2" w:rsidRDefault="005019A2" w:rsidP="00857CC7">
            <w:pPr>
              <w:suppressAutoHyphens/>
              <w:spacing w:after="0"/>
              <w:rPr>
                <w:rFonts w:ascii="Times New Roman" w:hAnsi="Times New Roman"/>
                <w:b/>
                <w:i/>
              </w:rPr>
            </w:pPr>
          </w:p>
        </w:tc>
      </w:tr>
      <w:tr w:rsidR="005019A2" w:rsidRPr="005019A2" w14:paraId="62A1FAF5" w14:textId="77777777" w:rsidTr="005019A2">
        <w:trPr>
          <w:trHeight w:val="510"/>
        </w:trPr>
        <w:tc>
          <w:tcPr>
            <w:tcW w:w="843" w:type="pct"/>
            <w:vMerge/>
          </w:tcPr>
          <w:p w14:paraId="3FAFA450" w14:textId="77777777" w:rsidR="005019A2" w:rsidRPr="005019A2" w:rsidRDefault="005019A2" w:rsidP="00857CC7">
            <w:pPr>
              <w:suppressAutoHyphens/>
              <w:spacing w:after="0"/>
              <w:rPr>
                <w:rFonts w:ascii="Times New Roman" w:hAnsi="Times New Roman"/>
                <w:b/>
              </w:rPr>
            </w:pPr>
          </w:p>
        </w:tc>
        <w:tc>
          <w:tcPr>
            <w:tcW w:w="2474" w:type="pct"/>
          </w:tcPr>
          <w:p w14:paraId="503F547F" w14:textId="77777777" w:rsidR="005019A2" w:rsidRPr="005019A2" w:rsidRDefault="005019A2" w:rsidP="00857CC7">
            <w:pPr>
              <w:suppressAutoHyphens/>
              <w:spacing w:after="0"/>
              <w:rPr>
                <w:rFonts w:ascii="Times New Roman" w:hAnsi="Times New Roman"/>
                <w:b/>
              </w:rPr>
            </w:pPr>
          </w:p>
        </w:tc>
        <w:tc>
          <w:tcPr>
            <w:tcW w:w="579" w:type="pct"/>
          </w:tcPr>
          <w:p w14:paraId="28997843" w14:textId="77777777" w:rsidR="005019A2" w:rsidRPr="005019A2" w:rsidRDefault="005019A2" w:rsidP="00857CC7">
            <w:pPr>
              <w:suppressAutoHyphens/>
              <w:spacing w:after="0"/>
              <w:jc w:val="center"/>
              <w:rPr>
                <w:rFonts w:ascii="Times New Roman" w:hAnsi="Times New Roman"/>
              </w:rPr>
            </w:pPr>
          </w:p>
        </w:tc>
        <w:tc>
          <w:tcPr>
            <w:tcW w:w="526" w:type="pct"/>
          </w:tcPr>
          <w:p w14:paraId="2FF60327" w14:textId="77777777" w:rsidR="005019A2" w:rsidRPr="005019A2" w:rsidRDefault="005019A2" w:rsidP="00857CC7">
            <w:pPr>
              <w:suppressAutoHyphens/>
              <w:spacing w:after="0"/>
              <w:rPr>
                <w:rFonts w:ascii="Times New Roman" w:hAnsi="Times New Roman"/>
                <w:b/>
                <w:i/>
              </w:rPr>
            </w:pPr>
          </w:p>
        </w:tc>
        <w:tc>
          <w:tcPr>
            <w:tcW w:w="578" w:type="pct"/>
          </w:tcPr>
          <w:p w14:paraId="22A759F0" w14:textId="6699A905" w:rsidR="005019A2" w:rsidRPr="005019A2" w:rsidRDefault="005019A2" w:rsidP="00857CC7">
            <w:pPr>
              <w:suppressAutoHyphens/>
              <w:spacing w:after="0"/>
              <w:rPr>
                <w:rFonts w:ascii="Times New Roman" w:hAnsi="Times New Roman"/>
                <w:b/>
                <w:i/>
              </w:rPr>
            </w:pPr>
          </w:p>
        </w:tc>
      </w:tr>
      <w:tr w:rsidR="005019A2" w:rsidRPr="005019A2" w14:paraId="50E71427" w14:textId="77777777" w:rsidTr="005019A2">
        <w:trPr>
          <w:trHeight w:val="510"/>
        </w:trPr>
        <w:tc>
          <w:tcPr>
            <w:tcW w:w="843" w:type="pct"/>
            <w:vMerge w:val="restart"/>
          </w:tcPr>
          <w:p w14:paraId="7B256BD5"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3.27 Основные сведения о технологии изготовления конденсаторов с неорганическим диэлектриком</w:t>
            </w:r>
          </w:p>
        </w:tc>
        <w:tc>
          <w:tcPr>
            <w:tcW w:w="2474" w:type="pct"/>
          </w:tcPr>
          <w:p w14:paraId="65A6BA9F"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4852437F" w14:textId="5905B624" w:rsidR="005019A2" w:rsidRPr="005019A2" w:rsidRDefault="005019A2" w:rsidP="00857CC7">
            <w:pPr>
              <w:suppressAutoHyphens/>
              <w:spacing w:after="0"/>
              <w:jc w:val="center"/>
              <w:rPr>
                <w:rFonts w:ascii="Times New Roman" w:hAnsi="Times New Roman"/>
                <w:b/>
              </w:rPr>
            </w:pPr>
          </w:p>
        </w:tc>
        <w:tc>
          <w:tcPr>
            <w:tcW w:w="526" w:type="pct"/>
          </w:tcPr>
          <w:p w14:paraId="3AD45838" w14:textId="77777777" w:rsidR="005019A2" w:rsidRPr="005019A2" w:rsidRDefault="005019A2" w:rsidP="00857CC7">
            <w:pPr>
              <w:suppressAutoHyphens/>
              <w:spacing w:after="0"/>
              <w:rPr>
                <w:rFonts w:ascii="Times New Roman" w:hAnsi="Times New Roman"/>
                <w:b/>
                <w:i/>
              </w:rPr>
            </w:pPr>
          </w:p>
        </w:tc>
        <w:tc>
          <w:tcPr>
            <w:tcW w:w="578" w:type="pct"/>
          </w:tcPr>
          <w:p w14:paraId="16F441E5" w14:textId="0BE3BCF2" w:rsidR="005019A2" w:rsidRPr="005019A2" w:rsidRDefault="005019A2" w:rsidP="00857CC7">
            <w:pPr>
              <w:suppressAutoHyphens/>
              <w:spacing w:after="0"/>
              <w:rPr>
                <w:rFonts w:ascii="Times New Roman" w:hAnsi="Times New Roman"/>
                <w:b/>
                <w:i/>
              </w:rPr>
            </w:pPr>
          </w:p>
        </w:tc>
      </w:tr>
      <w:tr w:rsidR="005019A2" w:rsidRPr="005019A2" w14:paraId="560D42FF" w14:textId="77777777" w:rsidTr="005019A2">
        <w:trPr>
          <w:trHeight w:val="510"/>
        </w:trPr>
        <w:tc>
          <w:tcPr>
            <w:tcW w:w="843" w:type="pct"/>
            <w:vMerge/>
          </w:tcPr>
          <w:p w14:paraId="4BFCF09D" w14:textId="77777777" w:rsidR="005019A2" w:rsidRPr="005019A2" w:rsidRDefault="005019A2" w:rsidP="00857CC7">
            <w:pPr>
              <w:suppressAutoHyphens/>
              <w:spacing w:after="0"/>
              <w:rPr>
                <w:rFonts w:ascii="Times New Roman" w:hAnsi="Times New Roman"/>
                <w:b/>
              </w:rPr>
            </w:pPr>
          </w:p>
        </w:tc>
        <w:tc>
          <w:tcPr>
            <w:tcW w:w="2474" w:type="pct"/>
          </w:tcPr>
          <w:p w14:paraId="41A785B6"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1. Основные сведения о технологии изготовления слюдяных, керамических, стеклокерамических конденсаторов</w:t>
            </w:r>
          </w:p>
        </w:tc>
        <w:tc>
          <w:tcPr>
            <w:tcW w:w="579" w:type="pct"/>
          </w:tcPr>
          <w:p w14:paraId="52C16651" w14:textId="4B296D8D" w:rsidR="005019A2" w:rsidRPr="005019A2" w:rsidRDefault="005019A2" w:rsidP="00857CC7">
            <w:pPr>
              <w:suppressAutoHyphens/>
              <w:spacing w:after="0"/>
              <w:jc w:val="center"/>
              <w:rPr>
                <w:rFonts w:ascii="Times New Roman" w:hAnsi="Times New Roman"/>
              </w:rPr>
            </w:pPr>
          </w:p>
        </w:tc>
        <w:tc>
          <w:tcPr>
            <w:tcW w:w="526" w:type="pct"/>
          </w:tcPr>
          <w:p w14:paraId="385147FF" w14:textId="77777777" w:rsidR="005019A2" w:rsidRPr="005019A2" w:rsidRDefault="005019A2" w:rsidP="00857CC7">
            <w:pPr>
              <w:suppressAutoHyphens/>
              <w:spacing w:after="0"/>
              <w:rPr>
                <w:rFonts w:ascii="Times New Roman" w:hAnsi="Times New Roman"/>
              </w:rPr>
            </w:pPr>
          </w:p>
        </w:tc>
        <w:tc>
          <w:tcPr>
            <w:tcW w:w="578" w:type="pct"/>
          </w:tcPr>
          <w:p w14:paraId="689CA351" w14:textId="77777777" w:rsidR="005019A2" w:rsidRPr="005019A2" w:rsidRDefault="005019A2" w:rsidP="00857CC7">
            <w:pPr>
              <w:suppressAutoHyphens/>
              <w:spacing w:after="0"/>
              <w:rPr>
                <w:rFonts w:ascii="Times New Roman" w:hAnsi="Times New Roman"/>
              </w:rPr>
            </w:pPr>
          </w:p>
        </w:tc>
      </w:tr>
      <w:tr w:rsidR="005019A2" w:rsidRPr="005019A2" w14:paraId="31A09AA9" w14:textId="77777777" w:rsidTr="005019A2">
        <w:trPr>
          <w:trHeight w:val="510"/>
        </w:trPr>
        <w:tc>
          <w:tcPr>
            <w:tcW w:w="843" w:type="pct"/>
            <w:vMerge/>
          </w:tcPr>
          <w:p w14:paraId="55D00DEC" w14:textId="77777777" w:rsidR="005019A2" w:rsidRPr="005019A2" w:rsidRDefault="005019A2" w:rsidP="00857CC7">
            <w:pPr>
              <w:suppressAutoHyphens/>
              <w:spacing w:after="0"/>
              <w:rPr>
                <w:rFonts w:ascii="Times New Roman" w:hAnsi="Times New Roman"/>
                <w:b/>
              </w:rPr>
            </w:pPr>
          </w:p>
        </w:tc>
        <w:tc>
          <w:tcPr>
            <w:tcW w:w="2474" w:type="pct"/>
          </w:tcPr>
          <w:p w14:paraId="29B30182"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 xml:space="preserve">1. Основные сведения о технологии изготовления </w:t>
            </w:r>
            <w:proofErr w:type="spellStart"/>
            <w:r w:rsidRPr="005019A2">
              <w:rPr>
                <w:rFonts w:ascii="Times New Roman" w:hAnsi="Times New Roman"/>
                <w:bCs/>
              </w:rPr>
              <w:t>стеклоэмалиевых</w:t>
            </w:r>
            <w:proofErr w:type="spellEnd"/>
            <w:r w:rsidRPr="005019A2">
              <w:rPr>
                <w:rFonts w:ascii="Times New Roman" w:hAnsi="Times New Roman"/>
                <w:bCs/>
              </w:rPr>
              <w:t xml:space="preserve"> и </w:t>
            </w:r>
            <w:proofErr w:type="spellStart"/>
            <w:r w:rsidRPr="005019A2">
              <w:rPr>
                <w:rFonts w:ascii="Times New Roman" w:hAnsi="Times New Roman"/>
                <w:bCs/>
              </w:rPr>
              <w:t>стеклопленочных</w:t>
            </w:r>
            <w:proofErr w:type="spellEnd"/>
            <w:r w:rsidRPr="005019A2">
              <w:rPr>
                <w:rFonts w:ascii="Times New Roman" w:hAnsi="Times New Roman"/>
                <w:bCs/>
              </w:rPr>
              <w:t xml:space="preserve"> конденсаторов</w:t>
            </w:r>
          </w:p>
        </w:tc>
        <w:tc>
          <w:tcPr>
            <w:tcW w:w="579" w:type="pct"/>
          </w:tcPr>
          <w:p w14:paraId="534DABD8" w14:textId="0F5C9856" w:rsidR="005019A2" w:rsidRPr="005019A2" w:rsidRDefault="005019A2" w:rsidP="00857CC7">
            <w:pPr>
              <w:suppressAutoHyphens/>
              <w:spacing w:after="0"/>
              <w:jc w:val="center"/>
              <w:rPr>
                <w:rFonts w:ascii="Times New Roman" w:hAnsi="Times New Roman"/>
              </w:rPr>
            </w:pPr>
          </w:p>
        </w:tc>
        <w:tc>
          <w:tcPr>
            <w:tcW w:w="526" w:type="pct"/>
          </w:tcPr>
          <w:p w14:paraId="3FE94FCA" w14:textId="77777777" w:rsidR="005019A2" w:rsidRPr="005019A2" w:rsidRDefault="005019A2" w:rsidP="00857CC7">
            <w:pPr>
              <w:suppressAutoHyphens/>
              <w:spacing w:after="0"/>
              <w:rPr>
                <w:rFonts w:ascii="Times New Roman" w:hAnsi="Times New Roman"/>
              </w:rPr>
            </w:pPr>
          </w:p>
        </w:tc>
        <w:tc>
          <w:tcPr>
            <w:tcW w:w="578" w:type="pct"/>
          </w:tcPr>
          <w:p w14:paraId="21E1B1F4" w14:textId="77777777" w:rsidR="005019A2" w:rsidRPr="005019A2" w:rsidRDefault="005019A2" w:rsidP="00857CC7">
            <w:pPr>
              <w:suppressAutoHyphens/>
              <w:spacing w:after="0"/>
              <w:rPr>
                <w:rFonts w:ascii="Times New Roman" w:hAnsi="Times New Roman"/>
              </w:rPr>
            </w:pPr>
          </w:p>
        </w:tc>
      </w:tr>
      <w:tr w:rsidR="005019A2" w:rsidRPr="005019A2" w14:paraId="6C3DDAB3" w14:textId="77777777" w:rsidTr="005019A2">
        <w:trPr>
          <w:trHeight w:val="510"/>
        </w:trPr>
        <w:tc>
          <w:tcPr>
            <w:tcW w:w="843" w:type="pct"/>
            <w:vMerge/>
          </w:tcPr>
          <w:p w14:paraId="795A023C" w14:textId="77777777" w:rsidR="005019A2" w:rsidRPr="005019A2" w:rsidRDefault="005019A2" w:rsidP="00857CC7">
            <w:pPr>
              <w:suppressAutoHyphens/>
              <w:spacing w:after="0"/>
              <w:rPr>
                <w:rFonts w:ascii="Times New Roman" w:hAnsi="Times New Roman"/>
                <w:b/>
              </w:rPr>
            </w:pPr>
          </w:p>
        </w:tc>
        <w:tc>
          <w:tcPr>
            <w:tcW w:w="2474" w:type="pct"/>
          </w:tcPr>
          <w:p w14:paraId="0D14A485"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BF84B5E" w14:textId="6E4CD41C" w:rsidR="005019A2" w:rsidRPr="005019A2" w:rsidRDefault="005019A2" w:rsidP="00857CC7">
            <w:pPr>
              <w:suppressAutoHyphens/>
              <w:spacing w:after="0"/>
              <w:jc w:val="center"/>
              <w:rPr>
                <w:rFonts w:ascii="Times New Roman" w:hAnsi="Times New Roman"/>
                <w:b/>
              </w:rPr>
            </w:pPr>
          </w:p>
        </w:tc>
        <w:tc>
          <w:tcPr>
            <w:tcW w:w="526" w:type="pct"/>
          </w:tcPr>
          <w:p w14:paraId="4017D827" w14:textId="77777777" w:rsidR="005019A2" w:rsidRPr="005019A2" w:rsidRDefault="005019A2" w:rsidP="00857CC7">
            <w:pPr>
              <w:suppressAutoHyphens/>
              <w:spacing w:after="0"/>
              <w:rPr>
                <w:rFonts w:ascii="Times New Roman" w:hAnsi="Times New Roman"/>
                <w:b/>
                <w:i/>
              </w:rPr>
            </w:pPr>
          </w:p>
        </w:tc>
        <w:tc>
          <w:tcPr>
            <w:tcW w:w="578" w:type="pct"/>
          </w:tcPr>
          <w:p w14:paraId="2F70592C" w14:textId="74A6DA76" w:rsidR="005019A2" w:rsidRPr="005019A2" w:rsidRDefault="005019A2" w:rsidP="00857CC7">
            <w:pPr>
              <w:suppressAutoHyphens/>
              <w:spacing w:after="0"/>
              <w:rPr>
                <w:rFonts w:ascii="Times New Roman" w:hAnsi="Times New Roman"/>
                <w:b/>
                <w:i/>
              </w:rPr>
            </w:pPr>
          </w:p>
        </w:tc>
      </w:tr>
      <w:tr w:rsidR="005019A2" w:rsidRPr="005019A2" w14:paraId="506A25E5" w14:textId="77777777" w:rsidTr="005019A2">
        <w:trPr>
          <w:trHeight w:val="510"/>
        </w:trPr>
        <w:tc>
          <w:tcPr>
            <w:tcW w:w="843" w:type="pct"/>
            <w:vMerge/>
          </w:tcPr>
          <w:p w14:paraId="1BFC047C" w14:textId="77777777" w:rsidR="005019A2" w:rsidRPr="005019A2" w:rsidRDefault="005019A2" w:rsidP="00857CC7">
            <w:pPr>
              <w:suppressAutoHyphens/>
              <w:spacing w:after="0"/>
              <w:rPr>
                <w:rFonts w:ascii="Times New Roman" w:hAnsi="Times New Roman"/>
                <w:b/>
              </w:rPr>
            </w:pPr>
          </w:p>
        </w:tc>
        <w:tc>
          <w:tcPr>
            <w:tcW w:w="2474" w:type="pct"/>
          </w:tcPr>
          <w:p w14:paraId="2E44BB7A" w14:textId="77777777" w:rsidR="005019A2" w:rsidRPr="005019A2" w:rsidRDefault="005019A2" w:rsidP="00857CC7">
            <w:pPr>
              <w:spacing w:after="0"/>
              <w:jc w:val="both"/>
              <w:rPr>
                <w:rFonts w:ascii="Times New Roman" w:hAnsi="Times New Roman"/>
              </w:rPr>
            </w:pPr>
            <w:r w:rsidRPr="005019A2">
              <w:rPr>
                <w:rFonts w:ascii="Times New Roman" w:hAnsi="Times New Roman"/>
                <w:bCs/>
              </w:rPr>
              <w:t>Практическое занятие 31 «Составление маршрутных карт на технологический процесс изготовления различных типов конденсаторов»</w:t>
            </w:r>
          </w:p>
        </w:tc>
        <w:tc>
          <w:tcPr>
            <w:tcW w:w="579" w:type="pct"/>
          </w:tcPr>
          <w:p w14:paraId="1DD8F42A" w14:textId="14723135" w:rsidR="005019A2" w:rsidRPr="005019A2" w:rsidRDefault="005019A2" w:rsidP="00857CC7">
            <w:pPr>
              <w:suppressAutoHyphens/>
              <w:spacing w:after="0"/>
              <w:jc w:val="center"/>
              <w:rPr>
                <w:rFonts w:ascii="Times New Roman" w:hAnsi="Times New Roman"/>
              </w:rPr>
            </w:pPr>
          </w:p>
        </w:tc>
        <w:tc>
          <w:tcPr>
            <w:tcW w:w="526" w:type="pct"/>
          </w:tcPr>
          <w:p w14:paraId="4D715504" w14:textId="77777777" w:rsidR="005019A2" w:rsidRPr="005019A2" w:rsidRDefault="005019A2" w:rsidP="00857CC7">
            <w:pPr>
              <w:suppressAutoHyphens/>
              <w:spacing w:after="0"/>
              <w:rPr>
                <w:rFonts w:ascii="Times New Roman" w:hAnsi="Times New Roman"/>
              </w:rPr>
            </w:pPr>
          </w:p>
        </w:tc>
        <w:tc>
          <w:tcPr>
            <w:tcW w:w="578" w:type="pct"/>
          </w:tcPr>
          <w:p w14:paraId="60ED3C71" w14:textId="77777777" w:rsidR="005019A2" w:rsidRPr="005019A2" w:rsidRDefault="005019A2" w:rsidP="00857CC7">
            <w:pPr>
              <w:suppressAutoHyphens/>
              <w:spacing w:after="0"/>
              <w:rPr>
                <w:rFonts w:ascii="Times New Roman" w:hAnsi="Times New Roman"/>
              </w:rPr>
            </w:pPr>
          </w:p>
        </w:tc>
      </w:tr>
      <w:tr w:rsidR="005019A2" w:rsidRPr="005019A2" w14:paraId="26012512" w14:textId="77777777" w:rsidTr="005019A2">
        <w:trPr>
          <w:trHeight w:val="510"/>
        </w:trPr>
        <w:tc>
          <w:tcPr>
            <w:tcW w:w="843" w:type="pct"/>
            <w:vMerge w:val="restart"/>
          </w:tcPr>
          <w:p w14:paraId="133CA852"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3.28 Основные сведения о технологии изготовления конденсаторов с оксидным диэлектриком</w:t>
            </w:r>
          </w:p>
        </w:tc>
        <w:tc>
          <w:tcPr>
            <w:tcW w:w="2474" w:type="pct"/>
          </w:tcPr>
          <w:p w14:paraId="19121B5F"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6B0CD39" w14:textId="7BD67B9E" w:rsidR="005019A2" w:rsidRPr="005019A2" w:rsidRDefault="005019A2" w:rsidP="00857CC7">
            <w:pPr>
              <w:suppressAutoHyphens/>
              <w:spacing w:after="0"/>
              <w:jc w:val="center"/>
              <w:rPr>
                <w:rFonts w:ascii="Times New Roman" w:hAnsi="Times New Roman"/>
                <w:b/>
              </w:rPr>
            </w:pPr>
          </w:p>
        </w:tc>
        <w:tc>
          <w:tcPr>
            <w:tcW w:w="526" w:type="pct"/>
          </w:tcPr>
          <w:p w14:paraId="55E2EF39" w14:textId="77777777" w:rsidR="005019A2" w:rsidRPr="005019A2" w:rsidRDefault="005019A2" w:rsidP="00857CC7">
            <w:pPr>
              <w:suppressAutoHyphens/>
              <w:spacing w:after="0"/>
              <w:rPr>
                <w:rFonts w:ascii="Times New Roman" w:hAnsi="Times New Roman"/>
                <w:b/>
                <w:i/>
              </w:rPr>
            </w:pPr>
          </w:p>
        </w:tc>
        <w:tc>
          <w:tcPr>
            <w:tcW w:w="578" w:type="pct"/>
          </w:tcPr>
          <w:p w14:paraId="27BDE903" w14:textId="0FD768FA" w:rsidR="005019A2" w:rsidRPr="005019A2" w:rsidRDefault="005019A2" w:rsidP="00857CC7">
            <w:pPr>
              <w:suppressAutoHyphens/>
              <w:spacing w:after="0"/>
              <w:rPr>
                <w:rFonts w:ascii="Times New Roman" w:hAnsi="Times New Roman"/>
                <w:b/>
                <w:i/>
              </w:rPr>
            </w:pPr>
          </w:p>
        </w:tc>
      </w:tr>
      <w:tr w:rsidR="005019A2" w:rsidRPr="005019A2" w14:paraId="3374C2F0" w14:textId="77777777" w:rsidTr="005019A2">
        <w:trPr>
          <w:trHeight w:val="510"/>
        </w:trPr>
        <w:tc>
          <w:tcPr>
            <w:tcW w:w="843" w:type="pct"/>
            <w:vMerge/>
          </w:tcPr>
          <w:p w14:paraId="14F7DE5C" w14:textId="77777777" w:rsidR="005019A2" w:rsidRPr="005019A2" w:rsidRDefault="005019A2" w:rsidP="00857CC7">
            <w:pPr>
              <w:suppressAutoHyphens/>
              <w:spacing w:after="0"/>
              <w:rPr>
                <w:rFonts w:ascii="Times New Roman" w:hAnsi="Times New Roman"/>
                <w:b/>
              </w:rPr>
            </w:pPr>
          </w:p>
        </w:tc>
        <w:tc>
          <w:tcPr>
            <w:tcW w:w="2474" w:type="pct"/>
          </w:tcPr>
          <w:p w14:paraId="041A3974"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1. Технология изготовления электролитических конденсаторов</w:t>
            </w:r>
          </w:p>
        </w:tc>
        <w:tc>
          <w:tcPr>
            <w:tcW w:w="579" w:type="pct"/>
          </w:tcPr>
          <w:p w14:paraId="7D1ADC4C" w14:textId="6E515388" w:rsidR="005019A2" w:rsidRPr="005019A2" w:rsidRDefault="005019A2" w:rsidP="00857CC7">
            <w:pPr>
              <w:suppressAutoHyphens/>
              <w:spacing w:after="0"/>
              <w:jc w:val="center"/>
              <w:rPr>
                <w:rFonts w:ascii="Times New Roman" w:hAnsi="Times New Roman"/>
              </w:rPr>
            </w:pPr>
          </w:p>
        </w:tc>
        <w:tc>
          <w:tcPr>
            <w:tcW w:w="526" w:type="pct"/>
          </w:tcPr>
          <w:p w14:paraId="6B53F107" w14:textId="77777777" w:rsidR="005019A2" w:rsidRPr="005019A2" w:rsidRDefault="005019A2" w:rsidP="00857CC7">
            <w:pPr>
              <w:suppressAutoHyphens/>
              <w:spacing w:after="0"/>
              <w:rPr>
                <w:rFonts w:ascii="Times New Roman" w:hAnsi="Times New Roman"/>
              </w:rPr>
            </w:pPr>
          </w:p>
        </w:tc>
        <w:tc>
          <w:tcPr>
            <w:tcW w:w="578" w:type="pct"/>
          </w:tcPr>
          <w:p w14:paraId="764CAA8D" w14:textId="77777777" w:rsidR="005019A2" w:rsidRPr="005019A2" w:rsidRDefault="005019A2" w:rsidP="00857CC7">
            <w:pPr>
              <w:suppressAutoHyphens/>
              <w:spacing w:after="0"/>
              <w:rPr>
                <w:rFonts w:ascii="Times New Roman" w:hAnsi="Times New Roman"/>
              </w:rPr>
            </w:pPr>
          </w:p>
        </w:tc>
      </w:tr>
      <w:tr w:rsidR="005019A2" w:rsidRPr="005019A2" w14:paraId="0BA0A542" w14:textId="77777777" w:rsidTr="005019A2">
        <w:trPr>
          <w:trHeight w:val="510"/>
        </w:trPr>
        <w:tc>
          <w:tcPr>
            <w:tcW w:w="843" w:type="pct"/>
            <w:vMerge/>
          </w:tcPr>
          <w:p w14:paraId="21674EA0" w14:textId="77777777" w:rsidR="005019A2" w:rsidRPr="005019A2" w:rsidRDefault="005019A2" w:rsidP="00857CC7">
            <w:pPr>
              <w:suppressAutoHyphens/>
              <w:spacing w:after="0"/>
              <w:rPr>
                <w:rFonts w:ascii="Times New Roman" w:hAnsi="Times New Roman"/>
                <w:b/>
              </w:rPr>
            </w:pPr>
          </w:p>
        </w:tc>
        <w:tc>
          <w:tcPr>
            <w:tcW w:w="2474" w:type="pct"/>
          </w:tcPr>
          <w:p w14:paraId="13401703"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 xml:space="preserve">1. Технология изготовления </w:t>
            </w:r>
            <w:r w:rsidRPr="005019A2">
              <w:rPr>
                <w:rFonts w:ascii="Times New Roman" w:hAnsi="Times New Roman"/>
              </w:rPr>
              <w:t>твёрдых оксидно-металлических и оксидно-полупроводниковых конденсаторов</w:t>
            </w:r>
          </w:p>
        </w:tc>
        <w:tc>
          <w:tcPr>
            <w:tcW w:w="579" w:type="pct"/>
          </w:tcPr>
          <w:p w14:paraId="1CBF7B20" w14:textId="40FE816A" w:rsidR="005019A2" w:rsidRPr="005019A2" w:rsidRDefault="005019A2" w:rsidP="00857CC7">
            <w:pPr>
              <w:suppressAutoHyphens/>
              <w:spacing w:after="0"/>
              <w:jc w:val="center"/>
              <w:rPr>
                <w:rFonts w:ascii="Times New Roman" w:hAnsi="Times New Roman"/>
              </w:rPr>
            </w:pPr>
          </w:p>
        </w:tc>
        <w:tc>
          <w:tcPr>
            <w:tcW w:w="526" w:type="pct"/>
          </w:tcPr>
          <w:p w14:paraId="0DD634B2" w14:textId="77777777" w:rsidR="005019A2" w:rsidRPr="005019A2" w:rsidRDefault="005019A2" w:rsidP="00857CC7">
            <w:pPr>
              <w:suppressAutoHyphens/>
              <w:spacing w:after="0"/>
              <w:rPr>
                <w:rFonts w:ascii="Times New Roman" w:hAnsi="Times New Roman"/>
              </w:rPr>
            </w:pPr>
          </w:p>
        </w:tc>
        <w:tc>
          <w:tcPr>
            <w:tcW w:w="578" w:type="pct"/>
          </w:tcPr>
          <w:p w14:paraId="7E68F336" w14:textId="77777777" w:rsidR="005019A2" w:rsidRPr="005019A2" w:rsidRDefault="005019A2" w:rsidP="00857CC7">
            <w:pPr>
              <w:suppressAutoHyphens/>
              <w:spacing w:after="0"/>
              <w:rPr>
                <w:rFonts w:ascii="Times New Roman" w:hAnsi="Times New Roman"/>
              </w:rPr>
            </w:pPr>
          </w:p>
        </w:tc>
      </w:tr>
      <w:tr w:rsidR="005019A2" w:rsidRPr="005019A2" w14:paraId="58C3ED1E" w14:textId="77777777" w:rsidTr="005019A2">
        <w:trPr>
          <w:trHeight w:val="510"/>
        </w:trPr>
        <w:tc>
          <w:tcPr>
            <w:tcW w:w="843" w:type="pct"/>
            <w:vMerge/>
          </w:tcPr>
          <w:p w14:paraId="2CF07E43" w14:textId="77777777" w:rsidR="005019A2" w:rsidRPr="005019A2" w:rsidRDefault="005019A2" w:rsidP="00857CC7">
            <w:pPr>
              <w:suppressAutoHyphens/>
              <w:spacing w:after="0"/>
              <w:rPr>
                <w:rFonts w:ascii="Times New Roman" w:hAnsi="Times New Roman"/>
                <w:b/>
              </w:rPr>
            </w:pPr>
          </w:p>
        </w:tc>
        <w:tc>
          <w:tcPr>
            <w:tcW w:w="2474" w:type="pct"/>
          </w:tcPr>
          <w:p w14:paraId="2128AD67"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09112D3" w14:textId="77777777" w:rsidR="005019A2" w:rsidRPr="005019A2" w:rsidRDefault="005019A2" w:rsidP="00857CC7">
            <w:pPr>
              <w:suppressAutoHyphens/>
              <w:spacing w:after="0"/>
              <w:jc w:val="center"/>
              <w:rPr>
                <w:rFonts w:ascii="Times New Roman" w:hAnsi="Times New Roman"/>
              </w:rPr>
            </w:pPr>
          </w:p>
        </w:tc>
        <w:tc>
          <w:tcPr>
            <w:tcW w:w="526" w:type="pct"/>
          </w:tcPr>
          <w:p w14:paraId="1D4A153A" w14:textId="77777777" w:rsidR="005019A2" w:rsidRPr="005019A2" w:rsidRDefault="005019A2" w:rsidP="00857CC7">
            <w:pPr>
              <w:suppressAutoHyphens/>
              <w:spacing w:after="0"/>
              <w:rPr>
                <w:rFonts w:ascii="Times New Roman" w:hAnsi="Times New Roman"/>
                <w:b/>
                <w:i/>
              </w:rPr>
            </w:pPr>
          </w:p>
        </w:tc>
        <w:tc>
          <w:tcPr>
            <w:tcW w:w="578" w:type="pct"/>
          </w:tcPr>
          <w:p w14:paraId="488BEA4A" w14:textId="6DB03E11" w:rsidR="005019A2" w:rsidRPr="005019A2" w:rsidRDefault="005019A2" w:rsidP="00857CC7">
            <w:pPr>
              <w:suppressAutoHyphens/>
              <w:spacing w:after="0"/>
              <w:rPr>
                <w:rFonts w:ascii="Times New Roman" w:hAnsi="Times New Roman"/>
                <w:b/>
                <w:i/>
              </w:rPr>
            </w:pPr>
          </w:p>
        </w:tc>
      </w:tr>
      <w:tr w:rsidR="005019A2" w:rsidRPr="005019A2" w14:paraId="12CAB50C" w14:textId="77777777" w:rsidTr="005019A2">
        <w:trPr>
          <w:trHeight w:val="510"/>
        </w:trPr>
        <w:tc>
          <w:tcPr>
            <w:tcW w:w="843" w:type="pct"/>
            <w:vMerge/>
          </w:tcPr>
          <w:p w14:paraId="6F6C8691" w14:textId="77777777" w:rsidR="005019A2" w:rsidRPr="005019A2" w:rsidRDefault="005019A2" w:rsidP="00857CC7">
            <w:pPr>
              <w:suppressAutoHyphens/>
              <w:spacing w:after="0"/>
              <w:rPr>
                <w:rFonts w:ascii="Times New Roman" w:hAnsi="Times New Roman"/>
                <w:b/>
              </w:rPr>
            </w:pPr>
          </w:p>
        </w:tc>
        <w:tc>
          <w:tcPr>
            <w:tcW w:w="2474" w:type="pct"/>
          </w:tcPr>
          <w:p w14:paraId="31734D61" w14:textId="77777777" w:rsidR="005019A2" w:rsidRPr="005019A2" w:rsidRDefault="005019A2" w:rsidP="00857CC7">
            <w:pPr>
              <w:spacing w:after="0"/>
              <w:jc w:val="both"/>
              <w:rPr>
                <w:rFonts w:ascii="Times New Roman" w:hAnsi="Times New Roman"/>
                <w:bCs/>
              </w:rPr>
            </w:pPr>
          </w:p>
        </w:tc>
        <w:tc>
          <w:tcPr>
            <w:tcW w:w="579" w:type="pct"/>
          </w:tcPr>
          <w:p w14:paraId="2F6C60E0" w14:textId="77777777" w:rsidR="005019A2" w:rsidRPr="005019A2" w:rsidRDefault="005019A2" w:rsidP="00857CC7">
            <w:pPr>
              <w:suppressAutoHyphens/>
              <w:spacing w:after="0"/>
              <w:jc w:val="center"/>
              <w:rPr>
                <w:rFonts w:ascii="Times New Roman" w:hAnsi="Times New Roman"/>
              </w:rPr>
            </w:pPr>
          </w:p>
        </w:tc>
        <w:tc>
          <w:tcPr>
            <w:tcW w:w="526" w:type="pct"/>
          </w:tcPr>
          <w:p w14:paraId="7E642FBF" w14:textId="77777777" w:rsidR="005019A2" w:rsidRPr="005019A2" w:rsidRDefault="005019A2" w:rsidP="00857CC7">
            <w:pPr>
              <w:suppressAutoHyphens/>
              <w:spacing w:after="0"/>
              <w:rPr>
                <w:rFonts w:ascii="Times New Roman" w:hAnsi="Times New Roman"/>
                <w:b/>
                <w:i/>
              </w:rPr>
            </w:pPr>
          </w:p>
        </w:tc>
        <w:tc>
          <w:tcPr>
            <w:tcW w:w="578" w:type="pct"/>
          </w:tcPr>
          <w:p w14:paraId="6BCD34A9" w14:textId="3E1D2012" w:rsidR="005019A2" w:rsidRPr="005019A2" w:rsidRDefault="005019A2" w:rsidP="00857CC7">
            <w:pPr>
              <w:suppressAutoHyphens/>
              <w:spacing w:after="0"/>
              <w:rPr>
                <w:rFonts w:ascii="Times New Roman" w:hAnsi="Times New Roman"/>
                <w:b/>
                <w:i/>
              </w:rPr>
            </w:pPr>
          </w:p>
        </w:tc>
      </w:tr>
      <w:tr w:rsidR="005019A2" w:rsidRPr="005019A2" w14:paraId="16970906" w14:textId="77777777" w:rsidTr="005019A2">
        <w:trPr>
          <w:trHeight w:val="510"/>
        </w:trPr>
        <w:tc>
          <w:tcPr>
            <w:tcW w:w="843" w:type="pct"/>
            <w:vMerge w:val="restart"/>
          </w:tcPr>
          <w:p w14:paraId="05903E84"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3.29 Основные сведения о технологии изготовления конденсаторов с газообразным диэлектриком</w:t>
            </w:r>
          </w:p>
        </w:tc>
        <w:tc>
          <w:tcPr>
            <w:tcW w:w="2474" w:type="pct"/>
          </w:tcPr>
          <w:p w14:paraId="09BB076D"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6718A049" w14:textId="7EB7A6D5" w:rsidR="005019A2" w:rsidRPr="005019A2" w:rsidRDefault="005019A2" w:rsidP="00857CC7">
            <w:pPr>
              <w:suppressAutoHyphens/>
              <w:spacing w:after="0"/>
              <w:jc w:val="center"/>
              <w:rPr>
                <w:rFonts w:ascii="Times New Roman" w:hAnsi="Times New Roman"/>
                <w:b/>
              </w:rPr>
            </w:pPr>
          </w:p>
        </w:tc>
        <w:tc>
          <w:tcPr>
            <w:tcW w:w="526" w:type="pct"/>
          </w:tcPr>
          <w:p w14:paraId="6AFE9F30" w14:textId="77777777" w:rsidR="005019A2" w:rsidRPr="005019A2" w:rsidRDefault="005019A2" w:rsidP="00857CC7">
            <w:pPr>
              <w:suppressAutoHyphens/>
              <w:spacing w:after="0"/>
              <w:rPr>
                <w:rFonts w:ascii="Times New Roman" w:hAnsi="Times New Roman"/>
                <w:b/>
                <w:i/>
              </w:rPr>
            </w:pPr>
          </w:p>
        </w:tc>
        <w:tc>
          <w:tcPr>
            <w:tcW w:w="578" w:type="pct"/>
          </w:tcPr>
          <w:p w14:paraId="36C9F97F" w14:textId="6488B117" w:rsidR="005019A2" w:rsidRPr="005019A2" w:rsidRDefault="005019A2" w:rsidP="00857CC7">
            <w:pPr>
              <w:suppressAutoHyphens/>
              <w:spacing w:after="0"/>
              <w:rPr>
                <w:rFonts w:ascii="Times New Roman" w:hAnsi="Times New Roman"/>
                <w:b/>
                <w:i/>
              </w:rPr>
            </w:pPr>
          </w:p>
        </w:tc>
      </w:tr>
      <w:tr w:rsidR="005019A2" w:rsidRPr="005019A2" w14:paraId="39831794" w14:textId="77777777" w:rsidTr="005019A2">
        <w:trPr>
          <w:trHeight w:val="510"/>
        </w:trPr>
        <w:tc>
          <w:tcPr>
            <w:tcW w:w="843" w:type="pct"/>
            <w:vMerge/>
          </w:tcPr>
          <w:p w14:paraId="3B41F86E" w14:textId="77777777" w:rsidR="005019A2" w:rsidRPr="005019A2" w:rsidRDefault="005019A2" w:rsidP="00857CC7">
            <w:pPr>
              <w:suppressAutoHyphens/>
              <w:spacing w:after="0"/>
              <w:rPr>
                <w:rFonts w:ascii="Times New Roman" w:hAnsi="Times New Roman"/>
                <w:b/>
              </w:rPr>
            </w:pPr>
          </w:p>
        </w:tc>
        <w:tc>
          <w:tcPr>
            <w:tcW w:w="2474" w:type="pct"/>
          </w:tcPr>
          <w:p w14:paraId="6CE47836" w14:textId="77777777" w:rsidR="005019A2" w:rsidRPr="005019A2" w:rsidRDefault="005019A2" w:rsidP="00857CC7">
            <w:pPr>
              <w:jc w:val="both"/>
              <w:rPr>
                <w:rFonts w:ascii="Times New Roman" w:hAnsi="Times New Roman"/>
              </w:rPr>
            </w:pPr>
            <w:r w:rsidRPr="005019A2">
              <w:rPr>
                <w:rFonts w:ascii="Times New Roman" w:hAnsi="Times New Roman"/>
              </w:rPr>
              <w:t>1. Технология изготовления газонаполненных конденсаторов</w:t>
            </w:r>
          </w:p>
        </w:tc>
        <w:tc>
          <w:tcPr>
            <w:tcW w:w="579" w:type="pct"/>
          </w:tcPr>
          <w:p w14:paraId="13E4B12C" w14:textId="668825B9" w:rsidR="005019A2" w:rsidRPr="005019A2" w:rsidRDefault="005019A2" w:rsidP="00857CC7">
            <w:pPr>
              <w:suppressAutoHyphens/>
              <w:spacing w:after="0"/>
              <w:jc w:val="center"/>
              <w:rPr>
                <w:rFonts w:ascii="Times New Roman" w:hAnsi="Times New Roman"/>
              </w:rPr>
            </w:pPr>
          </w:p>
        </w:tc>
        <w:tc>
          <w:tcPr>
            <w:tcW w:w="526" w:type="pct"/>
          </w:tcPr>
          <w:p w14:paraId="0B23D68A" w14:textId="77777777" w:rsidR="005019A2" w:rsidRPr="005019A2" w:rsidRDefault="005019A2" w:rsidP="00857CC7">
            <w:pPr>
              <w:suppressAutoHyphens/>
              <w:spacing w:after="0"/>
              <w:rPr>
                <w:rFonts w:ascii="Times New Roman" w:hAnsi="Times New Roman"/>
              </w:rPr>
            </w:pPr>
          </w:p>
        </w:tc>
        <w:tc>
          <w:tcPr>
            <w:tcW w:w="578" w:type="pct"/>
          </w:tcPr>
          <w:p w14:paraId="6EA0CBFC" w14:textId="77777777" w:rsidR="005019A2" w:rsidRPr="005019A2" w:rsidRDefault="005019A2" w:rsidP="00857CC7">
            <w:pPr>
              <w:suppressAutoHyphens/>
              <w:spacing w:after="0"/>
              <w:rPr>
                <w:rFonts w:ascii="Times New Roman" w:hAnsi="Times New Roman"/>
              </w:rPr>
            </w:pPr>
          </w:p>
        </w:tc>
      </w:tr>
      <w:tr w:rsidR="005019A2" w:rsidRPr="005019A2" w14:paraId="3EB75CF4" w14:textId="77777777" w:rsidTr="005019A2">
        <w:trPr>
          <w:trHeight w:val="510"/>
        </w:trPr>
        <w:tc>
          <w:tcPr>
            <w:tcW w:w="843" w:type="pct"/>
            <w:vMerge/>
          </w:tcPr>
          <w:p w14:paraId="752C5869" w14:textId="77777777" w:rsidR="005019A2" w:rsidRPr="005019A2" w:rsidRDefault="005019A2" w:rsidP="00857CC7">
            <w:pPr>
              <w:suppressAutoHyphens/>
              <w:spacing w:after="0"/>
              <w:rPr>
                <w:rFonts w:ascii="Times New Roman" w:hAnsi="Times New Roman"/>
                <w:b/>
              </w:rPr>
            </w:pPr>
          </w:p>
        </w:tc>
        <w:tc>
          <w:tcPr>
            <w:tcW w:w="2474" w:type="pct"/>
          </w:tcPr>
          <w:p w14:paraId="4148B792" w14:textId="77777777" w:rsidR="005019A2" w:rsidRPr="005019A2" w:rsidRDefault="005019A2" w:rsidP="00857CC7">
            <w:pPr>
              <w:jc w:val="both"/>
              <w:rPr>
                <w:rFonts w:ascii="Times New Roman" w:hAnsi="Times New Roman"/>
              </w:rPr>
            </w:pPr>
            <w:r w:rsidRPr="005019A2">
              <w:rPr>
                <w:rFonts w:ascii="Times New Roman" w:hAnsi="Times New Roman"/>
              </w:rPr>
              <w:t>1. Технология изготовления вакуумных конденсаторов постоянной и переменной ёмкости.</w:t>
            </w:r>
          </w:p>
        </w:tc>
        <w:tc>
          <w:tcPr>
            <w:tcW w:w="579" w:type="pct"/>
          </w:tcPr>
          <w:p w14:paraId="1DB72698" w14:textId="101C1D3A" w:rsidR="005019A2" w:rsidRPr="005019A2" w:rsidRDefault="005019A2" w:rsidP="00857CC7">
            <w:pPr>
              <w:suppressAutoHyphens/>
              <w:spacing w:after="0"/>
              <w:jc w:val="center"/>
              <w:rPr>
                <w:rFonts w:ascii="Times New Roman" w:hAnsi="Times New Roman"/>
              </w:rPr>
            </w:pPr>
          </w:p>
        </w:tc>
        <w:tc>
          <w:tcPr>
            <w:tcW w:w="526" w:type="pct"/>
          </w:tcPr>
          <w:p w14:paraId="47E29FD2" w14:textId="77777777" w:rsidR="005019A2" w:rsidRPr="005019A2" w:rsidRDefault="005019A2" w:rsidP="00857CC7">
            <w:pPr>
              <w:suppressAutoHyphens/>
              <w:spacing w:after="0"/>
              <w:rPr>
                <w:rFonts w:ascii="Times New Roman" w:hAnsi="Times New Roman"/>
              </w:rPr>
            </w:pPr>
          </w:p>
        </w:tc>
        <w:tc>
          <w:tcPr>
            <w:tcW w:w="578" w:type="pct"/>
          </w:tcPr>
          <w:p w14:paraId="1609331E" w14:textId="77777777" w:rsidR="005019A2" w:rsidRPr="005019A2" w:rsidRDefault="005019A2" w:rsidP="00857CC7">
            <w:pPr>
              <w:suppressAutoHyphens/>
              <w:spacing w:after="0"/>
              <w:rPr>
                <w:rFonts w:ascii="Times New Roman" w:hAnsi="Times New Roman"/>
              </w:rPr>
            </w:pPr>
          </w:p>
        </w:tc>
      </w:tr>
      <w:tr w:rsidR="005019A2" w:rsidRPr="005019A2" w14:paraId="2BA6B951" w14:textId="77777777" w:rsidTr="005019A2">
        <w:trPr>
          <w:trHeight w:val="510"/>
        </w:trPr>
        <w:tc>
          <w:tcPr>
            <w:tcW w:w="843" w:type="pct"/>
            <w:vMerge/>
          </w:tcPr>
          <w:p w14:paraId="1B75CA1E" w14:textId="77777777" w:rsidR="005019A2" w:rsidRPr="005019A2" w:rsidRDefault="005019A2" w:rsidP="00857CC7">
            <w:pPr>
              <w:suppressAutoHyphens/>
              <w:spacing w:after="0"/>
              <w:rPr>
                <w:rFonts w:ascii="Times New Roman" w:hAnsi="Times New Roman"/>
                <w:b/>
              </w:rPr>
            </w:pPr>
          </w:p>
        </w:tc>
        <w:tc>
          <w:tcPr>
            <w:tcW w:w="2474" w:type="pct"/>
          </w:tcPr>
          <w:p w14:paraId="10D7B3B3"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3E15827D" w14:textId="77777777" w:rsidR="005019A2" w:rsidRPr="005019A2" w:rsidRDefault="005019A2" w:rsidP="00857CC7">
            <w:pPr>
              <w:suppressAutoHyphens/>
              <w:spacing w:after="0"/>
              <w:jc w:val="center"/>
              <w:rPr>
                <w:rFonts w:ascii="Times New Roman" w:hAnsi="Times New Roman"/>
              </w:rPr>
            </w:pPr>
          </w:p>
        </w:tc>
        <w:tc>
          <w:tcPr>
            <w:tcW w:w="526" w:type="pct"/>
          </w:tcPr>
          <w:p w14:paraId="6DE33917" w14:textId="77777777" w:rsidR="005019A2" w:rsidRPr="005019A2" w:rsidRDefault="005019A2" w:rsidP="00857CC7">
            <w:pPr>
              <w:suppressAutoHyphens/>
              <w:spacing w:after="0"/>
              <w:rPr>
                <w:rFonts w:ascii="Times New Roman" w:hAnsi="Times New Roman"/>
                <w:b/>
                <w:i/>
              </w:rPr>
            </w:pPr>
          </w:p>
        </w:tc>
        <w:tc>
          <w:tcPr>
            <w:tcW w:w="578" w:type="pct"/>
          </w:tcPr>
          <w:p w14:paraId="5A3BD28B" w14:textId="5C1A094A" w:rsidR="005019A2" w:rsidRPr="005019A2" w:rsidRDefault="005019A2" w:rsidP="00857CC7">
            <w:pPr>
              <w:suppressAutoHyphens/>
              <w:spacing w:after="0"/>
              <w:rPr>
                <w:rFonts w:ascii="Times New Roman" w:hAnsi="Times New Roman"/>
                <w:b/>
                <w:i/>
              </w:rPr>
            </w:pPr>
          </w:p>
        </w:tc>
      </w:tr>
      <w:tr w:rsidR="005019A2" w:rsidRPr="005019A2" w14:paraId="21BD9AC8" w14:textId="77777777" w:rsidTr="005019A2">
        <w:trPr>
          <w:trHeight w:val="510"/>
        </w:trPr>
        <w:tc>
          <w:tcPr>
            <w:tcW w:w="843" w:type="pct"/>
            <w:vMerge/>
          </w:tcPr>
          <w:p w14:paraId="362010C6" w14:textId="77777777" w:rsidR="005019A2" w:rsidRPr="005019A2" w:rsidRDefault="005019A2" w:rsidP="00857CC7">
            <w:pPr>
              <w:suppressAutoHyphens/>
              <w:spacing w:after="0"/>
              <w:rPr>
                <w:rFonts w:ascii="Times New Roman" w:hAnsi="Times New Roman"/>
                <w:b/>
              </w:rPr>
            </w:pPr>
          </w:p>
        </w:tc>
        <w:tc>
          <w:tcPr>
            <w:tcW w:w="2474" w:type="pct"/>
          </w:tcPr>
          <w:p w14:paraId="07304630" w14:textId="77777777" w:rsidR="005019A2" w:rsidRPr="005019A2" w:rsidRDefault="005019A2" w:rsidP="00857CC7">
            <w:pPr>
              <w:spacing w:after="0"/>
              <w:jc w:val="both"/>
              <w:rPr>
                <w:rFonts w:ascii="Times New Roman" w:hAnsi="Times New Roman"/>
                <w:bCs/>
              </w:rPr>
            </w:pPr>
          </w:p>
        </w:tc>
        <w:tc>
          <w:tcPr>
            <w:tcW w:w="579" w:type="pct"/>
          </w:tcPr>
          <w:p w14:paraId="62015323" w14:textId="77777777" w:rsidR="005019A2" w:rsidRPr="005019A2" w:rsidRDefault="005019A2" w:rsidP="00857CC7">
            <w:pPr>
              <w:suppressAutoHyphens/>
              <w:spacing w:after="0"/>
              <w:jc w:val="center"/>
              <w:rPr>
                <w:rFonts w:ascii="Times New Roman" w:hAnsi="Times New Roman"/>
              </w:rPr>
            </w:pPr>
          </w:p>
        </w:tc>
        <w:tc>
          <w:tcPr>
            <w:tcW w:w="526" w:type="pct"/>
          </w:tcPr>
          <w:p w14:paraId="704AED48" w14:textId="77777777" w:rsidR="005019A2" w:rsidRPr="005019A2" w:rsidRDefault="005019A2" w:rsidP="00857CC7">
            <w:pPr>
              <w:suppressAutoHyphens/>
              <w:spacing w:after="0"/>
              <w:rPr>
                <w:rFonts w:ascii="Times New Roman" w:hAnsi="Times New Roman"/>
                <w:b/>
                <w:i/>
              </w:rPr>
            </w:pPr>
          </w:p>
        </w:tc>
        <w:tc>
          <w:tcPr>
            <w:tcW w:w="578" w:type="pct"/>
          </w:tcPr>
          <w:p w14:paraId="67DF4C4A" w14:textId="4112260F" w:rsidR="005019A2" w:rsidRPr="005019A2" w:rsidRDefault="005019A2" w:rsidP="00857CC7">
            <w:pPr>
              <w:suppressAutoHyphens/>
              <w:spacing w:after="0"/>
              <w:rPr>
                <w:rFonts w:ascii="Times New Roman" w:hAnsi="Times New Roman"/>
                <w:b/>
                <w:i/>
              </w:rPr>
            </w:pPr>
          </w:p>
        </w:tc>
      </w:tr>
      <w:tr w:rsidR="005019A2" w:rsidRPr="005019A2" w14:paraId="1DF765B4" w14:textId="77777777" w:rsidTr="005019A2">
        <w:trPr>
          <w:trHeight w:val="510"/>
        </w:trPr>
        <w:tc>
          <w:tcPr>
            <w:tcW w:w="843" w:type="pct"/>
            <w:vMerge w:val="restart"/>
          </w:tcPr>
          <w:p w14:paraId="01E7ABEC"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 xml:space="preserve">Тема 3.29 Основные сведения о технологии изготовления </w:t>
            </w:r>
            <w:proofErr w:type="spellStart"/>
            <w:r w:rsidRPr="005019A2">
              <w:rPr>
                <w:rFonts w:ascii="Times New Roman" w:hAnsi="Times New Roman"/>
                <w:b/>
              </w:rPr>
              <w:t>подстроечных</w:t>
            </w:r>
            <w:proofErr w:type="spellEnd"/>
            <w:r w:rsidRPr="005019A2">
              <w:rPr>
                <w:rFonts w:ascii="Times New Roman" w:hAnsi="Times New Roman"/>
                <w:b/>
              </w:rPr>
              <w:t xml:space="preserve"> конденсаторов  </w:t>
            </w:r>
          </w:p>
        </w:tc>
        <w:tc>
          <w:tcPr>
            <w:tcW w:w="2474" w:type="pct"/>
          </w:tcPr>
          <w:p w14:paraId="2FBB383B"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Содержание</w:t>
            </w:r>
          </w:p>
        </w:tc>
        <w:tc>
          <w:tcPr>
            <w:tcW w:w="579" w:type="pct"/>
          </w:tcPr>
          <w:p w14:paraId="3C68EB74" w14:textId="2199E694" w:rsidR="005019A2" w:rsidRPr="005019A2" w:rsidRDefault="005019A2" w:rsidP="00857CC7">
            <w:pPr>
              <w:suppressAutoHyphens/>
              <w:spacing w:after="0"/>
              <w:jc w:val="center"/>
              <w:rPr>
                <w:rFonts w:ascii="Times New Roman" w:hAnsi="Times New Roman"/>
                <w:b/>
              </w:rPr>
            </w:pPr>
          </w:p>
        </w:tc>
        <w:tc>
          <w:tcPr>
            <w:tcW w:w="526" w:type="pct"/>
          </w:tcPr>
          <w:p w14:paraId="459CDF61" w14:textId="77777777" w:rsidR="005019A2" w:rsidRPr="005019A2" w:rsidRDefault="005019A2" w:rsidP="00857CC7">
            <w:pPr>
              <w:suppressAutoHyphens/>
              <w:spacing w:after="0"/>
              <w:rPr>
                <w:rFonts w:ascii="Times New Roman" w:hAnsi="Times New Roman"/>
                <w:b/>
                <w:i/>
              </w:rPr>
            </w:pPr>
          </w:p>
        </w:tc>
        <w:tc>
          <w:tcPr>
            <w:tcW w:w="578" w:type="pct"/>
          </w:tcPr>
          <w:p w14:paraId="201D9E94" w14:textId="057DC936" w:rsidR="005019A2" w:rsidRPr="005019A2" w:rsidRDefault="005019A2" w:rsidP="00857CC7">
            <w:pPr>
              <w:suppressAutoHyphens/>
              <w:spacing w:after="0"/>
              <w:rPr>
                <w:rFonts w:ascii="Times New Roman" w:hAnsi="Times New Roman"/>
                <w:b/>
                <w:i/>
              </w:rPr>
            </w:pPr>
          </w:p>
        </w:tc>
      </w:tr>
      <w:tr w:rsidR="005019A2" w:rsidRPr="005019A2" w14:paraId="636633BC" w14:textId="77777777" w:rsidTr="005019A2">
        <w:trPr>
          <w:trHeight w:val="510"/>
        </w:trPr>
        <w:tc>
          <w:tcPr>
            <w:tcW w:w="843" w:type="pct"/>
            <w:vMerge/>
          </w:tcPr>
          <w:p w14:paraId="3705643C" w14:textId="77777777" w:rsidR="005019A2" w:rsidRPr="005019A2" w:rsidRDefault="005019A2" w:rsidP="00857CC7">
            <w:pPr>
              <w:suppressAutoHyphens/>
              <w:spacing w:after="0"/>
              <w:rPr>
                <w:rFonts w:ascii="Times New Roman" w:hAnsi="Times New Roman"/>
                <w:b/>
              </w:rPr>
            </w:pPr>
          </w:p>
        </w:tc>
        <w:tc>
          <w:tcPr>
            <w:tcW w:w="2474" w:type="pct"/>
          </w:tcPr>
          <w:p w14:paraId="64E33453" w14:textId="77777777" w:rsidR="005019A2" w:rsidRPr="005019A2" w:rsidRDefault="005019A2" w:rsidP="00857CC7">
            <w:pPr>
              <w:rPr>
                <w:rFonts w:ascii="Times New Roman" w:hAnsi="Times New Roman"/>
              </w:rPr>
            </w:pPr>
            <w:r w:rsidRPr="005019A2">
              <w:rPr>
                <w:rFonts w:ascii="Times New Roman" w:hAnsi="Times New Roman"/>
              </w:rPr>
              <w:t xml:space="preserve">1. Технология изготовления воздушных </w:t>
            </w:r>
            <w:proofErr w:type="spellStart"/>
            <w:r w:rsidRPr="005019A2">
              <w:rPr>
                <w:rFonts w:ascii="Times New Roman" w:hAnsi="Times New Roman"/>
              </w:rPr>
              <w:t>подстроечных</w:t>
            </w:r>
            <w:proofErr w:type="spellEnd"/>
            <w:r w:rsidRPr="005019A2">
              <w:rPr>
                <w:rFonts w:ascii="Times New Roman" w:hAnsi="Times New Roman"/>
              </w:rPr>
              <w:t xml:space="preserve"> конденсаторов</w:t>
            </w:r>
          </w:p>
        </w:tc>
        <w:tc>
          <w:tcPr>
            <w:tcW w:w="579" w:type="pct"/>
          </w:tcPr>
          <w:p w14:paraId="7B5B4EE2" w14:textId="282F918F" w:rsidR="005019A2" w:rsidRPr="005019A2" w:rsidRDefault="005019A2" w:rsidP="00857CC7">
            <w:pPr>
              <w:suppressAutoHyphens/>
              <w:spacing w:after="0"/>
              <w:jc w:val="center"/>
              <w:rPr>
                <w:rFonts w:ascii="Times New Roman" w:hAnsi="Times New Roman"/>
              </w:rPr>
            </w:pPr>
          </w:p>
        </w:tc>
        <w:tc>
          <w:tcPr>
            <w:tcW w:w="526" w:type="pct"/>
          </w:tcPr>
          <w:p w14:paraId="5D9A0969" w14:textId="77777777" w:rsidR="005019A2" w:rsidRPr="005019A2" w:rsidRDefault="005019A2" w:rsidP="00857CC7">
            <w:pPr>
              <w:widowControl w:val="0"/>
              <w:suppressAutoHyphens/>
              <w:spacing w:after="0"/>
              <w:rPr>
                <w:rFonts w:ascii="Times New Roman" w:hAnsi="Times New Roman"/>
              </w:rPr>
            </w:pPr>
          </w:p>
        </w:tc>
        <w:tc>
          <w:tcPr>
            <w:tcW w:w="578" w:type="pct"/>
          </w:tcPr>
          <w:p w14:paraId="6020A9D0" w14:textId="77777777" w:rsidR="005019A2" w:rsidRPr="005019A2" w:rsidRDefault="005019A2" w:rsidP="00857CC7">
            <w:pPr>
              <w:widowControl w:val="0"/>
              <w:suppressAutoHyphens/>
              <w:spacing w:after="0"/>
              <w:rPr>
                <w:rFonts w:ascii="Times New Roman" w:hAnsi="Times New Roman"/>
              </w:rPr>
            </w:pPr>
          </w:p>
        </w:tc>
      </w:tr>
      <w:tr w:rsidR="005019A2" w:rsidRPr="005019A2" w14:paraId="188251B6" w14:textId="77777777" w:rsidTr="005019A2">
        <w:trPr>
          <w:trHeight w:val="510"/>
        </w:trPr>
        <w:tc>
          <w:tcPr>
            <w:tcW w:w="843" w:type="pct"/>
            <w:vMerge/>
          </w:tcPr>
          <w:p w14:paraId="62DBA0EA" w14:textId="77777777" w:rsidR="005019A2" w:rsidRPr="005019A2" w:rsidRDefault="005019A2" w:rsidP="00857CC7">
            <w:pPr>
              <w:suppressAutoHyphens/>
              <w:spacing w:after="0"/>
              <w:rPr>
                <w:rFonts w:ascii="Times New Roman" w:hAnsi="Times New Roman"/>
                <w:b/>
              </w:rPr>
            </w:pPr>
          </w:p>
        </w:tc>
        <w:tc>
          <w:tcPr>
            <w:tcW w:w="2474" w:type="pct"/>
          </w:tcPr>
          <w:p w14:paraId="1EB9273F"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4023677D" w14:textId="77777777" w:rsidR="005019A2" w:rsidRPr="005019A2" w:rsidRDefault="005019A2" w:rsidP="00857CC7">
            <w:pPr>
              <w:suppressAutoHyphens/>
              <w:spacing w:after="0"/>
              <w:jc w:val="center"/>
              <w:rPr>
                <w:rFonts w:ascii="Times New Roman" w:hAnsi="Times New Roman"/>
              </w:rPr>
            </w:pPr>
          </w:p>
        </w:tc>
        <w:tc>
          <w:tcPr>
            <w:tcW w:w="526" w:type="pct"/>
          </w:tcPr>
          <w:p w14:paraId="243F7992" w14:textId="77777777" w:rsidR="005019A2" w:rsidRPr="005019A2" w:rsidRDefault="005019A2" w:rsidP="00857CC7">
            <w:pPr>
              <w:suppressAutoHyphens/>
              <w:spacing w:after="0"/>
              <w:rPr>
                <w:rFonts w:ascii="Times New Roman" w:hAnsi="Times New Roman"/>
                <w:b/>
                <w:i/>
              </w:rPr>
            </w:pPr>
          </w:p>
        </w:tc>
        <w:tc>
          <w:tcPr>
            <w:tcW w:w="578" w:type="pct"/>
          </w:tcPr>
          <w:p w14:paraId="29460AD1" w14:textId="7967F56E" w:rsidR="005019A2" w:rsidRPr="005019A2" w:rsidRDefault="005019A2" w:rsidP="00857CC7">
            <w:pPr>
              <w:suppressAutoHyphens/>
              <w:spacing w:after="0"/>
              <w:rPr>
                <w:rFonts w:ascii="Times New Roman" w:hAnsi="Times New Roman"/>
                <w:b/>
                <w:i/>
              </w:rPr>
            </w:pPr>
          </w:p>
        </w:tc>
      </w:tr>
      <w:tr w:rsidR="005019A2" w:rsidRPr="005019A2" w14:paraId="457E03FB" w14:textId="77777777" w:rsidTr="005019A2">
        <w:trPr>
          <w:trHeight w:val="510"/>
        </w:trPr>
        <w:tc>
          <w:tcPr>
            <w:tcW w:w="843" w:type="pct"/>
            <w:vMerge/>
          </w:tcPr>
          <w:p w14:paraId="5A856997" w14:textId="77777777" w:rsidR="005019A2" w:rsidRPr="005019A2" w:rsidRDefault="005019A2" w:rsidP="00857CC7">
            <w:pPr>
              <w:suppressAutoHyphens/>
              <w:spacing w:after="0"/>
              <w:rPr>
                <w:rFonts w:ascii="Times New Roman" w:hAnsi="Times New Roman"/>
                <w:b/>
              </w:rPr>
            </w:pPr>
          </w:p>
        </w:tc>
        <w:tc>
          <w:tcPr>
            <w:tcW w:w="2474" w:type="pct"/>
          </w:tcPr>
          <w:p w14:paraId="4B30A1B8" w14:textId="77777777" w:rsidR="005019A2" w:rsidRPr="005019A2" w:rsidRDefault="005019A2" w:rsidP="00857CC7">
            <w:pPr>
              <w:spacing w:after="0"/>
              <w:jc w:val="both"/>
              <w:rPr>
                <w:rFonts w:ascii="Times New Roman" w:hAnsi="Times New Roman"/>
                <w:bCs/>
              </w:rPr>
            </w:pPr>
          </w:p>
        </w:tc>
        <w:tc>
          <w:tcPr>
            <w:tcW w:w="579" w:type="pct"/>
          </w:tcPr>
          <w:p w14:paraId="23B8DDD9" w14:textId="77777777" w:rsidR="005019A2" w:rsidRPr="005019A2" w:rsidRDefault="005019A2" w:rsidP="00857CC7">
            <w:pPr>
              <w:suppressAutoHyphens/>
              <w:spacing w:after="0"/>
              <w:jc w:val="center"/>
              <w:rPr>
                <w:rFonts w:ascii="Times New Roman" w:hAnsi="Times New Roman"/>
              </w:rPr>
            </w:pPr>
          </w:p>
        </w:tc>
        <w:tc>
          <w:tcPr>
            <w:tcW w:w="526" w:type="pct"/>
          </w:tcPr>
          <w:p w14:paraId="323AD9F8" w14:textId="77777777" w:rsidR="005019A2" w:rsidRPr="005019A2" w:rsidRDefault="005019A2" w:rsidP="00857CC7">
            <w:pPr>
              <w:suppressAutoHyphens/>
              <w:spacing w:after="0"/>
              <w:rPr>
                <w:rFonts w:ascii="Times New Roman" w:hAnsi="Times New Roman"/>
                <w:b/>
                <w:i/>
              </w:rPr>
            </w:pPr>
          </w:p>
        </w:tc>
        <w:tc>
          <w:tcPr>
            <w:tcW w:w="578" w:type="pct"/>
          </w:tcPr>
          <w:p w14:paraId="062384AF" w14:textId="32278C37" w:rsidR="005019A2" w:rsidRPr="005019A2" w:rsidRDefault="005019A2" w:rsidP="00857CC7">
            <w:pPr>
              <w:suppressAutoHyphens/>
              <w:spacing w:after="0"/>
              <w:rPr>
                <w:rFonts w:ascii="Times New Roman" w:hAnsi="Times New Roman"/>
                <w:b/>
                <w:i/>
              </w:rPr>
            </w:pPr>
          </w:p>
        </w:tc>
      </w:tr>
      <w:tr w:rsidR="005019A2" w:rsidRPr="005019A2" w14:paraId="0D452403" w14:textId="77777777" w:rsidTr="005019A2">
        <w:trPr>
          <w:trHeight w:val="510"/>
        </w:trPr>
        <w:tc>
          <w:tcPr>
            <w:tcW w:w="843" w:type="pct"/>
            <w:vMerge w:val="restart"/>
          </w:tcPr>
          <w:p w14:paraId="0E6B9345"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t>Тема 3.28</w:t>
            </w:r>
            <w:r w:rsidRPr="005019A2">
              <w:rPr>
                <w:rFonts w:ascii="Times New Roman" w:hAnsi="Times New Roman"/>
                <w:b/>
                <w:bCs/>
              </w:rPr>
              <w:t xml:space="preserve"> </w:t>
            </w:r>
            <w:proofErr w:type="spellStart"/>
            <w:r w:rsidRPr="005019A2">
              <w:rPr>
                <w:rFonts w:ascii="Times New Roman" w:hAnsi="Times New Roman"/>
                <w:b/>
                <w:bCs/>
              </w:rPr>
              <w:t>Ресурсо</w:t>
            </w:r>
            <w:proofErr w:type="spellEnd"/>
            <w:r w:rsidRPr="005019A2">
              <w:rPr>
                <w:rFonts w:ascii="Times New Roman" w:hAnsi="Times New Roman"/>
                <w:b/>
                <w:bCs/>
              </w:rPr>
              <w:t xml:space="preserve">- и энергосберегающие технологии производства электроизоляционной, кабельной и </w:t>
            </w:r>
            <w:r w:rsidRPr="005019A2">
              <w:rPr>
                <w:rFonts w:ascii="Times New Roman" w:hAnsi="Times New Roman"/>
                <w:b/>
                <w:bCs/>
              </w:rPr>
              <w:lastRenderedPageBreak/>
              <w:t>конденсаторной продукции</w:t>
            </w:r>
          </w:p>
        </w:tc>
        <w:tc>
          <w:tcPr>
            <w:tcW w:w="2474" w:type="pct"/>
          </w:tcPr>
          <w:p w14:paraId="4FFD84CC"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rPr>
              <w:lastRenderedPageBreak/>
              <w:t>Содержание</w:t>
            </w:r>
          </w:p>
        </w:tc>
        <w:tc>
          <w:tcPr>
            <w:tcW w:w="579" w:type="pct"/>
          </w:tcPr>
          <w:p w14:paraId="4BDC71EE" w14:textId="43EFF3F7" w:rsidR="005019A2" w:rsidRPr="005019A2" w:rsidRDefault="005019A2" w:rsidP="00857CC7">
            <w:pPr>
              <w:suppressAutoHyphens/>
              <w:spacing w:after="0"/>
              <w:jc w:val="center"/>
              <w:rPr>
                <w:rFonts w:ascii="Times New Roman" w:hAnsi="Times New Roman"/>
                <w:b/>
              </w:rPr>
            </w:pPr>
          </w:p>
        </w:tc>
        <w:tc>
          <w:tcPr>
            <w:tcW w:w="526" w:type="pct"/>
          </w:tcPr>
          <w:p w14:paraId="32E9527B" w14:textId="77777777" w:rsidR="005019A2" w:rsidRPr="005019A2" w:rsidRDefault="005019A2" w:rsidP="00857CC7">
            <w:pPr>
              <w:suppressAutoHyphens/>
              <w:spacing w:after="0"/>
              <w:rPr>
                <w:rFonts w:ascii="Times New Roman" w:hAnsi="Times New Roman"/>
                <w:b/>
                <w:i/>
              </w:rPr>
            </w:pPr>
          </w:p>
        </w:tc>
        <w:tc>
          <w:tcPr>
            <w:tcW w:w="578" w:type="pct"/>
          </w:tcPr>
          <w:p w14:paraId="630B9FE9" w14:textId="16C8DD95" w:rsidR="005019A2" w:rsidRPr="005019A2" w:rsidRDefault="005019A2" w:rsidP="00857CC7">
            <w:pPr>
              <w:suppressAutoHyphens/>
              <w:spacing w:after="0"/>
              <w:rPr>
                <w:rFonts w:ascii="Times New Roman" w:hAnsi="Times New Roman"/>
                <w:b/>
                <w:i/>
              </w:rPr>
            </w:pPr>
          </w:p>
        </w:tc>
      </w:tr>
      <w:tr w:rsidR="005019A2" w:rsidRPr="005019A2" w14:paraId="071F3917" w14:textId="77777777" w:rsidTr="005019A2">
        <w:trPr>
          <w:trHeight w:val="510"/>
        </w:trPr>
        <w:tc>
          <w:tcPr>
            <w:tcW w:w="843" w:type="pct"/>
            <w:vMerge/>
          </w:tcPr>
          <w:p w14:paraId="308351A5" w14:textId="77777777" w:rsidR="005019A2" w:rsidRPr="005019A2" w:rsidRDefault="005019A2" w:rsidP="00857CC7">
            <w:pPr>
              <w:suppressAutoHyphens/>
              <w:spacing w:after="0"/>
              <w:rPr>
                <w:rFonts w:ascii="Times New Roman" w:hAnsi="Times New Roman"/>
                <w:b/>
              </w:rPr>
            </w:pPr>
          </w:p>
        </w:tc>
        <w:tc>
          <w:tcPr>
            <w:tcW w:w="2474" w:type="pct"/>
          </w:tcPr>
          <w:p w14:paraId="38DFF684"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 xml:space="preserve">1. </w:t>
            </w:r>
            <w:proofErr w:type="spellStart"/>
            <w:r w:rsidRPr="005019A2">
              <w:rPr>
                <w:rFonts w:ascii="Times New Roman" w:hAnsi="Times New Roman"/>
                <w:bCs/>
              </w:rPr>
              <w:t>Ресурсо</w:t>
            </w:r>
            <w:proofErr w:type="spellEnd"/>
            <w:r w:rsidRPr="005019A2">
              <w:rPr>
                <w:rFonts w:ascii="Times New Roman" w:hAnsi="Times New Roman"/>
                <w:bCs/>
              </w:rPr>
              <w:t>- и энергосберегающие технологии производства электроизоляционной продукции</w:t>
            </w:r>
          </w:p>
        </w:tc>
        <w:tc>
          <w:tcPr>
            <w:tcW w:w="579" w:type="pct"/>
          </w:tcPr>
          <w:p w14:paraId="0300FC0D" w14:textId="676F1C7A" w:rsidR="005019A2" w:rsidRPr="005019A2" w:rsidRDefault="005019A2" w:rsidP="00857CC7">
            <w:pPr>
              <w:suppressAutoHyphens/>
              <w:spacing w:after="0"/>
              <w:jc w:val="center"/>
              <w:rPr>
                <w:rFonts w:ascii="Times New Roman" w:hAnsi="Times New Roman"/>
              </w:rPr>
            </w:pPr>
          </w:p>
        </w:tc>
        <w:tc>
          <w:tcPr>
            <w:tcW w:w="526" w:type="pct"/>
          </w:tcPr>
          <w:p w14:paraId="7F0C9CD6" w14:textId="77777777" w:rsidR="005019A2" w:rsidRPr="005019A2" w:rsidRDefault="005019A2" w:rsidP="00857CC7">
            <w:pPr>
              <w:suppressAutoHyphens/>
              <w:spacing w:after="0"/>
              <w:rPr>
                <w:rFonts w:ascii="Times New Roman" w:hAnsi="Times New Roman"/>
              </w:rPr>
            </w:pPr>
          </w:p>
        </w:tc>
        <w:tc>
          <w:tcPr>
            <w:tcW w:w="578" w:type="pct"/>
          </w:tcPr>
          <w:p w14:paraId="19F83847" w14:textId="77777777" w:rsidR="005019A2" w:rsidRPr="005019A2" w:rsidRDefault="005019A2" w:rsidP="00857CC7">
            <w:pPr>
              <w:suppressAutoHyphens/>
              <w:spacing w:after="0"/>
              <w:rPr>
                <w:rFonts w:ascii="Times New Roman" w:hAnsi="Times New Roman"/>
              </w:rPr>
            </w:pPr>
          </w:p>
        </w:tc>
      </w:tr>
      <w:tr w:rsidR="005019A2" w:rsidRPr="005019A2" w14:paraId="3F58B9E4" w14:textId="77777777" w:rsidTr="005019A2">
        <w:trPr>
          <w:trHeight w:val="510"/>
        </w:trPr>
        <w:tc>
          <w:tcPr>
            <w:tcW w:w="843" w:type="pct"/>
            <w:vMerge/>
          </w:tcPr>
          <w:p w14:paraId="53DDCDA5" w14:textId="77777777" w:rsidR="005019A2" w:rsidRPr="005019A2" w:rsidRDefault="005019A2" w:rsidP="00857CC7">
            <w:pPr>
              <w:suppressAutoHyphens/>
              <w:spacing w:after="0"/>
              <w:rPr>
                <w:rFonts w:ascii="Times New Roman" w:hAnsi="Times New Roman"/>
                <w:b/>
              </w:rPr>
            </w:pPr>
          </w:p>
        </w:tc>
        <w:tc>
          <w:tcPr>
            <w:tcW w:w="2474" w:type="pct"/>
          </w:tcPr>
          <w:p w14:paraId="7F2705CF"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 xml:space="preserve">1. </w:t>
            </w:r>
            <w:proofErr w:type="spellStart"/>
            <w:r w:rsidRPr="005019A2">
              <w:rPr>
                <w:rFonts w:ascii="Times New Roman" w:hAnsi="Times New Roman"/>
                <w:bCs/>
              </w:rPr>
              <w:t>Ресурсо</w:t>
            </w:r>
            <w:proofErr w:type="spellEnd"/>
            <w:r w:rsidRPr="005019A2">
              <w:rPr>
                <w:rFonts w:ascii="Times New Roman" w:hAnsi="Times New Roman"/>
                <w:bCs/>
              </w:rPr>
              <w:t>- и энергосберегающие технологии производства кабельной продукции</w:t>
            </w:r>
          </w:p>
        </w:tc>
        <w:tc>
          <w:tcPr>
            <w:tcW w:w="579" w:type="pct"/>
          </w:tcPr>
          <w:p w14:paraId="1716D25C" w14:textId="2CA454AE" w:rsidR="005019A2" w:rsidRPr="005019A2" w:rsidRDefault="005019A2" w:rsidP="00857CC7">
            <w:pPr>
              <w:suppressAutoHyphens/>
              <w:spacing w:after="0"/>
              <w:jc w:val="center"/>
              <w:rPr>
                <w:rFonts w:ascii="Times New Roman" w:hAnsi="Times New Roman"/>
              </w:rPr>
            </w:pPr>
          </w:p>
        </w:tc>
        <w:tc>
          <w:tcPr>
            <w:tcW w:w="526" w:type="pct"/>
          </w:tcPr>
          <w:p w14:paraId="1ED2828B" w14:textId="77777777" w:rsidR="005019A2" w:rsidRPr="005019A2" w:rsidRDefault="005019A2" w:rsidP="00857CC7">
            <w:pPr>
              <w:suppressAutoHyphens/>
              <w:spacing w:after="0"/>
              <w:rPr>
                <w:rFonts w:ascii="Times New Roman" w:hAnsi="Times New Roman"/>
              </w:rPr>
            </w:pPr>
          </w:p>
        </w:tc>
        <w:tc>
          <w:tcPr>
            <w:tcW w:w="578" w:type="pct"/>
          </w:tcPr>
          <w:p w14:paraId="6FFBAC10" w14:textId="77777777" w:rsidR="005019A2" w:rsidRPr="005019A2" w:rsidRDefault="005019A2" w:rsidP="00857CC7">
            <w:pPr>
              <w:suppressAutoHyphens/>
              <w:spacing w:after="0"/>
              <w:rPr>
                <w:rFonts w:ascii="Times New Roman" w:hAnsi="Times New Roman"/>
              </w:rPr>
            </w:pPr>
          </w:p>
        </w:tc>
      </w:tr>
      <w:tr w:rsidR="005019A2" w:rsidRPr="005019A2" w14:paraId="16E3C13C" w14:textId="77777777" w:rsidTr="005019A2">
        <w:trPr>
          <w:trHeight w:val="510"/>
        </w:trPr>
        <w:tc>
          <w:tcPr>
            <w:tcW w:w="843" w:type="pct"/>
            <w:vMerge/>
          </w:tcPr>
          <w:p w14:paraId="49E02C08" w14:textId="77777777" w:rsidR="005019A2" w:rsidRPr="005019A2" w:rsidRDefault="005019A2" w:rsidP="00857CC7">
            <w:pPr>
              <w:suppressAutoHyphens/>
              <w:spacing w:after="0"/>
              <w:rPr>
                <w:rFonts w:ascii="Times New Roman" w:hAnsi="Times New Roman"/>
                <w:b/>
              </w:rPr>
            </w:pPr>
          </w:p>
        </w:tc>
        <w:tc>
          <w:tcPr>
            <w:tcW w:w="2474" w:type="pct"/>
          </w:tcPr>
          <w:p w14:paraId="3805FE55" w14:textId="77777777" w:rsidR="005019A2" w:rsidRPr="005019A2" w:rsidRDefault="005019A2" w:rsidP="00857CC7">
            <w:pPr>
              <w:spacing w:after="0"/>
              <w:jc w:val="both"/>
              <w:rPr>
                <w:rFonts w:ascii="Times New Roman" w:hAnsi="Times New Roman"/>
                <w:bCs/>
              </w:rPr>
            </w:pPr>
            <w:r w:rsidRPr="005019A2">
              <w:rPr>
                <w:rFonts w:ascii="Times New Roman" w:hAnsi="Times New Roman"/>
                <w:bCs/>
              </w:rPr>
              <w:t xml:space="preserve">1. </w:t>
            </w:r>
            <w:proofErr w:type="spellStart"/>
            <w:r w:rsidRPr="005019A2">
              <w:rPr>
                <w:rFonts w:ascii="Times New Roman" w:hAnsi="Times New Roman"/>
                <w:bCs/>
              </w:rPr>
              <w:t>Ресурсо</w:t>
            </w:r>
            <w:proofErr w:type="spellEnd"/>
            <w:r w:rsidRPr="005019A2">
              <w:rPr>
                <w:rFonts w:ascii="Times New Roman" w:hAnsi="Times New Roman"/>
                <w:bCs/>
              </w:rPr>
              <w:t>- и энергосберегающие технологии производства конденсаторной продукции</w:t>
            </w:r>
          </w:p>
        </w:tc>
        <w:tc>
          <w:tcPr>
            <w:tcW w:w="579" w:type="pct"/>
          </w:tcPr>
          <w:p w14:paraId="58FACB09" w14:textId="37516151" w:rsidR="005019A2" w:rsidRPr="005019A2" w:rsidRDefault="005019A2" w:rsidP="00857CC7">
            <w:pPr>
              <w:suppressAutoHyphens/>
              <w:spacing w:after="0"/>
              <w:jc w:val="center"/>
              <w:rPr>
                <w:rFonts w:ascii="Times New Roman" w:hAnsi="Times New Roman"/>
              </w:rPr>
            </w:pPr>
          </w:p>
        </w:tc>
        <w:tc>
          <w:tcPr>
            <w:tcW w:w="526" w:type="pct"/>
          </w:tcPr>
          <w:p w14:paraId="0DEE0523" w14:textId="77777777" w:rsidR="005019A2" w:rsidRPr="005019A2" w:rsidRDefault="005019A2" w:rsidP="00857CC7">
            <w:pPr>
              <w:suppressAutoHyphens/>
              <w:spacing w:after="0"/>
              <w:rPr>
                <w:rFonts w:ascii="Times New Roman" w:hAnsi="Times New Roman"/>
              </w:rPr>
            </w:pPr>
          </w:p>
        </w:tc>
        <w:tc>
          <w:tcPr>
            <w:tcW w:w="578" w:type="pct"/>
          </w:tcPr>
          <w:p w14:paraId="4AA9FDD5" w14:textId="77777777" w:rsidR="005019A2" w:rsidRPr="005019A2" w:rsidRDefault="005019A2" w:rsidP="00857CC7">
            <w:pPr>
              <w:suppressAutoHyphens/>
              <w:spacing w:after="0"/>
              <w:rPr>
                <w:rFonts w:ascii="Times New Roman" w:hAnsi="Times New Roman"/>
              </w:rPr>
            </w:pPr>
          </w:p>
        </w:tc>
      </w:tr>
      <w:tr w:rsidR="005019A2" w:rsidRPr="005019A2" w14:paraId="5EEB7EC3" w14:textId="77777777" w:rsidTr="005019A2">
        <w:trPr>
          <w:trHeight w:val="510"/>
        </w:trPr>
        <w:tc>
          <w:tcPr>
            <w:tcW w:w="843" w:type="pct"/>
            <w:vMerge/>
          </w:tcPr>
          <w:p w14:paraId="3A78E188" w14:textId="77777777" w:rsidR="005019A2" w:rsidRPr="005019A2" w:rsidRDefault="005019A2" w:rsidP="00857CC7">
            <w:pPr>
              <w:suppressAutoHyphens/>
              <w:spacing w:after="0"/>
              <w:rPr>
                <w:rFonts w:ascii="Times New Roman" w:hAnsi="Times New Roman"/>
                <w:b/>
              </w:rPr>
            </w:pPr>
          </w:p>
        </w:tc>
        <w:tc>
          <w:tcPr>
            <w:tcW w:w="2474" w:type="pct"/>
          </w:tcPr>
          <w:p w14:paraId="4A70E3DD" w14:textId="77777777" w:rsidR="005019A2" w:rsidRPr="005019A2" w:rsidRDefault="005019A2" w:rsidP="00857CC7">
            <w:pPr>
              <w:suppressAutoHyphens/>
              <w:spacing w:after="0"/>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79" w:type="pct"/>
          </w:tcPr>
          <w:p w14:paraId="67E27DBC" w14:textId="77777777" w:rsidR="005019A2" w:rsidRPr="005019A2" w:rsidRDefault="005019A2" w:rsidP="00857CC7">
            <w:pPr>
              <w:suppressAutoHyphens/>
              <w:spacing w:after="0"/>
              <w:jc w:val="center"/>
              <w:rPr>
                <w:rFonts w:ascii="Times New Roman" w:hAnsi="Times New Roman"/>
              </w:rPr>
            </w:pPr>
          </w:p>
        </w:tc>
        <w:tc>
          <w:tcPr>
            <w:tcW w:w="526" w:type="pct"/>
          </w:tcPr>
          <w:p w14:paraId="015F8639" w14:textId="77777777" w:rsidR="005019A2" w:rsidRPr="005019A2" w:rsidRDefault="005019A2" w:rsidP="00857CC7">
            <w:pPr>
              <w:suppressAutoHyphens/>
              <w:spacing w:after="0"/>
              <w:rPr>
                <w:rFonts w:ascii="Times New Roman" w:hAnsi="Times New Roman"/>
                <w:b/>
                <w:i/>
              </w:rPr>
            </w:pPr>
          </w:p>
        </w:tc>
        <w:tc>
          <w:tcPr>
            <w:tcW w:w="578" w:type="pct"/>
          </w:tcPr>
          <w:p w14:paraId="76FE7713" w14:textId="7F47D266" w:rsidR="005019A2" w:rsidRPr="005019A2" w:rsidRDefault="005019A2" w:rsidP="00857CC7">
            <w:pPr>
              <w:suppressAutoHyphens/>
              <w:spacing w:after="0"/>
              <w:rPr>
                <w:rFonts w:ascii="Times New Roman" w:hAnsi="Times New Roman"/>
                <w:b/>
                <w:i/>
              </w:rPr>
            </w:pPr>
          </w:p>
        </w:tc>
      </w:tr>
      <w:tr w:rsidR="005019A2" w:rsidRPr="005019A2" w14:paraId="68765801" w14:textId="77777777" w:rsidTr="005019A2">
        <w:trPr>
          <w:trHeight w:val="510"/>
        </w:trPr>
        <w:tc>
          <w:tcPr>
            <w:tcW w:w="843" w:type="pct"/>
            <w:vMerge/>
          </w:tcPr>
          <w:p w14:paraId="0B6AF4C8" w14:textId="77777777" w:rsidR="005019A2" w:rsidRPr="005019A2" w:rsidRDefault="005019A2" w:rsidP="00857CC7">
            <w:pPr>
              <w:suppressAutoHyphens/>
              <w:spacing w:after="0"/>
              <w:rPr>
                <w:rFonts w:ascii="Times New Roman" w:hAnsi="Times New Roman"/>
                <w:b/>
              </w:rPr>
            </w:pPr>
          </w:p>
        </w:tc>
        <w:tc>
          <w:tcPr>
            <w:tcW w:w="2474" w:type="pct"/>
          </w:tcPr>
          <w:p w14:paraId="213D4C63" w14:textId="77777777" w:rsidR="005019A2" w:rsidRPr="005019A2" w:rsidRDefault="005019A2" w:rsidP="00857CC7">
            <w:pPr>
              <w:suppressAutoHyphens/>
              <w:spacing w:after="0"/>
              <w:rPr>
                <w:rFonts w:ascii="Times New Roman" w:hAnsi="Times New Roman"/>
                <w:b/>
              </w:rPr>
            </w:pPr>
          </w:p>
        </w:tc>
        <w:tc>
          <w:tcPr>
            <w:tcW w:w="579" w:type="pct"/>
          </w:tcPr>
          <w:p w14:paraId="47A8407D" w14:textId="77777777" w:rsidR="005019A2" w:rsidRPr="005019A2" w:rsidRDefault="005019A2" w:rsidP="00857CC7">
            <w:pPr>
              <w:suppressAutoHyphens/>
              <w:spacing w:after="0"/>
              <w:jc w:val="center"/>
              <w:rPr>
                <w:rFonts w:ascii="Times New Roman" w:hAnsi="Times New Roman"/>
              </w:rPr>
            </w:pPr>
          </w:p>
        </w:tc>
        <w:tc>
          <w:tcPr>
            <w:tcW w:w="526" w:type="pct"/>
          </w:tcPr>
          <w:p w14:paraId="2DFBCC98" w14:textId="77777777" w:rsidR="005019A2" w:rsidRPr="005019A2" w:rsidRDefault="005019A2" w:rsidP="00857CC7">
            <w:pPr>
              <w:suppressAutoHyphens/>
              <w:spacing w:after="0"/>
              <w:rPr>
                <w:rFonts w:ascii="Times New Roman" w:hAnsi="Times New Roman"/>
                <w:b/>
                <w:i/>
              </w:rPr>
            </w:pPr>
          </w:p>
        </w:tc>
        <w:tc>
          <w:tcPr>
            <w:tcW w:w="578" w:type="pct"/>
          </w:tcPr>
          <w:p w14:paraId="1CBEE30A" w14:textId="48ACF33A" w:rsidR="005019A2" w:rsidRPr="005019A2" w:rsidRDefault="005019A2" w:rsidP="00857CC7">
            <w:pPr>
              <w:suppressAutoHyphens/>
              <w:spacing w:after="0"/>
              <w:rPr>
                <w:rFonts w:ascii="Times New Roman" w:hAnsi="Times New Roman"/>
                <w:b/>
                <w:i/>
              </w:rPr>
            </w:pPr>
          </w:p>
        </w:tc>
      </w:tr>
      <w:tr w:rsidR="005019A2" w:rsidRPr="005019A2" w14:paraId="6862C7AE" w14:textId="77777777" w:rsidTr="005019A2">
        <w:trPr>
          <w:trHeight w:val="510"/>
        </w:trPr>
        <w:tc>
          <w:tcPr>
            <w:tcW w:w="3317" w:type="pct"/>
            <w:gridSpan w:val="2"/>
          </w:tcPr>
          <w:p w14:paraId="1F1B0B29" w14:textId="77777777" w:rsidR="005019A2" w:rsidRPr="005019A2" w:rsidRDefault="005019A2" w:rsidP="00857CC7">
            <w:pPr>
              <w:suppressAutoHyphens/>
              <w:spacing w:after="0"/>
              <w:rPr>
                <w:rFonts w:ascii="Times New Roman" w:hAnsi="Times New Roman"/>
                <w:b/>
                <w:bCs/>
              </w:rPr>
            </w:pPr>
            <w:r w:rsidRPr="005019A2">
              <w:rPr>
                <w:rFonts w:ascii="Times New Roman" w:hAnsi="Times New Roman"/>
                <w:b/>
                <w:bCs/>
              </w:rPr>
              <w:t>Примерная тематика самостоятельной учебной работы при изучении раздела 3</w:t>
            </w:r>
          </w:p>
          <w:p w14:paraId="6B87F3D7"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1</w:t>
            </w:r>
            <w:r w:rsidRPr="005019A2">
              <w:rPr>
                <w:rFonts w:ascii="Times New Roman" w:hAnsi="Times New Roman"/>
                <w:b/>
              </w:rPr>
              <w:t xml:space="preserve">.  </w:t>
            </w:r>
            <w:r w:rsidRPr="005019A2">
              <w:rPr>
                <w:rFonts w:ascii="Times New Roman" w:hAnsi="Times New Roman"/>
                <w:bCs/>
              </w:rPr>
              <w:t>Составление маршрутных карт на различные виды кабельных изделий</w:t>
            </w:r>
          </w:p>
          <w:p w14:paraId="59A2780A" w14:textId="77777777" w:rsidR="005019A2" w:rsidRPr="005019A2" w:rsidRDefault="005019A2" w:rsidP="00857CC7">
            <w:pPr>
              <w:spacing w:after="0"/>
              <w:rPr>
                <w:rFonts w:ascii="Times New Roman" w:hAnsi="Times New Roman"/>
                <w:bCs/>
              </w:rPr>
            </w:pPr>
            <w:r w:rsidRPr="005019A2">
              <w:rPr>
                <w:rFonts w:ascii="Times New Roman" w:hAnsi="Times New Roman"/>
                <w:bCs/>
              </w:rPr>
              <w:t>2. Составление технологических инструкций на различные технологические процессы производства кабельных изделий.</w:t>
            </w:r>
          </w:p>
          <w:p w14:paraId="48E3F811" w14:textId="77777777" w:rsidR="005019A2" w:rsidRPr="005019A2" w:rsidRDefault="005019A2" w:rsidP="00857CC7">
            <w:pPr>
              <w:spacing w:after="0"/>
              <w:rPr>
                <w:rFonts w:ascii="Times New Roman" w:hAnsi="Times New Roman"/>
                <w:bCs/>
              </w:rPr>
            </w:pPr>
            <w:r w:rsidRPr="005019A2">
              <w:rPr>
                <w:rFonts w:ascii="Times New Roman" w:hAnsi="Times New Roman"/>
                <w:bCs/>
              </w:rPr>
              <w:t>3. Составление схем поточных кабельных линий.</w:t>
            </w:r>
          </w:p>
          <w:p w14:paraId="6CB0753F"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Cs/>
              </w:rPr>
              <w:t xml:space="preserve">4. Технология изготовления бумажных, металлобумажных, керамических </w:t>
            </w:r>
            <w:proofErr w:type="spellStart"/>
            <w:r w:rsidRPr="005019A2">
              <w:rPr>
                <w:rFonts w:ascii="Times New Roman" w:hAnsi="Times New Roman"/>
                <w:bCs/>
              </w:rPr>
              <w:t>ит.д</w:t>
            </w:r>
            <w:proofErr w:type="spellEnd"/>
            <w:r w:rsidRPr="005019A2">
              <w:rPr>
                <w:rFonts w:ascii="Times New Roman" w:hAnsi="Times New Roman"/>
                <w:bCs/>
              </w:rPr>
              <w:t>. конденсаторов</w:t>
            </w:r>
          </w:p>
        </w:tc>
        <w:tc>
          <w:tcPr>
            <w:tcW w:w="579" w:type="pct"/>
          </w:tcPr>
          <w:p w14:paraId="488EE042" w14:textId="480F2C8E" w:rsidR="005019A2" w:rsidRPr="005019A2" w:rsidRDefault="005019A2" w:rsidP="00857CC7">
            <w:pPr>
              <w:suppressAutoHyphens/>
              <w:spacing w:after="0"/>
              <w:jc w:val="center"/>
              <w:rPr>
                <w:rFonts w:ascii="Times New Roman" w:hAnsi="Times New Roman"/>
                <w:b/>
              </w:rPr>
            </w:pPr>
          </w:p>
        </w:tc>
        <w:tc>
          <w:tcPr>
            <w:tcW w:w="526" w:type="pct"/>
          </w:tcPr>
          <w:p w14:paraId="708CCFCA" w14:textId="77777777" w:rsidR="005019A2" w:rsidRPr="005019A2" w:rsidRDefault="005019A2" w:rsidP="00857CC7">
            <w:pPr>
              <w:suppressAutoHyphens/>
              <w:spacing w:after="0"/>
              <w:rPr>
                <w:rFonts w:ascii="Times New Roman" w:hAnsi="Times New Roman"/>
                <w:b/>
                <w:i/>
              </w:rPr>
            </w:pPr>
          </w:p>
        </w:tc>
        <w:tc>
          <w:tcPr>
            <w:tcW w:w="578" w:type="pct"/>
          </w:tcPr>
          <w:p w14:paraId="2C3E0CE2" w14:textId="2FE49DF7" w:rsidR="005019A2" w:rsidRPr="005019A2" w:rsidRDefault="005019A2" w:rsidP="00857CC7">
            <w:pPr>
              <w:suppressAutoHyphens/>
              <w:spacing w:after="0"/>
              <w:rPr>
                <w:rFonts w:ascii="Times New Roman" w:hAnsi="Times New Roman"/>
                <w:b/>
                <w:i/>
              </w:rPr>
            </w:pPr>
          </w:p>
        </w:tc>
      </w:tr>
      <w:tr w:rsidR="005019A2" w:rsidRPr="005019A2" w14:paraId="6925EA2A" w14:textId="77777777" w:rsidTr="005019A2">
        <w:trPr>
          <w:trHeight w:val="510"/>
        </w:trPr>
        <w:tc>
          <w:tcPr>
            <w:tcW w:w="3317" w:type="pct"/>
            <w:gridSpan w:val="2"/>
          </w:tcPr>
          <w:p w14:paraId="710EF6C8" w14:textId="77777777" w:rsidR="005019A2" w:rsidRPr="005019A2" w:rsidRDefault="005019A2" w:rsidP="00857CC7">
            <w:pPr>
              <w:suppressAutoHyphens/>
              <w:spacing w:after="0" w:line="240" w:lineRule="auto"/>
              <w:jc w:val="both"/>
              <w:rPr>
                <w:rFonts w:ascii="Times New Roman" w:hAnsi="Times New Roman"/>
                <w:b/>
                <w:bCs/>
              </w:rPr>
            </w:pPr>
            <w:r w:rsidRPr="005019A2">
              <w:rPr>
                <w:rFonts w:ascii="Times New Roman" w:hAnsi="Times New Roman"/>
                <w:b/>
                <w:bCs/>
              </w:rPr>
              <w:t xml:space="preserve">Курсовой проект (работа) </w:t>
            </w:r>
          </w:p>
          <w:p w14:paraId="661E464C" w14:textId="77777777" w:rsidR="005019A2" w:rsidRPr="005019A2" w:rsidRDefault="005019A2" w:rsidP="00857CC7">
            <w:pPr>
              <w:suppressAutoHyphens/>
              <w:spacing w:after="0" w:line="240" w:lineRule="auto"/>
              <w:jc w:val="both"/>
              <w:rPr>
                <w:rFonts w:ascii="Times New Roman" w:hAnsi="Times New Roman"/>
                <w:b/>
                <w:bCs/>
              </w:rPr>
            </w:pPr>
            <w:r w:rsidRPr="005019A2">
              <w:rPr>
                <w:rFonts w:ascii="Times New Roman" w:hAnsi="Times New Roman"/>
                <w:b/>
                <w:bCs/>
              </w:rPr>
              <w:t>Тематика курсовых проектов (работ)</w:t>
            </w:r>
          </w:p>
          <w:p w14:paraId="327BC453" w14:textId="77777777" w:rsidR="005019A2" w:rsidRPr="005019A2" w:rsidRDefault="005019A2" w:rsidP="00857CC7">
            <w:pPr>
              <w:spacing w:after="0"/>
              <w:jc w:val="both"/>
              <w:rPr>
                <w:rFonts w:ascii="Times New Roman" w:hAnsi="Times New Roman"/>
              </w:rPr>
            </w:pPr>
            <w:r w:rsidRPr="005019A2">
              <w:rPr>
                <w:rFonts w:ascii="Times New Roman" w:hAnsi="Times New Roman"/>
              </w:rPr>
              <w:t>1. Проектирование технологического процесса наложения защитных покровов на оптические кабели</w:t>
            </w:r>
          </w:p>
          <w:p w14:paraId="51278183" w14:textId="77777777" w:rsidR="005019A2" w:rsidRPr="005019A2" w:rsidRDefault="005019A2" w:rsidP="00857CC7">
            <w:pPr>
              <w:spacing w:after="0"/>
              <w:jc w:val="both"/>
              <w:rPr>
                <w:rFonts w:ascii="Times New Roman" w:hAnsi="Times New Roman"/>
              </w:rPr>
            </w:pPr>
            <w:r w:rsidRPr="005019A2">
              <w:rPr>
                <w:rFonts w:ascii="Times New Roman" w:hAnsi="Times New Roman"/>
              </w:rPr>
              <w:t>2. Проектирование технологического процесса наложения поливинилхлоридной или полиэтиленовой изоляции на круглые и секторные токопроводящие жилы</w:t>
            </w:r>
          </w:p>
          <w:p w14:paraId="73A064DD" w14:textId="77777777" w:rsidR="005019A2" w:rsidRPr="005019A2" w:rsidRDefault="005019A2" w:rsidP="00857CC7">
            <w:pPr>
              <w:spacing w:after="0"/>
              <w:jc w:val="both"/>
              <w:rPr>
                <w:rFonts w:ascii="Times New Roman" w:hAnsi="Times New Roman"/>
              </w:rPr>
            </w:pPr>
            <w:r w:rsidRPr="005019A2">
              <w:rPr>
                <w:rFonts w:ascii="Times New Roman" w:hAnsi="Times New Roman"/>
              </w:rPr>
              <w:t xml:space="preserve">3. Проектирование технологического процесса наложения </w:t>
            </w:r>
            <w:proofErr w:type="spellStart"/>
            <w:r w:rsidRPr="005019A2">
              <w:rPr>
                <w:rFonts w:ascii="Times New Roman" w:hAnsi="Times New Roman"/>
              </w:rPr>
              <w:t>силанольносшиваемой</w:t>
            </w:r>
            <w:proofErr w:type="spellEnd"/>
            <w:r w:rsidRPr="005019A2">
              <w:rPr>
                <w:rFonts w:ascii="Times New Roman" w:hAnsi="Times New Roman"/>
              </w:rPr>
              <w:t xml:space="preserve"> полиэтиленовой изоляции на круглые и секторные токопроводящие жилы</w:t>
            </w:r>
          </w:p>
          <w:p w14:paraId="6B4A702A" w14:textId="77777777" w:rsidR="005019A2" w:rsidRPr="005019A2" w:rsidRDefault="005019A2" w:rsidP="00857CC7">
            <w:pPr>
              <w:spacing w:after="0"/>
              <w:jc w:val="both"/>
              <w:rPr>
                <w:rFonts w:ascii="Times New Roman" w:hAnsi="Times New Roman"/>
              </w:rPr>
            </w:pPr>
            <w:r w:rsidRPr="005019A2">
              <w:rPr>
                <w:rFonts w:ascii="Times New Roman" w:hAnsi="Times New Roman"/>
              </w:rPr>
              <w:t xml:space="preserve">4. Проектирование технологического процесса производства сплошных, многопроволочных круглых и секторных токопроводящих жил </w:t>
            </w:r>
          </w:p>
          <w:p w14:paraId="21BDDB18" w14:textId="77777777" w:rsidR="005019A2" w:rsidRPr="005019A2" w:rsidRDefault="005019A2" w:rsidP="00857CC7">
            <w:pPr>
              <w:spacing w:after="0"/>
              <w:jc w:val="both"/>
              <w:rPr>
                <w:rFonts w:ascii="Times New Roman" w:hAnsi="Times New Roman"/>
              </w:rPr>
            </w:pPr>
            <w:r w:rsidRPr="005019A2">
              <w:rPr>
                <w:rFonts w:ascii="Times New Roman" w:hAnsi="Times New Roman"/>
              </w:rPr>
              <w:t>5. Проектирование технологического процесса наложения трехслойной изоляции на кабели среднего и высокого напряжения</w:t>
            </w:r>
          </w:p>
          <w:p w14:paraId="0B8AE77C" w14:textId="77777777" w:rsidR="005019A2" w:rsidRPr="005019A2" w:rsidRDefault="005019A2" w:rsidP="00857CC7">
            <w:pPr>
              <w:spacing w:after="0"/>
              <w:jc w:val="both"/>
              <w:rPr>
                <w:rFonts w:ascii="Times New Roman" w:hAnsi="Times New Roman"/>
              </w:rPr>
            </w:pPr>
            <w:r w:rsidRPr="005019A2">
              <w:rPr>
                <w:rFonts w:ascii="Times New Roman" w:hAnsi="Times New Roman"/>
              </w:rPr>
              <w:t xml:space="preserve">6. Проектирование технологического процесса производства алюминиевой и медной проволок для силовых кабелей </w:t>
            </w:r>
          </w:p>
          <w:p w14:paraId="6ADF49A0" w14:textId="77777777" w:rsidR="005019A2" w:rsidRPr="005019A2" w:rsidRDefault="005019A2" w:rsidP="00857CC7">
            <w:pPr>
              <w:spacing w:after="0"/>
              <w:jc w:val="both"/>
              <w:rPr>
                <w:rFonts w:ascii="Times New Roman" w:hAnsi="Times New Roman"/>
              </w:rPr>
            </w:pPr>
            <w:r w:rsidRPr="005019A2">
              <w:rPr>
                <w:rFonts w:ascii="Times New Roman" w:hAnsi="Times New Roman"/>
              </w:rPr>
              <w:t xml:space="preserve">7. Проектирование технологического процесса наложения защитного </w:t>
            </w:r>
            <w:proofErr w:type="spellStart"/>
            <w:r w:rsidRPr="005019A2">
              <w:rPr>
                <w:rFonts w:ascii="Times New Roman" w:hAnsi="Times New Roman"/>
              </w:rPr>
              <w:t>покровова</w:t>
            </w:r>
            <w:proofErr w:type="spellEnd"/>
            <w:r w:rsidRPr="005019A2">
              <w:rPr>
                <w:rFonts w:ascii="Times New Roman" w:hAnsi="Times New Roman"/>
              </w:rPr>
              <w:t xml:space="preserve"> на силовые кабели среднего и высокого напряжения</w:t>
            </w:r>
          </w:p>
          <w:p w14:paraId="13186734" w14:textId="77777777" w:rsidR="005019A2" w:rsidRPr="005019A2" w:rsidRDefault="005019A2" w:rsidP="00857CC7">
            <w:pPr>
              <w:spacing w:after="0"/>
              <w:jc w:val="both"/>
              <w:rPr>
                <w:rFonts w:ascii="Times New Roman" w:hAnsi="Times New Roman"/>
              </w:rPr>
            </w:pPr>
            <w:r w:rsidRPr="005019A2">
              <w:rPr>
                <w:rFonts w:ascii="Times New Roman" w:hAnsi="Times New Roman"/>
              </w:rPr>
              <w:t>8. Проектирование технологического процесса производства кабелей со вспененной полиэтиленовой изоляцией</w:t>
            </w:r>
          </w:p>
          <w:p w14:paraId="2A3BF4E8" w14:textId="77777777" w:rsidR="005019A2" w:rsidRPr="005019A2" w:rsidRDefault="005019A2" w:rsidP="00857CC7">
            <w:pPr>
              <w:spacing w:after="0"/>
              <w:jc w:val="both"/>
              <w:rPr>
                <w:rFonts w:ascii="Times New Roman" w:hAnsi="Times New Roman"/>
              </w:rPr>
            </w:pPr>
            <w:r w:rsidRPr="005019A2">
              <w:rPr>
                <w:rFonts w:ascii="Times New Roman" w:hAnsi="Times New Roman"/>
              </w:rPr>
              <w:t>9. Проектирование технологического процесса производства гибких кабелей</w:t>
            </w:r>
          </w:p>
          <w:p w14:paraId="592F38E7" w14:textId="77777777" w:rsidR="005019A2" w:rsidRPr="005019A2" w:rsidRDefault="005019A2" w:rsidP="00857CC7">
            <w:pPr>
              <w:spacing w:after="0"/>
              <w:jc w:val="both"/>
              <w:rPr>
                <w:rFonts w:ascii="Times New Roman" w:hAnsi="Times New Roman"/>
              </w:rPr>
            </w:pPr>
            <w:r w:rsidRPr="005019A2">
              <w:rPr>
                <w:rFonts w:ascii="Times New Roman" w:hAnsi="Times New Roman"/>
              </w:rPr>
              <w:t>10. Проектирование технологического процесса контроля качества термоусадочной полиолефиновой пленки с ультрафиолетовой сшивкой</w:t>
            </w:r>
          </w:p>
          <w:p w14:paraId="03A6E0D8" w14:textId="77777777" w:rsidR="005019A2" w:rsidRPr="005019A2" w:rsidRDefault="005019A2" w:rsidP="00857CC7">
            <w:pPr>
              <w:spacing w:after="0"/>
              <w:jc w:val="both"/>
              <w:rPr>
                <w:rFonts w:ascii="Times New Roman" w:hAnsi="Times New Roman"/>
              </w:rPr>
            </w:pPr>
            <w:r w:rsidRPr="005019A2">
              <w:rPr>
                <w:rFonts w:ascii="Times New Roman" w:hAnsi="Times New Roman"/>
              </w:rPr>
              <w:t>11. Проектирование технологического процесса наложения резиновой изоляции на провода и кабели низкого напряжения</w:t>
            </w:r>
          </w:p>
          <w:p w14:paraId="340C79AA" w14:textId="77777777" w:rsidR="005019A2" w:rsidRPr="005019A2" w:rsidRDefault="005019A2" w:rsidP="00857CC7">
            <w:pPr>
              <w:spacing w:after="0"/>
              <w:rPr>
                <w:rFonts w:ascii="Times New Roman" w:hAnsi="Times New Roman"/>
              </w:rPr>
            </w:pPr>
            <w:r w:rsidRPr="005019A2">
              <w:rPr>
                <w:rFonts w:ascii="Times New Roman" w:hAnsi="Times New Roman"/>
              </w:rPr>
              <w:t>12. Проектирование технологического процесса производства оптических модулей с различным количеством ОВ в трубке</w:t>
            </w:r>
          </w:p>
          <w:p w14:paraId="5DA43544" w14:textId="77777777" w:rsidR="005019A2" w:rsidRPr="005019A2" w:rsidRDefault="005019A2" w:rsidP="00857CC7">
            <w:pPr>
              <w:spacing w:after="0"/>
              <w:rPr>
                <w:rFonts w:ascii="Times New Roman" w:hAnsi="Times New Roman"/>
              </w:rPr>
            </w:pPr>
            <w:r w:rsidRPr="005019A2">
              <w:rPr>
                <w:rFonts w:ascii="Times New Roman" w:hAnsi="Times New Roman"/>
              </w:rPr>
              <w:lastRenderedPageBreak/>
              <w:t>13. Проектирование технологического процесса контроля качества алюминиевой катанки</w:t>
            </w:r>
          </w:p>
          <w:p w14:paraId="7F9C489E" w14:textId="77777777" w:rsidR="005019A2" w:rsidRPr="005019A2" w:rsidRDefault="005019A2" w:rsidP="00857CC7">
            <w:pPr>
              <w:spacing w:after="0"/>
              <w:rPr>
                <w:rFonts w:ascii="Times New Roman" w:hAnsi="Times New Roman"/>
              </w:rPr>
            </w:pPr>
            <w:r w:rsidRPr="005019A2">
              <w:rPr>
                <w:rFonts w:ascii="Times New Roman" w:hAnsi="Times New Roman"/>
              </w:rPr>
              <w:t>14. Проектирование технологического процесса производства установочных проводов</w:t>
            </w:r>
          </w:p>
          <w:p w14:paraId="299ACA37" w14:textId="77777777" w:rsidR="005019A2" w:rsidRPr="005019A2" w:rsidRDefault="005019A2" w:rsidP="00857CC7">
            <w:pPr>
              <w:spacing w:after="0"/>
              <w:rPr>
                <w:rFonts w:ascii="Times New Roman" w:hAnsi="Times New Roman"/>
              </w:rPr>
            </w:pPr>
            <w:r w:rsidRPr="005019A2">
              <w:rPr>
                <w:rFonts w:ascii="Times New Roman" w:hAnsi="Times New Roman"/>
              </w:rPr>
              <w:t>15. Проектирование технологического процесса производства проводов промышленного и бытового назначения</w:t>
            </w:r>
          </w:p>
          <w:p w14:paraId="324C5A5A" w14:textId="77777777" w:rsidR="005019A2" w:rsidRPr="005019A2" w:rsidRDefault="005019A2" w:rsidP="00857CC7">
            <w:pPr>
              <w:spacing w:after="120" w:line="240" w:lineRule="auto"/>
              <w:rPr>
                <w:rFonts w:ascii="Times New Roman" w:hAnsi="Times New Roman"/>
                <w:b/>
                <w:bCs/>
              </w:rPr>
            </w:pPr>
            <w:r w:rsidRPr="005019A2">
              <w:rPr>
                <w:rFonts w:ascii="Times New Roman" w:hAnsi="Times New Roman"/>
              </w:rPr>
              <w:t>16. Проектирование технологического процесса скрутки оптических модулей</w:t>
            </w:r>
          </w:p>
        </w:tc>
        <w:tc>
          <w:tcPr>
            <w:tcW w:w="579" w:type="pct"/>
          </w:tcPr>
          <w:p w14:paraId="3632F547" w14:textId="77777777" w:rsidR="005019A2" w:rsidRPr="005019A2" w:rsidRDefault="005019A2" w:rsidP="00857CC7">
            <w:pPr>
              <w:suppressAutoHyphens/>
              <w:spacing w:after="0"/>
              <w:jc w:val="center"/>
              <w:rPr>
                <w:rFonts w:ascii="Times New Roman" w:hAnsi="Times New Roman"/>
                <w:b/>
              </w:rPr>
            </w:pPr>
          </w:p>
        </w:tc>
        <w:tc>
          <w:tcPr>
            <w:tcW w:w="526" w:type="pct"/>
          </w:tcPr>
          <w:p w14:paraId="2B63AC4A" w14:textId="77777777" w:rsidR="005019A2" w:rsidRPr="005019A2" w:rsidRDefault="005019A2" w:rsidP="00857CC7">
            <w:pPr>
              <w:suppressAutoHyphens/>
              <w:spacing w:after="0"/>
              <w:rPr>
                <w:rFonts w:ascii="Times New Roman" w:hAnsi="Times New Roman"/>
                <w:b/>
                <w:i/>
              </w:rPr>
            </w:pPr>
          </w:p>
        </w:tc>
        <w:tc>
          <w:tcPr>
            <w:tcW w:w="578" w:type="pct"/>
          </w:tcPr>
          <w:p w14:paraId="5BF882AD" w14:textId="5F85CF04" w:rsidR="005019A2" w:rsidRPr="005019A2" w:rsidRDefault="005019A2" w:rsidP="00857CC7">
            <w:pPr>
              <w:suppressAutoHyphens/>
              <w:spacing w:after="0"/>
              <w:rPr>
                <w:rFonts w:ascii="Times New Roman" w:hAnsi="Times New Roman"/>
                <w:b/>
                <w:i/>
              </w:rPr>
            </w:pPr>
          </w:p>
        </w:tc>
      </w:tr>
      <w:tr w:rsidR="005019A2" w:rsidRPr="005019A2" w14:paraId="24AB8F5F" w14:textId="77777777" w:rsidTr="005019A2">
        <w:trPr>
          <w:trHeight w:val="510"/>
        </w:trPr>
        <w:tc>
          <w:tcPr>
            <w:tcW w:w="3317" w:type="pct"/>
            <w:gridSpan w:val="2"/>
          </w:tcPr>
          <w:p w14:paraId="6E952FB6" w14:textId="77777777" w:rsidR="005019A2" w:rsidRPr="005019A2" w:rsidRDefault="005019A2" w:rsidP="00857CC7">
            <w:pPr>
              <w:suppressAutoHyphens/>
              <w:spacing w:after="0" w:line="240" w:lineRule="auto"/>
              <w:jc w:val="both"/>
              <w:rPr>
                <w:rFonts w:ascii="Times New Roman" w:hAnsi="Times New Roman"/>
                <w:bCs/>
                <w:i/>
              </w:rPr>
            </w:pPr>
            <w:r w:rsidRPr="005019A2">
              <w:rPr>
                <w:rFonts w:ascii="Times New Roman" w:hAnsi="Times New Roman"/>
                <w:b/>
              </w:rPr>
              <w:t xml:space="preserve">Обязательные аудиторные учебные занятия </w:t>
            </w:r>
            <w:r w:rsidRPr="005019A2">
              <w:rPr>
                <w:rFonts w:ascii="Times New Roman" w:hAnsi="Times New Roman"/>
                <w:b/>
                <w:bCs/>
              </w:rPr>
              <w:t>по курсовому проекту (работе</w:t>
            </w:r>
            <w:r w:rsidRPr="005019A2">
              <w:rPr>
                <w:rFonts w:ascii="Times New Roman" w:hAnsi="Times New Roman"/>
                <w:bCs/>
                <w:i/>
              </w:rPr>
              <w:t xml:space="preserve">) </w:t>
            </w:r>
          </w:p>
          <w:p w14:paraId="6C544CE1" w14:textId="77777777" w:rsidR="005019A2" w:rsidRPr="005019A2" w:rsidRDefault="005019A2" w:rsidP="00857CC7">
            <w:pPr>
              <w:suppressAutoHyphens/>
              <w:spacing w:after="0" w:line="240" w:lineRule="auto"/>
              <w:rPr>
                <w:rFonts w:ascii="Times New Roman" w:hAnsi="Times New Roman"/>
              </w:rPr>
            </w:pPr>
            <w:r w:rsidRPr="005019A2">
              <w:rPr>
                <w:rFonts w:ascii="Times New Roman" w:hAnsi="Times New Roman"/>
              </w:rPr>
              <w:t>1.</w:t>
            </w:r>
            <w:r w:rsidRPr="005019A2">
              <w:rPr>
                <w:rFonts w:ascii="Times New Roman" w:hAnsi="Times New Roman"/>
                <w:bCs/>
              </w:rPr>
              <w:t>Основные типы машин для однонаправленной скрутки.</w:t>
            </w:r>
          </w:p>
          <w:p w14:paraId="79164600"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2. Разнонаправленная скрутка</w:t>
            </w:r>
          </w:p>
          <w:p w14:paraId="66886E5A"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3. Экструзионные агрегаты и поточные кабельные линии</w:t>
            </w:r>
          </w:p>
          <w:p w14:paraId="1AFE5262" w14:textId="77777777" w:rsidR="005019A2" w:rsidRPr="005019A2" w:rsidRDefault="005019A2" w:rsidP="00857CC7">
            <w:pPr>
              <w:spacing w:after="0" w:line="240" w:lineRule="auto"/>
              <w:rPr>
                <w:rFonts w:ascii="Times New Roman" w:hAnsi="Times New Roman"/>
              </w:rPr>
            </w:pPr>
            <w:r w:rsidRPr="005019A2">
              <w:rPr>
                <w:rFonts w:ascii="Times New Roman" w:hAnsi="Times New Roman"/>
                <w:bCs/>
              </w:rPr>
              <w:t>4. Технология производства катанки и проволоки. Применяемое технологическое оборудование.</w:t>
            </w:r>
          </w:p>
          <w:p w14:paraId="29AB2B5B"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5. Технология производства силовых кабелей с пластмассовой изоляцией марок.</w:t>
            </w:r>
          </w:p>
          <w:p w14:paraId="26AB0CEA"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6. Технология производства гибких кабелей</w:t>
            </w:r>
          </w:p>
          <w:p w14:paraId="0B1B3218"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7. Технология производства кабелей и проводов специального назначения</w:t>
            </w:r>
          </w:p>
          <w:p w14:paraId="2D5D8854"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8. Технология производства кабелей телекоммуникационного назначения</w:t>
            </w:r>
          </w:p>
          <w:p w14:paraId="7843CE89"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9. Технология производства волоконно-оптических кабеля ОКПК для подвеса между столбами городского освещения, зданиями и сооружениями.</w:t>
            </w:r>
          </w:p>
          <w:p w14:paraId="5C575DAC"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10. Технология производства волоконно-оптических кабелей для прокладки в грунт.</w:t>
            </w:r>
          </w:p>
          <w:p w14:paraId="1EB16BB9"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11. Технология производства волоконно-оптических кабелей, встроенных в грозозащитный трос.</w:t>
            </w:r>
          </w:p>
          <w:p w14:paraId="177E62B0"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12. Технология производства самонесущих изолированных проводов</w:t>
            </w:r>
            <w:r w:rsidRPr="005019A2">
              <w:rPr>
                <w:rFonts w:ascii="Times New Roman" w:hAnsi="Times New Roman"/>
              </w:rPr>
              <w:t xml:space="preserve"> из алюминиевой катанки (АКЛП) и алюминиевого сплава (ABE).</w:t>
            </w:r>
          </w:p>
          <w:p w14:paraId="669CC28A"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13. Технология производства самонесущих изолированных проводов из медной</w:t>
            </w:r>
            <w:r w:rsidRPr="005019A2">
              <w:rPr>
                <w:rFonts w:ascii="Times New Roman" w:hAnsi="Times New Roman"/>
              </w:rPr>
              <w:t xml:space="preserve"> катанки.</w:t>
            </w:r>
          </w:p>
          <w:p w14:paraId="26E028B6"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14. Защита курсовых проектов</w:t>
            </w:r>
          </w:p>
          <w:p w14:paraId="00869C46"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15. Защита курсовых проектов</w:t>
            </w:r>
          </w:p>
        </w:tc>
        <w:tc>
          <w:tcPr>
            <w:tcW w:w="579" w:type="pct"/>
          </w:tcPr>
          <w:p w14:paraId="4725C7DA" w14:textId="092D0C0C" w:rsidR="005019A2" w:rsidRPr="005019A2" w:rsidRDefault="005019A2" w:rsidP="00857CC7">
            <w:pPr>
              <w:suppressAutoHyphens/>
              <w:spacing w:after="0"/>
              <w:jc w:val="center"/>
              <w:rPr>
                <w:rFonts w:ascii="Times New Roman" w:hAnsi="Times New Roman"/>
                <w:b/>
              </w:rPr>
            </w:pPr>
          </w:p>
        </w:tc>
        <w:tc>
          <w:tcPr>
            <w:tcW w:w="526" w:type="pct"/>
          </w:tcPr>
          <w:p w14:paraId="77CD9403" w14:textId="77777777" w:rsidR="005019A2" w:rsidRPr="005019A2" w:rsidRDefault="005019A2" w:rsidP="00857CC7">
            <w:pPr>
              <w:suppressAutoHyphens/>
              <w:spacing w:after="0"/>
              <w:rPr>
                <w:rFonts w:ascii="Times New Roman" w:hAnsi="Times New Roman"/>
                <w:b/>
                <w:i/>
              </w:rPr>
            </w:pPr>
          </w:p>
        </w:tc>
        <w:tc>
          <w:tcPr>
            <w:tcW w:w="578" w:type="pct"/>
          </w:tcPr>
          <w:p w14:paraId="0F70C64C" w14:textId="29D55293" w:rsidR="005019A2" w:rsidRPr="005019A2" w:rsidRDefault="005019A2" w:rsidP="00857CC7">
            <w:pPr>
              <w:suppressAutoHyphens/>
              <w:spacing w:after="0"/>
              <w:rPr>
                <w:rFonts w:ascii="Times New Roman" w:hAnsi="Times New Roman"/>
                <w:b/>
                <w:i/>
              </w:rPr>
            </w:pPr>
          </w:p>
        </w:tc>
      </w:tr>
      <w:tr w:rsidR="005019A2" w:rsidRPr="005019A2" w14:paraId="31DB53A6" w14:textId="77777777" w:rsidTr="005019A2">
        <w:trPr>
          <w:trHeight w:val="510"/>
        </w:trPr>
        <w:tc>
          <w:tcPr>
            <w:tcW w:w="3317" w:type="pct"/>
            <w:gridSpan w:val="2"/>
          </w:tcPr>
          <w:p w14:paraId="64A7E2B0" w14:textId="77777777" w:rsidR="005019A2" w:rsidRPr="005019A2" w:rsidRDefault="005019A2" w:rsidP="00857CC7">
            <w:pPr>
              <w:suppressAutoHyphens/>
              <w:spacing w:after="0" w:line="240" w:lineRule="auto"/>
              <w:jc w:val="both"/>
              <w:rPr>
                <w:rFonts w:ascii="Times New Roman" w:hAnsi="Times New Roman"/>
                <w:b/>
              </w:rPr>
            </w:pPr>
            <w:r w:rsidRPr="005019A2">
              <w:rPr>
                <w:rFonts w:ascii="Times New Roman" w:hAnsi="Times New Roman"/>
                <w:b/>
              </w:rPr>
              <w:t>Самостоятельная учебная работа обучающегося над курсовым проектом (работой)</w:t>
            </w:r>
          </w:p>
          <w:p w14:paraId="17B0561A"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1. Планирование выполнения курсового проекта.</w:t>
            </w:r>
          </w:p>
          <w:p w14:paraId="62E3E6F4"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2. Определение цели и задач курсового проекта.</w:t>
            </w:r>
          </w:p>
          <w:p w14:paraId="5C2011BB"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3. Изучение литературных источников.</w:t>
            </w:r>
          </w:p>
          <w:p w14:paraId="55550CC6"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4. Сбор технологической документации.</w:t>
            </w:r>
          </w:p>
          <w:p w14:paraId="3AD7D99A"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5. Проведение предпроектного исследования.</w:t>
            </w:r>
          </w:p>
          <w:p w14:paraId="05C3C257"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6. Выбор оборудования и инструментов для изготовления проектного кабельного изделия.</w:t>
            </w:r>
          </w:p>
          <w:p w14:paraId="42032B78" w14:textId="77777777" w:rsidR="005019A2" w:rsidRPr="005019A2" w:rsidRDefault="005019A2" w:rsidP="00857CC7">
            <w:pPr>
              <w:suppressAutoHyphens/>
              <w:spacing w:after="0" w:line="240" w:lineRule="auto"/>
              <w:jc w:val="both"/>
              <w:rPr>
                <w:rFonts w:ascii="Times New Roman" w:hAnsi="Times New Roman"/>
                <w:bCs/>
              </w:rPr>
            </w:pPr>
            <w:r w:rsidRPr="005019A2">
              <w:rPr>
                <w:rFonts w:ascii="Times New Roman" w:hAnsi="Times New Roman"/>
                <w:bCs/>
              </w:rPr>
              <w:t>7. Проведение расчетов технологических параметров производства.</w:t>
            </w:r>
          </w:p>
        </w:tc>
        <w:tc>
          <w:tcPr>
            <w:tcW w:w="579" w:type="pct"/>
          </w:tcPr>
          <w:p w14:paraId="0EA76659" w14:textId="2033CE46" w:rsidR="005019A2" w:rsidRPr="005019A2" w:rsidRDefault="005019A2" w:rsidP="00857CC7">
            <w:pPr>
              <w:suppressAutoHyphens/>
              <w:spacing w:after="0"/>
              <w:jc w:val="center"/>
              <w:rPr>
                <w:rFonts w:ascii="Times New Roman" w:hAnsi="Times New Roman"/>
                <w:b/>
              </w:rPr>
            </w:pPr>
          </w:p>
        </w:tc>
        <w:tc>
          <w:tcPr>
            <w:tcW w:w="526" w:type="pct"/>
          </w:tcPr>
          <w:p w14:paraId="2DBA8C73" w14:textId="77777777" w:rsidR="005019A2" w:rsidRPr="005019A2" w:rsidRDefault="005019A2" w:rsidP="00857CC7">
            <w:pPr>
              <w:suppressAutoHyphens/>
              <w:spacing w:after="0"/>
              <w:rPr>
                <w:rFonts w:ascii="Times New Roman" w:hAnsi="Times New Roman"/>
                <w:b/>
                <w:i/>
              </w:rPr>
            </w:pPr>
          </w:p>
        </w:tc>
        <w:tc>
          <w:tcPr>
            <w:tcW w:w="578" w:type="pct"/>
          </w:tcPr>
          <w:p w14:paraId="470E304F" w14:textId="24B4234A" w:rsidR="005019A2" w:rsidRPr="005019A2" w:rsidRDefault="005019A2" w:rsidP="00857CC7">
            <w:pPr>
              <w:suppressAutoHyphens/>
              <w:spacing w:after="0"/>
              <w:rPr>
                <w:rFonts w:ascii="Times New Roman" w:hAnsi="Times New Roman"/>
                <w:b/>
                <w:i/>
              </w:rPr>
            </w:pPr>
          </w:p>
        </w:tc>
      </w:tr>
      <w:tr w:rsidR="005019A2" w:rsidRPr="005019A2" w14:paraId="360FF769" w14:textId="77777777" w:rsidTr="005019A2">
        <w:tc>
          <w:tcPr>
            <w:tcW w:w="3317" w:type="pct"/>
            <w:gridSpan w:val="2"/>
          </w:tcPr>
          <w:p w14:paraId="4624DCF3" w14:textId="77777777" w:rsidR="005019A2" w:rsidRPr="005019A2" w:rsidRDefault="005019A2" w:rsidP="00857CC7">
            <w:pPr>
              <w:suppressAutoHyphens/>
              <w:spacing w:after="0" w:line="240" w:lineRule="auto"/>
              <w:jc w:val="both"/>
              <w:rPr>
                <w:rFonts w:ascii="Times New Roman" w:hAnsi="Times New Roman"/>
                <w:b/>
                <w:bCs/>
              </w:rPr>
            </w:pPr>
            <w:r w:rsidRPr="005019A2">
              <w:rPr>
                <w:rFonts w:ascii="Times New Roman" w:hAnsi="Times New Roman"/>
                <w:b/>
                <w:bCs/>
              </w:rPr>
              <w:t xml:space="preserve">Учебная практика </w:t>
            </w:r>
          </w:p>
          <w:p w14:paraId="0F3D215C" w14:textId="77777777" w:rsidR="005019A2" w:rsidRPr="005019A2" w:rsidRDefault="005019A2" w:rsidP="00857CC7">
            <w:pPr>
              <w:spacing w:after="0" w:line="240" w:lineRule="auto"/>
              <w:rPr>
                <w:rFonts w:ascii="Times New Roman" w:hAnsi="Times New Roman"/>
                <w:b/>
                <w:bCs/>
              </w:rPr>
            </w:pPr>
            <w:r w:rsidRPr="005019A2">
              <w:rPr>
                <w:rFonts w:ascii="Times New Roman" w:hAnsi="Times New Roman"/>
                <w:b/>
                <w:bCs/>
              </w:rPr>
              <w:t xml:space="preserve">Виды работ </w:t>
            </w:r>
          </w:p>
          <w:p w14:paraId="37357A0C" w14:textId="77777777" w:rsidR="005019A2" w:rsidRPr="005019A2" w:rsidRDefault="005019A2" w:rsidP="00857CC7">
            <w:pPr>
              <w:spacing w:after="0" w:line="240" w:lineRule="auto"/>
              <w:rPr>
                <w:rFonts w:ascii="Times New Roman" w:hAnsi="Times New Roman"/>
                <w:b/>
                <w:bCs/>
              </w:rPr>
            </w:pPr>
            <w:r w:rsidRPr="005019A2">
              <w:rPr>
                <w:rFonts w:ascii="Times New Roman" w:hAnsi="Times New Roman"/>
                <w:bCs/>
              </w:rPr>
              <w:t>1. Расчёт геометрических параметров ТПЖ</w:t>
            </w:r>
          </w:p>
          <w:p w14:paraId="1997FDF8"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2. Расчет геометрических параметров кабельного изделия</w:t>
            </w:r>
          </w:p>
          <w:p w14:paraId="76F6E43D"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3. Расчёт электрических параметров кабельных изделий</w:t>
            </w:r>
          </w:p>
          <w:p w14:paraId="789EED7F"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t>4. Расчёт тепловых характеристик кабельных изделий</w:t>
            </w:r>
          </w:p>
          <w:p w14:paraId="040A0C5D" w14:textId="77777777" w:rsidR="005019A2" w:rsidRPr="005019A2" w:rsidRDefault="005019A2" w:rsidP="00857CC7">
            <w:pPr>
              <w:spacing w:after="0" w:line="240" w:lineRule="auto"/>
              <w:rPr>
                <w:rFonts w:ascii="Times New Roman" w:hAnsi="Times New Roman"/>
                <w:bCs/>
              </w:rPr>
            </w:pPr>
            <w:r w:rsidRPr="005019A2">
              <w:rPr>
                <w:rFonts w:ascii="Times New Roman" w:hAnsi="Times New Roman"/>
                <w:bCs/>
              </w:rPr>
              <w:lastRenderedPageBreak/>
              <w:t>5. Расчёт массы конструктивных элементов</w:t>
            </w:r>
          </w:p>
          <w:p w14:paraId="1088FC91" w14:textId="77777777" w:rsidR="005019A2" w:rsidRPr="005019A2" w:rsidRDefault="005019A2" w:rsidP="00857CC7">
            <w:pPr>
              <w:suppressAutoHyphens/>
              <w:spacing w:after="0" w:line="240" w:lineRule="auto"/>
              <w:rPr>
                <w:rFonts w:ascii="Times New Roman" w:hAnsi="Times New Roman"/>
                <w:bCs/>
              </w:rPr>
            </w:pPr>
            <w:r w:rsidRPr="005019A2">
              <w:rPr>
                <w:rFonts w:ascii="Times New Roman" w:hAnsi="Times New Roman"/>
                <w:bCs/>
              </w:rPr>
              <w:t>6. Проектирование кабеля условной конструкции</w:t>
            </w:r>
          </w:p>
          <w:p w14:paraId="724E03AA" w14:textId="77777777" w:rsidR="005019A2" w:rsidRPr="005019A2" w:rsidRDefault="005019A2" w:rsidP="00857CC7">
            <w:pPr>
              <w:spacing w:after="0" w:line="240" w:lineRule="auto"/>
              <w:rPr>
                <w:rFonts w:ascii="Times New Roman" w:hAnsi="Times New Roman"/>
                <w:bCs/>
                <w:color w:val="000000"/>
              </w:rPr>
            </w:pPr>
            <w:r w:rsidRPr="005019A2">
              <w:rPr>
                <w:rFonts w:ascii="Times New Roman" w:hAnsi="Times New Roman"/>
                <w:bCs/>
                <w:color w:val="000000"/>
              </w:rPr>
              <w:t>7. Составление технологической документации на процесс волочения</w:t>
            </w:r>
          </w:p>
          <w:p w14:paraId="35EF8B6B" w14:textId="77777777" w:rsidR="005019A2" w:rsidRPr="005019A2" w:rsidRDefault="005019A2" w:rsidP="00857CC7">
            <w:pPr>
              <w:spacing w:after="0" w:line="240" w:lineRule="auto"/>
              <w:rPr>
                <w:rFonts w:ascii="Times New Roman" w:hAnsi="Times New Roman"/>
                <w:bCs/>
                <w:color w:val="000000"/>
              </w:rPr>
            </w:pPr>
            <w:r w:rsidRPr="005019A2">
              <w:rPr>
                <w:rFonts w:ascii="Times New Roman" w:hAnsi="Times New Roman"/>
                <w:bCs/>
                <w:color w:val="000000"/>
              </w:rPr>
              <w:t>8. Составление технологической документации на процесс скрутки токопроводящих жил</w:t>
            </w:r>
          </w:p>
          <w:p w14:paraId="41C448AF" w14:textId="77777777" w:rsidR="005019A2" w:rsidRPr="005019A2" w:rsidRDefault="005019A2" w:rsidP="00857CC7">
            <w:pPr>
              <w:spacing w:after="0" w:line="240" w:lineRule="auto"/>
              <w:rPr>
                <w:rFonts w:ascii="Times New Roman" w:hAnsi="Times New Roman"/>
                <w:bCs/>
                <w:color w:val="000000"/>
              </w:rPr>
            </w:pPr>
            <w:r w:rsidRPr="005019A2">
              <w:rPr>
                <w:rFonts w:ascii="Times New Roman" w:hAnsi="Times New Roman"/>
                <w:bCs/>
                <w:color w:val="000000"/>
              </w:rPr>
              <w:t>9.  Составление технологической документации на процесс наложения пластмассовой изоляции на кабельное изделие</w:t>
            </w:r>
          </w:p>
          <w:p w14:paraId="22253FFC" w14:textId="77777777" w:rsidR="005019A2" w:rsidRPr="005019A2" w:rsidRDefault="005019A2" w:rsidP="00857CC7">
            <w:pPr>
              <w:spacing w:after="0" w:line="240" w:lineRule="auto"/>
              <w:rPr>
                <w:rFonts w:ascii="Times New Roman" w:hAnsi="Times New Roman"/>
                <w:bCs/>
                <w:color w:val="000000"/>
              </w:rPr>
            </w:pPr>
            <w:r w:rsidRPr="005019A2">
              <w:rPr>
                <w:rFonts w:ascii="Times New Roman" w:hAnsi="Times New Roman"/>
                <w:bCs/>
                <w:color w:val="000000"/>
              </w:rPr>
              <w:t>10. Составление маршрутных карт и карт эскизов на производство кабельных изделий</w:t>
            </w:r>
          </w:p>
          <w:p w14:paraId="0A147B4B" w14:textId="77777777" w:rsidR="005019A2" w:rsidRPr="005019A2" w:rsidRDefault="005019A2" w:rsidP="00857CC7">
            <w:pPr>
              <w:spacing w:after="0" w:line="240" w:lineRule="auto"/>
              <w:rPr>
                <w:rFonts w:ascii="Times New Roman" w:hAnsi="Times New Roman"/>
                <w:bCs/>
                <w:color w:val="000000"/>
              </w:rPr>
            </w:pPr>
            <w:r w:rsidRPr="005019A2">
              <w:rPr>
                <w:rFonts w:ascii="Times New Roman" w:hAnsi="Times New Roman"/>
                <w:bCs/>
                <w:color w:val="000000"/>
              </w:rPr>
              <w:t>11.  Расчет формующего инструмента на наложения полимерной изоляции и оболочки на кабельное изделие</w:t>
            </w:r>
          </w:p>
          <w:p w14:paraId="4ECAB06E" w14:textId="77777777" w:rsidR="005019A2" w:rsidRPr="005019A2" w:rsidRDefault="005019A2" w:rsidP="00857CC7">
            <w:pPr>
              <w:spacing w:after="0" w:line="240" w:lineRule="auto"/>
              <w:rPr>
                <w:rFonts w:ascii="Times New Roman" w:hAnsi="Times New Roman"/>
                <w:bCs/>
                <w:color w:val="000000"/>
              </w:rPr>
            </w:pPr>
            <w:r w:rsidRPr="005019A2">
              <w:rPr>
                <w:rFonts w:ascii="Times New Roman" w:hAnsi="Times New Roman"/>
                <w:bCs/>
                <w:color w:val="000000"/>
              </w:rPr>
              <w:t>12. Составление схемы структуры цеха по производству кабельного изделия</w:t>
            </w:r>
          </w:p>
          <w:p w14:paraId="50DF510A" w14:textId="77777777" w:rsidR="005019A2" w:rsidRPr="005019A2" w:rsidRDefault="005019A2" w:rsidP="00857CC7">
            <w:pPr>
              <w:suppressAutoHyphens/>
              <w:spacing w:after="0" w:line="240" w:lineRule="auto"/>
              <w:rPr>
                <w:rFonts w:ascii="Times New Roman" w:hAnsi="Times New Roman"/>
                <w:b/>
              </w:rPr>
            </w:pPr>
            <w:r w:rsidRPr="005019A2">
              <w:rPr>
                <w:rFonts w:ascii="Times New Roman" w:hAnsi="Times New Roman"/>
                <w:bCs/>
                <w:color w:val="000000"/>
              </w:rPr>
              <w:t>13. Составления схем агрегатов и поточных кабельных линий</w:t>
            </w:r>
          </w:p>
        </w:tc>
        <w:tc>
          <w:tcPr>
            <w:tcW w:w="579" w:type="pct"/>
          </w:tcPr>
          <w:p w14:paraId="2234C7BF" w14:textId="11EF4BAD" w:rsidR="005019A2" w:rsidRPr="005019A2" w:rsidRDefault="005019A2" w:rsidP="00857CC7">
            <w:pPr>
              <w:suppressAutoHyphens/>
              <w:spacing w:after="0"/>
              <w:jc w:val="center"/>
              <w:rPr>
                <w:rFonts w:ascii="Times New Roman" w:hAnsi="Times New Roman"/>
                <w:b/>
              </w:rPr>
            </w:pPr>
            <w:r w:rsidRPr="005019A2">
              <w:rPr>
                <w:rFonts w:ascii="Times New Roman" w:hAnsi="Times New Roman"/>
                <w:b/>
              </w:rPr>
              <w:lastRenderedPageBreak/>
              <w:t>36</w:t>
            </w:r>
          </w:p>
        </w:tc>
        <w:tc>
          <w:tcPr>
            <w:tcW w:w="526" w:type="pct"/>
          </w:tcPr>
          <w:p w14:paraId="7F1E41EC" w14:textId="088884D6" w:rsidR="005019A2" w:rsidRPr="005019A2" w:rsidRDefault="005019A2" w:rsidP="00857CC7">
            <w:pPr>
              <w:suppressAutoHyphens/>
              <w:spacing w:after="0"/>
              <w:rPr>
                <w:rFonts w:ascii="Times New Roman" w:hAnsi="Times New Roman"/>
                <w:b/>
                <w:iCs/>
              </w:rPr>
            </w:pPr>
            <w:r w:rsidRPr="005019A2">
              <w:rPr>
                <w:rFonts w:ascii="Times New Roman" w:hAnsi="Times New Roman"/>
                <w:b/>
                <w:i/>
              </w:rPr>
              <w:t xml:space="preserve">          </w:t>
            </w:r>
            <w:r w:rsidRPr="005019A2">
              <w:rPr>
                <w:rFonts w:ascii="Times New Roman" w:hAnsi="Times New Roman"/>
                <w:b/>
                <w:iCs/>
              </w:rPr>
              <w:t>72</w:t>
            </w:r>
          </w:p>
        </w:tc>
        <w:tc>
          <w:tcPr>
            <w:tcW w:w="578" w:type="pct"/>
          </w:tcPr>
          <w:p w14:paraId="5DDFBF6E" w14:textId="68AAE4F4" w:rsidR="005019A2" w:rsidRPr="005019A2" w:rsidRDefault="005019A2" w:rsidP="00857CC7">
            <w:pPr>
              <w:suppressAutoHyphens/>
              <w:spacing w:after="0"/>
              <w:rPr>
                <w:rFonts w:ascii="Times New Roman" w:hAnsi="Times New Roman"/>
                <w:b/>
                <w:i/>
              </w:rPr>
            </w:pPr>
          </w:p>
        </w:tc>
      </w:tr>
      <w:tr w:rsidR="005019A2" w:rsidRPr="005019A2" w14:paraId="7FD40DD3" w14:textId="77777777" w:rsidTr="005019A2">
        <w:tc>
          <w:tcPr>
            <w:tcW w:w="3317" w:type="pct"/>
            <w:gridSpan w:val="2"/>
          </w:tcPr>
          <w:p w14:paraId="1D9353D5" w14:textId="77777777" w:rsidR="005019A2" w:rsidRPr="005019A2" w:rsidRDefault="005019A2" w:rsidP="00857CC7">
            <w:pPr>
              <w:suppressAutoHyphens/>
              <w:spacing w:after="0" w:line="240" w:lineRule="auto"/>
              <w:jc w:val="both"/>
              <w:rPr>
                <w:rFonts w:ascii="Times New Roman" w:hAnsi="Times New Roman"/>
                <w:b/>
                <w:bCs/>
              </w:rPr>
            </w:pPr>
            <w:r w:rsidRPr="005019A2">
              <w:rPr>
                <w:rFonts w:ascii="Times New Roman" w:hAnsi="Times New Roman"/>
                <w:b/>
                <w:bCs/>
              </w:rPr>
              <w:t xml:space="preserve">Производственная практика </w:t>
            </w:r>
          </w:p>
          <w:p w14:paraId="3803E04E" w14:textId="77777777" w:rsidR="005019A2" w:rsidRPr="005019A2" w:rsidRDefault="005019A2" w:rsidP="00857CC7">
            <w:pPr>
              <w:spacing w:after="0" w:line="240" w:lineRule="auto"/>
              <w:rPr>
                <w:rFonts w:ascii="Times New Roman" w:hAnsi="Times New Roman"/>
                <w:b/>
                <w:bCs/>
              </w:rPr>
            </w:pPr>
            <w:r w:rsidRPr="005019A2">
              <w:rPr>
                <w:rFonts w:ascii="Times New Roman" w:hAnsi="Times New Roman"/>
                <w:b/>
                <w:bCs/>
              </w:rPr>
              <w:t>Виды работ</w:t>
            </w:r>
          </w:p>
          <w:p w14:paraId="07C0E695" w14:textId="77777777" w:rsidR="005019A2" w:rsidRPr="005019A2" w:rsidRDefault="005019A2" w:rsidP="00857CC7">
            <w:pPr>
              <w:spacing w:after="0" w:line="240" w:lineRule="auto"/>
              <w:rPr>
                <w:rFonts w:ascii="Times New Roman" w:hAnsi="Times New Roman"/>
                <w:b/>
                <w:bCs/>
              </w:rPr>
            </w:pPr>
            <w:r w:rsidRPr="005019A2">
              <w:rPr>
                <w:rFonts w:ascii="Times New Roman" w:hAnsi="Times New Roman"/>
              </w:rPr>
              <w:t>1 Основные технологические процессы производства кабельной продукции</w:t>
            </w:r>
          </w:p>
          <w:p w14:paraId="0E5A983B" w14:textId="77777777" w:rsidR="005019A2" w:rsidRPr="005019A2" w:rsidRDefault="005019A2" w:rsidP="00857CC7">
            <w:pPr>
              <w:spacing w:after="0"/>
              <w:jc w:val="both"/>
              <w:rPr>
                <w:rFonts w:ascii="Times New Roman" w:hAnsi="Times New Roman"/>
              </w:rPr>
            </w:pPr>
            <w:r w:rsidRPr="005019A2">
              <w:rPr>
                <w:rFonts w:ascii="Times New Roman" w:hAnsi="Times New Roman"/>
              </w:rPr>
              <w:t>2 Технологическое оборудование, основные узлы, схемы и принцип работы</w:t>
            </w:r>
          </w:p>
          <w:p w14:paraId="448EC874" w14:textId="77777777" w:rsidR="005019A2" w:rsidRPr="005019A2" w:rsidRDefault="005019A2" w:rsidP="00857CC7">
            <w:pPr>
              <w:spacing w:after="0"/>
              <w:jc w:val="both"/>
              <w:rPr>
                <w:rFonts w:ascii="Times New Roman" w:hAnsi="Times New Roman"/>
              </w:rPr>
            </w:pPr>
            <w:r w:rsidRPr="005019A2">
              <w:rPr>
                <w:rFonts w:ascii="Times New Roman" w:hAnsi="Times New Roman"/>
              </w:rPr>
              <w:t>3 Виды брака и способы его устранения на технологических операциях</w:t>
            </w:r>
          </w:p>
          <w:p w14:paraId="34ACECBF" w14:textId="77777777" w:rsidR="005019A2" w:rsidRPr="005019A2" w:rsidRDefault="005019A2" w:rsidP="00857CC7">
            <w:pPr>
              <w:spacing w:after="0"/>
              <w:jc w:val="both"/>
              <w:rPr>
                <w:rFonts w:ascii="Times New Roman" w:hAnsi="Times New Roman"/>
              </w:rPr>
            </w:pPr>
            <w:r w:rsidRPr="005019A2">
              <w:rPr>
                <w:rFonts w:ascii="Times New Roman" w:hAnsi="Times New Roman"/>
              </w:rPr>
              <w:t>4 Материалы, используемые в производстве кабельной продукции</w:t>
            </w:r>
          </w:p>
          <w:p w14:paraId="690336B9" w14:textId="77777777" w:rsidR="005019A2" w:rsidRPr="005019A2" w:rsidRDefault="005019A2" w:rsidP="00857CC7">
            <w:pPr>
              <w:spacing w:after="0"/>
              <w:jc w:val="both"/>
              <w:rPr>
                <w:rFonts w:ascii="Times New Roman" w:hAnsi="Times New Roman"/>
              </w:rPr>
            </w:pPr>
            <w:r w:rsidRPr="005019A2">
              <w:rPr>
                <w:rFonts w:ascii="Times New Roman" w:hAnsi="Times New Roman"/>
              </w:rPr>
              <w:t>5 Технологическая документация на основные технологические процессы производства</w:t>
            </w:r>
          </w:p>
          <w:p w14:paraId="3B574128" w14:textId="77777777" w:rsidR="005019A2" w:rsidRPr="005019A2" w:rsidRDefault="005019A2" w:rsidP="00857CC7">
            <w:pPr>
              <w:spacing w:after="0" w:line="240" w:lineRule="auto"/>
              <w:rPr>
                <w:rFonts w:ascii="Times New Roman" w:hAnsi="Times New Roman"/>
                <w:b/>
                <w:bCs/>
              </w:rPr>
            </w:pPr>
            <w:r w:rsidRPr="005019A2">
              <w:rPr>
                <w:rFonts w:ascii="Times New Roman" w:hAnsi="Times New Roman"/>
                <w:bCs/>
              </w:rPr>
              <w:t xml:space="preserve">6 Расчёт технологических параметров волочения, скрутки, наложения изоляции методом экструзии и обмотки, наложения </w:t>
            </w:r>
            <w:proofErr w:type="spellStart"/>
            <w:r w:rsidRPr="005019A2">
              <w:rPr>
                <w:rFonts w:ascii="Times New Roman" w:hAnsi="Times New Roman"/>
                <w:bCs/>
              </w:rPr>
              <w:t>бронепокровов</w:t>
            </w:r>
            <w:proofErr w:type="spellEnd"/>
            <w:r w:rsidRPr="005019A2">
              <w:rPr>
                <w:rFonts w:ascii="Times New Roman" w:hAnsi="Times New Roman"/>
                <w:bCs/>
              </w:rPr>
              <w:t>,</w:t>
            </w:r>
            <w:r w:rsidRPr="005019A2">
              <w:rPr>
                <w:rFonts w:ascii="Times New Roman" w:hAnsi="Times New Roman"/>
                <w:b/>
                <w:bCs/>
              </w:rPr>
              <w:t xml:space="preserve"> </w:t>
            </w:r>
          </w:p>
        </w:tc>
        <w:tc>
          <w:tcPr>
            <w:tcW w:w="579" w:type="pct"/>
          </w:tcPr>
          <w:p w14:paraId="1D6B6F3B" w14:textId="251B2901" w:rsidR="005019A2" w:rsidRPr="005019A2" w:rsidRDefault="005019A2" w:rsidP="00857CC7">
            <w:pPr>
              <w:suppressAutoHyphens/>
              <w:spacing w:after="0"/>
              <w:jc w:val="center"/>
              <w:rPr>
                <w:rFonts w:ascii="Times New Roman" w:hAnsi="Times New Roman"/>
                <w:b/>
              </w:rPr>
            </w:pPr>
            <w:r w:rsidRPr="005019A2">
              <w:rPr>
                <w:rFonts w:ascii="Times New Roman" w:hAnsi="Times New Roman"/>
                <w:b/>
              </w:rPr>
              <w:t>72</w:t>
            </w:r>
          </w:p>
        </w:tc>
        <w:tc>
          <w:tcPr>
            <w:tcW w:w="526" w:type="pct"/>
          </w:tcPr>
          <w:p w14:paraId="4E20716B" w14:textId="5A7DDF8B" w:rsidR="005019A2" w:rsidRPr="005019A2" w:rsidRDefault="005019A2" w:rsidP="00857CC7">
            <w:pPr>
              <w:suppressAutoHyphens/>
              <w:spacing w:after="0"/>
              <w:rPr>
                <w:rFonts w:ascii="Times New Roman" w:hAnsi="Times New Roman"/>
                <w:b/>
                <w:iCs/>
              </w:rPr>
            </w:pPr>
            <w:r w:rsidRPr="005019A2">
              <w:rPr>
                <w:rFonts w:ascii="Times New Roman" w:hAnsi="Times New Roman"/>
                <w:b/>
                <w:iCs/>
              </w:rPr>
              <w:t xml:space="preserve">        104</w:t>
            </w:r>
          </w:p>
        </w:tc>
        <w:tc>
          <w:tcPr>
            <w:tcW w:w="578" w:type="pct"/>
          </w:tcPr>
          <w:p w14:paraId="3D96D9CA" w14:textId="46D40068" w:rsidR="005019A2" w:rsidRPr="005019A2" w:rsidRDefault="005019A2" w:rsidP="00857CC7">
            <w:pPr>
              <w:suppressAutoHyphens/>
              <w:spacing w:after="0"/>
              <w:rPr>
                <w:rFonts w:ascii="Times New Roman" w:hAnsi="Times New Roman"/>
                <w:b/>
                <w:i/>
              </w:rPr>
            </w:pPr>
          </w:p>
        </w:tc>
      </w:tr>
      <w:tr w:rsidR="005019A2" w:rsidRPr="005019A2" w14:paraId="1E3971F4" w14:textId="77777777" w:rsidTr="005019A2">
        <w:tc>
          <w:tcPr>
            <w:tcW w:w="3317" w:type="pct"/>
            <w:gridSpan w:val="2"/>
          </w:tcPr>
          <w:p w14:paraId="05235E01" w14:textId="77777777" w:rsidR="005019A2" w:rsidRPr="005019A2" w:rsidRDefault="005019A2" w:rsidP="00857CC7">
            <w:pPr>
              <w:suppressAutoHyphens/>
              <w:spacing w:after="0"/>
              <w:rPr>
                <w:rFonts w:ascii="Times New Roman" w:hAnsi="Times New Roman"/>
                <w:b/>
              </w:rPr>
            </w:pPr>
            <w:r w:rsidRPr="005019A2">
              <w:rPr>
                <w:rFonts w:ascii="Times New Roman" w:hAnsi="Times New Roman"/>
                <w:b/>
                <w:bCs/>
              </w:rPr>
              <w:t>Всего</w:t>
            </w:r>
          </w:p>
        </w:tc>
        <w:tc>
          <w:tcPr>
            <w:tcW w:w="579" w:type="pct"/>
          </w:tcPr>
          <w:p w14:paraId="38D9F3B4" w14:textId="1900955B" w:rsidR="005019A2" w:rsidRPr="005019A2" w:rsidRDefault="005019A2" w:rsidP="00857CC7">
            <w:pPr>
              <w:suppressAutoHyphens/>
              <w:spacing w:after="0"/>
              <w:jc w:val="center"/>
              <w:rPr>
                <w:rFonts w:ascii="Times New Roman" w:hAnsi="Times New Roman"/>
                <w:b/>
              </w:rPr>
            </w:pPr>
            <w:r w:rsidRPr="005019A2">
              <w:rPr>
                <w:rFonts w:ascii="Times New Roman" w:hAnsi="Times New Roman"/>
                <w:b/>
              </w:rPr>
              <w:t>206</w:t>
            </w:r>
          </w:p>
        </w:tc>
        <w:tc>
          <w:tcPr>
            <w:tcW w:w="526" w:type="pct"/>
          </w:tcPr>
          <w:p w14:paraId="58EF8117" w14:textId="383986A5" w:rsidR="005019A2" w:rsidRPr="005019A2" w:rsidRDefault="005019A2" w:rsidP="00857CC7">
            <w:pPr>
              <w:suppressAutoHyphens/>
              <w:spacing w:after="0"/>
              <w:rPr>
                <w:rFonts w:ascii="Times New Roman" w:hAnsi="Times New Roman"/>
                <w:b/>
              </w:rPr>
            </w:pPr>
            <w:r w:rsidRPr="005019A2">
              <w:rPr>
                <w:rFonts w:ascii="Times New Roman" w:hAnsi="Times New Roman"/>
                <w:b/>
              </w:rPr>
              <w:t xml:space="preserve">       326</w:t>
            </w:r>
          </w:p>
        </w:tc>
        <w:tc>
          <w:tcPr>
            <w:tcW w:w="578" w:type="pct"/>
          </w:tcPr>
          <w:p w14:paraId="1C6701BB" w14:textId="4DABF554" w:rsidR="005019A2" w:rsidRPr="005019A2" w:rsidRDefault="005019A2" w:rsidP="00857CC7">
            <w:pPr>
              <w:suppressAutoHyphens/>
              <w:spacing w:after="0"/>
              <w:rPr>
                <w:rFonts w:ascii="Times New Roman" w:hAnsi="Times New Roman"/>
                <w:b/>
                <w:i/>
              </w:rPr>
            </w:pPr>
          </w:p>
        </w:tc>
      </w:tr>
    </w:tbl>
    <w:p w14:paraId="1CD56473" w14:textId="77777777" w:rsidR="000549E9" w:rsidRDefault="000549E9" w:rsidP="000549E9">
      <w:pPr>
        <w:spacing w:after="0"/>
        <w:jc w:val="center"/>
        <w:rPr>
          <w:rFonts w:ascii="Times New Roman" w:hAnsi="Times New Roman"/>
          <w:b/>
        </w:rPr>
        <w:sectPr w:rsidR="000549E9" w:rsidSect="00300C0D">
          <w:pgSz w:w="16840" w:h="11907" w:orient="landscape"/>
          <w:pgMar w:top="851" w:right="1134" w:bottom="851" w:left="992" w:header="709" w:footer="709" w:gutter="0"/>
          <w:cols w:space="720"/>
        </w:sectPr>
      </w:pPr>
    </w:p>
    <w:p w14:paraId="417B5C34" w14:textId="77777777" w:rsidR="000549E9" w:rsidRPr="00820CA6" w:rsidRDefault="000549E9" w:rsidP="000549E9">
      <w:pPr>
        <w:spacing w:after="0"/>
        <w:jc w:val="center"/>
        <w:rPr>
          <w:rFonts w:ascii="Times New Roman" w:hAnsi="Times New Roman"/>
          <w:b/>
          <w:bCs/>
          <w:sz w:val="24"/>
          <w:szCs w:val="24"/>
        </w:rPr>
      </w:pPr>
      <w:r w:rsidRPr="00820CA6">
        <w:rPr>
          <w:rFonts w:ascii="Times New Roman" w:hAnsi="Times New Roman"/>
          <w:b/>
          <w:bCs/>
          <w:sz w:val="24"/>
          <w:szCs w:val="24"/>
        </w:rPr>
        <w:lastRenderedPageBreak/>
        <w:t>3. УСЛОВИЯ РЕАЛИЗАЦИИ ПРОФЕССИОНАЛЬНОГО МОДУЛЯ</w:t>
      </w:r>
    </w:p>
    <w:p w14:paraId="348D1B38" w14:textId="77777777" w:rsidR="000549E9" w:rsidRPr="004B7256" w:rsidRDefault="000549E9" w:rsidP="000549E9">
      <w:pPr>
        <w:spacing w:after="0"/>
        <w:ind w:firstLine="709"/>
        <w:rPr>
          <w:rFonts w:ascii="Times New Roman" w:hAnsi="Times New Roman"/>
          <w:b/>
          <w:bCs/>
          <w:sz w:val="24"/>
          <w:szCs w:val="24"/>
          <w:highlight w:val="lightGray"/>
        </w:rPr>
      </w:pPr>
    </w:p>
    <w:p w14:paraId="245A1580" w14:textId="77777777" w:rsidR="000549E9" w:rsidRPr="00820CA6" w:rsidRDefault="000549E9" w:rsidP="000549E9">
      <w:pPr>
        <w:spacing w:after="0"/>
        <w:ind w:firstLine="709"/>
        <w:jc w:val="both"/>
        <w:rPr>
          <w:rFonts w:ascii="Times New Roman" w:hAnsi="Times New Roman"/>
          <w:b/>
          <w:bCs/>
          <w:sz w:val="24"/>
          <w:szCs w:val="24"/>
        </w:rPr>
      </w:pPr>
      <w:r w:rsidRPr="00820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EF7A764" w14:textId="77777777" w:rsidR="000549E9" w:rsidRPr="00DC6478" w:rsidRDefault="000549E9" w:rsidP="000549E9">
      <w:pPr>
        <w:suppressAutoHyphens/>
        <w:spacing w:after="0"/>
        <w:ind w:firstLine="709"/>
        <w:jc w:val="both"/>
        <w:rPr>
          <w:rFonts w:ascii="Times New Roman" w:hAnsi="Times New Roman"/>
          <w:bCs/>
          <w:sz w:val="24"/>
          <w:szCs w:val="24"/>
        </w:rPr>
      </w:pPr>
      <w:r w:rsidRPr="00C41B35">
        <w:rPr>
          <w:rFonts w:ascii="Times New Roman" w:hAnsi="Times New Roman"/>
          <w:bCs/>
          <w:sz w:val="24"/>
          <w:szCs w:val="24"/>
        </w:rPr>
        <w:t>Лаборатори</w:t>
      </w:r>
      <w:r>
        <w:rPr>
          <w:rFonts w:ascii="Times New Roman" w:hAnsi="Times New Roman"/>
          <w:bCs/>
          <w:sz w:val="24"/>
          <w:szCs w:val="24"/>
        </w:rPr>
        <w:t>я</w:t>
      </w:r>
      <w:r w:rsidRPr="00315F34">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iCs/>
          <w:color w:val="000000"/>
          <w:sz w:val="24"/>
          <w:szCs w:val="24"/>
        </w:rPr>
        <w:t>П</w:t>
      </w:r>
      <w:r w:rsidRPr="00E255F2">
        <w:rPr>
          <w:rFonts w:ascii="Times New Roman" w:hAnsi="Times New Roman"/>
          <w:iCs/>
          <w:color w:val="000000"/>
          <w:sz w:val="24"/>
          <w:szCs w:val="24"/>
        </w:rPr>
        <w:t xml:space="preserve">роизводства кабельной и </w:t>
      </w:r>
      <w:r w:rsidRPr="00DC6478">
        <w:rPr>
          <w:rFonts w:ascii="Times New Roman" w:hAnsi="Times New Roman"/>
          <w:iCs/>
          <w:color w:val="000000"/>
          <w:sz w:val="24"/>
          <w:szCs w:val="24"/>
        </w:rPr>
        <w:t>конденсаторной техники</w:t>
      </w:r>
      <w:r w:rsidRPr="00DC6478">
        <w:rPr>
          <w:rFonts w:ascii="Times New Roman" w:hAnsi="Times New Roman"/>
          <w:bCs/>
          <w:iCs/>
          <w:sz w:val="24"/>
          <w:szCs w:val="24"/>
        </w:rPr>
        <w:t>»</w:t>
      </w:r>
      <w:r w:rsidRPr="00DC6478">
        <w:rPr>
          <w:rFonts w:ascii="Times New Roman" w:hAnsi="Times New Roman"/>
          <w:b/>
          <w:bCs/>
          <w:iCs/>
          <w:sz w:val="24"/>
          <w:szCs w:val="24"/>
        </w:rPr>
        <w:t xml:space="preserve">, </w:t>
      </w:r>
      <w:r w:rsidRPr="00DC6478">
        <w:rPr>
          <w:rFonts w:ascii="Times New Roman" w:hAnsi="Times New Roman"/>
          <w:bCs/>
          <w:iCs/>
          <w:sz w:val="24"/>
          <w:szCs w:val="24"/>
        </w:rPr>
        <w:t xml:space="preserve">оснащенная </w:t>
      </w:r>
      <w:r w:rsidRPr="00DC6478">
        <w:rPr>
          <w:rFonts w:ascii="Times New Roman" w:hAnsi="Times New Roman"/>
          <w:bCs/>
          <w:sz w:val="24"/>
          <w:szCs w:val="24"/>
        </w:rPr>
        <w:t>в соответствии с п. 6.1.2.3 образовательной программы по специальности 13.02.08 Электроизоляционная, кабельная и конденсаторная техника</w:t>
      </w:r>
      <w:r w:rsidRPr="00DC6478">
        <w:rPr>
          <w:rFonts w:ascii="Times New Roman" w:hAnsi="Times New Roman"/>
          <w:bCs/>
          <w:i/>
          <w:sz w:val="24"/>
          <w:szCs w:val="24"/>
        </w:rPr>
        <w:t>.</w:t>
      </w:r>
    </w:p>
    <w:p w14:paraId="6DDD83A3" w14:textId="77777777" w:rsidR="000549E9" w:rsidRPr="00DC6478" w:rsidRDefault="000549E9" w:rsidP="000549E9">
      <w:pPr>
        <w:suppressAutoHyphens/>
        <w:spacing w:after="0"/>
        <w:ind w:firstLine="709"/>
        <w:jc w:val="both"/>
        <w:rPr>
          <w:rFonts w:ascii="Times New Roman" w:hAnsi="Times New Roman"/>
          <w:bCs/>
          <w:iCs/>
          <w:sz w:val="24"/>
          <w:szCs w:val="24"/>
        </w:rPr>
      </w:pPr>
      <w:r w:rsidRPr="00DC6478">
        <w:rPr>
          <w:rFonts w:ascii="Times New Roman" w:hAnsi="Times New Roman"/>
          <w:bCs/>
          <w:sz w:val="24"/>
          <w:szCs w:val="24"/>
        </w:rPr>
        <w:t>Мастерская</w:t>
      </w:r>
      <w:r w:rsidRPr="00DC6478">
        <w:rPr>
          <w:rFonts w:ascii="Times New Roman" w:hAnsi="Times New Roman"/>
          <w:b/>
          <w:bCs/>
          <w:iCs/>
          <w:sz w:val="24"/>
          <w:szCs w:val="24"/>
        </w:rPr>
        <w:t xml:space="preserve"> </w:t>
      </w:r>
      <w:r w:rsidRPr="00DC6478">
        <w:rPr>
          <w:rFonts w:ascii="Times New Roman" w:hAnsi="Times New Roman"/>
          <w:bCs/>
          <w:sz w:val="24"/>
          <w:szCs w:val="24"/>
        </w:rPr>
        <w:t>«</w:t>
      </w:r>
      <w:r w:rsidRPr="00DC6478">
        <w:rPr>
          <w:rFonts w:ascii="Times New Roman" w:hAnsi="Times New Roman"/>
          <w:bCs/>
          <w:iCs/>
          <w:sz w:val="24"/>
          <w:szCs w:val="24"/>
        </w:rPr>
        <w:t xml:space="preserve">Слесарно-механическая», оснащенная </w:t>
      </w:r>
      <w:r w:rsidRPr="00DC6478">
        <w:rPr>
          <w:rFonts w:ascii="Times New Roman" w:hAnsi="Times New Roman"/>
          <w:bCs/>
          <w:sz w:val="24"/>
          <w:szCs w:val="24"/>
        </w:rPr>
        <w:t>в соответствии с п. 6.1.2.4 образовательной программы по данной специальности 13.02.08 Электроизоляционная, кабельная и конденсаторная техника</w:t>
      </w:r>
      <w:r w:rsidRPr="00DC6478">
        <w:rPr>
          <w:rFonts w:ascii="Times New Roman" w:hAnsi="Times New Roman"/>
          <w:bCs/>
          <w:i/>
          <w:sz w:val="24"/>
          <w:szCs w:val="24"/>
        </w:rPr>
        <w:t>.</w:t>
      </w:r>
    </w:p>
    <w:p w14:paraId="660FFC06" w14:textId="77777777" w:rsidR="000549E9" w:rsidRPr="00315F34" w:rsidRDefault="000549E9" w:rsidP="000549E9">
      <w:pPr>
        <w:suppressAutoHyphens/>
        <w:spacing w:after="0"/>
        <w:ind w:firstLine="709"/>
        <w:jc w:val="both"/>
        <w:rPr>
          <w:rFonts w:ascii="Times New Roman" w:hAnsi="Times New Roman"/>
          <w:bCs/>
          <w:i/>
          <w:sz w:val="24"/>
          <w:szCs w:val="24"/>
        </w:rPr>
      </w:pPr>
      <w:r w:rsidRPr="00DC6478">
        <w:rPr>
          <w:rFonts w:ascii="Times New Roman" w:hAnsi="Times New Roman"/>
          <w:bCs/>
          <w:sz w:val="24"/>
          <w:szCs w:val="24"/>
        </w:rPr>
        <w:t xml:space="preserve">Оснащенные базы практики в соответствии с п 6.1.2.5 образовательной программы </w:t>
      </w:r>
      <w:r w:rsidRPr="00DC6478">
        <w:rPr>
          <w:rFonts w:ascii="Times New Roman" w:hAnsi="Times New Roman"/>
          <w:bCs/>
          <w:sz w:val="24"/>
          <w:szCs w:val="24"/>
        </w:rPr>
        <w:br/>
        <w:t>по специальности 13.02.08 Электроизоляционная, кабельная и конденсаторная техника</w:t>
      </w:r>
      <w:r w:rsidRPr="00DC6478">
        <w:rPr>
          <w:rFonts w:ascii="Times New Roman" w:hAnsi="Times New Roman"/>
          <w:bCs/>
          <w:i/>
          <w:sz w:val="24"/>
          <w:szCs w:val="24"/>
        </w:rPr>
        <w:t>.</w:t>
      </w:r>
    </w:p>
    <w:p w14:paraId="0E445D1B" w14:textId="77777777" w:rsidR="000549E9" w:rsidRPr="00315F34" w:rsidRDefault="000549E9" w:rsidP="000549E9">
      <w:pPr>
        <w:suppressAutoHyphens/>
        <w:spacing w:after="0"/>
        <w:ind w:firstLine="709"/>
        <w:jc w:val="both"/>
        <w:rPr>
          <w:rFonts w:ascii="Times New Roman" w:hAnsi="Times New Roman"/>
          <w:bCs/>
          <w:i/>
          <w:sz w:val="24"/>
          <w:szCs w:val="24"/>
        </w:rPr>
      </w:pPr>
    </w:p>
    <w:p w14:paraId="6FB49000" w14:textId="77777777" w:rsidR="000549E9" w:rsidRDefault="000549E9" w:rsidP="000549E9">
      <w:pPr>
        <w:spacing w:after="0"/>
        <w:ind w:firstLine="709"/>
        <w:rPr>
          <w:rFonts w:ascii="Times New Roman" w:hAnsi="Times New Roman"/>
          <w:b/>
          <w:bCs/>
          <w:sz w:val="24"/>
          <w:szCs w:val="24"/>
        </w:rPr>
      </w:pPr>
      <w:r w:rsidRPr="00C41B35">
        <w:rPr>
          <w:rFonts w:ascii="Times New Roman" w:hAnsi="Times New Roman"/>
          <w:b/>
          <w:bCs/>
          <w:sz w:val="24"/>
          <w:szCs w:val="24"/>
        </w:rPr>
        <w:t>3.2. Информационное обеспечение реализации программы</w:t>
      </w:r>
    </w:p>
    <w:p w14:paraId="7D053CDE" w14:textId="77777777" w:rsidR="000549E9" w:rsidRPr="00C41B35" w:rsidRDefault="000549E9" w:rsidP="000549E9">
      <w:pPr>
        <w:spacing w:after="0"/>
        <w:ind w:firstLine="709"/>
        <w:rPr>
          <w:rFonts w:ascii="Times New Roman" w:hAnsi="Times New Roman"/>
          <w:b/>
          <w:bCs/>
          <w:sz w:val="24"/>
          <w:szCs w:val="24"/>
        </w:rPr>
      </w:pPr>
    </w:p>
    <w:p w14:paraId="4CFD0E01" w14:textId="77777777" w:rsidR="000549E9" w:rsidRPr="00C41B35" w:rsidRDefault="000549E9" w:rsidP="000549E9">
      <w:pPr>
        <w:suppressAutoHyphens/>
        <w:spacing w:after="0"/>
        <w:ind w:firstLine="709"/>
        <w:jc w:val="both"/>
        <w:rPr>
          <w:rFonts w:ascii="Times New Roman" w:hAnsi="Times New Roman"/>
          <w:sz w:val="24"/>
          <w:szCs w:val="24"/>
        </w:rPr>
      </w:pPr>
      <w:r w:rsidRPr="00C41B35">
        <w:rPr>
          <w:rFonts w:ascii="Times New Roman" w:hAnsi="Times New Roman"/>
          <w:bCs/>
          <w:sz w:val="24"/>
          <w:szCs w:val="24"/>
        </w:rPr>
        <w:t>Для реализации программы библиотечный фонд образовательной организации должен иметь п</w:t>
      </w:r>
      <w:r w:rsidRPr="00C41B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0F11DC" w14:textId="77777777" w:rsidR="000549E9" w:rsidRPr="00C41B35" w:rsidRDefault="000549E9" w:rsidP="000549E9">
      <w:pPr>
        <w:spacing w:after="0"/>
        <w:ind w:firstLine="709"/>
        <w:contextualSpacing/>
        <w:rPr>
          <w:rFonts w:ascii="Times New Roman" w:hAnsi="Times New Roman"/>
          <w:sz w:val="24"/>
          <w:szCs w:val="24"/>
        </w:rPr>
      </w:pPr>
    </w:p>
    <w:p w14:paraId="142CE211" w14:textId="77777777" w:rsidR="005F5F49" w:rsidRPr="009630B9" w:rsidRDefault="000549E9" w:rsidP="005F5F49">
      <w:pPr>
        <w:spacing w:after="0" w:line="240" w:lineRule="auto"/>
        <w:ind w:firstLine="709"/>
        <w:contextualSpacing/>
        <w:rPr>
          <w:rFonts w:ascii="Times New Roman" w:hAnsi="Times New Roman"/>
          <w:b/>
          <w:sz w:val="24"/>
          <w:szCs w:val="24"/>
          <w:lang w:val="x-none" w:eastAsia="x-none"/>
        </w:rPr>
      </w:pPr>
      <w:r w:rsidRPr="00C41B35">
        <w:rPr>
          <w:rFonts w:ascii="Times New Roman" w:hAnsi="Times New Roman"/>
          <w:b/>
          <w:sz w:val="24"/>
          <w:szCs w:val="24"/>
          <w:lang w:val="x-none" w:eastAsia="x-none"/>
        </w:rPr>
        <w:t xml:space="preserve">3.2.1. </w:t>
      </w:r>
      <w:r w:rsidRPr="00C41B35">
        <w:rPr>
          <w:rFonts w:ascii="Times New Roman" w:hAnsi="Times New Roman"/>
          <w:b/>
          <w:sz w:val="24"/>
          <w:szCs w:val="24"/>
          <w:lang w:eastAsia="x-none"/>
        </w:rPr>
        <w:t>Основные печатные</w:t>
      </w:r>
      <w:r w:rsidRPr="00C41B35">
        <w:rPr>
          <w:rFonts w:ascii="Times New Roman" w:hAnsi="Times New Roman"/>
          <w:b/>
          <w:sz w:val="24"/>
          <w:szCs w:val="24"/>
          <w:lang w:val="x-none" w:eastAsia="x-none"/>
        </w:rPr>
        <w:t xml:space="preserve"> издания</w:t>
      </w:r>
    </w:p>
    <w:p w14:paraId="7C11C94B" w14:textId="77777777" w:rsidR="00F20EF2" w:rsidRDefault="00F20EF2" w:rsidP="00F20EF2">
      <w:pPr>
        <w:suppressAutoHyphens/>
        <w:spacing w:after="0"/>
        <w:ind w:left="-284" w:firstLine="710"/>
        <w:contextualSpacing/>
        <w:jc w:val="both"/>
        <w:rPr>
          <w:rFonts w:ascii="Times New Roman" w:hAnsi="Times New Roman"/>
          <w:bCs/>
          <w:sz w:val="24"/>
          <w:szCs w:val="24"/>
        </w:rPr>
      </w:pPr>
      <w:r w:rsidRPr="005D3968">
        <w:rPr>
          <w:rFonts w:ascii="Times New Roman" w:hAnsi="Times New Roman"/>
          <w:sz w:val="24"/>
          <w:szCs w:val="24"/>
        </w:rPr>
        <w:t>1</w:t>
      </w:r>
      <w:r>
        <w:rPr>
          <w:rFonts w:ascii="Times New Roman" w:hAnsi="Times New Roman"/>
          <w:sz w:val="24"/>
          <w:szCs w:val="24"/>
        </w:rPr>
        <w:t xml:space="preserve">. </w:t>
      </w:r>
      <w:r w:rsidRPr="000B4B0E">
        <w:rPr>
          <w:rFonts w:ascii="Times New Roman" w:hAnsi="Times New Roman"/>
          <w:sz w:val="24"/>
          <w:szCs w:val="24"/>
        </w:rPr>
        <w:t>Пешков</w:t>
      </w:r>
      <w:r>
        <w:rPr>
          <w:rFonts w:ascii="Times New Roman" w:hAnsi="Times New Roman"/>
          <w:sz w:val="24"/>
          <w:szCs w:val="24"/>
        </w:rPr>
        <w:t xml:space="preserve"> </w:t>
      </w:r>
      <w:r w:rsidRPr="000B4B0E">
        <w:rPr>
          <w:rFonts w:ascii="Times New Roman" w:hAnsi="Times New Roman"/>
          <w:sz w:val="24"/>
          <w:szCs w:val="24"/>
        </w:rPr>
        <w:t>И.Б., Основы кабельной техники</w:t>
      </w:r>
      <w:r>
        <w:rPr>
          <w:rFonts w:ascii="Times New Roman" w:hAnsi="Times New Roman"/>
          <w:sz w:val="24"/>
          <w:szCs w:val="24"/>
        </w:rPr>
        <w:t xml:space="preserve">: учебник для студ. высших учеб. заведений. - </w:t>
      </w:r>
      <w:r w:rsidRPr="000B4B0E">
        <w:rPr>
          <w:rFonts w:ascii="Times New Roman" w:hAnsi="Times New Roman"/>
          <w:sz w:val="24"/>
          <w:szCs w:val="24"/>
        </w:rPr>
        <w:t>М.: Издательский центр «Академия», 2006</w:t>
      </w:r>
      <w:r>
        <w:rPr>
          <w:rFonts w:ascii="Times New Roman" w:hAnsi="Times New Roman"/>
          <w:sz w:val="24"/>
          <w:szCs w:val="24"/>
        </w:rPr>
        <w:t>. – 432с.</w:t>
      </w:r>
    </w:p>
    <w:p w14:paraId="4C631EDB" w14:textId="77777777" w:rsidR="005F5F49" w:rsidRPr="009630B9" w:rsidRDefault="005F5F49" w:rsidP="000549E9">
      <w:pPr>
        <w:spacing w:after="0"/>
        <w:ind w:firstLine="709"/>
        <w:contextualSpacing/>
        <w:rPr>
          <w:rFonts w:ascii="Times New Roman" w:hAnsi="Times New Roman"/>
          <w:b/>
          <w:sz w:val="24"/>
          <w:szCs w:val="24"/>
          <w:highlight w:val="yellow"/>
        </w:rPr>
      </w:pPr>
    </w:p>
    <w:p w14:paraId="11A38FC1" w14:textId="77777777" w:rsidR="000549E9" w:rsidRPr="00C41B35" w:rsidRDefault="000549E9" w:rsidP="000549E9">
      <w:pPr>
        <w:spacing w:after="0"/>
        <w:ind w:firstLine="709"/>
        <w:jc w:val="both"/>
        <w:rPr>
          <w:rFonts w:ascii="Times New Roman" w:hAnsi="Times New Roman"/>
          <w:i/>
          <w:iCs/>
          <w:sz w:val="24"/>
          <w:szCs w:val="24"/>
        </w:rPr>
      </w:pPr>
      <w:r w:rsidRPr="00C41B35">
        <w:rPr>
          <w:rFonts w:ascii="Times New Roman" w:hAnsi="Times New Roman"/>
          <w:b/>
          <w:sz w:val="24"/>
          <w:szCs w:val="24"/>
        </w:rPr>
        <w:t>3.2.2. Основные электронные издания</w:t>
      </w:r>
      <w:r w:rsidRPr="00C41B35">
        <w:rPr>
          <w:rFonts w:ascii="Times New Roman" w:hAnsi="Times New Roman"/>
          <w:i/>
          <w:iCs/>
          <w:sz w:val="24"/>
          <w:szCs w:val="24"/>
        </w:rPr>
        <w:t xml:space="preserve"> </w:t>
      </w:r>
    </w:p>
    <w:p w14:paraId="4ACE8A92" w14:textId="77777777" w:rsidR="000549E9" w:rsidRPr="00AB013D" w:rsidRDefault="000549E9" w:rsidP="000549E9">
      <w:pPr>
        <w:spacing w:after="0"/>
        <w:ind w:firstLine="709"/>
        <w:contextualSpacing/>
        <w:rPr>
          <w:rFonts w:ascii="Times New Roman" w:hAnsi="Times New Roman"/>
          <w:b/>
          <w:sz w:val="24"/>
          <w:szCs w:val="24"/>
        </w:rPr>
      </w:pPr>
      <w:r w:rsidRPr="00C41B35">
        <w:rPr>
          <w:rFonts w:ascii="Times New Roman" w:hAnsi="Times New Roman"/>
          <w:sz w:val="24"/>
          <w:szCs w:val="24"/>
        </w:rPr>
        <w:t>1</w:t>
      </w:r>
      <w:r>
        <w:rPr>
          <w:rFonts w:ascii="Times New Roman" w:hAnsi="Times New Roman"/>
          <w:bCs/>
          <w:sz w:val="24"/>
          <w:szCs w:val="24"/>
        </w:rPr>
        <w:t xml:space="preserve">. </w:t>
      </w:r>
      <w:r w:rsidRPr="00273986">
        <w:rPr>
          <w:rFonts w:ascii="Times New Roman" w:hAnsi="Times New Roman"/>
          <w:bCs/>
          <w:sz w:val="24"/>
          <w:szCs w:val="24"/>
        </w:rPr>
        <w:t>Образовательная платформа «</w:t>
      </w:r>
      <w:proofErr w:type="spellStart"/>
      <w:r w:rsidRPr="00273986">
        <w:rPr>
          <w:rFonts w:ascii="Times New Roman" w:hAnsi="Times New Roman"/>
          <w:bCs/>
          <w:sz w:val="24"/>
          <w:szCs w:val="24"/>
        </w:rPr>
        <w:t>Юрайт</w:t>
      </w:r>
      <w:proofErr w:type="spellEnd"/>
      <w:r w:rsidRPr="00273986">
        <w:rPr>
          <w:rFonts w:ascii="Times New Roman" w:hAnsi="Times New Roman"/>
          <w:bCs/>
          <w:sz w:val="24"/>
          <w:szCs w:val="24"/>
        </w:rPr>
        <w:t xml:space="preserve">» </w:t>
      </w:r>
      <w:hyperlink r:id="rId10" w:history="1">
        <w:r w:rsidRPr="00273986">
          <w:rPr>
            <w:rFonts w:ascii="Times New Roman" w:hAnsi="Times New Roman"/>
            <w:bCs/>
            <w:color w:val="0000FF"/>
            <w:sz w:val="24"/>
            <w:szCs w:val="24"/>
            <w:u w:val="single"/>
          </w:rPr>
          <w:t>https://urait.ru/</w:t>
        </w:r>
      </w:hyperlink>
    </w:p>
    <w:p w14:paraId="70A6EA5D" w14:textId="77777777" w:rsidR="005F5F49" w:rsidRDefault="000549E9" w:rsidP="005F5F49">
      <w:pPr>
        <w:spacing w:after="0"/>
        <w:ind w:firstLine="709"/>
        <w:contextualSpacing/>
        <w:rPr>
          <w:rFonts w:ascii="Times New Roman" w:hAnsi="Times New Roman"/>
          <w:bCs/>
          <w:color w:val="0000FF"/>
          <w:sz w:val="24"/>
          <w:szCs w:val="24"/>
          <w:u w:val="single"/>
        </w:rPr>
      </w:pPr>
      <w:r>
        <w:rPr>
          <w:rFonts w:ascii="Times New Roman" w:hAnsi="Times New Roman"/>
          <w:bCs/>
          <w:sz w:val="24"/>
          <w:szCs w:val="24"/>
        </w:rPr>
        <w:t xml:space="preserve">2. </w:t>
      </w:r>
      <w:r w:rsidRPr="00273986">
        <w:rPr>
          <w:rFonts w:ascii="Times New Roman" w:hAnsi="Times New Roman"/>
          <w:bCs/>
          <w:sz w:val="24"/>
          <w:szCs w:val="24"/>
        </w:rPr>
        <w:t xml:space="preserve">Электронная библиотечная система Лань </w:t>
      </w:r>
      <w:hyperlink r:id="rId11" w:history="1">
        <w:r w:rsidRPr="00273986">
          <w:rPr>
            <w:rFonts w:ascii="Times New Roman" w:hAnsi="Times New Roman"/>
            <w:bCs/>
            <w:color w:val="0000FF"/>
            <w:sz w:val="24"/>
            <w:szCs w:val="24"/>
            <w:u w:val="single"/>
          </w:rPr>
          <w:t>https://e.lanbook.com/</w:t>
        </w:r>
      </w:hyperlink>
    </w:p>
    <w:p w14:paraId="4E79DE22" w14:textId="77777777" w:rsidR="005F5F49" w:rsidRPr="005F5F49" w:rsidRDefault="005F5F49" w:rsidP="005F5F49">
      <w:pPr>
        <w:spacing w:after="0"/>
        <w:ind w:firstLine="709"/>
        <w:contextualSpacing/>
        <w:rPr>
          <w:rFonts w:ascii="Times New Roman" w:hAnsi="Times New Roman"/>
          <w:bCs/>
          <w:color w:val="0000FF"/>
          <w:sz w:val="24"/>
          <w:szCs w:val="24"/>
          <w:u w:val="single"/>
        </w:rPr>
      </w:pPr>
      <w:r w:rsidRPr="005F5F49">
        <w:rPr>
          <w:rFonts w:ascii="Times New Roman" w:hAnsi="Times New Roman"/>
          <w:sz w:val="24"/>
          <w:szCs w:val="24"/>
        </w:rPr>
        <w:t xml:space="preserve">3. Электронно-библиотечная система издательского центра «Академия» </w:t>
      </w:r>
      <w:r w:rsidRPr="005F5F49">
        <w:rPr>
          <w:rFonts w:ascii="Times New Roman" w:hAnsi="Times New Roman"/>
          <w:bCs/>
          <w:sz w:val="24"/>
          <w:szCs w:val="24"/>
        </w:rPr>
        <w:t>–</w:t>
      </w:r>
      <w:r w:rsidRPr="005F5F49">
        <w:rPr>
          <w:rFonts w:ascii="Times New Roman" w:hAnsi="Times New Roman"/>
          <w:sz w:val="24"/>
          <w:szCs w:val="24"/>
        </w:rPr>
        <w:t xml:space="preserve"> [Электронный ресурс]. </w:t>
      </w:r>
      <w:r w:rsidRPr="005F5F49">
        <w:rPr>
          <w:rFonts w:ascii="Times New Roman" w:hAnsi="Times New Roman"/>
          <w:bCs/>
          <w:sz w:val="24"/>
          <w:szCs w:val="24"/>
        </w:rPr>
        <w:t>–</w:t>
      </w:r>
      <w:r w:rsidRPr="005F5F49">
        <w:rPr>
          <w:rFonts w:ascii="Times New Roman" w:hAnsi="Times New Roman"/>
          <w:sz w:val="24"/>
          <w:szCs w:val="24"/>
        </w:rPr>
        <w:t xml:space="preserve"> URL:</w:t>
      </w:r>
      <w:r w:rsidRPr="005F5F49">
        <w:rPr>
          <w:rFonts w:ascii="Times New Roman" w:hAnsi="Times New Roman"/>
          <w:bCs/>
          <w:sz w:val="24"/>
          <w:szCs w:val="24"/>
        </w:rPr>
        <w:t xml:space="preserve"> </w:t>
      </w:r>
      <w:r w:rsidRPr="005F5F49">
        <w:rPr>
          <w:rFonts w:ascii="Times New Roman" w:hAnsi="Times New Roman"/>
          <w:sz w:val="24"/>
          <w:szCs w:val="24"/>
        </w:rPr>
        <w:t>http://academia-moscow.ru</w:t>
      </w:r>
    </w:p>
    <w:p w14:paraId="344B8B01" w14:textId="77777777" w:rsidR="000549E9" w:rsidRPr="000D0C0E" w:rsidRDefault="000D0C0E" w:rsidP="000549E9">
      <w:pPr>
        <w:suppressAutoHyphens/>
        <w:spacing w:after="0"/>
        <w:jc w:val="both"/>
        <w:rPr>
          <w:rFonts w:ascii="Times New Roman" w:hAnsi="Times New Roman"/>
          <w:bCs/>
          <w:iCs/>
          <w:sz w:val="24"/>
          <w:szCs w:val="24"/>
          <w:highlight w:val="cyan"/>
        </w:rPr>
      </w:pPr>
      <w:r>
        <w:rPr>
          <w:rFonts w:ascii="Times New Roman" w:hAnsi="Times New Roman"/>
          <w:sz w:val="24"/>
          <w:szCs w:val="24"/>
        </w:rPr>
        <w:t xml:space="preserve"> </w:t>
      </w:r>
    </w:p>
    <w:p w14:paraId="5120783C" w14:textId="77777777" w:rsidR="000549E9" w:rsidRPr="009630B9" w:rsidRDefault="000549E9" w:rsidP="000549E9">
      <w:pPr>
        <w:suppressAutoHyphens/>
        <w:spacing w:after="0"/>
        <w:ind w:firstLine="709"/>
        <w:contextualSpacing/>
        <w:rPr>
          <w:rFonts w:ascii="Times New Roman" w:hAnsi="Times New Roman"/>
          <w:bCs/>
          <w:i/>
          <w:sz w:val="24"/>
          <w:szCs w:val="24"/>
        </w:rPr>
      </w:pPr>
      <w:r w:rsidRPr="00C41B35">
        <w:rPr>
          <w:rFonts w:ascii="Times New Roman" w:hAnsi="Times New Roman"/>
          <w:b/>
          <w:bCs/>
          <w:sz w:val="24"/>
          <w:szCs w:val="24"/>
        </w:rPr>
        <w:t>3.2.3. Дополнительные источники</w:t>
      </w:r>
      <w:r w:rsidRPr="009630B9">
        <w:rPr>
          <w:rFonts w:ascii="Times New Roman" w:hAnsi="Times New Roman"/>
          <w:b/>
          <w:bCs/>
          <w:sz w:val="24"/>
          <w:szCs w:val="24"/>
        </w:rPr>
        <w:t xml:space="preserve"> </w:t>
      </w:r>
    </w:p>
    <w:p w14:paraId="65B16B96" w14:textId="77777777" w:rsidR="000549E9" w:rsidRDefault="000549E9" w:rsidP="000549E9">
      <w:pPr>
        <w:suppressAutoHyphens/>
        <w:spacing w:after="0"/>
        <w:ind w:left="-284" w:firstLine="710"/>
        <w:contextualSpacing/>
        <w:jc w:val="both"/>
        <w:rPr>
          <w:rFonts w:ascii="Times New Roman" w:hAnsi="Times New Roman"/>
          <w:bCs/>
          <w:sz w:val="24"/>
          <w:szCs w:val="24"/>
        </w:rPr>
      </w:pPr>
      <w:r w:rsidRPr="005D3968">
        <w:rPr>
          <w:rFonts w:ascii="Times New Roman" w:hAnsi="Times New Roman"/>
          <w:sz w:val="24"/>
          <w:szCs w:val="24"/>
        </w:rPr>
        <w:t>1</w:t>
      </w:r>
      <w:r>
        <w:rPr>
          <w:rFonts w:ascii="Times New Roman" w:hAnsi="Times New Roman"/>
          <w:sz w:val="24"/>
          <w:szCs w:val="24"/>
        </w:rPr>
        <w:t xml:space="preserve">. </w:t>
      </w:r>
      <w:r w:rsidRPr="000B4B0E">
        <w:rPr>
          <w:rFonts w:ascii="Times New Roman" w:hAnsi="Times New Roman"/>
          <w:sz w:val="24"/>
          <w:szCs w:val="24"/>
        </w:rPr>
        <w:t>Пешков</w:t>
      </w:r>
      <w:r w:rsidR="005F5F49">
        <w:rPr>
          <w:rFonts w:ascii="Times New Roman" w:hAnsi="Times New Roman"/>
          <w:sz w:val="24"/>
          <w:szCs w:val="24"/>
        </w:rPr>
        <w:t xml:space="preserve"> </w:t>
      </w:r>
      <w:r w:rsidRPr="000B4B0E">
        <w:rPr>
          <w:rFonts w:ascii="Times New Roman" w:hAnsi="Times New Roman"/>
          <w:sz w:val="24"/>
          <w:szCs w:val="24"/>
        </w:rPr>
        <w:t>И.Б., Основы кабельной техники</w:t>
      </w:r>
      <w:r>
        <w:rPr>
          <w:rFonts w:ascii="Times New Roman" w:hAnsi="Times New Roman"/>
          <w:sz w:val="24"/>
          <w:szCs w:val="24"/>
        </w:rPr>
        <w:t xml:space="preserve">: учебник для студ. высших учеб. заведений. - </w:t>
      </w:r>
      <w:r w:rsidRPr="000B4B0E">
        <w:rPr>
          <w:rFonts w:ascii="Times New Roman" w:hAnsi="Times New Roman"/>
          <w:sz w:val="24"/>
          <w:szCs w:val="24"/>
        </w:rPr>
        <w:t>М.: Издательский центр «Академия», 2006</w:t>
      </w:r>
      <w:r>
        <w:rPr>
          <w:rFonts w:ascii="Times New Roman" w:hAnsi="Times New Roman"/>
          <w:sz w:val="24"/>
          <w:szCs w:val="24"/>
        </w:rPr>
        <w:t>. – 432с.</w:t>
      </w:r>
    </w:p>
    <w:p w14:paraId="627958DE" w14:textId="77777777" w:rsidR="000549E9" w:rsidRDefault="000549E9" w:rsidP="000549E9">
      <w:pPr>
        <w:suppressAutoHyphens/>
        <w:spacing w:after="0"/>
        <w:ind w:left="-284" w:firstLine="710"/>
        <w:contextualSpacing/>
        <w:jc w:val="both"/>
        <w:rPr>
          <w:rFonts w:ascii="Times New Roman" w:hAnsi="Times New Roman"/>
          <w:bCs/>
          <w:color w:val="000000"/>
          <w:spacing w:val="-3"/>
          <w:sz w:val="24"/>
          <w:szCs w:val="24"/>
        </w:rPr>
      </w:pPr>
      <w:r>
        <w:rPr>
          <w:rFonts w:ascii="Times New Roman" w:hAnsi="Times New Roman"/>
          <w:bCs/>
          <w:color w:val="000000"/>
          <w:spacing w:val="-3"/>
          <w:sz w:val="24"/>
          <w:szCs w:val="24"/>
        </w:rPr>
        <w:t xml:space="preserve">2. </w:t>
      </w:r>
      <w:proofErr w:type="spellStart"/>
      <w:r w:rsidRPr="008120B5">
        <w:rPr>
          <w:rFonts w:ascii="Times New Roman" w:hAnsi="Times New Roman"/>
          <w:bCs/>
          <w:color w:val="000000"/>
          <w:spacing w:val="-3"/>
          <w:sz w:val="24"/>
          <w:szCs w:val="24"/>
        </w:rPr>
        <w:t>Сибикин</w:t>
      </w:r>
      <w:proofErr w:type="spellEnd"/>
      <w:r w:rsidRPr="008120B5">
        <w:rPr>
          <w:rFonts w:ascii="Times New Roman" w:hAnsi="Times New Roman"/>
          <w:bCs/>
          <w:color w:val="000000"/>
          <w:spacing w:val="-3"/>
          <w:sz w:val="24"/>
          <w:szCs w:val="24"/>
        </w:rPr>
        <w:t xml:space="preserve"> Ю.Д</w:t>
      </w:r>
      <w:r w:rsidRPr="008120B5">
        <w:rPr>
          <w:rFonts w:ascii="Times New Roman" w:hAnsi="Times New Roman"/>
          <w:bCs/>
          <w:i/>
          <w:color w:val="000000"/>
          <w:spacing w:val="-3"/>
          <w:sz w:val="24"/>
          <w:szCs w:val="24"/>
        </w:rPr>
        <w:t>.</w:t>
      </w:r>
      <w:r w:rsidRPr="008120B5">
        <w:rPr>
          <w:rFonts w:ascii="Times New Roman" w:hAnsi="Times New Roman"/>
          <w:bCs/>
          <w:color w:val="000000"/>
          <w:spacing w:val="-3"/>
          <w:sz w:val="24"/>
          <w:szCs w:val="24"/>
        </w:rPr>
        <w:t xml:space="preserve">  Техническое обслуживание, ремонт электрооборудования и сетей промышленных предприятий / в 2 книгах для нач. проф. образования: 9-е изд., стер. – М.: Издательский центр «Академия» 2014. – Ч 1 – 208с, Ч 2 – 256с.</w:t>
      </w:r>
    </w:p>
    <w:p w14:paraId="645334C2" w14:textId="77777777" w:rsidR="000549E9" w:rsidRDefault="000549E9" w:rsidP="000549E9">
      <w:pPr>
        <w:suppressAutoHyphens/>
        <w:spacing w:after="0"/>
        <w:ind w:left="-284" w:firstLine="710"/>
        <w:contextualSpacing/>
        <w:jc w:val="both"/>
        <w:rPr>
          <w:rFonts w:ascii="Times New Roman" w:hAnsi="Times New Roman"/>
          <w:sz w:val="24"/>
          <w:szCs w:val="24"/>
        </w:rPr>
      </w:pPr>
      <w:r>
        <w:rPr>
          <w:rFonts w:ascii="Times New Roman" w:hAnsi="Times New Roman"/>
          <w:sz w:val="24"/>
          <w:szCs w:val="24"/>
        </w:rPr>
        <w:t xml:space="preserve">3. </w:t>
      </w:r>
      <w:r w:rsidRPr="000B4B0E">
        <w:rPr>
          <w:rFonts w:ascii="Times New Roman" w:hAnsi="Times New Roman"/>
          <w:sz w:val="24"/>
          <w:szCs w:val="24"/>
        </w:rPr>
        <w:t xml:space="preserve">СТП «Обеспечение и обслуживание средств технологического оснащения» ОАО «Завод </w:t>
      </w:r>
      <w:proofErr w:type="spellStart"/>
      <w:r w:rsidRPr="000B4B0E">
        <w:rPr>
          <w:rFonts w:ascii="Times New Roman" w:hAnsi="Times New Roman"/>
          <w:sz w:val="24"/>
          <w:szCs w:val="24"/>
        </w:rPr>
        <w:t>Сарансккабель</w:t>
      </w:r>
      <w:proofErr w:type="spellEnd"/>
      <w:r w:rsidRPr="000B4B0E">
        <w:rPr>
          <w:rFonts w:ascii="Times New Roman" w:hAnsi="Times New Roman"/>
          <w:sz w:val="24"/>
          <w:szCs w:val="24"/>
        </w:rPr>
        <w:t>» 2006</w:t>
      </w:r>
    </w:p>
    <w:p w14:paraId="671BD6D5" w14:textId="77777777" w:rsidR="000549E9" w:rsidRDefault="000549E9" w:rsidP="000549E9">
      <w:pPr>
        <w:suppressAutoHyphens/>
        <w:spacing w:after="0"/>
        <w:ind w:left="-284" w:firstLine="710"/>
        <w:contextualSpacing/>
        <w:jc w:val="both"/>
        <w:rPr>
          <w:rFonts w:ascii="Times New Roman" w:hAnsi="Times New Roman"/>
          <w:bCs/>
          <w:color w:val="000000"/>
          <w:spacing w:val="-3"/>
          <w:sz w:val="24"/>
          <w:szCs w:val="24"/>
        </w:rPr>
      </w:pPr>
      <w:r>
        <w:rPr>
          <w:rFonts w:ascii="Times New Roman" w:hAnsi="Times New Roman"/>
          <w:bCs/>
          <w:color w:val="000000"/>
          <w:spacing w:val="-3"/>
          <w:sz w:val="24"/>
          <w:szCs w:val="24"/>
        </w:rPr>
        <w:t>4. Ящура А.И., Система технического обслуживания и ремонта общепромышленного оборудования: Справочник. – М: Издательство НЦ ЭНАС 2006, - 360с, ил.</w:t>
      </w:r>
    </w:p>
    <w:p w14:paraId="59567875" w14:textId="7EEAF274" w:rsidR="00F20EF2" w:rsidRDefault="005019A2" w:rsidP="005019A2">
      <w:pPr>
        <w:spacing w:after="0"/>
        <w:ind w:left="-284" w:firstLine="710"/>
        <w:contextualSpacing/>
        <w:rPr>
          <w:rFonts w:ascii="Times New Roman" w:hAnsi="Times New Roman"/>
          <w:sz w:val="24"/>
          <w:szCs w:val="24"/>
        </w:rPr>
      </w:pPr>
      <w:r>
        <w:rPr>
          <w:rFonts w:ascii="Times New Roman" w:hAnsi="Times New Roman"/>
          <w:sz w:val="24"/>
          <w:szCs w:val="24"/>
        </w:rPr>
        <w:t>5</w:t>
      </w:r>
      <w:r w:rsidR="00F20EF2">
        <w:rPr>
          <w:rFonts w:ascii="Times New Roman" w:hAnsi="Times New Roman"/>
          <w:sz w:val="24"/>
          <w:szCs w:val="24"/>
        </w:rPr>
        <w:t xml:space="preserve">. Григорьян А. Н., </w:t>
      </w:r>
      <w:proofErr w:type="spellStart"/>
      <w:r w:rsidR="00F20EF2">
        <w:rPr>
          <w:rFonts w:ascii="Times New Roman" w:hAnsi="Times New Roman"/>
          <w:sz w:val="24"/>
          <w:szCs w:val="24"/>
        </w:rPr>
        <w:t>Дикерман</w:t>
      </w:r>
      <w:proofErr w:type="spellEnd"/>
      <w:r w:rsidR="00F20EF2">
        <w:rPr>
          <w:rFonts w:ascii="Times New Roman" w:hAnsi="Times New Roman"/>
          <w:sz w:val="24"/>
          <w:szCs w:val="24"/>
        </w:rPr>
        <w:t xml:space="preserve"> Д. Н., </w:t>
      </w:r>
      <w:proofErr w:type="spellStart"/>
      <w:r w:rsidR="00F20EF2" w:rsidRPr="00012DB0">
        <w:rPr>
          <w:rFonts w:ascii="Times New Roman" w:hAnsi="Times New Roman"/>
          <w:sz w:val="24"/>
          <w:szCs w:val="24"/>
        </w:rPr>
        <w:t>И.Б.Пешков</w:t>
      </w:r>
      <w:proofErr w:type="spellEnd"/>
      <w:r w:rsidR="00F20EF2">
        <w:rPr>
          <w:rFonts w:ascii="Times New Roman" w:hAnsi="Times New Roman"/>
          <w:sz w:val="24"/>
          <w:szCs w:val="24"/>
        </w:rPr>
        <w:t>. Технология производства кабелей и проводов с применением пластмасс и резин / Под ред. И. Б. Пешкова: Учебное пособие для вузов. – М.: Машиностроение, 2011. – 368 с.</w:t>
      </w:r>
    </w:p>
    <w:p w14:paraId="3229D6D3" w14:textId="77777777" w:rsidR="000549E9" w:rsidRPr="005019A2" w:rsidRDefault="000549E9" w:rsidP="000549E9">
      <w:pPr>
        <w:jc w:val="center"/>
        <w:rPr>
          <w:rFonts w:ascii="Times New Roman" w:hAnsi="Times New Roman"/>
          <w:b/>
          <w:bCs/>
          <w:sz w:val="24"/>
          <w:szCs w:val="24"/>
        </w:rPr>
      </w:pPr>
      <w:r w:rsidRPr="005019A2">
        <w:rPr>
          <w:rFonts w:ascii="Times New Roman" w:hAnsi="Times New Roman"/>
          <w:b/>
          <w:bCs/>
          <w:sz w:val="24"/>
          <w:szCs w:val="24"/>
        </w:rPr>
        <w:lastRenderedPageBreak/>
        <w:t xml:space="preserve">4. КОНТРОЛЬ И ОЦЕНКА РЕЗУЛЬТАТОВ ОСВОЕНИЯ </w:t>
      </w:r>
      <w:r w:rsidRPr="005019A2">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4196"/>
        <w:gridCol w:w="2667"/>
      </w:tblGrid>
      <w:tr w:rsidR="000549E9" w:rsidRPr="005019A2" w14:paraId="0855075E" w14:textId="77777777" w:rsidTr="005019A2">
        <w:trPr>
          <w:trHeight w:val="1098"/>
        </w:trPr>
        <w:tc>
          <w:tcPr>
            <w:tcW w:w="1328" w:type="pct"/>
            <w:vAlign w:val="center"/>
          </w:tcPr>
          <w:p w14:paraId="0A2328EF" w14:textId="1040BF9B" w:rsidR="000549E9" w:rsidRPr="005019A2" w:rsidRDefault="000549E9" w:rsidP="00300C0D">
            <w:pPr>
              <w:suppressAutoHyphens/>
              <w:spacing w:after="0" w:line="240" w:lineRule="auto"/>
              <w:jc w:val="center"/>
              <w:rPr>
                <w:rFonts w:ascii="Times New Roman" w:hAnsi="Times New Roman"/>
                <w:sz w:val="24"/>
                <w:szCs w:val="24"/>
              </w:rPr>
            </w:pPr>
            <w:r w:rsidRPr="005019A2">
              <w:rPr>
                <w:rFonts w:ascii="Times New Roman" w:hAnsi="Times New Roman"/>
                <w:sz w:val="24"/>
                <w:szCs w:val="24"/>
              </w:rPr>
              <w:t>Код и наименование профессиональных и общих компетенций, формируемых в рамках модуля</w:t>
            </w:r>
          </w:p>
        </w:tc>
        <w:tc>
          <w:tcPr>
            <w:tcW w:w="2245" w:type="pct"/>
            <w:vAlign w:val="center"/>
          </w:tcPr>
          <w:p w14:paraId="01E608DB" w14:textId="77777777" w:rsidR="000549E9" w:rsidRPr="005019A2" w:rsidRDefault="000549E9" w:rsidP="00300C0D">
            <w:pPr>
              <w:suppressAutoHyphens/>
              <w:spacing w:after="0" w:line="240" w:lineRule="auto"/>
              <w:jc w:val="center"/>
              <w:rPr>
                <w:rFonts w:ascii="Times New Roman" w:hAnsi="Times New Roman"/>
                <w:sz w:val="24"/>
                <w:szCs w:val="24"/>
              </w:rPr>
            </w:pPr>
            <w:r w:rsidRPr="005019A2">
              <w:rPr>
                <w:rFonts w:ascii="Times New Roman" w:hAnsi="Times New Roman"/>
                <w:sz w:val="24"/>
                <w:szCs w:val="24"/>
              </w:rPr>
              <w:t>Критерии оценки</w:t>
            </w:r>
          </w:p>
        </w:tc>
        <w:tc>
          <w:tcPr>
            <w:tcW w:w="1427" w:type="pct"/>
            <w:vAlign w:val="center"/>
          </w:tcPr>
          <w:p w14:paraId="70EE7D97" w14:textId="77777777" w:rsidR="000549E9" w:rsidRPr="005019A2" w:rsidRDefault="000549E9" w:rsidP="00300C0D">
            <w:pPr>
              <w:suppressAutoHyphens/>
              <w:spacing w:after="0" w:line="240" w:lineRule="auto"/>
              <w:jc w:val="center"/>
              <w:rPr>
                <w:rFonts w:ascii="Times New Roman" w:hAnsi="Times New Roman"/>
                <w:sz w:val="24"/>
                <w:szCs w:val="24"/>
              </w:rPr>
            </w:pPr>
            <w:r w:rsidRPr="005019A2">
              <w:rPr>
                <w:rFonts w:ascii="Times New Roman" w:hAnsi="Times New Roman"/>
                <w:sz w:val="24"/>
                <w:szCs w:val="24"/>
              </w:rPr>
              <w:t>Методы оценки</w:t>
            </w:r>
          </w:p>
        </w:tc>
      </w:tr>
      <w:tr w:rsidR="000549E9" w:rsidRPr="005019A2" w14:paraId="14AC088D" w14:textId="77777777" w:rsidTr="005019A2">
        <w:trPr>
          <w:trHeight w:val="698"/>
        </w:trPr>
        <w:tc>
          <w:tcPr>
            <w:tcW w:w="1328" w:type="pct"/>
          </w:tcPr>
          <w:p w14:paraId="41084EC8" w14:textId="77777777" w:rsidR="000549E9" w:rsidRPr="005019A2" w:rsidRDefault="0016168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ПК 1.1 Организовывать технологический процесс изготовления кабельных и конденсаторных изделий</w:t>
            </w:r>
          </w:p>
          <w:p w14:paraId="76C319E2" w14:textId="77777777" w:rsidR="00161689" w:rsidRPr="005019A2" w:rsidRDefault="00161689" w:rsidP="00300C0D">
            <w:pPr>
              <w:suppressAutoHyphens/>
              <w:spacing w:after="0" w:line="240" w:lineRule="auto"/>
              <w:rPr>
                <w:rFonts w:ascii="Times New Roman" w:hAnsi="Times New Roman"/>
                <w:sz w:val="24"/>
                <w:szCs w:val="24"/>
              </w:rPr>
            </w:pPr>
          </w:p>
          <w:p w14:paraId="35C4DB07" w14:textId="77777777" w:rsidR="00161689" w:rsidRPr="005019A2" w:rsidRDefault="0016168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ПК 1.2</w:t>
            </w:r>
          </w:p>
          <w:p w14:paraId="5C1372FC" w14:textId="77777777" w:rsidR="00161689" w:rsidRPr="005019A2" w:rsidRDefault="0016168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Осуществлять контроль качества на стадиях изготовления и эксплуатации изделий</w:t>
            </w:r>
          </w:p>
          <w:p w14:paraId="712F0669" w14:textId="77777777" w:rsidR="00161689" w:rsidRPr="005019A2" w:rsidRDefault="00161689" w:rsidP="00300C0D">
            <w:pPr>
              <w:suppressAutoHyphens/>
              <w:spacing w:after="0" w:line="240" w:lineRule="auto"/>
              <w:rPr>
                <w:rFonts w:ascii="Times New Roman" w:hAnsi="Times New Roman"/>
                <w:sz w:val="24"/>
                <w:szCs w:val="24"/>
              </w:rPr>
            </w:pPr>
          </w:p>
          <w:p w14:paraId="3415D452" w14:textId="77777777" w:rsidR="00161689" w:rsidRPr="005019A2" w:rsidRDefault="0016168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ПК 1.3</w:t>
            </w:r>
          </w:p>
          <w:p w14:paraId="447F101A" w14:textId="77777777" w:rsidR="00161689" w:rsidRPr="005019A2" w:rsidRDefault="0016168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Участвовать в создании технологической оснастки для изготовления кабельных и конденсаторных изделий</w:t>
            </w:r>
          </w:p>
          <w:p w14:paraId="599985C4" w14:textId="77777777" w:rsidR="00161689" w:rsidRPr="005019A2" w:rsidRDefault="00161689" w:rsidP="00300C0D">
            <w:pPr>
              <w:suppressAutoHyphens/>
              <w:spacing w:after="0" w:line="240" w:lineRule="auto"/>
              <w:rPr>
                <w:rFonts w:ascii="Times New Roman" w:hAnsi="Times New Roman"/>
                <w:sz w:val="24"/>
                <w:szCs w:val="24"/>
              </w:rPr>
            </w:pPr>
          </w:p>
          <w:p w14:paraId="71ADA59D" w14:textId="77777777" w:rsidR="00161689" w:rsidRPr="005019A2" w:rsidRDefault="00161689" w:rsidP="00300C0D">
            <w:pPr>
              <w:suppressAutoHyphens/>
              <w:spacing w:after="0" w:line="240" w:lineRule="auto"/>
              <w:rPr>
                <w:rFonts w:ascii="Times New Roman" w:hAnsi="Times New Roman"/>
                <w:sz w:val="24"/>
                <w:szCs w:val="24"/>
              </w:rPr>
            </w:pPr>
          </w:p>
        </w:tc>
        <w:tc>
          <w:tcPr>
            <w:tcW w:w="2245" w:type="pct"/>
          </w:tcPr>
          <w:p w14:paraId="2DB76A14" w14:textId="77777777" w:rsidR="000549E9" w:rsidRPr="005019A2" w:rsidRDefault="009D7936"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выбирать диэлектрические материалы в соответствии с условиями эксплуатации и требованиями технологического процесса</w:t>
            </w:r>
            <w:r w:rsidR="007D3F1E" w:rsidRPr="005019A2">
              <w:rPr>
                <w:rFonts w:ascii="Times New Roman" w:hAnsi="Times New Roman"/>
                <w:iCs/>
                <w:sz w:val="24"/>
                <w:szCs w:val="24"/>
              </w:rPr>
              <w:t>;</w:t>
            </w:r>
          </w:p>
          <w:p w14:paraId="706D466C"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производить расчеты кабелей и проводов для силовых электрических цепей;</w:t>
            </w:r>
          </w:p>
          <w:p w14:paraId="2B33902D"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осуществлять технологические процессы производства электрической изоляции, кабельных изделий и проводов, электрических конденсаторов;</w:t>
            </w:r>
          </w:p>
          <w:p w14:paraId="742EDA66"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выбирать электрическую изоляцию, кабельные изделия и провода, электрические конденсаторы;</w:t>
            </w:r>
          </w:p>
          <w:p w14:paraId="447D62E8"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осуществлять контроль за соблюдением технологической дисциплины, качеством работ, контроль за эффективным использованием материалов и технологического оборудования;</w:t>
            </w:r>
          </w:p>
          <w:p w14:paraId="19482ED5"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измерять и рассчитывать электрические характеристики конденсаторов;</w:t>
            </w:r>
          </w:p>
          <w:p w14:paraId="01395EF9"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производить контроль качества продукции;</w:t>
            </w:r>
          </w:p>
          <w:p w14:paraId="10FD35C6"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оформлять технические задания на конструирование деталей, сборочных единиц;</w:t>
            </w:r>
          </w:p>
          <w:p w14:paraId="5D04B310"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выбирать технологическую оснастку при изготовлении кабельных изделий;</w:t>
            </w:r>
          </w:p>
          <w:p w14:paraId="185652C1"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классификации, строения и свойств полимеров;</w:t>
            </w:r>
          </w:p>
          <w:p w14:paraId="42B1817E"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физических процессов, конструкций, технических характеристик, области применения электрической изоляции, кабельных изделий и проводов, электрических конденсаторов и правила их эксплуатации;</w:t>
            </w:r>
          </w:p>
          <w:p w14:paraId="2EC18E46"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 xml:space="preserve">Знание условий эксплуатации электрической изоляции, кабельных </w:t>
            </w:r>
            <w:r w:rsidRPr="005019A2">
              <w:rPr>
                <w:rFonts w:ascii="Times New Roman" w:hAnsi="Times New Roman"/>
                <w:iCs/>
                <w:sz w:val="24"/>
                <w:szCs w:val="24"/>
              </w:rPr>
              <w:lastRenderedPageBreak/>
              <w:t>изделий и проводов, электрических конденсаторов;</w:t>
            </w:r>
          </w:p>
          <w:p w14:paraId="527BE28E"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порядка организации проектирования, производства, эксплуатации кабельных изделий и проводов, электрических конденсаторов;</w:t>
            </w:r>
          </w:p>
          <w:p w14:paraId="75AF343B"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технологических процессов изготовления кабельной и конденсаторной продукции;</w:t>
            </w:r>
          </w:p>
          <w:p w14:paraId="5D73A2AF"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последовательности разработки технологических процессов и режимов производства продукции;</w:t>
            </w:r>
          </w:p>
          <w:p w14:paraId="3834F91A"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принципа работы контрольно-измерительных приборов;</w:t>
            </w:r>
          </w:p>
          <w:p w14:paraId="63453901"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видов и комплектности конструкторских документов;</w:t>
            </w:r>
          </w:p>
          <w:p w14:paraId="71A8BE0B"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единой системы технологической подготовки производства;</w:t>
            </w:r>
          </w:p>
          <w:p w14:paraId="718F8E4D" w14:textId="77777777" w:rsidR="007D3F1E" w:rsidRPr="005019A2" w:rsidRDefault="007D3F1E"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оборудования, приспособления, инструментов, применяемых в процессе производства.</w:t>
            </w:r>
          </w:p>
        </w:tc>
        <w:tc>
          <w:tcPr>
            <w:tcW w:w="1427" w:type="pct"/>
          </w:tcPr>
          <w:p w14:paraId="2B5305CD" w14:textId="77777777" w:rsidR="007D3F1E"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lastRenderedPageBreak/>
              <w:t xml:space="preserve">Тестирование; </w:t>
            </w:r>
          </w:p>
          <w:p w14:paraId="2B125D9E" w14:textId="77777777" w:rsidR="007D3F1E" w:rsidRPr="005019A2" w:rsidRDefault="007D3F1E" w:rsidP="00300C0D">
            <w:pPr>
              <w:suppressAutoHyphens/>
              <w:spacing w:after="0" w:line="240" w:lineRule="auto"/>
              <w:rPr>
                <w:rFonts w:ascii="Times New Roman" w:hAnsi="Times New Roman"/>
                <w:sz w:val="24"/>
                <w:szCs w:val="24"/>
              </w:rPr>
            </w:pPr>
          </w:p>
          <w:p w14:paraId="7A9E4F8F" w14:textId="77777777" w:rsidR="000549E9"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Выполнение контрольных работ</w:t>
            </w:r>
            <w:r w:rsidR="007D3F1E" w:rsidRPr="005019A2">
              <w:rPr>
                <w:rFonts w:ascii="Times New Roman" w:hAnsi="Times New Roman"/>
                <w:sz w:val="24"/>
                <w:szCs w:val="24"/>
              </w:rPr>
              <w:t>;</w:t>
            </w:r>
          </w:p>
          <w:p w14:paraId="265F26FF" w14:textId="77777777" w:rsidR="007D3F1E" w:rsidRPr="005019A2" w:rsidRDefault="007D3F1E" w:rsidP="00300C0D">
            <w:pPr>
              <w:suppressAutoHyphens/>
              <w:spacing w:after="0" w:line="240" w:lineRule="auto"/>
              <w:rPr>
                <w:rFonts w:ascii="Times New Roman" w:hAnsi="Times New Roman"/>
                <w:sz w:val="24"/>
                <w:szCs w:val="24"/>
              </w:rPr>
            </w:pPr>
          </w:p>
          <w:p w14:paraId="2B67DCD4" w14:textId="77777777" w:rsidR="000549E9"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Выполнение практических работ;</w:t>
            </w:r>
          </w:p>
          <w:p w14:paraId="4A8F82D6" w14:textId="77777777" w:rsidR="007D3F1E" w:rsidRPr="005019A2" w:rsidRDefault="007D3F1E" w:rsidP="00300C0D">
            <w:pPr>
              <w:suppressAutoHyphens/>
              <w:spacing w:after="0" w:line="240" w:lineRule="auto"/>
              <w:rPr>
                <w:rFonts w:ascii="Times New Roman" w:hAnsi="Times New Roman"/>
                <w:sz w:val="24"/>
                <w:szCs w:val="24"/>
              </w:rPr>
            </w:pPr>
          </w:p>
          <w:p w14:paraId="7E9B3311" w14:textId="77777777" w:rsidR="007D3F1E"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Экспертная оценка выполнения практического задания;</w:t>
            </w:r>
          </w:p>
          <w:p w14:paraId="2302FF86" w14:textId="77777777" w:rsidR="000549E9"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 xml:space="preserve"> </w:t>
            </w:r>
          </w:p>
          <w:p w14:paraId="45118455" w14:textId="77777777" w:rsidR="000549E9"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Анализ производственных ситуаций;</w:t>
            </w:r>
          </w:p>
          <w:p w14:paraId="4C0E83C0" w14:textId="77777777" w:rsidR="007D3F1E" w:rsidRPr="005019A2" w:rsidRDefault="007D3F1E" w:rsidP="00300C0D">
            <w:pPr>
              <w:suppressAutoHyphens/>
              <w:spacing w:after="0" w:line="240" w:lineRule="auto"/>
              <w:rPr>
                <w:rFonts w:ascii="Times New Roman" w:hAnsi="Times New Roman"/>
                <w:sz w:val="24"/>
                <w:szCs w:val="24"/>
              </w:rPr>
            </w:pPr>
          </w:p>
          <w:p w14:paraId="63E1328B" w14:textId="77777777" w:rsidR="000549E9"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Оформление технической документации;</w:t>
            </w:r>
          </w:p>
          <w:p w14:paraId="515CD783" w14:textId="77777777" w:rsidR="007D3F1E" w:rsidRPr="005019A2" w:rsidRDefault="007D3F1E" w:rsidP="00300C0D">
            <w:pPr>
              <w:suppressAutoHyphens/>
              <w:spacing w:after="0" w:line="240" w:lineRule="auto"/>
              <w:rPr>
                <w:rFonts w:ascii="Times New Roman" w:hAnsi="Times New Roman"/>
                <w:sz w:val="24"/>
                <w:szCs w:val="24"/>
              </w:rPr>
            </w:pPr>
          </w:p>
          <w:p w14:paraId="71C48E55" w14:textId="77777777" w:rsidR="000549E9"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Оформление отчётов о проделанной работе;</w:t>
            </w:r>
          </w:p>
          <w:p w14:paraId="1C95599A" w14:textId="77777777" w:rsidR="007D3F1E" w:rsidRPr="005019A2" w:rsidRDefault="007D3F1E" w:rsidP="00300C0D">
            <w:pPr>
              <w:suppressAutoHyphens/>
              <w:spacing w:after="0" w:line="240" w:lineRule="auto"/>
              <w:rPr>
                <w:rFonts w:ascii="Times New Roman" w:hAnsi="Times New Roman"/>
                <w:sz w:val="24"/>
                <w:szCs w:val="24"/>
              </w:rPr>
            </w:pPr>
          </w:p>
          <w:p w14:paraId="289B3333" w14:textId="77777777" w:rsidR="000549E9" w:rsidRPr="005019A2" w:rsidRDefault="000549E9" w:rsidP="00300C0D">
            <w:pPr>
              <w:suppressAutoHyphens/>
              <w:spacing w:after="0" w:line="240" w:lineRule="auto"/>
              <w:rPr>
                <w:rFonts w:ascii="Times New Roman" w:hAnsi="Times New Roman"/>
                <w:sz w:val="24"/>
                <w:szCs w:val="24"/>
              </w:rPr>
            </w:pPr>
            <w:r w:rsidRPr="005019A2">
              <w:rPr>
                <w:rFonts w:ascii="Times New Roman" w:hAnsi="Times New Roman"/>
                <w:sz w:val="24"/>
                <w:szCs w:val="24"/>
              </w:rPr>
              <w:t>Моделирование и решение нестандартных производственных ситуаций;</w:t>
            </w:r>
          </w:p>
          <w:p w14:paraId="65080597" w14:textId="77777777" w:rsidR="007D3F1E" w:rsidRPr="005019A2" w:rsidRDefault="007D3F1E" w:rsidP="00300C0D">
            <w:pPr>
              <w:suppressAutoHyphens/>
              <w:spacing w:after="0" w:line="240" w:lineRule="auto"/>
              <w:rPr>
                <w:rFonts w:ascii="Times New Roman" w:hAnsi="Times New Roman"/>
                <w:sz w:val="24"/>
                <w:szCs w:val="24"/>
              </w:rPr>
            </w:pPr>
          </w:p>
          <w:p w14:paraId="7FCB586E" w14:textId="77777777" w:rsidR="000549E9" w:rsidRPr="005019A2" w:rsidRDefault="000549E9" w:rsidP="00300C0D">
            <w:pPr>
              <w:suppressAutoHyphens/>
              <w:spacing w:after="0" w:line="240" w:lineRule="auto"/>
              <w:rPr>
                <w:rFonts w:ascii="Times New Roman" w:hAnsi="Times New Roman"/>
                <w:sz w:val="24"/>
                <w:szCs w:val="24"/>
              </w:rPr>
            </w:pPr>
          </w:p>
          <w:p w14:paraId="370C675A"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Квалификационный экзамен</w:t>
            </w:r>
          </w:p>
          <w:p w14:paraId="71E5B70B" w14:textId="77777777" w:rsidR="000549E9" w:rsidRPr="005019A2" w:rsidRDefault="000549E9" w:rsidP="00300C0D">
            <w:pPr>
              <w:suppressAutoHyphens/>
              <w:spacing w:after="0" w:line="240" w:lineRule="auto"/>
              <w:jc w:val="both"/>
              <w:rPr>
                <w:rFonts w:ascii="Times New Roman" w:hAnsi="Times New Roman"/>
                <w:i/>
                <w:sz w:val="24"/>
                <w:szCs w:val="24"/>
                <w:u w:val="single"/>
              </w:rPr>
            </w:pPr>
          </w:p>
        </w:tc>
      </w:tr>
      <w:tr w:rsidR="000549E9" w:rsidRPr="005019A2" w14:paraId="3E13A69E" w14:textId="77777777" w:rsidTr="005019A2">
        <w:trPr>
          <w:trHeight w:val="698"/>
        </w:trPr>
        <w:tc>
          <w:tcPr>
            <w:tcW w:w="1328" w:type="pct"/>
          </w:tcPr>
          <w:p w14:paraId="26D0BDE6" w14:textId="7AFA9C87" w:rsidR="00064BC3" w:rsidRPr="005019A2" w:rsidRDefault="000549E9" w:rsidP="00064BC3">
            <w:pPr>
              <w:suppressAutoHyphens/>
              <w:spacing w:after="0" w:line="240" w:lineRule="auto"/>
              <w:rPr>
                <w:rFonts w:ascii="Times New Roman" w:hAnsi="Times New Roman"/>
                <w:sz w:val="24"/>
                <w:szCs w:val="24"/>
              </w:rPr>
            </w:pPr>
            <w:r w:rsidRPr="005019A2">
              <w:rPr>
                <w:rFonts w:ascii="Times New Roman" w:hAnsi="Times New Roman"/>
                <w:iCs/>
                <w:sz w:val="24"/>
                <w:szCs w:val="24"/>
              </w:rPr>
              <w:t xml:space="preserve">ОК 01 </w:t>
            </w:r>
            <w:r w:rsidR="00064BC3" w:rsidRPr="005019A2">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p w14:paraId="201EA9B2" w14:textId="0E85974F" w:rsidR="000549E9" w:rsidRPr="005019A2" w:rsidRDefault="000549E9" w:rsidP="00300C0D">
            <w:pPr>
              <w:suppressAutoHyphens/>
              <w:spacing w:after="0" w:line="240" w:lineRule="auto"/>
              <w:rPr>
                <w:rFonts w:ascii="Times New Roman" w:hAnsi="Times New Roman"/>
                <w:sz w:val="24"/>
                <w:szCs w:val="24"/>
              </w:rPr>
            </w:pPr>
          </w:p>
        </w:tc>
        <w:tc>
          <w:tcPr>
            <w:tcW w:w="2245" w:type="pct"/>
          </w:tcPr>
          <w:p w14:paraId="59984AC2" w14:textId="6F2E26EC" w:rsidR="000549E9" w:rsidRPr="005019A2" w:rsidRDefault="00064BC3" w:rsidP="00300C0D">
            <w:pPr>
              <w:spacing w:after="0" w:line="240" w:lineRule="auto"/>
              <w:rPr>
                <w:sz w:val="24"/>
                <w:szCs w:val="24"/>
              </w:rPr>
            </w:pPr>
            <w:r w:rsidRPr="005019A2">
              <w:rPr>
                <w:rFonts w:ascii="Times New Roman" w:hAnsi="Times New Roman"/>
                <w:iCs/>
                <w:sz w:val="24"/>
                <w:szCs w:val="24"/>
              </w:rPr>
              <w:t>уметь адаптировать в профессиональной деятельности, в социальной значимости в будущей профессии</w:t>
            </w:r>
          </w:p>
          <w:p w14:paraId="6D9A94BB" w14:textId="77777777" w:rsidR="000549E9" w:rsidRPr="005019A2" w:rsidRDefault="00064BC3" w:rsidP="00300C0D">
            <w:pPr>
              <w:suppressAutoHyphens/>
              <w:spacing w:after="0" w:line="240" w:lineRule="auto"/>
              <w:jc w:val="both"/>
              <w:rPr>
                <w:rFonts w:ascii="Times New Roman" w:hAnsi="Times New Roman"/>
                <w:iCs/>
                <w:sz w:val="24"/>
                <w:szCs w:val="24"/>
              </w:rPr>
            </w:pPr>
            <w:r w:rsidRPr="005019A2">
              <w:rPr>
                <w:rFonts w:ascii="Times New Roman" w:hAnsi="Times New Roman"/>
                <w:sz w:val="24"/>
                <w:szCs w:val="24"/>
              </w:rPr>
              <w:t>знать сущность и социальную значимость своей профессии</w:t>
            </w:r>
            <w:r w:rsidRPr="005019A2">
              <w:rPr>
                <w:rFonts w:ascii="Times New Roman" w:hAnsi="Times New Roman"/>
                <w:iCs/>
                <w:sz w:val="24"/>
                <w:szCs w:val="24"/>
              </w:rPr>
              <w:t xml:space="preserve"> </w:t>
            </w:r>
          </w:p>
          <w:p w14:paraId="5E48CEC8" w14:textId="77777777" w:rsidR="00064BC3" w:rsidRPr="005019A2" w:rsidRDefault="00064BC3" w:rsidP="00064BC3">
            <w:pPr>
              <w:spacing w:after="0" w:line="240" w:lineRule="auto"/>
              <w:rPr>
                <w:rFonts w:ascii="Times New Roman" w:hAnsi="Times New Roman"/>
                <w:sz w:val="24"/>
                <w:szCs w:val="24"/>
              </w:rPr>
            </w:pPr>
            <w:r w:rsidRPr="005019A2">
              <w:rPr>
                <w:rFonts w:ascii="Times New Roman" w:hAnsi="Times New Roman"/>
                <w:sz w:val="24"/>
                <w:szCs w:val="24"/>
              </w:rPr>
              <w:t>применять полученные знания в</w:t>
            </w:r>
          </w:p>
          <w:p w14:paraId="2A31AA72" w14:textId="77777777" w:rsidR="00064BC3" w:rsidRPr="005019A2" w:rsidRDefault="00064BC3" w:rsidP="00064BC3">
            <w:pPr>
              <w:spacing w:after="0" w:line="240" w:lineRule="auto"/>
              <w:rPr>
                <w:rFonts w:ascii="Times New Roman" w:hAnsi="Times New Roman"/>
                <w:sz w:val="24"/>
                <w:szCs w:val="24"/>
              </w:rPr>
            </w:pPr>
            <w:r w:rsidRPr="005019A2">
              <w:rPr>
                <w:rFonts w:ascii="Times New Roman" w:hAnsi="Times New Roman"/>
                <w:sz w:val="24"/>
                <w:szCs w:val="24"/>
              </w:rPr>
              <w:t>своей профессиональной деятельности при</w:t>
            </w:r>
          </w:p>
          <w:p w14:paraId="4AE72797" w14:textId="2CE084B3" w:rsidR="00064BC3" w:rsidRPr="005019A2" w:rsidRDefault="00064BC3" w:rsidP="00064BC3">
            <w:pPr>
              <w:suppressAutoHyphens/>
              <w:spacing w:after="0" w:line="240" w:lineRule="auto"/>
              <w:jc w:val="both"/>
              <w:rPr>
                <w:rFonts w:ascii="Times New Roman" w:hAnsi="Times New Roman"/>
                <w:iCs/>
                <w:sz w:val="24"/>
                <w:szCs w:val="24"/>
              </w:rPr>
            </w:pPr>
            <w:r w:rsidRPr="005019A2">
              <w:rPr>
                <w:rFonts w:ascii="Times New Roman" w:hAnsi="Times New Roman"/>
                <w:sz w:val="24"/>
                <w:szCs w:val="24"/>
              </w:rPr>
              <w:t>решении конкретных задач;</w:t>
            </w:r>
          </w:p>
        </w:tc>
        <w:tc>
          <w:tcPr>
            <w:tcW w:w="1427" w:type="pct"/>
          </w:tcPr>
          <w:p w14:paraId="20E6B61B" w14:textId="77777777" w:rsidR="000549E9" w:rsidRPr="005019A2" w:rsidRDefault="000549E9" w:rsidP="00300C0D">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Компьютерное тестирование;</w:t>
            </w:r>
          </w:p>
          <w:p w14:paraId="4DE4F303" w14:textId="77777777" w:rsidR="000549E9" w:rsidRPr="005019A2" w:rsidRDefault="000549E9" w:rsidP="00300C0D">
            <w:pPr>
              <w:suppressAutoHyphens/>
              <w:spacing w:after="0" w:line="240" w:lineRule="auto"/>
              <w:jc w:val="both"/>
              <w:rPr>
                <w:rFonts w:ascii="Times New Roman" w:hAnsi="Times New Roman"/>
                <w:iCs/>
                <w:sz w:val="24"/>
                <w:szCs w:val="24"/>
              </w:rPr>
            </w:pPr>
          </w:p>
          <w:p w14:paraId="634BA5AF"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Контрольные работы;</w:t>
            </w:r>
          </w:p>
          <w:p w14:paraId="6820247B" w14:textId="77777777" w:rsidR="000549E9" w:rsidRPr="005019A2" w:rsidRDefault="000549E9" w:rsidP="00300C0D">
            <w:pPr>
              <w:suppressAutoHyphens/>
              <w:spacing w:after="0" w:line="240" w:lineRule="auto"/>
              <w:jc w:val="both"/>
              <w:rPr>
                <w:rFonts w:ascii="Times New Roman" w:hAnsi="Times New Roman"/>
                <w:sz w:val="24"/>
                <w:szCs w:val="24"/>
              </w:rPr>
            </w:pPr>
          </w:p>
          <w:p w14:paraId="342470D4"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Наблюдение за выполнением практического задания;</w:t>
            </w:r>
          </w:p>
          <w:p w14:paraId="75094F4D" w14:textId="77777777" w:rsidR="000549E9" w:rsidRPr="005019A2" w:rsidRDefault="000549E9" w:rsidP="00300C0D">
            <w:pPr>
              <w:suppressAutoHyphens/>
              <w:spacing w:after="0" w:line="240" w:lineRule="auto"/>
              <w:jc w:val="both"/>
              <w:rPr>
                <w:rFonts w:ascii="Times New Roman" w:hAnsi="Times New Roman"/>
                <w:sz w:val="24"/>
                <w:szCs w:val="24"/>
              </w:rPr>
            </w:pPr>
          </w:p>
          <w:p w14:paraId="01343875"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Подготовка и выступление с докладом, презентацией;</w:t>
            </w:r>
          </w:p>
          <w:p w14:paraId="4B66A12B" w14:textId="77777777" w:rsidR="000549E9" w:rsidRPr="005019A2" w:rsidRDefault="000549E9" w:rsidP="00300C0D">
            <w:pPr>
              <w:suppressAutoHyphens/>
              <w:spacing w:after="0" w:line="240" w:lineRule="auto"/>
              <w:jc w:val="both"/>
              <w:rPr>
                <w:rFonts w:ascii="Times New Roman" w:hAnsi="Times New Roman"/>
                <w:sz w:val="24"/>
                <w:szCs w:val="24"/>
              </w:rPr>
            </w:pPr>
          </w:p>
          <w:p w14:paraId="3B41BF19"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Решение ситуационных задач;</w:t>
            </w:r>
          </w:p>
          <w:p w14:paraId="644CE42B" w14:textId="77777777" w:rsidR="000549E9" w:rsidRPr="005019A2" w:rsidRDefault="000549E9" w:rsidP="00300C0D">
            <w:pPr>
              <w:suppressAutoHyphens/>
              <w:spacing w:after="0" w:line="240" w:lineRule="auto"/>
              <w:jc w:val="both"/>
              <w:rPr>
                <w:rFonts w:ascii="Times New Roman" w:hAnsi="Times New Roman"/>
                <w:sz w:val="24"/>
                <w:szCs w:val="24"/>
              </w:rPr>
            </w:pPr>
          </w:p>
          <w:p w14:paraId="74DA2766"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Оценка выполнения конспекта;</w:t>
            </w:r>
          </w:p>
          <w:p w14:paraId="702675D4" w14:textId="77777777" w:rsidR="000549E9" w:rsidRPr="005019A2" w:rsidRDefault="000549E9" w:rsidP="00300C0D">
            <w:pPr>
              <w:suppressAutoHyphens/>
              <w:spacing w:after="0" w:line="240" w:lineRule="auto"/>
              <w:jc w:val="both"/>
              <w:rPr>
                <w:rFonts w:ascii="Times New Roman" w:hAnsi="Times New Roman"/>
                <w:sz w:val="24"/>
                <w:szCs w:val="24"/>
              </w:rPr>
            </w:pPr>
          </w:p>
          <w:p w14:paraId="0E8336F0"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Ролевые игры;</w:t>
            </w:r>
          </w:p>
          <w:p w14:paraId="5ADF3E79" w14:textId="77777777" w:rsidR="000549E9" w:rsidRPr="005019A2" w:rsidRDefault="000549E9" w:rsidP="00300C0D">
            <w:pPr>
              <w:suppressAutoHyphens/>
              <w:spacing w:after="0" w:line="240" w:lineRule="auto"/>
              <w:jc w:val="both"/>
              <w:rPr>
                <w:rFonts w:ascii="Times New Roman" w:hAnsi="Times New Roman"/>
                <w:sz w:val="24"/>
                <w:szCs w:val="24"/>
              </w:rPr>
            </w:pPr>
          </w:p>
          <w:p w14:paraId="416C8505"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Оформление отчётов о проделанной работе;</w:t>
            </w:r>
          </w:p>
          <w:p w14:paraId="7B37DB38" w14:textId="77777777" w:rsidR="000549E9" w:rsidRPr="005019A2" w:rsidRDefault="000549E9" w:rsidP="00300C0D">
            <w:pPr>
              <w:suppressAutoHyphens/>
              <w:spacing w:after="0" w:line="240" w:lineRule="auto"/>
              <w:jc w:val="both"/>
              <w:rPr>
                <w:rFonts w:ascii="Times New Roman" w:hAnsi="Times New Roman"/>
                <w:sz w:val="24"/>
                <w:szCs w:val="24"/>
              </w:rPr>
            </w:pPr>
          </w:p>
          <w:p w14:paraId="28E1DB59"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Защита творческих работ;</w:t>
            </w:r>
          </w:p>
          <w:p w14:paraId="7BA89D4D" w14:textId="77777777" w:rsidR="000549E9" w:rsidRPr="005019A2" w:rsidRDefault="000549E9" w:rsidP="00300C0D">
            <w:pPr>
              <w:suppressAutoHyphens/>
              <w:spacing w:after="0" w:line="240" w:lineRule="auto"/>
              <w:jc w:val="both"/>
              <w:rPr>
                <w:rFonts w:ascii="Times New Roman" w:hAnsi="Times New Roman"/>
                <w:sz w:val="24"/>
                <w:szCs w:val="24"/>
              </w:rPr>
            </w:pPr>
          </w:p>
          <w:p w14:paraId="0EA7871D" w14:textId="77777777" w:rsidR="000549E9" w:rsidRPr="005019A2" w:rsidRDefault="000549E9" w:rsidP="00300C0D">
            <w:pPr>
              <w:suppressAutoHyphens/>
              <w:spacing w:after="0" w:line="240" w:lineRule="auto"/>
              <w:jc w:val="both"/>
              <w:rPr>
                <w:rFonts w:ascii="Times New Roman" w:hAnsi="Times New Roman"/>
                <w:sz w:val="24"/>
                <w:szCs w:val="24"/>
              </w:rPr>
            </w:pPr>
            <w:r w:rsidRPr="005019A2">
              <w:rPr>
                <w:rFonts w:ascii="Times New Roman" w:hAnsi="Times New Roman"/>
                <w:sz w:val="24"/>
                <w:szCs w:val="24"/>
              </w:rPr>
              <w:t>Квалификационный экзамен</w:t>
            </w:r>
          </w:p>
          <w:p w14:paraId="4BF72BFE" w14:textId="77777777" w:rsidR="000549E9" w:rsidRPr="005019A2" w:rsidRDefault="000549E9" w:rsidP="00300C0D">
            <w:pPr>
              <w:suppressAutoHyphens/>
              <w:spacing w:after="0" w:line="240" w:lineRule="auto"/>
              <w:jc w:val="both"/>
              <w:rPr>
                <w:rFonts w:ascii="Times New Roman" w:hAnsi="Times New Roman"/>
                <w:sz w:val="24"/>
                <w:szCs w:val="24"/>
              </w:rPr>
            </w:pPr>
          </w:p>
          <w:p w14:paraId="645F7B8C" w14:textId="77777777" w:rsidR="000549E9" w:rsidRPr="005019A2" w:rsidRDefault="000549E9" w:rsidP="00300C0D">
            <w:pPr>
              <w:suppressAutoHyphens/>
              <w:spacing w:after="0" w:line="240" w:lineRule="auto"/>
              <w:jc w:val="both"/>
              <w:rPr>
                <w:rFonts w:ascii="Times New Roman" w:hAnsi="Times New Roman"/>
                <w:sz w:val="24"/>
                <w:szCs w:val="24"/>
              </w:rPr>
            </w:pPr>
          </w:p>
        </w:tc>
      </w:tr>
    </w:tbl>
    <w:p w14:paraId="4B68BACC" w14:textId="77777777" w:rsidR="00EB1DEF" w:rsidRDefault="00EB1DEF" w:rsidP="00165391">
      <w:pPr>
        <w:sectPr w:rsidR="00EB1DEF">
          <w:pgSz w:w="11906" w:h="16838"/>
          <w:pgMar w:top="1134" w:right="850" w:bottom="1134" w:left="1701" w:header="708" w:footer="708" w:gutter="0"/>
          <w:cols w:space="708"/>
          <w:docGrid w:linePitch="360"/>
        </w:sectPr>
      </w:pPr>
    </w:p>
    <w:p w14:paraId="293325A6" w14:textId="77777777" w:rsidR="00EB1DEF" w:rsidRPr="003626FD" w:rsidRDefault="00EB1DEF" w:rsidP="000E327F">
      <w:pPr>
        <w:pStyle w:val="afffffd"/>
        <w:spacing w:after="0" w:line="360" w:lineRule="auto"/>
        <w:jc w:val="right"/>
        <w:rPr>
          <w:rFonts w:ascii="Times New Roman" w:hAnsi="Times New Roman"/>
          <w:b/>
          <w:bCs/>
        </w:rPr>
      </w:pPr>
      <w:r w:rsidRPr="007D0D6F">
        <w:rPr>
          <w:rFonts w:ascii="Times New Roman" w:hAnsi="Times New Roman"/>
          <w:b/>
          <w:bCs/>
        </w:rPr>
        <w:lastRenderedPageBreak/>
        <w:t>Приложение 2</w:t>
      </w:r>
      <w:r w:rsidRPr="003626FD">
        <w:rPr>
          <w:rFonts w:ascii="Times New Roman" w:hAnsi="Times New Roman"/>
          <w:b/>
          <w:bCs/>
        </w:rPr>
        <w:t>.</w:t>
      </w:r>
      <w:r>
        <w:rPr>
          <w:rFonts w:ascii="Times New Roman" w:hAnsi="Times New Roman"/>
          <w:b/>
          <w:bCs/>
        </w:rPr>
        <w:t>2</w:t>
      </w:r>
    </w:p>
    <w:p w14:paraId="2A382A8C" w14:textId="77777777" w:rsidR="00EB1DEF" w:rsidRDefault="00EB1DEF" w:rsidP="00E6388F">
      <w:pPr>
        <w:spacing w:after="0" w:line="360" w:lineRule="auto"/>
        <w:jc w:val="right"/>
        <w:rPr>
          <w:rFonts w:ascii="Times New Roman" w:hAnsi="Times New Roman"/>
          <w:i/>
          <w:sz w:val="24"/>
          <w:szCs w:val="24"/>
        </w:rPr>
      </w:pPr>
      <w:r w:rsidRPr="003626FD">
        <w:rPr>
          <w:rFonts w:ascii="Times New Roman" w:hAnsi="Times New Roman"/>
          <w:sz w:val="24"/>
          <w:szCs w:val="24"/>
        </w:rPr>
        <w:t xml:space="preserve">к ПОП-П по специальности </w:t>
      </w:r>
      <w:r w:rsidRPr="003626FD">
        <w:rPr>
          <w:rFonts w:ascii="Times New Roman" w:hAnsi="Times New Roman"/>
          <w:sz w:val="24"/>
          <w:szCs w:val="24"/>
        </w:rPr>
        <w:br/>
      </w:r>
      <w:r>
        <w:rPr>
          <w:rFonts w:ascii="Times New Roman" w:hAnsi="Times New Roman"/>
          <w:sz w:val="24"/>
          <w:szCs w:val="24"/>
        </w:rPr>
        <w:t>13.02.08 Электроизоляционная, кабельная и конденсаторная техника</w:t>
      </w:r>
    </w:p>
    <w:p w14:paraId="47C4FD26" w14:textId="77777777" w:rsidR="00EB1DEF" w:rsidRDefault="00EB1DEF" w:rsidP="00E6388F">
      <w:pPr>
        <w:spacing w:after="0" w:line="360" w:lineRule="auto"/>
        <w:jc w:val="right"/>
        <w:rPr>
          <w:rFonts w:ascii="Times New Roman" w:hAnsi="Times New Roman"/>
          <w:b/>
          <w:i/>
          <w:sz w:val="24"/>
          <w:szCs w:val="24"/>
        </w:rPr>
      </w:pPr>
    </w:p>
    <w:p w14:paraId="6B306ECC" w14:textId="77777777" w:rsidR="00EB1DEF" w:rsidRPr="00315F34" w:rsidRDefault="00EB1DEF" w:rsidP="00414C20">
      <w:pPr>
        <w:jc w:val="center"/>
        <w:rPr>
          <w:rFonts w:ascii="Times New Roman" w:hAnsi="Times New Roman"/>
          <w:b/>
          <w:i/>
          <w:sz w:val="24"/>
          <w:szCs w:val="24"/>
        </w:rPr>
      </w:pPr>
    </w:p>
    <w:p w14:paraId="3C1779B4" w14:textId="77777777" w:rsidR="00EB1DEF" w:rsidRPr="00315F34" w:rsidRDefault="00EB1DEF" w:rsidP="00414C20">
      <w:pPr>
        <w:jc w:val="center"/>
        <w:rPr>
          <w:rFonts w:ascii="Times New Roman" w:hAnsi="Times New Roman"/>
          <w:b/>
          <w:i/>
          <w:sz w:val="24"/>
          <w:szCs w:val="24"/>
        </w:rPr>
      </w:pPr>
    </w:p>
    <w:p w14:paraId="6BA4AFF3" w14:textId="77777777" w:rsidR="00EB1DEF" w:rsidRPr="00315F34" w:rsidRDefault="00EB1DEF" w:rsidP="00414C20">
      <w:pPr>
        <w:jc w:val="center"/>
        <w:rPr>
          <w:rFonts w:ascii="Times New Roman" w:hAnsi="Times New Roman"/>
          <w:b/>
          <w:i/>
          <w:sz w:val="24"/>
          <w:szCs w:val="24"/>
        </w:rPr>
      </w:pPr>
    </w:p>
    <w:p w14:paraId="27FEFB02" w14:textId="77777777" w:rsidR="00EB1DEF" w:rsidRPr="00315F34" w:rsidRDefault="00EB1DEF" w:rsidP="00414C20">
      <w:pPr>
        <w:jc w:val="center"/>
        <w:rPr>
          <w:rFonts w:ascii="Times New Roman" w:hAnsi="Times New Roman"/>
          <w:b/>
          <w:i/>
          <w:sz w:val="24"/>
          <w:szCs w:val="24"/>
        </w:rPr>
      </w:pPr>
    </w:p>
    <w:p w14:paraId="7BF04DC5" w14:textId="77777777" w:rsidR="00EB1DEF" w:rsidRDefault="00EB1DEF" w:rsidP="00414C20">
      <w:pPr>
        <w:jc w:val="center"/>
        <w:rPr>
          <w:rFonts w:ascii="Times New Roman" w:hAnsi="Times New Roman"/>
          <w:b/>
          <w:i/>
          <w:sz w:val="24"/>
          <w:szCs w:val="24"/>
        </w:rPr>
      </w:pPr>
    </w:p>
    <w:p w14:paraId="4CE47ACC" w14:textId="77777777" w:rsidR="00EB1DEF" w:rsidRPr="00315F34" w:rsidRDefault="00EB1DEF" w:rsidP="00414C20">
      <w:pPr>
        <w:jc w:val="center"/>
        <w:rPr>
          <w:rFonts w:ascii="Times New Roman" w:hAnsi="Times New Roman"/>
          <w:b/>
          <w:i/>
          <w:sz w:val="24"/>
          <w:szCs w:val="24"/>
        </w:rPr>
      </w:pPr>
    </w:p>
    <w:p w14:paraId="7447C43D" w14:textId="77777777" w:rsidR="00EB1DEF" w:rsidRPr="00315F34" w:rsidRDefault="00EB1DEF" w:rsidP="00414C20">
      <w:pPr>
        <w:jc w:val="center"/>
        <w:rPr>
          <w:rFonts w:ascii="Times New Roman" w:hAnsi="Times New Roman"/>
          <w:b/>
          <w:i/>
          <w:sz w:val="24"/>
          <w:szCs w:val="24"/>
        </w:rPr>
      </w:pPr>
    </w:p>
    <w:p w14:paraId="00405A17" w14:textId="7C8E0B2F" w:rsidR="00EB1DEF" w:rsidRPr="00315F34" w:rsidRDefault="005019A2" w:rsidP="00414C20">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3FCCD6A2" w14:textId="77777777" w:rsidR="00EB1DEF" w:rsidRPr="00315F34" w:rsidRDefault="00EB1DEF" w:rsidP="00414C20">
      <w:pPr>
        <w:jc w:val="center"/>
        <w:rPr>
          <w:rFonts w:ascii="Times New Roman" w:hAnsi="Times New Roman"/>
          <w:b/>
          <w:sz w:val="24"/>
          <w:szCs w:val="24"/>
          <w:u w:val="single"/>
        </w:rPr>
      </w:pPr>
    </w:p>
    <w:p w14:paraId="3052DA1F" w14:textId="77777777" w:rsidR="00EB1DEF" w:rsidRPr="003626FD" w:rsidRDefault="00EB1DEF" w:rsidP="003C02EE">
      <w:pPr>
        <w:spacing w:after="0"/>
        <w:jc w:val="center"/>
        <w:rPr>
          <w:rFonts w:ascii="Times New Roman" w:hAnsi="Times New Roman"/>
          <w:b/>
          <w:sz w:val="24"/>
          <w:szCs w:val="24"/>
        </w:rPr>
      </w:pPr>
      <w:r w:rsidRPr="003626FD">
        <w:rPr>
          <w:rFonts w:ascii="Times New Roman" w:hAnsi="Times New Roman"/>
          <w:b/>
          <w:sz w:val="24"/>
          <w:szCs w:val="24"/>
        </w:rPr>
        <w:t>«ПМ.02 Обслуживание эксплуатируемого оборудования»</w:t>
      </w:r>
    </w:p>
    <w:p w14:paraId="7586B43F" w14:textId="77777777" w:rsidR="00EB1DEF" w:rsidRPr="003626FD" w:rsidRDefault="00EB1DEF" w:rsidP="00414C20">
      <w:pPr>
        <w:jc w:val="center"/>
        <w:rPr>
          <w:rFonts w:ascii="Times New Roman" w:hAnsi="Times New Roman"/>
          <w:i/>
          <w:sz w:val="28"/>
          <w:szCs w:val="28"/>
          <w:vertAlign w:val="superscript"/>
        </w:rPr>
      </w:pPr>
    </w:p>
    <w:p w14:paraId="4BBDBEAF" w14:textId="77777777" w:rsidR="00EB1DEF" w:rsidRPr="007D0D6F" w:rsidRDefault="00EB1DEF" w:rsidP="00414C20">
      <w:pPr>
        <w:jc w:val="center"/>
        <w:rPr>
          <w:rFonts w:ascii="Times New Roman" w:hAnsi="Times New Roman"/>
          <w:b/>
          <w:i/>
          <w:sz w:val="24"/>
          <w:szCs w:val="24"/>
        </w:rPr>
      </w:pPr>
      <w:r w:rsidRPr="003626FD">
        <w:rPr>
          <w:rFonts w:ascii="Times New Roman" w:hAnsi="Times New Roman"/>
          <w:b/>
          <w:sz w:val="24"/>
          <w:szCs w:val="24"/>
        </w:rPr>
        <w:t xml:space="preserve">Обязательный профессиональный блок </w:t>
      </w:r>
    </w:p>
    <w:p w14:paraId="49492BB2" w14:textId="77777777" w:rsidR="00EB1DEF" w:rsidRPr="00315F34" w:rsidRDefault="00EB1DEF" w:rsidP="00414C20">
      <w:pPr>
        <w:jc w:val="center"/>
        <w:rPr>
          <w:rFonts w:ascii="Times New Roman" w:hAnsi="Times New Roman"/>
          <w:b/>
          <w:i/>
          <w:sz w:val="24"/>
          <w:szCs w:val="24"/>
        </w:rPr>
      </w:pPr>
    </w:p>
    <w:p w14:paraId="171E29A1" w14:textId="77777777" w:rsidR="00EB1DEF" w:rsidRPr="00315F34" w:rsidRDefault="00EB1DEF" w:rsidP="00414C20">
      <w:pPr>
        <w:jc w:val="center"/>
        <w:rPr>
          <w:rFonts w:ascii="Times New Roman" w:hAnsi="Times New Roman"/>
          <w:b/>
          <w:i/>
          <w:sz w:val="24"/>
          <w:szCs w:val="24"/>
        </w:rPr>
      </w:pPr>
    </w:p>
    <w:p w14:paraId="7B2FB06B" w14:textId="77777777" w:rsidR="00EB1DEF" w:rsidRDefault="00EB1DEF" w:rsidP="00414C20">
      <w:pPr>
        <w:jc w:val="center"/>
        <w:rPr>
          <w:rFonts w:ascii="Times New Roman" w:hAnsi="Times New Roman"/>
          <w:b/>
          <w:i/>
          <w:sz w:val="24"/>
          <w:szCs w:val="24"/>
        </w:rPr>
      </w:pPr>
    </w:p>
    <w:p w14:paraId="6F8FFC25" w14:textId="77777777" w:rsidR="00EB1DEF" w:rsidRDefault="00EB1DEF" w:rsidP="00414C20">
      <w:pPr>
        <w:jc w:val="center"/>
        <w:rPr>
          <w:rFonts w:ascii="Times New Roman" w:hAnsi="Times New Roman"/>
          <w:b/>
          <w:i/>
          <w:sz w:val="24"/>
          <w:szCs w:val="24"/>
        </w:rPr>
      </w:pPr>
    </w:p>
    <w:p w14:paraId="5AD82CA6" w14:textId="77777777" w:rsidR="00F20EF2" w:rsidRDefault="00F20EF2" w:rsidP="00414C20">
      <w:pPr>
        <w:jc w:val="center"/>
        <w:rPr>
          <w:rFonts w:ascii="Times New Roman" w:hAnsi="Times New Roman"/>
          <w:b/>
          <w:i/>
          <w:sz w:val="24"/>
          <w:szCs w:val="24"/>
        </w:rPr>
      </w:pPr>
    </w:p>
    <w:p w14:paraId="545F7B2B" w14:textId="77777777" w:rsidR="00F20EF2" w:rsidRPr="00315F34" w:rsidRDefault="00F20EF2" w:rsidP="00414C20">
      <w:pPr>
        <w:jc w:val="center"/>
        <w:rPr>
          <w:rFonts w:ascii="Times New Roman" w:hAnsi="Times New Roman"/>
          <w:b/>
          <w:i/>
          <w:sz w:val="24"/>
          <w:szCs w:val="24"/>
        </w:rPr>
      </w:pPr>
    </w:p>
    <w:p w14:paraId="01C8FA47" w14:textId="77777777" w:rsidR="00EB1DEF" w:rsidRPr="00315F34" w:rsidRDefault="00EB1DEF" w:rsidP="00414C20">
      <w:pPr>
        <w:jc w:val="center"/>
        <w:rPr>
          <w:rFonts w:ascii="Times New Roman" w:hAnsi="Times New Roman"/>
          <w:b/>
          <w:i/>
          <w:sz w:val="24"/>
          <w:szCs w:val="24"/>
        </w:rPr>
      </w:pPr>
    </w:p>
    <w:p w14:paraId="16361963" w14:textId="77777777" w:rsidR="00EB1DEF" w:rsidRPr="00315F34" w:rsidRDefault="00EB1DEF" w:rsidP="00414C20">
      <w:pPr>
        <w:jc w:val="center"/>
        <w:rPr>
          <w:rFonts w:ascii="Times New Roman" w:hAnsi="Times New Roman"/>
          <w:b/>
          <w:i/>
          <w:sz w:val="24"/>
          <w:szCs w:val="24"/>
        </w:rPr>
      </w:pPr>
    </w:p>
    <w:p w14:paraId="3478A929" w14:textId="77777777" w:rsidR="00EB1DEF" w:rsidRPr="00315F34" w:rsidRDefault="00EB1DEF" w:rsidP="00414C20">
      <w:pPr>
        <w:jc w:val="center"/>
        <w:rPr>
          <w:rFonts w:ascii="Times New Roman" w:hAnsi="Times New Roman"/>
          <w:b/>
          <w:i/>
          <w:sz w:val="24"/>
          <w:szCs w:val="24"/>
        </w:rPr>
      </w:pPr>
    </w:p>
    <w:p w14:paraId="13FE4B3C" w14:textId="77777777" w:rsidR="00EB1DEF" w:rsidRPr="00315F34" w:rsidRDefault="00EB1DEF" w:rsidP="00414C20">
      <w:pPr>
        <w:jc w:val="center"/>
        <w:rPr>
          <w:rFonts w:ascii="Times New Roman" w:hAnsi="Times New Roman"/>
          <w:b/>
          <w:i/>
          <w:sz w:val="24"/>
          <w:szCs w:val="24"/>
        </w:rPr>
      </w:pPr>
    </w:p>
    <w:p w14:paraId="1D98FF43" w14:textId="25BC0B9A" w:rsidR="00EB1DEF" w:rsidRPr="00F72ACB" w:rsidRDefault="005019A2" w:rsidP="00414C20">
      <w:pPr>
        <w:jc w:val="center"/>
        <w:rPr>
          <w:rFonts w:ascii="Times New Roman" w:hAnsi="Times New Roman"/>
          <w:b/>
          <w:iCs/>
          <w:sz w:val="24"/>
          <w:szCs w:val="24"/>
        </w:rPr>
      </w:pPr>
      <w:r>
        <w:rPr>
          <w:rFonts w:ascii="Times New Roman" w:hAnsi="Times New Roman"/>
          <w:b/>
          <w:sz w:val="24"/>
          <w:szCs w:val="24"/>
        </w:rPr>
        <w:t>2023 г.</w:t>
      </w:r>
    </w:p>
    <w:p w14:paraId="1185653D" w14:textId="77777777" w:rsidR="00EB1DEF" w:rsidRPr="00315F34" w:rsidRDefault="00EB1DEF" w:rsidP="00414C20">
      <w:pPr>
        <w:rPr>
          <w:rFonts w:ascii="Times New Roman" w:hAnsi="Times New Roman"/>
          <w:b/>
          <w:i/>
          <w:sz w:val="24"/>
          <w:szCs w:val="24"/>
        </w:rPr>
        <w:sectPr w:rsidR="00EB1DEF" w:rsidRPr="00315F34" w:rsidSect="00EB1DEF">
          <w:footerReference w:type="even" r:id="rId12"/>
          <w:footerReference w:type="default" r:id="rId13"/>
          <w:pgSz w:w="11906" w:h="16838"/>
          <w:pgMar w:top="1134" w:right="850" w:bottom="1134" w:left="1701" w:header="708" w:footer="708" w:gutter="0"/>
          <w:pgNumType w:start="1"/>
          <w:cols w:space="708"/>
          <w:titlePg/>
          <w:docGrid w:linePitch="360"/>
        </w:sectPr>
      </w:pPr>
    </w:p>
    <w:p w14:paraId="45899BF8" w14:textId="77777777" w:rsidR="00EB1DEF" w:rsidRPr="007D0D6F" w:rsidRDefault="00EB1DEF" w:rsidP="00D2521D">
      <w:pPr>
        <w:jc w:val="center"/>
        <w:rPr>
          <w:rFonts w:ascii="Times New Roman" w:hAnsi="Times New Roman"/>
          <w:b/>
          <w:i/>
          <w:sz w:val="24"/>
          <w:szCs w:val="24"/>
        </w:rPr>
      </w:pPr>
      <w:r w:rsidRPr="007D0D6F">
        <w:rPr>
          <w:rFonts w:ascii="Times New Roman" w:hAnsi="Times New Roman"/>
          <w:b/>
          <w:iCs/>
          <w:sz w:val="24"/>
          <w:szCs w:val="24"/>
        </w:rPr>
        <w:lastRenderedPageBreak/>
        <w:t>СОДЕРЖАНИЕ</w:t>
      </w:r>
    </w:p>
    <w:p w14:paraId="4B314585" w14:textId="77777777" w:rsidR="00EB1DEF" w:rsidRPr="007D0D6F" w:rsidRDefault="00EB1DEF"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B1DEF" w:rsidRPr="007D0D6F" w14:paraId="178F7DFA" w14:textId="77777777" w:rsidTr="00160E60">
        <w:tc>
          <w:tcPr>
            <w:tcW w:w="7501" w:type="dxa"/>
          </w:tcPr>
          <w:p w14:paraId="3C44E3A5" w14:textId="77777777" w:rsidR="00EB1DEF" w:rsidRPr="007D0D6F" w:rsidRDefault="00EB1DEF" w:rsidP="00D779F6">
            <w:pPr>
              <w:numPr>
                <w:ilvl w:val="0"/>
                <w:numId w:val="20"/>
              </w:numPr>
              <w:suppressAutoHyphens/>
              <w:rPr>
                <w:rFonts w:ascii="Times New Roman" w:hAnsi="Times New Roman"/>
                <w:b/>
                <w:sz w:val="24"/>
                <w:szCs w:val="24"/>
              </w:rPr>
            </w:pPr>
            <w:r w:rsidRPr="007D0D6F">
              <w:rPr>
                <w:rFonts w:ascii="Times New Roman" w:hAnsi="Times New Roman"/>
                <w:b/>
                <w:sz w:val="24"/>
                <w:szCs w:val="24"/>
              </w:rPr>
              <w:t xml:space="preserve">ОБЩАЯ ХАРАКТЕРИСТИКА </w:t>
            </w:r>
            <w:r w:rsidRPr="007D0D6F">
              <w:rPr>
                <w:rFonts w:ascii="Times New Roman" w:hAnsi="Times New Roman"/>
                <w:b/>
                <w:color w:val="000000"/>
                <w:sz w:val="24"/>
                <w:szCs w:val="24"/>
              </w:rPr>
              <w:t xml:space="preserve">РАБОЧЕЙ </w:t>
            </w:r>
            <w:r w:rsidRPr="007D0D6F">
              <w:rPr>
                <w:rFonts w:ascii="Times New Roman" w:hAnsi="Times New Roman"/>
                <w:b/>
                <w:sz w:val="24"/>
                <w:szCs w:val="24"/>
              </w:rPr>
              <w:t>ПРОГРАММЫ ПРОФЕССИОНАЛЬНОГО МОДУЛЯ</w:t>
            </w:r>
          </w:p>
        </w:tc>
        <w:tc>
          <w:tcPr>
            <w:tcW w:w="1854" w:type="dxa"/>
          </w:tcPr>
          <w:p w14:paraId="39DE1319" w14:textId="1530DF96" w:rsidR="00EB1DEF" w:rsidRPr="00737029" w:rsidRDefault="00EB1DEF" w:rsidP="00796F3D">
            <w:pPr>
              <w:jc w:val="center"/>
              <w:rPr>
                <w:rFonts w:ascii="Times New Roman" w:hAnsi="Times New Roman"/>
                <w:b/>
                <w:sz w:val="24"/>
                <w:szCs w:val="24"/>
              </w:rPr>
            </w:pPr>
          </w:p>
        </w:tc>
      </w:tr>
      <w:tr w:rsidR="00EB1DEF" w:rsidRPr="007D0D6F" w14:paraId="11AEF604" w14:textId="77777777" w:rsidTr="00160E60">
        <w:tc>
          <w:tcPr>
            <w:tcW w:w="7501" w:type="dxa"/>
          </w:tcPr>
          <w:p w14:paraId="76E095C4" w14:textId="77777777" w:rsidR="00EB1DEF" w:rsidRPr="007D0D6F" w:rsidRDefault="00EB1DEF" w:rsidP="00D779F6">
            <w:pPr>
              <w:numPr>
                <w:ilvl w:val="0"/>
                <w:numId w:val="20"/>
              </w:numPr>
              <w:suppressAutoHyphens/>
              <w:rPr>
                <w:rFonts w:ascii="Times New Roman" w:hAnsi="Times New Roman"/>
                <w:b/>
                <w:sz w:val="24"/>
                <w:szCs w:val="24"/>
              </w:rPr>
            </w:pPr>
            <w:r w:rsidRPr="007D0D6F">
              <w:rPr>
                <w:rFonts w:ascii="Times New Roman" w:hAnsi="Times New Roman"/>
                <w:b/>
                <w:sz w:val="24"/>
                <w:szCs w:val="24"/>
              </w:rPr>
              <w:t>СТРУКТУРА И СОДЕРЖАНИЕ ПРОФЕССИОНАЛЬНОГО МОДУЛЯ</w:t>
            </w:r>
          </w:p>
        </w:tc>
        <w:tc>
          <w:tcPr>
            <w:tcW w:w="1854" w:type="dxa"/>
          </w:tcPr>
          <w:p w14:paraId="20DE7804" w14:textId="70B61AD9" w:rsidR="00EB1DEF" w:rsidRPr="00737029" w:rsidRDefault="00EB1DEF" w:rsidP="00880C02">
            <w:pPr>
              <w:jc w:val="center"/>
              <w:rPr>
                <w:rFonts w:ascii="Times New Roman" w:hAnsi="Times New Roman"/>
                <w:b/>
                <w:sz w:val="24"/>
                <w:szCs w:val="24"/>
              </w:rPr>
            </w:pPr>
          </w:p>
        </w:tc>
      </w:tr>
      <w:tr w:rsidR="00EB1DEF" w:rsidRPr="007D0D6F" w14:paraId="1993127C" w14:textId="77777777" w:rsidTr="00160E60">
        <w:tc>
          <w:tcPr>
            <w:tcW w:w="7501" w:type="dxa"/>
          </w:tcPr>
          <w:p w14:paraId="0020B2A7" w14:textId="77777777" w:rsidR="00EB1DEF" w:rsidRPr="007D0D6F" w:rsidRDefault="00EB1DEF" w:rsidP="00D779F6">
            <w:pPr>
              <w:numPr>
                <w:ilvl w:val="0"/>
                <w:numId w:val="20"/>
              </w:numPr>
              <w:suppressAutoHyphens/>
              <w:rPr>
                <w:rFonts w:ascii="Times New Roman" w:hAnsi="Times New Roman"/>
                <w:b/>
                <w:sz w:val="24"/>
                <w:szCs w:val="24"/>
              </w:rPr>
            </w:pPr>
            <w:r w:rsidRPr="007D0D6F">
              <w:rPr>
                <w:rFonts w:ascii="Times New Roman" w:hAnsi="Times New Roman"/>
                <w:b/>
                <w:sz w:val="24"/>
                <w:szCs w:val="24"/>
              </w:rPr>
              <w:t>УСЛОВИЯ РЕАЛИЗАЦИИ ПРОФЕССИОНАЛЬНОГО МОДУЛЯ</w:t>
            </w:r>
          </w:p>
        </w:tc>
        <w:tc>
          <w:tcPr>
            <w:tcW w:w="1854" w:type="dxa"/>
          </w:tcPr>
          <w:p w14:paraId="017250D1" w14:textId="2F51D070" w:rsidR="00EB1DEF" w:rsidRPr="00737029" w:rsidRDefault="00EB1DEF" w:rsidP="00880C02">
            <w:pPr>
              <w:jc w:val="center"/>
              <w:rPr>
                <w:rFonts w:ascii="Times New Roman" w:hAnsi="Times New Roman"/>
                <w:b/>
                <w:sz w:val="24"/>
                <w:szCs w:val="24"/>
              </w:rPr>
            </w:pPr>
          </w:p>
        </w:tc>
      </w:tr>
      <w:tr w:rsidR="00EB1DEF" w:rsidRPr="00315F34" w14:paraId="0DD658E4" w14:textId="77777777" w:rsidTr="00160E60">
        <w:tc>
          <w:tcPr>
            <w:tcW w:w="7501" w:type="dxa"/>
          </w:tcPr>
          <w:p w14:paraId="3A38D582" w14:textId="77777777" w:rsidR="00EB1DEF" w:rsidRPr="007D0D6F" w:rsidRDefault="00EB1DEF" w:rsidP="00D779F6">
            <w:pPr>
              <w:numPr>
                <w:ilvl w:val="0"/>
                <w:numId w:val="20"/>
              </w:numPr>
              <w:suppressAutoHyphens/>
              <w:rPr>
                <w:rFonts w:ascii="Times New Roman" w:hAnsi="Times New Roman"/>
                <w:b/>
                <w:sz w:val="24"/>
                <w:szCs w:val="24"/>
              </w:rPr>
            </w:pPr>
            <w:r w:rsidRPr="007D0D6F">
              <w:rPr>
                <w:rFonts w:ascii="Times New Roman" w:hAnsi="Times New Roman"/>
                <w:b/>
                <w:sz w:val="24"/>
                <w:szCs w:val="24"/>
              </w:rPr>
              <w:t>КОНТРОЛЬ И ОЦЕНКА РЕЗУЛЬТАТОВ ОСВОЕНИЯ ПРОФЕССИОНАЛЬНОГО МОДУЛЯ</w:t>
            </w:r>
          </w:p>
          <w:p w14:paraId="3163ACB3" w14:textId="77777777" w:rsidR="00EB1DEF" w:rsidRPr="007D0D6F" w:rsidRDefault="00EB1DEF" w:rsidP="00880C02">
            <w:pPr>
              <w:suppressAutoHyphens/>
              <w:rPr>
                <w:rFonts w:ascii="Times New Roman" w:hAnsi="Times New Roman"/>
                <w:b/>
                <w:sz w:val="24"/>
                <w:szCs w:val="24"/>
              </w:rPr>
            </w:pPr>
          </w:p>
        </w:tc>
        <w:tc>
          <w:tcPr>
            <w:tcW w:w="1854" w:type="dxa"/>
          </w:tcPr>
          <w:p w14:paraId="57E52C03" w14:textId="57714430" w:rsidR="00EB1DEF" w:rsidRPr="00737029" w:rsidRDefault="00EB1DEF" w:rsidP="00880C02">
            <w:pPr>
              <w:jc w:val="center"/>
              <w:rPr>
                <w:rFonts w:ascii="Times New Roman" w:hAnsi="Times New Roman"/>
                <w:b/>
                <w:sz w:val="24"/>
                <w:szCs w:val="24"/>
              </w:rPr>
            </w:pPr>
          </w:p>
        </w:tc>
      </w:tr>
    </w:tbl>
    <w:p w14:paraId="731CE895" w14:textId="77777777" w:rsidR="00EB1DEF" w:rsidRPr="00315F34" w:rsidRDefault="00EB1DEF" w:rsidP="00D2521D">
      <w:pPr>
        <w:rPr>
          <w:rFonts w:ascii="Times New Roman" w:hAnsi="Times New Roman"/>
          <w:b/>
          <w:i/>
          <w:sz w:val="24"/>
          <w:szCs w:val="24"/>
        </w:rPr>
        <w:sectPr w:rsidR="00EB1DEF" w:rsidRPr="00315F34" w:rsidSect="00733AEF">
          <w:pgSz w:w="11907" w:h="16840"/>
          <w:pgMar w:top="1134" w:right="851" w:bottom="992" w:left="1418" w:header="709" w:footer="709" w:gutter="0"/>
          <w:cols w:space="720"/>
        </w:sectPr>
      </w:pPr>
    </w:p>
    <w:p w14:paraId="3713A074" w14:textId="77777777" w:rsidR="00EB1DEF" w:rsidRPr="00BA06F2" w:rsidRDefault="00EB1DEF" w:rsidP="00D2521D">
      <w:pPr>
        <w:spacing w:after="0"/>
        <w:jc w:val="center"/>
        <w:rPr>
          <w:rFonts w:ascii="Times New Roman" w:hAnsi="Times New Roman"/>
          <w:b/>
          <w:sz w:val="24"/>
          <w:szCs w:val="24"/>
        </w:rPr>
      </w:pPr>
      <w:r w:rsidRPr="00BA06F2">
        <w:rPr>
          <w:rFonts w:ascii="Times New Roman" w:hAnsi="Times New Roman"/>
          <w:b/>
          <w:sz w:val="24"/>
          <w:szCs w:val="24"/>
        </w:rPr>
        <w:lastRenderedPageBreak/>
        <w:t xml:space="preserve">1. ОБЩАЯ ХАРАКТЕРИСТИКА </w:t>
      </w:r>
      <w:r w:rsidRPr="00BA06F2">
        <w:rPr>
          <w:rFonts w:ascii="Times New Roman" w:hAnsi="Times New Roman"/>
          <w:b/>
          <w:color w:val="000000"/>
          <w:sz w:val="24"/>
          <w:szCs w:val="24"/>
        </w:rPr>
        <w:t>РАБОЧЕЙ ПРОГРАММЫ</w:t>
      </w:r>
    </w:p>
    <w:p w14:paraId="06FF5397" w14:textId="77777777" w:rsidR="00EB1DEF" w:rsidRPr="00BA06F2" w:rsidRDefault="00EB1DEF" w:rsidP="00D2521D">
      <w:pPr>
        <w:spacing w:after="0"/>
        <w:jc w:val="center"/>
        <w:rPr>
          <w:rFonts w:ascii="Times New Roman" w:hAnsi="Times New Roman"/>
          <w:b/>
          <w:sz w:val="24"/>
          <w:szCs w:val="24"/>
        </w:rPr>
      </w:pPr>
      <w:r w:rsidRPr="00BA06F2">
        <w:rPr>
          <w:rFonts w:ascii="Times New Roman" w:hAnsi="Times New Roman"/>
          <w:b/>
          <w:sz w:val="24"/>
          <w:szCs w:val="24"/>
        </w:rPr>
        <w:t>ПРОФЕССИОНАЛЬНОГО МОДУЛЯ</w:t>
      </w:r>
    </w:p>
    <w:p w14:paraId="0C368C58" w14:textId="77777777" w:rsidR="00EB1DEF" w:rsidRDefault="00EB1DEF" w:rsidP="00D2521D">
      <w:pPr>
        <w:spacing w:after="0" w:line="240" w:lineRule="auto"/>
        <w:jc w:val="center"/>
        <w:rPr>
          <w:rFonts w:ascii="Times New Roman" w:hAnsi="Times New Roman"/>
          <w:b/>
          <w:sz w:val="24"/>
          <w:szCs w:val="24"/>
        </w:rPr>
      </w:pPr>
      <w:r w:rsidRPr="008C2DC7">
        <w:rPr>
          <w:rFonts w:ascii="Times New Roman" w:hAnsi="Times New Roman"/>
          <w:b/>
          <w:sz w:val="24"/>
          <w:szCs w:val="24"/>
        </w:rPr>
        <w:t>«ПМ. 02 Обслуживание эксплуатируемого оборудования»</w:t>
      </w:r>
    </w:p>
    <w:p w14:paraId="23B2C032" w14:textId="77777777" w:rsidR="00EB1DEF" w:rsidRPr="008C2DC7" w:rsidRDefault="00EB1DEF" w:rsidP="00D2521D">
      <w:pPr>
        <w:spacing w:after="0" w:line="240" w:lineRule="auto"/>
        <w:jc w:val="center"/>
        <w:rPr>
          <w:rFonts w:ascii="Times New Roman" w:hAnsi="Times New Roman"/>
          <w:b/>
          <w:sz w:val="24"/>
          <w:szCs w:val="24"/>
        </w:rPr>
      </w:pPr>
    </w:p>
    <w:p w14:paraId="1B8408CC" w14:textId="77777777" w:rsidR="00EB1DEF" w:rsidRPr="008C2DC7" w:rsidRDefault="00EB1DEF" w:rsidP="00D2521D">
      <w:pPr>
        <w:suppressAutoHyphens/>
        <w:spacing w:after="0" w:line="240" w:lineRule="auto"/>
        <w:ind w:firstLine="709"/>
        <w:rPr>
          <w:rFonts w:ascii="Times New Roman" w:hAnsi="Times New Roman"/>
          <w:b/>
          <w:sz w:val="24"/>
          <w:szCs w:val="24"/>
        </w:rPr>
      </w:pPr>
      <w:r w:rsidRPr="008C2DC7">
        <w:rPr>
          <w:rFonts w:ascii="Times New Roman" w:hAnsi="Times New Roman"/>
          <w:b/>
          <w:sz w:val="24"/>
          <w:szCs w:val="24"/>
        </w:rPr>
        <w:t xml:space="preserve">1.1. Цель и планируемые результаты освоения профессионального модуля </w:t>
      </w:r>
    </w:p>
    <w:p w14:paraId="33522A4A" w14:textId="77777777" w:rsidR="00EB1DEF" w:rsidRDefault="00EB1DEF" w:rsidP="00D2521D">
      <w:pPr>
        <w:suppressAutoHyphens/>
        <w:spacing w:after="0" w:line="240" w:lineRule="auto"/>
        <w:ind w:firstLine="709"/>
        <w:jc w:val="both"/>
        <w:rPr>
          <w:rFonts w:ascii="Times New Roman" w:hAnsi="Times New Roman"/>
          <w:sz w:val="24"/>
          <w:szCs w:val="24"/>
        </w:rPr>
      </w:pPr>
      <w:r w:rsidRPr="008C2DC7">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обслуживание эксплуатируемого оборудования</w:t>
      </w:r>
      <w:r w:rsidRPr="008C2DC7">
        <w:rPr>
          <w:rFonts w:ascii="Times New Roman" w:hAnsi="Times New Roman"/>
          <w:b/>
          <w:bCs/>
        </w:rPr>
        <w:t xml:space="preserve"> </w:t>
      </w:r>
      <w:r w:rsidRPr="008C2DC7">
        <w:rPr>
          <w:rFonts w:ascii="Times New Roman" w:hAnsi="Times New Roman"/>
          <w:sz w:val="24"/>
          <w:szCs w:val="24"/>
        </w:rPr>
        <w:t>и соответствующие ему общие компетенции и профессиональные компетенции:</w:t>
      </w:r>
    </w:p>
    <w:p w14:paraId="722D2ADA" w14:textId="77777777" w:rsidR="00EB1DEF" w:rsidRPr="008C2DC7" w:rsidRDefault="00EB1DEF" w:rsidP="00D2521D">
      <w:pPr>
        <w:suppressAutoHyphens/>
        <w:spacing w:after="0" w:line="240" w:lineRule="auto"/>
        <w:ind w:firstLine="709"/>
        <w:jc w:val="both"/>
        <w:rPr>
          <w:rFonts w:ascii="Times New Roman" w:hAnsi="Times New Roman"/>
          <w:sz w:val="24"/>
          <w:szCs w:val="24"/>
        </w:rPr>
      </w:pPr>
    </w:p>
    <w:p w14:paraId="49D1E275" w14:textId="77777777" w:rsidR="00EB1DEF" w:rsidRDefault="00EB1DEF" w:rsidP="007C35FA">
      <w:pPr>
        <w:numPr>
          <w:ilvl w:val="2"/>
          <w:numId w:val="2"/>
        </w:numPr>
        <w:spacing w:after="0" w:line="240" w:lineRule="auto"/>
        <w:ind w:left="0" w:firstLine="708"/>
        <w:jc w:val="both"/>
        <w:rPr>
          <w:rFonts w:ascii="Times New Roman" w:hAnsi="Times New Roman"/>
          <w:sz w:val="24"/>
          <w:szCs w:val="24"/>
        </w:rPr>
      </w:pPr>
      <w:r w:rsidRPr="008C2DC7">
        <w:rPr>
          <w:rFonts w:ascii="Times New Roman" w:hAnsi="Times New Roman"/>
          <w:sz w:val="24"/>
          <w:szCs w:val="24"/>
        </w:rPr>
        <w:t xml:space="preserve">Перечень общих компетенций </w:t>
      </w:r>
    </w:p>
    <w:p w14:paraId="13E986B0" w14:textId="77777777" w:rsidR="00EB1DEF" w:rsidRDefault="00EB1DEF" w:rsidP="00625203">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013"/>
      </w:tblGrid>
      <w:tr w:rsidR="00EB1DEF" w:rsidRPr="005019A2" w14:paraId="068CA54E" w14:textId="77777777" w:rsidTr="00DB73EB">
        <w:tc>
          <w:tcPr>
            <w:tcW w:w="1615" w:type="dxa"/>
          </w:tcPr>
          <w:p w14:paraId="00E0BBCC" w14:textId="77777777" w:rsidR="00EB1DEF" w:rsidRPr="005019A2" w:rsidRDefault="00EB1DEF" w:rsidP="00A17736">
            <w:pPr>
              <w:rPr>
                <w:rStyle w:val="af0"/>
                <w:rFonts w:ascii="Times New Roman" w:hAnsi="Times New Roman"/>
                <w:i w:val="0"/>
                <w:iCs/>
                <w:sz w:val="24"/>
                <w:szCs w:val="24"/>
              </w:rPr>
            </w:pPr>
            <w:r w:rsidRPr="005019A2">
              <w:rPr>
                <w:rStyle w:val="af0"/>
                <w:rFonts w:ascii="Times New Roman" w:hAnsi="Times New Roman"/>
                <w:i w:val="0"/>
                <w:iCs/>
                <w:sz w:val="24"/>
                <w:szCs w:val="24"/>
              </w:rPr>
              <w:t>Код</w:t>
            </w:r>
          </w:p>
        </w:tc>
        <w:tc>
          <w:tcPr>
            <w:tcW w:w="8013" w:type="dxa"/>
          </w:tcPr>
          <w:p w14:paraId="48913AE1" w14:textId="77777777" w:rsidR="00EB1DEF" w:rsidRPr="005019A2" w:rsidRDefault="00EB1DEF" w:rsidP="00A17736">
            <w:pPr>
              <w:jc w:val="center"/>
              <w:rPr>
                <w:rStyle w:val="af0"/>
                <w:rFonts w:ascii="Times New Roman" w:hAnsi="Times New Roman"/>
                <w:i w:val="0"/>
                <w:iCs/>
                <w:sz w:val="24"/>
                <w:szCs w:val="24"/>
              </w:rPr>
            </w:pPr>
            <w:r w:rsidRPr="005019A2">
              <w:rPr>
                <w:rStyle w:val="af0"/>
                <w:rFonts w:ascii="Times New Roman" w:hAnsi="Times New Roman"/>
                <w:i w:val="0"/>
                <w:iCs/>
                <w:sz w:val="24"/>
                <w:szCs w:val="24"/>
              </w:rPr>
              <w:t>Наименование общих компетенций</w:t>
            </w:r>
          </w:p>
        </w:tc>
      </w:tr>
      <w:tr w:rsidR="00EB1DEF" w:rsidRPr="005019A2" w14:paraId="4DA48B6D" w14:textId="77777777" w:rsidTr="00DB73EB">
        <w:trPr>
          <w:trHeight w:val="327"/>
        </w:trPr>
        <w:tc>
          <w:tcPr>
            <w:tcW w:w="1615" w:type="dxa"/>
          </w:tcPr>
          <w:p w14:paraId="5CAE5EED" w14:textId="77777777" w:rsidR="00EB1DEF" w:rsidRPr="005019A2" w:rsidRDefault="00EB1DEF" w:rsidP="00A17736">
            <w:pPr>
              <w:pStyle w:val="aa"/>
              <w:rPr>
                <w:rStyle w:val="af0"/>
                <w:iCs/>
                <w:sz w:val="24"/>
                <w:szCs w:val="24"/>
                <w:lang w:val="ru-RU"/>
              </w:rPr>
            </w:pPr>
            <w:r w:rsidRPr="005019A2">
              <w:rPr>
                <w:bCs/>
                <w:sz w:val="24"/>
                <w:szCs w:val="24"/>
                <w:lang w:val="ru-RU"/>
              </w:rPr>
              <w:t>ОК 01</w:t>
            </w:r>
          </w:p>
        </w:tc>
        <w:tc>
          <w:tcPr>
            <w:tcW w:w="8013" w:type="dxa"/>
          </w:tcPr>
          <w:p w14:paraId="287C8FC7" w14:textId="57A882E7" w:rsidR="00EB1DEF" w:rsidRPr="005019A2" w:rsidRDefault="00064BC3" w:rsidP="00A17736">
            <w:pPr>
              <w:spacing w:after="0"/>
              <w:rPr>
                <w:rStyle w:val="af0"/>
                <w:rFonts w:ascii="Times New Roman" w:hAnsi="Times New Roman"/>
                <w:i w:val="0"/>
                <w:iCs/>
                <w:sz w:val="24"/>
                <w:szCs w:val="24"/>
              </w:rPr>
            </w:pPr>
            <w:r w:rsidRPr="005019A2">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tc>
      </w:tr>
    </w:tbl>
    <w:p w14:paraId="7E5F7055" w14:textId="77777777" w:rsidR="00EB1DEF" w:rsidRPr="008C2DC7" w:rsidRDefault="00EB1DEF" w:rsidP="00D2521D">
      <w:pPr>
        <w:ind w:firstLine="709"/>
        <w:rPr>
          <w:rStyle w:val="af0"/>
          <w:rFonts w:ascii="Times New Roman" w:hAnsi="Times New Roman"/>
          <w:bCs/>
          <w:i w:val="0"/>
          <w:iCs/>
          <w:sz w:val="4"/>
          <w:szCs w:val="4"/>
        </w:rPr>
      </w:pPr>
    </w:p>
    <w:p w14:paraId="2E6555A1" w14:textId="77777777" w:rsidR="00EB1DEF" w:rsidRPr="008C2DC7" w:rsidRDefault="00EB1DEF" w:rsidP="00D2521D">
      <w:pPr>
        <w:ind w:firstLine="709"/>
        <w:rPr>
          <w:rStyle w:val="af0"/>
          <w:rFonts w:ascii="Times New Roman" w:hAnsi="Times New Roman"/>
          <w:bCs/>
          <w:i w:val="0"/>
          <w:iCs/>
          <w:sz w:val="24"/>
          <w:szCs w:val="24"/>
        </w:rPr>
      </w:pPr>
      <w:r w:rsidRPr="008C2DC7">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7398"/>
      </w:tblGrid>
      <w:tr w:rsidR="00EB1DEF" w:rsidRPr="008C2DC7" w14:paraId="33EE8954" w14:textId="77777777" w:rsidTr="0027096A">
        <w:tc>
          <w:tcPr>
            <w:tcW w:w="2285" w:type="dxa"/>
          </w:tcPr>
          <w:p w14:paraId="0092D8EF" w14:textId="77777777" w:rsidR="00EB1DEF" w:rsidRPr="008C2DC7" w:rsidRDefault="00EB1DEF" w:rsidP="00160E60">
            <w:pPr>
              <w:rPr>
                <w:rStyle w:val="af0"/>
                <w:rFonts w:ascii="Times New Roman" w:hAnsi="Times New Roman"/>
                <w:i w:val="0"/>
                <w:iCs/>
                <w:sz w:val="24"/>
                <w:szCs w:val="24"/>
              </w:rPr>
            </w:pPr>
            <w:r w:rsidRPr="008C2DC7">
              <w:rPr>
                <w:rStyle w:val="af0"/>
                <w:rFonts w:ascii="Times New Roman" w:hAnsi="Times New Roman"/>
                <w:i w:val="0"/>
                <w:iCs/>
                <w:sz w:val="24"/>
                <w:szCs w:val="24"/>
              </w:rPr>
              <w:t>Код</w:t>
            </w:r>
          </w:p>
        </w:tc>
        <w:tc>
          <w:tcPr>
            <w:tcW w:w="7569" w:type="dxa"/>
          </w:tcPr>
          <w:p w14:paraId="1C98FB54" w14:textId="77777777" w:rsidR="00EB1DEF" w:rsidRPr="008C2DC7" w:rsidRDefault="00EB1DEF" w:rsidP="00160E60">
            <w:pPr>
              <w:rPr>
                <w:rStyle w:val="af0"/>
                <w:rFonts w:ascii="Times New Roman" w:hAnsi="Times New Roman"/>
                <w:i w:val="0"/>
                <w:iCs/>
                <w:sz w:val="24"/>
                <w:szCs w:val="24"/>
              </w:rPr>
            </w:pPr>
            <w:r w:rsidRPr="008C2DC7">
              <w:rPr>
                <w:rStyle w:val="af0"/>
                <w:rFonts w:ascii="Times New Roman" w:hAnsi="Times New Roman"/>
                <w:i w:val="0"/>
                <w:iCs/>
                <w:sz w:val="24"/>
                <w:szCs w:val="24"/>
              </w:rPr>
              <w:t>Наименование видов деятельности и профессиональных компетенций</w:t>
            </w:r>
          </w:p>
        </w:tc>
      </w:tr>
      <w:tr w:rsidR="00EB1DEF" w:rsidRPr="008C2DC7" w14:paraId="37EAD305" w14:textId="77777777" w:rsidTr="0027096A">
        <w:tc>
          <w:tcPr>
            <w:tcW w:w="2285" w:type="dxa"/>
          </w:tcPr>
          <w:p w14:paraId="61172941" w14:textId="77777777" w:rsidR="00EB1DEF" w:rsidRPr="001B2081" w:rsidRDefault="00EB1DEF" w:rsidP="005511CB">
            <w:pPr>
              <w:pStyle w:val="aa"/>
              <w:rPr>
                <w:rStyle w:val="af0"/>
                <w:b/>
                <w:sz w:val="24"/>
                <w:szCs w:val="24"/>
                <w:u w:val="single"/>
                <w:lang w:val="ru-RU"/>
              </w:rPr>
            </w:pPr>
            <w:r w:rsidRPr="001B2081">
              <w:rPr>
                <w:bCs/>
                <w:sz w:val="24"/>
                <w:szCs w:val="24"/>
                <w:lang w:val="ru-RU"/>
              </w:rPr>
              <w:t>ВД 2</w:t>
            </w:r>
          </w:p>
        </w:tc>
        <w:tc>
          <w:tcPr>
            <w:tcW w:w="7569" w:type="dxa"/>
          </w:tcPr>
          <w:p w14:paraId="50967A9E" w14:textId="77777777" w:rsidR="00EB1DEF" w:rsidRPr="001B2081" w:rsidRDefault="00EB1DEF" w:rsidP="005511CB">
            <w:pPr>
              <w:spacing w:after="0"/>
              <w:rPr>
                <w:rStyle w:val="af0"/>
                <w:rFonts w:ascii="Times New Roman" w:hAnsi="Times New Roman"/>
                <w:i w:val="0"/>
                <w:iCs/>
                <w:sz w:val="24"/>
                <w:szCs w:val="24"/>
              </w:rPr>
            </w:pPr>
            <w:r w:rsidRPr="001B2081">
              <w:rPr>
                <w:rFonts w:ascii="Times New Roman" w:hAnsi="Times New Roman"/>
                <w:bCs/>
                <w:sz w:val="24"/>
                <w:szCs w:val="24"/>
              </w:rPr>
              <w:t xml:space="preserve">Обслуживание эксплуатируемого оборудования </w:t>
            </w:r>
          </w:p>
        </w:tc>
      </w:tr>
      <w:tr w:rsidR="00EB1DEF" w:rsidRPr="008C2DC7" w14:paraId="3F0420F6" w14:textId="77777777" w:rsidTr="0027096A">
        <w:tc>
          <w:tcPr>
            <w:tcW w:w="2285" w:type="dxa"/>
          </w:tcPr>
          <w:p w14:paraId="46AE3591" w14:textId="77777777" w:rsidR="00EB1DEF" w:rsidRPr="00001673" w:rsidRDefault="00EB1DEF" w:rsidP="008C2DC7">
            <w:pPr>
              <w:pStyle w:val="2"/>
              <w:spacing w:before="0" w:after="0"/>
              <w:jc w:val="both"/>
              <w:rPr>
                <w:rStyle w:val="af0"/>
                <w:rFonts w:ascii="Times New Roman" w:hAnsi="Times New Roman"/>
                <w:b w:val="0"/>
                <w:sz w:val="24"/>
                <w:szCs w:val="24"/>
              </w:rPr>
            </w:pPr>
            <w:r w:rsidRPr="00001673">
              <w:rPr>
                <w:rStyle w:val="af0"/>
                <w:rFonts w:ascii="Times New Roman" w:hAnsi="Times New Roman"/>
                <w:b w:val="0"/>
                <w:sz w:val="24"/>
                <w:szCs w:val="24"/>
              </w:rPr>
              <w:t>ПК 2.1</w:t>
            </w:r>
          </w:p>
        </w:tc>
        <w:tc>
          <w:tcPr>
            <w:tcW w:w="7569" w:type="dxa"/>
          </w:tcPr>
          <w:p w14:paraId="2449D1D8" w14:textId="77777777" w:rsidR="00EB1DEF" w:rsidRPr="00001673" w:rsidRDefault="00EB1DEF" w:rsidP="008C2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001673">
              <w:rPr>
                <w:rFonts w:ascii="Times New Roman" w:hAnsi="Times New Roman"/>
                <w:sz w:val="24"/>
                <w:szCs w:val="24"/>
              </w:rPr>
              <w:t>Производить периодические осмотры электрооборудования</w:t>
            </w:r>
          </w:p>
        </w:tc>
      </w:tr>
      <w:tr w:rsidR="00EB1DEF" w:rsidRPr="008C2DC7" w14:paraId="033A8263" w14:textId="77777777" w:rsidTr="0027096A">
        <w:tc>
          <w:tcPr>
            <w:tcW w:w="2285" w:type="dxa"/>
          </w:tcPr>
          <w:p w14:paraId="1C7160E0" w14:textId="77777777" w:rsidR="00EB1DEF" w:rsidRPr="00001673" w:rsidRDefault="00EB1DEF" w:rsidP="008C2DC7">
            <w:pPr>
              <w:pStyle w:val="2"/>
              <w:spacing w:before="0" w:after="0"/>
              <w:jc w:val="both"/>
              <w:rPr>
                <w:rStyle w:val="af0"/>
                <w:rFonts w:ascii="Times New Roman" w:hAnsi="Times New Roman"/>
                <w:b w:val="0"/>
                <w:sz w:val="24"/>
                <w:szCs w:val="24"/>
              </w:rPr>
            </w:pPr>
            <w:r w:rsidRPr="00001673">
              <w:rPr>
                <w:rStyle w:val="af0"/>
                <w:rFonts w:ascii="Times New Roman" w:hAnsi="Times New Roman"/>
                <w:b w:val="0"/>
                <w:sz w:val="24"/>
                <w:szCs w:val="24"/>
              </w:rPr>
              <w:t>ПК 2.2</w:t>
            </w:r>
          </w:p>
        </w:tc>
        <w:tc>
          <w:tcPr>
            <w:tcW w:w="7569" w:type="dxa"/>
          </w:tcPr>
          <w:p w14:paraId="449E2D3E" w14:textId="77777777" w:rsidR="00EB1DEF" w:rsidRPr="00001673" w:rsidRDefault="00EB1DEF" w:rsidP="008C2DC7">
            <w:pPr>
              <w:suppressAutoHyphens/>
              <w:spacing w:after="0" w:line="240" w:lineRule="auto"/>
              <w:jc w:val="both"/>
              <w:rPr>
                <w:rFonts w:ascii="Times New Roman" w:hAnsi="Times New Roman"/>
                <w:sz w:val="24"/>
                <w:szCs w:val="24"/>
              </w:rPr>
            </w:pPr>
            <w:r w:rsidRPr="00001673">
              <w:rPr>
                <w:rFonts w:ascii="Times New Roman" w:hAnsi="Times New Roman"/>
                <w:sz w:val="24"/>
                <w:szCs w:val="24"/>
              </w:rPr>
              <w:t>Обеспечивать бесперебойную работу основного и вспомогательного оборудования</w:t>
            </w:r>
          </w:p>
        </w:tc>
      </w:tr>
      <w:tr w:rsidR="00EB1DEF" w:rsidRPr="008C2DC7" w14:paraId="24E26B15" w14:textId="77777777" w:rsidTr="0027096A">
        <w:tc>
          <w:tcPr>
            <w:tcW w:w="2285" w:type="dxa"/>
          </w:tcPr>
          <w:p w14:paraId="76A8C1CA" w14:textId="77777777" w:rsidR="00EB1DEF" w:rsidRPr="00001673" w:rsidRDefault="00EB1DEF" w:rsidP="008C2DC7">
            <w:pPr>
              <w:pStyle w:val="2"/>
              <w:spacing w:before="0" w:after="0"/>
              <w:jc w:val="both"/>
              <w:rPr>
                <w:rStyle w:val="af0"/>
                <w:rFonts w:ascii="Times New Roman" w:hAnsi="Times New Roman"/>
                <w:b w:val="0"/>
                <w:sz w:val="24"/>
                <w:szCs w:val="24"/>
              </w:rPr>
            </w:pPr>
            <w:r w:rsidRPr="00001673">
              <w:rPr>
                <w:rStyle w:val="af0"/>
                <w:rFonts w:ascii="Times New Roman" w:hAnsi="Times New Roman"/>
                <w:b w:val="0"/>
                <w:sz w:val="24"/>
                <w:szCs w:val="24"/>
              </w:rPr>
              <w:t>ПК 2.3</w:t>
            </w:r>
          </w:p>
        </w:tc>
        <w:tc>
          <w:tcPr>
            <w:tcW w:w="7569" w:type="dxa"/>
          </w:tcPr>
          <w:p w14:paraId="431F5A92" w14:textId="77777777" w:rsidR="00EB1DEF" w:rsidRPr="00001673" w:rsidRDefault="00EB1DEF" w:rsidP="008C2DC7">
            <w:pPr>
              <w:suppressAutoHyphens/>
              <w:spacing w:after="0" w:line="240" w:lineRule="auto"/>
              <w:jc w:val="both"/>
              <w:rPr>
                <w:rFonts w:ascii="Times New Roman" w:hAnsi="Times New Roman"/>
                <w:sz w:val="24"/>
                <w:szCs w:val="24"/>
              </w:rPr>
            </w:pPr>
            <w:r w:rsidRPr="00001673">
              <w:rPr>
                <w:rFonts w:ascii="Times New Roman" w:hAnsi="Times New Roman"/>
                <w:sz w:val="24"/>
                <w:szCs w:val="24"/>
              </w:rPr>
              <w:t>Производить планово-предупредительные ремонт и наладку оборудования</w:t>
            </w:r>
          </w:p>
        </w:tc>
      </w:tr>
    </w:tbl>
    <w:p w14:paraId="1D32C884" w14:textId="77777777" w:rsidR="00EB1DEF" w:rsidRPr="008C2DC7" w:rsidRDefault="00EB1DEF" w:rsidP="00D2521D">
      <w:pPr>
        <w:spacing w:after="0" w:line="240" w:lineRule="auto"/>
        <w:ind w:firstLine="709"/>
        <w:rPr>
          <w:rFonts w:ascii="Times New Roman" w:hAnsi="Times New Roman"/>
          <w:bCs/>
          <w:sz w:val="24"/>
          <w:szCs w:val="24"/>
        </w:rPr>
      </w:pPr>
    </w:p>
    <w:p w14:paraId="40433929" w14:textId="77777777" w:rsidR="00EB1DEF" w:rsidRDefault="00EB1DEF" w:rsidP="00D2521D">
      <w:pPr>
        <w:spacing w:after="0" w:line="240" w:lineRule="auto"/>
        <w:ind w:firstLine="709"/>
        <w:rPr>
          <w:i/>
          <w:iCs/>
        </w:rPr>
      </w:pPr>
      <w:r w:rsidRPr="008C2DC7">
        <w:rPr>
          <w:rFonts w:ascii="Times New Roman" w:hAnsi="Times New Roman"/>
          <w:bCs/>
          <w:sz w:val="24"/>
          <w:szCs w:val="24"/>
        </w:rPr>
        <w:t>1.1.3. В результате освоения профессионального модуля обучающийся должен:</w:t>
      </w:r>
      <w:r w:rsidRPr="008C2DC7">
        <w:rPr>
          <w:i/>
          <w:iCs/>
        </w:rPr>
        <w:t xml:space="preserve"> </w:t>
      </w:r>
    </w:p>
    <w:p w14:paraId="6DF49F20" w14:textId="77777777" w:rsidR="00EB1DEF" w:rsidRPr="008C2DC7" w:rsidRDefault="00EB1DEF" w:rsidP="00D2521D">
      <w:pPr>
        <w:spacing w:after="0" w:line="240" w:lineRule="auto"/>
        <w:ind w:firstLine="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7387"/>
      </w:tblGrid>
      <w:tr w:rsidR="005019A2" w:rsidRPr="008C2DC7" w14:paraId="1E6ABE9A" w14:textId="77777777" w:rsidTr="005019A2">
        <w:tc>
          <w:tcPr>
            <w:tcW w:w="1164" w:type="pct"/>
            <w:vMerge w:val="restart"/>
          </w:tcPr>
          <w:p w14:paraId="5C898888" w14:textId="467D2899" w:rsidR="005019A2" w:rsidRPr="008C2DC7" w:rsidRDefault="005019A2" w:rsidP="008C2DC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3836" w:type="pct"/>
          </w:tcPr>
          <w:p w14:paraId="115C5663" w14:textId="77777777" w:rsidR="005019A2" w:rsidRPr="00970A87" w:rsidRDefault="005019A2" w:rsidP="008C2DC7">
            <w:pPr>
              <w:spacing w:after="0" w:line="240" w:lineRule="auto"/>
              <w:rPr>
                <w:rFonts w:ascii="Times New Roman" w:hAnsi="Times New Roman"/>
                <w:b/>
                <w:sz w:val="24"/>
                <w:szCs w:val="24"/>
              </w:rPr>
            </w:pPr>
            <w:r w:rsidRPr="00970A87">
              <w:rPr>
                <w:rFonts w:ascii="Times New Roman" w:hAnsi="Times New Roman"/>
                <w:sz w:val="24"/>
                <w:szCs w:val="24"/>
              </w:rPr>
              <w:t>осуществления монтажа, наладки, эксплуатации оборудования производства кабельной и конденсаторной продукции;</w:t>
            </w:r>
          </w:p>
        </w:tc>
      </w:tr>
      <w:tr w:rsidR="005019A2" w:rsidRPr="008C2DC7" w14:paraId="1C3C61CD" w14:textId="77777777" w:rsidTr="005019A2">
        <w:tc>
          <w:tcPr>
            <w:tcW w:w="1164" w:type="pct"/>
            <w:vMerge/>
          </w:tcPr>
          <w:p w14:paraId="001EDAFD" w14:textId="77777777" w:rsidR="005019A2" w:rsidRPr="008C2DC7" w:rsidRDefault="005019A2" w:rsidP="008C2DC7">
            <w:pPr>
              <w:spacing w:after="0" w:line="240" w:lineRule="auto"/>
              <w:rPr>
                <w:rFonts w:ascii="Times New Roman" w:hAnsi="Times New Roman"/>
                <w:bCs/>
                <w:sz w:val="24"/>
                <w:szCs w:val="24"/>
                <w:lang w:eastAsia="en-US"/>
              </w:rPr>
            </w:pPr>
          </w:p>
        </w:tc>
        <w:tc>
          <w:tcPr>
            <w:tcW w:w="3836" w:type="pct"/>
            <w:vAlign w:val="center"/>
          </w:tcPr>
          <w:p w14:paraId="030970E3" w14:textId="77777777" w:rsidR="005019A2" w:rsidRPr="00970A87" w:rsidRDefault="005019A2" w:rsidP="008C2DC7">
            <w:pPr>
              <w:spacing w:after="0" w:line="240" w:lineRule="auto"/>
              <w:rPr>
                <w:rFonts w:ascii="Times New Roman" w:hAnsi="Times New Roman"/>
                <w:iCs/>
                <w:sz w:val="24"/>
                <w:szCs w:val="24"/>
              </w:rPr>
            </w:pPr>
            <w:r w:rsidRPr="00970A87">
              <w:rPr>
                <w:rFonts w:ascii="Times New Roman" w:hAnsi="Times New Roman"/>
                <w:sz w:val="24"/>
                <w:szCs w:val="24"/>
              </w:rPr>
              <w:t>эксплуатации технологического оборудования производства кабельной и конденсаторной продукции</w:t>
            </w:r>
          </w:p>
        </w:tc>
      </w:tr>
      <w:tr w:rsidR="005019A2" w:rsidRPr="008C2DC7" w14:paraId="290321A1" w14:textId="77777777" w:rsidTr="005019A2">
        <w:tc>
          <w:tcPr>
            <w:tcW w:w="1164" w:type="pct"/>
            <w:vMerge/>
          </w:tcPr>
          <w:p w14:paraId="5380A4D4" w14:textId="77777777" w:rsidR="005019A2" w:rsidRPr="008C2DC7" w:rsidRDefault="005019A2" w:rsidP="008C2DC7">
            <w:pPr>
              <w:spacing w:after="0" w:line="240" w:lineRule="auto"/>
              <w:rPr>
                <w:rFonts w:ascii="Times New Roman" w:hAnsi="Times New Roman"/>
                <w:bCs/>
                <w:sz w:val="24"/>
                <w:szCs w:val="24"/>
                <w:lang w:eastAsia="en-US"/>
              </w:rPr>
            </w:pPr>
          </w:p>
        </w:tc>
        <w:tc>
          <w:tcPr>
            <w:tcW w:w="3836" w:type="pct"/>
            <w:vAlign w:val="center"/>
          </w:tcPr>
          <w:p w14:paraId="013352FB" w14:textId="77777777" w:rsidR="005019A2" w:rsidRPr="00970A87" w:rsidRDefault="005019A2" w:rsidP="008C2DC7">
            <w:pPr>
              <w:spacing w:after="0" w:line="240" w:lineRule="auto"/>
              <w:jc w:val="both"/>
              <w:rPr>
                <w:rFonts w:ascii="Times New Roman" w:hAnsi="Times New Roman"/>
                <w:sz w:val="24"/>
                <w:szCs w:val="24"/>
              </w:rPr>
            </w:pPr>
            <w:r w:rsidRPr="00970A87">
              <w:rPr>
                <w:rFonts w:ascii="Times New Roman" w:hAnsi="Times New Roman"/>
                <w:sz w:val="24"/>
                <w:szCs w:val="24"/>
              </w:rPr>
              <w:t>обслуживания и ремонта оборудования производства кабельной и конденсаторной продукции</w:t>
            </w:r>
          </w:p>
        </w:tc>
      </w:tr>
      <w:tr w:rsidR="005019A2" w:rsidRPr="008C2DC7" w14:paraId="64DF3D23" w14:textId="77777777" w:rsidTr="005019A2">
        <w:tc>
          <w:tcPr>
            <w:tcW w:w="1164" w:type="pct"/>
            <w:vMerge w:val="restart"/>
          </w:tcPr>
          <w:p w14:paraId="782DEB0A" w14:textId="77777777" w:rsidR="005019A2" w:rsidRPr="008C2DC7" w:rsidRDefault="005019A2" w:rsidP="008C2DC7">
            <w:pPr>
              <w:spacing w:after="0" w:line="240" w:lineRule="auto"/>
              <w:rPr>
                <w:rFonts w:ascii="Times New Roman" w:hAnsi="Times New Roman"/>
                <w:bCs/>
                <w:sz w:val="24"/>
                <w:szCs w:val="24"/>
                <w:lang w:eastAsia="en-US"/>
              </w:rPr>
            </w:pPr>
            <w:r w:rsidRPr="008C2DC7">
              <w:rPr>
                <w:rFonts w:ascii="Times New Roman" w:hAnsi="Times New Roman"/>
                <w:bCs/>
                <w:sz w:val="24"/>
                <w:szCs w:val="24"/>
                <w:lang w:eastAsia="en-US"/>
              </w:rPr>
              <w:t>Уметь</w:t>
            </w:r>
          </w:p>
        </w:tc>
        <w:tc>
          <w:tcPr>
            <w:tcW w:w="3836" w:type="pct"/>
          </w:tcPr>
          <w:p w14:paraId="29CE27F2" w14:textId="77777777" w:rsidR="005019A2" w:rsidRPr="00970A87" w:rsidRDefault="005019A2" w:rsidP="008C2DC7">
            <w:pPr>
              <w:spacing w:after="0" w:line="240" w:lineRule="auto"/>
              <w:rPr>
                <w:rFonts w:ascii="Times New Roman" w:hAnsi="Times New Roman"/>
                <w:iCs/>
                <w:sz w:val="24"/>
                <w:szCs w:val="24"/>
              </w:rPr>
            </w:pPr>
            <w:r w:rsidRPr="00970A87">
              <w:rPr>
                <w:rFonts w:ascii="Times New Roman" w:hAnsi="Times New Roman"/>
                <w:iCs/>
                <w:sz w:val="24"/>
                <w:szCs w:val="24"/>
              </w:rPr>
              <w:t>обнаруживать дефекты оборудования и прогнозировать его отказы;</w:t>
            </w:r>
          </w:p>
        </w:tc>
      </w:tr>
      <w:tr w:rsidR="005019A2" w:rsidRPr="008C2DC7" w14:paraId="5E21F512" w14:textId="77777777" w:rsidTr="005019A2">
        <w:tc>
          <w:tcPr>
            <w:tcW w:w="1164" w:type="pct"/>
            <w:vMerge/>
          </w:tcPr>
          <w:p w14:paraId="633959D4" w14:textId="77777777" w:rsidR="005019A2" w:rsidRPr="008C2DC7" w:rsidRDefault="005019A2" w:rsidP="008C2DC7">
            <w:pPr>
              <w:spacing w:after="0" w:line="240" w:lineRule="auto"/>
              <w:rPr>
                <w:rFonts w:ascii="Times New Roman" w:hAnsi="Times New Roman"/>
                <w:bCs/>
                <w:sz w:val="24"/>
                <w:szCs w:val="24"/>
                <w:lang w:eastAsia="en-US"/>
              </w:rPr>
            </w:pPr>
          </w:p>
        </w:tc>
        <w:tc>
          <w:tcPr>
            <w:tcW w:w="3836" w:type="pct"/>
          </w:tcPr>
          <w:p w14:paraId="433EDFF1" w14:textId="77777777" w:rsidR="005019A2" w:rsidRPr="00970A87" w:rsidRDefault="005019A2" w:rsidP="008C2DC7">
            <w:pPr>
              <w:spacing w:after="0" w:line="240" w:lineRule="auto"/>
              <w:rPr>
                <w:rFonts w:ascii="Times New Roman" w:hAnsi="Times New Roman"/>
                <w:iCs/>
                <w:sz w:val="24"/>
                <w:szCs w:val="24"/>
              </w:rPr>
            </w:pPr>
            <w:r>
              <w:rPr>
                <w:rFonts w:ascii="Times New Roman" w:hAnsi="Times New Roman"/>
                <w:iCs/>
                <w:sz w:val="24"/>
                <w:szCs w:val="24"/>
              </w:rPr>
              <w:t>производить расчёты элементов конструкции на прочность, жёсткость устойчивость</w:t>
            </w:r>
          </w:p>
        </w:tc>
      </w:tr>
      <w:tr w:rsidR="005019A2" w:rsidRPr="008C2DC7" w14:paraId="2DB43B24" w14:textId="77777777" w:rsidTr="005019A2">
        <w:tc>
          <w:tcPr>
            <w:tcW w:w="1164" w:type="pct"/>
            <w:vMerge/>
          </w:tcPr>
          <w:p w14:paraId="57C3892E" w14:textId="77777777" w:rsidR="005019A2" w:rsidRPr="008C2DC7" w:rsidRDefault="005019A2" w:rsidP="008C2DC7">
            <w:pPr>
              <w:spacing w:after="0" w:line="240" w:lineRule="auto"/>
              <w:rPr>
                <w:rFonts w:ascii="Times New Roman" w:hAnsi="Times New Roman"/>
                <w:bCs/>
                <w:sz w:val="24"/>
                <w:szCs w:val="24"/>
                <w:lang w:eastAsia="en-US"/>
              </w:rPr>
            </w:pPr>
          </w:p>
        </w:tc>
        <w:tc>
          <w:tcPr>
            <w:tcW w:w="3836" w:type="pct"/>
            <w:vAlign w:val="center"/>
          </w:tcPr>
          <w:p w14:paraId="5EB70128" w14:textId="77777777" w:rsidR="005019A2" w:rsidRPr="00970A87" w:rsidRDefault="005019A2" w:rsidP="008C2DC7">
            <w:pPr>
              <w:spacing w:after="0" w:line="240" w:lineRule="auto"/>
              <w:rPr>
                <w:rFonts w:ascii="Times New Roman" w:hAnsi="Times New Roman"/>
                <w:iCs/>
                <w:sz w:val="24"/>
                <w:szCs w:val="24"/>
              </w:rPr>
            </w:pPr>
            <w:r w:rsidRPr="00970A87">
              <w:rPr>
                <w:rFonts w:ascii="Times New Roman" w:hAnsi="Times New Roman"/>
                <w:iCs/>
                <w:sz w:val="24"/>
                <w:szCs w:val="24"/>
              </w:rPr>
              <w:t>выбирать технологическое оборудование для изготовления кабельной и конденсаторной продукции, определять оптимальные варианты его использования;</w:t>
            </w:r>
          </w:p>
        </w:tc>
      </w:tr>
      <w:tr w:rsidR="005019A2" w:rsidRPr="008C2DC7" w14:paraId="33B3A169" w14:textId="77777777" w:rsidTr="005019A2">
        <w:tc>
          <w:tcPr>
            <w:tcW w:w="1164" w:type="pct"/>
            <w:vMerge/>
          </w:tcPr>
          <w:p w14:paraId="764DA539" w14:textId="77777777" w:rsidR="005019A2" w:rsidRPr="008C2DC7" w:rsidRDefault="005019A2" w:rsidP="008C2DC7">
            <w:pPr>
              <w:spacing w:after="0" w:line="240" w:lineRule="auto"/>
              <w:rPr>
                <w:rFonts w:ascii="Times New Roman" w:hAnsi="Times New Roman"/>
                <w:bCs/>
                <w:sz w:val="24"/>
                <w:szCs w:val="24"/>
                <w:lang w:eastAsia="en-US"/>
              </w:rPr>
            </w:pPr>
          </w:p>
        </w:tc>
        <w:tc>
          <w:tcPr>
            <w:tcW w:w="3836" w:type="pct"/>
            <w:vAlign w:val="center"/>
          </w:tcPr>
          <w:p w14:paraId="73A59E37" w14:textId="77777777" w:rsidR="005019A2" w:rsidRPr="00970A87" w:rsidRDefault="005019A2" w:rsidP="008C2DC7">
            <w:pPr>
              <w:spacing w:after="0" w:line="240" w:lineRule="auto"/>
              <w:rPr>
                <w:rFonts w:ascii="Times New Roman" w:hAnsi="Times New Roman"/>
                <w:iCs/>
                <w:sz w:val="24"/>
                <w:szCs w:val="24"/>
              </w:rPr>
            </w:pPr>
            <w:r w:rsidRPr="00970A87">
              <w:rPr>
                <w:rFonts w:ascii="Times New Roman" w:hAnsi="Times New Roman"/>
                <w:iCs/>
                <w:sz w:val="24"/>
                <w:szCs w:val="24"/>
              </w:rPr>
              <w:t>определять основное и вспомогательное оборудование для организации кабельного производства</w:t>
            </w:r>
          </w:p>
        </w:tc>
      </w:tr>
      <w:tr w:rsidR="005019A2" w:rsidRPr="008C2DC7" w14:paraId="33C5C1D3" w14:textId="77777777" w:rsidTr="005019A2">
        <w:tc>
          <w:tcPr>
            <w:tcW w:w="1164" w:type="pct"/>
            <w:vMerge/>
          </w:tcPr>
          <w:p w14:paraId="0D4415AF" w14:textId="77777777" w:rsidR="005019A2" w:rsidRPr="008C2DC7" w:rsidRDefault="005019A2" w:rsidP="008C2DC7">
            <w:pPr>
              <w:spacing w:after="0" w:line="240" w:lineRule="auto"/>
              <w:rPr>
                <w:rFonts w:ascii="Times New Roman" w:hAnsi="Times New Roman"/>
                <w:bCs/>
                <w:sz w:val="24"/>
                <w:szCs w:val="24"/>
                <w:lang w:eastAsia="en-US"/>
              </w:rPr>
            </w:pPr>
          </w:p>
        </w:tc>
        <w:tc>
          <w:tcPr>
            <w:tcW w:w="3836" w:type="pct"/>
            <w:vAlign w:val="center"/>
          </w:tcPr>
          <w:p w14:paraId="1A3664CD" w14:textId="77777777" w:rsidR="005019A2" w:rsidRPr="00970A87" w:rsidRDefault="005019A2" w:rsidP="008C2DC7">
            <w:pPr>
              <w:spacing w:after="0" w:line="240" w:lineRule="auto"/>
              <w:rPr>
                <w:rFonts w:ascii="Times New Roman" w:hAnsi="Times New Roman"/>
                <w:iCs/>
                <w:sz w:val="24"/>
                <w:szCs w:val="24"/>
              </w:rPr>
            </w:pPr>
            <w:r w:rsidRPr="00970A87">
              <w:rPr>
                <w:rFonts w:ascii="Times New Roman" w:hAnsi="Times New Roman"/>
                <w:iCs/>
                <w:sz w:val="24"/>
                <w:szCs w:val="24"/>
              </w:rPr>
              <w:t>производить наладку оборудования</w:t>
            </w:r>
          </w:p>
        </w:tc>
      </w:tr>
      <w:tr w:rsidR="005019A2" w:rsidRPr="008C2DC7" w14:paraId="5A95D14F" w14:textId="77777777" w:rsidTr="005019A2">
        <w:tc>
          <w:tcPr>
            <w:tcW w:w="1164" w:type="pct"/>
            <w:vMerge w:val="restart"/>
          </w:tcPr>
          <w:p w14:paraId="44A97BB7" w14:textId="77777777" w:rsidR="005019A2" w:rsidRPr="008C2DC7" w:rsidRDefault="005019A2" w:rsidP="00E93B17">
            <w:pPr>
              <w:spacing w:after="0" w:line="240" w:lineRule="auto"/>
              <w:rPr>
                <w:rFonts w:ascii="Times New Roman" w:hAnsi="Times New Roman"/>
                <w:bCs/>
                <w:sz w:val="24"/>
                <w:szCs w:val="24"/>
                <w:lang w:eastAsia="en-US"/>
              </w:rPr>
            </w:pPr>
            <w:r w:rsidRPr="008C2DC7">
              <w:rPr>
                <w:rFonts w:ascii="Times New Roman" w:hAnsi="Times New Roman"/>
                <w:bCs/>
                <w:sz w:val="24"/>
                <w:szCs w:val="24"/>
                <w:lang w:eastAsia="en-US"/>
              </w:rPr>
              <w:t>Знать</w:t>
            </w:r>
          </w:p>
        </w:tc>
        <w:tc>
          <w:tcPr>
            <w:tcW w:w="3836" w:type="pct"/>
          </w:tcPr>
          <w:p w14:paraId="42BCA86A" w14:textId="77777777" w:rsidR="005019A2" w:rsidRPr="00970A87" w:rsidRDefault="005019A2" w:rsidP="00E93B17">
            <w:pPr>
              <w:spacing w:after="0" w:line="240" w:lineRule="auto"/>
              <w:rPr>
                <w:rFonts w:ascii="Times New Roman" w:hAnsi="Times New Roman"/>
                <w:iCs/>
                <w:sz w:val="24"/>
                <w:szCs w:val="24"/>
              </w:rPr>
            </w:pPr>
            <w:r w:rsidRPr="00970A87">
              <w:rPr>
                <w:rFonts w:ascii="Times New Roman" w:hAnsi="Times New Roman"/>
                <w:iCs/>
                <w:sz w:val="24"/>
                <w:szCs w:val="24"/>
              </w:rPr>
              <w:t>классификации, устройства и применения технологического оборудования.</w:t>
            </w:r>
          </w:p>
        </w:tc>
      </w:tr>
      <w:tr w:rsidR="005019A2" w:rsidRPr="008C2DC7" w14:paraId="60EAF531" w14:textId="77777777" w:rsidTr="005019A2">
        <w:tc>
          <w:tcPr>
            <w:tcW w:w="1164" w:type="pct"/>
            <w:vMerge/>
          </w:tcPr>
          <w:p w14:paraId="408BA5A1" w14:textId="77777777" w:rsidR="005019A2" w:rsidRPr="008C2DC7" w:rsidRDefault="005019A2" w:rsidP="00E93B17">
            <w:pPr>
              <w:spacing w:after="0" w:line="240" w:lineRule="auto"/>
              <w:rPr>
                <w:rFonts w:ascii="Times New Roman" w:hAnsi="Times New Roman"/>
                <w:bCs/>
                <w:sz w:val="24"/>
                <w:szCs w:val="24"/>
                <w:lang w:eastAsia="en-US"/>
              </w:rPr>
            </w:pPr>
          </w:p>
        </w:tc>
        <w:tc>
          <w:tcPr>
            <w:tcW w:w="3836" w:type="pct"/>
            <w:vAlign w:val="center"/>
          </w:tcPr>
          <w:p w14:paraId="586CCC6A" w14:textId="77777777" w:rsidR="005019A2" w:rsidRPr="00970A87" w:rsidRDefault="005019A2" w:rsidP="00E93B17">
            <w:pPr>
              <w:spacing w:after="0" w:line="240" w:lineRule="auto"/>
              <w:rPr>
                <w:rFonts w:ascii="Times New Roman" w:hAnsi="Times New Roman"/>
                <w:iCs/>
                <w:sz w:val="24"/>
                <w:szCs w:val="24"/>
              </w:rPr>
            </w:pPr>
            <w:r>
              <w:rPr>
                <w:rFonts w:ascii="Times New Roman" w:hAnsi="Times New Roman"/>
                <w:iCs/>
                <w:sz w:val="24"/>
                <w:szCs w:val="24"/>
              </w:rPr>
              <w:t>о</w:t>
            </w:r>
            <w:r w:rsidRPr="00970A87">
              <w:rPr>
                <w:rFonts w:ascii="Times New Roman" w:hAnsi="Times New Roman"/>
                <w:iCs/>
                <w:sz w:val="24"/>
                <w:szCs w:val="24"/>
              </w:rPr>
              <w:t>снов</w:t>
            </w:r>
            <w:r>
              <w:rPr>
                <w:rFonts w:ascii="Times New Roman" w:hAnsi="Times New Roman"/>
                <w:iCs/>
                <w:sz w:val="24"/>
                <w:szCs w:val="24"/>
              </w:rPr>
              <w:t xml:space="preserve"> </w:t>
            </w:r>
            <w:r w:rsidRPr="00970A87">
              <w:rPr>
                <w:rFonts w:ascii="Times New Roman" w:hAnsi="Times New Roman"/>
                <w:iCs/>
                <w:sz w:val="24"/>
                <w:szCs w:val="24"/>
              </w:rPr>
              <w:t>кабельного производства</w:t>
            </w:r>
          </w:p>
        </w:tc>
      </w:tr>
      <w:tr w:rsidR="005019A2" w:rsidRPr="008C2DC7" w14:paraId="449EA36C" w14:textId="77777777" w:rsidTr="005019A2">
        <w:tc>
          <w:tcPr>
            <w:tcW w:w="1164" w:type="pct"/>
            <w:vMerge/>
          </w:tcPr>
          <w:p w14:paraId="30CD4E37" w14:textId="77777777" w:rsidR="005019A2" w:rsidRPr="008C2DC7" w:rsidRDefault="005019A2" w:rsidP="00E93B17">
            <w:pPr>
              <w:spacing w:after="0" w:line="240" w:lineRule="auto"/>
              <w:rPr>
                <w:rFonts w:ascii="Times New Roman" w:hAnsi="Times New Roman"/>
                <w:bCs/>
                <w:sz w:val="24"/>
                <w:szCs w:val="24"/>
                <w:lang w:eastAsia="en-US"/>
              </w:rPr>
            </w:pPr>
          </w:p>
        </w:tc>
        <w:tc>
          <w:tcPr>
            <w:tcW w:w="3836" w:type="pct"/>
            <w:vAlign w:val="center"/>
          </w:tcPr>
          <w:p w14:paraId="26E89B68" w14:textId="77777777" w:rsidR="005019A2" w:rsidRPr="00970A87" w:rsidRDefault="005019A2" w:rsidP="00E93B17">
            <w:pPr>
              <w:spacing w:after="0" w:line="240" w:lineRule="auto"/>
              <w:rPr>
                <w:rFonts w:ascii="Times New Roman" w:hAnsi="Times New Roman"/>
                <w:iCs/>
                <w:sz w:val="24"/>
                <w:szCs w:val="24"/>
              </w:rPr>
            </w:pPr>
            <w:r w:rsidRPr="00970A87">
              <w:rPr>
                <w:rFonts w:ascii="Times New Roman" w:hAnsi="Times New Roman"/>
                <w:iCs/>
                <w:sz w:val="24"/>
                <w:szCs w:val="24"/>
              </w:rPr>
              <w:t>оборудования для прессования токопроводящих жил;</w:t>
            </w:r>
          </w:p>
        </w:tc>
      </w:tr>
      <w:tr w:rsidR="005019A2" w:rsidRPr="008C2DC7" w14:paraId="29EE8490" w14:textId="77777777" w:rsidTr="005019A2">
        <w:tc>
          <w:tcPr>
            <w:tcW w:w="1164" w:type="pct"/>
            <w:vMerge/>
          </w:tcPr>
          <w:p w14:paraId="14F03A62" w14:textId="77777777" w:rsidR="005019A2" w:rsidRPr="008C2DC7" w:rsidRDefault="005019A2" w:rsidP="00E93B17">
            <w:pPr>
              <w:spacing w:after="0" w:line="240" w:lineRule="auto"/>
              <w:rPr>
                <w:rFonts w:ascii="Times New Roman" w:hAnsi="Times New Roman"/>
                <w:bCs/>
                <w:sz w:val="24"/>
                <w:szCs w:val="24"/>
                <w:lang w:eastAsia="en-US"/>
              </w:rPr>
            </w:pPr>
          </w:p>
        </w:tc>
        <w:tc>
          <w:tcPr>
            <w:tcW w:w="3836" w:type="pct"/>
            <w:vAlign w:val="center"/>
          </w:tcPr>
          <w:p w14:paraId="160A731B" w14:textId="77777777" w:rsidR="005019A2" w:rsidRPr="00970A87" w:rsidRDefault="005019A2" w:rsidP="00E93B17">
            <w:pPr>
              <w:spacing w:after="0" w:line="240" w:lineRule="auto"/>
              <w:rPr>
                <w:rFonts w:ascii="Times New Roman" w:hAnsi="Times New Roman"/>
                <w:iCs/>
                <w:sz w:val="24"/>
                <w:szCs w:val="24"/>
              </w:rPr>
            </w:pPr>
            <w:r w:rsidRPr="00970A87">
              <w:rPr>
                <w:rFonts w:ascii="Times New Roman" w:hAnsi="Times New Roman"/>
                <w:iCs/>
                <w:sz w:val="24"/>
                <w:szCs w:val="24"/>
              </w:rPr>
              <w:t>металлические покрытия;</w:t>
            </w:r>
          </w:p>
        </w:tc>
      </w:tr>
      <w:tr w:rsidR="005019A2" w:rsidRPr="008C2DC7" w14:paraId="0143F5D0" w14:textId="77777777" w:rsidTr="005019A2">
        <w:tc>
          <w:tcPr>
            <w:tcW w:w="1164" w:type="pct"/>
            <w:vMerge/>
          </w:tcPr>
          <w:p w14:paraId="3E60532B" w14:textId="77777777" w:rsidR="005019A2" w:rsidRPr="008C2DC7" w:rsidRDefault="005019A2" w:rsidP="00E93B17">
            <w:pPr>
              <w:spacing w:after="0" w:line="240" w:lineRule="auto"/>
              <w:rPr>
                <w:rFonts w:ascii="Times New Roman" w:hAnsi="Times New Roman"/>
                <w:bCs/>
                <w:sz w:val="24"/>
                <w:szCs w:val="24"/>
                <w:lang w:eastAsia="en-US"/>
              </w:rPr>
            </w:pPr>
          </w:p>
        </w:tc>
        <w:tc>
          <w:tcPr>
            <w:tcW w:w="3836" w:type="pct"/>
            <w:vAlign w:val="center"/>
          </w:tcPr>
          <w:p w14:paraId="4F0EAE5D" w14:textId="77777777" w:rsidR="005019A2" w:rsidRPr="00970A87" w:rsidRDefault="005019A2" w:rsidP="00E93B17">
            <w:pPr>
              <w:spacing w:after="0" w:line="240" w:lineRule="auto"/>
              <w:rPr>
                <w:rFonts w:ascii="Times New Roman" w:hAnsi="Times New Roman"/>
                <w:iCs/>
                <w:sz w:val="24"/>
                <w:szCs w:val="24"/>
              </w:rPr>
            </w:pPr>
            <w:r w:rsidRPr="00970A87">
              <w:rPr>
                <w:rFonts w:ascii="Times New Roman" w:hAnsi="Times New Roman"/>
                <w:iCs/>
                <w:sz w:val="24"/>
                <w:szCs w:val="24"/>
              </w:rPr>
              <w:t>принцип</w:t>
            </w:r>
            <w:r>
              <w:rPr>
                <w:rFonts w:ascii="Times New Roman" w:hAnsi="Times New Roman"/>
                <w:iCs/>
                <w:sz w:val="24"/>
                <w:szCs w:val="24"/>
              </w:rPr>
              <w:t>а</w:t>
            </w:r>
            <w:r w:rsidRPr="00970A87">
              <w:rPr>
                <w:rFonts w:ascii="Times New Roman" w:hAnsi="Times New Roman"/>
                <w:iCs/>
                <w:sz w:val="24"/>
                <w:szCs w:val="24"/>
              </w:rPr>
              <w:t xml:space="preserve"> действия и област</w:t>
            </w:r>
            <w:r>
              <w:rPr>
                <w:rFonts w:ascii="Times New Roman" w:hAnsi="Times New Roman"/>
                <w:iCs/>
                <w:sz w:val="24"/>
                <w:szCs w:val="24"/>
              </w:rPr>
              <w:t>и</w:t>
            </w:r>
            <w:r w:rsidRPr="00970A87">
              <w:rPr>
                <w:rFonts w:ascii="Times New Roman" w:hAnsi="Times New Roman"/>
                <w:iCs/>
                <w:sz w:val="24"/>
                <w:szCs w:val="24"/>
              </w:rPr>
              <w:t xml:space="preserve"> применения технологического оборудования.</w:t>
            </w:r>
          </w:p>
        </w:tc>
      </w:tr>
      <w:tr w:rsidR="005019A2" w:rsidRPr="008C2DC7" w14:paraId="661C673E" w14:textId="77777777" w:rsidTr="005019A2">
        <w:tc>
          <w:tcPr>
            <w:tcW w:w="1164" w:type="pct"/>
            <w:vMerge/>
          </w:tcPr>
          <w:p w14:paraId="2739DFBE" w14:textId="77777777" w:rsidR="005019A2" w:rsidRPr="008C2DC7" w:rsidRDefault="005019A2" w:rsidP="00E93B17">
            <w:pPr>
              <w:spacing w:after="0" w:line="240" w:lineRule="auto"/>
              <w:rPr>
                <w:rFonts w:ascii="Times New Roman" w:hAnsi="Times New Roman"/>
                <w:bCs/>
                <w:sz w:val="24"/>
                <w:szCs w:val="24"/>
                <w:lang w:eastAsia="en-US"/>
              </w:rPr>
            </w:pPr>
          </w:p>
        </w:tc>
        <w:tc>
          <w:tcPr>
            <w:tcW w:w="3836" w:type="pct"/>
          </w:tcPr>
          <w:p w14:paraId="7D093AA9" w14:textId="77777777" w:rsidR="005019A2" w:rsidRPr="00970A87" w:rsidRDefault="005019A2" w:rsidP="00E93B17">
            <w:pPr>
              <w:spacing w:after="0" w:line="240" w:lineRule="auto"/>
              <w:rPr>
                <w:rFonts w:ascii="Times New Roman" w:hAnsi="Times New Roman"/>
                <w:iCs/>
                <w:sz w:val="24"/>
                <w:szCs w:val="24"/>
              </w:rPr>
            </w:pPr>
            <w:r>
              <w:rPr>
                <w:rFonts w:ascii="Times New Roman" w:hAnsi="Times New Roman"/>
                <w:iCs/>
                <w:sz w:val="24"/>
                <w:szCs w:val="24"/>
              </w:rPr>
              <w:t>видов нагрузок, износа и деформации деталей и узлов</w:t>
            </w:r>
          </w:p>
        </w:tc>
      </w:tr>
      <w:tr w:rsidR="005019A2" w:rsidRPr="008C2DC7" w14:paraId="5722A1ED" w14:textId="77777777" w:rsidTr="005019A2">
        <w:tc>
          <w:tcPr>
            <w:tcW w:w="1164" w:type="pct"/>
            <w:vMerge/>
          </w:tcPr>
          <w:p w14:paraId="6AB1AD7B" w14:textId="77777777" w:rsidR="005019A2" w:rsidRPr="008C2DC7" w:rsidRDefault="005019A2" w:rsidP="00E93B17">
            <w:pPr>
              <w:spacing w:after="0" w:line="240" w:lineRule="auto"/>
              <w:rPr>
                <w:rFonts w:ascii="Times New Roman" w:hAnsi="Times New Roman"/>
                <w:bCs/>
                <w:sz w:val="24"/>
                <w:szCs w:val="24"/>
                <w:lang w:eastAsia="en-US"/>
              </w:rPr>
            </w:pPr>
          </w:p>
        </w:tc>
        <w:tc>
          <w:tcPr>
            <w:tcW w:w="3836" w:type="pct"/>
          </w:tcPr>
          <w:p w14:paraId="240B0DF1" w14:textId="77777777" w:rsidR="005019A2" w:rsidRDefault="005019A2" w:rsidP="00E93B17">
            <w:pPr>
              <w:spacing w:after="0" w:line="240" w:lineRule="auto"/>
              <w:rPr>
                <w:rFonts w:ascii="Times New Roman" w:hAnsi="Times New Roman"/>
                <w:iCs/>
                <w:sz w:val="24"/>
                <w:szCs w:val="24"/>
              </w:rPr>
            </w:pPr>
            <w:r w:rsidRPr="00013888">
              <w:rPr>
                <w:rFonts w:ascii="Times New Roman" w:hAnsi="Times New Roman"/>
                <w:sz w:val="24"/>
                <w:szCs w:val="24"/>
              </w:rPr>
              <w:t>взаимозаменяемост</w:t>
            </w:r>
            <w:r>
              <w:rPr>
                <w:rFonts w:ascii="Times New Roman" w:hAnsi="Times New Roman"/>
                <w:sz w:val="24"/>
                <w:szCs w:val="24"/>
              </w:rPr>
              <w:t>и</w:t>
            </w:r>
            <w:r w:rsidRPr="00013888">
              <w:rPr>
                <w:rFonts w:ascii="Times New Roman" w:hAnsi="Times New Roman"/>
                <w:sz w:val="24"/>
                <w:szCs w:val="24"/>
              </w:rPr>
              <w:t>, допуск</w:t>
            </w:r>
            <w:r>
              <w:rPr>
                <w:rFonts w:ascii="Times New Roman" w:hAnsi="Times New Roman"/>
                <w:sz w:val="24"/>
                <w:szCs w:val="24"/>
              </w:rPr>
              <w:t xml:space="preserve">ов и </w:t>
            </w:r>
            <w:r w:rsidRPr="00013888">
              <w:rPr>
                <w:rFonts w:ascii="Times New Roman" w:hAnsi="Times New Roman"/>
                <w:sz w:val="24"/>
                <w:szCs w:val="24"/>
              </w:rPr>
              <w:t>посад</w:t>
            </w:r>
            <w:r>
              <w:rPr>
                <w:rFonts w:ascii="Times New Roman" w:hAnsi="Times New Roman"/>
                <w:sz w:val="24"/>
                <w:szCs w:val="24"/>
              </w:rPr>
              <w:t>ок</w:t>
            </w:r>
          </w:p>
        </w:tc>
      </w:tr>
    </w:tbl>
    <w:p w14:paraId="66AAF6F5" w14:textId="77777777" w:rsidR="00EB1DEF" w:rsidRPr="008C2DC7" w:rsidRDefault="00EB1DEF" w:rsidP="00D2521D">
      <w:pPr>
        <w:spacing w:after="0" w:line="240" w:lineRule="auto"/>
        <w:rPr>
          <w:rFonts w:ascii="Times New Roman" w:hAnsi="Times New Roman"/>
          <w:b/>
          <w:sz w:val="24"/>
          <w:szCs w:val="24"/>
        </w:rPr>
      </w:pPr>
    </w:p>
    <w:p w14:paraId="47D10A7E" w14:textId="77777777" w:rsidR="00EB1DEF" w:rsidRPr="008C2DC7" w:rsidRDefault="00EB1DEF" w:rsidP="00D2521D">
      <w:pPr>
        <w:spacing w:after="0" w:line="240" w:lineRule="auto"/>
        <w:ind w:firstLine="709"/>
        <w:rPr>
          <w:rFonts w:ascii="Times New Roman" w:hAnsi="Times New Roman"/>
          <w:b/>
          <w:sz w:val="24"/>
          <w:szCs w:val="24"/>
        </w:rPr>
      </w:pPr>
      <w:r w:rsidRPr="008C2DC7">
        <w:rPr>
          <w:rFonts w:ascii="Times New Roman" w:hAnsi="Times New Roman"/>
          <w:b/>
          <w:sz w:val="24"/>
          <w:szCs w:val="24"/>
        </w:rPr>
        <w:t>1.2. Количество часов, отводимое на освоение профессионального модуля</w:t>
      </w:r>
    </w:p>
    <w:p w14:paraId="398C566C" w14:textId="77777777" w:rsidR="00EB1DEF" w:rsidRPr="008C2DC7" w:rsidRDefault="00EB1DEF" w:rsidP="00D2521D">
      <w:pPr>
        <w:spacing w:after="0"/>
        <w:rPr>
          <w:rFonts w:ascii="Times New Roman" w:hAnsi="Times New Roman"/>
          <w:sz w:val="24"/>
          <w:szCs w:val="24"/>
        </w:rPr>
      </w:pPr>
    </w:p>
    <w:p w14:paraId="57DC2E1F" w14:textId="659497D5" w:rsidR="00EB1DEF" w:rsidRPr="008E1912" w:rsidRDefault="00EB1DEF" w:rsidP="00D2521D">
      <w:pPr>
        <w:spacing w:after="0"/>
        <w:rPr>
          <w:rFonts w:ascii="Times New Roman" w:hAnsi="Times New Roman"/>
          <w:b/>
          <w:bCs/>
          <w:sz w:val="24"/>
          <w:szCs w:val="24"/>
        </w:rPr>
      </w:pPr>
      <w:r w:rsidRPr="008C2DC7">
        <w:rPr>
          <w:rFonts w:ascii="Times New Roman" w:hAnsi="Times New Roman"/>
          <w:sz w:val="24"/>
          <w:szCs w:val="24"/>
        </w:rPr>
        <w:t xml:space="preserve">Всего </w:t>
      </w:r>
      <w:r w:rsidRPr="008E1912">
        <w:rPr>
          <w:rFonts w:ascii="Times New Roman" w:hAnsi="Times New Roman"/>
          <w:sz w:val="24"/>
          <w:szCs w:val="24"/>
        </w:rPr>
        <w:t xml:space="preserve">часов </w:t>
      </w:r>
      <w:r w:rsidR="008E1912" w:rsidRPr="008E1912">
        <w:rPr>
          <w:rFonts w:ascii="Times New Roman" w:hAnsi="Times New Roman"/>
          <w:bCs/>
          <w:sz w:val="24"/>
          <w:szCs w:val="24"/>
        </w:rPr>
        <w:t xml:space="preserve">206-326 </w:t>
      </w:r>
      <w:r w:rsidRPr="008E1912">
        <w:rPr>
          <w:rFonts w:ascii="Times New Roman" w:hAnsi="Times New Roman"/>
          <w:bCs/>
          <w:sz w:val="24"/>
          <w:szCs w:val="24"/>
        </w:rPr>
        <w:t>часа</w:t>
      </w:r>
    </w:p>
    <w:p w14:paraId="66D6A433" w14:textId="2F2B3FD9" w:rsidR="00EB1DEF" w:rsidRPr="008E1912" w:rsidRDefault="00EB1DEF" w:rsidP="008E1912">
      <w:pPr>
        <w:spacing w:after="0"/>
        <w:ind w:firstLine="708"/>
        <w:rPr>
          <w:rFonts w:ascii="Times New Roman" w:hAnsi="Times New Roman"/>
          <w:b/>
          <w:bCs/>
          <w:sz w:val="24"/>
          <w:szCs w:val="24"/>
        </w:rPr>
      </w:pPr>
      <w:r w:rsidRPr="008E1912">
        <w:rPr>
          <w:rFonts w:ascii="Times New Roman" w:hAnsi="Times New Roman"/>
          <w:sz w:val="24"/>
          <w:szCs w:val="24"/>
        </w:rPr>
        <w:t xml:space="preserve">в том числе в форме практической подготовки </w:t>
      </w:r>
      <w:r w:rsidRPr="008E1912">
        <w:rPr>
          <w:rFonts w:ascii="Times New Roman" w:hAnsi="Times New Roman"/>
          <w:bCs/>
          <w:sz w:val="24"/>
          <w:szCs w:val="24"/>
        </w:rPr>
        <w:t>2</w:t>
      </w:r>
      <w:r w:rsidR="008E1912" w:rsidRPr="008E1912">
        <w:rPr>
          <w:rFonts w:ascii="Times New Roman" w:hAnsi="Times New Roman"/>
          <w:bCs/>
          <w:sz w:val="24"/>
          <w:szCs w:val="24"/>
        </w:rPr>
        <w:t>06-326</w:t>
      </w:r>
      <w:r w:rsidRPr="008E1912">
        <w:rPr>
          <w:rFonts w:ascii="Times New Roman" w:hAnsi="Times New Roman"/>
          <w:bCs/>
          <w:sz w:val="24"/>
          <w:szCs w:val="24"/>
        </w:rPr>
        <w:t xml:space="preserve"> часов</w:t>
      </w:r>
    </w:p>
    <w:p w14:paraId="53662373" w14:textId="32A666CE" w:rsidR="00EB1DEF" w:rsidRPr="008E1912" w:rsidRDefault="00EB1DEF" w:rsidP="00D2521D">
      <w:pPr>
        <w:spacing w:after="0"/>
        <w:rPr>
          <w:rFonts w:ascii="Times New Roman" w:hAnsi="Times New Roman"/>
          <w:sz w:val="24"/>
          <w:szCs w:val="24"/>
        </w:rPr>
      </w:pPr>
      <w:r w:rsidRPr="008E1912">
        <w:rPr>
          <w:rFonts w:ascii="Times New Roman" w:hAnsi="Times New Roman"/>
          <w:sz w:val="24"/>
          <w:szCs w:val="24"/>
        </w:rPr>
        <w:t>Из них на освоение МДК 1</w:t>
      </w:r>
      <w:r w:rsidR="008E1912">
        <w:rPr>
          <w:rFonts w:ascii="Times New Roman" w:hAnsi="Times New Roman"/>
          <w:sz w:val="24"/>
          <w:szCs w:val="24"/>
        </w:rPr>
        <w:t>98-</w:t>
      </w:r>
      <w:proofErr w:type="gramStart"/>
      <w:r w:rsidR="008E1912">
        <w:rPr>
          <w:rFonts w:ascii="Times New Roman" w:hAnsi="Times New Roman"/>
          <w:sz w:val="24"/>
          <w:szCs w:val="24"/>
        </w:rPr>
        <w:t xml:space="preserve">146 </w:t>
      </w:r>
      <w:r w:rsidRPr="008E1912">
        <w:rPr>
          <w:rFonts w:ascii="Times New Roman" w:hAnsi="Times New Roman"/>
          <w:sz w:val="24"/>
          <w:szCs w:val="24"/>
        </w:rPr>
        <w:t xml:space="preserve"> часов</w:t>
      </w:r>
      <w:proofErr w:type="gramEnd"/>
      <w:r w:rsidRPr="008E1912">
        <w:rPr>
          <w:rFonts w:ascii="Times New Roman" w:hAnsi="Times New Roman"/>
          <w:b/>
          <w:bCs/>
          <w:sz w:val="24"/>
          <w:szCs w:val="24"/>
        </w:rPr>
        <w:t xml:space="preserve"> </w:t>
      </w:r>
    </w:p>
    <w:p w14:paraId="106AD456" w14:textId="77777777" w:rsidR="00EB1DEF" w:rsidRPr="008E1912" w:rsidRDefault="00EB1DEF" w:rsidP="00D2521D">
      <w:pPr>
        <w:spacing w:after="0"/>
        <w:ind w:firstLine="708"/>
        <w:rPr>
          <w:rFonts w:ascii="Times New Roman" w:hAnsi="Times New Roman"/>
          <w:bCs/>
          <w:sz w:val="24"/>
          <w:szCs w:val="24"/>
        </w:rPr>
      </w:pPr>
      <w:r w:rsidRPr="008E1912">
        <w:rPr>
          <w:rFonts w:ascii="Times New Roman" w:hAnsi="Times New Roman"/>
          <w:sz w:val="24"/>
          <w:szCs w:val="24"/>
        </w:rPr>
        <w:t xml:space="preserve">в том числе самостоятельная работа </w:t>
      </w:r>
      <w:r w:rsidRPr="008E1912">
        <w:rPr>
          <w:rFonts w:ascii="Times New Roman" w:hAnsi="Times New Roman"/>
          <w:bCs/>
          <w:sz w:val="24"/>
          <w:szCs w:val="24"/>
        </w:rPr>
        <w:t>38 часов</w:t>
      </w:r>
    </w:p>
    <w:p w14:paraId="7A0CEF91" w14:textId="28F3677B" w:rsidR="00EB1DEF" w:rsidRPr="008E1912" w:rsidRDefault="00EB1DEF" w:rsidP="00ED5838">
      <w:pPr>
        <w:spacing w:after="0"/>
        <w:rPr>
          <w:rFonts w:ascii="Times New Roman" w:hAnsi="Times New Roman"/>
          <w:sz w:val="24"/>
          <w:szCs w:val="24"/>
        </w:rPr>
      </w:pPr>
      <w:r w:rsidRPr="008E1912">
        <w:rPr>
          <w:rFonts w:ascii="Times New Roman" w:hAnsi="Times New Roman"/>
          <w:sz w:val="24"/>
          <w:szCs w:val="24"/>
        </w:rPr>
        <w:t xml:space="preserve">практики, в том числе учебная </w:t>
      </w:r>
      <w:r w:rsidR="008E1912" w:rsidRPr="008E1912">
        <w:rPr>
          <w:rFonts w:ascii="Times New Roman" w:hAnsi="Times New Roman"/>
          <w:sz w:val="24"/>
          <w:szCs w:val="24"/>
        </w:rPr>
        <w:t>36 -</w:t>
      </w:r>
      <w:r w:rsidRPr="008E1912">
        <w:rPr>
          <w:rFonts w:ascii="Times New Roman" w:hAnsi="Times New Roman"/>
          <w:sz w:val="24"/>
          <w:szCs w:val="24"/>
        </w:rPr>
        <w:t>72 часа</w:t>
      </w:r>
    </w:p>
    <w:p w14:paraId="510856CA" w14:textId="155A5101" w:rsidR="00EB1DEF" w:rsidRPr="008E1912" w:rsidRDefault="00EB1DEF" w:rsidP="005019A2">
      <w:pPr>
        <w:spacing w:after="0"/>
        <w:ind w:firstLine="708"/>
        <w:rPr>
          <w:rFonts w:ascii="Times New Roman" w:hAnsi="Times New Roman"/>
          <w:sz w:val="24"/>
          <w:szCs w:val="24"/>
        </w:rPr>
      </w:pPr>
      <w:r w:rsidRPr="008E1912">
        <w:rPr>
          <w:rFonts w:ascii="Times New Roman" w:hAnsi="Times New Roman"/>
          <w:sz w:val="24"/>
          <w:szCs w:val="24"/>
        </w:rPr>
        <w:t xml:space="preserve">производственная практика </w:t>
      </w:r>
      <w:r w:rsidR="008E1912">
        <w:rPr>
          <w:rFonts w:ascii="Times New Roman" w:hAnsi="Times New Roman"/>
          <w:sz w:val="24"/>
          <w:szCs w:val="24"/>
        </w:rPr>
        <w:t>72</w:t>
      </w:r>
      <w:r w:rsidR="008E1912" w:rsidRPr="008E1912">
        <w:rPr>
          <w:rFonts w:ascii="Times New Roman" w:hAnsi="Times New Roman"/>
          <w:sz w:val="24"/>
          <w:szCs w:val="24"/>
        </w:rPr>
        <w:t xml:space="preserve">- </w:t>
      </w:r>
      <w:r w:rsidR="008E1912">
        <w:rPr>
          <w:rFonts w:ascii="Times New Roman" w:hAnsi="Times New Roman"/>
          <w:sz w:val="24"/>
          <w:szCs w:val="24"/>
        </w:rPr>
        <w:t>108</w:t>
      </w:r>
      <w:r w:rsidRPr="008E1912">
        <w:rPr>
          <w:rFonts w:ascii="Times New Roman" w:hAnsi="Times New Roman"/>
          <w:sz w:val="24"/>
          <w:szCs w:val="24"/>
        </w:rPr>
        <w:t xml:space="preserve"> часа</w:t>
      </w:r>
    </w:p>
    <w:p w14:paraId="47F67353" w14:textId="77777777" w:rsidR="00EB1DEF" w:rsidRPr="008E1912" w:rsidRDefault="00EB1DEF" w:rsidP="00174B47">
      <w:pPr>
        <w:spacing w:after="0"/>
        <w:rPr>
          <w:rFonts w:ascii="Times New Roman" w:hAnsi="Times New Roman"/>
          <w:b/>
          <w:bCs/>
          <w:sz w:val="24"/>
          <w:szCs w:val="24"/>
        </w:rPr>
      </w:pPr>
      <w:r w:rsidRPr="008E1912">
        <w:rPr>
          <w:rFonts w:ascii="Times New Roman" w:hAnsi="Times New Roman"/>
          <w:iCs/>
          <w:sz w:val="24"/>
          <w:szCs w:val="24"/>
        </w:rPr>
        <w:t>Промежуточная аттестация</w:t>
      </w:r>
      <w:r w:rsidRPr="008E1912">
        <w:rPr>
          <w:rFonts w:ascii="Times New Roman" w:hAnsi="Times New Roman"/>
          <w:i/>
          <w:sz w:val="24"/>
          <w:szCs w:val="24"/>
        </w:rPr>
        <w:t xml:space="preserve"> </w:t>
      </w:r>
      <w:proofErr w:type="spellStart"/>
      <w:r w:rsidRPr="008E1912">
        <w:rPr>
          <w:rFonts w:ascii="Times New Roman" w:hAnsi="Times New Roman"/>
          <w:bCs/>
          <w:sz w:val="24"/>
          <w:szCs w:val="24"/>
        </w:rPr>
        <w:t>квалификационнай</w:t>
      </w:r>
      <w:proofErr w:type="spellEnd"/>
      <w:r w:rsidRPr="008E1912">
        <w:rPr>
          <w:rFonts w:ascii="Times New Roman" w:hAnsi="Times New Roman"/>
          <w:bCs/>
          <w:sz w:val="24"/>
          <w:szCs w:val="24"/>
        </w:rPr>
        <w:t xml:space="preserve"> экзамен</w:t>
      </w:r>
    </w:p>
    <w:p w14:paraId="54B31F3A" w14:textId="77777777" w:rsidR="00EB1DEF" w:rsidRDefault="00EB1DEF" w:rsidP="00174B47">
      <w:pPr>
        <w:spacing w:after="0"/>
        <w:rPr>
          <w:rFonts w:ascii="Times New Roman" w:hAnsi="Times New Roman"/>
          <w:b/>
          <w:bCs/>
          <w:sz w:val="24"/>
          <w:szCs w:val="24"/>
        </w:rPr>
      </w:pPr>
    </w:p>
    <w:p w14:paraId="76C1D95F" w14:textId="77777777" w:rsidR="00EB1DEF" w:rsidRPr="00315F34" w:rsidRDefault="00EB1DEF" w:rsidP="00D2521D">
      <w:pPr>
        <w:rPr>
          <w:rFonts w:ascii="Times New Roman" w:hAnsi="Times New Roman"/>
          <w:i/>
          <w:sz w:val="24"/>
          <w:szCs w:val="24"/>
        </w:rPr>
      </w:pPr>
    </w:p>
    <w:p w14:paraId="05BD0189" w14:textId="77777777" w:rsidR="00EB1DEF" w:rsidRPr="00315F34" w:rsidRDefault="00EB1DEF" w:rsidP="00D2521D">
      <w:pPr>
        <w:rPr>
          <w:rFonts w:ascii="Times New Roman" w:hAnsi="Times New Roman"/>
          <w:b/>
          <w:i/>
          <w:sz w:val="24"/>
          <w:szCs w:val="24"/>
        </w:rPr>
        <w:sectPr w:rsidR="00EB1DEF" w:rsidRPr="00315F34" w:rsidSect="00733AEF">
          <w:pgSz w:w="11907" w:h="16840"/>
          <w:pgMar w:top="1134" w:right="851" w:bottom="992" w:left="1418" w:header="709" w:footer="709" w:gutter="0"/>
          <w:cols w:space="720"/>
        </w:sectPr>
      </w:pPr>
    </w:p>
    <w:p w14:paraId="3EF08729" w14:textId="77777777" w:rsidR="00EB1DEF" w:rsidRPr="00ED5838" w:rsidRDefault="00EB1DEF" w:rsidP="00D2521D">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2C7E180C" w14:textId="77777777" w:rsidR="00EB1DEF" w:rsidRPr="00ED5838" w:rsidRDefault="00EB1DEF" w:rsidP="00D2521D">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pPr w:leftFromText="180" w:rightFromText="180" w:vertAnchor="text" w:horzAnchor="margin" w:tblpY="661"/>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71"/>
        <w:gridCol w:w="978"/>
        <w:gridCol w:w="697"/>
        <w:gridCol w:w="697"/>
        <w:gridCol w:w="1394"/>
        <w:gridCol w:w="1261"/>
        <w:gridCol w:w="1677"/>
        <w:gridCol w:w="697"/>
        <w:gridCol w:w="836"/>
        <w:gridCol w:w="1677"/>
      </w:tblGrid>
      <w:tr w:rsidR="00EB1DEF" w:rsidRPr="005019A2" w14:paraId="1F37D8DA" w14:textId="77777777" w:rsidTr="006D68D4">
        <w:trPr>
          <w:trHeight w:val="484"/>
        </w:trPr>
        <w:tc>
          <w:tcPr>
            <w:tcW w:w="603" w:type="pct"/>
            <w:vMerge w:val="restart"/>
            <w:tcBorders>
              <w:bottom w:val="single" w:sz="4" w:space="0" w:color="auto"/>
            </w:tcBorders>
            <w:vAlign w:val="center"/>
          </w:tcPr>
          <w:p w14:paraId="7C6D4A44" w14:textId="77777777" w:rsidR="00EB1DEF" w:rsidRPr="005019A2" w:rsidRDefault="00EB1DEF" w:rsidP="006D68D4">
            <w:pPr>
              <w:suppressAutoHyphens/>
              <w:spacing w:after="0" w:line="240" w:lineRule="auto"/>
              <w:ind w:left="-57" w:right="-57"/>
              <w:jc w:val="center"/>
              <w:rPr>
                <w:rFonts w:ascii="Times New Roman" w:hAnsi="Times New Roman"/>
              </w:rPr>
            </w:pPr>
            <w:r w:rsidRPr="005019A2">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07C6FE9B" w14:textId="77777777" w:rsidR="00EB1DEF" w:rsidRPr="005019A2" w:rsidRDefault="00EB1DEF" w:rsidP="006D68D4">
            <w:pPr>
              <w:suppressAutoHyphens/>
              <w:spacing w:after="0" w:line="240" w:lineRule="auto"/>
              <w:ind w:left="-57" w:right="-57"/>
              <w:jc w:val="center"/>
              <w:rPr>
                <w:rFonts w:ascii="Times New Roman" w:hAnsi="Times New Roman"/>
              </w:rPr>
            </w:pPr>
            <w:r w:rsidRPr="005019A2">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782222FF" w14:textId="77777777" w:rsidR="00EB1DEF" w:rsidRPr="005019A2" w:rsidRDefault="00EB1DEF" w:rsidP="006D68D4">
            <w:pPr>
              <w:spacing w:after="0" w:line="240" w:lineRule="auto"/>
              <w:jc w:val="center"/>
              <w:rPr>
                <w:rFonts w:ascii="Times New Roman" w:hAnsi="Times New Roman"/>
              </w:rPr>
            </w:pPr>
            <w:r w:rsidRPr="005019A2">
              <w:rPr>
                <w:rFonts w:ascii="Times New Roman" w:hAnsi="Times New Roman"/>
                <w:iCs/>
              </w:rPr>
              <w:t>Всего, час.</w:t>
            </w:r>
          </w:p>
        </w:tc>
        <w:tc>
          <w:tcPr>
            <w:tcW w:w="236" w:type="pct"/>
            <w:vMerge w:val="restart"/>
            <w:tcBorders>
              <w:bottom w:val="single" w:sz="4" w:space="0" w:color="auto"/>
            </w:tcBorders>
            <w:textDirection w:val="btLr"/>
            <w:vAlign w:val="center"/>
          </w:tcPr>
          <w:p w14:paraId="50A594A9" w14:textId="77777777" w:rsidR="00EB1DEF" w:rsidRPr="005019A2" w:rsidRDefault="00EB1DEF" w:rsidP="006D68D4">
            <w:pPr>
              <w:spacing w:after="0" w:line="240" w:lineRule="auto"/>
              <w:ind w:left="113" w:right="113"/>
              <w:jc w:val="center"/>
              <w:rPr>
                <w:rFonts w:ascii="Times New Roman" w:hAnsi="Times New Roman"/>
              </w:rPr>
            </w:pPr>
            <w:r w:rsidRPr="005019A2">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7B44F354" w14:textId="77777777" w:rsidR="00EB1DEF" w:rsidRPr="005019A2" w:rsidRDefault="00EB1DEF" w:rsidP="006D68D4">
            <w:pPr>
              <w:suppressAutoHyphens/>
              <w:spacing w:after="0" w:line="240" w:lineRule="auto"/>
              <w:jc w:val="center"/>
              <w:rPr>
                <w:rFonts w:ascii="Times New Roman" w:hAnsi="Times New Roman"/>
              </w:rPr>
            </w:pPr>
            <w:r w:rsidRPr="005019A2">
              <w:rPr>
                <w:rFonts w:ascii="Times New Roman" w:hAnsi="Times New Roman"/>
              </w:rPr>
              <w:t xml:space="preserve">Объем профессионального модуля, </w:t>
            </w:r>
            <w:proofErr w:type="spellStart"/>
            <w:r w:rsidRPr="005019A2">
              <w:rPr>
                <w:rFonts w:ascii="Times New Roman" w:hAnsi="Times New Roman"/>
              </w:rPr>
              <w:t>ак</w:t>
            </w:r>
            <w:proofErr w:type="spellEnd"/>
            <w:r w:rsidRPr="005019A2">
              <w:rPr>
                <w:rFonts w:ascii="Times New Roman" w:hAnsi="Times New Roman"/>
              </w:rPr>
              <w:t>. час.</w:t>
            </w:r>
          </w:p>
        </w:tc>
      </w:tr>
      <w:tr w:rsidR="00EB1DEF" w:rsidRPr="005019A2" w14:paraId="621FBDCE" w14:textId="77777777" w:rsidTr="006D68D4">
        <w:trPr>
          <w:trHeight w:val="58"/>
        </w:trPr>
        <w:tc>
          <w:tcPr>
            <w:tcW w:w="603" w:type="pct"/>
            <w:vMerge/>
          </w:tcPr>
          <w:p w14:paraId="3C86D612" w14:textId="77777777" w:rsidR="00EB1DEF" w:rsidRPr="005019A2" w:rsidRDefault="00EB1DEF" w:rsidP="006D68D4">
            <w:pPr>
              <w:spacing w:after="0" w:line="240" w:lineRule="auto"/>
              <w:rPr>
                <w:rFonts w:ascii="Times New Roman" w:hAnsi="Times New Roman"/>
                <w:i/>
              </w:rPr>
            </w:pPr>
          </w:p>
        </w:tc>
        <w:tc>
          <w:tcPr>
            <w:tcW w:w="1040" w:type="pct"/>
            <w:vMerge/>
            <w:vAlign w:val="center"/>
          </w:tcPr>
          <w:p w14:paraId="1BCF5731" w14:textId="77777777" w:rsidR="00EB1DEF" w:rsidRPr="005019A2" w:rsidRDefault="00EB1DEF" w:rsidP="006D68D4">
            <w:pPr>
              <w:spacing w:after="0" w:line="240" w:lineRule="auto"/>
              <w:rPr>
                <w:rFonts w:ascii="Times New Roman" w:hAnsi="Times New Roman"/>
                <w:i/>
              </w:rPr>
            </w:pPr>
          </w:p>
        </w:tc>
        <w:tc>
          <w:tcPr>
            <w:tcW w:w="331" w:type="pct"/>
            <w:vMerge/>
            <w:vAlign w:val="center"/>
          </w:tcPr>
          <w:p w14:paraId="7C50C6CB" w14:textId="77777777" w:rsidR="00EB1DEF" w:rsidRPr="005019A2" w:rsidRDefault="00EB1DEF" w:rsidP="006D68D4">
            <w:pPr>
              <w:spacing w:after="0" w:line="240" w:lineRule="auto"/>
              <w:rPr>
                <w:rFonts w:ascii="Times New Roman" w:hAnsi="Times New Roman"/>
                <w:i/>
                <w:iCs/>
              </w:rPr>
            </w:pPr>
          </w:p>
        </w:tc>
        <w:tc>
          <w:tcPr>
            <w:tcW w:w="236" w:type="pct"/>
            <w:vMerge/>
            <w:shd w:val="clear" w:color="auto" w:fill="FFFF00"/>
          </w:tcPr>
          <w:p w14:paraId="41E74B56" w14:textId="77777777" w:rsidR="00EB1DEF" w:rsidRPr="005019A2" w:rsidRDefault="00EB1DEF" w:rsidP="006D68D4">
            <w:pPr>
              <w:suppressAutoHyphens/>
              <w:spacing w:after="0" w:line="240" w:lineRule="auto"/>
              <w:jc w:val="center"/>
              <w:rPr>
                <w:rFonts w:ascii="Times New Roman" w:hAnsi="Times New Roman"/>
              </w:rPr>
            </w:pPr>
          </w:p>
        </w:tc>
        <w:tc>
          <w:tcPr>
            <w:tcW w:w="1939" w:type="pct"/>
            <w:gridSpan w:val="5"/>
          </w:tcPr>
          <w:p w14:paraId="61420A2B" w14:textId="77777777" w:rsidR="00EB1DEF" w:rsidRPr="005019A2" w:rsidRDefault="00EB1DEF" w:rsidP="006D68D4">
            <w:pPr>
              <w:suppressAutoHyphens/>
              <w:spacing w:after="0" w:line="240" w:lineRule="auto"/>
              <w:jc w:val="center"/>
              <w:rPr>
                <w:rFonts w:ascii="Times New Roman" w:hAnsi="Times New Roman"/>
              </w:rPr>
            </w:pPr>
            <w:r w:rsidRPr="005019A2">
              <w:rPr>
                <w:rFonts w:ascii="Times New Roman" w:hAnsi="Times New Roman"/>
              </w:rPr>
              <w:t>Обучение по МДК</w:t>
            </w:r>
          </w:p>
        </w:tc>
        <w:tc>
          <w:tcPr>
            <w:tcW w:w="851" w:type="pct"/>
            <w:gridSpan w:val="2"/>
            <w:vMerge w:val="restart"/>
            <w:vAlign w:val="center"/>
          </w:tcPr>
          <w:p w14:paraId="3D8CEAFD" w14:textId="77777777" w:rsidR="00EB1DEF" w:rsidRPr="005019A2" w:rsidRDefault="00EB1DEF" w:rsidP="006D68D4">
            <w:pPr>
              <w:suppressAutoHyphens/>
              <w:spacing w:after="0" w:line="240" w:lineRule="auto"/>
              <w:jc w:val="center"/>
              <w:rPr>
                <w:rFonts w:ascii="Times New Roman" w:hAnsi="Times New Roman"/>
              </w:rPr>
            </w:pPr>
            <w:r w:rsidRPr="005019A2">
              <w:rPr>
                <w:rFonts w:ascii="Times New Roman" w:hAnsi="Times New Roman"/>
              </w:rPr>
              <w:t>Практики</w:t>
            </w:r>
          </w:p>
        </w:tc>
      </w:tr>
      <w:tr w:rsidR="00EB1DEF" w:rsidRPr="005019A2" w14:paraId="6EC43C17" w14:textId="77777777" w:rsidTr="006D68D4">
        <w:tc>
          <w:tcPr>
            <w:tcW w:w="603" w:type="pct"/>
            <w:vMerge/>
          </w:tcPr>
          <w:p w14:paraId="76C17621" w14:textId="77777777" w:rsidR="00EB1DEF" w:rsidRPr="005019A2" w:rsidRDefault="00EB1DEF" w:rsidP="006D68D4">
            <w:pPr>
              <w:spacing w:after="0" w:line="240" w:lineRule="auto"/>
              <w:rPr>
                <w:rFonts w:ascii="Times New Roman" w:hAnsi="Times New Roman"/>
                <w:i/>
              </w:rPr>
            </w:pPr>
          </w:p>
        </w:tc>
        <w:tc>
          <w:tcPr>
            <w:tcW w:w="1040" w:type="pct"/>
            <w:vMerge/>
            <w:vAlign w:val="center"/>
          </w:tcPr>
          <w:p w14:paraId="76DDB836" w14:textId="77777777" w:rsidR="00EB1DEF" w:rsidRPr="005019A2" w:rsidRDefault="00EB1DEF" w:rsidP="006D68D4">
            <w:pPr>
              <w:spacing w:after="0" w:line="240" w:lineRule="auto"/>
              <w:rPr>
                <w:rFonts w:ascii="Times New Roman" w:hAnsi="Times New Roman"/>
                <w:i/>
              </w:rPr>
            </w:pPr>
          </w:p>
        </w:tc>
        <w:tc>
          <w:tcPr>
            <w:tcW w:w="331" w:type="pct"/>
            <w:vMerge/>
            <w:vAlign w:val="center"/>
          </w:tcPr>
          <w:p w14:paraId="32F0E2EF" w14:textId="77777777" w:rsidR="00EB1DEF" w:rsidRPr="005019A2" w:rsidRDefault="00EB1DEF" w:rsidP="006D68D4">
            <w:pPr>
              <w:spacing w:after="0" w:line="240" w:lineRule="auto"/>
              <w:rPr>
                <w:rFonts w:ascii="Times New Roman" w:hAnsi="Times New Roman"/>
                <w:i/>
                <w:iCs/>
              </w:rPr>
            </w:pPr>
          </w:p>
        </w:tc>
        <w:tc>
          <w:tcPr>
            <w:tcW w:w="236" w:type="pct"/>
            <w:vMerge/>
            <w:shd w:val="clear" w:color="auto" w:fill="FFFF00"/>
          </w:tcPr>
          <w:p w14:paraId="5E3EB347" w14:textId="77777777" w:rsidR="00EB1DEF" w:rsidRPr="005019A2" w:rsidRDefault="00EB1DEF" w:rsidP="006D68D4">
            <w:pPr>
              <w:suppressAutoHyphens/>
              <w:spacing w:after="0" w:line="240" w:lineRule="auto"/>
              <w:jc w:val="center"/>
              <w:rPr>
                <w:rFonts w:ascii="Times New Roman" w:hAnsi="Times New Roman"/>
              </w:rPr>
            </w:pPr>
          </w:p>
        </w:tc>
        <w:tc>
          <w:tcPr>
            <w:tcW w:w="236" w:type="pct"/>
            <w:vMerge w:val="restart"/>
          </w:tcPr>
          <w:p w14:paraId="26709D6F" w14:textId="77777777" w:rsidR="00EB1DEF" w:rsidRPr="005019A2" w:rsidRDefault="00EB1DEF" w:rsidP="006D68D4">
            <w:pPr>
              <w:suppressAutoHyphens/>
              <w:spacing w:after="0" w:line="240" w:lineRule="auto"/>
              <w:jc w:val="center"/>
              <w:rPr>
                <w:rFonts w:ascii="Times New Roman" w:hAnsi="Times New Roman"/>
              </w:rPr>
            </w:pPr>
            <w:r w:rsidRPr="005019A2">
              <w:rPr>
                <w:rFonts w:ascii="Times New Roman" w:hAnsi="Times New Roman"/>
              </w:rPr>
              <w:t>Всего</w:t>
            </w:r>
          </w:p>
          <w:p w14:paraId="495481B7" w14:textId="77777777" w:rsidR="00EB1DEF" w:rsidRPr="005019A2" w:rsidRDefault="00EB1DEF" w:rsidP="006D68D4">
            <w:pPr>
              <w:suppressAutoHyphens/>
              <w:spacing w:after="0" w:line="240" w:lineRule="auto"/>
              <w:jc w:val="center"/>
              <w:rPr>
                <w:rFonts w:ascii="Times New Roman" w:hAnsi="Times New Roman"/>
              </w:rPr>
            </w:pPr>
          </w:p>
        </w:tc>
        <w:tc>
          <w:tcPr>
            <w:tcW w:w="1703" w:type="pct"/>
            <w:gridSpan w:val="4"/>
          </w:tcPr>
          <w:p w14:paraId="4A0133E1" w14:textId="77777777" w:rsidR="00EB1DEF" w:rsidRPr="005019A2" w:rsidRDefault="00EB1DEF" w:rsidP="006D68D4">
            <w:pPr>
              <w:suppressAutoHyphens/>
              <w:spacing w:after="0" w:line="240" w:lineRule="auto"/>
              <w:jc w:val="center"/>
              <w:rPr>
                <w:rFonts w:ascii="Times New Roman" w:hAnsi="Times New Roman"/>
              </w:rPr>
            </w:pPr>
            <w:r w:rsidRPr="005019A2">
              <w:rPr>
                <w:rFonts w:ascii="Times New Roman" w:hAnsi="Times New Roman"/>
              </w:rPr>
              <w:t>В том числе</w:t>
            </w:r>
          </w:p>
        </w:tc>
        <w:tc>
          <w:tcPr>
            <w:tcW w:w="851" w:type="pct"/>
            <w:gridSpan w:val="2"/>
            <w:vMerge/>
            <w:vAlign w:val="center"/>
          </w:tcPr>
          <w:p w14:paraId="2B3015E2" w14:textId="77777777" w:rsidR="00EB1DEF" w:rsidRPr="005019A2" w:rsidRDefault="00EB1DEF" w:rsidP="006D68D4">
            <w:pPr>
              <w:suppressAutoHyphens/>
              <w:spacing w:after="0" w:line="240" w:lineRule="auto"/>
              <w:jc w:val="center"/>
              <w:rPr>
                <w:rFonts w:ascii="Times New Roman" w:hAnsi="Times New Roman"/>
                <w:i/>
              </w:rPr>
            </w:pPr>
          </w:p>
        </w:tc>
      </w:tr>
      <w:tr w:rsidR="00EB1DEF" w:rsidRPr="005019A2" w14:paraId="7268241D" w14:textId="77777777" w:rsidTr="006D68D4">
        <w:trPr>
          <w:cantSplit/>
          <w:trHeight w:val="1415"/>
        </w:trPr>
        <w:tc>
          <w:tcPr>
            <w:tcW w:w="603" w:type="pct"/>
            <w:vMerge/>
          </w:tcPr>
          <w:p w14:paraId="79423903" w14:textId="77777777" w:rsidR="00EB1DEF" w:rsidRPr="005019A2" w:rsidRDefault="00EB1DEF" w:rsidP="006D68D4">
            <w:pPr>
              <w:spacing w:after="0" w:line="240" w:lineRule="auto"/>
              <w:rPr>
                <w:rFonts w:ascii="Times New Roman" w:hAnsi="Times New Roman"/>
                <w:i/>
              </w:rPr>
            </w:pPr>
          </w:p>
        </w:tc>
        <w:tc>
          <w:tcPr>
            <w:tcW w:w="1040" w:type="pct"/>
            <w:vMerge/>
            <w:vAlign w:val="center"/>
          </w:tcPr>
          <w:p w14:paraId="7C920F43" w14:textId="77777777" w:rsidR="00EB1DEF" w:rsidRPr="005019A2" w:rsidRDefault="00EB1DEF" w:rsidP="006D68D4">
            <w:pPr>
              <w:spacing w:after="0" w:line="240" w:lineRule="auto"/>
              <w:rPr>
                <w:rFonts w:ascii="Times New Roman" w:hAnsi="Times New Roman"/>
                <w:i/>
              </w:rPr>
            </w:pPr>
          </w:p>
        </w:tc>
        <w:tc>
          <w:tcPr>
            <w:tcW w:w="331" w:type="pct"/>
            <w:vMerge/>
            <w:vAlign w:val="center"/>
          </w:tcPr>
          <w:p w14:paraId="0A608231" w14:textId="77777777" w:rsidR="00EB1DEF" w:rsidRPr="005019A2" w:rsidRDefault="00EB1DEF" w:rsidP="006D68D4">
            <w:pPr>
              <w:spacing w:after="0" w:line="240" w:lineRule="auto"/>
              <w:rPr>
                <w:rFonts w:ascii="Times New Roman" w:hAnsi="Times New Roman"/>
                <w:i/>
              </w:rPr>
            </w:pPr>
          </w:p>
        </w:tc>
        <w:tc>
          <w:tcPr>
            <w:tcW w:w="236" w:type="pct"/>
            <w:vMerge/>
            <w:shd w:val="clear" w:color="auto" w:fill="FFFF00"/>
          </w:tcPr>
          <w:p w14:paraId="336F473A" w14:textId="77777777" w:rsidR="00EB1DEF" w:rsidRPr="005019A2" w:rsidRDefault="00EB1DEF" w:rsidP="006D68D4">
            <w:pPr>
              <w:suppressAutoHyphens/>
              <w:spacing w:after="0" w:line="240" w:lineRule="auto"/>
              <w:jc w:val="center"/>
              <w:rPr>
                <w:rFonts w:ascii="Times New Roman" w:hAnsi="Times New Roman"/>
                <w:i/>
              </w:rPr>
            </w:pPr>
          </w:p>
        </w:tc>
        <w:tc>
          <w:tcPr>
            <w:tcW w:w="236" w:type="pct"/>
            <w:vMerge/>
          </w:tcPr>
          <w:p w14:paraId="4F0C431A" w14:textId="77777777" w:rsidR="00EB1DEF" w:rsidRPr="005019A2" w:rsidRDefault="00EB1DEF" w:rsidP="006D68D4">
            <w:pPr>
              <w:suppressAutoHyphens/>
              <w:spacing w:after="0" w:line="240" w:lineRule="auto"/>
              <w:jc w:val="center"/>
              <w:rPr>
                <w:rFonts w:ascii="Times New Roman" w:hAnsi="Times New Roman"/>
                <w:i/>
              </w:rPr>
            </w:pPr>
          </w:p>
        </w:tc>
        <w:tc>
          <w:tcPr>
            <w:tcW w:w="472" w:type="pct"/>
            <w:vAlign w:val="center"/>
          </w:tcPr>
          <w:p w14:paraId="24771DC7" w14:textId="77777777" w:rsidR="00EB1DEF" w:rsidRPr="005019A2" w:rsidRDefault="00EB1DEF" w:rsidP="006D68D4">
            <w:pPr>
              <w:suppressAutoHyphens/>
              <w:spacing w:after="0" w:line="240" w:lineRule="auto"/>
              <w:ind w:left="-57" w:right="-57"/>
              <w:jc w:val="center"/>
              <w:rPr>
                <w:rFonts w:ascii="Times New Roman" w:hAnsi="Times New Roman"/>
                <w:i/>
              </w:rPr>
            </w:pPr>
            <w:r w:rsidRPr="005019A2">
              <w:rPr>
                <w:rFonts w:ascii="Times New Roman" w:hAnsi="Times New Roman"/>
                <w:color w:val="000000"/>
              </w:rPr>
              <w:t>Лабораторных и практических занятий</w:t>
            </w:r>
          </w:p>
        </w:tc>
        <w:tc>
          <w:tcPr>
            <w:tcW w:w="427" w:type="pct"/>
            <w:vAlign w:val="center"/>
          </w:tcPr>
          <w:p w14:paraId="08BE3343" w14:textId="77777777" w:rsidR="00EB1DEF" w:rsidRPr="005019A2" w:rsidRDefault="00EB1DEF" w:rsidP="006D68D4">
            <w:pPr>
              <w:suppressAutoHyphens/>
              <w:spacing w:after="0" w:line="240" w:lineRule="auto"/>
              <w:ind w:left="-57" w:right="-57"/>
              <w:jc w:val="center"/>
              <w:rPr>
                <w:rFonts w:ascii="Times New Roman" w:hAnsi="Times New Roman"/>
                <w:color w:val="000000"/>
              </w:rPr>
            </w:pPr>
            <w:r w:rsidRPr="005019A2">
              <w:rPr>
                <w:rFonts w:ascii="Times New Roman" w:hAnsi="Times New Roman"/>
              </w:rPr>
              <w:t>Курсовых работ (проектов)</w:t>
            </w:r>
          </w:p>
        </w:tc>
        <w:tc>
          <w:tcPr>
            <w:tcW w:w="568" w:type="pct"/>
            <w:vAlign w:val="center"/>
          </w:tcPr>
          <w:p w14:paraId="03C14E43" w14:textId="6E909A07" w:rsidR="00EB1DEF" w:rsidRPr="005019A2" w:rsidRDefault="00EB1DEF" w:rsidP="006D68D4">
            <w:pPr>
              <w:suppressAutoHyphens/>
              <w:spacing w:after="0" w:line="240" w:lineRule="auto"/>
              <w:ind w:left="-57" w:right="-57"/>
              <w:jc w:val="center"/>
              <w:rPr>
                <w:rFonts w:ascii="Times New Roman" w:hAnsi="Times New Roman"/>
                <w:color w:val="000000"/>
              </w:rPr>
            </w:pPr>
            <w:r w:rsidRPr="005019A2">
              <w:rPr>
                <w:rFonts w:ascii="Times New Roman" w:hAnsi="Times New Roman"/>
              </w:rPr>
              <w:t>Самостоятельная работа</w:t>
            </w:r>
          </w:p>
        </w:tc>
        <w:tc>
          <w:tcPr>
            <w:tcW w:w="236" w:type="pct"/>
            <w:textDirection w:val="btLr"/>
            <w:vAlign w:val="center"/>
          </w:tcPr>
          <w:p w14:paraId="29E4074E" w14:textId="77777777" w:rsidR="00EB1DEF" w:rsidRPr="005019A2" w:rsidRDefault="00EB1DEF" w:rsidP="006D68D4">
            <w:pPr>
              <w:suppressAutoHyphens/>
              <w:spacing w:after="0" w:line="240" w:lineRule="auto"/>
              <w:ind w:left="-57" w:right="-57"/>
              <w:jc w:val="center"/>
              <w:rPr>
                <w:rFonts w:ascii="Times New Roman" w:hAnsi="Times New Roman"/>
              </w:rPr>
            </w:pPr>
            <w:r w:rsidRPr="005019A2">
              <w:rPr>
                <w:rFonts w:ascii="Times New Roman" w:hAnsi="Times New Roman"/>
              </w:rPr>
              <w:t>Промежуточная аттестация</w:t>
            </w:r>
          </w:p>
        </w:tc>
        <w:tc>
          <w:tcPr>
            <w:tcW w:w="283" w:type="pct"/>
            <w:vAlign w:val="center"/>
          </w:tcPr>
          <w:p w14:paraId="2BF90032" w14:textId="77777777" w:rsidR="00EB1DEF" w:rsidRPr="005019A2" w:rsidRDefault="00EB1DEF" w:rsidP="006D68D4">
            <w:pPr>
              <w:suppressAutoHyphens/>
              <w:spacing w:after="0" w:line="240" w:lineRule="auto"/>
              <w:ind w:left="-57" w:right="-57"/>
              <w:jc w:val="center"/>
              <w:rPr>
                <w:rFonts w:ascii="Times New Roman" w:hAnsi="Times New Roman"/>
              </w:rPr>
            </w:pPr>
            <w:r w:rsidRPr="005019A2">
              <w:rPr>
                <w:rFonts w:ascii="Times New Roman" w:hAnsi="Times New Roman"/>
              </w:rPr>
              <w:t>Учебная</w:t>
            </w:r>
          </w:p>
          <w:p w14:paraId="0A89553C" w14:textId="77777777" w:rsidR="00EB1DEF" w:rsidRPr="005019A2" w:rsidRDefault="00EB1DEF" w:rsidP="006D68D4">
            <w:pPr>
              <w:suppressAutoHyphens/>
              <w:spacing w:after="0" w:line="240" w:lineRule="auto"/>
              <w:ind w:left="-57" w:right="-57"/>
              <w:jc w:val="center"/>
              <w:rPr>
                <w:rFonts w:ascii="Times New Roman" w:hAnsi="Times New Roman"/>
                <w:i/>
              </w:rPr>
            </w:pPr>
          </w:p>
        </w:tc>
        <w:tc>
          <w:tcPr>
            <w:tcW w:w="568" w:type="pct"/>
            <w:vAlign w:val="center"/>
          </w:tcPr>
          <w:p w14:paraId="519794D2" w14:textId="77777777" w:rsidR="00EB1DEF" w:rsidRPr="005019A2" w:rsidRDefault="00EB1DEF" w:rsidP="006D68D4">
            <w:pPr>
              <w:suppressAutoHyphens/>
              <w:spacing w:after="0" w:line="240" w:lineRule="auto"/>
              <w:ind w:left="-57" w:right="-57"/>
              <w:jc w:val="center"/>
              <w:rPr>
                <w:rFonts w:ascii="Times New Roman" w:hAnsi="Times New Roman"/>
              </w:rPr>
            </w:pPr>
            <w:r w:rsidRPr="005019A2">
              <w:rPr>
                <w:rFonts w:ascii="Times New Roman" w:hAnsi="Times New Roman"/>
              </w:rPr>
              <w:t>Производственная</w:t>
            </w:r>
          </w:p>
          <w:p w14:paraId="3F3514B4" w14:textId="77777777" w:rsidR="00EB1DEF" w:rsidRPr="005019A2" w:rsidRDefault="00EB1DEF" w:rsidP="006D68D4">
            <w:pPr>
              <w:suppressAutoHyphens/>
              <w:spacing w:after="0" w:line="240" w:lineRule="auto"/>
              <w:ind w:left="-57" w:right="-57"/>
              <w:jc w:val="center"/>
              <w:rPr>
                <w:rFonts w:ascii="Times New Roman" w:hAnsi="Times New Roman"/>
                <w:i/>
              </w:rPr>
            </w:pPr>
          </w:p>
        </w:tc>
      </w:tr>
      <w:tr w:rsidR="00EB1DEF" w:rsidRPr="005019A2" w14:paraId="0FDF47A5" w14:textId="77777777" w:rsidTr="006D68D4">
        <w:trPr>
          <w:trHeight w:val="415"/>
        </w:trPr>
        <w:tc>
          <w:tcPr>
            <w:tcW w:w="603" w:type="pct"/>
            <w:vAlign w:val="center"/>
          </w:tcPr>
          <w:p w14:paraId="203E6DDD"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1</w:t>
            </w:r>
          </w:p>
        </w:tc>
        <w:tc>
          <w:tcPr>
            <w:tcW w:w="1040" w:type="pct"/>
            <w:vAlign w:val="center"/>
          </w:tcPr>
          <w:p w14:paraId="16097E8B"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2</w:t>
            </w:r>
          </w:p>
        </w:tc>
        <w:tc>
          <w:tcPr>
            <w:tcW w:w="331" w:type="pct"/>
            <w:vAlign w:val="center"/>
          </w:tcPr>
          <w:p w14:paraId="05486A60"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3</w:t>
            </w:r>
          </w:p>
        </w:tc>
        <w:tc>
          <w:tcPr>
            <w:tcW w:w="236" w:type="pct"/>
            <w:vAlign w:val="center"/>
          </w:tcPr>
          <w:p w14:paraId="46258A1D"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4</w:t>
            </w:r>
          </w:p>
        </w:tc>
        <w:tc>
          <w:tcPr>
            <w:tcW w:w="236" w:type="pct"/>
            <w:vAlign w:val="center"/>
          </w:tcPr>
          <w:p w14:paraId="29305EF1"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5</w:t>
            </w:r>
          </w:p>
        </w:tc>
        <w:tc>
          <w:tcPr>
            <w:tcW w:w="472" w:type="pct"/>
            <w:vAlign w:val="center"/>
          </w:tcPr>
          <w:p w14:paraId="3FB70650"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6</w:t>
            </w:r>
          </w:p>
        </w:tc>
        <w:tc>
          <w:tcPr>
            <w:tcW w:w="427" w:type="pct"/>
            <w:vAlign w:val="center"/>
          </w:tcPr>
          <w:p w14:paraId="6B79FED4"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7</w:t>
            </w:r>
          </w:p>
        </w:tc>
        <w:tc>
          <w:tcPr>
            <w:tcW w:w="568" w:type="pct"/>
            <w:vAlign w:val="center"/>
          </w:tcPr>
          <w:p w14:paraId="42320E11"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8</w:t>
            </w:r>
          </w:p>
        </w:tc>
        <w:tc>
          <w:tcPr>
            <w:tcW w:w="236" w:type="pct"/>
            <w:vAlign w:val="center"/>
          </w:tcPr>
          <w:p w14:paraId="1552702E"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9</w:t>
            </w:r>
          </w:p>
        </w:tc>
        <w:tc>
          <w:tcPr>
            <w:tcW w:w="283" w:type="pct"/>
            <w:vAlign w:val="center"/>
          </w:tcPr>
          <w:p w14:paraId="16A64B90"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10</w:t>
            </w:r>
          </w:p>
        </w:tc>
        <w:tc>
          <w:tcPr>
            <w:tcW w:w="568" w:type="pct"/>
            <w:vAlign w:val="center"/>
          </w:tcPr>
          <w:p w14:paraId="04AD854B" w14:textId="77777777" w:rsidR="00EB1DEF" w:rsidRPr="005019A2" w:rsidRDefault="00EB1DEF" w:rsidP="006D68D4">
            <w:pPr>
              <w:spacing w:after="0" w:line="240" w:lineRule="auto"/>
              <w:jc w:val="center"/>
              <w:rPr>
                <w:rFonts w:ascii="Times New Roman" w:hAnsi="Times New Roman"/>
                <w:i/>
              </w:rPr>
            </w:pPr>
            <w:r w:rsidRPr="005019A2">
              <w:rPr>
                <w:rFonts w:ascii="Times New Roman" w:hAnsi="Times New Roman"/>
                <w:i/>
              </w:rPr>
              <w:t>11</w:t>
            </w:r>
          </w:p>
        </w:tc>
      </w:tr>
      <w:tr w:rsidR="008E1912" w:rsidRPr="005019A2" w14:paraId="68866D48" w14:textId="77777777" w:rsidTr="006D68D4">
        <w:tc>
          <w:tcPr>
            <w:tcW w:w="603" w:type="pct"/>
          </w:tcPr>
          <w:p w14:paraId="03CC3DAB" w14:textId="77777777" w:rsidR="008E1912" w:rsidRPr="005019A2" w:rsidRDefault="008E1912" w:rsidP="008E1912">
            <w:pPr>
              <w:spacing w:after="0" w:line="240" w:lineRule="auto"/>
              <w:rPr>
                <w:rFonts w:ascii="Times New Roman" w:hAnsi="Times New Roman"/>
                <w:b/>
                <w:bCs/>
              </w:rPr>
            </w:pPr>
            <w:r w:rsidRPr="005019A2">
              <w:rPr>
                <w:rFonts w:ascii="Times New Roman" w:hAnsi="Times New Roman"/>
                <w:b/>
                <w:bCs/>
              </w:rPr>
              <w:t>ПК 2.1, ПК 2.2 ПК 2.3</w:t>
            </w:r>
          </w:p>
          <w:p w14:paraId="4D66697D" w14:textId="751F619F" w:rsidR="008E1912" w:rsidRPr="005019A2" w:rsidRDefault="008E1912" w:rsidP="008E1912">
            <w:pPr>
              <w:spacing w:after="0" w:line="240" w:lineRule="auto"/>
              <w:rPr>
                <w:rFonts w:ascii="Times New Roman" w:hAnsi="Times New Roman"/>
                <w:b/>
                <w:bCs/>
              </w:rPr>
            </w:pPr>
            <w:r w:rsidRPr="005019A2">
              <w:rPr>
                <w:rFonts w:ascii="Times New Roman" w:hAnsi="Times New Roman"/>
                <w:b/>
                <w:bCs/>
              </w:rPr>
              <w:t xml:space="preserve">ОК 01 </w:t>
            </w:r>
          </w:p>
          <w:p w14:paraId="6CE9CC3B" w14:textId="05FA79CD" w:rsidR="008E1912" w:rsidRPr="005019A2" w:rsidRDefault="008E1912" w:rsidP="008E1912">
            <w:pPr>
              <w:spacing w:after="0" w:line="240" w:lineRule="auto"/>
              <w:rPr>
                <w:rFonts w:ascii="Times New Roman" w:hAnsi="Times New Roman"/>
                <w:b/>
                <w:bCs/>
              </w:rPr>
            </w:pPr>
          </w:p>
        </w:tc>
        <w:tc>
          <w:tcPr>
            <w:tcW w:w="1040" w:type="pct"/>
          </w:tcPr>
          <w:p w14:paraId="604CDBE2" w14:textId="77777777" w:rsidR="008E1912" w:rsidRPr="005019A2" w:rsidRDefault="008E1912" w:rsidP="008E1912">
            <w:pPr>
              <w:spacing w:after="0" w:line="240" w:lineRule="auto"/>
              <w:rPr>
                <w:rFonts w:ascii="Times New Roman" w:hAnsi="Times New Roman"/>
              </w:rPr>
            </w:pPr>
            <w:r w:rsidRPr="005019A2">
              <w:rPr>
                <w:rFonts w:ascii="Times New Roman" w:hAnsi="Times New Roman"/>
                <w:bCs/>
              </w:rPr>
              <w:t xml:space="preserve">Раздел 1. </w:t>
            </w:r>
            <w:r w:rsidRPr="005019A2">
              <w:rPr>
                <w:rFonts w:ascii="Times New Roman" w:hAnsi="Times New Roman"/>
                <w:color w:val="000000"/>
              </w:rPr>
              <w:t>Оборудование производства кабельной и конденсаторной продукции</w:t>
            </w:r>
          </w:p>
        </w:tc>
        <w:tc>
          <w:tcPr>
            <w:tcW w:w="331" w:type="pct"/>
          </w:tcPr>
          <w:p w14:paraId="7F9C4F07" w14:textId="3DBC9D93" w:rsidR="008E1912" w:rsidRPr="005019A2" w:rsidRDefault="008E1912" w:rsidP="008E1912">
            <w:pPr>
              <w:spacing w:after="0" w:line="240" w:lineRule="auto"/>
              <w:jc w:val="center"/>
              <w:rPr>
                <w:rFonts w:ascii="Times New Roman" w:hAnsi="Times New Roman"/>
                <w:b/>
                <w:bCs/>
              </w:rPr>
            </w:pPr>
            <w:r w:rsidRPr="005019A2">
              <w:rPr>
                <w:rFonts w:ascii="Times New Roman" w:hAnsi="Times New Roman"/>
                <w:b/>
                <w:bCs/>
              </w:rPr>
              <w:t>48-72</w:t>
            </w:r>
          </w:p>
        </w:tc>
        <w:tc>
          <w:tcPr>
            <w:tcW w:w="236" w:type="pct"/>
          </w:tcPr>
          <w:p w14:paraId="2A90CF42" w14:textId="198276F8" w:rsidR="008E1912" w:rsidRPr="005019A2" w:rsidRDefault="008E1912" w:rsidP="008E1912">
            <w:pPr>
              <w:spacing w:after="0" w:line="240" w:lineRule="auto"/>
              <w:jc w:val="center"/>
              <w:rPr>
                <w:rFonts w:ascii="Times New Roman" w:hAnsi="Times New Roman"/>
              </w:rPr>
            </w:pPr>
            <w:r w:rsidRPr="005019A2">
              <w:rPr>
                <w:rFonts w:ascii="Times New Roman" w:hAnsi="Times New Roman"/>
              </w:rPr>
              <w:t>48-72</w:t>
            </w:r>
          </w:p>
        </w:tc>
        <w:tc>
          <w:tcPr>
            <w:tcW w:w="236" w:type="pct"/>
          </w:tcPr>
          <w:p w14:paraId="106BD971" w14:textId="499713CD" w:rsidR="008E1912" w:rsidRPr="005019A2" w:rsidRDefault="008E1912" w:rsidP="008E1912">
            <w:pPr>
              <w:spacing w:after="0" w:line="240" w:lineRule="auto"/>
              <w:jc w:val="center"/>
              <w:rPr>
                <w:rFonts w:ascii="Times New Roman" w:hAnsi="Times New Roman"/>
              </w:rPr>
            </w:pPr>
            <w:r w:rsidRPr="005019A2">
              <w:rPr>
                <w:rFonts w:ascii="Times New Roman" w:hAnsi="Times New Roman"/>
              </w:rPr>
              <w:t>48-72</w:t>
            </w:r>
          </w:p>
        </w:tc>
        <w:tc>
          <w:tcPr>
            <w:tcW w:w="472" w:type="pct"/>
          </w:tcPr>
          <w:p w14:paraId="14817BF3" w14:textId="6E662D6E" w:rsidR="008E1912" w:rsidRPr="005019A2" w:rsidRDefault="008E1912" w:rsidP="008E1912">
            <w:pPr>
              <w:spacing w:after="0" w:line="240" w:lineRule="auto"/>
              <w:jc w:val="center"/>
              <w:rPr>
                <w:rFonts w:ascii="Times New Roman" w:hAnsi="Times New Roman"/>
              </w:rPr>
            </w:pPr>
            <w:r w:rsidRPr="005019A2">
              <w:rPr>
                <w:rFonts w:ascii="Times New Roman" w:hAnsi="Times New Roman"/>
              </w:rPr>
              <w:t>48-72</w:t>
            </w:r>
          </w:p>
        </w:tc>
        <w:tc>
          <w:tcPr>
            <w:tcW w:w="427" w:type="pct"/>
          </w:tcPr>
          <w:p w14:paraId="467CE016" w14:textId="77777777" w:rsidR="008E1912" w:rsidRPr="005019A2" w:rsidRDefault="008E1912" w:rsidP="008E1912">
            <w:pPr>
              <w:spacing w:after="0" w:line="240" w:lineRule="auto"/>
              <w:jc w:val="center"/>
              <w:rPr>
                <w:rFonts w:ascii="Times New Roman" w:hAnsi="Times New Roman"/>
              </w:rPr>
            </w:pPr>
          </w:p>
        </w:tc>
        <w:tc>
          <w:tcPr>
            <w:tcW w:w="568" w:type="pct"/>
          </w:tcPr>
          <w:p w14:paraId="3FAD786B" w14:textId="6EFE4A11" w:rsidR="008E1912" w:rsidRPr="005019A2" w:rsidRDefault="008E1912" w:rsidP="008E1912">
            <w:pPr>
              <w:spacing w:after="0" w:line="240" w:lineRule="auto"/>
              <w:jc w:val="center"/>
              <w:rPr>
                <w:rFonts w:ascii="Times New Roman" w:hAnsi="Times New Roman"/>
                <w:b/>
              </w:rPr>
            </w:pPr>
          </w:p>
        </w:tc>
        <w:tc>
          <w:tcPr>
            <w:tcW w:w="236" w:type="pct"/>
            <w:vMerge w:val="restart"/>
          </w:tcPr>
          <w:p w14:paraId="7CF18532" w14:textId="77777777" w:rsidR="008E1912" w:rsidRPr="005019A2" w:rsidRDefault="008E1912" w:rsidP="008E1912">
            <w:pPr>
              <w:spacing w:after="0" w:line="240" w:lineRule="auto"/>
              <w:jc w:val="center"/>
              <w:rPr>
                <w:rFonts w:ascii="Times New Roman" w:hAnsi="Times New Roman"/>
              </w:rPr>
            </w:pPr>
          </w:p>
        </w:tc>
        <w:tc>
          <w:tcPr>
            <w:tcW w:w="283" w:type="pct"/>
          </w:tcPr>
          <w:p w14:paraId="588FD7AF" w14:textId="20DA3A60" w:rsidR="008E1912" w:rsidRPr="005019A2" w:rsidRDefault="008E1912" w:rsidP="008E1912">
            <w:pPr>
              <w:spacing w:after="0" w:line="240" w:lineRule="auto"/>
              <w:jc w:val="center"/>
              <w:rPr>
                <w:rFonts w:ascii="Times New Roman" w:hAnsi="Times New Roman"/>
                <w:bCs/>
              </w:rPr>
            </w:pPr>
          </w:p>
        </w:tc>
        <w:tc>
          <w:tcPr>
            <w:tcW w:w="568" w:type="pct"/>
          </w:tcPr>
          <w:p w14:paraId="21522C9E" w14:textId="6ED5F30D" w:rsidR="008E1912" w:rsidRPr="005019A2" w:rsidRDefault="008E1912" w:rsidP="008E1912">
            <w:pPr>
              <w:spacing w:after="0" w:line="240" w:lineRule="auto"/>
              <w:jc w:val="center"/>
              <w:rPr>
                <w:rFonts w:ascii="Times New Roman" w:hAnsi="Times New Roman"/>
                <w:bCs/>
              </w:rPr>
            </w:pPr>
          </w:p>
        </w:tc>
      </w:tr>
      <w:tr w:rsidR="008E1912" w:rsidRPr="005019A2" w14:paraId="59102A72" w14:textId="77777777" w:rsidTr="006D68D4">
        <w:trPr>
          <w:trHeight w:val="314"/>
        </w:trPr>
        <w:tc>
          <w:tcPr>
            <w:tcW w:w="603" w:type="pct"/>
          </w:tcPr>
          <w:p w14:paraId="081B52BA" w14:textId="77777777" w:rsidR="008E1912" w:rsidRPr="005019A2" w:rsidRDefault="008E1912" w:rsidP="008E1912">
            <w:pPr>
              <w:spacing w:after="0" w:line="240" w:lineRule="auto"/>
              <w:rPr>
                <w:rFonts w:ascii="Times New Roman" w:hAnsi="Times New Roman"/>
                <w:b/>
                <w:bCs/>
              </w:rPr>
            </w:pPr>
            <w:r w:rsidRPr="005019A2">
              <w:rPr>
                <w:rFonts w:ascii="Times New Roman" w:hAnsi="Times New Roman"/>
                <w:b/>
                <w:bCs/>
              </w:rPr>
              <w:t>ПК 2.1, ПК 2.2 ПК 2.3</w:t>
            </w:r>
          </w:p>
          <w:p w14:paraId="1B416ECE" w14:textId="68C23672" w:rsidR="008E1912" w:rsidRPr="005019A2" w:rsidRDefault="008E1912" w:rsidP="008E1912">
            <w:pPr>
              <w:spacing w:after="0" w:line="240" w:lineRule="auto"/>
              <w:rPr>
                <w:rFonts w:ascii="Times New Roman" w:hAnsi="Times New Roman"/>
              </w:rPr>
            </w:pPr>
            <w:r w:rsidRPr="005019A2">
              <w:rPr>
                <w:rFonts w:ascii="Times New Roman" w:hAnsi="Times New Roman"/>
                <w:b/>
                <w:bCs/>
              </w:rPr>
              <w:t>ОК 01</w:t>
            </w:r>
          </w:p>
          <w:p w14:paraId="3844A862" w14:textId="4FF0FAC9" w:rsidR="008E1912" w:rsidRPr="005019A2" w:rsidRDefault="008E1912" w:rsidP="008E1912">
            <w:pPr>
              <w:spacing w:after="0" w:line="240" w:lineRule="auto"/>
              <w:rPr>
                <w:rFonts w:ascii="Times New Roman" w:hAnsi="Times New Roman"/>
              </w:rPr>
            </w:pPr>
          </w:p>
        </w:tc>
        <w:tc>
          <w:tcPr>
            <w:tcW w:w="1040" w:type="pct"/>
          </w:tcPr>
          <w:p w14:paraId="3CFC7F62" w14:textId="77777777" w:rsidR="008E1912" w:rsidRPr="005019A2" w:rsidRDefault="008E1912" w:rsidP="008E1912">
            <w:pPr>
              <w:spacing w:after="0" w:line="240" w:lineRule="auto"/>
              <w:rPr>
                <w:rFonts w:ascii="Times New Roman" w:hAnsi="Times New Roman"/>
              </w:rPr>
            </w:pPr>
            <w:r w:rsidRPr="005019A2">
              <w:rPr>
                <w:rFonts w:ascii="Times New Roman" w:hAnsi="Times New Roman"/>
                <w:bCs/>
              </w:rPr>
              <w:t xml:space="preserve">Раздел </w:t>
            </w:r>
            <w:proofErr w:type="gramStart"/>
            <w:r w:rsidRPr="005019A2">
              <w:rPr>
                <w:rFonts w:ascii="Times New Roman" w:hAnsi="Times New Roman"/>
                <w:bCs/>
              </w:rPr>
              <w:t>2.Детали</w:t>
            </w:r>
            <w:proofErr w:type="gramEnd"/>
            <w:r w:rsidRPr="005019A2">
              <w:rPr>
                <w:rFonts w:ascii="Times New Roman" w:hAnsi="Times New Roman"/>
                <w:bCs/>
              </w:rPr>
              <w:t xml:space="preserve"> машин и механизмов кабельного оборудования</w:t>
            </w:r>
          </w:p>
        </w:tc>
        <w:tc>
          <w:tcPr>
            <w:tcW w:w="331" w:type="pct"/>
          </w:tcPr>
          <w:p w14:paraId="3DAFACE4" w14:textId="4467E64C" w:rsidR="008E1912" w:rsidRPr="005019A2" w:rsidRDefault="008E1912" w:rsidP="008E1912">
            <w:pPr>
              <w:spacing w:after="0" w:line="240" w:lineRule="auto"/>
              <w:jc w:val="center"/>
              <w:rPr>
                <w:rFonts w:ascii="Times New Roman" w:hAnsi="Times New Roman"/>
                <w:b/>
                <w:bCs/>
              </w:rPr>
            </w:pPr>
            <w:r w:rsidRPr="005019A2">
              <w:rPr>
                <w:rFonts w:ascii="Times New Roman" w:hAnsi="Times New Roman"/>
                <w:b/>
                <w:bCs/>
              </w:rPr>
              <w:t>50-74</w:t>
            </w:r>
          </w:p>
        </w:tc>
        <w:tc>
          <w:tcPr>
            <w:tcW w:w="236" w:type="pct"/>
          </w:tcPr>
          <w:p w14:paraId="17887BF3" w14:textId="3D1AD62B" w:rsidR="008E1912" w:rsidRPr="005019A2" w:rsidRDefault="008E1912" w:rsidP="008E1912">
            <w:pPr>
              <w:spacing w:after="0" w:line="240" w:lineRule="auto"/>
              <w:jc w:val="center"/>
              <w:rPr>
                <w:rFonts w:ascii="Times New Roman" w:hAnsi="Times New Roman"/>
              </w:rPr>
            </w:pPr>
            <w:r w:rsidRPr="005019A2">
              <w:rPr>
                <w:rFonts w:ascii="Times New Roman" w:hAnsi="Times New Roman"/>
              </w:rPr>
              <w:t>50-74</w:t>
            </w:r>
          </w:p>
        </w:tc>
        <w:tc>
          <w:tcPr>
            <w:tcW w:w="236" w:type="pct"/>
          </w:tcPr>
          <w:p w14:paraId="6A07D9F0" w14:textId="43DF73B1" w:rsidR="008E1912" w:rsidRPr="005019A2" w:rsidRDefault="008E1912" w:rsidP="008E1912">
            <w:pPr>
              <w:spacing w:after="0" w:line="240" w:lineRule="auto"/>
              <w:jc w:val="center"/>
              <w:rPr>
                <w:rFonts w:ascii="Times New Roman" w:hAnsi="Times New Roman"/>
              </w:rPr>
            </w:pPr>
            <w:r w:rsidRPr="005019A2">
              <w:rPr>
                <w:rFonts w:ascii="Times New Roman" w:hAnsi="Times New Roman"/>
              </w:rPr>
              <w:t>50-74</w:t>
            </w:r>
          </w:p>
        </w:tc>
        <w:tc>
          <w:tcPr>
            <w:tcW w:w="472" w:type="pct"/>
          </w:tcPr>
          <w:p w14:paraId="4A40C306" w14:textId="60E9D6E3" w:rsidR="008E1912" w:rsidRPr="005019A2" w:rsidRDefault="008E1912" w:rsidP="008E1912">
            <w:pPr>
              <w:spacing w:after="0" w:line="240" w:lineRule="auto"/>
              <w:jc w:val="center"/>
              <w:rPr>
                <w:rFonts w:ascii="Times New Roman" w:hAnsi="Times New Roman"/>
              </w:rPr>
            </w:pPr>
            <w:r w:rsidRPr="005019A2">
              <w:rPr>
                <w:rFonts w:ascii="Times New Roman" w:hAnsi="Times New Roman"/>
              </w:rPr>
              <w:t>50-74</w:t>
            </w:r>
          </w:p>
        </w:tc>
        <w:tc>
          <w:tcPr>
            <w:tcW w:w="427" w:type="pct"/>
          </w:tcPr>
          <w:p w14:paraId="31869A2B" w14:textId="77777777" w:rsidR="008E1912" w:rsidRPr="005019A2" w:rsidRDefault="008E1912" w:rsidP="008E1912">
            <w:pPr>
              <w:spacing w:after="0" w:line="240" w:lineRule="auto"/>
              <w:jc w:val="center"/>
              <w:rPr>
                <w:rFonts w:ascii="Times New Roman" w:hAnsi="Times New Roman"/>
              </w:rPr>
            </w:pPr>
          </w:p>
        </w:tc>
        <w:tc>
          <w:tcPr>
            <w:tcW w:w="568" w:type="pct"/>
          </w:tcPr>
          <w:p w14:paraId="13D5270F" w14:textId="4F370439" w:rsidR="008E1912" w:rsidRPr="005019A2" w:rsidRDefault="008E1912" w:rsidP="008E1912">
            <w:pPr>
              <w:spacing w:after="0" w:line="240" w:lineRule="auto"/>
              <w:jc w:val="center"/>
              <w:rPr>
                <w:rFonts w:ascii="Times New Roman" w:hAnsi="Times New Roman"/>
                <w:b/>
              </w:rPr>
            </w:pPr>
          </w:p>
        </w:tc>
        <w:tc>
          <w:tcPr>
            <w:tcW w:w="236" w:type="pct"/>
            <w:vMerge/>
          </w:tcPr>
          <w:p w14:paraId="73483034" w14:textId="77777777" w:rsidR="008E1912" w:rsidRPr="005019A2" w:rsidRDefault="008E1912" w:rsidP="008E1912">
            <w:pPr>
              <w:spacing w:after="0" w:line="240" w:lineRule="auto"/>
              <w:jc w:val="center"/>
              <w:rPr>
                <w:rFonts w:ascii="Times New Roman" w:hAnsi="Times New Roman"/>
              </w:rPr>
            </w:pPr>
          </w:p>
        </w:tc>
        <w:tc>
          <w:tcPr>
            <w:tcW w:w="283" w:type="pct"/>
          </w:tcPr>
          <w:p w14:paraId="336E3F37" w14:textId="77777777" w:rsidR="008E1912" w:rsidRPr="005019A2" w:rsidRDefault="008E1912" w:rsidP="008E1912">
            <w:pPr>
              <w:spacing w:after="0" w:line="240" w:lineRule="auto"/>
              <w:jc w:val="center"/>
              <w:rPr>
                <w:rFonts w:ascii="Times New Roman" w:hAnsi="Times New Roman"/>
                <w:b/>
                <w:bCs/>
              </w:rPr>
            </w:pPr>
          </w:p>
        </w:tc>
        <w:tc>
          <w:tcPr>
            <w:tcW w:w="568" w:type="pct"/>
          </w:tcPr>
          <w:p w14:paraId="277BF26E" w14:textId="77777777" w:rsidR="008E1912" w:rsidRPr="005019A2" w:rsidRDefault="008E1912" w:rsidP="008E1912">
            <w:pPr>
              <w:spacing w:after="0" w:line="240" w:lineRule="auto"/>
              <w:jc w:val="center"/>
              <w:rPr>
                <w:rFonts w:ascii="Times New Roman" w:hAnsi="Times New Roman"/>
                <w:b/>
                <w:bCs/>
              </w:rPr>
            </w:pPr>
          </w:p>
        </w:tc>
      </w:tr>
      <w:tr w:rsidR="00EB1DEF" w:rsidRPr="005019A2" w14:paraId="452C61EB" w14:textId="77777777" w:rsidTr="006D68D4">
        <w:trPr>
          <w:trHeight w:val="314"/>
        </w:trPr>
        <w:tc>
          <w:tcPr>
            <w:tcW w:w="603" w:type="pct"/>
          </w:tcPr>
          <w:p w14:paraId="5C393200" w14:textId="77777777" w:rsidR="00EB1DEF" w:rsidRPr="005019A2" w:rsidRDefault="00EB1DEF" w:rsidP="006D68D4">
            <w:pPr>
              <w:spacing w:after="0" w:line="240" w:lineRule="auto"/>
              <w:rPr>
                <w:rFonts w:ascii="Times New Roman" w:hAnsi="Times New Roman"/>
              </w:rPr>
            </w:pPr>
          </w:p>
        </w:tc>
        <w:tc>
          <w:tcPr>
            <w:tcW w:w="1040" w:type="pct"/>
          </w:tcPr>
          <w:p w14:paraId="19401AFF" w14:textId="77777777" w:rsidR="00EB1DEF" w:rsidRPr="005019A2" w:rsidRDefault="00EB1DEF" w:rsidP="006D68D4">
            <w:pPr>
              <w:spacing w:after="0" w:line="240" w:lineRule="auto"/>
              <w:rPr>
                <w:rFonts w:ascii="Times New Roman" w:hAnsi="Times New Roman"/>
                <w:bCs/>
              </w:rPr>
            </w:pPr>
            <w:r w:rsidRPr="005019A2">
              <w:rPr>
                <w:rFonts w:ascii="Times New Roman" w:hAnsi="Times New Roman"/>
                <w:bCs/>
              </w:rPr>
              <w:t>Учебная практика</w:t>
            </w:r>
          </w:p>
        </w:tc>
        <w:tc>
          <w:tcPr>
            <w:tcW w:w="331" w:type="pct"/>
          </w:tcPr>
          <w:p w14:paraId="4B5858D1" w14:textId="6FE74ED3" w:rsidR="00EB1DEF" w:rsidRPr="005019A2" w:rsidRDefault="008E1912" w:rsidP="006D68D4">
            <w:pPr>
              <w:spacing w:after="0" w:line="240" w:lineRule="auto"/>
              <w:jc w:val="center"/>
              <w:rPr>
                <w:rFonts w:ascii="Times New Roman" w:hAnsi="Times New Roman"/>
                <w:b/>
                <w:bCs/>
              </w:rPr>
            </w:pPr>
            <w:r w:rsidRPr="005019A2">
              <w:rPr>
                <w:rFonts w:ascii="Times New Roman" w:hAnsi="Times New Roman"/>
                <w:b/>
                <w:bCs/>
              </w:rPr>
              <w:t>36-72</w:t>
            </w:r>
          </w:p>
        </w:tc>
        <w:tc>
          <w:tcPr>
            <w:tcW w:w="236" w:type="pct"/>
          </w:tcPr>
          <w:p w14:paraId="17541BE6" w14:textId="56E49A75" w:rsidR="00EB1DEF" w:rsidRPr="005019A2" w:rsidRDefault="00EB1DEF" w:rsidP="006D68D4">
            <w:pPr>
              <w:spacing w:after="0" w:line="240" w:lineRule="auto"/>
              <w:jc w:val="center"/>
              <w:rPr>
                <w:rFonts w:ascii="Times New Roman" w:hAnsi="Times New Roman"/>
              </w:rPr>
            </w:pPr>
          </w:p>
        </w:tc>
        <w:tc>
          <w:tcPr>
            <w:tcW w:w="236" w:type="pct"/>
          </w:tcPr>
          <w:p w14:paraId="10BF1575" w14:textId="77777777" w:rsidR="00EB1DEF" w:rsidRPr="005019A2" w:rsidRDefault="00EB1DEF" w:rsidP="006D68D4">
            <w:pPr>
              <w:spacing w:after="0" w:line="240" w:lineRule="auto"/>
              <w:jc w:val="center"/>
              <w:rPr>
                <w:rFonts w:ascii="Times New Roman" w:hAnsi="Times New Roman"/>
                <w:b/>
                <w:bCs/>
              </w:rPr>
            </w:pPr>
          </w:p>
        </w:tc>
        <w:tc>
          <w:tcPr>
            <w:tcW w:w="472" w:type="pct"/>
          </w:tcPr>
          <w:p w14:paraId="0DA6E740" w14:textId="77777777" w:rsidR="00EB1DEF" w:rsidRPr="005019A2" w:rsidRDefault="00EB1DEF" w:rsidP="006D68D4">
            <w:pPr>
              <w:spacing w:after="0" w:line="240" w:lineRule="auto"/>
              <w:jc w:val="center"/>
              <w:rPr>
                <w:rFonts w:ascii="Times New Roman" w:hAnsi="Times New Roman"/>
              </w:rPr>
            </w:pPr>
          </w:p>
        </w:tc>
        <w:tc>
          <w:tcPr>
            <w:tcW w:w="427" w:type="pct"/>
          </w:tcPr>
          <w:p w14:paraId="57022923" w14:textId="77777777" w:rsidR="00EB1DEF" w:rsidRPr="005019A2" w:rsidRDefault="00EB1DEF" w:rsidP="006D68D4">
            <w:pPr>
              <w:spacing w:after="0" w:line="240" w:lineRule="auto"/>
              <w:jc w:val="center"/>
              <w:rPr>
                <w:rFonts w:ascii="Times New Roman" w:hAnsi="Times New Roman"/>
              </w:rPr>
            </w:pPr>
          </w:p>
        </w:tc>
        <w:tc>
          <w:tcPr>
            <w:tcW w:w="568" w:type="pct"/>
          </w:tcPr>
          <w:p w14:paraId="08F107F9" w14:textId="77777777" w:rsidR="00EB1DEF" w:rsidRPr="005019A2" w:rsidRDefault="00EB1DEF" w:rsidP="006D68D4">
            <w:pPr>
              <w:spacing w:after="0" w:line="240" w:lineRule="auto"/>
              <w:jc w:val="center"/>
              <w:rPr>
                <w:rFonts w:ascii="Times New Roman" w:hAnsi="Times New Roman"/>
              </w:rPr>
            </w:pPr>
          </w:p>
        </w:tc>
        <w:tc>
          <w:tcPr>
            <w:tcW w:w="236" w:type="pct"/>
          </w:tcPr>
          <w:p w14:paraId="21CB9049" w14:textId="77777777" w:rsidR="00EB1DEF" w:rsidRPr="005019A2" w:rsidRDefault="00EB1DEF" w:rsidP="006D68D4">
            <w:pPr>
              <w:spacing w:after="0" w:line="240" w:lineRule="auto"/>
              <w:jc w:val="center"/>
              <w:rPr>
                <w:rFonts w:ascii="Times New Roman" w:hAnsi="Times New Roman"/>
              </w:rPr>
            </w:pPr>
          </w:p>
        </w:tc>
        <w:tc>
          <w:tcPr>
            <w:tcW w:w="283" w:type="pct"/>
          </w:tcPr>
          <w:p w14:paraId="196AF62C" w14:textId="695ED679" w:rsidR="00EB1DEF" w:rsidRPr="005019A2" w:rsidRDefault="008E1912" w:rsidP="006D68D4">
            <w:pPr>
              <w:spacing w:after="0" w:line="240" w:lineRule="auto"/>
              <w:jc w:val="center"/>
              <w:rPr>
                <w:rFonts w:ascii="Times New Roman" w:hAnsi="Times New Roman"/>
                <w:b/>
                <w:bCs/>
              </w:rPr>
            </w:pPr>
            <w:r w:rsidRPr="005019A2">
              <w:rPr>
                <w:rFonts w:ascii="Times New Roman" w:hAnsi="Times New Roman"/>
                <w:b/>
                <w:bCs/>
              </w:rPr>
              <w:t>36-72</w:t>
            </w:r>
          </w:p>
        </w:tc>
        <w:tc>
          <w:tcPr>
            <w:tcW w:w="568" w:type="pct"/>
          </w:tcPr>
          <w:p w14:paraId="3772AB8F" w14:textId="77777777" w:rsidR="00EB1DEF" w:rsidRPr="005019A2" w:rsidRDefault="00EB1DEF" w:rsidP="006D68D4">
            <w:pPr>
              <w:spacing w:after="0" w:line="240" w:lineRule="auto"/>
              <w:jc w:val="center"/>
              <w:rPr>
                <w:rFonts w:ascii="Times New Roman" w:hAnsi="Times New Roman"/>
                <w:b/>
                <w:bCs/>
              </w:rPr>
            </w:pPr>
          </w:p>
        </w:tc>
      </w:tr>
      <w:tr w:rsidR="00EB1DEF" w:rsidRPr="005019A2" w14:paraId="5392D623" w14:textId="77777777" w:rsidTr="006D68D4">
        <w:trPr>
          <w:trHeight w:val="314"/>
        </w:trPr>
        <w:tc>
          <w:tcPr>
            <w:tcW w:w="603" w:type="pct"/>
          </w:tcPr>
          <w:p w14:paraId="52B54D76" w14:textId="77777777" w:rsidR="00EB1DEF" w:rsidRPr="005019A2" w:rsidRDefault="00EB1DEF" w:rsidP="006D68D4">
            <w:pPr>
              <w:spacing w:after="0" w:line="240" w:lineRule="auto"/>
              <w:rPr>
                <w:rFonts w:ascii="Times New Roman" w:hAnsi="Times New Roman"/>
              </w:rPr>
            </w:pPr>
          </w:p>
        </w:tc>
        <w:tc>
          <w:tcPr>
            <w:tcW w:w="1040" w:type="pct"/>
          </w:tcPr>
          <w:p w14:paraId="10698096" w14:textId="77777777" w:rsidR="00EB1DEF" w:rsidRPr="005019A2" w:rsidRDefault="00EB1DEF" w:rsidP="006D68D4">
            <w:pPr>
              <w:spacing w:after="0" w:line="240" w:lineRule="auto"/>
              <w:rPr>
                <w:rFonts w:ascii="Times New Roman" w:hAnsi="Times New Roman"/>
              </w:rPr>
            </w:pPr>
            <w:r w:rsidRPr="005019A2">
              <w:rPr>
                <w:rFonts w:ascii="Times New Roman" w:hAnsi="Times New Roman"/>
              </w:rPr>
              <w:t>Производственная практика</w:t>
            </w:r>
          </w:p>
        </w:tc>
        <w:tc>
          <w:tcPr>
            <w:tcW w:w="331" w:type="pct"/>
          </w:tcPr>
          <w:p w14:paraId="3A76B05E" w14:textId="2FADD458" w:rsidR="00EB1DEF" w:rsidRPr="005019A2" w:rsidRDefault="008E1912" w:rsidP="006D68D4">
            <w:pPr>
              <w:spacing w:after="0" w:line="240" w:lineRule="auto"/>
              <w:jc w:val="center"/>
              <w:rPr>
                <w:rFonts w:ascii="Times New Roman" w:hAnsi="Times New Roman"/>
                <w:b/>
                <w:bCs/>
              </w:rPr>
            </w:pPr>
            <w:r w:rsidRPr="005019A2">
              <w:rPr>
                <w:rFonts w:ascii="Times New Roman" w:hAnsi="Times New Roman"/>
                <w:b/>
                <w:bCs/>
              </w:rPr>
              <w:t>72-108</w:t>
            </w:r>
          </w:p>
        </w:tc>
        <w:tc>
          <w:tcPr>
            <w:tcW w:w="236" w:type="pct"/>
          </w:tcPr>
          <w:p w14:paraId="7658D0A0" w14:textId="6125B45E" w:rsidR="00EB1DEF" w:rsidRPr="005019A2" w:rsidRDefault="00EB1DEF" w:rsidP="006D68D4">
            <w:pPr>
              <w:spacing w:after="0" w:line="240" w:lineRule="auto"/>
              <w:jc w:val="center"/>
              <w:rPr>
                <w:rFonts w:ascii="Times New Roman" w:hAnsi="Times New Roman"/>
              </w:rPr>
            </w:pPr>
          </w:p>
        </w:tc>
        <w:tc>
          <w:tcPr>
            <w:tcW w:w="236" w:type="pct"/>
          </w:tcPr>
          <w:p w14:paraId="48487918" w14:textId="77777777" w:rsidR="00EB1DEF" w:rsidRPr="005019A2" w:rsidRDefault="00EB1DEF" w:rsidP="006D68D4">
            <w:pPr>
              <w:spacing w:after="0" w:line="240" w:lineRule="auto"/>
              <w:jc w:val="center"/>
              <w:rPr>
                <w:rFonts w:ascii="Times New Roman" w:hAnsi="Times New Roman"/>
                <w:b/>
                <w:bCs/>
              </w:rPr>
            </w:pPr>
          </w:p>
        </w:tc>
        <w:tc>
          <w:tcPr>
            <w:tcW w:w="472" w:type="pct"/>
          </w:tcPr>
          <w:p w14:paraId="1F5A6802" w14:textId="77777777" w:rsidR="00EB1DEF" w:rsidRPr="005019A2" w:rsidRDefault="00EB1DEF" w:rsidP="006D68D4">
            <w:pPr>
              <w:spacing w:after="0" w:line="240" w:lineRule="auto"/>
              <w:jc w:val="center"/>
              <w:rPr>
                <w:rFonts w:ascii="Times New Roman" w:hAnsi="Times New Roman"/>
              </w:rPr>
            </w:pPr>
          </w:p>
        </w:tc>
        <w:tc>
          <w:tcPr>
            <w:tcW w:w="427" w:type="pct"/>
          </w:tcPr>
          <w:p w14:paraId="6A54E9D8" w14:textId="77777777" w:rsidR="00EB1DEF" w:rsidRPr="005019A2" w:rsidRDefault="00EB1DEF" w:rsidP="006D68D4">
            <w:pPr>
              <w:spacing w:after="0" w:line="240" w:lineRule="auto"/>
              <w:jc w:val="center"/>
              <w:rPr>
                <w:rFonts w:ascii="Times New Roman" w:hAnsi="Times New Roman"/>
              </w:rPr>
            </w:pPr>
          </w:p>
        </w:tc>
        <w:tc>
          <w:tcPr>
            <w:tcW w:w="568" w:type="pct"/>
          </w:tcPr>
          <w:p w14:paraId="569BEA7E" w14:textId="77777777" w:rsidR="00EB1DEF" w:rsidRPr="005019A2" w:rsidRDefault="00EB1DEF" w:rsidP="006D68D4">
            <w:pPr>
              <w:spacing w:after="0" w:line="240" w:lineRule="auto"/>
              <w:jc w:val="center"/>
              <w:rPr>
                <w:rFonts w:ascii="Times New Roman" w:hAnsi="Times New Roman"/>
              </w:rPr>
            </w:pPr>
          </w:p>
        </w:tc>
        <w:tc>
          <w:tcPr>
            <w:tcW w:w="236" w:type="pct"/>
          </w:tcPr>
          <w:p w14:paraId="367FDA9C" w14:textId="77777777" w:rsidR="00EB1DEF" w:rsidRPr="005019A2" w:rsidRDefault="00EB1DEF" w:rsidP="006D68D4">
            <w:pPr>
              <w:spacing w:after="0" w:line="240" w:lineRule="auto"/>
              <w:jc w:val="center"/>
              <w:rPr>
                <w:rFonts w:ascii="Times New Roman" w:hAnsi="Times New Roman"/>
              </w:rPr>
            </w:pPr>
          </w:p>
        </w:tc>
        <w:tc>
          <w:tcPr>
            <w:tcW w:w="283" w:type="pct"/>
          </w:tcPr>
          <w:p w14:paraId="61F26FA8" w14:textId="77777777" w:rsidR="00EB1DEF" w:rsidRPr="005019A2" w:rsidRDefault="00EB1DEF" w:rsidP="006D68D4">
            <w:pPr>
              <w:spacing w:after="0" w:line="240" w:lineRule="auto"/>
              <w:jc w:val="center"/>
              <w:rPr>
                <w:rFonts w:ascii="Times New Roman" w:hAnsi="Times New Roman"/>
                <w:b/>
                <w:bCs/>
              </w:rPr>
            </w:pPr>
          </w:p>
        </w:tc>
        <w:tc>
          <w:tcPr>
            <w:tcW w:w="568" w:type="pct"/>
          </w:tcPr>
          <w:p w14:paraId="2CB269D5" w14:textId="49DB9AD3" w:rsidR="00EB1DEF" w:rsidRPr="005019A2" w:rsidRDefault="008E1912" w:rsidP="006D68D4">
            <w:pPr>
              <w:spacing w:after="0" w:line="240" w:lineRule="auto"/>
              <w:jc w:val="center"/>
              <w:rPr>
                <w:rFonts w:ascii="Times New Roman" w:hAnsi="Times New Roman"/>
                <w:b/>
                <w:bCs/>
              </w:rPr>
            </w:pPr>
            <w:r w:rsidRPr="005019A2">
              <w:rPr>
                <w:rFonts w:ascii="Times New Roman" w:hAnsi="Times New Roman"/>
                <w:b/>
                <w:bCs/>
              </w:rPr>
              <w:t>72-108</w:t>
            </w:r>
          </w:p>
        </w:tc>
      </w:tr>
      <w:tr w:rsidR="00EB1DEF" w:rsidRPr="005019A2" w14:paraId="66DAB9FA" w14:textId="77777777" w:rsidTr="006D68D4">
        <w:tc>
          <w:tcPr>
            <w:tcW w:w="603" w:type="pct"/>
          </w:tcPr>
          <w:p w14:paraId="432DDAAD" w14:textId="77777777" w:rsidR="00EB1DEF" w:rsidRPr="005019A2" w:rsidRDefault="00EB1DEF" w:rsidP="006D68D4">
            <w:pPr>
              <w:spacing w:after="0" w:line="240" w:lineRule="auto"/>
              <w:rPr>
                <w:rFonts w:ascii="Times New Roman" w:hAnsi="Times New Roman"/>
                <w:i/>
              </w:rPr>
            </w:pPr>
          </w:p>
        </w:tc>
        <w:tc>
          <w:tcPr>
            <w:tcW w:w="1040" w:type="pct"/>
          </w:tcPr>
          <w:p w14:paraId="512AF025" w14:textId="77777777" w:rsidR="00EB1DEF" w:rsidRPr="005019A2" w:rsidRDefault="00EB1DEF" w:rsidP="006D68D4">
            <w:pPr>
              <w:suppressAutoHyphens/>
              <w:spacing w:after="0" w:line="240" w:lineRule="auto"/>
              <w:rPr>
                <w:rFonts w:ascii="Times New Roman" w:hAnsi="Times New Roman"/>
              </w:rPr>
            </w:pPr>
            <w:r w:rsidRPr="005019A2">
              <w:rPr>
                <w:rFonts w:ascii="Times New Roman" w:hAnsi="Times New Roman"/>
              </w:rPr>
              <w:t>Промежуточная аттестация</w:t>
            </w:r>
          </w:p>
        </w:tc>
        <w:tc>
          <w:tcPr>
            <w:tcW w:w="331" w:type="pct"/>
          </w:tcPr>
          <w:p w14:paraId="774B9859" w14:textId="5C4CFE92" w:rsidR="00EB1DEF" w:rsidRPr="005019A2" w:rsidRDefault="00EB1DEF" w:rsidP="006D68D4">
            <w:pPr>
              <w:suppressAutoHyphens/>
              <w:spacing w:after="0" w:line="240" w:lineRule="auto"/>
              <w:jc w:val="center"/>
              <w:rPr>
                <w:rFonts w:ascii="Times New Roman" w:hAnsi="Times New Roman"/>
                <w:b/>
                <w:bCs/>
              </w:rPr>
            </w:pPr>
          </w:p>
        </w:tc>
        <w:tc>
          <w:tcPr>
            <w:tcW w:w="236" w:type="pct"/>
            <w:shd w:val="clear" w:color="auto" w:fill="C0C0C0"/>
          </w:tcPr>
          <w:p w14:paraId="2A209787" w14:textId="77777777" w:rsidR="00EB1DEF" w:rsidRPr="005019A2" w:rsidRDefault="00EB1DEF" w:rsidP="006D68D4">
            <w:pPr>
              <w:spacing w:after="0" w:line="240" w:lineRule="auto"/>
              <w:jc w:val="center"/>
              <w:rPr>
                <w:rFonts w:ascii="Times New Roman" w:hAnsi="Times New Roman"/>
                <w:i/>
              </w:rPr>
            </w:pPr>
          </w:p>
        </w:tc>
        <w:tc>
          <w:tcPr>
            <w:tcW w:w="236" w:type="pct"/>
            <w:shd w:val="clear" w:color="auto" w:fill="C0C0C0"/>
          </w:tcPr>
          <w:p w14:paraId="3F61DFFF" w14:textId="77777777" w:rsidR="00EB1DEF" w:rsidRPr="005019A2" w:rsidRDefault="00EB1DEF" w:rsidP="006D68D4">
            <w:pPr>
              <w:spacing w:after="0" w:line="240" w:lineRule="auto"/>
              <w:jc w:val="center"/>
              <w:rPr>
                <w:rFonts w:ascii="Times New Roman" w:hAnsi="Times New Roman"/>
                <w:i/>
              </w:rPr>
            </w:pPr>
          </w:p>
        </w:tc>
        <w:tc>
          <w:tcPr>
            <w:tcW w:w="472" w:type="pct"/>
            <w:shd w:val="clear" w:color="auto" w:fill="C0C0C0"/>
          </w:tcPr>
          <w:p w14:paraId="28DB1E31" w14:textId="77777777" w:rsidR="00EB1DEF" w:rsidRPr="005019A2" w:rsidRDefault="00EB1DEF" w:rsidP="006D68D4">
            <w:pPr>
              <w:spacing w:after="0" w:line="240" w:lineRule="auto"/>
              <w:jc w:val="center"/>
              <w:rPr>
                <w:rFonts w:ascii="Times New Roman" w:hAnsi="Times New Roman"/>
                <w:i/>
              </w:rPr>
            </w:pPr>
          </w:p>
        </w:tc>
        <w:tc>
          <w:tcPr>
            <w:tcW w:w="1514" w:type="pct"/>
            <w:gridSpan w:val="4"/>
            <w:shd w:val="clear" w:color="auto" w:fill="C0C0C0"/>
          </w:tcPr>
          <w:p w14:paraId="79220E7F" w14:textId="77777777" w:rsidR="00EB1DEF" w:rsidRPr="005019A2" w:rsidRDefault="00EB1DEF" w:rsidP="006D68D4">
            <w:pPr>
              <w:spacing w:after="0" w:line="240" w:lineRule="auto"/>
              <w:jc w:val="center"/>
              <w:rPr>
                <w:rFonts w:ascii="Times New Roman" w:hAnsi="Times New Roman"/>
                <w:i/>
              </w:rPr>
            </w:pPr>
          </w:p>
        </w:tc>
        <w:tc>
          <w:tcPr>
            <w:tcW w:w="568" w:type="pct"/>
          </w:tcPr>
          <w:p w14:paraId="2A931008" w14:textId="77777777" w:rsidR="00EB1DEF" w:rsidRPr="005019A2" w:rsidRDefault="00EB1DEF" w:rsidP="006D68D4">
            <w:pPr>
              <w:suppressAutoHyphens/>
              <w:spacing w:after="0" w:line="240" w:lineRule="auto"/>
              <w:jc w:val="center"/>
              <w:rPr>
                <w:rFonts w:ascii="Times New Roman" w:hAnsi="Times New Roman"/>
              </w:rPr>
            </w:pPr>
          </w:p>
        </w:tc>
      </w:tr>
      <w:tr w:rsidR="00EB1DEF" w:rsidRPr="005019A2" w14:paraId="69D7F16C" w14:textId="77777777" w:rsidTr="006D68D4">
        <w:tc>
          <w:tcPr>
            <w:tcW w:w="603" w:type="pct"/>
          </w:tcPr>
          <w:p w14:paraId="701D9910" w14:textId="77777777" w:rsidR="00EB1DEF" w:rsidRPr="005019A2" w:rsidRDefault="00EB1DEF" w:rsidP="006D68D4">
            <w:pPr>
              <w:spacing w:line="240" w:lineRule="auto"/>
              <w:rPr>
                <w:rFonts w:ascii="Times New Roman" w:hAnsi="Times New Roman"/>
                <w:b/>
                <w:i/>
              </w:rPr>
            </w:pPr>
          </w:p>
        </w:tc>
        <w:tc>
          <w:tcPr>
            <w:tcW w:w="1040" w:type="pct"/>
          </w:tcPr>
          <w:p w14:paraId="3A85F492" w14:textId="77777777" w:rsidR="00EB1DEF" w:rsidRPr="005019A2" w:rsidRDefault="00EB1DEF" w:rsidP="006D68D4">
            <w:pPr>
              <w:spacing w:line="240" w:lineRule="auto"/>
              <w:rPr>
                <w:rFonts w:ascii="Times New Roman" w:hAnsi="Times New Roman"/>
                <w:b/>
                <w:i/>
              </w:rPr>
            </w:pPr>
            <w:r w:rsidRPr="005019A2">
              <w:rPr>
                <w:rFonts w:ascii="Times New Roman" w:hAnsi="Times New Roman"/>
                <w:b/>
                <w:i/>
              </w:rPr>
              <w:t xml:space="preserve">Всего: </w:t>
            </w:r>
          </w:p>
        </w:tc>
        <w:tc>
          <w:tcPr>
            <w:tcW w:w="331" w:type="pct"/>
          </w:tcPr>
          <w:p w14:paraId="40046552" w14:textId="2BBF805E" w:rsidR="00EB1DEF" w:rsidRPr="005019A2" w:rsidRDefault="008E1912" w:rsidP="006D68D4">
            <w:pPr>
              <w:spacing w:after="0" w:line="240" w:lineRule="auto"/>
              <w:jc w:val="center"/>
              <w:rPr>
                <w:rFonts w:ascii="Times New Roman" w:hAnsi="Times New Roman"/>
                <w:b/>
              </w:rPr>
            </w:pPr>
            <w:r w:rsidRPr="005019A2">
              <w:rPr>
                <w:rFonts w:ascii="Times New Roman" w:hAnsi="Times New Roman"/>
                <w:b/>
              </w:rPr>
              <w:t>206-326</w:t>
            </w:r>
          </w:p>
        </w:tc>
        <w:tc>
          <w:tcPr>
            <w:tcW w:w="236" w:type="pct"/>
          </w:tcPr>
          <w:p w14:paraId="03AFE44B" w14:textId="30DDD893" w:rsidR="00EB1DEF" w:rsidRPr="005019A2" w:rsidRDefault="00EB1DEF" w:rsidP="006D68D4">
            <w:pPr>
              <w:spacing w:after="0" w:line="240" w:lineRule="auto"/>
              <w:jc w:val="center"/>
              <w:rPr>
                <w:rFonts w:ascii="Times New Roman" w:hAnsi="Times New Roman"/>
              </w:rPr>
            </w:pPr>
          </w:p>
        </w:tc>
        <w:tc>
          <w:tcPr>
            <w:tcW w:w="236" w:type="pct"/>
          </w:tcPr>
          <w:p w14:paraId="0DD5BB22" w14:textId="07ADC7FD" w:rsidR="00EB1DEF" w:rsidRPr="005019A2" w:rsidRDefault="00EB1DEF" w:rsidP="006D68D4">
            <w:pPr>
              <w:spacing w:after="0" w:line="240" w:lineRule="auto"/>
              <w:jc w:val="center"/>
              <w:rPr>
                <w:rFonts w:ascii="Times New Roman" w:hAnsi="Times New Roman"/>
                <w:b/>
              </w:rPr>
            </w:pPr>
          </w:p>
        </w:tc>
        <w:tc>
          <w:tcPr>
            <w:tcW w:w="472" w:type="pct"/>
          </w:tcPr>
          <w:p w14:paraId="5B78CF6E" w14:textId="031CEC9C" w:rsidR="00EB1DEF" w:rsidRPr="005019A2" w:rsidRDefault="00EB1DEF" w:rsidP="006D68D4">
            <w:pPr>
              <w:spacing w:after="0" w:line="240" w:lineRule="auto"/>
              <w:jc w:val="center"/>
              <w:rPr>
                <w:rFonts w:ascii="Times New Roman" w:hAnsi="Times New Roman"/>
              </w:rPr>
            </w:pPr>
          </w:p>
        </w:tc>
        <w:tc>
          <w:tcPr>
            <w:tcW w:w="427" w:type="pct"/>
          </w:tcPr>
          <w:p w14:paraId="44BAA51F" w14:textId="77777777" w:rsidR="00EB1DEF" w:rsidRPr="005019A2" w:rsidRDefault="00EB1DEF" w:rsidP="006D68D4">
            <w:pPr>
              <w:spacing w:after="0" w:line="240" w:lineRule="auto"/>
              <w:jc w:val="center"/>
              <w:rPr>
                <w:rFonts w:ascii="Times New Roman" w:hAnsi="Times New Roman"/>
                <w:b/>
              </w:rPr>
            </w:pPr>
          </w:p>
        </w:tc>
        <w:tc>
          <w:tcPr>
            <w:tcW w:w="568" w:type="pct"/>
          </w:tcPr>
          <w:p w14:paraId="475D8142" w14:textId="01D92995" w:rsidR="00EB1DEF" w:rsidRPr="005019A2" w:rsidRDefault="00EB1DEF" w:rsidP="006D68D4">
            <w:pPr>
              <w:spacing w:after="0" w:line="240" w:lineRule="auto"/>
              <w:jc w:val="center"/>
              <w:rPr>
                <w:rFonts w:ascii="Times New Roman" w:hAnsi="Times New Roman"/>
                <w:b/>
              </w:rPr>
            </w:pPr>
          </w:p>
        </w:tc>
        <w:tc>
          <w:tcPr>
            <w:tcW w:w="236" w:type="pct"/>
          </w:tcPr>
          <w:p w14:paraId="6934A980" w14:textId="77777777" w:rsidR="00EB1DEF" w:rsidRPr="005019A2" w:rsidRDefault="00EB1DEF" w:rsidP="006D68D4">
            <w:pPr>
              <w:spacing w:after="0" w:line="240" w:lineRule="auto"/>
              <w:jc w:val="center"/>
              <w:rPr>
                <w:rFonts w:ascii="Times New Roman" w:hAnsi="Times New Roman"/>
                <w:b/>
                <w:vertAlign w:val="superscript"/>
              </w:rPr>
            </w:pPr>
          </w:p>
        </w:tc>
        <w:tc>
          <w:tcPr>
            <w:tcW w:w="283" w:type="pct"/>
          </w:tcPr>
          <w:p w14:paraId="24577C40" w14:textId="79FD15F5" w:rsidR="00EB1DEF" w:rsidRPr="005019A2" w:rsidRDefault="008E1912" w:rsidP="006D68D4">
            <w:pPr>
              <w:spacing w:after="0" w:line="240" w:lineRule="auto"/>
              <w:jc w:val="center"/>
              <w:rPr>
                <w:rFonts w:ascii="Times New Roman" w:hAnsi="Times New Roman"/>
                <w:b/>
              </w:rPr>
            </w:pPr>
            <w:r w:rsidRPr="005019A2">
              <w:rPr>
                <w:rFonts w:ascii="Times New Roman" w:hAnsi="Times New Roman"/>
                <w:b/>
              </w:rPr>
              <w:t>36-72</w:t>
            </w:r>
          </w:p>
        </w:tc>
        <w:tc>
          <w:tcPr>
            <w:tcW w:w="568" w:type="pct"/>
          </w:tcPr>
          <w:p w14:paraId="4B467A8B" w14:textId="4E8214D0" w:rsidR="00EB1DEF" w:rsidRPr="005019A2" w:rsidRDefault="008E1912" w:rsidP="006D68D4">
            <w:pPr>
              <w:spacing w:after="0" w:line="240" w:lineRule="auto"/>
              <w:jc w:val="center"/>
              <w:rPr>
                <w:rFonts w:ascii="Times New Roman" w:hAnsi="Times New Roman"/>
                <w:b/>
              </w:rPr>
            </w:pPr>
            <w:r w:rsidRPr="005019A2">
              <w:rPr>
                <w:rFonts w:ascii="Times New Roman" w:hAnsi="Times New Roman"/>
                <w:b/>
              </w:rPr>
              <w:t>72-108</w:t>
            </w:r>
          </w:p>
        </w:tc>
      </w:tr>
    </w:tbl>
    <w:p w14:paraId="1C55AEA7" w14:textId="77777777" w:rsidR="00EB1DEF" w:rsidRDefault="00EB1DEF" w:rsidP="00856E12">
      <w:pPr>
        <w:spacing w:after="0" w:line="240" w:lineRule="auto"/>
        <w:ind w:firstLine="709"/>
        <w:jc w:val="both"/>
        <w:rPr>
          <w:rFonts w:ascii="Times New Roman" w:hAnsi="Times New Roman"/>
          <w:b/>
          <w:iCs/>
          <w:sz w:val="24"/>
          <w:szCs w:val="24"/>
          <w:highlight w:val="cyan"/>
        </w:rPr>
      </w:pPr>
    </w:p>
    <w:p w14:paraId="1E19FE28" w14:textId="77777777" w:rsidR="00EB1DEF" w:rsidRDefault="00EB1DEF" w:rsidP="005019A2">
      <w:pPr>
        <w:ind w:firstLine="708"/>
        <w:rPr>
          <w:rFonts w:ascii="Times New Roman" w:hAnsi="Times New Roman"/>
          <w:b/>
          <w:sz w:val="24"/>
          <w:szCs w:val="24"/>
        </w:rPr>
      </w:pPr>
      <w:r>
        <w:rPr>
          <w:highlight w:val="cyan"/>
        </w:rPr>
        <w:br w:type="page"/>
      </w:r>
      <w:r w:rsidRPr="008405E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7148"/>
        <w:gridCol w:w="1923"/>
        <w:gridCol w:w="1266"/>
        <w:gridCol w:w="2004"/>
      </w:tblGrid>
      <w:tr w:rsidR="005019A2" w:rsidRPr="005019A2" w14:paraId="271F9C10" w14:textId="77777777" w:rsidTr="005019A2">
        <w:trPr>
          <w:trHeight w:val="1204"/>
        </w:trPr>
        <w:tc>
          <w:tcPr>
            <w:tcW w:w="828" w:type="pct"/>
          </w:tcPr>
          <w:p w14:paraId="663814ED" w14:textId="77777777" w:rsidR="005019A2" w:rsidRPr="005019A2" w:rsidRDefault="005019A2" w:rsidP="00CA2F07">
            <w:pPr>
              <w:jc w:val="center"/>
              <w:rPr>
                <w:rFonts w:ascii="Times New Roman" w:hAnsi="Times New Roman"/>
                <w:b/>
              </w:rPr>
            </w:pPr>
            <w:r w:rsidRPr="005019A2">
              <w:rPr>
                <w:rFonts w:ascii="Times New Roman" w:hAnsi="Times New Roman"/>
                <w:b/>
                <w:bCs/>
              </w:rPr>
              <w:t>Наименование разделов и тем профессионального модуля (ПМ), междисциплинарных курсов (МДК)</w:t>
            </w:r>
          </w:p>
        </w:tc>
        <w:tc>
          <w:tcPr>
            <w:tcW w:w="2455" w:type="pct"/>
            <w:vAlign w:val="center"/>
          </w:tcPr>
          <w:p w14:paraId="1087C47B" w14:textId="77777777" w:rsidR="005019A2" w:rsidRPr="005019A2" w:rsidRDefault="005019A2" w:rsidP="00CA2F07">
            <w:pPr>
              <w:suppressAutoHyphens/>
              <w:spacing w:after="0" w:line="240" w:lineRule="auto"/>
              <w:jc w:val="center"/>
              <w:rPr>
                <w:rFonts w:ascii="Times New Roman" w:hAnsi="Times New Roman"/>
                <w:b/>
                <w:bCs/>
              </w:rPr>
            </w:pPr>
            <w:r w:rsidRPr="005019A2">
              <w:rPr>
                <w:rFonts w:ascii="Times New Roman" w:hAnsi="Times New Roman"/>
                <w:b/>
                <w:bCs/>
              </w:rPr>
              <w:t>Содержание учебного материала,</w:t>
            </w:r>
          </w:p>
          <w:p w14:paraId="43896A3D" w14:textId="77777777" w:rsidR="005019A2" w:rsidRPr="005019A2" w:rsidRDefault="005019A2" w:rsidP="00CA2F07">
            <w:pPr>
              <w:suppressAutoHyphens/>
              <w:spacing w:after="0" w:line="240" w:lineRule="auto"/>
              <w:jc w:val="center"/>
              <w:rPr>
                <w:rFonts w:ascii="Times New Roman" w:hAnsi="Times New Roman"/>
                <w:b/>
              </w:rPr>
            </w:pPr>
            <w:r w:rsidRPr="005019A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11" w:type="pct"/>
            <w:gridSpan w:val="2"/>
            <w:vAlign w:val="center"/>
          </w:tcPr>
          <w:p w14:paraId="146CC5E7" w14:textId="61469F40" w:rsidR="005019A2" w:rsidRPr="005019A2" w:rsidRDefault="005019A2" w:rsidP="00CA2F07">
            <w:pPr>
              <w:jc w:val="center"/>
              <w:rPr>
                <w:rFonts w:ascii="Times New Roman" w:eastAsia="Calibri" w:hAnsi="Times New Roman"/>
                <w:b/>
                <w:bCs/>
                <w:lang w:eastAsia="en-US"/>
              </w:rPr>
            </w:pPr>
            <w:r w:rsidRPr="005019A2">
              <w:rPr>
                <w:rFonts w:ascii="Times New Roman" w:hAnsi="Times New Roman"/>
                <w:b/>
                <w:bCs/>
              </w:rPr>
              <w:t xml:space="preserve">Объем, акад. ч / в том числе в форме практической подготовки, </w:t>
            </w:r>
            <w:proofErr w:type="spellStart"/>
            <w:r w:rsidRPr="005019A2">
              <w:rPr>
                <w:rFonts w:ascii="Times New Roman" w:hAnsi="Times New Roman"/>
                <w:b/>
                <w:bCs/>
              </w:rPr>
              <w:t>акад</w:t>
            </w:r>
            <w:proofErr w:type="spellEnd"/>
            <w:r w:rsidRPr="005019A2">
              <w:rPr>
                <w:rFonts w:ascii="Times New Roman" w:hAnsi="Times New Roman"/>
                <w:b/>
                <w:bCs/>
              </w:rPr>
              <w:t xml:space="preserve"> ч</w:t>
            </w:r>
          </w:p>
        </w:tc>
        <w:tc>
          <w:tcPr>
            <w:tcW w:w="706" w:type="pct"/>
          </w:tcPr>
          <w:p w14:paraId="489352C3" w14:textId="7FEF2509" w:rsidR="005019A2" w:rsidRPr="005019A2" w:rsidRDefault="005019A2" w:rsidP="00CA2F07">
            <w:pPr>
              <w:jc w:val="center"/>
              <w:rPr>
                <w:rFonts w:ascii="Times New Roman" w:hAnsi="Times New Roman"/>
                <w:b/>
                <w:bCs/>
              </w:rPr>
            </w:pPr>
            <w:r w:rsidRPr="005019A2">
              <w:rPr>
                <w:rFonts w:ascii="Times New Roman" w:eastAsia="Calibri" w:hAnsi="Times New Roman"/>
                <w:b/>
                <w:bCs/>
                <w:lang w:eastAsia="en-US"/>
              </w:rPr>
              <w:t>Код ПК, ОК</w:t>
            </w:r>
          </w:p>
        </w:tc>
      </w:tr>
      <w:tr w:rsidR="005019A2" w:rsidRPr="005019A2" w14:paraId="2C50767A" w14:textId="77777777" w:rsidTr="005019A2">
        <w:tc>
          <w:tcPr>
            <w:tcW w:w="828" w:type="pct"/>
          </w:tcPr>
          <w:p w14:paraId="02B2DFE4" w14:textId="77777777" w:rsidR="005019A2" w:rsidRPr="005019A2" w:rsidRDefault="005019A2" w:rsidP="00CA2F07">
            <w:pPr>
              <w:jc w:val="center"/>
              <w:rPr>
                <w:rFonts w:ascii="Times New Roman" w:hAnsi="Times New Roman"/>
                <w:b/>
              </w:rPr>
            </w:pPr>
            <w:r w:rsidRPr="005019A2">
              <w:rPr>
                <w:rFonts w:ascii="Times New Roman" w:hAnsi="Times New Roman"/>
                <w:b/>
              </w:rPr>
              <w:t>1</w:t>
            </w:r>
          </w:p>
        </w:tc>
        <w:tc>
          <w:tcPr>
            <w:tcW w:w="2455" w:type="pct"/>
          </w:tcPr>
          <w:p w14:paraId="2343EBA5" w14:textId="77777777" w:rsidR="005019A2" w:rsidRPr="005019A2" w:rsidRDefault="005019A2" w:rsidP="00CA2F07">
            <w:pPr>
              <w:jc w:val="center"/>
              <w:rPr>
                <w:rFonts w:ascii="Times New Roman" w:hAnsi="Times New Roman"/>
                <w:b/>
                <w:bCs/>
              </w:rPr>
            </w:pPr>
            <w:r w:rsidRPr="005019A2">
              <w:rPr>
                <w:rFonts w:ascii="Times New Roman" w:hAnsi="Times New Roman"/>
                <w:b/>
                <w:bCs/>
              </w:rPr>
              <w:t>2</w:t>
            </w:r>
          </w:p>
        </w:tc>
        <w:tc>
          <w:tcPr>
            <w:tcW w:w="1011" w:type="pct"/>
            <w:gridSpan w:val="2"/>
            <w:vAlign w:val="center"/>
          </w:tcPr>
          <w:p w14:paraId="57405F4A" w14:textId="4116A5FB" w:rsidR="005019A2" w:rsidRPr="005019A2" w:rsidRDefault="005019A2" w:rsidP="00CA2F07">
            <w:pPr>
              <w:jc w:val="center"/>
              <w:rPr>
                <w:rFonts w:ascii="Times New Roman" w:hAnsi="Times New Roman"/>
                <w:b/>
                <w:bCs/>
              </w:rPr>
            </w:pPr>
            <w:r w:rsidRPr="005019A2">
              <w:rPr>
                <w:rFonts w:ascii="Times New Roman" w:hAnsi="Times New Roman"/>
                <w:b/>
                <w:bCs/>
              </w:rPr>
              <w:t>3</w:t>
            </w:r>
          </w:p>
        </w:tc>
        <w:tc>
          <w:tcPr>
            <w:tcW w:w="706" w:type="pct"/>
          </w:tcPr>
          <w:p w14:paraId="349E3508" w14:textId="2BF0FDAB" w:rsidR="005019A2" w:rsidRPr="005019A2" w:rsidRDefault="005019A2" w:rsidP="00CA2F07">
            <w:pPr>
              <w:jc w:val="center"/>
              <w:rPr>
                <w:rFonts w:ascii="Times New Roman" w:hAnsi="Times New Roman"/>
                <w:b/>
                <w:bCs/>
              </w:rPr>
            </w:pPr>
            <w:r w:rsidRPr="005019A2">
              <w:rPr>
                <w:rFonts w:ascii="Times New Roman" w:hAnsi="Times New Roman"/>
                <w:b/>
                <w:bCs/>
              </w:rPr>
              <w:t>4</w:t>
            </w:r>
          </w:p>
        </w:tc>
      </w:tr>
      <w:tr w:rsidR="005019A2" w:rsidRPr="005019A2" w14:paraId="38FF3C48" w14:textId="77777777" w:rsidTr="005019A2">
        <w:tc>
          <w:tcPr>
            <w:tcW w:w="828" w:type="pct"/>
          </w:tcPr>
          <w:p w14:paraId="1F662A5D" w14:textId="77777777" w:rsidR="005019A2" w:rsidRPr="005019A2" w:rsidRDefault="005019A2" w:rsidP="008E1912">
            <w:pPr>
              <w:jc w:val="center"/>
              <w:rPr>
                <w:rFonts w:ascii="Times New Roman" w:hAnsi="Times New Roman"/>
                <w:b/>
              </w:rPr>
            </w:pPr>
          </w:p>
        </w:tc>
        <w:tc>
          <w:tcPr>
            <w:tcW w:w="2455" w:type="pct"/>
          </w:tcPr>
          <w:p w14:paraId="2D7405EE" w14:textId="77777777" w:rsidR="005019A2" w:rsidRPr="005019A2" w:rsidRDefault="005019A2" w:rsidP="008E1912">
            <w:pPr>
              <w:jc w:val="center"/>
              <w:rPr>
                <w:rFonts w:ascii="Times New Roman" w:hAnsi="Times New Roman"/>
                <w:b/>
                <w:bCs/>
              </w:rPr>
            </w:pPr>
          </w:p>
        </w:tc>
        <w:tc>
          <w:tcPr>
            <w:tcW w:w="556" w:type="pct"/>
          </w:tcPr>
          <w:p w14:paraId="571454A0" w14:textId="062FC870" w:rsidR="005019A2" w:rsidRPr="005019A2" w:rsidRDefault="005019A2" w:rsidP="008E1912">
            <w:pPr>
              <w:jc w:val="center"/>
              <w:rPr>
                <w:rFonts w:ascii="Times New Roman" w:hAnsi="Times New Roman"/>
                <w:b/>
                <w:bCs/>
              </w:rPr>
            </w:pPr>
            <w:proofErr w:type="spellStart"/>
            <w:r w:rsidRPr="005019A2">
              <w:rPr>
                <w:rFonts w:ascii="Times New Roman" w:hAnsi="Times New Roman"/>
                <w:b/>
                <w:bCs/>
                <w:color w:val="000000"/>
              </w:rPr>
              <w:t>Обязат</w:t>
            </w:r>
            <w:proofErr w:type="spellEnd"/>
            <w:r w:rsidRPr="005019A2">
              <w:rPr>
                <w:rFonts w:ascii="Times New Roman" w:hAnsi="Times New Roman"/>
                <w:b/>
                <w:bCs/>
                <w:color w:val="000000"/>
              </w:rPr>
              <w:t>. часть ОП с учетом интенсификации 40%</w:t>
            </w:r>
          </w:p>
        </w:tc>
        <w:tc>
          <w:tcPr>
            <w:tcW w:w="455" w:type="pct"/>
          </w:tcPr>
          <w:p w14:paraId="68819961" w14:textId="72292BBA" w:rsidR="005019A2" w:rsidRPr="005019A2" w:rsidRDefault="005019A2" w:rsidP="008E1912">
            <w:pPr>
              <w:jc w:val="center"/>
              <w:rPr>
                <w:rFonts w:ascii="Times New Roman" w:hAnsi="Times New Roman"/>
                <w:b/>
                <w:bCs/>
              </w:rPr>
            </w:pPr>
            <w:proofErr w:type="spellStart"/>
            <w:r w:rsidRPr="005019A2">
              <w:rPr>
                <w:rFonts w:ascii="Times New Roman" w:hAnsi="Times New Roman"/>
                <w:b/>
                <w:bCs/>
                <w:color w:val="000000"/>
              </w:rPr>
              <w:t>Обязат</w:t>
            </w:r>
            <w:proofErr w:type="spellEnd"/>
            <w:r w:rsidRPr="005019A2">
              <w:rPr>
                <w:rFonts w:ascii="Times New Roman" w:hAnsi="Times New Roman"/>
                <w:b/>
                <w:bCs/>
                <w:color w:val="000000"/>
              </w:rPr>
              <w:t>. часть ОП</w:t>
            </w:r>
          </w:p>
        </w:tc>
        <w:tc>
          <w:tcPr>
            <w:tcW w:w="706" w:type="pct"/>
          </w:tcPr>
          <w:p w14:paraId="41FF5DCF" w14:textId="5B946F60" w:rsidR="005019A2" w:rsidRPr="005019A2" w:rsidRDefault="005019A2" w:rsidP="008E1912">
            <w:pPr>
              <w:jc w:val="center"/>
              <w:rPr>
                <w:rFonts w:ascii="Times New Roman" w:hAnsi="Times New Roman"/>
                <w:b/>
                <w:bCs/>
              </w:rPr>
            </w:pPr>
          </w:p>
        </w:tc>
      </w:tr>
      <w:tr w:rsidR="005019A2" w:rsidRPr="005019A2" w14:paraId="15426370" w14:textId="77777777" w:rsidTr="005019A2">
        <w:tc>
          <w:tcPr>
            <w:tcW w:w="828" w:type="pct"/>
          </w:tcPr>
          <w:p w14:paraId="7997E8F1" w14:textId="77777777" w:rsidR="005019A2" w:rsidRPr="005019A2" w:rsidRDefault="005019A2" w:rsidP="00CA2F07">
            <w:pPr>
              <w:jc w:val="center"/>
              <w:rPr>
                <w:rFonts w:ascii="Times New Roman" w:hAnsi="Times New Roman"/>
                <w:b/>
              </w:rPr>
            </w:pPr>
          </w:p>
        </w:tc>
        <w:tc>
          <w:tcPr>
            <w:tcW w:w="2455" w:type="pct"/>
          </w:tcPr>
          <w:p w14:paraId="53D0544B" w14:textId="77777777" w:rsidR="005019A2" w:rsidRPr="005019A2" w:rsidRDefault="005019A2" w:rsidP="00CA2F07">
            <w:pPr>
              <w:jc w:val="center"/>
              <w:rPr>
                <w:rFonts w:ascii="Times New Roman" w:hAnsi="Times New Roman"/>
                <w:b/>
                <w:bCs/>
              </w:rPr>
            </w:pPr>
          </w:p>
        </w:tc>
        <w:tc>
          <w:tcPr>
            <w:tcW w:w="556" w:type="pct"/>
            <w:vAlign w:val="center"/>
          </w:tcPr>
          <w:p w14:paraId="7A3EAD11" w14:textId="1E0E96FE" w:rsidR="005019A2" w:rsidRPr="005019A2" w:rsidRDefault="005019A2" w:rsidP="00CA2F07">
            <w:pPr>
              <w:jc w:val="center"/>
              <w:rPr>
                <w:rFonts w:ascii="Times New Roman" w:hAnsi="Times New Roman"/>
                <w:b/>
                <w:bCs/>
              </w:rPr>
            </w:pPr>
            <w:r w:rsidRPr="005019A2">
              <w:rPr>
                <w:rFonts w:ascii="Times New Roman" w:hAnsi="Times New Roman"/>
                <w:b/>
                <w:bCs/>
              </w:rPr>
              <w:t>206/206</w:t>
            </w:r>
          </w:p>
        </w:tc>
        <w:tc>
          <w:tcPr>
            <w:tcW w:w="455" w:type="pct"/>
          </w:tcPr>
          <w:p w14:paraId="68ACDA73" w14:textId="5C152B4A" w:rsidR="005019A2" w:rsidRPr="005019A2" w:rsidRDefault="005019A2" w:rsidP="00CA2F07">
            <w:pPr>
              <w:jc w:val="center"/>
              <w:rPr>
                <w:rFonts w:ascii="Times New Roman" w:hAnsi="Times New Roman"/>
                <w:b/>
                <w:bCs/>
              </w:rPr>
            </w:pPr>
            <w:r w:rsidRPr="005019A2">
              <w:rPr>
                <w:rFonts w:ascii="Times New Roman" w:hAnsi="Times New Roman"/>
                <w:b/>
                <w:bCs/>
              </w:rPr>
              <w:t>326/326</w:t>
            </w:r>
          </w:p>
        </w:tc>
        <w:tc>
          <w:tcPr>
            <w:tcW w:w="706" w:type="pct"/>
          </w:tcPr>
          <w:p w14:paraId="51824DA0" w14:textId="4EE60078" w:rsidR="005019A2" w:rsidRPr="005019A2" w:rsidRDefault="005019A2" w:rsidP="00CA2F07">
            <w:pPr>
              <w:jc w:val="center"/>
              <w:rPr>
                <w:rFonts w:ascii="Times New Roman" w:hAnsi="Times New Roman"/>
                <w:b/>
                <w:bCs/>
              </w:rPr>
            </w:pPr>
          </w:p>
        </w:tc>
      </w:tr>
      <w:tr w:rsidR="005019A2" w:rsidRPr="005019A2" w14:paraId="0955C113" w14:textId="77777777" w:rsidTr="005019A2">
        <w:tc>
          <w:tcPr>
            <w:tcW w:w="3283" w:type="pct"/>
            <w:gridSpan w:val="2"/>
          </w:tcPr>
          <w:p w14:paraId="25DDE556" w14:textId="77777777" w:rsidR="005019A2" w:rsidRPr="005019A2" w:rsidRDefault="005019A2" w:rsidP="00CA2F07">
            <w:pPr>
              <w:spacing w:line="240" w:lineRule="auto"/>
              <w:rPr>
                <w:rFonts w:ascii="Times New Roman" w:hAnsi="Times New Roman"/>
                <w:b/>
                <w:i/>
                <w:highlight w:val="yellow"/>
              </w:rPr>
            </w:pPr>
            <w:r w:rsidRPr="005019A2">
              <w:rPr>
                <w:rFonts w:ascii="Times New Roman" w:hAnsi="Times New Roman"/>
                <w:b/>
                <w:bCs/>
              </w:rPr>
              <w:t xml:space="preserve">Раздел 1. </w:t>
            </w:r>
            <w:r w:rsidRPr="005019A2">
              <w:rPr>
                <w:rFonts w:ascii="Times New Roman" w:hAnsi="Times New Roman"/>
                <w:b/>
                <w:color w:val="000000"/>
              </w:rPr>
              <w:t>Оборудование производства кабельной и конденсаторной продукции</w:t>
            </w:r>
          </w:p>
        </w:tc>
        <w:tc>
          <w:tcPr>
            <w:tcW w:w="556" w:type="pct"/>
            <w:vAlign w:val="center"/>
          </w:tcPr>
          <w:p w14:paraId="4CB3E4DD" w14:textId="61527604" w:rsidR="005019A2" w:rsidRPr="005019A2" w:rsidRDefault="005019A2" w:rsidP="00CA2F07">
            <w:pPr>
              <w:suppressAutoHyphens/>
              <w:spacing w:after="0" w:line="240" w:lineRule="auto"/>
              <w:jc w:val="center"/>
              <w:rPr>
                <w:rFonts w:ascii="Times New Roman" w:hAnsi="Times New Roman"/>
                <w:i/>
                <w:highlight w:val="yellow"/>
              </w:rPr>
            </w:pPr>
          </w:p>
        </w:tc>
        <w:tc>
          <w:tcPr>
            <w:tcW w:w="455" w:type="pct"/>
          </w:tcPr>
          <w:p w14:paraId="6459CAB3" w14:textId="77777777" w:rsidR="005019A2" w:rsidRPr="005019A2" w:rsidRDefault="005019A2" w:rsidP="00CA2F07">
            <w:pPr>
              <w:suppressAutoHyphens/>
              <w:spacing w:after="0" w:line="240" w:lineRule="auto"/>
              <w:jc w:val="both"/>
              <w:rPr>
                <w:rFonts w:ascii="Times New Roman" w:hAnsi="Times New Roman"/>
                <w:i/>
                <w:highlight w:val="green"/>
              </w:rPr>
            </w:pPr>
          </w:p>
        </w:tc>
        <w:tc>
          <w:tcPr>
            <w:tcW w:w="706" w:type="pct"/>
          </w:tcPr>
          <w:p w14:paraId="2C5FDD36" w14:textId="4A456C55" w:rsidR="005019A2" w:rsidRPr="005019A2" w:rsidRDefault="005019A2" w:rsidP="00CA2F07">
            <w:pPr>
              <w:suppressAutoHyphens/>
              <w:spacing w:after="0" w:line="240" w:lineRule="auto"/>
              <w:jc w:val="both"/>
              <w:rPr>
                <w:rFonts w:ascii="Times New Roman" w:hAnsi="Times New Roman"/>
                <w:i/>
                <w:highlight w:val="green"/>
              </w:rPr>
            </w:pPr>
          </w:p>
        </w:tc>
      </w:tr>
      <w:tr w:rsidR="005019A2" w:rsidRPr="005019A2" w14:paraId="1E60A5DF" w14:textId="77777777" w:rsidTr="005019A2">
        <w:trPr>
          <w:trHeight w:val="20"/>
        </w:trPr>
        <w:tc>
          <w:tcPr>
            <w:tcW w:w="3283" w:type="pct"/>
            <w:gridSpan w:val="2"/>
          </w:tcPr>
          <w:p w14:paraId="39DCA688" w14:textId="77777777" w:rsidR="005019A2" w:rsidRPr="005019A2" w:rsidRDefault="005019A2" w:rsidP="00CA2F07">
            <w:pPr>
              <w:spacing w:line="240" w:lineRule="auto"/>
              <w:rPr>
                <w:rFonts w:ascii="Times New Roman" w:hAnsi="Times New Roman"/>
                <w:b/>
                <w:i/>
                <w:highlight w:val="yellow"/>
              </w:rPr>
            </w:pPr>
            <w:r w:rsidRPr="005019A2">
              <w:rPr>
                <w:rFonts w:ascii="Times New Roman" w:hAnsi="Times New Roman"/>
                <w:b/>
                <w:bCs/>
              </w:rPr>
              <w:t>МДК.02.01</w:t>
            </w:r>
            <w:r w:rsidRPr="005019A2">
              <w:rPr>
                <w:rFonts w:ascii="Times New Roman" w:hAnsi="Times New Roman"/>
                <w:b/>
                <w:color w:val="000000"/>
              </w:rPr>
              <w:t xml:space="preserve"> Оборудование производства кабельной и конденсаторной продукции</w:t>
            </w:r>
          </w:p>
        </w:tc>
        <w:tc>
          <w:tcPr>
            <w:tcW w:w="556" w:type="pct"/>
            <w:vAlign w:val="center"/>
          </w:tcPr>
          <w:p w14:paraId="60ED84D3" w14:textId="338664ED" w:rsidR="005019A2" w:rsidRPr="005019A2" w:rsidRDefault="005019A2" w:rsidP="00CA2F07">
            <w:pPr>
              <w:suppressAutoHyphens/>
              <w:spacing w:after="0" w:line="240" w:lineRule="auto"/>
              <w:jc w:val="center"/>
              <w:rPr>
                <w:rFonts w:ascii="Times New Roman" w:hAnsi="Times New Roman"/>
                <w:b/>
                <w:bCs/>
              </w:rPr>
            </w:pPr>
          </w:p>
        </w:tc>
        <w:tc>
          <w:tcPr>
            <w:tcW w:w="455" w:type="pct"/>
          </w:tcPr>
          <w:p w14:paraId="28C6950B" w14:textId="77777777" w:rsidR="005019A2" w:rsidRPr="005019A2" w:rsidRDefault="005019A2" w:rsidP="00CA2F07">
            <w:pPr>
              <w:suppressAutoHyphens/>
              <w:spacing w:after="0" w:line="240" w:lineRule="auto"/>
              <w:jc w:val="both"/>
              <w:rPr>
                <w:rFonts w:ascii="Times New Roman" w:hAnsi="Times New Roman"/>
                <w:i/>
                <w:highlight w:val="green"/>
              </w:rPr>
            </w:pPr>
          </w:p>
        </w:tc>
        <w:tc>
          <w:tcPr>
            <w:tcW w:w="706" w:type="pct"/>
          </w:tcPr>
          <w:p w14:paraId="130D6F31" w14:textId="63C21C5A" w:rsidR="005019A2" w:rsidRPr="005019A2" w:rsidRDefault="005019A2" w:rsidP="00CA2F07">
            <w:pPr>
              <w:suppressAutoHyphens/>
              <w:spacing w:after="0" w:line="240" w:lineRule="auto"/>
              <w:jc w:val="both"/>
              <w:rPr>
                <w:rFonts w:ascii="Times New Roman" w:hAnsi="Times New Roman"/>
                <w:i/>
                <w:highlight w:val="green"/>
              </w:rPr>
            </w:pPr>
          </w:p>
        </w:tc>
      </w:tr>
      <w:tr w:rsidR="005019A2" w:rsidRPr="005019A2" w14:paraId="1B8AB6B0" w14:textId="77777777" w:rsidTr="005019A2">
        <w:tc>
          <w:tcPr>
            <w:tcW w:w="828" w:type="pct"/>
            <w:vMerge w:val="restart"/>
          </w:tcPr>
          <w:p w14:paraId="7CC8115B" w14:textId="77777777" w:rsidR="005019A2" w:rsidRPr="005019A2" w:rsidRDefault="005019A2" w:rsidP="00CA2F07">
            <w:pPr>
              <w:spacing w:after="0" w:line="240" w:lineRule="auto"/>
              <w:rPr>
                <w:rFonts w:ascii="Times New Roman" w:hAnsi="Times New Roman"/>
                <w:b/>
                <w:bCs/>
              </w:rPr>
            </w:pPr>
            <w:r w:rsidRPr="005019A2">
              <w:rPr>
                <w:rFonts w:ascii="Times New Roman" w:hAnsi="Times New Roman"/>
                <w:b/>
                <w:bCs/>
              </w:rPr>
              <w:t xml:space="preserve">Тема 1.1 </w:t>
            </w:r>
            <w:r w:rsidRPr="005019A2">
              <w:rPr>
                <w:rFonts w:ascii="Times New Roman" w:hAnsi="Times New Roman"/>
                <w:b/>
              </w:rPr>
              <w:t>Основы кабельного производства</w:t>
            </w:r>
          </w:p>
          <w:p w14:paraId="224EDCDA" w14:textId="77777777" w:rsidR="005019A2" w:rsidRPr="005019A2" w:rsidRDefault="005019A2" w:rsidP="00CA2F07">
            <w:pPr>
              <w:spacing w:line="240" w:lineRule="auto"/>
              <w:rPr>
                <w:rFonts w:ascii="Times New Roman" w:hAnsi="Times New Roman"/>
                <w:b/>
                <w:bCs/>
              </w:rPr>
            </w:pPr>
          </w:p>
        </w:tc>
        <w:tc>
          <w:tcPr>
            <w:tcW w:w="2455" w:type="pct"/>
          </w:tcPr>
          <w:p w14:paraId="467B565C" w14:textId="77777777" w:rsidR="005019A2" w:rsidRPr="005019A2" w:rsidRDefault="005019A2" w:rsidP="00CA2F07">
            <w:pPr>
              <w:spacing w:line="240" w:lineRule="auto"/>
              <w:rPr>
                <w:rFonts w:ascii="Times New Roman" w:hAnsi="Times New Roman"/>
                <w:b/>
              </w:rPr>
            </w:pPr>
            <w:r w:rsidRPr="005019A2">
              <w:rPr>
                <w:rFonts w:ascii="Times New Roman" w:hAnsi="Times New Roman"/>
                <w:b/>
                <w:bCs/>
              </w:rPr>
              <w:t xml:space="preserve">Содержание </w:t>
            </w:r>
          </w:p>
        </w:tc>
        <w:tc>
          <w:tcPr>
            <w:tcW w:w="556" w:type="pct"/>
          </w:tcPr>
          <w:p w14:paraId="04ACE5FC" w14:textId="45DA9A09" w:rsidR="005019A2" w:rsidRPr="005019A2" w:rsidRDefault="005019A2" w:rsidP="00CA2F07">
            <w:pPr>
              <w:suppressAutoHyphens/>
              <w:jc w:val="center"/>
              <w:rPr>
                <w:rFonts w:ascii="Times New Roman" w:hAnsi="Times New Roman"/>
              </w:rPr>
            </w:pPr>
          </w:p>
        </w:tc>
        <w:tc>
          <w:tcPr>
            <w:tcW w:w="455" w:type="pct"/>
          </w:tcPr>
          <w:p w14:paraId="5F375A6F" w14:textId="77777777" w:rsidR="005019A2" w:rsidRPr="005019A2" w:rsidRDefault="005019A2" w:rsidP="00CA2F07">
            <w:pPr>
              <w:suppressAutoHyphens/>
              <w:jc w:val="both"/>
              <w:rPr>
                <w:rFonts w:ascii="Times New Roman" w:hAnsi="Times New Roman"/>
                <w:i/>
                <w:iCs/>
              </w:rPr>
            </w:pPr>
          </w:p>
        </w:tc>
        <w:tc>
          <w:tcPr>
            <w:tcW w:w="706" w:type="pct"/>
          </w:tcPr>
          <w:p w14:paraId="77FFB0DC" w14:textId="6550937F" w:rsidR="005019A2" w:rsidRPr="005019A2" w:rsidRDefault="005019A2" w:rsidP="00CA2F07">
            <w:pPr>
              <w:suppressAutoHyphens/>
              <w:jc w:val="both"/>
              <w:rPr>
                <w:rFonts w:ascii="Times New Roman" w:hAnsi="Times New Roman"/>
                <w:i/>
                <w:iCs/>
              </w:rPr>
            </w:pPr>
          </w:p>
        </w:tc>
      </w:tr>
      <w:tr w:rsidR="005019A2" w:rsidRPr="005019A2" w14:paraId="4450CFFA" w14:textId="77777777" w:rsidTr="005019A2">
        <w:tc>
          <w:tcPr>
            <w:tcW w:w="828" w:type="pct"/>
            <w:vMerge/>
          </w:tcPr>
          <w:p w14:paraId="338F2BA5" w14:textId="77777777" w:rsidR="005019A2" w:rsidRPr="005019A2" w:rsidRDefault="005019A2" w:rsidP="00CA2F07">
            <w:pPr>
              <w:spacing w:line="240" w:lineRule="auto"/>
              <w:rPr>
                <w:rFonts w:ascii="Times New Roman" w:hAnsi="Times New Roman"/>
                <w:b/>
                <w:bCs/>
              </w:rPr>
            </w:pPr>
          </w:p>
        </w:tc>
        <w:tc>
          <w:tcPr>
            <w:tcW w:w="2455" w:type="pct"/>
          </w:tcPr>
          <w:p w14:paraId="168A2B24" w14:textId="77777777" w:rsidR="005019A2" w:rsidRPr="005019A2" w:rsidRDefault="005019A2" w:rsidP="00CA2F07">
            <w:pPr>
              <w:suppressAutoHyphens/>
              <w:spacing w:line="240" w:lineRule="auto"/>
              <w:jc w:val="both"/>
              <w:rPr>
                <w:rFonts w:ascii="Times New Roman" w:hAnsi="Times New Roman"/>
              </w:rPr>
            </w:pPr>
            <w:r w:rsidRPr="005019A2">
              <w:rPr>
                <w:rFonts w:ascii="Times New Roman" w:hAnsi="Times New Roman"/>
              </w:rPr>
              <w:t>1. Общие сведения о кабельном оборудовании</w:t>
            </w:r>
          </w:p>
        </w:tc>
        <w:tc>
          <w:tcPr>
            <w:tcW w:w="556" w:type="pct"/>
            <w:vAlign w:val="center"/>
          </w:tcPr>
          <w:p w14:paraId="4DA5C185" w14:textId="2C3A7F31" w:rsidR="005019A2" w:rsidRPr="005019A2" w:rsidRDefault="005019A2" w:rsidP="00CA2F07">
            <w:pPr>
              <w:suppressAutoHyphens/>
              <w:jc w:val="center"/>
              <w:rPr>
                <w:rFonts w:ascii="Times New Roman" w:hAnsi="Times New Roman"/>
              </w:rPr>
            </w:pPr>
          </w:p>
        </w:tc>
        <w:tc>
          <w:tcPr>
            <w:tcW w:w="455" w:type="pct"/>
          </w:tcPr>
          <w:p w14:paraId="1BB9CBB1" w14:textId="77777777" w:rsidR="005019A2" w:rsidRPr="005019A2" w:rsidRDefault="005019A2" w:rsidP="00CA2F07">
            <w:pPr>
              <w:spacing w:after="0" w:line="240" w:lineRule="auto"/>
              <w:rPr>
                <w:rFonts w:ascii="Times New Roman" w:hAnsi="Times New Roman"/>
              </w:rPr>
            </w:pPr>
          </w:p>
        </w:tc>
        <w:tc>
          <w:tcPr>
            <w:tcW w:w="706" w:type="pct"/>
            <w:vMerge w:val="restart"/>
          </w:tcPr>
          <w:p w14:paraId="0A82C905"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56668DA5"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7A806C7D" w14:textId="6995325B" w:rsidR="005019A2" w:rsidRPr="005019A2" w:rsidRDefault="005019A2" w:rsidP="00CA2F07">
            <w:pPr>
              <w:spacing w:after="0" w:line="240" w:lineRule="auto"/>
              <w:rPr>
                <w:rFonts w:ascii="Times New Roman" w:hAnsi="Times New Roman"/>
              </w:rPr>
            </w:pPr>
          </w:p>
        </w:tc>
      </w:tr>
      <w:tr w:rsidR="005019A2" w:rsidRPr="005019A2" w14:paraId="1028D038" w14:textId="77777777" w:rsidTr="005019A2">
        <w:trPr>
          <w:trHeight w:val="1738"/>
        </w:trPr>
        <w:tc>
          <w:tcPr>
            <w:tcW w:w="828" w:type="pct"/>
            <w:vMerge/>
          </w:tcPr>
          <w:p w14:paraId="6B47780B" w14:textId="77777777" w:rsidR="005019A2" w:rsidRPr="005019A2" w:rsidRDefault="005019A2" w:rsidP="00CA2F07">
            <w:pPr>
              <w:spacing w:line="240" w:lineRule="auto"/>
              <w:rPr>
                <w:rFonts w:ascii="Times New Roman" w:hAnsi="Times New Roman"/>
                <w:b/>
                <w:bCs/>
              </w:rPr>
            </w:pPr>
          </w:p>
        </w:tc>
        <w:tc>
          <w:tcPr>
            <w:tcW w:w="2455" w:type="pct"/>
          </w:tcPr>
          <w:p w14:paraId="2FD5301D" w14:textId="77777777" w:rsidR="005019A2" w:rsidRPr="005019A2" w:rsidRDefault="005019A2" w:rsidP="003944D7">
            <w:pPr>
              <w:pStyle w:val="ae"/>
              <w:numPr>
                <w:ilvl w:val="0"/>
                <w:numId w:val="3"/>
              </w:numPr>
              <w:spacing w:before="0" w:after="0"/>
              <w:ind w:left="264" w:hanging="264"/>
              <w:jc w:val="both"/>
              <w:rPr>
                <w:sz w:val="22"/>
                <w:szCs w:val="22"/>
              </w:rPr>
            </w:pPr>
            <w:r w:rsidRPr="005019A2">
              <w:rPr>
                <w:sz w:val="22"/>
                <w:szCs w:val="22"/>
              </w:rPr>
              <w:t>Организация эксплуатации кабельного оборудования</w:t>
            </w:r>
          </w:p>
        </w:tc>
        <w:tc>
          <w:tcPr>
            <w:tcW w:w="556" w:type="pct"/>
            <w:vAlign w:val="center"/>
          </w:tcPr>
          <w:p w14:paraId="20A39497" w14:textId="191084AB" w:rsidR="005019A2" w:rsidRPr="005019A2" w:rsidRDefault="005019A2" w:rsidP="00CA2F07">
            <w:pPr>
              <w:suppressAutoHyphens/>
              <w:jc w:val="center"/>
              <w:rPr>
                <w:rFonts w:ascii="Times New Roman" w:hAnsi="Times New Roman"/>
              </w:rPr>
            </w:pPr>
          </w:p>
        </w:tc>
        <w:tc>
          <w:tcPr>
            <w:tcW w:w="455" w:type="pct"/>
          </w:tcPr>
          <w:p w14:paraId="2F777DC7" w14:textId="77777777" w:rsidR="005019A2" w:rsidRPr="005019A2" w:rsidRDefault="005019A2" w:rsidP="00CA2F07">
            <w:pPr>
              <w:suppressAutoHyphens/>
              <w:spacing w:after="0"/>
              <w:jc w:val="both"/>
              <w:rPr>
                <w:rFonts w:ascii="Times New Roman" w:hAnsi="Times New Roman"/>
              </w:rPr>
            </w:pPr>
          </w:p>
        </w:tc>
        <w:tc>
          <w:tcPr>
            <w:tcW w:w="706" w:type="pct"/>
            <w:vMerge/>
          </w:tcPr>
          <w:p w14:paraId="4680C22B" w14:textId="41C7F7BA" w:rsidR="005019A2" w:rsidRPr="005019A2" w:rsidRDefault="005019A2" w:rsidP="00CA2F07">
            <w:pPr>
              <w:suppressAutoHyphens/>
              <w:spacing w:after="0"/>
              <w:jc w:val="both"/>
              <w:rPr>
                <w:rFonts w:ascii="Times New Roman" w:hAnsi="Times New Roman"/>
              </w:rPr>
            </w:pPr>
          </w:p>
        </w:tc>
      </w:tr>
      <w:tr w:rsidR="005019A2" w:rsidRPr="005019A2" w14:paraId="4DB9B24B" w14:textId="77777777" w:rsidTr="005019A2">
        <w:trPr>
          <w:trHeight w:val="20"/>
        </w:trPr>
        <w:tc>
          <w:tcPr>
            <w:tcW w:w="828" w:type="pct"/>
            <w:vMerge/>
          </w:tcPr>
          <w:p w14:paraId="08C8BFF3" w14:textId="77777777" w:rsidR="005019A2" w:rsidRPr="005019A2" w:rsidRDefault="005019A2" w:rsidP="00CA2F07">
            <w:pPr>
              <w:spacing w:line="240" w:lineRule="auto"/>
              <w:rPr>
                <w:rFonts w:ascii="Times New Roman" w:hAnsi="Times New Roman"/>
                <w:b/>
                <w:bCs/>
              </w:rPr>
            </w:pPr>
          </w:p>
        </w:tc>
        <w:tc>
          <w:tcPr>
            <w:tcW w:w="2455" w:type="pct"/>
          </w:tcPr>
          <w:p w14:paraId="18788B52" w14:textId="77777777" w:rsidR="005019A2" w:rsidRPr="005019A2" w:rsidRDefault="005019A2" w:rsidP="00CA2F07">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63858B8C" w14:textId="77777777" w:rsidR="005019A2" w:rsidRPr="005019A2" w:rsidRDefault="005019A2" w:rsidP="00CA2F07">
            <w:pPr>
              <w:suppressAutoHyphens/>
              <w:jc w:val="center"/>
              <w:rPr>
                <w:rFonts w:ascii="Times New Roman" w:hAnsi="Times New Roman"/>
                <w:b/>
              </w:rPr>
            </w:pPr>
          </w:p>
        </w:tc>
        <w:tc>
          <w:tcPr>
            <w:tcW w:w="455" w:type="pct"/>
          </w:tcPr>
          <w:p w14:paraId="0B492CA7" w14:textId="77777777" w:rsidR="005019A2" w:rsidRPr="005019A2" w:rsidRDefault="005019A2" w:rsidP="00CA2F07">
            <w:pPr>
              <w:suppressAutoHyphens/>
              <w:jc w:val="both"/>
              <w:rPr>
                <w:rFonts w:ascii="Times New Roman" w:hAnsi="Times New Roman"/>
                <w:i/>
                <w:iCs/>
              </w:rPr>
            </w:pPr>
          </w:p>
        </w:tc>
        <w:tc>
          <w:tcPr>
            <w:tcW w:w="706" w:type="pct"/>
          </w:tcPr>
          <w:p w14:paraId="154773FF" w14:textId="162101A7" w:rsidR="005019A2" w:rsidRPr="005019A2" w:rsidRDefault="005019A2" w:rsidP="00CA2F07">
            <w:pPr>
              <w:suppressAutoHyphens/>
              <w:jc w:val="both"/>
              <w:rPr>
                <w:rFonts w:ascii="Times New Roman" w:hAnsi="Times New Roman"/>
                <w:i/>
                <w:iCs/>
              </w:rPr>
            </w:pPr>
          </w:p>
        </w:tc>
      </w:tr>
      <w:tr w:rsidR="005019A2" w:rsidRPr="005019A2" w14:paraId="376DBCC1" w14:textId="77777777" w:rsidTr="005019A2">
        <w:trPr>
          <w:trHeight w:val="20"/>
        </w:trPr>
        <w:tc>
          <w:tcPr>
            <w:tcW w:w="828" w:type="pct"/>
            <w:vMerge/>
          </w:tcPr>
          <w:p w14:paraId="67F9BD7D" w14:textId="77777777" w:rsidR="005019A2" w:rsidRPr="005019A2" w:rsidRDefault="005019A2" w:rsidP="00CA2F07">
            <w:pPr>
              <w:spacing w:line="240" w:lineRule="auto"/>
              <w:rPr>
                <w:rFonts w:ascii="Times New Roman" w:hAnsi="Times New Roman"/>
                <w:b/>
                <w:bCs/>
              </w:rPr>
            </w:pPr>
          </w:p>
        </w:tc>
        <w:tc>
          <w:tcPr>
            <w:tcW w:w="2455" w:type="pct"/>
          </w:tcPr>
          <w:p w14:paraId="72E740DE" w14:textId="77777777" w:rsidR="005019A2" w:rsidRPr="005019A2" w:rsidRDefault="005019A2" w:rsidP="00CA2F07">
            <w:pPr>
              <w:suppressAutoHyphens/>
              <w:spacing w:line="240" w:lineRule="auto"/>
              <w:jc w:val="both"/>
              <w:rPr>
                <w:rFonts w:ascii="Times New Roman" w:hAnsi="Times New Roman"/>
                <w:b/>
                <w:bCs/>
              </w:rPr>
            </w:pPr>
          </w:p>
        </w:tc>
        <w:tc>
          <w:tcPr>
            <w:tcW w:w="556" w:type="pct"/>
            <w:vAlign w:val="center"/>
          </w:tcPr>
          <w:p w14:paraId="2CB08A66" w14:textId="77777777" w:rsidR="005019A2" w:rsidRPr="005019A2" w:rsidRDefault="005019A2" w:rsidP="00CA2F07">
            <w:pPr>
              <w:suppressAutoHyphens/>
              <w:jc w:val="center"/>
              <w:rPr>
                <w:rFonts w:ascii="Times New Roman" w:hAnsi="Times New Roman"/>
                <w:b/>
              </w:rPr>
            </w:pPr>
          </w:p>
        </w:tc>
        <w:tc>
          <w:tcPr>
            <w:tcW w:w="455" w:type="pct"/>
          </w:tcPr>
          <w:p w14:paraId="46D9C08B" w14:textId="77777777" w:rsidR="005019A2" w:rsidRPr="005019A2" w:rsidRDefault="005019A2" w:rsidP="00CA2F07">
            <w:pPr>
              <w:suppressAutoHyphens/>
              <w:jc w:val="both"/>
              <w:rPr>
                <w:rFonts w:ascii="Times New Roman" w:hAnsi="Times New Roman"/>
                <w:i/>
                <w:iCs/>
              </w:rPr>
            </w:pPr>
          </w:p>
        </w:tc>
        <w:tc>
          <w:tcPr>
            <w:tcW w:w="706" w:type="pct"/>
          </w:tcPr>
          <w:p w14:paraId="0BBA2760" w14:textId="1142B300" w:rsidR="005019A2" w:rsidRPr="005019A2" w:rsidRDefault="005019A2" w:rsidP="00CA2F07">
            <w:pPr>
              <w:suppressAutoHyphens/>
              <w:jc w:val="both"/>
              <w:rPr>
                <w:rFonts w:ascii="Times New Roman" w:hAnsi="Times New Roman"/>
                <w:i/>
                <w:iCs/>
              </w:rPr>
            </w:pPr>
          </w:p>
        </w:tc>
      </w:tr>
      <w:tr w:rsidR="005019A2" w:rsidRPr="005019A2" w14:paraId="5EA430C4" w14:textId="77777777" w:rsidTr="005019A2">
        <w:trPr>
          <w:trHeight w:val="20"/>
        </w:trPr>
        <w:tc>
          <w:tcPr>
            <w:tcW w:w="828" w:type="pct"/>
            <w:vMerge w:val="restart"/>
          </w:tcPr>
          <w:p w14:paraId="07EF0C43" w14:textId="77777777" w:rsidR="005019A2" w:rsidRPr="005019A2" w:rsidRDefault="005019A2" w:rsidP="00CA2F07">
            <w:pPr>
              <w:spacing w:line="240" w:lineRule="auto"/>
              <w:rPr>
                <w:rFonts w:ascii="Times New Roman" w:hAnsi="Times New Roman"/>
                <w:b/>
                <w:bCs/>
              </w:rPr>
            </w:pPr>
            <w:r w:rsidRPr="005019A2">
              <w:rPr>
                <w:rFonts w:ascii="Times New Roman" w:hAnsi="Times New Roman"/>
                <w:b/>
                <w:bCs/>
              </w:rPr>
              <w:lastRenderedPageBreak/>
              <w:t>Тема 1.2 Планирование ремонта</w:t>
            </w:r>
          </w:p>
        </w:tc>
        <w:tc>
          <w:tcPr>
            <w:tcW w:w="2455" w:type="pct"/>
          </w:tcPr>
          <w:p w14:paraId="78B61923" w14:textId="77777777" w:rsidR="005019A2" w:rsidRPr="005019A2" w:rsidRDefault="005019A2" w:rsidP="00CA2F07">
            <w:pPr>
              <w:suppressAutoHyphens/>
              <w:spacing w:line="240" w:lineRule="auto"/>
              <w:jc w:val="both"/>
              <w:rPr>
                <w:rFonts w:ascii="Times New Roman" w:hAnsi="Times New Roman"/>
                <w:b/>
                <w:bCs/>
              </w:rPr>
            </w:pPr>
            <w:r w:rsidRPr="005019A2">
              <w:rPr>
                <w:rFonts w:ascii="Times New Roman" w:hAnsi="Times New Roman"/>
                <w:b/>
                <w:bCs/>
              </w:rPr>
              <w:t>Содержание</w:t>
            </w:r>
          </w:p>
        </w:tc>
        <w:tc>
          <w:tcPr>
            <w:tcW w:w="556" w:type="pct"/>
            <w:vAlign w:val="center"/>
          </w:tcPr>
          <w:p w14:paraId="7CEF59C2" w14:textId="29BE64D2" w:rsidR="005019A2" w:rsidRPr="005019A2" w:rsidRDefault="005019A2" w:rsidP="00CA2F07">
            <w:pPr>
              <w:suppressAutoHyphens/>
              <w:jc w:val="center"/>
              <w:rPr>
                <w:rFonts w:ascii="Times New Roman" w:hAnsi="Times New Roman"/>
              </w:rPr>
            </w:pPr>
          </w:p>
        </w:tc>
        <w:tc>
          <w:tcPr>
            <w:tcW w:w="455" w:type="pct"/>
          </w:tcPr>
          <w:p w14:paraId="1CC189CF" w14:textId="77777777" w:rsidR="005019A2" w:rsidRPr="005019A2" w:rsidRDefault="005019A2" w:rsidP="00CA2F07">
            <w:pPr>
              <w:suppressAutoHyphens/>
              <w:jc w:val="both"/>
              <w:rPr>
                <w:rFonts w:ascii="Times New Roman" w:hAnsi="Times New Roman"/>
                <w:i/>
                <w:iCs/>
              </w:rPr>
            </w:pPr>
          </w:p>
        </w:tc>
        <w:tc>
          <w:tcPr>
            <w:tcW w:w="706" w:type="pct"/>
          </w:tcPr>
          <w:p w14:paraId="05536609" w14:textId="2ABC8185" w:rsidR="005019A2" w:rsidRPr="005019A2" w:rsidRDefault="005019A2" w:rsidP="00CA2F07">
            <w:pPr>
              <w:suppressAutoHyphens/>
              <w:jc w:val="both"/>
              <w:rPr>
                <w:rFonts w:ascii="Times New Roman" w:hAnsi="Times New Roman"/>
                <w:i/>
                <w:iCs/>
              </w:rPr>
            </w:pPr>
          </w:p>
        </w:tc>
      </w:tr>
      <w:tr w:rsidR="005019A2" w:rsidRPr="005019A2" w14:paraId="1BAB0755" w14:textId="77777777" w:rsidTr="005019A2">
        <w:trPr>
          <w:trHeight w:val="20"/>
        </w:trPr>
        <w:tc>
          <w:tcPr>
            <w:tcW w:w="828" w:type="pct"/>
            <w:vMerge/>
          </w:tcPr>
          <w:p w14:paraId="5BEFB76D" w14:textId="77777777" w:rsidR="005019A2" w:rsidRPr="005019A2" w:rsidRDefault="005019A2" w:rsidP="00CA2F07">
            <w:pPr>
              <w:spacing w:line="240" w:lineRule="auto"/>
              <w:rPr>
                <w:rFonts w:ascii="Times New Roman" w:hAnsi="Times New Roman"/>
                <w:b/>
                <w:bCs/>
              </w:rPr>
            </w:pPr>
          </w:p>
        </w:tc>
        <w:tc>
          <w:tcPr>
            <w:tcW w:w="2455" w:type="pct"/>
          </w:tcPr>
          <w:p w14:paraId="165CC3D7" w14:textId="77777777" w:rsidR="005019A2" w:rsidRPr="005019A2" w:rsidRDefault="005019A2" w:rsidP="003944D7">
            <w:pPr>
              <w:pStyle w:val="ae"/>
              <w:numPr>
                <w:ilvl w:val="0"/>
                <w:numId w:val="4"/>
              </w:numPr>
              <w:spacing w:before="0" w:after="0"/>
              <w:ind w:left="264" w:hanging="264"/>
              <w:rPr>
                <w:sz w:val="22"/>
                <w:szCs w:val="22"/>
              </w:rPr>
            </w:pPr>
            <w:r w:rsidRPr="005019A2">
              <w:rPr>
                <w:sz w:val="22"/>
                <w:szCs w:val="22"/>
              </w:rPr>
              <w:t>Планирование ремонтных работ. Технологии ремонта оборудования</w:t>
            </w:r>
          </w:p>
        </w:tc>
        <w:tc>
          <w:tcPr>
            <w:tcW w:w="556" w:type="pct"/>
            <w:vAlign w:val="center"/>
          </w:tcPr>
          <w:p w14:paraId="7FD1D084" w14:textId="7E830A5C" w:rsidR="005019A2" w:rsidRPr="005019A2" w:rsidRDefault="005019A2" w:rsidP="00CA2F07">
            <w:pPr>
              <w:suppressAutoHyphens/>
              <w:jc w:val="center"/>
              <w:rPr>
                <w:rFonts w:ascii="Times New Roman" w:hAnsi="Times New Roman"/>
                <w:iCs/>
              </w:rPr>
            </w:pPr>
          </w:p>
        </w:tc>
        <w:tc>
          <w:tcPr>
            <w:tcW w:w="455" w:type="pct"/>
          </w:tcPr>
          <w:p w14:paraId="2740C731" w14:textId="77777777" w:rsidR="005019A2" w:rsidRPr="005019A2" w:rsidRDefault="005019A2" w:rsidP="00CA2F07">
            <w:pPr>
              <w:suppressAutoHyphens/>
              <w:spacing w:after="0"/>
              <w:jc w:val="both"/>
              <w:rPr>
                <w:rFonts w:ascii="Times New Roman" w:hAnsi="Times New Roman"/>
              </w:rPr>
            </w:pPr>
          </w:p>
        </w:tc>
        <w:tc>
          <w:tcPr>
            <w:tcW w:w="706" w:type="pct"/>
            <w:vMerge w:val="restart"/>
          </w:tcPr>
          <w:p w14:paraId="486D9384"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2EC108DE"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778BB639" w14:textId="47D09068" w:rsidR="005019A2" w:rsidRPr="005019A2" w:rsidRDefault="005019A2" w:rsidP="00CA2F07">
            <w:pPr>
              <w:suppressAutoHyphens/>
              <w:spacing w:after="0"/>
              <w:jc w:val="both"/>
              <w:rPr>
                <w:rFonts w:ascii="Times New Roman" w:hAnsi="Times New Roman"/>
              </w:rPr>
            </w:pPr>
          </w:p>
        </w:tc>
      </w:tr>
      <w:tr w:rsidR="005019A2" w:rsidRPr="005019A2" w14:paraId="4B45C500" w14:textId="77777777" w:rsidTr="005019A2">
        <w:trPr>
          <w:trHeight w:val="20"/>
        </w:trPr>
        <w:tc>
          <w:tcPr>
            <w:tcW w:w="828" w:type="pct"/>
            <w:vMerge/>
          </w:tcPr>
          <w:p w14:paraId="0B450D57" w14:textId="77777777" w:rsidR="005019A2" w:rsidRPr="005019A2" w:rsidRDefault="005019A2" w:rsidP="00CA2F07">
            <w:pPr>
              <w:spacing w:line="240" w:lineRule="auto"/>
              <w:rPr>
                <w:rFonts w:ascii="Times New Roman" w:hAnsi="Times New Roman"/>
                <w:b/>
                <w:bCs/>
              </w:rPr>
            </w:pPr>
          </w:p>
        </w:tc>
        <w:tc>
          <w:tcPr>
            <w:tcW w:w="2455" w:type="pct"/>
          </w:tcPr>
          <w:p w14:paraId="731D84B0" w14:textId="77777777" w:rsidR="005019A2" w:rsidRPr="005019A2" w:rsidRDefault="005019A2" w:rsidP="00646C9C">
            <w:pPr>
              <w:pStyle w:val="ae"/>
              <w:suppressAutoHyphens/>
              <w:spacing w:before="0" w:after="0"/>
              <w:ind w:left="0"/>
              <w:jc w:val="both"/>
              <w:rPr>
                <w:sz w:val="22"/>
                <w:szCs w:val="22"/>
              </w:rPr>
            </w:pPr>
            <w:r w:rsidRPr="005019A2">
              <w:rPr>
                <w:sz w:val="22"/>
                <w:szCs w:val="22"/>
                <w:lang w:val="ru-RU"/>
              </w:rPr>
              <w:t>1.</w:t>
            </w:r>
            <w:r w:rsidRPr="005019A2">
              <w:rPr>
                <w:sz w:val="22"/>
                <w:szCs w:val="22"/>
              </w:rPr>
              <w:t xml:space="preserve"> Общая характеристика технологических процессов кабельного производства</w:t>
            </w:r>
          </w:p>
        </w:tc>
        <w:tc>
          <w:tcPr>
            <w:tcW w:w="556" w:type="pct"/>
            <w:vAlign w:val="center"/>
          </w:tcPr>
          <w:p w14:paraId="4E785C15" w14:textId="043158AC" w:rsidR="005019A2" w:rsidRPr="005019A2" w:rsidRDefault="005019A2" w:rsidP="00CA2F07">
            <w:pPr>
              <w:suppressAutoHyphens/>
              <w:jc w:val="center"/>
              <w:rPr>
                <w:rFonts w:ascii="Times New Roman" w:hAnsi="Times New Roman"/>
                <w:iCs/>
              </w:rPr>
            </w:pPr>
          </w:p>
        </w:tc>
        <w:tc>
          <w:tcPr>
            <w:tcW w:w="455" w:type="pct"/>
          </w:tcPr>
          <w:p w14:paraId="098C2AAD" w14:textId="77777777" w:rsidR="005019A2" w:rsidRPr="005019A2" w:rsidRDefault="005019A2" w:rsidP="00CA2F07">
            <w:pPr>
              <w:suppressAutoHyphens/>
              <w:spacing w:after="0"/>
              <w:jc w:val="both"/>
              <w:rPr>
                <w:rFonts w:ascii="Times New Roman" w:hAnsi="Times New Roman"/>
              </w:rPr>
            </w:pPr>
          </w:p>
        </w:tc>
        <w:tc>
          <w:tcPr>
            <w:tcW w:w="706" w:type="pct"/>
            <w:vMerge/>
          </w:tcPr>
          <w:p w14:paraId="52D0F97B" w14:textId="7B265B5E" w:rsidR="005019A2" w:rsidRPr="005019A2" w:rsidRDefault="005019A2" w:rsidP="00CA2F07">
            <w:pPr>
              <w:suppressAutoHyphens/>
              <w:spacing w:after="0"/>
              <w:jc w:val="both"/>
              <w:rPr>
                <w:rFonts w:ascii="Times New Roman" w:hAnsi="Times New Roman"/>
              </w:rPr>
            </w:pPr>
          </w:p>
        </w:tc>
      </w:tr>
      <w:tr w:rsidR="005019A2" w:rsidRPr="005019A2" w14:paraId="5B657348" w14:textId="77777777" w:rsidTr="005019A2">
        <w:trPr>
          <w:trHeight w:val="20"/>
        </w:trPr>
        <w:tc>
          <w:tcPr>
            <w:tcW w:w="828" w:type="pct"/>
            <w:vMerge/>
          </w:tcPr>
          <w:p w14:paraId="4EA3710F" w14:textId="77777777" w:rsidR="005019A2" w:rsidRPr="005019A2" w:rsidRDefault="005019A2" w:rsidP="00646C9C">
            <w:pPr>
              <w:spacing w:line="240" w:lineRule="auto"/>
              <w:rPr>
                <w:rFonts w:ascii="Times New Roman" w:hAnsi="Times New Roman"/>
                <w:b/>
                <w:bCs/>
              </w:rPr>
            </w:pPr>
          </w:p>
        </w:tc>
        <w:tc>
          <w:tcPr>
            <w:tcW w:w="2455" w:type="pct"/>
          </w:tcPr>
          <w:p w14:paraId="6F35210A"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64417F9B" w14:textId="77777777" w:rsidR="005019A2" w:rsidRPr="005019A2" w:rsidRDefault="005019A2" w:rsidP="00646C9C">
            <w:pPr>
              <w:suppressAutoHyphens/>
              <w:jc w:val="center"/>
              <w:rPr>
                <w:rFonts w:ascii="Times New Roman" w:hAnsi="Times New Roman"/>
              </w:rPr>
            </w:pPr>
          </w:p>
        </w:tc>
        <w:tc>
          <w:tcPr>
            <w:tcW w:w="455" w:type="pct"/>
          </w:tcPr>
          <w:p w14:paraId="02247085" w14:textId="77777777" w:rsidR="005019A2" w:rsidRPr="005019A2" w:rsidRDefault="005019A2" w:rsidP="00646C9C">
            <w:pPr>
              <w:suppressAutoHyphens/>
              <w:spacing w:after="0"/>
              <w:jc w:val="both"/>
              <w:rPr>
                <w:rFonts w:ascii="Times New Roman" w:hAnsi="Times New Roman"/>
              </w:rPr>
            </w:pPr>
          </w:p>
        </w:tc>
        <w:tc>
          <w:tcPr>
            <w:tcW w:w="706" w:type="pct"/>
          </w:tcPr>
          <w:p w14:paraId="3FC94AA1" w14:textId="614DD655" w:rsidR="005019A2" w:rsidRPr="005019A2" w:rsidRDefault="005019A2" w:rsidP="00646C9C">
            <w:pPr>
              <w:suppressAutoHyphens/>
              <w:spacing w:after="0"/>
              <w:jc w:val="both"/>
              <w:rPr>
                <w:rFonts w:ascii="Times New Roman" w:hAnsi="Times New Roman"/>
              </w:rPr>
            </w:pPr>
          </w:p>
        </w:tc>
      </w:tr>
      <w:tr w:rsidR="005019A2" w:rsidRPr="005019A2" w14:paraId="333ABA8A" w14:textId="77777777" w:rsidTr="005019A2">
        <w:trPr>
          <w:trHeight w:val="20"/>
        </w:trPr>
        <w:tc>
          <w:tcPr>
            <w:tcW w:w="828" w:type="pct"/>
            <w:vMerge/>
          </w:tcPr>
          <w:p w14:paraId="5E04740F" w14:textId="77777777" w:rsidR="005019A2" w:rsidRPr="005019A2" w:rsidRDefault="005019A2" w:rsidP="00646C9C">
            <w:pPr>
              <w:spacing w:line="240" w:lineRule="auto"/>
              <w:rPr>
                <w:rFonts w:ascii="Times New Roman" w:hAnsi="Times New Roman"/>
                <w:b/>
                <w:bCs/>
              </w:rPr>
            </w:pPr>
          </w:p>
        </w:tc>
        <w:tc>
          <w:tcPr>
            <w:tcW w:w="2455" w:type="pct"/>
          </w:tcPr>
          <w:p w14:paraId="6BE55AA8" w14:textId="77777777" w:rsidR="005019A2" w:rsidRPr="005019A2" w:rsidRDefault="005019A2" w:rsidP="00646C9C">
            <w:pPr>
              <w:suppressAutoHyphens/>
              <w:spacing w:line="240" w:lineRule="auto"/>
              <w:jc w:val="both"/>
              <w:rPr>
                <w:rFonts w:ascii="Times New Roman" w:hAnsi="Times New Roman"/>
                <w:b/>
                <w:bCs/>
              </w:rPr>
            </w:pPr>
          </w:p>
        </w:tc>
        <w:tc>
          <w:tcPr>
            <w:tcW w:w="556" w:type="pct"/>
            <w:vAlign w:val="center"/>
          </w:tcPr>
          <w:p w14:paraId="58D3DEDC" w14:textId="77777777" w:rsidR="005019A2" w:rsidRPr="005019A2" w:rsidRDefault="005019A2" w:rsidP="00646C9C">
            <w:pPr>
              <w:suppressAutoHyphens/>
              <w:jc w:val="center"/>
              <w:rPr>
                <w:rFonts w:ascii="Times New Roman" w:hAnsi="Times New Roman"/>
              </w:rPr>
            </w:pPr>
          </w:p>
        </w:tc>
        <w:tc>
          <w:tcPr>
            <w:tcW w:w="455" w:type="pct"/>
          </w:tcPr>
          <w:p w14:paraId="743A5EC7" w14:textId="77777777" w:rsidR="005019A2" w:rsidRPr="005019A2" w:rsidRDefault="005019A2" w:rsidP="00646C9C">
            <w:pPr>
              <w:suppressAutoHyphens/>
              <w:spacing w:after="0"/>
              <w:jc w:val="both"/>
              <w:rPr>
                <w:rFonts w:ascii="Times New Roman" w:hAnsi="Times New Roman"/>
              </w:rPr>
            </w:pPr>
          </w:p>
        </w:tc>
        <w:tc>
          <w:tcPr>
            <w:tcW w:w="706" w:type="pct"/>
          </w:tcPr>
          <w:p w14:paraId="53197344" w14:textId="4AFD5889" w:rsidR="005019A2" w:rsidRPr="005019A2" w:rsidRDefault="005019A2" w:rsidP="00646C9C">
            <w:pPr>
              <w:suppressAutoHyphens/>
              <w:spacing w:after="0"/>
              <w:jc w:val="both"/>
              <w:rPr>
                <w:rFonts w:ascii="Times New Roman" w:hAnsi="Times New Roman"/>
              </w:rPr>
            </w:pPr>
          </w:p>
        </w:tc>
      </w:tr>
      <w:tr w:rsidR="005019A2" w:rsidRPr="005019A2" w14:paraId="3B72D223" w14:textId="77777777" w:rsidTr="005019A2">
        <w:trPr>
          <w:trHeight w:val="460"/>
        </w:trPr>
        <w:tc>
          <w:tcPr>
            <w:tcW w:w="828" w:type="pct"/>
            <w:vMerge w:val="restart"/>
          </w:tcPr>
          <w:p w14:paraId="6F131E3D"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 xml:space="preserve">Тема 1.3 </w:t>
            </w:r>
            <w:r w:rsidRPr="005019A2">
              <w:rPr>
                <w:rFonts w:ascii="Times New Roman" w:eastAsia="Calibri" w:hAnsi="Times New Roman"/>
                <w:b/>
                <w:bCs/>
              </w:rPr>
              <w:t>Основные сборочные единицы кабельных машин</w:t>
            </w:r>
          </w:p>
        </w:tc>
        <w:tc>
          <w:tcPr>
            <w:tcW w:w="2455" w:type="pct"/>
          </w:tcPr>
          <w:p w14:paraId="4B7C0FC2" w14:textId="77777777" w:rsidR="005019A2" w:rsidRPr="005019A2" w:rsidRDefault="005019A2" w:rsidP="00646C9C">
            <w:pPr>
              <w:pStyle w:val="ae"/>
              <w:suppressAutoHyphens/>
              <w:spacing w:before="0" w:after="0"/>
              <w:ind w:left="0"/>
              <w:jc w:val="both"/>
              <w:rPr>
                <w:sz w:val="22"/>
                <w:szCs w:val="22"/>
              </w:rPr>
            </w:pPr>
            <w:r w:rsidRPr="005019A2">
              <w:rPr>
                <w:b/>
                <w:bCs/>
                <w:sz w:val="22"/>
                <w:szCs w:val="22"/>
              </w:rPr>
              <w:t>Содержание</w:t>
            </w:r>
          </w:p>
        </w:tc>
        <w:tc>
          <w:tcPr>
            <w:tcW w:w="556" w:type="pct"/>
            <w:vAlign w:val="center"/>
          </w:tcPr>
          <w:p w14:paraId="71755A38" w14:textId="74236BAA" w:rsidR="005019A2" w:rsidRPr="005019A2" w:rsidRDefault="005019A2" w:rsidP="00646C9C">
            <w:pPr>
              <w:suppressAutoHyphens/>
              <w:jc w:val="center"/>
              <w:rPr>
                <w:rFonts w:ascii="Times New Roman" w:hAnsi="Times New Roman"/>
              </w:rPr>
            </w:pPr>
          </w:p>
        </w:tc>
        <w:tc>
          <w:tcPr>
            <w:tcW w:w="455" w:type="pct"/>
          </w:tcPr>
          <w:p w14:paraId="4F9E1743" w14:textId="77777777" w:rsidR="005019A2" w:rsidRPr="005019A2" w:rsidRDefault="005019A2" w:rsidP="00646C9C">
            <w:pPr>
              <w:suppressAutoHyphens/>
              <w:spacing w:after="0"/>
              <w:jc w:val="both"/>
              <w:rPr>
                <w:rFonts w:ascii="Times New Roman" w:hAnsi="Times New Roman"/>
              </w:rPr>
            </w:pPr>
          </w:p>
        </w:tc>
        <w:tc>
          <w:tcPr>
            <w:tcW w:w="706" w:type="pct"/>
          </w:tcPr>
          <w:p w14:paraId="3E1300E4" w14:textId="7E52F56B" w:rsidR="005019A2" w:rsidRPr="005019A2" w:rsidRDefault="005019A2" w:rsidP="00646C9C">
            <w:pPr>
              <w:suppressAutoHyphens/>
              <w:spacing w:after="0"/>
              <w:jc w:val="both"/>
              <w:rPr>
                <w:rFonts w:ascii="Times New Roman" w:hAnsi="Times New Roman"/>
              </w:rPr>
            </w:pPr>
          </w:p>
        </w:tc>
      </w:tr>
      <w:tr w:rsidR="005019A2" w:rsidRPr="005019A2" w14:paraId="4D9179E2" w14:textId="77777777" w:rsidTr="005019A2">
        <w:trPr>
          <w:trHeight w:val="460"/>
        </w:trPr>
        <w:tc>
          <w:tcPr>
            <w:tcW w:w="828" w:type="pct"/>
            <w:vMerge/>
          </w:tcPr>
          <w:p w14:paraId="3EF455AB" w14:textId="77777777" w:rsidR="005019A2" w:rsidRPr="005019A2" w:rsidRDefault="005019A2" w:rsidP="00646C9C">
            <w:pPr>
              <w:spacing w:line="240" w:lineRule="auto"/>
              <w:rPr>
                <w:rFonts w:ascii="Times New Roman" w:hAnsi="Times New Roman"/>
                <w:b/>
                <w:bCs/>
              </w:rPr>
            </w:pPr>
          </w:p>
        </w:tc>
        <w:tc>
          <w:tcPr>
            <w:tcW w:w="2455" w:type="pct"/>
          </w:tcPr>
          <w:p w14:paraId="3E874981" w14:textId="77777777" w:rsidR="005019A2" w:rsidRPr="005019A2" w:rsidRDefault="005019A2" w:rsidP="003944D7">
            <w:pPr>
              <w:pStyle w:val="ae"/>
              <w:numPr>
                <w:ilvl w:val="0"/>
                <w:numId w:val="5"/>
              </w:numPr>
              <w:suppressAutoHyphens/>
              <w:spacing w:before="0" w:after="0"/>
              <w:ind w:left="342" w:hanging="284"/>
              <w:rPr>
                <w:sz w:val="22"/>
                <w:szCs w:val="22"/>
              </w:rPr>
            </w:pPr>
            <w:r w:rsidRPr="005019A2">
              <w:rPr>
                <w:sz w:val="22"/>
                <w:szCs w:val="22"/>
              </w:rPr>
              <w:t>Основное и вспомогательное оборудование</w:t>
            </w:r>
          </w:p>
        </w:tc>
        <w:tc>
          <w:tcPr>
            <w:tcW w:w="556" w:type="pct"/>
            <w:vAlign w:val="center"/>
          </w:tcPr>
          <w:p w14:paraId="671B9F2B" w14:textId="563AE65B" w:rsidR="005019A2" w:rsidRPr="005019A2" w:rsidRDefault="005019A2" w:rsidP="00646C9C">
            <w:pPr>
              <w:suppressAutoHyphens/>
              <w:jc w:val="center"/>
              <w:rPr>
                <w:rFonts w:ascii="Times New Roman" w:hAnsi="Times New Roman"/>
              </w:rPr>
            </w:pPr>
          </w:p>
        </w:tc>
        <w:tc>
          <w:tcPr>
            <w:tcW w:w="455" w:type="pct"/>
          </w:tcPr>
          <w:p w14:paraId="39F3296B" w14:textId="77777777" w:rsidR="005019A2" w:rsidRPr="005019A2" w:rsidRDefault="005019A2" w:rsidP="00646C9C">
            <w:pPr>
              <w:suppressAutoHyphens/>
              <w:spacing w:after="0"/>
              <w:jc w:val="both"/>
              <w:rPr>
                <w:rFonts w:ascii="Times New Roman" w:hAnsi="Times New Roman"/>
              </w:rPr>
            </w:pPr>
          </w:p>
        </w:tc>
        <w:tc>
          <w:tcPr>
            <w:tcW w:w="706" w:type="pct"/>
            <w:vMerge w:val="restart"/>
          </w:tcPr>
          <w:p w14:paraId="11529631"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28589BB6"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03CA8690" w14:textId="7EEF35E2" w:rsidR="005019A2" w:rsidRPr="005019A2" w:rsidRDefault="005019A2" w:rsidP="00646C9C">
            <w:pPr>
              <w:suppressAutoHyphens/>
              <w:spacing w:after="0"/>
              <w:jc w:val="both"/>
              <w:rPr>
                <w:rFonts w:ascii="Times New Roman" w:hAnsi="Times New Roman"/>
              </w:rPr>
            </w:pPr>
          </w:p>
        </w:tc>
      </w:tr>
      <w:tr w:rsidR="005019A2" w:rsidRPr="005019A2" w14:paraId="28F5EC89" w14:textId="77777777" w:rsidTr="005019A2">
        <w:trPr>
          <w:trHeight w:val="460"/>
        </w:trPr>
        <w:tc>
          <w:tcPr>
            <w:tcW w:w="828" w:type="pct"/>
            <w:vMerge/>
          </w:tcPr>
          <w:p w14:paraId="60FDB089" w14:textId="77777777" w:rsidR="005019A2" w:rsidRPr="005019A2" w:rsidRDefault="005019A2" w:rsidP="00646C9C">
            <w:pPr>
              <w:spacing w:line="240" w:lineRule="auto"/>
              <w:rPr>
                <w:rFonts w:ascii="Times New Roman" w:hAnsi="Times New Roman"/>
                <w:b/>
                <w:bCs/>
              </w:rPr>
            </w:pPr>
          </w:p>
        </w:tc>
        <w:tc>
          <w:tcPr>
            <w:tcW w:w="2455" w:type="pct"/>
          </w:tcPr>
          <w:p w14:paraId="7F6A6503" w14:textId="77777777" w:rsidR="005019A2" w:rsidRPr="005019A2" w:rsidRDefault="005019A2" w:rsidP="00646C9C">
            <w:pPr>
              <w:pStyle w:val="ae"/>
              <w:suppressAutoHyphens/>
              <w:spacing w:before="0" w:after="0"/>
              <w:ind w:left="0"/>
              <w:jc w:val="both"/>
              <w:rPr>
                <w:sz w:val="22"/>
                <w:szCs w:val="22"/>
              </w:rPr>
            </w:pPr>
            <w:r w:rsidRPr="005019A2">
              <w:rPr>
                <w:sz w:val="22"/>
                <w:szCs w:val="22"/>
                <w:lang w:val="ru-RU"/>
              </w:rPr>
              <w:t xml:space="preserve">2. </w:t>
            </w:r>
            <w:r w:rsidRPr="005019A2">
              <w:rPr>
                <w:sz w:val="22"/>
                <w:szCs w:val="22"/>
              </w:rPr>
              <w:t xml:space="preserve">Отдающие, тяговые, приёмные устройства, рабочий узел. </w:t>
            </w:r>
          </w:p>
        </w:tc>
        <w:tc>
          <w:tcPr>
            <w:tcW w:w="556" w:type="pct"/>
            <w:vAlign w:val="center"/>
          </w:tcPr>
          <w:p w14:paraId="2FB21DDA" w14:textId="2DA47B52" w:rsidR="005019A2" w:rsidRPr="005019A2" w:rsidRDefault="005019A2" w:rsidP="00646C9C">
            <w:pPr>
              <w:suppressAutoHyphens/>
              <w:jc w:val="center"/>
              <w:rPr>
                <w:rFonts w:ascii="Times New Roman" w:hAnsi="Times New Roman"/>
              </w:rPr>
            </w:pPr>
          </w:p>
        </w:tc>
        <w:tc>
          <w:tcPr>
            <w:tcW w:w="455" w:type="pct"/>
          </w:tcPr>
          <w:p w14:paraId="5C2E4E18" w14:textId="77777777" w:rsidR="005019A2" w:rsidRPr="005019A2" w:rsidRDefault="005019A2" w:rsidP="00646C9C">
            <w:pPr>
              <w:suppressAutoHyphens/>
              <w:spacing w:after="0"/>
              <w:jc w:val="both"/>
              <w:rPr>
                <w:rFonts w:ascii="Times New Roman" w:hAnsi="Times New Roman"/>
              </w:rPr>
            </w:pPr>
          </w:p>
        </w:tc>
        <w:tc>
          <w:tcPr>
            <w:tcW w:w="706" w:type="pct"/>
            <w:vMerge/>
          </w:tcPr>
          <w:p w14:paraId="31770185" w14:textId="4088D3B3" w:rsidR="005019A2" w:rsidRPr="005019A2" w:rsidRDefault="005019A2" w:rsidP="00646C9C">
            <w:pPr>
              <w:suppressAutoHyphens/>
              <w:spacing w:after="0"/>
              <w:jc w:val="both"/>
              <w:rPr>
                <w:rFonts w:ascii="Times New Roman" w:hAnsi="Times New Roman"/>
              </w:rPr>
            </w:pPr>
          </w:p>
        </w:tc>
      </w:tr>
      <w:tr w:rsidR="005019A2" w:rsidRPr="005019A2" w14:paraId="75AAEA79" w14:textId="77777777" w:rsidTr="005019A2">
        <w:trPr>
          <w:trHeight w:val="460"/>
        </w:trPr>
        <w:tc>
          <w:tcPr>
            <w:tcW w:w="828" w:type="pct"/>
            <w:vMerge/>
          </w:tcPr>
          <w:p w14:paraId="7D8019C9" w14:textId="77777777" w:rsidR="005019A2" w:rsidRPr="005019A2" w:rsidRDefault="005019A2" w:rsidP="00646C9C">
            <w:pPr>
              <w:spacing w:line="240" w:lineRule="auto"/>
              <w:rPr>
                <w:rFonts w:ascii="Times New Roman" w:hAnsi="Times New Roman"/>
                <w:b/>
                <w:bCs/>
              </w:rPr>
            </w:pPr>
          </w:p>
        </w:tc>
        <w:tc>
          <w:tcPr>
            <w:tcW w:w="2455" w:type="pct"/>
          </w:tcPr>
          <w:p w14:paraId="366A21F1"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20A4E003" w14:textId="1A1BCA04" w:rsidR="005019A2" w:rsidRPr="005019A2" w:rsidRDefault="005019A2" w:rsidP="00646C9C">
            <w:pPr>
              <w:suppressAutoHyphens/>
              <w:jc w:val="center"/>
              <w:rPr>
                <w:rFonts w:ascii="Times New Roman" w:hAnsi="Times New Roman"/>
              </w:rPr>
            </w:pPr>
          </w:p>
        </w:tc>
        <w:tc>
          <w:tcPr>
            <w:tcW w:w="455" w:type="pct"/>
          </w:tcPr>
          <w:p w14:paraId="27937299" w14:textId="77777777" w:rsidR="005019A2" w:rsidRPr="005019A2" w:rsidRDefault="005019A2" w:rsidP="00646C9C">
            <w:pPr>
              <w:suppressAutoHyphens/>
              <w:spacing w:after="0"/>
              <w:jc w:val="both"/>
              <w:rPr>
                <w:rFonts w:ascii="Times New Roman" w:hAnsi="Times New Roman"/>
              </w:rPr>
            </w:pPr>
          </w:p>
        </w:tc>
        <w:tc>
          <w:tcPr>
            <w:tcW w:w="706" w:type="pct"/>
          </w:tcPr>
          <w:p w14:paraId="7032952D" w14:textId="7776E746" w:rsidR="005019A2" w:rsidRPr="005019A2" w:rsidRDefault="005019A2" w:rsidP="00646C9C">
            <w:pPr>
              <w:suppressAutoHyphens/>
              <w:spacing w:after="0"/>
              <w:jc w:val="both"/>
              <w:rPr>
                <w:rFonts w:ascii="Times New Roman" w:hAnsi="Times New Roman"/>
              </w:rPr>
            </w:pPr>
          </w:p>
        </w:tc>
      </w:tr>
      <w:tr w:rsidR="005019A2" w:rsidRPr="005019A2" w14:paraId="1C29EC55" w14:textId="77777777" w:rsidTr="005019A2">
        <w:trPr>
          <w:trHeight w:val="460"/>
        </w:trPr>
        <w:tc>
          <w:tcPr>
            <w:tcW w:w="828" w:type="pct"/>
            <w:vMerge/>
          </w:tcPr>
          <w:p w14:paraId="38F21BD8" w14:textId="77777777" w:rsidR="005019A2" w:rsidRPr="005019A2" w:rsidRDefault="005019A2" w:rsidP="00646C9C">
            <w:pPr>
              <w:spacing w:line="240" w:lineRule="auto"/>
              <w:rPr>
                <w:rFonts w:ascii="Times New Roman" w:hAnsi="Times New Roman"/>
                <w:b/>
                <w:bCs/>
              </w:rPr>
            </w:pPr>
          </w:p>
        </w:tc>
        <w:tc>
          <w:tcPr>
            <w:tcW w:w="2455" w:type="pct"/>
          </w:tcPr>
          <w:p w14:paraId="3B22F8EC"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1 «Выбор основного и вспомогательного оборудования для организации кабельного производства»</w:t>
            </w:r>
          </w:p>
        </w:tc>
        <w:tc>
          <w:tcPr>
            <w:tcW w:w="556" w:type="pct"/>
            <w:vAlign w:val="center"/>
          </w:tcPr>
          <w:p w14:paraId="47B44C34" w14:textId="21AB38DC" w:rsidR="005019A2" w:rsidRPr="005019A2" w:rsidRDefault="005019A2" w:rsidP="00646C9C">
            <w:pPr>
              <w:suppressAutoHyphens/>
              <w:jc w:val="center"/>
              <w:rPr>
                <w:rFonts w:ascii="Times New Roman" w:hAnsi="Times New Roman"/>
              </w:rPr>
            </w:pPr>
          </w:p>
        </w:tc>
        <w:tc>
          <w:tcPr>
            <w:tcW w:w="455" w:type="pct"/>
          </w:tcPr>
          <w:p w14:paraId="42445187" w14:textId="77777777" w:rsidR="005019A2" w:rsidRPr="005019A2" w:rsidRDefault="005019A2" w:rsidP="00646C9C">
            <w:pPr>
              <w:suppressAutoHyphens/>
              <w:spacing w:after="0"/>
              <w:jc w:val="both"/>
              <w:rPr>
                <w:rFonts w:ascii="Times New Roman" w:hAnsi="Times New Roman"/>
              </w:rPr>
            </w:pPr>
          </w:p>
        </w:tc>
        <w:tc>
          <w:tcPr>
            <w:tcW w:w="706" w:type="pct"/>
          </w:tcPr>
          <w:p w14:paraId="009C885A" w14:textId="5EA02F52" w:rsidR="005019A2" w:rsidRPr="005019A2" w:rsidRDefault="005019A2" w:rsidP="00646C9C">
            <w:pPr>
              <w:suppressAutoHyphens/>
              <w:spacing w:after="0"/>
              <w:jc w:val="both"/>
              <w:rPr>
                <w:rFonts w:ascii="Times New Roman" w:hAnsi="Times New Roman"/>
              </w:rPr>
            </w:pPr>
          </w:p>
        </w:tc>
      </w:tr>
      <w:tr w:rsidR="005019A2" w:rsidRPr="005019A2" w14:paraId="037A711C" w14:textId="77777777" w:rsidTr="005019A2">
        <w:trPr>
          <w:trHeight w:val="460"/>
        </w:trPr>
        <w:tc>
          <w:tcPr>
            <w:tcW w:w="828" w:type="pct"/>
            <w:vMerge/>
          </w:tcPr>
          <w:p w14:paraId="0F5C3A85" w14:textId="77777777" w:rsidR="005019A2" w:rsidRPr="005019A2" w:rsidRDefault="005019A2" w:rsidP="00646C9C">
            <w:pPr>
              <w:spacing w:line="240" w:lineRule="auto"/>
              <w:rPr>
                <w:rFonts w:ascii="Times New Roman" w:hAnsi="Times New Roman"/>
                <w:b/>
                <w:bCs/>
              </w:rPr>
            </w:pPr>
          </w:p>
        </w:tc>
        <w:tc>
          <w:tcPr>
            <w:tcW w:w="2455" w:type="pct"/>
          </w:tcPr>
          <w:p w14:paraId="603DB849"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2 «Составление дефектной ведомости приёмных и отдающих устройств»</w:t>
            </w:r>
          </w:p>
        </w:tc>
        <w:tc>
          <w:tcPr>
            <w:tcW w:w="556" w:type="pct"/>
            <w:vAlign w:val="center"/>
          </w:tcPr>
          <w:p w14:paraId="3AD3BCA9" w14:textId="65294BB4" w:rsidR="005019A2" w:rsidRPr="005019A2" w:rsidRDefault="005019A2" w:rsidP="00646C9C">
            <w:pPr>
              <w:suppressAutoHyphens/>
              <w:jc w:val="center"/>
              <w:rPr>
                <w:rFonts w:ascii="Times New Roman" w:hAnsi="Times New Roman"/>
              </w:rPr>
            </w:pPr>
          </w:p>
        </w:tc>
        <w:tc>
          <w:tcPr>
            <w:tcW w:w="455" w:type="pct"/>
          </w:tcPr>
          <w:p w14:paraId="4595CD08" w14:textId="77777777" w:rsidR="005019A2" w:rsidRPr="005019A2" w:rsidRDefault="005019A2" w:rsidP="00646C9C">
            <w:pPr>
              <w:suppressAutoHyphens/>
              <w:spacing w:after="0"/>
              <w:jc w:val="both"/>
              <w:rPr>
                <w:rFonts w:ascii="Times New Roman" w:hAnsi="Times New Roman"/>
              </w:rPr>
            </w:pPr>
          </w:p>
        </w:tc>
        <w:tc>
          <w:tcPr>
            <w:tcW w:w="706" w:type="pct"/>
          </w:tcPr>
          <w:p w14:paraId="7A9D3E91" w14:textId="51F881BB" w:rsidR="005019A2" w:rsidRPr="005019A2" w:rsidRDefault="005019A2" w:rsidP="00646C9C">
            <w:pPr>
              <w:suppressAutoHyphens/>
              <w:spacing w:after="0"/>
              <w:jc w:val="both"/>
              <w:rPr>
                <w:rFonts w:ascii="Times New Roman" w:hAnsi="Times New Roman"/>
              </w:rPr>
            </w:pPr>
          </w:p>
        </w:tc>
      </w:tr>
      <w:tr w:rsidR="005019A2" w:rsidRPr="005019A2" w14:paraId="3A885E46" w14:textId="77777777" w:rsidTr="005019A2">
        <w:trPr>
          <w:trHeight w:val="460"/>
        </w:trPr>
        <w:tc>
          <w:tcPr>
            <w:tcW w:w="828" w:type="pct"/>
            <w:vMerge/>
          </w:tcPr>
          <w:p w14:paraId="0B51E2D7" w14:textId="77777777" w:rsidR="005019A2" w:rsidRPr="005019A2" w:rsidRDefault="005019A2" w:rsidP="00646C9C">
            <w:pPr>
              <w:spacing w:line="240" w:lineRule="auto"/>
              <w:rPr>
                <w:rFonts w:ascii="Times New Roman" w:hAnsi="Times New Roman"/>
                <w:b/>
                <w:bCs/>
              </w:rPr>
            </w:pPr>
          </w:p>
        </w:tc>
        <w:tc>
          <w:tcPr>
            <w:tcW w:w="2455" w:type="pct"/>
          </w:tcPr>
          <w:p w14:paraId="5F781743"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3 «Составление дефектной ведомости на тяговые устройства»</w:t>
            </w:r>
          </w:p>
        </w:tc>
        <w:tc>
          <w:tcPr>
            <w:tcW w:w="556" w:type="pct"/>
            <w:vAlign w:val="center"/>
          </w:tcPr>
          <w:p w14:paraId="1D215848" w14:textId="43001835" w:rsidR="005019A2" w:rsidRPr="005019A2" w:rsidRDefault="005019A2" w:rsidP="00646C9C">
            <w:pPr>
              <w:suppressAutoHyphens/>
              <w:jc w:val="center"/>
              <w:rPr>
                <w:rFonts w:ascii="Times New Roman" w:hAnsi="Times New Roman"/>
              </w:rPr>
            </w:pPr>
          </w:p>
        </w:tc>
        <w:tc>
          <w:tcPr>
            <w:tcW w:w="455" w:type="pct"/>
          </w:tcPr>
          <w:p w14:paraId="342DB49C" w14:textId="77777777" w:rsidR="005019A2" w:rsidRPr="005019A2" w:rsidRDefault="005019A2" w:rsidP="00646C9C">
            <w:pPr>
              <w:suppressAutoHyphens/>
              <w:spacing w:after="0"/>
              <w:jc w:val="both"/>
              <w:rPr>
                <w:rFonts w:ascii="Times New Roman" w:hAnsi="Times New Roman"/>
              </w:rPr>
            </w:pPr>
          </w:p>
        </w:tc>
        <w:tc>
          <w:tcPr>
            <w:tcW w:w="706" w:type="pct"/>
          </w:tcPr>
          <w:p w14:paraId="6CF65B6C" w14:textId="1EE78D8A" w:rsidR="005019A2" w:rsidRPr="005019A2" w:rsidRDefault="005019A2" w:rsidP="00646C9C">
            <w:pPr>
              <w:suppressAutoHyphens/>
              <w:spacing w:after="0"/>
              <w:jc w:val="both"/>
              <w:rPr>
                <w:rFonts w:ascii="Times New Roman" w:hAnsi="Times New Roman"/>
              </w:rPr>
            </w:pPr>
          </w:p>
        </w:tc>
      </w:tr>
      <w:tr w:rsidR="005019A2" w:rsidRPr="005019A2" w14:paraId="17D958EB" w14:textId="77777777" w:rsidTr="005019A2">
        <w:trPr>
          <w:trHeight w:val="460"/>
        </w:trPr>
        <w:tc>
          <w:tcPr>
            <w:tcW w:w="828" w:type="pct"/>
            <w:vMerge w:val="restart"/>
          </w:tcPr>
          <w:p w14:paraId="1C958537"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 xml:space="preserve">Тема 1.4 </w:t>
            </w:r>
            <w:r w:rsidRPr="005019A2">
              <w:rPr>
                <w:rFonts w:ascii="Times New Roman" w:hAnsi="Times New Roman"/>
                <w:b/>
              </w:rPr>
              <w:t>Технология обработки цветных металлов и сплавов</w:t>
            </w:r>
          </w:p>
          <w:p w14:paraId="2F244408" w14:textId="77777777" w:rsidR="005019A2" w:rsidRPr="005019A2" w:rsidRDefault="005019A2" w:rsidP="00646C9C">
            <w:pPr>
              <w:spacing w:line="240" w:lineRule="auto"/>
              <w:rPr>
                <w:rFonts w:ascii="Times New Roman" w:hAnsi="Times New Roman"/>
                <w:b/>
                <w:bCs/>
              </w:rPr>
            </w:pPr>
          </w:p>
          <w:p w14:paraId="1D52B176" w14:textId="77777777" w:rsidR="005019A2" w:rsidRPr="005019A2" w:rsidRDefault="005019A2" w:rsidP="00646C9C">
            <w:pPr>
              <w:spacing w:line="240" w:lineRule="auto"/>
              <w:rPr>
                <w:rFonts w:ascii="Times New Roman" w:hAnsi="Times New Roman"/>
                <w:b/>
                <w:bCs/>
              </w:rPr>
            </w:pPr>
          </w:p>
        </w:tc>
        <w:tc>
          <w:tcPr>
            <w:tcW w:w="2455" w:type="pct"/>
          </w:tcPr>
          <w:p w14:paraId="086ECB72" w14:textId="77777777" w:rsidR="005019A2" w:rsidRPr="005019A2" w:rsidRDefault="005019A2" w:rsidP="00646C9C">
            <w:pPr>
              <w:suppressAutoHyphens/>
              <w:spacing w:after="0" w:line="240" w:lineRule="auto"/>
              <w:rPr>
                <w:rFonts w:ascii="Times New Roman" w:hAnsi="Times New Roman"/>
                <w:b/>
              </w:rPr>
            </w:pPr>
            <w:r w:rsidRPr="005019A2">
              <w:rPr>
                <w:rFonts w:ascii="Times New Roman" w:hAnsi="Times New Roman"/>
                <w:b/>
              </w:rPr>
              <w:t xml:space="preserve">Содержание </w:t>
            </w:r>
          </w:p>
        </w:tc>
        <w:tc>
          <w:tcPr>
            <w:tcW w:w="556" w:type="pct"/>
            <w:vAlign w:val="center"/>
          </w:tcPr>
          <w:p w14:paraId="1D7F8425" w14:textId="75AD759A" w:rsidR="005019A2" w:rsidRPr="005019A2" w:rsidRDefault="005019A2" w:rsidP="00646C9C">
            <w:pPr>
              <w:suppressAutoHyphens/>
              <w:jc w:val="center"/>
              <w:rPr>
                <w:rFonts w:ascii="Times New Roman" w:hAnsi="Times New Roman"/>
              </w:rPr>
            </w:pPr>
          </w:p>
        </w:tc>
        <w:tc>
          <w:tcPr>
            <w:tcW w:w="455" w:type="pct"/>
          </w:tcPr>
          <w:p w14:paraId="589DA56B" w14:textId="77777777" w:rsidR="005019A2" w:rsidRPr="005019A2" w:rsidRDefault="005019A2" w:rsidP="00646C9C">
            <w:pPr>
              <w:suppressAutoHyphens/>
              <w:spacing w:after="0"/>
              <w:jc w:val="both"/>
              <w:rPr>
                <w:rFonts w:ascii="Times New Roman" w:hAnsi="Times New Roman"/>
              </w:rPr>
            </w:pPr>
          </w:p>
        </w:tc>
        <w:tc>
          <w:tcPr>
            <w:tcW w:w="706" w:type="pct"/>
          </w:tcPr>
          <w:p w14:paraId="3FFD4DF7" w14:textId="58769777" w:rsidR="005019A2" w:rsidRPr="005019A2" w:rsidRDefault="005019A2" w:rsidP="00646C9C">
            <w:pPr>
              <w:suppressAutoHyphens/>
              <w:spacing w:after="0"/>
              <w:jc w:val="both"/>
              <w:rPr>
                <w:rFonts w:ascii="Times New Roman" w:hAnsi="Times New Roman"/>
              </w:rPr>
            </w:pPr>
          </w:p>
        </w:tc>
      </w:tr>
      <w:tr w:rsidR="005019A2" w:rsidRPr="005019A2" w14:paraId="7A02AA57" w14:textId="77777777" w:rsidTr="005019A2">
        <w:trPr>
          <w:trHeight w:val="460"/>
        </w:trPr>
        <w:tc>
          <w:tcPr>
            <w:tcW w:w="828" w:type="pct"/>
            <w:vMerge/>
          </w:tcPr>
          <w:p w14:paraId="0834EB8B" w14:textId="77777777" w:rsidR="005019A2" w:rsidRPr="005019A2" w:rsidRDefault="005019A2" w:rsidP="00646C9C">
            <w:pPr>
              <w:spacing w:line="240" w:lineRule="auto"/>
              <w:rPr>
                <w:rFonts w:ascii="Times New Roman" w:hAnsi="Times New Roman"/>
                <w:b/>
                <w:bCs/>
              </w:rPr>
            </w:pPr>
          </w:p>
        </w:tc>
        <w:tc>
          <w:tcPr>
            <w:tcW w:w="2455" w:type="pct"/>
          </w:tcPr>
          <w:p w14:paraId="713CE180"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Волочильное оборудование</w:t>
            </w:r>
          </w:p>
        </w:tc>
        <w:tc>
          <w:tcPr>
            <w:tcW w:w="556" w:type="pct"/>
            <w:vAlign w:val="center"/>
          </w:tcPr>
          <w:p w14:paraId="47A3D992" w14:textId="123EBE8D" w:rsidR="005019A2" w:rsidRPr="005019A2" w:rsidRDefault="005019A2" w:rsidP="00646C9C">
            <w:pPr>
              <w:suppressAutoHyphens/>
              <w:jc w:val="center"/>
              <w:rPr>
                <w:rFonts w:ascii="Times New Roman" w:hAnsi="Times New Roman"/>
              </w:rPr>
            </w:pPr>
          </w:p>
        </w:tc>
        <w:tc>
          <w:tcPr>
            <w:tcW w:w="455" w:type="pct"/>
          </w:tcPr>
          <w:p w14:paraId="50483919" w14:textId="77777777" w:rsidR="005019A2" w:rsidRPr="005019A2" w:rsidRDefault="005019A2" w:rsidP="00646C9C">
            <w:pPr>
              <w:suppressAutoHyphens/>
              <w:spacing w:after="0"/>
              <w:jc w:val="both"/>
              <w:rPr>
                <w:rFonts w:ascii="Times New Roman" w:hAnsi="Times New Roman"/>
              </w:rPr>
            </w:pPr>
          </w:p>
        </w:tc>
        <w:tc>
          <w:tcPr>
            <w:tcW w:w="706" w:type="pct"/>
          </w:tcPr>
          <w:p w14:paraId="00BDE190" w14:textId="32DFD702" w:rsidR="005019A2" w:rsidRPr="005019A2" w:rsidRDefault="005019A2" w:rsidP="00646C9C">
            <w:pPr>
              <w:suppressAutoHyphens/>
              <w:spacing w:after="0"/>
              <w:jc w:val="both"/>
              <w:rPr>
                <w:rFonts w:ascii="Times New Roman" w:hAnsi="Times New Roman"/>
              </w:rPr>
            </w:pPr>
          </w:p>
        </w:tc>
      </w:tr>
      <w:tr w:rsidR="005019A2" w:rsidRPr="005019A2" w14:paraId="3BF8DA2E" w14:textId="77777777" w:rsidTr="005019A2">
        <w:trPr>
          <w:trHeight w:val="460"/>
        </w:trPr>
        <w:tc>
          <w:tcPr>
            <w:tcW w:w="828" w:type="pct"/>
            <w:vMerge/>
          </w:tcPr>
          <w:p w14:paraId="534DCE34" w14:textId="77777777" w:rsidR="005019A2" w:rsidRPr="005019A2" w:rsidRDefault="005019A2" w:rsidP="00646C9C">
            <w:pPr>
              <w:spacing w:line="240" w:lineRule="auto"/>
              <w:rPr>
                <w:rFonts w:ascii="Times New Roman" w:hAnsi="Times New Roman"/>
                <w:b/>
                <w:bCs/>
              </w:rPr>
            </w:pPr>
          </w:p>
        </w:tc>
        <w:tc>
          <w:tcPr>
            <w:tcW w:w="2455" w:type="pct"/>
          </w:tcPr>
          <w:p w14:paraId="6AEC91CE" w14:textId="77777777" w:rsidR="005019A2" w:rsidRPr="005019A2" w:rsidRDefault="005019A2" w:rsidP="00646C9C">
            <w:pPr>
              <w:pStyle w:val="ae"/>
              <w:spacing w:before="0" w:after="0"/>
              <w:ind w:left="360" w:hanging="360"/>
              <w:rPr>
                <w:b/>
                <w:sz w:val="22"/>
                <w:szCs w:val="22"/>
              </w:rPr>
            </w:pPr>
            <w:r w:rsidRPr="005019A2">
              <w:rPr>
                <w:sz w:val="22"/>
                <w:szCs w:val="22"/>
                <w:lang w:val="ru-RU"/>
              </w:rPr>
              <w:t>2.</w:t>
            </w:r>
            <w:r w:rsidRPr="005019A2">
              <w:rPr>
                <w:sz w:val="22"/>
                <w:szCs w:val="22"/>
              </w:rPr>
              <w:t xml:space="preserve"> Оборудование для прессования токопроводящих жил</w:t>
            </w:r>
          </w:p>
        </w:tc>
        <w:tc>
          <w:tcPr>
            <w:tcW w:w="556" w:type="pct"/>
            <w:vAlign w:val="center"/>
          </w:tcPr>
          <w:p w14:paraId="10A281C7" w14:textId="653062A7" w:rsidR="005019A2" w:rsidRPr="005019A2" w:rsidRDefault="005019A2" w:rsidP="00646C9C">
            <w:pPr>
              <w:suppressAutoHyphens/>
              <w:jc w:val="center"/>
              <w:rPr>
                <w:rFonts w:ascii="Times New Roman" w:hAnsi="Times New Roman"/>
              </w:rPr>
            </w:pPr>
          </w:p>
        </w:tc>
        <w:tc>
          <w:tcPr>
            <w:tcW w:w="455" w:type="pct"/>
          </w:tcPr>
          <w:p w14:paraId="4A125714" w14:textId="77777777" w:rsidR="005019A2" w:rsidRPr="005019A2" w:rsidRDefault="005019A2" w:rsidP="00646C9C">
            <w:pPr>
              <w:suppressAutoHyphens/>
              <w:spacing w:after="0"/>
              <w:jc w:val="both"/>
              <w:rPr>
                <w:rFonts w:ascii="Times New Roman" w:hAnsi="Times New Roman"/>
              </w:rPr>
            </w:pPr>
          </w:p>
        </w:tc>
        <w:tc>
          <w:tcPr>
            <w:tcW w:w="706" w:type="pct"/>
          </w:tcPr>
          <w:p w14:paraId="2A02D2D2" w14:textId="7DC357F5" w:rsidR="005019A2" w:rsidRPr="005019A2" w:rsidRDefault="005019A2" w:rsidP="00646C9C">
            <w:pPr>
              <w:suppressAutoHyphens/>
              <w:spacing w:after="0"/>
              <w:jc w:val="both"/>
              <w:rPr>
                <w:rFonts w:ascii="Times New Roman" w:hAnsi="Times New Roman"/>
              </w:rPr>
            </w:pPr>
          </w:p>
        </w:tc>
      </w:tr>
      <w:tr w:rsidR="005019A2" w:rsidRPr="005019A2" w14:paraId="11929A07" w14:textId="77777777" w:rsidTr="005019A2">
        <w:trPr>
          <w:trHeight w:val="460"/>
        </w:trPr>
        <w:tc>
          <w:tcPr>
            <w:tcW w:w="828" w:type="pct"/>
            <w:vMerge/>
          </w:tcPr>
          <w:p w14:paraId="54D6DDBE" w14:textId="77777777" w:rsidR="005019A2" w:rsidRPr="005019A2" w:rsidRDefault="005019A2" w:rsidP="00646C9C">
            <w:pPr>
              <w:spacing w:line="240" w:lineRule="auto"/>
              <w:rPr>
                <w:rFonts w:ascii="Times New Roman" w:hAnsi="Times New Roman"/>
                <w:b/>
                <w:bCs/>
              </w:rPr>
            </w:pPr>
          </w:p>
        </w:tc>
        <w:tc>
          <w:tcPr>
            <w:tcW w:w="2455" w:type="pct"/>
          </w:tcPr>
          <w:p w14:paraId="5205A35B"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3D58B206" w14:textId="0C458779" w:rsidR="005019A2" w:rsidRPr="005019A2" w:rsidRDefault="005019A2" w:rsidP="00646C9C">
            <w:pPr>
              <w:suppressAutoHyphens/>
              <w:jc w:val="center"/>
              <w:rPr>
                <w:rFonts w:ascii="Times New Roman" w:hAnsi="Times New Roman"/>
              </w:rPr>
            </w:pPr>
          </w:p>
        </w:tc>
        <w:tc>
          <w:tcPr>
            <w:tcW w:w="455" w:type="pct"/>
          </w:tcPr>
          <w:p w14:paraId="63541C61" w14:textId="77777777" w:rsidR="005019A2" w:rsidRPr="005019A2" w:rsidRDefault="005019A2" w:rsidP="00646C9C">
            <w:pPr>
              <w:suppressAutoHyphens/>
              <w:spacing w:after="0"/>
              <w:jc w:val="both"/>
              <w:rPr>
                <w:rFonts w:ascii="Times New Roman" w:hAnsi="Times New Roman"/>
              </w:rPr>
            </w:pPr>
          </w:p>
        </w:tc>
        <w:tc>
          <w:tcPr>
            <w:tcW w:w="706" w:type="pct"/>
          </w:tcPr>
          <w:p w14:paraId="0EB27377" w14:textId="3CA36485" w:rsidR="005019A2" w:rsidRPr="005019A2" w:rsidRDefault="005019A2" w:rsidP="00646C9C">
            <w:pPr>
              <w:suppressAutoHyphens/>
              <w:spacing w:after="0"/>
              <w:jc w:val="both"/>
              <w:rPr>
                <w:rFonts w:ascii="Times New Roman" w:hAnsi="Times New Roman"/>
              </w:rPr>
            </w:pPr>
          </w:p>
        </w:tc>
      </w:tr>
      <w:tr w:rsidR="005019A2" w:rsidRPr="005019A2" w14:paraId="56B4F804" w14:textId="77777777" w:rsidTr="005019A2">
        <w:trPr>
          <w:trHeight w:val="460"/>
        </w:trPr>
        <w:tc>
          <w:tcPr>
            <w:tcW w:w="828" w:type="pct"/>
            <w:vMerge/>
          </w:tcPr>
          <w:p w14:paraId="402BAF52" w14:textId="77777777" w:rsidR="005019A2" w:rsidRPr="005019A2" w:rsidRDefault="005019A2" w:rsidP="00646C9C">
            <w:pPr>
              <w:spacing w:line="240" w:lineRule="auto"/>
              <w:rPr>
                <w:rFonts w:ascii="Times New Roman" w:hAnsi="Times New Roman"/>
                <w:b/>
                <w:bCs/>
              </w:rPr>
            </w:pPr>
          </w:p>
        </w:tc>
        <w:tc>
          <w:tcPr>
            <w:tcW w:w="2455" w:type="pct"/>
          </w:tcPr>
          <w:p w14:paraId="66F1C024" w14:textId="77777777" w:rsidR="005019A2" w:rsidRPr="005019A2" w:rsidRDefault="005019A2" w:rsidP="009B70D8">
            <w:pPr>
              <w:spacing w:after="0" w:line="240" w:lineRule="auto"/>
              <w:jc w:val="both"/>
              <w:rPr>
                <w:rFonts w:ascii="Times New Roman" w:hAnsi="Times New Roman"/>
              </w:rPr>
            </w:pPr>
            <w:r w:rsidRPr="005019A2">
              <w:rPr>
                <w:rFonts w:ascii="Times New Roman" w:hAnsi="Times New Roman"/>
              </w:rPr>
              <w:t>Практическое занятие 4 «Изучение основных узлов волочильной машины и порядок монтажа»</w:t>
            </w:r>
          </w:p>
        </w:tc>
        <w:tc>
          <w:tcPr>
            <w:tcW w:w="556" w:type="pct"/>
            <w:vAlign w:val="center"/>
          </w:tcPr>
          <w:p w14:paraId="63651FBC" w14:textId="3A674608" w:rsidR="005019A2" w:rsidRPr="005019A2" w:rsidRDefault="005019A2" w:rsidP="00646C9C">
            <w:pPr>
              <w:suppressAutoHyphens/>
              <w:jc w:val="center"/>
              <w:rPr>
                <w:rFonts w:ascii="Times New Roman" w:hAnsi="Times New Roman"/>
              </w:rPr>
            </w:pPr>
          </w:p>
        </w:tc>
        <w:tc>
          <w:tcPr>
            <w:tcW w:w="455" w:type="pct"/>
          </w:tcPr>
          <w:p w14:paraId="00536DF5" w14:textId="77777777" w:rsidR="005019A2" w:rsidRPr="005019A2" w:rsidRDefault="005019A2" w:rsidP="00646C9C">
            <w:pPr>
              <w:suppressAutoHyphens/>
              <w:spacing w:after="0"/>
              <w:jc w:val="both"/>
              <w:rPr>
                <w:rFonts w:ascii="Times New Roman" w:hAnsi="Times New Roman"/>
              </w:rPr>
            </w:pPr>
          </w:p>
        </w:tc>
        <w:tc>
          <w:tcPr>
            <w:tcW w:w="706" w:type="pct"/>
          </w:tcPr>
          <w:p w14:paraId="1A69752D" w14:textId="2CD19BD1" w:rsidR="005019A2" w:rsidRPr="005019A2" w:rsidRDefault="005019A2" w:rsidP="00646C9C">
            <w:pPr>
              <w:suppressAutoHyphens/>
              <w:spacing w:after="0"/>
              <w:jc w:val="both"/>
              <w:rPr>
                <w:rFonts w:ascii="Times New Roman" w:hAnsi="Times New Roman"/>
              </w:rPr>
            </w:pPr>
          </w:p>
        </w:tc>
      </w:tr>
      <w:tr w:rsidR="005019A2" w:rsidRPr="005019A2" w14:paraId="49B76F8D" w14:textId="77777777" w:rsidTr="005019A2">
        <w:trPr>
          <w:trHeight w:val="460"/>
        </w:trPr>
        <w:tc>
          <w:tcPr>
            <w:tcW w:w="828" w:type="pct"/>
            <w:vMerge/>
          </w:tcPr>
          <w:p w14:paraId="779BA8A9" w14:textId="77777777" w:rsidR="005019A2" w:rsidRPr="005019A2" w:rsidRDefault="005019A2" w:rsidP="00646C9C">
            <w:pPr>
              <w:spacing w:line="240" w:lineRule="auto"/>
              <w:rPr>
                <w:rFonts w:ascii="Times New Roman" w:hAnsi="Times New Roman"/>
                <w:b/>
                <w:bCs/>
              </w:rPr>
            </w:pPr>
          </w:p>
        </w:tc>
        <w:tc>
          <w:tcPr>
            <w:tcW w:w="2455" w:type="pct"/>
          </w:tcPr>
          <w:p w14:paraId="29A25B39" w14:textId="77777777" w:rsidR="005019A2" w:rsidRPr="005019A2" w:rsidRDefault="005019A2" w:rsidP="009B70D8">
            <w:pPr>
              <w:spacing w:after="0" w:line="240" w:lineRule="auto"/>
              <w:jc w:val="both"/>
              <w:rPr>
                <w:rFonts w:ascii="Times New Roman" w:hAnsi="Times New Roman"/>
              </w:rPr>
            </w:pPr>
            <w:r w:rsidRPr="005019A2">
              <w:rPr>
                <w:rFonts w:ascii="Times New Roman" w:hAnsi="Times New Roman"/>
              </w:rPr>
              <w:t>Практическое занятие 5 «Изучение режимов смазывания механизмов волочильной машины. Смазочные устройства»</w:t>
            </w:r>
          </w:p>
        </w:tc>
        <w:tc>
          <w:tcPr>
            <w:tcW w:w="556" w:type="pct"/>
            <w:vAlign w:val="center"/>
          </w:tcPr>
          <w:p w14:paraId="54926F0D" w14:textId="55492BAA" w:rsidR="005019A2" w:rsidRPr="005019A2" w:rsidRDefault="005019A2" w:rsidP="00646C9C">
            <w:pPr>
              <w:suppressAutoHyphens/>
              <w:jc w:val="center"/>
              <w:rPr>
                <w:rFonts w:ascii="Times New Roman" w:hAnsi="Times New Roman"/>
              </w:rPr>
            </w:pPr>
          </w:p>
        </w:tc>
        <w:tc>
          <w:tcPr>
            <w:tcW w:w="455" w:type="pct"/>
          </w:tcPr>
          <w:p w14:paraId="7C35E976" w14:textId="77777777" w:rsidR="005019A2" w:rsidRPr="005019A2" w:rsidRDefault="005019A2" w:rsidP="00646C9C">
            <w:pPr>
              <w:suppressAutoHyphens/>
              <w:spacing w:after="0"/>
              <w:jc w:val="both"/>
              <w:rPr>
                <w:rFonts w:ascii="Times New Roman" w:hAnsi="Times New Roman"/>
              </w:rPr>
            </w:pPr>
          </w:p>
        </w:tc>
        <w:tc>
          <w:tcPr>
            <w:tcW w:w="706" w:type="pct"/>
          </w:tcPr>
          <w:p w14:paraId="622F7DDA" w14:textId="1BADF8FE" w:rsidR="005019A2" w:rsidRPr="005019A2" w:rsidRDefault="005019A2" w:rsidP="00646C9C">
            <w:pPr>
              <w:suppressAutoHyphens/>
              <w:spacing w:after="0"/>
              <w:jc w:val="both"/>
              <w:rPr>
                <w:rFonts w:ascii="Times New Roman" w:hAnsi="Times New Roman"/>
              </w:rPr>
            </w:pPr>
          </w:p>
        </w:tc>
      </w:tr>
      <w:tr w:rsidR="005019A2" w:rsidRPr="005019A2" w14:paraId="027A1029" w14:textId="77777777" w:rsidTr="005019A2">
        <w:trPr>
          <w:trHeight w:val="460"/>
        </w:trPr>
        <w:tc>
          <w:tcPr>
            <w:tcW w:w="828" w:type="pct"/>
            <w:vMerge/>
          </w:tcPr>
          <w:p w14:paraId="1D3F49CB" w14:textId="77777777" w:rsidR="005019A2" w:rsidRPr="005019A2" w:rsidRDefault="005019A2" w:rsidP="00646C9C">
            <w:pPr>
              <w:spacing w:line="240" w:lineRule="auto"/>
              <w:rPr>
                <w:rFonts w:ascii="Times New Roman" w:hAnsi="Times New Roman"/>
                <w:b/>
                <w:bCs/>
              </w:rPr>
            </w:pPr>
          </w:p>
        </w:tc>
        <w:tc>
          <w:tcPr>
            <w:tcW w:w="2455" w:type="pct"/>
          </w:tcPr>
          <w:p w14:paraId="1FFEB4DC"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6 «Составление дефектной ведомости волочильной машины»</w:t>
            </w:r>
          </w:p>
        </w:tc>
        <w:tc>
          <w:tcPr>
            <w:tcW w:w="556" w:type="pct"/>
            <w:vAlign w:val="center"/>
          </w:tcPr>
          <w:p w14:paraId="096D13AC" w14:textId="3CB579AA" w:rsidR="005019A2" w:rsidRPr="005019A2" w:rsidRDefault="005019A2" w:rsidP="00646C9C">
            <w:pPr>
              <w:suppressAutoHyphens/>
              <w:jc w:val="center"/>
              <w:rPr>
                <w:rFonts w:ascii="Times New Roman" w:hAnsi="Times New Roman"/>
              </w:rPr>
            </w:pPr>
          </w:p>
        </w:tc>
        <w:tc>
          <w:tcPr>
            <w:tcW w:w="455" w:type="pct"/>
          </w:tcPr>
          <w:p w14:paraId="2A186FDC" w14:textId="77777777" w:rsidR="005019A2" w:rsidRPr="005019A2" w:rsidRDefault="005019A2" w:rsidP="00646C9C">
            <w:pPr>
              <w:suppressAutoHyphens/>
              <w:spacing w:after="0"/>
              <w:jc w:val="both"/>
              <w:rPr>
                <w:rFonts w:ascii="Times New Roman" w:hAnsi="Times New Roman"/>
              </w:rPr>
            </w:pPr>
          </w:p>
        </w:tc>
        <w:tc>
          <w:tcPr>
            <w:tcW w:w="706" w:type="pct"/>
          </w:tcPr>
          <w:p w14:paraId="5D1FDF01" w14:textId="3B4A3D24" w:rsidR="005019A2" w:rsidRPr="005019A2" w:rsidRDefault="005019A2" w:rsidP="00646C9C">
            <w:pPr>
              <w:suppressAutoHyphens/>
              <w:spacing w:after="0"/>
              <w:jc w:val="both"/>
              <w:rPr>
                <w:rFonts w:ascii="Times New Roman" w:hAnsi="Times New Roman"/>
              </w:rPr>
            </w:pPr>
          </w:p>
        </w:tc>
      </w:tr>
      <w:tr w:rsidR="005019A2" w:rsidRPr="005019A2" w14:paraId="6C1C0A1B" w14:textId="77777777" w:rsidTr="005019A2">
        <w:trPr>
          <w:trHeight w:val="460"/>
        </w:trPr>
        <w:tc>
          <w:tcPr>
            <w:tcW w:w="828" w:type="pct"/>
            <w:vMerge w:val="restart"/>
          </w:tcPr>
          <w:p w14:paraId="1FCAA873" w14:textId="77777777" w:rsidR="005019A2" w:rsidRPr="005019A2" w:rsidRDefault="005019A2" w:rsidP="00646C9C">
            <w:pPr>
              <w:spacing w:after="0" w:line="240" w:lineRule="auto"/>
              <w:rPr>
                <w:rFonts w:ascii="Times New Roman" w:hAnsi="Times New Roman"/>
                <w:b/>
                <w:bCs/>
              </w:rPr>
            </w:pPr>
            <w:r w:rsidRPr="005019A2">
              <w:rPr>
                <w:rFonts w:ascii="Times New Roman" w:hAnsi="Times New Roman"/>
                <w:b/>
                <w:bCs/>
              </w:rPr>
              <w:lastRenderedPageBreak/>
              <w:t xml:space="preserve">Тема 1.5 </w:t>
            </w:r>
            <w:r w:rsidRPr="005019A2">
              <w:rPr>
                <w:rFonts w:ascii="Times New Roman" w:eastAsia="Calibri" w:hAnsi="Times New Roman"/>
                <w:b/>
                <w:bCs/>
              </w:rPr>
              <w:t>Металлические покрытия</w:t>
            </w:r>
          </w:p>
        </w:tc>
        <w:tc>
          <w:tcPr>
            <w:tcW w:w="2455" w:type="pct"/>
          </w:tcPr>
          <w:p w14:paraId="3CACF60F" w14:textId="77777777" w:rsidR="005019A2" w:rsidRPr="005019A2" w:rsidRDefault="005019A2" w:rsidP="00646C9C">
            <w:pPr>
              <w:suppressAutoHyphens/>
              <w:spacing w:after="0" w:line="240" w:lineRule="auto"/>
              <w:rPr>
                <w:rFonts w:ascii="Times New Roman" w:hAnsi="Times New Roman"/>
                <w:b/>
              </w:rPr>
            </w:pPr>
            <w:r w:rsidRPr="005019A2">
              <w:rPr>
                <w:rFonts w:ascii="Times New Roman" w:hAnsi="Times New Roman"/>
                <w:b/>
              </w:rPr>
              <w:t xml:space="preserve">Содержание </w:t>
            </w:r>
          </w:p>
        </w:tc>
        <w:tc>
          <w:tcPr>
            <w:tcW w:w="556" w:type="pct"/>
            <w:vAlign w:val="center"/>
          </w:tcPr>
          <w:p w14:paraId="5268635B" w14:textId="190933EB" w:rsidR="005019A2" w:rsidRPr="005019A2" w:rsidRDefault="005019A2" w:rsidP="00646C9C">
            <w:pPr>
              <w:suppressAutoHyphens/>
              <w:jc w:val="center"/>
              <w:rPr>
                <w:rFonts w:ascii="Times New Roman" w:hAnsi="Times New Roman"/>
              </w:rPr>
            </w:pPr>
          </w:p>
        </w:tc>
        <w:tc>
          <w:tcPr>
            <w:tcW w:w="455" w:type="pct"/>
          </w:tcPr>
          <w:p w14:paraId="30337BCC" w14:textId="77777777" w:rsidR="005019A2" w:rsidRPr="005019A2" w:rsidRDefault="005019A2" w:rsidP="00646C9C">
            <w:pPr>
              <w:suppressAutoHyphens/>
              <w:spacing w:after="0"/>
              <w:jc w:val="both"/>
              <w:rPr>
                <w:rFonts w:ascii="Times New Roman" w:hAnsi="Times New Roman"/>
              </w:rPr>
            </w:pPr>
          </w:p>
        </w:tc>
        <w:tc>
          <w:tcPr>
            <w:tcW w:w="706" w:type="pct"/>
          </w:tcPr>
          <w:p w14:paraId="09B885F5" w14:textId="06882657" w:rsidR="005019A2" w:rsidRPr="005019A2" w:rsidRDefault="005019A2" w:rsidP="00646C9C">
            <w:pPr>
              <w:suppressAutoHyphens/>
              <w:spacing w:after="0"/>
              <w:jc w:val="both"/>
              <w:rPr>
                <w:rFonts w:ascii="Times New Roman" w:hAnsi="Times New Roman"/>
              </w:rPr>
            </w:pPr>
          </w:p>
        </w:tc>
      </w:tr>
      <w:tr w:rsidR="005019A2" w:rsidRPr="005019A2" w14:paraId="0AA3D90A" w14:textId="77777777" w:rsidTr="005019A2">
        <w:trPr>
          <w:trHeight w:val="460"/>
        </w:trPr>
        <w:tc>
          <w:tcPr>
            <w:tcW w:w="828" w:type="pct"/>
            <w:vMerge/>
          </w:tcPr>
          <w:p w14:paraId="0ABCAFF6" w14:textId="77777777" w:rsidR="005019A2" w:rsidRPr="005019A2" w:rsidRDefault="005019A2" w:rsidP="00646C9C">
            <w:pPr>
              <w:spacing w:line="240" w:lineRule="auto"/>
              <w:rPr>
                <w:rFonts w:ascii="Times New Roman" w:hAnsi="Times New Roman"/>
                <w:b/>
                <w:bCs/>
              </w:rPr>
            </w:pPr>
          </w:p>
        </w:tc>
        <w:tc>
          <w:tcPr>
            <w:tcW w:w="2455" w:type="pct"/>
          </w:tcPr>
          <w:p w14:paraId="03B7377A" w14:textId="77777777" w:rsidR="005019A2" w:rsidRPr="005019A2" w:rsidRDefault="005019A2" w:rsidP="009B70D8">
            <w:pPr>
              <w:pStyle w:val="ae"/>
              <w:spacing w:before="0" w:after="0"/>
              <w:ind w:left="0"/>
              <w:jc w:val="both"/>
              <w:rPr>
                <w:b/>
                <w:sz w:val="22"/>
                <w:szCs w:val="22"/>
              </w:rPr>
            </w:pPr>
            <w:r w:rsidRPr="005019A2">
              <w:rPr>
                <w:sz w:val="22"/>
                <w:szCs w:val="22"/>
                <w:lang w:val="ru-RU"/>
              </w:rPr>
              <w:t xml:space="preserve">1. </w:t>
            </w:r>
            <w:r w:rsidRPr="005019A2">
              <w:rPr>
                <w:sz w:val="22"/>
                <w:szCs w:val="22"/>
              </w:rPr>
              <w:t>Металлические оболочки. Способы наложения и применяемое оборудование</w:t>
            </w:r>
          </w:p>
        </w:tc>
        <w:tc>
          <w:tcPr>
            <w:tcW w:w="556" w:type="pct"/>
            <w:vAlign w:val="center"/>
          </w:tcPr>
          <w:p w14:paraId="26D80542" w14:textId="1BF4582F" w:rsidR="005019A2" w:rsidRPr="005019A2" w:rsidRDefault="005019A2" w:rsidP="00646C9C">
            <w:pPr>
              <w:suppressAutoHyphens/>
              <w:jc w:val="center"/>
              <w:rPr>
                <w:rFonts w:ascii="Times New Roman" w:hAnsi="Times New Roman"/>
              </w:rPr>
            </w:pPr>
          </w:p>
        </w:tc>
        <w:tc>
          <w:tcPr>
            <w:tcW w:w="455" w:type="pct"/>
          </w:tcPr>
          <w:p w14:paraId="0989DFAC" w14:textId="77777777" w:rsidR="005019A2" w:rsidRPr="005019A2" w:rsidRDefault="005019A2" w:rsidP="00646C9C">
            <w:pPr>
              <w:suppressAutoHyphens/>
              <w:spacing w:after="0"/>
              <w:jc w:val="both"/>
              <w:rPr>
                <w:rFonts w:ascii="Times New Roman" w:hAnsi="Times New Roman"/>
              </w:rPr>
            </w:pPr>
          </w:p>
        </w:tc>
        <w:tc>
          <w:tcPr>
            <w:tcW w:w="706" w:type="pct"/>
          </w:tcPr>
          <w:p w14:paraId="19B33D77" w14:textId="422110AF" w:rsidR="005019A2" w:rsidRPr="005019A2" w:rsidRDefault="005019A2" w:rsidP="00646C9C">
            <w:pPr>
              <w:suppressAutoHyphens/>
              <w:spacing w:after="0"/>
              <w:jc w:val="both"/>
              <w:rPr>
                <w:rFonts w:ascii="Times New Roman" w:hAnsi="Times New Roman"/>
              </w:rPr>
            </w:pPr>
          </w:p>
        </w:tc>
      </w:tr>
      <w:tr w:rsidR="005019A2" w:rsidRPr="005019A2" w14:paraId="5D836B0B" w14:textId="77777777" w:rsidTr="005019A2">
        <w:trPr>
          <w:trHeight w:val="460"/>
        </w:trPr>
        <w:tc>
          <w:tcPr>
            <w:tcW w:w="828" w:type="pct"/>
            <w:vMerge/>
          </w:tcPr>
          <w:p w14:paraId="4ACA1825" w14:textId="77777777" w:rsidR="005019A2" w:rsidRPr="005019A2" w:rsidRDefault="005019A2" w:rsidP="00646C9C">
            <w:pPr>
              <w:spacing w:line="240" w:lineRule="auto"/>
              <w:rPr>
                <w:rFonts w:ascii="Times New Roman" w:hAnsi="Times New Roman"/>
                <w:b/>
                <w:bCs/>
              </w:rPr>
            </w:pPr>
          </w:p>
        </w:tc>
        <w:tc>
          <w:tcPr>
            <w:tcW w:w="2455" w:type="pct"/>
          </w:tcPr>
          <w:p w14:paraId="460D102B" w14:textId="77777777" w:rsidR="005019A2" w:rsidRPr="005019A2" w:rsidRDefault="005019A2" w:rsidP="003944D7">
            <w:pPr>
              <w:pStyle w:val="ae"/>
              <w:numPr>
                <w:ilvl w:val="0"/>
                <w:numId w:val="6"/>
              </w:numPr>
              <w:spacing w:before="0" w:after="0"/>
              <w:ind w:left="264" w:hanging="264"/>
              <w:rPr>
                <w:b/>
                <w:sz w:val="22"/>
                <w:szCs w:val="22"/>
              </w:rPr>
            </w:pPr>
            <w:r w:rsidRPr="005019A2">
              <w:rPr>
                <w:sz w:val="22"/>
                <w:szCs w:val="22"/>
              </w:rPr>
              <w:t xml:space="preserve">Оплёточные и </w:t>
            </w:r>
            <w:proofErr w:type="spellStart"/>
            <w:r w:rsidRPr="005019A2">
              <w:rPr>
                <w:sz w:val="22"/>
                <w:szCs w:val="22"/>
              </w:rPr>
              <w:t>бронировочные</w:t>
            </w:r>
            <w:proofErr w:type="spellEnd"/>
            <w:r w:rsidRPr="005019A2">
              <w:rPr>
                <w:sz w:val="22"/>
                <w:szCs w:val="22"/>
              </w:rPr>
              <w:t xml:space="preserve"> машины</w:t>
            </w:r>
          </w:p>
        </w:tc>
        <w:tc>
          <w:tcPr>
            <w:tcW w:w="556" w:type="pct"/>
            <w:vAlign w:val="center"/>
          </w:tcPr>
          <w:p w14:paraId="7E321B75" w14:textId="5F55F0C3" w:rsidR="005019A2" w:rsidRPr="005019A2" w:rsidRDefault="005019A2" w:rsidP="00646C9C">
            <w:pPr>
              <w:suppressAutoHyphens/>
              <w:jc w:val="center"/>
              <w:rPr>
                <w:rFonts w:ascii="Times New Roman" w:hAnsi="Times New Roman"/>
              </w:rPr>
            </w:pPr>
          </w:p>
        </w:tc>
        <w:tc>
          <w:tcPr>
            <w:tcW w:w="455" w:type="pct"/>
          </w:tcPr>
          <w:p w14:paraId="5452AE91" w14:textId="77777777" w:rsidR="005019A2" w:rsidRPr="005019A2" w:rsidRDefault="005019A2" w:rsidP="00646C9C">
            <w:pPr>
              <w:suppressAutoHyphens/>
              <w:spacing w:after="0"/>
              <w:jc w:val="both"/>
              <w:rPr>
                <w:rFonts w:ascii="Times New Roman" w:hAnsi="Times New Roman"/>
              </w:rPr>
            </w:pPr>
          </w:p>
        </w:tc>
        <w:tc>
          <w:tcPr>
            <w:tcW w:w="706" w:type="pct"/>
          </w:tcPr>
          <w:p w14:paraId="669607D0" w14:textId="095671A6" w:rsidR="005019A2" w:rsidRPr="005019A2" w:rsidRDefault="005019A2" w:rsidP="00646C9C">
            <w:pPr>
              <w:suppressAutoHyphens/>
              <w:spacing w:after="0"/>
              <w:jc w:val="both"/>
              <w:rPr>
                <w:rFonts w:ascii="Times New Roman" w:hAnsi="Times New Roman"/>
              </w:rPr>
            </w:pPr>
          </w:p>
        </w:tc>
      </w:tr>
      <w:tr w:rsidR="005019A2" w:rsidRPr="005019A2" w14:paraId="4E824925" w14:textId="77777777" w:rsidTr="005019A2">
        <w:trPr>
          <w:trHeight w:val="460"/>
        </w:trPr>
        <w:tc>
          <w:tcPr>
            <w:tcW w:w="828" w:type="pct"/>
            <w:vMerge/>
          </w:tcPr>
          <w:p w14:paraId="15AE7B92" w14:textId="77777777" w:rsidR="005019A2" w:rsidRPr="005019A2" w:rsidRDefault="005019A2" w:rsidP="00646C9C">
            <w:pPr>
              <w:spacing w:line="240" w:lineRule="auto"/>
              <w:rPr>
                <w:rFonts w:ascii="Times New Roman" w:hAnsi="Times New Roman"/>
                <w:b/>
                <w:bCs/>
              </w:rPr>
            </w:pPr>
          </w:p>
        </w:tc>
        <w:tc>
          <w:tcPr>
            <w:tcW w:w="2455" w:type="pct"/>
          </w:tcPr>
          <w:p w14:paraId="61C750DA"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3675999B" w14:textId="7F026478" w:rsidR="005019A2" w:rsidRPr="005019A2" w:rsidRDefault="005019A2" w:rsidP="00646C9C">
            <w:pPr>
              <w:suppressAutoHyphens/>
              <w:jc w:val="center"/>
              <w:rPr>
                <w:rFonts w:ascii="Times New Roman" w:hAnsi="Times New Roman"/>
              </w:rPr>
            </w:pPr>
          </w:p>
        </w:tc>
        <w:tc>
          <w:tcPr>
            <w:tcW w:w="455" w:type="pct"/>
          </w:tcPr>
          <w:p w14:paraId="2B3C8DCA" w14:textId="77777777" w:rsidR="005019A2" w:rsidRPr="005019A2" w:rsidRDefault="005019A2" w:rsidP="00646C9C">
            <w:pPr>
              <w:suppressAutoHyphens/>
              <w:spacing w:after="0"/>
              <w:jc w:val="both"/>
              <w:rPr>
                <w:rFonts w:ascii="Times New Roman" w:hAnsi="Times New Roman"/>
              </w:rPr>
            </w:pPr>
          </w:p>
        </w:tc>
        <w:tc>
          <w:tcPr>
            <w:tcW w:w="706" w:type="pct"/>
          </w:tcPr>
          <w:p w14:paraId="5892A40D" w14:textId="02FFD289" w:rsidR="005019A2" w:rsidRPr="005019A2" w:rsidRDefault="005019A2" w:rsidP="00646C9C">
            <w:pPr>
              <w:suppressAutoHyphens/>
              <w:spacing w:after="0"/>
              <w:jc w:val="both"/>
              <w:rPr>
                <w:rFonts w:ascii="Times New Roman" w:hAnsi="Times New Roman"/>
              </w:rPr>
            </w:pPr>
          </w:p>
        </w:tc>
      </w:tr>
      <w:tr w:rsidR="005019A2" w:rsidRPr="005019A2" w14:paraId="0348345E" w14:textId="77777777" w:rsidTr="005019A2">
        <w:trPr>
          <w:trHeight w:val="460"/>
        </w:trPr>
        <w:tc>
          <w:tcPr>
            <w:tcW w:w="828" w:type="pct"/>
            <w:vMerge/>
          </w:tcPr>
          <w:p w14:paraId="773CEB8D" w14:textId="77777777" w:rsidR="005019A2" w:rsidRPr="005019A2" w:rsidRDefault="005019A2" w:rsidP="00646C9C">
            <w:pPr>
              <w:spacing w:line="240" w:lineRule="auto"/>
              <w:rPr>
                <w:rFonts w:ascii="Times New Roman" w:hAnsi="Times New Roman"/>
                <w:b/>
                <w:bCs/>
              </w:rPr>
            </w:pPr>
          </w:p>
        </w:tc>
        <w:tc>
          <w:tcPr>
            <w:tcW w:w="2455" w:type="pct"/>
          </w:tcPr>
          <w:p w14:paraId="77257BA0"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7 «Выбор технологического оборудования для наложения алюминиевых и свинцовых оболочек»</w:t>
            </w:r>
          </w:p>
        </w:tc>
        <w:tc>
          <w:tcPr>
            <w:tcW w:w="556" w:type="pct"/>
            <w:vAlign w:val="center"/>
          </w:tcPr>
          <w:p w14:paraId="7404AF9E" w14:textId="25B3EA42" w:rsidR="005019A2" w:rsidRPr="005019A2" w:rsidRDefault="005019A2" w:rsidP="00646C9C">
            <w:pPr>
              <w:suppressAutoHyphens/>
              <w:jc w:val="center"/>
              <w:rPr>
                <w:rFonts w:ascii="Times New Roman" w:hAnsi="Times New Roman"/>
              </w:rPr>
            </w:pPr>
          </w:p>
        </w:tc>
        <w:tc>
          <w:tcPr>
            <w:tcW w:w="455" w:type="pct"/>
          </w:tcPr>
          <w:p w14:paraId="3714ECE1" w14:textId="77777777" w:rsidR="005019A2" w:rsidRPr="005019A2" w:rsidRDefault="005019A2" w:rsidP="00646C9C">
            <w:pPr>
              <w:suppressAutoHyphens/>
              <w:spacing w:after="0"/>
              <w:jc w:val="both"/>
              <w:rPr>
                <w:rFonts w:ascii="Times New Roman" w:hAnsi="Times New Roman"/>
              </w:rPr>
            </w:pPr>
          </w:p>
        </w:tc>
        <w:tc>
          <w:tcPr>
            <w:tcW w:w="706" w:type="pct"/>
          </w:tcPr>
          <w:p w14:paraId="421DC51C" w14:textId="4D1844D1" w:rsidR="005019A2" w:rsidRPr="005019A2" w:rsidRDefault="005019A2" w:rsidP="00646C9C">
            <w:pPr>
              <w:suppressAutoHyphens/>
              <w:spacing w:after="0"/>
              <w:jc w:val="both"/>
              <w:rPr>
                <w:rFonts w:ascii="Times New Roman" w:hAnsi="Times New Roman"/>
              </w:rPr>
            </w:pPr>
          </w:p>
        </w:tc>
      </w:tr>
      <w:tr w:rsidR="005019A2" w:rsidRPr="005019A2" w14:paraId="0F031A76" w14:textId="77777777" w:rsidTr="005019A2">
        <w:trPr>
          <w:trHeight w:val="460"/>
        </w:trPr>
        <w:tc>
          <w:tcPr>
            <w:tcW w:w="828" w:type="pct"/>
            <w:vMerge/>
          </w:tcPr>
          <w:p w14:paraId="040D9A39" w14:textId="77777777" w:rsidR="005019A2" w:rsidRPr="005019A2" w:rsidRDefault="005019A2" w:rsidP="00646C9C">
            <w:pPr>
              <w:spacing w:line="240" w:lineRule="auto"/>
              <w:rPr>
                <w:rFonts w:ascii="Times New Roman" w:hAnsi="Times New Roman"/>
                <w:b/>
                <w:bCs/>
              </w:rPr>
            </w:pPr>
          </w:p>
        </w:tc>
        <w:tc>
          <w:tcPr>
            <w:tcW w:w="2455" w:type="pct"/>
          </w:tcPr>
          <w:p w14:paraId="18E2264C"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 xml:space="preserve">Практическое занятие 8 «Выбор оплёточной или </w:t>
            </w:r>
            <w:proofErr w:type="spellStart"/>
            <w:r w:rsidRPr="005019A2">
              <w:rPr>
                <w:rFonts w:ascii="Times New Roman" w:hAnsi="Times New Roman"/>
              </w:rPr>
              <w:t>бронировочной</w:t>
            </w:r>
            <w:proofErr w:type="spellEnd"/>
            <w:r w:rsidRPr="005019A2">
              <w:rPr>
                <w:rFonts w:ascii="Times New Roman" w:hAnsi="Times New Roman"/>
              </w:rPr>
              <w:t xml:space="preserve"> машины для заданного кабельного изделия»</w:t>
            </w:r>
          </w:p>
        </w:tc>
        <w:tc>
          <w:tcPr>
            <w:tcW w:w="556" w:type="pct"/>
            <w:vAlign w:val="center"/>
          </w:tcPr>
          <w:p w14:paraId="36E3F4D0" w14:textId="5262960F" w:rsidR="005019A2" w:rsidRPr="005019A2" w:rsidRDefault="005019A2" w:rsidP="00646C9C">
            <w:pPr>
              <w:suppressAutoHyphens/>
              <w:jc w:val="center"/>
              <w:rPr>
                <w:rFonts w:ascii="Times New Roman" w:hAnsi="Times New Roman"/>
              </w:rPr>
            </w:pPr>
          </w:p>
        </w:tc>
        <w:tc>
          <w:tcPr>
            <w:tcW w:w="455" w:type="pct"/>
          </w:tcPr>
          <w:p w14:paraId="27CA54A2" w14:textId="77777777" w:rsidR="005019A2" w:rsidRPr="005019A2" w:rsidRDefault="005019A2" w:rsidP="00646C9C">
            <w:pPr>
              <w:suppressAutoHyphens/>
              <w:spacing w:after="0"/>
              <w:jc w:val="both"/>
              <w:rPr>
                <w:rFonts w:ascii="Times New Roman" w:hAnsi="Times New Roman"/>
              </w:rPr>
            </w:pPr>
          </w:p>
        </w:tc>
        <w:tc>
          <w:tcPr>
            <w:tcW w:w="706" w:type="pct"/>
          </w:tcPr>
          <w:p w14:paraId="3EB662C2" w14:textId="38D03D3E" w:rsidR="005019A2" w:rsidRPr="005019A2" w:rsidRDefault="005019A2" w:rsidP="00646C9C">
            <w:pPr>
              <w:suppressAutoHyphens/>
              <w:spacing w:after="0"/>
              <w:jc w:val="both"/>
              <w:rPr>
                <w:rFonts w:ascii="Times New Roman" w:hAnsi="Times New Roman"/>
              </w:rPr>
            </w:pPr>
          </w:p>
        </w:tc>
      </w:tr>
      <w:tr w:rsidR="005019A2" w:rsidRPr="005019A2" w14:paraId="78BDEC04" w14:textId="77777777" w:rsidTr="005019A2">
        <w:trPr>
          <w:trHeight w:val="460"/>
        </w:trPr>
        <w:tc>
          <w:tcPr>
            <w:tcW w:w="828" w:type="pct"/>
            <w:vMerge/>
          </w:tcPr>
          <w:p w14:paraId="051AD88B" w14:textId="77777777" w:rsidR="005019A2" w:rsidRPr="005019A2" w:rsidRDefault="005019A2" w:rsidP="00646C9C">
            <w:pPr>
              <w:spacing w:line="240" w:lineRule="auto"/>
              <w:rPr>
                <w:rFonts w:ascii="Times New Roman" w:hAnsi="Times New Roman"/>
                <w:b/>
                <w:bCs/>
              </w:rPr>
            </w:pPr>
          </w:p>
        </w:tc>
        <w:tc>
          <w:tcPr>
            <w:tcW w:w="2455" w:type="pct"/>
          </w:tcPr>
          <w:p w14:paraId="71F1FE65" w14:textId="77777777" w:rsidR="005019A2" w:rsidRPr="005019A2" w:rsidRDefault="005019A2" w:rsidP="009B70D8">
            <w:pPr>
              <w:spacing w:after="0" w:line="240" w:lineRule="auto"/>
              <w:jc w:val="both"/>
              <w:rPr>
                <w:rFonts w:ascii="Times New Roman" w:hAnsi="Times New Roman"/>
              </w:rPr>
            </w:pPr>
            <w:r w:rsidRPr="005019A2">
              <w:rPr>
                <w:rFonts w:ascii="Times New Roman" w:hAnsi="Times New Roman"/>
              </w:rPr>
              <w:t xml:space="preserve">Практическое занятие 9 «Изучение основных узлов </w:t>
            </w:r>
            <w:proofErr w:type="spellStart"/>
            <w:r w:rsidRPr="005019A2">
              <w:rPr>
                <w:rFonts w:ascii="Times New Roman" w:hAnsi="Times New Roman"/>
              </w:rPr>
              <w:t>бронировочной</w:t>
            </w:r>
            <w:proofErr w:type="spellEnd"/>
            <w:r w:rsidRPr="005019A2">
              <w:rPr>
                <w:rFonts w:ascii="Times New Roman" w:hAnsi="Times New Roman"/>
              </w:rPr>
              <w:t xml:space="preserve"> машины и порядок монтажа»</w:t>
            </w:r>
          </w:p>
        </w:tc>
        <w:tc>
          <w:tcPr>
            <w:tcW w:w="556" w:type="pct"/>
            <w:vAlign w:val="center"/>
          </w:tcPr>
          <w:p w14:paraId="6BB967D8" w14:textId="11CE5F46" w:rsidR="005019A2" w:rsidRPr="005019A2" w:rsidRDefault="005019A2" w:rsidP="00646C9C">
            <w:pPr>
              <w:suppressAutoHyphens/>
              <w:jc w:val="center"/>
              <w:rPr>
                <w:rFonts w:ascii="Times New Roman" w:hAnsi="Times New Roman"/>
              </w:rPr>
            </w:pPr>
          </w:p>
        </w:tc>
        <w:tc>
          <w:tcPr>
            <w:tcW w:w="455" w:type="pct"/>
          </w:tcPr>
          <w:p w14:paraId="40DA134A" w14:textId="77777777" w:rsidR="005019A2" w:rsidRPr="005019A2" w:rsidRDefault="005019A2" w:rsidP="00646C9C">
            <w:pPr>
              <w:suppressAutoHyphens/>
              <w:spacing w:after="0"/>
              <w:jc w:val="both"/>
              <w:rPr>
                <w:rFonts w:ascii="Times New Roman" w:hAnsi="Times New Roman"/>
              </w:rPr>
            </w:pPr>
          </w:p>
        </w:tc>
        <w:tc>
          <w:tcPr>
            <w:tcW w:w="706" w:type="pct"/>
          </w:tcPr>
          <w:p w14:paraId="3B9B16FF" w14:textId="181D8DEA" w:rsidR="005019A2" w:rsidRPr="005019A2" w:rsidRDefault="005019A2" w:rsidP="00646C9C">
            <w:pPr>
              <w:suppressAutoHyphens/>
              <w:spacing w:after="0"/>
              <w:jc w:val="both"/>
              <w:rPr>
                <w:rFonts w:ascii="Times New Roman" w:hAnsi="Times New Roman"/>
              </w:rPr>
            </w:pPr>
          </w:p>
        </w:tc>
      </w:tr>
      <w:tr w:rsidR="005019A2" w:rsidRPr="005019A2" w14:paraId="42828056" w14:textId="77777777" w:rsidTr="005019A2">
        <w:trPr>
          <w:trHeight w:val="460"/>
        </w:trPr>
        <w:tc>
          <w:tcPr>
            <w:tcW w:w="828" w:type="pct"/>
            <w:vMerge/>
          </w:tcPr>
          <w:p w14:paraId="29145834" w14:textId="77777777" w:rsidR="005019A2" w:rsidRPr="005019A2" w:rsidRDefault="005019A2" w:rsidP="00646C9C">
            <w:pPr>
              <w:spacing w:line="240" w:lineRule="auto"/>
              <w:rPr>
                <w:rFonts w:ascii="Times New Roman" w:hAnsi="Times New Roman"/>
                <w:b/>
                <w:bCs/>
              </w:rPr>
            </w:pPr>
          </w:p>
        </w:tc>
        <w:tc>
          <w:tcPr>
            <w:tcW w:w="2455" w:type="pct"/>
          </w:tcPr>
          <w:p w14:paraId="0C889B62"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 xml:space="preserve">Практическое занятие 10 «Обслуживание и ремонт оборудования </w:t>
            </w:r>
            <w:proofErr w:type="spellStart"/>
            <w:r w:rsidRPr="005019A2">
              <w:rPr>
                <w:rFonts w:ascii="Times New Roman" w:hAnsi="Times New Roman"/>
              </w:rPr>
              <w:t>бронировочной</w:t>
            </w:r>
            <w:proofErr w:type="spellEnd"/>
            <w:r w:rsidRPr="005019A2">
              <w:rPr>
                <w:rFonts w:ascii="Times New Roman" w:hAnsi="Times New Roman"/>
              </w:rPr>
              <w:t xml:space="preserve"> и оплёточной машины»</w:t>
            </w:r>
          </w:p>
        </w:tc>
        <w:tc>
          <w:tcPr>
            <w:tcW w:w="556" w:type="pct"/>
            <w:vAlign w:val="center"/>
          </w:tcPr>
          <w:p w14:paraId="6FBDC5EE" w14:textId="1C661744" w:rsidR="005019A2" w:rsidRPr="005019A2" w:rsidRDefault="005019A2" w:rsidP="00646C9C">
            <w:pPr>
              <w:suppressAutoHyphens/>
              <w:jc w:val="center"/>
              <w:rPr>
                <w:rFonts w:ascii="Times New Roman" w:hAnsi="Times New Roman"/>
              </w:rPr>
            </w:pPr>
          </w:p>
        </w:tc>
        <w:tc>
          <w:tcPr>
            <w:tcW w:w="455" w:type="pct"/>
          </w:tcPr>
          <w:p w14:paraId="16AF7D6B" w14:textId="77777777" w:rsidR="005019A2" w:rsidRPr="005019A2" w:rsidRDefault="005019A2" w:rsidP="00646C9C">
            <w:pPr>
              <w:suppressAutoHyphens/>
              <w:spacing w:after="0"/>
              <w:jc w:val="both"/>
              <w:rPr>
                <w:rFonts w:ascii="Times New Roman" w:hAnsi="Times New Roman"/>
              </w:rPr>
            </w:pPr>
          </w:p>
        </w:tc>
        <w:tc>
          <w:tcPr>
            <w:tcW w:w="706" w:type="pct"/>
          </w:tcPr>
          <w:p w14:paraId="587F3B98" w14:textId="0922CA17" w:rsidR="005019A2" w:rsidRPr="005019A2" w:rsidRDefault="005019A2" w:rsidP="00646C9C">
            <w:pPr>
              <w:suppressAutoHyphens/>
              <w:spacing w:after="0"/>
              <w:jc w:val="both"/>
              <w:rPr>
                <w:rFonts w:ascii="Times New Roman" w:hAnsi="Times New Roman"/>
              </w:rPr>
            </w:pPr>
          </w:p>
        </w:tc>
      </w:tr>
      <w:tr w:rsidR="005019A2" w:rsidRPr="005019A2" w14:paraId="4B1A6A6E" w14:textId="77777777" w:rsidTr="005019A2">
        <w:trPr>
          <w:trHeight w:val="460"/>
        </w:trPr>
        <w:tc>
          <w:tcPr>
            <w:tcW w:w="828" w:type="pct"/>
            <w:vMerge/>
          </w:tcPr>
          <w:p w14:paraId="23822A80" w14:textId="77777777" w:rsidR="005019A2" w:rsidRPr="005019A2" w:rsidRDefault="005019A2" w:rsidP="00646C9C">
            <w:pPr>
              <w:spacing w:line="240" w:lineRule="auto"/>
              <w:rPr>
                <w:rFonts w:ascii="Times New Roman" w:hAnsi="Times New Roman"/>
                <w:b/>
                <w:bCs/>
              </w:rPr>
            </w:pPr>
          </w:p>
        </w:tc>
        <w:tc>
          <w:tcPr>
            <w:tcW w:w="2455" w:type="pct"/>
          </w:tcPr>
          <w:p w14:paraId="53A5405F"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 xml:space="preserve">Практическое занятие 11 «Составление дефектной ведомости </w:t>
            </w:r>
            <w:proofErr w:type="spellStart"/>
            <w:r w:rsidRPr="005019A2">
              <w:rPr>
                <w:rFonts w:ascii="Times New Roman" w:hAnsi="Times New Roman"/>
              </w:rPr>
              <w:t>бронировочной</w:t>
            </w:r>
            <w:proofErr w:type="spellEnd"/>
            <w:r w:rsidRPr="005019A2">
              <w:rPr>
                <w:rFonts w:ascii="Times New Roman" w:hAnsi="Times New Roman"/>
              </w:rPr>
              <w:t xml:space="preserve"> и </w:t>
            </w:r>
            <w:proofErr w:type="gramStart"/>
            <w:r w:rsidRPr="005019A2">
              <w:rPr>
                <w:rFonts w:ascii="Times New Roman" w:hAnsi="Times New Roman"/>
              </w:rPr>
              <w:t>оплёточной  машины</w:t>
            </w:r>
            <w:proofErr w:type="gramEnd"/>
            <w:r w:rsidRPr="005019A2">
              <w:rPr>
                <w:rFonts w:ascii="Times New Roman" w:hAnsi="Times New Roman"/>
              </w:rPr>
              <w:t>»</w:t>
            </w:r>
          </w:p>
        </w:tc>
        <w:tc>
          <w:tcPr>
            <w:tcW w:w="556" w:type="pct"/>
            <w:vAlign w:val="center"/>
          </w:tcPr>
          <w:p w14:paraId="05A36E7B" w14:textId="2DE0C80E" w:rsidR="005019A2" w:rsidRPr="005019A2" w:rsidRDefault="005019A2" w:rsidP="00646C9C">
            <w:pPr>
              <w:suppressAutoHyphens/>
              <w:jc w:val="center"/>
              <w:rPr>
                <w:rFonts w:ascii="Times New Roman" w:hAnsi="Times New Roman"/>
              </w:rPr>
            </w:pPr>
          </w:p>
        </w:tc>
        <w:tc>
          <w:tcPr>
            <w:tcW w:w="455" w:type="pct"/>
          </w:tcPr>
          <w:p w14:paraId="5D9DF54F" w14:textId="77777777" w:rsidR="005019A2" w:rsidRPr="005019A2" w:rsidRDefault="005019A2" w:rsidP="00646C9C">
            <w:pPr>
              <w:suppressAutoHyphens/>
              <w:spacing w:after="0"/>
              <w:jc w:val="both"/>
              <w:rPr>
                <w:rFonts w:ascii="Times New Roman" w:hAnsi="Times New Roman"/>
              </w:rPr>
            </w:pPr>
          </w:p>
        </w:tc>
        <w:tc>
          <w:tcPr>
            <w:tcW w:w="706" w:type="pct"/>
          </w:tcPr>
          <w:p w14:paraId="17FF1CA7" w14:textId="656B3A06" w:rsidR="005019A2" w:rsidRPr="005019A2" w:rsidRDefault="005019A2" w:rsidP="00646C9C">
            <w:pPr>
              <w:suppressAutoHyphens/>
              <w:spacing w:after="0"/>
              <w:jc w:val="both"/>
              <w:rPr>
                <w:rFonts w:ascii="Times New Roman" w:hAnsi="Times New Roman"/>
              </w:rPr>
            </w:pPr>
          </w:p>
        </w:tc>
      </w:tr>
      <w:tr w:rsidR="005019A2" w:rsidRPr="005019A2" w14:paraId="24BB0C91" w14:textId="77777777" w:rsidTr="005019A2">
        <w:trPr>
          <w:trHeight w:val="460"/>
        </w:trPr>
        <w:tc>
          <w:tcPr>
            <w:tcW w:w="828" w:type="pct"/>
            <w:vMerge w:val="restart"/>
          </w:tcPr>
          <w:p w14:paraId="4F71E48A" w14:textId="77777777" w:rsidR="005019A2" w:rsidRPr="005019A2" w:rsidRDefault="005019A2" w:rsidP="00646C9C">
            <w:pPr>
              <w:spacing w:after="0" w:line="240" w:lineRule="auto"/>
              <w:rPr>
                <w:rFonts w:ascii="Times New Roman" w:eastAsia="Calibri" w:hAnsi="Times New Roman"/>
                <w:b/>
                <w:bCs/>
              </w:rPr>
            </w:pPr>
            <w:r w:rsidRPr="005019A2">
              <w:rPr>
                <w:rFonts w:ascii="Times New Roman" w:eastAsia="Calibri" w:hAnsi="Times New Roman"/>
                <w:b/>
                <w:bCs/>
              </w:rPr>
              <w:t xml:space="preserve">Тема 1.6 </w:t>
            </w:r>
          </w:p>
          <w:p w14:paraId="5F594F28" w14:textId="77777777" w:rsidR="005019A2" w:rsidRPr="005019A2" w:rsidRDefault="005019A2" w:rsidP="00646C9C">
            <w:pPr>
              <w:spacing w:after="0" w:line="240" w:lineRule="auto"/>
              <w:rPr>
                <w:rFonts w:ascii="Times New Roman" w:eastAsia="Calibri" w:hAnsi="Times New Roman"/>
                <w:b/>
                <w:bCs/>
              </w:rPr>
            </w:pPr>
            <w:r w:rsidRPr="005019A2">
              <w:rPr>
                <w:rFonts w:ascii="Times New Roman" w:eastAsia="Calibri" w:hAnsi="Times New Roman"/>
                <w:b/>
                <w:bCs/>
              </w:rPr>
              <w:t>Классификация и устройство крутильных машин</w:t>
            </w:r>
          </w:p>
        </w:tc>
        <w:tc>
          <w:tcPr>
            <w:tcW w:w="2455" w:type="pct"/>
          </w:tcPr>
          <w:p w14:paraId="003EA73F" w14:textId="77777777" w:rsidR="005019A2" w:rsidRPr="005019A2" w:rsidRDefault="005019A2" w:rsidP="009B70D8">
            <w:pPr>
              <w:suppressAutoHyphens/>
              <w:spacing w:after="0" w:line="240" w:lineRule="auto"/>
              <w:jc w:val="both"/>
              <w:rPr>
                <w:rFonts w:ascii="Times New Roman" w:hAnsi="Times New Roman"/>
                <w:b/>
              </w:rPr>
            </w:pPr>
            <w:r w:rsidRPr="005019A2">
              <w:rPr>
                <w:rFonts w:ascii="Times New Roman" w:hAnsi="Times New Roman"/>
                <w:b/>
              </w:rPr>
              <w:t xml:space="preserve">Содержание </w:t>
            </w:r>
          </w:p>
        </w:tc>
        <w:tc>
          <w:tcPr>
            <w:tcW w:w="556" w:type="pct"/>
            <w:vAlign w:val="center"/>
          </w:tcPr>
          <w:p w14:paraId="7EA2DD12" w14:textId="23678B58" w:rsidR="005019A2" w:rsidRPr="005019A2" w:rsidRDefault="005019A2" w:rsidP="00646C9C">
            <w:pPr>
              <w:suppressAutoHyphens/>
              <w:jc w:val="center"/>
              <w:rPr>
                <w:rFonts w:ascii="Times New Roman" w:hAnsi="Times New Roman"/>
              </w:rPr>
            </w:pPr>
          </w:p>
        </w:tc>
        <w:tc>
          <w:tcPr>
            <w:tcW w:w="455" w:type="pct"/>
          </w:tcPr>
          <w:p w14:paraId="0913F64E" w14:textId="77777777" w:rsidR="005019A2" w:rsidRPr="005019A2" w:rsidRDefault="005019A2" w:rsidP="00646C9C">
            <w:pPr>
              <w:suppressAutoHyphens/>
              <w:spacing w:after="0"/>
              <w:jc w:val="both"/>
              <w:rPr>
                <w:rFonts w:ascii="Times New Roman" w:hAnsi="Times New Roman"/>
              </w:rPr>
            </w:pPr>
          </w:p>
        </w:tc>
        <w:tc>
          <w:tcPr>
            <w:tcW w:w="706" w:type="pct"/>
          </w:tcPr>
          <w:p w14:paraId="4907FCCB" w14:textId="0FD8BE94" w:rsidR="005019A2" w:rsidRPr="005019A2" w:rsidRDefault="005019A2" w:rsidP="00646C9C">
            <w:pPr>
              <w:suppressAutoHyphens/>
              <w:spacing w:after="0"/>
              <w:jc w:val="both"/>
              <w:rPr>
                <w:rFonts w:ascii="Times New Roman" w:hAnsi="Times New Roman"/>
              </w:rPr>
            </w:pPr>
          </w:p>
        </w:tc>
      </w:tr>
      <w:tr w:rsidR="005019A2" w:rsidRPr="005019A2" w14:paraId="4BE38399" w14:textId="77777777" w:rsidTr="005019A2">
        <w:trPr>
          <w:trHeight w:val="460"/>
        </w:trPr>
        <w:tc>
          <w:tcPr>
            <w:tcW w:w="828" w:type="pct"/>
            <w:vMerge/>
          </w:tcPr>
          <w:p w14:paraId="36DDCE0C" w14:textId="77777777" w:rsidR="005019A2" w:rsidRPr="005019A2" w:rsidRDefault="005019A2" w:rsidP="00646C9C">
            <w:pPr>
              <w:spacing w:line="240" w:lineRule="auto"/>
              <w:rPr>
                <w:rFonts w:ascii="Times New Roman" w:hAnsi="Times New Roman"/>
                <w:b/>
                <w:bCs/>
              </w:rPr>
            </w:pPr>
          </w:p>
        </w:tc>
        <w:tc>
          <w:tcPr>
            <w:tcW w:w="2455" w:type="pct"/>
          </w:tcPr>
          <w:p w14:paraId="7636851D"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eastAsia="Calibri" w:hAnsi="Times New Roman"/>
                <w:bCs/>
              </w:rPr>
              <w:t>1. Крутильные машины для токопроводящих жил</w:t>
            </w:r>
          </w:p>
        </w:tc>
        <w:tc>
          <w:tcPr>
            <w:tcW w:w="556" w:type="pct"/>
            <w:vAlign w:val="center"/>
          </w:tcPr>
          <w:p w14:paraId="249D92D0" w14:textId="3E2B20B3" w:rsidR="005019A2" w:rsidRPr="005019A2" w:rsidRDefault="005019A2" w:rsidP="00646C9C">
            <w:pPr>
              <w:suppressAutoHyphens/>
              <w:jc w:val="center"/>
              <w:rPr>
                <w:rFonts w:ascii="Times New Roman" w:hAnsi="Times New Roman"/>
              </w:rPr>
            </w:pPr>
          </w:p>
        </w:tc>
        <w:tc>
          <w:tcPr>
            <w:tcW w:w="455" w:type="pct"/>
          </w:tcPr>
          <w:p w14:paraId="7AB90693" w14:textId="77777777" w:rsidR="005019A2" w:rsidRPr="005019A2" w:rsidRDefault="005019A2" w:rsidP="00646C9C">
            <w:pPr>
              <w:suppressAutoHyphens/>
              <w:spacing w:after="0"/>
              <w:jc w:val="both"/>
              <w:rPr>
                <w:rFonts w:ascii="Times New Roman" w:hAnsi="Times New Roman"/>
              </w:rPr>
            </w:pPr>
          </w:p>
        </w:tc>
        <w:tc>
          <w:tcPr>
            <w:tcW w:w="706" w:type="pct"/>
            <w:vMerge w:val="restart"/>
          </w:tcPr>
          <w:p w14:paraId="23A97ACC"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37D8A60D"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79B2C022" w14:textId="5DDCCD33" w:rsidR="005019A2" w:rsidRPr="005019A2" w:rsidRDefault="005019A2" w:rsidP="00646C9C">
            <w:pPr>
              <w:suppressAutoHyphens/>
              <w:spacing w:after="0"/>
              <w:jc w:val="both"/>
              <w:rPr>
                <w:rFonts w:ascii="Times New Roman" w:hAnsi="Times New Roman"/>
              </w:rPr>
            </w:pPr>
          </w:p>
        </w:tc>
      </w:tr>
      <w:tr w:rsidR="005019A2" w:rsidRPr="005019A2" w14:paraId="3743F985" w14:textId="77777777" w:rsidTr="005019A2">
        <w:trPr>
          <w:trHeight w:val="460"/>
        </w:trPr>
        <w:tc>
          <w:tcPr>
            <w:tcW w:w="828" w:type="pct"/>
            <w:vMerge/>
          </w:tcPr>
          <w:p w14:paraId="723C6BC1" w14:textId="77777777" w:rsidR="005019A2" w:rsidRPr="005019A2" w:rsidRDefault="005019A2" w:rsidP="00646C9C">
            <w:pPr>
              <w:spacing w:line="240" w:lineRule="auto"/>
              <w:rPr>
                <w:rFonts w:ascii="Times New Roman" w:hAnsi="Times New Roman"/>
                <w:b/>
                <w:bCs/>
              </w:rPr>
            </w:pPr>
          </w:p>
        </w:tc>
        <w:tc>
          <w:tcPr>
            <w:tcW w:w="2455" w:type="pct"/>
          </w:tcPr>
          <w:p w14:paraId="12FECFE4" w14:textId="77777777" w:rsidR="005019A2" w:rsidRPr="005019A2" w:rsidRDefault="005019A2" w:rsidP="009B70D8">
            <w:pPr>
              <w:suppressAutoHyphens/>
              <w:spacing w:after="0" w:line="240" w:lineRule="auto"/>
              <w:jc w:val="both"/>
              <w:rPr>
                <w:rFonts w:ascii="Times New Roman" w:eastAsia="Calibri" w:hAnsi="Times New Roman"/>
                <w:bCs/>
              </w:rPr>
            </w:pPr>
            <w:r w:rsidRPr="005019A2">
              <w:rPr>
                <w:rFonts w:ascii="Times New Roman" w:eastAsia="Calibri" w:hAnsi="Times New Roman"/>
                <w:bCs/>
              </w:rPr>
              <w:t>2. Крутильные машины общей скрутки</w:t>
            </w:r>
          </w:p>
        </w:tc>
        <w:tc>
          <w:tcPr>
            <w:tcW w:w="556" w:type="pct"/>
            <w:vAlign w:val="center"/>
          </w:tcPr>
          <w:p w14:paraId="547A0C35" w14:textId="60B0286F" w:rsidR="005019A2" w:rsidRPr="005019A2" w:rsidRDefault="005019A2" w:rsidP="00646C9C">
            <w:pPr>
              <w:suppressAutoHyphens/>
              <w:jc w:val="center"/>
              <w:rPr>
                <w:rFonts w:ascii="Times New Roman" w:hAnsi="Times New Roman"/>
              </w:rPr>
            </w:pPr>
          </w:p>
        </w:tc>
        <w:tc>
          <w:tcPr>
            <w:tcW w:w="455" w:type="pct"/>
          </w:tcPr>
          <w:p w14:paraId="16A72390" w14:textId="77777777" w:rsidR="005019A2" w:rsidRPr="005019A2" w:rsidRDefault="005019A2" w:rsidP="00646C9C">
            <w:pPr>
              <w:suppressAutoHyphens/>
              <w:spacing w:after="0"/>
              <w:jc w:val="both"/>
              <w:rPr>
                <w:rFonts w:ascii="Times New Roman" w:hAnsi="Times New Roman"/>
              </w:rPr>
            </w:pPr>
          </w:p>
        </w:tc>
        <w:tc>
          <w:tcPr>
            <w:tcW w:w="706" w:type="pct"/>
            <w:vMerge/>
          </w:tcPr>
          <w:p w14:paraId="65193455" w14:textId="273E2892" w:rsidR="005019A2" w:rsidRPr="005019A2" w:rsidRDefault="005019A2" w:rsidP="00646C9C">
            <w:pPr>
              <w:suppressAutoHyphens/>
              <w:spacing w:after="0"/>
              <w:jc w:val="both"/>
              <w:rPr>
                <w:rFonts w:ascii="Times New Roman" w:hAnsi="Times New Roman"/>
              </w:rPr>
            </w:pPr>
          </w:p>
        </w:tc>
      </w:tr>
      <w:tr w:rsidR="005019A2" w:rsidRPr="005019A2" w14:paraId="7C8FC137" w14:textId="77777777" w:rsidTr="005019A2">
        <w:trPr>
          <w:trHeight w:val="460"/>
        </w:trPr>
        <w:tc>
          <w:tcPr>
            <w:tcW w:w="828" w:type="pct"/>
            <w:vMerge/>
          </w:tcPr>
          <w:p w14:paraId="45C8476C" w14:textId="77777777" w:rsidR="005019A2" w:rsidRPr="005019A2" w:rsidRDefault="005019A2" w:rsidP="00646C9C">
            <w:pPr>
              <w:spacing w:line="240" w:lineRule="auto"/>
              <w:rPr>
                <w:rFonts w:ascii="Times New Roman" w:hAnsi="Times New Roman"/>
                <w:b/>
                <w:bCs/>
              </w:rPr>
            </w:pPr>
          </w:p>
        </w:tc>
        <w:tc>
          <w:tcPr>
            <w:tcW w:w="2455" w:type="pct"/>
          </w:tcPr>
          <w:p w14:paraId="2F68C77D"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61B9C44D" w14:textId="610C11E0" w:rsidR="005019A2" w:rsidRPr="005019A2" w:rsidRDefault="005019A2" w:rsidP="00646C9C">
            <w:pPr>
              <w:suppressAutoHyphens/>
              <w:jc w:val="center"/>
              <w:rPr>
                <w:rFonts w:ascii="Times New Roman" w:hAnsi="Times New Roman"/>
              </w:rPr>
            </w:pPr>
          </w:p>
        </w:tc>
        <w:tc>
          <w:tcPr>
            <w:tcW w:w="455" w:type="pct"/>
          </w:tcPr>
          <w:p w14:paraId="576E463C" w14:textId="77777777" w:rsidR="005019A2" w:rsidRPr="005019A2" w:rsidRDefault="005019A2" w:rsidP="00646C9C">
            <w:pPr>
              <w:suppressAutoHyphens/>
              <w:spacing w:after="0"/>
              <w:jc w:val="both"/>
              <w:rPr>
                <w:rFonts w:ascii="Times New Roman" w:hAnsi="Times New Roman"/>
              </w:rPr>
            </w:pPr>
          </w:p>
        </w:tc>
        <w:tc>
          <w:tcPr>
            <w:tcW w:w="706" w:type="pct"/>
          </w:tcPr>
          <w:p w14:paraId="2EAC9929" w14:textId="250BF978" w:rsidR="005019A2" w:rsidRPr="005019A2" w:rsidRDefault="005019A2" w:rsidP="00646C9C">
            <w:pPr>
              <w:suppressAutoHyphens/>
              <w:spacing w:after="0"/>
              <w:jc w:val="both"/>
              <w:rPr>
                <w:rFonts w:ascii="Times New Roman" w:hAnsi="Times New Roman"/>
              </w:rPr>
            </w:pPr>
          </w:p>
        </w:tc>
      </w:tr>
      <w:tr w:rsidR="005019A2" w:rsidRPr="005019A2" w14:paraId="591D5A29" w14:textId="77777777" w:rsidTr="005019A2">
        <w:trPr>
          <w:trHeight w:val="460"/>
        </w:trPr>
        <w:tc>
          <w:tcPr>
            <w:tcW w:w="828" w:type="pct"/>
            <w:vMerge/>
          </w:tcPr>
          <w:p w14:paraId="31F45650" w14:textId="77777777" w:rsidR="005019A2" w:rsidRPr="005019A2" w:rsidRDefault="005019A2" w:rsidP="00646C9C">
            <w:pPr>
              <w:spacing w:line="240" w:lineRule="auto"/>
              <w:rPr>
                <w:rFonts w:ascii="Times New Roman" w:hAnsi="Times New Roman"/>
                <w:b/>
                <w:bCs/>
              </w:rPr>
            </w:pPr>
          </w:p>
        </w:tc>
        <w:tc>
          <w:tcPr>
            <w:tcW w:w="2455" w:type="pct"/>
          </w:tcPr>
          <w:p w14:paraId="05A0144E" w14:textId="77777777" w:rsidR="005019A2" w:rsidRPr="005019A2" w:rsidRDefault="005019A2" w:rsidP="009B70D8">
            <w:pPr>
              <w:spacing w:after="0" w:line="240" w:lineRule="auto"/>
              <w:jc w:val="both"/>
              <w:rPr>
                <w:rFonts w:ascii="Times New Roman" w:eastAsia="Calibri" w:hAnsi="Times New Roman"/>
                <w:bCs/>
              </w:rPr>
            </w:pPr>
            <w:r w:rsidRPr="005019A2">
              <w:rPr>
                <w:rFonts w:ascii="Times New Roman" w:eastAsia="Calibri" w:hAnsi="Times New Roman"/>
                <w:bCs/>
              </w:rPr>
              <w:t>Практическое занятие 12 «Изучение основных узлов крутильной машины фонарного типа и порядок монтажа</w:t>
            </w:r>
          </w:p>
        </w:tc>
        <w:tc>
          <w:tcPr>
            <w:tcW w:w="556" w:type="pct"/>
            <w:vAlign w:val="center"/>
          </w:tcPr>
          <w:p w14:paraId="6937B49F" w14:textId="290285D8" w:rsidR="005019A2" w:rsidRPr="005019A2" w:rsidRDefault="005019A2" w:rsidP="00646C9C">
            <w:pPr>
              <w:suppressAutoHyphens/>
              <w:jc w:val="center"/>
              <w:rPr>
                <w:rFonts w:ascii="Times New Roman" w:hAnsi="Times New Roman"/>
              </w:rPr>
            </w:pPr>
          </w:p>
        </w:tc>
        <w:tc>
          <w:tcPr>
            <w:tcW w:w="455" w:type="pct"/>
          </w:tcPr>
          <w:p w14:paraId="7CCAC725" w14:textId="77777777" w:rsidR="005019A2" w:rsidRPr="005019A2" w:rsidRDefault="005019A2" w:rsidP="00646C9C">
            <w:pPr>
              <w:suppressAutoHyphens/>
              <w:spacing w:after="0"/>
              <w:jc w:val="both"/>
              <w:rPr>
                <w:rFonts w:ascii="Times New Roman" w:hAnsi="Times New Roman"/>
              </w:rPr>
            </w:pPr>
          </w:p>
        </w:tc>
        <w:tc>
          <w:tcPr>
            <w:tcW w:w="706" w:type="pct"/>
          </w:tcPr>
          <w:p w14:paraId="23C79556" w14:textId="3C895D3D" w:rsidR="005019A2" w:rsidRPr="005019A2" w:rsidRDefault="005019A2" w:rsidP="00646C9C">
            <w:pPr>
              <w:suppressAutoHyphens/>
              <w:spacing w:after="0"/>
              <w:jc w:val="both"/>
              <w:rPr>
                <w:rFonts w:ascii="Times New Roman" w:hAnsi="Times New Roman"/>
              </w:rPr>
            </w:pPr>
          </w:p>
        </w:tc>
      </w:tr>
      <w:tr w:rsidR="005019A2" w:rsidRPr="005019A2" w14:paraId="714ACCD4" w14:textId="77777777" w:rsidTr="005019A2">
        <w:trPr>
          <w:trHeight w:val="460"/>
        </w:trPr>
        <w:tc>
          <w:tcPr>
            <w:tcW w:w="828" w:type="pct"/>
            <w:vMerge/>
          </w:tcPr>
          <w:p w14:paraId="5618B5C1" w14:textId="77777777" w:rsidR="005019A2" w:rsidRPr="005019A2" w:rsidRDefault="005019A2" w:rsidP="00646C9C">
            <w:pPr>
              <w:spacing w:line="240" w:lineRule="auto"/>
              <w:rPr>
                <w:rFonts w:ascii="Times New Roman" w:hAnsi="Times New Roman"/>
                <w:b/>
                <w:bCs/>
              </w:rPr>
            </w:pPr>
          </w:p>
        </w:tc>
        <w:tc>
          <w:tcPr>
            <w:tcW w:w="2455" w:type="pct"/>
          </w:tcPr>
          <w:p w14:paraId="0D01854F"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eastAsia="Calibri" w:hAnsi="Times New Roman"/>
                <w:bCs/>
              </w:rPr>
              <w:t xml:space="preserve">Практическое занятие 13 «Изучение основных узлов крутильной машины сигарного типа и </w:t>
            </w:r>
            <w:proofErr w:type="spellStart"/>
            <w:r w:rsidRPr="005019A2">
              <w:rPr>
                <w:rFonts w:ascii="Times New Roman" w:eastAsia="Calibri" w:hAnsi="Times New Roman"/>
                <w:bCs/>
              </w:rPr>
              <w:t>поряток</w:t>
            </w:r>
            <w:proofErr w:type="spellEnd"/>
            <w:r w:rsidRPr="005019A2">
              <w:rPr>
                <w:rFonts w:ascii="Times New Roman" w:eastAsia="Calibri" w:hAnsi="Times New Roman"/>
                <w:bCs/>
              </w:rPr>
              <w:t xml:space="preserve"> монтажа»</w:t>
            </w:r>
          </w:p>
        </w:tc>
        <w:tc>
          <w:tcPr>
            <w:tcW w:w="556" w:type="pct"/>
            <w:vAlign w:val="center"/>
          </w:tcPr>
          <w:p w14:paraId="0E63D329" w14:textId="780A8F83" w:rsidR="005019A2" w:rsidRPr="005019A2" w:rsidRDefault="005019A2" w:rsidP="00646C9C">
            <w:pPr>
              <w:suppressAutoHyphens/>
              <w:jc w:val="center"/>
              <w:rPr>
                <w:rFonts w:ascii="Times New Roman" w:hAnsi="Times New Roman"/>
              </w:rPr>
            </w:pPr>
          </w:p>
        </w:tc>
        <w:tc>
          <w:tcPr>
            <w:tcW w:w="455" w:type="pct"/>
          </w:tcPr>
          <w:p w14:paraId="5B829FA7" w14:textId="77777777" w:rsidR="005019A2" w:rsidRPr="005019A2" w:rsidRDefault="005019A2" w:rsidP="00646C9C">
            <w:pPr>
              <w:suppressAutoHyphens/>
              <w:spacing w:after="0"/>
              <w:jc w:val="both"/>
              <w:rPr>
                <w:rFonts w:ascii="Times New Roman" w:hAnsi="Times New Roman"/>
              </w:rPr>
            </w:pPr>
          </w:p>
        </w:tc>
        <w:tc>
          <w:tcPr>
            <w:tcW w:w="706" w:type="pct"/>
          </w:tcPr>
          <w:p w14:paraId="028D25CA" w14:textId="0A46DC6B" w:rsidR="005019A2" w:rsidRPr="005019A2" w:rsidRDefault="005019A2" w:rsidP="00646C9C">
            <w:pPr>
              <w:suppressAutoHyphens/>
              <w:spacing w:after="0"/>
              <w:jc w:val="both"/>
              <w:rPr>
                <w:rFonts w:ascii="Times New Roman" w:hAnsi="Times New Roman"/>
              </w:rPr>
            </w:pPr>
          </w:p>
        </w:tc>
      </w:tr>
      <w:tr w:rsidR="005019A2" w:rsidRPr="005019A2" w14:paraId="0C413D9F" w14:textId="77777777" w:rsidTr="005019A2">
        <w:trPr>
          <w:trHeight w:val="460"/>
        </w:trPr>
        <w:tc>
          <w:tcPr>
            <w:tcW w:w="828" w:type="pct"/>
            <w:vMerge/>
          </w:tcPr>
          <w:p w14:paraId="5DA0D9A6" w14:textId="77777777" w:rsidR="005019A2" w:rsidRPr="005019A2" w:rsidRDefault="005019A2" w:rsidP="00646C9C">
            <w:pPr>
              <w:spacing w:line="240" w:lineRule="auto"/>
              <w:rPr>
                <w:rFonts w:ascii="Times New Roman" w:hAnsi="Times New Roman"/>
                <w:b/>
                <w:bCs/>
              </w:rPr>
            </w:pPr>
          </w:p>
        </w:tc>
        <w:tc>
          <w:tcPr>
            <w:tcW w:w="2455" w:type="pct"/>
          </w:tcPr>
          <w:p w14:paraId="7ECAA039" w14:textId="77777777" w:rsidR="005019A2" w:rsidRPr="005019A2" w:rsidRDefault="005019A2" w:rsidP="009B70D8">
            <w:pPr>
              <w:suppressAutoHyphens/>
              <w:spacing w:after="0" w:line="240" w:lineRule="auto"/>
              <w:jc w:val="both"/>
              <w:rPr>
                <w:rFonts w:ascii="Times New Roman" w:eastAsia="Calibri" w:hAnsi="Times New Roman"/>
                <w:bCs/>
              </w:rPr>
            </w:pPr>
            <w:r w:rsidRPr="005019A2">
              <w:rPr>
                <w:rFonts w:ascii="Times New Roman" w:eastAsia="Calibri" w:hAnsi="Times New Roman"/>
                <w:bCs/>
              </w:rPr>
              <w:t xml:space="preserve">Практическое занятие 14 </w:t>
            </w:r>
            <w:proofErr w:type="gramStart"/>
            <w:r w:rsidRPr="005019A2">
              <w:rPr>
                <w:rFonts w:ascii="Times New Roman" w:eastAsia="Calibri" w:hAnsi="Times New Roman"/>
                <w:bCs/>
              </w:rPr>
              <w:t>« Изучение</w:t>
            </w:r>
            <w:proofErr w:type="gramEnd"/>
            <w:r w:rsidRPr="005019A2">
              <w:rPr>
                <w:rFonts w:ascii="Times New Roman" w:eastAsia="Calibri" w:hAnsi="Times New Roman"/>
                <w:bCs/>
              </w:rPr>
              <w:t xml:space="preserve"> основных узлов рамочных крутильных машин и порядок монтажа»</w:t>
            </w:r>
          </w:p>
        </w:tc>
        <w:tc>
          <w:tcPr>
            <w:tcW w:w="556" w:type="pct"/>
            <w:vAlign w:val="center"/>
          </w:tcPr>
          <w:p w14:paraId="3E71B2A1" w14:textId="0708ECB1" w:rsidR="005019A2" w:rsidRPr="005019A2" w:rsidRDefault="005019A2" w:rsidP="00646C9C">
            <w:pPr>
              <w:suppressAutoHyphens/>
              <w:jc w:val="center"/>
              <w:rPr>
                <w:rFonts w:ascii="Times New Roman" w:hAnsi="Times New Roman"/>
              </w:rPr>
            </w:pPr>
          </w:p>
        </w:tc>
        <w:tc>
          <w:tcPr>
            <w:tcW w:w="455" w:type="pct"/>
          </w:tcPr>
          <w:p w14:paraId="05337471" w14:textId="77777777" w:rsidR="005019A2" w:rsidRPr="005019A2" w:rsidRDefault="005019A2" w:rsidP="00646C9C">
            <w:pPr>
              <w:suppressAutoHyphens/>
              <w:spacing w:after="0"/>
              <w:jc w:val="both"/>
              <w:rPr>
                <w:rFonts w:ascii="Times New Roman" w:hAnsi="Times New Roman"/>
              </w:rPr>
            </w:pPr>
          </w:p>
        </w:tc>
        <w:tc>
          <w:tcPr>
            <w:tcW w:w="706" w:type="pct"/>
          </w:tcPr>
          <w:p w14:paraId="5637B2D1" w14:textId="3D33BF02" w:rsidR="005019A2" w:rsidRPr="005019A2" w:rsidRDefault="005019A2" w:rsidP="00646C9C">
            <w:pPr>
              <w:suppressAutoHyphens/>
              <w:spacing w:after="0"/>
              <w:jc w:val="both"/>
              <w:rPr>
                <w:rFonts w:ascii="Times New Roman" w:hAnsi="Times New Roman"/>
              </w:rPr>
            </w:pPr>
          </w:p>
        </w:tc>
      </w:tr>
      <w:tr w:rsidR="005019A2" w:rsidRPr="005019A2" w14:paraId="6F47C909" w14:textId="77777777" w:rsidTr="005019A2">
        <w:trPr>
          <w:trHeight w:val="460"/>
        </w:trPr>
        <w:tc>
          <w:tcPr>
            <w:tcW w:w="828" w:type="pct"/>
            <w:vMerge/>
          </w:tcPr>
          <w:p w14:paraId="3DE5C452" w14:textId="77777777" w:rsidR="005019A2" w:rsidRPr="005019A2" w:rsidRDefault="005019A2" w:rsidP="00646C9C">
            <w:pPr>
              <w:spacing w:line="240" w:lineRule="auto"/>
              <w:rPr>
                <w:rFonts w:ascii="Times New Roman" w:hAnsi="Times New Roman"/>
                <w:b/>
                <w:bCs/>
              </w:rPr>
            </w:pPr>
          </w:p>
        </w:tc>
        <w:tc>
          <w:tcPr>
            <w:tcW w:w="2455" w:type="pct"/>
          </w:tcPr>
          <w:p w14:paraId="32A9432C" w14:textId="77777777" w:rsidR="005019A2" w:rsidRPr="005019A2" w:rsidRDefault="005019A2" w:rsidP="009B70D8">
            <w:pPr>
              <w:suppressAutoHyphens/>
              <w:spacing w:after="0" w:line="240" w:lineRule="auto"/>
              <w:jc w:val="both"/>
              <w:rPr>
                <w:rFonts w:ascii="Times New Roman" w:eastAsia="Calibri" w:hAnsi="Times New Roman"/>
                <w:bCs/>
              </w:rPr>
            </w:pPr>
            <w:r w:rsidRPr="005019A2">
              <w:rPr>
                <w:rFonts w:ascii="Times New Roman" w:eastAsia="Calibri" w:hAnsi="Times New Roman"/>
                <w:bCs/>
              </w:rPr>
              <w:t>Практическое занятие 15 «Изучение основных узлов машин общей скрутки»</w:t>
            </w:r>
          </w:p>
        </w:tc>
        <w:tc>
          <w:tcPr>
            <w:tcW w:w="556" w:type="pct"/>
            <w:vAlign w:val="center"/>
          </w:tcPr>
          <w:p w14:paraId="2282D078" w14:textId="7B6581BA" w:rsidR="005019A2" w:rsidRPr="005019A2" w:rsidRDefault="005019A2" w:rsidP="00646C9C">
            <w:pPr>
              <w:suppressAutoHyphens/>
              <w:jc w:val="center"/>
              <w:rPr>
                <w:rFonts w:ascii="Times New Roman" w:hAnsi="Times New Roman"/>
              </w:rPr>
            </w:pPr>
          </w:p>
        </w:tc>
        <w:tc>
          <w:tcPr>
            <w:tcW w:w="455" w:type="pct"/>
          </w:tcPr>
          <w:p w14:paraId="7679F78D" w14:textId="77777777" w:rsidR="005019A2" w:rsidRPr="005019A2" w:rsidRDefault="005019A2" w:rsidP="00646C9C">
            <w:pPr>
              <w:suppressAutoHyphens/>
              <w:spacing w:after="0"/>
              <w:jc w:val="both"/>
              <w:rPr>
                <w:rFonts w:ascii="Times New Roman" w:hAnsi="Times New Roman"/>
              </w:rPr>
            </w:pPr>
          </w:p>
        </w:tc>
        <w:tc>
          <w:tcPr>
            <w:tcW w:w="706" w:type="pct"/>
          </w:tcPr>
          <w:p w14:paraId="69F0F467" w14:textId="2206B5D2" w:rsidR="005019A2" w:rsidRPr="005019A2" w:rsidRDefault="005019A2" w:rsidP="00646C9C">
            <w:pPr>
              <w:suppressAutoHyphens/>
              <w:spacing w:after="0"/>
              <w:jc w:val="both"/>
              <w:rPr>
                <w:rFonts w:ascii="Times New Roman" w:hAnsi="Times New Roman"/>
              </w:rPr>
            </w:pPr>
          </w:p>
        </w:tc>
      </w:tr>
      <w:tr w:rsidR="005019A2" w:rsidRPr="005019A2" w14:paraId="25912EDE" w14:textId="77777777" w:rsidTr="005019A2">
        <w:trPr>
          <w:trHeight w:val="460"/>
        </w:trPr>
        <w:tc>
          <w:tcPr>
            <w:tcW w:w="828" w:type="pct"/>
            <w:vMerge/>
          </w:tcPr>
          <w:p w14:paraId="2FF84034" w14:textId="77777777" w:rsidR="005019A2" w:rsidRPr="005019A2" w:rsidRDefault="005019A2" w:rsidP="00646C9C">
            <w:pPr>
              <w:spacing w:line="240" w:lineRule="auto"/>
              <w:rPr>
                <w:rFonts w:ascii="Times New Roman" w:hAnsi="Times New Roman"/>
                <w:b/>
                <w:bCs/>
              </w:rPr>
            </w:pPr>
          </w:p>
        </w:tc>
        <w:tc>
          <w:tcPr>
            <w:tcW w:w="2455" w:type="pct"/>
          </w:tcPr>
          <w:p w14:paraId="61C3CDF3" w14:textId="77777777" w:rsidR="005019A2" w:rsidRPr="005019A2" w:rsidRDefault="005019A2" w:rsidP="009B70D8">
            <w:pPr>
              <w:suppressAutoHyphens/>
              <w:spacing w:after="0" w:line="240" w:lineRule="auto"/>
              <w:jc w:val="both"/>
              <w:rPr>
                <w:rFonts w:ascii="Times New Roman" w:eastAsia="Calibri" w:hAnsi="Times New Roman"/>
                <w:bCs/>
              </w:rPr>
            </w:pPr>
            <w:r w:rsidRPr="005019A2">
              <w:rPr>
                <w:rFonts w:ascii="Times New Roman" w:hAnsi="Times New Roman"/>
              </w:rPr>
              <w:t>Практическое занятие 16 «</w:t>
            </w:r>
            <w:r w:rsidRPr="005019A2">
              <w:rPr>
                <w:rFonts w:ascii="Times New Roman" w:eastAsia="Calibri" w:hAnsi="Times New Roman"/>
                <w:bCs/>
              </w:rPr>
              <w:t>Изучение режимов смазывания крутильной машины. Составление графика смазки»</w:t>
            </w:r>
          </w:p>
        </w:tc>
        <w:tc>
          <w:tcPr>
            <w:tcW w:w="556" w:type="pct"/>
            <w:vAlign w:val="center"/>
          </w:tcPr>
          <w:p w14:paraId="2FC0D2EC" w14:textId="1DCD3581" w:rsidR="005019A2" w:rsidRPr="005019A2" w:rsidRDefault="005019A2" w:rsidP="00646C9C">
            <w:pPr>
              <w:suppressAutoHyphens/>
              <w:jc w:val="center"/>
              <w:rPr>
                <w:rFonts w:ascii="Times New Roman" w:hAnsi="Times New Roman"/>
              </w:rPr>
            </w:pPr>
          </w:p>
        </w:tc>
        <w:tc>
          <w:tcPr>
            <w:tcW w:w="455" w:type="pct"/>
          </w:tcPr>
          <w:p w14:paraId="6133B72B" w14:textId="77777777" w:rsidR="005019A2" w:rsidRPr="005019A2" w:rsidRDefault="005019A2" w:rsidP="00646C9C">
            <w:pPr>
              <w:suppressAutoHyphens/>
              <w:spacing w:after="0"/>
              <w:jc w:val="both"/>
              <w:rPr>
                <w:rFonts w:ascii="Times New Roman" w:hAnsi="Times New Roman"/>
              </w:rPr>
            </w:pPr>
          </w:p>
        </w:tc>
        <w:tc>
          <w:tcPr>
            <w:tcW w:w="706" w:type="pct"/>
          </w:tcPr>
          <w:p w14:paraId="60298831" w14:textId="401ADA41" w:rsidR="005019A2" w:rsidRPr="005019A2" w:rsidRDefault="005019A2" w:rsidP="00646C9C">
            <w:pPr>
              <w:suppressAutoHyphens/>
              <w:spacing w:after="0"/>
              <w:jc w:val="both"/>
              <w:rPr>
                <w:rFonts w:ascii="Times New Roman" w:hAnsi="Times New Roman"/>
              </w:rPr>
            </w:pPr>
          </w:p>
        </w:tc>
      </w:tr>
      <w:tr w:rsidR="005019A2" w:rsidRPr="005019A2" w14:paraId="01A9E4FD" w14:textId="77777777" w:rsidTr="005019A2">
        <w:trPr>
          <w:trHeight w:val="460"/>
        </w:trPr>
        <w:tc>
          <w:tcPr>
            <w:tcW w:w="828" w:type="pct"/>
            <w:vMerge/>
          </w:tcPr>
          <w:p w14:paraId="4DBFCF77" w14:textId="77777777" w:rsidR="005019A2" w:rsidRPr="005019A2" w:rsidRDefault="005019A2" w:rsidP="00646C9C">
            <w:pPr>
              <w:spacing w:line="240" w:lineRule="auto"/>
              <w:rPr>
                <w:rFonts w:ascii="Times New Roman" w:hAnsi="Times New Roman"/>
                <w:b/>
                <w:bCs/>
              </w:rPr>
            </w:pPr>
          </w:p>
        </w:tc>
        <w:tc>
          <w:tcPr>
            <w:tcW w:w="2455" w:type="pct"/>
          </w:tcPr>
          <w:p w14:paraId="5286F9BF"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17 «</w:t>
            </w:r>
            <w:r w:rsidRPr="005019A2">
              <w:rPr>
                <w:rFonts w:ascii="Times New Roman" w:eastAsia="Calibri" w:hAnsi="Times New Roman"/>
                <w:bCs/>
              </w:rPr>
              <w:t>Оптимальные выбор крутильных машин в зависимости от формы и класса гибкости токопроводящих жил»</w:t>
            </w:r>
          </w:p>
        </w:tc>
        <w:tc>
          <w:tcPr>
            <w:tcW w:w="556" w:type="pct"/>
            <w:vAlign w:val="center"/>
          </w:tcPr>
          <w:p w14:paraId="1F27F559" w14:textId="2A8AF361" w:rsidR="005019A2" w:rsidRPr="005019A2" w:rsidRDefault="005019A2" w:rsidP="00646C9C">
            <w:pPr>
              <w:suppressAutoHyphens/>
              <w:jc w:val="center"/>
              <w:rPr>
                <w:rFonts w:ascii="Times New Roman" w:hAnsi="Times New Roman"/>
              </w:rPr>
            </w:pPr>
          </w:p>
        </w:tc>
        <w:tc>
          <w:tcPr>
            <w:tcW w:w="455" w:type="pct"/>
          </w:tcPr>
          <w:p w14:paraId="59A76FA1" w14:textId="77777777" w:rsidR="005019A2" w:rsidRPr="005019A2" w:rsidRDefault="005019A2" w:rsidP="00646C9C">
            <w:pPr>
              <w:suppressAutoHyphens/>
              <w:spacing w:after="0"/>
              <w:jc w:val="both"/>
              <w:rPr>
                <w:rFonts w:ascii="Times New Roman" w:hAnsi="Times New Roman"/>
              </w:rPr>
            </w:pPr>
          </w:p>
        </w:tc>
        <w:tc>
          <w:tcPr>
            <w:tcW w:w="706" w:type="pct"/>
          </w:tcPr>
          <w:p w14:paraId="6F31F5FE" w14:textId="1806D85F" w:rsidR="005019A2" w:rsidRPr="005019A2" w:rsidRDefault="005019A2" w:rsidP="00646C9C">
            <w:pPr>
              <w:suppressAutoHyphens/>
              <w:spacing w:after="0"/>
              <w:jc w:val="both"/>
              <w:rPr>
                <w:rFonts w:ascii="Times New Roman" w:hAnsi="Times New Roman"/>
              </w:rPr>
            </w:pPr>
          </w:p>
        </w:tc>
      </w:tr>
      <w:tr w:rsidR="005019A2" w:rsidRPr="005019A2" w14:paraId="7E928668" w14:textId="77777777" w:rsidTr="005019A2">
        <w:trPr>
          <w:trHeight w:val="460"/>
        </w:trPr>
        <w:tc>
          <w:tcPr>
            <w:tcW w:w="828" w:type="pct"/>
            <w:vMerge/>
          </w:tcPr>
          <w:p w14:paraId="6DC280AB" w14:textId="77777777" w:rsidR="005019A2" w:rsidRPr="005019A2" w:rsidRDefault="005019A2" w:rsidP="00646C9C">
            <w:pPr>
              <w:spacing w:line="240" w:lineRule="auto"/>
              <w:rPr>
                <w:rFonts w:ascii="Times New Roman" w:hAnsi="Times New Roman"/>
                <w:b/>
                <w:bCs/>
              </w:rPr>
            </w:pPr>
          </w:p>
        </w:tc>
        <w:tc>
          <w:tcPr>
            <w:tcW w:w="2455" w:type="pct"/>
          </w:tcPr>
          <w:p w14:paraId="59CF1A41"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18 «</w:t>
            </w:r>
            <w:r w:rsidRPr="005019A2">
              <w:rPr>
                <w:rFonts w:ascii="Times New Roman" w:eastAsia="Calibri" w:hAnsi="Times New Roman"/>
                <w:bCs/>
              </w:rPr>
              <w:t>Составление дефектной ведомости на крутильную машину»</w:t>
            </w:r>
          </w:p>
        </w:tc>
        <w:tc>
          <w:tcPr>
            <w:tcW w:w="556" w:type="pct"/>
            <w:vAlign w:val="center"/>
          </w:tcPr>
          <w:p w14:paraId="792F17D6" w14:textId="49972817" w:rsidR="005019A2" w:rsidRPr="005019A2" w:rsidRDefault="005019A2" w:rsidP="00646C9C">
            <w:pPr>
              <w:suppressAutoHyphens/>
              <w:jc w:val="center"/>
              <w:rPr>
                <w:rFonts w:ascii="Times New Roman" w:hAnsi="Times New Roman"/>
              </w:rPr>
            </w:pPr>
          </w:p>
        </w:tc>
        <w:tc>
          <w:tcPr>
            <w:tcW w:w="455" w:type="pct"/>
          </w:tcPr>
          <w:p w14:paraId="48DC2C5E" w14:textId="77777777" w:rsidR="005019A2" w:rsidRPr="005019A2" w:rsidRDefault="005019A2" w:rsidP="00646C9C">
            <w:pPr>
              <w:suppressAutoHyphens/>
              <w:spacing w:after="0"/>
              <w:jc w:val="both"/>
              <w:rPr>
                <w:rFonts w:ascii="Times New Roman" w:hAnsi="Times New Roman"/>
              </w:rPr>
            </w:pPr>
          </w:p>
        </w:tc>
        <w:tc>
          <w:tcPr>
            <w:tcW w:w="706" w:type="pct"/>
          </w:tcPr>
          <w:p w14:paraId="2758F18A" w14:textId="07725965" w:rsidR="005019A2" w:rsidRPr="005019A2" w:rsidRDefault="005019A2" w:rsidP="00646C9C">
            <w:pPr>
              <w:suppressAutoHyphens/>
              <w:spacing w:after="0"/>
              <w:jc w:val="both"/>
              <w:rPr>
                <w:rFonts w:ascii="Times New Roman" w:hAnsi="Times New Roman"/>
              </w:rPr>
            </w:pPr>
          </w:p>
        </w:tc>
      </w:tr>
      <w:tr w:rsidR="005019A2" w:rsidRPr="005019A2" w14:paraId="7DC34A25" w14:textId="77777777" w:rsidTr="005019A2">
        <w:trPr>
          <w:trHeight w:val="460"/>
        </w:trPr>
        <w:tc>
          <w:tcPr>
            <w:tcW w:w="828" w:type="pct"/>
            <w:vMerge w:val="restart"/>
          </w:tcPr>
          <w:p w14:paraId="563B378B"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1.7 Оборудование для наложения изоляции и оболочки</w:t>
            </w:r>
          </w:p>
        </w:tc>
        <w:tc>
          <w:tcPr>
            <w:tcW w:w="2455" w:type="pct"/>
          </w:tcPr>
          <w:p w14:paraId="38CEC1C3" w14:textId="77777777" w:rsidR="005019A2" w:rsidRPr="005019A2" w:rsidRDefault="005019A2" w:rsidP="009B70D8">
            <w:pPr>
              <w:suppressAutoHyphens/>
              <w:spacing w:after="0" w:line="240" w:lineRule="auto"/>
              <w:jc w:val="both"/>
              <w:rPr>
                <w:rFonts w:ascii="Times New Roman" w:hAnsi="Times New Roman"/>
                <w:b/>
              </w:rPr>
            </w:pPr>
            <w:r w:rsidRPr="005019A2">
              <w:rPr>
                <w:rFonts w:ascii="Times New Roman" w:hAnsi="Times New Roman"/>
                <w:b/>
              </w:rPr>
              <w:t xml:space="preserve">Содержание </w:t>
            </w:r>
          </w:p>
        </w:tc>
        <w:tc>
          <w:tcPr>
            <w:tcW w:w="556" w:type="pct"/>
            <w:vAlign w:val="center"/>
          </w:tcPr>
          <w:p w14:paraId="6EEC2FC0" w14:textId="46E9D984" w:rsidR="005019A2" w:rsidRPr="005019A2" w:rsidRDefault="005019A2" w:rsidP="00646C9C">
            <w:pPr>
              <w:suppressAutoHyphens/>
              <w:jc w:val="center"/>
              <w:rPr>
                <w:rFonts w:ascii="Times New Roman" w:hAnsi="Times New Roman"/>
              </w:rPr>
            </w:pPr>
          </w:p>
        </w:tc>
        <w:tc>
          <w:tcPr>
            <w:tcW w:w="455" w:type="pct"/>
          </w:tcPr>
          <w:p w14:paraId="070CCEE4" w14:textId="77777777" w:rsidR="005019A2" w:rsidRPr="005019A2" w:rsidRDefault="005019A2" w:rsidP="00646C9C">
            <w:pPr>
              <w:suppressAutoHyphens/>
              <w:spacing w:after="0"/>
              <w:jc w:val="both"/>
              <w:rPr>
                <w:rFonts w:ascii="Times New Roman" w:hAnsi="Times New Roman"/>
              </w:rPr>
            </w:pPr>
          </w:p>
        </w:tc>
        <w:tc>
          <w:tcPr>
            <w:tcW w:w="706" w:type="pct"/>
          </w:tcPr>
          <w:p w14:paraId="75F0D7C0" w14:textId="419EE039" w:rsidR="005019A2" w:rsidRPr="005019A2" w:rsidRDefault="005019A2" w:rsidP="00646C9C">
            <w:pPr>
              <w:suppressAutoHyphens/>
              <w:spacing w:after="0"/>
              <w:jc w:val="both"/>
              <w:rPr>
                <w:rFonts w:ascii="Times New Roman" w:hAnsi="Times New Roman"/>
              </w:rPr>
            </w:pPr>
          </w:p>
        </w:tc>
      </w:tr>
      <w:tr w:rsidR="005019A2" w:rsidRPr="005019A2" w14:paraId="1BFEF748" w14:textId="77777777" w:rsidTr="005019A2">
        <w:trPr>
          <w:trHeight w:val="460"/>
        </w:trPr>
        <w:tc>
          <w:tcPr>
            <w:tcW w:w="828" w:type="pct"/>
            <w:vMerge/>
          </w:tcPr>
          <w:p w14:paraId="48005EE2" w14:textId="77777777" w:rsidR="005019A2" w:rsidRPr="005019A2" w:rsidRDefault="005019A2" w:rsidP="00646C9C">
            <w:pPr>
              <w:spacing w:line="240" w:lineRule="auto"/>
              <w:rPr>
                <w:rFonts w:ascii="Times New Roman" w:hAnsi="Times New Roman"/>
                <w:b/>
                <w:bCs/>
              </w:rPr>
            </w:pPr>
          </w:p>
        </w:tc>
        <w:tc>
          <w:tcPr>
            <w:tcW w:w="2455" w:type="pct"/>
          </w:tcPr>
          <w:p w14:paraId="5144DE3D" w14:textId="77777777" w:rsidR="005019A2" w:rsidRPr="005019A2" w:rsidRDefault="005019A2" w:rsidP="00646C9C">
            <w:pPr>
              <w:pStyle w:val="ae"/>
              <w:spacing w:before="0" w:after="0"/>
              <w:ind w:left="0"/>
              <w:rPr>
                <w:b/>
                <w:sz w:val="22"/>
                <w:szCs w:val="22"/>
              </w:rPr>
            </w:pPr>
            <w:r w:rsidRPr="005019A2">
              <w:rPr>
                <w:rFonts w:eastAsia="Calibri"/>
                <w:bCs/>
                <w:sz w:val="22"/>
                <w:szCs w:val="22"/>
                <w:lang w:val="ru-RU"/>
              </w:rPr>
              <w:t xml:space="preserve">1. </w:t>
            </w:r>
            <w:r w:rsidRPr="005019A2">
              <w:rPr>
                <w:rFonts w:eastAsia="Calibri"/>
                <w:bCs/>
                <w:sz w:val="22"/>
                <w:szCs w:val="22"/>
              </w:rPr>
              <w:t>Изолировочные обмоточные машины</w:t>
            </w:r>
          </w:p>
        </w:tc>
        <w:tc>
          <w:tcPr>
            <w:tcW w:w="556" w:type="pct"/>
            <w:vAlign w:val="center"/>
          </w:tcPr>
          <w:p w14:paraId="5A0EB7B4" w14:textId="05EA705F" w:rsidR="005019A2" w:rsidRPr="005019A2" w:rsidRDefault="005019A2" w:rsidP="00646C9C">
            <w:pPr>
              <w:suppressAutoHyphens/>
              <w:jc w:val="center"/>
              <w:rPr>
                <w:rFonts w:ascii="Times New Roman" w:hAnsi="Times New Roman"/>
              </w:rPr>
            </w:pPr>
          </w:p>
        </w:tc>
        <w:tc>
          <w:tcPr>
            <w:tcW w:w="455" w:type="pct"/>
          </w:tcPr>
          <w:p w14:paraId="1E5F4FB6" w14:textId="77777777" w:rsidR="005019A2" w:rsidRPr="005019A2" w:rsidRDefault="005019A2" w:rsidP="00646C9C">
            <w:pPr>
              <w:suppressAutoHyphens/>
              <w:spacing w:after="0"/>
              <w:jc w:val="both"/>
              <w:rPr>
                <w:rFonts w:ascii="Times New Roman" w:hAnsi="Times New Roman"/>
              </w:rPr>
            </w:pPr>
          </w:p>
        </w:tc>
        <w:tc>
          <w:tcPr>
            <w:tcW w:w="706" w:type="pct"/>
            <w:vMerge w:val="restart"/>
          </w:tcPr>
          <w:p w14:paraId="2C4EAD90"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616548E0"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17FCD4EF" w14:textId="1169AEB0" w:rsidR="005019A2" w:rsidRPr="005019A2" w:rsidRDefault="005019A2" w:rsidP="00646C9C">
            <w:pPr>
              <w:suppressAutoHyphens/>
              <w:spacing w:after="0"/>
              <w:jc w:val="both"/>
              <w:rPr>
                <w:rFonts w:ascii="Times New Roman" w:hAnsi="Times New Roman"/>
              </w:rPr>
            </w:pPr>
          </w:p>
        </w:tc>
      </w:tr>
      <w:tr w:rsidR="005019A2" w:rsidRPr="005019A2" w14:paraId="648D7B88" w14:textId="77777777" w:rsidTr="005019A2">
        <w:trPr>
          <w:trHeight w:val="460"/>
        </w:trPr>
        <w:tc>
          <w:tcPr>
            <w:tcW w:w="828" w:type="pct"/>
            <w:vMerge/>
          </w:tcPr>
          <w:p w14:paraId="1F615615" w14:textId="77777777" w:rsidR="005019A2" w:rsidRPr="005019A2" w:rsidRDefault="005019A2" w:rsidP="00646C9C">
            <w:pPr>
              <w:spacing w:line="240" w:lineRule="auto"/>
              <w:rPr>
                <w:rFonts w:ascii="Times New Roman" w:hAnsi="Times New Roman"/>
                <w:b/>
                <w:bCs/>
              </w:rPr>
            </w:pPr>
          </w:p>
        </w:tc>
        <w:tc>
          <w:tcPr>
            <w:tcW w:w="2455" w:type="pct"/>
          </w:tcPr>
          <w:p w14:paraId="74301DB2" w14:textId="77777777" w:rsidR="005019A2" w:rsidRPr="005019A2" w:rsidRDefault="005019A2" w:rsidP="003944D7">
            <w:pPr>
              <w:pStyle w:val="ae"/>
              <w:numPr>
                <w:ilvl w:val="0"/>
                <w:numId w:val="5"/>
              </w:numPr>
              <w:spacing w:before="0" w:after="0"/>
              <w:ind w:left="198" w:hanging="198"/>
              <w:rPr>
                <w:sz w:val="22"/>
                <w:szCs w:val="22"/>
              </w:rPr>
            </w:pPr>
            <w:r w:rsidRPr="005019A2">
              <w:rPr>
                <w:rFonts w:eastAsia="Calibri"/>
                <w:bCs/>
                <w:sz w:val="22"/>
                <w:szCs w:val="22"/>
                <w:lang w:val="ru-RU"/>
              </w:rPr>
              <w:t>Экструзионные линии</w:t>
            </w:r>
          </w:p>
        </w:tc>
        <w:tc>
          <w:tcPr>
            <w:tcW w:w="556" w:type="pct"/>
            <w:vAlign w:val="center"/>
          </w:tcPr>
          <w:p w14:paraId="74F02D19" w14:textId="3F7664B8" w:rsidR="005019A2" w:rsidRPr="005019A2" w:rsidRDefault="005019A2" w:rsidP="00646C9C">
            <w:pPr>
              <w:suppressAutoHyphens/>
              <w:jc w:val="center"/>
              <w:rPr>
                <w:rFonts w:ascii="Times New Roman" w:hAnsi="Times New Roman"/>
              </w:rPr>
            </w:pPr>
          </w:p>
        </w:tc>
        <w:tc>
          <w:tcPr>
            <w:tcW w:w="455" w:type="pct"/>
          </w:tcPr>
          <w:p w14:paraId="0F0931EB" w14:textId="77777777" w:rsidR="005019A2" w:rsidRPr="005019A2" w:rsidRDefault="005019A2" w:rsidP="00646C9C">
            <w:pPr>
              <w:suppressAutoHyphens/>
              <w:spacing w:after="0"/>
              <w:jc w:val="both"/>
              <w:rPr>
                <w:rFonts w:ascii="Times New Roman" w:hAnsi="Times New Roman"/>
              </w:rPr>
            </w:pPr>
          </w:p>
        </w:tc>
        <w:tc>
          <w:tcPr>
            <w:tcW w:w="706" w:type="pct"/>
            <w:vMerge/>
          </w:tcPr>
          <w:p w14:paraId="719CC4DD" w14:textId="4981AE51" w:rsidR="005019A2" w:rsidRPr="005019A2" w:rsidRDefault="005019A2" w:rsidP="00646C9C">
            <w:pPr>
              <w:suppressAutoHyphens/>
              <w:spacing w:after="0"/>
              <w:jc w:val="both"/>
              <w:rPr>
                <w:rFonts w:ascii="Times New Roman" w:hAnsi="Times New Roman"/>
              </w:rPr>
            </w:pPr>
          </w:p>
        </w:tc>
      </w:tr>
      <w:tr w:rsidR="005019A2" w:rsidRPr="005019A2" w14:paraId="7C6260AC" w14:textId="77777777" w:rsidTr="005019A2">
        <w:trPr>
          <w:trHeight w:val="460"/>
        </w:trPr>
        <w:tc>
          <w:tcPr>
            <w:tcW w:w="828" w:type="pct"/>
            <w:vMerge/>
          </w:tcPr>
          <w:p w14:paraId="22C8ED78" w14:textId="77777777" w:rsidR="005019A2" w:rsidRPr="005019A2" w:rsidRDefault="005019A2" w:rsidP="00646C9C">
            <w:pPr>
              <w:spacing w:line="240" w:lineRule="auto"/>
              <w:rPr>
                <w:rFonts w:ascii="Times New Roman" w:hAnsi="Times New Roman"/>
                <w:b/>
                <w:bCs/>
              </w:rPr>
            </w:pPr>
          </w:p>
        </w:tc>
        <w:tc>
          <w:tcPr>
            <w:tcW w:w="2455" w:type="pct"/>
          </w:tcPr>
          <w:p w14:paraId="114ADF00"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0059C4A4" w14:textId="3C02ADA7" w:rsidR="005019A2" w:rsidRPr="005019A2" w:rsidRDefault="005019A2" w:rsidP="00646C9C">
            <w:pPr>
              <w:suppressAutoHyphens/>
              <w:jc w:val="center"/>
              <w:rPr>
                <w:rFonts w:ascii="Times New Roman" w:hAnsi="Times New Roman"/>
              </w:rPr>
            </w:pPr>
          </w:p>
        </w:tc>
        <w:tc>
          <w:tcPr>
            <w:tcW w:w="455" w:type="pct"/>
          </w:tcPr>
          <w:p w14:paraId="41AF8F3C" w14:textId="77777777" w:rsidR="005019A2" w:rsidRPr="005019A2" w:rsidRDefault="005019A2" w:rsidP="00646C9C">
            <w:pPr>
              <w:suppressAutoHyphens/>
              <w:spacing w:after="0"/>
              <w:jc w:val="both"/>
              <w:rPr>
                <w:rFonts w:ascii="Times New Roman" w:hAnsi="Times New Roman"/>
              </w:rPr>
            </w:pPr>
          </w:p>
        </w:tc>
        <w:tc>
          <w:tcPr>
            <w:tcW w:w="706" w:type="pct"/>
          </w:tcPr>
          <w:p w14:paraId="0ED97F8E" w14:textId="6ECCCBB3" w:rsidR="005019A2" w:rsidRPr="005019A2" w:rsidRDefault="005019A2" w:rsidP="00646C9C">
            <w:pPr>
              <w:suppressAutoHyphens/>
              <w:spacing w:after="0"/>
              <w:jc w:val="both"/>
              <w:rPr>
                <w:rFonts w:ascii="Times New Roman" w:hAnsi="Times New Roman"/>
              </w:rPr>
            </w:pPr>
          </w:p>
        </w:tc>
      </w:tr>
      <w:tr w:rsidR="005019A2" w:rsidRPr="005019A2" w14:paraId="35FC158E" w14:textId="77777777" w:rsidTr="005019A2">
        <w:trPr>
          <w:trHeight w:val="460"/>
        </w:trPr>
        <w:tc>
          <w:tcPr>
            <w:tcW w:w="828" w:type="pct"/>
            <w:vMerge/>
          </w:tcPr>
          <w:p w14:paraId="65238E42" w14:textId="77777777" w:rsidR="005019A2" w:rsidRPr="005019A2" w:rsidRDefault="005019A2" w:rsidP="00646C9C">
            <w:pPr>
              <w:spacing w:line="240" w:lineRule="auto"/>
              <w:rPr>
                <w:rFonts w:ascii="Times New Roman" w:hAnsi="Times New Roman"/>
                <w:b/>
                <w:bCs/>
              </w:rPr>
            </w:pPr>
          </w:p>
        </w:tc>
        <w:tc>
          <w:tcPr>
            <w:tcW w:w="2455" w:type="pct"/>
          </w:tcPr>
          <w:p w14:paraId="201569D9" w14:textId="77777777" w:rsidR="005019A2" w:rsidRPr="005019A2" w:rsidRDefault="005019A2" w:rsidP="009B70D8">
            <w:pPr>
              <w:spacing w:after="0" w:line="240" w:lineRule="auto"/>
              <w:jc w:val="both"/>
              <w:rPr>
                <w:rFonts w:ascii="Times New Roman" w:eastAsia="Calibri" w:hAnsi="Times New Roman"/>
                <w:bCs/>
              </w:rPr>
            </w:pPr>
            <w:r w:rsidRPr="005019A2">
              <w:rPr>
                <w:rFonts w:ascii="Times New Roman" w:eastAsia="Calibri" w:hAnsi="Times New Roman"/>
                <w:bCs/>
              </w:rPr>
              <w:t>Практическое занятие 19 «Изучение основных узлов обмоточной машины и порядок монтажа»</w:t>
            </w:r>
          </w:p>
        </w:tc>
        <w:tc>
          <w:tcPr>
            <w:tcW w:w="556" w:type="pct"/>
            <w:vAlign w:val="center"/>
          </w:tcPr>
          <w:p w14:paraId="708A6493" w14:textId="3FF2F90C" w:rsidR="005019A2" w:rsidRPr="005019A2" w:rsidRDefault="005019A2" w:rsidP="00646C9C">
            <w:pPr>
              <w:suppressAutoHyphens/>
              <w:jc w:val="center"/>
              <w:rPr>
                <w:rFonts w:ascii="Times New Roman" w:hAnsi="Times New Roman"/>
              </w:rPr>
            </w:pPr>
          </w:p>
        </w:tc>
        <w:tc>
          <w:tcPr>
            <w:tcW w:w="455" w:type="pct"/>
          </w:tcPr>
          <w:p w14:paraId="0DAB4072" w14:textId="77777777" w:rsidR="005019A2" w:rsidRPr="005019A2" w:rsidRDefault="005019A2" w:rsidP="00646C9C">
            <w:pPr>
              <w:suppressAutoHyphens/>
              <w:spacing w:after="0"/>
              <w:jc w:val="both"/>
              <w:rPr>
                <w:rFonts w:ascii="Times New Roman" w:hAnsi="Times New Roman"/>
              </w:rPr>
            </w:pPr>
          </w:p>
        </w:tc>
        <w:tc>
          <w:tcPr>
            <w:tcW w:w="706" w:type="pct"/>
          </w:tcPr>
          <w:p w14:paraId="7DD109AE" w14:textId="0716B85B" w:rsidR="005019A2" w:rsidRPr="005019A2" w:rsidRDefault="005019A2" w:rsidP="00646C9C">
            <w:pPr>
              <w:suppressAutoHyphens/>
              <w:spacing w:after="0"/>
              <w:jc w:val="both"/>
              <w:rPr>
                <w:rFonts w:ascii="Times New Roman" w:hAnsi="Times New Roman"/>
              </w:rPr>
            </w:pPr>
          </w:p>
        </w:tc>
      </w:tr>
      <w:tr w:rsidR="005019A2" w:rsidRPr="005019A2" w14:paraId="55BF005E" w14:textId="77777777" w:rsidTr="005019A2">
        <w:trPr>
          <w:trHeight w:val="460"/>
        </w:trPr>
        <w:tc>
          <w:tcPr>
            <w:tcW w:w="828" w:type="pct"/>
            <w:vMerge/>
          </w:tcPr>
          <w:p w14:paraId="22D3AA73" w14:textId="77777777" w:rsidR="005019A2" w:rsidRPr="005019A2" w:rsidRDefault="005019A2" w:rsidP="00646C9C">
            <w:pPr>
              <w:spacing w:line="240" w:lineRule="auto"/>
              <w:rPr>
                <w:rFonts w:ascii="Times New Roman" w:hAnsi="Times New Roman"/>
                <w:b/>
                <w:bCs/>
              </w:rPr>
            </w:pPr>
          </w:p>
        </w:tc>
        <w:tc>
          <w:tcPr>
            <w:tcW w:w="2455" w:type="pct"/>
          </w:tcPr>
          <w:p w14:paraId="2D3ECAA8"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20 «</w:t>
            </w:r>
            <w:r w:rsidRPr="005019A2">
              <w:rPr>
                <w:rFonts w:ascii="Times New Roman" w:eastAsia="Calibri" w:hAnsi="Times New Roman"/>
                <w:bCs/>
              </w:rPr>
              <w:t>Выбор обмоточных машин для наложения бумажной изоляции на жилы силовых кабелей на напряжение 1-3кВ, 6-10кВ, 20-35кВ»</w:t>
            </w:r>
          </w:p>
        </w:tc>
        <w:tc>
          <w:tcPr>
            <w:tcW w:w="556" w:type="pct"/>
            <w:vAlign w:val="center"/>
          </w:tcPr>
          <w:p w14:paraId="5CF15071" w14:textId="7BE456D7" w:rsidR="005019A2" w:rsidRPr="005019A2" w:rsidRDefault="005019A2" w:rsidP="00646C9C">
            <w:pPr>
              <w:suppressAutoHyphens/>
              <w:jc w:val="center"/>
              <w:rPr>
                <w:rFonts w:ascii="Times New Roman" w:hAnsi="Times New Roman"/>
              </w:rPr>
            </w:pPr>
          </w:p>
        </w:tc>
        <w:tc>
          <w:tcPr>
            <w:tcW w:w="455" w:type="pct"/>
          </w:tcPr>
          <w:p w14:paraId="4B8B174F" w14:textId="77777777" w:rsidR="005019A2" w:rsidRPr="005019A2" w:rsidRDefault="005019A2" w:rsidP="00646C9C">
            <w:pPr>
              <w:suppressAutoHyphens/>
              <w:spacing w:after="0"/>
              <w:jc w:val="both"/>
              <w:rPr>
                <w:rFonts w:ascii="Times New Roman" w:hAnsi="Times New Roman"/>
              </w:rPr>
            </w:pPr>
          </w:p>
        </w:tc>
        <w:tc>
          <w:tcPr>
            <w:tcW w:w="706" w:type="pct"/>
          </w:tcPr>
          <w:p w14:paraId="71715DDA" w14:textId="7DD41087" w:rsidR="005019A2" w:rsidRPr="005019A2" w:rsidRDefault="005019A2" w:rsidP="00646C9C">
            <w:pPr>
              <w:suppressAutoHyphens/>
              <w:spacing w:after="0"/>
              <w:jc w:val="both"/>
              <w:rPr>
                <w:rFonts w:ascii="Times New Roman" w:hAnsi="Times New Roman"/>
              </w:rPr>
            </w:pPr>
          </w:p>
        </w:tc>
      </w:tr>
      <w:tr w:rsidR="005019A2" w:rsidRPr="005019A2" w14:paraId="183F9263" w14:textId="77777777" w:rsidTr="005019A2">
        <w:trPr>
          <w:trHeight w:val="460"/>
        </w:trPr>
        <w:tc>
          <w:tcPr>
            <w:tcW w:w="828" w:type="pct"/>
            <w:vMerge/>
          </w:tcPr>
          <w:p w14:paraId="1B7E09FD" w14:textId="77777777" w:rsidR="005019A2" w:rsidRPr="005019A2" w:rsidRDefault="005019A2" w:rsidP="00646C9C">
            <w:pPr>
              <w:spacing w:line="240" w:lineRule="auto"/>
              <w:rPr>
                <w:rFonts w:ascii="Times New Roman" w:hAnsi="Times New Roman"/>
                <w:b/>
                <w:bCs/>
              </w:rPr>
            </w:pPr>
          </w:p>
        </w:tc>
        <w:tc>
          <w:tcPr>
            <w:tcW w:w="2455" w:type="pct"/>
          </w:tcPr>
          <w:p w14:paraId="4D5201B5"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21 «Составление дефектной ведомости на обмоточную изолировочную машину»</w:t>
            </w:r>
          </w:p>
        </w:tc>
        <w:tc>
          <w:tcPr>
            <w:tcW w:w="556" w:type="pct"/>
            <w:vAlign w:val="center"/>
          </w:tcPr>
          <w:p w14:paraId="5E184B94" w14:textId="34FA621B" w:rsidR="005019A2" w:rsidRPr="005019A2" w:rsidRDefault="005019A2" w:rsidP="00646C9C">
            <w:pPr>
              <w:suppressAutoHyphens/>
              <w:jc w:val="center"/>
              <w:rPr>
                <w:rFonts w:ascii="Times New Roman" w:hAnsi="Times New Roman"/>
              </w:rPr>
            </w:pPr>
          </w:p>
        </w:tc>
        <w:tc>
          <w:tcPr>
            <w:tcW w:w="455" w:type="pct"/>
          </w:tcPr>
          <w:p w14:paraId="46977CBC" w14:textId="77777777" w:rsidR="005019A2" w:rsidRPr="005019A2" w:rsidRDefault="005019A2" w:rsidP="00646C9C">
            <w:pPr>
              <w:suppressAutoHyphens/>
              <w:spacing w:after="0"/>
              <w:jc w:val="both"/>
              <w:rPr>
                <w:rFonts w:ascii="Times New Roman" w:hAnsi="Times New Roman"/>
              </w:rPr>
            </w:pPr>
          </w:p>
        </w:tc>
        <w:tc>
          <w:tcPr>
            <w:tcW w:w="706" w:type="pct"/>
          </w:tcPr>
          <w:p w14:paraId="4AC39EC3" w14:textId="320A0CBD" w:rsidR="005019A2" w:rsidRPr="005019A2" w:rsidRDefault="005019A2" w:rsidP="00646C9C">
            <w:pPr>
              <w:suppressAutoHyphens/>
              <w:spacing w:after="0"/>
              <w:jc w:val="both"/>
              <w:rPr>
                <w:rFonts w:ascii="Times New Roman" w:hAnsi="Times New Roman"/>
              </w:rPr>
            </w:pPr>
          </w:p>
        </w:tc>
      </w:tr>
      <w:tr w:rsidR="005019A2" w:rsidRPr="005019A2" w14:paraId="0AA03EC1" w14:textId="77777777" w:rsidTr="005019A2">
        <w:trPr>
          <w:trHeight w:val="460"/>
        </w:trPr>
        <w:tc>
          <w:tcPr>
            <w:tcW w:w="828" w:type="pct"/>
            <w:vMerge/>
          </w:tcPr>
          <w:p w14:paraId="59DFB083" w14:textId="77777777" w:rsidR="005019A2" w:rsidRPr="005019A2" w:rsidRDefault="005019A2" w:rsidP="00646C9C">
            <w:pPr>
              <w:spacing w:line="240" w:lineRule="auto"/>
              <w:rPr>
                <w:rFonts w:ascii="Times New Roman" w:hAnsi="Times New Roman"/>
                <w:b/>
                <w:bCs/>
              </w:rPr>
            </w:pPr>
          </w:p>
        </w:tc>
        <w:tc>
          <w:tcPr>
            <w:tcW w:w="2455" w:type="pct"/>
          </w:tcPr>
          <w:p w14:paraId="7583758B"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 xml:space="preserve">Практическое занятие 22 </w:t>
            </w:r>
            <w:proofErr w:type="gramStart"/>
            <w:r w:rsidRPr="005019A2">
              <w:rPr>
                <w:rFonts w:ascii="Times New Roman" w:hAnsi="Times New Roman"/>
              </w:rPr>
              <w:t xml:space="preserve">« </w:t>
            </w:r>
            <w:r w:rsidRPr="005019A2">
              <w:rPr>
                <w:rFonts w:ascii="Times New Roman" w:eastAsia="Calibri" w:hAnsi="Times New Roman"/>
                <w:bCs/>
              </w:rPr>
              <w:t>Изучение</w:t>
            </w:r>
            <w:proofErr w:type="gramEnd"/>
            <w:r w:rsidRPr="005019A2">
              <w:rPr>
                <w:rFonts w:ascii="Times New Roman" w:eastAsia="Calibri" w:hAnsi="Times New Roman"/>
                <w:bCs/>
              </w:rPr>
              <w:t xml:space="preserve"> основных узлов экструзионной линии»</w:t>
            </w:r>
          </w:p>
        </w:tc>
        <w:tc>
          <w:tcPr>
            <w:tcW w:w="556" w:type="pct"/>
            <w:vAlign w:val="center"/>
          </w:tcPr>
          <w:p w14:paraId="4F413B2C" w14:textId="0004B0D7" w:rsidR="005019A2" w:rsidRPr="005019A2" w:rsidRDefault="005019A2" w:rsidP="00646C9C">
            <w:pPr>
              <w:suppressAutoHyphens/>
              <w:jc w:val="center"/>
              <w:rPr>
                <w:rFonts w:ascii="Times New Roman" w:hAnsi="Times New Roman"/>
              </w:rPr>
            </w:pPr>
          </w:p>
        </w:tc>
        <w:tc>
          <w:tcPr>
            <w:tcW w:w="455" w:type="pct"/>
          </w:tcPr>
          <w:p w14:paraId="58E6488A" w14:textId="77777777" w:rsidR="005019A2" w:rsidRPr="005019A2" w:rsidRDefault="005019A2" w:rsidP="00646C9C">
            <w:pPr>
              <w:suppressAutoHyphens/>
              <w:spacing w:after="0"/>
              <w:jc w:val="both"/>
              <w:rPr>
                <w:rFonts w:ascii="Times New Roman" w:hAnsi="Times New Roman"/>
              </w:rPr>
            </w:pPr>
          </w:p>
        </w:tc>
        <w:tc>
          <w:tcPr>
            <w:tcW w:w="706" w:type="pct"/>
          </w:tcPr>
          <w:p w14:paraId="52B04235" w14:textId="3C991C7A" w:rsidR="005019A2" w:rsidRPr="005019A2" w:rsidRDefault="005019A2" w:rsidP="00646C9C">
            <w:pPr>
              <w:suppressAutoHyphens/>
              <w:spacing w:after="0"/>
              <w:jc w:val="both"/>
              <w:rPr>
                <w:rFonts w:ascii="Times New Roman" w:hAnsi="Times New Roman"/>
              </w:rPr>
            </w:pPr>
          </w:p>
        </w:tc>
      </w:tr>
      <w:tr w:rsidR="005019A2" w:rsidRPr="005019A2" w14:paraId="56BCCB02" w14:textId="77777777" w:rsidTr="005019A2">
        <w:trPr>
          <w:trHeight w:val="460"/>
        </w:trPr>
        <w:tc>
          <w:tcPr>
            <w:tcW w:w="828" w:type="pct"/>
            <w:vMerge/>
          </w:tcPr>
          <w:p w14:paraId="40942909" w14:textId="77777777" w:rsidR="005019A2" w:rsidRPr="005019A2" w:rsidRDefault="005019A2" w:rsidP="00646C9C">
            <w:pPr>
              <w:spacing w:line="240" w:lineRule="auto"/>
              <w:rPr>
                <w:rFonts w:ascii="Times New Roman" w:hAnsi="Times New Roman"/>
                <w:b/>
                <w:bCs/>
              </w:rPr>
            </w:pPr>
          </w:p>
        </w:tc>
        <w:tc>
          <w:tcPr>
            <w:tcW w:w="2455" w:type="pct"/>
          </w:tcPr>
          <w:p w14:paraId="0EF71D95"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 xml:space="preserve">Практическое занятие 23 </w:t>
            </w:r>
            <w:proofErr w:type="gramStart"/>
            <w:r w:rsidRPr="005019A2">
              <w:rPr>
                <w:rFonts w:ascii="Times New Roman" w:hAnsi="Times New Roman"/>
              </w:rPr>
              <w:t>« Оптимальный</w:t>
            </w:r>
            <w:proofErr w:type="gramEnd"/>
            <w:r w:rsidRPr="005019A2">
              <w:rPr>
                <w:rFonts w:ascii="Times New Roman" w:hAnsi="Times New Roman"/>
              </w:rPr>
              <w:t xml:space="preserve"> выбор экструзионной линии для наложения пластмассовой изоляции»</w:t>
            </w:r>
          </w:p>
        </w:tc>
        <w:tc>
          <w:tcPr>
            <w:tcW w:w="556" w:type="pct"/>
            <w:vAlign w:val="center"/>
          </w:tcPr>
          <w:p w14:paraId="39369267" w14:textId="71111C7C" w:rsidR="005019A2" w:rsidRPr="005019A2" w:rsidRDefault="005019A2" w:rsidP="00646C9C">
            <w:pPr>
              <w:suppressAutoHyphens/>
              <w:jc w:val="center"/>
              <w:rPr>
                <w:rFonts w:ascii="Times New Roman" w:hAnsi="Times New Roman"/>
              </w:rPr>
            </w:pPr>
          </w:p>
        </w:tc>
        <w:tc>
          <w:tcPr>
            <w:tcW w:w="455" w:type="pct"/>
          </w:tcPr>
          <w:p w14:paraId="79522A43" w14:textId="77777777" w:rsidR="005019A2" w:rsidRPr="005019A2" w:rsidRDefault="005019A2" w:rsidP="00646C9C">
            <w:pPr>
              <w:suppressAutoHyphens/>
              <w:spacing w:after="0"/>
              <w:jc w:val="both"/>
              <w:rPr>
                <w:rFonts w:ascii="Times New Roman" w:hAnsi="Times New Roman"/>
              </w:rPr>
            </w:pPr>
          </w:p>
        </w:tc>
        <w:tc>
          <w:tcPr>
            <w:tcW w:w="706" w:type="pct"/>
          </w:tcPr>
          <w:p w14:paraId="581FAB91" w14:textId="1579B645" w:rsidR="005019A2" w:rsidRPr="005019A2" w:rsidRDefault="005019A2" w:rsidP="00646C9C">
            <w:pPr>
              <w:suppressAutoHyphens/>
              <w:spacing w:after="0"/>
              <w:jc w:val="both"/>
              <w:rPr>
                <w:rFonts w:ascii="Times New Roman" w:hAnsi="Times New Roman"/>
              </w:rPr>
            </w:pPr>
          </w:p>
        </w:tc>
      </w:tr>
      <w:tr w:rsidR="005019A2" w:rsidRPr="005019A2" w14:paraId="0C5D6357" w14:textId="77777777" w:rsidTr="005019A2">
        <w:trPr>
          <w:trHeight w:val="460"/>
        </w:trPr>
        <w:tc>
          <w:tcPr>
            <w:tcW w:w="828" w:type="pct"/>
            <w:vMerge/>
          </w:tcPr>
          <w:p w14:paraId="23C4DCBA" w14:textId="77777777" w:rsidR="005019A2" w:rsidRPr="005019A2" w:rsidRDefault="005019A2" w:rsidP="00646C9C">
            <w:pPr>
              <w:spacing w:line="240" w:lineRule="auto"/>
              <w:rPr>
                <w:rFonts w:ascii="Times New Roman" w:hAnsi="Times New Roman"/>
                <w:b/>
                <w:bCs/>
              </w:rPr>
            </w:pPr>
          </w:p>
        </w:tc>
        <w:tc>
          <w:tcPr>
            <w:tcW w:w="2455" w:type="pct"/>
          </w:tcPr>
          <w:p w14:paraId="52548C9B"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24 «Оптимальный выбор экструзионной линии для наложения резиновой изоляции»</w:t>
            </w:r>
          </w:p>
        </w:tc>
        <w:tc>
          <w:tcPr>
            <w:tcW w:w="556" w:type="pct"/>
            <w:vAlign w:val="center"/>
          </w:tcPr>
          <w:p w14:paraId="10A309A0" w14:textId="72AB9BDA" w:rsidR="005019A2" w:rsidRPr="005019A2" w:rsidRDefault="005019A2" w:rsidP="00646C9C">
            <w:pPr>
              <w:suppressAutoHyphens/>
              <w:jc w:val="center"/>
              <w:rPr>
                <w:rFonts w:ascii="Times New Roman" w:hAnsi="Times New Roman"/>
              </w:rPr>
            </w:pPr>
          </w:p>
        </w:tc>
        <w:tc>
          <w:tcPr>
            <w:tcW w:w="455" w:type="pct"/>
          </w:tcPr>
          <w:p w14:paraId="1E4D8493" w14:textId="77777777" w:rsidR="005019A2" w:rsidRPr="005019A2" w:rsidRDefault="005019A2" w:rsidP="00646C9C">
            <w:pPr>
              <w:suppressAutoHyphens/>
              <w:spacing w:after="0"/>
              <w:jc w:val="both"/>
              <w:rPr>
                <w:rFonts w:ascii="Times New Roman" w:hAnsi="Times New Roman"/>
              </w:rPr>
            </w:pPr>
          </w:p>
        </w:tc>
        <w:tc>
          <w:tcPr>
            <w:tcW w:w="706" w:type="pct"/>
          </w:tcPr>
          <w:p w14:paraId="0DA62149" w14:textId="602C4B31" w:rsidR="005019A2" w:rsidRPr="005019A2" w:rsidRDefault="005019A2" w:rsidP="00646C9C">
            <w:pPr>
              <w:suppressAutoHyphens/>
              <w:spacing w:after="0"/>
              <w:jc w:val="both"/>
              <w:rPr>
                <w:rFonts w:ascii="Times New Roman" w:hAnsi="Times New Roman"/>
              </w:rPr>
            </w:pPr>
          </w:p>
        </w:tc>
      </w:tr>
      <w:tr w:rsidR="005019A2" w:rsidRPr="005019A2" w14:paraId="4C1EDB0D" w14:textId="77777777" w:rsidTr="005019A2">
        <w:trPr>
          <w:trHeight w:val="460"/>
        </w:trPr>
        <w:tc>
          <w:tcPr>
            <w:tcW w:w="828" w:type="pct"/>
            <w:vMerge/>
          </w:tcPr>
          <w:p w14:paraId="75B8C550" w14:textId="77777777" w:rsidR="005019A2" w:rsidRPr="005019A2" w:rsidRDefault="005019A2" w:rsidP="00646C9C">
            <w:pPr>
              <w:spacing w:line="240" w:lineRule="auto"/>
              <w:rPr>
                <w:rFonts w:ascii="Times New Roman" w:hAnsi="Times New Roman"/>
                <w:b/>
                <w:bCs/>
              </w:rPr>
            </w:pPr>
          </w:p>
        </w:tc>
        <w:tc>
          <w:tcPr>
            <w:tcW w:w="2455" w:type="pct"/>
          </w:tcPr>
          <w:p w14:paraId="4C767D8E" w14:textId="77777777" w:rsidR="005019A2" w:rsidRPr="005019A2" w:rsidRDefault="005019A2" w:rsidP="009B70D8">
            <w:pPr>
              <w:suppressAutoHyphens/>
              <w:spacing w:after="0" w:line="240" w:lineRule="auto"/>
              <w:jc w:val="both"/>
              <w:rPr>
                <w:rFonts w:ascii="Times New Roman" w:hAnsi="Times New Roman"/>
              </w:rPr>
            </w:pPr>
            <w:r w:rsidRPr="005019A2">
              <w:rPr>
                <w:rFonts w:ascii="Times New Roman" w:hAnsi="Times New Roman"/>
              </w:rPr>
              <w:t>Практическое занятие 25 «</w:t>
            </w:r>
            <w:r w:rsidRPr="005019A2">
              <w:rPr>
                <w:rFonts w:ascii="Times New Roman" w:eastAsia="Calibri" w:hAnsi="Times New Roman"/>
                <w:bCs/>
              </w:rPr>
              <w:t>Оптимальный выбор оборудования для наложения оболочек и защитных шлангов из резины и пластмасс»</w:t>
            </w:r>
          </w:p>
        </w:tc>
        <w:tc>
          <w:tcPr>
            <w:tcW w:w="556" w:type="pct"/>
            <w:vAlign w:val="center"/>
          </w:tcPr>
          <w:p w14:paraId="78BB9536" w14:textId="207A95CD" w:rsidR="005019A2" w:rsidRPr="005019A2" w:rsidRDefault="005019A2" w:rsidP="00646C9C">
            <w:pPr>
              <w:suppressAutoHyphens/>
              <w:jc w:val="center"/>
              <w:rPr>
                <w:rFonts w:ascii="Times New Roman" w:hAnsi="Times New Roman"/>
              </w:rPr>
            </w:pPr>
          </w:p>
        </w:tc>
        <w:tc>
          <w:tcPr>
            <w:tcW w:w="455" w:type="pct"/>
          </w:tcPr>
          <w:p w14:paraId="2051188F" w14:textId="77777777" w:rsidR="005019A2" w:rsidRPr="005019A2" w:rsidRDefault="005019A2" w:rsidP="00646C9C">
            <w:pPr>
              <w:suppressAutoHyphens/>
              <w:spacing w:after="0"/>
              <w:jc w:val="both"/>
              <w:rPr>
                <w:rFonts w:ascii="Times New Roman" w:hAnsi="Times New Roman"/>
              </w:rPr>
            </w:pPr>
          </w:p>
        </w:tc>
        <w:tc>
          <w:tcPr>
            <w:tcW w:w="706" w:type="pct"/>
          </w:tcPr>
          <w:p w14:paraId="44C5F4AB" w14:textId="1EE3B2DA" w:rsidR="005019A2" w:rsidRPr="005019A2" w:rsidRDefault="005019A2" w:rsidP="00646C9C">
            <w:pPr>
              <w:suppressAutoHyphens/>
              <w:spacing w:after="0"/>
              <w:jc w:val="both"/>
              <w:rPr>
                <w:rFonts w:ascii="Times New Roman" w:hAnsi="Times New Roman"/>
              </w:rPr>
            </w:pPr>
          </w:p>
        </w:tc>
      </w:tr>
      <w:tr w:rsidR="005019A2" w:rsidRPr="005019A2" w14:paraId="1FB5C4E5" w14:textId="77777777" w:rsidTr="005019A2">
        <w:trPr>
          <w:trHeight w:val="460"/>
        </w:trPr>
        <w:tc>
          <w:tcPr>
            <w:tcW w:w="3283" w:type="pct"/>
            <w:gridSpan w:val="2"/>
          </w:tcPr>
          <w:p w14:paraId="56C66407" w14:textId="77777777" w:rsidR="005019A2" w:rsidRPr="005019A2" w:rsidRDefault="005019A2" w:rsidP="00646C9C">
            <w:pPr>
              <w:spacing w:after="0" w:line="240" w:lineRule="auto"/>
              <w:rPr>
                <w:rFonts w:ascii="Times New Roman" w:hAnsi="Times New Roman"/>
                <w:b/>
                <w:bCs/>
              </w:rPr>
            </w:pPr>
            <w:r w:rsidRPr="005019A2">
              <w:rPr>
                <w:rFonts w:ascii="Times New Roman" w:hAnsi="Times New Roman"/>
                <w:b/>
                <w:bCs/>
              </w:rPr>
              <w:t>Примерная тематика самостоятельной учебной работы при изучении раздела 1</w:t>
            </w:r>
          </w:p>
          <w:p w14:paraId="13F84660" w14:textId="77777777" w:rsidR="005019A2" w:rsidRPr="005019A2" w:rsidRDefault="005019A2" w:rsidP="00E70936">
            <w:pPr>
              <w:spacing w:after="0" w:line="240" w:lineRule="auto"/>
              <w:rPr>
                <w:rFonts w:ascii="Times New Roman" w:eastAsia="Calibri" w:hAnsi="Times New Roman"/>
                <w:bCs/>
              </w:rPr>
            </w:pPr>
            <w:r w:rsidRPr="005019A2">
              <w:rPr>
                <w:rFonts w:ascii="Times New Roman" w:eastAsia="Calibri" w:hAnsi="Times New Roman"/>
                <w:bCs/>
              </w:rPr>
              <w:t>1. Подготовить презентации на темы: «Волочильные машины», «Крутильные машины», «Экструзионные линии», «Обмоточные машины»</w:t>
            </w:r>
          </w:p>
          <w:p w14:paraId="36B07E95"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2. Электрическое оборудование кабельного производства</w:t>
            </w:r>
          </w:p>
          <w:p w14:paraId="2BF4EC54"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3. Материалы, применяемые при ремонте оборудования</w:t>
            </w:r>
          </w:p>
          <w:p w14:paraId="6E1B0FF4"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4. Классификация оборудования</w:t>
            </w:r>
          </w:p>
          <w:p w14:paraId="1F4001BF"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5. Износ деталей машин</w:t>
            </w:r>
          </w:p>
          <w:p w14:paraId="758FCAD5"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6. Пути повышения долговечности оборудования</w:t>
            </w:r>
          </w:p>
          <w:p w14:paraId="28655467"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7. Монтаж сборочных единиц вращательного движения</w:t>
            </w:r>
          </w:p>
          <w:p w14:paraId="5263B32E"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8. Ремонт деталей и сборочных единиц передачи движения</w:t>
            </w:r>
          </w:p>
          <w:p w14:paraId="55DDDBA7"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9. Ремонт базовых и корпусных деталей</w:t>
            </w:r>
          </w:p>
          <w:p w14:paraId="3B407DBE"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10. Обкатка и испытание после ремонта</w:t>
            </w:r>
          </w:p>
          <w:p w14:paraId="3424C754"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11. Модернизация оборудования</w:t>
            </w:r>
          </w:p>
          <w:p w14:paraId="01FFAB2D"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lastRenderedPageBreak/>
              <w:t>12. Подъёмно транспортное оборудование и основные правила ремонта</w:t>
            </w:r>
          </w:p>
          <w:p w14:paraId="48567FAA" w14:textId="77777777" w:rsidR="005019A2" w:rsidRPr="005019A2" w:rsidRDefault="005019A2" w:rsidP="00B55FC5">
            <w:pPr>
              <w:spacing w:after="0" w:line="240" w:lineRule="auto"/>
              <w:rPr>
                <w:rFonts w:ascii="Times New Roman" w:eastAsia="Calibri" w:hAnsi="Times New Roman"/>
                <w:bCs/>
              </w:rPr>
            </w:pPr>
            <w:r w:rsidRPr="005019A2">
              <w:rPr>
                <w:rFonts w:ascii="Times New Roman" w:eastAsia="Calibri" w:hAnsi="Times New Roman"/>
                <w:bCs/>
              </w:rPr>
              <w:t>13. Требования безопасности при выполнении ремонтных работ</w:t>
            </w:r>
          </w:p>
        </w:tc>
        <w:tc>
          <w:tcPr>
            <w:tcW w:w="556" w:type="pct"/>
            <w:vAlign w:val="center"/>
          </w:tcPr>
          <w:p w14:paraId="396C7DF1" w14:textId="19D1AA3F" w:rsidR="005019A2" w:rsidRPr="005019A2" w:rsidRDefault="005019A2" w:rsidP="00646C9C">
            <w:pPr>
              <w:suppressAutoHyphens/>
              <w:jc w:val="center"/>
              <w:rPr>
                <w:rFonts w:ascii="Times New Roman" w:hAnsi="Times New Roman"/>
                <w:b/>
              </w:rPr>
            </w:pPr>
          </w:p>
        </w:tc>
        <w:tc>
          <w:tcPr>
            <w:tcW w:w="455" w:type="pct"/>
          </w:tcPr>
          <w:p w14:paraId="2F7F08BE" w14:textId="77777777" w:rsidR="005019A2" w:rsidRPr="005019A2" w:rsidRDefault="005019A2" w:rsidP="00646C9C">
            <w:pPr>
              <w:suppressAutoHyphens/>
              <w:spacing w:after="0"/>
              <w:jc w:val="both"/>
              <w:rPr>
                <w:rFonts w:ascii="Times New Roman" w:hAnsi="Times New Roman"/>
              </w:rPr>
            </w:pPr>
          </w:p>
        </w:tc>
        <w:tc>
          <w:tcPr>
            <w:tcW w:w="706" w:type="pct"/>
          </w:tcPr>
          <w:p w14:paraId="12286796" w14:textId="6227E4BD" w:rsidR="005019A2" w:rsidRPr="005019A2" w:rsidRDefault="005019A2" w:rsidP="00646C9C">
            <w:pPr>
              <w:suppressAutoHyphens/>
              <w:spacing w:after="0"/>
              <w:jc w:val="both"/>
              <w:rPr>
                <w:rFonts w:ascii="Times New Roman" w:hAnsi="Times New Roman"/>
              </w:rPr>
            </w:pPr>
          </w:p>
        </w:tc>
      </w:tr>
      <w:tr w:rsidR="005019A2" w:rsidRPr="005019A2" w14:paraId="7A1031A3" w14:textId="77777777" w:rsidTr="005019A2">
        <w:trPr>
          <w:trHeight w:val="460"/>
        </w:trPr>
        <w:tc>
          <w:tcPr>
            <w:tcW w:w="3283" w:type="pct"/>
            <w:gridSpan w:val="2"/>
          </w:tcPr>
          <w:p w14:paraId="4D4AB506" w14:textId="77777777" w:rsidR="005019A2" w:rsidRPr="005019A2" w:rsidRDefault="005019A2" w:rsidP="00646C9C">
            <w:pPr>
              <w:suppressAutoHyphens/>
              <w:spacing w:after="0" w:line="240" w:lineRule="auto"/>
              <w:rPr>
                <w:rFonts w:ascii="Times New Roman" w:hAnsi="Times New Roman"/>
                <w:b/>
              </w:rPr>
            </w:pPr>
            <w:r w:rsidRPr="005019A2">
              <w:rPr>
                <w:rFonts w:ascii="Times New Roman" w:hAnsi="Times New Roman"/>
                <w:b/>
              </w:rPr>
              <w:t>Раздел 2.</w:t>
            </w:r>
            <w:r w:rsidRPr="005019A2">
              <w:rPr>
                <w:rFonts w:ascii="Times New Roman" w:hAnsi="Times New Roman"/>
                <w:b/>
                <w:bCs/>
              </w:rPr>
              <w:t xml:space="preserve"> Детали машин и механизмов кабельного оборудования</w:t>
            </w:r>
          </w:p>
        </w:tc>
        <w:tc>
          <w:tcPr>
            <w:tcW w:w="556" w:type="pct"/>
            <w:vAlign w:val="center"/>
          </w:tcPr>
          <w:p w14:paraId="460F8A3C" w14:textId="1B7D0563" w:rsidR="005019A2" w:rsidRPr="005019A2" w:rsidRDefault="005019A2" w:rsidP="00646C9C">
            <w:pPr>
              <w:suppressAutoHyphens/>
              <w:jc w:val="center"/>
              <w:rPr>
                <w:rFonts w:ascii="Times New Roman" w:hAnsi="Times New Roman"/>
                <w:b/>
              </w:rPr>
            </w:pPr>
          </w:p>
        </w:tc>
        <w:tc>
          <w:tcPr>
            <w:tcW w:w="455" w:type="pct"/>
          </w:tcPr>
          <w:p w14:paraId="5686AFBD" w14:textId="77777777" w:rsidR="005019A2" w:rsidRPr="005019A2" w:rsidRDefault="005019A2" w:rsidP="00646C9C">
            <w:pPr>
              <w:suppressAutoHyphens/>
              <w:spacing w:after="0"/>
              <w:jc w:val="both"/>
              <w:rPr>
                <w:rFonts w:ascii="Times New Roman" w:hAnsi="Times New Roman"/>
              </w:rPr>
            </w:pPr>
          </w:p>
        </w:tc>
        <w:tc>
          <w:tcPr>
            <w:tcW w:w="706" w:type="pct"/>
          </w:tcPr>
          <w:p w14:paraId="5D36FE94" w14:textId="085240A5" w:rsidR="005019A2" w:rsidRPr="005019A2" w:rsidRDefault="005019A2" w:rsidP="00646C9C">
            <w:pPr>
              <w:suppressAutoHyphens/>
              <w:spacing w:after="0"/>
              <w:jc w:val="both"/>
              <w:rPr>
                <w:rFonts w:ascii="Times New Roman" w:hAnsi="Times New Roman"/>
              </w:rPr>
            </w:pPr>
          </w:p>
        </w:tc>
      </w:tr>
      <w:tr w:rsidR="005019A2" w:rsidRPr="005019A2" w14:paraId="439F2A1B" w14:textId="77777777" w:rsidTr="005019A2">
        <w:trPr>
          <w:trHeight w:val="460"/>
        </w:trPr>
        <w:tc>
          <w:tcPr>
            <w:tcW w:w="3283" w:type="pct"/>
            <w:gridSpan w:val="2"/>
          </w:tcPr>
          <w:p w14:paraId="5A4D212A" w14:textId="77777777" w:rsidR="005019A2" w:rsidRPr="005019A2" w:rsidRDefault="005019A2" w:rsidP="00646C9C">
            <w:pPr>
              <w:suppressAutoHyphens/>
              <w:spacing w:after="0" w:line="240" w:lineRule="auto"/>
              <w:rPr>
                <w:rFonts w:ascii="Times New Roman" w:hAnsi="Times New Roman"/>
                <w:b/>
              </w:rPr>
            </w:pPr>
            <w:r w:rsidRPr="005019A2">
              <w:rPr>
                <w:rFonts w:ascii="Times New Roman" w:hAnsi="Times New Roman"/>
                <w:b/>
                <w:bCs/>
              </w:rPr>
              <w:t>МДК.02.02 Детали машин и механизмов кабельного оборудования</w:t>
            </w:r>
          </w:p>
        </w:tc>
        <w:tc>
          <w:tcPr>
            <w:tcW w:w="556" w:type="pct"/>
            <w:vAlign w:val="center"/>
          </w:tcPr>
          <w:p w14:paraId="5BFE3846" w14:textId="264459EB" w:rsidR="005019A2" w:rsidRPr="005019A2" w:rsidRDefault="005019A2" w:rsidP="00646C9C">
            <w:pPr>
              <w:suppressAutoHyphens/>
              <w:jc w:val="center"/>
              <w:rPr>
                <w:rFonts w:ascii="Times New Roman" w:hAnsi="Times New Roman"/>
                <w:b/>
              </w:rPr>
            </w:pPr>
          </w:p>
        </w:tc>
        <w:tc>
          <w:tcPr>
            <w:tcW w:w="455" w:type="pct"/>
          </w:tcPr>
          <w:p w14:paraId="07F68780" w14:textId="77777777" w:rsidR="005019A2" w:rsidRPr="005019A2" w:rsidRDefault="005019A2" w:rsidP="00646C9C">
            <w:pPr>
              <w:suppressAutoHyphens/>
              <w:spacing w:after="0"/>
              <w:jc w:val="both"/>
              <w:rPr>
                <w:rFonts w:ascii="Times New Roman" w:hAnsi="Times New Roman"/>
              </w:rPr>
            </w:pPr>
          </w:p>
        </w:tc>
        <w:tc>
          <w:tcPr>
            <w:tcW w:w="706" w:type="pct"/>
          </w:tcPr>
          <w:p w14:paraId="42C1C479" w14:textId="0810CF8A" w:rsidR="005019A2" w:rsidRPr="005019A2" w:rsidRDefault="005019A2" w:rsidP="00646C9C">
            <w:pPr>
              <w:suppressAutoHyphens/>
              <w:spacing w:after="0"/>
              <w:jc w:val="both"/>
              <w:rPr>
                <w:rFonts w:ascii="Times New Roman" w:hAnsi="Times New Roman"/>
              </w:rPr>
            </w:pPr>
          </w:p>
        </w:tc>
      </w:tr>
      <w:tr w:rsidR="005019A2" w:rsidRPr="005019A2" w14:paraId="0E6B3F9C" w14:textId="77777777" w:rsidTr="005019A2">
        <w:trPr>
          <w:trHeight w:val="460"/>
        </w:trPr>
        <w:tc>
          <w:tcPr>
            <w:tcW w:w="828" w:type="pct"/>
            <w:vMerge w:val="restart"/>
          </w:tcPr>
          <w:p w14:paraId="4C1F3955"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1.1 Технологичность конструкций и экономичность деталей машин</w:t>
            </w:r>
          </w:p>
        </w:tc>
        <w:tc>
          <w:tcPr>
            <w:tcW w:w="2455" w:type="pct"/>
          </w:tcPr>
          <w:p w14:paraId="64E73E74"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1653DA69" w14:textId="273A53A1" w:rsidR="005019A2" w:rsidRPr="005019A2" w:rsidRDefault="005019A2" w:rsidP="00646C9C">
            <w:pPr>
              <w:suppressAutoHyphens/>
              <w:jc w:val="center"/>
              <w:rPr>
                <w:rFonts w:ascii="Times New Roman" w:hAnsi="Times New Roman"/>
              </w:rPr>
            </w:pPr>
          </w:p>
        </w:tc>
        <w:tc>
          <w:tcPr>
            <w:tcW w:w="455" w:type="pct"/>
          </w:tcPr>
          <w:p w14:paraId="2C68047E" w14:textId="77777777" w:rsidR="005019A2" w:rsidRPr="005019A2" w:rsidRDefault="005019A2" w:rsidP="00646C9C">
            <w:pPr>
              <w:suppressAutoHyphens/>
              <w:spacing w:after="0"/>
              <w:jc w:val="both"/>
              <w:rPr>
                <w:rFonts w:ascii="Times New Roman" w:hAnsi="Times New Roman"/>
              </w:rPr>
            </w:pPr>
          </w:p>
        </w:tc>
        <w:tc>
          <w:tcPr>
            <w:tcW w:w="706" w:type="pct"/>
          </w:tcPr>
          <w:p w14:paraId="29EEA1B2" w14:textId="17B8ECFB" w:rsidR="005019A2" w:rsidRPr="005019A2" w:rsidRDefault="005019A2" w:rsidP="00646C9C">
            <w:pPr>
              <w:suppressAutoHyphens/>
              <w:spacing w:after="0"/>
              <w:jc w:val="both"/>
              <w:rPr>
                <w:rFonts w:ascii="Times New Roman" w:hAnsi="Times New Roman"/>
              </w:rPr>
            </w:pPr>
          </w:p>
        </w:tc>
      </w:tr>
      <w:tr w:rsidR="005019A2" w:rsidRPr="005019A2" w14:paraId="25F183AB" w14:textId="77777777" w:rsidTr="005019A2">
        <w:trPr>
          <w:trHeight w:val="460"/>
        </w:trPr>
        <w:tc>
          <w:tcPr>
            <w:tcW w:w="828" w:type="pct"/>
            <w:vMerge/>
          </w:tcPr>
          <w:p w14:paraId="4373EBE9" w14:textId="77777777" w:rsidR="005019A2" w:rsidRPr="005019A2" w:rsidRDefault="005019A2" w:rsidP="00646C9C">
            <w:pPr>
              <w:spacing w:line="240" w:lineRule="auto"/>
              <w:rPr>
                <w:rFonts w:ascii="Times New Roman" w:hAnsi="Times New Roman"/>
                <w:b/>
                <w:bCs/>
              </w:rPr>
            </w:pPr>
          </w:p>
        </w:tc>
        <w:tc>
          <w:tcPr>
            <w:tcW w:w="2455" w:type="pct"/>
          </w:tcPr>
          <w:p w14:paraId="512E11E0" w14:textId="77777777" w:rsidR="005019A2" w:rsidRPr="005019A2" w:rsidRDefault="005019A2" w:rsidP="003944D7">
            <w:pPr>
              <w:numPr>
                <w:ilvl w:val="0"/>
                <w:numId w:val="8"/>
              </w:numPr>
              <w:suppressAutoHyphens/>
              <w:spacing w:after="0" w:line="240" w:lineRule="auto"/>
              <w:ind w:left="336"/>
              <w:rPr>
                <w:rFonts w:ascii="Times New Roman" w:hAnsi="Times New Roman"/>
              </w:rPr>
            </w:pPr>
            <w:r w:rsidRPr="005019A2">
              <w:rPr>
                <w:rFonts w:ascii="Times New Roman" w:hAnsi="Times New Roman"/>
              </w:rPr>
              <w:t>Основные понятия и определения объектов</w:t>
            </w:r>
          </w:p>
        </w:tc>
        <w:tc>
          <w:tcPr>
            <w:tcW w:w="556" w:type="pct"/>
            <w:vAlign w:val="center"/>
          </w:tcPr>
          <w:p w14:paraId="6F709C1C" w14:textId="3C381663" w:rsidR="005019A2" w:rsidRPr="005019A2" w:rsidRDefault="005019A2" w:rsidP="00646C9C">
            <w:pPr>
              <w:suppressAutoHyphens/>
              <w:jc w:val="center"/>
              <w:rPr>
                <w:rFonts w:ascii="Times New Roman" w:hAnsi="Times New Roman"/>
              </w:rPr>
            </w:pPr>
          </w:p>
        </w:tc>
        <w:tc>
          <w:tcPr>
            <w:tcW w:w="455" w:type="pct"/>
          </w:tcPr>
          <w:p w14:paraId="4FFB2C7B" w14:textId="77777777" w:rsidR="005019A2" w:rsidRPr="005019A2" w:rsidRDefault="005019A2" w:rsidP="00646C9C">
            <w:pPr>
              <w:suppressAutoHyphens/>
              <w:spacing w:after="0"/>
              <w:jc w:val="both"/>
              <w:rPr>
                <w:rFonts w:ascii="Times New Roman" w:hAnsi="Times New Roman"/>
              </w:rPr>
            </w:pPr>
          </w:p>
        </w:tc>
        <w:tc>
          <w:tcPr>
            <w:tcW w:w="706" w:type="pct"/>
            <w:vMerge w:val="restart"/>
          </w:tcPr>
          <w:p w14:paraId="2D117AF6"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12A6EE9C"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2F2636F6" w14:textId="2D812F2A" w:rsidR="005019A2" w:rsidRPr="005019A2" w:rsidRDefault="005019A2" w:rsidP="00646C9C">
            <w:pPr>
              <w:suppressAutoHyphens/>
              <w:spacing w:after="0"/>
              <w:jc w:val="both"/>
              <w:rPr>
                <w:rFonts w:ascii="Times New Roman" w:hAnsi="Times New Roman"/>
              </w:rPr>
            </w:pPr>
          </w:p>
        </w:tc>
      </w:tr>
      <w:tr w:rsidR="005019A2" w:rsidRPr="005019A2" w14:paraId="0E9770B7" w14:textId="77777777" w:rsidTr="005019A2">
        <w:trPr>
          <w:trHeight w:val="460"/>
        </w:trPr>
        <w:tc>
          <w:tcPr>
            <w:tcW w:w="828" w:type="pct"/>
            <w:vMerge/>
          </w:tcPr>
          <w:p w14:paraId="3D54ECFF" w14:textId="77777777" w:rsidR="005019A2" w:rsidRPr="005019A2" w:rsidRDefault="005019A2" w:rsidP="00646C9C">
            <w:pPr>
              <w:spacing w:line="240" w:lineRule="auto"/>
              <w:rPr>
                <w:rFonts w:ascii="Times New Roman" w:hAnsi="Times New Roman"/>
                <w:b/>
                <w:bCs/>
              </w:rPr>
            </w:pPr>
          </w:p>
        </w:tc>
        <w:tc>
          <w:tcPr>
            <w:tcW w:w="2455" w:type="pct"/>
          </w:tcPr>
          <w:p w14:paraId="7E14BD1D" w14:textId="77777777" w:rsidR="005019A2" w:rsidRPr="005019A2" w:rsidRDefault="005019A2" w:rsidP="003944D7">
            <w:pPr>
              <w:numPr>
                <w:ilvl w:val="0"/>
                <w:numId w:val="8"/>
              </w:numPr>
              <w:suppressAutoHyphens/>
              <w:spacing w:after="0" w:line="240" w:lineRule="auto"/>
              <w:ind w:left="336"/>
              <w:rPr>
                <w:rFonts w:ascii="Times New Roman" w:hAnsi="Times New Roman"/>
              </w:rPr>
            </w:pPr>
            <w:r w:rsidRPr="005019A2">
              <w:rPr>
                <w:rFonts w:ascii="Times New Roman" w:hAnsi="Times New Roman"/>
              </w:rPr>
              <w:t>Основные требования, предъявляемые к машинам и их деталям</w:t>
            </w:r>
          </w:p>
        </w:tc>
        <w:tc>
          <w:tcPr>
            <w:tcW w:w="556" w:type="pct"/>
            <w:vAlign w:val="center"/>
          </w:tcPr>
          <w:p w14:paraId="7CA7F080" w14:textId="2C10D746" w:rsidR="005019A2" w:rsidRPr="005019A2" w:rsidRDefault="005019A2" w:rsidP="00646C9C">
            <w:pPr>
              <w:suppressAutoHyphens/>
              <w:jc w:val="center"/>
              <w:rPr>
                <w:rFonts w:ascii="Times New Roman" w:hAnsi="Times New Roman"/>
              </w:rPr>
            </w:pPr>
          </w:p>
        </w:tc>
        <w:tc>
          <w:tcPr>
            <w:tcW w:w="455" w:type="pct"/>
          </w:tcPr>
          <w:p w14:paraId="2D82F074" w14:textId="77777777" w:rsidR="005019A2" w:rsidRPr="005019A2" w:rsidRDefault="005019A2" w:rsidP="00646C9C">
            <w:pPr>
              <w:suppressAutoHyphens/>
              <w:spacing w:after="0"/>
              <w:jc w:val="both"/>
              <w:rPr>
                <w:rFonts w:ascii="Times New Roman" w:hAnsi="Times New Roman"/>
              </w:rPr>
            </w:pPr>
          </w:p>
        </w:tc>
        <w:tc>
          <w:tcPr>
            <w:tcW w:w="706" w:type="pct"/>
            <w:vMerge/>
          </w:tcPr>
          <w:p w14:paraId="4951276B" w14:textId="71E65CCC" w:rsidR="005019A2" w:rsidRPr="005019A2" w:rsidRDefault="005019A2" w:rsidP="00646C9C">
            <w:pPr>
              <w:suppressAutoHyphens/>
              <w:spacing w:after="0"/>
              <w:jc w:val="both"/>
              <w:rPr>
                <w:rFonts w:ascii="Times New Roman" w:hAnsi="Times New Roman"/>
              </w:rPr>
            </w:pPr>
          </w:p>
        </w:tc>
      </w:tr>
      <w:tr w:rsidR="005019A2" w:rsidRPr="005019A2" w14:paraId="37084347" w14:textId="77777777" w:rsidTr="005019A2">
        <w:trPr>
          <w:trHeight w:val="460"/>
        </w:trPr>
        <w:tc>
          <w:tcPr>
            <w:tcW w:w="828" w:type="pct"/>
            <w:vMerge/>
          </w:tcPr>
          <w:p w14:paraId="62CBDA98" w14:textId="77777777" w:rsidR="005019A2" w:rsidRPr="005019A2" w:rsidRDefault="005019A2" w:rsidP="00646C9C">
            <w:pPr>
              <w:spacing w:line="240" w:lineRule="auto"/>
              <w:rPr>
                <w:rFonts w:ascii="Times New Roman" w:hAnsi="Times New Roman"/>
                <w:b/>
                <w:bCs/>
              </w:rPr>
            </w:pPr>
          </w:p>
        </w:tc>
        <w:tc>
          <w:tcPr>
            <w:tcW w:w="2455" w:type="pct"/>
          </w:tcPr>
          <w:p w14:paraId="418DE950"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7C3C71B5" w14:textId="77777777" w:rsidR="005019A2" w:rsidRPr="005019A2" w:rsidRDefault="005019A2" w:rsidP="00646C9C">
            <w:pPr>
              <w:suppressAutoHyphens/>
              <w:jc w:val="center"/>
              <w:rPr>
                <w:rFonts w:ascii="Times New Roman" w:hAnsi="Times New Roman"/>
                <w:b/>
              </w:rPr>
            </w:pPr>
          </w:p>
        </w:tc>
        <w:tc>
          <w:tcPr>
            <w:tcW w:w="455" w:type="pct"/>
          </w:tcPr>
          <w:p w14:paraId="644283A7" w14:textId="77777777" w:rsidR="005019A2" w:rsidRPr="005019A2" w:rsidRDefault="005019A2" w:rsidP="00646C9C">
            <w:pPr>
              <w:suppressAutoHyphens/>
              <w:spacing w:after="0"/>
              <w:jc w:val="both"/>
              <w:rPr>
                <w:rFonts w:ascii="Times New Roman" w:hAnsi="Times New Roman"/>
              </w:rPr>
            </w:pPr>
          </w:p>
        </w:tc>
        <w:tc>
          <w:tcPr>
            <w:tcW w:w="706" w:type="pct"/>
          </w:tcPr>
          <w:p w14:paraId="35E3302E" w14:textId="134F4CD0" w:rsidR="005019A2" w:rsidRPr="005019A2" w:rsidRDefault="005019A2" w:rsidP="00646C9C">
            <w:pPr>
              <w:suppressAutoHyphens/>
              <w:spacing w:after="0"/>
              <w:jc w:val="both"/>
              <w:rPr>
                <w:rFonts w:ascii="Times New Roman" w:hAnsi="Times New Roman"/>
              </w:rPr>
            </w:pPr>
          </w:p>
        </w:tc>
      </w:tr>
      <w:tr w:rsidR="005019A2" w:rsidRPr="005019A2" w14:paraId="79BFB5A8" w14:textId="77777777" w:rsidTr="005019A2">
        <w:trPr>
          <w:trHeight w:val="460"/>
        </w:trPr>
        <w:tc>
          <w:tcPr>
            <w:tcW w:w="828" w:type="pct"/>
            <w:vMerge/>
          </w:tcPr>
          <w:p w14:paraId="5309D0E2" w14:textId="77777777" w:rsidR="005019A2" w:rsidRPr="005019A2" w:rsidRDefault="005019A2" w:rsidP="00646C9C">
            <w:pPr>
              <w:spacing w:line="240" w:lineRule="auto"/>
              <w:rPr>
                <w:rFonts w:ascii="Times New Roman" w:hAnsi="Times New Roman"/>
                <w:b/>
                <w:bCs/>
              </w:rPr>
            </w:pPr>
          </w:p>
        </w:tc>
        <w:tc>
          <w:tcPr>
            <w:tcW w:w="2455" w:type="pct"/>
          </w:tcPr>
          <w:p w14:paraId="3A9F62FE" w14:textId="77777777" w:rsidR="005019A2" w:rsidRPr="005019A2" w:rsidRDefault="005019A2" w:rsidP="00646C9C">
            <w:pPr>
              <w:suppressAutoHyphens/>
              <w:spacing w:line="240" w:lineRule="auto"/>
              <w:jc w:val="both"/>
              <w:rPr>
                <w:rFonts w:ascii="Times New Roman" w:hAnsi="Times New Roman"/>
                <w:b/>
                <w:bCs/>
              </w:rPr>
            </w:pPr>
          </w:p>
        </w:tc>
        <w:tc>
          <w:tcPr>
            <w:tcW w:w="556" w:type="pct"/>
            <w:vAlign w:val="center"/>
          </w:tcPr>
          <w:p w14:paraId="0FA56B8A" w14:textId="77777777" w:rsidR="005019A2" w:rsidRPr="005019A2" w:rsidRDefault="005019A2" w:rsidP="00646C9C">
            <w:pPr>
              <w:suppressAutoHyphens/>
              <w:jc w:val="center"/>
              <w:rPr>
                <w:rFonts w:ascii="Times New Roman" w:hAnsi="Times New Roman"/>
                <w:b/>
              </w:rPr>
            </w:pPr>
          </w:p>
        </w:tc>
        <w:tc>
          <w:tcPr>
            <w:tcW w:w="455" w:type="pct"/>
          </w:tcPr>
          <w:p w14:paraId="2AF51B27" w14:textId="77777777" w:rsidR="005019A2" w:rsidRPr="005019A2" w:rsidRDefault="005019A2" w:rsidP="00646C9C">
            <w:pPr>
              <w:suppressAutoHyphens/>
              <w:spacing w:after="0"/>
              <w:jc w:val="both"/>
              <w:rPr>
                <w:rFonts w:ascii="Times New Roman" w:hAnsi="Times New Roman"/>
              </w:rPr>
            </w:pPr>
          </w:p>
        </w:tc>
        <w:tc>
          <w:tcPr>
            <w:tcW w:w="706" w:type="pct"/>
          </w:tcPr>
          <w:p w14:paraId="581B48A0" w14:textId="66C1916E" w:rsidR="005019A2" w:rsidRPr="005019A2" w:rsidRDefault="005019A2" w:rsidP="00646C9C">
            <w:pPr>
              <w:suppressAutoHyphens/>
              <w:spacing w:after="0"/>
              <w:jc w:val="both"/>
              <w:rPr>
                <w:rFonts w:ascii="Times New Roman" w:hAnsi="Times New Roman"/>
              </w:rPr>
            </w:pPr>
          </w:p>
        </w:tc>
      </w:tr>
      <w:tr w:rsidR="005019A2" w:rsidRPr="005019A2" w14:paraId="6562EA45" w14:textId="77777777" w:rsidTr="005019A2">
        <w:trPr>
          <w:trHeight w:val="460"/>
        </w:trPr>
        <w:tc>
          <w:tcPr>
            <w:tcW w:w="828" w:type="pct"/>
            <w:vMerge w:val="restart"/>
          </w:tcPr>
          <w:p w14:paraId="4AA8E458"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1.2 Взаимозаменяемость деталей машин</w:t>
            </w:r>
          </w:p>
        </w:tc>
        <w:tc>
          <w:tcPr>
            <w:tcW w:w="2455" w:type="pct"/>
          </w:tcPr>
          <w:p w14:paraId="4C4CD69D"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3AD22C49" w14:textId="1D1F6C34" w:rsidR="005019A2" w:rsidRPr="005019A2" w:rsidRDefault="005019A2" w:rsidP="00646C9C">
            <w:pPr>
              <w:suppressAutoHyphens/>
              <w:jc w:val="center"/>
              <w:rPr>
                <w:rFonts w:ascii="Times New Roman" w:hAnsi="Times New Roman"/>
              </w:rPr>
            </w:pPr>
          </w:p>
        </w:tc>
        <w:tc>
          <w:tcPr>
            <w:tcW w:w="455" w:type="pct"/>
          </w:tcPr>
          <w:p w14:paraId="0A9C874D" w14:textId="77777777" w:rsidR="005019A2" w:rsidRPr="005019A2" w:rsidRDefault="005019A2" w:rsidP="00646C9C">
            <w:pPr>
              <w:suppressAutoHyphens/>
              <w:spacing w:after="0"/>
              <w:jc w:val="both"/>
              <w:rPr>
                <w:rFonts w:ascii="Times New Roman" w:hAnsi="Times New Roman"/>
              </w:rPr>
            </w:pPr>
          </w:p>
        </w:tc>
        <w:tc>
          <w:tcPr>
            <w:tcW w:w="706" w:type="pct"/>
          </w:tcPr>
          <w:p w14:paraId="2BF9D1E6" w14:textId="181F7A1E" w:rsidR="005019A2" w:rsidRPr="005019A2" w:rsidRDefault="005019A2" w:rsidP="00646C9C">
            <w:pPr>
              <w:suppressAutoHyphens/>
              <w:spacing w:after="0"/>
              <w:jc w:val="both"/>
              <w:rPr>
                <w:rFonts w:ascii="Times New Roman" w:hAnsi="Times New Roman"/>
              </w:rPr>
            </w:pPr>
          </w:p>
        </w:tc>
      </w:tr>
      <w:tr w:rsidR="005019A2" w:rsidRPr="005019A2" w14:paraId="581C48FA" w14:textId="77777777" w:rsidTr="005019A2">
        <w:trPr>
          <w:trHeight w:val="460"/>
        </w:trPr>
        <w:tc>
          <w:tcPr>
            <w:tcW w:w="828" w:type="pct"/>
            <w:vMerge/>
          </w:tcPr>
          <w:p w14:paraId="1EC23AA0" w14:textId="77777777" w:rsidR="005019A2" w:rsidRPr="005019A2" w:rsidRDefault="005019A2" w:rsidP="00646C9C">
            <w:pPr>
              <w:spacing w:line="240" w:lineRule="auto"/>
              <w:rPr>
                <w:rFonts w:ascii="Times New Roman" w:hAnsi="Times New Roman"/>
                <w:b/>
                <w:bCs/>
              </w:rPr>
            </w:pPr>
          </w:p>
        </w:tc>
        <w:tc>
          <w:tcPr>
            <w:tcW w:w="2455" w:type="pct"/>
          </w:tcPr>
          <w:p w14:paraId="1C4FD2A3" w14:textId="77777777" w:rsidR="005019A2" w:rsidRPr="005019A2" w:rsidRDefault="005019A2" w:rsidP="003944D7">
            <w:pPr>
              <w:numPr>
                <w:ilvl w:val="0"/>
                <w:numId w:val="9"/>
              </w:numPr>
              <w:suppressAutoHyphens/>
              <w:spacing w:after="0" w:line="240" w:lineRule="auto"/>
              <w:ind w:left="336"/>
              <w:rPr>
                <w:rFonts w:ascii="Times New Roman" w:hAnsi="Times New Roman"/>
              </w:rPr>
            </w:pPr>
            <w:r w:rsidRPr="005019A2">
              <w:rPr>
                <w:rFonts w:ascii="Times New Roman" w:hAnsi="Times New Roman"/>
              </w:rPr>
              <w:t xml:space="preserve">Взаимозаменяемость </w:t>
            </w:r>
            <w:proofErr w:type="spellStart"/>
            <w:r w:rsidRPr="005019A2">
              <w:rPr>
                <w:rFonts w:ascii="Times New Roman" w:hAnsi="Times New Roman"/>
              </w:rPr>
              <w:t>деталий</w:t>
            </w:r>
            <w:proofErr w:type="spellEnd"/>
            <w:r w:rsidRPr="005019A2">
              <w:rPr>
                <w:rFonts w:ascii="Times New Roman" w:hAnsi="Times New Roman"/>
              </w:rPr>
              <w:t xml:space="preserve"> машин</w:t>
            </w:r>
          </w:p>
        </w:tc>
        <w:tc>
          <w:tcPr>
            <w:tcW w:w="556" w:type="pct"/>
            <w:vAlign w:val="center"/>
          </w:tcPr>
          <w:p w14:paraId="3D5067C5" w14:textId="2115B4E8" w:rsidR="005019A2" w:rsidRPr="005019A2" w:rsidRDefault="005019A2" w:rsidP="00646C9C">
            <w:pPr>
              <w:suppressAutoHyphens/>
              <w:jc w:val="center"/>
              <w:rPr>
                <w:rFonts w:ascii="Times New Roman" w:hAnsi="Times New Roman"/>
              </w:rPr>
            </w:pPr>
          </w:p>
        </w:tc>
        <w:tc>
          <w:tcPr>
            <w:tcW w:w="455" w:type="pct"/>
          </w:tcPr>
          <w:p w14:paraId="28CD7DFD" w14:textId="77777777" w:rsidR="005019A2" w:rsidRPr="005019A2" w:rsidRDefault="005019A2" w:rsidP="00646C9C">
            <w:pPr>
              <w:suppressAutoHyphens/>
              <w:spacing w:after="0"/>
              <w:jc w:val="both"/>
              <w:rPr>
                <w:rFonts w:ascii="Times New Roman" w:hAnsi="Times New Roman"/>
              </w:rPr>
            </w:pPr>
          </w:p>
        </w:tc>
        <w:tc>
          <w:tcPr>
            <w:tcW w:w="706" w:type="pct"/>
            <w:vMerge w:val="restart"/>
          </w:tcPr>
          <w:p w14:paraId="1DF99F49"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0C608798"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175C6127" w14:textId="31FF4381" w:rsidR="005019A2" w:rsidRPr="005019A2" w:rsidRDefault="005019A2" w:rsidP="00646C9C">
            <w:pPr>
              <w:suppressAutoHyphens/>
              <w:spacing w:after="0"/>
              <w:jc w:val="both"/>
              <w:rPr>
                <w:rFonts w:ascii="Times New Roman" w:hAnsi="Times New Roman"/>
              </w:rPr>
            </w:pPr>
          </w:p>
        </w:tc>
      </w:tr>
      <w:tr w:rsidR="005019A2" w:rsidRPr="005019A2" w14:paraId="7F128606" w14:textId="77777777" w:rsidTr="005019A2">
        <w:trPr>
          <w:trHeight w:val="460"/>
        </w:trPr>
        <w:tc>
          <w:tcPr>
            <w:tcW w:w="828" w:type="pct"/>
            <w:vMerge/>
          </w:tcPr>
          <w:p w14:paraId="5028780F" w14:textId="77777777" w:rsidR="005019A2" w:rsidRPr="005019A2" w:rsidRDefault="005019A2" w:rsidP="00646C9C">
            <w:pPr>
              <w:spacing w:line="240" w:lineRule="auto"/>
              <w:rPr>
                <w:rFonts w:ascii="Times New Roman" w:hAnsi="Times New Roman"/>
                <w:b/>
                <w:bCs/>
              </w:rPr>
            </w:pPr>
          </w:p>
        </w:tc>
        <w:tc>
          <w:tcPr>
            <w:tcW w:w="2455" w:type="pct"/>
          </w:tcPr>
          <w:p w14:paraId="3B92BE1A" w14:textId="77777777" w:rsidR="005019A2" w:rsidRPr="005019A2" w:rsidRDefault="005019A2" w:rsidP="003944D7">
            <w:pPr>
              <w:numPr>
                <w:ilvl w:val="0"/>
                <w:numId w:val="9"/>
              </w:numPr>
              <w:suppressAutoHyphens/>
              <w:spacing w:after="0" w:line="240" w:lineRule="auto"/>
              <w:ind w:left="336"/>
              <w:rPr>
                <w:rFonts w:ascii="Times New Roman" w:hAnsi="Times New Roman"/>
              </w:rPr>
            </w:pPr>
            <w:r w:rsidRPr="005019A2">
              <w:rPr>
                <w:rFonts w:ascii="Times New Roman" w:hAnsi="Times New Roman"/>
              </w:rPr>
              <w:t>Материалы для изготовления деталей машин</w:t>
            </w:r>
          </w:p>
        </w:tc>
        <w:tc>
          <w:tcPr>
            <w:tcW w:w="556" w:type="pct"/>
            <w:vAlign w:val="center"/>
          </w:tcPr>
          <w:p w14:paraId="0793BF72" w14:textId="58363724" w:rsidR="005019A2" w:rsidRPr="005019A2" w:rsidRDefault="005019A2" w:rsidP="00646C9C">
            <w:pPr>
              <w:suppressAutoHyphens/>
              <w:jc w:val="center"/>
              <w:rPr>
                <w:rFonts w:ascii="Times New Roman" w:hAnsi="Times New Roman"/>
              </w:rPr>
            </w:pPr>
          </w:p>
        </w:tc>
        <w:tc>
          <w:tcPr>
            <w:tcW w:w="455" w:type="pct"/>
          </w:tcPr>
          <w:p w14:paraId="01DFD078" w14:textId="77777777" w:rsidR="005019A2" w:rsidRPr="005019A2" w:rsidRDefault="005019A2" w:rsidP="00646C9C">
            <w:pPr>
              <w:suppressAutoHyphens/>
              <w:spacing w:after="0"/>
              <w:jc w:val="both"/>
              <w:rPr>
                <w:rFonts w:ascii="Times New Roman" w:hAnsi="Times New Roman"/>
              </w:rPr>
            </w:pPr>
          </w:p>
        </w:tc>
        <w:tc>
          <w:tcPr>
            <w:tcW w:w="706" w:type="pct"/>
            <w:vMerge/>
          </w:tcPr>
          <w:p w14:paraId="741BAE35" w14:textId="6E670961" w:rsidR="005019A2" w:rsidRPr="005019A2" w:rsidRDefault="005019A2" w:rsidP="00646C9C">
            <w:pPr>
              <w:suppressAutoHyphens/>
              <w:spacing w:after="0"/>
              <w:jc w:val="both"/>
              <w:rPr>
                <w:rFonts w:ascii="Times New Roman" w:hAnsi="Times New Roman"/>
              </w:rPr>
            </w:pPr>
          </w:p>
        </w:tc>
      </w:tr>
      <w:tr w:rsidR="005019A2" w:rsidRPr="005019A2" w14:paraId="74551CBD" w14:textId="77777777" w:rsidTr="005019A2">
        <w:trPr>
          <w:trHeight w:val="460"/>
        </w:trPr>
        <w:tc>
          <w:tcPr>
            <w:tcW w:w="828" w:type="pct"/>
            <w:vMerge/>
          </w:tcPr>
          <w:p w14:paraId="04AC8F97" w14:textId="77777777" w:rsidR="005019A2" w:rsidRPr="005019A2" w:rsidRDefault="005019A2" w:rsidP="00646C9C">
            <w:pPr>
              <w:spacing w:line="240" w:lineRule="auto"/>
              <w:rPr>
                <w:rFonts w:ascii="Times New Roman" w:hAnsi="Times New Roman"/>
                <w:b/>
                <w:bCs/>
              </w:rPr>
            </w:pPr>
          </w:p>
        </w:tc>
        <w:tc>
          <w:tcPr>
            <w:tcW w:w="2455" w:type="pct"/>
          </w:tcPr>
          <w:p w14:paraId="6B0D4D9F"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7867CEAF" w14:textId="77777777" w:rsidR="005019A2" w:rsidRPr="005019A2" w:rsidRDefault="005019A2" w:rsidP="00646C9C">
            <w:pPr>
              <w:suppressAutoHyphens/>
              <w:jc w:val="center"/>
              <w:rPr>
                <w:rFonts w:ascii="Times New Roman" w:hAnsi="Times New Roman"/>
                <w:b/>
              </w:rPr>
            </w:pPr>
          </w:p>
        </w:tc>
        <w:tc>
          <w:tcPr>
            <w:tcW w:w="455" w:type="pct"/>
          </w:tcPr>
          <w:p w14:paraId="66B8FB63" w14:textId="77777777" w:rsidR="005019A2" w:rsidRPr="005019A2" w:rsidRDefault="005019A2" w:rsidP="00646C9C">
            <w:pPr>
              <w:suppressAutoHyphens/>
              <w:spacing w:after="0"/>
              <w:jc w:val="both"/>
              <w:rPr>
                <w:rFonts w:ascii="Times New Roman" w:hAnsi="Times New Roman"/>
              </w:rPr>
            </w:pPr>
          </w:p>
        </w:tc>
        <w:tc>
          <w:tcPr>
            <w:tcW w:w="706" w:type="pct"/>
          </w:tcPr>
          <w:p w14:paraId="41710E94" w14:textId="024D3363" w:rsidR="005019A2" w:rsidRPr="005019A2" w:rsidRDefault="005019A2" w:rsidP="00646C9C">
            <w:pPr>
              <w:suppressAutoHyphens/>
              <w:spacing w:after="0"/>
              <w:jc w:val="both"/>
              <w:rPr>
                <w:rFonts w:ascii="Times New Roman" w:hAnsi="Times New Roman"/>
              </w:rPr>
            </w:pPr>
          </w:p>
        </w:tc>
      </w:tr>
      <w:tr w:rsidR="005019A2" w:rsidRPr="005019A2" w14:paraId="11562B1D" w14:textId="77777777" w:rsidTr="005019A2">
        <w:trPr>
          <w:trHeight w:val="460"/>
        </w:trPr>
        <w:tc>
          <w:tcPr>
            <w:tcW w:w="828" w:type="pct"/>
            <w:vMerge/>
          </w:tcPr>
          <w:p w14:paraId="003C6923" w14:textId="77777777" w:rsidR="005019A2" w:rsidRPr="005019A2" w:rsidRDefault="005019A2" w:rsidP="00646C9C">
            <w:pPr>
              <w:spacing w:line="240" w:lineRule="auto"/>
              <w:rPr>
                <w:rFonts w:ascii="Times New Roman" w:hAnsi="Times New Roman"/>
                <w:b/>
                <w:bCs/>
              </w:rPr>
            </w:pPr>
          </w:p>
        </w:tc>
        <w:tc>
          <w:tcPr>
            <w:tcW w:w="2455" w:type="pct"/>
          </w:tcPr>
          <w:p w14:paraId="289A1B8A" w14:textId="77777777" w:rsidR="005019A2" w:rsidRPr="005019A2" w:rsidRDefault="005019A2" w:rsidP="00646C9C">
            <w:pPr>
              <w:suppressAutoHyphens/>
              <w:spacing w:line="240" w:lineRule="auto"/>
              <w:jc w:val="both"/>
              <w:rPr>
                <w:rFonts w:ascii="Times New Roman" w:hAnsi="Times New Roman"/>
                <w:b/>
                <w:bCs/>
              </w:rPr>
            </w:pPr>
          </w:p>
        </w:tc>
        <w:tc>
          <w:tcPr>
            <w:tcW w:w="556" w:type="pct"/>
            <w:vAlign w:val="center"/>
          </w:tcPr>
          <w:p w14:paraId="3B1F3CF9" w14:textId="77777777" w:rsidR="005019A2" w:rsidRPr="005019A2" w:rsidRDefault="005019A2" w:rsidP="00646C9C">
            <w:pPr>
              <w:suppressAutoHyphens/>
              <w:jc w:val="center"/>
              <w:rPr>
                <w:rFonts w:ascii="Times New Roman" w:hAnsi="Times New Roman"/>
                <w:b/>
              </w:rPr>
            </w:pPr>
          </w:p>
        </w:tc>
        <w:tc>
          <w:tcPr>
            <w:tcW w:w="455" w:type="pct"/>
          </w:tcPr>
          <w:p w14:paraId="0FBCF19D" w14:textId="77777777" w:rsidR="005019A2" w:rsidRPr="005019A2" w:rsidRDefault="005019A2" w:rsidP="00646C9C">
            <w:pPr>
              <w:suppressAutoHyphens/>
              <w:spacing w:after="0"/>
              <w:jc w:val="both"/>
              <w:rPr>
                <w:rFonts w:ascii="Times New Roman" w:hAnsi="Times New Roman"/>
              </w:rPr>
            </w:pPr>
          </w:p>
        </w:tc>
        <w:tc>
          <w:tcPr>
            <w:tcW w:w="706" w:type="pct"/>
          </w:tcPr>
          <w:p w14:paraId="3872FB64" w14:textId="6190EC0F" w:rsidR="005019A2" w:rsidRPr="005019A2" w:rsidRDefault="005019A2" w:rsidP="00646C9C">
            <w:pPr>
              <w:suppressAutoHyphens/>
              <w:spacing w:after="0"/>
              <w:jc w:val="both"/>
              <w:rPr>
                <w:rFonts w:ascii="Times New Roman" w:hAnsi="Times New Roman"/>
              </w:rPr>
            </w:pPr>
          </w:p>
        </w:tc>
      </w:tr>
      <w:tr w:rsidR="005019A2" w:rsidRPr="005019A2" w14:paraId="3B43B458" w14:textId="77777777" w:rsidTr="005019A2">
        <w:trPr>
          <w:trHeight w:val="460"/>
        </w:trPr>
        <w:tc>
          <w:tcPr>
            <w:tcW w:w="828" w:type="pct"/>
            <w:vMerge w:val="restart"/>
          </w:tcPr>
          <w:p w14:paraId="31C0B8E0"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1.3 Фрикционная передача</w:t>
            </w:r>
          </w:p>
        </w:tc>
        <w:tc>
          <w:tcPr>
            <w:tcW w:w="2455" w:type="pct"/>
          </w:tcPr>
          <w:p w14:paraId="49812BD6"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7B7B8F00" w14:textId="32EE3F77" w:rsidR="005019A2" w:rsidRPr="005019A2" w:rsidRDefault="005019A2" w:rsidP="00646C9C">
            <w:pPr>
              <w:suppressAutoHyphens/>
              <w:jc w:val="center"/>
              <w:rPr>
                <w:rFonts w:ascii="Times New Roman" w:hAnsi="Times New Roman"/>
              </w:rPr>
            </w:pPr>
          </w:p>
        </w:tc>
        <w:tc>
          <w:tcPr>
            <w:tcW w:w="455" w:type="pct"/>
          </w:tcPr>
          <w:p w14:paraId="02BE00A6" w14:textId="77777777" w:rsidR="005019A2" w:rsidRPr="005019A2" w:rsidRDefault="005019A2" w:rsidP="00646C9C">
            <w:pPr>
              <w:suppressAutoHyphens/>
              <w:spacing w:after="0"/>
              <w:jc w:val="both"/>
              <w:rPr>
                <w:rFonts w:ascii="Times New Roman" w:hAnsi="Times New Roman"/>
              </w:rPr>
            </w:pPr>
          </w:p>
        </w:tc>
        <w:tc>
          <w:tcPr>
            <w:tcW w:w="706" w:type="pct"/>
          </w:tcPr>
          <w:p w14:paraId="4E29E02C" w14:textId="5E8DD8AB" w:rsidR="005019A2" w:rsidRPr="005019A2" w:rsidRDefault="005019A2" w:rsidP="00646C9C">
            <w:pPr>
              <w:suppressAutoHyphens/>
              <w:spacing w:after="0"/>
              <w:jc w:val="both"/>
              <w:rPr>
                <w:rFonts w:ascii="Times New Roman" w:hAnsi="Times New Roman"/>
              </w:rPr>
            </w:pPr>
          </w:p>
        </w:tc>
      </w:tr>
      <w:tr w:rsidR="005019A2" w:rsidRPr="005019A2" w14:paraId="1529D8A6" w14:textId="77777777" w:rsidTr="005019A2">
        <w:trPr>
          <w:trHeight w:val="460"/>
        </w:trPr>
        <w:tc>
          <w:tcPr>
            <w:tcW w:w="828" w:type="pct"/>
            <w:vMerge/>
          </w:tcPr>
          <w:p w14:paraId="2F6A7201" w14:textId="77777777" w:rsidR="005019A2" w:rsidRPr="005019A2" w:rsidRDefault="005019A2" w:rsidP="00646C9C">
            <w:pPr>
              <w:spacing w:line="240" w:lineRule="auto"/>
              <w:rPr>
                <w:rFonts w:ascii="Times New Roman" w:hAnsi="Times New Roman"/>
                <w:b/>
                <w:bCs/>
              </w:rPr>
            </w:pPr>
          </w:p>
        </w:tc>
        <w:tc>
          <w:tcPr>
            <w:tcW w:w="2455" w:type="pct"/>
          </w:tcPr>
          <w:p w14:paraId="21A468A2"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Общие сведения о передачах</w:t>
            </w:r>
          </w:p>
        </w:tc>
        <w:tc>
          <w:tcPr>
            <w:tcW w:w="556" w:type="pct"/>
            <w:vAlign w:val="center"/>
          </w:tcPr>
          <w:p w14:paraId="3B4EC147" w14:textId="6152214B" w:rsidR="005019A2" w:rsidRPr="005019A2" w:rsidRDefault="005019A2" w:rsidP="00646C9C">
            <w:pPr>
              <w:suppressAutoHyphens/>
              <w:jc w:val="center"/>
              <w:rPr>
                <w:rFonts w:ascii="Times New Roman" w:hAnsi="Times New Roman"/>
              </w:rPr>
            </w:pPr>
          </w:p>
        </w:tc>
        <w:tc>
          <w:tcPr>
            <w:tcW w:w="455" w:type="pct"/>
          </w:tcPr>
          <w:p w14:paraId="7B0D3797" w14:textId="77777777" w:rsidR="005019A2" w:rsidRPr="005019A2" w:rsidRDefault="005019A2" w:rsidP="00646C9C">
            <w:pPr>
              <w:suppressAutoHyphens/>
              <w:spacing w:after="0"/>
              <w:jc w:val="both"/>
              <w:rPr>
                <w:rFonts w:ascii="Times New Roman" w:hAnsi="Times New Roman"/>
              </w:rPr>
            </w:pPr>
          </w:p>
        </w:tc>
        <w:tc>
          <w:tcPr>
            <w:tcW w:w="706" w:type="pct"/>
            <w:vMerge w:val="restart"/>
          </w:tcPr>
          <w:p w14:paraId="64572340"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7DF03439"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73984466" w14:textId="4E2BA2B1" w:rsidR="005019A2" w:rsidRPr="005019A2" w:rsidRDefault="005019A2" w:rsidP="00646C9C">
            <w:pPr>
              <w:suppressAutoHyphens/>
              <w:spacing w:after="0"/>
              <w:jc w:val="both"/>
              <w:rPr>
                <w:rFonts w:ascii="Times New Roman" w:hAnsi="Times New Roman"/>
              </w:rPr>
            </w:pPr>
          </w:p>
        </w:tc>
      </w:tr>
      <w:tr w:rsidR="005019A2" w:rsidRPr="005019A2" w14:paraId="72181FA7" w14:textId="77777777" w:rsidTr="005019A2">
        <w:trPr>
          <w:trHeight w:val="460"/>
        </w:trPr>
        <w:tc>
          <w:tcPr>
            <w:tcW w:w="828" w:type="pct"/>
            <w:vMerge/>
          </w:tcPr>
          <w:p w14:paraId="01691EF7" w14:textId="77777777" w:rsidR="005019A2" w:rsidRPr="005019A2" w:rsidRDefault="005019A2" w:rsidP="00646C9C">
            <w:pPr>
              <w:spacing w:line="240" w:lineRule="auto"/>
              <w:rPr>
                <w:rFonts w:ascii="Times New Roman" w:hAnsi="Times New Roman"/>
                <w:b/>
                <w:bCs/>
              </w:rPr>
            </w:pPr>
          </w:p>
        </w:tc>
        <w:tc>
          <w:tcPr>
            <w:tcW w:w="2455" w:type="pct"/>
          </w:tcPr>
          <w:p w14:paraId="38D5A839"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2. Фрикционная передача</w:t>
            </w:r>
          </w:p>
        </w:tc>
        <w:tc>
          <w:tcPr>
            <w:tcW w:w="556" w:type="pct"/>
            <w:vAlign w:val="center"/>
          </w:tcPr>
          <w:p w14:paraId="77A358EA" w14:textId="338045BB" w:rsidR="005019A2" w:rsidRPr="005019A2" w:rsidRDefault="005019A2" w:rsidP="00646C9C">
            <w:pPr>
              <w:suppressAutoHyphens/>
              <w:jc w:val="center"/>
              <w:rPr>
                <w:rFonts w:ascii="Times New Roman" w:hAnsi="Times New Roman"/>
              </w:rPr>
            </w:pPr>
          </w:p>
        </w:tc>
        <w:tc>
          <w:tcPr>
            <w:tcW w:w="455" w:type="pct"/>
          </w:tcPr>
          <w:p w14:paraId="2A182F3B" w14:textId="77777777" w:rsidR="005019A2" w:rsidRPr="005019A2" w:rsidRDefault="005019A2" w:rsidP="00646C9C">
            <w:pPr>
              <w:suppressAutoHyphens/>
              <w:spacing w:after="0"/>
              <w:jc w:val="both"/>
              <w:rPr>
                <w:rFonts w:ascii="Times New Roman" w:hAnsi="Times New Roman"/>
              </w:rPr>
            </w:pPr>
          </w:p>
        </w:tc>
        <w:tc>
          <w:tcPr>
            <w:tcW w:w="706" w:type="pct"/>
            <w:vMerge/>
          </w:tcPr>
          <w:p w14:paraId="688DCE5A" w14:textId="451AA426" w:rsidR="005019A2" w:rsidRPr="005019A2" w:rsidRDefault="005019A2" w:rsidP="00646C9C">
            <w:pPr>
              <w:suppressAutoHyphens/>
              <w:spacing w:after="0"/>
              <w:jc w:val="both"/>
              <w:rPr>
                <w:rFonts w:ascii="Times New Roman" w:hAnsi="Times New Roman"/>
              </w:rPr>
            </w:pPr>
          </w:p>
        </w:tc>
      </w:tr>
      <w:tr w:rsidR="005019A2" w:rsidRPr="005019A2" w14:paraId="581445E7" w14:textId="77777777" w:rsidTr="005019A2">
        <w:trPr>
          <w:trHeight w:val="460"/>
        </w:trPr>
        <w:tc>
          <w:tcPr>
            <w:tcW w:w="828" w:type="pct"/>
            <w:vMerge/>
          </w:tcPr>
          <w:p w14:paraId="22833830" w14:textId="77777777" w:rsidR="005019A2" w:rsidRPr="005019A2" w:rsidRDefault="005019A2" w:rsidP="00646C9C">
            <w:pPr>
              <w:spacing w:line="240" w:lineRule="auto"/>
              <w:rPr>
                <w:rFonts w:ascii="Times New Roman" w:hAnsi="Times New Roman"/>
                <w:b/>
                <w:bCs/>
              </w:rPr>
            </w:pPr>
          </w:p>
        </w:tc>
        <w:tc>
          <w:tcPr>
            <w:tcW w:w="2455" w:type="pct"/>
          </w:tcPr>
          <w:p w14:paraId="1F0F6048"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2BED71A4" w14:textId="5AFFE887" w:rsidR="005019A2" w:rsidRPr="005019A2" w:rsidRDefault="005019A2" w:rsidP="00646C9C">
            <w:pPr>
              <w:suppressAutoHyphens/>
              <w:jc w:val="center"/>
              <w:rPr>
                <w:rFonts w:ascii="Times New Roman" w:hAnsi="Times New Roman"/>
              </w:rPr>
            </w:pPr>
          </w:p>
        </w:tc>
        <w:tc>
          <w:tcPr>
            <w:tcW w:w="455" w:type="pct"/>
          </w:tcPr>
          <w:p w14:paraId="20733FAF" w14:textId="77777777" w:rsidR="005019A2" w:rsidRPr="005019A2" w:rsidRDefault="005019A2" w:rsidP="00646C9C">
            <w:pPr>
              <w:suppressAutoHyphens/>
              <w:spacing w:after="0"/>
              <w:jc w:val="both"/>
              <w:rPr>
                <w:rFonts w:ascii="Times New Roman" w:hAnsi="Times New Roman"/>
              </w:rPr>
            </w:pPr>
          </w:p>
        </w:tc>
        <w:tc>
          <w:tcPr>
            <w:tcW w:w="706" w:type="pct"/>
          </w:tcPr>
          <w:p w14:paraId="4F2D5EFE" w14:textId="7CD8B3B6" w:rsidR="005019A2" w:rsidRPr="005019A2" w:rsidRDefault="005019A2" w:rsidP="00646C9C">
            <w:pPr>
              <w:suppressAutoHyphens/>
              <w:spacing w:after="0"/>
              <w:jc w:val="both"/>
              <w:rPr>
                <w:rFonts w:ascii="Times New Roman" w:hAnsi="Times New Roman"/>
              </w:rPr>
            </w:pPr>
          </w:p>
        </w:tc>
      </w:tr>
      <w:tr w:rsidR="005019A2" w:rsidRPr="005019A2" w14:paraId="577339A6" w14:textId="77777777" w:rsidTr="005019A2">
        <w:trPr>
          <w:trHeight w:val="460"/>
        </w:trPr>
        <w:tc>
          <w:tcPr>
            <w:tcW w:w="828" w:type="pct"/>
            <w:vMerge/>
          </w:tcPr>
          <w:p w14:paraId="1CCA8D7B" w14:textId="77777777" w:rsidR="005019A2" w:rsidRPr="005019A2" w:rsidRDefault="005019A2" w:rsidP="00646C9C">
            <w:pPr>
              <w:spacing w:line="240" w:lineRule="auto"/>
              <w:rPr>
                <w:rFonts w:ascii="Times New Roman" w:hAnsi="Times New Roman"/>
                <w:b/>
                <w:bCs/>
              </w:rPr>
            </w:pPr>
          </w:p>
        </w:tc>
        <w:tc>
          <w:tcPr>
            <w:tcW w:w="2455" w:type="pct"/>
          </w:tcPr>
          <w:p w14:paraId="21A26401"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1 «Расчёт фрикционной передачи»</w:t>
            </w:r>
          </w:p>
        </w:tc>
        <w:tc>
          <w:tcPr>
            <w:tcW w:w="556" w:type="pct"/>
            <w:vAlign w:val="center"/>
          </w:tcPr>
          <w:p w14:paraId="6DE3364E" w14:textId="5D03465C" w:rsidR="005019A2" w:rsidRPr="005019A2" w:rsidRDefault="005019A2" w:rsidP="00646C9C">
            <w:pPr>
              <w:suppressAutoHyphens/>
              <w:jc w:val="center"/>
              <w:rPr>
                <w:rFonts w:ascii="Times New Roman" w:hAnsi="Times New Roman"/>
              </w:rPr>
            </w:pPr>
          </w:p>
        </w:tc>
        <w:tc>
          <w:tcPr>
            <w:tcW w:w="455" w:type="pct"/>
          </w:tcPr>
          <w:p w14:paraId="54936407" w14:textId="77777777" w:rsidR="005019A2" w:rsidRPr="005019A2" w:rsidRDefault="005019A2" w:rsidP="00646C9C">
            <w:pPr>
              <w:suppressAutoHyphens/>
              <w:spacing w:after="0"/>
              <w:jc w:val="both"/>
              <w:rPr>
                <w:rFonts w:ascii="Times New Roman" w:hAnsi="Times New Roman"/>
              </w:rPr>
            </w:pPr>
          </w:p>
        </w:tc>
        <w:tc>
          <w:tcPr>
            <w:tcW w:w="706" w:type="pct"/>
          </w:tcPr>
          <w:p w14:paraId="48545F95" w14:textId="005EEC14" w:rsidR="005019A2" w:rsidRPr="005019A2" w:rsidRDefault="005019A2" w:rsidP="00646C9C">
            <w:pPr>
              <w:suppressAutoHyphens/>
              <w:spacing w:after="0"/>
              <w:jc w:val="both"/>
              <w:rPr>
                <w:rFonts w:ascii="Times New Roman" w:hAnsi="Times New Roman"/>
              </w:rPr>
            </w:pPr>
          </w:p>
        </w:tc>
      </w:tr>
      <w:tr w:rsidR="005019A2" w:rsidRPr="005019A2" w14:paraId="3109C7F2" w14:textId="77777777" w:rsidTr="005019A2">
        <w:trPr>
          <w:trHeight w:val="460"/>
        </w:trPr>
        <w:tc>
          <w:tcPr>
            <w:tcW w:w="828" w:type="pct"/>
            <w:vMerge w:val="restart"/>
          </w:tcPr>
          <w:p w14:paraId="7A776985"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1.4 Зубчатые передачи</w:t>
            </w:r>
          </w:p>
        </w:tc>
        <w:tc>
          <w:tcPr>
            <w:tcW w:w="2455" w:type="pct"/>
          </w:tcPr>
          <w:p w14:paraId="521819D0"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01A31C34" w14:textId="61AF2929" w:rsidR="005019A2" w:rsidRPr="005019A2" w:rsidRDefault="005019A2" w:rsidP="00646C9C">
            <w:pPr>
              <w:suppressAutoHyphens/>
              <w:jc w:val="center"/>
              <w:rPr>
                <w:rFonts w:ascii="Times New Roman" w:hAnsi="Times New Roman"/>
              </w:rPr>
            </w:pPr>
          </w:p>
        </w:tc>
        <w:tc>
          <w:tcPr>
            <w:tcW w:w="455" w:type="pct"/>
          </w:tcPr>
          <w:p w14:paraId="52C5AE13" w14:textId="77777777" w:rsidR="005019A2" w:rsidRPr="005019A2" w:rsidRDefault="005019A2" w:rsidP="00646C9C">
            <w:pPr>
              <w:suppressAutoHyphens/>
              <w:spacing w:after="0"/>
              <w:jc w:val="both"/>
              <w:rPr>
                <w:rFonts w:ascii="Times New Roman" w:hAnsi="Times New Roman"/>
              </w:rPr>
            </w:pPr>
          </w:p>
        </w:tc>
        <w:tc>
          <w:tcPr>
            <w:tcW w:w="706" w:type="pct"/>
          </w:tcPr>
          <w:p w14:paraId="697DAFFC" w14:textId="35713331" w:rsidR="005019A2" w:rsidRPr="005019A2" w:rsidRDefault="005019A2" w:rsidP="00646C9C">
            <w:pPr>
              <w:suppressAutoHyphens/>
              <w:spacing w:after="0"/>
              <w:jc w:val="both"/>
              <w:rPr>
                <w:rFonts w:ascii="Times New Roman" w:hAnsi="Times New Roman"/>
              </w:rPr>
            </w:pPr>
          </w:p>
        </w:tc>
      </w:tr>
      <w:tr w:rsidR="005019A2" w:rsidRPr="005019A2" w14:paraId="7E66A54A" w14:textId="77777777" w:rsidTr="005019A2">
        <w:trPr>
          <w:trHeight w:val="460"/>
        </w:trPr>
        <w:tc>
          <w:tcPr>
            <w:tcW w:w="828" w:type="pct"/>
            <w:vMerge/>
          </w:tcPr>
          <w:p w14:paraId="5F484ADB" w14:textId="77777777" w:rsidR="005019A2" w:rsidRPr="005019A2" w:rsidRDefault="005019A2" w:rsidP="00646C9C">
            <w:pPr>
              <w:spacing w:line="240" w:lineRule="auto"/>
              <w:rPr>
                <w:rFonts w:ascii="Times New Roman" w:hAnsi="Times New Roman"/>
                <w:b/>
                <w:bCs/>
              </w:rPr>
            </w:pPr>
          </w:p>
        </w:tc>
        <w:tc>
          <w:tcPr>
            <w:tcW w:w="2455" w:type="pct"/>
          </w:tcPr>
          <w:p w14:paraId="736C9962" w14:textId="77777777" w:rsidR="005019A2" w:rsidRPr="005019A2" w:rsidRDefault="005019A2" w:rsidP="003944D7">
            <w:pPr>
              <w:widowControl w:val="0"/>
              <w:numPr>
                <w:ilvl w:val="0"/>
                <w:numId w:val="10"/>
              </w:numPr>
              <w:autoSpaceDE w:val="0"/>
              <w:autoSpaceDN w:val="0"/>
              <w:adjustRightInd w:val="0"/>
              <w:spacing w:after="0" w:line="240" w:lineRule="auto"/>
              <w:ind w:left="336"/>
              <w:rPr>
                <w:rFonts w:ascii="Times New Roman" w:hAnsi="Times New Roman"/>
                <w:b/>
                <w:bCs/>
              </w:rPr>
            </w:pPr>
            <w:r w:rsidRPr="005019A2">
              <w:rPr>
                <w:rFonts w:ascii="Times New Roman" w:hAnsi="Times New Roman"/>
              </w:rPr>
              <w:t>Зубчатые передачи. Теорема зацепления</w:t>
            </w:r>
          </w:p>
        </w:tc>
        <w:tc>
          <w:tcPr>
            <w:tcW w:w="556" w:type="pct"/>
            <w:vAlign w:val="center"/>
          </w:tcPr>
          <w:p w14:paraId="28453F09" w14:textId="61C28499" w:rsidR="005019A2" w:rsidRPr="005019A2" w:rsidRDefault="005019A2" w:rsidP="00646C9C">
            <w:pPr>
              <w:suppressAutoHyphens/>
              <w:jc w:val="center"/>
              <w:rPr>
                <w:rFonts w:ascii="Times New Roman" w:hAnsi="Times New Roman"/>
              </w:rPr>
            </w:pPr>
          </w:p>
        </w:tc>
        <w:tc>
          <w:tcPr>
            <w:tcW w:w="455" w:type="pct"/>
          </w:tcPr>
          <w:p w14:paraId="05F7470F" w14:textId="77777777" w:rsidR="005019A2" w:rsidRPr="005019A2" w:rsidRDefault="005019A2" w:rsidP="00646C9C">
            <w:pPr>
              <w:suppressAutoHyphens/>
              <w:spacing w:after="0"/>
              <w:jc w:val="both"/>
              <w:rPr>
                <w:rFonts w:ascii="Times New Roman" w:hAnsi="Times New Roman"/>
              </w:rPr>
            </w:pPr>
          </w:p>
        </w:tc>
        <w:tc>
          <w:tcPr>
            <w:tcW w:w="706" w:type="pct"/>
            <w:vMerge w:val="restart"/>
          </w:tcPr>
          <w:p w14:paraId="3CECC570"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ПК 2.1, ПК 2.2 ПК 2.3</w:t>
            </w:r>
          </w:p>
          <w:p w14:paraId="625F3805" w14:textId="77777777" w:rsidR="005019A2" w:rsidRPr="005019A2" w:rsidRDefault="005019A2" w:rsidP="008E1912">
            <w:pPr>
              <w:spacing w:after="0" w:line="240" w:lineRule="auto"/>
              <w:rPr>
                <w:rFonts w:ascii="Times New Roman" w:hAnsi="Times New Roman"/>
              </w:rPr>
            </w:pPr>
            <w:r w:rsidRPr="005019A2">
              <w:rPr>
                <w:rFonts w:ascii="Times New Roman" w:hAnsi="Times New Roman"/>
              </w:rPr>
              <w:t>ОК 01</w:t>
            </w:r>
          </w:p>
          <w:p w14:paraId="79AB37CA" w14:textId="04B3EF7D" w:rsidR="005019A2" w:rsidRPr="005019A2" w:rsidRDefault="005019A2" w:rsidP="00646C9C">
            <w:pPr>
              <w:suppressAutoHyphens/>
              <w:spacing w:after="0"/>
              <w:jc w:val="both"/>
              <w:rPr>
                <w:rFonts w:ascii="Times New Roman" w:hAnsi="Times New Roman"/>
              </w:rPr>
            </w:pPr>
          </w:p>
        </w:tc>
      </w:tr>
      <w:tr w:rsidR="005019A2" w:rsidRPr="005019A2" w14:paraId="3398801C" w14:textId="77777777" w:rsidTr="005019A2">
        <w:trPr>
          <w:trHeight w:val="460"/>
        </w:trPr>
        <w:tc>
          <w:tcPr>
            <w:tcW w:w="828" w:type="pct"/>
            <w:vMerge/>
          </w:tcPr>
          <w:p w14:paraId="42DFF893" w14:textId="77777777" w:rsidR="005019A2" w:rsidRPr="005019A2" w:rsidRDefault="005019A2" w:rsidP="00646C9C">
            <w:pPr>
              <w:spacing w:line="240" w:lineRule="auto"/>
              <w:rPr>
                <w:rFonts w:ascii="Times New Roman" w:hAnsi="Times New Roman"/>
                <w:b/>
                <w:bCs/>
              </w:rPr>
            </w:pPr>
          </w:p>
        </w:tc>
        <w:tc>
          <w:tcPr>
            <w:tcW w:w="2455" w:type="pct"/>
          </w:tcPr>
          <w:p w14:paraId="25500070" w14:textId="77777777" w:rsidR="005019A2" w:rsidRPr="005019A2" w:rsidRDefault="005019A2" w:rsidP="003944D7">
            <w:pPr>
              <w:widowControl w:val="0"/>
              <w:numPr>
                <w:ilvl w:val="0"/>
                <w:numId w:val="10"/>
              </w:numPr>
              <w:autoSpaceDE w:val="0"/>
              <w:autoSpaceDN w:val="0"/>
              <w:adjustRightInd w:val="0"/>
              <w:spacing w:after="0" w:line="240" w:lineRule="auto"/>
              <w:ind w:left="336"/>
              <w:rPr>
                <w:rFonts w:ascii="Times New Roman" w:hAnsi="Times New Roman"/>
              </w:rPr>
            </w:pPr>
            <w:r w:rsidRPr="005019A2">
              <w:rPr>
                <w:rFonts w:ascii="Times New Roman" w:hAnsi="Times New Roman"/>
              </w:rPr>
              <w:t>Цилиндрические и конические зубчатые передачи</w:t>
            </w:r>
          </w:p>
        </w:tc>
        <w:tc>
          <w:tcPr>
            <w:tcW w:w="556" w:type="pct"/>
            <w:vAlign w:val="center"/>
          </w:tcPr>
          <w:p w14:paraId="092D84C9" w14:textId="247FBA1C" w:rsidR="005019A2" w:rsidRPr="005019A2" w:rsidRDefault="005019A2" w:rsidP="00646C9C">
            <w:pPr>
              <w:suppressAutoHyphens/>
              <w:jc w:val="center"/>
              <w:rPr>
                <w:rFonts w:ascii="Times New Roman" w:hAnsi="Times New Roman"/>
              </w:rPr>
            </w:pPr>
          </w:p>
        </w:tc>
        <w:tc>
          <w:tcPr>
            <w:tcW w:w="455" w:type="pct"/>
          </w:tcPr>
          <w:p w14:paraId="60F3698F" w14:textId="77777777" w:rsidR="005019A2" w:rsidRPr="005019A2" w:rsidRDefault="005019A2" w:rsidP="00646C9C">
            <w:pPr>
              <w:suppressAutoHyphens/>
              <w:spacing w:after="0"/>
              <w:jc w:val="both"/>
              <w:rPr>
                <w:rFonts w:ascii="Times New Roman" w:hAnsi="Times New Roman"/>
              </w:rPr>
            </w:pPr>
          </w:p>
        </w:tc>
        <w:tc>
          <w:tcPr>
            <w:tcW w:w="706" w:type="pct"/>
            <w:vMerge/>
          </w:tcPr>
          <w:p w14:paraId="56F77FBD" w14:textId="7A6DCA36" w:rsidR="005019A2" w:rsidRPr="005019A2" w:rsidRDefault="005019A2" w:rsidP="00646C9C">
            <w:pPr>
              <w:suppressAutoHyphens/>
              <w:spacing w:after="0"/>
              <w:jc w:val="both"/>
              <w:rPr>
                <w:rFonts w:ascii="Times New Roman" w:hAnsi="Times New Roman"/>
              </w:rPr>
            </w:pPr>
          </w:p>
        </w:tc>
      </w:tr>
      <w:tr w:rsidR="005019A2" w:rsidRPr="005019A2" w14:paraId="0B6F5D44" w14:textId="77777777" w:rsidTr="005019A2">
        <w:trPr>
          <w:trHeight w:val="460"/>
        </w:trPr>
        <w:tc>
          <w:tcPr>
            <w:tcW w:w="828" w:type="pct"/>
            <w:vMerge/>
          </w:tcPr>
          <w:p w14:paraId="7C7777ED" w14:textId="77777777" w:rsidR="005019A2" w:rsidRPr="005019A2" w:rsidRDefault="005019A2" w:rsidP="00646C9C">
            <w:pPr>
              <w:spacing w:line="240" w:lineRule="auto"/>
              <w:rPr>
                <w:rFonts w:ascii="Times New Roman" w:hAnsi="Times New Roman"/>
                <w:b/>
                <w:bCs/>
              </w:rPr>
            </w:pPr>
          </w:p>
        </w:tc>
        <w:tc>
          <w:tcPr>
            <w:tcW w:w="2455" w:type="pct"/>
          </w:tcPr>
          <w:p w14:paraId="0E40C36D"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6595D7AE" w14:textId="53138356" w:rsidR="005019A2" w:rsidRPr="005019A2" w:rsidRDefault="005019A2" w:rsidP="00646C9C">
            <w:pPr>
              <w:suppressAutoHyphens/>
              <w:jc w:val="center"/>
              <w:rPr>
                <w:rFonts w:ascii="Times New Roman" w:hAnsi="Times New Roman"/>
              </w:rPr>
            </w:pPr>
          </w:p>
        </w:tc>
        <w:tc>
          <w:tcPr>
            <w:tcW w:w="455" w:type="pct"/>
          </w:tcPr>
          <w:p w14:paraId="39F33A3A" w14:textId="77777777" w:rsidR="005019A2" w:rsidRPr="005019A2" w:rsidRDefault="005019A2" w:rsidP="00646C9C">
            <w:pPr>
              <w:suppressAutoHyphens/>
              <w:spacing w:after="0"/>
              <w:jc w:val="both"/>
              <w:rPr>
                <w:rFonts w:ascii="Times New Roman" w:hAnsi="Times New Roman"/>
              </w:rPr>
            </w:pPr>
          </w:p>
        </w:tc>
        <w:tc>
          <w:tcPr>
            <w:tcW w:w="706" w:type="pct"/>
          </w:tcPr>
          <w:p w14:paraId="4080190F" w14:textId="75257B2C" w:rsidR="005019A2" w:rsidRPr="005019A2" w:rsidRDefault="005019A2" w:rsidP="00646C9C">
            <w:pPr>
              <w:suppressAutoHyphens/>
              <w:spacing w:after="0"/>
              <w:jc w:val="both"/>
              <w:rPr>
                <w:rFonts w:ascii="Times New Roman" w:hAnsi="Times New Roman"/>
              </w:rPr>
            </w:pPr>
          </w:p>
        </w:tc>
      </w:tr>
      <w:tr w:rsidR="005019A2" w:rsidRPr="005019A2" w14:paraId="095FD0A0" w14:textId="77777777" w:rsidTr="005019A2">
        <w:trPr>
          <w:trHeight w:val="460"/>
        </w:trPr>
        <w:tc>
          <w:tcPr>
            <w:tcW w:w="828" w:type="pct"/>
            <w:vMerge/>
          </w:tcPr>
          <w:p w14:paraId="4A59A9E2" w14:textId="77777777" w:rsidR="005019A2" w:rsidRPr="005019A2" w:rsidRDefault="005019A2" w:rsidP="00646C9C">
            <w:pPr>
              <w:spacing w:line="240" w:lineRule="auto"/>
              <w:rPr>
                <w:rFonts w:ascii="Times New Roman" w:hAnsi="Times New Roman"/>
                <w:b/>
                <w:bCs/>
              </w:rPr>
            </w:pPr>
          </w:p>
        </w:tc>
        <w:tc>
          <w:tcPr>
            <w:tcW w:w="2455" w:type="pct"/>
          </w:tcPr>
          <w:p w14:paraId="6CD71512"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2 «Расчёт зубчатой передачи»</w:t>
            </w:r>
          </w:p>
        </w:tc>
        <w:tc>
          <w:tcPr>
            <w:tcW w:w="556" w:type="pct"/>
            <w:vAlign w:val="center"/>
          </w:tcPr>
          <w:p w14:paraId="125048CE" w14:textId="25359328" w:rsidR="005019A2" w:rsidRPr="005019A2" w:rsidRDefault="005019A2" w:rsidP="00646C9C">
            <w:pPr>
              <w:suppressAutoHyphens/>
              <w:jc w:val="center"/>
              <w:rPr>
                <w:rFonts w:ascii="Times New Roman" w:hAnsi="Times New Roman"/>
              </w:rPr>
            </w:pPr>
          </w:p>
        </w:tc>
        <w:tc>
          <w:tcPr>
            <w:tcW w:w="455" w:type="pct"/>
          </w:tcPr>
          <w:p w14:paraId="78A61237" w14:textId="77777777" w:rsidR="005019A2" w:rsidRPr="005019A2" w:rsidRDefault="005019A2" w:rsidP="00646C9C">
            <w:pPr>
              <w:suppressAutoHyphens/>
              <w:spacing w:after="0"/>
              <w:jc w:val="both"/>
              <w:rPr>
                <w:rFonts w:ascii="Times New Roman" w:hAnsi="Times New Roman"/>
              </w:rPr>
            </w:pPr>
          </w:p>
        </w:tc>
        <w:tc>
          <w:tcPr>
            <w:tcW w:w="706" w:type="pct"/>
          </w:tcPr>
          <w:p w14:paraId="6D85FA98" w14:textId="430D84A2" w:rsidR="005019A2" w:rsidRPr="005019A2" w:rsidRDefault="005019A2" w:rsidP="00646C9C">
            <w:pPr>
              <w:suppressAutoHyphens/>
              <w:spacing w:after="0"/>
              <w:jc w:val="both"/>
              <w:rPr>
                <w:rFonts w:ascii="Times New Roman" w:hAnsi="Times New Roman"/>
              </w:rPr>
            </w:pPr>
          </w:p>
        </w:tc>
      </w:tr>
      <w:tr w:rsidR="005019A2" w:rsidRPr="005019A2" w14:paraId="5F51028D" w14:textId="77777777" w:rsidTr="005019A2">
        <w:trPr>
          <w:trHeight w:val="460"/>
        </w:trPr>
        <w:tc>
          <w:tcPr>
            <w:tcW w:w="828" w:type="pct"/>
            <w:vMerge w:val="restart"/>
          </w:tcPr>
          <w:p w14:paraId="3BD34DA3"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1.5 Планетарные и волновые зубчатые передачи</w:t>
            </w:r>
          </w:p>
        </w:tc>
        <w:tc>
          <w:tcPr>
            <w:tcW w:w="2455" w:type="pct"/>
          </w:tcPr>
          <w:p w14:paraId="345632F1"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69ED2163" w14:textId="135B217A" w:rsidR="005019A2" w:rsidRPr="005019A2" w:rsidRDefault="005019A2" w:rsidP="00646C9C">
            <w:pPr>
              <w:suppressAutoHyphens/>
              <w:jc w:val="center"/>
              <w:rPr>
                <w:rFonts w:ascii="Times New Roman" w:hAnsi="Times New Roman"/>
              </w:rPr>
            </w:pPr>
          </w:p>
        </w:tc>
        <w:tc>
          <w:tcPr>
            <w:tcW w:w="455" w:type="pct"/>
          </w:tcPr>
          <w:p w14:paraId="5B7CD287" w14:textId="77777777" w:rsidR="005019A2" w:rsidRPr="005019A2" w:rsidRDefault="005019A2" w:rsidP="00646C9C">
            <w:pPr>
              <w:suppressAutoHyphens/>
              <w:spacing w:after="0"/>
              <w:jc w:val="both"/>
              <w:rPr>
                <w:rFonts w:ascii="Times New Roman" w:hAnsi="Times New Roman"/>
              </w:rPr>
            </w:pPr>
          </w:p>
        </w:tc>
        <w:tc>
          <w:tcPr>
            <w:tcW w:w="706" w:type="pct"/>
          </w:tcPr>
          <w:p w14:paraId="4926CB00" w14:textId="1615C03E" w:rsidR="005019A2" w:rsidRPr="005019A2" w:rsidRDefault="005019A2" w:rsidP="00646C9C">
            <w:pPr>
              <w:suppressAutoHyphens/>
              <w:spacing w:after="0"/>
              <w:jc w:val="both"/>
              <w:rPr>
                <w:rFonts w:ascii="Times New Roman" w:hAnsi="Times New Roman"/>
              </w:rPr>
            </w:pPr>
          </w:p>
        </w:tc>
      </w:tr>
      <w:tr w:rsidR="005019A2" w:rsidRPr="005019A2" w14:paraId="27344868" w14:textId="77777777" w:rsidTr="005019A2">
        <w:trPr>
          <w:trHeight w:val="460"/>
        </w:trPr>
        <w:tc>
          <w:tcPr>
            <w:tcW w:w="828" w:type="pct"/>
            <w:vMerge/>
          </w:tcPr>
          <w:p w14:paraId="41DBCD57" w14:textId="77777777" w:rsidR="005019A2" w:rsidRPr="005019A2" w:rsidRDefault="005019A2" w:rsidP="00646C9C">
            <w:pPr>
              <w:spacing w:line="240" w:lineRule="auto"/>
              <w:rPr>
                <w:rFonts w:ascii="Times New Roman" w:hAnsi="Times New Roman"/>
                <w:b/>
                <w:bCs/>
              </w:rPr>
            </w:pPr>
          </w:p>
        </w:tc>
        <w:tc>
          <w:tcPr>
            <w:tcW w:w="2455" w:type="pct"/>
          </w:tcPr>
          <w:p w14:paraId="28614E96"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Планетарные и волновые зубчатые передачи</w:t>
            </w:r>
          </w:p>
        </w:tc>
        <w:tc>
          <w:tcPr>
            <w:tcW w:w="556" w:type="pct"/>
            <w:vAlign w:val="center"/>
          </w:tcPr>
          <w:p w14:paraId="38108B03" w14:textId="29646717" w:rsidR="005019A2" w:rsidRPr="005019A2" w:rsidRDefault="005019A2" w:rsidP="00646C9C">
            <w:pPr>
              <w:suppressAutoHyphens/>
              <w:jc w:val="center"/>
              <w:rPr>
                <w:rFonts w:ascii="Times New Roman" w:hAnsi="Times New Roman"/>
              </w:rPr>
            </w:pPr>
          </w:p>
        </w:tc>
        <w:tc>
          <w:tcPr>
            <w:tcW w:w="455" w:type="pct"/>
          </w:tcPr>
          <w:p w14:paraId="0C6910EB" w14:textId="77777777" w:rsidR="005019A2" w:rsidRPr="005019A2" w:rsidRDefault="005019A2" w:rsidP="00646C9C">
            <w:pPr>
              <w:suppressAutoHyphens/>
              <w:spacing w:after="0"/>
              <w:jc w:val="both"/>
              <w:rPr>
                <w:rFonts w:ascii="Times New Roman" w:hAnsi="Times New Roman"/>
              </w:rPr>
            </w:pPr>
          </w:p>
        </w:tc>
        <w:tc>
          <w:tcPr>
            <w:tcW w:w="706" w:type="pct"/>
          </w:tcPr>
          <w:p w14:paraId="71070294" w14:textId="5EA5743C" w:rsidR="005019A2" w:rsidRPr="005019A2" w:rsidRDefault="005019A2" w:rsidP="00646C9C">
            <w:pPr>
              <w:suppressAutoHyphens/>
              <w:spacing w:after="0"/>
              <w:jc w:val="both"/>
              <w:rPr>
                <w:rFonts w:ascii="Times New Roman" w:hAnsi="Times New Roman"/>
              </w:rPr>
            </w:pPr>
          </w:p>
        </w:tc>
      </w:tr>
      <w:tr w:rsidR="005019A2" w:rsidRPr="005019A2" w14:paraId="1A1BE3B5" w14:textId="77777777" w:rsidTr="005019A2">
        <w:trPr>
          <w:trHeight w:val="460"/>
        </w:trPr>
        <w:tc>
          <w:tcPr>
            <w:tcW w:w="828" w:type="pct"/>
            <w:vMerge/>
          </w:tcPr>
          <w:p w14:paraId="1BCA7F32" w14:textId="77777777" w:rsidR="005019A2" w:rsidRPr="005019A2" w:rsidRDefault="005019A2" w:rsidP="00646C9C">
            <w:pPr>
              <w:spacing w:line="240" w:lineRule="auto"/>
              <w:rPr>
                <w:rFonts w:ascii="Times New Roman" w:hAnsi="Times New Roman"/>
                <w:b/>
                <w:bCs/>
              </w:rPr>
            </w:pPr>
          </w:p>
        </w:tc>
        <w:tc>
          <w:tcPr>
            <w:tcW w:w="2455" w:type="pct"/>
          </w:tcPr>
          <w:p w14:paraId="427E6A98"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06CC235C" w14:textId="77777777" w:rsidR="005019A2" w:rsidRPr="005019A2" w:rsidRDefault="005019A2" w:rsidP="00646C9C">
            <w:pPr>
              <w:suppressAutoHyphens/>
              <w:jc w:val="center"/>
              <w:rPr>
                <w:rFonts w:ascii="Times New Roman" w:hAnsi="Times New Roman"/>
                <w:b/>
              </w:rPr>
            </w:pPr>
          </w:p>
        </w:tc>
        <w:tc>
          <w:tcPr>
            <w:tcW w:w="455" w:type="pct"/>
          </w:tcPr>
          <w:p w14:paraId="59C3EFCD" w14:textId="77777777" w:rsidR="005019A2" w:rsidRPr="005019A2" w:rsidRDefault="005019A2" w:rsidP="00646C9C">
            <w:pPr>
              <w:suppressAutoHyphens/>
              <w:spacing w:after="0"/>
              <w:jc w:val="both"/>
              <w:rPr>
                <w:rFonts w:ascii="Times New Roman" w:hAnsi="Times New Roman"/>
              </w:rPr>
            </w:pPr>
          </w:p>
        </w:tc>
        <w:tc>
          <w:tcPr>
            <w:tcW w:w="706" w:type="pct"/>
          </w:tcPr>
          <w:p w14:paraId="6075479A" w14:textId="35BAC929" w:rsidR="005019A2" w:rsidRPr="005019A2" w:rsidRDefault="005019A2" w:rsidP="00646C9C">
            <w:pPr>
              <w:suppressAutoHyphens/>
              <w:spacing w:after="0"/>
              <w:jc w:val="both"/>
              <w:rPr>
                <w:rFonts w:ascii="Times New Roman" w:hAnsi="Times New Roman"/>
              </w:rPr>
            </w:pPr>
          </w:p>
        </w:tc>
      </w:tr>
      <w:tr w:rsidR="005019A2" w:rsidRPr="005019A2" w14:paraId="67F08CE7" w14:textId="77777777" w:rsidTr="005019A2">
        <w:trPr>
          <w:trHeight w:val="460"/>
        </w:trPr>
        <w:tc>
          <w:tcPr>
            <w:tcW w:w="828" w:type="pct"/>
            <w:vMerge/>
          </w:tcPr>
          <w:p w14:paraId="3AFB546C" w14:textId="77777777" w:rsidR="005019A2" w:rsidRPr="005019A2" w:rsidRDefault="005019A2" w:rsidP="00646C9C">
            <w:pPr>
              <w:spacing w:line="240" w:lineRule="auto"/>
              <w:rPr>
                <w:rFonts w:ascii="Times New Roman" w:hAnsi="Times New Roman"/>
                <w:b/>
                <w:bCs/>
              </w:rPr>
            </w:pPr>
          </w:p>
        </w:tc>
        <w:tc>
          <w:tcPr>
            <w:tcW w:w="2455" w:type="pct"/>
          </w:tcPr>
          <w:p w14:paraId="56E27984" w14:textId="77777777" w:rsidR="005019A2" w:rsidRPr="005019A2" w:rsidRDefault="005019A2" w:rsidP="00646C9C">
            <w:pPr>
              <w:suppressAutoHyphens/>
              <w:spacing w:line="240" w:lineRule="auto"/>
              <w:jc w:val="both"/>
              <w:rPr>
                <w:rFonts w:ascii="Times New Roman" w:hAnsi="Times New Roman"/>
                <w:b/>
                <w:bCs/>
              </w:rPr>
            </w:pPr>
          </w:p>
        </w:tc>
        <w:tc>
          <w:tcPr>
            <w:tcW w:w="556" w:type="pct"/>
            <w:vAlign w:val="center"/>
          </w:tcPr>
          <w:p w14:paraId="495CA554" w14:textId="77777777" w:rsidR="005019A2" w:rsidRPr="005019A2" w:rsidRDefault="005019A2" w:rsidP="00646C9C">
            <w:pPr>
              <w:suppressAutoHyphens/>
              <w:jc w:val="center"/>
              <w:rPr>
                <w:rFonts w:ascii="Times New Roman" w:hAnsi="Times New Roman"/>
                <w:b/>
              </w:rPr>
            </w:pPr>
          </w:p>
        </w:tc>
        <w:tc>
          <w:tcPr>
            <w:tcW w:w="455" w:type="pct"/>
          </w:tcPr>
          <w:p w14:paraId="67974091" w14:textId="77777777" w:rsidR="005019A2" w:rsidRPr="005019A2" w:rsidRDefault="005019A2" w:rsidP="00646C9C">
            <w:pPr>
              <w:suppressAutoHyphens/>
              <w:spacing w:after="0"/>
              <w:jc w:val="both"/>
              <w:rPr>
                <w:rFonts w:ascii="Times New Roman" w:hAnsi="Times New Roman"/>
              </w:rPr>
            </w:pPr>
          </w:p>
        </w:tc>
        <w:tc>
          <w:tcPr>
            <w:tcW w:w="706" w:type="pct"/>
          </w:tcPr>
          <w:p w14:paraId="023F6255" w14:textId="4CD3775E" w:rsidR="005019A2" w:rsidRPr="005019A2" w:rsidRDefault="005019A2" w:rsidP="00646C9C">
            <w:pPr>
              <w:suppressAutoHyphens/>
              <w:spacing w:after="0"/>
              <w:jc w:val="both"/>
              <w:rPr>
                <w:rFonts w:ascii="Times New Roman" w:hAnsi="Times New Roman"/>
              </w:rPr>
            </w:pPr>
          </w:p>
        </w:tc>
      </w:tr>
      <w:tr w:rsidR="005019A2" w:rsidRPr="005019A2" w14:paraId="3F08AE4E" w14:textId="77777777" w:rsidTr="005019A2">
        <w:trPr>
          <w:trHeight w:val="460"/>
        </w:trPr>
        <w:tc>
          <w:tcPr>
            <w:tcW w:w="828" w:type="pct"/>
            <w:vMerge w:val="restart"/>
          </w:tcPr>
          <w:p w14:paraId="125A6405"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1.6 Передача винт-гайка</w:t>
            </w:r>
          </w:p>
        </w:tc>
        <w:tc>
          <w:tcPr>
            <w:tcW w:w="2455" w:type="pct"/>
          </w:tcPr>
          <w:p w14:paraId="30BBCF16"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30044C78" w14:textId="0BD3AF8E" w:rsidR="005019A2" w:rsidRPr="005019A2" w:rsidRDefault="005019A2" w:rsidP="00646C9C">
            <w:pPr>
              <w:suppressAutoHyphens/>
              <w:jc w:val="center"/>
              <w:rPr>
                <w:rFonts w:ascii="Times New Roman" w:hAnsi="Times New Roman"/>
              </w:rPr>
            </w:pPr>
          </w:p>
        </w:tc>
        <w:tc>
          <w:tcPr>
            <w:tcW w:w="455" w:type="pct"/>
          </w:tcPr>
          <w:p w14:paraId="593C3707" w14:textId="77777777" w:rsidR="005019A2" w:rsidRPr="005019A2" w:rsidRDefault="005019A2" w:rsidP="00646C9C">
            <w:pPr>
              <w:suppressAutoHyphens/>
              <w:spacing w:after="0"/>
              <w:jc w:val="both"/>
              <w:rPr>
                <w:rFonts w:ascii="Times New Roman" w:hAnsi="Times New Roman"/>
              </w:rPr>
            </w:pPr>
          </w:p>
        </w:tc>
        <w:tc>
          <w:tcPr>
            <w:tcW w:w="706" w:type="pct"/>
          </w:tcPr>
          <w:p w14:paraId="2FF66A64" w14:textId="3094D856" w:rsidR="005019A2" w:rsidRPr="005019A2" w:rsidRDefault="005019A2" w:rsidP="00646C9C">
            <w:pPr>
              <w:suppressAutoHyphens/>
              <w:spacing w:after="0"/>
              <w:jc w:val="both"/>
              <w:rPr>
                <w:rFonts w:ascii="Times New Roman" w:hAnsi="Times New Roman"/>
              </w:rPr>
            </w:pPr>
          </w:p>
        </w:tc>
      </w:tr>
      <w:tr w:rsidR="005019A2" w:rsidRPr="005019A2" w14:paraId="644599BD" w14:textId="77777777" w:rsidTr="005019A2">
        <w:trPr>
          <w:trHeight w:val="460"/>
        </w:trPr>
        <w:tc>
          <w:tcPr>
            <w:tcW w:w="828" w:type="pct"/>
            <w:vMerge/>
          </w:tcPr>
          <w:p w14:paraId="4B13B7B5" w14:textId="77777777" w:rsidR="005019A2" w:rsidRPr="005019A2" w:rsidRDefault="005019A2" w:rsidP="00646C9C">
            <w:pPr>
              <w:spacing w:line="240" w:lineRule="auto"/>
              <w:rPr>
                <w:rFonts w:ascii="Times New Roman" w:hAnsi="Times New Roman"/>
                <w:b/>
                <w:bCs/>
              </w:rPr>
            </w:pPr>
          </w:p>
        </w:tc>
        <w:tc>
          <w:tcPr>
            <w:tcW w:w="2455" w:type="pct"/>
          </w:tcPr>
          <w:p w14:paraId="4E7B7EA2" w14:textId="77777777" w:rsidR="005019A2" w:rsidRPr="005019A2" w:rsidRDefault="005019A2" w:rsidP="003944D7">
            <w:pPr>
              <w:numPr>
                <w:ilvl w:val="0"/>
                <w:numId w:val="11"/>
              </w:numPr>
              <w:suppressAutoHyphens/>
              <w:spacing w:after="0" w:line="240" w:lineRule="auto"/>
              <w:ind w:left="336"/>
              <w:rPr>
                <w:rFonts w:ascii="Times New Roman" w:hAnsi="Times New Roman"/>
              </w:rPr>
            </w:pPr>
            <w:r w:rsidRPr="005019A2">
              <w:rPr>
                <w:rFonts w:ascii="Times New Roman" w:hAnsi="Times New Roman"/>
              </w:rPr>
              <w:t xml:space="preserve">Передача винт-гайка </w:t>
            </w:r>
          </w:p>
        </w:tc>
        <w:tc>
          <w:tcPr>
            <w:tcW w:w="556" w:type="pct"/>
            <w:vAlign w:val="center"/>
          </w:tcPr>
          <w:p w14:paraId="72B5EB8F" w14:textId="258F1C49" w:rsidR="005019A2" w:rsidRPr="005019A2" w:rsidRDefault="005019A2" w:rsidP="00646C9C">
            <w:pPr>
              <w:suppressAutoHyphens/>
              <w:jc w:val="center"/>
              <w:rPr>
                <w:rFonts w:ascii="Times New Roman" w:hAnsi="Times New Roman"/>
              </w:rPr>
            </w:pPr>
          </w:p>
        </w:tc>
        <w:tc>
          <w:tcPr>
            <w:tcW w:w="455" w:type="pct"/>
          </w:tcPr>
          <w:p w14:paraId="101C7C86" w14:textId="77777777" w:rsidR="005019A2" w:rsidRPr="005019A2" w:rsidRDefault="005019A2" w:rsidP="00646C9C">
            <w:pPr>
              <w:suppressAutoHyphens/>
              <w:spacing w:after="0"/>
              <w:jc w:val="both"/>
              <w:rPr>
                <w:rFonts w:ascii="Times New Roman" w:hAnsi="Times New Roman"/>
              </w:rPr>
            </w:pPr>
          </w:p>
        </w:tc>
        <w:tc>
          <w:tcPr>
            <w:tcW w:w="706" w:type="pct"/>
          </w:tcPr>
          <w:p w14:paraId="763B421B" w14:textId="7617F4EF" w:rsidR="005019A2" w:rsidRPr="005019A2" w:rsidRDefault="005019A2" w:rsidP="00646C9C">
            <w:pPr>
              <w:suppressAutoHyphens/>
              <w:spacing w:after="0"/>
              <w:jc w:val="both"/>
              <w:rPr>
                <w:rFonts w:ascii="Times New Roman" w:hAnsi="Times New Roman"/>
              </w:rPr>
            </w:pPr>
          </w:p>
        </w:tc>
      </w:tr>
      <w:tr w:rsidR="005019A2" w:rsidRPr="005019A2" w14:paraId="2B02C0F7" w14:textId="77777777" w:rsidTr="005019A2">
        <w:trPr>
          <w:trHeight w:val="460"/>
        </w:trPr>
        <w:tc>
          <w:tcPr>
            <w:tcW w:w="828" w:type="pct"/>
            <w:vMerge/>
          </w:tcPr>
          <w:p w14:paraId="5D27C924" w14:textId="77777777" w:rsidR="005019A2" w:rsidRPr="005019A2" w:rsidRDefault="005019A2" w:rsidP="00646C9C">
            <w:pPr>
              <w:spacing w:line="240" w:lineRule="auto"/>
              <w:rPr>
                <w:rFonts w:ascii="Times New Roman" w:hAnsi="Times New Roman"/>
                <w:b/>
                <w:bCs/>
              </w:rPr>
            </w:pPr>
          </w:p>
        </w:tc>
        <w:tc>
          <w:tcPr>
            <w:tcW w:w="2455" w:type="pct"/>
          </w:tcPr>
          <w:p w14:paraId="5A5C4FFB"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22752B39" w14:textId="7E3CEAE4" w:rsidR="005019A2" w:rsidRPr="005019A2" w:rsidRDefault="005019A2" w:rsidP="00646C9C">
            <w:pPr>
              <w:suppressAutoHyphens/>
              <w:jc w:val="center"/>
              <w:rPr>
                <w:rFonts w:ascii="Times New Roman" w:hAnsi="Times New Roman"/>
              </w:rPr>
            </w:pPr>
          </w:p>
        </w:tc>
        <w:tc>
          <w:tcPr>
            <w:tcW w:w="455" w:type="pct"/>
          </w:tcPr>
          <w:p w14:paraId="054FD750" w14:textId="77777777" w:rsidR="005019A2" w:rsidRPr="005019A2" w:rsidRDefault="005019A2" w:rsidP="00646C9C">
            <w:pPr>
              <w:suppressAutoHyphens/>
              <w:spacing w:after="0"/>
              <w:jc w:val="both"/>
              <w:rPr>
                <w:rFonts w:ascii="Times New Roman" w:hAnsi="Times New Roman"/>
              </w:rPr>
            </w:pPr>
          </w:p>
        </w:tc>
        <w:tc>
          <w:tcPr>
            <w:tcW w:w="706" w:type="pct"/>
          </w:tcPr>
          <w:p w14:paraId="0407F7C9" w14:textId="2FE1D25C" w:rsidR="005019A2" w:rsidRPr="005019A2" w:rsidRDefault="005019A2" w:rsidP="00646C9C">
            <w:pPr>
              <w:suppressAutoHyphens/>
              <w:spacing w:after="0"/>
              <w:jc w:val="both"/>
              <w:rPr>
                <w:rFonts w:ascii="Times New Roman" w:hAnsi="Times New Roman"/>
              </w:rPr>
            </w:pPr>
          </w:p>
        </w:tc>
      </w:tr>
      <w:tr w:rsidR="005019A2" w:rsidRPr="005019A2" w14:paraId="648548ED" w14:textId="77777777" w:rsidTr="005019A2">
        <w:trPr>
          <w:trHeight w:val="460"/>
        </w:trPr>
        <w:tc>
          <w:tcPr>
            <w:tcW w:w="828" w:type="pct"/>
            <w:vMerge/>
          </w:tcPr>
          <w:p w14:paraId="23B17D81" w14:textId="77777777" w:rsidR="005019A2" w:rsidRPr="005019A2" w:rsidRDefault="005019A2" w:rsidP="00646C9C">
            <w:pPr>
              <w:spacing w:line="240" w:lineRule="auto"/>
              <w:rPr>
                <w:rFonts w:ascii="Times New Roman" w:hAnsi="Times New Roman"/>
                <w:b/>
                <w:bCs/>
              </w:rPr>
            </w:pPr>
          </w:p>
        </w:tc>
        <w:tc>
          <w:tcPr>
            <w:tcW w:w="2455" w:type="pct"/>
          </w:tcPr>
          <w:p w14:paraId="6B28730F"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rPr>
              <w:t>Практическое занятие 3 «Расчёт передачи винт-гайка»</w:t>
            </w:r>
          </w:p>
        </w:tc>
        <w:tc>
          <w:tcPr>
            <w:tcW w:w="556" w:type="pct"/>
            <w:vAlign w:val="center"/>
          </w:tcPr>
          <w:p w14:paraId="09D3054E" w14:textId="28229DEA" w:rsidR="005019A2" w:rsidRPr="005019A2" w:rsidRDefault="005019A2" w:rsidP="00646C9C">
            <w:pPr>
              <w:suppressAutoHyphens/>
              <w:jc w:val="center"/>
              <w:rPr>
                <w:rFonts w:ascii="Times New Roman" w:hAnsi="Times New Roman"/>
              </w:rPr>
            </w:pPr>
          </w:p>
        </w:tc>
        <w:tc>
          <w:tcPr>
            <w:tcW w:w="455" w:type="pct"/>
          </w:tcPr>
          <w:p w14:paraId="21261B84" w14:textId="77777777" w:rsidR="005019A2" w:rsidRPr="005019A2" w:rsidRDefault="005019A2" w:rsidP="00646C9C">
            <w:pPr>
              <w:suppressAutoHyphens/>
              <w:spacing w:after="0"/>
              <w:jc w:val="both"/>
              <w:rPr>
                <w:rFonts w:ascii="Times New Roman" w:hAnsi="Times New Roman"/>
              </w:rPr>
            </w:pPr>
          </w:p>
        </w:tc>
        <w:tc>
          <w:tcPr>
            <w:tcW w:w="706" w:type="pct"/>
          </w:tcPr>
          <w:p w14:paraId="670C9B1A" w14:textId="6303BAE7" w:rsidR="005019A2" w:rsidRPr="005019A2" w:rsidRDefault="005019A2" w:rsidP="00646C9C">
            <w:pPr>
              <w:suppressAutoHyphens/>
              <w:spacing w:after="0"/>
              <w:jc w:val="both"/>
              <w:rPr>
                <w:rFonts w:ascii="Times New Roman" w:hAnsi="Times New Roman"/>
              </w:rPr>
            </w:pPr>
          </w:p>
        </w:tc>
      </w:tr>
      <w:tr w:rsidR="005019A2" w:rsidRPr="005019A2" w14:paraId="1D3EF597" w14:textId="77777777" w:rsidTr="005019A2">
        <w:trPr>
          <w:trHeight w:val="460"/>
        </w:trPr>
        <w:tc>
          <w:tcPr>
            <w:tcW w:w="828" w:type="pct"/>
            <w:vMerge w:val="restart"/>
          </w:tcPr>
          <w:p w14:paraId="684B8646"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1.7 Червячные передачи</w:t>
            </w:r>
          </w:p>
        </w:tc>
        <w:tc>
          <w:tcPr>
            <w:tcW w:w="2455" w:type="pct"/>
          </w:tcPr>
          <w:p w14:paraId="346B093E"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094E52E3" w14:textId="5310DC3F" w:rsidR="005019A2" w:rsidRPr="005019A2" w:rsidRDefault="005019A2" w:rsidP="00646C9C">
            <w:pPr>
              <w:suppressAutoHyphens/>
              <w:jc w:val="center"/>
              <w:rPr>
                <w:rFonts w:ascii="Times New Roman" w:hAnsi="Times New Roman"/>
              </w:rPr>
            </w:pPr>
          </w:p>
        </w:tc>
        <w:tc>
          <w:tcPr>
            <w:tcW w:w="455" w:type="pct"/>
          </w:tcPr>
          <w:p w14:paraId="1AD47849" w14:textId="77777777" w:rsidR="005019A2" w:rsidRPr="005019A2" w:rsidRDefault="005019A2" w:rsidP="00646C9C">
            <w:pPr>
              <w:suppressAutoHyphens/>
              <w:spacing w:after="0"/>
              <w:jc w:val="both"/>
              <w:rPr>
                <w:rFonts w:ascii="Times New Roman" w:hAnsi="Times New Roman"/>
              </w:rPr>
            </w:pPr>
          </w:p>
        </w:tc>
        <w:tc>
          <w:tcPr>
            <w:tcW w:w="706" w:type="pct"/>
          </w:tcPr>
          <w:p w14:paraId="1CCE8D42" w14:textId="4DFA6A7F" w:rsidR="005019A2" w:rsidRPr="005019A2" w:rsidRDefault="005019A2" w:rsidP="00646C9C">
            <w:pPr>
              <w:suppressAutoHyphens/>
              <w:spacing w:after="0"/>
              <w:jc w:val="both"/>
              <w:rPr>
                <w:rFonts w:ascii="Times New Roman" w:hAnsi="Times New Roman"/>
              </w:rPr>
            </w:pPr>
          </w:p>
        </w:tc>
      </w:tr>
      <w:tr w:rsidR="005019A2" w:rsidRPr="005019A2" w14:paraId="3CE5A62B" w14:textId="77777777" w:rsidTr="005019A2">
        <w:trPr>
          <w:trHeight w:val="460"/>
        </w:trPr>
        <w:tc>
          <w:tcPr>
            <w:tcW w:w="828" w:type="pct"/>
            <w:vMerge/>
          </w:tcPr>
          <w:p w14:paraId="13605BEE" w14:textId="77777777" w:rsidR="005019A2" w:rsidRPr="005019A2" w:rsidRDefault="005019A2" w:rsidP="00646C9C">
            <w:pPr>
              <w:spacing w:line="240" w:lineRule="auto"/>
              <w:rPr>
                <w:rFonts w:ascii="Times New Roman" w:hAnsi="Times New Roman"/>
                <w:b/>
                <w:bCs/>
              </w:rPr>
            </w:pPr>
          </w:p>
        </w:tc>
        <w:tc>
          <w:tcPr>
            <w:tcW w:w="2455" w:type="pct"/>
          </w:tcPr>
          <w:p w14:paraId="72B3642B"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Червячные передачи</w:t>
            </w:r>
          </w:p>
        </w:tc>
        <w:tc>
          <w:tcPr>
            <w:tcW w:w="556" w:type="pct"/>
            <w:vAlign w:val="center"/>
          </w:tcPr>
          <w:p w14:paraId="6716B3FD" w14:textId="10E063FE" w:rsidR="005019A2" w:rsidRPr="005019A2" w:rsidRDefault="005019A2" w:rsidP="00646C9C">
            <w:pPr>
              <w:suppressAutoHyphens/>
              <w:jc w:val="center"/>
              <w:rPr>
                <w:rFonts w:ascii="Times New Roman" w:hAnsi="Times New Roman"/>
              </w:rPr>
            </w:pPr>
          </w:p>
        </w:tc>
        <w:tc>
          <w:tcPr>
            <w:tcW w:w="455" w:type="pct"/>
          </w:tcPr>
          <w:p w14:paraId="6A76B688" w14:textId="77777777" w:rsidR="005019A2" w:rsidRPr="005019A2" w:rsidRDefault="005019A2" w:rsidP="00646C9C">
            <w:pPr>
              <w:suppressAutoHyphens/>
              <w:spacing w:after="0"/>
              <w:jc w:val="both"/>
              <w:rPr>
                <w:rFonts w:ascii="Times New Roman" w:hAnsi="Times New Roman"/>
              </w:rPr>
            </w:pPr>
          </w:p>
        </w:tc>
        <w:tc>
          <w:tcPr>
            <w:tcW w:w="706" w:type="pct"/>
          </w:tcPr>
          <w:p w14:paraId="7268CA5A" w14:textId="64173C71" w:rsidR="005019A2" w:rsidRPr="005019A2" w:rsidRDefault="005019A2" w:rsidP="00646C9C">
            <w:pPr>
              <w:suppressAutoHyphens/>
              <w:spacing w:after="0"/>
              <w:jc w:val="both"/>
              <w:rPr>
                <w:rFonts w:ascii="Times New Roman" w:hAnsi="Times New Roman"/>
              </w:rPr>
            </w:pPr>
          </w:p>
        </w:tc>
      </w:tr>
      <w:tr w:rsidR="005019A2" w:rsidRPr="005019A2" w14:paraId="351B8F06" w14:textId="77777777" w:rsidTr="005019A2">
        <w:trPr>
          <w:trHeight w:val="460"/>
        </w:trPr>
        <w:tc>
          <w:tcPr>
            <w:tcW w:w="828" w:type="pct"/>
            <w:vMerge/>
          </w:tcPr>
          <w:p w14:paraId="5124890D" w14:textId="77777777" w:rsidR="005019A2" w:rsidRPr="005019A2" w:rsidRDefault="005019A2" w:rsidP="00646C9C">
            <w:pPr>
              <w:spacing w:line="240" w:lineRule="auto"/>
              <w:rPr>
                <w:rFonts w:ascii="Times New Roman" w:hAnsi="Times New Roman"/>
                <w:b/>
                <w:bCs/>
              </w:rPr>
            </w:pPr>
          </w:p>
        </w:tc>
        <w:tc>
          <w:tcPr>
            <w:tcW w:w="2455" w:type="pct"/>
          </w:tcPr>
          <w:p w14:paraId="01AA91DE"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07AA9279" w14:textId="0B68D367" w:rsidR="005019A2" w:rsidRPr="005019A2" w:rsidRDefault="005019A2" w:rsidP="00646C9C">
            <w:pPr>
              <w:suppressAutoHyphens/>
              <w:jc w:val="center"/>
              <w:rPr>
                <w:rFonts w:ascii="Times New Roman" w:hAnsi="Times New Roman"/>
              </w:rPr>
            </w:pPr>
          </w:p>
        </w:tc>
        <w:tc>
          <w:tcPr>
            <w:tcW w:w="455" w:type="pct"/>
          </w:tcPr>
          <w:p w14:paraId="6C7780CB" w14:textId="77777777" w:rsidR="005019A2" w:rsidRPr="005019A2" w:rsidRDefault="005019A2" w:rsidP="00646C9C">
            <w:pPr>
              <w:suppressAutoHyphens/>
              <w:spacing w:after="0"/>
              <w:jc w:val="both"/>
              <w:rPr>
                <w:rFonts w:ascii="Times New Roman" w:hAnsi="Times New Roman"/>
              </w:rPr>
            </w:pPr>
          </w:p>
        </w:tc>
        <w:tc>
          <w:tcPr>
            <w:tcW w:w="706" w:type="pct"/>
          </w:tcPr>
          <w:p w14:paraId="35C1CE81" w14:textId="6745666E" w:rsidR="005019A2" w:rsidRPr="005019A2" w:rsidRDefault="005019A2" w:rsidP="00646C9C">
            <w:pPr>
              <w:suppressAutoHyphens/>
              <w:spacing w:after="0"/>
              <w:jc w:val="both"/>
              <w:rPr>
                <w:rFonts w:ascii="Times New Roman" w:hAnsi="Times New Roman"/>
              </w:rPr>
            </w:pPr>
          </w:p>
        </w:tc>
      </w:tr>
      <w:tr w:rsidR="005019A2" w:rsidRPr="005019A2" w14:paraId="1401F57A" w14:textId="77777777" w:rsidTr="005019A2">
        <w:trPr>
          <w:trHeight w:val="460"/>
        </w:trPr>
        <w:tc>
          <w:tcPr>
            <w:tcW w:w="828" w:type="pct"/>
            <w:vMerge/>
          </w:tcPr>
          <w:p w14:paraId="7D4A9E2F" w14:textId="77777777" w:rsidR="005019A2" w:rsidRPr="005019A2" w:rsidRDefault="005019A2" w:rsidP="00646C9C">
            <w:pPr>
              <w:spacing w:line="240" w:lineRule="auto"/>
              <w:rPr>
                <w:rFonts w:ascii="Times New Roman" w:hAnsi="Times New Roman"/>
                <w:b/>
                <w:bCs/>
              </w:rPr>
            </w:pPr>
          </w:p>
        </w:tc>
        <w:tc>
          <w:tcPr>
            <w:tcW w:w="2455" w:type="pct"/>
          </w:tcPr>
          <w:p w14:paraId="32A37C71"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4 «Расчёт червячной передачи»</w:t>
            </w:r>
          </w:p>
        </w:tc>
        <w:tc>
          <w:tcPr>
            <w:tcW w:w="556" w:type="pct"/>
            <w:vAlign w:val="center"/>
          </w:tcPr>
          <w:p w14:paraId="44E9CF32" w14:textId="6AAD03A6" w:rsidR="005019A2" w:rsidRPr="005019A2" w:rsidRDefault="005019A2" w:rsidP="00646C9C">
            <w:pPr>
              <w:suppressAutoHyphens/>
              <w:jc w:val="center"/>
              <w:rPr>
                <w:rFonts w:ascii="Times New Roman" w:hAnsi="Times New Roman"/>
              </w:rPr>
            </w:pPr>
          </w:p>
        </w:tc>
        <w:tc>
          <w:tcPr>
            <w:tcW w:w="455" w:type="pct"/>
          </w:tcPr>
          <w:p w14:paraId="4FA55597" w14:textId="77777777" w:rsidR="005019A2" w:rsidRPr="005019A2" w:rsidRDefault="005019A2" w:rsidP="00646C9C">
            <w:pPr>
              <w:suppressAutoHyphens/>
              <w:spacing w:after="0"/>
              <w:jc w:val="both"/>
              <w:rPr>
                <w:rFonts w:ascii="Times New Roman" w:hAnsi="Times New Roman"/>
              </w:rPr>
            </w:pPr>
          </w:p>
        </w:tc>
        <w:tc>
          <w:tcPr>
            <w:tcW w:w="706" w:type="pct"/>
          </w:tcPr>
          <w:p w14:paraId="0A54B4A6" w14:textId="3F94EF19" w:rsidR="005019A2" w:rsidRPr="005019A2" w:rsidRDefault="005019A2" w:rsidP="00646C9C">
            <w:pPr>
              <w:suppressAutoHyphens/>
              <w:spacing w:after="0"/>
              <w:jc w:val="both"/>
              <w:rPr>
                <w:rFonts w:ascii="Times New Roman" w:hAnsi="Times New Roman"/>
              </w:rPr>
            </w:pPr>
          </w:p>
        </w:tc>
      </w:tr>
      <w:tr w:rsidR="005019A2" w:rsidRPr="005019A2" w14:paraId="3E784038" w14:textId="77777777" w:rsidTr="005019A2">
        <w:trPr>
          <w:trHeight w:val="460"/>
        </w:trPr>
        <w:tc>
          <w:tcPr>
            <w:tcW w:w="828" w:type="pct"/>
            <w:vMerge w:val="restart"/>
          </w:tcPr>
          <w:p w14:paraId="2A33045E"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1.8 Ременные передачи</w:t>
            </w:r>
          </w:p>
          <w:p w14:paraId="023B59BA" w14:textId="77777777" w:rsidR="005019A2" w:rsidRPr="005019A2" w:rsidRDefault="005019A2" w:rsidP="00646C9C">
            <w:pPr>
              <w:spacing w:line="240" w:lineRule="auto"/>
              <w:rPr>
                <w:rFonts w:ascii="Times New Roman" w:hAnsi="Times New Roman"/>
                <w:b/>
                <w:bCs/>
              </w:rPr>
            </w:pPr>
          </w:p>
        </w:tc>
        <w:tc>
          <w:tcPr>
            <w:tcW w:w="2455" w:type="pct"/>
          </w:tcPr>
          <w:p w14:paraId="39EDE44D"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765C2C7F" w14:textId="0A71F410" w:rsidR="005019A2" w:rsidRPr="005019A2" w:rsidRDefault="005019A2" w:rsidP="00646C9C">
            <w:pPr>
              <w:suppressAutoHyphens/>
              <w:jc w:val="center"/>
              <w:rPr>
                <w:rFonts w:ascii="Times New Roman" w:hAnsi="Times New Roman"/>
              </w:rPr>
            </w:pPr>
          </w:p>
        </w:tc>
        <w:tc>
          <w:tcPr>
            <w:tcW w:w="455" w:type="pct"/>
          </w:tcPr>
          <w:p w14:paraId="428041C1" w14:textId="77777777" w:rsidR="005019A2" w:rsidRPr="005019A2" w:rsidRDefault="005019A2" w:rsidP="00646C9C">
            <w:pPr>
              <w:suppressAutoHyphens/>
              <w:spacing w:after="0"/>
              <w:jc w:val="both"/>
              <w:rPr>
                <w:rFonts w:ascii="Times New Roman" w:hAnsi="Times New Roman"/>
              </w:rPr>
            </w:pPr>
          </w:p>
        </w:tc>
        <w:tc>
          <w:tcPr>
            <w:tcW w:w="706" w:type="pct"/>
          </w:tcPr>
          <w:p w14:paraId="492402C4" w14:textId="14D174F3" w:rsidR="005019A2" w:rsidRPr="005019A2" w:rsidRDefault="005019A2" w:rsidP="00646C9C">
            <w:pPr>
              <w:suppressAutoHyphens/>
              <w:spacing w:after="0"/>
              <w:jc w:val="both"/>
              <w:rPr>
                <w:rFonts w:ascii="Times New Roman" w:hAnsi="Times New Roman"/>
              </w:rPr>
            </w:pPr>
          </w:p>
        </w:tc>
      </w:tr>
      <w:tr w:rsidR="005019A2" w:rsidRPr="005019A2" w14:paraId="1B298C83" w14:textId="77777777" w:rsidTr="005019A2">
        <w:trPr>
          <w:trHeight w:val="460"/>
        </w:trPr>
        <w:tc>
          <w:tcPr>
            <w:tcW w:w="828" w:type="pct"/>
            <w:vMerge/>
          </w:tcPr>
          <w:p w14:paraId="264488D3" w14:textId="77777777" w:rsidR="005019A2" w:rsidRPr="005019A2" w:rsidRDefault="005019A2" w:rsidP="00646C9C">
            <w:pPr>
              <w:spacing w:line="240" w:lineRule="auto"/>
              <w:rPr>
                <w:rFonts w:ascii="Times New Roman" w:hAnsi="Times New Roman"/>
                <w:b/>
                <w:bCs/>
              </w:rPr>
            </w:pPr>
          </w:p>
        </w:tc>
        <w:tc>
          <w:tcPr>
            <w:tcW w:w="2455" w:type="pct"/>
          </w:tcPr>
          <w:p w14:paraId="2E41D062" w14:textId="77777777" w:rsidR="005019A2" w:rsidRPr="005019A2" w:rsidRDefault="005019A2" w:rsidP="00646C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5019A2">
              <w:rPr>
                <w:rFonts w:ascii="Times New Roman" w:hAnsi="Times New Roman"/>
                <w:bCs/>
              </w:rPr>
              <w:t>1. Плоскоремённые передачи</w:t>
            </w:r>
          </w:p>
        </w:tc>
        <w:tc>
          <w:tcPr>
            <w:tcW w:w="556" w:type="pct"/>
            <w:vAlign w:val="center"/>
          </w:tcPr>
          <w:p w14:paraId="2DE40F40" w14:textId="1061D4FA" w:rsidR="005019A2" w:rsidRPr="005019A2" w:rsidRDefault="005019A2" w:rsidP="00646C9C">
            <w:pPr>
              <w:suppressAutoHyphens/>
              <w:jc w:val="center"/>
              <w:rPr>
                <w:rFonts w:ascii="Times New Roman" w:hAnsi="Times New Roman"/>
              </w:rPr>
            </w:pPr>
          </w:p>
        </w:tc>
        <w:tc>
          <w:tcPr>
            <w:tcW w:w="455" w:type="pct"/>
          </w:tcPr>
          <w:p w14:paraId="1112AA6A" w14:textId="77777777" w:rsidR="005019A2" w:rsidRPr="005019A2" w:rsidRDefault="005019A2" w:rsidP="00646C9C">
            <w:pPr>
              <w:suppressAutoHyphens/>
              <w:spacing w:after="0"/>
              <w:jc w:val="both"/>
              <w:rPr>
                <w:rFonts w:ascii="Times New Roman" w:hAnsi="Times New Roman"/>
              </w:rPr>
            </w:pPr>
          </w:p>
        </w:tc>
        <w:tc>
          <w:tcPr>
            <w:tcW w:w="706" w:type="pct"/>
          </w:tcPr>
          <w:p w14:paraId="731A673A" w14:textId="4D675AC9" w:rsidR="005019A2" w:rsidRPr="005019A2" w:rsidRDefault="005019A2" w:rsidP="00646C9C">
            <w:pPr>
              <w:suppressAutoHyphens/>
              <w:spacing w:after="0"/>
              <w:jc w:val="both"/>
              <w:rPr>
                <w:rFonts w:ascii="Times New Roman" w:hAnsi="Times New Roman"/>
              </w:rPr>
            </w:pPr>
          </w:p>
        </w:tc>
      </w:tr>
      <w:tr w:rsidR="005019A2" w:rsidRPr="005019A2" w14:paraId="4FBF715F" w14:textId="77777777" w:rsidTr="005019A2">
        <w:trPr>
          <w:trHeight w:val="460"/>
        </w:trPr>
        <w:tc>
          <w:tcPr>
            <w:tcW w:w="828" w:type="pct"/>
            <w:vMerge/>
          </w:tcPr>
          <w:p w14:paraId="24004333" w14:textId="77777777" w:rsidR="005019A2" w:rsidRPr="005019A2" w:rsidRDefault="005019A2" w:rsidP="00646C9C">
            <w:pPr>
              <w:spacing w:line="240" w:lineRule="auto"/>
              <w:rPr>
                <w:rFonts w:ascii="Times New Roman" w:hAnsi="Times New Roman"/>
                <w:b/>
                <w:bCs/>
              </w:rPr>
            </w:pPr>
          </w:p>
        </w:tc>
        <w:tc>
          <w:tcPr>
            <w:tcW w:w="2455" w:type="pct"/>
          </w:tcPr>
          <w:p w14:paraId="391ECB8D" w14:textId="77777777" w:rsidR="005019A2" w:rsidRPr="005019A2" w:rsidRDefault="005019A2" w:rsidP="00646C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rPr>
            </w:pPr>
            <w:r w:rsidRPr="005019A2">
              <w:rPr>
                <w:rFonts w:ascii="Times New Roman" w:hAnsi="Times New Roman"/>
                <w:bCs/>
              </w:rPr>
              <w:t xml:space="preserve">2. </w:t>
            </w:r>
            <w:proofErr w:type="spellStart"/>
            <w:r w:rsidRPr="005019A2">
              <w:rPr>
                <w:rFonts w:ascii="Times New Roman" w:hAnsi="Times New Roman"/>
                <w:bCs/>
              </w:rPr>
              <w:t>Клинноремённые</w:t>
            </w:r>
            <w:proofErr w:type="spellEnd"/>
            <w:r w:rsidRPr="005019A2">
              <w:rPr>
                <w:rFonts w:ascii="Times New Roman" w:hAnsi="Times New Roman"/>
                <w:bCs/>
              </w:rPr>
              <w:t xml:space="preserve"> передачи</w:t>
            </w:r>
          </w:p>
        </w:tc>
        <w:tc>
          <w:tcPr>
            <w:tcW w:w="556" w:type="pct"/>
            <w:vAlign w:val="center"/>
          </w:tcPr>
          <w:p w14:paraId="6D73B9C2" w14:textId="324DFADC" w:rsidR="005019A2" w:rsidRPr="005019A2" w:rsidRDefault="005019A2" w:rsidP="00646C9C">
            <w:pPr>
              <w:suppressAutoHyphens/>
              <w:jc w:val="center"/>
              <w:rPr>
                <w:rFonts w:ascii="Times New Roman" w:hAnsi="Times New Roman"/>
              </w:rPr>
            </w:pPr>
          </w:p>
        </w:tc>
        <w:tc>
          <w:tcPr>
            <w:tcW w:w="455" w:type="pct"/>
          </w:tcPr>
          <w:p w14:paraId="361EA444" w14:textId="77777777" w:rsidR="005019A2" w:rsidRPr="005019A2" w:rsidRDefault="005019A2" w:rsidP="00646C9C">
            <w:pPr>
              <w:suppressAutoHyphens/>
              <w:spacing w:after="0"/>
              <w:jc w:val="both"/>
              <w:rPr>
                <w:rFonts w:ascii="Times New Roman" w:hAnsi="Times New Roman"/>
              </w:rPr>
            </w:pPr>
          </w:p>
        </w:tc>
        <w:tc>
          <w:tcPr>
            <w:tcW w:w="706" w:type="pct"/>
          </w:tcPr>
          <w:p w14:paraId="70D0DCD7" w14:textId="14204C5F" w:rsidR="005019A2" w:rsidRPr="005019A2" w:rsidRDefault="005019A2" w:rsidP="00646C9C">
            <w:pPr>
              <w:suppressAutoHyphens/>
              <w:spacing w:after="0"/>
              <w:jc w:val="both"/>
              <w:rPr>
                <w:rFonts w:ascii="Times New Roman" w:hAnsi="Times New Roman"/>
              </w:rPr>
            </w:pPr>
          </w:p>
        </w:tc>
      </w:tr>
      <w:tr w:rsidR="005019A2" w:rsidRPr="005019A2" w14:paraId="16C91EDF" w14:textId="77777777" w:rsidTr="005019A2">
        <w:trPr>
          <w:trHeight w:val="460"/>
        </w:trPr>
        <w:tc>
          <w:tcPr>
            <w:tcW w:w="828" w:type="pct"/>
            <w:vMerge/>
          </w:tcPr>
          <w:p w14:paraId="7E6D1BB4" w14:textId="77777777" w:rsidR="005019A2" w:rsidRPr="005019A2" w:rsidRDefault="005019A2" w:rsidP="00646C9C">
            <w:pPr>
              <w:spacing w:line="240" w:lineRule="auto"/>
              <w:rPr>
                <w:rFonts w:ascii="Times New Roman" w:hAnsi="Times New Roman"/>
                <w:b/>
                <w:bCs/>
              </w:rPr>
            </w:pPr>
          </w:p>
        </w:tc>
        <w:tc>
          <w:tcPr>
            <w:tcW w:w="2455" w:type="pct"/>
          </w:tcPr>
          <w:p w14:paraId="3ACCD28F"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5EB68FB0" w14:textId="749D8AA8" w:rsidR="005019A2" w:rsidRPr="005019A2" w:rsidRDefault="005019A2" w:rsidP="00646C9C">
            <w:pPr>
              <w:suppressAutoHyphens/>
              <w:jc w:val="center"/>
              <w:rPr>
                <w:rFonts w:ascii="Times New Roman" w:hAnsi="Times New Roman"/>
              </w:rPr>
            </w:pPr>
          </w:p>
        </w:tc>
        <w:tc>
          <w:tcPr>
            <w:tcW w:w="455" w:type="pct"/>
          </w:tcPr>
          <w:p w14:paraId="550B4418" w14:textId="77777777" w:rsidR="005019A2" w:rsidRPr="005019A2" w:rsidRDefault="005019A2" w:rsidP="00646C9C">
            <w:pPr>
              <w:suppressAutoHyphens/>
              <w:spacing w:after="0"/>
              <w:jc w:val="both"/>
              <w:rPr>
                <w:rFonts w:ascii="Times New Roman" w:hAnsi="Times New Roman"/>
              </w:rPr>
            </w:pPr>
          </w:p>
        </w:tc>
        <w:tc>
          <w:tcPr>
            <w:tcW w:w="706" w:type="pct"/>
          </w:tcPr>
          <w:p w14:paraId="1CB347AE" w14:textId="509090AE" w:rsidR="005019A2" w:rsidRPr="005019A2" w:rsidRDefault="005019A2" w:rsidP="00646C9C">
            <w:pPr>
              <w:suppressAutoHyphens/>
              <w:spacing w:after="0"/>
              <w:jc w:val="both"/>
              <w:rPr>
                <w:rFonts w:ascii="Times New Roman" w:hAnsi="Times New Roman"/>
              </w:rPr>
            </w:pPr>
          </w:p>
        </w:tc>
      </w:tr>
      <w:tr w:rsidR="005019A2" w:rsidRPr="005019A2" w14:paraId="55BB052D" w14:textId="77777777" w:rsidTr="005019A2">
        <w:trPr>
          <w:trHeight w:val="460"/>
        </w:trPr>
        <w:tc>
          <w:tcPr>
            <w:tcW w:w="828" w:type="pct"/>
            <w:vMerge/>
          </w:tcPr>
          <w:p w14:paraId="3CB20C48" w14:textId="77777777" w:rsidR="005019A2" w:rsidRPr="005019A2" w:rsidRDefault="005019A2" w:rsidP="00646C9C">
            <w:pPr>
              <w:spacing w:line="240" w:lineRule="auto"/>
              <w:rPr>
                <w:rFonts w:ascii="Times New Roman" w:hAnsi="Times New Roman"/>
                <w:b/>
                <w:bCs/>
              </w:rPr>
            </w:pPr>
          </w:p>
        </w:tc>
        <w:tc>
          <w:tcPr>
            <w:tcW w:w="2455" w:type="pct"/>
          </w:tcPr>
          <w:p w14:paraId="158DF3A3"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5 «Расчёт плоскоремённой передачи»</w:t>
            </w:r>
          </w:p>
        </w:tc>
        <w:tc>
          <w:tcPr>
            <w:tcW w:w="556" w:type="pct"/>
            <w:vAlign w:val="center"/>
          </w:tcPr>
          <w:p w14:paraId="01C860A7" w14:textId="76D986AE" w:rsidR="005019A2" w:rsidRPr="005019A2" w:rsidRDefault="005019A2" w:rsidP="00646C9C">
            <w:pPr>
              <w:suppressAutoHyphens/>
              <w:jc w:val="center"/>
              <w:rPr>
                <w:rFonts w:ascii="Times New Roman" w:hAnsi="Times New Roman"/>
              </w:rPr>
            </w:pPr>
          </w:p>
        </w:tc>
        <w:tc>
          <w:tcPr>
            <w:tcW w:w="455" w:type="pct"/>
          </w:tcPr>
          <w:p w14:paraId="3347F6CE" w14:textId="77777777" w:rsidR="005019A2" w:rsidRPr="005019A2" w:rsidRDefault="005019A2" w:rsidP="00646C9C">
            <w:pPr>
              <w:suppressAutoHyphens/>
              <w:spacing w:after="0"/>
              <w:jc w:val="both"/>
              <w:rPr>
                <w:rFonts w:ascii="Times New Roman" w:hAnsi="Times New Roman"/>
              </w:rPr>
            </w:pPr>
          </w:p>
        </w:tc>
        <w:tc>
          <w:tcPr>
            <w:tcW w:w="706" w:type="pct"/>
          </w:tcPr>
          <w:p w14:paraId="7CF72DFF" w14:textId="2C40213D" w:rsidR="005019A2" w:rsidRPr="005019A2" w:rsidRDefault="005019A2" w:rsidP="00646C9C">
            <w:pPr>
              <w:suppressAutoHyphens/>
              <w:spacing w:after="0"/>
              <w:jc w:val="both"/>
              <w:rPr>
                <w:rFonts w:ascii="Times New Roman" w:hAnsi="Times New Roman"/>
              </w:rPr>
            </w:pPr>
          </w:p>
        </w:tc>
      </w:tr>
      <w:tr w:rsidR="005019A2" w:rsidRPr="005019A2" w14:paraId="3D4092EE" w14:textId="77777777" w:rsidTr="005019A2">
        <w:trPr>
          <w:trHeight w:val="460"/>
        </w:trPr>
        <w:tc>
          <w:tcPr>
            <w:tcW w:w="828" w:type="pct"/>
            <w:vMerge/>
          </w:tcPr>
          <w:p w14:paraId="02C267B1" w14:textId="77777777" w:rsidR="005019A2" w:rsidRPr="005019A2" w:rsidRDefault="005019A2" w:rsidP="00646C9C">
            <w:pPr>
              <w:spacing w:line="240" w:lineRule="auto"/>
              <w:rPr>
                <w:rFonts w:ascii="Times New Roman" w:hAnsi="Times New Roman"/>
                <w:b/>
                <w:bCs/>
              </w:rPr>
            </w:pPr>
          </w:p>
        </w:tc>
        <w:tc>
          <w:tcPr>
            <w:tcW w:w="2455" w:type="pct"/>
          </w:tcPr>
          <w:p w14:paraId="7710AAB1"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 xml:space="preserve">Практическое занятие 6 «Расчёт </w:t>
            </w:r>
            <w:proofErr w:type="spellStart"/>
            <w:r w:rsidRPr="005019A2">
              <w:rPr>
                <w:rFonts w:ascii="Times New Roman" w:hAnsi="Times New Roman"/>
              </w:rPr>
              <w:t>клиноремённой</w:t>
            </w:r>
            <w:proofErr w:type="spellEnd"/>
            <w:r w:rsidRPr="005019A2">
              <w:rPr>
                <w:rFonts w:ascii="Times New Roman" w:hAnsi="Times New Roman"/>
              </w:rPr>
              <w:t xml:space="preserve"> передачи»</w:t>
            </w:r>
          </w:p>
        </w:tc>
        <w:tc>
          <w:tcPr>
            <w:tcW w:w="556" w:type="pct"/>
            <w:vAlign w:val="center"/>
          </w:tcPr>
          <w:p w14:paraId="55714DC0" w14:textId="25970B53" w:rsidR="005019A2" w:rsidRPr="005019A2" w:rsidRDefault="005019A2" w:rsidP="00646C9C">
            <w:pPr>
              <w:suppressAutoHyphens/>
              <w:jc w:val="center"/>
              <w:rPr>
                <w:rFonts w:ascii="Times New Roman" w:hAnsi="Times New Roman"/>
              </w:rPr>
            </w:pPr>
          </w:p>
        </w:tc>
        <w:tc>
          <w:tcPr>
            <w:tcW w:w="455" w:type="pct"/>
          </w:tcPr>
          <w:p w14:paraId="634075FF" w14:textId="77777777" w:rsidR="005019A2" w:rsidRPr="005019A2" w:rsidRDefault="005019A2" w:rsidP="00646C9C">
            <w:pPr>
              <w:suppressAutoHyphens/>
              <w:spacing w:after="0"/>
              <w:jc w:val="both"/>
              <w:rPr>
                <w:rFonts w:ascii="Times New Roman" w:hAnsi="Times New Roman"/>
              </w:rPr>
            </w:pPr>
          </w:p>
        </w:tc>
        <w:tc>
          <w:tcPr>
            <w:tcW w:w="706" w:type="pct"/>
          </w:tcPr>
          <w:p w14:paraId="75AA58E5" w14:textId="6AD407E9" w:rsidR="005019A2" w:rsidRPr="005019A2" w:rsidRDefault="005019A2" w:rsidP="00646C9C">
            <w:pPr>
              <w:suppressAutoHyphens/>
              <w:spacing w:after="0"/>
              <w:jc w:val="both"/>
              <w:rPr>
                <w:rFonts w:ascii="Times New Roman" w:hAnsi="Times New Roman"/>
              </w:rPr>
            </w:pPr>
          </w:p>
        </w:tc>
      </w:tr>
      <w:tr w:rsidR="005019A2" w:rsidRPr="005019A2" w14:paraId="28F53644" w14:textId="77777777" w:rsidTr="005019A2">
        <w:trPr>
          <w:trHeight w:val="460"/>
        </w:trPr>
        <w:tc>
          <w:tcPr>
            <w:tcW w:w="828" w:type="pct"/>
            <w:vMerge w:val="restart"/>
          </w:tcPr>
          <w:p w14:paraId="715193EB"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1.9 Цепные передачи</w:t>
            </w:r>
          </w:p>
        </w:tc>
        <w:tc>
          <w:tcPr>
            <w:tcW w:w="2455" w:type="pct"/>
          </w:tcPr>
          <w:p w14:paraId="61A487F1"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00002636" w14:textId="2E9A46D2" w:rsidR="005019A2" w:rsidRPr="005019A2" w:rsidRDefault="005019A2" w:rsidP="00646C9C">
            <w:pPr>
              <w:suppressAutoHyphens/>
              <w:jc w:val="center"/>
              <w:rPr>
                <w:rFonts w:ascii="Times New Roman" w:hAnsi="Times New Roman"/>
              </w:rPr>
            </w:pPr>
          </w:p>
        </w:tc>
        <w:tc>
          <w:tcPr>
            <w:tcW w:w="455" w:type="pct"/>
          </w:tcPr>
          <w:p w14:paraId="60E8FCE7" w14:textId="77777777" w:rsidR="005019A2" w:rsidRPr="005019A2" w:rsidRDefault="005019A2" w:rsidP="00646C9C">
            <w:pPr>
              <w:suppressAutoHyphens/>
              <w:spacing w:after="0"/>
              <w:jc w:val="both"/>
              <w:rPr>
                <w:rFonts w:ascii="Times New Roman" w:hAnsi="Times New Roman"/>
              </w:rPr>
            </w:pPr>
          </w:p>
        </w:tc>
        <w:tc>
          <w:tcPr>
            <w:tcW w:w="706" w:type="pct"/>
          </w:tcPr>
          <w:p w14:paraId="20C68A2F" w14:textId="3AFB9752" w:rsidR="005019A2" w:rsidRPr="005019A2" w:rsidRDefault="005019A2" w:rsidP="00646C9C">
            <w:pPr>
              <w:suppressAutoHyphens/>
              <w:spacing w:after="0"/>
              <w:jc w:val="both"/>
              <w:rPr>
                <w:rFonts w:ascii="Times New Roman" w:hAnsi="Times New Roman"/>
              </w:rPr>
            </w:pPr>
          </w:p>
        </w:tc>
      </w:tr>
      <w:tr w:rsidR="005019A2" w:rsidRPr="005019A2" w14:paraId="4CE15F22" w14:textId="77777777" w:rsidTr="005019A2">
        <w:trPr>
          <w:trHeight w:val="460"/>
        </w:trPr>
        <w:tc>
          <w:tcPr>
            <w:tcW w:w="828" w:type="pct"/>
            <w:vMerge/>
          </w:tcPr>
          <w:p w14:paraId="622F8912" w14:textId="77777777" w:rsidR="005019A2" w:rsidRPr="005019A2" w:rsidRDefault="005019A2" w:rsidP="00646C9C">
            <w:pPr>
              <w:spacing w:line="240" w:lineRule="auto"/>
              <w:rPr>
                <w:rFonts w:ascii="Times New Roman" w:hAnsi="Times New Roman"/>
                <w:b/>
                <w:bCs/>
              </w:rPr>
            </w:pPr>
          </w:p>
        </w:tc>
        <w:tc>
          <w:tcPr>
            <w:tcW w:w="2455" w:type="pct"/>
          </w:tcPr>
          <w:p w14:paraId="54AA647C"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Цепные передачи</w:t>
            </w:r>
          </w:p>
        </w:tc>
        <w:tc>
          <w:tcPr>
            <w:tcW w:w="556" w:type="pct"/>
            <w:vAlign w:val="center"/>
          </w:tcPr>
          <w:p w14:paraId="27DDC6EF" w14:textId="42636379" w:rsidR="005019A2" w:rsidRPr="005019A2" w:rsidRDefault="005019A2" w:rsidP="00646C9C">
            <w:pPr>
              <w:suppressAutoHyphens/>
              <w:jc w:val="center"/>
              <w:rPr>
                <w:rFonts w:ascii="Times New Roman" w:hAnsi="Times New Roman"/>
              </w:rPr>
            </w:pPr>
          </w:p>
        </w:tc>
        <w:tc>
          <w:tcPr>
            <w:tcW w:w="455" w:type="pct"/>
          </w:tcPr>
          <w:p w14:paraId="278CD2CD" w14:textId="77777777" w:rsidR="005019A2" w:rsidRPr="005019A2" w:rsidRDefault="005019A2" w:rsidP="00646C9C">
            <w:pPr>
              <w:suppressAutoHyphens/>
              <w:spacing w:after="0"/>
              <w:jc w:val="both"/>
              <w:rPr>
                <w:rFonts w:ascii="Times New Roman" w:hAnsi="Times New Roman"/>
              </w:rPr>
            </w:pPr>
          </w:p>
        </w:tc>
        <w:tc>
          <w:tcPr>
            <w:tcW w:w="706" w:type="pct"/>
          </w:tcPr>
          <w:p w14:paraId="54F54CFC" w14:textId="653B1B22" w:rsidR="005019A2" w:rsidRPr="005019A2" w:rsidRDefault="005019A2" w:rsidP="00646C9C">
            <w:pPr>
              <w:suppressAutoHyphens/>
              <w:spacing w:after="0"/>
              <w:jc w:val="both"/>
              <w:rPr>
                <w:rFonts w:ascii="Times New Roman" w:hAnsi="Times New Roman"/>
              </w:rPr>
            </w:pPr>
          </w:p>
        </w:tc>
      </w:tr>
      <w:tr w:rsidR="005019A2" w:rsidRPr="005019A2" w14:paraId="37B607C8" w14:textId="77777777" w:rsidTr="005019A2">
        <w:trPr>
          <w:trHeight w:val="460"/>
        </w:trPr>
        <w:tc>
          <w:tcPr>
            <w:tcW w:w="828" w:type="pct"/>
            <w:vMerge/>
          </w:tcPr>
          <w:p w14:paraId="7D0B85E5" w14:textId="77777777" w:rsidR="005019A2" w:rsidRPr="005019A2" w:rsidRDefault="005019A2" w:rsidP="00646C9C">
            <w:pPr>
              <w:spacing w:line="240" w:lineRule="auto"/>
              <w:rPr>
                <w:rFonts w:ascii="Times New Roman" w:hAnsi="Times New Roman"/>
                <w:b/>
                <w:bCs/>
              </w:rPr>
            </w:pPr>
          </w:p>
        </w:tc>
        <w:tc>
          <w:tcPr>
            <w:tcW w:w="2455" w:type="pct"/>
          </w:tcPr>
          <w:p w14:paraId="3E1CADA2"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6D3DFB09" w14:textId="79EC02AD" w:rsidR="005019A2" w:rsidRPr="005019A2" w:rsidRDefault="005019A2" w:rsidP="00646C9C">
            <w:pPr>
              <w:suppressAutoHyphens/>
              <w:jc w:val="center"/>
              <w:rPr>
                <w:rFonts w:ascii="Times New Roman" w:hAnsi="Times New Roman"/>
              </w:rPr>
            </w:pPr>
          </w:p>
        </w:tc>
        <w:tc>
          <w:tcPr>
            <w:tcW w:w="455" w:type="pct"/>
          </w:tcPr>
          <w:p w14:paraId="212B9DA8" w14:textId="77777777" w:rsidR="005019A2" w:rsidRPr="005019A2" w:rsidRDefault="005019A2" w:rsidP="00646C9C">
            <w:pPr>
              <w:suppressAutoHyphens/>
              <w:spacing w:after="0"/>
              <w:jc w:val="both"/>
              <w:rPr>
                <w:rFonts w:ascii="Times New Roman" w:hAnsi="Times New Roman"/>
              </w:rPr>
            </w:pPr>
          </w:p>
        </w:tc>
        <w:tc>
          <w:tcPr>
            <w:tcW w:w="706" w:type="pct"/>
          </w:tcPr>
          <w:p w14:paraId="7DD48AA4" w14:textId="607FC814" w:rsidR="005019A2" w:rsidRPr="005019A2" w:rsidRDefault="005019A2" w:rsidP="00646C9C">
            <w:pPr>
              <w:suppressAutoHyphens/>
              <w:spacing w:after="0"/>
              <w:jc w:val="both"/>
              <w:rPr>
                <w:rFonts w:ascii="Times New Roman" w:hAnsi="Times New Roman"/>
              </w:rPr>
            </w:pPr>
          </w:p>
        </w:tc>
      </w:tr>
      <w:tr w:rsidR="005019A2" w:rsidRPr="005019A2" w14:paraId="4478B0A6" w14:textId="77777777" w:rsidTr="005019A2">
        <w:trPr>
          <w:trHeight w:val="460"/>
        </w:trPr>
        <w:tc>
          <w:tcPr>
            <w:tcW w:w="828" w:type="pct"/>
            <w:vMerge/>
          </w:tcPr>
          <w:p w14:paraId="5D5563B6" w14:textId="77777777" w:rsidR="005019A2" w:rsidRPr="005019A2" w:rsidRDefault="005019A2" w:rsidP="00646C9C">
            <w:pPr>
              <w:spacing w:line="240" w:lineRule="auto"/>
              <w:rPr>
                <w:rFonts w:ascii="Times New Roman" w:hAnsi="Times New Roman"/>
                <w:b/>
                <w:bCs/>
              </w:rPr>
            </w:pPr>
          </w:p>
        </w:tc>
        <w:tc>
          <w:tcPr>
            <w:tcW w:w="2455" w:type="pct"/>
          </w:tcPr>
          <w:p w14:paraId="2FDF3813"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7 «Расчёт цепной передачи»</w:t>
            </w:r>
          </w:p>
        </w:tc>
        <w:tc>
          <w:tcPr>
            <w:tcW w:w="556" w:type="pct"/>
            <w:vAlign w:val="center"/>
          </w:tcPr>
          <w:p w14:paraId="21770D84" w14:textId="36DA7C04" w:rsidR="005019A2" w:rsidRPr="005019A2" w:rsidRDefault="005019A2" w:rsidP="00646C9C">
            <w:pPr>
              <w:suppressAutoHyphens/>
              <w:jc w:val="center"/>
              <w:rPr>
                <w:rFonts w:ascii="Times New Roman" w:hAnsi="Times New Roman"/>
              </w:rPr>
            </w:pPr>
          </w:p>
        </w:tc>
        <w:tc>
          <w:tcPr>
            <w:tcW w:w="455" w:type="pct"/>
          </w:tcPr>
          <w:p w14:paraId="783E726A" w14:textId="77777777" w:rsidR="005019A2" w:rsidRPr="005019A2" w:rsidRDefault="005019A2" w:rsidP="00646C9C">
            <w:pPr>
              <w:suppressAutoHyphens/>
              <w:spacing w:after="0"/>
              <w:jc w:val="both"/>
              <w:rPr>
                <w:rFonts w:ascii="Times New Roman" w:hAnsi="Times New Roman"/>
              </w:rPr>
            </w:pPr>
          </w:p>
        </w:tc>
        <w:tc>
          <w:tcPr>
            <w:tcW w:w="706" w:type="pct"/>
          </w:tcPr>
          <w:p w14:paraId="3A8678F7" w14:textId="214BE936" w:rsidR="005019A2" w:rsidRPr="005019A2" w:rsidRDefault="005019A2" w:rsidP="00646C9C">
            <w:pPr>
              <w:suppressAutoHyphens/>
              <w:spacing w:after="0"/>
              <w:jc w:val="both"/>
              <w:rPr>
                <w:rFonts w:ascii="Times New Roman" w:hAnsi="Times New Roman"/>
              </w:rPr>
            </w:pPr>
          </w:p>
        </w:tc>
      </w:tr>
      <w:tr w:rsidR="005019A2" w:rsidRPr="005019A2" w14:paraId="476FB748" w14:textId="77777777" w:rsidTr="005019A2">
        <w:trPr>
          <w:trHeight w:val="460"/>
        </w:trPr>
        <w:tc>
          <w:tcPr>
            <w:tcW w:w="828" w:type="pct"/>
            <w:vMerge w:val="restart"/>
          </w:tcPr>
          <w:p w14:paraId="651D9A1B"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1.10 Общие сведения о цилиндрических и конических редукторах</w:t>
            </w:r>
          </w:p>
        </w:tc>
        <w:tc>
          <w:tcPr>
            <w:tcW w:w="2455" w:type="pct"/>
          </w:tcPr>
          <w:p w14:paraId="3BADFACA"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1C7AF053" w14:textId="76D48462" w:rsidR="005019A2" w:rsidRPr="005019A2" w:rsidRDefault="005019A2" w:rsidP="00646C9C">
            <w:pPr>
              <w:suppressAutoHyphens/>
              <w:jc w:val="center"/>
              <w:rPr>
                <w:rFonts w:ascii="Times New Roman" w:hAnsi="Times New Roman"/>
              </w:rPr>
            </w:pPr>
          </w:p>
        </w:tc>
        <w:tc>
          <w:tcPr>
            <w:tcW w:w="455" w:type="pct"/>
          </w:tcPr>
          <w:p w14:paraId="4C0B1A67" w14:textId="77777777" w:rsidR="005019A2" w:rsidRPr="005019A2" w:rsidRDefault="005019A2" w:rsidP="00646C9C">
            <w:pPr>
              <w:suppressAutoHyphens/>
              <w:spacing w:after="0"/>
              <w:jc w:val="both"/>
              <w:rPr>
                <w:rFonts w:ascii="Times New Roman" w:hAnsi="Times New Roman"/>
              </w:rPr>
            </w:pPr>
          </w:p>
        </w:tc>
        <w:tc>
          <w:tcPr>
            <w:tcW w:w="706" w:type="pct"/>
          </w:tcPr>
          <w:p w14:paraId="33626AEF" w14:textId="0EB83663" w:rsidR="005019A2" w:rsidRPr="005019A2" w:rsidRDefault="005019A2" w:rsidP="00646C9C">
            <w:pPr>
              <w:suppressAutoHyphens/>
              <w:spacing w:after="0"/>
              <w:jc w:val="both"/>
              <w:rPr>
                <w:rFonts w:ascii="Times New Roman" w:hAnsi="Times New Roman"/>
              </w:rPr>
            </w:pPr>
          </w:p>
        </w:tc>
      </w:tr>
      <w:tr w:rsidR="005019A2" w:rsidRPr="005019A2" w14:paraId="7E11340E" w14:textId="77777777" w:rsidTr="005019A2">
        <w:trPr>
          <w:trHeight w:val="460"/>
        </w:trPr>
        <w:tc>
          <w:tcPr>
            <w:tcW w:w="828" w:type="pct"/>
            <w:vMerge/>
          </w:tcPr>
          <w:p w14:paraId="23D714CF" w14:textId="77777777" w:rsidR="005019A2" w:rsidRPr="005019A2" w:rsidRDefault="005019A2" w:rsidP="00646C9C">
            <w:pPr>
              <w:spacing w:line="240" w:lineRule="auto"/>
              <w:rPr>
                <w:rFonts w:ascii="Times New Roman" w:hAnsi="Times New Roman"/>
                <w:b/>
                <w:bCs/>
              </w:rPr>
            </w:pPr>
          </w:p>
        </w:tc>
        <w:tc>
          <w:tcPr>
            <w:tcW w:w="2455" w:type="pct"/>
          </w:tcPr>
          <w:p w14:paraId="0D45FFE6"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Редукторы и вариаторы</w:t>
            </w:r>
          </w:p>
        </w:tc>
        <w:tc>
          <w:tcPr>
            <w:tcW w:w="556" w:type="pct"/>
            <w:vAlign w:val="center"/>
          </w:tcPr>
          <w:p w14:paraId="5176E4F5" w14:textId="3F4FFE7A" w:rsidR="005019A2" w:rsidRPr="005019A2" w:rsidRDefault="005019A2" w:rsidP="00646C9C">
            <w:pPr>
              <w:suppressAutoHyphens/>
              <w:jc w:val="center"/>
              <w:rPr>
                <w:rFonts w:ascii="Times New Roman" w:hAnsi="Times New Roman"/>
              </w:rPr>
            </w:pPr>
          </w:p>
        </w:tc>
        <w:tc>
          <w:tcPr>
            <w:tcW w:w="455" w:type="pct"/>
          </w:tcPr>
          <w:p w14:paraId="7527F89E" w14:textId="77777777" w:rsidR="005019A2" w:rsidRPr="005019A2" w:rsidRDefault="005019A2" w:rsidP="00646C9C">
            <w:pPr>
              <w:suppressAutoHyphens/>
              <w:spacing w:after="0"/>
              <w:jc w:val="both"/>
              <w:rPr>
                <w:rFonts w:ascii="Times New Roman" w:hAnsi="Times New Roman"/>
              </w:rPr>
            </w:pPr>
          </w:p>
        </w:tc>
        <w:tc>
          <w:tcPr>
            <w:tcW w:w="706" w:type="pct"/>
          </w:tcPr>
          <w:p w14:paraId="60455FCD" w14:textId="6100C239" w:rsidR="005019A2" w:rsidRPr="005019A2" w:rsidRDefault="005019A2" w:rsidP="00646C9C">
            <w:pPr>
              <w:suppressAutoHyphens/>
              <w:spacing w:after="0"/>
              <w:jc w:val="both"/>
              <w:rPr>
                <w:rFonts w:ascii="Times New Roman" w:hAnsi="Times New Roman"/>
              </w:rPr>
            </w:pPr>
          </w:p>
        </w:tc>
      </w:tr>
      <w:tr w:rsidR="005019A2" w:rsidRPr="005019A2" w14:paraId="5658384E" w14:textId="77777777" w:rsidTr="005019A2">
        <w:trPr>
          <w:trHeight w:val="460"/>
        </w:trPr>
        <w:tc>
          <w:tcPr>
            <w:tcW w:w="828" w:type="pct"/>
            <w:vMerge/>
          </w:tcPr>
          <w:p w14:paraId="7506F1E5" w14:textId="77777777" w:rsidR="005019A2" w:rsidRPr="005019A2" w:rsidRDefault="005019A2" w:rsidP="00646C9C">
            <w:pPr>
              <w:spacing w:line="240" w:lineRule="auto"/>
              <w:rPr>
                <w:rFonts w:ascii="Times New Roman" w:hAnsi="Times New Roman"/>
                <w:b/>
                <w:bCs/>
              </w:rPr>
            </w:pPr>
          </w:p>
        </w:tc>
        <w:tc>
          <w:tcPr>
            <w:tcW w:w="2455" w:type="pct"/>
          </w:tcPr>
          <w:p w14:paraId="267AE54A"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53BB0E8A" w14:textId="7AE25D97" w:rsidR="005019A2" w:rsidRPr="005019A2" w:rsidRDefault="005019A2" w:rsidP="00646C9C">
            <w:pPr>
              <w:suppressAutoHyphens/>
              <w:jc w:val="center"/>
              <w:rPr>
                <w:rFonts w:ascii="Times New Roman" w:hAnsi="Times New Roman"/>
              </w:rPr>
            </w:pPr>
          </w:p>
        </w:tc>
        <w:tc>
          <w:tcPr>
            <w:tcW w:w="455" w:type="pct"/>
          </w:tcPr>
          <w:p w14:paraId="6F9B96E5" w14:textId="77777777" w:rsidR="005019A2" w:rsidRPr="005019A2" w:rsidRDefault="005019A2" w:rsidP="00646C9C">
            <w:pPr>
              <w:suppressAutoHyphens/>
              <w:spacing w:after="0"/>
              <w:jc w:val="both"/>
              <w:rPr>
                <w:rFonts w:ascii="Times New Roman" w:hAnsi="Times New Roman"/>
              </w:rPr>
            </w:pPr>
          </w:p>
        </w:tc>
        <w:tc>
          <w:tcPr>
            <w:tcW w:w="706" w:type="pct"/>
          </w:tcPr>
          <w:p w14:paraId="4A29A8FC" w14:textId="1979C587" w:rsidR="005019A2" w:rsidRPr="005019A2" w:rsidRDefault="005019A2" w:rsidP="00646C9C">
            <w:pPr>
              <w:suppressAutoHyphens/>
              <w:spacing w:after="0"/>
              <w:jc w:val="both"/>
              <w:rPr>
                <w:rFonts w:ascii="Times New Roman" w:hAnsi="Times New Roman"/>
              </w:rPr>
            </w:pPr>
          </w:p>
        </w:tc>
      </w:tr>
      <w:tr w:rsidR="005019A2" w:rsidRPr="005019A2" w14:paraId="04496B3F" w14:textId="77777777" w:rsidTr="005019A2">
        <w:trPr>
          <w:trHeight w:val="460"/>
        </w:trPr>
        <w:tc>
          <w:tcPr>
            <w:tcW w:w="828" w:type="pct"/>
            <w:vMerge/>
          </w:tcPr>
          <w:p w14:paraId="1174E746" w14:textId="77777777" w:rsidR="005019A2" w:rsidRPr="005019A2" w:rsidRDefault="005019A2" w:rsidP="00646C9C">
            <w:pPr>
              <w:spacing w:line="240" w:lineRule="auto"/>
              <w:rPr>
                <w:rFonts w:ascii="Times New Roman" w:hAnsi="Times New Roman"/>
                <w:b/>
                <w:bCs/>
              </w:rPr>
            </w:pPr>
          </w:p>
        </w:tc>
        <w:tc>
          <w:tcPr>
            <w:tcW w:w="2455" w:type="pct"/>
          </w:tcPr>
          <w:p w14:paraId="4CD9213A"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8 «Расчёт параметров одноступенчатого цилиндрического редуктора»</w:t>
            </w:r>
          </w:p>
        </w:tc>
        <w:tc>
          <w:tcPr>
            <w:tcW w:w="556" w:type="pct"/>
            <w:vAlign w:val="center"/>
          </w:tcPr>
          <w:p w14:paraId="40DC7BC5" w14:textId="3F4D478F" w:rsidR="005019A2" w:rsidRPr="005019A2" w:rsidRDefault="005019A2" w:rsidP="00646C9C">
            <w:pPr>
              <w:suppressAutoHyphens/>
              <w:jc w:val="center"/>
              <w:rPr>
                <w:rFonts w:ascii="Times New Roman" w:hAnsi="Times New Roman"/>
              </w:rPr>
            </w:pPr>
          </w:p>
        </w:tc>
        <w:tc>
          <w:tcPr>
            <w:tcW w:w="455" w:type="pct"/>
          </w:tcPr>
          <w:p w14:paraId="671CEB56" w14:textId="77777777" w:rsidR="005019A2" w:rsidRPr="005019A2" w:rsidRDefault="005019A2" w:rsidP="00646C9C">
            <w:pPr>
              <w:suppressAutoHyphens/>
              <w:spacing w:after="0"/>
              <w:jc w:val="both"/>
              <w:rPr>
                <w:rFonts w:ascii="Times New Roman" w:hAnsi="Times New Roman"/>
              </w:rPr>
            </w:pPr>
          </w:p>
        </w:tc>
        <w:tc>
          <w:tcPr>
            <w:tcW w:w="706" w:type="pct"/>
          </w:tcPr>
          <w:p w14:paraId="3F6A2A4E" w14:textId="3EF8BAA4" w:rsidR="005019A2" w:rsidRPr="005019A2" w:rsidRDefault="005019A2" w:rsidP="00646C9C">
            <w:pPr>
              <w:suppressAutoHyphens/>
              <w:spacing w:after="0"/>
              <w:jc w:val="both"/>
              <w:rPr>
                <w:rFonts w:ascii="Times New Roman" w:hAnsi="Times New Roman"/>
              </w:rPr>
            </w:pPr>
          </w:p>
        </w:tc>
      </w:tr>
      <w:tr w:rsidR="005019A2" w:rsidRPr="005019A2" w14:paraId="3A8DD2D4" w14:textId="77777777" w:rsidTr="005019A2">
        <w:trPr>
          <w:trHeight w:val="460"/>
        </w:trPr>
        <w:tc>
          <w:tcPr>
            <w:tcW w:w="828" w:type="pct"/>
            <w:vMerge w:val="restart"/>
          </w:tcPr>
          <w:p w14:paraId="0FA3F92D"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1.11 Валы и оси</w:t>
            </w:r>
          </w:p>
        </w:tc>
        <w:tc>
          <w:tcPr>
            <w:tcW w:w="2455" w:type="pct"/>
          </w:tcPr>
          <w:p w14:paraId="209AEA0C"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721198C3" w14:textId="12BEFFAF" w:rsidR="005019A2" w:rsidRPr="005019A2" w:rsidRDefault="005019A2" w:rsidP="00646C9C">
            <w:pPr>
              <w:suppressAutoHyphens/>
              <w:jc w:val="center"/>
              <w:rPr>
                <w:rFonts w:ascii="Times New Roman" w:hAnsi="Times New Roman"/>
              </w:rPr>
            </w:pPr>
          </w:p>
        </w:tc>
        <w:tc>
          <w:tcPr>
            <w:tcW w:w="455" w:type="pct"/>
          </w:tcPr>
          <w:p w14:paraId="6A493C30" w14:textId="77777777" w:rsidR="005019A2" w:rsidRPr="005019A2" w:rsidRDefault="005019A2" w:rsidP="00646C9C">
            <w:pPr>
              <w:suppressAutoHyphens/>
              <w:spacing w:after="0"/>
              <w:jc w:val="both"/>
              <w:rPr>
                <w:rFonts w:ascii="Times New Roman" w:hAnsi="Times New Roman"/>
              </w:rPr>
            </w:pPr>
          </w:p>
        </w:tc>
        <w:tc>
          <w:tcPr>
            <w:tcW w:w="706" w:type="pct"/>
          </w:tcPr>
          <w:p w14:paraId="281E58D8" w14:textId="5B7D2033" w:rsidR="005019A2" w:rsidRPr="005019A2" w:rsidRDefault="005019A2" w:rsidP="00646C9C">
            <w:pPr>
              <w:suppressAutoHyphens/>
              <w:spacing w:after="0"/>
              <w:jc w:val="both"/>
              <w:rPr>
                <w:rFonts w:ascii="Times New Roman" w:hAnsi="Times New Roman"/>
              </w:rPr>
            </w:pPr>
          </w:p>
        </w:tc>
      </w:tr>
      <w:tr w:rsidR="005019A2" w:rsidRPr="005019A2" w14:paraId="141CA938" w14:textId="77777777" w:rsidTr="005019A2">
        <w:trPr>
          <w:trHeight w:val="460"/>
        </w:trPr>
        <w:tc>
          <w:tcPr>
            <w:tcW w:w="828" w:type="pct"/>
            <w:vMerge/>
          </w:tcPr>
          <w:p w14:paraId="6DDDD752" w14:textId="77777777" w:rsidR="005019A2" w:rsidRPr="005019A2" w:rsidRDefault="005019A2" w:rsidP="00646C9C">
            <w:pPr>
              <w:spacing w:line="240" w:lineRule="auto"/>
              <w:rPr>
                <w:rFonts w:ascii="Times New Roman" w:hAnsi="Times New Roman"/>
                <w:b/>
                <w:bCs/>
              </w:rPr>
            </w:pPr>
          </w:p>
        </w:tc>
        <w:tc>
          <w:tcPr>
            <w:tcW w:w="2455" w:type="pct"/>
          </w:tcPr>
          <w:p w14:paraId="729A497D"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Оси и валы</w:t>
            </w:r>
          </w:p>
        </w:tc>
        <w:tc>
          <w:tcPr>
            <w:tcW w:w="556" w:type="pct"/>
            <w:vAlign w:val="center"/>
          </w:tcPr>
          <w:p w14:paraId="24024569" w14:textId="3D4BF55B" w:rsidR="005019A2" w:rsidRPr="005019A2" w:rsidRDefault="005019A2" w:rsidP="00646C9C">
            <w:pPr>
              <w:suppressAutoHyphens/>
              <w:jc w:val="center"/>
              <w:rPr>
                <w:rFonts w:ascii="Times New Roman" w:hAnsi="Times New Roman"/>
              </w:rPr>
            </w:pPr>
          </w:p>
        </w:tc>
        <w:tc>
          <w:tcPr>
            <w:tcW w:w="455" w:type="pct"/>
          </w:tcPr>
          <w:p w14:paraId="34436B2A" w14:textId="77777777" w:rsidR="005019A2" w:rsidRPr="005019A2" w:rsidRDefault="005019A2" w:rsidP="00646C9C">
            <w:pPr>
              <w:suppressAutoHyphens/>
              <w:spacing w:after="0"/>
              <w:jc w:val="both"/>
              <w:rPr>
                <w:rFonts w:ascii="Times New Roman" w:hAnsi="Times New Roman"/>
              </w:rPr>
            </w:pPr>
          </w:p>
        </w:tc>
        <w:tc>
          <w:tcPr>
            <w:tcW w:w="706" w:type="pct"/>
          </w:tcPr>
          <w:p w14:paraId="2B749D89" w14:textId="1696DA5A" w:rsidR="005019A2" w:rsidRPr="005019A2" w:rsidRDefault="005019A2" w:rsidP="00646C9C">
            <w:pPr>
              <w:suppressAutoHyphens/>
              <w:spacing w:after="0"/>
              <w:jc w:val="both"/>
              <w:rPr>
                <w:rFonts w:ascii="Times New Roman" w:hAnsi="Times New Roman"/>
              </w:rPr>
            </w:pPr>
          </w:p>
        </w:tc>
      </w:tr>
      <w:tr w:rsidR="005019A2" w:rsidRPr="005019A2" w14:paraId="5EF9B836" w14:textId="77777777" w:rsidTr="005019A2">
        <w:trPr>
          <w:trHeight w:val="460"/>
        </w:trPr>
        <w:tc>
          <w:tcPr>
            <w:tcW w:w="828" w:type="pct"/>
            <w:vMerge/>
          </w:tcPr>
          <w:p w14:paraId="2A947C39" w14:textId="77777777" w:rsidR="005019A2" w:rsidRPr="005019A2" w:rsidRDefault="005019A2" w:rsidP="00646C9C">
            <w:pPr>
              <w:spacing w:line="240" w:lineRule="auto"/>
              <w:rPr>
                <w:rFonts w:ascii="Times New Roman" w:hAnsi="Times New Roman"/>
                <w:b/>
                <w:bCs/>
              </w:rPr>
            </w:pPr>
          </w:p>
        </w:tc>
        <w:tc>
          <w:tcPr>
            <w:tcW w:w="2455" w:type="pct"/>
          </w:tcPr>
          <w:p w14:paraId="1D6E56FF"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2. Критерии работоспособности вала</w:t>
            </w:r>
          </w:p>
        </w:tc>
        <w:tc>
          <w:tcPr>
            <w:tcW w:w="556" w:type="pct"/>
            <w:vAlign w:val="center"/>
          </w:tcPr>
          <w:p w14:paraId="2D0C48A2" w14:textId="62EB6484" w:rsidR="005019A2" w:rsidRPr="005019A2" w:rsidRDefault="005019A2" w:rsidP="00646C9C">
            <w:pPr>
              <w:suppressAutoHyphens/>
              <w:jc w:val="center"/>
              <w:rPr>
                <w:rFonts w:ascii="Times New Roman" w:hAnsi="Times New Roman"/>
              </w:rPr>
            </w:pPr>
          </w:p>
        </w:tc>
        <w:tc>
          <w:tcPr>
            <w:tcW w:w="455" w:type="pct"/>
          </w:tcPr>
          <w:p w14:paraId="6A0CC04C" w14:textId="77777777" w:rsidR="005019A2" w:rsidRPr="005019A2" w:rsidRDefault="005019A2" w:rsidP="00646C9C">
            <w:pPr>
              <w:suppressAutoHyphens/>
              <w:spacing w:after="0"/>
              <w:jc w:val="both"/>
              <w:rPr>
                <w:rFonts w:ascii="Times New Roman" w:hAnsi="Times New Roman"/>
              </w:rPr>
            </w:pPr>
          </w:p>
        </w:tc>
        <w:tc>
          <w:tcPr>
            <w:tcW w:w="706" w:type="pct"/>
          </w:tcPr>
          <w:p w14:paraId="3A07A42B" w14:textId="1972F424" w:rsidR="005019A2" w:rsidRPr="005019A2" w:rsidRDefault="005019A2" w:rsidP="00646C9C">
            <w:pPr>
              <w:suppressAutoHyphens/>
              <w:spacing w:after="0"/>
              <w:jc w:val="both"/>
              <w:rPr>
                <w:rFonts w:ascii="Times New Roman" w:hAnsi="Times New Roman"/>
              </w:rPr>
            </w:pPr>
          </w:p>
        </w:tc>
      </w:tr>
      <w:tr w:rsidR="005019A2" w:rsidRPr="005019A2" w14:paraId="3774D694" w14:textId="77777777" w:rsidTr="005019A2">
        <w:trPr>
          <w:trHeight w:val="460"/>
        </w:trPr>
        <w:tc>
          <w:tcPr>
            <w:tcW w:w="828" w:type="pct"/>
            <w:vMerge/>
          </w:tcPr>
          <w:p w14:paraId="2D1CCC74" w14:textId="77777777" w:rsidR="005019A2" w:rsidRPr="005019A2" w:rsidRDefault="005019A2" w:rsidP="00646C9C">
            <w:pPr>
              <w:spacing w:line="240" w:lineRule="auto"/>
              <w:rPr>
                <w:rFonts w:ascii="Times New Roman" w:hAnsi="Times New Roman"/>
                <w:b/>
                <w:bCs/>
              </w:rPr>
            </w:pPr>
          </w:p>
        </w:tc>
        <w:tc>
          <w:tcPr>
            <w:tcW w:w="2455" w:type="pct"/>
          </w:tcPr>
          <w:p w14:paraId="44DC5A01"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5475A65D" w14:textId="7B7C0CDE" w:rsidR="005019A2" w:rsidRPr="005019A2" w:rsidRDefault="005019A2" w:rsidP="00646C9C">
            <w:pPr>
              <w:suppressAutoHyphens/>
              <w:jc w:val="center"/>
              <w:rPr>
                <w:rFonts w:ascii="Times New Roman" w:hAnsi="Times New Roman"/>
              </w:rPr>
            </w:pPr>
          </w:p>
        </w:tc>
        <w:tc>
          <w:tcPr>
            <w:tcW w:w="455" w:type="pct"/>
          </w:tcPr>
          <w:p w14:paraId="7EBC1CE5" w14:textId="77777777" w:rsidR="005019A2" w:rsidRPr="005019A2" w:rsidRDefault="005019A2" w:rsidP="00646C9C">
            <w:pPr>
              <w:suppressAutoHyphens/>
              <w:spacing w:after="0"/>
              <w:jc w:val="both"/>
              <w:rPr>
                <w:rFonts w:ascii="Times New Roman" w:hAnsi="Times New Roman"/>
              </w:rPr>
            </w:pPr>
          </w:p>
        </w:tc>
        <w:tc>
          <w:tcPr>
            <w:tcW w:w="706" w:type="pct"/>
          </w:tcPr>
          <w:p w14:paraId="407C1AFF" w14:textId="063A1ECC" w:rsidR="005019A2" w:rsidRPr="005019A2" w:rsidRDefault="005019A2" w:rsidP="00646C9C">
            <w:pPr>
              <w:suppressAutoHyphens/>
              <w:spacing w:after="0"/>
              <w:jc w:val="both"/>
              <w:rPr>
                <w:rFonts w:ascii="Times New Roman" w:hAnsi="Times New Roman"/>
              </w:rPr>
            </w:pPr>
          </w:p>
        </w:tc>
      </w:tr>
      <w:tr w:rsidR="005019A2" w:rsidRPr="005019A2" w14:paraId="7D4325F8" w14:textId="77777777" w:rsidTr="005019A2">
        <w:trPr>
          <w:trHeight w:val="460"/>
        </w:trPr>
        <w:tc>
          <w:tcPr>
            <w:tcW w:w="828" w:type="pct"/>
            <w:vMerge/>
          </w:tcPr>
          <w:p w14:paraId="1858CB01" w14:textId="77777777" w:rsidR="005019A2" w:rsidRPr="005019A2" w:rsidRDefault="005019A2" w:rsidP="00646C9C">
            <w:pPr>
              <w:spacing w:line="240" w:lineRule="auto"/>
              <w:rPr>
                <w:rFonts w:ascii="Times New Roman" w:hAnsi="Times New Roman"/>
                <w:b/>
                <w:bCs/>
              </w:rPr>
            </w:pPr>
          </w:p>
        </w:tc>
        <w:tc>
          <w:tcPr>
            <w:tcW w:w="2455" w:type="pct"/>
          </w:tcPr>
          <w:p w14:paraId="217093AC"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9 «Расчёт вала»</w:t>
            </w:r>
          </w:p>
        </w:tc>
        <w:tc>
          <w:tcPr>
            <w:tcW w:w="556" w:type="pct"/>
            <w:vAlign w:val="center"/>
          </w:tcPr>
          <w:p w14:paraId="76DDEAB3" w14:textId="54CBCEBC" w:rsidR="005019A2" w:rsidRPr="005019A2" w:rsidRDefault="005019A2" w:rsidP="00646C9C">
            <w:pPr>
              <w:suppressAutoHyphens/>
              <w:jc w:val="center"/>
              <w:rPr>
                <w:rFonts w:ascii="Times New Roman" w:hAnsi="Times New Roman"/>
              </w:rPr>
            </w:pPr>
          </w:p>
        </w:tc>
        <w:tc>
          <w:tcPr>
            <w:tcW w:w="455" w:type="pct"/>
          </w:tcPr>
          <w:p w14:paraId="48C1713A" w14:textId="77777777" w:rsidR="005019A2" w:rsidRPr="005019A2" w:rsidRDefault="005019A2" w:rsidP="00646C9C">
            <w:pPr>
              <w:suppressAutoHyphens/>
              <w:spacing w:after="0"/>
              <w:jc w:val="both"/>
              <w:rPr>
                <w:rFonts w:ascii="Times New Roman" w:hAnsi="Times New Roman"/>
              </w:rPr>
            </w:pPr>
          </w:p>
        </w:tc>
        <w:tc>
          <w:tcPr>
            <w:tcW w:w="706" w:type="pct"/>
          </w:tcPr>
          <w:p w14:paraId="1FC58AC4" w14:textId="11AD8484" w:rsidR="005019A2" w:rsidRPr="005019A2" w:rsidRDefault="005019A2" w:rsidP="00646C9C">
            <w:pPr>
              <w:suppressAutoHyphens/>
              <w:spacing w:after="0"/>
              <w:jc w:val="both"/>
              <w:rPr>
                <w:rFonts w:ascii="Times New Roman" w:hAnsi="Times New Roman"/>
              </w:rPr>
            </w:pPr>
          </w:p>
        </w:tc>
      </w:tr>
      <w:tr w:rsidR="005019A2" w:rsidRPr="005019A2" w14:paraId="578B5BCD" w14:textId="77777777" w:rsidTr="005019A2">
        <w:trPr>
          <w:trHeight w:val="460"/>
        </w:trPr>
        <w:tc>
          <w:tcPr>
            <w:tcW w:w="828" w:type="pct"/>
            <w:vMerge w:val="restart"/>
          </w:tcPr>
          <w:p w14:paraId="14149E72"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1.12 Опоры валов и осей</w:t>
            </w:r>
          </w:p>
        </w:tc>
        <w:tc>
          <w:tcPr>
            <w:tcW w:w="2455" w:type="pct"/>
          </w:tcPr>
          <w:p w14:paraId="760F3EEC"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41EDD6D3" w14:textId="29C6DEC3" w:rsidR="005019A2" w:rsidRPr="005019A2" w:rsidRDefault="005019A2" w:rsidP="00646C9C">
            <w:pPr>
              <w:suppressAutoHyphens/>
              <w:jc w:val="center"/>
              <w:rPr>
                <w:rFonts w:ascii="Times New Roman" w:hAnsi="Times New Roman"/>
              </w:rPr>
            </w:pPr>
          </w:p>
        </w:tc>
        <w:tc>
          <w:tcPr>
            <w:tcW w:w="455" w:type="pct"/>
          </w:tcPr>
          <w:p w14:paraId="64A52D9D" w14:textId="77777777" w:rsidR="005019A2" w:rsidRPr="005019A2" w:rsidRDefault="005019A2" w:rsidP="00646C9C">
            <w:pPr>
              <w:suppressAutoHyphens/>
              <w:spacing w:after="0"/>
              <w:jc w:val="both"/>
              <w:rPr>
                <w:rFonts w:ascii="Times New Roman" w:hAnsi="Times New Roman"/>
              </w:rPr>
            </w:pPr>
          </w:p>
        </w:tc>
        <w:tc>
          <w:tcPr>
            <w:tcW w:w="706" w:type="pct"/>
          </w:tcPr>
          <w:p w14:paraId="5C57367D" w14:textId="40219D87" w:rsidR="005019A2" w:rsidRPr="005019A2" w:rsidRDefault="005019A2" w:rsidP="00646C9C">
            <w:pPr>
              <w:suppressAutoHyphens/>
              <w:spacing w:after="0"/>
              <w:jc w:val="both"/>
              <w:rPr>
                <w:rFonts w:ascii="Times New Roman" w:hAnsi="Times New Roman"/>
              </w:rPr>
            </w:pPr>
          </w:p>
        </w:tc>
      </w:tr>
      <w:tr w:rsidR="005019A2" w:rsidRPr="005019A2" w14:paraId="751CF72F" w14:textId="77777777" w:rsidTr="005019A2">
        <w:trPr>
          <w:trHeight w:val="460"/>
        </w:trPr>
        <w:tc>
          <w:tcPr>
            <w:tcW w:w="828" w:type="pct"/>
            <w:vMerge/>
          </w:tcPr>
          <w:p w14:paraId="184DBC10" w14:textId="77777777" w:rsidR="005019A2" w:rsidRPr="005019A2" w:rsidRDefault="005019A2" w:rsidP="00646C9C">
            <w:pPr>
              <w:spacing w:line="240" w:lineRule="auto"/>
              <w:rPr>
                <w:rFonts w:ascii="Times New Roman" w:hAnsi="Times New Roman"/>
                <w:b/>
                <w:bCs/>
              </w:rPr>
            </w:pPr>
          </w:p>
        </w:tc>
        <w:tc>
          <w:tcPr>
            <w:tcW w:w="2455" w:type="pct"/>
          </w:tcPr>
          <w:p w14:paraId="79347D90"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w:t>
            </w:r>
            <w:r w:rsidRPr="005019A2">
              <w:rPr>
                <w:rFonts w:ascii="Times New Roman" w:hAnsi="Times New Roman"/>
                <w:bCs/>
              </w:rPr>
              <w:t xml:space="preserve"> Подшипники скольжения</w:t>
            </w:r>
          </w:p>
        </w:tc>
        <w:tc>
          <w:tcPr>
            <w:tcW w:w="556" w:type="pct"/>
            <w:vAlign w:val="center"/>
          </w:tcPr>
          <w:p w14:paraId="6DC1EFA7" w14:textId="743AB586" w:rsidR="005019A2" w:rsidRPr="005019A2" w:rsidRDefault="005019A2" w:rsidP="00646C9C">
            <w:pPr>
              <w:suppressAutoHyphens/>
              <w:jc w:val="center"/>
              <w:rPr>
                <w:rFonts w:ascii="Times New Roman" w:hAnsi="Times New Roman"/>
              </w:rPr>
            </w:pPr>
          </w:p>
        </w:tc>
        <w:tc>
          <w:tcPr>
            <w:tcW w:w="455" w:type="pct"/>
          </w:tcPr>
          <w:p w14:paraId="6DE9BA5B" w14:textId="77777777" w:rsidR="005019A2" w:rsidRPr="005019A2" w:rsidRDefault="005019A2" w:rsidP="00646C9C">
            <w:pPr>
              <w:suppressAutoHyphens/>
              <w:spacing w:after="0"/>
              <w:jc w:val="both"/>
              <w:rPr>
                <w:rFonts w:ascii="Times New Roman" w:hAnsi="Times New Roman"/>
              </w:rPr>
            </w:pPr>
          </w:p>
        </w:tc>
        <w:tc>
          <w:tcPr>
            <w:tcW w:w="706" w:type="pct"/>
          </w:tcPr>
          <w:p w14:paraId="45D7CA7F" w14:textId="2FD3DD9E" w:rsidR="005019A2" w:rsidRPr="005019A2" w:rsidRDefault="005019A2" w:rsidP="00646C9C">
            <w:pPr>
              <w:suppressAutoHyphens/>
              <w:spacing w:after="0"/>
              <w:jc w:val="both"/>
              <w:rPr>
                <w:rFonts w:ascii="Times New Roman" w:hAnsi="Times New Roman"/>
              </w:rPr>
            </w:pPr>
          </w:p>
        </w:tc>
      </w:tr>
      <w:tr w:rsidR="005019A2" w:rsidRPr="005019A2" w14:paraId="13877196" w14:textId="77777777" w:rsidTr="005019A2">
        <w:trPr>
          <w:trHeight w:val="460"/>
        </w:trPr>
        <w:tc>
          <w:tcPr>
            <w:tcW w:w="828" w:type="pct"/>
            <w:vMerge/>
          </w:tcPr>
          <w:p w14:paraId="7343B80A" w14:textId="77777777" w:rsidR="005019A2" w:rsidRPr="005019A2" w:rsidRDefault="005019A2" w:rsidP="00646C9C">
            <w:pPr>
              <w:spacing w:line="240" w:lineRule="auto"/>
              <w:rPr>
                <w:rFonts w:ascii="Times New Roman" w:hAnsi="Times New Roman"/>
                <w:b/>
                <w:bCs/>
              </w:rPr>
            </w:pPr>
          </w:p>
        </w:tc>
        <w:tc>
          <w:tcPr>
            <w:tcW w:w="2455" w:type="pct"/>
          </w:tcPr>
          <w:p w14:paraId="07F83C1E"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Cs/>
              </w:rPr>
              <w:t>2. Подшипники качения</w:t>
            </w:r>
          </w:p>
        </w:tc>
        <w:tc>
          <w:tcPr>
            <w:tcW w:w="556" w:type="pct"/>
            <w:vAlign w:val="center"/>
          </w:tcPr>
          <w:p w14:paraId="5926EE57" w14:textId="041D8E44" w:rsidR="005019A2" w:rsidRPr="005019A2" w:rsidRDefault="005019A2" w:rsidP="00646C9C">
            <w:pPr>
              <w:suppressAutoHyphens/>
              <w:jc w:val="center"/>
              <w:rPr>
                <w:rFonts w:ascii="Times New Roman" w:hAnsi="Times New Roman"/>
              </w:rPr>
            </w:pPr>
          </w:p>
        </w:tc>
        <w:tc>
          <w:tcPr>
            <w:tcW w:w="455" w:type="pct"/>
          </w:tcPr>
          <w:p w14:paraId="07584DD9" w14:textId="77777777" w:rsidR="005019A2" w:rsidRPr="005019A2" w:rsidRDefault="005019A2" w:rsidP="00646C9C">
            <w:pPr>
              <w:suppressAutoHyphens/>
              <w:spacing w:after="0"/>
              <w:jc w:val="both"/>
              <w:rPr>
                <w:rFonts w:ascii="Times New Roman" w:hAnsi="Times New Roman"/>
              </w:rPr>
            </w:pPr>
          </w:p>
        </w:tc>
        <w:tc>
          <w:tcPr>
            <w:tcW w:w="706" w:type="pct"/>
          </w:tcPr>
          <w:p w14:paraId="72002815" w14:textId="3A9F2B99" w:rsidR="005019A2" w:rsidRPr="005019A2" w:rsidRDefault="005019A2" w:rsidP="00646C9C">
            <w:pPr>
              <w:suppressAutoHyphens/>
              <w:spacing w:after="0"/>
              <w:jc w:val="both"/>
              <w:rPr>
                <w:rFonts w:ascii="Times New Roman" w:hAnsi="Times New Roman"/>
              </w:rPr>
            </w:pPr>
          </w:p>
        </w:tc>
      </w:tr>
      <w:tr w:rsidR="005019A2" w:rsidRPr="005019A2" w14:paraId="7BDFF25A" w14:textId="77777777" w:rsidTr="005019A2">
        <w:trPr>
          <w:trHeight w:val="460"/>
        </w:trPr>
        <w:tc>
          <w:tcPr>
            <w:tcW w:w="828" w:type="pct"/>
            <w:vMerge/>
          </w:tcPr>
          <w:p w14:paraId="4E1D3CC4" w14:textId="77777777" w:rsidR="005019A2" w:rsidRPr="005019A2" w:rsidRDefault="005019A2" w:rsidP="00646C9C">
            <w:pPr>
              <w:spacing w:line="240" w:lineRule="auto"/>
              <w:rPr>
                <w:rFonts w:ascii="Times New Roman" w:hAnsi="Times New Roman"/>
                <w:b/>
                <w:bCs/>
              </w:rPr>
            </w:pPr>
          </w:p>
        </w:tc>
        <w:tc>
          <w:tcPr>
            <w:tcW w:w="2455" w:type="pct"/>
          </w:tcPr>
          <w:p w14:paraId="52B10AA9"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6CF2DEF7" w14:textId="7CE77B00" w:rsidR="005019A2" w:rsidRPr="005019A2" w:rsidRDefault="005019A2" w:rsidP="00646C9C">
            <w:pPr>
              <w:suppressAutoHyphens/>
              <w:jc w:val="center"/>
              <w:rPr>
                <w:rFonts w:ascii="Times New Roman" w:hAnsi="Times New Roman"/>
              </w:rPr>
            </w:pPr>
          </w:p>
        </w:tc>
        <w:tc>
          <w:tcPr>
            <w:tcW w:w="455" w:type="pct"/>
          </w:tcPr>
          <w:p w14:paraId="1A370789" w14:textId="77777777" w:rsidR="005019A2" w:rsidRPr="005019A2" w:rsidRDefault="005019A2" w:rsidP="00646C9C">
            <w:pPr>
              <w:suppressAutoHyphens/>
              <w:spacing w:after="0"/>
              <w:jc w:val="both"/>
              <w:rPr>
                <w:rFonts w:ascii="Times New Roman" w:hAnsi="Times New Roman"/>
              </w:rPr>
            </w:pPr>
          </w:p>
        </w:tc>
        <w:tc>
          <w:tcPr>
            <w:tcW w:w="706" w:type="pct"/>
          </w:tcPr>
          <w:p w14:paraId="3C60A750" w14:textId="61AF3953" w:rsidR="005019A2" w:rsidRPr="005019A2" w:rsidRDefault="005019A2" w:rsidP="00646C9C">
            <w:pPr>
              <w:suppressAutoHyphens/>
              <w:spacing w:after="0"/>
              <w:jc w:val="both"/>
              <w:rPr>
                <w:rFonts w:ascii="Times New Roman" w:hAnsi="Times New Roman"/>
              </w:rPr>
            </w:pPr>
          </w:p>
        </w:tc>
      </w:tr>
      <w:tr w:rsidR="005019A2" w:rsidRPr="005019A2" w14:paraId="42DF57B3" w14:textId="77777777" w:rsidTr="005019A2">
        <w:trPr>
          <w:trHeight w:val="460"/>
        </w:trPr>
        <w:tc>
          <w:tcPr>
            <w:tcW w:w="828" w:type="pct"/>
            <w:vMerge/>
          </w:tcPr>
          <w:p w14:paraId="59614E2C" w14:textId="77777777" w:rsidR="005019A2" w:rsidRPr="005019A2" w:rsidRDefault="005019A2" w:rsidP="00646C9C">
            <w:pPr>
              <w:spacing w:line="240" w:lineRule="auto"/>
              <w:rPr>
                <w:rFonts w:ascii="Times New Roman" w:hAnsi="Times New Roman"/>
                <w:b/>
                <w:bCs/>
              </w:rPr>
            </w:pPr>
          </w:p>
        </w:tc>
        <w:tc>
          <w:tcPr>
            <w:tcW w:w="2455" w:type="pct"/>
          </w:tcPr>
          <w:p w14:paraId="0500C1FC"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10 «Расчёт подшипников на жидкостное трение»</w:t>
            </w:r>
          </w:p>
        </w:tc>
        <w:tc>
          <w:tcPr>
            <w:tcW w:w="556" w:type="pct"/>
            <w:vAlign w:val="center"/>
          </w:tcPr>
          <w:p w14:paraId="091E856A" w14:textId="181FFDDE" w:rsidR="005019A2" w:rsidRPr="005019A2" w:rsidRDefault="005019A2" w:rsidP="00646C9C">
            <w:pPr>
              <w:suppressAutoHyphens/>
              <w:jc w:val="center"/>
              <w:rPr>
                <w:rFonts w:ascii="Times New Roman" w:hAnsi="Times New Roman"/>
              </w:rPr>
            </w:pPr>
          </w:p>
        </w:tc>
        <w:tc>
          <w:tcPr>
            <w:tcW w:w="455" w:type="pct"/>
          </w:tcPr>
          <w:p w14:paraId="56216FD7" w14:textId="77777777" w:rsidR="005019A2" w:rsidRPr="005019A2" w:rsidRDefault="005019A2" w:rsidP="00646C9C">
            <w:pPr>
              <w:suppressAutoHyphens/>
              <w:spacing w:after="0"/>
              <w:jc w:val="both"/>
              <w:rPr>
                <w:rFonts w:ascii="Times New Roman" w:hAnsi="Times New Roman"/>
              </w:rPr>
            </w:pPr>
          </w:p>
        </w:tc>
        <w:tc>
          <w:tcPr>
            <w:tcW w:w="706" w:type="pct"/>
          </w:tcPr>
          <w:p w14:paraId="2D3BB854" w14:textId="4C28D934" w:rsidR="005019A2" w:rsidRPr="005019A2" w:rsidRDefault="005019A2" w:rsidP="00646C9C">
            <w:pPr>
              <w:suppressAutoHyphens/>
              <w:spacing w:after="0"/>
              <w:jc w:val="both"/>
              <w:rPr>
                <w:rFonts w:ascii="Times New Roman" w:hAnsi="Times New Roman"/>
              </w:rPr>
            </w:pPr>
          </w:p>
        </w:tc>
      </w:tr>
      <w:tr w:rsidR="005019A2" w:rsidRPr="005019A2" w14:paraId="3081A018" w14:textId="77777777" w:rsidTr="005019A2">
        <w:trPr>
          <w:trHeight w:val="460"/>
        </w:trPr>
        <w:tc>
          <w:tcPr>
            <w:tcW w:w="828" w:type="pct"/>
            <w:vMerge w:val="restart"/>
          </w:tcPr>
          <w:p w14:paraId="0D343D01"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1.13Механические муфты</w:t>
            </w:r>
          </w:p>
        </w:tc>
        <w:tc>
          <w:tcPr>
            <w:tcW w:w="2455" w:type="pct"/>
          </w:tcPr>
          <w:p w14:paraId="28151413"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4BAFE608" w14:textId="1E5AE09A" w:rsidR="005019A2" w:rsidRPr="005019A2" w:rsidRDefault="005019A2" w:rsidP="00646C9C">
            <w:pPr>
              <w:suppressAutoHyphens/>
              <w:jc w:val="center"/>
              <w:rPr>
                <w:rFonts w:ascii="Times New Roman" w:hAnsi="Times New Roman"/>
              </w:rPr>
            </w:pPr>
          </w:p>
        </w:tc>
        <w:tc>
          <w:tcPr>
            <w:tcW w:w="455" w:type="pct"/>
          </w:tcPr>
          <w:p w14:paraId="4A329621" w14:textId="77777777" w:rsidR="005019A2" w:rsidRPr="005019A2" w:rsidRDefault="005019A2" w:rsidP="00646C9C">
            <w:pPr>
              <w:suppressAutoHyphens/>
              <w:spacing w:after="0"/>
              <w:jc w:val="both"/>
              <w:rPr>
                <w:rFonts w:ascii="Times New Roman" w:hAnsi="Times New Roman"/>
              </w:rPr>
            </w:pPr>
          </w:p>
        </w:tc>
        <w:tc>
          <w:tcPr>
            <w:tcW w:w="706" w:type="pct"/>
          </w:tcPr>
          <w:p w14:paraId="3618A589" w14:textId="5BCC5DAD" w:rsidR="005019A2" w:rsidRPr="005019A2" w:rsidRDefault="005019A2" w:rsidP="00646C9C">
            <w:pPr>
              <w:suppressAutoHyphens/>
              <w:spacing w:after="0"/>
              <w:jc w:val="both"/>
              <w:rPr>
                <w:rFonts w:ascii="Times New Roman" w:hAnsi="Times New Roman"/>
              </w:rPr>
            </w:pPr>
          </w:p>
        </w:tc>
      </w:tr>
      <w:tr w:rsidR="005019A2" w:rsidRPr="005019A2" w14:paraId="78D3858B" w14:textId="77777777" w:rsidTr="005019A2">
        <w:trPr>
          <w:trHeight w:val="460"/>
        </w:trPr>
        <w:tc>
          <w:tcPr>
            <w:tcW w:w="828" w:type="pct"/>
            <w:vMerge/>
          </w:tcPr>
          <w:p w14:paraId="77E79687" w14:textId="77777777" w:rsidR="005019A2" w:rsidRPr="005019A2" w:rsidRDefault="005019A2" w:rsidP="00646C9C">
            <w:pPr>
              <w:spacing w:line="240" w:lineRule="auto"/>
              <w:rPr>
                <w:rFonts w:ascii="Times New Roman" w:hAnsi="Times New Roman"/>
                <w:b/>
                <w:bCs/>
              </w:rPr>
            </w:pPr>
          </w:p>
        </w:tc>
        <w:tc>
          <w:tcPr>
            <w:tcW w:w="2455" w:type="pct"/>
          </w:tcPr>
          <w:p w14:paraId="0A86A2C5"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 xml:space="preserve">1. </w:t>
            </w:r>
            <w:r w:rsidRPr="005019A2">
              <w:rPr>
                <w:rFonts w:ascii="Times New Roman" w:hAnsi="Times New Roman"/>
                <w:bCs/>
              </w:rPr>
              <w:t>Назначение и классификация муфт</w:t>
            </w:r>
          </w:p>
        </w:tc>
        <w:tc>
          <w:tcPr>
            <w:tcW w:w="556" w:type="pct"/>
            <w:vAlign w:val="center"/>
          </w:tcPr>
          <w:p w14:paraId="6A1F1E6E" w14:textId="565709C3" w:rsidR="005019A2" w:rsidRPr="005019A2" w:rsidRDefault="005019A2" w:rsidP="00646C9C">
            <w:pPr>
              <w:suppressAutoHyphens/>
              <w:jc w:val="center"/>
              <w:rPr>
                <w:rFonts w:ascii="Times New Roman" w:hAnsi="Times New Roman"/>
              </w:rPr>
            </w:pPr>
          </w:p>
        </w:tc>
        <w:tc>
          <w:tcPr>
            <w:tcW w:w="455" w:type="pct"/>
          </w:tcPr>
          <w:p w14:paraId="1B93E0A9" w14:textId="77777777" w:rsidR="005019A2" w:rsidRPr="005019A2" w:rsidRDefault="005019A2" w:rsidP="00646C9C">
            <w:pPr>
              <w:suppressAutoHyphens/>
              <w:spacing w:after="0"/>
              <w:jc w:val="both"/>
              <w:rPr>
                <w:rFonts w:ascii="Times New Roman" w:hAnsi="Times New Roman"/>
              </w:rPr>
            </w:pPr>
          </w:p>
        </w:tc>
        <w:tc>
          <w:tcPr>
            <w:tcW w:w="706" w:type="pct"/>
          </w:tcPr>
          <w:p w14:paraId="5B09D1A2" w14:textId="11B6597E" w:rsidR="005019A2" w:rsidRPr="005019A2" w:rsidRDefault="005019A2" w:rsidP="00646C9C">
            <w:pPr>
              <w:suppressAutoHyphens/>
              <w:spacing w:after="0"/>
              <w:jc w:val="both"/>
              <w:rPr>
                <w:rFonts w:ascii="Times New Roman" w:hAnsi="Times New Roman"/>
              </w:rPr>
            </w:pPr>
          </w:p>
        </w:tc>
      </w:tr>
      <w:tr w:rsidR="005019A2" w:rsidRPr="005019A2" w14:paraId="58126B7A" w14:textId="77777777" w:rsidTr="005019A2">
        <w:trPr>
          <w:trHeight w:val="460"/>
        </w:trPr>
        <w:tc>
          <w:tcPr>
            <w:tcW w:w="828" w:type="pct"/>
            <w:vMerge/>
          </w:tcPr>
          <w:p w14:paraId="65B7209A" w14:textId="77777777" w:rsidR="005019A2" w:rsidRPr="005019A2" w:rsidRDefault="005019A2" w:rsidP="00646C9C">
            <w:pPr>
              <w:spacing w:line="240" w:lineRule="auto"/>
              <w:rPr>
                <w:rFonts w:ascii="Times New Roman" w:hAnsi="Times New Roman"/>
                <w:b/>
                <w:bCs/>
              </w:rPr>
            </w:pPr>
          </w:p>
        </w:tc>
        <w:tc>
          <w:tcPr>
            <w:tcW w:w="2455" w:type="pct"/>
          </w:tcPr>
          <w:p w14:paraId="3D6A9E92"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 xml:space="preserve">2. </w:t>
            </w:r>
            <w:r w:rsidRPr="005019A2">
              <w:rPr>
                <w:rFonts w:ascii="Times New Roman" w:hAnsi="Times New Roman"/>
                <w:bCs/>
              </w:rPr>
              <w:t>Не расцепляемые и управляемые муфты</w:t>
            </w:r>
          </w:p>
        </w:tc>
        <w:tc>
          <w:tcPr>
            <w:tcW w:w="556" w:type="pct"/>
            <w:vAlign w:val="center"/>
          </w:tcPr>
          <w:p w14:paraId="3E520CB9" w14:textId="7EB4163D" w:rsidR="005019A2" w:rsidRPr="005019A2" w:rsidRDefault="005019A2" w:rsidP="00646C9C">
            <w:pPr>
              <w:suppressAutoHyphens/>
              <w:jc w:val="center"/>
              <w:rPr>
                <w:rFonts w:ascii="Times New Roman" w:hAnsi="Times New Roman"/>
              </w:rPr>
            </w:pPr>
          </w:p>
        </w:tc>
        <w:tc>
          <w:tcPr>
            <w:tcW w:w="455" w:type="pct"/>
          </w:tcPr>
          <w:p w14:paraId="1373C71F" w14:textId="77777777" w:rsidR="005019A2" w:rsidRPr="005019A2" w:rsidRDefault="005019A2" w:rsidP="00646C9C">
            <w:pPr>
              <w:suppressAutoHyphens/>
              <w:spacing w:after="0"/>
              <w:jc w:val="both"/>
              <w:rPr>
                <w:rFonts w:ascii="Times New Roman" w:hAnsi="Times New Roman"/>
              </w:rPr>
            </w:pPr>
          </w:p>
        </w:tc>
        <w:tc>
          <w:tcPr>
            <w:tcW w:w="706" w:type="pct"/>
          </w:tcPr>
          <w:p w14:paraId="65BA6173" w14:textId="131E7B7B" w:rsidR="005019A2" w:rsidRPr="005019A2" w:rsidRDefault="005019A2" w:rsidP="00646C9C">
            <w:pPr>
              <w:suppressAutoHyphens/>
              <w:spacing w:after="0"/>
              <w:jc w:val="both"/>
              <w:rPr>
                <w:rFonts w:ascii="Times New Roman" w:hAnsi="Times New Roman"/>
              </w:rPr>
            </w:pPr>
          </w:p>
        </w:tc>
      </w:tr>
      <w:tr w:rsidR="005019A2" w:rsidRPr="005019A2" w14:paraId="1B96DDBE" w14:textId="77777777" w:rsidTr="005019A2">
        <w:trPr>
          <w:trHeight w:val="460"/>
        </w:trPr>
        <w:tc>
          <w:tcPr>
            <w:tcW w:w="828" w:type="pct"/>
            <w:vMerge/>
          </w:tcPr>
          <w:p w14:paraId="55B20C8C" w14:textId="77777777" w:rsidR="005019A2" w:rsidRPr="005019A2" w:rsidRDefault="005019A2" w:rsidP="00646C9C">
            <w:pPr>
              <w:spacing w:line="240" w:lineRule="auto"/>
              <w:rPr>
                <w:rFonts w:ascii="Times New Roman" w:hAnsi="Times New Roman"/>
                <w:b/>
                <w:bCs/>
              </w:rPr>
            </w:pPr>
          </w:p>
        </w:tc>
        <w:tc>
          <w:tcPr>
            <w:tcW w:w="2455" w:type="pct"/>
          </w:tcPr>
          <w:p w14:paraId="2A983FE9"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2DD89A73" w14:textId="5DC60B48" w:rsidR="005019A2" w:rsidRPr="005019A2" w:rsidRDefault="005019A2" w:rsidP="00646C9C">
            <w:pPr>
              <w:suppressAutoHyphens/>
              <w:jc w:val="center"/>
              <w:rPr>
                <w:rFonts w:ascii="Times New Roman" w:hAnsi="Times New Roman"/>
              </w:rPr>
            </w:pPr>
          </w:p>
        </w:tc>
        <w:tc>
          <w:tcPr>
            <w:tcW w:w="455" w:type="pct"/>
          </w:tcPr>
          <w:p w14:paraId="3EEA9DB7" w14:textId="77777777" w:rsidR="005019A2" w:rsidRPr="005019A2" w:rsidRDefault="005019A2" w:rsidP="00646C9C">
            <w:pPr>
              <w:suppressAutoHyphens/>
              <w:spacing w:after="0"/>
              <w:jc w:val="both"/>
              <w:rPr>
                <w:rFonts w:ascii="Times New Roman" w:hAnsi="Times New Roman"/>
              </w:rPr>
            </w:pPr>
          </w:p>
        </w:tc>
        <w:tc>
          <w:tcPr>
            <w:tcW w:w="706" w:type="pct"/>
          </w:tcPr>
          <w:p w14:paraId="69A9E838" w14:textId="5BAAB4E5" w:rsidR="005019A2" w:rsidRPr="005019A2" w:rsidRDefault="005019A2" w:rsidP="00646C9C">
            <w:pPr>
              <w:suppressAutoHyphens/>
              <w:spacing w:after="0"/>
              <w:jc w:val="both"/>
              <w:rPr>
                <w:rFonts w:ascii="Times New Roman" w:hAnsi="Times New Roman"/>
              </w:rPr>
            </w:pPr>
          </w:p>
        </w:tc>
      </w:tr>
      <w:tr w:rsidR="005019A2" w:rsidRPr="005019A2" w14:paraId="1BE888F9" w14:textId="77777777" w:rsidTr="005019A2">
        <w:trPr>
          <w:trHeight w:val="460"/>
        </w:trPr>
        <w:tc>
          <w:tcPr>
            <w:tcW w:w="828" w:type="pct"/>
            <w:vMerge/>
          </w:tcPr>
          <w:p w14:paraId="05C58CBB" w14:textId="77777777" w:rsidR="005019A2" w:rsidRPr="005019A2" w:rsidRDefault="005019A2" w:rsidP="00646C9C">
            <w:pPr>
              <w:spacing w:line="240" w:lineRule="auto"/>
              <w:rPr>
                <w:rFonts w:ascii="Times New Roman" w:hAnsi="Times New Roman"/>
                <w:b/>
                <w:bCs/>
              </w:rPr>
            </w:pPr>
          </w:p>
        </w:tc>
        <w:tc>
          <w:tcPr>
            <w:tcW w:w="2455" w:type="pct"/>
          </w:tcPr>
          <w:p w14:paraId="06B49916"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11 «Расчёт муфты»</w:t>
            </w:r>
          </w:p>
        </w:tc>
        <w:tc>
          <w:tcPr>
            <w:tcW w:w="556" w:type="pct"/>
            <w:vAlign w:val="center"/>
          </w:tcPr>
          <w:p w14:paraId="5961887A" w14:textId="0572AA72" w:rsidR="005019A2" w:rsidRPr="005019A2" w:rsidRDefault="005019A2" w:rsidP="00646C9C">
            <w:pPr>
              <w:suppressAutoHyphens/>
              <w:jc w:val="center"/>
              <w:rPr>
                <w:rFonts w:ascii="Times New Roman" w:hAnsi="Times New Roman"/>
              </w:rPr>
            </w:pPr>
          </w:p>
        </w:tc>
        <w:tc>
          <w:tcPr>
            <w:tcW w:w="455" w:type="pct"/>
          </w:tcPr>
          <w:p w14:paraId="3478D4BA" w14:textId="77777777" w:rsidR="005019A2" w:rsidRPr="005019A2" w:rsidRDefault="005019A2" w:rsidP="00646C9C">
            <w:pPr>
              <w:suppressAutoHyphens/>
              <w:spacing w:after="0"/>
              <w:jc w:val="both"/>
              <w:rPr>
                <w:rFonts w:ascii="Times New Roman" w:hAnsi="Times New Roman"/>
              </w:rPr>
            </w:pPr>
          </w:p>
        </w:tc>
        <w:tc>
          <w:tcPr>
            <w:tcW w:w="706" w:type="pct"/>
          </w:tcPr>
          <w:p w14:paraId="4048C180" w14:textId="49B15E3B" w:rsidR="005019A2" w:rsidRPr="005019A2" w:rsidRDefault="005019A2" w:rsidP="00646C9C">
            <w:pPr>
              <w:suppressAutoHyphens/>
              <w:spacing w:after="0"/>
              <w:jc w:val="both"/>
              <w:rPr>
                <w:rFonts w:ascii="Times New Roman" w:hAnsi="Times New Roman"/>
              </w:rPr>
            </w:pPr>
          </w:p>
        </w:tc>
      </w:tr>
      <w:tr w:rsidR="005019A2" w:rsidRPr="005019A2" w14:paraId="1C1F39D7" w14:textId="77777777" w:rsidTr="005019A2">
        <w:trPr>
          <w:trHeight w:val="460"/>
        </w:trPr>
        <w:tc>
          <w:tcPr>
            <w:tcW w:w="828" w:type="pct"/>
            <w:vMerge w:val="restart"/>
          </w:tcPr>
          <w:p w14:paraId="42DB8350"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1.14 Разъёмные соединения деталей</w:t>
            </w:r>
          </w:p>
        </w:tc>
        <w:tc>
          <w:tcPr>
            <w:tcW w:w="2455" w:type="pct"/>
          </w:tcPr>
          <w:p w14:paraId="7A495925"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6AEDCC69" w14:textId="1B017ADC" w:rsidR="005019A2" w:rsidRPr="005019A2" w:rsidRDefault="005019A2" w:rsidP="00646C9C">
            <w:pPr>
              <w:suppressAutoHyphens/>
              <w:jc w:val="center"/>
              <w:rPr>
                <w:rFonts w:ascii="Times New Roman" w:hAnsi="Times New Roman"/>
              </w:rPr>
            </w:pPr>
          </w:p>
        </w:tc>
        <w:tc>
          <w:tcPr>
            <w:tcW w:w="455" w:type="pct"/>
          </w:tcPr>
          <w:p w14:paraId="1584308E" w14:textId="77777777" w:rsidR="005019A2" w:rsidRPr="005019A2" w:rsidRDefault="005019A2" w:rsidP="00646C9C">
            <w:pPr>
              <w:suppressAutoHyphens/>
              <w:spacing w:after="0"/>
              <w:jc w:val="both"/>
              <w:rPr>
                <w:rFonts w:ascii="Times New Roman" w:hAnsi="Times New Roman"/>
              </w:rPr>
            </w:pPr>
          </w:p>
        </w:tc>
        <w:tc>
          <w:tcPr>
            <w:tcW w:w="706" w:type="pct"/>
          </w:tcPr>
          <w:p w14:paraId="3FC7CE9B" w14:textId="1A85AE80" w:rsidR="005019A2" w:rsidRPr="005019A2" w:rsidRDefault="005019A2" w:rsidP="00646C9C">
            <w:pPr>
              <w:suppressAutoHyphens/>
              <w:spacing w:after="0"/>
              <w:jc w:val="both"/>
              <w:rPr>
                <w:rFonts w:ascii="Times New Roman" w:hAnsi="Times New Roman"/>
              </w:rPr>
            </w:pPr>
          </w:p>
        </w:tc>
      </w:tr>
      <w:tr w:rsidR="005019A2" w:rsidRPr="005019A2" w14:paraId="2D90E85D" w14:textId="77777777" w:rsidTr="005019A2">
        <w:trPr>
          <w:trHeight w:val="460"/>
        </w:trPr>
        <w:tc>
          <w:tcPr>
            <w:tcW w:w="828" w:type="pct"/>
            <w:vMerge/>
          </w:tcPr>
          <w:p w14:paraId="74FAACDE" w14:textId="77777777" w:rsidR="005019A2" w:rsidRPr="005019A2" w:rsidRDefault="005019A2" w:rsidP="00646C9C">
            <w:pPr>
              <w:spacing w:line="240" w:lineRule="auto"/>
              <w:rPr>
                <w:rFonts w:ascii="Times New Roman" w:hAnsi="Times New Roman"/>
                <w:b/>
                <w:bCs/>
              </w:rPr>
            </w:pPr>
          </w:p>
        </w:tc>
        <w:tc>
          <w:tcPr>
            <w:tcW w:w="2455" w:type="pct"/>
          </w:tcPr>
          <w:p w14:paraId="4FC6B097"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Шпоночные, штифтовые, шлицевые, профильные соединения</w:t>
            </w:r>
          </w:p>
        </w:tc>
        <w:tc>
          <w:tcPr>
            <w:tcW w:w="556" w:type="pct"/>
            <w:vAlign w:val="center"/>
          </w:tcPr>
          <w:p w14:paraId="14717915" w14:textId="12D4694A" w:rsidR="005019A2" w:rsidRPr="005019A2" w:rsidRDefault="005019A2" w:rsidP="00646C9C">
            <w:pPr>
              <w:suppressAutoHyphens/>
              <w:jc w:val="center"/>
              <w:rPr>
                <w:rFonts w:ascii="Times New Roman" w:hAnsi="Times New Roman"/>
              </w:rPr>
            </w:pPr>
          </w:p>
        </w:tc>
        <w:tc>
          <w:tcPr>
            <w:tcW w:w="455" w:type="pct"/>
          </w:tcPr>
          <w:p w14:paraId="4FFC9E4D" w14:textId="77777777" w:rsidR="005019A2" w:rsidRPr="005019A2" w:rsidRDefault="005019A2" w:rsidP="00646C9C">
            <w:pPr>
              <w:suppressAutoHyphens/>
              <w:spacing w:after="0"/>
              <w:jc w:val="both"/>
              <w:rPr>
                <w:rFonts w:ascii="Times New Roman" w:hAnsi="Times New Roman"/>
              </w:rPr>
            </w:pPr>
          </w:p>
        </w:tc>
        <w:tc>
          <w:tcPr>
            <w:tcW w:w="706" w:type="pct"/>
          </w:tcPr>
          <w:p w14:paraId="19B18803" w14:textId="0B477914" w:rsidR="005019A2" w:rsidRPr="005019A2" w:rsidRDefault="005019A2" w:rsidP="00646C9C">
            <w:pPr>
              <w:suppressAutoHyphens/>
              <w:spacing w:after="0"/>
              <w:jc w:val="both"/>
              <w:rPr>
                <w:rFonts w:ascii="Times New Roman" w:hAnsi="Times New Roman"/>
              </w:rPr>
            </w:pPr>
          </w:p>
        </w:tc>
      </w:tr>
      <w:tr w:rsidR="005019A2" w:rsidRPr="005019A2" w14:paraId="3FE380A4" w14:textId="77777777" w:rsidTr="005019A2">
        <w:trPr>
          <w:trHeight w:val="460"/>
        </w:trPr>
        <w:tc>
          <w:tcPr>
            <w:tcW w:w="828" w:type="pct"/>
            <w:vMerge/>
          </w:tcPr>
          <w:p w14:paraId="2B2F0D81" w14:textId="77777777" w:rsidR="005019A2" w:rsidRPr="005019A2" w:rsidRDefault="005019A2" w:rsidP="00646C9C">
            <w:pPr>
              <w:spacing w:line="240" w:lineRule="auto"/>
              <w:rPr>
                <w:rFonts w:ascii="Times New Roman" w:hAnsi="Times New Roman"/>
                <w:b/>
                <w:bCs/>
              </w:rPr>
            </w:pPr>
          </w:p>
        </w:tc>
        <w:tc>
          <w:tcPr>
            <w:tcW w:w="2455" w:type="pct"/>
          </w:tcPr>
          <w:p w14:paraId="4725DFE9"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2. Резьбовые соединения</w:t>
            </w:r>
          </w:p>
        </w:tc>
        <w:tc>
          <w:tcPr>
            <w:tcW w:w="556" w:type="pct"/>
            <w:vAlign w:val="center"/>
          </w:tcPr>
          <w:p w14:paraId="130BC384" w14:textId="6F8465DF" w:rsidR="005019A2" w:rsidRPr="005019A2" w:rsidRDefault="005019A2" w:rsidP="00646C9C">
            <w:pPr>
              <w:suppressAutoHyphens/>
              <w:jc w:val="center"/>
              <w:rPr>
                <w:rFonts w:ascii="Times New Roman" w:hAnsi="Times New Roman"/>
              </w:rPr>
            </w:pPr>
          </w:p>
        </w:tc>
        <w:tc>
          <w:tcPr>
            <w:tcW w:w="455" w:type="pct"/>
          </w:tcPr>
          <w:p w14:paraId="412568D5" w14:textId="77777777" w:rsidR="005019A2" w:rsidRPr="005019A2" w:rsidRDefault="005019A2" w:rsidP="00646C9C">
            <w:pPr>
              <w:suppressAutoHyphens/>
              <w:spacing w:after="0"/>
              <w:jc w:val="both"/>
              <w:rPr>
                <w:rFonts w:ascii="Times New Roman" w:hAnsi="Times New Roman"/>
              </w:rPr>
            </w:pPr>
          </w:p>
        </w:tc>
        <w:tc>
          <w:tcPr>
            <w:tcW w:w="706" w:type="pct"/>
          </w:tcPr>
          <w:p w14:paraId="75A86646" w14:textId="2951C5FE" w:rsidR="005019A2" w:rsidRPr="005019A2" w:rsidRDefault="005019A2" w:rsidP="00646C9C">
            <w:pPr>
              <w:suppressAutoHyphens/>
              <w:spacing w:after="0"/>
              <w:jc w:val="both"/>
              <w:rPr>
                <w:rFonts w:ascii="Times New Roman" w:hAnsi="Times New Roman"/>
              </w:rPr>
            </w:pPr>
          </w:p>
        </w:tc>
      </w:tr>
      <w:tr w:rsidR="005019A2" w:rsidRPr="005019A2" w14:paraId="229E6901" w14:textId="77777777" w:rsidTr="005019A2">
        <w:trPr>
          <w:trHeight w:val="460"/>
        </w:trPr>
        <w:tc>
          <w:tcPr>
            <w:tcW w:w="828" w:type="pct"/>
            <w:vMerge/>
          </w:tcPr>
          <w:p w14:paraId="15CAF97C" w14:textId="77777777" w:rsidR="005019A2" w:rsidRPr="005019A2" w:rsidRDefault="005019A2" w:rsidP="00646C9C">
            <w:pPr>
              <w:spacing w:line="240" w:lineRule="auto"/>
              <w:rPr>
                <w:rFonts w:ascii="Times New Roman" w:hAnsi="Times New Roman"/>
                <w:b/>
                <w:bCs/>
              </w:rPr>
            </w:pPr>
          </w:p>
        </w:tc>
        <w:tc>
          <w:tcPr>
            <w:tcW w:w="2455" w:type="pct"/>
          </w:tcPr>
          <w:p w14:paraId="26D1BEB9"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578E8D48" w14:textId="45450C2E" w:rsidR="005019A2" w:rsidRPr="005019A2" w:rsidRDefault="005019A2" w:rsidP="00646C9C">
            <w:pPr>
              <w:suppressAutoHyphens/>
              <w:jc w:val="center"/>
              <w:rPr>
                <w:rFonts w:ascii="Times New Roman" w:hAnsi="Times New Roman"/>
              </w:rPr>
            </w:pPr>
          </w:p>
        </w:tc>
        <w:tc>
          <w:tcPr>
            <w:tcW w:w="455" w:type="pct"/>
          </w:tcPr>
          <w:p w14:paraId="78ACB252" w14:textId="77777777" w:rsidR="005019A2" w:rsidRPr="005019A2" w:rsidRDefault="005019A2" w:rsidP="00646C9C">
            <w:pPr>
              <w:suppressAutoHyphens/>
              <w:spacing w:after="0"/>
              <w:jc w:val="both"/>
              <w:rPr>
                <w:rFonts w:ascii="Times New Roman" w:hAnsi="Times New Roman"/>
              </w:rPr>
            </w:pPr>
          </w:p>
        </w:tc>
        <w:tc>
          <w:tcPr>
            <w:tcW w:w="706" w:type="pct"/>
          </w:tcPr>
          <w:p w14:paraId="12CEE757" w14:textId="533378C3" w:rsidR="005019A2" w:rsidRPr="005019A2" w:rsidRDefault="005019A2" w:rsidP="00646C9C">
            <w:pPr>
              <w:suppressAutoHyphens/>
              <w:spacing w:after="0"/>
              <w:jc w:val="both"/>
              <w:rPr>
                <w:rFonts w:ascii="Times New Roman" w:hAnsi="Times New Roman"/>
              </w:rPr>
            </w:pPr>
          </w:p>
        </w:tc>
      </w:tr>
      <w:tr w:rsidR="005019A2" w:rsidRPr="005019A2" w14:paraId="23662254" w14:textId="77777777" w:rsidTr="005019A2">
        <w:trPr>
          <w:trHeight w:val="460"/>
        </w:trPr>
        <w:tc>
          <w:tcPr>
            <w:tcW w:w="828" w:type="pct"/>
            <w:vMerge/>
          </w:tcPr>
          <w:p w14:paraId="322F0090" w14:textId="77777777" w:rsidR="005019A2" w:rsidRPr="005019A2" w:rsidRDefault="005019A2" w:rsidP="00646C9C">
            <w:pPr>
              <w:spacing w:line="240" w:lineRule="auto"/>
              <w:rPr>
                <w:rFonts w:ascii="Times New Roman" w:hAnsi="Times New Roman"/>
                <w:b/>
                <w:bCs/>
              </w:rPr>
            </w:pPr>
          </w:p>
        </w:tc>
        <w:tc>
          <w:tcPr>
            <w:tcW w:w="2455" w:type="pct"/>
          </w:tcPr>
          <w:p w14:paraId="50356CCD"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12 «Расчёт крепёжных резьбовых соединений»</w:t>
            </w:r>
          </w:p>
        </w:tc>
        <w:tc>
          <w:tcPr>
            <w:tcW w:w="556" w:type="pct"/>
            <w:vAlign w:val="center"/>
          </w:tcPr>
          <w:p w14:paraId="2C9BE22B" w14:textId="301BAA54" w:rsidR="005019A2" w:rsidRPr="005019A2" w:rsidRDefault="005019A2" w:rsidP="00646C9C">
            <w:pPr>
              <w:suppressAutoHyphens/>
              <w:jc w:val="center"/>
              <w:rPr>
                <w:rFonts w:ascii="Times New Roman" w:hAnsi="Times New Roman"/>
              </w:rPr>
            </w:pPr>
          </w:p>
        </w:tc>
        <w:tc>
          <w:tcPr>
            <w:tcW w:w="455" w:type="pct"/>
          </w:tcPr>
          <w:p w14:paraId="3D493657" w14:textId="77777777" w:rsidR="005019A2" w:rsidRPr="005019A2" w:rsidRDefault="005019A2" w:rsidP="00646C9C">
            <w:pPr>
              <w:suppressAutoHyphens/>
              <w:spacing w:after="0"/>
              <w:jc w:val="both"/>
              <w:rPr>
                <w:rFonts w:ascii="Times New Roman" w:hAnsi="Times New Roman"/>
              </w:rPr>
            </w:pPr>
          </w:p>
        </w:tc>
        <w:tc>
          <w:tcPr>
            <w:tcW w:w="706" w:type="pct"/>
          </w:tcPr>
          <w:p w14:paraId="2455C90C" w14:textId="1441D9B2" w:rsidR="005019A2" w:rsidRPr="005019A2" w:rsidRDefault="005019A2" w:rsidP="00646C9C">
            <w:pPr>
              <w:suppressAutoHyphens/>
              <w:spacing w:after="0"/>
              <w:jc w:val="both"/>
              <w:rPr>
                <w:rFonts w:ascii="Times New Roman" w:hAnsi="Times New Roman"/>
              </w:rPr>
            </w:pPr>
          </w:p>
        </w:tc>
      </w:tr>
      <w:tr w:rsidR="005019A2" w:rsidRPr="005019A2" w14:paraId="4A680B8C" w14:textId="77777777" w:rsidTr="005019A2">
        <w:trPr>
          <w:trHeight w:val="460"/>
        </w:trPr>
        <w:tc>
          <w:tcPr>
            <w:tcW w:w="828" w:type="pct"/>
            <w:vMerge w:val="restart"/>
          </w:tcPr>
          <w:p w14:paraId="203FB7B3" w14:textId="77777777" w:rsidR="005019A2" w:rsidRPr="005019A2" w:rsidRDefault="005019A2" w:rsidP="00646C9C">
            <w:pPr>
              <w:spacing w:line="240" w:lineRule="auto"/>
              <w:rPr>
                <w:rFonts w:ascii="Times New Roman" w:hAnsi="Times New Roman"/>
                <w:b/>
                <w:bCs/>
              </w:rPr>
            </w:pPr>
            <w:r w:rsidRPr="005019A2">
              <w:rPr>
                <w:rFonts w:ascii="Times New Roman" w:hAnsi="Times New Roman"/>
                <w:b/>
                <w:bCs/>
              </w:rPr>
              <w:t>Тема 1.15 Неразъёмные соединения деталей</w:t>
            </w:r>
          </w:p>
        </w:tc>
        <w:tc>
          <w:tcPr>
            <w:tcW w:w="2455" w:type="pct"/>
          </w:tcPr>
          <w:p w14:paraId="477716EF"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b/>
              </w:rPr>
              <w:t>Содержание</w:t>
            </w:r>
          </w:p>
        </w:tc>
        <w:tc>
          <w:tcPr>
            <w:tcW w:w="556" w:type="pct"/>
            <w:vAlign w:val="center"/>
          </w:tcPr>
          <w:p w14:paraId="3EB79E8C" w14:textId="30621F2D" w:rsidR="005019A2" w:rsidRPr="005019A2" w:rsidRDefault="005019A2" w:rsidP="00646C9C">
            <w:pPr>
              <w:suppressAutoHyphens/>
              <w:jc w:val="center"/>
              <w:rPr>
                <w:rFonts w:ascii="Times New Roman" w:hAnsi="Times New Roman"/>
              </w:rPr>
            </w:pPr>
          </w:p>
        </w:tc>
        <w:tc>
          <w:tcPr>
            <w:tcW w:w="455" w:type="pct"/>
          </w:tcPr>
          <w:p w14:paraId="3ECD7864" w14:textId="77777777" w:rsidR="005019A2" w:rsidRPr="005019A2" w:rsidRDefault="005019A2" w:rsidP="00646C9C">
            <w:pPr>
              <w:suppressAutoHyphens/>
              <w:spacing w:after="0"/>
              <w:jc w:val="both"/>
              <w:rPr>
                <w:rFonts w:ascii="Times New Roman" w:hAnsi="Times New Roman"/>
              </w:rPr>
            </w:pPr>
          </w:p>
        </w:tc>
        <w:tc>
          <w:tcPr>
            <w:tcW w:w="706" w:type="pct"/>
          </w:tcPr>
          <w:p w14:paraId="254A44E4" w14:textId="3CB675AE" w:rsidR="005019A2" w:rsidRPr="005019A2" w:rsidRDefault="005019A2" w:rsidP="00646C9C">
            <w:pPr>
              <w:suppressAutoHyphens/>
              <w:spacing w:after="0"/>
              <w:jc w:val="both"/>
              <w:rPr>
                <w:rFonts w:ascii="Times New Roman" w:hAnsi="Times New Roman"/>
              </w:rPr>
            </w:pPr>
          </w:p>
        </w:tc>
      </w:tr>
      <w:tr w:rsidR="005019A2" w:rsidRPr="005019A2" w14:paraId="10BA995F" w14:textId="77777777" w:rsidTr="005019A2">
        <w:trPr>
          <w:trHeight w:val="460"/>
        </w:trPr>
        <w:tc>
          <w:tcPr>
            <w:tcW w:w="828" w:type="pct"/>
            <w:vMerge/>
          </w:tcPr>
          <w:p w14:paraId="148FD4AD" w14:textId="77777777" w:rsidR="005019A2" w:rsidRPr="005019A2" w:rsidRDefault="005019A2" w:rsidP="00646C9C">
            <w:pPr>
              <w:spacing w:line="240" w:lineRule="auto"/>
              <w:rPr>
                <w:rFonts w:ascii="Times New Roman" w:hAnsi="Times New Roman"/>
                <w:b/>
                <w:bCs/>
              </w:rPr>
            </w:pPr>
          </w:p>
        </w:tc>
        <w:tc>
          <w:tcPr>
            <w:tcW w:w="2455" w:type="pct"/>
          </w:tcPr>
          <w:p w14:paraId="6CDEAA04"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1. Сварные, паянные соединения</w:t>
            </w:r>
          </w:p>
        </w:tc>
        <w:tc>
          <w:tcPr>
            <w:tcW w:w="556" w:type="pct"/>
            <w:vAlign w:val="center"/>
          </w:tcPr>
          <w:p w14:paraId="352D4BFF" w14:textId="64966150" w:rsidR="005019A2" w:rsidRPr="005019A2" w:rsidRDefault="005019A2" w:rsidP="00646C9C">
            <w:pPr>
              <w:suppressAutoHyphens/>
              <w:jc w:val="center"/>
              <w:rPr>
                <w:rFonts w:ascii="Times New Roman" w:hAnsi="Times New Roman"/>
              </w:rPr>
            </w:pPr>
          </w:p>
        </w:tc>
        <w:tc>
          <w:tcPr>
            <w:tcW w:w="455" w:type="pct"/>
          </w:tcPr>
          <w:p w14:paraId="1E07A2FF" w14:textId="77777777" w:rsidR="005019A2" w:rsidRPr="005019A2" w:rsidRDefault="005019A2" w:rsidP="00646C9C">
            <w:pPr>
              <w:suppressAutoHyphens/>
              <w:spacing w:after="0"/>
              <w:jc w:val="both"/>
              <w:rPr>
                <w:rFonts w:ascii="Times New Roman" w:hAnsi="Times New Roman"/>
              </w:rPr>
            </w:pPr>
          </w:p>
        </w:tc>
        <w:tc>
          <w:tcPr>
            <w:tcW w:w="706" w:type="pct"/>
          </w:tcPr>
          <w:p w14:paraId="66629F48" w14:textId="6B90688C" w:rsidR="005019A2" w:rsidRPr="005019A2" w:rsidRDefault="005019A2" w:rsidP="00646C9C">
            <w:pPr>
              <w:suppressAutoHyphens/>
              <w:spacing w:after="0"/>
              <w:jc w:val="both"/>
              <w:rPr>
                <w:rFonts w:ascii="Times New Roman" w:hAnsi="Times New Roman"/>
              </w:rPr>
            </w:pPr>
          </w:p>
        </w:tc>
      </w:tr>
      <w:tr w:rsidR="005019A2" w:rsidRPr="005019A2" w14:paraId="4C6DB7A5" w14:textId="77777777" w:rsidTr="005019A2">
        <w:trPr>
          <w:trHeight w:val="460"/>
        </w:trPr>
        <w:tc>
          <w:tcPr>
            <w:tcW w:w="828" w:type="pct"/>
            <w:vMerge/>
          </w:tcPr>
          <w:p w14:paraId="619A78C6" w14:textId="77777777" w:rsidR="005019A2" w:rsidRPr="005019A2" w:rsidRDefault="005019A2" w:rsidP="00646C9C">
            <w:pPr>
              <w:spacing w:line="240" w:lineRule="auto"/>
              <w:rPr>
                <w:rFonts w:ascii="Times New Roman" w:hAnsi="Times New Roman"/>
                <w:b/>
                <w:bCs/>
              </w:rPr>
            </w:pPr>
          </w:p>
        </w:tc>
        <w:tc>
          <w:tcPr>
            <w:tcW w:w="2455" w:type="pct"/>
          </w:tcPr>
          <w:p w14:paraId="7E1824A9"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2. Клёпанные соединения</w:t>
            </w:r>
          </w:p>
        </w:tc>
        <w:tc>
          <w:tcPr>
            <w:tcW w:w="556" w:type="pct"/>
            <w:vAlign w:val="center"/>
          </w:tcPr>
          <w:p w14:paraId="7F435456" w14:textId="02CAA988" w:rsidR="005019A2" w:rsidRPr="005019A2" w:rsidRDefault="005019A2" w:rsidP="00646C9C">
            <w:pPr>
              <w:suppressAutoHyphens/>
              <w:jc w:val="center"/>
              <w:rPr>
                <w:rFonts w:ascii="Times New Roman" w:hAnsi="Times New Roman"/>
              </w:rPr>
            </w:pPr>
          </w:p>
        </w:tc>
        <w:tc>
          <w:tcPr>
            <w:tcW w:w="455" w:type="pct"/>
          </w:tcPr>
          <w:p w14:paraId="20295B1B" w14:textId="77777777" w:rsidR="005019A2" w:rsidRPr="005019A2" w:rsidRDefault="005019A2" w:rsidP="00646C9C">
            <w:pPr>
              <w:suppressAutoHyphens/>
              <w:spacing w:after="0"/>
              <w:jc w:val="both"/>
              <w:rPr>
                <w:rFonts w:ascii="Times New Roman" w:hAnsi="Times New Roman"/>
              </w:rPr>
            </w:pPr>
          </w:p>
        </w:tc>
        <w:tc>
          <w:tcPr>
            <w:tcW w:w="706" w:type="pct"/>
          </w:tcPr>
          <w:p w14:paraId="177BF922" w14:textId="2604C5EA" w:rsidR="005019A2" w:rsidRPr="005019A2" w:rsidRDefault="005019A2" w:rsidP="00646C9C">
            <w:pPr>
              <w:suppressAutoHyphens/>
              <w:spacing w:after="0"/>
              <w:jc w:val="both"/>
              <w:rPr>
                <w:rFonts w:ascii="Times New Roman" w:hAnsi="Times New Roman"/>
              </w:rPr>
            </w:pPr>
          </w:p>
        </w:tc>
      </w:tr>
      <w:tr w:rsidR="005019A2" w:rsidRPr="005019A2" w14:paraId="4DE5B50C" w14:textId="77777777" w:rsidTr="005019A2">
        <w:trPr>
          <w:trHeight w:val="460"/>
        </w:trPr>
        <w:tc>
          <w:tcPr>
            <w:tcW w:w="828" w:type="pct"/>
            <w:vMerge/>
          </w:tcPr>
          <w:p w14:paraId="282B1EE4" w14:textId="77777777" w:rsidR="005019A2" w:rsidRPr="005019A2" w:rsidRDefault="005019A2" w:rsidP="00646C9C">
            <w:pPr>
              <w:spacing w:line="240" w:lineRule="auto"/>
              <w:rPr>
                <w:rFonts w:ascii="Times New Roman" w:hAnsi="Times New Roman"/>
                <w:b/>
                <w:bCs/>
              </w:rPr>
            </w:pPr>
          </w:p>
        </w:tc>
        <w:tc>
          <w:tcPr>
            <w:tcW w:w="2455" w:type="pct"/>
          </w:tcPr>
          <w:p w14:paraId="194CE487" w14:textId="77777777" w:rsidR="005019A2" w:rsidRPr="005019A2" w:rsidRDefault="005019A2" w:rsidP="00646C9C">
            <w:pPr>
              <w:suppressAutoHyphens/>
              <w:spacing w:line="240" w:lineRule="auto"/>
              <w:jc w:val="both"/>
              <w:rPr>
                <w:rFonts w:ascii="Times New Roman" w:hAnsi="Times New Roman"/>
                <w:b/>
              </w:rPr>
            </w:pPr>
            <w:r w:rsidRPr="005019A2">
              <w:rPr>
                <w:rFonts w:ascii="Times New Roman" w:hAnsi="Times New Roman"/>
                <w:b/>
                <w:bCs/>
              </w:rPr>
              <w:t>В том числе практических занятий и лабораторных работ</w:t>
            </w:r>
          </w:p>
        </w:tc>
        <w:tc>
          <w:tcPr>
            <w:tcW w:w="556" w:type="pct"/>
            <w:vAlign w:val="center"/>
          </w:tcPr>
          <w:p w14:paraId="35E7BE66" w14:textId="33D67F47" w:rsidR="005019A2" w:rsidRPr="005019A2" w:rsidRDefault="005019A2" w:rsidP="00646C9C">
            <w:pPr>
              <w:suppressAutoHyphens/>
              <w:jc w:val="center"/>
              <w:rPr>
                <w:rFonts w:ascii="Times New Roman" w:hAnsi="Times New Roman"/>
              </w:rPr>
            </w:pPr>
          </w:p>
        </w:tc>
        <w:tc>
          <w:tcPr>
            <w:tcW w:w="455" w:type="pct"/>
          </w:tcPr>
          <w:p w14:paraId="1C8A3D09" w14:textId="77777777" w:rsidR="005019A2" w:rsidRPr="005019A2" w:rsidRDefault="005019A2" w:rsidP="00646C9C">
            <w:pPr>
              <w:suppressAutoHyphens/>
              <w:spacing w:after="0"/>
              <w:jc w:val="both"/>
              <w:rPr>
                <w:rFonts w:ascii="Times New Roman" w:hAnsi="Times New Roman"/>
              </w:rPr>
            </w:pPr>
          </w:p>
        </w:tc>
        <w:tc>
          <w:tcPr>
            <w:tcW w:w="706" w:type="pct"/>
          </w:tcPr>
          <w:p w14:paraId="1680211B" w14:textId="6D98DE04" w:rsidR="005019A2" w:rsidRPr="005019A2" w:rsidRDefault="005019A2" w:rsidP="00646C9C">
            <w:pPr>
              <w:suppressAutoHyphens/>
              <w:spacing w:after="0"/>
              <w:jc w:val="both"/>
              <w:rPr>
                <w:rFonts w:ascii="Times New Roman" w:hAnsi="Times New Roman"/>
              </w:rPr>
            </w:pPr>
          </w:p>
        </w:tc>
      </w:tr>
      <w:tr w:rsidR="005019A2" w:rsidRPr="005019A2" w14:paraId="1AE8B2AF" w14:textId="77777777" w:rsidTr="005019A2">
        <w:trPr>
          <w:trHeight w:val="460"/>
        </w:trPr>
        <w:tc>
          <w:tcPr>
            <w:tcW w:w="828" w:type="pct"/>
            <w:vMerge/>
          </w:tcPr>
          <w:p w14:paraId="005F5AFD" w14:textId="77777777" w:rsidR="005019A2" w:rsidRPr="005019A2" w:rsidRDefault="005019A2" w:rsidP="00646C9C">
            <w:pPr>
              <w:spacing w:line="240" w:lineRule="auto"/>
              <w:rPr>
                <w:rFonts w:ascii="Times New Roman" w:hAnsi="Times New Roman"/>
                <w:b/>
                <w:bCs/>
              </w:rPr>
            </w:pPr>
          </w:p>
        </w:tc>
        <w:tc>
          <w:tcPr>
            <w:tcW w:w="2455" w:type="pct"/>
          </w:tcPr>
          <w:p w14:paraId="65325647" w14:textId="77777777" w:rsidR="005019A2" w:rsidRPr="005019A2" w:rsidRDefault="005019A2" w:rsidP="00646C9C">
            <w:pPr>
              <w:suppressAutoHyphens/>
              <w:spacing w:after="0" w:line="240" w:lineRule="auto"/>
              <w:rPr>
                <w:rFonts w:ascii="Times New Roman" w:hAnsi="Times New Roman"/>
              </w:rPr>
            </w:pPr>
            <w:r w:rsidRPr="005019A2">
              <w:rPr>
                <w:rFonts w:ascii="Times New Roman" w:hAnsi="Times New Roman"/>
              </w:rPr>
              <w:t>Практическое занятие 13 «Расчёт элементов заклёпочного шва»</w:t>
            </w:r>
          </w:p>
        </w:tc>
        <w:tc>
          <w:tcPr>
            <w:tcW w:w="556" w:type="pct"/>
            <w:vAlign w:val="center"/>
          </w:tcPr>
          <w:p w14:paraId="5724CEBD" w14:textId="3EA1F873" w:rsidR="005019A2" w:rsidRPr="005019A2" w:rsidRDefault="005019A2" w:rsidP="00646C9C">
            <w:pPr>
              <w:suppressAutoHyphens/>
              <w:jc w:val="center"/>
              <w:rPr>
                <w:rFonts w:ascii="Times New Roman" w:hAnsi="Times New Roman"/>
              </w:rPr>
            </w:pPr>
          </w:p>
        </w:tc>
        <w:tc>
          <w:tcPr>
            <w:tcW w:w="455" w:type="pct"/>
          </w:tcPr>
          <w:p w14:paraId="0217159C" w14:textId="77777777" w:rsidR="005019A2" w:rsidRPr="005019A2" w:rsidRDefault="005019A2" w:rsidP="00646C9C">
            <w:pPr>
              <w:suppressAutoHyphens/>
              <w:spacing w:after="0"/>
              <w:jc w:val="both"/>
              <w:rPr>
                <w:rFonts w:ascii="Times New Roman" w:hAnsi="Times New Roman"/>
              </w:rPr>
            </w:pPr>
          </w:p>
        </w:tc>
        <w:tc>
          <w:tcPr>
            <w:tcW w:w="706" w:type="pct"/>
          </w:tcPr>
          <w:p w14:paraId="78D4C479" w14:textId="7E54463A" w:rsidR="005019A2" w:rsidRPr="005019A2" w:rsidRDefault="005019A2" w:rsidP="00646C9C">
            <w:pPr>
              <w:suppressAutoHyphens/>
              <w:spacing w:after="0"/>
              <w:jc w:val="both"/>
              <w:rPr>
                <w:rFonts w:ascii="Times New Roman" w:hAnsi="Times New Roman"/>
              </w:rPr>
            </w:pPr>
          </w:p>
        </w:tc>
      </w:tr>
      <w:tr w:rsidR="005019A2" w:rsidRPr="005019A2" w14:paraId="5BC28C8F" w14:textId="77777777" w:rsidTr="005019A2">
        <w:trPr>
          <w:trHeight w:val="1068"/>
        </w:trPr>
        <w:tc>
          <w:tcPr>
            <w:tcW w:w="3283" w:type="pct"/>
            <w:gridSpan w:val="2"/>
          </w:tcPr>
          <w:p w14:paraId="6C1B9879" w14:textId="77777777" w:rsidR="005019A2" w:rsidRPr="005019A2" w:rsidRDefault="005019A2" w:rsidP="00646C9C">
            <w:pPr>
              <w:spacing w:after="120" w:line="240" w:lineRule="auto"/>
              <w:rPr>
                <w:rFonts w:ascii="Times New Roman" w:hAnsi="Times New Roman"/>
                <w:b/>
              </w:rPr>
            </w:pPr>
            <w:r w:rsidRPr="005019A2">
              <w:rPr>
                <w:rFonts w:ascii="Times New Roman" w:hAnsi="Times New Roman"/>
                <w:b/>
                <w:bCs/>
              </w:rPr>
              <w:t>Примерная тематика самостоятельной учебной работы при изучении раздела 2</w:t>
            </w:r>
          </w:p>
          <w:p w14:paraId="79B53CEF" w14:textId="77777777" w:rsidR="005019A2" w:rsidRPr="005019A2" w:rsidRDefault="005019A2" w:rsidP="00646C9C">
            <w:pPr>
              <w:spacing w:after="0" w:line="240" w:lineRule="auto"/>
              <w:rPr>
                <w:rFonts w:ascii="Times New Roman" w:hAnsi="Times New Roman"/>
              </w:rPr>
            </w:pPr>
            <w:r w:rsidRPr="005019A2">
              <w:rPr>
                <w:rFonts w:ascii="Times New Roman" w:hAnsi="Times New Roman"/>
              </w:rPr>
              <w:t>1. Составить таблицу формул для расчёта допускаемых напряжений при изгибе, кручении, растяжении (сжатии) для статической, пульсирующей и симметрично меняющейся нагрузки</w:t>
            </w:r>
          </w:p>
          <w:p w14:paraId="38EF9B14" w14:textId="77777777" w:rsidR="005019A2" w:rsidRPr="005019A2" w:rsidRDefault="005019A2" w:rsidP="00646C9C">
            <w:pPr>
              <w:spacing w:after="0" w:line="240" w:lineRule="auto"/>
              <w:rPr>
                <w:rFonts w:ascii="Times New Roman" w:hAnsi="Times New Roman"/>
                <w:iCs/>
                <w:color w:val="000000"/>
                <w:spacing w:val="6"/>
              </w:rPr>
            </w:pPr>
            <w:r w:rsidRPr="005019A2">
              <w:rPr>
                <w:rFonts w:ascii="Times New Roman" w:hAnsi="Times New Roman"/>
                <w:iCs/>
                <w:color w:val="000000"/>
                <w:spacing w:val="6"/>
              </w:rPr>
              <w:t>2 Изучить основные ГОСТ и стандарты машиностроения</w:t>
            </w:r>
          </w:p>
          <w:p w14:paraId="5B1D2AA7" w14:textId="77777777" w:rsidR="005019A2" w:rsidRPr="005019A2" w:rsidRDefault="005019A2" w:rsidP="00646C9C">
            <w:pPr>
              <w:spacing w:after="0" w:line="240" w:lineRule="auto"/>
              <w:rPr>
                <w:rFonts w:ascii="Times New Roman" w:hAnsi="Times New Roman"/>
                <w:iCs/>
                <w:color w:val="000000"/>
                <w:spacing w:val="6"/>
              </w:rPr>
            </w:pPr>
            <w:r w:rsidRPr="005019A2">
              <w:rPr>
                <w:rFonts w:ascii="Times New Roman" w:hAnsi="Times New Roman"/>
                <w:iCs/>
                <w:color w:val="000000"/>
                <w:spacing w:val="6"/>
              </w:rPr>
              <w:lastRenderedPageBreak/>
              <w:t xml:space="preserve">3. Механизмы преобразования одного вида движения в другой </w:t>
            </w:r>
          </w:p>
          <w:p w14:paraId="08FA2116" w14:textId="77777777" w:rsidR="005019A2" w:rsidRPr="005019A2" w:rsidRDefault="005019A2" w:rsidP="00646C9C">
            <w:pPr>
              <w:spacing w:after="0" w:line="240" w:lineRule="auto"/>
              <w:rPr>
                <w:rFonts w:ascii="Times New Roman" w:eastAsia="Calibri" w:hAnsi="Times New Roman"/>
                <w:bCs/>
              </w:rPr>
            </w:pPr>
            <w:r w:rsidRPr="005019A2">
              <w:rPr>
                <w:rFonts w:ascii="Times New Roman" w:eastAsia="Calibri" w:hAnsi="Times New Roman"/>
                <w:bCs/>
              </w:rPr>
              <w:t>3. Решение типовых задач</w:t>
            </w:r>
          </w:p>
        </w:tc>
        <w:tc>
          <w:tcPr>
            <w:tcW w:w="556" w:type="pct"/>
            <w:vAlign w:val="center"/>
          </w:tcPr>
          <w:p w14:paraId="7ED4095A" w14:textId="66C533E9" w:rsidR="005019A2" w:rsidRPr="005019A2" w:rsidRDefault="005019A2" w:rsidP="00646C9C">
            <w:pPr>
              <w:suppressAutoHyphens/>
              <w:jc w:val="center"/>
              <w:rPr>
                <w:rFonts w:ascii="Times New Roman" w:hAnsi="Times New Roman"/>
                <w:b/>
              </w:rPr>
            </w:pPr>
          </w:p>
        </w:tc>
        <w:tc>
          <w:tcPr>
            <w:tcW w:w="455" w:type="pct"/>
          </w:tcPr>
          <w:p w14:paraId="2DD72CAF" w14:textId="77777777" w:rsidR="005019A2" w:rsidRPr="005019A2" w:rsidRDefault="005019A2" w:rsidP="00646C9C">
            <w:pPr>
              <w:suppressAutoHyphens/>
              <w:rPr>
                <w:rFonts w:ascii="Times New Roman" w:hAnsi="Times New Roman"/>
                <w:b/>
                <w:i/>
              </w:rPr>
            </w:pPr>
          </w:p>
        </w:tc>
        <w:tc>
          <w:tcPr>
            <w:tcW w:w="706" w:type="pct"/>
          </w:tcPr>
          <w:p w14:paraId="2777C306" w14:textId="4AA4C2EF" w:rsidR="005019A2" w:rsidRPr="005019A2" w:rsidRDefault="005019A2" w:rsidP="00646C9C">
            <w:pPr>
              <w:suppressAutoHyphens/>
              <w:rPr>
                <w:rFonts w:ascii="Times New Roman" w:hAnsi="Times New Roman"/>
                <w:b/>
                <w:i/>
              </w:rPr>
            </w:pPr>
          </w:p>
        </w:tc>
      </w:tr>
      <w:tr w:rsidR="005019A2" w:rsidRPr="005019A2" w14:paraId="2DAE8B2F" w14:textId="77777777" w:rsidTr="005019A2">
        <w:tc>
          <w:tcPr>
            <w:tcW w:w="3283" w:type="pct"/>
            <w:gridSpan w:val="2"/>
          </w:tcPr>
          <w:p w14:paraId="51973BEA" w14:textId="77777777" w:rsidR="005019A2" w:rsidRPr="005019A2" w:rsidRDefault="005019A2" w:rsidP="00D51193">
            <w:pPr>
              <w:spacing w:after="0" w:line="240" w:lineRule="auto"/>
              <w:rPr>
                <w:rFonts w:ascii="Times New Roman" w:hAnsi="Times New Roman"/>
                <w:b/>
                <w:bCs/>
              </w:rPr>
            </w:pPr>
            <w:r w:rsidRPr="005019A2">
              <w:rPr>
                <w:rFonts w:ascii="Times New Roman" w:hAnsi="Times New Roman"/>
                <w:b/>
                <w:bCs/>
              </w:rPr>
              <w:t>Учебная практика</w:t>
            </w:r>
          </w:p>
          <w:p w14:paraId="31E2646A" w14:textId="77777777" w:rsidR="005019A2" w:rsidRPr="005019A2" w:rsidRDefault="005019A2" w:rsidP="00D51193">
            <w:pPr>
              <w:spacing w:after="0" w:line="240" w:lineRule="auto"/>
              <w:rPr>
                <w:rFonts w:ascii="Times New Roman" w:hAnsi="Times New Roman"/>
                <w:b/>
                <w:bCs/>
              </w:rPr>
            </w:pPr>
            <w:r w:rsidRPr="005019A2">
              <w:rPr>
                <w:rFonts w:ascii="Times New Roman" w:hAnsi="Times New Roman"/>
                <w:b/>
                <w:bCs/>
              </w:rPr>
              <w:t>Виды работ</w:t>
            </w:r>
          </w:p>
          <w:p w14:paraId="5532F945" w14:textId="77777777" w:rsidR="005019A2" w:rsidRPr="005019A2" w:rsidRDefault="005019A2" w:rsidP="00D51193">
            <w:pPr>
              <w:spacing w:after="0" w:line="240" w:lineRule="auto"/>
              <w:rPr>
                <w:rFonts w:ascii="Times New Roman" w:hAnsi="Times New Roman"/>
              </w:rPr>
            </w:pPr>
            <w:r w:rsidRPr="005019A2">
              <w:rPr>
                <w:rFonts w:ascii="Times New Roman" w:hAnsi="Times New Roman"/>
              </w:rPr>
              <w:t>1. Планирование ремонта, технология ремонта. Способы восстановления и повышение долговечности деталей.</w:t>
            </w:r>
          </w:p>
          <w:p w14:paraId="1F919FD7" w14:textId="77777777" w:rsidR="005019A2" w:rsidRPr="005019A2" w:rsidRDefault="005019A2" w:rsidP="00D51193">
            <w:pPr>
              <w:spacing w:after="0" w:line="240" w:lineRule="auto"/>
              <w:rPr>
                <w:rFonts w:ascii="Times New Roman" w:eastAsia="Calibri" w:hAnsi="Times New Roman"/>
                <w:bCs/>
              </w:rPr>
            </w:pPr>
            <w:r w:rsidRPr="005019A2">
              <w:rPr>
                <w:rFonts w:ascii="Times New Roman" w:eastAsia="Calibri" w:hAnsi="Times New Roman"/>
                <w:bCs/>
              </w:rPr>
              <w:t>2. Изучение схем расположения оборудования на предприятии</w:t>
            </w:r>
          </w:p>
          <w:p w14:paraId="30ADB16E" w14:textId="77777777" w:rsidR="005019A2" w:rsidRPr="005019A2" w:rsidRDefault="005019A2" w:rsidP="00D51193">
            <w:pPr>
              <w:spacing w:after="0" w:line="240" w:lineRule="auto"/>
              <w:rPr>
                <w:rFonts w:ascii="Times New Roman" w:eastAsia="Calibri" w:hAnsi="Times New Roman"/>
                <w:bCs/>
              </w:rPr>
            </w:pPr>
            <w:r w:rsidRPr="005019A2">
              <w:rPr>
                <w:rFonts w:ascii="Times New Roman" w:eastAsia="Calibri" w:hAnsi="Times New Roman"/>
                <w:bCs/>
              </w:rPr>
              <w:t>3. Составление графика осмотров оборудования</w:t>
            </w:r>
          </w:p>
          <w:p w14:paraId="127C96E4" w14:textId="77777777" w:rsidR="005019A2" w:rsidRPr="005019A2" w:rsidRDefault="005019A2" w:rsidP="00D51193">
            <w:pPr>
              <w:spacing w:after="0" w:line="240" w:lineRule="auto"/>
              <w:rPr>
                <w:rFonts w:ascii="Times New Roman" w:hAnsi="Times New Roman"/>
              </w:rPr>
            </w:pPr>
            <w:r w:rsidRPr="005019A2">
              <w:rPr>
                <w:rFonts w:ascii="Times New Roman" w:hAnsi="Times New Roman"/>
              </w:rPr>
              <w:t>4. Технология ремонта деталей, механизмов и сборочных единиц</w:t>
            </w:r>
          </w:p>
          <w:p w14:paraId="50B558B5" w14:textId="77777777" w:rsidR="005019A2" w:rsidRPr="005019A2" w:rsidRDefault="005019A2" w:rsidP="00D51193">
            <w:pPr>
              <w:spacing w:after="0" w:line="240" w:lineRule="auto"/>
              <w:rPr>
                <w:rFonts w:ascii="Times New Roman" w:hAnsi="Times New Roman"/>
              </w:rPr>
            </w:pPr>
            <w:r w:rsidRPr="005019A2">
              <w:rPr>
                <w:rFonts w:ascii="Times New Roman" w:hAnsi="Times New Roman"/>
              </w:rPr>
              <w:t>5. Последовательность выполнения работ при разборке машин. Очистка, промывка и дефектовка деталей. Сборка механизмов и машин при ремонте. Обкатка и испытание после ремонта</w:t>
            </w:r>
          </w:p>
          <w:p w14:paraId="5818F437" w14:textId="77777777" w:rsidR="005019A2" w:rsidRPr="005019A2" w:rsidRDefault="005019A2" w:rsidP="00D51193">
            <w:pPr>
              <w:spacing w:after="0" w:line="240" w:lineRule="auto"/>
              <w:rPr>
                <w:rFonts w:ascii="Times New Roman" w:hAnsi="Times New Roman"/>
              </w:rPr>
            </w:pPr>
            <w:r w:rsidRPr="005019A2">
              <w:rPr>
                <w:rFonts w:ascii="Times New Roman" w:hAnsi="Times New Roman"/>
              </w:rPr>
              <w:t>6. Подъёмно-транспортные средства, применяемые при ремонте. Канаты, стропы, грузозахватные приспособления. Правила безопасности при пользовании подъёмно-транспортными устройствами</w:t>
            </w:r>
          </w:p>
          <w:p w14:paraId="505DC15D" w14:textId="77777777" w:rsidR="005019A2" w:rsidRPr="005019A2" w:rsidRDefault="005019A2" w:rsidP="00D51193">
            <w:pPr>
              <w:spacing w:after="0" w:line="240" w:lineRule="auto"/>
              <w:rPr>
                <w:rFonts w:ascii="Times New Roman" w:hAnsi="Times New Roman"/>
              </w:rPr>
            </w:pPr>
            <w:r w:rsidRPr="005019A2">
              <w:rPr>
                <w:rFonts w:ascii="Times New Roman" w:hAnsi="Times New Roman"/>
              </w:rPr>
              <w:t>7. Организация ремонта на предприятиях. Структура и периодичность работ по плановому техническому обслуживанию и ремонту. Планирование простоев оборудования.</w:t>
            </w:r>
          </w:p>
        </w:tc>
        <w:tc>
          <w:tcPr>
            <w:tcW w:w="556" w:type="pct"/>
            <w:vAlign w:val="center"/>
          </w:tcPr>
          <w:p w14:paraId="3CE325B5" w14:textId="48D87E4F" w:rsidR="005019A2" w:rsidRPr="005019A2" w:rsidRDefault="005019A2" w:rsidP="00D51193">
            <w:pPr>
              <w:suppressAutoHyphens/>
              <w:jc w:val="center"/>
              <w:rPr>
                <w:rFonts w:ascii="Times New Roman" w:hAnsi="Times New Roman"/>
                <w:b/>
              </w:rPr>
            </w:pPr>
            <w:r w:rsidRPr="005019A2">
              <w:rPr>
                <w:rFonts w:ascii="Times New Roman" w:hAnsi="Times New Roman"/>
                <w:b/>
              </w:rPr>
              <w:t>36</w:t>
            </w:r>
          </w:p>
        </w:tc>
        <w:tc>
          <w:tcPr>
            <w:tcW w:w="455" w:type="pct"/>
            <w:vAlign w:val="center"/>
          </w:tcPr>
          <w:p w14:paraId="718892F2" w14:textId="27DE0AED" w:rsidR="005019A2" w:rsidRPr="005019A2" w:rsidRDefault="005019A2" w:rsidP="00D51193">
            <w:pPr>
              <w:suppressAutoHyphens/>
              <w:rPr>
                <w:rFonts w:ascii="Times New Roman" w:hAnsi="Times New Roman"/>
                <w:b/>
              </w:rPr>
            </w:pPr>
            <w:r w:rsidRPr="005019A2">
              <w:rPr>
                <w:rFonts w:ascii="Times New Roman" w:hAnsi="Times New Roman"/>
                <w:b/>
              </w:rPr>
              <w:t>72</w:t>
            </w:r>
          </w:p>
        </w:tc>
        <w:tc>
          <w:tcPr>
            <w:tcW w:w="706" w:type="pct"/>
          </w:tcPr>
          <w:p w14:paraId="712A6472" w14:textId="32DA0899" w:rsidR="005019A2" w:rsidRPr="005019A2" w:rsidRDefault="005019A2" w:rsidP="00D51193">
            <w:pPr>
              <w:suppressAutoHyphens/>
              <w:rPr>
                <w:rFonts w:ascii="Times New Roman" w:hAnsi="Times New Roman"/>
                <w:b/>
                <w:i/>
              </w:rPr>
            </w:pPr>
          </w:p>
        </w:tc>
      </w:tr>
      <w:tr w:rsidR="005019A2" w:rsidRPr="005019A2" w14:paraId="33511320" w14:textId="77777777" w:rsidTr="005019A2">
        <w:tc>
          <w:tcPr>
            <w:tcW w:w="3283" w:type="pct"/>
            <w:gridSpan w:val="2"/>
          </w:tcPr>
          <w:p w14:paraId="1C1E5FF2" w14:textId="77777777" w:rsidR="005019A2" w:rsidRPr="005019A2" w:rsidRDefault="005019A2" w:rsidP="00D51193">
            <w:pPr>
              <w:spacing w:after="0" w:line="240" w:lineRule="auto"/>
              <w:rPr>
                <w:rFonts w:ascii="Times New Roman" w:hAnsi="Times New Roman"/>
              </w:rPr>
            </w:pPr>
            <w:r w:rsidRPr="005019A2">
              <w:rPr>
                <w:rFonts w:ascii="Times New Roman" w:hAnsi="Times New Roman"/>
                <w:b/>
                <w:bCs/>
              </w:rPr>
              <w:t>Производственная практика</w:t>
            </w:r>
          </w:p>
          <w:p w14:paraId="54539789" w14:textId="77777777" w:rsidR="005019A2" w:rsidRPr="005019A2" w:rsidRDefault="005019A2" w:rsidP="00D51193">
            <w:pPr>
              <w:spacing w:after="0" w:line="240" w:lineRule="auto"/>
              <w:rPr>
                <w:rFonts w:ascii="Times New Roman" w:hAnsi="Times New Roman"/>
                <w:b/>
                <w:bCs/>
              </w:rPr>
            </w:pPr>
            <w:r w:rsidRPr="005019A2">
              <w:rPr>
                <w:rFonts w:ascii="Times New Roman" w:hAnsi="Times New Roman"/>
                <w:b/>
                <w:bCs/>
              </w:rPr>
              <w:t xml:space="preserve">Виды работ </w:t>
            </w:r>
          </w:p>
          <w:p w14:paraId="25E94DB2" w14:textId="77777777" w:rsidR="005019A2" w:rsidRPr="005019A2" w:rsidRDefault="005019A2" w:rsidP="00D51193">
            <w:pPr>
              <w:spacing w:after="0" w:line="240" w:lineRule="auto"/>
              <w:rPr>
                <w:rFonts w:ascii="Times New Roman" w:eastAsia="Calibri" w:hAnsi="Times New Roman"/>
                <w:bCs/>
              </w:rPr>
            </w:pPr>
            <w:r w:rsidRPr="005019A2">
              <w:rPr>
                <w:rFonts w:ascii="Times New Roman" w:eastAsia="Calibri" w:hAnsi="Times New Roman"/>
                <w:bCs/>
              </w:rPr>
              <w:t>1. Организация ремонтной службы предприятия</w:t>
            </w:r>
          </w:p>
          <w:p w14:paraId="025660DD" w14:textId="77777777" w:rsidR="005019A2" w:rsidRPr="005019A2" w:rsidRDefault="005019A2" w:rsidP="00D51193">
            <w:pPr>
              <w:spacing w:after="0" w:line="240" w:lineRule="auto"/>
              <w:rPr>
                <w:rFonts w:ascii="Times New Roman" w:eastAsia="Calibri" w:hAnsi="Times New Roman"/>
                <w:bCs/>
              </w:rPr>
            </w:pPr>
            <w:r w:rsidRPr="005019A2">
              <w:rPr>
                <w:rFonts w:ascii="Times New Roman" w:eastAsia="Calibri" w:hAnsi="Times New Roman"/>
                <w:bCs/>
              </w:rPr>
              <w:t>2. Структура и периодичность работ по плановому техническому обслуживанию и ремонту</w:t>
            </w:r>
          </w:p>
          <w:p w14:paraId="46CE9E6E" w14:textId="77777777" w:rsidR="005019A2" w:rsidRPr="005019A2" w:rsidRDefault="005019A2" w:rsidP="00D51193">
            <w:pPr>
              <w:spacing w:after="0" w:line="240" w:lineRule="auto"/>
              <w:rPr>
                <w:rFonts w:ascii="Times New Roman" w:eastAsia="Calibri" w:hAnsi="Times New Roman"/>
                <w:bCs/>
              </w:rPr>
            </w:pPr>
            <w:r w:rsidRPr="005019A2">
              <w:rPr>
                <w:rFonts w:ascii="Times New Roman" w:eastAsia="Calibri" w:hAnsi="Times New Roman"/>
                <w:bCs/>
              </w:rPr>
              <w:t>3. Осмотры оборудования</w:t>
            </w:r>
          </w:p>
          <w:p w14:paraId="7FA0B8E0" w14:textId="77777777" w:rsidR="005019A2" w:rsidRPr="005019A2" w:rsidRDefault="005019A2" w:rsidP="00D51193">
            <w:pPr>
              <w:spacing w:after="0" w:line="240" w:lineRule="auto"/>
              <w:rPr>
                <w:rFonts w:ascii="Times New Roman" w:eastAsia="Calibri" w:hAnsi="Times New Roman"/>
                <w:bCs/>
              </w:rPr>
            </w:pPr>
            <w:r w:rsidRPr="005019A2">
              <w:rPr>
                <w:rFonts w:ascii="Times New Roman" w:eastAsia="Calibri" w:hAnsi="Times New Roman"/>
                <w:bCs/>
              </w:rPr>
              <w:t>4. Эксплуатация технологического оборудования</w:t>
            </w:r>
          </w:p>
          <w:p w14:paraId="53E17531" w14:textId="77777777" w:rsidR="005019A2" w:rsidRPr="005019A2" w:rsidRDefault="005019A2" w:rsidP="00D51193">
            <w:pPr>
              <w:spacing w:after="0" w:line="240" w:lineRule="auto"/>
              <w:rPr>
                <w:rFonts w:ascii="Times New Roman" w:hAnsi="Times New Roman"/>
                <w:b/>
              </w:rPr>
            </w:pPr>
            <w:r w:rsidRPr="005019A2">
              <w:rPr>
                <w:rFonts w:ascii="Times New Roman" w:eastAsia="Calibri" w:hAnsi="Times New Roman"/>
                <w:bCs/>
              </w:rPr>
              <w:t>5. Монтаж и наладка оборудования</w:t>
            </w:r>
          </w:p>
        </w:tc>
        <w:tc>
          <w:tcPr>
            <w:tcW w:w="556" w:type="pct"/>
            <w:vAlign w:val="center"/>
          </w:tcPr>
          <w:p w14:paraId="0B59B08C" w14:textId="564919E6" w:rsidR="005019A2" w:rsidRPr="005019A2" w:rsidRDefault="005019A2" w:rsidP="00D51193">
            <w:pPr>
              <w:suppressAutoHyphens/>
              <w:jc w:val="center"/>
              <w:rPr>
                <w:rFonts w:ascii="Times New Roman" w:hAnsi="Times New Roman"/>
                <w:b/>
              </w:rPr>
            </w:pPr>
            <w:r w:rsidRPr="005019A2">
              <w:rPr>
                <w:rFonts w:ascii="Times New Roman" w:hAnsi="Times New Roman"/>
                <w:b/>
              </w:rPr>
              <w:t>72</w:t>
            </w:r>
          </w:p>
        </w:tc>
        <w:tc>
          <w:tcPr>
            <w:tcW w:w="455" w:type="pct"/>
            <w:vAlign w:val="center"/>
          </w:tcPr>
          <w:p w14:paraId="30B7D65F" w14:textId="0AD85247" w:rsidR="005019A2" w:rsidRPr="005019A2" w:rsidRDefault="005019A2" w:rsidP="00D51193">
            <w:pPr>
              <w:suppressAutoHyphens/>
              <w:rPr>
                <w:rFonts w:ascii="Times New Roman" w:hAnsi="Times New Roman"/>
                <w:b/>
              </w:rPr>
            </w:pPr>
            <w:r w:rsidRPr="005019A2">
              <w:rPr>
                <w:rFonts w:ascii="Times New Roman" w:hAnsi="Times New Roman"/>
                <w:b/>
              </w:rPr>
              <w:t>108</w:t>
            </w:r>
          </w:p>
        </w:tc>
        <w:tc>
          <w:tcPr>
            <w:tcW w:w="706" w:type="pct"/>
          </w:tcPr>
          <w:p w14:paraId="0AD692E0" w14:textId="1F7A450D" w:rsidR="005019A2" w:rsidRPr="005019A2" w:rsidRDefault="005019A2" w:rsidP="00D51193">
            <w:pPr>
              <w:suppressAutoHyphens/>
              <w:rPr>
                <w:rFonts w:ascii="Times New Roman" w:hAnsi="Times New Roman"/>
                <w:b/>
                <w:i/>
              </w:rPr>
            </w:pPr>
          </w:p>
        </w:tc>
      </w:tr>
      <w:tr w:rsidR="005019A2" w:rsidRPr="005019A2" w14:paraId="0D095B3B" w14:textId="77777777" w:rsidTr="005019A2">
        <w:tc>
          <w:tcPr>
            <w:tcW w:w="3283" w:type="pct"/>
            <w:gridSpan w:val="2"/>
          </w:tcPr>
          <w:p w14:paraId="48579442" w14:textId="77777777" w:rsidR="005019A2" w:rsidRPr="005019A2" w:rsidRDefault="005019A2" w:rsidP="00646C9C">
            <w:pPr>
              <w:suppressAutoHyphens/>
              <w:spacing w:after="0" w:line="240" w:lineRule="auto"/>
              <w:rPr>
                <w:rFonts w:ascii="Times New Roman" w:hAnsi="Times New Roman"/>
                <w:b/>
              </w:rPr>
            </w:pPr>
            <w:r w:rsidRPr="005019A2">
              <w:rPr>
                <w:rFonts w:ascii="Times New Roman" w:hAnsi="Times New Roman"/>
                <w:b/>
                <w:bCs/>
              </w:rPr>
              <w:t>Всего</w:t>
            </w:r>
          </w:p>
        </w:tc>
        <w:tc>
          <w:tcPr>
            <w:tcW w:w="556" w:type="pct"/>
            <w:vAlign w:val="center"/>
          </w:tcPr>
          <w:p w14:paraId="62DF7573" w14:textId="6D2CC377" w:rsidR="005019A2" w:rsidRPr="005019A2" w:rsidRDefault="005019A2" w:rsidP="00646C9C">
            <w:pPr>
              <w:suppressAutoHyphens/>
              <w:jc w:val="center"/>
              <w:rPr>
                <w:rFonts w:ascii="Times New Roman" w:hAnsi="Times New Roman"/>
                <w:b/>
              </w:rPr>
            </w:pPr>
            <w:r w:rsidRPr="005019A2">
              <w:rPr>
                <w:rFonts w:ascii="Times New Roman" w:hAnsi="Times New Roman"/>
                <w:b/>
              </w:rPr>
              <w:t>206</w:t>
            </w:r>
          </w:p>
        </w:tc>
        <w:tc>
          <w:tcPr>
            <w:tcW w:w="455" w:type="pct"/>
            <w:vAlign w:val="center"/>
          </w:tcPr>
          <w:p w14:paraId="18CD1D6F" w14:textId="49A568D1" w:rsidR="005019A2" w:rsidRPr="005019A2" w:rsidRDefault="005019A2" w:rsidP="00646C9C">
            <w:pPr>
              <w:suppressAutoHyphens/>
              <w:rPr>
                <w:rFonts w:ascii="Times New Roman" w:hAnsi="Times New Roman"/>
                <w:b/>
              </w:rPr>
            </w:pPr>
            <w:r w:rsidRPr="005019A2">
              <w:rPr>
                <w:rFonts w:ascii="Times New Roman" w:hAnsi="Times New Roman"/>
                <w:b/>
              </w:rPr>
              <w:t>326</w:t>
            </w:r>
          </w:p>
        </w:tc>
        <w:tc>
          <w:tcPr>
            <w:tcW w:w="706" w:type="pct"/>
          </w:tcPr>
          <w:p w14:paraId="31A9B5F0" w14:textId="17A7BB67" w:rsidR="005019A2" w:rsidRPr="005019A2" w:rsidRDefault="005019A2" w:rsidP="00646C9C">
            <w:pPr>
              <w:suppressAutoHyphens/>
              <w:rPr>
                <w:rFonts w:ascii="Times New Roman" w:hAnsi="Times New Roman"/>
                <w:b/>
                <w:i/>
              </w:rPr>
            </w:pPr>
          </w:p>
        </w:tc>
      </w:tr>
    </w:tbl>
    <w:p w14:paraId="3AFD9171" w14:textId="77777777" w:rsidR="00EB1DEF" w:rsidRDefault="00EB1DEF" w:rsidP="00203543">
      <w:pPr>
        <w:spacing w:after="0"/>
        <w:jc w:val="center"/>
        <w:rPr>
          <w:rFonts w:ascii="Times New Roman" w:hAnsi="Times New Roman"/>
          <w:b/>
        </w:rPr>
        <w:sectPr w:rsidR="00EB1DEF" w:rsidSect="00733AEF">
          <w:pgSz w:w="16840" w:h="11907" w:orient="landscape"/>
          <w:pgMar w:top="851" w:right="1134" w:bottom="851" w:left="992" w:header="709" w:footer="709" w:gutter="0"/>
          <w:cols w:space="720"/>
        </w:sectPr>
      </w:pPr>
    </w:p>
    <w:p w14:paraId="2CC17FEF" w14:textId="77777777" w:rsidR="00EB1DEF" w:rsidRPr="00820CA6" w:rsidRDefault="00EB1DEF" w:rsidP="00203543">
      <w:pPr>
        <w:spacing w:after="0"/>
        <w:jc w:val="center"/>
        <w:rPr>
          <w:rFonts w:ascii="Times New Roman" w:hAnsi="Times New Roman"/>
          <w:b/>
          <w:bCs/>
          <w:sz w:val="24"/>
          <w:szCs w:val="24"/>
        </w:rPr>
      </w:pPr>
      <w:r w:rsidRPr="00820CA6">
        <w:rPr>
          <w:rFonts w:ascii="Times New Roman" w:hAnsi="Times New Roman"/>
          <w:b/>
          <w:bCs/>
          <w:sz w:val="24"/>
          <w:szCs w:val="24"/>
        </w:rPr>
        <w:lastRenderedPageBreak/>
        <w:t>3. УСЛОВИЯ РЕАЛИЗАЦИИ ПРОФЕССИОНАЛЬНОГО МОДУЛЯ</w:t>
      </w:r>
    </w:p>
    <w:p w14:paraId="1655AC2C" w14:textId="77777777" w:rsidR="00EB1DEF" w:rsidRPr="004B7256" w:rsidRDefault="00EB1DEF" w:rsidP="00203543">
      <w:pPr>
        <w:spacing w:after="0"/>
        <w:ind w:firstLine="709"/>
        <w:rPr>
          <w:rFonts w:ascii="Times New Roman" w:hAnsi="Times New Roman"/>
          <w:b/>
          <w:bCs/>
          <w:sz w:val="24"/>
          <w:szCs w:val="24"/>
          <w:highlight w:val="lightGray"/>
        </w:rPr>
      </w:pPr>
    </w:p>
    <w:p w14:paraId="6FBADE3C" w14:textId="77777777" w:rsidR="00EB1DEF" w:rsidRPr="00820CA6" w:rsidRDefault="00EB1DEF" w:rsidP="005019A2">
      <w:pPr>
        <w:spacing w:after="0"/>
        <w:ind w:left="284" w:firstLine="425"/>
        <w:jc w:val="both"/>
        <w:rPr>
          <w:rFonts w:ascii="Times New Roman" w:hAnsi="Times New Roman"/>
          <w:b/>
          <w:bCs/>
          <w:sz w:val="24"/>
          <w:szCs w:val="24"/>
        </w:rPr>
      </w:pPr>
      <w:r w:rsidRPr="00820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EECA439" w14:textId="77777777" w:rsidR="00EB1DEF" w:rsidRPr="00DC6478" w:rsidRDefault="00EB1DEF" w:rsidP="005019A2">
      <w:pPr>
        <w:suppressAutoHyphens/>
        <w:spacing w:after="0"/>
        <w:ind w:left="284" w:firstLine="425"/>
        <w:jc w:val="both"/>
        <w:rPr>
          <w:rFonts w:ascii="Times New Roman" w:hAnsi="Times New Roman"/>
          <w:bCs/>
          <w:sz w:val="24"/>
          <w:szCs w:val="24"/>
        </w:rPr>
      </w:pPr>
      <w:r w:rsidRPr="00C41B35">
        <w:rPr>
          <w:rFonts w:ascii="Times New Roman" w:hAnsi="Times New Roman"/>
          <w:bCs/>
          <w:sz w:val="24"/>
          <w:szCs w:val="24"/>
        </w:rPr>
        <w:t>Лаборатори</w:t>
      </w:r>
      <w:r>
        <w:rPr>
          <w:rFonts w:ascii="Times New Roman" w:hAnsi="Times New Roman"/>
          <w:bCs/>
          <w:sz w:val="24"/>
          <w:szCs w:val="24"/>
        </w:rPr>
        <w:t>я</w:t>
      </w:r>
      <w:r w:rsidRPr="00315F34">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iCs/>
          <w:color w:val="000000"/>
          <w:sz w:val="24"/>
          <w:szCs w:val="24"/>
        </w:rPr>
        <w:t>П</w:t>
      </w:r>
      <w:r w:rsidRPr="00E255F2">
        <w:rPr>
          <w:rFonts w:ascii="Times New Roman" w:hAnsi="Times New Roman"/>
          <w:iCs/>
          <w:color w:val="000000"/>
          <w:sz w:val="24"/>
          <w:szCs w:val="24"/>
        </w:rPr>
        <w:t xml:space="preserve">роизводства кабельной и </w:t>
      </w:r>
      <w:r w:rsidRPr="00DC6478">
        <w:rPr>
          <w:rFonts w:ascii="Times New Roman" w:hAnsi="Times New Roman"/>
          <w:iCs/>
          <w:color w:val="000000"/>
          <w:sz w:val="24"/>
          <w:szCs w:val="24"/>
        </w:rPr>
        <w:t>конденсаторной техники</w:t>
      </w:r>
      <w:r w:rsidRPr="00DC6478">
        <w:rPr>
          <w:rFonts w:ascii="Times New Roman" w:hAnsi="Times New Roman"/>
          <w:bCs/>
          <w:iCs/>
          <w:sz w:val="24"/>
          <w:szCs w:val="24"/>
        </w:rPr>
        <w:t>»</w:t>
      </w:r>
      <w:r w:rsidRPr="00DC6478">
        <w:rPr>
          <w:rFonts w:ascii="Times New Roman" w:hAnsi="Times New Roman"/>
          <w:b/>
          <w:bCs/>
          <w:iCs/>
          <w:sz w:val="24"/>
          <w:szCs w:val="24"/>
        </w:rPr>
        <w:t xml:space="preserve">, </w:t>
      </w:r>
      <w:r w:rsidRPr="00DC6478">
        <w:rPr>
          <w:rFonts w:ascii="Times New Roman" w:hAnsi="Times New Roman"/>
          <w:bCs/>
          <w:iCs/>
          <w:sz w:val="24"/>
          <w:szCs w:val="24"/>
        </w:rPr>
        <w:t xml:space="preserve">оснащенная </w:t>
      </w:r>
      <w:r w:rsidRPr="00DC6478">
        <w:rPr>
          <w:rFonts w:ascii="Times New Roman" w:hAnsi="Times New Roman"/>
          <w:bCs/>
          <w:sz w:val="24"/>
          <w:szCs w:val="24"/>
        </w:rPr>
        <w:t>в соответствии с п. 6.1.2.3 образовательной программы по специальности 13.02.08 Электроизоляционная, кабельная и конденсаторная техника</w:t>
      </w:r>
      <w:r w:rsidRPr="00DC6478">
        <w:rPr>
          <w:rFonts w:ascii="Times New Roman" w:hAnsi="Times New Roman"/>
          <w:bCs/>
          <w:i/>
          <w:sz w:val="24"/>
          <w:szCs w:val="24"/>
        </w:rPr>
        <w:t>.</w:t>
      </w:r>
    </w:p>
    <w:p w14:paraId="07650570" w14:textId="69B2F75C" w:rsidR="00EB1DEF" w:rsidRPr="00DC6478" w:rsidRDefault="00EB1DEF" w:rsidP="005019A2">
      <w:pPr>
        <w:suppressAutoHyphens/>
        <w:spacing w:after="0"/>
        <w:ind w:left="284" w:firstLine="425"/>
        <w:jc w:val="both"/>
        <w:rPr>
          <w:rFonts w:ascii="Times New Roman" w:hAnsi="Times New Roman"/>
          <w:bCs/>
          <w:iCs/>
          <w:sz w:val="24"/>
          <w:szCs w:val="24"/>
        </w:rPr>
      </w:pPr>
      <w:r w:rsidRPr="00DC6478">
        <w:rPr>
          <w:rFonts w:ascii="Times New Roman" w:hAnsi="Times New Roman"/>
          <w:bCs/>
          <w:sz w:val="24"/>
          <w:szCs w:val="24"/>
        </w:rPr>
        <w:t>Мастерская</w:t>
      </w:r>
      <w:r w:rsidRPr="00DC6478">
        <w:rPr>
          <w:rFonts w:ascii="Times New Roman" w:hAnsi="Times New Roman"/>
          <w:b/>
          <w:bCs/>
          <w:iCs/>
          <w:sz w:val="24"/>
          <w:szCs w:val="24"/>
        </w:rPr>
        <w:t xml:space="preserve"> </w:t>
      </w:r>
      <w:r w:rsidRPr="00DC6478">
        <w:rPr>
          <w:rFonts w:ascii="Times New Roman" w:hAnsi="Times New Roman"/>
          <w:bCs/>
          <w:sz w:val="24"/>
          <w:szCs w:val="24"/>
        </w:rPr>
        <w:t>«</w:t>
      </w:r>
      <w:r w:rsidRPr="00DC6478">
        <w:rPr>
          <w:rFonts w:ascii="Times New Roman" w:hAnsi="Times New Roman"/>
          <w:bCs/>
          <w:iCs/>
          <w:sz w:val="24"/>
          <w:szCs w:val="24"/>
        </w:rPr>
        <w:t xml:space="preserve">Слесарно-механическая», оснащенная </w:t>
      </w:r>
      <w:r w:rsidRPr="00DC6478">
        <w:rPr>
          <w:rFonts w:ascii="Times New Roman" w:hAnsi="Times New Roman"/>
          <w:bCs/>
          <w:sz w:val="24"/>
          <w:szCs w:val="24"/>
        </w:rPr>
        <w:t>в соответствии с п. 6.1.2.4 образовательной программы по данной специальности 13.02.08 Электроизоляционная, кабельная и конденсаторная техника</w:t>
      </w:r>
      <w:r w:rsidRPr="00DC6478">
        <w:rPr>
          <w:rFonts w:ascii="Times New Roman" w:hAnsi="Times New Roman"/>
          <w:bCs/>
          <w:i/>
          <w:sz w:val="24"/>
          <w:szCs w:val="24"/>
        </w:rPr>
        <w:t>.</w:t>
      </w:r>
    </w:p>
    <w:p w14:paraId="498E4E5D" w14:textId="77777777" w:rsidR="00EB1DEF" w:rsidRPr="00315F34" w:rsidRDefault="00EB1DEF" w:rsidP="005019A2">
      <w:pPr>
        <w:suppressAutoHyphens/>
        <w:spacing w:after="0"/>
        <w:ind w:left="284" w:firstLine="425"/>
        <w:jc w:val="both"/>
        <w:rPr>
          <w:rFonts w:ascii="Times New Roman" w:hAnsi="Times New Roman"/>
          <w:bCs/>
          <w:i/>
          <w:sz w:val="24"/>
          <w:szCs w:val="24"/>
        </w:rPr>
      </w:pPr>
      <w:r w:rsidRPr="00DC6478">
        <w:rPr>
          <w:rFonts w:ascii="Times New Roman" w:hAnsi="Times New Roman"/>
          <w:bCs/>
          <w:sz w:val="24"/>
          <w:szCs w:val="24"/>
        </w:rPr>
        <w:t xml:space="preserve">Оснащенные базы практики в соответствии с п 6.1.2.5 образовательной программы </w:t>
      </w:r>
      <w:r w:rsidRPr="00DC6478">
        <w:rPr>
          <w:rFonts w:ascii="Times New Roman" w:hAnsi="Times New Roman"/>
          <w:bCs/>
          <w:sz w:val="24"/>
          <w:szCs w:val="24"/>
        </w:rPr>
        <w:br/>
        <w:t>по специальности 13.02.08 Электроизоляционная, кабельная и конденсаторная техника</w:t>
      </w:r>
      <w:r w:rsidRPr="00DC6478">
        <w:rPr>
          <w:rFonts w:ascii="Times New Roman" w:hAnsi="Times New Roman"/>
          <w:bCs/>
          <w:i/>
          <w:sz w:val="24"/>
          <w:szCs w:val="24"/>
        </w:rPr>
        <w:t>.</w:t>
      </w:r>
    </w:p>
    <w:p w14:paraId="736113DC" w14:textId="77777777" w:rsidR="00EB1DEF" w:rsidRPr="00315F34" w:rsidRDefault="00EB1DEF" w:rsidP="005019A2">
      <w:pPr>
        <w:suppressAutoHyphens/>
        <w:spacing w:after="0"/>
        <w:ind w:left="284" w:firstLine="425"/>
        <w:jc w:val="both"/>
        <w:rPr>
          <w:rFonts w:ascii="Times New Roman" w:hAnsi="Times New Roman"/>
          <w:bCs/>
          <w:i/>
          <w:sz w:val="24"/>
          <w:szCs w:val="24"/>
        </w:rPr>
      </w:pPr>
    </w:p>
    <w:p w14:paraId="38A090BE" w14:textId="11C871AC" w:rsidR="00EB1DEF" w:rsidRPr="00C41B35" w:rsidRDefault="00EB1DEF" w:rsidP="005019A2">
      <w:pPr>
        <w:spacing w:after="0"/>
        <w:ind w:left="284" w:firstLine="425"/>
        <w:rPr>
          <w:rFonts w:ascii="Times New Roman" w:hAnsi="Times New Roman"/>
          <w:b/>
          <w:bCs/>
          <w:sz w:val="24"/>
          <w:szCs w:val="24"/>
        </w:rPr>
      </w:pPr>
      <w:r w:rsidRPr="00C41B35">
        <w:rPr>
          <w:rFonts w:ascii="Times New Roman" w:hAnsi="Times New Roman"/>
          <w:b/>
          <w:bCs/>
          <w:sz w:val="24"/>
          <w:szCs w:val="24"/>
        </w:rPr>
        <w:t>3.2. Информационное обеспечение реализации программы</w:t>
      </w:r>
    </w:p>
    <w:p w14:paraId="02DD89D7" w14:textId="77777777" w:rsidR="00EB1DEF" w:rsidRPr="00C41B35" w:rsidRDefault="00EB1DEF" w:rsidP="005019A2">
      <w:pPr>
        <w:suppressAutoHyphens/>
        <w:spacing w:after="0"/>
        <w:ind w:left="284" w:firstLine="425"/>
        <w:jc w:val="both"/>
        <w:rPr>
          <w:rFonts w:ascii="Times New Roman" w:hAnsi="Times New Roman"/>
          <w:sz w:val="24"/>
          <w:szCs w:val="24"/>
        </w:rPr>
      </w:pPr>
      <w:r w:rsidRPr="00C41B35">
        <w:rPr>
          <w:rFonts w:ascii="Times New Roman" w:hAnsi="Times New Roman"/>
          <w:bCs/>
          <w:sz w:val="24"/>
          <w:szCs w:val="24"/>
        </w:rPr>
        <w:t>Для реализации программы библиотечный фонд образовательной организации должен иметь п</w:t>
      </w:r>
      <w:r w:rsidRPr="00C41B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FDB528" w14:textId="77777777" w:rsidR="00EB1DEF" w:rsidRPr="00C41B35" w:rsidRDefault="00EB1DEF" w:rsidP="005019A2">
      <w:pPr>
        <w:spacing w:after="0"/>
        <w:ind w:left="284" w:firstLine="425"/>
        <w:contextualSpacing/>
        <w:rPr>
          <w:rFonts w:ascii="Times New Roman" w:hAnsi="Times New Roman"/>
          <w:sz w:val="24"/>
          <w:szCs w:val="24"/>
        </w:rPr>
      </w:pPr>
    </w:p>
    <w:p w14:paraId="2B1B6DEA" w14:textId="77777777" w:rsidR="00EB1DEF" w:rsidRPr="009630B9" w:rsidRDefault="00EB1DEF" w:rsidP="005019A2">
      <w:pPr>
        <w:spacing w:after="0" w:line="240" w:lineRule="auto"/>
        <w:ind w:left="284" w:firstLine="425"/>
        <w:contextualSpacing/>
        <w:rPr>
          <w:rFonts w:ascii="Times New Roman" w:hAnsi="Times New Roman"/>
          <w:b/>
          <w:sz w:val="24"/>
          <w:szCs w:val="24"/>
          <w:lang w:val="x-none" w:eastAsia="x-none"/>
        </w:rPr>
      </w:pPr>
      <w:r w:rsidRPr="00C41B35">
        <w:rPr>
          <w:rFonts w:ascii="Times New Roman" w:hAnsi="Times New Roman"/>
          <w:b/>
          <w:sz w:val="24"/>
          <w:szCs w:val="24"/>
          <w:lang w:val="x-none" w:eastAsia="x-none"/>
        </w:rPr>
        <w:t xml:space="preserve">3.2.1. </w:t>
      </w:r>
      <w:r w:rsidRPr="00C41B35">
        <w:rPr>
          <w:rFonts w:ascii="Times New Roman" w:hAnsi="Times New Roman"/>
          <w:b/>
          <w:sz w:val="24"/>
          <w:szCs w:val="24"/>
          <w:lang w:eastAsia="x-none"/>
        </w:rPr>
        <w:t>Основные печатные</w:t>
      </w:r>
      <w:r w:rsidRPr="00C41B35">
        <w:rPr>
          <w:rFonts w:ascii="Times New Roman" w:hAnsi="Times New Roman"/>
          <w:b/>
          <w:sz w:val="24"/>
          <w:szCs w:val="24"/>
          <w:lang w:val="x-none" w:eastAsia="x-none"/>
        </w:rPr>
        <w:t xml:space="preserve"> издания</w:t>
      </w:r>
    </w:p>
    <w:p w14:paraId="5654852F" w14:textId="77777777" w:rsidR="00EB1DEF" w:rsidRPr="00543932" w:rsidRDefault="00EB1DEF" w:rsidP="005019A2">
      <w:pPr>
        <w:spacing w:after="0"/>
        <w:ind w:left="284" w:firstLine="425"/>
        <w:contextualSpacing/>
        <w:jc w:val="both"/>
        <w:rPr>
          <w:rFonts w:ascii="Times New Roman" w:hAnsi="Times New Roman"/>
          <w:b/>
          <w:sz w:val="24"/>
          <w:szCs w:val="24"/>
        </w:rPr>
      </w:pPr>
      <w:r w:rsidRPr="00AF32BA">
        <w:rPr>
          <w:rFonts w:ascii="Times New Roman" w:hAnsi="Times New Roman"/>
          <w:sz w:val="24"/>
          <w:szCs w:val="24"/>
        </w:rPr>
        <w:t>1.</w:t>
      </w:r>
      <w:r>
        <w:rPr>
          <w:rFonts w:ascii="Times New Roman" w:hAnsi="Times New Roman"/>
          <w:sz w:val="24"/>
          <w:szCs w:val="24"/>
        </w:rPr>
        <w:t xml:space="preserve"> Александровская А.А., </w:t>
      </w:r>
      <w:proofErr w:type="spellStart"/>
      <w:r>
        <w:rPr>
          <w:rFonts w:ascii="Times New Roman" w:hAnsi="Times New Roman"/>
          <w:sz w:val="24"/>
          <w:szCs w:val="24"/>
        </w:rPr>
        <w:t>Гванцеладзе</w:t>
      </w:r>
      <w:proofErr w:type="spellEnd"/>
      <w:r>
        <w:rPr>
          <w:rFonts w:ascii="Times New Roman" w:hAnsi="Times New Roman"/>
          <w:sz w:val="24"/>
          <w:szCs w:val="24"/>
        </w:rPr>
        <w:t xml:space="preserve"> И.А. Организация технического обслуживания и ремонта электрического и электромеханического оборудования / учебник для студ. учреждений сред. проф. образования. – М.: Издательский центр «Академия</w:t>
      </w:r>
      <w:r w:rsidRPr="006E1FF6">
        <w:rPr>
          <w:rFonts w:ascii="Times New Roman" w:hAnsi="Times New Roman"/>
        </w:rPr>
        <w:t xml:space="preserve">» </w:t>
      </w:r>
      <w:r w:rsidRPr="006E1FF6">
        <w:rPr>
          <w:rFonts w:ascii="Times New Roman" w:hAnsi="Times New Roman"/>
          <w:color w:val="000000"/>
          <w:shd w:val="clear" w:color="auto" w:fill="FFFFFF"/>
        </w:rPr>
        <w:t xml:space="preserve">2016. — </w:t>
      </w:r>
      <w:r w:rsidRPr="006E1FF6">
        <w:rPr>
          <w:rFonts w:ascii="Times New Roman" w:hAnsi="Times New Roman"/>
          <w:color w:val="000000"/>
          <w:sz w:val="24"/>
          <w:szCs w:val="24"/>
          <w:shd w:val="clear" w:color="auto" w:fill="FFFFFF"/>
        </w:rPr>
        <w:t>336 с.</w:t>
      </w:r>
    </w:p>
    <w:p w14:paraId="03864F35" w14:textId="77777777" w:rsidR="00EB1DEF" w:rsidRPr="009630B9" w:rsidRDefault="00EB1DEF" w:rsidP="005019A2">
      <w:pPr>
        <w:spacing w:after="0"/>
        <w:ind w:left="284" w:firstLine="425"/>
        <w:contextualSpacing/>
        <w:rPr>
          <w:rFonts w:ascii="Times New Roman" w:hAnsi="Times New Roman"/>
          <w:b/>
          <w:sz w:val="24"/>
          <w:szCs w:val="24"/>
          <w:highlight w:val="yellow"/>
        </w:rPr>
      </w:pPr>
    </w:p>
    <w:p w14:paraId="52994812" w14:textId="77777777" w:rsidR="00EB1DEF" w:rsidRPr="00C41B35" w:rsidRDefault="00EB1DEF" w:rsidP="005019A2">
      <w:pPr>
        <w:spacing w:after="0"/>
        <w:ind w:left="284" w:firstLine="425"/>
        <w:jc w:val="both"/>
        <w:rPr>
          <w:rFonts w:ascii="Times New Roman" w:hAnsi="Times New Roman"/>
          <w:i/>
          <w:iCs/>
          <w:sz w:val="24"/>
          <w:szCs w:val="24"/>
        </w:rPr>
      </w:pPr>
      <w:r w:rsidRPr="00C41B35">
        <w:rPr>
          <w:rFonts w:ascii="Times New Roman" w:hAnsi="Times New Roman"/>
          <w:b/>
          <w:sz w:val="24"/>
          <w:szCs w:val="24"/>
        </w:rPr>
        <w:t>3.2.2. Основные электронные издания</w:t>
      </w:r>
      <w:r w:rsidRPr="00C41B35">
        <w:rPr>
          <w:rFonts w:ascii="Times New Roman" w:hAnsi="Times New Roman"/>
          <w:i/>
          <w:iCs/>
          <w:sz w:val="24"/>
          <w:szCs w:val="24"/>
        </w:rPr>
        <w:t xml:space="preserve"> </w:t>
      </w:r>
    </w:p>
    <w:p w14:paraId="5D6EADA2" w14:textId="77777777" w:rsidR="00EB1DEF" w:rsidRPr="00AB013D" w:rsidRDefault="00EB1DEF" w:rsidP="005019A2">
      <w:pPr>
        <w:spacing w:after="0"/>
        <w:ind w:left="284" w:firstLine="425"/>
        <w:contextualSpacing/>
        <w:rPr>
          <w:rFonts w:ascii="Times New Roman" w:hAnsi="Times New Roman"/>
          <w:b/>
          <w:sz w:val="24"/>
          <w:szCs w:val="24"/>
        </w:rPr>
      </w:pPr>
      <w:r w:rsidRPr="00C41B35">
        <w:rPr>
          <w:rFonts w:ascii="Times New Roman" w:hAnsi="Times New Roman"/>
          <w:sz w:val="24"/>
          <w:szCs w:val="24"/>
        </w:rPr>
        <w:t>1</w:t>
      </w:r>
      <w:r>
        <w:rPr>
          <w:rFonts w:ascii="Times New Roman" w:hAnsi="Times New Roman"/>
          <w:bCs/>
          <w:sz w:val="24"/>
          <w:szCs w:val="24"/>
        </w:rPr>
        <w:t xml:space="preserve">. </w:t>
      </w:r>
      <w:r w:rsidRPr="00273986">
        <w:rPr>
          <w:rFonts w:ascii="Times New Roman" w:hAnsi="Times New Roman"/>
          <w:bCs/>
          <w:sz w:val="24"/>
          <w:szCs w:val="24"/>
        </w:rPr>
        <w:t>Образовательная платформа «</w:t>
      </w:r>
      <w:proofErr w:type="spellStart"/>
      <w:r w:rsidRPr="00273986">
        <w:rPr>
          <w:rFonts w:ascii="Times New Roman" w:hAnsi="Times New Roman"/>
          <w:bCs/>
          <w:sz w:val="24"/>
          <w:szCs w:val="24"/>
        </w:rPr>
        <w:t>Юрайт</w:t>
      </w:r>
      <w:proofErr w:type="spellEnd"/>
      <w:r w:rsidRPr="00273986">
        <w:rPr>
          <w:rFonts w:ascii="Times New Roman" w:hAnsi="Times New Roman"/>
          <w:bCs/>
          <w:sz w:val="24"/>
          <w:szCs w:val="24"/>
        </w:rPr>
        <w:t xml:space="preserve">» </w:t>
      </w:r>
      <w:hyperlink r:id="rId14" w:history="1">
        <w:r w:rsidRPr="00273986">
          <w:rPr>
            <w:rFonts w:ascii="Times New Roman" w:hAnsi="Times New Roman"/>
            <w:bCs/>
            <w:color w:val="0000FF"/>
            <w:sz w:val="24"/>
            <w:szCs w:val="24"/>
            <w:u w:val="single"/>
          </w:rPr>
          <w:t>https://urait.ru/</w:t>
        </w:r>
      </w:hyperlink>
    </w:p>
    <w:p w14:paraId="7A080A8C" w14:textId="77777777" w:rsidR="00EB1DEF" w:rsidRPr="000B4B0E" w:rsidRDefault="00EB1DEF" w:rsidP="005019A2">
      <w:pPr>
        <w:spacing w:after="0"/>
        <w:ind w:left="284" w:firstLine="425"/>
        <w:contextualSpacing/>
        <w:rPr>
          <w:rFonts w:ascii="Times New Roman" w:hAnsi="Times New Roman"/>
          <w:sz w:val="24"/>
          <w:szCs w:val="24"/>
        </w:rPr>
      </w:pPr>
      <w:r>
        <w:rPr>
          <w:rFonts w:ascii="Times New Roman" w:hAnsi="Times New Roman"/>
          <w:bCs/>
          <w:sz w:val="24"/>
          <w:szCs w:val="24"/>
        </w:rPr>
        <w:t xml:space="preserve">2. </w:t>
      </w:r>
      <w:r w:rsidRPr="00273986">
        <w:rPr>
          <w:rFonts w:ascii="Times New Roman" w:hAnsi="Times New Roman"/>
          <w:bCs/>
          <w:sz w:val="24"/>
          <w:szCs w:val="24"/>
        </w:rPr>
        <w:t xml:space="preserve">Электронная библиотечная система Лань </w:t>
      </w:r>
      <w:hyperlink r:id="rId15" w:history="1">
        <w:r w:rsidRPr="00273986">
          <w:rPr>
            <w:rFonts w:ascii="Times New Roman" w:hAnsi="Times New Roman"/>
            <w:bCs/>
            <w:color w:val="0000FF"/>
            <w:sz w:val="24"/>
            <w:szCs w:val="24"/>
            <w:u w:val="single"/>
          </w:rPr>
          <w:t>https://e.lanbook.com/</w:t>
        </w:r>
      </w:hyperlink>
    </w:p>
    <w:p w14:paraId="21898FE0" w14:textId="77777777" w:rsidR="00EB1DEF" w:rsidRPr="009630B9" w:rsidRDefault="00EB1DEF" w:rsidP="005019A2">
      <w:pPr>
        <w:suppressAutoHyphens/>
        <w:spacing w:after="0"/>
        <w:ind w:left="284" w:firstLine="425"/>
        <w:jc w:val="both"/>
        <w:rPr>
          <w:rFonts w:ascii="Times New Roman" w:hAnsi="Times New Roman"/>
          <w:bCs/>
          <w:iCs/>
          <w:sz w:val="24"/>
          <w:szCs w:val="24"/>
          <w:highlight w:val="cyan"/>
        </w:rPr>
      </w:pPr>
    </w:p>
    <w:p w14:paraId="35615752" w14:textId="77777777" w:rsidR="00EB1DEF" w:rsidRPr="009630B9" w:rsidRDefault="00EB1DEF" w:rsidP="005019A2">
      <w:pPr>
        <w:suppressAutoHyphens/>
        <w:spacing w:after="0"/>
        <w:ind w:left="284" w:firstLine="425"/>
        <w:contextualSpacing/>
        <w:rPr>
          <w:rFonts w:ascii="Times New Roman" w:hAnsi="Times New Roman"/>
          <w:bCs/>
          <w:i/>
          <w:sz w:val="24"/>
          <w:szCs w:val="24"/>
        </w:rPr>
      </w:pPr>
      <w:r w:rsidRPr="00C41B35">
        <w:rPr>
          <w:rFonts w:ascii="Times New Roman" w:hAnsi="Times New Roman"/>
          <w:b/>
          <w:bCs/>
          <w:sz w:val="24"/>
          <w:szCs w:val="24"/>
        </w:rPr>
        <w:t>3.2.3. Дополнительные источники</w:t>
      </w:r>
      <w:r w:rsidRPr="009630B9">
        <w:rPr>
          <w:rFonts w:ascii="Times New Roman" w:hAnsi="Times New Roman"/>
          <w:b/>
          <w:bCs/>
          <w:sz w:val="24"/>
          <w:szCs w:val="24"/>
        </w:rPr>
        <w:t xml:space="preserve"> </w:t>
      </w:r>
    </w:p>
    <w:p w14:paraId="725FC18C" w14:textId="77777777" w:rsidR="00EB1DEF" w:rsidRDefault="00EB1DEF" w:rsidP="005019A2">
      <w:pPr>
        <w:suppressAutoHyphens/>
        <w:spacing w:after="0"/>
        <w:ind w:left="284" w:firstLine="425"/>
        <w:contextualSpacing/>
        <w:jc w:val="both"/>
        <w:rPr>
          <w:rFonts w:ascii="Times New Roman" w:hAnsi="Times New Roman"/>
          <w:bCs/>
          <w:sz w:val="24"/>
          <w:szCs w:val="24"/>
        </w:rPr>
      </w:pPr>
      <w:r w:rsidRPr="005D3968">
        <w:rPr>
          <w:rFonts w:ascii="Times New Roman" w:hAnsi="Times New Roman"/>
          <w:sz w:val="24"/>
          <w:szCs w:val="24"/>
        </w:rPr>
        <w:t>1</w:t>
      </w:r>
      <w:r>
        <w:rPr>
          <w:rFonts w:ascii="Times New Roman" w:hAnsi="Times New Roman"/>
          <w:sz w:val="24"/>
          <w:szCs w:val="24"/>
        </w:rPr>
        <w:t xml:space="preserve">. </w:t>
      </w:r>
      <w:r w:rsidRPr="000B4B0E">
        <w:rPr>
          <w:rFonts w:ascii="Times New Roman" w:hAnsi="Times New Roman"/>
          <w:sz w:val="24"/>
          <w:szCs w:val="24"/>
        </w:rPr>
        <w:t>Пешков</w:t>
      </w:r>
      <w:r>
        <w:rPr>
          <w:rFonts w:ascii="Times New Roman" w:hAnsi="Times New Roman"/>
          <w:sz w:val="24"/>
          <w:szCs w:val="24"/>
        </w:rPr>
        <w:t xml:space="preserve"> </w:t>
      </w:r>
      <w:r w:rsidRPr="000B4B0E">
        <w:rPr>
          <w:rFonts w:ascii="Times New Roman" w:hAnsi="Times New Roman"/>
          <w:sz w:val="24"/>
          <w:szCs w:val="24"/>
        </w:rPr>
        <w:t>И.Б., Основы кабельной техники</w:t>
      </w:r>
      <w:r>
        <w:rPr>
          <w:rFonts w:ascii="Times New Roman" w:hAnsi="Times New Roman"/>
          <w:sz w:val="24"/>
          <w:szCs w:val="24"/>
        </w:rPr>
        <w:t xml:space="preserve">: учебник для студ. высших учеб. заведений. - </w:t>
      </w:r>
      <w:r w:rsidRPr="000B4B0E">
        <w:rPr>
          <w:rFonts w:ascii="Times New Roman" w:hAnsi="Times New Roman"/>
          <w:sz w:val="24"/>
          <w:szCs w:val="24"/>
        </w:rPr>
        <w:t>М.: Издательский центр «Академия», 2006</w:t>
      </w:r>
      <w:r>
        <w:rPr>
          <w:rFonts w:ascii="Times New Roman" w:hAnsi="Times New Roman"/>
          <w:sz w:val="24"/>
          <w:szCs w:val="24"/>
        </w:rPr>
        <w:t>. – 432с.</w:t>
      </w:r>
    </w:p>
    <w:p w14:paraId="5E91131D" w14:textId="77777777" w:rsidR="00EB1DEF" w:rsidRDefault="00EB1DEF" w:rsidP="005019A2">
      <w:pPr>
        <w:suppressAutoHyphens/>
        <w:spacing w:after="0"/>
        <w:ind w:left="284" w:firstLine="425"/>
        <w:contextualSpacing/>
        <w:jc w:val="both"/>
        <w:rPr>
          <w:rFonts w:ascii="Times New Roman" w:hAnsi="Times New Roman"/>
          <w:bCs/>
          <w:color w:val="000000"/>
          <w:spacing w:val="-3"/>
          <w:sz w:val="24"/>
          <w:szCs w:val="24"/>
        </w:rPr>
      </w:pPr>
      <w:r>
        <w:rPr>
          <w:rFonts w:ascii="Times New Roman" w:hAnsi="Times New Roman"/>
          <w:bCs/>
          <w:color w:val="000000"/>
          <w:spacing w:val="-3"/>
          <w:sz w:val="24"/>
          <w:szCs w:val="24"/>
        </w:rPr>
        <w:t xml:space="preserve">2. </w:t>
      </w:r>
      <w:proofErr w:type="spellStart"/>
      <w:r w:rsidRPr="008120B5">
        <w:rPr>
          <w:rFonts w:ascii="Times New Roman" w:hAnsi="Times New Roman"/>
          <w:bCs/>
          <w:color w:val="000000"/>
          <w:spacing w:val="-3"/>
          <w:sz w:val="24"/>
          <w:szCs w:val="24"/>
        </w:rPr>
        <w:t>Сибикин</w:t>
      </w:r>
      <w:proofErr w:type="spellEnd"/>
      <w:r w:rsidRPr="008120B5">
        <w:rPr>
          <w:rFonts w:ascii="Times New Roman" w:hAnsi="Times New Roman"/>
          <w:bCs/>
          <w:color w:val="000000"/>
          <w:spacing w:val="-3"/>
          <w:sz w:val="24"/>
          <w:szCs w:val="24"/>
        </w:rPr>
        <w:t xml:space="preserve"> Ю.Д</w:t>
      </w:r>
      <w:r w:rsidRPr="008120B5">
        <w:rPr>
          <w:rFonts w:ascii="Times New Roman" w:hAnsi="Times New Roman"/>
          <w:bCs/>
          <w:i/>
          <w:color w:val="000000"/>
          <w:spacing w:val="-3"/>
          <w:sz w:val="24"/>
          <w:szCs w:val="24"/>
        </w:rPr>
        <w:t>.</w:t>
      </w:r>
      <w:r w:rsidRPr="008120B5">
        <w:rPr>
          <w:rFonts w:ascii="Times New Roman" w:hAnsi="Times New Roman"/>
          <w:bCs/>
          <w:color w:val="000000"/>
          <w:spacing w:val="-3"/>
          <w:sz w:val="24"/>
          <w:szCs w:val="24"/>
        </w:rPr>
        <w:t xml:space="preserve">  Техническое обслуживание, ремонт электрооборудования и сетей промышленных предприятий / в 2 книгах для нач. проф. образования: 9-е изд., стер. – М.: Издательский центр «Академия» 2014. – Ч 1 – 208с, Ч 2 – 256с.</w:t>
      </w:r>
    </w:p>
    <w:p w14:paraId="7E973817" w14:textId="77777777" w:rsidR="00EB1DEF" w:rsidRDefault="00EB1DEF" w:rsidP="005019A2">
      <w:pPr>
        <w:suppressAutoHyphens/>
        <w:spacing w:after="0"/>
        <w:ind w:left="284" w:firstLine="425"/>
        <w:contextualSpacing/>
        <w:jc w:val="both"/>
        <w:rPr>
          <w:rFonts w:ascii="Times New Roman" w:hAnsi="Times New Roman"/>
          <w:sz w:val="24"/>
          <w:szCs w:val="24"/>
        </w:rPr>
      </w:pPr>
      <w:r>
        <w:rPr>
          <w:rFonts w:ascii="Times New Roman" w:hAnsi="Times New Roman"/>
          <w:sz w:val="24"/>
          <w:szCs w:val="24"/>
        </w:rPr>
        <w:t xml:space="preserve">3. </w:t>
      </w:r>
      <w:r w:rsidRPr="000B4B0E">
        <w:rPr>
          <w:rFonts w:ascii="Times New Roman" w:hAnsi="Times New Roman"/>
          <w:sz w:val="24"/>
          <w:szCs w:val="24"/>
        </w:rPr>
        <w:t xml:space="preserve">СТП «Обеспечение и обслуживание средств технологического оснащения» ОАО «Завод </w:t>
      </w:r>
      <w:proofErr w:type="spellStart"/>
      <w:r w:rsidRPr="000B4B0E">
        <w:rPr>
          <w:rFonts w:ascii="Times New Roman" w:hAnsi="Times New Roman"/>
          <w:sz w:val="24"/>
          <w:szCs w:val="24"/>
        </w:rPr>
        <w:t>Сарансккабель</w:t>
      </w:r>
      <w:proofErr w:type="spellEnd"/>
      <w:r w:rsidRPr="000B4B0E">
        <w:rPr>
          <w:rFonts w:ascii="Times New Roman" w:hAnsi="Times New Roman"/>
          <w:sz w:val="24"/>
          <w:szCs w:val="24"/>
        </w:rPr>
        <w:t>» 2006</w:t>
      </w:r>
    </w:p>
    <w:p w14:paraId="0A4FD487" w14:textId="77777777" w:rsidR="00EB1DEF" w:rsidRPr="00F94380" w:rsidRDefault="00EB1DEF" w:rsidP="005019A2">
      <w:pPr>
        <w:suppressAutoHyphens/>
        <w:spacing w:after="0"/>
        <w:ind w:left="284" w:firstLine="425"/>
        <w:contextualSpacing/>
        <w:jc w:val="both"/>
        <w:rPr>
          <w:rFonts w:ascii="Times New Roman" w:hAnsi="Times New Roman"/>
          <w:bCs/>
          <w:color w:val="000000"/>
          <w:spacing w:val="-3"/>
          <w:sz w:val="24"/>
          <w:szCs w:val="24"/>
        </w:rPr>
      </w:pPr>
      <w:r>
        <w:rPr>
          <w:rFonts w:ascii="Times New Roman" w:hAnsi="Times New Roman"/>
          <w:bCs/>
          <w:color w:val="000000"/>
          <w:spacing w:val="-3"/>
          <w:sz w:val="24"/>
          <w:szCs w:val="24"/>
        </w:rPr>
        <w:t>4. Ящура А.И., Система технического обслуживания и ремонта общепромышленного оборудования: Справочник. – М: Издательство НЦ ЭНАС 2006, - 360с, ил.</w:t>
      </w:r>
    </w:p>
    <w:p w14:paraId="3398F06C" w14:textId="77777777" w:rsidR="00EB1DEF" w:rsidRDefault="00EB1DEF" w:rsidP="00203543">
      <w:pPr>
        <w:suppressAutoHyphens/>
        <w:spacing w:after="0"/>
        <w:ind w:firstLine="709"/>
        <w:jc w:val="both"/>
        <w:rPr>
          <w:rFonts w:ascii="Times New Roman" w:hAnsi="Times New Roman"/>
          <w:bCs/>
          <w:sz w:val="24"/>
          <w:szCs w:val="24"/>
        </w:rPr>
      </w:pPr>
    </w:p>
    <w:p w14:paraId="0D4C2D9D" w14:textId="77777777" w:rsidR="00EB1DEF" w:rsidRDefault="00EB1DEF" w:rsidP="00203543">
      <w:pPr>
        <w:suppressAutoHyphens/>
        <w:spacing w:after="0"/>
        <w:ind w:firstLine="709"/>
        <w:jc w:val="both"/>
        <w:rPr>
          <w:rFonts w:ascii="Times New Roman" w:hAnsi="Times New Roman"/>
          <w:bCs/>
          <w:sz w:val="24"/>
          <w:szCs w:val="24"/>
        </w:rPr>
      </w:pPr>
    </w:p>
    <w:p w14:paraId="3E7E935D" w14:textId="77777777" w:rsidR="00EB1DEF" w:rsidRDefault="00EB1DEF" w:rsidP="00203543">
      <w:pPr>
        <w:suppressAutoHyphens/>
        <w:spacing w:after="0"/>
        <w:ind w:firstLine="709"/>
        <w:jc w:val="both"/>
        <w:rPr>
          <w:rFonts w:ascii="Times New Roman" w:hAnsi="Times New Roman"/>
          <w:bCs/>
          <w:sz w:val="24"/>
          <w:szCs w:val="24"/>
        </w:rPr>
      </w:pPr>
    </w:p>
    <w:p w14:paraId="18E81A86" w14:textId="77777777" w:rsidR="00EB1DEF" w:rsidRDefault="00EB1DEF" w:rsidP="00203543">
      <w:pPr>
        <w:suppressAutoHyphens/>
        <w:spacing w:after="0"/>
        <w:ind w:firstLine="709"/>
        <w:jc w:val="both"/>
        <w:rPr>
          <w:rFonts w:ascii="Times New Roman" w:hAnsi="Times New Roman"/>
          <w:bCs/>
          <w:sz w:val="24"/>
          <w:szCs w:val="24"/>
        </w:rPr>
      </w:pPr>
    </w:p>
    <w:p w14:paraId="1B4E41F3" w14:textId="77777777" w:rsidR="00EB1DEF" w:rsidRPr="008A35F1" w:rsidRDefault="00EB1DEF" w:rsidP="001D6534">
      <w:pPr>
        <w:spacing w:after="0"/>
        <w:contextualSpacing/>
        <w:jc w:val="both"/>
        <w:rPr>
          <w:rFonts w:ascii="Times New Roman" w:hAnsi="Times New Roman"/>
          <w:b/>
          <w:i/>
          <w:sz w:val="24"/>
          <w:szCs w:val="24"/>
          <w:highlight w:val="green"/>
        </w:rPr>
      </w:pPr>
    </w:p>
    <w:p w14:paraId="2444D4C1" w14:textId="77777777" w:rsidR="00EB1DEF" w:rsidRPr="005019A2" w:rsidRDefault="00EB1DEF" w:rsidP="00203543">
      <w:pPr>
        <w:jc w:val="center"/>
        <w:rPr>
          <w:rFonts w:ascii="Times New Roman" w:hAnsi="Times New Roman"/>
          <w:b/>
          <w:bCs/>
          <w:sz w:val="24"/>
          <w:szCs w:val="24"/>
        </w:rPr>
      </w:pPr>
      <w:r w:rsidRPr="005019A2">
        <w:rPr>
          <w:rFonts w:ascii="Times New Roman" w:hAnsi="Times New Roman"/>
          <w:b/>
          <w:bCs/>
          <w:sz w:val="24"/>
          <w:szCs w:val="24"/>
        </w:rPr>
        <w:lastRenderedPageBreak/>
        <w:t xml:space="preserve">4. КОНТРОЛЬ И ОЦЕНКА РЕЗУЛЬТАТОВ ОСВОЕНИЯ </w:t>
      </w:r>
      <w:r w:rsidRPr="005019A2">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4726"/>
        <w:gridCol w:w="2802"/>
      </w:tblGrid>
      <w:tr w:rsidR="00EB1DEF" w:rsidRPr="005019A2" w14:paraId="30385A4F" w14:textId="77777777" w:rsidTr="005019A2">
        <w:trPr>
          <w:trHeight w:val="1098"/>
        </w:trPr>
        <w:tc>
          <w:tcPr>
            <w:tcW w:w="1308" w:type="pct"/>
            <w:vAlign w:val="center"/>
          </w:tcPr>
          <w:p w14:paraId="7FA2C2E8" w14:textId="75FBA594" w:rsidR="00EB1DEF" w:rsidRPr="005019A2" w:rsidRDefault="00EB1DEF" w:rsidP="008228A8">
            <w:pPr>
              <w:suppressAutoHyphens/>
              <w:spacing w:after="0" w:line="240" w:lineRule="auto"/>
              <w:jc w:val="center"/>
              <w:rPr>
                <w:rFonts w:ascii="Times New Roman" w:hAnsi="Times New Roman"/>
                <w:sz w:val="24"/>
                <w:szCs w:val="24"/>
              </w:rPr>
            </w:pPr>
            <w:r w:rsidRPr="005019A2">
              <w:rPr>
                <w:rFonts w:ascii="Times New Roman" w:hAnsi="Times New Roman"/>
                <w:sz w:val="24"/>
                <w:szCs w:val="24"/>
              </w:rPr>
              <w:t>Код и наименование профессиональных и общих компетенций, формируемых в рамках модуля</w:t>
            </w:r>
          </w:p>
        </w:tc>
        <w:tc>
          <w:tcPr>
            <w:tcW w:w="2318" w:type="pct"/>
            <w:vAlign w:val="center"/>
          </w:tcPr>
          <w:p w14:paraId="221C3379" w14:textId="77777777" w:rsidR="00EB1DEF" w:rsidRPr="005019A2" w:rsidRDefault="00EB1DEF" w:rsidP="008228A8">
            <w:pPr>
              <w:suppressAutoHyphens/>
              <w:spacing w:after="0" w:line="240" w:lineRule="auto"/>
              <w:jc w:val="center"/>
              <w:rPr>
                <w:rFonts w:ascii="Times New Roman" w:hAnsi="Times New Roman"/>
                <w:sz w:val="24"/>
                <w:szCs w:val="24"/>
              </w:rPr>
            </w:pPr>
            <w:r w:rsidRPr="005019A2">
              <w:rPr>
                <w:rFonts w:ascii="Times New Roman" w:hAnsi="Times New Roman"/>
                <w:sz w:val="24"/>
                <w:szCs w:val="24"/>
              </w:rPr>
              <w:t>Критерии оценки</w:t>
            </w:r>
          </w:p>
        </w:tc>
        <w:tc>
          <w:tcPr>
            <w:tcW w:w="1374" w:type="pct"/>
            <w:vAlign w:val="center"/>
          </w:tcPr>
          <w:p w14:paraId="2EEF5FBB" w14:textId="77777777" w:rsidR="00EB1DEF" w:rsidRPr="005019A2" w:rsidRDefault="00EB1DEF" w:rsidP="008228A8">
            <w:pPr>
              <w:suppressAutoHyphens/>
              <w:spacing w:after="0" w:line="240" w:lineRule="auto"/>
              <w:jc w:val="center"/>
              <w:rPr>
                <w:rFonts w:ascii="Times New Roman" w:hAnsi="Times New Roman"/>
                <w:sz w:val="24"/>
                <w:szCs w:val="24"/>
              </w:rPr>
            </w:pPr>
            <w:r w:rsidRPr="005019A2">
              <w:rPr>
                <w:rFonts w:ascii="Times New Roman" w:hAnsi="Times New Roman"/>
                <w:sz w:val="24"/>
                <w:szCs w:val="24"/>
              </w:rPr>
              <w:t>Методы оценки</w:t>
            </w:r>
          </w:p>
        </w:tc>
      </w:tr>
      <w:tr w:rsidR="00EB1DEF" w:rsidRPr="005019A2" w14:paraId="0FB6053B" w14:textId="77777777" w:rsidTr="005019A2">
        <w:trPr>
          <w:trHeight w:val="698"/>
        </w:trPr>
        <w:tc>
          <w:tcPr>
            <w:tcW w:w="1308" w:type="pct"/>
          </w:tcPr>
          <w:p w14:paraId="7CED4636" w14:textId="77777777" w:rsidR="00EB1DEF" w:rsidRPr="005019A2" w:rsidRDefault="00EB1DEF" w:rsidP="008228A8">
            <w:pPr>
              <w:suppressAutoHyphens/>
              <w:spacing w:after="0" w:line="240" w:lineRule="auto"/>
              <w:rPr>
                <w:rFonts w:ascii="Times New Roman" w:hAnsi="Times New Roman"/>
                <w:sz w:val="24"/>
                <w:szCs w:val="24"/>
              </w:rPr>
            </w:pPr>
            <w:r w:rsidRPr="005019A2">
              <w:rPr>
                <w:rFonts w:ascii="Times New Roman" w:hAnsi="Times New Roman"/>
                <w:sz w:val="24"/>
                <w:szCs w:val="24"/>
              </w:rPr>
              <w:t xml:space="preserve">ПК 2.1 Производить периодические осмотры </w:t>
            </w:r>
          </w:p>
          <w:p w14:paraId="35AB8AB1" w14:textId="77777777" w:rsidR="00EB1DEF" w:rsidRPr="005019A2" w:rsidRDefault="00EB1DEF" w:rsidP="008228A8">
            <w:pPr>
              <w:suppressAutoHyphens/>
              <w:spacing w:after="0" w:line="240" w:lineRule="auto"/>
              <w:rPr>
                <w:rFonts w:ascii="Times New Roman" w:hAnsi="Times New Roman"/>
                <w:sz w:val="24"/>
                <w:szCs w:val="24"/>
              </w:rPr>
            </w:pPr>
            <w:r w:rsidRPr="005019A2">
              <w:rPr>
                <w:rFonts w:ascii="Times New Roman" w:hAnsi="Times New Roman"/>
                <w:sz w:val="24"/>
                <w:szCs w:val="24"/>
              </w:rPr>
              <w:t>Электрооборудования</w:t>
            </w:r>
          </w:p>
          <w:p w14:paraId="10F4728F" w14:textId="77777777" w:rsidR="00EB1DEF" w:rsidRPr="005019A2" w:rsidRDefault="00EB1DEF" w:rsidP="008228A8">
            <w:pPr>
              <w:suppressAutoHyphens/>
              <w:spacing w:after="0" w:line="240" w:lineRule="auto"/>
              <w:rPr>
                <w:rFonts w:ascii="Times New Roman" w:hAnsi="Times New Roman"/>
                <w:sz w:val="24"/>
                <w:szCs w:val="24"/>
              </w:rPr>
            </w:pPr>
          </w:p>
          <w:p w14:paraId="0CDB8BA7" w14:textId="77777777" w:rsidR="00EB1DEF" w:rsidRPr="005019A2" w:rsidRDefault="00EB1DEF" w:rsidP="008228A8">
            <w:pPr>
              <w:suppressAutoHyphens/>
              <w:spacing w:after="0" w:line="240" w:lineRule="auto"/>
              <w:rPr>
                <w:rFonts w:ascii="Times New Roman" w:hAnsi="Times New Roman"/>
                <w:sz w:val="24"/>
                <w:szCs w:val="24"/>
              </w:rPr>
            </w:pPr>
            <w:r w:rsidRPr="005019A2">
              <w:rPr>
                <w:rFonts w:ascii="Times New Roman" w:hAnsi="Times New Roman"/>
                <w:sz w:val="24"/>
                <w:szCs w:val="24"/>
              </w:rPr>
              <w:t>ПК 2.2 Обеспечивать бесперебойную работу основного и вспомогательного оборудования</w:t>
            </w:r>
          </w:p>
          <w:p w14:paraId="5D8945E1" w14:textId="77777777" w:rsidR="00EB1DEF" w:rsidRPr="005019A2" w:rsidRDefault="00EB1DEF" w:rsidP="008228A8">
            <w:pPr>
              <w:suppressAutoHyphens/>
              <w:spacing w:after="0" w:line="240" w:lineRule="auto"/>
              <w:rPr>
                <w:rFonts w:ascii="Times New Roman" w:hAnsi="Times New Roman"/>
                <w:sz w:val="24"/>
                <w:szCs w:val="24"/>
              </w:rPr>
            </w:pPr>
          </w:p>
          <w:p w14:paraId="764ABC20" w14:textId="77777777" w:rsidR="00EB1DEF" w:rsidRPr="005019A2" w:rsidRDefault="00EB1DEF" w:rsidP="008228A8">
            <w:pPr>
              <w:suppressAutoHyphens/>
              <w:spacing w:after="0" w:line="240" w:lineRule="auto"/>
              <w:rPr>
                <w:rFonts w:ascii="Times New Roman" w:hAnsi="Times New Roman"/>
                <w:b/>
                <w:sz w:val="24"/>
                <w:szCs w:val="24"/>
              </w:rPr>
            </w:pPr>
            <w:r w:rsidRPr="005019A2">
              <w:rPr>
                <w:rFonts w:ascii="Times New Roman" w:hAnsi="Times New Roman"/>
                <w:sz w:val="24"/>
                <w:szCs w:val="24"/>
              </w:rPr>
              <w:t>ПК 2.3 Производить планово-предупредительные ремонт и наладку оборудования</w:t>
            </w:r>
          </w:p>
        </w:tc>
        <w:tc>
          <w:tcPr>
            <w:tcW w:w="2318" w:type="pct"/>
          </w:tcPr>
          <w:p w14:paraId="2C200D57" w14:textId="77777777" w:rsidR="00EB1DEF" w:rsidRPr="005019A2" w:rsidRDefault="00EB1DEF" w:rsidP="008228A8">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 xml:space="preserve">Умение обнаруживать дефекты оборудования и прогнозировать его отказы; </w:t>
            </w:r>
          </w:p>
          <w:p w14:paraId="64AC83DE" w14:textId="77777777" w:rsidR="00EB1DEF" w:rsidRPr="005019A2" w:rsidRDefault="00EB1DEF" w:rsidP="008228A8">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выбирать технологическое оборудование для изготовления кабельной и конденсаторной продукции, определять оптимальные варианты его использования;</w:t>
            </w:r>
          </w:p>
          <w:p w14:paraId="494BBD81" w14:textId="77777777" w:rsidR="00EB1DEF" w:rsidRPr="005019A2" w:rsidRDefault="00EB1DEF" w:rsidP="008228A8">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определять основное и вспомогательное оборудование для организации кабельного производства;</w:t>
            </w:r>
          </w:p>
          <w:p w14:paraId="79B1E03E" w14:textId="77777777" w:rsidR="00EB1DEF" w:rsidRPr="005019A2" w:rsidRDefault="00EB1DEF" w:rsidP="008228A8">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Умение производить наладку оборудования;</w:t>
            </w:r>
          </w:p>
          <w:p w14:paraId="37F49752" w14:textId="77777777" w:rsidR="00EB1DEF" w:rsidRPr="005019A2" w:rsidRDefault="00EB1DEF" w:rsidP="008228A8">
            <w:pPr>
              <w:suppressAutoHyphens/>
              <w:spacing w:after="0" w:line="240" w:lineRule="auto"/>
              <w:jc w:val="both"/>
              <w:rPr>
                <w:rFonts w:ascii="Times New Roman" w:hAnsi="Times New Roman"/>
                <w:iCs/>
                <w:sz w:val="24"/>
                <w:szCs w:val="24"/>
              </w:rPr>
            </w:pPr>
          </w:p>
          <w:p w14:paraId="3D5DF4BD" w14:textId="77777777" w:rsidR="00EB1DEF" w:rsidRPr="005019A2" w:rsidRDefault="00EB1DEF" w:rsidP="008228A8">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Знания классификации, устройства, принципа действия и применения технологического оборудования;</w:t>
            </w:r>
          </w:p>
          <w:p w14:paraId="5882C93B" w14:textId="77777777" w:rsidR="00EB1DEF" w:rsidRPr="005019A2" w:rsidRDefault="00EB1DEF" w:rsidP="008228A8">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Знания основ кабельного производства; технологии обработки цветных металлов и сплавов: прокатное производство, сущность процесса волочения и волочильное оборудование</w:t>
            </w:r>
          </w:p>
          <w:p w14:paraId="2C6EBCB8" w14:textId="77777777" w:rsidR="00EB1DEF" w:rsidRPr="005019A2" w:rsidRDefault="00EB1DEF" w:rsidP="008228A8">
            <w:pPr>
              <w:suppressAutoHyphens/>
              <w:spacing w:after="0" w:line="240" w:lineRule="auto"/>
              <w:jc w:val="both"/>
              <w:rPr>
                <w:rFonts w:ascii="Times New Roman" w:hAnsi="Times New Roman"/>
                <w:iCs/>
                <w:sz w:val="24"/>
                <w:szCs w:val="24"/>
              </w:rPr>
            </w:pPr>
            <w:r w:rsidRPr="005019A2">
              <w:rPr>
                <w:rFonts w:ascii="Times New Roman" w:hAnsi="Times New Roman"/>
                <w:iCs/>
                <w:sz w:val="24"/>
                <w:szCs w:val="24"/>
              </w:rPr>
              <w:t>Знание оборудования для прессования токопроводящих жил, металлические покрытия;</w:t>
            </w:r>
          </w:p>
        </w:tc>
        <w:tc>
          <w:tcPr>
            <w:tcW w:w="1374" w:type="pct"/>
          </w:tcPr>
          <w:p w14:paraId="2F4AA1FB"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Тестирование; Выполнение контрольных работ</w:t>
            </w:r>
          </w:p>
          <w:p w14:paraId="5D34EA6E"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Выполнение практических работ;</w:t>
            </w:r>
          </w:p>
          <w:p w14:paraId="52126C68"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 xml:space="preserve">Экспертная оценка выполнения практического задания; </w:t>
            </w:r>
          </w:p>
          <w:p w14:paraId="27D5A195"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Анализ производственных ситуаций;</w:t>
            </w:r>
          </w:p>
          <w:p w14:paraId="49A495C3"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Оформление технической документации;</w:t>
            </w:r>
          </w:p>
          <w:p w14:paraId="4A12425D"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Оформление отчётов о проделанной работе;</w:t>
            </w:r>
          </w:p>
          <w:p w14:paraId="3988D289"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Моделирование и решение нестандартных производственных ситуаций;</w:t>
            </w:r>
          </w:p>
          <w:p w14:paraId="5101A90F"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Определение неисправностей;</w:t>
            </w:r>
          </w:p>
          <w:p w14:paraId="47BF95BE"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Наладка машин и механизмов;</w:t>
            </w:r>
          </w:p>
          <w:p w14:paraId="1BE06614" w14:textId="77777777" w:rsidR="00EB1DEF" w:rsidRPr="005019A2" w:rsidRDefault="00EB1DEF" w:rsidP="00AB6BB3">
            <w:pPr>
              <w:suppressAutoHyphens/>
              <w:spacing w:after="0" w:line="240" w:lineRule="auto"/>
              <w:rPr>
                <w:rFonts w:ascii="Times New Roman" w:hAnsi="Times New Roman"/>
                <w:sz w:val="24"/>
                <w:szCs w:val="24"/>
              </w:rPr>
            </w:pPr>
            <w:r w:rsidRPr="005019A2">
              <w:rPr>
                <w:rFonts w:ascii="Times New Roman" w:hAnsi="Times New Roman"/>
                <w:sz w:val="24"/>
                <w:szCs w:val="24"/>
              </w:rPr>
              <w:t>Выполнение расчётно-графической работы</w:t>
            </w:r>
          </w:p>
          <w:p w14:paraId="0AB8CEC2" w14:textId="77777777" w:rsidR="00EB1DEF" w:rsidRPr="005019A2" w:rsidRDefault="00EB1DEF" w:rsidP="00AB6BB3">
            <w:pPr>
              <w:suppressAutoHyphens/>
              <w:spacing w:after="0" w:line="240" w:lineRule="auto"/>
              <w:rPr>
                <w:rFonts w:ascii="Times New Roman" w:hAnsi="Times New Roman"/>
                <w:sz w:val="24"/>
                <w:szCs w:val="24"/>
              </w:rPr>
            </w:pPr>
          </w:p>
          <w:p w14:paraId="6EE09282" w14:textId="77777777" w:rsidR="00EB1DEF" w:rsidRPr="005019A2" w:rsidRDefault="00EB1DEF" w:rsidP="00AB6BB3">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Квалификационный экзамен</w:t>
            </w:r>
          </w:p>
          <w:p w14:paraId="3861819C" w14:textId="77777777" w:rsidR="00EB1DEF" w:rsidRPr="005019A2" w:rsidRDefault="00EB1DEF" w:rsidP="00AB6BB3">
            <w:pPr>
              <w:suppressAutoHyphens/>
              <w:spacing w:after="0" w:line="240" w:lineRule="auto"/>
              <w:jc w:val="both"/>
              <w:rPr>
                <w:rFonts w:ascii="Times New Roman" w:hAnsi="Times New Roman"/>
                <w:b/>
                <w:bCs/>
                <w:i/>
                <w:sz w:val="24"/>
                <w:szCs w:val="24"/>
                <w:u w:val="single"/>
              </w:rPr>
            </w:pPr>
          </w:p>
        </w:tc>
      </w:tr>
      <w:tr w:rsidR="00EB1DEF" w:rsidRPr="005019A2" w14:paraId="720E9E2F" w14:textId="77777777" w:rsidTr="005019A2">
        <w:trPr>
          <w:trHeight w:val="698"/>
        </w:trPr>
        <w:tc>
          <w:tcPr>
            <w:tcW w:w="1308" w:type="pct"/>
          </w:tcPr>
          <w:p w14:paraId="1A5FB3A5" w14:textId="54EDF32F" w:rsidR="00EB1DEF" w:rsidRPr="005019A2" w:rsidRDefault="00EB1DEF" w:rsidP="00064BC3">
            <w:pPr>
              <w:suppressAutoHyphens/>
              <w:spacing w:after="0" w:line="240" w:lineRule="auto"/>
              <w:rPr>
                <w:rFonts w:ascii="Times New Roman" w:hAnsi="Times New Roman"/>
                <w:bCs/>
                <w:sz w:val="24"/>
                <w:szCs w:val="24"/>
              </w:rPr>
            </w:pPr>
            <w:r w:rsidRPr="005019A2">
              <w:rPr>
                <w:rFonts w:ascii="Times New Roman" w:hAnsi="Times New Roman"/>
                <w:iCs/>
                <w:sz w:val="24"/>
                <w:szCs w:val="24"/>
              </w:rPr>
              <w:t xml:space="preserve">ОК 01 </w:t>
            </w:r>
            <w:r w:rsidR="00064BC3" w:rsidRPr="005019A2">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tc>
        <w:tc>
          <w:tcPr>
            <w:tcW w:w="2318" w:type="pct"/>
          </w:tcPr>
          <w:p w14:paraId="13081637" w14:textId="780F91FF" w:rsidR="00EB1DEF" w:rsidRPr="005019A2" w:rsidRDefault="00064BC3" w:rsidP="00EC2FBD">
            <w:pPr>
              <w:spacing w:after="0" w:line="240" w:lineRule="auto"/>
              <w:rPr>
                <w:sz w:val="24"/>
                <w:szCs w:val="24"/>
              </w:rPr>
            </w:pPr>
            <w:r w:rsidRPr="005019A2">
              <w:rPr>
                <w:rFonts w:ascii="Times New Roman" w:hAnsi="Times New Roman"/>
                <w:iCs/>
                <w:sz w:val="24"/>
                <w:szCs w:val="24"/>
              </w:rPr>
              <w:t>уметь адаптировать в профессиональной деятельности, в социальной значимости в будущей профессии</w:t>
            </w:r>
          </w:p>
          <w:p w14:paraId="6F94BA24" w14:textId="77777777" w:rsidR="00EB1DEF" w:rsidRPr="005019A2" w:rsidRDefault="00EB1DEF" w:rsidP="00064BC3">
            <w:pPr>
              <w:suppressAutoHyphens/>
              <w:spacing w:after="0" w:line="240" w:lineRule="auto"/>
              <w:jc w:val="both"/>
              <w:rPr>
                <w:rFonts w:ascii="Times New Roman" w:hAnsi="Times New Roman"/>
                <w:bCs/>
                <w:iCs/>
                <w:sz w:val="24"/>
                <w:szCs w:val="24"/>
              </w:rPr>
            </w:pPr>
            <w:r w:rsidRPr="005019A2">
              <w:rPr>
                <w:rFonts w:ascii="Times New Roman" w:hAnsi="Times New Roman"/>
                <w:bCs/>
                <w:iCs/>
                <w:sz w:val="24"/>
                <w:szCs w:val="24"/>
              </w:rPr>
              <w:t xml:space="preserve">Знания </w:t>
            </w:r>
          </w:p>
          <w:p w14:paraId="224D5675" w14:textId="77777777" w:rsidR="00064BC3" w:rsidRPr="005019A2" w:rsidRDefault="00064BC3" w:rsidP="00064BC3">
            <w:pPr>
              <w:suppressAutoHyphens/>
              <w:spacing w:after="0" w:line="240" w:lineRule="auto"/>
              <w:jc w:val="both"/>
              <w:rPr>
                <w:rFonts w:ascii="Times New Roman" w:hAnsi="Times New Roman"/>
                <w:bCs/>
                <w:iCs/>
                <w:sz w:val="24"/>
                <w:szCs w:val="24"/>
              </w:rPr>
            </w:pPr>
            <w:r w:rsidRPr="005019A2">
              <w:rPr>
                <w:rFonts w:ascii="Times New Roman" w:hAnsi="Times New Roman"/>
                <w:bCs/>
                <w:iCs/>
                <w:sz w:val="24"/>
                <w:szCs w:val="24"/>
              </w:rPr>
              <w:t>знать сущность и социальную значимость своей профессии</w:t>
            </w:r>
          </w:p>
          <w:p w14:paraId="0BFA7B2F" w14:textId="77777777" w:rsidR="00064BC3" w:rsidRPr="005019A2" w:rsidRDefault="00064BC3" w:rsidP="00064BC3">
            <w:pPr>
              <w:suppressAutoHyphens/>
              <w:spacing w:after="0" w:line="240" w:lineRule="auto"/>
              <w:jc w:val="both"/>
              <w:rPr>
                <w:rFonts w:ascii="Times New Roman" w:hAnsi="Times New Roman"/>
                <w:bCs/>
                <w:iCs/>
                <w:sz w:val="24"/>
                <w:szCs w:val="24"/>
              </w:rPr>
            </w:pPr>
            <w:r w:rsidRPr="005019A2">
              <w:rPr>
                <w:rFonts w:ascii="Times New Roman" w:hAnsi="Times New Roman"/>
                <w:bCs/>
                <w:iCs/>
                <w:sz w:val="24"/>
                <w:szCs w:val="24"/>
              </w:rPr>
              <w:t>применять полученные знания в</w:t>
            </w:r>
          </w:p>
          <w:p w14:paraId="235461CA" w14:textId="77777777" w:rsidR="00064BC3" w:rsidRPr="005019A2" w:rsidRDefault="00064BC3" w:rsidP="00064BC3">
            <w:pPr>
              <w:suppressAutoHyphens/>
              <w:spacing w:after="0" w:line="240" w:lineRule="auto"/>
              <w:jc w:val="both"/>
              <w:rPr>
                <w:rFonts w:ascii="Times New Roman" w:hAnsi="Times New Roman"/>
                <w:bCs/>
                <w:iCs/>
                <w:sz w:val="24"/>
                <w:szCs w:val="24"/>
              </w:rPr>
            </w:pPr>
            <w:r w:rsidRPr="005019A2">
              <w:rPr>
                <w:rFonts w:ascii="Times New Roman" w:hAnsi="Times New Roman"/>
                <w:bCs/>
                <w:iCs/>
                <w:sz w:val="24"/>
                <w:szCs w:val="24"/>
              </w:rPr>
              <w:t>своей профессиональной деятельности при</w:t>
            </w:r>
          </w:p>
          <w:p w14:paraId="198E833C" w14:textId="77384032" w:rsidR="00064BC3" w:rsidRPr="005019A2" w:rsidRDefault="00064BC3" w:rsidP="00064BC3">
            <w:pPr>
              <w:suppressAutoHyphens/>
              <w:spacing w:after="0" w:line="240" w:lineRule="auto"/>
              <w:jc w:val="both"/>
              <w:rPr>
                <w:rFonts w:ascii="Times New Roman" w:hAnsi="Times New Roman"/>
                <w:bCs/>
                <w:iCs/>
                <w:sz w:val="24"/>
                <w:szCs w:val="24"/>
              </w:rPr>
            </w:pPr>
            <w:r w:rsidRPr="005019A2">
              <w:rPr>
                <w:rFonts w:ascii="Times New Roman" w:hAnsi="Times New Roman"/>
                <w:bCs/>
                <w:iCs/>
                <w:sz w:val="24"/>
                <w:szCs w:val="24"/>
              </w:rPr>
              <w:t>решении конкретных задач</w:t>
            </w:r>
          </w:p>
        </w:tc>
        <w:tc>
          <w:tcPr>
            <w:tcW w:w="1374" w:type="pct"/>
          </w:tcPr>
          <w:p w14:paraId="2E649C68" w14:textId="029B72C5" w:rsidR="00EB1DEF" w:rsidRPr="005019A2" w:rsidRDefault="00EB1DEF" w:rsidP="008228A8">
            <w:pPr>
              <w:suppressAutoHyphens/>
              <w:spacing w:after="0" w:line="240" w:lineRule="auto"/>
              <w:jc w:val="both"/>
              <w:rPr>
                <w:rFonts w:ascii="Times New Roman" w:hAnsi="Times New Roman"/>
                <w:bCs/>
                <w:iCs/>
                <w:sz w:val="24"/>
                <w:szCs w:val="24"/>
              </w:rPr>
            </w:pPr>
            <w:r w:rsidRPr="005019A2">
              <w:rPr>
                <w:rFonts w:ascii="Times New Roman" w:hAnsi="Times New Roman"/>
                <w:bCs/>
                <w:iCs/>
                <w:sz w:val="24"/>
                <w:szCs w:val="24"/>
              </w:rPr>
              <w:t>Компьютерное тестирование;</w:t>
            </w:r>
          </w:p>
          <w:p w14:paraId="419F7CA7" w14:textId="6F17E43A"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Контрольные работы;</w:t>
            </w:r>
          </w:p>
          <w:p w14:paraId="622E8EA5" w14:textId="0FD164E2"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Наблюдение за выполнением практического задания;</w:t>
            </w:r>
          </w:p>
          <w:p w14:paraId="7412034C" w14:textId="5DD35785"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Подготовка и выступление с докладом, презентацией;</w:t>
            </w:r>
          </w:p>
          <w:p w14:paraId="3D126F84" w14:textId="4403B8BF"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Решение ситуационных задач;</w:t>
            </w:r>
          </w:p>
          <w:p w14:paraId="2B3E851D" w14:textId="208EA00C"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Оценка выполнения конспекта;</w:t>
            </w:r>
          </w:p>
          <w:p w14:paraId="52F7239A" w14:textId="1A9EB3D9"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Ролевые игры;</w:t>
            </w:r>
          </w:p>
          <w:p w14:paraId="6E1DA395" w14:textId="77777777"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lastRenderedPageBreak/>
              <w:t>Оформление отчётов о проделанной работе;</w:t>
            </w:r>
          </w:p>
          <w:p w14:paraId="021986C4" w14:textId="77777777" w:rsidR="00EB1DEF" w:rsidRPr="005019A2" w:rsidRDefault="00EB1DEF" w:rsidP="008228A8">
            <w:pPr>
              <w:suppressAutoHyphens/>
              <w:spacing w:after="0" w:line="240" w:lineRule="auto"/>
              <w:jc w:val="both"/>
              <w:rPr>
                <w:rFonts w:ascii="Times New Roman" w:hAnsi="Times New Roman"/>
                <w:bCs/>
                <w:sz w:val="24"/>
                <w:szCs w:val="24"/>
              </w:rPr>
            </w:pPr>
          </w:p>
          <w:p w14:paraId="2E6A3807" w14:textId="55663AE3" w:rsidR="00EB1DEF" w:rsidRPr="005019A2" w:rsidRDefault="00EB1DEF" w:rsidP="008228A8">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Защита творческих работ;</w:t>
            </w:r>
          </w:p>
          <w:p w14:paraId="3BF42AAD" w14:textId="77777777" w:rsidR="00EB1DEF" w:rsidRPr="005019A2" w:rsidRDefault="00EB1DEF" w:rsidP="00ED2884">
            <w:pPr>
              <w:suppressAutoHyphens/>
              <w:spacing w:after="0" w:line="240" w:lineRule="auto"/>
              <w:jc w:val="both"/>
              <w:rPr>
                <w:rFonts w:ascii="Times New Roman" w:hAnsi="Times New Roman"/>
                <w:bCs/>
                <w:sz w:val="24"/>
                <w:szCs w:val="24"/>
              </w:rPr>
            </w:pPr>
            <w:r w:rsidRPr="005019A2">
              <w:rPr>
                <w:rFonts w:ascii="Times New Roman" w:hAnsi="Times New Roman"/>
                <w:bCs/>
                <w:sz w:val="24"/>
                <w:szCs w:val="24"/>
              </w:rPr>
              <w:t>Квалификационный экзамен</w:t>
            </w:r>
          </w:p>
          <w:p w14:paraId="2116094A" w14:textId="77777777" w:rsidR="00EB1DEF" w:rsidRPr="005019A2" w:rsidRDefault="00EB1DEF" w:rsidP="008228A8">
            <w:pPr>
              <w:suppressAutoHyphens/>
              <w:spacing w:after="0" w:line="240" w:lineRule="auto"/>
              <w:jc w:val="both"/>
              <w:rPr>
                <w:rFonts w:ascii="Times New Roman" w:hAnsi="Times New Roman"/>
                <w:bCs/>
                <w:sz w:val="24"/>
                <w:szCs w:val="24"/>
              </w:rPr>
            </w:pPr>
          </w:p>
          <w:p w14:paraId="656F1893" w14:textId="77777777" w:rsidR="00EB1DEF" w:rsidRPr="005019A2" w:rsidRDefault="00EB1DEF" w:rsidP="008228A8">
            <w:pPr>
              <w:suppressAutoHyphens/>
              <w:spacing w:after="0" w:line="240" w:lineRule="auto"/>
              <w:jc w:val="both"/>
              <w:rPr>
                <w:rFonts w:ascii="Times New Roman" w:hAnsi="Times New Roman"/>
                <w:bCs/>
                <w:sz w:val="24"/>
                <w:szCs w:val="24"/>
              </w:rPr>
            </w:pPr>
          </w:p>
        </w:tc>
      </w:tr>
    </w:tbl>
    <w:p w14:paraId="5A7017C5" w14:textId="77777777" w:rsidR="00EB1DEF" w:rsidRDefault="00EB1DEF" w:rsidP="00EB1DEF">
      <w:pPr>
        <w:contextualSpacing/>
        <w:sectPr w:rsidR="00EB1DEF" w:rsidSect="00EB1DEF">
          <w:footerReference w:type="even" r:id="rId16"/>
          <w:footerReference w:type="default" r:id="rId17"/>
          <w:pgSz w:w="11907" w:h="16840"/>
          <w:pgMar w:top="1134" w:right="851" w:bottom="992" w:left="851" w:header="709" w:footer="709" w:gutter="0"/>
          <w:cols w:space="720"/>
          <w:docGrid w:linePitch="299"/>
        </w:sectPr>
      </w:pPr>
    </w:p>
    <w:p w14:paraId="0A401E8D" w14:textId="77777777" w:rsidR="00EB1DEF" w:rsidRPr="003626FD" w:rsidRDefault="00EB1DEF" w:rsidP="00F72ACB">
      <w:pPr>
        <w:pStyle w:val="afffffd"/>
        <w:spacing w:after="0" w:line="360" w:lineRule="auto"/>
        <w:jc w:val="right"/>
        <w:rPr>
          <w:rFonts w:ascii="Times New Roman" w:hAnsi="Times New Roman"/>
          <w:b/>
          <w:bCs/>
        </w:rPr>
      </w:pPr>
      <w:r w:rsidRPr="007D0D6F">
        <w:rPr>
          <w:rFonts w:ascii="Times New Roman" w:hAnsi="Times New Roman"/>
          <w:b/>
          <w:bCs/>
        </w:rPr>
        <w:lastRenderedPageBreak/>
        <w:t>Приложение 2</w:t>
      </w:r>
      <w:r w:rsidRPr="003626FD">
        <w:rPr>
          <w:rFonts w:ascii="Times New Roman" w:hAnsi="Times New Roman"/>
          <w:b/>
          <w:bCs/>
        </w:rPr>
        <w:t>.</w:t>
      </w:r>
      <w:r>
        <w:rPr>
          <w:rFonts w:ascii="Times New Roman" w:hAnsi="Times New Roman"/>
          <w:b/>
          <w:bCs/>
        </w:rPr>
        <w:t>3</w:t>
      </w:r>
    </w:p>
    <w:p w14:paraId="58E0B574" w14:textId="77777777" w:rsidR="00EB1DEF" w:rsidRDefault="00EB1DEF" w:rsidP="00F72ACB">
      <w:pPr>
        <w:spacing w:after="0" w:line="360" w:lineRule="auto"/>
        <w:jc w:val="right"/>
        <w:rPr>
          <w:rFonts w:ascii="Times New Roman" w:hAnsi="Times New Roman"/>
          <w:sz w:val="24"/>
          <w:szCs w:val="24"/>
        </w:rPr>
      </w:pPr>
      <w:r>
        <w:rPr>
          <w:rFonts w:ascii="Times New Roman" w:hAnsi="Times New Roman"/>
          <w:sz w:val="24"/>
          <w:szCs w:val="24"/>
        </w:rPr>
        <w:t xml:space="preserve">к </w:t>
      </w:r>
      <w:r w:rsidRPr="003626FD">
        <w:rPr>
          <w:rFonts w:ascii="Times New Roman" w:hAnsi="Times New Roman"/>
          <w:sz w:val="24"/>
          <w:szCs w:val="24"/>
        </w:rPr>
        <w:t xml:space="preserve">ПОП-П по специальности </w:t>
      </w:r>
    </w:p>
    <w:p w14:paraId="3F9DFFC1" w14:textId="77777777" w:rsidR="00EB1DEF" w:rsidRPr="007D0D6F" w:rsidRDefault="00EB1DEF" w:rsidP="00F72ACB">
      <w:pPr>
        <w:spacing w:after="0" w:line="360" w:lineRule="auto"/>
        <w:jc w:val="right"/>
        <w:rPr>
          <w:rFonts w:ascii="Times New Roman" w:hAnsi="Times New Roman"/>
          <w:i/>
          <w:sz w:val="24"/>
          <w:szCs w:val="24"/>
        </w:rPr>
      </w:pPr>
      <w:r w:rsidRPr="003626FD">
        <w:rPr>
          <w:rFonts w:ascii="Times New Roman" w:hAnsi="Times New Roman"/>
          <w:sz w:val="24"/>
          <w:szCs w:val="24"/>
        </w:rPr>
        <w:t>13.02.08</w:t>
      </w:r>
      <w:r>
        <w:rPr>
          <w:rFonts w:ascii="Times New Roman" w:hAnsi="Times New Roman"/>
          <w:sz w:val="24"/>
          <w:szCs w:val="24"/>
        </w:rPr>
        <w:t xml:space="preserve"> </w:t>
      </w:r>
      <w:r w:rsidRPr="003626FD">
        <w:rPr>
          <w:rFonts w:ascii="Times New Roman" w:hAnsi="Times New Roman"/>
          <w:sz w:val="24"/>
          <w:szCs w:val="24"/>
        </w:rPr>
        <w:t>Электроизоляционная, кабельная</w:t>
      </w:r>
      <w:r>
        <w:rPr>
          <w:rFonts w:ascii="Times New Roman" w:hAnsi="Times New Roman"/>
          <w:sz w:val="24"/>
          <w:szCs w:val="24"/>
        </w:rPr>
        <w:t xml:space="preserve"> </w:t>
      </w:r>
      <w:r w:rsidRPr="003626FD">
        <w:rPr>
          <w:rFonts w:ascii="Times New Roman" w:hAnsi="Times New Roman"/>
          <w:sz w:val="24"/>
          <w:szCs w:val="24"/>
        </w:rPr>
        <w:t>и конденсаторная техника</w:t>
      </w:r>
    </w:p>
    <w:p w14:paraId="2B695612" w14:textId="77777777" w:rsidR="00EB1DEF" w:rsidRDefault="00EB1DEF" w:rsidP="00414C20">
      <w:pPr>
        <w:jc w:val="center"/>
        <w:rPr>
          <w:rFonts w:ascii="Times New Roman" w:hAnsi="Times New Roman"/>
          <w:b/>
          <w:i/>
          <w:sz w:val="24"/>
          <w:szCs w:val="24"/>
        </w:rPr>
      </w:pPr>
    </w:p>
    <w:p w14:paraId="0317CAE8" w14:textId="77777777" w:rsidR="00EB1DEF" w:rsidRPr="00315F34" w:rsidRDefault="00EB1DEF" w:rsidP="00414C20">
      <w:pPr>
        <w:jc w:val="center"/>
        <w:rPr>
          <w:rFonts w:ascii="Times New Roman" w:hAnsi="Times New Roman"/>
          <w:b/>
          <w:i/>
          <w:sz w:val="24"/>
          <w:szCs w:val="24"/>
        </w:rPr>
      </w:pPr>
    </w:p>
    <w:p w14:paraId="42CFDC01" w14:textId="77777777" w:rsidR="00EB1DEF" w:rsidRPr="00315F34" w:rsidRDefault="00EB1DEF" w:rsidP="00414C20">
      <w:pPr>
        <w:jc w:val="center"/>
        <w:rPr>
          <w:rFonts w:ascii="Times New Roman" w:hAnsi="Times New Roman"/>
          <w:b/>
          <w:i/>
          <w:sz w:val="24"/>
          <w:szCs w:val="24"/>
        </w:rPr>
      </w:pPr>
    </w:p>
    <w:p w14:paraId="3B37F546" w14:textId="77777777" w:rsidR="00EB1DEF" w:rsidRPr="00315F34" w:rsidRDefault="00EB1DEF" w:rsidP="00414C20">
      <w:pPr>
        <w:jc w:val="center"/>
        <w:rPr>
          <w:rFonts w:ascii="Times New Roman" w:hAnsi="Times New Roman"/>
          <w:b/>
          <w:i/>
          <w:sz w:val="24"/>
          <w:szCs w:val="24"/>
        </w:rPr>
      </w:pPr>
    </w:p>
    <w:p w14:paraId="6CC93FEA" w14:textId="77777777" w:rsidR="00EB1DEF" w:rsidRPr="00315F34" w:rsidRDefault="00EB1DEF" w:rsidP="00414C20">
      <w:pPr>
        <w:jc w:val="center"/>
        <w:rPr>
          <w:rFonts w:ascii="Times New Roman" w:hAnsi="Times New Roman"/>
          <w:b/>
          <w:i/>
          <w:sz w:val="24"/>
          <w:szCs w:val="24"/>
        </w:rPr>
      </w:pPr>
    </w:p>
    <w:p w14:paraId="7FA5EAC4" w14:textId="77777777" w:rsidR="00EB1DEF" w:rsidRDefault="00EB1DEF" w:rsidP="00414C20">
      <w:pPr>
        <w:jc w:val="center"/>
        <w:rPr>
          <w:rFonts w:ascii="Times New Roman" w:hAnsi="Times New Roman"/>
          <w:b/>
          <w:i/>
          <w:sz w:val="24"/>
          <w:szCs w:val="24"/>
        </w:rPr>
      </w:pPr>
    </w:p>
    <w:p w14:paraId="1B2C5DA9" w14:textId="77777777" w:rsidR="00EB1DEF" w:rsidRPr="00315F34" w:rsidRDefault="00EB1DEF" w:rsidP="00414C20">
      <w:pPr>
        <w:jc w:val="center"/>
        <w:rPr>
          <w:rFonts w:ascii="Times New Roman" w:hAnsi="Times New Roman"/>
          <w:b/>
          <w:i/>
          <w:sz w:val="24"/>
          <w:szCs w:val="24"/>
        </w:rPr>
      </w:pPr>
    </w:p>
    <w:p w14:paraId="1011EAFF" w14:textId="77777777" w:rsidR="00EB1DEF" w:rsidRPr="00315F34" w:rsidRDefault="00EB1DEF" w:rsidP="00414C20">
      <w:pPr>
        <w:jc w:val="center"/>
        <w:rPr>
          <w:rFonts w:ascii="Times New Roman" w:hAnsi="Times New Roman"/>
          <w:b/>
          <w:i/>
          <w:sz w:val="24"/>
          <w:szCs w:val="24"/>
        </w:rPr>
      </w:pPr>
    </w:p>
    <w:p w14:paraId="1A7100DF" w14:textId="651EC298" w:rsidR="00EB1DEF" w:rsidRPr="00315F34" w:rsidRDefault="005019A2" w:rsidP="00414C20">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7C3B2261" w14:textId="77777777" w:rsidR="00EB1DEF" w:rsidRPr="00315F34" w:rsidRDefault="00EB1DEF" w:rsidP="00414C20">
      <w:pPr>
        <w:jc w:val="center"/>
        <w:rPr>
          <w:rFonts w:ascii="Times New Roman" w:hAnsi="Times New Roman"/>
          <w:b/>
          <w:sz w:val="24"/>
          <w:szCs w:val="24"/>
          <w:u w:val="single"/>
        </w:rPr>
      </w:pPr>
    </w:p>
    <w:p w14:paraId="03A2EC5C" w14:textId="79EEE0B7" w:rsidR="00EB1DEF" w:rsidRPr="003626FD" w:rsidRDefault="00EB1DEF" w:rsidP="003C02EE">
      <w:pPr>
        <w:spacing w:after="0"/>
        <w:jc w:val="center"/>
        <w:rPr>
          <w:rFonts w:ascii="Times New Roman" w:hAnsi="Times New Roman"/>
          <w:b/>
          <w:sz w:val="24"/>
          <w:szCs w:val="24"/>
        </w:rPr>
      </w:pPr>
      <w:r w:rsidRPr="003626FD">
        <w:rPr>
          <w:rFonts w:ascii="Times New Roman" w:hAnsi="Times New Roman"/>
          <w:b/>
          <w:sz w:val="24"/>
          <w:szCs w:val="24"/>
        </w:rPr>
        <w:t>«</w:t>
      </w:r>
      <w:r>
        <w:rPr>
          <w:rFonts w:ascii="Times New Roman" w:hAnsi="Times New Roman"/>
          <w:b/>
          <w:sz w:val="24"/>
          <w:szCs w:val="24"/>
        </w:rPr>
        <w:t>ПМ.03 Участие в испытаниях кабельной и конденсаторной техники</w:t>
      </w:r>
      <w:r w:rsidRPr="003626FD">
        <w:rPr>
          <w:rFonts w:ascii="Times New Roman" w:hAnsi="Times New Roman"/>
          <w:b/>
          <w:sz w:val="24"/>
          <w:szCs w:val="24"/>
        </w:rPr>
        <w:t>»</w:t>
      </w:r>
    </w:p>
    <w:p w14:paraId="1C52487C" w14:textId="77777777" w:rsidR="00EB1DEF" w:rsidRPr="003626FD" w:rsidRDefault="00EB1DEF" w:rsidP="00414C20">
      <w:pPr>
        <w:jc w:val="center"/>
        <w:rPr>
          <w:rFonts w:ascii="Times New Roman" w:hAnsi="Times New Roman"/>
          <w:i/>
          <w:sz w:val="28"/>
          <w:szCs w:val="28"/>
          <w:vertAlign w:val="superscript"/>
        </w:rPr>
      </w:pPr>
    </w:p>
    <w:p w14:paraId="1BB38654" w14:textId="77777777" w:rsidR="00EB1DEF" w:rsidRPr="007D0D6F" w:rsidRDefault="00EB1DEF" w:rsidP="00414C20">
      <w:pPr>
        <w:jc w:val="center"/>
        <w:rPr>
          <w:rFonts w:ascii="Times New Roman" w:hAnsi="Times New Roman"/>
          <w:b/>
          <w:i/>
          <w:sz w:val="24"/>
          <w:szCs w:val="24"/>
        </w:rPr>
      </w:pPr>
      <w:r w:rsidRPr="003626FD">
        <w:rPr>
          <w:rFonts w:ascii="Times New Roman" w:hAnsi="Times New Roman"/>
          <w:b/>
          <w:sz w:val="24"/>
          <w:szCs w:val="24"/>
        </w:rPr>
        <w:t xml:space="preserve">Обязательный профессиональный блок </w:t>
      </w:r>
    </w:p>
    <w:p w14:paraId="513510B8" w14:textId="77777777" w:rsidR="00EB1DEF" w:rsidRPr="00315F34" w:rsidRDefault="00EB1DEF" w:rsidP="00414C20">
      <w:pPr>
        <w:jc w:val="center"/>
        <w:rPr>
          <w:rFonts w:ascii="Times New Roman" w:hAnsi="Times New Roman"/>
          <w:b/>
          <w:i/>
          <w:sz w:val="24"/>
          <w:szCs w:val="24"/>
        </w:rPr>
      </w:pPr>
    </w:p>
    <w:p w14:paraId="7BCF3244" w14:textId="77777777" w:rsidR="00EB1DEF" w:rsidRPr="00315F34" w:rsidRDefault="00EB1DEF" w:rsidP="00414C20">
      <w:pPr>
        <w:jc w:val="center"/>
        <w:rPr>
          <w:rFonts w:ascii="Times New Roman" w:hAnsi="Times New Roman"/>
          <w:b/>
          <w:i/>
          <w:sz w:val="24"/>
          <w:szCs w:val="24"/>
        </w:rPr>
      </w:pPr>
    </w:p>
    <w:p w14:paraId="56C84939" w14:textId="77777777" w:rsidR="00EB1DEF" w:rsidRDefault="00EB1DEF" w:rsidP="00414C20">
      <w:pPr>
        <w:jc w:val="center"/>
        <w:rPr>
          <w:rFonts w:ascii="Times New Roman" w:hAnsi="Times New Roman"/>
          <w:b/>
          <w:i/>
          <w:sz w:val="24"/>
          <w:szCs w:val="24"/>
        </w:rPr>
      </w:pPr>
    </w:p>
    <w:p w14:paraId="5CADE68C" w14:textId="77777777" w:rsidR="00EB1DEF" w:rsidRPr="00315F34" w:rsidRDefault="00EB1DEF" w:rsidP="00414C20">
      <w:pPr>
        <w:jc w:val="center"/>
        <w:rPr>
          <w:rFonts w:ascii="Times New Roman" w:hAnsi="Times New Roman"/>
          <w:b/>
          <w:i/>
          <w:sz w:val="24"/>
          <w:szCs w:val="24"/>
        </w:rPr>
      </w:pPr>
    </w:p>
    <w:p w14:paraId="167276B5" w14:textId="77777777" w:rsidR="00EB1DEF" w:rsidRPr="00315F34" w:rsidRDefault="00EB1DEF" w:rsidP="00414C20">
      <w:pPr>
        <w:jc w:val="center"/>
        <w:rPr>
          <w:rFonts w:ascii="Times New Roman" w:hAnsi="Times New Roman"/>
          <w:b/>
          <w:i/>
          <w:sz w:val="24"/>
          <w:szCs w:val="24"/>
        </w:rPr>
      </w:pPr>
    </w:p>
    <w:p w14:paraId="4040BC2B" w14:textId="77777777" w:rsidR="00EB1DEF" w:rsidRPr="00315F34" w:rsidRDefault="00EB1DEF" w:rsidP="00414C20">
      <w:pPr>
        <w:jc w:val="center"/>
        <w:rPr>
          <w:rFonts w:ascii="Times New Roman" w:hAnsi="Times New Roman"/>
          <w:b/>
          <w:i/>
          <w:sz w:val="24"/>
          <w:szCs w:val="24"/>
        </w:rPr>
      </w:pPr>
    </w:p>
    <w:p w14:paraId="0E7FA33A" w14:textId="77777777" w:rsidR="00EB1DEF" w:rsidRPr="00315F34" w:rsidRDefault="00EB1DEF" w:rsidP="00414C20">
      <w:pPr>
        <w:jc w:val="center"/>
        <w:rPr>
          <w:rFonts w:ascii="Times New Roman" w:hAnsi="Times New Roman"/>
          <w:b/>
          <w:i/>
          <w:sz w:val="24"/>
          <w:szCs w:val="24"/>
        </w:rPr>
      </w:pPr>
    </w:p>
    <w:p w14:paraId="51A5A73C" w14:textId="77777777" w:rsidR="00EB1DEF" w:rsidRPr="00315F34" w:rsidRDefault="00EB1DEF" w:rsidP="00414C20">
      <w:pPr>
        <w:jc w:val="center"/>
        <w:rPr>
          <w:rFonts w:ascii="Times New Roman" w:hAnsi="Times New Roman"/>
          <w:b/>
          <w:i/>
          <w:sz w:val="24"/>
          <w:szCs w:val="24"/>
        </w:rPr>
      </w:pPr>
    </w:p>
    <w:p w14:paraId="5B0D875B" w14:textId="720D9C06" w:rsidR="00EB1DEF" w:rsidRPr="00F72ACB" w:rsidRDefault="005019A2" w:rsidP="00414C20">
      <w:pPr>
        <w:jc w:val="center"/>
        <w:rPr>
          <w:rFonts w:ascii="Times New Roman" w:hAnsi="Times New Roman"/>
          <w:b/>
          <w:iCs/>
          <w:sz w:val="24"/>
          <w:szCs w:val="24"/>
        </w:rPr>
      </w:pPr>
      <w:r>
        <w:rPr>
          <w:rFonts w:ascii="Times New Roman" w:hAnsi="Times New Roman"/>
          <w:b/>
          <w:sz w:val="24"/>
          <w:szCs w:val="24"/>
        </w:rPr>
        <w:t>2023 г.</w:t>
      </w:r>
    </w:p>
    <w:p w14:paraId="310E90BE" w14:textId="77777777" w:rsidR="00EB1DEF" w:rsidRPr="00315F34" w:rsidRDefault="00EB1DEF" w:rsidP="00414C20">
      <w:pPr>
        <w:rPr>
          <w:rFonts w:ascii="Times New Roman" w:hAnsi="Times New Roman"/>
          <w:b/>
          <w:i/>
          <w:sz w:val="24"/>
          <w:szCs w:val="24"/>
        </w:rPr>
        <w:sectPr w:rsidR="00EB1DEF" w:rsidRPr="00315F34" w:rsidSect="00EB1DEF">
          <w:footerReference w:type="even" r:id="rId18"/>
          <w:footerReference w:type="default" r:id="rId19"/>
          <w:pgSz w:w="11907" w:h="16840"/>
          <w:pgMar w:top="1134" w:right="851" w:bottom="992" w:left="851" w:header="709" w:footer="709" w:gutter="0"/>
          <w:pgNumType w:start="1"/>
          <w:cols w:space="720"/>
          <w:titlePg/>
          <w:docGrid w:linePitch="299"/>
        </w:sectPr>
      </w:pPr>
    </w:p>
    <w:p w14:paraId="16D384F8" w14:textId="77777777" w:rsidR="00EB1DEF" w:rsidRPr="007D0D6F" w:rsidRDefault="00EB1DEF" w:rsidP="00D2521D">
      <w:pPr>
        <w:jc w:val="center"/>
        <w:rPr>
          <w:rFonts w:ascii="Times New Roman" w:hAnsi="Times New Roman"/>
          <w:b/>
          <w:i/>
          <w:sz w:val="24"/>
          <w:szCs w:val="24"/>
        </w:rPr>
      </w:pPr>
      <w:r w:rsidRPr="007D0D6F">
        <w:rPr>
          <w:rFonts w:ascii="Times New Roman" w:hAnsi="Times New Roman"/>
          <w:b/>
          <w:iCs/>
          <w:sz w:val="24"/>
          <w:szCs w:val="24"/>
        </w:rPr>
        <w:lastRenderedPageBreak/>
        <w:t>СОДЕРЖАНИЕ</w:t>
      </w:r>
    </w:p>
    <w:p w14:paraId="4BA0DD8F" w14:textId="77777777" w:rsidR="00EB1DEF" w:rsidRPr="007D0D6F" w:rsidRDefault="00EB1DEF" w:rsidP="00D2521D">
      <w:pPr>
        <w:rPr>
          <w:rFonts w:ascii="Times New Roman" w:hAnsi="Times New Roman"/>
          <w:b/>
          <w:i/>
          <w:sz w:val="24"/>
          <w:szCs w:val="24"/>
        </w:rPr>
      </w:pPr>
    </w:p>
    <w:tbl>
      <w:tblPr>
        <w:tblW w:w="10348" w:type="dxa"/>
        <w:tblInd w:w="-709" w:type="dxa"/>
        <w:tblLook w:val="01E0" w:firstRow="1" w:lastRow="1" w:firstColumn="1" w:lastColumn="1" w:noHBand="0" w:noVBand="0"/>
      </w:tblPr>
      <w:tblGrid>
        <w:gridCol w:w="8077"/>
        <w:gridCol w:w="2271"/>
      </w:tblGrid>
      <w:tr w:rsidR="00EB1DEF" w:rsidRPr="007D0D6F" w14:paraId="171383F9" w14:textId="77777777" w:rsidTr="00B56BF9">
        <w:trPr>
          <w:trHeight w:val="831"/>
        </w:trPr>
        <w:tc>
          <w:tcPr>
            <w:tcW w:w="8077" w:type="dxa"/>
          </w:tcPr>
          <w:p w14:paraId="75608B04" w14:textId="77777777" w:rsidR="00EB1DEF" w:rsidRPr="007D0D6F" w:rsidRDefault="00EB1DEF" w:rsidP="008E1912">
            <w:pPr>
              <w:numPr>
                <w:ilvl w:val="0"/>
                <w:numId w:val="21"/>
              </w:numPr>
              <w:suppressAutoHyphens/>
              <w:rPr>
                <w:rFonts w:ascii="Times New Roman" w:hAnsi="Times New Roman"/>
                <w:b/>
                <w:sz w:val="24"/>
                <w:szCs w:val="24"/>
              </w:rPr>
            </w:pPr>
            <w:r w:rsidRPr="007D0D6F">
              <w:rPr>
                <w:rFonts w:ascii="Times New Roman" w:hAnsi="Times New Roman"/>
                <w:b/>
                <w:sz w:val="24"/>
                <w:szCs w:val="24"/>
              </w:rPr>
              <w:t xml:space="preserve">ОБЩАЯ ХАРАКТЕРИСТИКА </w:t>
            </w:r>
            <w:r w:rsidRPr="007D0D6F">
              <w:rPr>
                <w:rFonts w:ascii="Times New Roman" w:hAnsi="Times New Roman"/>
                <w:b/>
                <w:color w:val="000000"/>
                <w:sz w:val="24"/>
                <w:szCs w:val="24"/>
              </w:rPr>
              <w:t xml:space="preserve">РАБОЧЕЙ </w:t>
            </w:r>
            <w:r w:rsidRPr="007D0D6F">
              <w:rPr>
                <w:rFonts w:ascii="Times New Roman" w:hAnsi="Times New Roman"/>
                <w:b/>
                <w:sz w:val="24"/>
                <w:szCs w:val="24"/>
              </w:rPr>
              <w:t>ПРОГРАММЫ ПРОФЕССИОНАЛЬНОГО МОДУЛЯ</w:t>
            </w:r>
          </w:p>
        </w:tc>
        <w:tc>
          <w:tcPr>
            <w:tcW w:w="2271" w:type="dxa"/>
          </w:tcPr>
          <w:p w14:paraId="13C21104" w14:textId="77B6DDE9" w:rsidR="00EB1DEF" w:rsidRPr="00737029" w:rsidRDefault="00EB1DEF" w:rsidP="0062377B">
            <w:pPr>
              <w:ind w:firstLine="47"/>
              <w:jc w:val="center"/>
              <w:rPr>
                <w:rFonts w:ascii="Times New Roman" w:hAnsi="Times New Roman"/>
                <w:b/>
                <w:sz w:val="24"/>
                <w:szCs w:val="24"/>
              </w:rPr>
            </w:pPr>
          </w:p>
        </w:tc>
      </w:tr>
      <w:tr w:rsidR="00EB1DEF" w:rsidRPr="007D0D6F" w14:paraId="61EC886B" w14:textId="77777777" w:rsidTr="00B56BF9">
        <w:trPr>
          <w:trHeight w:val="819"/>
        </w:trPr>
        <w:tc>
          <w:tcPr>
            <w:tcW w:w="8077" w:type="dxa"/>
          </w:tcPr>
          <w:p w14:paraId="62BA9FCD" w14:textId="77777777" w:rsidR="00EB1DEF" w:rsidRPr="007D0D6F" w:rsidRDefault="00EB1DEF" w:rsidP="008E1912">
            <w:pPr>
              <w:numPr>
                <w:ilvl w:val="0"/>
                <w:numId w:val="21"/>
              </w:numPr>
              <w:suppressAutoHyphens/>
              <w:rPr>
                <w:rFonts w:ascii="Times New Roman" w:hAnsi="Times New Roman"/>
                <w:b/>
                <w:sz w:val="24"/>
                <w:szCs w:val="24"/>
              </w:rPr>
            </w:pPr>
            <w:r w:rsidRPr="007D0D6F">
              <w:rPr>
                <w:rFonts w:ascii="Times New Roman" w:hAnsi="Times New Roman"/>
                <w:b/>
                <w:sz w:val="24"/>
                <w:szCs w:val="24"/>
              </w:rPr>
              <w:t>СТРУКТУРА И СОДЕРЖАНИЕ ПРОФЕССИОНАЛЬНОГО МОДУЛЯ</w:t>
            </w:r>
          </w:p>
        </w:tc>
        <w:tc>
          <w:tcPr>
            <w:tcW w:w="2271" w:type="dxa"/>
          </w:tcPr>
          <w:p w14:paraId="2C916C17" w14:textId="53D3998F" w:rsidR="00EB1DEF" w:rsidRPr="00737029" w:rsidRDefault="00EB1DEF" w:rsidP="00880C02">
            <w:pPr>
              <w:jc w:val="center"/>
              <w:rPr>
                <w:rFonts w:ascii="Times New Roman" w:hAnsi="Times New Roman"/>
                <w:b/>
                <w:sz w:val="24"/>
                <w:szCs w:val="24"/>
              </w:rPr>
            </w:pPr>
          </w:p>
        </w:tc>
      </w:tr>
      <w:tr w:rsidR="00EB1DEF" w:rsidRPr="007D0D6F" w14:paraId="2D4DE530" w14:textId="77777777" w:rsidTr="00B56BF9">
        <w:trPr>
          <w:trHeight w:val="510"/>
        </w:trPr>
        <w:tc>
          <w:tcPr>
            <w:tcW w:w="8077" w:type="dxa"/>
          </w:tcPr>
          <w:p w14:paraId="4A3A5773" w14:textId="77777777" w:rsidR="00EB1DEF" w:rsidRPr="007D0D6F" w:rsidRDefault="00EB1DEF" w:rsidP="008E1912">
            <w:pPr>
              <w:numPr>
                <w:ilvl w:val="0"/>
                <w:numId w:val="21"/>
              </w:numPr>
              <w:suppressAutoHyphens/>
              <w:rPr>
                <w:rFonts w:ascii="Times New Roman" w:hAnsi="Times New Roman"/>
                <w:b/>
                <w:sz w:val="24"/>
                <w:szCs w:val="24"/>
              </w:rPr>
            </w:pPr>
            <w:r w:rsidRPr="007D0D6F">
              <w:rPr>
                <w:rFonts w:ascii="Times New Roman" w:hAnsi="Times New Roman"/>
                <w:b/>
                <w:sz w:val="24"/>
                <w:szCs w:val="24"/>
              </w:rPr>
              <w:t>УСЛОВИЯ РЕАЛИЗАЦИИ ПРОФЕССИОНАЛЬНОГО МОДУЛЯ</w:t>
            </w:r>
          </w:p>
        </w:tc>
        <w:tc>
          <w:tcPr>
            <w:tcW w:w="2271" w:type="dxa"/>
          </w:tcPr>
          <w:p w14:paraId="3B39A3CE" w14:textId="1AC006DA" w:rsidR="00EB1DEF" w:rsidRPr="00737029" w:rsidRDefault="00EB1DEF" w:rsidP="00880C02">
            <w:pPr>
              <w:jc w:val="center"/>
              <w:rPr>
                <w:rFonts w:ascii="Times New Roman" w:hAnsi="Times New Roman"/>
                <w:b/>
                <w:sz w:val="24"/>
                <w:szCs w:val="24"/>
              </w:rPr>
            </w:pPr>
          </w:p>
        </w:tc>
      </w:tr>
      <w:tr w:rsidR="00EB1DEF" w:rsidRPr="00315F34" w14:paraId="5C8DCE46" w14:textId="77777777" w:rsidTr="00B56BF9">
        <w:trPr>
          <w:trHeight w:val="1342"/>
        </w:trPr>
        <w:tc>
          <w:tcPr>
            <w:tcW w:w="8077" w:type="dxa"/>
          </w:tcPr>
          <w:p w14:paraId="205E23A1" w14:textId="77777777" w:rsidR="00EB1DEF" w:rsidRPr="007D0D6F" w:rsidRDefault="00EB1DEF" w:rsidP="008E1912">
            <w:pPr>
              <w:numPr>
                <w:ilvl w:val="0"/>
                <w:numId w:val="21"/>
              </w:numPr>
              <w:suppressAutoHyphens/>
              <w:rPr>
                <w:rFonts w:ascii="Times New Roman" w:hAnsi="Times New Roman"/>
                <w:b/>
                <w:sz w:val="24"/>
                <w:szCs w:val="24"/>
              </w:rPr>
            </w:pPr>
            <w:r w:rsidRPr="007D0D6F">
              <w:rPr>
                <w:rFonts w:ascii="Times New Roman" w:hAnsi="Times New Roman"/>
                <w:b/>
                <w:sz w:val="24"/>
                <w:szCs w:val="24"/>
              </w:rPr>
              <w:t>КОНТРОЛЬ И ОЦЕНКА РЕЗУЛЬТАТОВ ОСВОЕНИЯ ПРОФЕССИОНАЛЬНОГО МОДУЛЯ</w:t>
            </w:r>
          </w:p>
          <w:p w14:paraId="56898C03" w14:textId="77777777" w:rsidR="00EB1DEF" w:rsidRPr="007D0D6F" w:rsidRDefault="00EB1DEF" w:rsidP="00880C02">
            <w:pPr>
              <w:suppressAutoHyphens/>
              <w:rPr>
                <w:rFonts w:ascii="Times New Roman" w:hAnsi="Times New Roman"/>
                <w:b/>
                <w:sz w:val="24"/>
                <w:szCs w:val="24"/>
              </w:rPr>
            </w:pPr>
          </w:p>
        </w:tc>
        <w:tc>
          <w:tcPr>
            <w:tcW w:w="2271" w:type="dxa"/>
          </w:tcPr>
          <w:p w14:paraId="75CD3597" w14:textId="3220433B" w:rsidR="00EB1DEF" w:rsidRPr="00737029" w:rsidRDefault="00EB1DEF" w:rsidP="00880C02">
            <w:pPr>
              <w:jc w:val="center"/>
              <w:rPr>
                <w:rFonts w:ascii="Times New Roman" w:hAnsi="Times New Roman"/>
                <w:b/>
                <w:sz w:val="24"/>
                <w:szCs w:val="24"/>
              </w:rPr>
            </w:pPr>
          </w:p>
        </w:tc>
      </w:tr>
    </w:tbl>
    <w:p w14:paraId="472F4D57" w14:textId="77777777" w:rsidR="00EB1DEF" w:rsidRPr="00315F34" w:rsidRDefault="00EB1DEF" w:rsidP="00D2521D">
      <w:pPr>
        <w:rPr>
          <w:rFonts w:ascii="Times New Roman" w:hAnsi="Times New Roman"/>
          <w:b/>
          <w:i/>
          <w:sz w:val="24"/>
          <w:szCs w:val="24"/>
        </w:rPr>
        <w:sectPr w:rsidR="00EB1DEF" w:rsidRPr="00315F34" w:rsidSect="00B56BF9">
          <w:pgSz w:w="11906" w:h="16838" w:code="9"/>
          <w:pgMar w:top="1134" w:right="850" w:bottom="1134" w:left="1701" w:header="709" w:footer="709" w:gutter="0"/>
          <w:cols w:space="720"/>
          <w:docGrid w:linePitch="299"/>
        </w:sectPr>
      </w:pPr>
    </w:p>
    <w:p w14:paraId="7CB6CA62" w14:textId="77777777" w:rsidR="00EB1DEF" w:rsidRPr="00BA06F2" w:rsidRDefault="00EB1DEF" w:rsidP="00D2521D">
      <w:pPr>
        <w:spacing w:after="0"/>
        <w:jc w:val="center"/>
        <w:rPr>
          <w:rFonts w:ascii="Times New Roman" w:hAnsi="Times New Roman"/>
          <w:b/>
          <w:sz w:val="24"/>
          <w:szCs w:val="24"/>
        </w:rPr>
      </w:pPr>
      <w:r w:rsidRPr="00BA06F2">
        <w:rPr>
          <w:rFonts w:ascii="Times New Roman" w:hAnsi="Times New Roman"/>
          <w:b/>
          <w:sz w:val="24"/>
          <w:szCs w:val="24"/>
        </w:rPr>
        <w:lastRenderedPageBreak/>
        <w:t xml:space="preserve">1. ОБЩАЯ ХАРАКТЕРИСТИКА </w:t>
      </w:r>
      <w:r w:rsidRPr="00BA06F2">
        <w:rPr>
          <w:rFonts w:ascii="Times New Roman" w:hAnsi="Times New Roman"/>
          <w:b/>
          <w:color w:val="000000"/>
          <w:sz w:val="24"/>
          <w:szCs w:val="24"/>
        </w:rPr>
        <w:t>РАБОЧЕЙ ПРОГРАММЫ</w:t>
      </w:r>
    </w:p>
    <w:p w14:paraId="0B7F1242" w14:textId="77777777" w:rsidR="00EB1DEF" w:rsidRPr="00BA06F2" w:rsidRDefault="00EB1DEF" w:rsidP="00D2521D">
      <w:pPr>
        <w:spacing w:after="0"/>
        <w:jc w:val="center"/>
        <w:rPr>
          <w:rFonts w:ascii="Times New Roman" w:hAnsi="Times New Roman"/>
          <w:b/>
          <w:sz w:val="24"/>
          <w:szCs w:val="24"/>
        </w:rPr>
      </w:pPr>
      <w:r w:rsidRPr="00BA06F2">
        <w:rPr>
          <w:rFonts w:ascii="Times New Roman" w:hAnsi="Times New Roman"/>
          <w:b/>
          <w:sz w:val="24"/>
          <w:szCs w:val="24"/>
        </w:rPr>
        <w:t>ПРОФЕССИОНАЛЬНОГО МОДУЛЯ</w:t>
      </w:r>
    </w:p>
    <w:p w14:paraId="24EC1CCF" w14:textId="7227627E" w:rsidR="00EB1DEF" w:rsidRDefault="00EB1DEF" w:rsidP="00D2521D">
      <w:pPr>
        <w:spacing w:after="0" w:line="240" w:lineRule="auto"/>
        <w:jc w:val="center"/>
        <w:rPr>
          <w:rFonts w:ascii="Times New Roman" w:hAnsi="Times New Roman"/>
          <w:b/>
          <w:sz w:val="24"/>
          <w:szCs w:val="24"/>
        </w:rPr>
      </w:pPr>
      <w:r w:rsidRPr="008C2DC7">
        <w:rPr>
          <w:rFonts w:ascii="Times New Roman" w:hAnsi="Times New Roman"/>
          <w:b/>
          <w:sz w:val="24"/>
          <w:szCs w:val="24"/>
        </w:rPr>
        <w:t>«ПМ.</w:t>
      </w:r>
      <w:r>
        <w:rPr>
          <w:rFonts w:ascii="Times New Roman" w:hAnsi="Times New Roman"/>
          <w:b/>
          <w:sz w:val="24"/>
          <w:szCs w:val="24"/>
        </w:rPr>
        <w:t xml:space="preserve"> </w:t>
      </w:r>
      <w:r w:rsidRPr="00B960CD">
        <w:rPr>
          <w:rFonts w:ascii="Times New Roman" w:hAnsi="Times New Roman"/>
          <w:b/>
          <w:sz w:val="24"/>
          <w:szCs w:val="24"/>
        </w:rPr>
        <w:t>03</w:t>
      </w:r>
      <w:r>
        <w:rPr>
          <w:rFonts w:ascii="Times New Roman" w:hAnsi="Times New Roman"/>
          <w:b/>
          <w:sz w:val="24"/>
          <w:szCs w:val="24"/>
        </w:rPr>
        <w:t xml:space="preserve"> Участие в испытаниях кабельной и конденсаторной техники</w:t>
      </w:r>
      <w:r w:rsidRPr="003626FD">
        <w:rPr>
          <w:rFonts w:ascii="Times New Roman" w:hAnsi="Times New Roman"/>
          <w:b/>
          <w:sz w:val="24"/>
          <w:szCs w:val="24"/>
        </w:rPr>
        <w:t>»</w:t>
      </w:r>
    </w:p>
    <w:p w14:paraId="1119F8D5" w14:textId="77777777" w:rsidR="00EB1DEF" w:rsidRPr="008C2DC7" w:rsidRDefault="00EB1DEF" w:rsidP="00D2521D">
      <w:pPr>
        <w:spacing w:after="0" w:line="240" w:lineRule="auto"/>
        <w:jc w:val="center"/>
        <w:rPr>
          <w:rFonts w:ascii="Times New Roman" w:hAnsi="Times New Roman"/>
          <w:b/>
          <w:sz w:val="24"/>
          <w:szCs w:val="24"/>
        </w:rPr>
      </w:pPr>
    </w:p>
    <w:p w14:paraId="2C6BCFBB" w14:textId="77777777" w:rsidR="00EB1DEF" w:rsidRPr="008C2DC7" w:rsidRDefault="00EB1DEF" w:rsidP="00D2521D">
      <w:pPr>
        <w:suppressAutoHyphens/>
        <w:spacing w:after="0" w:line="240" w:lineRule="auto"/>
        <w:ind w:firstLine="709"/>
        <w:rPr>
          <w:rFonts w:ascii="Times New Roman" w:hAnsi="Times New Roman"/>
          <w:b/>
          <w:sz w:val="24"/>
          <w:szCs w:val="24"/>
        </w:rPr>
      </w:pPr>
      <w:r w:rsidRPr="008C2DC7">
        <w:rPr>
          <w:rFonts w:ascii="Times New Roman" w:hAnsi="Times New Roman"/>
          <w:b/>
          <w:sz w:val="24"/>
          <w:szCs w:val="24"/>
        </w:rPr>
        <w:t xml:space="preserve">1.1. Цель и планируемые результаты освоения профессионального модуля </w:t>
      </w:r>
    </w:p>
    <w:p w14:paraId="3F0D164B" w14:textId="3C17A525" w:rsidR="00EB1DEF" w:rsidRDefault="00EB1DEF" w:rsidP="00335F6C">
      <w:pPr>
        <w:suppressAutoHyphens/>
        <w:spacing w:after="0"/>
        <w:ind w:firstLine="709"/>
        <w:jc w:val="both"/>
        <w:rPr>
          <w:rFonts w:ascii="Times New Roman" w:hAnsi="Times New Roman"/>
          <w:sz w:val="24"/>
          <w:szCs w:val="24"/>
        </w:rPr>
      </w:pPr>
      <w:r w:rsidRPr="008C2DC7">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у</w:t>
      </w:r>
      <w:r w:rsidRPr="00B960CD">
        <w:rPr>
          <w:rFonts w:ascii="Times New Roman" w:hAnsi="Times New Roman"/>
          <w:sz w:val="24"/>
          <w:szCs w:val="24"/>
        </w:rPr>
        <w:t xml:space="preserve">частие в испытаниях кабельной и конденсаторной </w:t>
      </w:r>
      <w:proofErr w:type="spellStart"/>
      <w:r w:rsidRPr="00B960CD">
        <w:rPr>
          <w:rFonts w:ascii="Times New Roman" w:hAnsi="Times New Roman"/>
          <w:sz w:val="24"/>
          <w:szCs w:val="24"/>
        </w:rPr>
        <w:t>техники</w:t>
      </w:r>
      <w:r w:rsidRPr="008C2DC7">
        <w:rPr>
          <w:rFonts w:ascii="Times New Roman" w:hAnsi="Times New Roman"/>
          <w:sz w:val="24"/>
          <w:szCs w:val="24"/>
        </w:rPr>
        <w:t>и</w:t>
      </w:r>
      <w:proofErr w:type="spellEnd"/>
      <w:r w:rsidRPr="008C2DC7">
        <w:rPr>
          <w:rFonts w:ascii="Times New Roman" w:hAnsi="Times New Roman"/>
          <w:sz w:val="24"/>
          <w:szCs w:val="24"/>
        </w:rPr>
        <w:t xml:space="preserve"> соответствующие ему общие компетенции и профессиональные компетенции:</w:t>
      </w:r>
    </w:p>
    <w:p w14:paraId="741D2185" w14:textId="77777777" w:rsidR="00EB1DEF" w:rsidRPr="008C2DC7" w:rsidRDefault="00EB1DEF" w:rsidP="00335F6C">
      <w:pPr>
        <w:suppressAutoHyphens/>
        <w:spacing w:after="0"/>
        <w:ind w:firstLine="709"/>
        <w:jc w:val="both"/>
        <w:rPr>
          <w:rFonts w:ascii="Times New Roman" w:hAnsi="Times New Roman"/>
          <w:sz w:val="24"/>
          <w:szCs w:val="24"/>
        </w:rPr>
      </w:pPr>
    </w:p>
    <w:p w14:paraId="1C9BE933" w14:textId="77777777" w:rsidR="00EB1DEF" w:rsidRDefault="00EB1DEF" w:rsidP="00335F6C">
      <w:pPr>
        <w:numPr>
          <w:ilvl w:val="2"/>
          <w:numId w:val="2"/>
        </w:numPr>
        <w:spacing w:after="0"/>
        <w:ind w:left="0" w:firstLine="708"/>
        <w:jc w:val="both"/>
        <w:rPr>
          <w:rFonts w:ascii="Times New Roman" w:hAnsi="Times New Roman"/>
          <w:sz w:val="24"/>
          <w:szCs w:val="24"/>
        </w:rPr>
      </w:pPr>
      <w:r w:rsidRPr="008C2DC7">
        <w:rPr>
          <w:rFonts w:ascii="Times New Roman" w:hAnsi="Times New Roman"/>
          <w:sz w:val="24"/>
          <w:szCs w:val="24"/>
        </w:rPr>
        <w:t>Перечень общих компетенций</w:t>
      </w:r>
    </w:p>
    <w:p w14:paraId="244E0300" w14:textId="77777777" w:rsidR="00EB1DEF" w:rsidRDefault="00EB1DEF" w:rsidP="00625203">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7319"/>
      </w:tblGrid>
      <w:tr w:rsidR="00EB1DEF" w:rsidRPr="00625203" w14:paraId="150804D8" w14:textId="77777777" w:rsidTr="000251F1">
        <w:tc>
          <w:tcPr>
            <w:tcW w:w="2376" w:type="dxa"/>
          </w:tcPr>
          <w:p w14:paraId="5FD5D6B0" w14:textId="77777777" w:rsidR="00EB1DEF" w:rsidRPr="00B56BF9" w:rsidRDefault="00EB1DEF" w:rsidP="00A17736">
            <w:pPr>
              <w:rPr>
                <w:rStyle w:val="af0"/>
                <w:rFonts w:ascii="Times New Roman" w:hAnsi="Times New Roman"/>
                <w:i w:val="0"/>
                <w:iCs/>
                <w:sz w:val="24"/>
                <w:szCs w:val="24"/>
              </w:rPr>
            </w:pPr>
            <w:r w:rsidRPr="00B56BF9">
              <w:rPr>
                <w:rStyle w:val="af0"/>
                <w:rFonts w:ascii="Times New Roman" w:hAnsi="Times New Roman"/>
                <w:i w:val="0"/>
                <w:iCs/>
                <w:sz w:val="24"/>
                <w:szCs w:val="24"/>
              </w:rPr>
              <w:t>Код</w:t>
            </w:r>
          </w:p>
        </w:tc>
        <w:tc>
          <w:tcPr>
            <w:tcW w:w="9498" w:type="dxa"/>
          </w:tcPr>
          <w:p w14:paraId="299A06EA" w14:textId="77777777" w:rsidR="00EB1DEF" w:rsidRPr="00B56BF9" w:rsidRDefault="00EB1DEF" w:rsidP="00A17736">
            <w:pPr>
              <w:jc w:val="center"/>
              <w:rPr>
                <w:rStyle w:val="af0"/>
                <w:rFonts w:ascii="Times New Roman" w:hAnsi="Times New Roman"/>
                <w:i w:val="0"/>
                <w:iCs/>
                <w:sz w:val="24"/>
                <w:szCs w:val="24"/>
              </w:rPr>
            </w:pPr>
            <w:r w:rsidRPr="00B56BF9">
              <w:rPr>
                <w:rStyle w:val="af0"/>
                <w:rFonts w:ascii="Times New Roman" w:hAnsi="Times New Roman"/>
                <w:i w:val="0"/>
                <w:iCs/>
                <w:sz w:val="24"/>
                <w:szCs w:val="24"/>
              </w:rPr>
              <w:t>Наименование общих компетенций</w:t>
            </w:r>
          </w:p>
        </w:tc>
      </w:tr>
      <w:tr w:rsidR="00EB1DEF" w:rsidRPr="00625203" w14:paraId="490299D9" w14:textId="77777777" w:rsidTr="000251F1">
        <w:trPr>
          <w:trHeight w:val="327"/>
        </w:trPr>
        <w:tc>
          <w:tcPr>
            <w:tcW w:w="2376" w:type="dxa"/>
          </w:tcPr>
          <w:p w14:paraId="6FAE9108" w14:textId="77777777" w:rsidR="00EB1DEF" w:rsidRPr="00B56BF9" w:rsidRDefault="00EB1DEF" w:rsidP="00A17736">
            <w:pPr>
              <w:pStyle w:val="aa"/>
              <w:rPr>
                <w:rStyle w:val="af0"/>
                <w:iCs/>
                <w:sz w:val="24"/>
                <w:szCs w:val="24"/>
                <w:lang w:val="ru-RU"/>
              </w:rPr>
            </w:pPr>
            <w:r w:rsidRPr="00B56BF9">
              <w:rPr>
                <w:bCs/>
                <w:sz w:val="24"/>
                <w:szCs w:val="24"/>
                <w:lang w:val="ru-RU"/>
              </w:rPr>
              <w:t>ОК 01</w:t>
            </w:r>
          </w:p>
        </w:tc>
        <w:tc>
          <w:tcPr>
            <w:tcW w:w="9498" w:type="dxa"/>
          </w:tcPr>
          <w:p w14:paraId="16FED373" w14:textId="0228B42F" w:rsidR="00EB1DEF" w:rsidRPr="00B56BF9" w:rsidRDefault="00064BC3" w:rsidP="00A17736">
            <w:pPr>
              <w:spacing w:after="0"/>
              <w:rPr>
                <w:rStyle w:val="af0"/>
                <w:rFonts w:ascii="Times New Roman" w:hAnsi="Times New Roman"/>
                <w:i w:val="0"/>
                <w:iCs/>
                <w:sz w:val="24"/>
                <w:szCs w:val="24"/>
              </w:rPr>
            </w:pPr>
            <w:r w:rsidRPr="00B56BF9">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tc>
      </w:tr>
    </w:tbl>
    <w:p w14:paraId="532F9CA9" w14:textId="77777777" w:rsidR="00EB1DEF" w:rsidRPr="008C2DC7" w:rsidRDefault="00EB1DEF" w:rsidP="00625203">
      <w:pPr>
        <w:spacing w:after="0" w:line="240" w:lineRule="auto"/>
        <w:jc w:val="both"/>
        <w:rPr>
          <w:rFonts w:ascii="Times New Roman" w:hAnsi="Times New Roman"/>
          <w:sz w:val="24"/>
          <w:szCs w:val="24"/>
        </w:rPr>
      </w:pPr>
    </w:p>
    <w:p w14:paraId="6499CE98" w14:textId="77777777" w:rsidR="00EB1DEF" w:rsidRPr="008C2DC7" w:rsidRDefault="00EB1DEF" w:rsidP="00D2521D">
      <w:pPr>
        <w:ind w:firstLine="709"/>
        <w:rPr>
          <w:rStyle w:val="af0"/>
          <w:rFonts w:ascii="Times New Roman" w:hAnsi="Times New Roman"/>
          <w:bCs/>
          <w:i w:val="0"/>
          <w:iCs/>
          <w:sz w:val="4"/>
          <w:szCs w:val="4"/>
        </w:rPr>
      </w:pPr>
    </w:p>
    <w:p w14:paraId="7B9776D4" w14:textId="77777777" w:rsidR="00EB1DEF" w:rsidRPr="008C2DC7" w:rsidRDefault="00EB1DEF" w:rsidP="00D2521D">
      <w:pPr>
        <w:ind w:firstLine="709"/>
        <w:rPr>
          <w:rStyle w:val="af0"/>
          <w:rFonts w:ascii="Times New Roman" w:hAnsi="Times New Roman"/>
          <w:bCs/>
          <w:i w:val="0"/>
          <w:iCs/>
          <w:sz w:val="24"/>
          <w:szCs w:val="24"/>
        </w:rPr>
      </w:pPr>
      <w:r w:rsidRPr="008C2DC7">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7412"/>
      </w:tblGrid>
      <w:tr w:rsidR="00EB1DEF" w:rsidRPr="00FB29E9" w14:paraId="60A1363B" w14:textId="77777777" w:rsidTr="0062377B">
        <w:tc>
          <w:tcPr>
            <w:tcW w:w="2285" w:type="dxa"/>
          </w:tcPr>
          <w:p w14:paraId="7CB6AC81" w14:textId="77777777" w:rsidR="00EB1DEF" w:rsidRPr="00FB29E9" w:rsidRDefault="00EB1DEF" w:rsidP="00160E60">
            <w:pPr>
              <w:rPr>
                <w:rStyle w:val="af0"/>
                <w:rFonts w:ascii="Times New Roman" w:hAnsi="Times New Roman"/>
                <w:i w:val="0"/>
                <w:iCs/>
                <w:sz w:val="24"/>
                <w:szCs w:val="24"/>
              </w:rPr>
            </w:pPr>
            <w:r w:rsidRPr="00FB29E9">
              <w:rPr>
                <w:rStyle w:val="af0"/>
                <w:rFonts w:ascii="Times New Roman" w:hAnsi="Times New Roman"/>
                <w:i w:val="0"/>
                <w:iCs/>
                <w:sz w:val="24"/>
                <w:szCs w:val="24"/>
              </w:rPr>
              <w:t>Код</w:t>
            </w:r>
          </w:p>
        </w:tc>
        <w:tc>
          <w:tcPr>
            <w:tcW w:w="9617" w:type="dxa"/>
          </w:tcPr>
          <w:p w14:paraId="0704DD0F" w14:textId="77777777" w:rsidR="00EB1DEF" w:rsidRPr="00FB29E9" w:rsidRDefault="00EB1DEF" w:rsidP="00160E60">
            <w:pPr>
              <w:rPr>
                <w:rStyle w:val="af0"/>
                <w:rFonts w:ascii="Times New Roman" w:hAnsi="Times New Roman"/>
                <w:i w:val="0"/>
                <w:iCs/>
                <w:sz w:val="24"/>
                <w:szCs w:val="24"/>
              </w:rPr>
            </w:pPr>
            <w:r w:rsidRPr="00FB29E9">
              <w:rPr>
                <w:rStyle w:val="af0"/>
                <w:rFonts w:ascii="Times New Roman" w:hAnsi="Times New Roman"/>
                <w:i w:val="0"/>
                <w:iCs/>
                <w:sz w:val="24"/>
                <w:szCs w:val="24"/>
              </w:rPr>
              <w:t>Наименование видов деятельности и профессиональных компетенций</w:t>
            </w:r>
          </w:p>
        </w:tc>
      </w:tr>
      <w:tr w:rsidR="00EB1DEF" w:rsidRPr="00FB29E9" w14:paraId="35D3BFD2" w14:textId="77777777" w:rsidTr="0062377B">
        <w:tc>
          <w:tcPr>
            <w:tcW w:w="2285" w:type="dxa"/>
          </w:tcPr>
          <w:p w14:paraId="23AA4E9A" w14:textId="77777777" w:rsidR="00EB1DEF" w:rsidRPr="00FB29E9" w:rsidRDefault="00EB1DEF" w:rsidP="005511CB">
            <w:pPr>
              <w:pStyle w:val="aa"/>
              <w:rPr>
                <w:rStyle w:val="af0"/>
                <w:b/>
                <w:sz w:val="24"/>
                <w:szCs w:val="24"/>
                <w:u w:val="single"/>
              </w:rPr>
            </w:pPr>
            <w:r w:rsidRPr="00FB29E9">
              <w:rPr>
                <w:bCs/>
                <w:sz w:val="24"/>
                <w:szCs w:val="24"/>
                <w:lang w:val="ru-RU"/>
              </w:rPr>
              <w:t xml:space="preserve">ВД </w:t>
            </w:r>
            <w:r w:rsidRPr="00FB29E9">
              <w:rPr>
                <w:bCs/>
                <w:sz w:val="24"/>
                <w:szCs w:val="24"/>
              </w:rPr>
              <w:t>3</w:t>
            </w:r>
          </w:p>
        </w:tc>
        <w:tc>
          <w:tcPr>
            <w:tcW w:w="9617" w:type="dxa"/>
          </w:tcPr>
          <w:p w14:paraId="57962344" w14:textId="77777777" w:rsidR="00EB1DEF" w:rsidRPr="00FB29E9" w:rsidRDefault="00EB1DEF" w:rsidP="005511CB">
            <w:pPr>
              <w:spacing w:after="0"/>
              <w:rPr>
                <w:rStyle w:val="af0"/>
                <w:rFonts w:ascii="Times New Roman" w:hAnsi="Times New Roman"/>
                <w:i w:val="0"/>
                <w:iCs/>
                <w:sz w:val="24"/>
                <w:szCs w:val="24"/>
              </w:rPr>
            </w:pPr>
            <w:proofErr w:type="gramStart"/>
            <w:r w:rsidRPr="00FB29E9">
              <w:rPr>
                <w:rFonts w:ascii="Times New Roman" w:hAnsi="Times New Roman"/>
                <w:sz w:val="24"/>
                <w:szCs w:val="24"/>
              </w:rPr>
              <w:t>Участие  в</w:t>
            </w:r>
            <w:proofErr w:type="gramEnd"/>
            <w:r w:rsidRPr="00FB29E9">
              <w:rPr>
                <w:rFonts w:ascii="Times New Roman" w:hAnsi="Times New Roman"/>
                <w:sz w:val="24"/>
                <w:szCs w:val="24"/>
              </w:rPr>
              <w:t xml:space="preserve"> испытаниях кабельной и конденсаторной техники</w:t>
            </w:r>
          </w:p>
        </w:tc>
      </w:tr>
      <w:tr w:rsidR="00EB1DEF" w:rsidRPr="00FB29E9" w14:paraId="103A66A8" w14:textId="77777777" w:rsidTr="0062377B">
        <w:tc>
          <w:tcPr>
            <w:tcW w:w="2285" w:type="dxa"/>
          </w:tcPr>
          <w:p w14:paraId="1772A625" w14:textId="77777777" w:rsidR="00EB1DEF" w:rsidRPr="00FB29E9" w:rsidRDefault="00EB1DEF" w:rsidP="008C2DC7">
            <w:pPr>
              <w:pStyle w:val="2"/>
              <w:spacing w:before="0" w:after="0"/>
              <w:jc w:val="both"/>
              <w:rPr>
                <w:rStyle w:val="af0"/>
                <w:rFonts w:ascii="Times New Roman" w:hAnsi="Times New Roman"/>
                <w:b w:val="0"/>
                <w:sz w:val="24"/>
                <w:szCs w:val="24"/>
              </w:rPr>
            </w:pPr>
            <w:r w:rsidRPr="00FB29E9">
              <w:rPr>
                <w:rStyle w:val="af0"/>
                <w:rFonts w:ascii="Times New Roman" w:hAnsi="Times New Roman"/>
                <w:b w:val="0"/>
                <w:sz w:val="24"/>
                <w:szCs w:val="24"/>
              </w:rPr>
              <w:t xml:space="preserve">ПК </w:t>
            </w:r>
            <w:r w:rsidRPr="00FB29E9">
              <w:rPr>
                <w:rStyle w:val="af0"/>
                <w:rFonts w:ascii="Times New Roman" w:hAnsi="Times New Roman"/>
                <w:b w:val="0"/>
                <w:sz w:val="24"/>
                <w:szCs w:val="24"/>
                <w:lang w:val="en-US"/>
              </w:rPr>
              <w:t>3</w:t>
            </w:r>
            <w:r w:rsidRPr="00FB29E9">
              <w:rPr>
                <w:rStyle w:val="af0"/>
                <w:rFonts w:ascii="Times New Roman" w:hAnsi="Times New Roman"/>
                <w:b w:val="0"/>
                <w:sz w:val="24"/>
                <w:szCs w:val="24"/>
              </w:rPr>
              <w:t>.1</w:t>
            </w:r>
          </w:p>
        </w:tc>
        <w:tc>
          <w:tcPr>
            <w:tcW w:w="9617" w:type="dxa"/>
          </w:tcPr>
          <w:p w14:paraId="245C9E87" w14:textId="77777777" w:rsidR="00EB1DEF" w:rsidRPr="00FB29E9" w:rsidRDefault="00EB1DEF" w:rsidP="008C2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FB29E9">
              <w:rPr>
                <w:rFonts w:ascii="Times New Roman" w:hAnsi="Times New Roman"/>
                <w:sz w:val="24"/>
                <w:szCs w:val="24"/>
              </w:rPr>
              <w:t>Выбирать аппаратуру и оборудование для проведения испытаний</w:t>
            </w:r>
          </w:p>
        </w:tc>
      </w:tr>
      <w:tr w:rsidR="00EB1DEF" w:rsidRPr="00FB29E9" w14:paraId="3D1B9B45" w14:textId="77777777" w:rsidTr="0062377B">
        <w:tc>
          <w:tcPr>
            <w:tcW w:w="2285" w:type="dxa"/>
          </w:tcPr>
          <w:p w14:paraId="2B80E4B1" w14:textId="77777777" w:rsidR="00EB1DEF" w:rsidRPr="00FB29E9" w:rsidRDefault="00EB1DEF" w:rsidP="008C2DC7">
            <w:pPr>
              <w:pStyle w:val="2"/>
              <w:spacing w:before="0" w:after="0"/>
              <w:jc w:val="both"/>
              <w:rPr>
                <w:rStyle w:val="af0"/>
                <w:rFonts w:ascii="Times New Roman" w:hAnsi="Times New Roman"/>
                <w:b w:val="0"/>
                <w:sz w:val="24"/>
                <w:szCs w:val="24"/>
              </w:rPr>
            </w:pPr>
            <w:r w:rsidRPr="00FB29E9">
              <w:rPr>
                <w:rStyle w:val="af0"/>
                <w:rFonts w:ascii="Times New Roman" w:hAnsi="Times New Roman"/>
                <w:b w:val="0"/>
                <w:sz w:val="24"/>
                <w:szCs w:val="24"/>
              </w:rPr>
              <w:t xml:space="preserve">ПК </w:t>
            </w:r>
            <w:r w:rsidRPr="00FB29E9">
              <w:rPr>
                <w:rStyle w:val="af0"/>
                <w:rFonts w:ascii="Times New Roman" w:hAnsi="Times New Roman"/>
                <w:b w:val="0"/>
                <w:sz w:val="24"/>
                <w:szCs w:val="24"/>
                <w:lang w:val="en-US"/>
              </w:rPr>
              <w:t>3</w:t>
            </w:r>
            <w:r w:rsidRPr="00FB29E9">
              <w:rPr>
                <w:rStyle w:val="af0"/>
                <w:rFonts w:ascii="Times New Roman" w:hAnsi="Times New Roman"/>
                <w:b w:val="0"/>
                <w:sz w:val="24"/>
                <w:szCs w:val="24"/>
              </w:rPr>
              <w:t>.2</w:t>
            </w:r>
          </w:p>
        </w:tc>
        <w:tc>
          <w:tcPr>
            <w:tcW w:w="9617" w:type="dxa"/>
          </w:tcPr>
          <w:p w14:paraId="0AD233D8" w14:textId="77777777" w:rsidR="00EB1DEF" w:rsidRPr="00FB29E9" w:rsidRDefault="00EB1DEF" w:rsidP="008C2DC7">
            <w:pPr>
              <w:suppressAutoHyphens/>
              <w:spacing w:after="0" w:line="240" w:lineRule="auto"/>
              <w:jc w:val="both"/>
              <w:rPr>
                <w:rFonts w:ascii="Times New Roman" w:hAnsi="Times New Roman"/>
                <w:sz w:val="24"/>
                <w:szCs w:val="24"/>
              </w:rPr>
            </w:pPr>
            <w:r w:rsidRPr="00FB29E9">
              <w:rPr>
                <w:rFonts w:ascii="Times New Roman" w:hAnsi="Times New Roman"/>
                <w:sz w:val="24"/>
                <w:szCs w:val="24"/>
              </w:rPr>
              <w:t>Проводить испытания кабельной и конденсаторной техники</w:t>
            </w:r>
          </w:p>
        </w:tc>
      </w:tr>
      <w:tr w:rsidR="00EB1DEF" w:rsidRPr="00FB29E9" w14:paraId="64E7FE9C" w14:textId="77777777" w:rsidTr="0062377B">
        <w:tc>
          <w:tcPr>
            <w:tcW w:w="2285" w:type="dxa"/>
          </w:tcPr>
          <w:p w14:paraId="67206993" w14:textId="77777777" w:rsidR="00EB1DEF" w:rsidRPr="00FB29E9" w:rsidRDefault="00EB1DEF" w:rsidP="008C2DC7">
            <w:pPr>
              <w:pStyle w:val="2"/>
              <w:spacing w:before="0" w:after="0"/>
              <w:jc w:val="both"/>
              <w:rPr>
                <w:rStyle w:val="af0"/>
                <w:rFonts w:ascii="Times New Roman" w:hAnsi="Times New Roman"/>
                <w:b w:val="0"/>
                <w:sz w:val="24"/>
                <w:szCs w:val="24"/>
              </w:rPr>
            </w:pPr>
            <w:r w:rsidRPr="00FB29E9">
              <w:rPr>
                <w:rStyle w:val="af0"/>
                <w:rFonts w:ascii="Times New Roman" w:hAnsi="Times New Roman"/>
                <w:b w:val="0"/>
                <w:sz w:val="24"/>
                <w:szCs w:val="24"/>
              </w:rPr>
              <w:t xml:space="preserve">ПК </w:t>
            </w:r>
            <w:r w:rsidRPr="00FB29E9">
              <w:rPr>
                <w:rStyle w:val="af0"/>
                <w:rFonts w:ascii="Times New Roman" w:hAnsi="Times New Roman"/>
                <w:b w:val="0"/>
                <w:sz w:val="24"/>
                <w:szCs w:val="24"/>
                <w:lang w:val="en-US"/>
              </w:rPr>
              <w:t>3</w:t>
            </w:r>
            <w:r w:rsidRPr="00FB29E9">
              <w:rPr>
                <w:rStyle w:val="af0"/>
                <w:rFonts w:ascii="Times New Roman" w:hAnsi="Times New Roman"/>
                <w:b w:val="0"/>
                <w:sz w:val="24"/>
                <w:szCs w:val="24"/>
              </w:rPr>
              <w:t>.3</w:t>
            </w:r>
          </w:p>
        </w:tc>
        <w:tc>
          <w:tcPr>
            <w:tcW w:w="9617" w:type="dxa"/>
          </w:tcPr>
          <w:p w14:paraId="617F1F7E" w14:textId="77777777" w:rsidR="00EB1DEF" w:rsidRPr="00FB29E9" w:rsidRDefault="00EB1DEF" w:rsidP="008C2DC7">
            <w:pPr>
              <w:suppressAutoHyphens/>
              <w:spacing w:after="0" w:line="240" w:lineRule="auto"/>
              <w:jc w:val="both"/>
              <w:rPr>
                <w:rFonts w:ascii="Times New Roman" w:hAnsi="Times New Roman"/>
                <w:sz w:val="24"/>
                <w:szCs w:val="24"/>
              </w:rPr>
            </w:pPr>
            <w:r w:rsidRPr="00FB29E9">
              <w:rPr>
                <w:rFonts w:ascii="Times New Roman" w:hAnsi="Times New Roman"/>
                <w:sz w:val="24"/>
                <w:szCs w:val="24"/>
              </w:rPr>
              <w:t>Оформлять техническую документацию в ходе контроля испытаний</w:t>
            </w:r>
          </w:p>
        </w:tc>
      </w:tr>
    </w:tbl>
    <w:p w14:paraId="331F9EB5" w14:textId="77777777" w:rsidR="00EB1DEF" w:rsidRPr="008C2DC7" w:rsidRDefault="00EB1DEF" w:rsidP="00D2521D">
      <w:pPr>
        <w:spacing w:after="0" w:line="240" w:lineRule="auto"/>
        <w:ind w:firstLine="709"/>
        <w:rPr>
          <w:rFonts w:ascii="Times New Roman" w:hAnsi="Times New Roman"/>
          <w:bCs/>
          <w:sz w:val="24"/>
          <w:szCs w:val="24"/>
        </w:rPr>
      </w:pPr>
    </w:p>
    <w:p w14:paraId="5F185F24" w14:textId="77777777" w:rsidR="00EB1DEF" w:rsidRDefault="00EB1DEF" w:rsidP="00D2521D">
      <w:pPr>
        <w:spacing w:after="0" w:line="240" w:lineRule="auto"/>
        <w:ind w:firstLine="709"/>
        <w:rPr>
          <w:i/>
          <w:iCs/>
        </w:rPr>
      </w:pPr>
      <w:r w:rsidRPr="008C2DC7">
        <w:rPr>
          <w:rFonts w:ascii="Times New Roman" w:hAnsi="Times New Roman"/>
          <w:bCs/>
          <w:sz w:val="24"/>
          <w:szCs w:val="24"/>
        </w:rPr>
        <w:t>1.1.3. В результате освоения профессионального модуля обучающийся должен:</w:t>
      </w:r>
    </w:p>
    <w:p w14:paraId="4506DCAB" w14:textId="77777777" w:rsidR="00EB1DEF" w:rsidRPr="008C2DC7" w:rsidRDefault="00EB1DEF" w:rsidP="00D2521D">
      <w:pPr>
        <w:spacing w:after="0" w:line="240" w:lineRule="auto"/>
        <w:ind w:firstLine="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6777"/>
      </w:tblGrid>
      <w:tr w:rsidR="00B56BF9" w:rsidRPr="008C2DC7" w14:paraId="2C0A8349" w14:textId="77777777" w:rsidTr="00B56BF9">
        <w:tc>
          <w:tcPr>
            <w:tcW w:w="1318" w:type="pct"/>
            <w:vMerge w:val="restart"/>
          </w:tcPr>
          <w:p w14:paraId="334C57E0" w14:textId="46F4E590" w:rsidR="00B56BF9" w:rsidRPr="008C2DC7" w:rsidRDefault="00B56BF9" w:rsidP="008C2DC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3682" w:type="pct"/>
          </w:tcPr>
          <w:p w14:paraId="68EB7593" w14:textId="77777777" w:rsidR="00B56BF9" w:rsidRPr="00970A87" w:rsidRDefault="00B56BF9" w:rsidP="008C2DC7">
            <w:pPr>
              <w:spacing w:after="0" w:line="240" w:lineRule="auto"/>
              <w:rPr>
                <w:rFonts w:ascii="Times New Roman" w:hAnsi="Times New Roman"/>
                <w:b/>
                <w:sz w:val="24"/>
                <w:szCs w:val="24"/>
              </w:rPr>
            </w:pPr>
            <w:r>
              <w:rPr>
                <w:rFonts w:ascii="Times New Roman" w:hAnsi="Times New Roman"/>
                <w:iCs/>
                <w:sz w:val="24"/>
                <w:szCs w:val="24"/>
              </w:rPr>
              <w:t>оптимального выбора аппаратуры и оборудования для проведения испытаний</w:t>
            </w:r>
          </w:p>
        </w:tc>
      </w:tr>
      <w:tr w:rsidR="00B56BF9" w:rsidRPr="008C2DC7" w14:paraId="6428770A" w14:textId="77777777" w:rsidTr="00B56BF9">
        <w:tc>
          <w:tcPr>
            <w:tcW w:w="1318" w:type="pct"/>
            <w:vMerge/>
          </w:tcPr>
          <w:p w14:paraId="2A5B5D2A" w14:textId="77777777" w:rsidR="00B56BF9" w:rsidRPr="008C2DC7" w:rsidRDefault="00B56BF9" w:rsidP="008C2DC7">
            <w:pPr>
              <w:spacing w:after="0" w:line="240" w:lineRule="auto"/>
              <w:rPr>
                <w:rFonts w:ascii="Times New Roman" w:hAnsi="Times New Roman"/>
                <w:bCs/>
                <w:sz w:val="24"/>
                <w:szCs w:val="24"/>
                <w:lang w:eastAsia="en-US"/>
              </w:rPr>
            </w:pPr>
          </w:p>
        </w:tc>
        <w:tc>
          <w:tcPr>
            <w:tcW w:w="3682" w:type="pct"/>
            <w:vAlign w:val="center"/>
          </w:tcPr>
          <w:p w14:paraId="5EB1C03B" w14:textId="77777777" w:rsidR="00B56BF9" w:rsidRPr="00970A87" w:rsidRDefault="00B56BF9" w:rsidP="008C2DC7">
            <w:pPr>
              <w:spacing w:after="0" w:line="240" w:lineRule="auto"/>
              <w:rPr>
                <w:rFonts w:ascii="Times New Roman" w:hAnsi="Times New Roman"/>
                <w:iCs/>
                <w:sz w:val="24"/>
                <w:szCs w:val="24"/>
              </w:rPr>
            </w:pPr>
            <w:r>
              <w:rPr>
                <w:rFonts w:ascii="Times New Roman" w:hAnsi="Times New Roman"/>
                <w:iCs/>
                <w:sz w:val="24"/>
                <w:szCs w:val="24"/>
              </w:rPr>
              <w:t>проведения контроля соответствия качества продукции требованиям технической документации;</w:t>
            </w:r>
          </w:p>
        </w:tc>
      </w:tr>
      <w:tr w:rsidR="00B56BF9" w:rsidRPr="008C2DC7" w14:paraId="05127A01" w14:textId="77777777" w:rsidTr="00B56BF9">
        <w:tc>
          <w:tcPr>
            <w:tcW w:w="1318" w:type="pct"/>
            <w:vMerge/>
          </w:tcPr>
          <w:p w14:paraId="7F6BB224" w14:textId="77777777" w:rsidR="00B56BF9" w:rsidRPr="008C2DC7" w:rsidRDefault="00B56BF9" w:rsidP="008C2DC7">
            <w:pPr>
              <w:spacing w:after="0" w:line="240" w:lineRule="auto"/>
              <w:rPr>
                <w:rFonts w:ascii="Times New Roman" w:hAnsi="Times New Roman"/>
                <w:bCs/>
                <w:sz w:val="24"/>
                <w:szCs w:val="24"/>
                <w:lang w:eastAsia="en-US"/>
              </w:rPr>
            </w:pPr>
          </w:p>
        </w:tc>
        <w:tc>
          <w:tcPr>
            <w:tcW w:w="3682" w:type="pct"/>
            <w:vAlign w:val="center"/>
          </w:tcPr>
          <w:p w14:paraId="061C41BC" w14:textId="77777777" w:rsidR="00B56BF9" w:rsidRPr="00970A87" w:rsidRDefault="00B56BF9" w:rsidP="008C2DC7">
            <w:pPr>
              <w:spacing w:after="0" w:line="240" w:lineRule="auto"/>
              <w:jc w:val="both"/>
              <w:rPr>
                <w:rFonts w:ascii="Times New Roman" w:hAnsi="Times New Roman"/>
                <w:sz w:val="24"/>
                <w:szCs w:val="24"/>
              </w:rPr>
            </w:pPr>
            <w:r>
              <w:rPr>
                <w:rFonts w:ascii="Times New Roman" w:hAnsi="Times New Roman"/>
                <w:iCs/>
                <w:sz w:val="24"/>
                <w:szCs w:val="24"/>
              </w:rPr>
              <w:t>оформление технической документации в ходе контроля испытаний;</w:t>
            </w:r>
          </w:p>
        </w:tc>
      </w:tr>
      <w:tr w:rsidR="00B56BF9" w:rsidRPr="008C2DC7" w14:paraId="4B20B5C5" w14:textId="77777777" w:rsidTr="00B56BF9">
        <w:tc>
          <w:tcPr>
            <w:tcW w:w="1318" w:type="pct"/>
            <w:vMerge w:val="restart"/>
          </w:tcPr>
          <w:p w14:paraId="30DF2E63" w14:textId="77777777" w:rsidR="00B56BF9" w:rsidRPr="008C2DC7" w:rsidRDefault="00B56BF9" w:rsidP="008C2DC7">
            <w:pPr>
              <w:spacing w:after="0" w:line="240" w:lineRule="auto"/>
              <w:rPr>
                <w:rFonts w:ascii="Times New Roman" w:hAnsi="Times New Roman"/>
                <w:bCs/>
                <w:sz w:val="24"/>
                <w:szCs w:val="24"/>
                <w:lang w:eastAsia="en-US"/>
              </w:rPr>
            </w:pPr>
            <w:r w:rsidRPr="008C2DC7">
              <w:rPr>
                <w:rFonts w:ascii="Times New Roman" w:hAnsi="Times New Roman"/>
                <w:bCs/>
                <w:sz w:val="24"/>
                <w:szCs w:val="24"/>
                <w:lang w:eastAsia="en-US"/>
              </w:rPr>
              <w:t>Уметь</w:t>
            </w:r>
          </w:p>
        </w:tc>
        <w:tc>
          <w:tcPr>
            <w:tcW w:w="3682" w:type="pct"/>
          </w:tcPr>
          <w:p w14:paraId="062EC3F8" w14:textId="77777777" w:rsidR="00B56BF9" w:rsidRPr="00970A87" w:rsidRDefault="00B56BF9" w:rsidP="008C2DC7">
            <w:pPr>
              <w:spacing w:after="0" w:line="240" w:lineRule="auto"/>
              <w:rPr>
                <w:rFonts w:ascii="Times New Roman" w:hAnsi="Times New Roman"/>
                <w:iCs/>
                <w:sz w:val="24"/>
                <w:szCs w:val="24"/>
              </w:rPr>
            </w:pPr>
            <w:r>
              <w:rPr>
                <w:rFonts w:ascii="Times New Roman" w:hAnsi="Times New Roman"/>
                <w:iCs/>
                <w:sz w:val="24"/>
                <w:szCs w:val="24"/>
              </w:rPr>
              <w:t>использовать аппаратуру для испытаний, включая приборы непрерывного неразрушающего контроля;</w:t>
            </w:r>
          </w:p>
        </w:tc>
      </w:tr>
      <w:tr w:rsidR="00B56BF9" w:rsidRPr="008C2DC7" w14:paraId="13FBEDCD" w14:textId="77777777" w:rsidTr="00B56BF9">
        <w:tc>
          <w:tcPr>
            <w:tcW w:w="1318" w:type="pct"/>
            <w:vMerge/>
          </w:tcPr>
          <w:p w14:paraId="40EA14A4" w14:textId="77777777" w:rsidR="00B56BF9" w:rsidRPr="008C2DC7" w:rsidRDefault="00B56BF9" w:rsidP="008C2DC7">
            <w:pPr>
              <w:spacing w:after="0" w:line="240" w:lineRule="auto"/>
              <w:rPr>
                <w:rFonts w:ascii="Times New Roman" w:hAnsi="Times New Roman"/>
                <w:bCs/>
                <w:sz w:val="24"/>
                <w:szCs w:val="24"/>
                <w:lang w:eastAsia="en-US"/>
              </w:rPr>
            </w:pPr>
          </w:p>
        </w:tc>
        <w:tc>
          <w:tcPr>
            <w:tcW w:w="3682" w:type="pct"/>
          </w:tcPr>
          <w:p w14:paraId="3BFDD5B2" w14:textId="77777777" w:rsidR="00B56BF9" w:rsidRPr="00A55F4B" w:rsidRDefault="00B56BF9" w:rsidP="008C2DC7">
            <w:pPr>
              <w:spacing w:after="0" w:line="240" w:lineRule="auto"/>
              <w:rPr>
                <w:rFonts w:ascii="Times New Roman" w:hAnsi="Times New Roman"/>
                <w:iCs/>
                <w:sz w:val="24"/>
                <w:szCs w:val="24"/>
              </w:rPr>
            </w:pPr>
            <w:r>
              <w:rPr>
                <w:rFonts w:ascii="Times New Roman" w:hAnsi="Times New Roman"/>
                <w:iCs/>
                <w:sz w:val="24"/>
                <w:szCs w:val="24"/>
              </w:rPr>
              <w:t>проводить испытания и ремонт электрической изоляции, кабелей и проводов</w:t>
            </w:r>
          </w:p>
        </w:tc>
      </w:tr>
      <w:tr w:rsidR="00B56BF9" w:rsidRPr="008C2DC7" w14:paraId="4087E103" w14:textId="77777777" w:rsidTr="00B56BF9">
        <w:tc>
          <w:tcPr>
            <w:tcW w:w="1318" w:type="pct"/>
            <w:vMerge/>
          </w:tcPr>
          <w:p w14:paraId="42DE86AC" w14:textId="77777777" w:rsidR="00B56BF9" w:rsidRPr="008C2DC7" w:rsidRDefault="00B56BF9" w:rsidP="008C2DC7">
            <w:pPr>
              <w:spacing w:after="0" w:line="240" w:lineRule="auto"/>
              <w:rPr>
                <w:rFonts w:ascii="Times New Roman" w:hAnsi="Times New Roman"/>
                <w:bCs/>
                <w:sz w:val="24"/>
                <w:szCs w:val="24"/>
                <w:lang w:eastAsia="en-US"/>
              </w:rPr>
            </w:pPr>
          </w:p>
        </w:tc>
        <w:tc>
          <w:tcPr>
            <w:tcW w:w="3682" w:type="pct"/>
            <w:vAlign w:val="center"/>
          </w:tcPr>
          <w:p w14:paraId="7752DA26" w14:textId="77777777" w:rsidR="00B56BF9" w:rsidRPr="00970A87" w:rsidRDefault="00B56BF9" w:rsidP="008C2DC7">
            <w:pPr>
              <w:spacing w:after="0" w:line="240" w:lineRule="auto"/>
              <w:rPr>
                <w:rFonts w:ascii="Times New Roman" w:hAnsi="Times New Roman"/>
                <w:iCs/>
                <w:sz w:val="24"/>
                <w:szCs w:val="24"/>
              </w:rPr>
            </w:pPr>
            <w:r>
              <w:rPr>
                <w:rFonts w:ascii="Times New Roman" w:hAnsi="Times New Roman"/>
                <w:iCs/>
                <w:sz w:val="24"/>
                <w:szCs w:val="24"/>
              </w:rPr>
              <w:t>оформление технической документации в ходе контроля испытаний</w:t>
            </w:r>
          </w:p>
        </w:tc>
      </w:tr>
      <w:tr w:rsidR="00B56BF9" w:rsidRPr="008C2DC7" w14:paraId="276CEBC7" w14:textId="77777777" w:rsidTr="00B56BF9">
        <w:tc>
          <w:tcPr>
            <w:tcW w:w="1318" w:type="pct"/>
            <w:vMerge w:val="restart"/>
          </w:tcPr>
          <w:p w14:paraId="37CFF7A6" w14:textId="77777777" w:rsidR="00B56BF9" w:rsidRPr="008C2DC7" w:rsidRDefault="00B56BF9" w:rsidP="00E93B17">
            <w:pPr>
              <w:spacing w:after="0" w:line="240" w:lineRule="auto"/>
              <w:rPr>
                <w:rFonts w:ascii="Times New Roman" w:hAnsi="Times New Roman"/>
                <w:bCs/>
                <w:sz w:val="24"/>
                <w:szCs w:val="24"/>
                <w:lang w:eastAsia="en-US"/>
              </w:rPr>
            </w:pPr>
            <w:r w:rsidRPr="008C2DC7">
              <w:rPr>
                <w:rFonts w:ascii="Times New Roman" w:hAnsi="Times New Roman"/>
                <w:bCs/>
                <w:sz w:val="24"/>
                <w:szCs w:val="24"/>
                <w:lang w:eastAsia="en-US"/>
              </w:rPr>
              <w:t>Знать</w:t>
            </w:r>
          </w:p>
        </w:tc>
        <w:tc>
          <w:tcPr>
            <w:tcW w:w="3682" w:type="pct"/>
          </w:tcPr>
          <w:p w14:paraId="32F6216C" w14:textId="77777777" w:rsidR="00B56BF9" w:rsidRPr="00DA3312" w:rsidRDefault="00B56BF9" w:rsidP="00E93B17">
            <w:pPr>
              <w:spacing w:after="0" w:line="240" w:lineRule="auto"/>
              <w:rPr>
                <w:rFonts w:ascii="Times New Roman" w:hAnsi="Times New Roman"/>
                <w:iCs/>
                <w:sz w:val="24"/>
                <w:szCs w:val="24"/>
                <w:highlight w:val="yellow"/>
              </w:rPr>
            </w:pPr>
            <w:r w:rsidRPr="001A2CC0">
              <w:rPr>
                <w:rFonts w:ascii="Times New Roman" w:hAnsi="Times New Roman"/>
                <w:iCs/>
                <w:sz w:val="24"/>
                <w:szCs w:val="24"/>
              </w:rPr>
              <w:t>классификации видов испытаний кабельной продукции;</w:t>
            </w:r>
          </w:p>
        </w:tc>
      </w:tr>
      <w:tr w:rsidR="00B56BF9" w:rsidRPr="008C2DC7" w14:paraId="2B209EC5" w14:textId="77777777" w:rsidTr="00B56BF9">
        <w:tc>
          <w:tcPr>
            <w:tcW w:w="1318" w:type="pct"/>
            <w:vMerge/>
          </w:tcPr>
          <w:p w14:paraId="189DE5F8" w14:textId="77777777" w:rsidR="00B56BF9" w:rsidRPr="008C2DC7" w:rsidRDefault="00B56BF9" w:rsidP="00E93B17">
            <w:pPr>
              <w:spacing w:after="0" w:line="240" w:lineRule="auto"/>
              <w:rPr>
                <w:rFonts w:ascii="Times New Roman" w:hAnsi="Times New Roman"/>
                <w:bCs/>
                <w:sz w:val="24"/>
                <w:szCs w:val="24"/>
                <w:lang w:eastAsia="en-US"/>
              </w:rPr>
            </w:pPr>
          </w:p>
        </w:tc>
        <w:tc>
          <w:tcPr>
            <w:tcW w:w="3682" w:type="pct"/>
            <w:vAlign w:val="center"/>
          </w:tcPr>
          <w:p w14:paraId="28143ACD" w14:textId="77777777" w:rsidR="00B56BF9" w:rsidRPr="00970A87" w:rsidRDefault="00B56BF9" w:rsidP="00E93B17">
            <w:pPr>
              <w:spacing w:after="0" w:line="240" w:lineRule="auto"/>
              <w:rPr>
                <w:rFonts w:ascii="Times New Roman" w:hAnsi="Times New Roman"/>
                <w:iCs/>
                <w:sz w:val="24"/>
                <w:szCs w:val="24"/>
              </w:rPr>
            </w:pPr>
            <w:r>
              <w:rPr>
                <w:rFonts w:ascii="Times New Roman" w:hAnsi="Times New Roman"/>
                <w:iCs/>
                <w:sz w:val="24"/>
                <w:szCs w:val="24"/>
              </w:rPr>
              <w:t>особенности организации испытаний на кабельных заводах;</w:t>
            </w:r>
          </w:p>
        </w:tc>
      </w:tr>
      <w:tr w:rsidR="00B56BF9" w:rsidRPr="008C2DC7" w14:paraId="3F9862B4" w14:textId="77777777" w:rsidTr="00B56BF9">
        <w:tc>
          <w:tcPr>
            <w:tcW w:w="1318" w:type="pct"/>
            <w:vMerge/>
          </w:tcPr>
          <w:p w14:paraId="1D77AC4F" w14:textId="77777777" w:rsidR="00B56BF9" w:rsidRPr="008C2DC7" w:rsidRDefault="00B56BF9" w:rsidP="00E93B17">
            <w:pPr>
              <w:spacing w:after="0" w:line="240" w:lineRule="auto"/>
              <w:rPr>
                <w:rFonts w:ascii="Times New Roman" w:hAnsi="Times New Roman"/>
                <w:bCs/>
                <w:sz w:val="24"/>
                <w:szCs w:val="24"/>
                <w:lang w:eastAsia="en-US"/>
              </w:rPr>
            </w:pPr>
          </w:p>
        </w:tc>
        <w:tc>
          <w:tcPr>
            <w:tcW w:w="3682" w:type="pct"/>
            <w:vAlign w:val="center"/>
          </w:tcPr>
          <w:p w14:paraId="680FC228" w14:textId="77777777" w:rsidR="00B56BF9" w:rsidRPr="00970A87" w:rsidRDefault="00B56BF9" w:rsidP="00E93B17">
            <w:pPr>
              <w:spacing w:after="0" w:line="240" w:lineRule="auto"/>
              <w:rPr>
                <w:rFonts w:ascii="Times New Roman" w:hAnsi="Times New Roman"/>
                <w:iCs/>
                <w:sz w:val="24"/>
                <w:szCs w:val="24"/>
              </w:rPr>
            </w:pPr>
            <w:r>
              <w:rPr>
                <w:rFonts w:ascii="Times New Roman" w:hAnsi="Times New Roman"/>
                <w:iCs/>
                <w:sz w:val="24"/>
                <w:szCs w:val="24"/>
              </w:rPr>
              <w:t>методов испытаний металлов и сплавов;</w:t>
            </w:r>
          </w:p>
        </w:tc>
      </w:tr>
      <w:tr w:rsidR="00B56BF9" w:rsidRPr="008C2DC7" w14:paraId="5D2B2DD9" w14:textId="77777777" w:rsidTr="00B56BF9">
        <w:tc>
          <w:tcPr>
            <w:tcW w:w="1318" w:type="pct"/>
            <w:vMerge/>
          </w:tcPr>
          <w:p w14:paraId="540F7BFD" w14:textId="77777777" w:rsidR="00B56BF9" w:rsidRPr="008C2DC7" w:rsidRDefault="00B56BF9" w:rsidP="00E93B17">
            <w:pPr>
              <w:spacing w:after="0" w:line="240" w:lineRule="auto"/>
              <w:rPr>
                <w:rFonts w:ascii="Times New Roman" w:hAnsi="Times New Roman"/>
                <w:bCs/>
                <w:sz w:val="24"/>
                <w:szCs w:val="24"/>
                <w:lang w:eastAsia="en-US"/>
              </w:rPr>
            </w:pPr>
          </w:p>
        </w:tc>
        <w:tc>
          <w:tcPr>
            <w:tcW w:w="3682" w:type="pct"/>
            <w:vAlign w:val="center"/>
          </w:tcPr>
          <w:p w14:paraId="3BCA5BA9" w14:textId="77777777" w:rsidR="00B56BF9" w:rsidRPr="00970A87" w:rsidRDefault="00B56BF9" w:rsidP="00E93B17">
            <w:pPr>
              <w:spacing w:after="0" w:line="240" w:lineRule="auto"/>
              <w:rPr>
                <w:rFonts w:ascii="Times New Roman" w:hAnsi="Times New Roman"/>
                <w:iCs/>
                <w:sz w:val="24"/>
                <w:szCs w:val="24"/>
              </w:rPr>
            </w:pPr>
            <w:r>
              <w:rPr>
                <w:rFonts w:ascii="Times New Roman" w:hAnsi="Times New Roman"/>
                <w:iCs/>
                <w:sz w:val="24"/>
                <w:szCs w:val="24"/>
              </w:rPr>
              <w:t>методов измерения конструктивных, электрических и механических параметров кабелей и проводов;</w:t>
            </w:r>
          </w:p>
        </w:tc>
      </w:tr>
      <w:tr w:rsidR="00B56BF9" w:rsidRPr="008C2DC7" w14:paraId="62BB18D5" w14:textId="77777777" w:rsidTr="00B56BF9">
        <w:tc>
          <w:tcPr>
            <w:tcW w:w="1318" w:type="pct"/>
            <w:vMerge/>
          </w:tcPr>
          <w:p w14:paraId="5C8AB44C" w14:textId="77777777" w:rsidR="00B56BF9" w:rsidRPr="008C2DC7" w:rsidRDefault="00B56BF9" w:rsidP="00E93B17">
            <w:pPr>
              <w:spacing w:after="0" w:line="240" w:lineRule="auto"/>
              <w:rPr>
                <w:rFonts w:ascii="Times New Roman" w:hAnsi="Times New Roman"/>
                <w:bCs/>
                <w:sz w:val="24"/>
                <w:szCs w:val="24"/>
                <w:lang w:eastAsia="en-US"/>
              </w:rPr>
            </w:pPr>
          </w:p>
        </w:tc>
        <w:tc>
          <w:tcPr>
            <w:tcW w:w="3682" w:type="pct"/>
            <w:vAlign w:val="center"/>
          </w:tcPr>
          <w:p w14:paraId="6B4C21D7" w14:textId="77777777" w:rsidR="00B56BF9" w:rsidRPr="00970A87" w:rsidRDefault="00B56BF9" w:rsidP="00E93B17">
            <w:pPr>
              <w:spacing w:after="0" w:line="240" w:lineRule="auto"/>
              <w:rPr>
                <w:rFonts w:ascii="Times New Roman" w:hAnsi="Times New Roman"/>
                <w:iCs/>
                <w:sz w:val="24"/>
                <w:szCs w:val="24"/>
              </w:rPr>
            </w:pPr>
            <w:r>
              <w:rPr>
                <w:rFonts w:ascii="Times New Roman" w:hAnsi="Times New Roman"/>
                <w:iCs/>
                <w:sz w:val="24"/>
                <w:szCs w:val="24"/>
              </w:rPr>
              <w:t>методов климатических и специальных испытаний;</w:t>
            </w:r>
          </w:p>
        </w:tc>
      </w:tr>
      <w:tr w:rsidR="00B56BF9" w:rsidRPr="008C2DC7" w14:paraId="738A3D2D" w14:textId="77777777" w:rsidTr="00B56BF9">
        <w:tc>
          <w:tcPr>
            <w:tcW w:w="1318" w:type="pct"/>
            <w:vMerge/>
          </w:tcPr>
          <w:p w14:paraId="3EB49A97" w14:textId="77777777" w:rsidR="00B56BF9" w:rsidRPr="008C2DC7" w:rsidRDefault="00B56BF9" w:rsidP="00E93B17">
            <w:pPr>
              <w:spacing w:after="0" w:line="240" w:lineRule="auto"/>
              <w:rPr>
                <w:rFonts w:ascii="Times New Roman" w:hAnsi="Times New Roman"/>
                <w:bCs/>
                <w:sz w:val="24"/>
                <w:szCs w:val="24"/>
                <w:lang w:eastAsia="en-US"/>
              </w:rPr>
            </w:pPr>
          </w:p>
        </w:tc>
        <w:tc>
          <w:tcPr>
            <w:tcW w:w="3682" w:type="pct"/>
          </w:tcPr>
          <w:p w14:paraId="32975AFC" w14:textId="77777777" w:rsidR="00B56BF9" w:rsidRPr="00970A87" w:rsidRDefault="00B56BF9" w:rsidP="00E93B17">
            <w:pPr>
              <w:spacing w:after="0" w:line="240" w:lineRule="auto"/>
              <w:rPr>
                <w:rFonts w:ascii="Times New Roman" w:hAnsi="Times New Roman"/>
                <w:iCs/>
                <w:sz w:val="24"/>
                <w:szCs w:val="24"/>
              </w:rPr>
            </w:pPr>
            <w:r w:rsidRPr="00C60248">
              <w:rPr>
                <w:rFonts w:ascii="Times New Roman" w:hAnsi="Times New Roman"/>
              </w:rPr>
              <w:t>действующую нормативно-техническую документацию по специальности</w:t>
            </w:r>
            <w:r>
              <w:rPr>
                <w:rFonts w:ascii="Times New Roman" w:hAnsi="Times New Roman"/>
              </w:rPr>
              <w:t>;</w:t>
            </w:r>
          </w:p>
        </w:tc>
      </w:tr>
    </w:tbl>
    <w:p w14:paraId="1959DA11" w14:textId="77777777" w:rsidR="00EB1DEF" w:rsidRDefault="00EB1DEF" w:rsidP="00D2521D">
      <w:pPr>
        <w:spacing w:after="0" w:line="240" w:lineRule="auto"/>
        <w:ind w:firstLine="709"/>
        <w:rPr>
          <w:rFonts w:ascii="Times New Roman" w:hAnsi="Times New Roman"/>
          <w:b/>
          <w:sz w:val="24"/>
          <w:szCs w:val="24"/>
        </w:rPr>
      </w:pPr>
    </w:p>
    <w:p w14:paraId="2C536199" w14:textId="77777777" w:rsidR="000E751D" w:rsidRDefault="000E751D" w:rsidP="00D2521D">
      <w:pPr>
        <w:spacing w:after="0" w:line="240" w:lineRule="auto"/>
        <w:ind w:firstLine="709"/>
        <w:rPr>
          <w:rFonts w:ascii="Times New Roman" w:hAnsi="Times New Roman"/>
          <w:b/>
          <w:sz w:val="24"/>
          <w:szCs w:val="24"/>
        </w:rPr>
      </w:pPr>
    </w:p>
    <w:p w14:paraId="270F7540" w14:textId="5D2695F3" w:rsidR="00EB1DEF" w:rsidRPr="008C2DC7" w:rsidRDefault="00EB1DEF" w:rsidP="00D2521D">
      <w:pPr>
        <w:spacing w:after="0" w:line="240" w:lineRule="auto"/>
        <w:ind w:firstLine="709"/>
        <w:rPr>
          <w:rFonts w:ascii="Times New Roman" w:hAnsi="Times New Roman"/>
          <w:b/>
          <w:sz w:val="24"/>
          <w:szCs w:val="24"/>
        </w:rPr>
      </w:pPr>
      <w:r w:rsidRPr="008C2DC7">
        <w:rPr>
          <w:rFonts w:ascii="Times New Roman" w:hAnsi="Times New Roman"/>
          <w:b/>
          <w:sz w:val="24"/>
          <w:szCs w:val="24"/>
        </w:rPr>
        <w:t>1.2. Количество часов, отводимое на освоение профессионального модуля</w:t>
      </w:r>
    </w:p>
    <w:p w14:paraId="1711DF23" w14:textId="77777777" w:rsidR="00EB1DEF" w:rsidRPr="000E751D" w:rsidRDefault="00EB1DEF" w:rsidP="00D2521D">
      <w:pPr>
        <w:spacing w:after="0"/>
        <w:rPr>
          <w:rFonts w:ascii="Times New Roman" w:hAnsi="Times New Roman"/>
          <w:sz w:val="24"/>
          <w:szCs w:val="24"/>
        </w:rPr>
      </w:pPr>
    </w:p>
    <w:p w14:paraId="23A9EEC0" w14:textId="061BA35F" w:rsidR="00EB1DEF" w:rsidRPr="000E751D" w:rsidRDefault="00EB1DEF" w:rsidP="00D2521D">
      <w:pPr>
        <w:spacing w:after="0"/>
        <w:rPr>
          <w:rFonts w:ascii="Times New Roman" w:hAnsi="Times New Roman"/>
          <w:b/>
          <w:bCs/>
          <w:sz w:val="24"/>
          <w:szCs w:val="24"/>
        </w:rPr>
      </w:pPr>
      <w:r w:rsidRPr="000E751D">
        <w:rPr>
          <w:rFonts w:ascii="Times New Roman" w:hAnsi="Times New Roman"/>
          <w:sz w:val="24"/>
          <w:szCs w:val="24"/>
        </w:rPr>
        <w:t xml:space="preserve">Всего часов </w:t>
      </w:r>
      <w:r w:rsidRPr="000E751D">
        <w:rPr>
          <w:rFonts w:ascii="Times New Roman" w:hAnsi="Times New Roman"/>
          <w:bCs/>
          <w:sz w:val="24"/>
          <w:szCs w:val="24"/>
        </w:rPr>
        <w:t>2</w:t>
      </w:r>
      <w:r w:rsidR="000E751D" w:rsidRPr="000E751D">
        <w:rPr>
          <w:rFonts w:ascii="Times New Roman" w:hAnsi="Times New Roman"/>
          <w:bCs/>
          <w:sz w:val="24"/>
          <w:szCs w:val="24"/>
        </w:rPr>
        <w:t>05- 326</w:t>
      </w:r>
      <w:r w:rsidRPr="000E751D">
        <w:rPr>
          <w:rFonts w:ascii="Times New Roman" w:hAnsi="Times New Roman"/>
          <w:bCs/>
          <w:sz w:val="24"/>
          <w:szCs w:val="24"/>
        </w:rPr>
        <w:t xml:space="preserve"> часа</w:t>
      </w:r>
    </w:p>
    <w:p w14:paraId="4938F598" w14:textId="7A58ED7D" w:rsidR="00EB1DEF" w:rsidRPr="000E751D" w:rsidRDefault="00EB1DEF" w:rsidP="00D2521D">
      <w:pPr>
        <w:spacing w:after="0"/>
        <w:ind w:firstLine="708"/>
        <w:rPr>
          <w:rFonts w:ascii="Times New Roman" w:hAnsi="Times New Roman"/>
          <w:b/>
          <w:bCs/>
          <w:sz w:val="24"/>
          <w:szCs w:val="24"/>
        </w:rPr>
      </w:pPr>
      <w:r w:rsidRPr="000E751D">
        <w:rPr>
          <w:rFonts w:ascii="Times New Roman" w:hAnsi="Times New Roman"/>
          <w:sz w:val="24"/>
          <w:szCs w:val="24"/>
        </w:rPr>
        <w:t xml:space="preserve">в том числе в форме практической подготовки </w:t>
      </w:r>
      <w:r w:rsidR="000E751D" w:rsidRPr="000E751D">
        <w:rPr>
          <w:rFonts w:ascii="Times New Roman" w:hAnsi="Times New Roman"/>
          <w:bCs/>
          <w:sz w:val="24"/>
          <w:szCs w:val="24"/>
        </w:rPr>
        <w:t xml:space="preserve">205-326 </w:t>
      </w:r>
      <w:r w:rsidRPr="000E751D">
        <w:rPr>
          <w:rFonts w:ascii="Times New Roman" w:hAnsi="Times New Roman"/>
          <w:bCs/>
          <w:sz w:val="24"/>
          <w:szCs w:val="24"/>
        </w:rPr>
        <w:t>часов</w:t>
      </w:r>
    </w:p>
    <w:p w14:paraId="2932AAC0" w14:textId="77777777" w:rsidR="00EB1DEF" w:rsidRPr="000E751D" w:rsidRDefault="00EB1DEF" w:rsidP="00D2521D">
      <w:pPr>
        <w:spacing w:after="0"/>
        <w:rPr>
          <w:rFonts w:ascii="Times New Roman" w:hAnsi="Times New Roman"/>
          <w:sz w:val="24"/>
          <w:szCs w:val="24"/>
        </w:rPr>
      </w:pPr>
    </w:p>
    <w:p w14:paraId="17CD5C1F" w14:textId="0BCBE770" w:rsidR="00EB1DEF" w:rsidRPr="000E751D" w:rsidRDefault="00EB1DEF" w:rsidP="00D2521D">
      <w:pPr>
        <w:spacing w:after="0"/>
        <w:rPr>
          <w:rFonts w:ascii="Times New Roman" w:hAnsi="Times New Roman"/>
          <w:sz w:val="24"/>
          <w:szCs w:val="24"/>
        </w:rPr>
      </w:pPr>
      <w:r w:rsidRPr="000E751D">
        <w:rPr>
          <w:rFonts w:ascii="Times New Roman" w:hAnsi="Times New Roman"/>
          <w:sz w:val="24"/>
          <w:szCs w:val="24"/>
        </w:rPr>
        <w:t>Из них на освоение МДК 209 часов</w:t>
      </w:r>
    </w:p>
    <w:p w14:paraId="3C53D8F8" w14:textId="287A63F1" w:rsidR="00EB1DEF" w:rsidRPr="000E751D" w:rsidRDefault="00EB1DEF" w:rsidP="00D2521D">
      <w:pPr>
        <w:spacing w:after="0"/>
        <w:ind w:firstLine="708"/>
        <w:rPr>
          <w:rFonts w:ascii="Times New Roman" w:hAnsi="Times New Roman"/>
          <w:bCs/>
          <w:sz w:val="24"/>
          <w:szCs w:val="24"/>
        </w:rPr>
      </w:pPr>
      <w:r w:rsidRPr="000E751D">
        <w:rPr>
          <w:rFonts w:ascii="Times New Roman" w:hAnsi="Times New Roman"/>
          <w:sz w:val="24"/>
          <w:szCs w:val="24"/>
        </w:rPr>
        <w:t xml:space="preserve">в том числе самостоятельная работа </w:t>
      </w:r>
    </w:p>
    <w:p w14:paraId="5A4E30F6" w14:textId="77777777" w:rsidR="000E751D" w:rsidRPr="00DB73EB" w:rsidRDefault="000E751D" w:rsidP="000E751D">
      <w:pPr>
        <w:spacing w:after="0"/>
        <w:rPr>
          <w:rFonts w:ascii="Times New Roman" w:hAnsi="Times New Roman"/>
          <w:sz w:val="24"/>
          <w:szCs w:val="24"/>
        </w:rPr>
      </w:pPr>
      <w:r w:rsidRPr="008C2DC7">
        <w:rPr>
          <w:rFonts w:ascii="Times New Roman" w:hAnsi="Times New Roman"/>
          <w:sz w:val="24"/>
          <w:szCs w:val="24"/>
        </w:rPr>
        <w:t xml:space="preserve">практики, в том числе учебная </w:t>
      </w:r>
      <w:r>
        <w:rPr>
          <w:rFonts w:ascii="Times New Roman" w:hAnsi="Times New Roman"/>
          <w:sz w:val="24"/>
          <w:szCs w:val="24"/>
        </w:rPr>
        <w:t>36-72</w:t>
      </w:r>
      <w:r w:rsidRPr="00DB73EB">
        <w:rPr>
          <w:rFonts w:ascii="Times New Roman" w:hAnsi="Times New Roman"/>
          <w:sz w:val="24"/>
          <w:szCs w:val="24"/>
        </w:rPr>
        <w:t xml:space="preserve"> часа</w:t>
      </w:r>
    </w:p>
    <w:p w14:paraId="54203CBF" w14:textId="51F1D20E" w:rsidR="00EB1DEF" w:rsidRPr="000E751D" w:rsidRDefault="000E751D" w:rsidP="00B56BF9">
      <w:pPr>
        <w:spacing w:after="0"/>
        <w:ind w:firstLine="708"/>
        <w:rPr>
          <w:rFonts w:ascii="Times New Roman" w:hAnsi="Times New Roman"/>
          <w:sz w:val="24"/>
          <w:szCs w:val="24"/>
          <w:u w:val="single"/>
        </w:rPr>
      </w:pPr>
      <w:r w:rsidRPr="006D68D4">
        <w:rPr>
          <w:rFonts w:ascii="Times New Roman" w:hAnsi="Times New Roman"/>
          <w:sz w:val="24"/>
          <w:szCs w:val="24"/>
        </w:rPr>
        <w:t xml:space="preserve">производственная </w:t>
      </w:r>
      <w:r w:rsidRPr="00DB73EB">
        <w:rPr>
          <w:rFonts w:ascii="Times New Roman" w:hAnsi="Times New Roman"/>
          <w:sz w:val="24"/>
          <w:szCs w:val="24"/>
        </w:rPr>
        <w:t xml:space="preserve">практика </w:t>
      </w:r>
      <w:r>
        <w:rPr>
          <w:rFonts w:ascii="Times New Roman" w:hAnsi="Times New Roman"/>
          <w:sz w:val="24"/>
          <w:szCs w:val="24"/>
        </w:rPr>
        <w:t>72-108</w:t>
      </w:r>
      <w:r w:rsidRPr="00DB73EB">
        <w:rPr>
          <w:rFonts w:ascii="Times New Roman" w:hAnsi="Times New Roman"/>
          <w:sz w:val="24"/>
          <w:szCs w:val="24"/>
        </w:rPr>
        <w:t xml:space="preserve"> часа</w:t>
      </w:r>
    </w:p>
    <w:p w14:paraId="73C7521C" w14:textId="409BC58D" w:rsidR="00EB1DEF" w:rsidRDefault="00EB1DEF" w:rsidP="00174B47">
      <w:pPr>
        <w:spacing w:after="0"/>
        <w:rPr>
          <w:rFonts w:ascii="Times New Roman" w:hAnsi="Times New Roman"/>
          <w:b/>
          <w:bCs/>
          <w:sz w:val="24"/>
          <w:szCs w:val="24"/>
        </w:rPr>
      </w:pPr>
      <w:r w:rsidRPr="008C2DC7">
        <w:rPr>
          <w:rFonts w:ascii="Times New Roman" w:hAnsi="Times New Roman"/>
          <w:iCs/>
          <w:sz w:val="24"/>
          <w:szCs w:val="24"/>
        </w:rPr>
        <w:t>Промежуточная аттестация</w:t>
      </w:r>
      <w:r>
        <w:rPr>
          <w:rFonts w:ascii="Times New Roman" w:hAnsi="Times New Roman"/>
          <w:iCs/>
          <w:sz w:val="24"/>
          <w:szCs w:val="24"/>
        </w:rPr>
        <w:t xml:space="preserve"> </w:t>
      </w:r>
    </w:p>
    <w:p w14:paraId="40A5FD80" w14:textId="77777777" w:rsidR="00EB1DEF" w:rsidRDefault="00EB1DEF" w:rsidP="00174B47">
      <w:pPr>
        <w:spacing w:after="0"/>
        <w:rPr>
          <w:rFonts w:ascii="Times New Roman" w:hAnsi="Times New Roman"/>
          <w:b/>
          <w:bCs/>
          <w:sz w:val="24"/>
          <w:szCs w:val="24"/>
        </w:rPr>
      </w:pPr>
    </w:p>
    <w:p w14:paraId="3AFADEC2" w14:textId="77777777" w:rsidR="00EB1DEF" w:rsidRPr="00315F34" w:rsidRDefault="00EB1DEF" w:rsidP="00D2521D">
      <w:pPr>
        <w:rPr>
          <w:rFonts w:ascii="Times New Roman" w:hAnsi="Times New Roman"/>
          <w:i/>
          <w:sz w:val="24"/>
          <w:szCs w:val="24"/>
        </w:rPr>
      </w:pPr>
    </w:p>
    <w:p w14:paraId="4540885A" w14:textId="77777777" w:rsidR="00EB1DEF" w:rsidRPr="00315F34" w:rsidRDefault="00EB1DEF" w:rsidP="00D2521D">
      <w:pPr>
        <w:rPr>
          <w:rFonts w:ascii="Times New Roman" w:hAnsi="Times New Roman"/>
          <w:b/>
          <w:i/>
          <w:sz w:val="24"/>
          <w:szCs w:val="24"/>
        </w:rPr>
        <w:sectPr w:rsidR="00EB1DEF" w:rsidRPr="00315F34" w:rsidSect="00B56BF9">
          <w:pgSz w:w="11906" w:h="16838" w:code="9"/>
          <w:pgMar w:top="1134" w:right="992" w:bottom="284" w:left="1701" w:header="709" w:footer="709" w:gutter="0"/>
          <w:cols w:space="720"/>
          <w:docGrid w:linePitch="299"/>
        </w:sectPr>
      </w:pPr>
    </w:p>
    <w:p w14:paraId="57BBB04C" w14:textId="77777777" w:rsidR="00EB1DEF" w:rsidRPr="00ED5838" w:rsidRDefault="00EB1DEF" w:rsidP="00D2521D">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56673803" w14:textId="77777777" w:rsidR="00EB1DEF" w:rsidRPr="00ED5838" w:rsidRDefault="00EB1DEF" w:rsidP="00D2521D">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p>
    <w:tbl>
      <w:tblPr>
        <w:tblpPr w:leftFromText="180" w:rightFromText="180" w:vertAnchor="text" w:horzAnchor="margin" w:tblpY="661"/>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3486"/>
        <w:gridCol w:w="1109"/>
        <w:gridCol w:w="791"/>
        <w:gridCol w:w="791"/>
        <w:gridCol w:w="1582"/>
        <w:gridCol w:w="1431"/>
        <w:gridCol w:w="1904"/>
        <w:gridCol w:w="791"/>
        <w:gridCol w:w="949"/>
        <w:gridCol w:w="1904"/>
      </w:tblGrid>
      <w:tr w:rsidR="00EB1DEF" w:rsidRPr="00B56BF9" w14:paraId="7C00BE40" w14:textId="77777777" w:rsidTr="00E35E8D">
        <w:trPr>
          <w:trHeight w:val="484"/>
        </w:trPr>
        <w:tc>
          <w:tcPr>
            <w:tcW w:w="603" w:type="pct"/>
            <w:vMerge w:val="restart"/>
            <w:tcBorders>
              <w:bottom w:val="single" w:sz="4" w:space="0" w:color="auto"/>
            </w:tcBorders>
            <w:vAlign w:val="center"/>
          </w:tcPr>
          <w:p w14:paraId="50DCB437" w14:textId="77777777" w:rsidR="00EB1DEF" w:rsidRPr="00B56BF9" w:rsidRDefault="00EB1DEF" w:rsidP="006D68D4">
            <w:pPr>
              <w:suppressAutoHyphens/>
              <w:spacing w:after="0" w:line="240" w:lineRule="auto"/>
              <w:ind w:left="-57" w:right="-57"/>
              <w:jc w:val="center"/>
              <w:rPr>
                <w:rFonts w:ascii="Times New Roman" w:hAnsi="Times New Roman"/>
              </w:rPr>
            </w:pPr>
            <w:r w:rsidRPr="00B56BF9">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3DFA75C0" w14:textId="77777777" w:rsidR="00EB1DEF" w:rsidRPr="00B56BF9" w:rsidRDefault="00EB1DEF" w:rsidP="006D68D4">
            <w:pPr>
              <w:suppressAutoHyphens/>
              <w:spacing w:after="0" w:line="240" w:lineRule="auto"/>
              <w:ind w:left="-57" w:right="-57"/>
              <w:jc w:val="center"/>
              <w:rPr>
                <w:rFonts w:ascii="Times New Roman" w:hAnsi="Times New Roman"/>
              </w:rPr>
            </w:pPr>
            <w:r w:rsidRPr="00B56BF9">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4C842370" w14:textId="77777777" w:rsidR="00EB1DEF" w:rsidRPr="00B56BF9" w:rsidRDefault="00EB1DEF" w:rsidP="006D68D4">
            <w:pPr>
              <w:spacing w:after="0" w:line="240" w:lineRule="auto"/>
              <w:jc w:val="center"/>
              <w:rPr>
                <w:rFonts w:ascii="Times New Roman" w:hAnsi="Times New Roman"/>
              </w:rPr>
            </w:pPr>
            <w:r w:rsidRPr="00B56BF9">
              <w:rPr>
                <w:rFonts w:ascii="Times New Roman" w:hAnsi="Times New Roman"/>
                <w:iCs/>
              </w:rPr>
              <w:t>Всего, час.</w:t>
            </w:r>
          </w:p>
        </w:tc>
        <w:tc>
          <w:tcPr>
            <w:tcW w:w="236" w:type="pct"/>
            <w:vMerge w:val="restart"/>
            <w:tcBorders>
              <w:bottom w:val="single" w:sz="4" w:space="0" w:color="auto"/>
            </w:tcBorders>
            <w:textDirection w:val="btLr"/>
            <w:vAlign w:val="center"/>
          </w:tcPr>
          <w:p w14:paraId="04504D9E" w14:textId="77777777" w:rsidR="00EB1DEF" w:rsidRPr="00B56BF9" w:rsidRDefault="00EB1DEF" w:rsidP="006D68D4">
            <w:pPr>
              <w:spacing w:after="0" w:line="240" w:lineRule="auto"/>
              <w:ind w:left="113" w:right="113"/>
              <w:jc w:val="center"/>
              <w:rPr>
                <w:rFonts w:ascii="Times New Roman" w:hAnsi="Times New Roman"/>
              </w:rPr>
            </w:pPr>
            <w:r w:rsidRPr="00B56BF9">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17BE5648" w14:textId="77777777" w:rsidR="00EB1DEF" w:rsidRPr="00B56BF9" w:rsidRDefault="00EB1DEF" w:rsidP="006D68D4">
            <w:pPr>
              <w:suppressAutoHyphens/>
              <w:spacing w:after="0" w:line="240" w:lineRule="auto"/>
              <w:jc w:val="center"/>
              <w:rPr>
                <w:rFonts w:ascii="Times New Roman" w:hAnsi="Times New Roman"/>
              </w:rPr>
            </w:pPr>
            <w:r w:rsidRPr="00B56BF9">
              <w:rPr>
                <w:rFonts w:ascii="Times New Roman" w:hAnsi="Times New Roman"/>
              </w:rPr>
              <w:t xml:space="preserve">Объем профессионального модуля, </w:t>
            </w:r>
            <w:proofErr w:type="spellStart"/>
            <w:r w:rsidRPr="00B56BF9">
              <w:rPr>
                <w:rFonts w:ascii="Times New Roman" w:hAnsi="Times New Roman"/>
              </w:rPr>
              <w:t>ак</w:t>
            </w:r>
            <w:proofErr w:type="spellEnd"/>
            <w:r w:rsidRPr="00B56BF9">
              <w:rPr>
                <w:rFonts w:ascii="Times New Roman" w:hAnsi="Times New Roman"/>
              </w:rPr>
              <w:t>. час.</w:t>
            </w:r>
          </w:p>
        </w:tc>
      </w:tr>
      <w:tr w:rsidR="00EB1DEF" w:rsidRPr="00B56BF9" w14:paraId="0E7736A8" w14:textId="77777777" w:rsidTr="00E35E8D">
        <w:trPr>
          <w:trHeight w:val="58"/>
        </w:trPr>
        <w:tc>
          <w:tcPr>
            <w:tcW w:w="603" w:type="pct"/>
            <w:vMerge/>
          </w:tcPr>
          <w:p w14:paraId="438FA2FF" w14:textId="77777777" w:rsidR="00EB1DEF" w:rsidRPr="00B56BF9" w:rsidRDefault="00EB1DEF" w:rsidP="006D68D4">
            <w:pPr>
              <w:spacing w:after="0" w:line="240" w:lineRule="auto"/>
              <w:rPr>
                <w:rFonts w:ascii="Times New Roman" w:hAnsi="Times New Roman"/>
                <w:i/>
              </w:rPr>
            </w:pPr>
          </w:p>
        </w:tc>
        <w:tc>
          <w:tcPr>
            <w:tcW w:w="1040" w:type="pct"/>
            <w:vMerge/>
            <w:vAlign w:val="center"/>
          </w:tcPr>
          <w:p w14:paraId="786CF350" w14:textId="77777777" w:rsidR="00EB1DEF" w:rsidRPr="00B56BF9" w:rsidRDefault="00EB1DEF" w:rsidP="006D68D4">
            <w:pPr>
              <w:spacing w:after="0" w:line="240" w:lineRule="auto"/>
              <w:rPr>
                <w:rFonts w:ascii="Times New Roman" w:hAnsi="Times New Roman"/>
                <w:i/>
              </w:rPr>
            </w:pPr>
          </w:p>
        </w:tc>
        <w:tc>
          <w:tcPr>
            <w:tcW w:w="331" w:type="pct"/>
            <w:vMerge/>
            <w:vAlign w:val="center"/>
          </w:tcPr>
          <w:p w14:paraId="06BF4CBC" w14:textId="77777777" w:rsidR="00EB1DEF" w:rsidRPr="00B56BF9" w:rsidRDefault="00EB1DEF" w:rsidP="006D68D4">
            <w:pPr>
              <w:spacing w:after="0" w:line="240" w:lineRule="auto"/>
              <w:rPr>
                <w:rFonts w:ascii="Times New Roman" w:hAnsi="Times New Roman"/>
                <w:i/>
                <w:iCs/>
              </w:rPr>
            </w:pPr>
          </w:p>
        </w:tc>
        <w:tc>
          <w:tcPr>
            <w:tcW w:w="236" w:type="pct"/>
            <w:vMerge/>
            <w:shd w:val="clear" w:color="auto" w:fill="FFFF00"/>
          </w:tcPr>
          <w:p w14:paraId="73EF87C2" w14:textId="77777777" w:rsidR="00EB1DEF" w:rsidRPr="00B56BF9" w:rsidRDefault="00EB1DEF" w:rsidP="006D68D4">
            <w:pPr>
              <w:suppressAutoHyphens/>
              <w:spacing w:after="0" w:line="240" w:lineRule="auto"/>
              <w:jc w:val="center"/>
              <w:rPr>
                <w:rFonts w:ascii="Times New Roman" w:hAnsi="Times New Roman"/>
              </w:rPr>
            </w:pPr>
          </w:p>
        </w:tc>
        <w:tc>
          <w:tcPr>
            <w:tcW w:w="1939" w:type="pct"/>
            <w:gridSpan w:val="5"/>
          </w:tcPr>
          <w:p w14:paraId="473817E9" w14:textId="77777777" w:rsidR="00EB1DEF" w:rsidRPr="00B56BF9" w:rsidRDefault="00EB1DEF" w:rsidP="006D68D4">
            <w:pPr>
              <w:suppressAutoHyphens/>
              <w:spacing w:after="0" w:line="240" w:lineRule="auto"/>
              <w:jc w:val="center"/>
              <w:rPr>
                <w:rFonts w:ascii="Times New Roman" w:hAnsi="Times New Roman"/>
              </w:rPr>
            </w:pPr>
            <w:r w:rsidRPr="00B56BF9">
              <w:rPr>
                <w:rFonts w:ascii="Times New Roman" w:hAnsi="Times New Roman"/>
              </w:rPr>
              <w:t>Обучение по МДК</w:t>
            </w:r>
          </w:p>
        </w:tc>
        <w:tc>
          <w:tcPr>
            <w:tcW w:w="851" w:type="pct"/>
            <w:gridSpan w:val="2"/>
            <w:vMerge w:val="restart"/>
            <w:vAlign w:val="center"/>
          </w:tcPr>
          <w:p w14:paraId="4DFA17FD" w14:textId="77777777" w:rsidR="00EB1DEF" w:rsidRPr="00B56BF9" w:rsidRDefault="00EB1DEF" w:rsidP="006D68D4">
            <w:pPr>
              <w:suppressAutoHyphens/>
              <w:spacing w:after="0" w:line="240" w:lineRule="auto"/>
              <w:jc w:val="center"/>
              <w:rPr>
                <w:rFonts w:ascii="Times New Roman" w:hAnsi="Times New Roman"/>
              </w:rPr>
            </w:pPr>
            <w:r w:rsidRPr="00B56BF9">
              <w:rPr>
                <w:rFonts w:ascii="Times New Roman" w:hAnsi="Times New Roman"/>
              </w:rPr>
              <w:t>Практики</w:t>
            </w:r>
          </w:p>
        </w:tc>
      </w:tr>
      <w:tr w:rsidR="00EB1DEF" w:rsidRPr="00B56BF9" w14:paraId="49AE243B" w14:textId="77777777" w:rsidTr="00E35E8D">
        <w:tc>
          <w:tcPr>
            <w:tcW w:w="603" w:type="pct"/>
            <w:vMerge/>
          </w:tcPr>
          <w:p w14:paraId="0E78742C" w14:textId="77777777" w:rsidR="00EB1DEF" w:rsidRPr="00B56BF9" w:rsidRDefault="00EB1DEF" w:rsidP="006D68D4">
            <w:pPr>
              <w:spacing w:after="0" w:line="240" w:lineRule="auto"/>
              <w:rPr>
                <w:rFonts w:ascii="Times New Roman" w:hAnsi="Times New Roman"/>
                <w:i/>
              </w:rPr>
            </w:pPr>
          </w:p>
        </w:tc>
        <w:tc>
          <w:tcPr>
            <w:tcW w:w="1040" w:type="pct"/>
            <w:vMerge/>
            <w:vAlign w:val="center"/>
          </w:tcPr>
          <w:p w14:paraId="3E0D64BF" w14:textId="77777777" w:rsidR="00EB1DEF" w:rsidRPr="00B56BF9" w:rsidRDefault="00EB1DEF" w:rsidP="006D68D4">
            <w:pPr>
              <w:spacing w:after="0" w:line="240" w:lineRule="auto"/>
              <w:rPr>
                <w:rFonts w:ascii="Times New Roman" w:hAnsi="Times New Roman"/>
                <w:i/>
              </w:rPr>
            </w:pPr>
          </w:p>
        </w:tc>
        <w:tc>
          <w:tcPr>
            <w:tcW w:w="331" w:type="pct"/>
            <w:vMerge/>
            <w:vAlign w:val="center"/>
          </w:tcPr>
          <w:p w14:paraId="22DEC609" w14:textId="77777777" w:rsidR="00EB1DEF" w:rsidRPr="00B56BF9" w:rsidRDefault="00EB1DEF" w:rsidP="006D68D4">
            <w:pPr>
              <w:spacing w:after="0" w:line="240" w:lineRule="auto"/>
              <w:rPr>
                <w:rFonts w:ascii="Times New Roman" w:hAnsi="Times New Roman"/>
                <w:i/>
                <w:iCs/>
              </w:rPr>
            </w:pPr>
          </w:p>
        </w:tc>
        <w:tc>
          <w:tcPr>
            <w:tcW w:w="236" w:type="pct"/>
            <w:vMerge/>
            <w:shd w:val="clear" w:color="auto" w:fill="FFFF00"/>
          </w:tcPr>
          <w:p w14:paraId="57600828" w14:textId="77777777" w:rsidR="00EB1DEF" w:rsidRPr="00B56BF9" w:rsidRDefault="00EB1DEF" w:rsidP="006D68D4">
            <w:pPr>
              <w:suppressAutoHyphens/>
              <w:spacing w:after="0" w:line="240" w:lineRule="auto"/>
              <w:jc w:val="center"/>
              <w:rPr>
                <w:rFonts w:ascii="Times New Roman" w:hAnsi="Times New Roman"/>
              </w:rPr>
            </w:pPr>
          </w:p>
        </w:tc>
        <w:tc>
          <w:tcPr>
            <w:tcW w:w="236" w:type="pct"/>
            <w:vMerge w:val="restart"/>
          </w:tcPr>
          <w:p w14:paraId="1A25CBE9" w14:textId="77777777" w:rsidR="00EB1DEF" w:rsidRPr="00B56BF9" w:rsidRDefault="00EB1DEF" w:rsidP="006D68D4">
            <w:pPr>
              <w:suppressAutoHyphens/>
              <w:spacing w:after="0" w:line="240" w:lineRule="auto"/>
              <w:jc w:val="center"/>
              <w:rPr>
                <w:rFonts w:ascii="Times New Roman" w:hAnsi="Times New Roman"/>
              </w:rPr>
            </w:pPr>
            <w:r w:rsidRPr="00B56BF9">
              <w:rPr>
                <w:rFonts w:ascii="Times New Roman" w:hAnsi="Times New Roman"/>
              </w:rPr>
              <w:t>Всего</w:t>
            </w:r>
          </w:p>
          <w:p w14:paraId="370C7A45" w14:textId="77777777" w:rsidR="00EB1DEF" w:rsidRPr="00B56BF9" w:rsidRDefault="00EB1DEF" w:rsidP="006D68D4">
            <w:pPr>
              <w:suppressAutoHyphens/>
              <w:spacing w:after="0" w:line="240" w:lineRule="auto"/>
              <w:jc w:val="center"/>
              <w:rPr>
                <w:rFonts w:ascii="Times New Roman" w:hAnsi="Times New Roman"/>
              </w:rPr>
            </w:pPr>
          </w:p>
        </w:tc>
        <w:tc>
          <w:tcPr>
            <w:tcW w:w="1703" w:type="pct"/>
            <w:gridSpan w:val="4"/>
          </w:tcPr>
          <w:p w14:paraId="74BB6D9F" w14:textId="77777777" w:rsidR="00EB1DEF" w:rsidRPr="00B56BF9" w:rsidRDefault="00EB1DEF" w:rsidP="006D68D4">
            <w:pPr>
              <w:suppressAutoHyphens/>
              <w:spacing w:after="0" w:line="240" w:lineRule="auto"/>
              <w:jc w:val="center"/>
              <w:rPr>
                <w:rFonts w:ascii="Times New Roman" w:hAnsi="Times New Roman"/>
              </w:rPr>
            </w:pPr>
            <w:r w:rsidRPr="00B56BF9">
              <w:rPr>
                <w:rFonts w:ascii="Times New Roman" w:hAnsi="Times New Roman"/>
              </w:rPr>
              <w:t>В том числе</w:t>
            </w:r>
          </w:p>
        </w:tc>
        <w:tc>
          <w:tcPr>
            <w:tcW w:w="851" w:type="pct"/>
            <w:gridSpan w:val="2"/>
            <w:vMerge/>
            <w:vAlign w:val="center"/>
          </w:tcPr>
          <w:p w14:paraId="556974AE" w14:textId="77777777" w:rsidR="00EB1DEF" w:rsidRPr="00B56BF9" w:rsidRDefault="00EB1DEF" w:rsidP="006D68D4">
            <w:pPr>
              <w:suppressAutoHyphens/>
              <w:spacing w:after="0" w:line="240" w:lineRule="auto"/>
              <w:jc w:val="center"/>
              <w:rPr>
                <w:rFonts w:ascii="Times New Roman" w:hAnsi="Times New Roman"/>
                <w:i/>
              </w:rPr>
            </w:pPr>
          </w:p>
        </w:tc>
      </w:tr>
      <w:tr w:rsidR="00EB1DEF" w:rsidRPr="00B56BF9" w14:paraId="0AD2058E" w14:textId="77777777" w:rsidTr="00E35E8D">
        <w:trPr>
          <w:cantSplit/>
          <w:trHeight w:val="1415"/>
        </w:trPr>
        <w:tc>
          <w:tcPr>
            <w:tcW w:w="603" w:type="pct"/>
            <w:vMerge/>
          </w:tcPr>
          <w:p w14:paraId="38B0D04A" w14:textId="77777777" w:rsidR="00EB1DEF" w:rsidRPr="00B56BF9" w:rsidRDefault="00EB1DEF" w:rsidP="006D68D4">
            <w:pPr>
              <w:spacing w:after="0" w:line="240" w:lineRule="auto"/>
              <w:rPr>
                <w:rFonts w:ascii="Times New Roman" w:hAnsi="Times New Roman"/>
                <w:i/>
              </w:rPr>
            </w:pPr>
          </w:p>
        </w:tc>
        <w:tc>
          <w:tcPr>
            <w:tcW w:w="1040" w:type="pct"/>
            <w:vMerge/>
            <w:vAlign w:val="center"/>
          </w:tcPr>
          <w:p w14:paraId="72336D16" w14:textId="77777777" w:rsidR="00EB1DEF" w:rsidRPr="00B56BF9" w:rsidRDefault="00EB1DEF" w:rsidP="006D68D4">
            <w:pPr>
              <w:spacing w:after="0" w:line="240" w:lineRule="auto"/>
              <w:rPr>
                <w:rFonts w:ascii="Times New Roman" w:hAnsi="Times New Roman"/>
                <w:i/>
              </w:rPr>
            </w:pPr>
          </w:p>
        </w:tc>
        <w:tc>
          <w:tcPr>
            <w:tcW w:w="331" w:type="pct"/>
            <w:vMerge/>
            <w:vAlign w:val="center"/>
          </w:tcPr>
          <w:p w14:paraId="39ECECC3" w14:textId="77777777" w:rsidR="00EB1DEF" w:rsidRPr="00B56BF9" w:rsidRDefault="00EB1DEF" w:rsidP="006D68D4">
            <w:pPr>
              <w:spacing w:after="0" w:line="240" w:lineRule="auto"/>
              <w:rPr>
                <w:rFonts w:ascii="Times New Roman" w:hAnsi="Times New Roman"/>
                <w:i/>
              </w:rPr>
            </w:pPr>
          </w:p>
        </w:tc>
        <w:tc>
          <w:tcPr>
            <w:tcW w:w="236" w:type="pct"/>
            <w:vMerge/>
            <w:shd w:val="clear" w:color="auto" w:fill="FFFF00"/>
          </w:tcPr>
          <w:p w14:paraId="5143D3C6" w14:textId="77777777" w:rsidR="00EB1DEF" w:rsidRPr="00B56BF9" w:rsidRDefault="00EB1DEF" w:rsidP="006D68D4">
            <w:pPr>
              <w:suppressAutoHyphens/>
              <w:spacing w:after="0" w:line="240" w:lineRule="auto"/>
              <w:jc w:val="center"/>
              <w:rPr>
                <w:rFonts w:ascii="Times New Roman" w:hAnsi="Times New Roman"/>
                <w:i/>
              </w:rPr>
            </w:pPr>
          </w:p>
        </w:tc>
        <w:tc>
          <w:tcPr>
            <w:tcW w:w="236" w:type="pct"/>
            <w:vMerge/>
          </w:tcPr>
          <w:p w14:paraId="32203217" w14:textId="77777777" w:rsidR="00EB1DEF" w:rsidRPr="00B56BF9" w:rsidRDefault="00EB1DEF" w:rsidP="006D68D4">
            <w:pPr>
              <w:suppressAutoHyphens/>
              <w:spacing w:after="0" w:line="240" w:lineRule="auto"/>
              <w:jc w:val="center"/>
              <w:rPr>
                <w:rFonts w:ascii="Times New Roman" w:hAnsi="Times New Roman"/>
                <w:i/>
              </w:rPr>
            </w:pPr>
          </w:p>
        </w:tc>
        <w:tc>
          <w:tcPr>
            <w:tcW w:w="472" w:type="pct"/>
            <w:vAlign w:val="center"/>
          </w:tcPr>
          <w:p w14:paraId="182E6A0F" w14:textId="77777777" w:rsidR="00EB1DEF" w:rsidRPr="00B56BF9" w:rsidRDefault="00EB1DEF" w:rsidP="006D68D4">
            <w:pPr>
              <w:suppressAutoHyphens/>
              <w:spacing w:after="0" w:line="240" w:lineRule="auto"/>
              <w:ind w:left="-57" w:right="-57"/>
              <w:jc w:val="center"/>
              <w:rPr>
                <w:rFonts w:ascii="Times New Roman" w:hAnsi="Times New Roman"/>
                <w:i/>
              </w:rPr>
            </w:pPr>
            <w:r w:rsidRPr="00B56BF9">
              <w:rPr>
                <w:rFonts w:ascii="Times New Roman" w:hAnsi="Times New Roman"/>
                <w:color w:val="000000"/>
              </w:rPr>
              <w:t>Лабораторных и практических занятий</w:t>
            </w:r>
          </w:p>
        </w:tc>
        <w:tc>
          <w:tcPr>
            <w:tcW w:w="427" w:type="pct"/>
            <w:vAlign w:val="center"/>
          </w:tcPr>
          <w:p w14:paraId="47A782C9" w14:textId="77777777" w:rsidR="00EB1DEF" w:rsidRPr="00B56BF9" w:rsidRDefault="00EB1DEF" w:rsidP="006D68D4">
            <w:pPr>
              <w:suppressAutoHyphens/>
              <w:spacing w:after="0" w:line="240" w:lineRule="auto"/>
              <w:ind w:left="-57" w:right="-57"/>
              <w:jc w:val="center"/>
              <w:rPr>
                <w:rFonts w:ascii="Times New Roman" w:hAnsi="Times New Roman"/>
                <w:color w:val="000000"/>
              </w:rPr>
            </w:pPr>
            <w:r w:rsidRPr="00B56BF9">
              <w:rPr>
                <w:rFonts w:ascii="Times New Roman" w:hAnsi="Times New Roman"/>
              </w:rPr>
              <w:t>Курсовых работ (проектов)</w:t>
            </w:r>
          </w:p>
        </w:tc>
        <w:tc>
          <w:tcPr>
            <w:tcW w:w="568" w:type="pct"/>
            <w:vAlign w:val="center"/>
          </w:tcPr>
          <w:p w14:paraId="005141D9" w14:textId="74C23F69" w:rsidR="00EB1DEF" w:rsidRPr="00B56BF9" w:rsidRDefault="00EB1DEF" w:rsidP="006D68D4">
            <w:pPr>
              <w:suppressAutoHyphens/>
              <w:spacing w:after="0" w:line="240" w:lineRule="auto"/>
              <w:ind w:left="-57" w:right="-57"/>
              <w:jc w:val="center"/>
              <w:rPr>
                <w:rFonts w:ascii="Times New Roman" w:hAnsi="Times New Roman"/>
                <w:color w:val="000000"/>
              </w:rPr>
            </w:pPr>
            <w:r w:rsidRPr="00B56BF9">
              <w:rPr>
                <w:rFonts w:ascii="Times New Roman" w:hAnsi="Times New Roman"/>
              </w:rPr>
              <w:t>Самостоятельная работа</w:t>
            </w:r>
          </w:p>
        </w:tc>
        <w:tc>
          <w:tcPr>
            <w:tcW w:w="236" w:type="pct"/>
            <w:textDirection w:val="btLr"/>
            <w:vAlign w:val="center"/>
          </w:tcPr>
          <w:p w14:paraId="4857D9BA" w14:textId="77777777" w:rsidR="00EB1DEF" w:rsidRPr="00B56BF9" w:rsidRDefault="00EB1DEF" w:rsidP="006D68D4">
            <w:pPr>
              <w:suppressAutoHyphens/>
              <w:spacing w:after="0" w:line="240" w:lineRule="auto"/>
              <w:ind w:left="-57" w:right="-57"/>
              <w:jc w:val="center"/>
              <w:rPr>
                <w:rFonts w:ascii="Times New Roman" w:hAnsi="Times New Roman"/>
              </w:rPr>
            </w:pPr>
            <w:r w:rsidRPr="00B56BF9">
              <w:rPr>
                <w:rFonts w:ascii="Times New Roman" w:hAnsi="Times New Roman"/>
              </w:rPr>
              <w:t>Промежуточная аттестация</w:t>
            </w:r>
          </w:p>
        </w:tc>
        <w:tc>
          <w:tcPr>
            <w:tcW w:w="283" w:type="pct"/>
            <w:vAlign w:val="center"/>
          </w:tcPr>
          <w:p w14:paraId="6D48A1BD" w14:textId="77777777" w:rsidR="00EB1DEF" w:rsidRPr="00B56BF9" w:rsidRDefault="00EB1DEF" w:rsidP="006D68D4">
            <w:pPr>
              <w:suppressAutoHyphens/>
              <w:spacing w:after="0" w:line="240" w:lineRule="auto"/>
              <w:ind w:left="-57" w:right="-57"/>
              <w:jc w:val="center"/>
              <w:rPr>
                <w:rFonts w:ascii="Times New Roman" w:hAnsi="Times New Roman"/>
              </w:rPr>
            </w:pPr>
            <w:r w:rsidRPr="00B56BF9">
              <w:rPr>
                <w:rFonts w:ascii="Times New Roman" w:hAnsi="Times New Roman"/>
              </w:rPr>
              <w:t>Учебная</w:t>
            </w:r>
          </w:p>
          <w:p w14:paraId="1671D0D7" w14:textId="77777777" w:rsidR="00EB1DEF" w:rsidRPr="00B56BF9" w:rsidRDefault="00EB1DEF" w:rsidP="006D68D4">
            <w:pPr>
              <w:suppressAutoHyphens/>
              <w:spacing w:after="0" w:line="240" w:lineRule="auto"/>
              <w:ind w:left="-57" w:right="-57"/>
              <w:jc w:val="center"/>
              <w:rPr>
                <w:rFonts w:ascii="Times New Roman" w:hAnsi="Times New Roman"/>
                <w:i/>
              </w:rPr>
            </w:pPr>
          </w:p>
        </w:tc>
        <w:tc>
          <w:tcPr>
            <w:tcW w:w="568" w:type="pct"/>
            <w:vAlign w:val="center"/>
          </w:tcPr>
          <w:p w14:paraId="27658147" w14:textId="77777777" w:rsidR="00EB1DEF" w:rsidRPr="00B56BF9" w:rsidRDefault="00EB1DEF" w:rsidP="006D68D4">
            <w:pPr>
              <w:suppressAutoHyphens/>
              <w:spacing w:after="0" w:line="240" w:lineRule="auto"/>
              <w:ind w:left="-57" w:right="-57"/>
              <w:jc w:val="center"/>
              <w:rPr>
                <w:rFonts w:ascii="Times New Roman" w:hAnsi="Times New Roman"/>
              </w:rPr>
            </w:pPr>
            <w:r w:rsidRPr="00B56BF9">
              <w:rPr>
                <w:rFonts w:ascii="Times New Roman" w:hAnsi="Times New Roman"/>
              </w:rPr>
              <w:t>Производственная</w:t>
            </w:r>
          </w:p>
          <w:p w14:paraId="7C1D4AF8" w14:textId="77777777" w:rsidR="00EB1DEF" w:rsidRPr="00B56BF9" w:rsidRDefault="00EB1DEF" w:rsidP="006D68D4">
            <w:pPr>
              <w:suppressAutoHyphens/>
              <w:spacing w:after="0" w:line="240" w:lineRule="auto"/>
              <w:ind w:left="-57" w:right="-57"/>
              <w:jc w:val="center"/>
              <w:rPr>
                <w:rFonts w:ascii="Times New Roman" w:hAnsi="Times New Roman"/>
                <w:i/>
              </w:rPr>
            </w:pPr>
          </w:p>
        </w:tc>
      </w:tr>
      <w:tr w:rsidR="00EB1DEF" w:rsidRPr="00B56BF9" w14:paraId="144EDBBA" w14:textId="77777777" w:rsidTr="00E35E8D">
        <w:trPr>
          <w:trHeight w:val="415"/>
        </w:trPr>
        <w:tc>
          <w:tcPr>
            <w:tcW w:w="603" w:type="pct"/>
            <w:vAlign w:val="center"/>
          </w:tcPr>
          <w:p w14:paraId="362BDCFF"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1</w:t>
            </w:r>
          </w:p>
        </w:tc>
        <w:tc>
          <w:tcPr>
            <w:tcW w:w="1040" w:type="pct"/>
            <w:vAlign w:val="center"/>
          </w:tcPr>
          <w:p w14:paraId="4BC9F642"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2</w:t>
            </w:r>
          </w:p>
        </w:tc>
        <w:tc>
          <w:tcPr>
            <w:tcW w:w="331" w:type="pct"/>
            <w:vAlign w:val="center"/>
          </w:tcPr>
          <w:p w14:paraId="1DF910BB"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3</w:t>
            </w:r>
          </w:p>
        </w:tc>
        <w:tc>
          <w:tcPr>
            <w:tcW w:w="236" w:type="pct"/>
            <w:vAlign w:val="center"/>
          </w:tcPr>
          <w:p w14:paraId="770385BC"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4</w:t>
            </w:r>
          </w:p>
        </w:tc>
        <w:tc>
          <w:tcPr>
            <w:tcW w:w="236" w:type="pct"/>
            <w:vAlign w:val="center"/>
          </w:tcPr>
          <w:p w14:paraId="5D2E7927"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5</w:t>
            </w:r>
          </w:p>
        </w:tc>
        <w:tc>
          <w:tcPr>
            <w:tcW w:w="472" w:type="pct"/>
            <w:vAlign w:val="center"/>
          </w:tcPr>
          <w:p w14:paraId="5AEAB0BF"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6</w:t>
            </w:r>
          </w:p>
        </w:tc>
        <w:tc>
          <w:tcPr>
            <w:tcW w:w="427" w:type="pct"/>
            <w:vAlign w:val="center"/>
          </w:tcPr>
          <w:p w14:paraId="788B7895"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7</w:t>
            </w:r>
          </w:p>
        </w:tc>
        <w:tc>
          <w:tcPr>
            <w:tcW w:w="568" w:type="pct"/>
            <w:vAlign w:val="center"/>
          </w:tcPr>
          <w:p w14:paraId="199DED3C"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8</w:t>
            </w:r>
          </w:p>
        </w:tc>
        <w:tc>
          <w:tcPr>
            <w:tcW w:w="236" w:type="pct"/>
            <w:vAlign w:val="center"/>
          </w:tcPr>
          <w:p w14:paraId="5AA2C913"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9</w:t>
            </w:r>
          </w:p>
        </w:tc>
        <w:tc>
          <w:tcPr>
            <w:tcW w:w="283" w:type="pct"/>
            <w:vAlign w:val="center"/>
          </w:tcPr>
          <w:p w14:paraId="3208B32C"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10</w:t>
            </w:r>
          </w:p>
        </w:tc>
        <w:tc>
          <w:tcPr>
            <w:tcW w:w="568" w:type="pct"/>
            <w:vAlign w:val="center"/>
          </w:tcPr>
          <w:p w14:paraId="12CE6D96" w14:textId="77777777" w:rsidR="00EB1DEF" w:rsidRPr="00B56BF9" w:rsidRDefault="00EB1DEF" w:rsidP="006D68D4">
            <w:pPr>
              <w:spacing w:after="0" w:line="240" w:lineRule="auto"/>
              <w:jc w:val="center"/>
              <w:rPr>
                <w:rFonts w:ascii="Times New Roman" w:hAnsi="Times New Roman"/>
                <w:i/>
              </w:rPr>
            </w:pPr>
            <w:r w:rsidRPr="00B56BF9">
              <w:rPr>
                <w:rFonts w:ascii="Times New Roman" w:hAnsi="Times New Roman"/>
                <w:i/>
              </w:rPr>
              <w:t>11</w:t>
            </w:r>
          </w:p>
        </w:tc>
      </w:tr>
      <w:tr w:rsidR="000E751D" w:rsidRPr="00B56BF9" w14:paraId="0225B1C0" w14:textId="77777777" w:rsidTr="00E35E8D">
        <w:tc>
          <w:tcPr>
            <w:tcW w:w="603" w:type="pct"/>
          </w:tcPr>
          <w:p w14:paraId="305025F2" w14:textId="77777777" w:rsidR="000E751D" w:rsidRPr="00B56BF9" w:rsidRDefault="000E751D" w:rsidP="000E751D">
            <w:pPr>
              <w:spacing w:after="0" w:line="240" w:lineRule="auto"/>
              <w:rPr>
                <w:rFonts w:ascii="Times New Roman" w:hAnsi="Times New Roman"/>
                <w:b/>
                <w:bCs/>
              </w:rPr>
            </w:pPr>
            <w:r w:rsidRPr="00B56BF9">
              <w:rPr>
                <w:rFonts w:ascii="Times New Roman" w:hAnsi="Times New Roman"/>
                <w:b/>
                <w:bCs/>
              </w:rPr>
              <w:t>ПК 3.1, ПК 3.2 ПК 3.3</w:t>
            </w:r>
          </w:p>
          <w:p w14:paraId="0DCC714F" w14:textId="5A935F30" w:rsidR="000E751D" w:rsidRPr="00B56BF9" w:rsidRDefault="000E751D" w:rsidP="000E751D">
            <w:pPr>
              <w:spacing w:after="0" w:line="240" w:lineRule="auto"/>
              <w:rPr>
                <w:rFonts w:ascii="Times New Roman" w:hAnsi="Times New Roman"/>
                <w:b/>
                <w:bCs/>
              </w:rPr>
            </w:pPr>
            <w:r w:rsidRPr="00B56BF9">
              <w:rPr>
                <w:rFonts w:ascii="Times New Roman" w:hAnsi="Times New Roman"/>
                <w:b/>
                <w:bCs/>
              </w:rPr>
              <w:t>ОК 01</w:t>
            </w:r>
          </w:p>
          <w:p w14:paraId="7723A69B" w14:textId="5B07A471" w:rsidR="000E751D" w:rsidRPr="00B56BF9" w:rsidRDefault="000E751D" w:rsidP="000E751D">
            <w:pPr>
              <w:spacing w:after="0" w:line="240" w:lineRule="auto"/>
              <w:rPr>
                <w:rFonts w:ascii="Times New Roman" w:hAnsi="Times New Roman"/>
                <w:b/>
                <w:bCs/>
              </w:rPr>
            </w:pPr>
          </w:p>
        </w:tc>
        <w:tc>
          <w:tcPr>
            <w:tcW w:w="1040" w:type="pct"/>
          </w:tcPr>
          <w:p w14:paraId="2DBB9061" w14:textId="77777777" w:rsidR="000E751D" w:rsidRPr="00B56BF9" w:rsidRDefault="000E751D" w:rsidP="000E751D">
            <w:pPr>
              <w:spacing w:after="0" w:line="240" w:lineRule="auto"/>
              <w:rPr>
                <w:rFonts w:ascii="Times New Roman" w:hAnsi="Times New Roman"/>
                <w:bCs/>
              </w:rPr>
            </w:pPr>
            <w:r w:rsidRPr="00B56BF9">
              <w:rPr>
                <w:rFonts w:ascii="Times New Roman" w:hAnsi="Times New Roman"/>
                <w:bCs/>
              </w:rPr>
              <w:t xml:space="preserve">Раздел 1. </w:t>
            </w:r>
            <w:r w:rsidRPr="00B56BF9">
              <w:rPr>
                <w:rFonts w:ascii="Times New Roman" w:hAnsi="Times New Roman"/>
                <w:color w:val="000000"/>
              </w:rPr>
              <w:t>Испытание кабелей и проводов</w:t>
            </w:r>
          </w:p>
          <w:p w14:paraId="0F9EADB0" w14:textId="72C91120" w:rsidR="000E751D" w:rsidRPr="00B56BF9" w:rsidRDefault="000E751D" w:rsidP="000E751D">
            <w:pPr>
              <w:spacing w:after="0" w:line="240" w:lineRule="auto"/>
              <w:rPr>
                <w:rFonts w:ascii="Times New Roman" w:hAnsi="Times New Roman"/>
              </w:rPr>
            </w:pPr>
          </w:p>
        </w:tc>
        <w:tc>
          <w:tcPr>
            <w:tcW w:w="331" w:type="pct"/>
          </w:tcPr>
          <w:p w14:paraId="5579E13F" w14:textId="0CF6CAA7" w:rsidR="000E751D" w:rsidRPr="00B56BF9" w:rsidRDefault="000E751D" w:rsidP="000E751D">
            <w:pPr>
              <w:spacing w:after="0" w:line="240" w:lineRule="auto"/>
              <w:jc w:val="center"/>
              <w:rPr>
                <w:rFonts w:ascii="Times New Roman" w:hAnsi="Times New Roman"/>
                <w:b/>
                <w:bCs/>
              </w:rPr>
            </w:pPr>
            <w:r w:rsidRPr="00B56BF9">
              <w:rPr>
                <w:rFonts w:ascii="Times New Roman" w:hAnsi="Times New Roman"/>
                <w:b/>
                <w:bCs/>
              </w:rPr>
              <w:t>97-146</w:t>
            </w:r>
          </w:p>
        </w:tc>
        <w:tc>
          <w:tcPr>
            <w:tcW w:w="236" w:type="pct"/>
          </w:tcPr>
          <w:p w14:paraId="3FC32373" w14:textId="58F7252C" w:rsidR="000E751D" w:rsidRPr="00B56BF9" w:rsidRDefault="000E751D" w:rsidP="000E751D">
            <w:pPr>
              <w:spacing w:after="0" w:line="240" w:lineRule="auto"/>
              <w:jc w:val="center"/>
              <w:rPr>
                <w:rFonts w:ascii="Times New Roman" w:hAnsi="Times New Roman"/>
              </w:rPr>
            </w:pPr>
            <w:r w:rsidRPr="00B56BF9">
              <w:rPr>
                <w:rFonts w:ascii="Times New Roman" w:hAnsi="Times New Roman"/>
              </w:rPr>
              <w:t>97-146</w:t>
            </w:r>
          </w:p>
        </w:tc>
        <w:tc>
          <w:tcPr>
            <w:tcW w:w="236" w:type="pct"/>
          </w:tcPr>
          <w:p w14:paraId="3C33CC64" w14:textId="1C59F88E" w:rsidR="000E751D" w:rsidRPr="00B56BF9" w:rsidRDefault="000E751D" w:rsidP="000E751D">
            <w:pPr>
              <w:spacing w:after="0" w:line="240" w:lineRule="auto"/>
              <w:jc w:val="center"/>
              <w:rPr>
                <w:rFonts w:ascii="Times New Roman" w:hAnsi="Times New Roman"/>
              </w:rPr>
            </w:pPr>
            <w:r w:rsidRPr="00B56BF9">
              <w:rPr>
                <w:rFonts w:ascii="Times New Roman" w:hAnsi="Times New Roman"/>
              </w:rPr>
              <w:t>97-146</w:t>
            </w:r>
          </w:p>
        </w:tc>
        <w:tc>
          <w:tcPr>
            <w:tcW w:w="472" w:type="pct"/>
          </w:tcPr>
          <w:p w14:paraId="2A34FB76" w14:textId="42A124D2" w:rsidR="000E751D" w:rsidRPr="00B56BF9" w:rsidRDefault="000E751D" w:rsidP="000E751D">
            <w:pPr>
              <w:spacing w:after="0" w:line="240" w:lineRule="auto"/>
              <w:jc w:val="center"/>
              <w:rPr>
                <w:rFonts w:ascii="Times New Roman" w:hAnsi="Times New Roman"/>
              </w:rPr>
            </w:pPr>
            <w:r w:rsidRPr="00B56BF9">
              <w:rPr>
                <w:rFonts w:ascii="Times New Roman" w:hAnsi="Times New Roman"/>
              </w:rPr>
              <w:t>97-146</w:t>
            </w:r>
          </w:p>
        </w:tc>
        <w:tc>
          <w:tcPr>
            <w:tcW w:w="427" w:type="pct"/>
          </w:tcPr>
          <w:p w14:paraId="4D9F9D42" w14:textId="77777777" w:rsidR="000E751D" w:rsidRPr="00B56BF9" w:rsidRDefault="000E751D" w:rsidP="000E751D">
            <w:pPr>
              <w:spacing w:after="0" w:line="240" w:lineRule="auto"/>
              <w:jc w:val="center"/>
              <w:rPr>
                <w:rFonts w:ascii="Times New Roman" w:hAnsi="Times New Roman"/>
              </w:rPr>
            </w:pPr>
          </w:p>
        </w:tc>
        <w:tc>
          <w:tcPr>
            <w:tcW w:w="568" w:type="pct"/>
          </w:tcPr>
          <w:p w14:paraId="7F60BA13" w14:textId="58D6C6EC" w:rsidR="000E751D" w:rsidRPr="00B56BF9" w:rsidRDefault="000E751D" w:rsidP="000E751D">
            <w:pPr>
              <w:spacing w:after="0" w:line="240" w:lineRule="auto"/>
              <w:jc w:val="center"/>
              <w:rPr>
                <w:rFonts w:ascii="Times New Roman" w:hAnsi="Times New Roman"/>
              </w:rPr>
            </w:pPr>
          </w:p>
        </w:tc>
        <w:tc>
          <w:tcPr>
            <w:tcW w:w="236" w:type="pct"/>
            <w:vMerge w:val="restart"/>
          </w:tcPr>
          <w:p w14:paraId="3CCF6795" w14:textId="77777777" w:rsidR="000E751D" w:rsidRPr="00B56BF9" w:rsidRDefault="000E751D" w:rsidP="000E751D">
            <w:pPr>
              <w:spacing w:after="0" w:line="240" w:lineRule="auto"/>
              <w:jc w:val="center"/>
              <w:rPr>
                <w:rFonts w:ascii="Times New Roman" w:hAnsi="Times New Roman"/>
              </w:rPr>
            </w:pPr>
          </w:p>
        </w:tc>
        <w:tc>
          <w:tcPr>
            <w:tcW w:w="283" w:type="pct"/>
          </w:tcPr>
          <w:p w14:paraId="7BC5A28E" w14:textId="77777777" w:rsidR="000E751D" w:rsidRPr="00B56BF9" w:rsidRDefault="000E751D" w:rsidP="000E751D">
            <w:pPr>
              <w:spacing w:after="0" w:line="240" w:lineRule="auto"/>
              <w:jc w:val="center"/>
              <w:rPr>
                <w:rFonts w:ascii="Times New Roman" w:hAnsi="Times New Roman"/>
                <w:b/>
                <w:bCs/>
              </w:rPr>
            </w:pPr>
          </w:p>
        </w:tc>
        <w:tc>
          <w:tcPr>
            <w:tcW w:w="568" w:type="pct"/>
          </w:tcPr>
          <w:p w14:paraId="67FA2336" w14:textId="77777777" w:rsidR="000E751D" w:rsidRPr="00B56BF9" w:rsidRDefault="000E751D" w:rsidP="000E751D">
            <w:pPr>
              <w:spacing w:after="0" w:line="240" w:lineRule="auto"/>
              <w:jc w:val="center"/>
              <w:rPr>
                <w:rFonts w:ascii="Times New Roman" w:hAnsi="Times New Roman"/>
                <w:b/>
                <w:bCs/>
              </w:rPr>
            </w:pPr>
          </w:p>
        </w:tc>
      </w:tr>
      <w:tr w:rsidR="00EB1DEF" w:rsidRPr="00B56BF9" w14:paraId="44BD7C60" w14:textId="77777777" w:rsidTr="00E35E8D">
        <w:trPr>
          <w:trHeight w:val="314"/>
        </w:trPr>
        <w:tc>
          <w:tcPr>
            <w:tcW w:w="603" w:type="pct"/>
          </w:tcPr>
          <w:p w14:paraId="7B20D223" w14:textId="77777777" w:rsidR="00EB1DEF" w:rsidRPr="00B56BF9" w:rsidRDefault="00EB1DEF" w:rsidP="006D68D4">
            <w:pPr>
              <w:spacing w:after="0" w:line="240" w:lineRule="auto"/>
              <w:rPr>
                <w:rFonts w:ascii="Times New Roman" w:hAnsi="Times New Roman"/>
              </w:rPr>
            </w:pPr>
          </w:p>
        </w:tc>
        <w:tc>
          <w:tcPr>
            <w:tcW w:w="1040" w:type="pct"/>
          </w:tcPr>
          <w:p w14:paraId="352A7C2F" w14:textId="350CB1D6" w:rsidR="00EB1DEF" w:rsidRPr="00B56BF9" w:rsidRDefault="000E751D" w:rsidP="006D68D4">
            <w:pPr>
              <w:spacing w:after="0" w:line="240" w:lineRule="auto"/>
              <w:rPr>
                <w:rFonts w:ascii="Times New Roman" w:hAnsi="Times New Roman"/>
              </w:rPr>
            </w:pPr>
            <w:r w:rsidRPr="00B56BF9">
              <w:rPr>
                <w:rFonts w:ascii="Times New Roman" w:hAnsi="Times New Roman"/>
              </w:rPr>
              <w:t>Учебная практика</w:t>
            </w:r>
          </w:p>
        </w:tc>
        <w:tc>
          <w:tcPr>
            <w:tcW w:w="331" w:type="pct"/>
          </w:tcPr>
          <w:p w14:paraId="39EADE08" w14:textId="188D15B3" w:rsidR="00EB1DEF" w:rsidRPr="00B56BF9" w:rsidRDefault="000E751D" w:rsidP="006D68D4">
            <w:pPr>
              <w:spacing w:after="0" w:line="240" w:lineRule="auto"/>
              <w:jc w:val="center"/>
              <w:rPr>
                <w:rFonts w:ascii="Times New Roman" w:hAnsi="Times New Roman"/>
                <w:b/>
                <w:bCs/>
              </w:rPr>
            </w:pPr>
            <w:r w:rsidRPr="00B56BF9">
              <w:rPr>
                <w:rFonts w:ascii="Times New Roman" w:hAnsi="Times New Roman"/>
                <w:b/>
                <w:bCs/>
              </w:rPr>
              <w:t>36-72</w:t>
            </w:r>
          </w:p>
        </w:tc>
        <w:tc>
          <w:tcPr>
            <w:tcW w:w="236" w:type="pct"/>
          </w:tcPr>
          <w:p w14:paraId="0254B346" w14:textId="77777777" w:rsidR="00EB1DEF" w:rsidRPr="00B56BF9" w:rsidRDefault="00EB1DEF" w:rsidP="006D68D4">
            <w:pPr>
              <w:spacing w:after="0" w:line="240" w:lineRule="auto"/>
              <w:jc w:val="center"/>
              <w:rPr>
                <w:rFonts w:ascii="Times New Roman" w:hAnsi="Times New Roman"/>
              </w:rPr>
            </w:pPr>
          </w:p>
        </w:tc>
        <w:tc>
          <w:tcPr>
            <w:tcW w:w="236" w:type="pct"/>
          </w:tcPr>
          <w:p w14:paraId="066E3A28" w14:textId="77777777" w:rsidR="00EB1DEF" w:rsidRPr="00B56BF9" w:rsidRDefault="00EB1DEF" w:rsidP="006D68D4">
            <w:pPr>
              <w:spacing w:after="0" w:line="240" w:lineRule="auto"/>
              <w:jc w:val="center"/>
              <w:rPr>
                <w:rFonts w:ascii="Times New Roman" w:hAnsi="Times New Roman"/>
                <w:b/>
                <w:bCs/>
              </w:rPr>
            </w:pPr>
          </w:p>
        </w:tc>
        <w:tc>
          <w:tcPr>
            <w:tcW w:w="472" w:type="pct"/>
          </w:tcPr>
          <w:p w14:paraId="4DB9CD13" w14:textId="77777777" w:rsidR="00EB1DEF" w:rsidRPr="00B56BF9" w:rsidRDefault="00EB1DEF" w:rsidP="006D68D4">
            <w:pPr>
              <w:spacing w:after="0" w:line="240" w:lineRule="auto"/>
              <w:jc w:val="center"/>
              <w:rPr>
                <w:rFonts w:ascii="Times New Roman" w:hAnsi="Times New Roman"/>
                <w:b/>
                <w:bCs/>
              </w:rPr>
            </w:pPr>
          </w:p>
        </w:tc>
        <w:tc>
          <w:tcPr>
            <w:tcW w:w="427" w:type="pct"/>
          </w:tcPr>
          <w:p w14:paraId="6BFD39BE" w14:textId="77777777" w:rsidR="00EB1DEF" w:rsidRPr="00B56BF9" w:rsidRDefault="00EB1DEF" w:rsidP="006D68D4">
            <w:pPr>
              <w:spacing w:after="0" w:line="240" w:lineRule="auto"/>
              <w:jc w:val="center"/>
              <w:rPr>
                <w:rFonts w:ascii="Times New Roman" w:hAnsi="Times New Roman"/>
              </w:rPr>
            </w:pPr>
          </w:p>
        </w:tc>
        <w:tc>
          <w:tcPr>
            <w:tcW w:w="568" w:type="pct"/>
          </w:tcPr>
          <w:p w14:paraId="6C9D157F" w14:textId="77777777" w:rsidR="00EB1DEF" w:rsidRPr="00B56BF9" w:rsidRDefault="00EB1DEF" w:rsidP="006D68D4">
            <w:pPr>
              <w:spacing w:after="0" w:line="240" w:lineRule="auto"/>
              <w:jc w:val="center"/>
              <w:rPr>
                <w:rFonts w:ascii="Times New Roman" w:hAnsi="Times New Roman"/>
              </w:rPr>
            </w:pPr>
          </w:p>
        </w:tc>
        <w:tc>
          <w:tcPr>
            <w:tcW w:w="236" w:type="pct"/>
            <w:vMerge/>
          </w:tcPr>
          <w:p w14:paraId="614EA37E" w14:textId="77777777" w:rsidR="00EB1DEF" w:rsidRPr="00B56BF9" w:rsidRDefault="00EB1DEF" w:rsidP="006D68D4">
            <w:pPr>
              <w:spacing w:after="0" w:line="240" w:lineRule="auto"/>
              <w:jc w:val="center"/>
              <w:rPr>
                <w:rFonts w:ascii="Times New Roman" w:hAnsi="Times New Roman"/>
              </w:rPr>
            </w:pPr>
          </w:p>
        </w:tc>
        <w:tc>
          <w:tcPr>
            <w:tcW w:w="283" w:type="pct"/>
          </w:tcPr>
          <w:p w14:paraId="20E30A71" w14:textId="66744747" w:rsidR="00EB1DEF" w:rsidRPr="00B56BF9" w:rsidRDefault="000E751D" w:rsidP="006D68D4">
            <w:pPr>
              <w:spacing w:after="0" w:line="240" w:lineRule="auto"/>
              <w:jc w:val="center"/>
              <w:rPr>
                <w:rFonts w:ascii="Times New Roman" w:hAnsi="Times New Roman"/>
                <w:b/>
                <w:bCs/>
              </w:rPr>
            </w:pPr>
            <w:r w:rsidRPr="00B56BF9">
              <w:rPr>
                <w:rFonts w:ascii="Times New Roman" w:hAnsi="Times New Roman"/>
                <w:b/>
                <w:bCs/>
              </w:rPr>
              <w:t>36-72</w:t>
            </w:r>
          </w:p>
        </w:tc>
        <w:tc>
          <w:tcPr>
            <w:tcW w:w="568" w:type="pct"/>
          </w:tcPr>
          <w:p w14:paraId="41145995" w14:textId="77777777" w:rsidR="00EB1DEF" w:rsidRPr="00B56BF9" w:rsidRDefault="00EB1DEF" w:rsidP="006D68D4">
            <w:pPr>
              <w:spacing w:after="0" w:line="240" w:lineRule="auto"/>
              <w:jc w:val="center"/>
              <w:rPr>
                <w:rFonts w:ascii="Times New Roman" w:hAnsi="Times New Roman"/>
                <w:b/>
                <w:bCs/>
              </w:rPr>
            </w:pPr>
          </w:p>
        </w:tc>
      </w:tr>
      <w:tr w:rsidR="00EB1DEF" w:rsidRPr="00B56BF9" w14:paraId="721025C1" w14:textId="77777777" w:rsidTr="00E35E8D">
        <w:trPr>
          <w:trHeight w:val="314"/>
        </w:trPr>
        <w:tc>
          <w:tcPr>
            <w:tcW w:w="603" w:type="pct"/>
          </w:tcPr>
          <w:p w14:paraId="34594126" w14:textId="77777777" w:rsidR="00EB1DEF" w:rsidRPr="00B56BF9" w:rsidRDefault="00EB1DEF" w:rsidP="006D68D4">
            <w:pPr>
              <w:spacing w:after="0" w:line="240" w:lineRule="auto"/>
              <w:rPr>
                <w:rFonts w:ascii="Times New Roman" w:hAnsi="Times New Roman"/>
              </w:rPr>
            </w:pPr>
          </w:p>
        </w:tc>
        <w:tc>
          <w:tcPr>
            <w:tcW w:w="1040" w:type="pct"/>
          </w:tcPr>
          <w:p w14:paraId="5F251336" w14:textId="77777777" w:rsidR="00EB1DEF" w:rsidRPr="00B56BF9" w:rsidRDefault="00EB1DEF" w:rsidP="006D68D4">
            <w:pPr>
              <w:spacing w:after="0" w:line="240" w:lineRule="auto"/>
              <w:rPr>
                <w:rFonts w:ascii="Times New Roman" w:hAnsi="Times New Roman"/>
              </w:rPr>
            </w:pPr>
            <w:r w:rsidRPr="00B56BF9">
              <w:rPr>
                <w:rFonts w:ascii="Times New Roman" w:hAnsi="Times New Roman"/>
              </w:rPr>
              <w:t>Производственная практика</w:t>
            </w:r>
          </w:p>
        </w:tc>
        <w:tc>
          <w:tcPr>
            <w:tcW w:w="331" w:type="pct"/>
          </w:tcPr>
          <w:p w14:paraId="2C5EF89A" w14:textId="16461DCA" w:rsidR="00EB1DEF" w:rsidRPr="00B56BF9" w:rsidRDefault="000E751D" w:rsidP="006D68D4">
            <w:pPr>
              <w:spacing w:after="0" w:line="240" w:lineRule="auto"/>
              <w:jc w:val="center"/>
              <w:rPr>
                <w:rFonts w:ascii="Times New Roman" w:hAnsi="Times New Roman"/>
                <w:b/>
                <w:bCs/>
              </w:rPr>
            </w:pPr>
            <w:r w:rsidRPr="00B56BF9">
              <w:rPr>
                <w:rFonts w:ascii="Times New Roman" w:hAnsi="Times New Roman"/>
                <w:b/>
                <w:bCs/>
              </w:rPr>
              <w:t>72-108</w:t>
            </w:r>
          </w:p>
        </w:tc>
        <w:tc>
          <w:tcPr>
            <w:tcW w:w="236" w:type="pct"/>
          </w:tcPr>
          <w:p w14:paraId="5273FAB2" w14:textId="713D3FFC" w:rsidR="00EB1DEF" w:rsidRPr="00B56BF9" w:rsidRDefault="00EB1DEF" w:rsidP="006D68D4">
            <w:pPr>
              <w:spacing w:after="0" w:line="240" w:lineRule="auto"/>
              <w:jc w:val="center"/>
              <w:rPr>
                <w:rFonts w:ascii="Times New Roman" w:hAnsi="Times New Roman"/>
              </w:rPr>
            </w:pPr>
          </w:p>
        </w:tc>
        <w:tc>
          <w:tcPr>
            <w:tcW w:w="236" w:type="pct"/>
          </w:tcPr>
          <w:p w14:paraId="466554D5" w14:textId="77777777" w:rsidR="00EB1DEF" w:rsidRPr="00B56BF9" w:rsidRDefault="00EB1DEF" w:rsidP="006D68D4">
            <w:pPr>
              <w:spacing w:after="0" w:line="240" w:lineRule="auto"/>
              <w:jc w:val="center"/>
              <w:rPr>
                <w:rFonts w:ascii="Times New Roman" w:hAnsi="Times New Roman"/>
                <w:b/>
                <w:bCs/>
              </w:rPr>
            </w:pPr>
          </w:p>
        </w:tc>
        <w:tc>
          <w:tcPr>
            <w:tcW w:w="472" w:type="pct"/>
          </w:tcPr>
          <w:p w14:paraId="387444DF" w14:textId="77777777" w:rsidR="00EB1DEF" w:rsidRPr="00B56BF9" w:rsidRDefault="00EB1DEF" w:rsidP="006D68D4">
            <w:pPr>
              <w:spacing w:after="0" w:line="240" w:lineRule="auto"/>
              <w:jc w:val="center"/>
              <w:rPr>
                <w:rFonts w:ascii="Times New Roman" w:hAnsi="Times New Roman"/>
              </w:rPr>
            </w:pPr>
          </w:p>
        </w:tc>
        <w:tc>
          <w:tcPr>
            <w:tcW w:w="427" w:type="pct"/>
          </w:tcPr>
          <w:p w14:paraId="5F830284" w14:textId="77777777" w:rsidR="00EB1DEF" w:rsidRPr="00B56BF9" w:rsidRDefault="00EB1DEF" w:rsidP="006D68D4">
            <w:pPr>
              <w:spacing w:after="0" w:line="240" w:lineRule="auto"/>
              <w:jc w:val="center"/>
              <w:rPr>
                <w:rFonts w:ascii="Times New Roman" w:hAnsi="Times New Roman"/>
              </w:rPr>
            </w:pPr>
          </w:p>
        </w:tc>
        <w:tc>
          <w:tcPr>
            <w:tcW w:w="568" w:type="pct"/>
          </w:tcPr>
          <w:p w14:paraId="4004642F" w14:textId="77777777" w:rsidR="00EB1DEF" w:rsidRPr="00B56BF9" w:rsidRDefault="00EB1DEF" w:rsidP="006D68D4">
            <w:pPr>
              <w:spacing w:after="0" w:line="240" w:lineRule="auto"/>
              <w:jc w:val="center"/>
              <w:rPr>
                <w:rFonts w:ascii="Times New Roman" w:hAnsi="Times New Roman"/>
              </w:rPr>
            </w:pPr>
          </w:p>
        </w:tc>
        <w:tc>
          <w:tcPr>
            <w:tcW w:w="236" w:type="pct"/>
          </w:tcPr>
          <w:p w14:paraId="03843DF0" w14:textId="77777777" w:rsidR="00EB1DEF" w:rsidRPr="00B56BF9" w:rsidRDefault="00EB1DEF" w:rsidP="006D68D4">
            <w:pPr>
              <w:spacing w:after="0" w:line="240" w:lineRule="auto"/>
              <w:jc w:val="center"/>
              <w:rPr>
                <w:rFonts w:ascii="Times New Roman" w:hAnsi="Times New Roman"/>
              </w:rPr>
            </w:pPr>
          </w:p>
        </w:tc>
        <w:tc>
          <w:tcPr>
            <w:tcW w:w="283" w:type="pct"/>
          </w:tcPr>
          <w:p w14:paraId="0348D205" w14:textId="77777777" w:rsidR="00EB1DEF" w:rsidRPr="00B56BF9" w:rsidRDefault="00EB1DEF" w:rsidP="006D68D4">
            <w:pPr>
              <w:spacing w:after="0" w:line="240" w:lineRule="auto"/>
              <w:jc w:val="center"/>
              <w:rPr>
                <w:rFonts w:ascii="Times New Roman" w:hAnsi="Times New Roman"/>
                <w:b/>
                <w:bCs/>
              </w:rPr>
            </w:pPr>
          </w:p>
        </w:tc>
        <w:tc>
          <w:tcPr>
            <w:tcW w:w="568" w:type="pct"/>
          </w:tcPr>
          <w:p w14:paraId="1BADB547" w14:textId="392C2DFF" w:rsidR="00EB1DEF" w:rsidRPr="00B56BF9" w:rsidRDefault="000E751D" w:rsidP="006D68D4">
            <w:pPr>
              <w:spacing w:after="0" w:line="240" w:lineRule="auto"/>
              <w:jc w:val="center"/>
              <w:rPr>
                <w:rFonts w:ascii="Times New Roman" w:hAnsi="Times New Roman"/>
                <w:b/>
              </w:rPr>
            </w:pPr>
            <w:r w:rsidRPr="00B56BF9">
              <w:rPr>
                <w:rFonts w:ascii="Times New Roman" w:hAnsi="Times New Roman"/>
                <w:b/>
              </w:rPr>
              <w:t>72-108</w:t>
            </w:r>
          </w:p>
        </w:tc>
      </w:tr>
      <w:tr w:rsidR="00EB1DEF" w:rsidRPr="00B56BF9" w14:paraId="3E31ECF4" w14:textId="77777777" w:rsidTr="00E35E8D">
        <w:tc>
          <w:tcPr>
            <w:tcW w:w="603" w:type="pct"/>
          </w:tcPr>
          <w:p w14:paraId="70856076" w14:textId="77777777" w:rsidR="00EB1DEF" w:rsidRPr="00B56BF9" w:rsidRDefault="00EB1DEF" w:rsidP="006D68D4">
            <w:pPr>
              <w:spacing w:after="0" w:line="240" w:lineRule="auto"/>
              <w:rPr>
                <w:rFonts w:ascii="Times New Roman" w:hAnsi="Times New Roman"/>
                <w:i/>
              </w:rPr>
            </w:pPr>
          </w:p>
        </w:tc>
        <w:tc>
          <w:tcPr>
            <w:tcW w:w="1040" w:type="pct"/>
          </w:tcPr>
          <w:p w14:paraId="47D278BE" w14:textId="77777777" w:rsidR="00EB1DEF" w:rsidRPr="00B56BF9" w:rsidRDefault="00EB1DEF" w:rsidP="006D68D4">
            <w:pPr>
              <w:suppressAutoHyphens/>
              <w:spacing w:after="0" w:line="240" w:lineRule="auto"/>
              <w:rPr>
                <w:rFonts w:ascii="Times New Roman" w:hAnsi="Times New Roman"/>
              </w:rPr>
            </w:pPr>
            <w:r w:rsidRPr="00B56BF9">
              <w:rPr>
                <w:rFonts w:ascii="Times New Roman" w:hAnsi="Times New Roman"/>
              </w:rPr>
              <w:t>Промежуточная аттестация</w:t>
            </w:r>
          </w:p>
        </w:tc>
        <w:tc>
          <w:tcPr>
            <w:tcW w:w="331" w:type="pct"/>
          </w:tcPr>
          <w:p w14:paraId="706EDDD3" w14:textId="77777777" w:rsidR="00EB1DEF" w:rsidRPr="00B56BF9" w:rsidRDefault="00EB1DEF" w:rsidP="006D68D4">
            <w:pPr>
              <w:suppressAutoHyphens/>
              <w:spacing w:after="0" w:line="240" w:lineRule="auto"/>
              <w:jc w:val="center"/>
              <w:rPr>
                <w:rFonts w:ascii="Times New Roman" w:hAnsi="Times New Roman"/>
                <w:b/>
                <w:bCs/>
              </w:rPr>
            </w:pPr>
          </w:p>
        </w:tc>
        <w:tc>
          <w:tcPr>
            <w:tcW w:w="236" w:type="pct"/>
            <w:shd w:val="clear" w:color="auto" w:fill="C0C0C0"/>
          </w:tcPr>
          <w:p w14:paraId="6840C875" w14:textId="77777777" w:rsidR="00EB1DEF" w:rsidRPr="00B56BF9" w:rsidRDefault="00EB1DEF" w:rsidP="006D68D4">
            <w:pPr>
              <w:spacing w:after="0" w:line="240" w:lineRule="auto"/>
              <w:jc w:val="center"/>
              <w:rPr>
                <w:rFonts w:ascii="Times New Roman" w:hAnsi="Times New Roman"/>
                <w:i/>
              </w:rPr>
            </w:pPr>
          </w:p>
        </w:tc>
        <w:tc>
          <w:tcPr>
            <w:tcW w:w="236" w:type="pct"/>
            <w:shd w:val="clear" w:color="auto" w:fill="C0C0C0"/>
          </w:tcPr>
          <w:p w14:paraId="1857246C" w14:textId="77777777" w:rsidR="00EB1DEF" w:rsidRPr="00B56BF9" w:rsidRDefault="00EB1DEF" w:rsidP="006D68D4">
            <w:pPr>
              <w:spacing w:after="0" w:line="240" w:lineRule="auto"/>
              <w:jc w:val="center"/>
              <w:rPr>
                <w:rFonts w:ascii="Times New Roman" w:hAnsi="Times New Roman"/>
                <w:i/>
              </w:rPr>
            </w:pPr>
          </w:p>
        </w:tc>
        <w:tc>
          <w:tcPr>
            <w:tcW w:w="472" w:type="pct"/>
            <w:shd w:val="clear" w:color="auto" w:fill="C0C0C0"/>
          </w:tcPr>
          <w:p w14:paraId="621CF6A2" w14:textId="77777777" w:rsidR="00EB1DEF" w:rsidRPr="00B56BF9" w:rsidRDefault="00EB1DEF" w:rsidP="006D68D4">
            <w:pPr>
              <w:spacing w:after="0" w:line="240" w:lineRule="auto"/>
              <w:jc w:val="center"/>
              <w:rPr>
                <w:rFonts w:ascii="Times New Roman" w:hAnsi="Times New Roman"/>
                <w:i/>
              </w:rPr>
            </w:pPr>
          </w:p>
        </w:tc>
        <w:tc>
          <w:tcPr>
            <w:tcW w:w="1514" w:type="pct"/>
            <w:gridSpan w:val="4"/>
            <w:shd w:val="clear" w:color="auto" w:fill="C0C0C0"/>
          </w:tcPr>
          <w:p w14:paraId="0C2E95EC" w14:textId="77777777" w:rsidR="00EB1DEF" w:rsidRPr="00B56BF9" w:rsidRDefault="00EB1DEF" w:rsidP="006D68D4">
            <w:pPr>
              <w:spacing w:after="0" w:line="240" w:lineRule="auto"/>
              <w:jc w:val="center"/>
              <w:rPr>
                <w:rFonts w:ascii="Times New Roman" w:hAnsi="Times New Roman"/>
                <w:i/>
              </w:rPr>
            </w:pPr>
          </w:p>
        </w:tc>
        <w:tc>
          <w:tcPr>
            <w:tcW w:w="568" w:type="pct"/>
          </w:tcPr>
          <w:p w14:paraId="723A35E1" w14:textId="77777777" w:rsidR="00EB1DEF" w:rsidRPr="00B56BF9" w:rsidRDefault="00EB1DEF" w:rsidP="006D68D4">
            <w:pPr>
              <w:suppressAutoHyphens/>
              <w:spacing w:after="0" w:line="240" w:lineRule="auto"/>
              <w:jc w:val="center"/>
              <w:rPr>
                <w:rFonts w:ascii="Times New Roman" w:hAnsi="Times New Roman"/>
              </w:rPr>
            </w:pPr>
          </w:p>
        </w:tc>
      </w:tr>
      <w:tr w:rsidR="000E751D" w:rsidRPr="00B56BF9" w14:paraId="5D6E9B56" w14:textId="77777777" w:rsidTr="00E35E8D">
        <w:tc>
          <w:tcPr>
            <w:tcW w:w="603" w:type="pct"/>
          </w:tcPr>
          <w:p w14:paraId="1C5C1BFE" w14:textId="77777777" w:rsidR="000E751D" w:rsidRPr="00B56BF9" w:rsidRDefault="000E751D" w:rsidP="000E751D">
            <w:pPr>
              <w:spacing w:line="240" w:lineRule="auto"/>
              <w:rPr>
                <w:rFonts w:ascii="Times New Roman" w:hAnsi="Times New Roman"/>
                <w:b/>
                <w:i/>
              </w:rPr>
            </w:pPr>
          </w:p>
        </w:tc>
        <w:tc>
          <w:tcPr>
            <w:tcW w:w="1040" w:type="pct"/>
          </w:tcPr>
          <w:p w14:paraId="14AAA077" w14:textId="77777777" w:rsidR="000E751D" w:rsidRPr="00B56BF9" w:rsidRDefault="000E751D" w:rsidP="000E751D">
            <w:pPr>
              <w:spacing w:line="240" w:lineRule="auto"/>
              <w:rPr>
                <w:rFonts w:ascii="Times New Roman" w:hAnsi="Times New Roman"/>
                <w:b/>
                <w:i/>
              </w:rPr>
            </w:pPr>
            <w:r w:rsidRPr="00B56BF9">
              <w:rPr>
                <w:rFonts w:ascii="Times New Roman" w:hAnsi="Times New Roman"/>
                <w:b/>
                <w:i/>
              </w:rPr>
              <w:t xml:space="preserve">Всего: </w:t>
            </w:r>
          </w:p>
        </w:tc>
        <w:tc>
          <w:tcPr>
            <w:tcW w:w="331" w:type="pct"/>
          </w:tcPr>
          <w:p w14:paraId="70DAA9C1" w14:textId="1A98B5C9" w:rsidR="000E751D" w:rsidRPr="00B56BF9" w:rsidRDefault="000E751D" w:rsidP="000E751D">
            <w:pPr>
              <w:spacing w:after="0" w:line="240" w:lineRule="auto"/>
              <w:jc w:val="center"/>
              <w:rPr>
                <w:rFonts w:ascii="Times New Roman" w:hAnsi="Times New Roman"/>
                <w:b/>
              </w:rPr>
            </w:pPr>
            <w:r w:rsidRPr="00B56BF9">
              <w:rPr>
                <w:rFonts w:ascii="Times New Roman" w:hAnsi="Times New Roman"/>
                <w:b/>
              </w:rPr>
              <w:t>205-326</w:t>
            </w:r>
          </w:p>
        </w:tc>
        <w:tc>
          <w:tcPr>
            <w:tcW w:w="236" w:type="pct"/>
          </w:tcPr>
          <w:p w14:paraId="0FAF379E" w14:textId="04753125" w:rsidR="000E751D" w:rsidRPr="00B56BF9" w:rsidRDefault="000E751D" w:rsidP="000E751D">
            <w:pPr>
              <w:spacing w:after="0" w:line="240" w:lineRule="auto"/>
              <w:jc w:val="center"/>
              <w:rPr>
                <w:rFonts w:ascii="Times New Roman" w:hAnsi="Times New Roman"/>
              </w:rPr>
            </w:pPr>
            <w:r w:rsidRPr="00B56BF9">
              <w:rPr>
                <w:rFonts w:ascii="Times New Roman" w:hAnsi="Times New Roman"/>
              </w:rPr>
              <w:t>97-146</w:t>
            </w:r>
          </w:p>
        </w:tc>
        <w:tc>
          <w:tcPr>
            <w:tcW w:w="236" w:type="pct"/>
          </w:tcPr>
          <w:p w14:paraId="4FF56E75" w14:textId="3A302FF6" w:rsidR="000E751D" w:rsidRPr="00B56BF9" w:rsidRDefault="000E751D" w:rsidP="000E751D">
            <w:pPr>
              <w:spacing w:after="0" w:line="240" w:lineRule="auto"/>
              <w:jc w:val="center"/>
              <w:rPr>
                <w:rFonts w:ascii="Times New Roman" w:hAnsi="Times New Roman"/>
                <w:b/>
              </w:rPr>
            </w:pPr>
          </w:p>
        </w:tc>
        <w:tc>
          <w:tcPr>
            <w:tcW w:w="472" w:type="pct"/>
          </w:tcPr>
          <w:p w14:paraId="159B51FA" w14:textId="365A1DA6" w:rsidR="000E751D" w:rsidRPr="00B56BF9" w:rsidRDefault="000E751D" w:rsidP="000E751D">
            <w:pPr>
              <w:spacing w:after="0" w:line="240" w:lineRule="auto"/>
              <w:jc w:val="center"/>
              <w:rPr>
                <w:rFonts w:ascii="Times New Roman" w:hAnsi="Times New Roman"/>
              </w:rPr>
            </w:pPr>
          </w:p>
        </w:tc>
        <w:tc>
          <w:tcPr>
            <w:tcW w:w="427" w:type="pct"/>
          </w:tcPr>
          <w:p w14:paraId="02A4A4A3" w14:textId="59553EE1" w:rsidR="000E751D" w:rsidRPr="00B56BF9" w:rsidRDefault="000E751D" w:rsidP="000E751D">
            <w:pPr>
              <w:spacing w:after="0" w:line="240" w:lineRule="auto"/>
              <w:jc w:val="center"/>
              <w:rPr>
                <w:rFonts w:ascii="Times New Roman" w:hAnsi="Times New Roman"/>
                <w:b/>
              </w:rPr>
            </w:pPr>
          </w:p>
        </w:tc>
        <w:tc>
          <w:tcPr>
            <w:tcW w:w="568" w:type="pct"/>
          </w:tcPr>
          <w:p w14:paraId="014CB944" w14:textId="3F6D25F0" w:rsidR="000E751D" w:rsidRPr="00B56BF9" w:rsidRDefault="000E751D" w:rsidP="000E751D">
            <w:pPr>
              <w:spacing w:after="0" w:line="240" w:lineRule="auto"/>
              <w:jc w:val="center"/>
              <w:rPr>
                <w:rFonts w:ascii="Times New Roman" w:hAnsi="Times New Roman"/>
                <w:b/>
              </w:rPr>
            </w:pPr>
          </w:p>
        </w:tc>
        <w:tc>
          <w:tcPr>
            <w:tcW w:w="236" w:type="pct"/>
          </w:tcPr>
          <w:p w14:paraId="776C1415" w14:textId="77777777" w:rsidR="000E751D" w:rsidRPr="00B56BF9" w:rsidRDefault="000E751D" w:rsidP="000E751D">
            <w:pPr>
              <w:spacing w:after="0" w:line="240" w:lineRule="auto"/>
              <w:jc w:val="center"/>
              <w:rPr>
                <w:rFonts w:ascii="Times New Roman" w:hAnsi="Times New Roman"/>
                <w:b/>
                <w:vertAlign w:val="superscript"/>
              </w:rPr>
            </w:pPr>
          </w:p>
        </w:tc>
        <w:tc>
          <w:tcPr>
            <w:tcW w:w="283" w:type="pct"/>
          </w:tcPr>
          <w:p w14:paraId="084B6B2E" w14:textId="36984AFC" w:rsidR="000E751D" w:rsidRPr="00B56BF9" w:rsidRDefault="000E751D" w:rsidP="000E751D">
            <w:pPr>
              <w:spacing w:after="0" w:line="240" w:lineRule="auto"/>
              <w:jc w:val="center"/>
              <w:rPr>
                <w:rFonts w:ascii="Times New Roman" w:hAnsi="Times New Roman"/>
                <w:b/>
              </w:rPr>
            </w:pPr>
            <w:r w:rsidRPr="00B56BF9">
              <w:rPr>
                <w:rFonts w:ascii="Times New Roman" w:hAnsi="Times New Roman"/>
                <w:b/>
                <w:bCs/>
              </w:rPr>
              <w:t>36-72</w:t>
            </w:r>
          </w:p>
        </w:tc>
        <w:tc>
          <w:tcPr>
            <w:tcW w:w="568" w:type="pct"/>
          </w:tcPr>
          <w:p w14:paraId="505B6641" w14:textId="7F37EAB5" w:rsidR="000E751D" w:rsidRPr="00B56BF9" w:rsidRDefault="000E751D" w:rsidP="000E751D">
            <w:pPr>
              <w:spacing w:after="0" w:line="240" w:lineRule="auto"/>
              <w:jc w:val="center"/>
              <w:rPr>
                <w:rFonts w:ascii="Times New Roman" w:hAnsi="Times New Roman"/>
                <w:b/>
              </w:rPr>
            </w:pPr>
            <w:r w:rsidRPr="00B56BF9">
              <w:rPr>
                <w:rFonts w:ascii="Times New Roman" w:hAnsi="Times New Roman"/>
                <w:b/>
              </w:rPr>
              <w:t>72-108</w:t>
            </w:r>
          </w:p>
        </w:tc>
      </w:tr>
    </w:tbl>
    <w:p w14:paraId="774A1645" w14:textId="77777777" w:rsidR="00EB1DEF" w:rsidRDefault="00EB1DEF" w:rsidP="00856E12">
      <w:pPr>
        <w:spacing w:after="0" w:line="240" w:lineRule="auto"/>
        <w:ind w:firstLine="709"/>
        <w:jc w:val="both"/>
        <w:rPr>
          <w:rFonts w:ascii="Times New Roman" w:hAnsi="Times New Roman"/>
          <w:b/>
          <w:iCs/>
          <w:sz w:val="24"/>
          <w:szCs w:val="24"/>
          <w:highlight w:val="cyan"/>
        </w:rPr>
      </w:pPr>
    </w:p>
    <w:p w14:paraId="704541B6" w14:textId="77777777" w:rsidR="00EB1DEF" w:rsidRDefault="00EB1DEF" w:rsidP="00B56BF9">
      <w:pPr>
        <w:ind w:left="708"/>
        <w:rPr>
          <w:rFonts w:ascii="Times New Roman" w:hAnsi="Times New Roman"/>
          <w:b/>
          <w:sz w:val="24"/>
          <w:szCs w:val="24"/>
        </w:rPr>
      </w:pPr>
      <w:r>
        <w:rPr>
          <w:highlight w:val="cyan"/>
        </w:rPr>
        <w:br w:type="page"/>
      </w:r>
      <w:r w:rsidRPr="008405E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7775"/>
        <w:gridCol w:w="1923"/>
        <w:gridCol w:w="2039"/>
        <w:gridCol w:w="2039"/>
      </w:tblGrid>
      <w:tr w:rsidR="00B56BF9" w:rsidRPr="00B56BF9" w14:paraId="5C04ED6D" w14:textId="77777777" w:rsidTr="00B56BF9">
        <w:trPr>
          <w:trHeight w:val="1204"/>
        </w:trPr>
        <w:tc>
          <w:tcPr>
            <w:tcW w:w="875" w:type="pct"/>
          </w:tcPr>
          <w:p w14:paraId="2BF6CBA5" w14:textId="77777777" w:rsidR="00B56BF9" w:rsidRPr="00B56BF9" w:rsidRDefault="00B56BF9" w:rsidP="00E35E8D">
            <w:pPr>
              <w:spacing w:after="0"/>
              <w:jc w:val="center"/>
              <w:rPr>
                <w:rFonts w:ascii="Times New Roman" w:hAnsi="Times New Roman"/>
                <w:b/>
              </w:rPr>
            </w:pPr>
            <w:r w:rsidRPr="00B56BF9">
              <w:rPr>
                <w:rFonts w:ascii="Times New Roman" w:hAnsi="Times New Roman"/>
                <w:b/>
                <w:bCs/>
              </w:rPr>
              <w:t>Наименование разделов и тем профессионального модуля (ПМ), междисциплинарных курсов (МДК)</w:t>
            </w:r>
          </w:p>
        </w:tc>
        <w:tc>
          <w:tcPr>
            <w:tcW w:w="2331" w:type="pct"/>
            <w:vAlign w:val="center"/>
          </w:tcPr>
          <w:p w14:paraId="35EF3B67" w14:textId="77777777" w:rsidR="00B56BF9" w:rsidRPr="00B56BF9" w:rsidRDefault="00B56BF9" w:rsidP="00E35E8D">
            <w:pPr>
              <w:suppressAutoHyphens/>
              <w:spacing w:after="0"/>
              <w:jc w:val="center"/>
              <w:rPr>
                <w:rFonts w:ascii="Times New Roman" w:hAnsi="Times New Roman"/>
                <w:b/>
                <w:bCs/>
              </w:rPr>
            </w:pPr>
            <w:r w:rsidRPr="00B56BF9">
              <w:rPr>
                <w:rFonts w:ascii="Times New Roman" w:hAnsi="Times New Roman"/>
                <w:b/>
                <w:bCs/>
              </w:rPr>
              <w:t>Содержание учебного материала,</w:t>
            </w:r>
          </w:p>
          <w:p w14:paraId="35C6BCAE" w14:textId="77777777" w:rsidR="00B56BF9" w:rsidRPr="00B56BF9" w:rsidRDefault="00B56BF9" w:rsidP="00E35E8D">
            <w:pPr>
              <w:suppressAutoHyphens/>
              <w:spacing w:after="0"/>
              <w:jc w:val="center"/>
              <w:rPr>
                <w:rFonts w:ascii="Times New Roman" w:hAnsi="Times New Roman"/>
                <w:b/>
              </w:rPr>
            </w:pPr>
            <w:r w:rsidRPr="00B56BF9">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80" w:type="pct"/>
            <w:gridSpan w:val="2"/>
            <w:vAlign w:val="center"/>
          </w:tcPr>
          <w:p w14:paraId="2B76E46E" w14:textId="7AD7B1DE" w:rsidR="00B56BF9" w:rsidRPr="00B56BF9" w:rsidRDefault="00B56BF9" w:rsidP="00E35E8D">
            <w:pPr>
              <w:spacing w:after="0"/>
              <w:jc w:val="center"/>
              <w:rPr>
                <w:rFonts w:ascii="Times New Roman" w:eastAsia="Calibri" w:hAnsi="Times New Roman"/>
                <w:b/>
                <w:bCs/>
                <w:lang w:eastAsia="en-US"/>
              </w:rPr>
            </w:pPr>
            <w:r w:rsidRPr="00B56BF9">
              <w:rPr>
                <w:rFonts w:ascii="Times New Roman" w:hAnsi="Times New Roman"/>
                <w:b/>
                <w:bCs/>
              </w:rPr>
              <w:t xml:space="preserve">Объем, акад. ч / в том числе в форме практической подготовки, </w:t>
            </w:r>
            <w:proofErr w:type="spellStart"/>
            <w:r w:rsidRPr="00B56BF9">
              <w:rPr>
                <w:rFonts w:ascii="Times New Roman" w:hAnsi="Times New Roman"/>
                <w:b/>
                <w:bCs/>
              </w:rPr>
              <w:t>акад</w:t>
            </w:r>
            <w:proofErr w:type="spellEnd"/>
            <w:r w:rsidRPr="00B56BF9">
              <w:rPr>
                <w:rFonts w:ascii="Times New Roman" w:hAnsi="Times New Roman"/>
                <w:b/>
                <w:bCs/>
              </w:rPr>
              <w:t xml:space="preserve"> ч</w:t>
            </w:r>
          </w:p>
        </w:tc>
        <w:tc>
          <w:tcPr>
            <w:tcW w:w="613" w:type="pct"/>
          </w:tcPr>
          <w:p w14:paraId="725C5A3E" w14:textId="27B0248C" w:rsidR="00B56BF9" w:rsidRPr="00B56BF9" w:rsidRDefault="00B56BF9" w:rsidP="00E35E8D">
            <w:pPr>
              <w:spacing w:after="0"/>
              <w:jc w:val="center"/>
              <w:rPr>
                <w:rFonts w:ascii="Times New Roman" w:hAnsi="Times New Roman"/>
                <w:b/>
                <w:bCs/>
              </w:rPr>
            </w:pPr>
            <w:r w:rsidRPr="00B56BF9">
              <w:rPr>
                <w:rFonts w:ascii="Times New Roman" w:eastAsia="Calibri" w:hAnsi="Times New Roman"/>
                <w:b/>
                <w:bCs/>
                <w:lang w:eastAsia="en-US"/>
              </w:rPr>
              <w:t>Код ПК, ОК</w:t>
            </w:r>
          </w:p>
        </w:tc>
      </w:tr>
      <w:tr w:rsidR="00B56BF9" w:rsidRPr="00B56BF9" w14:paraId="274CF6A5" w14:textId="77777777" w:rsidTr="00B56BF9">
        <w:tc>
          <w:tcPr>
            <w:tcW w:w="875" w:type="pct"/>
          </w:tcPr>
          <w:p w14:paraId="44154D75" w14:textId="77777777" w:rsidR="00B56BF9" w:rsidRPr="00B56BF9" w:rsidRDefault="00B56BF9" w:rsidP="00E35E8D">
            <w:pPr>
              <w:spacing w:after="0"/>
              <w:jc w:val="center"/>
              <w:rPr>
                <w:rFonts w:ascii="Times New Roman" w:hAnsi="Times New Roman"/>
                <w:b/>
              </w:rPr>
            </w:pPr>
            <w:r w:rsidRPr="00B56BF9">
              <w:rPr>
                <w:rFonts w:ascii="Times New Roman" w:hAnsi="Times New Roman"/>
                <w:b/>
              </w:rPr>
              <w:t>1</w:t>
            </w:r>
          </w:p>
        </w:tc>
        <w:tc>
          <w:tcPr>
            <w:tcW w:w="2331" w:type="pct"/>
          </w:tcPr>
          <w:p w14:paraId="004959B3" w14:textId="77777777" w:rsidR="00B56BF9" w:rsidRPr="00B56BF9" w:rsidRDefault="00B56BF9" w:rsidP="00E35E8D">
            <w:pPr>
              <w:spacing w:after="0"/>
              <w:jc w:val="center"/>
              <w:rPr>
                <w:rFonts w:ascii="Times New Roman" w:hAnsi="Times New Roman"/>
                <w:b/>
                <w:bCs/>
              </w:rPr>
            </w:pPr>
            <w:r w:rsidRPr="00B56BF9">
              <w:rPr>
                <w:rFonts w:ascii="Times New Roman" w:hAnsi="Times New Roman"/>
                <w:b/>
                <w:bCs/>
              </w:rPr>
              <w:t>2</w:t>
            </w:r>
          </w:p>
        </w:tc>
        <w:tc>
          <w:tcPr>
            <w:tcW w:w="1180" w:type="pct"/>
            <w:gridSpan w:val="2"/>
            <w:vAlign w:val="center"/>
          </w:tcPr>
          <w:p w14:paraId="4EDCD4A6" w14:textId="0C854184" w:rsidR="00B56BF9" w:rsidRPr="00B56BF9" w:rsidRDefault="00B56BF9" w:rsidP="00E35E8D">
            <w:pPr>
              <w:spacing w:after="0"/>
              <w:jc w:val="center"/>
              <w:rPr>
                <w:rFonts w:ascii="Times New Roman" w:hAnsi="Times New Roman"/>
                <w:b/>
                <w:bCs/>
              </w:rPr>
            </w:pPr>
            <w:r w:rsidRPr="00B56BF9">
              <w:rPr>
                <w:rFonts w:ascii="Times New Roman" w:hAnsi="Times New Roman"/>
                <w:b/>
                <w:bCs/>
              </w:rPr>
              <w:t>3</w:t>
            </w:r>
          </w:p>
        </w:tc>
        <w:tc>
          <w:tcPr>
            <w:tcW w:w="613" w:type="pct"/>
          </w:tcPr>
          <w:p w14:paraId="1C782360" w14:textId="0B261413" w:rsidR="00B56BF9" w:rsidRPr="00B56BF9" w:rsidRDefault="00B56BF9" w:rsidP="00E35E8D">
            <w:pPr>
              <w:spacing w:after="0"/>
              <w:jc w:val="center"/>
              <w:rPr>
                <w:rFonts w:ascii="Times New Roman" w:hAnsi="Times New Roman"/>
                <w:b/>
                <w:bCs/>
              </w:rPr>
            </w:pPr>
            <w:r w:rsidRPr="00B56BF9">
              <w:rPr>
                <w:rFonts w:ascii="Times New Roman" w:hAnsi="Times New Roman"/>
                <w:b/>
                <w:bCs/>
              </w:rPr>
              <w:t>4</w:t>
            </w:r>
          </w:p>
        </w:tc>
      </w:tr>
      <w:tr w:rsidR="00B56BF9" w:rsidRPr="00B56BF9" w14:paraId="1047DBF7" w14:textId="77777777" w:rsidTr="00B56BF9">
        <w:tc>
          <w:tcPr>
            <w:tcW w:w="875" w:type="pct"/>
          </w:tcPr>
          <w:p w14:paraId="53F69E0F" w14:textId="77777777" w:rsidR="00B56BF9" w:rsidRPr="00B56BF9" w:rsidRDefault="00B56BF9" w:rsidP="000E751D">
            <w:pPr>
              <w:spacing w:after="0"/>
              <w:jc w:val="center"/>
              <w:rPr>
                <w:rFonts w:ascii="Times New Roman" w:hAnsi="Times New Roman"/>
                <w:b/>
              </w:rPr>
            </w:pPr>
          </w:p>
        </w:tc>
        <w:tc>
          <w:tcPr>
            <w:tcW w:w="2331" w:type="pct"/>
          </w:tcPr>
          <w:p w14:paraId="371A8762" w14:textId="77777777" w:rsidR="00B56BF9" w:rsidRPr="00B56BF9" w:rsidRDefault="00B56BF9" w:rsidP="000E751D">
            <w:pPr>
              <w:spacing w:after="0"/>
              <w:jc w:val="center"/>
              <w:rPr>
                <w:rFonts w:ascii="Times New Roman" w:hAnsi="Times New Roman"/>
                <w:b/>
                <w:bCs/>
              </w:rPr>
            </w:pPr>
          </w:p>
        </w:tc>
        <w:tc>
          <w:tcPr>
            <w:tcW w:w="567" w:type="pct"/>
          </w:tcPr>
          <w:p w14:paraId="0FC87D97" w14:textId="43FACCF2" w:rsidR="00B56BF9" w:rsidRPr="00B56BF9" w:rsidRDefault="00B56BF9" w:rsidP="000E751D">
            <w:pPr>
              <w:spacing w:after="0"/>
              <w:jc w:val="center"/>
              <w:rPr>
                <w:rFonts w:ascii="Times New Roman" w:hAnsi="Times New Roman"/>
                <w:b/>
                <w:bCs/>
              </w:rPr>
            </w:pPr>
            <w:proofErr w:type="spellStart"/>
            <w:r w:rsidRPr="00B56BF9">
              <w:rPr>
                <w:rFonts w:ascii="Times New Roman" w:hAnsi="Times New Roman"/>
                <w:b/>
                <w:bCs/>
                <w:color w:val="000000"/>
              </w:rPr>
              <w:t>Обязат</w:t>
            </w:r>
            <w:proofErr w:type="spellEnd"/>
            <w:r w:rsidRPr="00B56BF9">
              <w:rPr>
                <w:rFonts w:ascii="Times New Roman" w:hAnsi="Times New Roman"/>
                <w:b/>
                <w:bCs/>
                <w:color w:val="000000"/>
              </w:rPr>
              <w:t>. часть ОП с учетом интенсификации 40%</w:t>
            </w:r>
          </w:p>
        </w:tc>
        <w:tc>
          <w:tcPr>
            <w:tcW w:w="613" w:type="pct"/>
          </w:tcPr>
          <w:p w14:paraId="321859CE" w14:textId="07953A5B" w:rsidR="00B56BF9" w:rsidRPr="00B56BF9" w:rsidRDefault="00B56BF9" w:rsidP="000E751D">
            <w:pPr>
              <w:spacing w:after="0"/>
              <w:jc w:val="center"/>
              <w:rPr>
                <w:rFonts w:ascii="Times New Roman" w:hAnsi="Times New Roman"/>
                <w:b/>
                <w:bCs/>
              </w:rPr>
            </w:pPr>
            <w:proofErr w:type="spellStart"/>
            <w:r w:rsidRPr="00B56BF9">
              <w:rPr>
                <w:rFonts w:ascii="Times New Roman" w:hAnsi="Times New Roman"/>
                <w:b/>
                <w:bCs/>
                <w:color w:val="000000"/>
              </w:rPr>
              <w:t>Обязат</w:t>
            </w:r>
            <w:proofErr w:type="spellEnd"/>
            <w:r w:rsidRPr="00B56BF9">
              <w:rPr>
                <w:rFonts w:ascii="Times New Roman" w:hAnsi="Times New Roman"/>
                <w:b/>
                <w:bCs/>
                <w:color w:val="000000"/>
              </w:rPr>
              <w:t>. часть ОП</w:t>
            </w:r>
          </w:p>
        </w:tc>
        <w:tc>
          <w:tcPr>
            <w:tcW w:w="613" w:type="pct"/>
          </w:tcPr>
          <w:p w14:paraId="1986CC2B" w14:textId="08D6C38B" w:rsidR="00B56BF9" w:rsidRPr="00B56BF9" w:rsidRDefault="00B56BF9" w:rsidP="000E751D">
            <w:pPr>
              <w:spacing w:after="0"/>
              <w:jc w:val="center"/>
              <w:rPr>
                <w:rFonts w:ascii="Times New Roman" w:hAnsi="Times New Roman"/>
                <w:b/>
                <w:bCs/>
              </w:rPr>
            </w:pPr>
          </w:p>
        </w:tc>
      </w:tr>
      <w:tr w:rsidR="00B56BF9" w:rsidRPr="00B56BF9" w14:paraId="7D7E445F" w14:textId="77777777" w:rsidTr="00B56BF9">
        <w:tc>
          <w:tcPr>
            <w:tcW w:w="875" w:type="pct"/>
          </w:tcPr>
          <w:p w14:paraId="1DD07FF8" w14:textId="77777777" w:rsidR="00B56BF9" w:rsidRPr="00B56BF9" w:rsidRDefault="00B56BF9" w:rsidP="00E35E8D">
            <w:pPr>
              <w:spacing w:after="0"/>
              <w:jc w:val="center"/>
              <w:rPr>
                <w:rFonts w:ascii="Times New Roman" w:hAnsi="Times New Roman"/>
                <w:b/>
              </w:rPr>
            </w:pPr>
          </w:p>
        </w:tc>
        <w:tc>
          <w:tcPr>
            <w:tcW w:w="2331" w:type="pct"/>
          </w:tcPr>
          <w:p w14:paraId="62CA0EBB" w14:textId="77777777" w:rsidR="00B56BF9" w:rsidRPr="00B56BF9" w:rsidRDefault="00B56BF9" w:rsidP="00E35E8D">
            <w:pPr>
              <w:spacing w:after="0"/>
              <w:jc w:val="center"/>
              <w:rPr>
                <w:rFonts w:ascii="Times New Roman" w:hAnsi="Times New Roman"/>
                <w:b/>
                <w:bCs/>
              </w:rPr>
            </w:pPr>
          </w:p>
        </w:tc>
        <w:tc>
          <w:tcPr>
            <w:tcW w:w="567" w:type="pct"/>
            <w:vAlign w:val="center"/>
          </w:tcPr>
          <w:p w14:paraId="7CA3FA44" w14:textId="1C820EE0" w:rsidR="00B56BF9" w:rsidRPr="00B56BF9" w:rsidRDefault="00B56BF9" w:rsidP="00E35E8D">
            <w:pPr>
              <w:spacing w:after="0"/>
              <w:jc w:val="center"/>
              <w:rPr>
                <w:rFonts w:ascii="Times New Roman" w:hAnsi="Times New Roman"/>
                <w:b/>
                <w:bCs/>
              </w:rPr>
            </w:pPr>
            <w:r w:rsidRPr="00B56BF9">
              <w:rPr>
                <w:rFonts w:ascii="Times New Roman" w:hAnsi="Times New Roman"/>
                <w:b/>
                <w:bCs/>
              </w:rPr>
              <w:t>205/205</w:t>
            </w:r>
          </w:p>
        </w:tc>
        <w:tc>
          <w:tcPr>
            <w:tcW w:w="613" w:type="pct"/>
          </w:tcPr>
          <w:p w14:paraId="28E168EC" w14:textId="22B77BC0" w:rsidR="00B56BF9" w:rsidRPr="00B56BF9" w:rsidRDefault="00B56BF9" w:rsidP="00E35E8D">
            <w:pPr>
              <w:spacing w:after="0"/>
              <w:jc w:val="center"/>
              <w:rPr>
                <w:rFonts w:ascii="Times New Roman" w:hAnsi="Times New Roman"/>
                <w:b/>
                <w:bCs/>
              </w:rPr>
            </w:pPr>
            <w:r w:rsidRPr="00B56BF9">
              <w:rPr>
                <w:rFonts w:ascii="Times New Roman" w:hAnsi="Times New Roman"/>
                <w:b/>
                <w:bCs/>
              </w:rPr>
              <w:t>326/326</w:t>
            </w:r>
          </w:p>
        </w:tc>
        <w:tc>
          <w:tcPr>
            <w:tcW w:w="613" w:type="pct"/>
          </w:tcPr>
          <w:p w14:paraId="39C4F6D8" w14:textId="6B39F10D" w:rsidR="00B56BF9" w:rsidRPr="00B56BF9" w:rsidRDefault="00B56BF9" w:rsidP="00E35E8D">
            <w:pPr>
              <w:spacing w:after="0"/>
              <w:jc w:val="center"/>
              <w:rPr>
                <w:rFonts w:ascii="Times New Roman" w:hAnsi="Times New Roman"/>
                <w:b/>
                <w:bCs/>
              </w:rPr>
            </w:pPr>
          </w:p>
        </w:tc>
      </w:tr>
      <w:tr w:rsidR="00B56BF9" w:rsidRPr="00B56BF9" w14:paraId="54F51A87" w14:textId="77777777" w:rsidTr="00B56BF9">
        <w:tc>
          <w:tcPr>
            <w:tcW w:w="3207" w:type="pct"/>
            <w:gridSpan w:val="2"/>
          </w:tcPr>
          <w:p w14:paraId="4E9EEE09" w14:textId="77777777" w:rsidR="00B56BF9" w:rsidRPr="00B56BF9" w:rsidRDefault="00B56BF9" w:rsidP="00E35E8D">
            <w:pPr>
              <w:spacing w:after="0"/>
              <w:rPr>
                <w:rFonts w:ascii="Times New Roman" w:hAnsi="Times New Roman"/>
                <w:b/>
                <w:highlight w:val="yellow"/>
              </w:rPr>
            </w:pPr>
            <w:r w:rsidRPr="00B56BF9">
              <w:rPr>
                <w:rFonts w:ascii="Times New Roman" w:hAnsi="Times New Roman"/>
                <w:b/>
              </w:rPr>
              <w:t>Раздел 1.</w:t>
            </w:r>
            <w:r w:rsidRPr="00B56BF9">
              <w:rPr>
                <w:rFonts w:ascii="Times New Roman" w:hAnsi="Times New Roman"/>
                <w:b/>
                <w:color w:val="000000"/>
              </w:rPr>
              <w:t xml:space="preserve"> Испытание кабелей и проводов</w:t>
            </w:r>
          </w:p>
        </w:tc>
        <w:tc>
          <w:tcPr>
            <w:tcW w:w="567" w:type="pct"/>
            <w:vAlign w:val="center"/>
          </w:tcPr>
          <w:p w14:paraId="421E9DCB" w14:textId="6E3909A4" w:rsidR="00B56BF9" w:rsidRPr="00B56BF9" w:rsidRDefault="00B56BF9" w:rsidP="00E35E8D">
            <w:pPr>
              <w:suppressAutoHyphens/>
              <w:spacing w:after="0"/>
              <w:jc w:val="center"/>
              <w:rPr>
                <w:rFonts w:ascii="Times New Roman" w:hAnsi="Times New Roman"/>
                <w:b/>
                <w:highlight w:val="yellow"/>
              </w:rPr>
            </w:pPr>
          </w:p>
        </w:tc>
        <w:tc>
          <w:tcPr>
            <w:tcW w:w="613" w:type="pct"/>
          </w:tcPr>
          <w:p w14:paraId="3EB5FA86" w14:textId="77777777" w:rsidR="00B56BF9" w:rsidRPr="00B56BF9" w:rsidRDefault="00B56BF9" w:rsidP="00E35E8D">
            <w:pPr>
              <w:suppressAutoHyphens/>
              <w:spacing w:after="0"/>
              <w:jc w:val="both"/>
              <w:rPr>
                <w:rFonts w:ascii="Times New Roman" w:hAnsi="Times New Roman"/>
                <w:i/>
                <w:highlight w:val="green"/>
              </w:rPr>
            </w:pPr>
          </w:p>
        </w:tc>
        <w:tc>
          <w:tcPr>
            <w:tcW w:w="613" w:type="pct"/>
          </w:tcPr>
          <w:p w14:paraId="2B985C60" w14:textId="6A830078" w:rsidR="00B56BF9" w:rsidRPr="00B56BF9" w:rsidRDefault="00B56BF9" w:rsidP="00E35E8D">
            <w:pPr>
              <w:suppressAutoHyphens/>
              <w:spacing w:after="0"/>
              <w:jc w:val="both"/>
              <w:rPr>
                <w:rFonts w:ascii="Times New Roman" w:hAnsi="Times New Roman"/>
                <w:i/>
                <w:highlight w:val="green"/>
              </w:rPr>
            </w:pPr>
          </w:p>
        </w:tc>
      </w:tr>
      <w:tr w:rsidR="00B56BF9" w:rsidRPr="00B56BF9" w14:paraId="31F8F34E" w14:textId="77777777" w:rsidTr="00B56BF9">
        <w:trPr>
          <w:trHeight w:val="20"/>
        </w:trPr>
        <w:tc>
          <w:tcPr>
            <w:tcW w:w="3207" w:type="pct"/>
            <w:gridSpan w:val="2"/>
          </w:tcPr>
          <w:p w14:paraId="5A0799D6" w14:textId="77777777" w:rsidR="00B56BF9" w:rsidRPr="00B56BF9" w:rsidRDefault="00B56BF9" w:rsidP="00E35E8D">
            <w:pPr>
              <w:spacing w:after="0"/>
              <w:rPr>
                <w:rFonts w:ascii="Times New Roman" w:hAnsi="Times New Roman"/>
                <w:b/>
                <w:i/>
                <w:highlight w:val="yellow"/>
              </w:rPr>
            </w:pPr>
            <w:r w:rsidRPr="00B56BF9">
              <w:rPr>
                <w:rFonts w:ascii="Times New Roman" w:hAnsi="Times New Roman"/>
                <w:b/>
                <w:bCs/>
              </w:rPr>
              <w:t xml:space="preserve">МДК.03.01 </w:t>
            </w:r>
            <w:r w:rsidRPr="00B56BF9">
              <w:rPr>
                <w:rFonts w:ascii="Times New Roman" w:hAnsi="Times New Roman"/>
                <w:b/>
                <w:color w:val="000000"/>
              </w:rPr>
              <w:t>Испытание кабелей и проводов</w:t>
            </w:r>
          </w:p>
        </w:tc>
        <w:tc>
          <w:tcPr>
            <w:tcW w:w="567" w:type="pct"/>
          </w:tcPr>
          <w:p w14:paraId="70A59D0D" w14:textId="1D33CD18" w:rsidR="00B56BF9" w:rsidRPr="00B56BF9" w:rsidRDefault="00B56BF9" w:rsidP="00E35E8D">
            <w:pPr>
              <w:suppressAutoHyphens/>
              <w:spacing w:after="0"/>
              <w:jc w:val="center"/>
              <w:rPr>
                <w:rFonts w:ascii="Times New Roman" w:hAnsi="Times New Roman"/>
                <w:b/>
                <w:bCs/>
              </w:rPr>
            </w:pPr>
          </w:p>
        </w:tc>
        <w:tc>
          <w:tcPr>
            <w:tcW w:w="613" w:type="pct"/>
          </w:tcPr>
          <w:p w14:paraId="7423D3E7" w14:textId="77777777" w:rsidR="00B56BF9" w:rsidRPr="00B56BF9" w:rsidRDefault="00B56BF9" w:rsidP="00E35E8D">
            <w:pPr>
              <w:suppressAutoHyphens/>
              <w:spacing w:after="0"/>
              <w:jc w:val="both"/>
              <w:rPr>
                <w:rFonts w:ascii="Times New Roman" w:hAnsi="Times New Roman"/>
                <w:i/>
                <w:highlight w:val="green"/>
              </w:rPr>
            </w:pPr>
          </w:p>
        </w:tc>
        <w:tc>
          <w:tcPr>
            <w:tcW w:w="613" w:type="pct"/>
          </w:tcPr>
          <w:p w14:paraId="1C86F4A9" w14:textId="6658B4FA" w:rsidR="00B56BF9" w:rsidRPr="00B56BF9" w:rsidRDefault="00B56BF9" w:rsidP="00E35E8D">
            <w:pPr>
              <w:suppressAutoHyphens/>
              <w:spacing w:after="0"/>
              <w:jc w:val="both"/>
              <w:rPr>
                <w:rFonts w:ascii="Times New Roman" w:hAnsi="Times New Roman"/>
                <w:i/>
                <w:highlight w:val="green"/>
              </w:rPr>
            </w:pPr>
          </w:p>
        </w:tc>
      </w:tr>
      <w:tr w:rsidR="00B56BF9" w:rsidRPr="00B56BF9" w14:paraId="0F3B79B4" w14:textId="77777777" w:rsidTr="00B56BF9">
        <w:tc>
          <w:tcPr>
            <w:tcW w:w="875" w:type="pct"/>
            <w:vMerge w:val="restart"/>
          </w:tcPr>
          <w:p w14:paraId="369ABF58"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1.1 </w:t>
            </w:r>
            <w:r w:rsidRPr="00B56BF9">
              <w:rPr>
                <w:rFonts w:ascii="Times New Roman" w:hAnsi="Times New Roman"/>
              </w:rPr>
              <w:t>Общие вопросы испытаний кабелей и проводов</w:t>
            </w:r>
          </w:p>
          <w:p w14:paraId="69AB6A2F" w14:textId="77777777" w:rsidR="00B56BF9" w:rsidRPr="00B56BF9" w:rsidRDefault="00B56BF9" w:rsidP="00E35E8D">
            <w:pPr>
              <w:spacing w:after="0"/>
              <w:rPr>
                <w:rFonts w:ascii="Times New Roman" w:hAnsi="Times New Roman"/>
                <w:b/>
                <w:bCs/>
              </w:rPr>
            </w:pPr>
          </w:p>
        </w:tc>
        <w:tc>
          <w:tcPr>
            <w:tcW w:w="2331" w:type="pct"/>
          </w:tcPr>
          <w:p w14:paraId="70157765" w14:textId="77777777" w:rsidR="00B56BF9" w:rsidRPr="00B56BF9" w:rsidRDefault="00B56BF9" w:rsidP="00E35E8D">
            <w:pPr>
              <w:spacing w:after="0"/>
              <w:rPr>
                <w:rFonts w:ascii="Times New Roman" w:hAnsi="Times New Roman"/>
                <w:b/>
              </w:rPr>
            </w:pPr>
            <w:r w:rsidRPr="00B56BF9">
              <w:rPr>
                <w:rFonts w:ascii="Times New Roman" w:hAnsi="Times New Roman"/>
                <w:b/>
                <w:bCs/>
              </w:rPr>
              <w:t xml:space="preserve">Содержание </w:t>
            </w:r>
          </w:p>
        </w:tc>
        <w:tc>
          <w:tcPr>
            <w:tcW w:w="567" w:type="pct"/>
          </w:tcPr>
          <w:p w14:paraId="0292543B" w14:textId="674FD693" w:rsidR="00B56BF9" w:rsidRPr="00B56BF9" w:rsidRDefault="00B56BF9" w:rsidP="00E35E8D">
            <w:pPr>
              <w:suppressAutoHyphens/>
              <w:spacing w:after="0"/>
              <w:jc w:val="center"/>
              <w:rPr>
                <w:rFonts w:ascii="Times New Roman" w:hAnsi="Times New Roman"/>
                <w:b/>
              </w:rPr>
            </w:pPr>
          </w:p>
        </w:tc>
        <w:tc>
          <w:tcPr>
            <w:tcW w:w="613" w:type="pct"/>
          </w:tcPr>
          <w:p w14:paraId="1A07A70D" w14:textId="77777777" w:rsidR="00B56BF9" w:rsidRPr="00B56BF9" w:rsidRDefault="00B56BF9" w:rsidP="00E35E8D">
            <w:pPr>
              <w:suppressAutoHyphens/>
              <w:spacing w:after="0"/>
              <w:jc w:val="both"/>
              <w:rPr>
                <w:rFonts w:ascii="Times New Roman" w:hAnsi="Times New Roman"/>
                <w:i/>
                <w:iCs/>
              </w:rPr>
            </w:pPr>
          </w:p>
        </w:tc>
        <w:tc>
          <w:tcPr>
            <w:tcW w:w="613" w:type="pct"/>
          </w:tcPr>
          <w:p w14:paraId="42B61CB2" w14:textId="1D853324" w:rsidR="00B56BF9" w:rsidRPr="00B56BF9" w:rsidRDefault="00B56BF9" w:rsidP="00E35E8D">
            <w:pPr>
              <w:suppressAutoHyphens/>
              <w:spacing w:after="0"/>
              <w:jc w:val="both"/>
              <w:rPr>
                <w:rFonts w:ascii="Times New Roman" w:hAnsi="Times New Roman"/>
                <w:i/>
                <w:iCs/>
              </w:rPr>
            </w:pPr>
          </w:p>
        </w:tc>
      </w:tr>
      <w:tr w:rsidR="00B56BF9" w:rsidRPr="00B56BF9" w14:paraId="5AA162FE" w14:textId="77777777" w:rsidTr="00B56BF9">
        <w:tc>
          <w:tcPr>
            <w:tcW w:w="875" w:type="pct"/>
            <w:vMerge/>
          </w:tcPr>
          <w:p w14:paraId="77B8ABC1" w14:textId="77777777" w:rsidR="00B56BF9" w:rsidRPr="00B56BF9" w:rsidRDefault="00B56BF9" w:rsidP="002F1859">
            <w:pPr>
              <w:spacing w:after="0"/>
              <w:rPr>
                <w:rFonts w:ascii="Times New Roman" w:hAnsi="Times New Roman"/>
                <w:b/>
                <w:bCs/>
              </w:rPr>
            </w:pPr>
          </w:p>
        </w:tc>
        <w:tc>
          <w:tcPr>
            <w:tcW w:w="2331" w:type="pct"/>
          </w:tcPr>
          <w:p w14:paraId="02A20241"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1. Классификация видов испытаний </w:t>
            </w:r>
            <w:proofErr w:type="gramStart"/>
            <w:r w:rsidRPr="00B56BF9">
              <w:rPr>
                <w:rFonts w:ascii="Times New Roman" w:hAnsi="Times New Roman"/>
              </w:rPr>
              <w:t>кабельной  продукции</w:t>
            </w:r>
            <w:proofErr w:type="gramEnd"/>
          </w:p>
        </w:tc>
        <w:tc>
          <w:tcPr>
            <w:tcW w:w="567" w:type="pct"/>
          </w:tcPr>
          <w:p w14:paraId="1C3D23E6" w14:textId="7CE7C2D4" w:rsidR="00B56BF9" w:rsidRPr="00B56BF9" w:rsidRDefault="00B56BF9" w:rsidP="002F1859">
            <w:pPr>
              <w:suppressAutoHyphens/>
              <w:spacing w:after="0"/>
              <w:jc w:val="center"/>
              <w:rPr>
                <w:rFonts w:ascii="Times New Roman" w:hAnsi="Times New Roman"/>
              </w:rPr>
            </w:pPr>
          </w:p>
        </w:tc>
        <w:tc>
          <w:tcPr>
            <w:tcW w:w="613" w:type="pct"/>
          </w:tcPr>
          <w:p w14:paraId="4B10066F" w14:textId="77777777" w:rsidR="00B56BF9" w:rsidRPr="00B56BF9" w:rsidRDefault="00B56BF9" w:rsidP="002F1859">
            <w:pPr>
              <w:spacing w:after="0"/>
              <w:rPr>
                <w:rFonts w:ascii="Times New Roman" w:hAnsi="Times New Roman"/>
                <w:bCs/>
              </w:rPr>
            </w:pPr>
          </w:p>
        </w:tc>
        <w:tc>
          <w:tcPr>
            <w:tcW w:w="613" w:type="pct"/>
          </w:tcPr>
          <w:p w14:paraId="0BD26FE2" w14:textId="3CDB5DEE" w:rsidR="00B56BF9" w:rsidRPr="00B56BF9" w:rsidRDefault="00B56BF9" w:rsidP="002F1859">
            <w:pPr>
              <w:spacing w:after="0"/>
              <w:rPr>
                <w:rFonts w:ascii="Times New Roman" w:hAnsi="Times New Roman"/>
              </w:rPr>
            </w:pPr>
            <w:r w:rsidRPr="00B56BF9">
              <w:rPr>
                <w:rFonts w:ascii="Times New Roman" w:hAnsi="Times New Roman"/>
              </w:rPr>
              <w:t>ПК 3.1 ПК 3.2</w:t>
            </w:r>
          </w:p>
        </w:tc>
      </w:tr>
      <w:tr w:rsidR="00B56BF9" w:rsidRPr="00B56BF9" w14:paraId="7BE612C7" w14:textId="77777777" w:rsidTr="00B56BF9">
        <w:trPr>
          <w:trHeight w:val="1530"/>
        </w:trPr>
        <w:tc>
          <w:tcPr>
            <w:tcW w:w="875" w:type="pct"/>
            <w:vMerge/>
          </w:tcPr>
          <w:p w14:paraId="7C5F8AB4" w14:textId="77777777" w:rsidR="00B56BF9" w:rsidRPr="00B56BF9" w:rsidRDefault="00B56BF9" w:rsidP="002F1859">
            <w:pPr>
              <w:spacing w:after="0"/>
              <w:rPr>
                <w:rFonts w:ascii="Times New Roman" w:hAnsi="Times New Roman"/>
                <w:b/>
                <w:bCs/>
              </w:rPr>
            </w:pPr>
          </w:p>
        </w:tc>
        <w:tc>
          <w:tcPr>
            <w:tcW w:w="2331" w:type="pct"/>
          </w:tcPr>
          <w:p w14:paraId="785912D3" w14:textId="77777777" w:rsidR="00B56BF9" w:rsidRPr="00B56BF9" w:rsidRDefault="00B56BF9" w:rsidP="002F1859">
            <w:pPr>
              <w:spacing w:after="0"/>
              <w:jc w:val="both"/>
              <w:rPr>
                <w:rFonts w:ascii="Times New Roman" w:hAnsi="Times New Roman"/>
              </w:rPr>
            </w:pPr>
            <w:r w:rsidRPr="00B56BF9">
              <w:rPr>
                <w:rFonts w:ascii="Times New Roman" w:hAnsi="Times New Roman"/>
              </w:rPr>
              <w:t xml:space="preserve">2.  Особенности организации испытаний </w:t>
            </w:r>
            <w:proofErr w:type="gramStart"/>
            <w:r w:rsidRPr="00B56BF9">
              <w:rPr>
                <w:rFonts w:ascii="Times New Roman" w:hAnsi="Times New Roman"/>
              </w:rPr>
              <w:t>продукции  на</w:t>
            </w:r>
            <w:proofErr w:type="gramEnd"/>
            <w:r w:rsidRPr="00B56BF9">
              <w:rPr>
                <w:rFonts w:ascii="Times New Roman" w:hAnsi="Times New Roman"/>
              </w:rPr>
              <w:t xml:space="preserve"> кабельных заводах</w:t>
            </w:r>
          </w:p>
        </w:tc>
        <w:tc>
          <w:tcPr>
            <w:tcW w:w="567" w:type="pct"/>
          </w:tcPr>
          <w:p w14:paraId="0C34172D" w14:textId="622A41C4" w:rsidR="00B56BF9" w:rsidRPr="00B56BF9" w:rsidRDefault="00B56BF9" w:rsidP="002F1859">
            <w:pPr>
              <w:suppressAutoHyphens/>
              <w:spacing w:after="0"/>
              <w:jc w:val="center"/>
              <w:rPr>
                <w:rFonts w:ascii="Times New Roman" w:hAnsi="Times New Roman"/>
              </w:rPr>
            </w:pPr>
          </w:p>
        </w:tc>
        <w:tc>
          <w:tcPr>
            <w:tcW w:w="613" w:type="pct"/>
          </w:tcPr>
          <w:p w14:paraId="1153D488" w14:textId="77777777" w:rsidR="00B56BF9" w:rsidRPr="00B56BF9" w:rsidRDefault="00B56BF9" w:rsidP="002F1859">
            <w:pPr>
              <w:spacing w:after="0"/>
              <w:rPr>
                <w:rFonts w:ascii="Times New Roman" w:hAnsi="Times New Roman"/>
                <w:bCs/>
              </w:rPr>
            </w:pPr>
          </w:p>
        </w:tc>
        <w:tc>
          <w:tcPr>
            <w:tcW w:w="613" w:type="pct"/>
          </w:tcPr>
          <w:p w14:paraId="278A99EB" w14:textId="4C8BE7C9"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0C261563" w14:textId="77777777" w:rsidTr="00B56BF9">
        <w:trPr>
          <w:trHeight w:val="20"/>
        </w:trPr>
        <w:tc>
          <w:tcPr>
            <w:tcW w:w="875" w:type="pct"/>
            <w:vMerge/>
          </w:tcPr>
          <w:p w14:paraId="446B4963" w14:textId="77777777" w:rsidR="00B56BF9" w:rsidRPr="00B56BF9" w:rsidRDefault="00B56BF9" w:rsidP="00E35E8D">
            <w:pPr>
              <w:spacing w:after="0"/>
              <w:rPr>
                <w:rFonts w:ascii="Times New Roman" w:hAnsi="Times New Roman"/>
                <w:b/>
                <w:bCs/>
              </w:rPr>
            </w:pPr>
          </w:p>
        </w:tc>
        <w:tc>
          <w:tcPr>
            <w:tcW w:w="2331" w:type="pct"/>
          </w:tcPr>
          <w:p w14:paraId="62EB46C9"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77077577" w14:textId="77777777" w:rsidR="00B56BF9" w:rsidRPr="00B56BF9" w:rsidRDefault="00B56BF9" w:rsidP="00E35E8D">
            <w:pPr>
              <w:suppressAutoHyphens/>
              <w:spacing w:after="0"/>
              <w:jc w:val="center"/>
              <w:rPr>
                <w:rFonts w:ascii="Times New Roman" w:hAnsi="Times New Roman"/>
                <w:b/>
              </w:rPr>
            </w:pPr>
          </w:p>
        </w:tc>
        <w:tc>
          <w:tcPr>
            <w:tcW w:w="613" w:type="pct"/>
          </w:tcPr>
          <w:p w14:paraId="09160C90" w14:textId="77777777" w:rsidR="00B56BF9" w:rsidRPr="00B56BF9" w:rsidRDefault="00B56BF9" w:rsidP="00E35E8D">
            <w:pPr>
              <w:suppressAutoHyphens/>
              <w:spacing w:after="0"/>
              <w:jc w:val="both"/>
              <w:rPr>
                <w:rFonts w:ascii="Times New Roman" w:hAnsi="Times New Roman"/>
                <w:i/>
                <w:iCs/>
              </w:rPr>
            </w:pPr>
          </w:p>
        </w:tc>
        <w:tc>
          <w:tcPr>
            <w:tcW w:w="613" w:type="pct"/>
          </w:tcPr>
          <w:p w14:paraId="74325E5F" w14:textId="580D161C" w:rsidR="00B56BF9" w:rsidRPr="00B56BF9" w:rsidRDefault="00B56BF9" w:rsidP="00E35E8D">
            <w:pPr>
              <w:suppressAutoHyphens/>
              <w:spacing w:after="0"/>
              <w:jc w:val="both"/>
              <w:rPr>
                <w:rFonts w:ascii="Times New Roman" w:hAnsi="Times New Roman"/>
                <w:i/>
                <w:iCs/>
              </w:rPr>
            </w:pPr>
          </w:p>
        </w:tc>
      </w:tr>
      <w:tr w:rsidR="00B56BF9" w:rsidRPr="00B56BF9" w14:paraId="54D35BE1" w14:textId="77777777" w:rsidTr="00B56BF9">
        <w:trPr>
          <w:trHeight w:val="20"/>
        </w:trPr>
        <w:tc>
          <w:tcPr>
            <w:tcW w:w="875" w:type="pct"/>
            <w:vMerge/>
          </w:tcPr>
          <w:p w14:paraId="2C0F2306" w14:textId="77777777" w:rsidR="00B56BF9" w:rsidRPr="00B56BF9" w:rsidRDefault="00B56BF9" w:rsidP="00E35E8D">
            <w:pPr>
              <w:spacing w:after="0"/>
              <w:rPr>
                <w:rFonts w:ascii="Times New Roman" w:hAnsi="Times New Roman"/>
                <w:b/>
                <w:bCs/>
              </w:rPr>
            </w:pPr>
          </w:p>
        </w:tc>
        <w:tc>
          <w:tcPr>
            <w:tcW w:w="2331" w:type="pct"/>
          </w:tcPr>
          <w:p w14:paraId="5BBF6F86" w14:textId="77777777" w:rsidR="00B56BF9" w:rsidRPr="00B56BF9" w:rsidRDefault="00B56BF9" w:rsidP="00E35E8D">
            <w:pPr>
              <w:suppressAutoHyphens/>
              <w:spacing w:after="0"/>
              <w:jc w:val="both"/>
              <w:rPr>
                <w:rFonts w:ascii="Times New Roman" w:hAnsi="Times New Roman"/>
                <w:b/>
                <w:bCs/>
              </w:rPr>
            </w:pPr>
          </w:p>
        </w:tc>
        <w:tc>
          <w:tcPr>
            <w:tcW w:w="567" w:type="pct"/>
          </w:tcPr>
          <w:p w14:paraId="5A26596B" w14:textId="77777777" w:rsidR="00B56BF9" w:rsidRPr="00B56BF9" w:rsidRDefault="00B56BF9" w:rsidP="00E35E8D">
            <w:pPr>
              <w:suppressAutoHyphens/>
              <w:spacing w:after="0"/>
              <w:jc w:val="center"/>
              <w:rPr>
                <w:rFonts w:ascii="Times New Roman" w:hAnsi="Times New Roman"/>
                <w:b/>
              </w:rPr>
            </w:pPr>
          </w:p>
        </w:tc>
        <w:tc>
          <w:tcPr>
            <w:tcW w:w="613" w:type="pct"/>
          </w:tcPr>
          <w:p w14:paraId="6A1DB082" w14:textId="77777777" w:rsidR="00B56BF9" w:rsidRPr="00B56BF9" w:rsidRDefault="00B56BF9" w:rsidP="00E35E8D">
            <w:pPr>
              <w:suppressAutoHyphens/>
              <w:spacing w:after="0"/>
              <w:jc w:val="both"/>
              <w:rPr>
                <w:rFonts w:ascii="Times New Roman" w:hAnsi="Times New Roman"/>
                <w:i/>
                <w:iCs/>
              </w:rPr>
            </w:pPr>
          </w:p>
        </w:tc>
        <w:tc>
          <w:tcPr>
            <w:tcW w:w="613" w:type="pct"/>
          </w:tcPr>
          <w:p w14:paraId="0C4153BD" w14:textId="2DECA25E" w:rsidR="00B56BF9" w:rsidRPr="00B56BF9" w:rsidRDefault="00B56BF9" w:rsidP="00E35E8D">
            <w:pPr>
              <w:suppressAutoHyphens/>
              <w:spacing w:after="0"/>
              <w:jc w:val="both"/>
              <w:rPr>
                <w:rFonts w:ascii="Times New Roman" w:hAnsi="Times New Roman"/>
                <w:i/>
                <w:iCs/>
              </w:rPr>
            </w:pPr>
          </w:p>
        </w:tc>
      </w:tr>
      <w:tr w:rsidR="00B56BF9" w:rsidRPr="00B56BF9" w14:paraId="67BFBC3C" w14:textId="77777777" w:rsidTr="00B56BF9">
        <w:trPr>
          <w:trHeight w:val="20"/>
        </w:trPr>
        <w:tc>
          <w:tcPr>
            <w:tcW w:w="875" w:type="pct"/>
            <w:vMerge w:val="restart"/>
          </w:tcPr>
          <w:p w14:paraId="4B78ADFD"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1.2 </w:t>
            </w:r>
          </w:p>
          <w:p w14:paraId="6FB7A849"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Особенности организаций испытаний кабельной продукции. </w:t>
            </w:r>
          </w:p>
        </w:tc>
        <w:tc>
          <w:tcPr>
            <w:tcW w:w="2331" w:type="pct"/>
          </w:tcPr>
          <w:p w14:paraId="73BFEF81"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b/>
                <w:bCs/>
              </w:rPr>
              <w:t>Содержание</w:t>
            </w:r>
          </w:p>
        </w:tc>
        <w:tc>
          <w:tcPr>
            <w:tcW w:w="567" w:type="pct"/>
          </w:tcPr>
          <w:p w14:paraId="255412CA" w14:textId="0A29D4B2" w:rsidR="00B56BF9" w:rsidRPr="00B56BF9" w:rsidRDefault="00B56BF9" w:rsidP="00E35E8D">
            <w:pPr>
              <w:suppressAutoHyphens/>
              <w:spacing w:after="0"/>
              <w:jc w:val="center"/>
              <w:rPr>
                <w:rFonts w:ascii="Times New Roman" w:hAnsi="Times New Roman"/>
                <w:b/>
              </w:rPr>
            </w:pPr>
          </w:p>
        </w:tc>
        <w:tc>
          <w:tcPr>
            <w:tcW w:w="613" w:type="pct"/>
          </w:tcPr>
          <w:p w14:paraId="54964AB1" w14:textId="77777777" w:rsidR="00B56BF9" w:rsidRPr="00B56BF9" w:rsidRDefault="00B56BF9" w:rsidP="00E35E8D">
            <w:pPr>
              <w:suppressAutoHyphens/>
              <w:spacing w:after="0"/>
              <w:jc w:val="both"/>
              <w:rPr>
                <w:rFonts w:ascii="Times New Roman" w:hAnsi="Times New Roman"/>
                <w:i/>
                <w:iCs/>
              </w:rPr>
            </w:pPr>
          </w:p>
        </w:tc>
        <w:tc>
          <w:tcPr>
            <w:tcW w:w="613" w:type="pct"/>
          </w:tcPr>
          <w:p w14:paraId="25618AA7" w14:textId="10096C8E" w:rsidR="00B56BF9" w:rsidRPr="00B56BF9" w:rsidRDefault="00B56BF9" w:rsidP="00E35E8D">
            <w:pPr>
              <w:suppressAutoHyphens/>
              <w:spacing w:after="0"/>
              <w:jc w:val="both"/>
              <w:rPr>
                <w:rFonts w:ascii="Times New Roman" w:hAnsi="Times New Roman"/>
                <w:i/>
                <w:iCs/>
              </w:rPr>
            </w:pPr>
          </w:p>
        </w:tc>
      </w:tr>
      <w:tr w:rsidR="00B56BF9" w:rsidRPr="00B56BF9" w14:paraId="24121F89" w14:textId="77777777" w:rsidTr="00B56BF9">
        <w:trPr>
          <w:trHeight w:val="1550"/>
        </w:trPr>
        <w:tc>
          <w:tcPr>
            <w:tcW w:w="875" w:type="pct"/>
            <w:vMerge/>
          </w:tcPr>
          <w:p w14:paraId="41A53EFC" w14:textId="77777777" w:rsidR="00B56BF9" w:rsidRPr="00B56BF9" w:rsidRDefault="00B56BF9" w:rsidP="00E35E8D">
            <w:pPr>
              <w:spacing w:after="0"/>
              <w:rPr>
                <w:rFonts w:ascii="Times New Roman" w:hAnsi="Times New Roman"/>
                <w:b/>
                <w:bCs/>
              </w:rPr>
            </w:pPr>
          </w:p>
        </w:tc>
        <w:tc>
          <w:tcPr>
            <w:tcW w:w="2331" w:type="pct"/>
          </w:tcPr>
          <w:p w14:paraId="7B6E26AE" w14:textId="77777777" w:rsidR="00B56BF9" w:rsidRPr="00B56BF9" w:rsidRDefault="00B56BF9" w:rsidP="00E35E8D">
            <w:pPr>
              <w:pStyle w:val="ae"/>
              <w:spacing w:before="0" w:after="0" w:line="276" w:lineRule="auto"/>
              <w:ind w:left="264"/>
              <w:rPr>
                <w:sz w:val="22"/>
                <w:szCs w:val="22"/>
              </w:rPr>
            </w:pPr>
            <w:r w:rsidRPr="00B56BF9">
              <w:rPr>
                <w:sz w:val="22"/>
                <w:szCs w:val="22"/>
              </w:rPr>
              <w:t>1.  ОТК и ЦЗЛ: структура , права, полномочия</w:t>
            </w:r>
          </w:p>
        </w:tc>
        <w:tc>
          <w:tcPr>
            <w:tcW w:w="567" w:type="pct"/>
          </w:tcPr>
          <w:p w14:paraId="4BCED8F2" w14:textId="01D17800" w:rsidR="00B56BF9" w:rsidRPr="00B56BF9" w:rsidRDefault="00B56BF9" w:rsidP="00E35E8D">
            <w:pPr>
              <w:suppressAutoHyphens/>
              <w:spacing w:after="0"/>
              <w:jc w:val="center"/>
              <w:rPr>
                <w:rFonts w:ascii="Times New Roman" w:hAnsi="Times New Roman"/>
                <w:iCs/>
              </w:rPr>
            </w:pPr>
          </w:p>
        </w:tc>
        <w:tc>
          <w:tcPr>
            <w:tcW w:w="613" w:type="pct"/>
          </w:tcPr>
          <w:p w14:paraId="676CF7CA" w14:textId="77777777" w:rsidR="00B56BF9" w:rsidRPr="00B56BF9" w:rsidRDefault="00B56BF9" w:rsidP="00E35E8D">
            <w:pPr>
              <w:suppressAutoHyphens/>
              <w:spacing w:after="0"/>
              <w:rPr>
                <w:rFonts w:ascii="Times New Roman" w:hAnsi="Times New Roman"/>
              </w:rPr>
            </w:pPr>
          </w:p>
        </w:tc>
        <w:tc>
          <w:tcPr>
            <w:tcW w:w="613" w:type="pct"/>
          </w:tcPr>
          <w:p w14:paraId="40DD970F"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1B8DDF8B" w14:textId="0FF8E767" w:rsidR="00B56BF9" w:rsidRPr="00B56BF9" w:rsidRDefault="00B56BF9" w:rsidP="002F1859">
            <w:pPr>
              <w:suppressAutoHyphens/>
              <w:spacing w:after="0"/>
              <w:rPr>
                <w:rFonts w:ascii="Times New Roman" w:hAnsi="Times New Roman"/>
              </w:rPr>
            </w:pPr>
            <w:r w:rsidRPr="00B56BF9">
              <w:rPr>
                <w:rFonts w:ascii="Times New Roman" w:hAnsi="Times New Roman"/>
              </w:rPr>
              <w:t xml:space="preserve"> ОК 01</w:t>
            </w:r>
          </w:p>
        </w:tc>
      </w:tr>
      <w:tr w:rsidR="00B56BF9" w:rsidRPr="00B56BF9" w14:paraId="150D6A16" w14:textId="77777777" w:rsidTr="00B56BF9">
        <w:trPr>
          <w:trHeight w:val="353"/>
        </w:trPr>
        <w:tc>
          <w:tcPr>
            <w:tcW w:w="875" w:type="pct"/>
            <w:vMerge/>
          </w:tcPr>
          <w:p w14:paraId="6650941F" w14:textId="77777777" w:rsidR="00B56BF9" w:rsidRPr="00B56BF9" w:rsidRDefault="00B56BF9" w:rsidP="00E35E8D">
            <w:pPr>
              <w:spacing w:after="0"/>
              <w:rPr>
                <w:rFonts w:ascii="Times New Roman" w:hAnsi="Times New Roman"/>
                <w:b/>
                <w:bCs/>
              </w:rPr>
            </w:pPr>
          </w:p>
        </w:tc>
        <w:tc>
          <w:tcPr>
            <w:tcW w:w="2331" w:type="pct"/>
          </w:tcPr>
          <w:p w14:paraId="3C4F62CC" w14:textId="77777777" w:rsidR="00B56BF9" w:rsidRPr="00B56BF9" w:rsidRDefault="00B56BF9" w:rsidP="00E35E8D">
            <w:pPr>
              <w:pStyle w:val="ae"/>
              <w:spacing w:before="0" w:after="0" w:line="276" w:lineRule="auto"/>
              <w:ind w:left="264"/>
              <w:rPr>
                <w:b/>
                <w:sz w:val="22"/>
                <w:szCs w:val="22"/>
              </w:rPr>
            </w:pPr>
            <w:r w:rsidRPr="00B56BF9">
              <w:rPr>
                <w:b/>
                <w:sz w:val="22"/>
                <w:szCs w:val="22"/>
              </w:rPr>
              <w:t>В том числе практических и лабораторных работ</w:t>
            </w:r>
          </w:p>
        </w:tc>
        <w:tc>
          <w:tcPr>
            <w:tcW w:w="567" w:type="pct"/>
          </w:tcPr>
          <w:p w14:paraId="4C8DF769" w14:textId="77777777" w:rsidR="00B56BF9" w:rsidRPr="00B56BF9" w:rsidRDefault="00B56BF9" w:rsidP="00E35E8D">
            <w:pPr>
              <w:suppressAutoHyphens/>
              <w:spacing w:after="0"/>
              <w:jc w:val="center"/>
              <w:rPr>
                <w:rFonts w:ascii="Times New Roman" w:hAnsi="Times New Roman"/>
              </w:rPr>
            </w:pPr>
          </w:p>
        </w:tc>
        <w:tc>
          <w:tcPr>
            <w:tcW w:w="613" w:type="pct"/>
          </w:tcPr>
          <w:p w14:paraId="51BB1D70" w14:textId="77777777" w:rsidR="00B56BF9" w:rsidRPr="00B56BF9" w:rsidRDefault="00B56BF9" w:rsidP="00E35E8D">
            <w:pPr>
              <w:suppressAutoHyphens/>
              <w:spacing w:after="0"/>
              <w:jc w:val="both"/>
              <w:rPr>
                <w:rFonts w:ascii="Times New Roman" w:hAnsi="Times New Roman"/>
              </w:rPr>
            </w:pPr>
          </w:p>
        </w:tc>
        <w:tc>
          <w:tcPr>
            <w:tcW w:w="613" w:type="pct"/>
          </w:tcPr>
          <w:p w14:paraId="7D596609" w14:textId="5A6AE409" w:rsidR="00B56BF9" w:rsidRPr="00B56BF9" w:rsidRDefault="00B56BF9" w:rsidP="00E35E8D">
            <w:pPr>
              <w:suppressAutoHyphens/>
              <w:spacing w:after="0"/>
              <w:jc w:val="both"/>
              <w:rPr>
                <w:rFonts w:ascii="Times New Roman" w:hAnsi="Times New Roman"/>
              </w:rPr>
            </w:pPr>
          </w:p>
        </w:tc>
      </w:tr>
      <w:tr w:rsidR="00B56BF9" w:rsidRPr="00B56BF9" w14:paraId="04345068" w14:textId="77777777" w:rsidTr="00B56BF9">
        <w:trPr>
          <w:trHeight w:val="353"/>
        </w:trPr>
        <w:tc>
          <w:tcPr>
            <w:tcW w:w="875" w:type="pct"/>
            <w:vMerge/>
          </w:tcPr>
          <w:p w14:paraId="3EAB995F" w14:textId="77777777" w:rsidR="00B56BF9" w:rsidRPr="00B56BF9" w:rsidRDefault="00B56BF9" w:rsidP="00E35E8D">
            <w:pPr>
              <w:spacing w:after="0"/>
              <w:rPr>
                <w:rFonts w:ascii="Times New Roman" w:hAnsi="Times New Roman"/>
                <w:b/>
                <w:bCs/>
              </w:rPr>
            </w:pPr>
          </w:p>
        </w:tc>
        <w:tc>
          <w:tcPr>
            <w:tcW w:w="2331" w:type="pct"/>
          </w:tcPr>
          <w:p w14:paraId="5827A102" w14:textId="77777777" w:rsidR="00B56BF9" w:rsidRPr="00B56BF9" w:rsidRDefault="00B56BF9" w:rsidP="00E35E8D">
            <w:pPr>
              <w:pStyle w:val="ae"/>
              <w:spacing w:before="0" w:after="0" w:line="276" w:lineRule="auto"/>
              <w:ind w:left="264"/>
              <w:rPr>
                <w:b/>
                <w:sz w:val="22"/>
                <w:szCs w:val="22"/>
              </w:rPr>
            </w:pPr>
          </w:p>
        </w:tc>
        <w:tc>
          <w:tcPr>
            <w:tcW w:w="567" w:type="pct"/>
          </w:tcPr>
          <w:p w14:paraId="0358BF38" w14:textId="77777777" w:rsidR="00B56BF9" w:rsidRPr="00B56BF9" w:rsidRDefault="00B56BF9" w:rsidP="00E35E8D">
            <w:pPr>
              <w:suppressAutoHyphens/>
              <w:spacing w:after="0"/>
              <w:jc w:val="center"/>
              <w:rPr>
                <w:rFonts w:ascii="Times New Roman" w:hAnsi="Times New Roman"/>
              </w:rPr>
            </w:pPr>
          </w:p>
        </w:tc>
        <w:tc>
          <w:tcPr>
            <w:tcW w:w="613" w:type="pct"/>
          </w:tcPr>
          <w:p w14:paraId="4DC81146" w14:textId="77777777" w:rsidR="00B56BF9" w:rsidRPr="00B56BF9" w:rsidRDefault="00B56BF9" w:rsidP="00E35E8D">
            <w:pPr>
              <w:suppressAutoHyphens/>
              <w:spacing w:after="0"/>
              <w:jc w:val="both"/>
              <w:rPr>
                <w:rFonts w:ascii="Times New Roman" w:hAnsi="Times New Roman"/>
              </w:rPr>
            </w:pPr>
          </w:p>
        </w:tc>
        <w:tc>
          <w:tcPr>
            <w:tcW w:w="613" w:type="pct"/>
          </w:tcPr>
          <w:p w14:paraId="7EAC739F" w14:textId="1265284F" w:rsidR="00B56BF9" w:rsidRPr="00B56BF9" w:rsidRDefault="00B56BF9" w:rsidP="00E35E8D">
            <w:pPr>
              <w:suppressAutoHyphens/>
              <w:spacing w:after="0"/>
              <w:jc w:val="both"/>
              <w:rPr>
                <w:rFonts w:ascii="Times New Roman" w:hAnsi="Times New Roman"/>
              </w:rPr>
            </w:pPr>
          </w:p>
        </w:tc>
      </w:tr>
      <w:tr w:rsidR="00B56BF9" w:rsidRPr="00B56BF9" w14:paraId="147D6616" w14:textId="77777777" w:rsidTr="00B56BF9">
        <w:trPr>
          <w:trHeight w:val="460"/>
        </w:trPr>
        <w:tc>
          <w:tcPr>
            <w:tcW w:w="875" w:type="pct"/>
            <w:vMerge w:val="restart"/>
          </w:tcPr>
          <w:p w14:paraId="65FD5DFA" w14:textId="77777777" w:rsidR="00B56BF9" w:rsidRPr="00B56BF9" w:rsidRDefault="00B56BF9" w:rsidP="00E35E8D">
            <w:pPr>
              <w:spacing w:after="0"/>
              <w:rPr>
                <w:rFonts w:ascii="Times New Roman" w:hAnsi="Times New Roman"/>
                <w:b/>
                <w:bCs/>
              </w:rPr>
            </w:pPr>
            <w:r w:rsidRPr="00B56BF9">
              <w:rPr>
                <w:rFonts w:ascii="Times New Roman" w:hAnsi="Times New Roman"/>
                <w:b/>
                <w:bCs/>
              </w:rPr>
              <w:t>Тема 1.3 Основные виды испытаний</w:t>
            </w:r>
          </w:p>
        </w:tc>
        <w:tc>
          <w:tcPr>
            <w:tcW w:w="2331" w:type="pct"/>
          </w:tcPr>
          <w:p w14:paraId="440B2280" w14:textId="77777777" w:rsidR="00B56BF9" w:rsidRPr="00B56BF9" w:rsidRDefault="00B56BF9" w:rsidP="00E35E8D">
            <w:pPr>
              <w:pStyle w:val="ae"/>
              <w:suppressAutoHyphens/>
              <w:spacing w:before="0" w:after="0" w:line="276" w:lineRule="auto"/>
              <w:ind w:left="0"/>
              <w:jc w:val="both"/>
              <w:rPr>
                <w:sz w:val="22"/>
                <w:szCs w:val="22"/>
              </w:rPr>
            </w:pPr>
            <w:r w:rsidRPr="00B56BF9">
              <w:rPr>
                <w:b/>
                <w:bCs/>
                <w:sz w:val="22"/>
                <w:szCs w:val="22"/>
              </w:rPr>
              <w:t>Содержание</w:t>
            </w:r>
          </w:p>
        </w:tc>
        <w:tc>
          <w:tcPr>
            <w:tcW w:w="567" w:type="pct"/>
          </w:tcPr>
          <w:p w14:paraId="7A376ACD" w14:textId="5BF5487A" w:rsidR="00B56BF9" w:rsidRPr="00B56BF9" w:rsidRDefault="00B56BF9" w:rsidP="00E35E8D">
            <w:pPr>
              <w:suppressAutoHyphens/>
              <w:spacing w:after="0"/>
              <w:jc w:val="center"/>
              <w:rPr>
                <w:rFonts w:ascii="Times New Roman" w:hAnsi="Times New Roman"/>
                <w:b/>
              </w:rPr>
            </w:pPr>
          </w:p>
        </w:tc>
        <w:tc>
          <w:tcPr>
            <w:tcW w:w="613" w:type="pct"/>
          </w:tcPr>
          <w:p w14:paraId="629C1484" w14:textId="77777777" w:rsidR="00B56BF9" w:rsidRPr="00B56BF9" w:rsidRDefault="00B56BF9" w:rsidP="00E35E8D">
            <w:pPr>
              <w:suppressAutoHyphens/>
              <w:spacing w:after="0"/>
              <w:jc w:val="both"/>
              <w:rPr>
                <w:rFonts w:ascii="Times New Roman" w:hAnsi="Times New Roman"/>
              </w:rPr>
            </w:pPr>
          </w:p>
        </w:tc>
        <w:tc>
          <w:tcPr>
            <w:tcW w:w="613" w:type="pct"/>
          </w:tcPr>
          <w:p w14:paraId="3B0946AA" w14:textId="0F4B9B93" w:rsidR="00B56BF9" w:rsidRPr="00B56BF9" w:rsidRDefault="00B56BF9" w:rsidP="00E35E8D">
            <w:pPr>
              <w:suppressAutoHyphens/>
              <w:spacing w:after="0"/>
              <w:jc w:val="both"/>
              <w:rPr>
                <w:rFonts w:ascii="Times New Roman" w:hAnsi="Times New Roman"/>
              </w:rPr>
            </w:pPr>
          </w:p>
        </w:tc>
      </w:tr>
      <w:tr w:rsidR="00B56BF9" w:rsidRPr="00B56BF9" w14:paraId="479791BB" w14:textId="77777777" w:rsidTr="00B56BF9">
        <w:trPr>
          <w:trHeight w:val="460"/>
        </w:trPr>
        <w:tc>
          <w:tcPr>
            <w:tcW w:w="875" w:type="pct"/>
            <w:vMerge/>
          </w:tcPr>
          <w:p w14:paraId="29C21377" w14:textId="77777777" w:rsidR="00B56BF9" w:rsidRPr="00B56BF9" w:rsidRDefault="00B56BF9" w:rsidP="00E35E8D">
            <w:pPr>
              <w:spacing w:after="0"/>
              <w:rPr>
                <w:rFonts w:ascii="Times New Roman" w:hAnsi="Times New Roman"/>
                <w:b/>
                <w:bCs/>
              </w:rPr>
            </w:pPr>
          </w:p>
        </w:tc>
        <w:tc>
          <w:tcPr>
            <w:tcW w:w="2331" w:type="pct"/>
          </w:tcPr>
          <w:p w14:paraId="15717BEC" w14:textId="77777777" w:rsidR="00B56BF9" w:rsidRPr="00B56BF9" w:rsidRDefault="00B56BF9" w:rsidP="003944D7">
            <w:pPr>
              <w:pStyle w:val="ae"/>
              <w:numPr>
                <w:ilvl w:val="0"/>
                <w:numId w:val="5"/>
              </w:numPr>
              <w:suppressAutoHyphens/>
              <w:spacing w:before="0" w:after="0" w:line="276" w:lineRule="auto"/>
              <w:ind w:left="342" w:hanging="284"/>
              <w:rPr>
                <w:sz w:val="22"/>
                <w:szCs w:val="22"/>
              </w:rPr>
            </w:pPr>
            <w:r w:rsidRPr="00B56BF9">
              <w:rPr>
                <w:sz w:val="22"/>
                <w:szCs w:val="22"/>
              </w:rPr>
              <w:t>Приемосдаточные испытания</w:t>
            </w:r>
          </w:p>
        </w:tc>
        <w:tc>
          <w:tcPr>
            <w:tcW w:w="567" w:type="pct"/>
          </w:tcPr>
          <w:p w14:paraId="3DABCF59" w14:textId="6BEA5E2A" w:rsidR="00B56BF9" w:rsidRPr="00B56BF9" w:rsidRDefault="00B56BF9" w:rsidP="00E35E8D">
            <w:pPr>
              <w:suppressAutoHyphens/>
              <w:spacing w:after="0"/>
              <w:jc w:val="center"/>
              <w:rPr>
                <w:rFonts w:ascii="Times New Roman" w:hAnsi="Times New Roman"/>
              </w:rPr>
            </w:pPr>
          </w:p>
        </w:tc>
        <w:tc>
          <w:tcPr>
            <w:tcW w:w="613" w:type="pct"/>
          </w:tcPr>
          <w:p w14:paraId="64912802" w14:textId="77777777" w:rsidR="00B56BF9" w:rsidRPr="00B56BF9" w:rsidRDefault="00B56BF9" w:rsidP="00E35E8D">
            <w:pPr>
              <w:suppressAutoHyphens/>
              <w:spacing w:after="0"/>
              <w:jc w:val="both"/>
              <w:rPr>
                <w:rFonts w:ascii="Times New Roman" w:hAnsi="Times New Roman"/>
              </w:rPr>
            </w:pPr>
          </w:p>
        </w:tc>
        <w:tc>
          <w:tcPr>
            <w:tcW w:w="613" w:type="pct"/>
          </w:tcPr>
          <w:p w14:paraId="351893F0"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476B759E" w14:textId="0AF01E2E"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1AFBB953" w14:textId="77777777" w:rsidTr="00B56BF9">
        <w:trPr>
          <w:trHeight w:val="360"/>
        </w:trPr>
        <w:tc>
          <w:tcPr>
            <w:tcW w:w="875" w:type="pct"/>
            <w:vMerge/>
          </w:tcPr>
          <w:p w14:paraId="1CBE84C2" w14:textId="77777777" w:rsidR="00B56BF9" w:rsidRPr="00B56BF9" w:rsidRDefault="00B56BF9" w:rsidP="00E35E8D">
            <w:pPr>
              <w:spacing w:after="0"/>
              <w:rPr>
                <w:rFonts w:ascii="Times New Roman" w:hAnsi="Times New Roman"/>
                <w:b/>
                <w:bCs/>
              </w:rPr>
            </w:pPr>
          </w:p>
        </w:tc>
        <w:tc>
          <w:tcPr>
            <w:tcW w:w="2331" w:type="pct"/>
          </w:tcPr>
          <w:p w14:paraId="53F7C770"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63AB0008" w14:textId="77777777" w:rsidR="00B56BF9" w:rsidRPr="00B56BF9" w:rsidRDefault="00B56BF9" w:rsidP="00E35E8D">
            <w:pPr>
              <w:suppressAutoHyphens/>
              <w:spacing w:after="0"/>
              <w:jc w:val="center"/>
              <w:rPr>
                <w:rFonts w:ascii="Times New Roman" w:hAnsi="Times New Roman"/>
                <w:b/>
              </w:rPr>
            </w:pPr>
          </w:p>
        </w:tc>
        <w:tc>
          <w:tcPr>
            <w:tcW w:w="613" w:type="pct"/>
          </w:tcPr>
          <w:p w14:paraId="5B895CC9" w14:textId="77777777" w:rsidR="00B56BF9" w:rsidRPr="00B56BF9" w:rsidRDefault="00B56BF9" w:rsidP="00E35E8D">
            <w:pPr>
              <w:suppressAutoHyphens/>
              <w:spacing w:after="0"/>
              <w:jc w:val="both"/>
              <w:rPr>
                <w:rFonts w:ascii="Times New Roman" w:hAnsi="Times New Roman"/>
              </w:rPr>
            </w:pPr>
          </w:p>
        </w:tc>
        <w:tc>
          <w:tcPr>
            <w:tcW w:w="613" w:type="pct"/>
          </w:tcPr>
          <w:p w14:paraId="322D25C6" w14:textId="2FB8B1CA" w:rsidR="00B56BF9" w:rsidRPr="00B56BF9" w:rsidRDefault="00B56BF9" w:rsidP="00E35E8D">
            <w:pPr>
              <w:suppressAutoHyphens/>
              <w:spacing w:after="0"/>
              <w:jc w:val="both"/>
              <w:rPr>
                <w:rFonts w:ascii="Times New Roman" w:hAnsi="Times New Roman"/>
              </w:rPr>
            </w:pPr>
          </w:p>
        </w:tc>
      </w:tr>
      <w:tr w:rsidR="00B56BF9" w:rsidRPr="00B56BF9" w14:paraId="57BBC105" w14:textId="77777777" w:rsidTr="00B56BF9">
        <w:trPr>
          <w:trHeight w:val="116"/>
        </w:trPr>
        <w:tc>
          <w:tcPr>
            <w:tcW w:w="875" w:type="pct"/>
            <w:vMerge/>
          </w:tcPr>
          <w:p w14:paraId="4601570E" w14:textId="77777777" w:rsidR="00B56BF9" w:rsidRPr="00B56BF9" w:rsidRDefault="00B56BF9" w:rsidP="00E35E8D">
            <w:pPr>
              <w:spacing w:after="0"/>
              <w:rPr>
                <w:rFonts w:ascii="Times New Roman" w:hAnsi="Times New Roman"/>
                <w:b/>
                <w:bCs/>
              </w:rPr>
            </w:pPr>
          </w:p>
        </w:tc>
        <w:tc>
          <w:tcPr>
            <w:tcW w:w="2331" w:type="pct"/>
          </w:tcPr>
          <w:p w14:paraId="3C758CE0" w14:textId="77777777" w:rsidR="00B56BF9" w:rsidRPr="00B56BF9" w:rsidRDefault="00B56BF9" w:rsidP="00E35E8D">
            <w:pPr>
              <w:suppressAutoHyphens/>
              <w:spacing w:after="0"/>
              <w:jc w:val="both"/>
              <w:rPr>
                <w:rFonts w:ascii="Times New Roman" w:hAnsi="Times New Roman"/>
                <w:b/>
                <w:bCs/>
              </w:rPr>
            </w:pPr>
          </w:p>
        </w:tc>
        <w:tc>
          <w:tcPr>
            <w:tcW w:w="567" w:type="pct"/>
          </w:tcPr>
          <w:p w14:paraId="04AA5096" w14:textId="77777777" w:rsidR="00B56BF9" w:rsidRPr="00B56BF9" w:rsidRDefault="00B56BF9" w:rsidP="00E35E8D">
            <w:pPr>
              <w:suppressAutoHyphens/>
              <w:spacing w:after="0"/>
              <w:jc w:val="center"/>
              <w:rPr>
                <w:rFonts w:ascii="Times New Roman" w:hAnsi="Times New Roman"/>
                <w:b/>
              </w:rPr>
            </w:pPr>
          </w:p>
        </w:tc>
        <w:tc>
          <w:tcPr>
            <w:tcW w:w="613" w:type="pct"/>
          </w:tcPr>
          <w:p w14:paraId="487E6527" w14:textId="77777777" w:rsidR="00B56BF9" w:rsidRPr="00B56BF9" w:rsidRDefault="00B56BF9" w:rsidP="00E35E8D">
            <w:pPr>
              <w:suppressAutoHyphens/>
              <w:spacing w:after="0"/>
              <w:jc w:val="both"/>
              <w:rPr>
                <w:rFonts w:ascii="Times New Roman" w:hAnsi="Times New Roman"/>
              </w:rPr>
            </w:pPr>
          </w:p>
        </w:tc>
        <w:tc>
          <w:tcPr>
            <w:tcW w:w="613" w:type="pct"/>
          </w:tcPr>
          <w:p w14:paraId="14E22A7D" w14:textId="3FB97305" w:rsidR="00B56BF9" w:rsidRPr="00B56BF9" w:rsidRDefault="00B56BF9" w:rsidP="00E35E8D">
            <w:pPr>
              <w:suppressAutoHyphens/>
              <w:spacing w:after="0"/>
              <w:jc w:val="both"/>
              <w:rPr>
                <w:rFonts w:ascii="Times New Roman" w:hAnsi="Times New Roman"/>
              </w:rPr>
            </w:pPr>
          </w:p>
        </w:tc>
      </w:tr>
      <w:tr w:rsidR="00B56BF9" w:rsidRPr="00B56BF9" w14:paraId="7E9C66B1" w14:textId="77777777" w:rsidTr="00B56BF9">
        <w:trPr>
          <w:trHeight w:val="460"/>
        </w:trPr>
        <w:tc>
          <w:tcPr>
            <w:tcW w:w="875" w:type="pct"/>
            <w:vMerge w:val="restart"/>
          </w:tcPr>
          <w:p w14:paraId="58E8BCB9"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w:t>
            </w:r>
            <w:proofErr w:type="gramStart"/>
            <w:r w:rsidRPr="00B56BF9">
              <w:rPr>
                <w:rFonts w:ascii="Times New Roman" w:hAnsi="Times New Roman"/>
                <w:b/>
                <w:bCs/>
              </w:rPr>
              <w:t xml:space="preserve">1.4 </w:t>
            </w:r>
            <w:r w:rsidRPr="00B56BF9">
              <w:rPr>
                <w:rFonts w:ascii="Times New Roman" w:hAnsi="Times New Roman"/>
                <w:b/>
              </w:rPr>
              <w:t xml:space="preserve"> Система</w:t>
            </w:r>
            <w:proofErr w:type="gramEnd"/>
            <w:r w:rsidRPr="00B56BF9">
              <w:rPr>
                <w:rFonts w:ascii="Times New Roman" w:hAnsi="Times New Roman"/>
                <w:b/>
              </w:rPr>
              <w:t xml:space="preserve"> управления </w:t>
            </w:r>
            <w:proofErr w:type="spellStart"/>
            <w:r w:rsidRPr="00B56BF9">
              <w:rPr>
                <w:rFonts w:ascii="Times New Roman" w:hAnsi="Times New Roman"/>
                <w:b/>
              </w:rPr>
              <w:t>качестом</w:t>
            </w:r>
            <w:proofErr w:type="spellEnd"/>
          </w:p>
          <w:p w14:paraId="739CF23A" w14:textId="77777777" w:rsidR="00B56BF9" w:rsidRPr="00B56BF9" w:rsidRDefault="00B56BF9" w:rsidP="00E35E8D">
            <w:pPr>
              <w:spacing w:after="0"/>
              <w:rPr>
                <w:rFonts w:ascii="Times New Roman" w:hAnsi="Times New Roman"/>
                <w:b/>
                <w:bCs/>
              </w:rPr>
            </w:pPr>
          </w:p>
          <w:p w14:paraId="67057FEC" w14:textId="77777777" w:rsidR="00B56BF9" w:rsidRPr="00B56BF9" w:rsidRDefault="00B56BF9" w:rsidP="00E35E8D">
            <w:pPr>
              <w:spacing w:after="0"/>
              <w:rPr>
                <w:rFonts w:ascii="Times New Roman" w:hAnsi="Times New Roman"/>
                <w:b/>
                <w:bCs/>
              </w:rPr>
            </w:pPr>
          </w:p>
        </w:tc>
        <w:tc>
          <w:tcPr>
            <w:tcW w:w="2331" w:type="pct"/>
          </w:tcPr>
          <w:p w14:paraId="59096D74" w14:textId="77777777" w:rsidR="00B56BF9" w:rsidRPr="00B56BF9" w:rsidRDefault="00B56BF9" w:rsidP="00E35E8D">
            <w:pPr>
              <w:suppressAutoHyphens/>
              <w:spacing w:after="0"/>
              <w:rPr>
                <w:rFonts w:ascii="Times New Roman" w:hAnsi="Times New Roman"/>
                <w:b/>
              </w:rPr>
            </w:pPr>
            <w:r w:rsidRPr="00B56BF9">
              <w:rPr>
                <w:rFonts w:ascii="Times New Roman" w:hAnsi="Times New Roman"/>
                <w:b/>
              </w:rPr>
              <w:t xml:space="preserve">Содержание </w:t>
            </w:r>
          </w:p>
        </w:tc>
        <w:tc>
          <w:tcPr>
            <w:tcW w:w="567" w:type="pct"/>
          </w:tcPr>
          <w:p w14:paraId="59B8EA7C" w14:textId="192B6D0B" w:rsidR="00B56BF9" w:rsidRPr="00B56BF9" w:rsidRDefault="00B56BF9" w:rsidP="00E35E8D">
            <w:pPr>
              <w:suppressAutoHyphens/>
              <w:spacing w:after="0"/>
              <w:jc w:val="center"/>
              <w:rPr>
                <w:rFonts w:ascii="Times New Roman" w:hAnsi="Times New Roman"/>
                <w:b/>
              </w:rPr>
            </w:pPr>
          </w:p>
        </w:tc>
        <w:tc>
          <w:tcPr>
            <w:tcW w:w="613" w:type="pct"/>
          </w:tcPr>
          <w:p w14:paraId="4C434A38" w14:textId="77777777" w:rsidR="00B56BF9" w:rsidRPr="00B56BF9" w:rsidRDefault="00B56BF9" w:rsidP="00E35E8D">
            <w:pPr>
              <w:suppressAutoHyphens/>
              <w:spacing w:after="0"/>
              <w:jc w:val="both"/>
              <w:rPr>
                <w:rFonts w:ascii="Times New Roman" w:hAnsi="Times New Roman"/>
              </w:rPr>
            </w:pPr>
          </w:p>
        </w:tc>
        <w:tc>
          <w:tcPr>
            <w:tcW w:w="613" w:type="pct"/>
          </w:tcPr>
          <w:p w14:paraId="26086DBE" w14:textId="33FB56F2" w:rsidR="00B56BF9" w:rsidRPr="00B56BF9" w:rsidRDefault="00B56BF9" w:rsidP="00E35E8D">
            <w:pPr>
              <w:suppressAutoHyphens/>
              <w:spacing w:after="0"/>
              <w:jc w:val="both"/>
              <w:rPr>
                <w:rFonts w:ascii="Times New Roman" w:hAnsi="Times New Roman"/>
              </w:rPr>
            </w:pPr>
          </w:p>
        </w:tc>
      </w:tr>
      <w:tr w:rsidR="00B56BF9" w:rsidRPr="00B56BF9" w14:paraId="7867ABA7" w14:textId="77777777" w:rsidTr="00B56BF9">
        <w:trPr>
          <w:trHeight w:val="460"/>
        </w:trPr>
        <w:tc>
          <w:tcPr>
            <w:tcW w:w="875" w:type="pct"/>
            <w:vMerge/>
          </w:tcPr>
          <w:p w14:paraId="511C9F84" w14:textId="77777777" w:rsidR="00B56BF9" w:rsidRPr="00B56BF9" w:rsidRDefault="00B56BF9" w:rsidP="00E35E8D">
            <w:pPr>
              <w:spacing w:after="0"/>
              <w:rPr>
                <w:rFonts w:ascii="Times New Roman" w:hAnsi="Times New Roman"/>
                <w:b/>
                <w:bCs/>
              </w:rPr>
            </w:pPr>
          </w:p>
        </w:tc>
        <w:tc>
          <w:tcPr>
            <w:tcW w:w="2331" w:type="pct"/>
          </w:tcPr>
          <w:p w14:paraId="522077AC"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1. Регистрация данных о качестве</w:t>
            </w:r>
          </w:p>
        </w:tc>
        <w:tc>
          <w:tcPr>
            <w:tcW w:w="567" w:type="pct"/>
          </w:tcPr>
          <w:p w14:paraId="429BF0D4" w14:textId="3202F52C" w:rsidR="00B56BF9" w:rsidRPr="00B56BF9" w:rsidRDefault="00B56BF9" w:rsidP="00E35E8D">
            <w:pPr>
              <w:suppressAutoHyphens/>
              <w:spacing w:after="0"/>
              <w:jc w:val="center"/>
              <w:rPr>
                <w:rFonts w:ascii="Times New Roman" w:hAnsi="Times New Roman"/>
              </w:rPr>
            </w:pPr>
          </w:p>
        </w:tc>
        <w:tc>
          <w:tcPr>
            <w:tcW w:w="613" w:type="pct"/>
          </w:tcPr>
          <w:p w14:paraId="5F1749FE" w14:textId="77777777" w:rsidR="00B56BF9" w:rsidRPr="00B56BF9" w:rsidRDefault="00B56BF9" w:rsidP="00E35E8D">
            <w:pPr>
              <w:suppressAutoHyphens/>
              <w:spacing w:after="0"/>
              <w:jc w:val="both"/>
              <w:rPr>
                <w:rFonts w:ascii="Times New Roman" w:hAnsi="Times New Roman"/>
              </w:rPr>
            </w:pPr>
          </w:p>
        </w:tc>
        <w:tc>
          <w:tcPr>
            <w:tcW w:w="613" w:type="pct"/>
          </w:tcPr>
          <w:p w14:paraId="1F8A8882"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4288466A" w14:textId="20A3AE28"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559B77A7" w14:textId="77777777" w:rsidTr="00B56BF9">
        <w:trPr>
          <w:trHeight w:val="460"/>
        </w:trPr>
        <w:tc>
          <w:tcPr>
            <w:tcW w:w="875" w:type="pct"/>
            <w:vMerge/>
          </w:tcPr>
          <w:p w14:paraId="3C31104B" w14:textId="77777777" w:rsidR="00B56BF9" w:rsidRPr="00B56BF9" w:rsidRDefault="00B56BF9" w:rsidP="00E35E8D">
            <w:pPr>
              <w:spacing w:after="0"/>
              <w:rPr>
                <w:rFonts w:ascii="Times New Roman" w:hAnsi="Times New Roman"/>
                <w:b/>
                <w:bCs/>
              </w:rPr>
            </w:pPr>
          </w:p>
        </w:tc>
        <w:tc>
          <w:tcPr>
            <w:tcW w:w="2331" w:type="pct"/>
          </w:tcPr>
          <w:p w14:paraId="414AD301" w14:textId="77777777" w:rsidR="00B56BF9" w:rsidRPr="00B56BF9" w:rsidRDefault="00B56BF9" w:rsidP="00E35E8D">
            <w:pPr>
              <w:spacing w:after="0"/>
              <w:rPr>
                <w:rFonts w:ascii="Times New Roman" w:hAnsi="Times New Roman"/>
                <w:b/>
              </w:rPr>
            </w:pPr>
            <w:r w:rsidRPr="00B56BF9">
              <w:rPr>
                <w:rFonts w:ascii="Times New Roman" w:hAnsi="Times New Roman"/>
                <w:b/>
              </w:rPr>
              <w:t>2.</w:t>
            </w:r>
            <w:r w:rsidRPr="00B56BF9">
              <w:rPr>
                <w:rFonts w:ascii="Times New Roman" w:hAnsi="Times New Roman"/>
              </w:rPr>
              <w:t xml:space="preserve"> Комплексная система управления </w:t>
            </w:r>
          </w:p>
        </w:tc>
        <w:tc>
          <w:tcPr>
            <w:tcW w:w="567" w:type="pct"/>
          </w:tcPr>
          <w:p w14:paraId="6E8DAB52" w14:textId="368458F9" w:rsidR="00B56BF9" w:rsidRPr="00B56BF9" w:rsidRDefault="00B56BF9" w:rsidP="00E35E8D">
            <w:pPr>
              <w:suppressAutoHyphens/>
              <w:spacing w:after="0"/>
              <w:jc w:val="center"/>
              <w:rPr>
                <w:rFonts w:ascii="Times New Roman" w:hAnsi="Times New Roman"/>
              </w:rPr>
            </w:pPr>
          </w:p>
        </w:tc>
        <w:tc>
          <w:tcPr>
            <w:tcW w:w="613" w:type="pct"/>
          </w:tcPr>
          <w:p w14:paraId="5ED801EB" w14:textId="77777777" w:rsidR="00B56BF9" w:rsidRPr="00B56BF9" w:rsidRDefault="00B56BF9" w:rsidP="00E35E8D">
            <w:pPr>
              <w:suppressAutoHyphens/>
              <w:spacing w:after="0"/>
              <w:jc w:val="both"/>
              <w:rPr>
                <w:rFonts w:ascii="Times New Roman" w:hAnsi="Times New Roman"/>
              </w:rPr>
            </w:pPr>
          </w:p>
        </w:tc>
        <w:tc>
          <w:tcPr>
            <w:tcW w:w="613" w:type="pct"/>
          </w:tcPr>
          <w:p w14:paraId="7E3299A4"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1ED63AA4" w14:textId="763D2BC6"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0B37AF76" w14:textId="77777777" w:rsidTr="00B56BF9">
        <w:trPr>
          <w:trHeight w:val="300"/>
        </w:trPr>
        <w:tc>
          <w:tcPr>
            <w:tcW w:w="875" w:type="pct"/>
            <w:vMerge/>
          </w:tcPr>
          <w:p w14:paraId="484A2AA4" w14:textId="77777777" w:rsidR="00B56BF9" w:rsidRPr="00B56BF9" w:rsidRDefault="00B56BF9" w:rsidP="00E35E8D">
            <w:pPr>
              <w:spacing w:after="0"/>
              <w:rPr>
                <w:rFonts w:ascii="Times New Roman" w:hAnsi="Times New Roman"/>
                <w:b/>
                <w:bCs/>
              </w:rPr>
            </w:pPr>
          </w:p>
        </w:tc>
        <w:tc>
          <w:tcPr>
            <w:tcW w:w="2331" w:type="pct"/>
          </w:tcPr>
          <w:p w14:paraId="6052C1C6"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61E0ADDB" w14:textId="77777777" w:rsidR="00B56BF9" w:rsidRPr="00B56BF9" w:rsidRDefault="00B56BF9" w:rsidP="00E35E8D">
            <w:pPr>
              <w:suppressAutoHyphens/>
              <w:spacing w:after="0"/>
              <w:jc w:val="center"/>
              <w:rPr>
                <w:rFonts w:ascii="Times New Roman" w:hAnsi="Times New Roman"/>
                <w:b/>
              </w:rPr>
            </w:pPr>
          </w:p>
        </w:tc>
        <w:tc>
          <w:tcPr>
            <w:tcW w:w="613" w:type="pct"/>
          </w:tcPr>
          <w:p w14:paraId="4F4129F3" w14:textId="77777777" w:rsidR="00B56BF9" w:rsidRPr="00B56BF9" w:rsidRDefault="00B56BF9" w:rsidP="00E35E8D">
            <w:pPr>
              <w:suppressAutoHyphens/>
              <w:spacing w:after="0"/>
              <w:jc w:val="both"/>
              <w:rPr>
                <w:rFonts w:ascii="Times New Roman" w:hAnsi="Times New Roman"/>
              </w:rPr>
            </w:pPr>
          </w:p>
        </w:tc>
        <w:tc>
          <w:tcPr>
            <w:tcW w:w="613" w:type="pct"/>
          </w:tcPr>
          <w:p w14:paraId="037A9E1A" w14:textId="1FCE7A93" w:rsidR="00B56BF9" w:rsidRPr="00B56BF9" w:rsidRDefault="00B56BF9" w:rsidP="00E35E8D">
            <w:pPr>
              <w:suppressAutoHyphens/>
              <w:spacing w:after="0"/>
              <w:jc w:val="both"/>
              <w:rPr>
                <w:rFonts w:ascii="Times New Roman" w:hAnsi="Times New Roman"/>
              </w:rPr>
            </w:pPr>
          </w:p>
        </w:tc>
      </w:tr>
      <w:tr w:rsidR="00B56BF9" w:rsidRPr="00B56BF9" w14:paraId="789DE764" w14:textId="77777777" w:rsidTr="00B56BF9">
        <w:trPr>
          <w:trHeight w:val="180"/>
        </w:trPr>
        <w:tc>
          <w:tcPr>
            <w:tcW w:w="875" w:type="pct"/>
            <w:vMerge/>
          </w:tcPr>
          <w:p w14:paraId="7252F723" w14:textId="77777777" w:rsidR="00B56BF9" w:rsidRPr="00B56BF9" w:rsidRDefault="00B56BF9" w:rsidP="00E35E8D">
            <w:pPr>
              <w:spacing w:after="0"/>
              <w:rPr>
                <w:rFonts w:ascii="Times New Roman" w:hAnsi="Times New Roman"/>
                <w:b/>
                <w:bCs/>
              </w:rPr>
            </w:pPr>
          </w:p>
        </w:tc>
        <w:tc>
          <w:tcPr>
            <w:tcW w:w="2331" w:type="pct"/>
          </w:tcPr>
          <w:p w14:paraId="73DFFF89" w14:textId="77777777" w:rsidR="00B56BF9" w:rsidRPr="00B56BF9" w:rsidRDefault="00B56BF9" w:rsidP="00E35E8D">
            <w:pPr>
              <w:suppressAutoHyphens/>
              <w:spacing w:after="0"/>
              <w:jc w:val="both"/>
              <w:rPr>
                <w:rFonts w:ascii="Times New Roman" w:hAnsi="Times New Roman"/>
                <w:b/>
                <w:bCs/>
              </w:rPr>
            </w:pPr>
          </w:p>
        </w:tc>
        <w:tc>
          <w:tcPr>
            <w:tcW w:w="567" w:type="pct"/>
          </w:tcPr>
          <w:p w14:paraId="735B147E" w14:textId="77777777" w:rsidR="00B56BF9" w:rsidRPr="00B56BF9" w:rsidRDefault="00B56BF9" w:rsidP="00E35E8D">
            <w:pPr>
              <w:suppressAutoHyphens/>
              <w:spacing w:after="0"/>
              <w:jc w:val="center"/>
              <w:rPr>
                <w:rFonts w:ascii="Times New Roman" w:hAnsi="Times New Roman"/>
                <w:b/>
              </w:rPr>
            </w:pPr>
          </w:p>
        </w:tc>
        <w:tc>
          <w:tcPr>
            <w:tcW w:w="613" w:type="pct"/>
          </w:tcPr>
          <w:p w14:paraId="3A01441D" w14:textId="77777777" w:rsidR="00B56BF9" w:rsidRPr="00B56BF9" w:rsidRDefault="00B56BF9" w:rsidP="00E35E8D">
            <w:pPr>
              <w:suppressAutoHyphens/>
              <w:spacing w:after="0"/>
              <w:jc w:val="both"/>
              <w:rPr>
                <w:rFonts w:ascii="Times New Roman" w:hAnsi="Times New Roman"/>
              </w:rPr>
            </w:pPr>
          </w:p>
        </w:tc>
        <w:tc>
          <w:tcPr>
            <w:tcW w:w="613" w:type="pct"/>
          </w:tcPr>
          <w:p w14:paraId="082E0B01" w14:textId="11F3333C" w:rsidR="00B56BF9" w:rsidRPr="00B56BF9" w:rsidRDefault="00B56BF9" w:rsidP="00E35E8D">
            <w:pPr>
              <w:suppressAutoHyphens/>
              <w:spacing w:after="0"/>
              <w:jc w:val="both"/>
              <w:rPr>
                <w:rFonts w:ascii="Times New Roman" w:hAnsi="Times New Roman"/>
              </w:rPr>
            </w:pPr>
          </w:p>
        </w:tc>
      </w:tr>
      <w:tr w:rsidR="00B56BF9" w:rsidRPr="00B56BF9" w14:paraId="0C12F3BA" w14:textId="77777777" w:rsidTr="00B56BF9">
        <w:trPr>
          <w:trHeight w:val="460"/>
        </w:trPr>
        <w:tc>
          <w:tcPr>
            <w:tcW w:w="875" w:type="pct"/>
            <w:vMerge w:val="restart"/>
          </w:tcPr>
          <w:p w14:paraId="5CC2EA60"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1.5 </w:t>
            </w:r>
            <w:proofErr w:type="gramStart"/>
            <w:r w:rsidRPr="00B56BF9">
              <w:rPr>
                <w:rFonts w:ascii="Times New Roman" w:hAnsi="Times New Roman"/>
                <w:b/>
                <w:bCs/>
              </w:rPr>
              <w:t>Оборудование  материалов</w:t>
            </w:r>
            <w:proofErr w:type="gramEnd"/>
            <w:r w:rsidRPr="00B56BF9">
              <w:rPr>
                <w:rFonts w:ascii="Times New Roman" w:hAnsi="Times New Roman"/>
                <w:b/>
                <w:bCs/>
              </w:rPr>
              <w:t xml:space="preserve"> и сплавов</w:t>
            </w:r>
          </w:p>
        </w:tc>
        <w:tc>
          <w:tcPr>
            <w:tcW w:w="2331" w:type="pct"/>
          </w:tcPr>
          <w:p w14:paraId="3CA6593D" w14:textId="77777777" w:rsidR="00B56BF9" w:rsidRPr="00B56BF9" w:rsidRDefault="00B56BF9" w:rsidP="00E35E8D">
            <w:pPr>
              <w:suppressAutoHyphens/>
              <w:spacing w:after="0"/>
              <w:rPr>
                <w:rFonts w:ascii="Times New Roman" w:hAnsi="Times New Roman"/>
                <w:b/>
              </w:rPr>
            </w:pPr>
            <w:r w:rsidRPr="00B56BF9">
              <w:rPr>
                <w:rFonts w:ascii="Times New Roman" w:hAnsi="Times New Roman"/>
                <w:b/>
              </w:rPr>
              <w:t xml:space="preserve">Содержание </w:t>
            </w:r>
          </w:p>
        </w:tc>
        <w:tc>
          <w:tcPr>
            <w:tcW w:w="567" w:type="pct"/>
          </w:tcPr>
          <w:p w14:paraId="54BA565F" w14:textId="0E5626F2" w:rsidR="00B56BF9" w:rsidRPr="00B56BF9" w:rsidRDefault="00B56BF9" w:rsidP="00E35E8D">
            <w:pPr>
              <w:suppressAutoHyphens/>
              <w:spacing w:after="0"/>
              <w:jc w:val="center"/>
              <w:rPr>
                <w:rFonts w:ascii="Times New Roman" w:hAnsi="Times New Roman"/>
                <w:b/>
              </w:rPr>
            </w:pPr>
          </w:p>
        </w:tc>
        <w:tc>
          <w:tcPr>
            <w:tcW w:w="613" w:type="pct"/>
          </w:tcPr>
          <w:p w14:paraId="3104C490" w14:textId="77777777" w:rsidR="00B56BF9" w:rsidRPr="00B56BF9" w:rsidRDefault="00B56BF9" w:rsidP="00E35E8D">
            <w:pPr>
              <w:suppressAutoHyphens/>
              <w:spacing w:after="0"/>
              <w:jc w:val="both"/>
              <w:rPr>
                <w:rFonts w:ascii="Times New Roman" w:hAnsi="Times New Roman"/>
              </w:rPr>
            </w:pPr>
          </w:p>
        </w:tc>
        <w:tc>
          <w:tcPr>
            <w:tcW w:w="613" w:type="pct"/>
          </w:tcPr>
          <w:p w14:paraId="0B9052DB" w14:textId="5D9ED2AB" w:rsidR="00B56BF9" w:rsidRPr="00B56BF9" w:rsidRDefault="00B56BF9" w:rsidP="00E35E8D">
            <w:pPr>
              <w:suppressAutoHyphens/>
              <w:spacing w:after="0"/>
              <w:jc w:val="both"/>
              <w:rPr>
                <w:rFonts w:ascii="Times New Roman" w:hAnsi="Times New Roman"/>
              </w:rPr>
            </w:pPr>
          </w:p>
        </w:tc>
      </w:tr>
      <w:tr w:rsidR="00B56BF9" w:rsidRPr="00B56BF9" w14:paraId="56910E40" w14:textId="77777777" w:rsidTr="00B56BF9">
        <w:trPr>
          <w:trHeight w:val="460"/>
        </w:trPr>
        <w:tc>
          <w:tcPr>
            <w:tcW w:w="875" w:type="pct"/>
            <w:vMerge/>
          </w:tcPr>
          <w:p w14:paraId="4E1CED4D" w14:textId="77777777" w:rsidR="00B56BF9" w:rsidRPr="00B56BF9" w:rsidRDefault="00B56BF9" w:rsidP="00E35E8D">
            <w:pPr>
              <w:spacing w:after="0"/>
              <w:rPr>
                <w:rFonts w:ascii="Times New Roman" w:hAnsi="Times New Roman"/>
                <w:b/>
                <w:bCs/>
              </w:rPr>
            </w:pPr>
          </w:p>
        </w:tc>
        <w:tc>
          <w:tcPr>
            <w:tcW w:w="2331" w:type="pct"/>
          </w:tcPr>
          <w:p w14:paraId="46C88ECB" w14:textId="77777777" w:rsidR="00B56BF9" w:rsidRPr="00B56BF9" w:rsidRDefault="00B56BF9" w:rsidP="003944D7">
            <w:pPr>
              <w:pStyle w:val="ae"/>
              <w:numPr>
                <w:ilvl w:val="0"/>
                <w:numId w:val="6"/>
              </w:numPr>
              <w:spacing w:before="0" w:after="0" w:line="276" w:lineRule="auto"/>
              <w:ind w:left="264" w:hanging="264"/>
              <w:rPr>
                <w:b/>
                <w:sz w:val="22"/>
                <w:szCs w:val="22"/>
              </w:rPr>
            </w:pPr>
            <w:r w:rsidRPr="00B56BF9">
              <w:rPr>
                <w:sz w:val="22"/>
                <w:szCs w:val="22"/>
              </w:rPr>
              <w:t>Методы испытаний металлов и сплавов</w:t>
            </w:r>
          </w:p>
        </w:tc>
        <w:tc>
          <w:tcPr>
            <w:tcW w:w="567" w:type="pct"/>
          </w:tcPr>
          <w:p w14:paraId="171AEA33" w14:textId="1A20C744" w:rsidR="00B56BF9" w:rsidRPr="00B56BF9" w:rsidRDefault="00B56BF9" w:rsidP="00E35E8D">
            <w:pPr>
              <w:suppressAutoHyphens/>
              <w:spacing w:after="0"/>
              <w:jc w:val="center"/>
              <w:rPr>
                <w:rFonts w:ascii="Times New Roman" w:hAnsi="Times New Roman"/>
              </w:rPr>
            </w:pPr>
          </w:p>
        </w:tc>
        <w:tc>
          <w:tcPr>
            <w:tcW w:w="613" w:type="pct"/>
          </w:tcPr>
          <w:p w14:paraId="4BFC5626" w14:textId="77777777" w:rsidR="00B56BF9" w:rsidRPr="00B56BF9" w:rsidRDefault="00B56BF9" w:rsidP="00E35E8D">
            <w:pPr>
              <w:suppressAutoHyphens/>
              <w:spacing w:after="0"/>
              <w:jc w:val="both"/>
              <w:rPr>
                <w:rFonts w:ascii="Times New Roman" w:hAnsi="Times New Roman"/>
              </w:rPr>
            </w:pPr>
          </w:p>
        </w:tc>
        <w:tc>
          <w:tcPr>
            <w:tcW w:w="613" w:type="pct"/>
          </w:tcPr>
          <w:p w14:paraId="61DA4E12"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4D03CD12" w14:textId="0EF1F7E3"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075A0278" w14:textId="77777777" w:rsidTr="00B56BF9">
        <w:trPr>
          <w:trHeight w:val="460"/>
        </w:trPr>
        <w:tc>
          <w:tcPr>
            <w:tcW w:w="875" w:type="pct"/>
            <w:vMerge/>
          </w:tcPr>
          <w:p w14:paraId="15DCA3CA" w14:textId="77777777" w:rsidR="00B56BF9" w:rsidRPr="00B56BF9" w:rsidRDefault="00B56BF9" w:rsidP="00E35E8D">
            <w:pPr>
              <w:spacing w:after="0"/>
              <w:rPr>
                <w:rFonts w:ascii="Times New Roman" w:hAnsi="Times New Roman"/>
                <w:b/>
                <w:bCs/>
              </w:rPr>
            </w:pPr>
          </w:p>
        </w:tc>
        <w:tc>
          <w:tcPr>
            <w:tcW w:w="2331" w:type="pct"/>
          </w:tcPr>
          <w:p w14:paraId="4C843D7F"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0838050F" w14:textId="76893BC4" w:rsidR="00B56BF9" w:rsidRPr="00B56BF9" w:rsidRDefault="00B56BF9" w:rsidP="00E35E8D">
            <w:pPr>
              <w:suppressAutoHyphens/>
              <w:spacing w:after="0"/>
              <w:jc w:val="center"/>
              <w:rPr>
                <w:rFonts w:ascii="Times New Roman" w:hAnsi="Times New Roman"/>
                <w:b/>
              </w:rPr>
            </w:pPr>
          </w:p>
        </w:tc>
        <w:tc>
          <w:tcPr>
            <w:tcW w:w="613" w:type="pct"/>
          </w:tcPr>
          <w:p w14:paraId="4ED6FF7C" w14:textId="77777777" w:rsidR="00B56BF9" w:rsidRPr="00B56BF9" w:rsidRDefault="00B56BF9" w:rsidP="00E35E8D">
            <w:pPr>
              <w:suppressAutoHyphens/>
              <w:spacing w:after="0"/>
              <w:jc w:val="both"/>
              <w:rPr>
                <w:rFonts w:ascii="Times New Roman" w:hAnsi="Times New Roman"/>
              </w:rPr>
            </w:pPr>
          </w:p>
        </w:tc>
        <w:tc>
          <w:tcPr>
            <w:tcW w:w="613" w:type="pct"/>
          </w:tcPr>
          <w:p w14:paraId="6826D4B5" w14:textId="2A81C107" w:rsidR="00B56BF9" w:rsidRPr="00B56BF9" w:rsidRDefault="00B56BF9" w:rsidP="00E35E8D">
            <w:pPr>
              <w:suppressAutoHyphens/>
              <w:spacing w:after="0"/>
              <w:jc w:val="both"/>
              <w:rPr>
                <w:rFonts w:ascii="Times New Roman" w:hAnsi="Times New Roman"/>
              </w:rPr>
            </w:pPr>
          </w:p>
        </w:tc>
      </w:tr>
      <w:tr w:rsidR="00B56BF9" w:rsidRPr="00B56BF9" w14:paraId="3AE5953D" w14:textId="77777777" w:rsidTr="00B56BF9">
        <w:trPr>
          <w:trHeight w:val="460"/>
        </w:trPr>
        <w:tc>
          <w:tcPr>
            <w:tcW w:w="875" w:type="pct"/>
            <w:vMerge/>
          </w:tcPr>
          <w:p w14:paraId="231D64A7" w14:textId="77777777" w:rsidR="00B56BF9" w:rsidRPr="00B56BF9" w:rsidRDefault="00B56BF9" w:rsidP="00E35E8D">
            <w:pPr>
              <w:spacing w:after="0"/>
              <w:rPr>
                <w:rFonts w:ascii="Times New Roman" w:hAnsi="Times New Roman"/>
                <w:b/>
                <w:bCs/>
              </w:rPr>
            </w:pPr>
          </w:p>
        </w:tc>
        <w:tc>
          <w:tcPr>
            <w:tcW w:w="2331" w:type="pct"/>
          </w:tcPr>
          <w:p w14:paraId="39AB10D8"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 xml:space="preserve">Практическое занятие 1 </w:t>
            </w:r>
            <w:proofErr w:type="gramStart"/>
            <w:r w:rsidRPr="00B56BF9">
              <w:rPr>
                <w:rFonts w:ascii="Times New Roman" w:hAnsi="Times New Roman"/>
              </w:rPr>
              <w:t>« Испытания</w:t>
            </w:r>
            <w:proofErr w:type="gramEnd"/>
            <w:r w:rsidRPr="00B56BF9">
              <w:rPr>
                <w:rFonts w:ascii="Times New Roman" w:hAnsi="Times New Roman"/>
              </w:rPr>
              <w:t xml:space="preserve"> на твердость»</w:t>
            </w:r>
          </w:p>
        </w:tc>
        <w:tc>
          <w:tcPr>
            <w:tcW w:w="567" w:type="pct"/>
          </w:tcPr>
          <w:p w14:paraId="72B1EE74" w14:textId="09C6B3A9" w:rsidR="00B56BF9" w:rsidRPr="00B56BF9" w:rsidRDefault="00B56BF9" w:rsidP="00E35E8D">
            <w:pPr>
              <w:suppressAutoHyphens/>
              <w:spacing w:after="0"/>
              <w:jc w:val="center"/>
              <w:rPr>
                <w:rFonts w:ascii="Times New Roman" w:hAnsi="Times New Roman"/>
              </w:rPr>
            </w:pPr>
          </w:p>
        </w:tc>
        <w:tc>
          <w:tcPr>
            <w:tcW w:w="613" w:type="pct"/>
          </w:tcPr>
          <w:p w14:paraId="03F60C82" w14:textId="77777777" w:rsidR="00B56BF9" w:rsidRPr="00B56BF9" w:rsidRDefault="00B56BF9" w:rsidP="00E35E8D">
            <w:pPr>
              <w:suppressAutoHyphens/>
              <w:spacing w:after="0"/>
              <w:jc w:val="both"/>
              <w:rPr>
                <w:rFonts w:ascii="Times New Roman" w:hAnsi="Times New Roman"/>
              </w:rPr>
            </w:pPr>
          </w:p>
        </w:tc>
        <w:tc>
          <w:tcPr>
            <w:tcW w:w="613" w:type="pct"/>
          </w:tcPr>
          <w:p w14:paraId="2DD51E93"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456CE70F" w14:textId="6402AF0A"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3287C0CB" w14:textId="77777777" w:rsidTr="00B56BF9">
        <w:trPr>
          <w:trHeight w:val="460"/>
        </w:trPr>
        <w:tc>
          <w:tcPr>
            <w:tcW w:w="875" w:type="pct"/>
            <w:vMerge/>
          </w:tcPr>
          <w:p w14:paraId="149B0F91" w14:textId="77777777" w:rsidR="00B56BF9" w:rsidRPr="00B56BF9" w:rsidRDefault="00B56BF9" w:rsidP="00E35E8D">
            <w:pPr>
              <w:spacing w:after="0"/>
              <w:rPr>
                <w:rFonts w:ascii="Times New Roman" w:hAnsi="Times New Roman"/>
                <w:b/>
                <w:bCs/>
              </w:rPr>
            </w:pPr>
          </w:p>
        </w:tc>
        <w:tc>
          <w:tcPr>
            <w:tcW w:w="2331" w:type="pct"/>
          </w:tcPr>
          <w:p w14:paraId="1BB0EF51"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2 «Измерение геометрических параметров кабельных изделий»</w:t>
            </w:r>
          </w:p>
        </w:tc>
        <w:tc>
          <w:tcPr>
            <w:tcW w:w="567" w:type="pct"/>
          </w:tcPr>
          <w:p w14:paraId="6DD9AE65" w14:textId="26E70BC6" w:rsidR="00B56BF9" w:rsidRPr="00B56BF9" w:rsidRDefault="00B56BF9" w:rsidP="00E35E8D">
            <w:pPr>
              <w:suppressAutoHyphens/>
              <w:spacing w:after="0"/>
              <w:jc w:val="center"/>
              <w:rPr>
                <w:rFonts w:ascii="Times New Roman" w:hAnsi="Times New Roman"/>
              </w:rPr>
            </w:pPr>
          </w:p>
        </w:tc>
        <w:tc>
          <w:tcPr>
            <w:tcW w:w="613" w:type="pct"/>
          </w:tcPr>
          <w:p w14:paraId="74CEC084" w14:textId="77777777" w:rsidR="00B56BF9" w:rsidRPr="00B56BF9" w:rsidRDefault="00B56BF9" w:rsidP="00E35E8D">
            <w:pPr>
              <w:suppressAutoHyphens/>
              <w:spacing w:after="0"/>
              <w:jc w:val="both"/>
              <w:rPr>
                <w:rFonts w:ascii="Times New Roman" w:hAnsi="Times New Roman"/>
              </w:rPr>
            </w:pPr>
          </w:p>
        </w:tc>
        <w:tc>
          <w:tcPr>
            <w:tcW w:w="613" w:type="pct"/>
          </w:tcPr>
          <w:p w14:paraId="25E6D0CB"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2B779105" w14:textId="22E4C999"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54F70153" w14:textId="77777777" w:rsidTr="00B56BF9">
        <w:trPr>
          <w:trHeight w:val="460"/>
        </w:trPr>
        <w:tc>
          <w:tcPr>
            <w:tcW w:w="875" w:type="pct"/>
            <w:vMerge/>
          </w:tcPr>
          <w:p w14:paraId="1CFBEA04" w14:textId="77777777" w:rsidR="00B56BF9" w:rsidRPr="00B56BF9" w:rsidRDefault="00B56BF9" w:rsidP="00E35E8D">
            <w:pPr>
              <w:spacing w:after="0"/>
              <w:rPr>
                <w:rFonts w:ascii="Times New Roman" w:hAnsi="Times New Roman"/>
                <w:b/>
                <w:bCs/>
              </w:rPr>
            </w:pPr>
          </w:p>
        </w:tc>
        <w:tc>
          <w:tcPr>
            <w:tcW w:w="2331" w:type="pct"/>
          </w:tcPr>
          <w:p w14:paraId="074D4CC2" w14:textId="77777777" w:rsidR="00B56BF9" w:rsidRPr="00B56BF9" w:rsidRDefault="00B56BF9" w:rsidP="00E35E8D">
            <w:pPr>
              <w:spacing w:after="0"/>
              <w:rPr>
                <w:rFonts w:ascii="Times New Roman" w:hAnsi="Times New Roman"/>
              </w:rPr>
            </w:pPr>
            <w:r w:rsidRPr="00B56BF9">
              <w:rPr>
                <w:rFonts w:ascii="Times New Roman" w:hAnsi="Times New Roman"/>
              </w:rPr>
              <w:t>Практическое занятие 3 «Микрометр, штангенциркуль основные измерительные приборы»</w:t>
            </w:r>
          </w:p>
        </w:tc>
        <w:tc>
          <w:tcPr>
            <w:tcW w:w="567" w:type="pct"/>
          </w:tcPr>
          <w:p w14:paraId="3B8675E2" w14:textId="08BB794F" w:rsidR="00B56BF9" w:rsidRPr="00B56BF9" w:rsidRDefault="00B56BF9" w:rsidP="00E35E8D">
            <w:pPr>
              <w:suppressAutoHyphens/>
              <w:spacing w:after="0"/>
              <w:jc w:val="center"/>
              <w:rPr>
                <w:rFonts w:ascii="Times New Roman" w:hAnsi="Times New Roman"/>
              </w:rPr>
            </w:pPr>
          </w:p>
        </w:tc>
        <w:tc>
          <w:tcPr>
            <w:tcW w:w="613" w:type="pct"/>
          </w:tcPr>
          <w:p w14:paraId="6B44F4EF" w14:textId="77777777" w:rsidR="00B56BF9" w:rsidRPr="00B56BF9" w:rsidRDefault="00B56BF9" w:rsidP="00E35E8D">
            <w:pPr>
              <w:suppressAutoHyphens/>
              <w:spacing w:after="0"/>
              <w:jc w:val="both"/>
              <w:rPr>
                <w:rFonts w:ascii="Times New Roman" w:hAnsi="Times New Roman"/>
              </w:rPr>
            </w:pPr>
          </w:p>
        </w:tc>
        <w:tc>
          <w:tcPr>
            <w:tcW w:w="613" w:type="pct"/>
          </w:tcPr>
          <w:p w14:paraId="2A7A85F8"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15BB1B4E" w14:textId="397242CD"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584F922E" w14:textId="77777777" w:rsidTr="00B56BF9">
        <w:trPr>
          <w:trHeight w:val="460"/>
        </w:trPr>
        <w:tc>
          <w:tcPr>
            <w:tcW w:w="875" w:type="pct"/>
            <w:vMerge/>
          </w:tcPr>
          <w:p w14:paraId="22FAAF3C" w14:textId="77777777" w:rsidR="00B56BF9" w:rsidRPr="00B56BF9" w:rsidRDefault="00B56BF9" w:rsidP="00E35E8D">
            <w:pPr>
              <w:spacing w:after="0"/>
              <w:rPr>
                <w:rFonts w:ascii="Times New Roman" w:hAnsi="Times New Roman"/>
                <w:b/>
                <w:bCs/>
              </w:rPr>
            </w:pPr>
          </w:p>
        </w:tc>
        <w:tc>
          <w:tcPr>
            <w:tcW w:w="2331" w:type="pct"/>
          </w:tcPr>
          <w:p w14:paraId="062161B9"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4 «Статистические методы контроля»</w:t>
            </w:r>
          </w:p>
        </w:tc>
        <w:tc>
          <w:tcPr>
            <w:tcW w:w="567" w:type="pct"/>
          </w:tcPr>
          <w:p w14:paraId="49AEB047" w14:textId="1B297F07" w:rsidR="00B56BF9" w:rsidRPr="00B56BF9" w:rsidRDefault="00B56BF9" w:rsidP="00E35E8D">
            <w:pPr>
              <w:suppressAutoHyphens/>
              <w:spacing w:after="0"/>
              <w:jc w:val="center"/>
              <w:rPr>
                <w:rFonts w:ascii="Times New Roman" w:hAnsi="Times New Roman"/>
              </w:rPr>
            </w:pPr>
          </w:p>
        </w:tc>
        <w:tc>
          <w:tcPr>
            <w:tcW w:w="613" w:type="pct"/>
          </w:tcPr>
          <w:p w14:paraId="62DEBB80" w14:textId="77777777" w:rsidR="00B56BF9" w:rsidRPr="00B56BF9" w:rsidRDefault="00B56BF9" w:rsidP="00E35E8D">
            <w:pPr>
              <w:suppressAutoHyphens/>
              <w:spacing w:after="0"/>
              <w:jc w:val="both"/>
              <w:rPr>
                <w:rFonts w:ascii="Times New Roman" w:hAnsi="Times New Roman"/>
              </w:rPr>
            </w:pPr>
          </w:p>
        </w:tc>
        <w:tc>
          <w:tcPr>
            <w:tcW w:w="613" w:type="pct"/>
          </w:tcPr>
          <w:p w14:paraId="597ED83A"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6C9FD5DC" w14:textId="723A0A2D"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7DB0FDC2" w14:textId="77777777" w:rsidTr="00B56BF9">
        <w:trPr>
          <w:trHeight w:val="3004"/>
        </w:trPr>
        <w:tc>
          <w:tcPr>
            <w:tcW w:w="875" w:type="pct"/>
            <w:vMerge/>
          </w:tcPr>
          <w:p w14:paraId="7FA7C9BF" w14:textId="77777777" w:rsidR="00B56BF9" w:rsidRPr="00B56BF9" w:rsidRDefault="00B56BF9" w:rsidP="00E35E8D">
            <w:pPr>
              <w:spacing w:after="0"/>
              <w:rPr>
                <w:rFonts w:ascii="Times New Roman" w:hAnsi="Times New Roman"/>
                <w:b/>
                <w:bCs/>
              </w:rPr>
            </w:pPr>
          </w:p>
        </w:tc>
        <w:tc>
          <w:tcPr>
            <w:tcW w:w="2331" w:type="pct"/>
          </w:tcPr>
          <w:p w14:paraId="62F398D3"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5 «Управление контрольным, измерительным и испытательным оборудованием»</w:t>
            </w:r>
          </w:p>
          <w:p w14:paraId="363ABAFB" w14:textId="77777777" w:rsidR="00B56BF9" w:rsidRPr="00B56BF9" w:rsidRDefault="00B56BF9" w:rsidP="00E35E8D">
            <w:pPr>
              <w:suppressAutoHyphens/>
              <w:spacing w:after="0"/>
              <w:rPr>
                <w:rFonts w:ascii="Times New Roman" w:hAnsi="Times New Roman"/>
              </w:rPr>
            </w:pPr>
          </w:p>
          <w:p w14:paraId="06241158" w14:textId="77777777" w:rsidR="00B56BF9" w:rsidRPr="00B56BF9" w:rsidRDefault="00B56BF9" w:rsidP="00E35E8D">
            <w:pPr>
              <w:suppressAutoHyphens/>
              <w:spacing w:after="0"/>
              <w:rPr>
                <w:rFonts w:ascii="Times New Roman" w:hAnsi="Times New Roman"/>
              </w:rPr>
            </w:pPr>
          </w:p>
          <w:p w14:paraId="30BA0E7F" w14:textId="77777777" w:rsidR="00B56BF9" w:rsidRPr="00B56BF9" w:rsidRDefault="00B56BF9" w:rsidP="00E35E8D">
            <w:pPr>
              <w:suppressAutoHyphens/>
              <w:spacing w:after="0"/>
              <w:rPr>
                <w:rFonts w:ascii="Times New Roman" w:hAnsi="Times New Roman"/>
              </w:rPr>
            </w:pPr>
          </w:p>
          <w:p w14:paraId="6CCAFA72" w14:textId="77777777" w:rsidR="00B56BF9" w:rsidRPr="00B56BF9" w:rsidRDefault="00B56BF9" w:rsidP="00E35E8D">
            <w:pPr>
              <w:suppressAutoHyphens/>
              <w:spacing w:after="0"/>
              <w:rPr>
                <w:rFonts w:ascii="Times New Roman" w:hAnsi="Times New Roman"/>
              </w:rPr>
            </w:pPr>
          </w:p>
          <w:p w14:paraId="41F6DF3A" w14:textId="77777777" w:rsidR="00B56BF9" w:rsidRPr="00B56BF9" w:rsidRDefault="00B56BF9" w:rsidP="00E35E8D">
            <w:pPr>
              <w:suppressAutoHyphens/>
              <w:spacing w:after="0"/>
              <w:rPr>
                <w:rFonts w:ascii="Times New Roman" w:hAnsi="Times New Roman"/>
              </w:rPr>
            </w:pPr>
          </w:p>
          <w:p w14:paraId="36DE78A1" w14:textId="77777777" w:rsidR="00B56BF9" w:rsidRPr="00B56BF9" w:rsidRDefault="00B56BF9" w:rsidP="00E35E8D">
            <w:pPr>
              <w:suppressAutoHyphens/>
              <w:spacing w:after="0"/>
              <w:rPr>
                <w:rFonts w:ascii="Times New Roman" w:hAnsi="Times New Roman"/>
              </w:rPr>
            </w:pPr>
          </w:p>
          <w:p w14:paraId="0FC69A0C" w14:textId="77777777" w:rsidR="00B56BF9" w:rsidRPr="00B56BF9" w:rsidRDefault="00B56BF9" w:rsidP="00E35E8D">
            <w:pPr>
              <w:suppressAutoHyphens/>
              <w:spacing w:after="0"/>
              <w:rPr>
                <w:rFonts w:ascii="Times New Roman" w:hAnsi="Times New Roman"/>
              </w:rPr>
            </w:pPr>
          </w:p>
          <w:p w14:paraId="511084DE" w14:textId="77777777" w:rsidR="00B56BF9" w:rsidRPr="00B56BF9" w:rsidRDefault="00B56BF9" w:rsidP="00E35E8D">
            <w:pPr>
              <w:suppressAutoHyphens/>
              <w:spacing w:after="0"/>
              <w:rPr>
                <w:rFonts w:ascii="Times New Roman" w:hAnsi="Times New Roman"/>
              </w:rPr>
            </w:pPr>
          </w:p>
          <w:p w14:paraId="01C60F92" w14:textId="77777777" w:rsidR="00B56BF9" w:rsidRPr="00B56BF9" w:rsidRDefault="00B56BF9" w:rsidP="00E35E8D">
            <w:pPr>
              <w:suppressAutoHyphens/>
              <w:spacing w:after="0"/>
              <w:rPr>
                <w:rFonts w:ascii="Times New Roman" w:hAnsi="Times New Roman"/>
              </w:rPr>
            </w:pPr>
          </w:p>
        </w:tc>
        <w:tc>
          <w:tcPr>
            <w:tcW w:w="567" w:type="pct"/>
          </w:tcPr>
          <w:p w14:paraId="264FFC21" w14:textId="21FAF348" w:rsidR="00B56BF9" w:rsidRPr="00B56BF9" w:rsidRDefault="00B56BF9" w:rsidP="00E35E8D">
            <w:pPr>
              <w:suppressAutoHyphens/>
              <w:spacing w:after="0"/>
              <w:jc w:val="center"/>
              <w:rPr>
                <w:rFonts w:ascii="Times New Roman" w:hAnsi="Times New Roman"/>
              </w:rPr>
            </w:pPr>
          </w:p>
        </w:tc>
        <w:tc>
          <w:tcPr>
            <w:tcW w:w="613" w:type="pct"/>
          </w:tcPr>
          <w:p w14:paraId="4E9A223B" w14:textId="77777777" w:rsidR="00B56BF9" w:rsidRPr="00B56BF9" w:rsidRDefault="00B56BF9" w:rsidP="00E35E8D">
            <w:pPr>
              <w:suppressAutoHyphens/>
              <w:spacing w:after="0"/>
              <w:jc w:val="both"/>
              <w:rPr>
                <w:rFonts w:ascii="Times New Roman" w:hAnsi="Times New Roman"/>
              </w:rPr>
            </w:pPr>
          </w:p>
        </w:tc>
        <w:tc>
          <w:tcPr>
            <w:tcW w:w="613" w:type="pct"/>
          </w:tcPr>
          <w:p w14:paraId="72DCD335"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0B8B5AA9" w14:textId="1C9F7D42"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3F22EB54" w14:textId="77777777" w:rsidTr="00B56BF9">
        <w:trPr>
          <w:trHeight w:val="1474"/>
        </w:trPr>
        <w:tc>
          <w:tcPr>
            <w:tcW w:w="875" w:type="pct"/>
            <w:vMerge/>
          </w:tcPr>
          <w:p w14:paraId="0A03F17E" w14:textId="77777777" w:rsidR="00B56BF9" w:rsidRPr="00B56BF9" w:rsidRDefault="00B56BF9" w:rsidP="00E35E8D">
            <w:pPr>
              <w:spacing w:after="0"/>
              <w:rPr>
                <w:rFonts w:ascii="Times New Roman" w:hAnsi="Times New Roman"/>
                <w:b/>
                <w:bCs/>
              </w:rPr>
            </w:pPr>
          </w:p>
        </w:tc>
        <w:tc>
          <w:tcPr>
            <w:tcW w:w="2331" w:type="pct"/>
          </w:tcPr>
          <w:p w14:paraId="5454258C"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6 «Измерители длины Дельта»</w:t>
            </w:r>
          </w:p>
          <w:p w14:paraId="3B313D3B" w14:textId="77777777" w:rsidR="00B56BF9" w:rsidRPr="00B56BF9" w:rsidRDefault="00B56BF9" w:rsidP="00E35E8D">
            <w:pPr>
              <w:suppressAutoHyphens/>
              <w:spacing w:after="0"/>
              <w:rPr>
                <w:rFonts w:ascii="Times New Roman" w:hAnsi="Times New Roman"/>
              </w:rPr>
            </w:pPr>
          </w:p>
        </w:tc>
        <w:tc>
          <w:tcPr>
            <w:tcW w:w="567" w:type="pct"/>
          </w:tcPr>
          <w:p w14:paraId="6B06E450" w14:textId="3353CC6D" w:rsidR="00B56BF9" w:rsidRPr="00B56BF9" w:rsidRDefault="00B56BF9" w:rsidP="00E35E8D">
            <w:pPr>
              <w:suppressAutoHyphens/>
              <w:spacing w:after="0"/>
              <w:jc w:val="center"/>
              <w:rPr>
                <w:rFonts w:ascii="Times New Roman" w:hAnsi="Times New Roman"/>
              </w:rPr>
            </w:pPr>
          </w:p>
        </w:tc>
        <w:tc>
          <w:tcPr>
            <w:tcW w:w="613" w:type="pct"/>
          </w:tcPr>
          <w:p w14:paraId="0C4E97BB" w14:textId="77777777" w:rsidR="00B56BF9" w:rsidRPr="00B56BF9" w:rsidRDefault="00B56BF9" w:rsidP="00E35E8D">
            <w:pPr>
              <w:suppressAutoHyphens/>
              <w:spacing w:after="0"/>
              <w:jc w:val="both"/>
              <w:rPr>
                <w:rFonts w:ascii="Times New Roman" w:hAnsi="Times New Roman"/>
              </w:rPr>
            </w:pPr>
          </w:p>
        </w:tc>
        <w:tc>
          <w:tcPr>
            <w:tcW w:w="613" w:type="pct"/>
          </w:tcPr>
          <w:p w14:paraId="60AA4440"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317A2A24" w14:textId="7F0942C2"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2C3C19B9" w14:textId="77777777" w:rsidTr="00B56BF9">
        <w:trPr>
          <w:trHeight w:val="985"/>
        </w:trPr>
        <w:tc>
          <w:tcPr>
            <w:tcW w:w="875" w:type="pct"/>
            <w:vMerge/>
          </w:tcPr>
          <w:p w14:paraId="39AADBF1" w14:textId="77777777" w:rsidR="00B56BF9" w:rsidRPr="00B56BF9" w:rsidRDefault="00B56BF9" w:rsidP="00E35E8D">
            <w:pPr>
              <w:spacing w:after="0"/>
              <w:rPr>
                <w:rFonts w:ascii="Times New Roman" w:hAnsi="Times New Roman"/>
                <w:b/>
                <w:bCs/>
              </w:rPr>
            </w:pPr>
          </w:p>
        </w:tc>
        <w:tc>
          <w:tcPr>
            <w:tcW w:w="2331" w:type="pct"/>
          </w:tcPr>
          <w:p w14:paraId="6AC49200"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7 «Высоковольтные испытатели изоляции «Корона-ЗАСИ»»</w:t>
            </w:r>
          </w:p>
          <w:p w14:paraId="122207F5" w14:textId="77777777" w:rsidR="00B56BF9" w:rsidRPr="00B56BF9" w:rsidRDefault="00B56BF9" w:rsidP="00E35E8D">
            <w:pPr>
              <w:suppressAutoHyphens/>
              <w:spacing w:after="0"/>
              <w:rPr>
                <w:rFonts w:ascii="Times New Roman" w:hAnsi="Times New Roman"/>
              </w:rPr>
            </w:pPr>
          </w:p>
        </w:tc>
        <w:tc>
          <w:tcPr>
            <w:tcW w:w="567" w:type="pct"/>
          </w:tcPr>
          <w:p w14:paraId="3E980285" w14:textId="30D63F13" w:rsidR="00B56BF9" w:rsidRPr="00B56BF9" w:rsidRDefault="00B56BF9" w:rsidP="00E35E8D">
            <w:pPr>
              <w:suppressAutoHyphens/>
              <w:spacing w:after="0"/>
              <w:jc w:val="center"/>
              <w:rPr>
                <w:rFonts w:ascii="Times New Roman" w:hAnsi="Times New Roman"/>
              </w:rPr>
            </w:pPr>
          </w:p>
        </w:tc>
        <w:tc>
          <w:tcPr>
            <w:tcW w:w="613" w:type="pct"/>
          </w:tcPr>
          <w:p w14:paraId="5EE0570B" w14:textId="77777777" w:rsidR="00B56BF9" w:rsidRPr="00B56BF9" w:rsidRDefault="00B56BF9" w:rsidP="00E35E8D">
            <w:pPr>
              <w:suppressAutoHyphens/>
              <w:spacing w:after="0"/>
              <w:jc w:val="both"/>
              <w:rPr>
                <w:rFonts w:ascii="Times New Roman" w:hAnsi="Times New Roman"/>
              </w:rPr>
            </w:pPr>
          </w:p>
        </w:tc>
        <w:tc>
          <w:tcPr>
            <w:tcW w:w="613" w:type="pct"/>
          </w:tcPr>
          <w:p w14:paraId="05DA89B4"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1D2CA249" w14:textId="2BE1711E"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044E6096" w14:textId="77777777" w:rsidTr="00B56BF9">
        <w:trPr>
          <w:trHeight w:val="460"/>
        </w:trPr>
        <w:tc>
          <w:tcPr>
            <w:tcW w:w="875" w:type="pct"/>
            <w:vMerge w:val="restart"/>
          </w:tcPr>
          <w:p w14:paraId="18B39FE2" w14:textId="77777777" w:rsidR="00B56BF9" w:rsidRPr="00B56BF9" w:rsidRDefault="00B56BF9" w:rsidP="00E35E8D">
            <w:pPr>
              <w:spacing w:after="0"/>
              <w:rPr>
                <w:rFonts w:ascii="Times New Roman" w:eastAsia="Calibri" w:hAnsi="Times New Roman"/>
                <w:b/>
                <w:bCs/>
              </w:rPr>
            </w:pPr>
            <w:r w:rsidRPr="00B56BF9">
              <w:rPr>
                <w:rFonts w:ascii="Times New Roman" w:eastAsia="Calibri" w:hAnsi="Times New Roman"/>
                <w:b/>
                <w:bCs/>
              </w:rPr>
              <w:t xml:space="preserve">Тема 1.6 </w:t>
            </w:r>
          </w:p>
          <w:p w14:paraId="3E095421" w14:textId="77777777" w:rsidR="00B56BF9" w:rsidRPr="00B56BF9" w:rsidRDefault="00B56BF9" w:rsidP="00E35E8D">
            <w:pPr>
              <w:spacing w:after="0"/>
              <w:rPr>
                <w:rFonts w:ascii="Times New Roman" w:eastAsia="Calibri" w:hAnsi="Times New Roman"/>
                <w:b/>
                <w:bCs/>
              </w:rPr>
            </w:pPr>
            <w:r w:rsidRPr="00B56BF9">
              <w:rPr>
                <w:rFonts w:ascii="Times New Roman" w:eastAsia="Calibri" w:hAnsi="Times New Roman"/>
                <w:b/>
                <w:bCs/>
              </w:rPr>
              <w:t>Измерение конструктивных параметров</w:t>
            </w:r>
          </w:p>
        </w:tc>
        <w:tc>
          <w:tcPr>
            <w:tcW w:w="2331" w:type="pct"/>
          </w:tcPr>
          <w:p w14:paraId="06ED4438" w14:textId="77777777" w:rsidR="00B56BF9" w:rsidRPr="00B56BF9" w:rsidRDefault="00B56BF9" w:rsidP="00E35E8D">
            <w:pPr>
              <w:suppressAutoHyphens/>
              <w:spacing w:after="0"/>
              <w:rPr>
                <w:rFonts w:ascii="Times New Roman" w:hAnsi="Times New Roman"/>
                <w:b/>
              </w:rPr>
            </w:pPr>
            <w:r w:rsidRPr="00B56BF9">
              <w:rPr>
                <w:rFonts w:ascii="Times New Roman" w:hAnsi="Times New Roman"/>
                <w:b/>
              </w:rPr>
              <w:t xml:space="preserve">Содержание </w:t>
            </w:r>
          </w:p>
        </w:tc>
        <w:tc>
          <w:tcPr>
            <w:tcW w:w="567" w:type="pct"/>
          </w:tcPr>
          <w:p w14:paraId="575EBDBB" w14:textId="263E8EB3" w:rsidR="00B56BF9" w:rsidRPr="00B56BF9" w:rsidRDefault="00B56BF9" w:rsidP="00E35E8D">
            <w:pPr>
              <w:suppressAutoHyphens/>
              <w:spacing w:after="0"/>
              <w:jc w:val="center"/>
              <w:rPr>
                <w:rFonts w:ascii="Times New Roman" w:hAnsi="Times New Roman"/>
                <w:b/>
              </w:rPr>
            </w:pPr>
          </w:p>
        </w:tc>
        <w:tc>
          <w:tcPr>
            <w:tcW w:w="613" w:type="pct"/>
          </w:tcPr>
          <w:p w14:paraId="21FD03A0" w14:textId="77777777" w:rsidR="00B56BF9" w:rsidRPr="00B56BF9" w:rsidRDefault="00B56BF9" w:rsidP="00E35E8D">
            <w:pPr>
              <w:suppressAutoHyphens/>
              <w:spacing w:after="0"/>
              <w:jc w:val="both"/>
              <w:rPr>
                <w:rFonts w:ascii="Times New Roman" w:hAnsi="Times New Roman"/>
              </w:rPr>
            </w:pPr>
          </w:p>
        </w:tc>
        <w:tc>
          <w:tcPr>
            <w:tcW w:w="613" w:type="pct"/>
          </w:tcPr>
          <w:p w14:paraId="68A1A146" w14:textId="5F7837AE" w:rsidR="00B56BF9" w:rsidRPr="00B56BF9" w:rsidRDefault="00B56BF9" w:rsidP="00E35E8D">
            <w:pPr>
              <w:suppressAutoHyphens/>
              <w:spacing w:after="0"/>
              <w:jc w:val="both"/>
              <w:rPr>
                <w:rFonts w:ascii="Times New Roman" w:hAnsi="Times New Roman"/>
              </w:rPr>
            </w:pPr>
          </w:p>
        </w:tc>
      </w:tr>
      <w:tr w:rsidR="00B56BF9" w:rsidRPr="00B56BF9" w14:paraId="18B4C002" w14:textId="77777777" w:rsidTr="00B56BF9">
        <w:trPr>
          <w:trHeight w:val="460"/>
        </w:trPr>
        <w:tc>
          <w:tcPr>
            <w:tcW w:w="875" w:type="pct"/>
            <w:vMerge/>
          </w:tcPr>
          <w:p w14:paraId="4DDC09C5" w14:textId="77777777" w:rsidR="00B56BF9" w:rsidRPr="00B56BF9" w:rsidRDefault="00B56BF9" w:rsidP="00E35E8D">
            <w:pPr>
              <w:spacing w:after="0"/>
              <w:rPr>
                <w:rFonts w:ascii="Times New Roman" w:hAnsi="Times New Roman"/>
                <w:b/>
                <w:bCs/>
              </w:rPr>
            </w:pPr>
          </w:p>
        </w:tc>
        <w:tc>
          <w:tcPr>
            <w:tcW w:w="2331" w:type="pct"/>
          </w:tcPr>
          <w:p w14:paraId="0D6FBC03" w14:textId="77777777" w:rsidR="00B56BF9" w:rsidRPr="00B56BF9" w:rsidRDefault="00B56BF9" w:rsidP="00E35E8D">
            <w:pPr>
              <w:suppressAutoHyphens/>
              <w:spacing w:after="0"/>
              <w:rPr>
                <w:rFonts w:ascii="Times New Roman" w:hAnsi="Times New Roman"/>
              </w:rPr>
            </w:pPr>
            <w:r w:rsidRPr="00B56BF9">
              <w:rPr>
                <w:rFonts w:ascii="Times New Roman" w:eastAsia="Calibri" w:hAnsi="Times New Roman"/>
                <w:bCs/>
              </w:rPr>
              <w:t>1. Измерение конструктивных параметров</w:t>
            </w:r>
          </w:p>
        </w:tc>
        <w:tc>
          <w:tcPr>
            <w:tcW w:w="567" w:type="pct"/>
          </w:tcPr>
          <w:p w14:paraId="128C72B8" w14:textId="48F537DA" w:rsidR="00B56BF9" w:rsidRPr="00B56BF9" w:rsidRDefault="00B56BF9" w:rsidP="00E35E8D">
            <w:pPr>
              <w:suppressAutoHyphens/>
              <w:spacing w:after="0"/>
              <w:jc w:val="center"/>
              <w:rPr>
                <w:rFonts w:ascii="Times New Roman" w:hAnsi="Times New Roman"/>
              </w:rPr>
            </w:pPr>
          </w:p>
        </w:tc>
        <w:tc>
          <w:tcPr>
            <w:tcW w:w="613" w:type="pct"/>
          </w:tcPr>
          <w:p w14:paraId="24A38FD9" w14:textId="77777777" w:rsidR="00B56BF9" w:rsidRPr="00B56BF9" w:rsidRDefault="00B56BF9" w:rsidP="00E35E8D">
            <w:pPr>
              <w:suppressAutoHyphens/>
              <w:spacing w:after="0"/>
              <w:jc w:val="both"/>
              <w:rPr>
                <w:rFonts w:ascii="Times New Roman" w:hAnsi="Times New Roman"/>
              </w:rPr>
            </w:pPr>
          </w:p>
        </w:tc>
        <w:tc>
          <w:tcPr>
            <w:tcW w:w="613" w:type="pct"/>
          </w:tcPr>
          <w:p w14:paraId="3D7E8B70"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06F7DCD2" w14:textId="3AB823B3"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5B798CA8" w14:textId="77777777" w:rsidTr="00B56BF9">
        <w:trPr>
          <w:trHeight w:val="460"/>
        </w:trPr>
        <w:tc>
          <w:tcPr>
            <w:tcW w:w="875" w:type="pct"/>
            <w:vMerge/>
          </w:tcPr>
          <w:p w14:paraId="6936C140" w14:textId="77777777" w:rsidR="00B56BF9" w:rsidRPr="00B56BF9" w:rsidRDefault="00B56BF9" w:rsidP="00E35E8D">
            <w:pPr>
              <w:spacing w:after="0"/>
              <w:rPr>
                <w:rFonts w:ascii="Times New Roman" w:hAnsi="Times New Roman"/>
                <w:b/>
                <w:bCs/>
              </w:rPr>
            </w:pPr>
          </w:p>
        </w:tc>
        <w:tc>
          <w:tcPr>
            <w:tcW w:w="2331" w:type="pct"/>
          </w:tcPr>
          <w:p w14:paraId="74A0A640"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5216E048" w14:textId="026C8356" w:rsidR="00B56BF9" w:rsidRPr="00B56BF9" w:rsidRDefault="00B56BF9" w:rsidP="00E35E8D">
            <w:pPr>
              <w:suppressAutoHyphens/>
              <w:spacing w:after="0"/>
              <w:jc w:val="center"/>
              <w:rPr>
                <w:rFonts w:ascii="Times New Roman" w:hAnsi="Times New Roman"/>
              </w:rPr>
            </w:pPr>
          </w:p>
        </w:tc>
        <w:tc>
          <w:tcPr>
            <w:tcW w:w="613" w:type="pct"/>
          </w:tcPr>
          <w:p w14:paraId="6880AB1A" w14:textId="77777777" w:rsidR="00B56BF9" w:rsidRPr="00B56BF9" w:rsidRDefault="00B56BF9" w:rsidP="00E35E8D">
            <w:pPr>
              <w:suppressAutoHyphens/>
              <w:spacing w:after="0"/>
              <w:jc w:val="both"/>
              <w:rPr>
                <w:rFonts w:ascii="Times New Roman" w:hAnsi="Times New Roman"/>
              </w:rPr>
            </w:pPr>
          </w:p>
        </w:tc>
        <w:tc>
          <w:tcPr>
            <w:tcW w:w="613" w:type="pct"/>
          </w:tcPr>
          <w:p w14:paraId="52A70DE3" w14:textId="31D2367A" w:rsidR="00B56BF9" w:rsidRPr="00B56BF9" w:rsidRDefault="00B56BF9" w:rsidP="00E35E8D">
            <w:pPr>
              <w:suppressAutoHyphens/>
              <w:spacing w:after="0"/>
              <w:jc w:val="both"/>
              <w:rPr>
                <w:rFonts w:ascii="Times New Roman" w:hAnsi="Times New Roman"/>
              </w:rPr>
            </w:pPr>
          </w:p>
        </w:tc>
      </w:tr>
      <w:tr w:rsidR="00B56BF9" w:rsidRPr="00B56BF9" w14:paraId="3E9FDF44" w14:textId="77777777" w:rsidTr="00B56BF9">
        <w:trPr>
          <w:trHeight w:val="823"/>
        </w:trPr>
        <w:tc>
          <w:tcPr>
            <w:tcW w:w="875" w:type="pct"/>
            <w:vMerge/>
          </w:tcPr>
          <w:p w14:paraId="6115E26B" w14:textId="77777777" w:rsidR="00B56BF9" w:rsidRPr="00B56BF9" w:rsidRDefault="00B56BF9" w:rsidP="002F1859">
            <w:pPr>
              <w:spacing w:after="0"/>
              <w:rPr>
                <w:rFonts w:ascii="Times New Roman" w:hAnsi="Times New Roman"/>
                <w:b/>
                <w:bCs/>
              </w:rPr>
            </w:pPr>
          </w:p>
        </w:tc>
        <w:tc>
          <w:tcPr>
            <w:tcW w:w="2331" w:type="pct"/>
          </w:tcPr>
          <w:p w14:paraId="1F9C1776" w14:textId="77777777" w:rsidR="00B56BF9" w:rsidRPr="00B56BF9" w:rsidRDefault="00B56BF9" w:rsidP="002F1859">
            <w:pPr>
              <w:pStyle w:val="affffff4"/>
              <w:spacing w:line="276" w:lineRule="auto"/>
              <w:rPr>
                <w:rFonts w:ascii="Times New Roman" w:hAnsi="Times New Roman"/>
              </w:rPr>
            </w:pPr>
            <w:r w:rsidRPr="00B56BF9">
              <w:rPr>
                <w:rFonts w:ascii="Times New Roman" w:eastAsia="Calibri" w:hAnsi="Times New Roman"/>
                <w:bCs/>
              </w:rPr>
              <w:t>Практическое занятие 8 «</w:t>
            </w:r>
            <w:r w:rsidRPr="00B56BF9">
              <w:rPr>
                <w:rFonts w:ascii="Times New Roman" w:hAnsi="Times New Roman"/>
              </w:rPr>
              <w:t>Измерение конструктивных параметров кабельных изделий»</w:t>
            </w:r>
          </w:p>
          <w:p w14:paraId="423CD59F" w14:textId="77777777" w:rsidR="00B56BF9" w:rsidRPr="00B56BF9" w:rsidRDefault="00B56BF9" w:rsidP="002F1859">
            <w:pPr>
              <w:pStyle w:val="affffff4"/>
              <w:spacing w:line="276" w:lineRule="auto"/>
              <w:rPr>
                <w:rFonts w:ascii="Times New Roman" w:hAnsi="Times New Roman"/>
              </w:rPr>
            </w:pPr>
          </w:p>
        </w:tc>
        <w:tc>
          <w:tcPr>
            <w:tcW w:w="567" w:type="pct"/>
          </w:tcPr>
          <w:p w14:paraId="32DC00BD" w14:textId="17F72541" w:rsidR="00B56BF9" w:rsidRPr="00B56BF9" w:rsidRDefault="00B56BF9" w:rsidP="002F1859">
            <w:pPr>
              <w:suppressAutoHyphens/>
              <w:spacing w:after="0"/>
              <w:jc w:val="center"/>
              <w:rPr>
                <w:rFonts w:ascii="Times New Roman" w:hAnsi="Times New Roman"/>
              </w:rPr>
            </w:pPr>
          </w:p>
        </w:tc>
        <w:tc>
          <w:tcPr>
            <w:tcW w:w="613" w:type="pct"/>
          </w:tcPr>
          <w:p w14:paraId="111676CB" w14:textId="77777777" w:rsidR="00B56BF9" w:rsidRPr="00B56BF9" w:rsidRDefault="00B56BF9" w:rsidP="002F1859">
            <w:pPr>
              <w:suppressAutoHyphens/>
              <w:spacing w:after="0"/>
              <w:jc w:val="both"/>
              <w:rPr>
                <w:rFonts w:ascii="Times New Roman" w:hAnsi="Times New Roman"/>
              </w:rPr>
            </w:pPr>
          </w:p>
        </w:tc>
        <w:tc>
          <w:tcPr>
            <w:tcW w:w="613" w:type="pct"/>
          </w:tcPr>
          <w:p w14:paraId="1EA9DF19" w14:textId="18F0D01D"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tc>
      </w:tr>
      <w:tr w:rsidR="00B56BF9" w:rsidRPr="00B56BF9" w14:paraId="5D6FDD03" w14:textId="77777777" w:rsidTr="00B56BF9">
        <w:trPr>
          <w:trHeight w:val="70"/>
        </w:trPr>
        <w:tc>
          <w:tcPr>
            <w:tcW w:w="875" w:type="pct"/>
            <w:vMerge/>
          </w:tcPr>
          <w:p w14:paraId="1645048E" w14:textId="77777777" w:rsidR="00B56BF9" w:rsidRPr="00B56BF9" w:rsidRDefault="00B56BF9" w:rsidP="002F1859">
            <w:pPr>
              <w:spacing w:after="0"/>
              <w:rPr>
                <w:rFonts w:ascii="Times New Roman" w:hAnsi="Times New Roman"/>
                <w:b/>
                <w:bCs/>
              </w:rPr>
            </w:pPr>
          </w:p>
        </w:tc>
        <w:tc>
          <w:tcPr>
            <w:tcW w:w="2331" w:type="pct"/>
          </w:tcPr>
          <w:p w14:paraId="70CC6EAF" w14:textId="77777777" w:rsidR="00B56BF9" w:rsidRPr="00B56BF9" w:rsidRDefault="00B56BF9" w:rsidP="002F1859">
            <w:pPr>
              <w:pStyle w:val="affffff4"/>
              <w:spacing w:line="276" w:lineRule="auto"/>
              <w:rPr>
                <w:rFonts w:ascii="Times New Roman" w:hAnsi="Times New Roman"/>
              </w:rPr>
            </w:pPr>
            <w:r w:rsidRPr="00B56BF9">
              <w:rPr>
                <w:rFonts w:ascii="Times New Roman" w:eastAsia="Calibri" w:hAnsi="Times New Roman"/>
                <w:bCs/>
              </w:rPr>
              <w:t>Практическое занятие 9 «</w:t>
            </w:r>
            <w:r w:rsidRPr="00B56BF9">
              <w:rPr>
                <w:rFonts w:ascii="Times New Roman" w:hAnsi="Times New Roman"/>
              </w:rPr>
              <w:t xml:space="preserve">Измерительные микроскопы и </w:t>
            </w:r>
            <w:proofErr w:type="gramStart"/>
            <w:r w:rsidRPr="00B56BF9">
              <w:rPr>
                <w:rFonts w:ascii="Times New Roman" w:hAnsi="Times New Roman"/>
              </w:rPr>
              <w:t>увеличительные стекла</w:t>
            </w:r>
            <w:proofErr w:type="gramEnd"/>
            <w:r w:rsidRPr="00B56BF9">
              <w:rPr>
                <w:rFonts w:ascii="Times New Roman" w:hAnsi="Times New Roman"/>
              </w:rPr>
              <w:t xml:space="preserve"> применяемые при испытании»</w:t>
            </w:r>
          </w:p>
          <w:p w14:paraId="6DBF2B21" w14:textId="77777777" w:rsidR="00B56BF9" w:rsidRPr="00B56BF9" w:rsidRDefault="00B56BF9" w:rsidP="002F1859">
            <w:pPr>
              <w:pStyle w:val="affffff4"/>
              <w:spacing w:line="276" w:lineRule="auto"/>
              <w:rPr>
                <w:rFonts w:ascii="Times New Roman" w:eastAsia="Calibri" w:hAnsi="Times New Roman"/>
                <w:bCs/>
              </w:rPr>
            </w:pPr>
          </w:p>
        </w:tc>
        <w:tc>
          <w:tcPr>
            <w:tcW w:w="567" w:type="pct"/>
          </w:tcPr>
          <w:p w14:paraId="59E67F0F" w14:textId="7F5CEC21" w:rsidR="00B56BF9" w:rsidRPr="00B56BF9" w:rsidRDefault="00B56BF9" w:rsidP="002F1859">
            <w:pPr>
              <w:suppressAutoHyphens/>
              <w:spacing w:after="0"/>
              <w:jc w:val="center"/>
              <w:rPr>
                <w:rFonts w:ascii="Times New Roman" w:hAnsi="Times New Roman"/>
              </w:rPr>
            </w:pPr>
          </w:p>
        </w:tc>
        <w:tc>
          <w:tcPr>
            <w:tcW w:w="613" w:type="pct"/>
          </w:tcPr>
          <w:p w14:paraId="69D5487B" w14:textId="77777777" w:rsidR="00B56BF9" w:rsidRPr="00B56BF9" w:rsidRDefault="00B56BF9" w:rsidP="002F1859">
            <w:pPr>
              <w:suppressAutoHyphens/>
              <w:spacing w:after="0"/>
              <w:jc w:val="both"/>
              <w:rPr>
                <w:rFonts w:ascii="Times New Roman" w:hAnsi="Times New Roman"/>
              </w:rPr>
            </w:pPr>
          </w:p>
        </w:tc>
        <w:tc>
          <w:tcPr>
            <w:tcW w:w="613" w:type="pct"/>
          </w:tcPr>
          <w:p w14:paraId="00A1F262" w14:textId="0833BF0C"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53BDE6AE" w14:textId="77777777" w:rsidTr="00B56BF9">
        <w:trPr>
          <w:trHeight w:val="353"/>
        </w:trPr>
        <w:tc>
          <w:tcPr>
            <w:tcW w:w="875" w:type="pct"/>
            <w:vMerge/>
          </w:tcPr>
          <w:p w14:paraId="277EA3DE" w14:textId="77777777" w:rsidR="00B56BF9" w:rsidRPr="00B56BF9" w:rsidRDefault="00B56BF9" w:rsidP="00E35E8D">
            <w:pPr>
              <w:spacing w:after="0"/>
              <w:rPr>
                <w:rFonts w:ascii="Times New Roman" w:hAnsi="Times New Roman"/>
                <w:b/>
                <w:bCs/>
              </w:rPr>
            </w:pPr>
          </w:p>
        </w:tc>
        <w:tc>
          <w:tcPr>
            <w:tcW w:w="2331" w:type="pct"/>
          </w:tcPr>
          <w:p w14:paraId="40614514" w14:textId="77777777" w:rsidR="00B56BF9" w:rsidRPr="00B56BF9" w:rsidRDefault="00B56BF9" w:rsidP="00E35E8D">
            <w:pPr>
              <w:pStyle w:val="affffff4"/>
              <w:spacing w:line="276" w:lineRule="auto"/>
              <w:rPr>
                <w:rFonts w:ascii="Times New Roman" w:eastAsia="Calibri" w:hAnsi="Times New Roman"/>
                <w:bCs/>
              </w:rPr>
            </w:pPr>
          </w:p>
        </w:tc>
        <w:tc>
          <w:tcPr>
            <w:tcW w:w="567" w:type="pct"/>
          </w:tcPr>
          <w:p w14:paraId="6EA3EA67" w14:textId="77777777" w:rsidR="00B56BF9" w:rsidRPr="00B56BF9" w:rsidRDefault="00B56BF9" w:rsidP="00E35E8D">
            <w:pPr>
              <w:suppressAutoHyphens/>
              <w:spacing w:after="0"/>
              <w:jc w:val="center"/>
              <w:rPr>
                <w:rFonts w:ascii="Times New Roman" w:hAnsi="Times New Roman"/>
              </w:rPr>
            </w:pPr>
          </w:p>
        </w:tc>
        <w:tc>
          <w:tcPr>
            <w:tcW w:w="613" w:type="pct"/>
          </w:tcPr>
          <w:p w14:paraId="640D30D8" w14:textId="77777777" w:rsidR="00B56BF9" w:rsidRPr="00B56BF9" w:rsidRDefault="00B56BF9" w:rsidP="00E35E8D">
            <w:pPr>
              <w:suppressAutoHyphens/>
              <w:spacing w:after="0"/>
              <w:jc w:val="both"/>
              <w:rPr>
                <w:rFonts w:ascii="Times New Roman" w:hAnsi="Times New Roman"/>
              </w:rPr>
            </w:pPr>
          </w:p>
        </w:tc>
        <w:tc>
          <w:tcPr>
            <w:tcW w:w="613" w:type="pct"/>
          </w:tcPr>
          <w:p w14:paraId="21645EF7" w14:textId="364A8641" w:rsidR="00B56BF9" w:rsidRPr="00B56BF9" w:rsidRDefault="00B56BF9" w:rsidP="00E35E8D">
            <w:pPr>
              <w:suppressAutoHyphens/>
              <w:spacing w:after="0"/>
              <w:jc w:val="both"/>
              <w:rPr>
                <w:rFonts w:ascii="Times New Roman" w:hAnsi="Times New Roman"/>
              </w:rPr>
            </w:pPr>
          </w:p>
        </w:tc>
      </w:tr>
      <w:tr w:rsidR="00B56BF9" w:rsidRPr="00B56BF9" w14:paraId="2CDDD879" w14:textId="77777777" w:rsidTr="00B56BF9">
        <w:trPr>
          <w:trHeight w:val="460"/>
        </w:trPr>
        <w:tc>
          <w:tcPr>
            <w:tcW w:w="875" w:type="pct"/>
            <w:vMerge w:val="restart"/>
          </w:tcPr>
          <w:p w14:paraId="37477D00" w14:textId="77777777" w:rsidR="00B56BF9" w:rsidRPr="00B56BF9" w:rsidRDefault="00B56BF9" w:rsidP="00E35E8D">
            <w:pPr>
              <w:spacing w:after="0"/>
              <w:rPr>
                <w:rFonts w:ascii="Times New Roman" w:hAnsi="Times New Roman"/>
                <w:b/>
                <w:bCs/>
              </w:rPr>
            </w:pPr>
            <w:r w:rsidRPr="00B56BF9">
              <w:rPr>
                <w:rFonts w:ascii="Times New Roman" w:hAnsi="Times New Roman"/>
                <w:b/>
                <w:bCs/>
              </w:rPr>
              <w:lastRenderedPageBreak/>
              <w:t xml:space="preserve">Тема 1.7 </w:t>
            </w:r>
          </w:p>
          <w:p w14:paraId="4C933008" w14:textId="77777777" w:rsidR="00B56BF9" w:rsidRPr="00B56BF9" w:rsidRDefault="00B56BF9" w:rsidP="00E35E8D">
            <w:pPr>
              <w:spacing w:after="0"/>
              <w:rPr>
                <w:rFonts w:ascii="Times New Roman" w:hAnsi="Times New Roman"/>
                <w:b/>
                <w:bCs/>
              </w:rPr>
            </w:pPr>
            <w:r w:rsidRPr="00B56BF9">
              <w:rPr>
                <w:rFonts w:ascii="Times New Roman" w:eastAsia="Calibri" w:hAnsi="Times New Roman"/>
                <w:bCs/>
              </w:rPr>
              <w:t>Измерение электрических параметров кабелей и проводов</w:t>
            </w:r>
          </w:p>
          <w:p w14:paraId="45A6843D" w14:textId="77777777" w:rsidR="00B56BF9" w:rsidRPr="00B56BF9" w:rsidRDefault="00B56BF9" w:rsidP="00E35E8D">
            <w:pPr>
              <w:spacing w:after="0"/>
              <w:rPr>
                <w:rFonts w:ascii="Times New Roman" w:hAnsi="Times New Roman"/>
                <w:b/>
                <w:bCs/>
              </w:rPr>
            </w:pPr>
          </w:p>
        </w:tc>
        <w:tc>
          <w:tcPr>
            <w:tcW w:w="2331" w:type="pct"/>
          </w:tcPr>
          <w:p w14:paraId="202BF021" w14:textId="77777777" w:rsidR="00B56BF9" w:rsidRPr="00B56BF9" w:rsidRDefault="00B56BF9" w:rsidP="00E35E8D">
            <w:pPr>
              <w:suppressAutoHyphens/>
              <w:spacing w:after="0"/>
              <w:rPr>
                <w:rFonts w:ascii="Times New Roman" w:hAnsi="Times New Roman"/>
                <w:b/>
              </w:rPr>
            </w:pPr>
            <w:r w:rsidRPr="00B56BF9">
              <w:rPr>
                <w:rFonts w:ascii="Times New Roman" w:hAnsi="Times New Roman"/>
                <w:b/>
              </w:rPr>
              <w:t xml:space="preserve">Содержание </w:t>
            </w:r>
          </w:p>
        </w:tc>
        <w:tc>
          <w:tcPr>
            <w:tcW w:w="567" w:type="pct"/>
          </w:tcPr>
          <w:p w14:paraId="50A7DEE7" w14:textId="2ADBA3B4" w:rsidR="00B56BF9" w:rsidRPr="00B56BF9" w:rsidRDefault="00B56BF9" w:rsidP="00E35E8D">
            <w:pPr>
              <w:suppressAutoHyphens/>
              <w:spacing w:after="0"/>
              <w:jc w:val="center"/>
              <w:rPr>
                <w:rFonts w:ascii="Times New Roman" w:hAnsi="Times New Roman"/>
                <w:b/>
              </w:rPr>
            </w:pPr>
          </w:p>
        </w:tc>
        <w:tc>
          <w:tcPr>
            <w:tcW w:w="613" w:type="pct"/>
          </w:tcPr>
          <w:p w14:paraId="506EF905" w14:textId="77777777" w:rsidR="00B56BF9" w:rsidRPr="00B56BF9" w:rsidRDefault="00B56BF9" w:rsidP="00E35E8D">
            <w:pPr>
              <w:suppressAutoHyphens/>
              <w:spacing w:after="0"/>
              <w:jc w:val="both"/>
              <w:rPr>
                <w:rFonts w:ascii="Times New Roman" w:hAnsi="Times New Roman"/>
              </w:rPr>
            </w:pPr>
          </w:p>
        </w:tc>
        <w:tc>
          <w:tcPr>
            <w:tcW w:w="613" w:type="pct"/>
          </w:tcPr>
          <w:p w14:paraId="531F379B" w14:textId="6917C860" w:rsidR="00B56BF9" w:rsidRPr="00B56BF9" w:rsidRDefault="00B56BF9" w:rsidP="00E35E8D">
            <w:pPr>
              <w:suppressAutoHyphens/>
              <w:spacing w:after="0"/>
              <w:jc w:val="both"/>
              <w:rPr>
                <w:rFonts w:ascii="Times New Roman" w:hAnsi="Times New Roman"/>
              </w:rPr>
            </w:pPr>
          </w:p>
        </w:tc>
      </w:tr>
      <w:tr w:rsidR="00B56BF9" w:rsidRPr="00B56BF9" w14:paraId="3508C08F" w14:textId="77777777" w:rsidTr="00B56BF9">
        <w:trPr>
          <w:trHeight w:val="701"/>
        </w:trPr>
        <w:tc>
          <w:tcPr>
            <w:tcW w:w="875" w:type="pct"/>
            <w:vMerge/>
          </w:tcPr>
          <w:p w14:paraId="55C6767E" w14:textId="77777777" w:rsidR="00B56BF9" w:rsidRPr="00B56BF9" w:rsidRDefault="00B56BF9" w:rsidP="00E35E8D">
            <w:pPr>
              <w:spacing w:after="0"/>
              <w:rPr>
                <w:rFonts w:ascii="Times New Roman" w:hAnsi="Times New Roman"/>
                <w:b/>
                <w:bCs/>
              </w:rPr>
            </w:pPr>
          </w:p>
        </w:tc>
        <w:tc>
          <w:tcPr>
            <w:tcW w:w="2331" w:type="pct"/>
          </w:tcPr>
          <w:p w14:paraId="39BCA620" w14:textId="77777777" w:rsidR="00B56BF9" w:rsidRPr="00B56BF9" w:rsidRDefault="00B56BF9" w:rsidP="00E35E8D">
            <w:pPr>
              <w:pStyle w:val="ae"/>
              <w:spacing w:before="0" w:after="0" w:line="276" w:lineRule="auto"/>
              <w:ind w:left="0"/>
              <w:rPr>
                <w:b/>
                <w:sz w:val="22"/>
                <w:szCs w:val="22"/>
              </w:rPr>
            </w:pPr>
            <w:r w:rsidRPr="00B56BF9">
              <w:rPr>
                <w:rFonts w:eastAsia="Calibri"/>
                <w:bCs/>
                <w:sz w:val="22"/>
                <w:szCs w:val="22"/>
              </w:rPr>
              <w:t>1.</w:t>
            </w:r>
            <w:r w:rsidRPr="00B56BF9">
              <w:rPr>
                <w:sz w:val="22"/>
                <w:szCs w:val="22"/>
              </w:rPr>
              <w:t xml:space="preserve"> Измерение электрического сопротивления изоляции и токопроводящих жил</w:t>
            </w:r>
          </w:p>
        </w:tc>
        <w:tc>
          <w:tcPr>
            <w:tcW w:w="567" w:type="pct"/>
          </w:tcPr>
          <w:p w14:paraId="153DF81D" w14:textId="4723F1A7" w:rsidR="00B56BF9" w:rsidRPr="00B56BF9" w:rsidRDefault="00B56BF9" w:rsidP="00E35E8D">
            <w:pPr>
              <w:suppressAutoHyphens/>
              <w:spacing w:after="0"/>
              <w:jc w:val="center"/>
              <w:rPr>
                <w:rFonts w:ascii="Times New Roman" w:hAnsi="Times New Roman"/>
              </w:rPr>
            </w:pPr>
          </w:p>
        </w:tc>
        <w:tc>
          <w:tcPr>
            <w:tcW w:w="613" w:type="pct"/>
          </w:tcPr>
          <w:p w14:paraId="4FD453ED" w14:textId="77777777" w:rsidR="00B56BF9" w:rsidRPr="00B56BF9" w:rsidRDefault="00B56BF9" w:rsidP="00E35E8D">
            <w:pPr>
              <w:suppressAutoHyphens/>
              <w:spacing w:after="0"/>
              <w:jc w:val="both"/>
              <w:rPr>
                <w:rFonts w:ascii="Times New Roman" w:hAnsi="Times New Roman"/>
              </w:rPr>
            </w:pPr>
          </w:p>
        </w:tc>
        <w:tc>
          <w:tcPr>
            <w:tcW w:w="613" w:type="pct"/>
          </w:tcPr>
          <w:p w14:paraId="46AB0198"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3228617F" w14:textId="29690567"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528C3843" w14:textId="77777777" w:rsidTr="00B56BF9">
        <w:trPr>
          <w:trHeight w:val="460"/>
        </w:trPr>
        <w:tc>
          <w:tcPr>
            <w:tcW w:w="875" w:type="pct"/>
            <w:vMerge/>
          </w:tcPr>
          <w:p w14:paraId="2BCFEEC4" w14:textId="77777777" w:rsidR="00B56BF9" w:rsidRPr="00B56BF9" w:rsidRDefault="00B56BF9" w:rsidP="00E35E8D">
            <w:pPr>
              <w:spacing w:after="0"/>
              <w:rPr>
                <w:rFonts w:ascii="Times New Roman" w:hAnsi="Times New Roman"/>
                <w:b/>
                <w:bCs/>
              </w:rPr>
            </w:pPr>
          </w:p>
        </w:tc>
        <w:tc>
          <w:tcPr>
            <w:tcW w:w="2331" w:type="pct"/>
          </w:tcPr>
          <w:p w14:paraId="63078D3F"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33C2A4FF" w14:textId="48FA7586" w:rsidR="00B56BF9" w:rsidRPr="00B56BF9" w:rsidRDefault="00B56BF9" w:rsidP="00E35E8D">
            <w:pPr>
              <w:suppressAutoHyphens/>
              <w:spacing w:after="0"/>
              <w:jc w:val="center"/>
              <w:rPr>
                <w:rFonts w:ascii="Times New Roman" w:hAnsi="Times New Roman"/>
                <w:b/>
              </w:rPr>
            </w:pPr>
          </w:p>
        </w:tc>
        <w:tc>
          <w:tcPr>
            <w:tcW w:w="613" w:type="pct"/>
          </w:tcPr>
          <w:p w14:paraId="0786A61A" w14:textId="77777777" w:rsidR="00B56BF9" w:rsidRPr="00B56BF9" w:rsidRDefault="00B56BF9" w:rsidP="00E35E8D">
            <w:pPr>
              <w:suppressAutoHyphens/>
              <w:spacing w:after="0"/>
              <w:jc w:val="both"/>
              <w:rPr>
                <w:rFonts w:ascii="Times New Roman" w:hAnsi="Times New Roman"/>
              </w:rPr>
            </w:pPr>
          </w:p>
        </w:tc>
        <w:tc>
          <w:tcPr>
            <w:tcW w:w="613" w:type="pct"/>
          </w:tcPr>
          <w:p w14:paraId="4D408ED2" w14:textId="1FA49220" w:rsidR="00B56BF9" w:rsidRPr="00B56BF9" w:rsidRDefault="00B56BF9" w:rsidP="00E35E8D">
            <w:pPr>
              <w:suppressAutoHyphens/>
              <w:spacing w:after="0"/>
              <w:jc w:val="both"/>
              <w:rPr>
                <w:rFonts w:ascii="Times New Roman" w:hAnsi="Times New Roman"/>
              </w:rPr>
            </w:pPr>
          </w:p>
        </w:tc>
      </w:tr>
      <w:tr w:rsidR="00B56BF9" w:rsidRPr="00B56BF9" w14:paraId="56A432CA" w14:textId="77777777" w:rsidTr="00B56BF9">
        <w:trPr>
          <w:trHeight w:val="460"/>
        </w:trPr>
        <w:tc>
          <w:tcPr>
            <w:tcW w:w="875" w:type="pct"/>
            <w:vMerge/>
          </w:tcPr>
          <w:p w14:paraId="68573762" w14:textId="77777777" w:rsidR="00B56BF9" w:rsidRPr="00B56BF9" w:rsidRDefault="00B56BF9" w:rsidP="00E35E8D">
            <w:pPr>
              <w:spacing w:after="0"/>
              <w:rPr>
                <w:rFonts w:ascii="Times New Roman" w:hAnsi="Times New Roman"/>
                <w:b/>
                <w:bCs/>
              </w:rPr>
            </w:pPr>
          </w:p>
        </w:tc>
        <w:tc>
          <w:tcPr>
            <w:tcW w:w="2331" w:type="pct"/>
          </w:tcPr>
          <w:p w14:paraId="74F48AA8" w14:textId="77777777" w:rsidR="00B56BF9" w:rsidRPr="00B56BF9" w:rsidRDefault="00B56BF9" w:rsidP="00E35E8D">
            <w:pPr>
              <w:spacing w:after="0"/>
              <w:rPr>
                <w:rFonts w:ascii="Times New Roman" w:eastAsia="Calibri" w:hAnsi="Times New Roman"/>
                <w:bCs/>
              </w:rPr>
            </w:pPr>
            <w:r w:rsidRPr="00B56BF9">
              <w:rPr>
                <w:rFonts w:ascii="Times New Roman" w:eastAsia="Calibri" w:hAnsi="Times New Roman"/>
                <w:bCs/>
              </w:rPr>
              <w:t>Практическое занятие 10 «И</w:t>
            </w:r>
            <w:r w:rsidRPr="00B56BF9">
              <w:rPr>
                <w:rFonts w:ascii="Times New Roman" w:hAnsi="Times New Roman"/>
              </w:rPr>
              <w:t>змерение электрического сопротивления токопроводящих жил</w:t>
            </w:r>
            <w:r w:rsidRPr="00B56BF9">
              <w:rPr>
                <w:rFonts w:ascii="Times New Roman" w:eastAsia="Calibri" w:hAnsi="Times New Roman"/>
                <w:bCs/>
              </w:rPr>
              <w:t>»</w:t>
            </w:r>
          </w:p>
        </w:tc>
        <w:tc>
          <w:tcPr>
            <w:tcW w:w="567" w:type="pct"/>
          </w:tcPr>
          <w:p w14:paraId="647849FD" w14:textId="4B7B780F" w:rsidR="00B56BF9" w:rsidRPr="00B56BF9" w:rsidRDefault="00B56BF9" w:rsidP="00E35E8D">
            <w:pPr>
              <w:suppressAutoHyphens/>
              <w:spacing w:after="0"/>
              <w:jc w:val="center"/>
              <w:rPr>
                <w:rFonts w:ascii="Times New Roman" w:hAnsi="Times New Roman"/>
              </w:rPr>
            </w:pPr>
          </w:p>
        </w:tc>
        <w:tc>
          <w:tcPr>
            <w:tcW w:w="613" w:type="pct"/>
          </w:tcPr>
          <w:p w14:paraId="128677FA" w14:textId="77777777" w:rsidR="00B56BF9" w:rsidRPr="00B56BF9" w:rsidRDefault="00B56BF9" w:rsidP="00E35E8D">
            <w:pPr>
              <w:suppressAutoHyphens/>
              <w:spacing w:after="0"/>
              <w:jc w:val="both"/>
              <w:rPr>
                <w:rFonts w:ascii="Times New Roman" w:hAnsi="Times New Roman"/>
              </w:rPr>
            </w:pPr>
          </w:p>
        </w:tc>
        <w:tc>
          <w:tcPr>
            <w:tcW w:w="613" w:type="pct"/>
          </w:tcPr>
          <w:p w14:paraId="1DD4C155"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704A2377" w14:textId="060998D3"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3EDE4EBD" w14:textId="77777777" w:rsidTr="00B56BF9">
        <w:trPr>
          <w:trHeight w:val="460"/>
        </w:trPr>
        <w:tc>
          <w:tcPr>
            <w:tcW w:w="875" w:type="pct"/>
            <w:vMerge/>
          </w:tcPr>
          <w:p w14:paraId="743D4A45" w14:textId="77777777" w:rsidR="00B56BF9" w:rsidRPr="00B56BF9" w:rsidRDefault="00B56BF9" w:rsidP="00E35E8D">
            <w:pPr>
              <w:spacing w:after="0"/>
              <w:rPr>
                <w:rFonts w:ascii="Times New Roman" w:hAnsi="Times New Roman"/>
                <w:b/>
                <w:bCs/>
              </w:rPr>
            </w:pPr>
          </w:p>
        </w:tc>
        <w:tc>
          <w:tcPr>
            <w:tcW w:w="2331" w:type="pct"/>
          </w:tcPr>
          <w:p w14:paraId="6E571F91"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11 «Измерение электрического сопротивления изоляции</w:t>
            </w:r>
            <w:r w:rsidRPr="00B56BF9">
              <w:rPr>
                <w:rFonts w:ascii="Times New Roman" w:eastAsia="Calibri" w:hAnsi="Times New Roman"/>
                <w:bCs/>
              </w:rPr>
              <w:t>»</w:t>
            </w:r>
          </w:p>
        </w:tc>
        <w:tc>
          <w:tcPr>
            <w:tcW w:w="567" w:type="pct"/>
          </w:tcPr>
          <w:p w14:paraId="1F62EA19" w14:textId="5AB9C43E" w:rsidR="00B56BF9" w:rsidRPr="00B56BF9" w:rsidRDefault="00B56BF9" w:rsidP="00E35E8D">
            <w:pPr>
              <w:suppressAutoHyphens/>
              <w:spacing w:after="0"/>
              <w:jc w:val="center"/>
              <w:rPr>
                <w:rFonts w:ascii="Times New Roman" w:hAnsi="Times New Roman"/>
              </w:rPr>
            </w:pPr>
          </w:p>
        </w:tc>
        <w:tc>
          <w:tcPr>
            <w:tcW w:w="613" w:type="pct"/>
          </w:tcPr>
          <w:p w14:paraId="0BB946BB" w14:textId="77777777" w:rsidR="00B56BF9" w:rsidRPr="00B56BF9" w:rsidRDefault="00B56BF9" w:rsidP="00E35E8D">
            <w:pPr>
              <w:suppressAutoHyphens/>
              <w:spacing w:after="0"/>
              <w:jc w:val="both"/>
              <w:rPr>
                <w:rFonts w:ascii="Times New Roman" w:hAnsi="Times New Roman"/>
              </w:rPr>
            </w:pPr>
          </w:p>
        </w:tc>
        <w:tc>
          <w:tcPr>
            <w:tcW w:w="613" w:type="pct"/>
          </w:tcPr>
          <w:p w14:paraId="1590BE0F"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1D7AAD5C" w14:textId="6CD7FC25" w:rsidR="00B56BF9" w:rsidRPr="00B56BF9" w:rsidRDefault="00B56BF9" w:rsidP="002F1859">
            <w:pPr>
              <w:suppressAutoHyphens/>
              <w:spacing w:after="0"/>
              <w:jc w:val="both"/>
              <w:rPr>
                <w:rFonts w:ascii="Times New Roman" w:hAnsi="Times New Roman"/>
                <w:color w:val="FF0000"/>
              </w:rPr>
            </w:pPr>
            <w:r w:rsidRPr="00B56BF9">
              <w:rPr>
                <w:rFonts w:ascii="Times New Roman" w:hAnsi="Times New Roman"/>
              </w:rPr>
              <w:t xml:space="preserve"> ОК 01</w:t>
            </w:r>
          </w:p>
        </w:tc>
      </w:tr>
      <w:tr w:rsidR="00B56BF9" w:rsidRPr="00B56BF9" w14:paraId="43F8D320" w14:textId="77777777" w:rsidTr="00B56BF9">
        <w:trPr>
          <w:trHeight w:val="460"/>
        </w:trPr>
        <w:tc>
          <w:tcPr>
            <w:tcW w:w="875" w:type="pct"/>
            <w:vMerge w:val="restart"/>
          </w:tcPr>
          <w:p w14:paraId="717F771C" w14:textId="77777777" w:rsidR="00B56BF9" w:rsidRPr="00B56BF9" w:rsidRDefault="00B56BF9" w:rsidP="00E35E8D">
            <w:pPr>
              <w:spacing w:after="0"/>
              <w:rPr>
                <w:rFonts w:ascii="Times New Roman" w:hAnsi="Times New Roman"/>
                <w:b/>
                <w:bCs/>
              </w:rPr>
            </w:pPr>
            <w:r w:rsidRPr="00B56BF9">
              <w:rPr>
                <w:rFonts w:ascii="Times New Roman" w:hAnsi="Times New Roman"/>
                <w:b/>
                <w:bCs/>
              </w:rPr>
              <w:t>Тема 1.8 Измерение параметров кабелей связи и электрической емкости тангенса угла диэлектрических потерь</w:t>
            </w:r>
          </w:p>
        </w:tc>
        <w:tc>
          <w:tcPr>
            <w:tcW w:w="2331" w:type="pct"/>
          </w:tcPr>
          <w:p w14:paraId="4209594B"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7BB37047" w14:textId="23AA74D6" w:rsidR="00B56BF9" w:rsidRPr="00B56BF9" w:rsidRDefault="00B56BF9" w:rsidP="00E35E8D">
            <w:pPr>
              <w:suppressAutoHyphens/>
              <w:spacing w:after="0"/>
              <w:jc w:val="center"/>
              <w:rPr>
                <w:rFonts w:ascii="Times New Roman" w:hAnsi="Times New Roman"/>
                <w:b/>
              </w:rPr>
            </w:pPr>
          </w:p>
        </w:tc>
        <w:tc>
          <w:tcPr>
            <w:tcW w:w="613" w:type="pct"/>
          </w:tcPr>
          <w:p w14:paraId="3A3C078F" w14:textId="77777777" w:rsidR="00B56BF9" w:rsidRPr="00B56BF9" w:rsidRDefault="00B56BF9" w:rsidP="00E35E8D">
            <w:pPr>
              <w:suppressAutoHyphens/>
              <w:spacing w:after="0"/>
              <w:jc w:val="both"/>
              <w:rPr>
                <w:rFonts w:ascii="Times New Roman" w:hAnsi="Times New Roman"/>
              </w:rPr>
            </w:pPr>
          </w:p>
        </w:tc>
        <w:tc>
          <w:tcPr>
            <w:tcW w:w="613" w:type="pct"/>
          </w:tcPr>
          <w:p w14:paraId="2DE7526C" w14:textId="5DDB1EDE" w:rsidR="00B56BF9" w:rsidRPr="00B56BF9" w:rsidRDefault="00B56BF9" w:rsidP="00E35E8D">
            <w:pPr>
              <w:suppressAutoHyphens/>
              <w:spacing w:after="0"/>
              <w:jc w:val="both"/>
              <w:rPr>
                <w:rFonts w:ascii="Times New Roman" w:hAnsi="Times New Roman"/>
              </w:rPr>
            </w:pPr>
          </w:p>
        </w:tc>
      </w:tr>
      <w:tr w:rsidR="00B56BF9" w:rsidRPr="00B56BF9" w14:paraId="6C4A90F9" w14:textId="77777777" w:rsidTr="00B56BF9">
        <w:trPr>
          <w:trHeight w:val="460"/>
        </w:trPr>
        <w:tc>
          <w:tcPr>
            <w:tcW w:w="875" w:type="pct"/>
            <w:vMerge/>
          </w:tcPr>
          <w:p w14:paraId="3BC8571B" w14:textId="77777777" w:rsidR="00B56BF9" w:rsidRPr="00B56BF9" w:rsidRDefault="00B56BF9" w:rsidP="00E35E8D">
            <w:pPr>
              <w:spacing w:after="0"/>
              <w:rPr>
                <w:rFonts w:ascii="Times New Roman" w:hAnsi="Times New Roman"/>
                <w:b/>
                <w:bCs/>
              </w:rPr>
            </w:pPr>
          </w:p>
        </w:tc>
        <w:tc>
          <w:tcPr>
            <w:tcW w:w="2331" w:type="pct"/>
          </w:tcPr>
          <w:p w14:paraId="0FC2708B" w14:textId="77777777" w:rsidR="00B56BF9" w:rsidRPr="00B56BF9" w:rsidRDefault="00B56BF9" w:rsidP="003944D7">
            <w:pPr>
              <w:numPr>
                <w:ilvl w:val="0"/>
                <w:numId w:val="8"/>
              </w:numPr>
              <w:suppressAutoHyphens/>
              <w:spacing w:after="0"/>
              <w:ind w:left="336"/>
              <w:rPr>
                <w:rFonts w:ascii="Times New Roman" w:hAnsi="Times New Roman"/>
              </w:rPr>
            </w:pPr>
            <w:r w:rsidRPr="00B56BF9">
              <w:rPr>
                <w:rFonts w:ascii="Times New Roman" w:hAnsi="Times New Roman"/>
              </w:rPr>
              <w:t>Измерение электрической емкости и тангенса угла диэлектрических потерь</w:t>
            </w:r>
          </w:p>
        </w:tc>
        <w:tc>
          <w:tcPr>
            <w:tcW w:w="567" w:type="pct"/>
          </w:tcPr>
          <w:p w14:paraId="31642DC8" w14:textId="5D510850" w:rsidR="00B56BF9" w:rsidRPr="00B56BF9" w:rsidRDefault="00B56BF9" w:rsidP="00E35E8D">
            <w:pPr>
              <w:suppressAutoHyphens/>
              <w:spacing w:after="0"/>
              <w:jc w:val="center"/>
              <w:rPr>
                <w:rFonts w:ascii="Times New Roman" w:hAnsi="Times New Roman"/>
              </w:rPr>
            </w:pPr>
          </w:p>
        </w:tc>
        <w:tc>
          <w:tcPr>
            <w:tcW w:w="613" w:type="pct"/>
          </w:tcPr>
          <w:p w14:paraId="51CE5189" w14:textId="77777777" w:rsidR="00B56BF9" w:rsidRPr="00B56BF9" w:rsidRDefault="00B56BF9" w:rsidP="00E35E8D">
            <w:pPr>
              <w:suppressAutoHyphens/>
              <w:spacing w:after="0"/>
              <w:jc w:val="both"/>
              <w:rPr>
                <w:rFonts w:ascii="Times New Roman" w:hAnsi="Times New Roman"/>
              </w:rPr>
            </w:pPr>
          </w:p>
        </w:tc>
        <w:tc>
          <w:tcPr>
            <w:tcW w:w="613" w:type="pct"/>
          </w:tcPr>
          <w:p w14:paraId="331CD842"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13DBA5AC" w14:textId="74A12E52"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1AA4597E" w14:textId="77777777" w:rsidTr="00B56BF9">
        <w:trPr>
          <w:trHeight w:val="460"/>
        </w:trPr>
        <w:tc>
          <w:tcPr>
            <w:tcW w:w="875" w:type="pct"/>
            <w:vMerge/>
          </w:tcPr>
          <w:p w14:paraId="03A8895C" w14:textId="77777777" w:rsidR="00B56BF9" w:rsidRPr="00B56BF9" w:rsidRDefault="00B56BF9" w:rsidP="00E35E8D">
            <w:pPr>
              <w:spacing w:after="0"/>
              <w:rPr>
                <w:rFonts w:ascii="Times New Roman" w:hAnsi="Times New Roman"/>
                <w:b/>
                <w:bCs/>
              </w:rPr>
            </w:pPr>
          </w:p>
        </w:tc>
        <w:tc>
          <w:tcPr>
            <w:tcW w:w="2331" w:type="pct"/>
          </w:tcPr>
          <w:p w14:paraId="73AA4D49" w14:textId="77777777" w:rsidR="00B56BF9" w:rsidRPr="00B56BF9" w:rsidRDefault="00B56BF9" w:rsidP="003944D7">
            <w:pPr>
              <w:numPr>
                <w:ilvl w:val="0"/>
                <w:numId w:val="8"/>
              </w:numPr>
              <w:suppressAutoHyphens/>
              <w:spacing w:after="0"/>
              <w:ind w:left="336"/>
              <w:rPr>
                <w:rFonts w:ascii="Times New Roman" w:hAnsi="Times New Roman"/>
              </w:rPr>
            </w:pPr>
          </w:p>
        </w:tc>
        <w:tc>
          <w:tcPr>
            <w:tcW w:w="567" w:type="pct"/>
          </w:tcPr>
          <w:p w14:paraId="6763D291" w14:textId="77777777" w:rsidR="00B56BF9" w:rsidRPr="00B56BF9" w:rsidRDefault="00B56BF9" w:rsidP="00E35E8D">
            <w:pPr>
              <w:suppressAutoHyphens/>
              <w:spacing w:after="0"/>
              <w:jc w:val="center"/>
              <w:rPr>
                <w:rFonts w:ascii="Times New Roman" w:hAnsi="Times New Roman"/>
              </w:rPr>
            </w:pPr>
          </w:p>
        </w:tc>
        <w:tc>
          <w:tcPr>
            <w:tcW w:w="613" w:type="pct"/>
          </w:tcPr>
          <w:p w14:paraId="6704C1E0" w14:textId="77777777" w:rsidR="00B56BF9" w:rsidRPr="00B56BF9" w:rsidRDefault="00B56BF9" w:rsidP="00E35E8D">
            <w:pPr>
              <w:suppressAutoHyphens/>
              <w:spacing w:after="0"/>
              <w:jc w:val="both"/>
              <w:rPr>
                <w:rFonts w:ascii="Times New Roman" w:hAnsi="Times New Roman"/>
              </w:rPr>
            </w:pPr>
          </w:p>
        </w:tc>
        <w:tc>
          <w:tcPr>
            <w:tcW w:w="613" w:type="pct"/>
          </w:tcPr>
          <w:p w14:paraId="7B91F7FD" w14:textId="731AD25A" w:rsidR="00B56BF9" w:rsidRPr="00B56BF9" w:rsidRDefault="00B56BF9" w:rsidP="00E35E8D">
            <w:pPr>
              <w:suppressAutoHyphens/>
              <w:spacing w:after="0"/>
              <w:jc w:val="both"/>
              <w:rPr>
                <w:rFonts w:ascii="Times New Roman" w:hAnsi="Times New Roman"/>
              </w:rPr>
            </w:pPr>
          </w:p>
        </w:tc>
      </w:tr>
      <w:tr w:rsidR="00B56BF9" w:rsidRPr="00B56BF9" w14:paraId="14451849" w14:textId="77777777" w:rsidTr="00B56BF9">
        <w:trPr>
          <w:trHeight w:val="460"/>
        </w:trPr>
        <w:tc>
          <w:tcPr>
            <w:tcW w:w="875" w:type="pct"/>
            <w:vMerge/>
          </w:tcPr>
          <w:p w14:paraId="2E09F8DD" w14:textId="77777777" w:rsidR="00B56BF9" w:rsidRPr="00B56BF9" w:rsidRDefault="00B56BF9" w:rsidP="00E35E8D">
            <w:pPr>
              <w:spacing w:after="0"/>
              <w:rPr>
                <w:rFonts w:ascii="Times New Roman" w:hAnsi="Times New Roman"/>
                <w:b/>
                <w:bCs/>
              </w:rPr>
            </w:pPr>
          </w:p>
        </w:tc>
        <w:tc>
          <w:tcPr>
            <w:tcW w:w="2331" w:type="pct"/>
          </w:tcPr>
          <w:p w14:paraId="4F9CF1B4" w14:textId="77777777" w:rsidR="00B56BF9" w:rsidRPr="00B56BF9" w:rsidRDefault="00B56BF9" w:rsidP="003944D7">
            <w:pPr>
              <w:numPr>
                <w:ilvl w:val="0"/>
                <w:numId w:val="8"/>
              </w:numPr>
              <w:suppressAutoHyphens/>
              <w:spacing w:after="0"/>
              <w:ind w:left="336"/>
              <w:rPr>
                <w:rFonts w:ascii="Times New Roman" w:hAnsi="Times New Roman"/>
              </w:rPr>
            </w:pPr>
            <w:r w:rsidRPr="00B56BF9">
              <w:rPr>
                <w:rFonts w:ascii="Times New Roman" w:hAnsi="Times New Roman"/>
              </w:rPr>
              <w:t xml:space="preserve">Измерение параметров характеризующих </w:t>
            </w:r>
            <w:proofErr w:type="gramStart"/>
            <w:r w:rsidRPr="00B56BF9">
              <w:rPr>
                <w:rFonts w:ascii="Times New Roman" w:hAnsi="Times New Roman"/>
              </w:rPr>
              <w:t>взаимные  и</w:t>
            </w:r>
            <w:proofErr w:type="gramEnd"/>
            <w:r w:rsidRPr="00B56BF9">
              <w:rPr>
                <w:rFonts w:ascii="Times New Roman" w:hAnsi="Times New Roman"/>
              </w:rPr>
              <w:t xml:space="preserve"> внешние влияния в кабелях связи</w:t>
            </w:r>
          </w:p>
        </w:tc>
        <w:tc>
          <w:tcPr>
            <w:tcW w:w="567" w:type="pct"/>
          </w:tcPr>
          <w:p w14:paraId="52F161CD" w14:textId="08B8C559" w:rsidR="00B56BF9" w:rsidRPr="00B56BF9" w:rsidRDefault="00B56BF9" w:rsidP="00E35E8D">
            <w:pPr>
              <w:suppressAutoHyphens/>
              <w:spacing w:after="0"/>
              <w:jc w:val="center"/>
              <w:rPr>
                <w:rFonts w:ascii="Times New Roman" w:hAnsi="Times New Roman"/>
              </w:rPr>
            </w:pPr>
          </w:p>
        </w:tc>
        <w:tc>
          <w:tcPr>
            <w:tcW w:w="613" w:type="pct"/>
          </w:tcPr>
          <w:p w14:paraId="4698CEC9" w14:textId="77777777" w:rsidR="00B56BF9" w:rsidRPr="00B56BF9" w:rsidRDefault="00B56BF9" w:rsidP="00E35E8D">
            <w:pPr>
              <w:suppressAutoHyphens/>
              <w:spacing w:after="0"/>
              <w:jc w:val="both"/>
              <w:rPr>
                <w:rFonts w:ascii="Times New Roman" w:hAnsi="Times New Roman"/>
              </w:rPr>
            </w:pPr>
          </w:p>
        </w:tc>
        <w:tc>
          <w:tcPr>
            <w:tcW w:w="613" w:type="pct"/>
          </w:tcPr>
          <w:p w14:paraId="5054605B" w14:textId="77777777" w:rsidR="00B56BF9" w:rsidRPr="00B56BF9" w:rsidRDefault="00B56BF9" w:rsidP="002F1859">
            <w:pPr>
              <w:suppressAutoHyphens/>
              <w:spacing w:after="0"/>
              <w:jc w:val="both"/>
              <w:rPr>
                <w:rFonts w:ascii="Times New Roman" w:hAnsi="Times New Roman"/>
              </w:rPr>
            </w:pPr>
            <w:r w:rsidRPr="00B56BF9">
              <w:rPr>
                <w:rFonts w:ascii="Times New Roman" w:hAnsi="Times New Roman"/>
              </w:rPr>
              <w:t>ПК 3.1 ПК 3.2</w:t>
            </w:r>
          </w:p>
          <w:p w14:paraId="5E98C28A" w14:textId="50015DB9"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p w14:paraId="61F5C902" w14:textId="5DAAA2EA" w:rsidR="00B56BF9" w:rsidRPr="00B56BF9" w:rsidRDefault="00B56BF9" w:rsidP="00E35E8D">
            <w:pPr>
              <w:suppressAutoHyphens/>
              <w:spacing w:after="0"/>
              <w:jc w:val="both"/>
              <w:rPr>
                <w:rFonts w:ascii="Times New Roman" w:hAnsi="Times New Roman"/>
              </w:rPr>
            </w:pPr>
          </w:p>
        </w:tc>
      </w:tr>
      <w:tr w:rsidR="00B56BF9" w:rsidRPr="00B56BF9" w14:paraId="44432310" w14:textId="77777777" w:rsidTr="00B56BF9">
        <w:trPr>
          <w:trHeight w:val="285"/>
        </w:trPr>
        <w:tc>
          <w:tcPr>
            <w:tcW w:w="875" w:type="pct"/>
            <w:vMerge/>
          </w:tcPr>
          <w:p w14:paraId="39C17732" w14:textId="77777777" w:rsidR="00B56BF9" w:rsidRPr="00B56BF9" w:rsidRDefault="00B56BF9" w:rsidP="00E35E8D">
            <w:pPr>
              <w:spacing w:after="0"/>
              <w:rPr>
                <w:rFonts w:ascii="Times New Roman" w:hAnsi="Times New Roman"/>
                <w:b/>
                <w:bCs/>
              </w:rPr>
            </w:pPr>
          </w:p>
        </w:tc>
        <w:tc>
          <w:tcPr>
            <w:tcW w:w="2331" w:type="pct"/>
          </w:tcPr>
          <w:p w14:paraId="4E06885D"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6BAA3166" w14:textId="3377AA78" w:rsidR="00B56BF9" w:rsidRPr="00B56BF9" w:rsidRDefault="00B56BF9" w:rsidP="00E35E8D">
            <w:pPr>
              <w:suppressAutoHyphens/>
              <w:spacing w:after="0"/>
              <w:jc w:val="center"/>
              <w:rPr>
                <w:rFonts w:ascii="Times New Roman" w:hAnsi="Times New Roman"/>
                <w:b/>
              </w:rPr>
            </w:pPr>
          </w:p>
        </w:tc>
        <w:tc>
          <w:tcPr>
            <w:tcW w:w="613" w:type="pct"/>
          </w:tcPr>
          <w:p w14:paraId="4AE8DCC0" w14:textId="77777777" w:rsidR="00B56BF9" w:rsidRPr="00B56BF9" w:rsidRDefault="00B56BF9" w:rsidP="00E35E8D">
            <w:pPr>
              <w:suppressAutoHyphens/>
              <w:spacing w:after="0"/>
              <w:jc w:val="both"/>
              <w:rPr>
                <w:rFonts w:ascii="Times New Roman" w:hAnsi="Times New Roman"/>
              </w:rPr>
            </w:pPr>
          </w:p>
        </w:tc>
        <w:tc>
          <w:tcPr>
            <w:tcW w:w="613" w:type="pct"/>
          </w:tcPr>
          <w:p w14:paraId="7B35F92E" w14:textId="6F41D081" w:rsidR="00B56BF9" w:rsidRPr="00B56BF9" w:rsidRDefault="00B56BF9" w:rsidP="00E35E8D">
            <w:pPr>
              <w:suppressAutoHyphens/>
              <w:spacing w:after="0"/>
              <w:jc w:val="both"/>
              <w:rPr>
                <w:rFonts w:ascii="Times New Roman" w:hAnsi="Times New Roman"/>
              </w:rPr>
            </w:pPr>
          </w:p>
        </w:tc>
      </w:tr>
      <w:tr w:rsidR="00B56BF9" w:rsidRPr="00B56BF9" w14:paraId="7558FE87" w14:textId="77777777" w:rsidTr="00B56BF9">
        <w:trPr>
          <w:trHeight w:val="236"/>
        </w:trPr>
        <w:tc>
          <w:tcPr>
            <w:tcW w:w="875" w:type="pct"/>
            <w:vMerge/>
          </w:tcPr>
          <w:p w14:paraId="5EA4F5FA" w14:textId="77777777" w:rsidR="00B56BF9" w:rsidRPr="00B56BF9" w:rsidRDefault="00B56BF9" w:rsidP="00E35E8D">
            <w:pPr>
              <w:spacing w:after="0"/>
              <w:rPr>
                <w:rFonts w:ascii="Times New Roman" w:hAnsi="Times New Roman"/>
                <w:b/>
                <w:bCs/>
              </w:rPr>
            </w:pPr>
          </w:p>
        </w:tc>
        <w:tc>
          <w:tcPr>
            <w:tcW w:w="2331" w:type="pct"/>
          </w:tcPr>
          <w:p w14:paraId="797D5780"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12 «Измерение параметров кабелей связи</w:t>
            </w:r>
            <w:r w:rsidRPr="00B56BF9">
              <w:rPr>
                <w:rFonts w:ascii="Times New Roman" w:eastAsia="Calibri" w:hAnsi="Times New Roman"/>
                <w:bCs/>
              </w:rPr>
              <w:t>»</w:t>
            </w:r>
          </w:p>
        </w:tc>
        <w:tc>
          <w:tcPr>
            <w:tcW w:w="567" w:type="pct"/>
          </w:tcPr>
          <w:p w14:paraId="5892C7FA" w14:textId="10D38DD8" w:rsidR="00B56BF9" w:rsidRPr="00B56BF9" w:rsidRDefault="00B56BF9" w:rsidP="00E35E8D">
            <w:pPr>
              <w:suppressAutoHyphens/>
              <w:spacing w:after="0"/>
              <w:jc w:val="center"/>
              <w:rPr>
                <w:rFonts w:ascii="Times New Roman" w:hAnsi="Times New Roman"/>
                <w:b/>
              </w:rPr>
            </w:pPr>
          </w:p>
        </w:tc>
        <w:tc>
          <w:tcPr>
            <w:tcW w:w="613" w:type="pct"/>
          </w:tcPr>
          <w:p w14:paraId="03F50A5D" w14:textId="77777777" w:rsidR="00B56BF9" w:rsidRPr="00B56BF9" w:rsidRDefault="00B56BF9" w:rsidP="00E35E8D">
            <w:pPr>
              <w:suppressAutoHyphens/>
              <w:spacing w:after="0"/>
              <w:jc w:val="both"/>
              <w:rPr>
                <w:rFonts w:ascii="Times New Roman" w:hAnsi="Times New Roman"/>
              </w:rPr>
            </w:pPr>
          </w:p>
        </w:tc>
        <w:tc>
          <w:tcPr>
            <w:tcW w:w="613" w:type="pct"/>
          </w:tcPr>
          <w:p w14:paraId="120EB30A" w14:textId="62697D33"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3.1 ПК 3.2</w:t>
            </w:r>
          </w:p>
          <w:p w14:paraId="22209774" w14:textId="17A986F2"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39D4EA22" w14:textId="77777777" w:rsidTr="00B56BF9">
        <w:trPr>
          <w:trHeight w:val="240"/>
        </w:trPr>
        <w:tc>
          <w:tcPr>
            <w:tcW w:w="875" w:type="pct"/>
            <w:vMerge/>
          </w:tcPr>
          <w:p w14:paraId="7229775A" w14:textId="77777777" w:rsidR="00B56BF9" w:rsidRPr="00B56BF9" w:rsidRDefault="00B56BF9" w:rsidP="00E35E8D">
            <w:pPr>
              <w:spacing w:after="0"/>
              <w:rPr>
                <w:rFonts w:ascii="Times New Roman" w:hAnsi="Times New Roman"/>
                <w:b/>
                <w:bCs/>
              </w:rPr>
            </w:pPr>
          </w:p>
        </w:tc>
        <w:tc>
          <w:tcPr>
            <w:tcW w:w="2331" w:type="pct"/>
          </w:tcPr>
          <w:p w14:paraId="3BD4B0B5"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13 «Измерение электрической емкости и тангенса угла диэлектрических потерь»</w:t>
            </w:r>
          </w:p>
        </w:tc>
        <w:tc>
          <w:tcPr>
            <w:tcW w:w="567" w:type="pct"/>
          </w:tcPr>
          <w:p w14:paraId="698BD0B7" w14:textId="1EF55F8D" w:rsidR="00B56BF9" w:rsidRPr="00B56BF9" w:rsidRDefault="00B56BF9" w:rsidP="00E35E8D">
            <w:pPr>
              <w:suppressAutoHyphens/>
              <w:spacing w:after="0"/>
              <w:jc w:val="center"/>
              <w:rPr>
                <w:rFonts w:ascii="Times New Roman" w:hAnsi="Times New Roman"/>
                <w:b/>
              </w:rPr>
            </w:pPr>
          </w:p>
        </w:tc>
        <w:tc>
          <w:tcPr>
            <w:tcW w:w="613" w:type="pct"/>
          </w:tcPr>
          <w:p w14:paraId="5F83C69E" w14:textId="77777777" w:rsidR="00B56BF9" w:rsidRPr="00B56BF9" w:rsidRDefault="00B56BF9" w:rsidP="00E35E8D">
            <w:pPr>
              <w:suppressAutoHyphens/>
              <w:spacing w:after="0"/>
              <w:jc w:val="both"/>
              <w:rPr>
                <w:rFonts w:ascii="Times New Roman" w:hAnsi="Times New Roman"/>
              </w:rPr>
            </w:pPr>
          </w:p>
        </w:tc>
        <w:tc>
          <w:tcPr>
            <w:tcW w:w="613" w:type="pct"/>
          </w:tcPr>
          <w:p w14:paraId="33D2E8D4" w14:textId="6A9B366C"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15B78841" w14:textId="3E7BD9BF"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tc>
      </w:tr>
      <w:tr w:rsidR="00B56BF9" w:rsidRPr="00B56BF9" w14:paraId="24C3A356" w14:textId="77777777" w:rsidTr="00B56BF9">
        <w:trPr>
          <w:trHeight w:val="240"/>
        </w:trPr>
        <w:tc>
          <w:tcPr>
            <w:tcW w:w="875" w:type="pct"/>
            <w:vMerge/>
          </w:tcPr>
          <w:p w14:paraId="3826F04C" w14:textId="77777777" w:rsidR="00B56BF9" w:rsidRPr="00B56BF9" w:rsidRDefault="00B56BF9" w:rsidP="00E35E8D">
            <w:pPr>
              <w:spacing w:after="0"/>
              <w:rPr>
                <w:rFonts w:ascii="Times New Roman" w:hAnsi="Times New Roman"/>
                <w:b/>
                <w:bCs/>
              </w:rPr>
            </w:pPr>
          </w:p>
        </w:tc>
        <w:tc>
          <w:tcPr>
            <w:tcW w:w="2331" w:type="pct"/>
          </w:tcPr>
          <w:p w14:paraId="48DD5433"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14 «Измерение уровня частичных разрядов в силовых кабелях»</w:t>
            </w:r>
          </w:p>
        </w:tc>
        <w:tc>
          <w:tcPr>
            <w:tcW w:w="567" w:type="pct"/>
          </w:tcPr>
          <w:p w14:paraId="6DF3F208" w14:textId="465F7405" w:rsidR="00B56BF9" w:rsidRPr="00B56BF9" w:rsidRDefault="00B56BF9" w:rsidP="00E35E8D">
            <w:pPr>
              <w:suppressAutoHyphens/>
              <w:spacing w:after="0"/>
              <w:jc w:val="center"/>
              <w:rPr>
                <w:rFonts w:ascii="Times New Roman" w:hAnsi="Times New Roman"/>
                <w:b/>
              </w:rPr>
            </w:pPr>
          </w:p>
        </w:tc>
        <w:tc>
          <w:tcPr>
            <w:tcW w:w="613" w:type="pct"/>
          </w:tcPr>
          <w:p w14:paraId="6684E5C2" w14:textId="77777777" w:rsidR="00B56BF9" w:rsidRPr="00B56BF9" w:rsidRDefault="00B56BF9" w:rsidP="00E35E8D">
            <w:pPr>
              <w:suppressAutoHyphens/>
              <w:spacing w:after="0"/>
              <w:jc w:val="both"/>
              <w:rPr>
                <w:rFonts w:ascii="Times New Roman" w:hAnsi="Times New Roman"/>
              </w:rPr>
            </w:pPr>
          </w:p>
        </w:tc>
        <w:tc>
          <w:tcPr>
            <w:tcW w:w="613" w:type="pct"/>
          </w:tcPr>
          <w:p w14:paraId="4298FE03" w14:textId="5D677F20"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0255A285" w14:textId="2F8875F7"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p w14:paraId="2A486B3C" w14:textId="280DAD96" w:rsidR="00B56BF9" w:rsidRPr="00B56BF9" w:rsidRDefault="00B56BF9" w:rsidP="00E35E8D">
            <w:pPr>
              <w:suppressAutoHyphens/>
              <w:spacing w:after="0"/>
              <w:jc w:val="both"/>
              <w:rPr>
                <w:rFonts w:ascii="Times New Roman" w:hAnsi="Times New Roman"/>
              </w:rPr>
            </w:pPr>
          </w:p>
        </w:tc>
      </w:tr>
      <w:tr w:rsidR="00B56BF9" w:rsidRPr="00B56BF9" w14:paraId="53F1946A" w14:textId="77777777" w:rsidTr="00B56BF9">
        <w:trPr>
          <w:trHeight w:val="315"/>
        </w:trPr>
        <w:tc>
          <w:tcPr>
            <w:tcW w:w="875" w:type="pct"/>
            <w:vMerge/>
          </w:tcPr>
          <w:p w14:paraId="005DD7D6" w14:textId="77777777" w:rsidR="00B56BF9" w:rsidRPr="00B56BF9" w:rsidRDefault="00B56BF9" w:rsidP="00E35E8D">
            <w:pPr>
              <w:spacing w:after="0"/>
              <w:rPr>
                <w:rFonts w:ascii="Times New Roman" w:hAnsi="Times New Roman"/>
                <w:b/>
                <w:bCs/>
              </w:rPr>
            </w:pPr>
          </w:p>
        </w:tc>
        <w:tc>
          <w:tcPr>
            <w:tcW w:w="2331" w:type="pct"/>
          </w:tcPr>
          <w:p w14:paraId="2B2DEC0F"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 xml:space="preserve">Практическое занятие 15«Измерение </w:t>
            </w:r>
            <w:proofErr w:type="gramStart"/>
            <w:r w:rsidRPr="00B56BF9">
              <w:rPr>
                <w:rFonts w:ascii="Times New Roman" w:hAnsi="Times New Roman"/>
              </w:rPr>
              <w:t>параметров  характеризующих</w:t>
            </w:r>
            <w:proofErr w:type="gramEnd"/>
            <w:r w:rsidRPr="00B56BF9">
              <w:rPr>
                <w:rFonts w:ascii="Times New Roman" w:hAnsi="Times New Roman"/>
              </w:rPr>
              <w:t xml:space="preserve"> взаимные и внешние  влияния в радиочастотных кабелях»</w:t>
            </w:r>
          </w:p>
        </w:tc>
        <w:tc>
          <w:tcPr>
            <w:tcW w:w="567" w:type="pct"/>
          </w:tcPr>
          <w:p w14:paraId="1BC5C196" w14:textId="56F2CED0" w:rsidR="00B56BF9" w:rsidRPr="00B56BF9" w:rsidRDefault="00B56BF9" w:rsidP="00E35E8D">
            <w:pPr>
              <w:suppressAutoHyphens/>
              <w:spacing w:after="0"/>
              <w:jc w:val="center"/>
              <w:rPr>
                <w:rFonts w:ascii="Times New Roman" w:hAnsi="Times New Roman"/>
                <w:b/>
              </w:rPr>
            </w:pPr>
          </w:p>
        </w:tc>
        <w:tc>
          <w:tcPr>
            <w:tcW w:w="613" w:type="pct"/>
          </w:tcPr>
          <w:p w14:paraId="2D6A888F" w14:textId="77777777" w:rsidR="00B56BF9" w:rsidRPr="00B56BF9" w:rsidRDefault="00B56BF9" w:rsidP="00E35E8D">
            <w:pPr>
              <w:suppressAutoHyphens/>
              <w:spacing w:after="0"/>
              <w:jc w:val="both"/>
              <w:rPr>
                <w:rFonts w:ascii="Times New Roman" w:hAnsi="Times New Roman"/>
              </w:rPr>
            </w:pPr>
          </w:p>
        </w:tc>
        <w:tc>
          <w:tcPr>
            <w:tcW w:w="613" w:type="pct"/>
          </w:tcPr>
          <w:p w14:paraId="0CA059F5" w14:textId="136F3C57"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3.1 ПК 3.2</w:t>
            </w:r>
          </w:p>
          <w:p w14:paraId="05133BBB" w14:textId="44706CE0"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32FBC373" w14:textId="77777777" w:rsidTr="00B56BF9">
        <w:trPr>
          <w:trHeight w:val="3645"/>
        </w:trPr>
        <w:tc>
          <w:tcPr>
            <w:tcW w:w="875" w:type="pct"/>
            <w:vMerge/>
          </w:tcPr>
          <w:p w14:paraId="75D79014" w14:textId="77777777" w:rsidR="00B56BF9" w:rsidRPr="00B56BF9" w:rsidRDefault="00B56BF9" w:rsidP="00E35E8D">
            <w:pPr>
              <w:spacing w:after="0"/>
              <w:rPr>
                <w:rFonts w:ascii="Times New Roman" w:hAnsi="Times New Roman"/>
                <w:b/>
                <w:bCs/>
              </w:rPr>
            </w:pPr>
          </w:p>
        </w:tc>
        <w:tc>
          <w:tcPr>
            <w:tcW w:w="2331" w:type="pct"/>
          </w:tcPr>
          <w:p w14:paraId="69BF4CD8"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16 «</w:t>
            </w:r>
            <w:proofErr w:type="gramStart"/>
            <w:r w:rsidRPr="00B56BF9">
              <w:rPr>
                <w:rFonts w:ascii="Times New Roman" w:hAnsi="Times New Roman"/>
              </w:rPr>
              <w:t>Устройство  приборов</w:t>
            </w:r>
            <w:proofErr w:type="gramEnd"/>
            <w:r w:rsidRPr="00B56BF9">
              <w:rPr>
                <w:rFonts w:ascii="Times New Roman" w:hAnsi="Times New Roman"/>
              </w:rPr>
              <w:t xml:space="preserve"> для определения  тангенса угла диэлектрических  потерь»</w:t>
            </w:r>
          </w:p>
        </w:tc>
        <w:tc>
          <w:tcPr>
            <w:tcW w:w="567" w:type="pct"/>
          </w:tcPr>
          <w:p w14:paraId="6AF3E4CA" w14:textId="3BF4EA17" w:rsidR="00B56BF9" w:rsidRPr="00B56BF9" w:rsidRDefault="00B56BF9" w:rsidP="00E35E8D">
            <w:pPr>
              <w:suppressAutoHyphens/>
              <w:spacing w:after="0"/>
              <w:jc w:val="center"/>
              <w:rPr>
                <w:rFonts w:ascii="Times New Roman" w:hAnsi="Times New Roman"/>
                <w:b/>
              </w:rPr>
            </w:pPr>
          </w:p>
        </w:tc>
        <w:tc>
          <w:tcPr>
            <w:tcW w:w="613" w:type="pct"/>
          </w:tcPr>
          <w:p w14:paraId="516CCA20" w14:textId="77777777" w:rsidR="00B56BF9" w:rsidRPr="00B56BF9" w:rsidRDefault="00B56BF9" w:rsidP="00E35E8D">
            <w:pPr>
              <w:suppressAutoHyphens/>
              <w:spacing w:after="0"/>
              <w:jc w:val="both"/>
              <w:rPr>
                <w:rFonts w:ascii="Times New Roman" w:hAnsi="Times New Roman"/>
              </w:rPr>
            </w:pPr>
          </w:p>
        </w:tc>
        <w:tc>
          <w:tcPr>
            <w:tcW w:w="613" w:type="pct"/>
          </w:tcPr>
          <w:p w14:paraId="299D0FEC" w14:textId="6B059D34"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7185C57E" w14:textId="74578DE9"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tc>
      </w:tr>
      <w:tr w:rsidR="00B56BF9" w:rsidRPr="00B56BF9" w14:paraId="2AC5081F" w14:textId="77777777" w:rsidTr="00B56BF9">
        <w:trPr>
          <w:trHeight w:val="460"/>
        </w:trPr>
        <w:tc>
          <w:tcPr>
            <w:tcW w:w="875" w:type="pct"/>
            <w:vMerge w:val="restart"/>
          </w:tcPr>
          <w:p w14:paraId="7F85F2FB" w14:textId="77777777" w:rsidR="00B56BF9" w:rsidRPr="00B56BF9" w:rsidRDefault="00B56BF9" w:rsidP="00E35E8D">
            <w:pPr>
              <w:spacing w:after="0"/>
              <w:rPr>
                <w:rFonts w:ascii="Times New Roman" w:hAnsi="Times New Roman"/>
                <w:b/>
                <w:bCs/>
              </w:rPr>
            </w:pPr>
            <w:r w:rsidRPr="00B56BF9">
              <w:rPr>
                <w:rFonts w:ascii="Times New Roman" w:hAnsi="Times New Roman"/>
                <w:b/>
                <w:bCs/>
              </w:rPr>
              <w:t>Тема 1.9</w:t>
            </w:r>
          </w:p>
          <w:p w14:paraId="50C79014" w14:textId="77777777" w:rsidR="00B56BF9" w:rsidRPr="00B56BF9" w:rsidRDefault="00B56BF9" w:rsidP="00E35E8D">
            <w:pPr>
              <w:spacing w:after="0"/>
              <w:rPr>
                <w:rFonts w:ascii="Times New Roman" w:hAnsi="Times New Roman"/>
                <w:b/>
                <w:bCs/>
              </w:rPr>
            </w:pPr>
            <w:r w:rsidRPr="00B56BF9">
              <w:rPr>
                <w:rFonts w:ascii="Times New Roman" w:hAnsi="Times New Roman"/>
              </w:rPr>
              <w:t>Испытание кабелей и проводов на стойкость к различным эксплуатационным воздействиям</w:t>
            </w:r>
          </w:p>
        </w:tc>
        <w:tc>
          <w:tcPr>
            <w:tcW w:w="2331" w:type="pct"/>
          </w:tcPr>
          <w:p w14:paraId="12EF23B6"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7B39CBCA" w14:textId="3DC536BE" w:rsidR="00B56BF9" w:rsidRPr="00B56BF9" w:rsidRDefault="00B56BF9" w:rsidP="00E35E8D">
            <w:pPr>
              <w:suppressAutoHyphens/>
              <w:spacing w:after="0"/>
              <w:jc w:val="center"/>
              <w:rPr>
                <w:rFonts w:ascii="Times New Roman" w:hAnsi="Times New Roman"/>
                <w:b/>
              </w:rPr>
            </w:pPr>
          </w:p>
        </w:tc>
        <w:tc>
          <w:tcPr>
            <w:tcW w:w="613" w:type="pct"/>
          </w:tcPr>
          <w:p w14:paraId="08358801" w14:textId="77777777" w:rsidR="00B56BF9" w:rsidRPr="00B56BF9" w:rsidRDefault="00B56BF9" w:rsidP="00E35E8D">
            <w:pPr>
              <w:suppressAutoHyphens/>
              <w:spacing w:after="0"/>
              <w:jc w:val="both"/>
              <w:rPr>
                <w:rFonts w:ascii="Times New Roman" w:hAnsi="Times New Roman"/>
              </w:rPr>
            </w:pPr>
          </w:p>
        </w:tc>
        <w:tc>
          <w:tcPr>
            <w:tcW w:w="613" w:type="pct"/>
          </w:tcPr>
          <w:p w14:paraId="734BF9F1" w14:textId="55931FBD" w:rsidR="00B56BF9" w:rsidRPr="00B56BF9" w:rsidRDefault="00B56BF9" w:rsidP="00E35E8D">
            <w:pPr>
              <w:suppressAutoHyphens/>
              <w:spacing w:after="0"/>
              <w:jc w:val="both"/>
              <w:rPr>
                <w:rFonts w:ascii="Times New Roman" w:hAnsi="Times New Roman"/>
              </w:rPr>
            </w:pPr>
          </w:p>
        </w:tc>
      </w:tr>
      <w:tr w:rsidR="00B56BF9" w:rsidRPr="00B56BF9" w14:paraId="42C90985" w14:textId="77777777" w:rsidTr="00B56BF9">
        <w:trPr>
          <w:trHeight w:val="460"/>
        </w:trPr>
        <w:tc>
          <w:tcPr>
            <w:tcW w:w="875" w:type="pct"/>
            <w:vMerge/>
          </w:tcPr>
          <w:p w14:paraId="63D54F7F" w14:textId="77777777" w:rsidR="00B56BF9" w:rsidRPr="00B56BF9" w:rsidRDefault="00B56BF9" w:rsidP="00E35E8D">
            <w:pPr>
              <w:spacing w:after="0"/>
              <w:rPr>
                <w:rFonts w:ascii="Times New Roman" w:hAnsi="Times New Roman"/>
                <w:b/>
                <w:bCs/>
              </w:rPr>
            </w:pPr>
          </w:p>
        </w:tc>
        <w:tc>
          <w:tcPr>
            <w:tcW w:w="2331" w:type="pct"/>
          </w:tcPr>
          <w:p w14:paraId="0957AADC" w14:textId="77777777" w:rsidR="00B56BF9" w:rsidRPr="00B56BF9" w:rsidRDefault="00B56BF9" w:rsidP="003944D7">
            <w:pPr>
              <w:numPr>
                <w:ilvl w:val="0"/>
                <w:numId w:val="9"/>
              </w:numPr>
              <w:suppressAutoHyphens/>
              <w:spacing w:after="0"/>
              <w:ind w:left="336"/>
              <w:rPr>
                <w:rFonts w:ascii="Times New Roman" w:hAnsi="Times New Roman"/>
              </w:rPr>
            </w:pPr>
            <w:r w:rsidRPr="00B56BF9">
              <w:rPr>
                <w:rFonts w:ascii="Times New Roman" w:hAnsi="Times New Roman"/>
              </w:rPr>
              <w:t>Испытание кабелей и проводов на стойкость к воздействиям механических факторов</w:t>
            </w:r>
          </w:p>
        </w:tc>
        <w:tc>
          <w:tcPr>
            <w:tcW w:w="567" w:type="pct"/>
          </w:tcPr>
          <w:p w14:paraId="034266BC" w14:textId="51D1EE50" w:rsidR="00B56BF9" w:rsidRPr="00B56BF9" w:rsidRDefault="00B56BF9" w:rsidP="00E35E8D">
            <w:pPr>
              <w:suppressAutoHyphens/>
              <w:spacing w:after="0"/>
              <w:jc w:val="center"/>
              <w:rPr>
                <w:rFonts w:ascii="Times New Roman" w:hAnsi="Times New Roman"/>
              </w:rPr>
            </w:pPr>
          </w:p>
        </w:tc>
        <w:tc>
          <w:tcPr>
            <w:tcW w:w="613" w:type="pct"/>
          </w:tcPr>
          <w:p w14:paraId="478BDA9F" w14:textId="77777777" w:rsidR="00B56BF9" w:rsidRPr="00B56BF9" w:rsidRDefault="00B56BF9" w:rsidP="00E35E8D">
            <w:pPr>
              <w:suppressAutoHyphens/>
              <w:spacing w:after="0"/>
              <w:jc w:val="both"/>
              <w:rPr>
                <w:rFonts w:ascii="Times New Roman" w:hAnsi="Times New Roman"/>
              </w:rPr>
            </w:pPr>
          </w:p>
        </w:tc>
        <w:tc>
          <w:tcPr>
            <w:tcW w:w="613" w:type="pct"/>
          </w:tcPr>
          <w:p w14:paraId="256BDF3D" w14:textId="08AF48E3"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197B438D" w14:textId="2FAC1515"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tc>
      </w:tr>
      <w:tr w:rsidR="00B56BF9" w:rsidRPr="00B56BF9" w14:paraId="372B0C81" w14:textId="77777777" w:rsidTr="00B56BF9">
        <w:trPr>
          <w:trHeight w:val="460"/>
        </w:trPr>
        <w:tc>
          <w:tcPr>
            <w:tcW w:w="875" w:type="pct"/>
            <w:vMerge/>
          </w:tcPr>
          <w:p w14:paraId="357EFE52" w14:textId="77777777" w:rsidR="00B56BF9" w:rsidRPr="00B56BF9" w:rsidRDefault="00B56BF9" w:rsidP="00E35E8D">
            <w:pPr>
              <w:spacing w:after="0"/>
              <w:rPr>
                <w:rFonts w:ascii="Times New Roman" w:hAnsi="Times New Roman"/>
                <w:b/>
                <w:bCs/>
              </w:rPr>
            </w:pPr>
          </w:p>
        </w:tc>
        <w:tc>
          <w:tcPr>
            <w:tcW w:w="2331" w:type="pct"/>
          </w:tcPr>
          <w:p w14:paraId="63EF62CF" w14:textId="77777777" w:rsidR="00B56BF9" w:rsidRPr="00B56BF9" w:rsidRDefault="00B56BF9" w:rsidP="00E35E8D">
            <w:pPr>
              <w:suppressAutoHyphens/>
              <w:spacing w:after="0"/>
              <w:ind w:left="336"/>
              <w:rPr>
                <w:rFonts w:ascii="Times New Roman" w:hAnsi="Times New Roman"/>
              </w:rPr>
            </w:pPr>
            <w:r w:rsidRPr="00B56BF9">
              <w:rPr>
                <w:rFonts w:ascii="Times New Roman" w:hAnsi="Times New Roman"/>
              </w:rPr>
              <w:t xml:space="preserve">2. Испытание кабелей и проводов на стойкость к воздействиям климатических факторов  </w:t>
            </w:r>
          </w:p>
        </w:tc>
        <w:tc>
          <w:tcPr>
            <w:tcW w:w="567" w:type="pct"/>
          </w:tcPr>
          <w:p w14:paraId="71AE82ED" w14:textId="7DB0645A" w:rsidR="00B56BF9" w:rsidRPr="00B56BF9" w:rsidRDefault="00B56BF9" w:rsidP="00E35E8D">
            <w:pPr>
              <w:suppressAutoHyphens/>
              <w:spacing w:after="0"/>
              <w:jc w:val="center"/>
              <w:rPr>
                <w:rFonts w:ascii="Times New Roman" w:hAnsi="Times New Roman"/>
              </w:rPr>
            </w:pPr>
          </w:p>
        </w:tc>
        <w:tc>
          <w:tcPr>
            <w:tcW w:w="613" w:type="pct"/>
          </w:tcPr>
          <w:p w14:paraId="7B43EFDB" w14:textId="77777777" w:rsidR="00B56BF9" w:rsidRPr="00B56BF9" w:rsidRDefault="00B56BF9" w:rsidP="00E35E8D">
            <w:pPr>
              <w:suppressAutoHyphens/>
              <w:spacing w:after="0"/>
              <w:jc w:val="both"/>
              <w:rPr>
                <w:rFonts w:ascii="Times New Roman" w:hAnsi="Times New Roman"/>
              </w:rPr>
            </w:pPr>
          </w:p>
        </w:tc>
        <w:tc>
          <w:tcPr>
            <w:tcW w:w="613" w:type="pct"/>
          </w:tcPr>
          <w:p w14:paraId="4EE1B53C" w14:textId="5B4EDB67"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43F29171" w14:textId="77777777" w:rsidR="00B56BF9" w:rsidRPr="00B56BF9" w:rsidRDefault="00B56BF9" w:rsidP="00E35E8D">
            <w:pPr>
              <w:suppressAutoHyphens/>
              <w:spacing w:after="0"/>
              <w:jc w:val="both"/>
              <w:rPr>
                <w:rFonts w:ascii="Times New Roman" w:hAnsi="Times New Roman"/>
              </w:rPr>
            </w:pPr>
            <w:r w:rsidRPr="00B56BF9">
              <w:rPr>
                <w:rFonts w:ascii="Times New Roman" w:hAnsi="Times New Roman"/>
              </w:rPr>
              <w:t>ОК 03, ОК 04</w:t>
            </w:r>
          </w:p>
          <w:p w14:paraId="4BC2834D" w14:textId="77777777"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 КК1, КК2, КК4</w:t>
            </w:r>
          </w:p>
        </w:tc>
      </w:tr>
      <w:tr w:rsidR="00B56BF9" w:rsidRPr="00B56BF9" w14:paraId="65BD7964" w14:textId="77777777" w:rsidTr="00B56BF9">
        <w:trPr>
          <w:trHeight w:val="270"/>
        </w:trPr>
        <w:tc>
          <w:tcPr>
            <w:tcW w:w="875" w:type="pct"/>
            <w:vMerge/>
          </w:tcPr>
          <w:p w14:paraId="098B8BD4" w14:textId="77777777" w:rsidR="00B56BF9" w:rsidRPr="00B56BF9" w:rsidRDefault="00B56BF9" w:rsidP="00E35E8D">
            <w:pPr>
              <w:spacing w:after="0"/>
              <w:rPr>
                <w:rFonts w:ascii="Times New Roman" w:hAnsi="Times New Roman"/>
                <w:b/>
                <w:bCs/>
              </w:rPr>
            </w:pPr>
          </w:p>
        </w:tc>
        <w:tc>
          <w:tcPr>
            <w:tcW w:w="2331" w:type="pct"/>
          </w:tcPr>
          <w:p w14:paraId="49800B1F"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50378C90" w14:textId="7306C31C" w:rsidR="00B56BF9" w:rsidRPr="00B56BF9" w:rsidRDefault="00B56BF9" w:rsidP="00E35E8D">
            <w:pPr>
              <w:suppressAutoHyphens/>
              <w:spacing w:after="0"/>
              <w:jc w:val="center"/>
              <w:rPr>
                <w:rFonts w:ascii="Times New Roman" w:hAnsi="Times New Roman"/>
                <w:b/>
              </w:rPr>
            </w:pPr>
          </w:p>
        </w:tc>
        <w:tc>
          <w:tcPr>
            <w:tcW w:w="613" w:type="pct"/>
          </w:tcPr>
          <w:p w14:paraId="08A45E55" w14:textId="77777777" w:rsidR="00B56BF9" w:rsidRPr="00B56BF9" w:rsidRDefault="00B56BF9" w:rsidP="00E35E8D">
            <w:pPr>
              <w:suppressAutoHyphens/>
              <w:spacing w:after="0"/>
              <w:jc w:val="both"/>
              <w:rPr>
                <w:rFonts w:ascii="Times New Roman" w:hAnsi="Times New Roman"/>
              </w:rPr>
            </w:pPr>
          </w:p>
        </w:tc>
        <w:tc>
          <w:tcPr>
            <w:tcW w:w="613" w:type="pct"/>
          </w:tcPr>
          <w:p w14:paraId="7E184427" w14:textId="7855A4E8" w:rsidR="00B56BF9" w:rsidRPr="00B56BF9" w:rsidRDefault="00B56BF9" w:rsidP="00E35E8D">
            <w:pPr>
              <w:suppressAutoHyphens/>
              <w:spacing w:after="0"/>
              <w:jc w:val="both"/>
              <w:rPr>
                <w:rFonts w:ascii="Times New Roman" w:hAnsi="Times New Roman"/>
              </w:rPr>
            </w:pPr>
          </w:p>
        </w:tc>
      </w:tr>
      <w:tr w:rsidR="00B56BF9" w:rsidRPr="00B56BF9" w14:paraId="3817D56E" w14:textId="77777777" w:rsidTr="00B56BF9">
        <w:trPr>
          <w:trHeight w:val="180"/>
        </w:trPr>
        <w:tc>
          <w:tcPr>
            <w:tcW w:w="875" w:type="pct"/>
            <w:vMerge/>
          </w:tcPr>
          <w:p w14:paraId="30E6D5E2" w14:textId="77777777" w:rsidR="00B56BF9" w:rsidRPr="00B56BF9" w:rsidRDefault="00B56BF9" w:rsidP="00E35E8D">
            <w:pPr>
              <w:spacing w:after="0"/>
              <w:rPr>
                <w:rFonts w:ascii="Times New Roman" w:hAnsi="Times New Roman"/>
                <w:b/>
                <w:bCs/>
              </w:rPr>
            </w:pPr>
          </w:p>
        </w:tc>
        <w:tc>
          <w:tcPr>
            <w:tcW w:w="2331" w:type="pct"/>
          </w:tcPr>
          <w:p w14:paraId="22A80FCD"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 xml:space="preserve">Практическое занятие 17 «Испытание кабелей и проводов на стойкость к воздействиям механических </w:t>
            </w:r>
            <w:proofErr w:type="gramStart"/>
            <w:r w:rsidRPr="00B56BF9">
              <w:rPr>
                <w:rFonts w:ascii="Times New Roman" w:hAnsi="Times New Roman"/>
              </w:rPr>
              <w:t>факторов  »</w:t>
            </w:r>
            <w:proofErr w:type="gramEnd"/>
          </w:p>
        </w:tc>
        <w:tc>
          <w:tcPr>
            <w:tcW w:w="567" w:type="pct"/>
          </w:tcPr>
          <w:p w14:paraId="2472F701" w14:textId="6577F118" w:rsidR="00B56BF9" w:rsidRPr="00B56BF9" w:rsidRDefault="00B56BF9" w:rsidP="00E35E8D">
            <w:pPr>
              <w:suppressAutoHyphens/>
              <w:spacing w:after="0"/>
              <w:jc w:val="center"/>
              <w:rPr>
                <w:rFonts w:ascii="Times New Roman" w:hAnsi="Times New Roman"/>
                <w:b/>
              </w:rPr>
            </w:pPr>
          </w:p>
        </w:tc>
        <w:tc>
          <w:tcPr>
            <w:tcW w:w="613" w:type="pct"/>
          </w:tcPr>
          <w:p w14:paraId="7E2CB592" w14:textId="77777777" w:rsidR="00B56BF9" w:rsidRPr="00B56BF9" w:rsidRDefault="00B56BF9" w:rsidP="00E35E8D">
            <w:pPr>
              <w:suppressAutoHyphens/>
              <w:spacing w:after="0"/>
              <w:jc w:val="both"/>
              <w:rPr>
                <w:rFonts w:ascii="Times New Roman" w:hAnsi="Times New Roman"/>
              </w:rPr>
            </w:pPr>
          </w:p>
        </w:tc>
        <w:tc>
          <w:tcPr>
            <w:tcW w:w="613" w:type="pct"/>
          </w:tcPr>
          <w:p w14:paraId="697A986F" w14:textId="24C394B5"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1392FF70" w14:textId="7B272053"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tc>
      </w:tr>
      <w:tr w:rsidR="00B56BF9" w:rsidRPr="00B56BF9" w14:paraId="1A806149" w14:textId="77777777" w:rsidTr="00B56BF9">
        <w:trPr>
          <w:trHeight w:val="3510"/>
        </w:trPr>
        <w:tc>
          <w:tcPr>
            <w:tcW w:w="875" w:type="pct"/>
            <w:vMerge/>
          </w:tcPr>
          <w:p w14:paraId="05639E3A" w14:textId="77777777" w:rsidR="00B56BF9" w:rsidRPr="00B56BF9" w:rsidRDefault="00B56BF9" w:rsidP="00E35E8D">
            <w:pPr>
              <w:spacing w:after="0"/>
              <w:rPr>
                <w:rFonts w:ascii="Times New Roman" w:hAnsi="Times New Roman"/>
                <w:b/>
                <w:bCs/>
              </w:rPr>
            </w:pPr>
          </w:p>
        </w:tc>
        <w:tc>
          <w:tcPr>
            <w:tcW w:w="2331" w:type="pct"/>
          </w:tcPr>
          <w:p w14:paraId="59B9D290"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 xml:space="preserve">Практическое занятие 18 </w:t>
            </w:r>
            <w:proofErr w:type="gramStart"/>
            <w:r w:rsidRPr="00B56BF9">
              <w:rPr>
                <w:rFonts w:ascii="Times New Roman" w:hAnsi="Times New Roman"/>
              </w:rPr>
              <w:t>« Испытание</w:t>
            </w:r>
            <w:proofErr w:type="gramEnd"/>
            <w:r w:rsidRPr="00B56BF9">
              <w:rPr>
                <w:rFonts w:ascii="Times New Roman" w:hAnsi="Times New Roman"/>
              </w:rPr>
              <w:t xml:space="preserve"> кабелей и проводов на стойкость к воздействиям  климатических факторов»</w:t>
            </w:r>
          </w:p>
        </w:tc>
        <w:tc>
          <w:tcPr>
            <w:tcW w:w="567" w:type="pct"/>
          </w:tcPr>
          <w:p w14:paraId="48CFC0B1" w14:textId="45692386" w:rsidR="00B56BF9" w:rsidRPr="00B56BF9" w:rsidRDefault="00B56BF9" w:rsidP="00E35E8D">
            <w:pPr>
              <w:suppressAutoHyphens/>
              <w:spacing w:after="0"/>
              <w:jc w:val="center"/>
              <w:rPr>
                <w:rFonts w:ascii="Times New Roman" w:hAnsi="Times New Roman"/>
                <w:b/>
              </w:rPr>
            </w:pPr>
          </w:p>
        </w:tc>
        <w:tc>
          <w:tcPr>
            <w:tcW w:w="613" w:type="pct"/>
          </w:tcPr>
          <w:p w14:paraId="43E85EFE" w14:textId="77777777" w:rsidR="00B56BF9" w:rsidRPr="00B56BF9" w:rsidRDefault="00B56BF9" w:rsidP="00E35E8D">
            <w:pPr>
              <w:suppressAutoHyphens/>
              <w:spacing w:after="0"/>
              <w:jc w:val="both"/>
              <w:rPr>
                <w:rFonts w:ascii="Times New Roman" w:hAnsi="Times New Roman"/>
              </w:rPr>
            </w:pPr>
          </w:p>
        </w:tc>
        <w:tc>
          <w:tcPr>
            <w:tcW w:w="613" w:type="pct"/>
          </w:tcPr>
          <w:p w14:paraId="65203318" w14:textId="143EAFBB"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1E3B037B" w14:textId="3513254D"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tc>
      </w:tr>
      <w:tr w:rsidR="00B56BF9" w:rsidRPr="00B56BF9" w14:paraId="5CF4AE07" w14:textId="77777777" w:rsidTr="00B56BF9">
        <w:trPr>
          <w:trHeight w:val="460"/>
        </w:trPr>
        <w:tc>
          <w:tcPr>
            <w:tcW w:w="875" w:type="pct"/>
            <w:vMerge w:val="restart"/>
          </w:tcPr>
          <w:p w14:paraId="4A20F8DC"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1.10 </w:t>
            </w:r>
            <w:proofErr w:type="spellStart"/>
            <w:r w:rsidRPr="00B56BF9">
              <w:rPr>
                <w:rFonts w:ascii="Times New Roman" w:hAnsi="Times New Roman"/>
                <w:b/>
                <w:bCs/>
              </w:rPr>
              <w:t>Испытаниекабелей</w:t>
            </w:r>
            <w:proofErr w:type="spellEnd"/>
            <w:r w:rsidRPr="00B56BF9">
              <w:rPr>
                <w:rFonts w:ascii="Times New Roman" w:hAnsi="Times New Roman"/>
                <w:b/>
                <w:bCs/>
              </w:rPr>
              <w:t xml:space="preserve"> и проводов к специальным видам воздействиям</w:t>
            </w:r>
          </w:p>
          <w:p w14:paraId="6DF7EF1E" w14:textId="77777777" w:rsidR="00B56BF9" w:rsidRPr="00B56BF9" w:rsidRDefault="00B56BF9" w:rsidP="00E35E8D">
            <w:pPr>
              <w:spacing w:after="0"/>
              <w:rPr>
                <w:rFonts w:ascii="Times New Roman" w:hAnsi="Times New Roman"/>
                <w:b/>
                <w:bCs/>
              </w:rPr>
            </w:pPr>
          </w:p>
        </w:tc>
        <w:tc>
          <w:tcPr>
            <w:tcW w:w="2331" w:type="pct"/>
          </w:tcPr>
          <w:p w14:paraId="5B9D364D"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39391119" w14:textId="6D84A48B" w:rsidR="00B56BF9" w:rsidRPr="00B56BF9" w:rsidRDefault="00B56BF9" w:rsidP="00E35E8D">
            <w:pPr>
              <w:suppressAutoHyphens/>
              <w:spacing w:after="0"/>
              <w:jc w:val="center"/>
              <w:rPr>
                <w:rFonts w:ascii="Times New Roman" w:hAnsi="Times New Roman"/>
                <w:b/>
              </w:rPr>
            </w:pPr>
          </w:p>
        </w:tc>
        <w:tc>
          <w:tcPr>
            <w:tcW w:w="613" w:type="pct"/>
          </w:tcPr>
          <w:p w14:paraId="0B2FA534" w14:textId="77777777" w:rsidR="00B56BF9" w:rsidRPr="00B56BF9" w:rsidRDefault="00B56BF9" w:rsidP="00E35E8D">
            <w:pPr>
              <w:suppressAutoHyphens/>
              <w:spacing w:after="0"/>
              <w:jc w:val="both"/>
              <w:rPr>
                <w:rFonts w:ascii="Times New Roman" w:hAnsi="Times New Roman"/>
              </w:rPr>
            </w:pPr>
          </w:p>
        </w:tc>
        <w:tc>
          <w:tcPr>
            <w:tcW w:w="613" w:type="pct"/>
          </w:tcPr>
          <w:p w14:paraId="5D51BFDA" w14:textId="449109BE" w:rsidR="00B56BF9" w:rsidRPr="00B56BF9" w:rsidRDefault="00B56BF9" w:rsidP="00E35E8D">
            <w:pPr>
              <w:suppressAutoHyphens/>
              <w:spacing w:after="0"/>
              <w:jc w:val="both"/>
              <w:rPr>
                <w:rFonts w:ascii="Times New Roman" w:hAnsi="Times New Roman"/>
              </w:rPr>
            </w:pPr>
          </w:p>
        </w:tc>
      </w:tr>
      <w:tr w:rsidR="00B56BF9" w:rsidRPr="00B56BF9" w14:paraId="510F6997" w14:textId="77777777" w:rsidTr="00B56BF9">
        <w:trPr>
          <w:trHeight w:val="460"/>
        </w:trPr>
        <w:tc>
          <w:tcPr>
            <w:tcW w:w="875" w:type="pct"/>
            <w:vMerge/>
          </w:tcPr>
          <w:p w14:paraId="31C518C9" w14:textId="77777777" w:rsidR="00B56BF9" w:rsidRPr="00B56BF9" w:rsidRDefault="00B56BF9" w:rsidP="00E35E8D">
            <w:pPr>
              <w:spacing w:after="0"/>
              <w:rPr>
                <w:rFonts w:ascii="Times New Roman" w:hAnsi="Times New Roman"/>
                <w:b/>
                <w:bCs/>
              </w:rPr>
            </w:pPr>
          </w:p>
        </w:tc>
        <w:tc>
          <w:tcPr>
            <w:tcW w:w="2331" w:type="pct"/>
          </w:tcPr>
          <w:p w14:paraId="7154B37A"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1. Испытание кабелей и проводов на стойкость к специальным видам воздействиям</w:t>
            </w:r>
          </w:p>
        </w:tc>
        <w:tc>
          <w:tcPr>
            <w:tcW w:w="567" w:type="pct"/>
          </w:tcPr>
          <w:p w14:paraId="59765511" w14:textId="14A952AC" w:rsidR="00B56BF9" w:rsidRPr="00B56BF9" w:rsidRDefault="00B56BF9" w:rsidP="00E35E8D">
            <w:pPr>
              <w:suppressAutoHyphens/>
              <w:spacing w:after="0"/>
              <w:jc w:val="center"/>
              <w:rPr>
                <w:rFonts w:ascii="Times New Roman" w:hAnsi="Times New Roman"/>
              </w:rPr>
            </w:pPr>
          </w:p>
        </w:tc>
        <w:tc>
          <w:tcPr>
            <w:tcW w:w="613" w:type="pct"/>
          </w:tcPr>
          <w:p w14:paraId="0D2992EF" w14:textId="77777777" w:rsidR="00B56BF9" w:rsidRPr="00B56BF9" w:rsidRDefault="00B56BF9" w:rsidP="00E35E8D">
            <w:pPr>
              <w:suppressAutoHyphens/>
              <w:spacing w:after="0"/>
              <w:jc w:val="both"/>
              <w:rPr>
                <w:rFonts w:ascii="Times New Roman" w:hAnsi="Times New Roman"/>
              </w:rPr>
            </w:pPr>
          </w:p>
        </w:tc>
        <w:tc>
          <w:tcPr>
            <w:tcW w:w="613" w:type="pct"/>
          </w:tcPr>
          <w:p w14:paraId="2BAA4FDC" w14:textId="3DE173F0"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3965121D" w14:textId="1BDF3CCC"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tc>
      </w:tr>
      <w:tr w:rsidR="00B56BF9" w:rsidRPr="00B56BF9" w14:paraId="12B2D174" w14:textId="77777777" w:rsidTr="00B56BF9">
        <w:trPr>
          <w:trHeight w:val="460"/>
        </w:trPr>
        <w:tc>
          <w:tcPr>
            <w:tcW w:w="875" w:type="pct"/>
            <w:vMerge/>
          </w:tcPr>
          <w:p w14:paraId="57529A99" w14:textId="77777777" w:rsidR="00B56BF9" w:rsidRPr="00B56BF9" w:rsidRDefault="00B56BF9" w:rsidP="00E35E8D">
            <w:pPr>
              <w:spacing w:after="0"/>
              <w:rPr>
                <w:rFonts w:ascii="Times New Roman" w:hAnsi="Times New Roman"/>
                <w:b/>
                <w:bCs/>
              </w:rPr>
            </w:pPr>
          </w:p>
        </w:tc>
        <w:tc>
          <w:tcPr>
            <w:tcW w:w="2331" w:type="pct"/>
          </w:tcPr>
          <w:p w14:paraId="1701CA22"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2. Испытание кабелей и проводов повышенным напряжением</w:t>
            </w:r>
          </w:p>
        </w:tc>
        <w:tc>
          <w:tcPr>
            <w:tcW w:w="567" w:type="pct"/>
          </w:tcPr>
          <w:p w14:paraId="3AB43911" w14:textId="3ED552CC" w:rsidR="00B56BF9" w:rsidRPr="00B56BF9" w:rsidRDefault="00B56BF9" w:rsidP="00E35E8D">
            <w:pPr>
              <w:suppressAutoHyphens/>
              <w:spacing w:after="0"/>
              <w:jc w:val="center"/>
              <w:rPr>
                <w:rFonts w:ascii="Times New Roman" w:hAnsi="Times New Roman"/>
              </w:rPr>
            </w:pPr>
          </w:p>
        </w:tc>
        <w:tc>
          <w:tcPr>
            <w:tcW w:w="613" w:type="pct"/>
          </w:tcPr>
          <w:p w14:paraId="263EF4CF" w14:textId="77777777" w:rsidR="00B56BF9" w:rsidRPr="00B56BF9" w:rsidRDefault="00B56BF9" w:rsidP="00E35E8D">
            <w:pPr>
              <w:suppressAutoHyphens/>
              <w:spacing w:after="0"/>
              <w:jc w:val="both"/>
              <w:rPr>
                <w:rFonts w:ascii="Times New Roman" w:hAnsi="Times New Roman"/>
              </w:rPr>
            </w:pPr>
          </w:p>
        </w:tc>
        <w:tc>
          <w:tcPr>
            <w:tcW w:w="613" w:type="pct"/>
          </w:tcPr>
          <w:p w14:paraId="2EFE1C4A" w14:textId="0EF69F03"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w:t>
            </w:r>
          </w:p>
          <w:p w14:paraId="659017ED" w14:textId="1925C256"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p w14:paraId="63F2BF27" w14:textId="50FDFD68" w:rsidR="00B56BF9" w:rsidRPr="00B56BF9" w:rsidRDefault="00B56BF9" w:rsidP="00E35E8D">
            <w:pPr>
              <w:suppressAutoHyphens/>
              <w:spacing w:after="0"/>
              <w:jc w:val="both"/>
              <w:rPr>
                <w:rFonts w:ascii="Times New Roman" w:hAnsi="Times New Roman"/>
              </w:rPr>
            </w:pPr>
          </w:p>
        </w:tc>
      </w:tr>
      <w:tr w:rsidR="00B56BF9" w:rsidRPr="00B56BF9" w14:paraId="37A96A04" w14:textId="77777777" w:rsidTr="00B56BF9">
        <w:trPr>
          <w:trHeight w:val="315"/>
        </w:trPr>
        <w:tc>
          <w:tcPr>
            <w:tcW w:w="875" w:type="pct"/>
            <w:vMerge w:val="restart"/>
          </w:tcPr>
          <w:p w14:paraId="711A1C9D" w14:textId="77777777" w:rsidR="00B56BF9" w:rsidRPr="00B56BF9" w:rsidRDefault="00B56BF9" w:rsidP="00E35E8D">
            <w:pPr>
              <w:spacing w:after="0"/>
              <w:rPr>
                <w:rFonts w:ascii="Times New Roman" w:hAnsi="Times New Roman"/>
                <w:b/>
                <w:bCs/>
              </w:rPr>
            </w:pPr>
          </w:p>
        </w:tc>
        <w:tc>
          <w:tcPr>
            <w:tcW w:w="2331" w:type="pct"/>
          </w:tcPr>
          <w:p w14:paraId="11C8AC33"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5A82C910" w14:textId="18D62C6F" w:rsidR="00B56BF9" w:rsidRPr="00B56BF9" w:rsidRDefault="00B56BF9" w:rsidP="00E35E8D">
            <w:pPr>
              <w:suppressAutoHyphens/>
              <w:spacing w:after="0"/>
              <w:jc w:val="center"/>
              <w:rPr>
                <w:rFonts w:ascii="Times New Roman" w:hAnsi="Times New Roman"/>
                <w:b/>
              </w:rPr>
            </w:pPr>
          </w:p>
        </w:tc>
        <w:tc>
          <w:tcPr>
            <w:tcW w:w="613" w:type="pct"/>
          </w:tcPr>
          <w:p w14:paraId="051B0853" w14:textId="77777777" w:rsidR="00B56BF9" w:rsidRPr="00B56BF9" w:rsidRDefault="00B56BF9" w:rsidP="00E35E8D">
            <w:pPr>
              <w:suppressAutoHyphens/>
              <w:spacing w:after="0"/>
              <w:jc w:val="both"/>
              <w:rPr>
                <w:rFonts w:ascii="Times New Roman" w:hAnsi="Times New Roman"/>
              </w:rPr>
            </w:pPr>
          </w:p>
        </w:tc>
        <w:tc>
          <w:tcPr>
            <w:tcW w:w="613" w:type="pct"/>
          </w:tcPr>
          <w:p w14:paraId="66684EEA" w14:textId="58425DF3" w:rsidR="00B56BF9" w:rsidRPr="00B56BF9" w:rsidRDefault="00B56BF9" w:rsidP="00E35E8D">
            <w:pPr>
              <w:suppressAutoHyphens/>
              <w:spacing w:after="0"/>
              <w:jc w:val="both"/>
              <w:rPr>
                <w:rFonts w:ascii="Times New Roman" w:hAnsi="Times New Roman"/>
              </w:rPr>
            </w:pPr>
          </w:p>
        </w:tc>
      </w:tr>
      <w:tr w:rsidR="00B56BF9" w:rsidRPr="00B56BF9" w14:paraId="6A746C3D" w14:textId="77777777" w:rsidTr="00B56BF9">
        <w:trPr>
          <w:trHeight w:val="161"/>
        </w:trPr>
        <w:tc>
          <w:tcPr>
            <w:tcW w:w="875" w:type="pct"/>
            <w:vMerge/>
          </w:tcPr>
          <w:p w14:paraId="7954F6A3" w14:textId="77777777" w:rsidR="00B56BF9" w:rsidRPr="00B56BF9" w:rsidRDefault="00B56BF9" w:rsidP="00E35E8D">
            <w:pPr>
              <w:spacing w:after="0"/>
              <w:rPr>
                <w:rFonts w:ascii="Times New Roman" w:hAnsi="Times New Roman"/>
                <w:b/>
                <w:bCs/>
              </w:rPr>
            </w:pPr>
          </w:p>
        </w:tc>
        <w:tc>
          <w:tcPr>
            <w:tcW w:w="2331" w:type="pct"/>
          </w:tcPr>
          <w:p w14:paraId="4B86CD97" w14:textId="77777777" w:rsidR="00B56BF9" w:rsidRPr="00B56BF9" w:rsidRDefault="00B56BF9" w:rsidP="00E35E8D">
            <w:pPr>
              <w:pStyle w:val="affffff4"/>
              <w:spacing w:line="276" w:lineRule="auto"/>
              <w:rPr>
                <w:rFonts w:ascii="Times New Roman" w:hAnsi="Times New Roman"/>
              </w:rPr>
            </w:pPr>
            <w:r w:rsidRPr="00B56BF9">
              <w:rPr>
                <w:rFonts w:ascii="Times New Roman" w:hAnsi="Times New Roman"/>
              </w:rPr>
              <w:t xml:space="preserve">Практическое занятие 19 «Измерение коэффициента затухания в волоконно- оптических кабелях  </w:t>
            </w:r>
          </w:p>
          <w:p w14:paraId="0D89F5CC"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w:t>
            </w:r>
          </w:p>
        </w:tc>
        <w:tc>
          <w:tcPr>
            <w:tcW w:w="567" w:type="pct"/>
          </w:tcPr>
          <w:p w14:paraId="00A741B8" w14:textId="6B736D5F" w:rsidR="00B56BF9" w:rsidRPr="00B56BF9" w:rsidRDefault="00B56BF9" w:rsidP="00E35E8D">
            <w:pPr>
              <w:suppressAutoHyphens/>
              <w:spacing w:after="0"/>
              <w:jc w:val="center"/>
              <w:rPr>
                <w:rFonts w:ascii="Times New Roman" w:hAnsi="Times New Roman"/>
                <w:b/>
              </w:rPr>
            </w:pPr>
          </w:p>
        </w:tc>
        <w:tc>
          <w:tcPr>
            <w:tcW w:w="613" w:type="pct"/>
          </w:tcPr>
          <w:p w14:paraId="1E88866E" w14:textId="77777777" w:rsidR="00B56BF9" w:rsidRPr="00B56BF9" w:rsidRDefault="00B56BF9" w:rsidP="00E35E8D">
            <w:pPr>
              <w:suppressAutoHyphens/>
              <w:spacing w:after="0"/>
              <w:jc w:val="both"/>
              <w:rPr>
                <w:rFonts w:ascii="Times New Roman" w:hAnsi="Times New Roman"/>
              </w:rPr>
            </w:pPr>
          </w:p>
        </w:tc>
        <w:tc>
          <w:tcPr>
            <w:tcW w:w="613" w:type="pct"/>
          </w:tcPr>
          <w:p w14:paraId="2B90E292" w14:textId="791B11D8"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7050D3C1" w14:textId="2B50ACB2"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p w14:paraId="67D87AD9" w14:textId="1829B571" w:rsidR="00B56BF9" w:rsidRPr="00B56BF9" w:rsidRDefault="00B56BF9" w:rsidP="00E35E8D">
            <w:pPr>
              <w:suppressAutoHyphens/>
              <w:spacing w:after="0"/>
              <w:jc w:val="both"/>
              <w:rPr>
                <w:rFonts w:ascii="Times New Roman" w:hAnsi="Times New Roman"/>
              </w:rPr>
            </w:pPr>
          </w:p>
        </w:tc>
      </w:tr>
      <w:tr w:rsidR="00B56BF9" w:rsidRPr="00B56BF9" w14:paraId="28758615" w14:textId="77777777" w:rsidTr="00B56BF9">
        <w:trPr>
          <w:trHeight w:val="236"/>
        </w:trPr>
        <w:tc>
          <w:tcPr>
            <w:tcW w:w="875" w:type="pct"/>
            <w:vMerge/>
          </w:tcPr>
          <w:p w14:paraId="0F693EDF" w14:textId="77777777" w:rsidR="00B56BF9" w:rsidRPr="00B56BF9" w:rsidRDefault="00B56BF9" w:rsidP="00E35E8D">
            <w:pPr>
              <w:spacing w:after="0"/>
              <w:rPr>
                <w:rFonts w:ascii="Times New Roman" w:hAnsi="Times New Roman"/>
                <w:b/>
                <w:bCs/>
              </w:rPr>
            </w:pPr>
          </w:p>
        </w:tc>
        <w:tc>
          <w:tcPr>
            <w:tcW w:w="2331" w:type="pct"/>
          </w:tcPr>
          <w:p w14:paraId="539DBB44"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 xml:space="preserve">Практическое занятие 20 «Испытание кабелей и проводов на стойкость к </w:t>
            </w:r>
            <w:proofErr w:type="gramStart"/>
            <w:r w:rsidRPr="00B56BF9">
              <w:rPr>
                <w:rFonts w:ascii="Times New Roman" w:hAnsi="Times New Roman"/>
              </w:rPr>
              <w:t>специальным  видам</w:t>
            </w:r>
            <w:proofErr w:type="gramEnd"/>
            <w:r w:rsidRPr="00B56BF9">
              <w:rPr>
                <w:rFonts w:ascii="Times New Roman" w:hAnsi="Times New Roman"/>
              </w:rPr>
              <w:t xml:space="preserve"> воздействиям»</w:t>
            </w:r>
          </w:p>
        </w:tc>
        <w:tc>
          <w:tcPr>
            <w:tcW w:w="567" w:type="pct"/>
          </w:tcPr>
          <w:p w14:paraId="6525F9C4" w14:textId="4637C78D" w:rsidR="00B56BF9" w:rsidRPr="00B56BF9" w:rsidRDefault="00B56BF9" w:rsidP="00E35E8D">
            <w:pPr>
              <w:suppressAutoHyphens/>
              <w:spacing w:after="0"/>
              <w:jc w:val="center"/>
              <w:rPr>
                <w:rFonts w:ascii="Times New Roman" w:hAnsi="Times New Roman"/>
                <w:b/>
              </w:rPr>
            </w:pPr>
          </w:p>
        </w:tc>
        <w:tc>
          <w:tcPr>
            <w:tcW w:w="613" w:type="pct"/>
          </w:tcPr>
          <w:p w14:paraId="083E1E73" w14:textId="77777777" w:rsidR="00B56BF9" w:rsidRPr="00B56BF9" w:rsidRDefault="00B56BF9" w:rsidP="00E35E8D">
            <w:pPr>
              <w:suppressAutoHyphens/>
              <w:spacing w:after="0"/>
              <w:jc w:val="both"/>
              <w:rPr>
                <w:rFonts w:ascii="Times New Roman" w:hAnsi="Times New Roman"/>
              </w:rPr>
            </w:pPr>
          </w:p>
        </w:tc>
        <w:tc>
          <w:tcPr>
            <w:tcW w:w="613" w:type="pct"/>
          </w:tcPr>
          <w:p w14:paraId="7CEBBAC7" w14:textId="7699E048"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3.1 ПК 3.2</w:t>
            </w:r>
          </w:p>
          <w:p w14:paraId="7A6957AE" w14:textId="08E0EF04"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 </w:t>
            </w:r>
          </w:p>
          <w:p w14:paraId="3655A3ED" w14:textId="2C64A97F" w:rsidR="00B56BF9" w:rsidRPr="00B56BF9" w:rsidRDefault="00B56BF9" w:rsidP="00E35E8D">
            <w:pPr>
              <w:suppressAutoHyphens/>
              <w:spacing w:after="0"/>
              <w:jc w:val="both"/>
              <w:rPr>
                <w:rFonts w:ascii="Times New Roman" w:hAnsi="Times New Roman"/>
              </w:rPr>
            </w:pPr>
          </w:p>
        </w:tc>
      </w:tr>
      <w:tr w:rsidR="00B56BF9" w:rsidRPr="00B56BF9" w14:paraId="7736815F" w14:textId="77777777" w:rsidTr="00B56BF9">
        <w:trPr>
          <w:trHeight w:val="1268"/>
        </w:trPr>
        <w:tc>
          <w:tcPr>
            <w:tcW w:w="875" w:type="pct"/>
            <w:vMerge/>
          </w:tcPr>
          <w:p w14:paraId="3FA59AA9" w14:textId="77777777" w:rsidR="00B56BF9" w:rsidRPr="00B56BF9" w:rsidRDefault="00B56BF9" w:rsidP="00E35E8D">
            <w:pPr>
              <w:spacing w:after="0"/>
              <w:rPr>
                <w:rFonts w:ascii="Times New Roman" w:hAnsi="Times New Roman"/>
                <w:b/>
                <w:bCs/>
              </w:rPr>
            </w:pPr>
          </w:p>
        </w:tc>
        <w:tc>
          <w:tcPr>
            <w:tcW w:w="2331" w:type="pct"/>
          </w:tcPr>
          <w:p w14:paraId="4F2B26BA"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21 «Испытание кабелей и проводов повышенным электрическим напряжением»</w:t>
            </w:r>
          </w:p>
        </w:tc>
        <w:tc>
          <w:tcPr>
            <w:tcW w:w="567" w:type="pct"/>
          </w:tcPr>
          <w:p w14:paraId="45798589" w14:textId="64EF57BE" w:rsidR="00B56BF9" w:rsidRPr="00B56BF9" w:rsidRDefault="00B56BF9" w:rsidP="00E35E8D">
            <w:pPr>
              <w:suppressAutoHyphens/>
              <w:spacing w:after="0"/>
              <w:jc w:val="center"/>
              <w:rPr>
                <w:rFonts w:ascii="Times New Roman" w:hAnsi="Times New Roman"/>
              </w:rPr>
            </w:pPr>
          </w:p>
        </w:tc>
        <w:tc>
          <w:tcPr>
            <w:tcW w:w="613" w:type="pct"/>
          </w:tcPr>
          <w:p w14:paraId="1CD1F67F" w14:textId="77777777" w:rsidR="00B56BF9" w:rsidRPr="00B56BF9" w:rsidRDefault="00B56BF9" w:rsidP="00E35E8D">
            <w:pPr>
              <w:suppressAutoHyphens/>
              <w:spacing w:after="0"/>
              <w:jc w:val="both"/>
              <w:rPr>
                <w:rFonts w:ascii="Times New Roman" w:hAnsi="Times New Roman"/>
              </w:rPr>
            </w:pPr>
          </w:p>
        </w:tc>
        <w:tc>
          <w:tcPr>
            <w:tcW w:w="613" w:type="pct"/>
          </w:tcPr>
          <w:p w14:paraId="6204BC0C" w14:textId="5222D1A8"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6AAF0C0C" w14:textId="7CB7A5E8"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p w14:paraId="586E1395" w14:textId="1F6BE645" w:rsidR="00B56BF9" w:rsidRPr="00B56BF9" w:rsidRDefault="00B56BF9" w:rsidP="00E35E8D">
            <w:pPr>
              <w:suppressAutoHyphens/>
              <w:spacing w:after="0"/>
              <w:jc w:val="both"/>
              <w:rPr>
                <w:rFonts w:ascii="Times New Roman" w:hAnsi="Times New Roman"/>
              </w:rPr>
            </w:pPr>
          </w:p>
        </w:tc>
      </w:tr>
      <w:tr w:rsidR="00B56BF9" w:rsidRPr="00B56BF9" w14:paraId="70A3C4FC" w14:textId="77777777" w:rsidTr="00B56BF9">
        <w:trPr>
          <w:trHeight w:val="460"/>
        </w:trPr>
        <w:tc>
          <w:tcPr>
            <w:tcW w:w="875" w:type="pct"/>
            <w:vMerge w:val="restart"/>
          </w:tcPr>
          <w:p w14:paraId="010E0A49" w14:textId="77777777" w:rsidR="00B56BF9" w:rsidRPr="00B56BF9" w:rsidRDefault="00B56BF9" w:rsidP="00E35E8D">
            <w:pPr>
              <w:spacing w:after="0"/>
              <w:rPr>
                <w:rFonts w:ascii="Times New Roman" w:hAnsi="Times New Roman"/>
                <w:b/>
                <w:bCs/>
              </w:rPr>
            </w:pPr>
            <w:r w:rsidRPr="00B56BF9">
              <w:rPr>
                <w:rFonts w:ascii="Times New Roman" w:hAnsi="Times New Roman"/>
                <w:b/>
                <w:bCs/>
              </w:rPr>
              <w:t>Тема 1.11</w:t>
            </w:r>
          </w:p>
          <w:p w14:paraId="12AD3969" w14:textId="77777777" w:rsidR="00B56BF9" w:rsidRPr="00B56BF9" w:rsidRDefault="00B56BF9" w:rsidP="00E35E8D">
            <w:pPr>
              <w:spacing w:after="0"/>
              <w:rPr>
                <w:rFonts w:ascii="Times New Roman" w:hAnsi="Times New Roman"/>
                <w:b/>
                <w:bCs/>
              </w:rPr>
            </w:pPr>
            <w:r w:rsidRPr="00B56BF9">
              <w:rPr>
                <w:rFonts w:ascii="Times New Roman" w:hAnsi="Times New Roman"/>
                <w:b/>
                <w:bCs/>
              </w:rPr>
              <w:lastRenderedPageBreak/>
              <w:t>Испытание кабелей и проводов на надежность</w:t>
            </w:r>
          </w:p>
        </w:tc>
        <w:tc>
          <w:tcPr>
            <w:tcW w:w="2331" w:type="pct"/>
          </w:tcPr>
          <w:p w14:paraId="1A802F0A"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lastRenderedPageBreak/>
              <w:t>Содержание</w:t>
            </w:r>
          </w:p>
        </w:tc>
        <w:tc>
          <w:tcPr>
            <w:tcW w:w="567" w:type="pct"/>
          </w:tcPr>
          <w:p w14:paraId="429952F5" w14:textId="4D0606F7" w:rsidR="00B56BF9" w:rsidRPr="00B56BF9" w:rsidRDefault="00B56BF9" w:rsidP="00E35E8D">
            <w:pPr>
              <w:suppressAutoHyphens/>
              <w:spacing w:after="0"/>
              <w:jc w:val="center"/>
              <w:rPr>
                <w:rFonts w:ascii="Times New Roman" w:hAnsi="Times New Roman"/>
                <w:b/>
              </w:rPr>
            </w:pPr>
          </w:p>
        </w:tc>
        <w:tc>
          <w:tcPr>
            <w:tcW w:w="613" w:type="pct"/>
          </w:tcPr>
          <w:p w14:paraId="59BA2423" w14:textId="77777777" w:rsidR="00B56BF9" w:rsidRPr="00B56BF9" w:rsidRDefault="00B56BF9" w:rsidP="00E35E8D">
            <w:pPr>
              <w:suppressAutoHyphens/>
              <w:spacing w:after="0"/>
              <w:jc w:val="both"/>
              <w:rPr>
                <w:rFonts w:ascii="Times New Roman" w:hAnsi="Times New Roman"/>
              </w:rPr>
            </w:pPr>
          </w:p>
        </w:tc>
        <w:tc>
          <w:tcPr>
            <w:tcW w:w="613" w:type="pct"/>
          </w:tcPr>
          <w:p w14:paraId="0F106BAB" w14:textId="3DEA1F28" w:rsidR="00B56BF9" w:rsidRPr="00B56BF9" w:rsidRDefault="00B56BF9" w:rsidP="00E35E8D">
            <w:pPr>
              <w:suppressAutoHyphens/>
              <w:spacing w:after="0"/>
              <w:jc w:val="both"/>
              <w:rPr>
                <w:rFonts w:ascii="Times New Roman" w:hAnsi="Times New Roman"/>
              </w:rPr>
            </w:pPr>
          </w:p>
        </w:tc>
      </w:tr>
      <w:tr w:rsidR="00B56BF9" w:rsidRPr="00B56BF9" w14:paraId="680A2C68" w14:textId="77777777" w:rsidTr="00B56BF9">
        <w:trPr>
          <w:trHeight w:val="460"/>
        </w:trPr>
        <w:tc>
          <w:tcPr>
            <w:tcW w:w="875" w:type="pct"/>
            <w:vMerge/>
          </w:tcPr>
          <w:p w14:paraId="55C8E265" w14:textId="77777777" w:rsidR="00B56BF9" w:rsidRPr="00B56BF9" w:rsidRDefault="00B56BF9" w:rsidP="00E35E8D">
            <w:pPr>
              <w:spacing w:after="0"/>
              <w:rPr>
                <w:rFonts w:ascii="Times New Roman" w:hAnsi="Times New Roman"/>
                <w:b/>
                <w:bCs/>
              </w:rPr>
            </w:pPr>
          </w:p>
        </w:tc>
        <w:tc>
          <w:tcPr>
            <w:tcW w:w="2331" w:type="pct"/>
          </w:tcPr>
          <w:p w14:paraId="16A2176F" w14:textId="77777777" w:rsidR="00B56BF9" w:rsidRPr="00B56BF9" w:rsidRDefault="00B56BF9" w:rsidP="003944D7">
            <w:pPr>
              <w:widowControl w:val="0"/>
              <w:numPr>
                <w:ilvl w:val="0"/>
                <w:numId w:val="10"/>
              </w:numPr>
              <w:autoSpaceDE w:val="0"/>
              <w:autoSpaceDN w:val="0"/>
              <w:adjustRightInd w:val="0"/>
              <w:spacing w:after="0"/>
              <w:ind w:left="336"/>
              <w:rPr>
                <w:rFonts w:ascii="Times New Roman" w:hAnsi="Times New Roman"/>
                <w:b/>
                <w:bCs/>
              </w:rPr>
            </w:pPr>
            <w:r w:rsidRPr="00B56BF9">
              <w:rPr>
                <w:rFonts w:ascii="Times New Roman" w:hAnsi="Times New Roman"/>
              </w:rPr>
              <w:t>Испытание кабелей и проводов на надежность</w:t>
            </w:r>
          </w:p>
        </w:tc>
        <w:tc>
          <w:tcPr>
            <w:tcW w:w="567" w:type="pct"/>
          </w:tcPr>
          <w:p w14:paraId="6369AF86" w14:textId="7B45FDA1" w:rsidR="00B56BF9" w:rsidRPr="00B56BF9" w:rsidRDefault="00B56BF9" w:rsidP="00E35E8D">
            <w:pPr>
              <w:suppressAutoHyphens/>
              <w:spacing w:after="0"/>
              <w:jc w:val="center"/>
              <w:rPr>
                <w:rFonts w:ascii="Times New Roman" w:hAnsi="Times New Roman"/>
              </w:rPr>
            </w:pPr>
          </w:p>
        </w:tc>
        <w:tc>
          <w:tcPr>
            <w:tcW w:w="613" w:type="pct"/>
          </w:tcPr>
          <w:p w14:paraId="5C3892AB" w14:textId="77777777" w:rsidR="00B56BF9" w:rsidRPr="00B56BF9" w:rsidRDefault="00B56BF9" w:rsidP="00E35E8D">
            <w:pPr>
              <w:suppressAutoHyphens/>
              <w:spacing w:after="0"/>
              <w:jc w:val="both"/>
              <w:rPr>
                <w:rFonts w:ascii="Times New Roman" w:hAnsi="Times New Roman"/>
              </w:rPr>
            </w:pPr>
          </w:p>
        </w:tc>
        <w:tc>
          <w:tcPr>
            <w:tcW w:w="613" w:type="pct"/>
          </w:tcPr>
          <w:p w14:paraId="687F9C57" w14:textId="55092E0D"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ПК3.2 </w:t>
            </w:r>
          </w:p>
          <w:p w14:paraId="1731D3CB" w14:textId="27E53696"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tc>
      </w:tr>
      <w:tr w:rsidR="00B56BF9" w:rsidRPr="00B56BF9" w14:paraId="311D775A" w14:textId="77777777" w:rsidTr="00B56BF9">
        <w:trPr>
          <w:trHeight w:val="460"/>
        </w:trPr>
        <w:tc>
          <w:tcPr>
            <w:tcW w:w="875" w:type="pct"/>
            <w:vMerge/>
          </w:tcPr>
          <w:p w14:paraId="6956829F" w14:textId="77777777" w:rsidR="00B56BF9" w:rsidRPr="00B56BF9" w:rsidRDefault="00B56BF9" w:rsidP="00E35E8D">
            <w:pPr>
              <w:spacing w:after="0"/>
              <w:rPr>
                <w:rFonts w:ascii="Times New Roman" w:hAnsi="Times New Roman"/>
                <w:b/>
                <w:bCs/>
              </w:rPr>
            </w:pPr>
          </w:p>
        </w:tc>
        <w:tc>
          <w:tcPr>
            <w:tcW w:w="2331" w:type="pct"/>
          </w:tcPr>
          <w:p w14:paraId="36DDFCBB" w14:textId="77777777" w:rsidR="00B56BF9" w:rsidRPr="00B56BF9" w:rsidRDefault="00B56BF9" w:rsidP="003944D7">
            <w:pPr>
              <w:widowControl w:val="0"/>
              <w:numPr>
                <w:ilvl w:val="0"/>
                <w:numId w:val="10"/>
              </w:numPr>
              <w:autoSpaceDE w:val="0"/>
              <w:autoSpaceDN w:val="0"/>
              <w:adjustRightInd w:val="0"/>
              <w:spacing w:after="0"/>
              <w:ind w:left="336"/>
              <w:rPr>
                <w:rFonts w:ascii="Times New Roman" w:hAnsi="Times New Roman"/>
              </w:rPr>
            </w:pPr>
          </w:p>
        </w:tc>
        <w:tc>
          <w:tcPr>
            <w:tcW w:w="567" w:type="pct"/>
          </w:tcPr>
          <w:p w14:paraId="7D356C25" w14:textId="77777777" w:rsidR="00B56BF9" w:rsidRPr="00B56BF9" w:rsidRDefault="00B56BF9" w:rsidP="00E35E8D">
            <w:pPr>
              <w:suppressAutoHyphens/>
              <w:spacing w:after="0"/>
              <w:jc w:val="center"/>
              <w:rPr>
                <w:rFonts w:ascii="Times New Roman" w:hAnsi="Times New Roman"/>
              </w:rPr>
            </w:pPr>
          </w:p>
        </w:tc>
        <w:tc>
          <w:tcPr>
            <w:tcW w:w="613" w:type="pct"/>
          </w:tcPr>
          <w:p w14:paraId="4D2A4E6E" w14:textId="77777777" w:rsidR="00B56BF9" w:rsidRPr="00B56BF9" w:rsidRDefault="00B56BF9" w:rsidP="00E35E8D">
            <w:pPr>
              <w:suppressAutoHyphens/>
              <w:spacing w:after="0"/>
              <w:jc w:val="both"/>
              <w:rPr>
                <w:rFonts w:ascii="Times New Roman" w:hAnsi="Times New Roman"/>
              </w:rPr>
            </w:pPr>
          </w:p>
        </w:tc>
        <w:tc>
          <w:tcPr>
            <w:tcW w:w="613" w:type="pct"/>
          </w:tcPr>
          <w:p w14:paraId="0582BBF5" w14:textId="015FA42F" w:rsidR="00B56BF9" w:rsidRPr="00B56BF9" w:rsidRDefault="00B56BF9" w:rsidP="00E35E8D">
            <w:pPr>
              <w:suppressAutoHyphens/>
              <w:spacing w:after="0"/>
              <w:jc w:val="both"/>
              <w:rPr>
                <w:rFonts w:ascii="Times New Roman" w:hAnsi="Times New Roman"/>
              </w:rPr>
            </w:pPr>
          </w:p>
        </w:tc>
      </w:tr>
      <w:tr w:rsidR="00B56BF9" w:rsidRPr="00B56BF9" w14:paraId="01D4A517" w14:textId="77777777" w:rsidTr="00B56BF9">
        <w:trPr>
          <w:trHeight w:val="460"/>
        </w:trPr>
        <w:tc>
          <w:tcPr>
            <w:tcW w:w="875" w:type="pct"/>
            <w:vMerge/>
          </w:tcPr>
          <w:p w14:paraId="52789415" w14:textId="77777777" w:rsidR="00B56BF9" w:rsidRPr="00B56BF9" w:rsidRDefault="00B56BF9" w:rsidP="00E35E8D">
            <w:pPr>
              <w:spacing w:after="0"/>
              <w:rPr>
                <w:rFonts w:ascii="Times New Roman" w:hAnsi="Times New Roman"/>
                <w:b/>
                <w:bCs/>
              </w:rPr>
            </w:pPr>
          </w:p>
        </w:tc>
        <w:tc>
          <w:tcPr>
            <w:tcW w:w="2331" w:type="pct"/>
          </w:tcPr>
          <w:p w14:paraId="76D5C20B"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018206BA" w14:textId="472009C4" w:rsidR="00B56BF9" w:rsidRPr="00B56BF9" w:rsidRDefault="00B56BF9" w:rsidP="00E35E8D">
            <w:pPr>
              <w:suppressAutoHyphens/>
              <w:spacing w:after="0"/>
              <w:jc w:val="center"/>
              <w:rPr>
                <w:rFonts w:ascii="Times New Roman" w:hAnsi="Times New Roman"/>
                <w:b/>
              </w:rPr>
            </w:pPr>
          </w:p>
        </w:tc>
        <w:tc>
          <w:tcPr>
            <w:tcW w:w="613" w:type="pct"/>
          </w:tcPr>
          <w:p w14:paraId="5213C20F" w14:textId="77777777" w:rsidR="00B56BF9" w:rsidRPr="00B56BF9" w:rsidRDefault="00B56BF9" w:rsidP="00E35E8D">
            <w:pPr>
              <w:suppressAutoHyphens/>
              <w:spacing w:after="0"/>
              <w:jc w:val="both"/>
              <w:rPr>
                <w:rFonts w:ascii="Times New Roman" w:hAnsi="Times New Roman"/>
              </w:rPr>
            </w:pPr>
          </w:p>
        </w:tc>
        <w:tc>
          <w:tcPr>
            <w:tcW w:w="613" w:type="pct"/>
          </w:tcPr>
          <w:p w14:paraId="7448C23E" w14:textId="6B0FA402" w:rsidR="00B56BF9" w:rsidRPr="00B56BF9" w:rsidRDefault="00B56BF9" w:rsidP="00E35E8D">
            <w:pPr>
              <w:suppressAutoHyphens/>
              <w:spacing w:after="0"/>
              <w:jc w:val="both"/>
              <w:rPr>
                <w:rFonts w:ascii="Times New Roman" w:hAnsi="Times New Roman"/>
              </w:rPr>
            </w:pPr>
          </w:p>
        </w:tc>
      </w:tr>
      <w:tr w:rsidR="00B56BF9" w:rsidRPr="00B56BF9" w14:paraId="22DCCE3E" w14:textId="77777777" w:rsidTr="00B56BF9">
        <w:trPr>
          <w:trHeight w:val="134"/>
        </w:trPr>
        <w:tc>
          <w:tcPr>
            <w:tcW w:w="875" w:type="pct"/>
            <w:vMerge/>
          </w:tcPr>
          <w:p w14:paraId="55CE1029" w14:textId="77777777" w:rsidR="00B56BF9" w:rsidRPr="00B56BF9" w:rsidRDefault="00B56BF9" w:rsidP="00E35E8D">
            <w:pPr>
              <w:spacing w:after="0"/>
              <w:rPr>
                <w:rFonts w:ascii="Times New Roman" w:hAnsi="Times New Roman"/>
                <w:b/>
                <w:bCs/>
              </w:rPr>
            </w:pPr>
          </w:p>
        </w:tc>
        <w:tc>
          <w:tcPr>
            <w:tcW w:w="2331" w:type="pct"/>
          </w:tcPr>
          <w:p w14:paraId="5D4EE690"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22 «Испытание кабелей и проводов на надежность»</w:t>
            </w:r>
          </w:p>
        </w:tc>
        <w:tc>
          <w:tcPr>
            <w:tcW w:w="567" w:type="pct"/>
          </w:tcPr>
          <w:p w14:paraId="36F001D9" w14:textId="33237CD8" w:rsidR="00B56BF9" w:rsidRPr="00B56BF9" w:rsidRDefault="00B56BF9" w:rsidP="00E35E8D">
            <w:pPr>
              <w:suppressAutoHyphens/>
              <w:spacing w:after="0"/>
              <w:jc w:val="center"/>
              <w:rPr>
                <w:rFonts w:ascii="Times New Roman" w:hAnsi="Times New Roman"/>
              </w:rPr>
            </w:pPr>
          </w:p>
        </w:tc>
        <w:tc>
          <w:tcPr>
            <w:tcW w:w="613" w:type="pct"/>
          </w:tcPr>
          <w:p w14:paraId="72C252A8" w14:textId="77777777" w:rsidR="00B56BF9" w:rsidRPr="00B56BF9" w:rsidRDefault="00B56BF9" w:rsidP="00E35E8D">
            <w:pPr>
              <w:suppressAutoHyphens/>
              <w:spacing w:after="0"/>
              <w:jc w:val="both"/>
              <w:rPr>
                <w:rFonts w:ascii="Times New Roman" w:hAnsi="Times New Roman"/>
              </w:rPr>
            </w:pPr>
          </w:p>
        </w:tc>
        <w:tc>
          <w:tcPr>
            <w:tcW w:w="613" w:type="pct"/>
          </w:tcPr>
          <w:p w14:paraId="3083AC03" w14:textId="5B08917D"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466AC22F" w14:textId="5E9663AC" w:rsidR="00B56BF9" w:rsidRPr="00B56BF9" w:rsidRDefault="00B56BF9" w:rsidP="00E35E8D">
            <w:pPr>
              <w:suppressAutoHyphens/>
              <w:spacing w:after="0"/>
              <w:jc w:val="both"/>
              <w:rPr>
                <w:rFonts w:ascii="Times New Roman" w:hAnsi="Times New Roman"/>
              </w:rPr>
            </w:pPr>
            <w:r w:rsidRPr="00B56BF9">
              <w:rPr>
                <w:rFonts w:ascii="Times New Roman" w:hAnsi="Times New Roman"/>
              </w:rPr>
              <w:t>ОК 01</w:t>
            </w:r>
          </w:p>
          <w:p w14:paraId="08A86FC7" w14:textId="77777777" w:rsidR="00B56BF9" w:rsidRPr="00B56BF9" w:rsidRDefault="00B56BF9" w:rsidP="00E35E8D">
            <w:pPr>
              <w:suppressAutoHyphens/>
              <w:spacing w:after="0"/>
              <w:jc w:val="both"/>
              <w:rPr>
                <w:rFonts w:ascii="Times New Roman" w:hAnsi="Times New Roman"/>
              </w:rPr>
            </w:pPr>
            <w:r w:rsidRPr="00B56BF9">
              <w:rPr>
                <w:rFonts w:ascii="Times New Roman" w:hAnsi="Times New Roman"/>
              </w:rPr>
              <w:t>КК1, КК2, КК4</w:t>
            </w:r>
          </w:p>
        </w:tc>
      </w:tr>
      <w:tr w:rsidR="00B56BF9" w:rsidRPr="00B56BF9" w14:paraId="62FED338" w14:textId="77777777" w:rsidTr="00B56BF9">
        <w:trPr>
          <w:trHeight w:val="460"/>
        </w:trPr>
        <w:tc>
          <w:tcPr>
            <w:tcW w:w="875" w:type="pct"/>
            <w:vMerge w:val="restart"/>
          </w:tcPr>
          <w:p w14:paraId="0BE0D307"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 Тема 1. 12 Испытания и ремонт кабелей и проводов   после перемотки</w:t>
            </w:r>
          </w:p>
        </w:tc>
        <w:tc>
          <w:tcPr>
            <w:tcW w:w="2331" w:type="pct"/>
          </w:tcPr>
          <w:p w14:paraId="4B0C775A"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384BA04C" w14:textId="73793FBC" w:rsidR="00B56BF9" w:rsidRPr="00B56BF9" w:rsidRDefault="00B56BF9" w:rsidP="00E35E8D">
            <w:pPr>
              <w:suppressAutoHyphens/>
              <w:spacing w:after="0"/>
              <w:jc w:val="center"/>
              <w:rPr>
                <w:rFonts w:ascii="Times New Roman" w:hAnsi="Times New Roman"/>
                <w:b/>
              </w:rPr>
            </w:pPr>
          </w:p>
        </w:tc>
        <w:tc>
          <w:tcPr>
            <w:tcW w:w="613" w:type="pct"/>
          </w:tcPr>
          <w:p w14:paraId="5F406741" w14:textId="77777777" w:rsidR="00B56BF9" w:rsidRPr="00B56BF9" w:rsidRDefault="00B56BF9" w:rsidP="00E35E8D">
            <w:pPr>
              <w:suppressAutoHyphens/>
              <w:spacing w:after="0"/>
              <w:jc w:val="both"/>
              <w:rPr>
                <w:rFonts w:ascii="Times New Roman" w:hAnsi="Times New Roman"/>
              </w:rPr>
            </w:pPr>
          </w:p>
        </w:tc>
        <w:tc>
          <w:tcPr>
            <w:tcW w:w="613" w:type="pct"/>
          </w:tcPr>
          <w:p w14:paraId="48514CF7" w14:textId="23E9E69A" w:rsidR="00B56BF9" w:rsidRPr="00B56BF9" w:rsidRDefault="00B56BF9" w:rsidP="00E35E8D">
            <w:pPr>
              <w:suppressAutoHyphens/>
              <w:spacing w:after="0"/>
              <w:jc w:val="both"/>
              <w:rPr>
                <w:rFonts w:ascii="Times New Roman" w:hAnsi="Times New Roman"/>
              </w:rPr>
            </w:pPr>
          </w:p>
        </w:tc>
      </w:tr>
      <w:tr w:rsidR="00B56BF9" w:rsidRPr="00B56BF9" w14:paraId="35D00969" w14:textId="77777777" w:rsidTr="00B56BF9">
        <w:trPr>
          <w:trHeight w:val="460"/>
        </w:trPr>
        <w:tc>
          <w:tcPr>
            <w:tcW w:w="875" w:type="pct"/>
            <w:vMerge/>
          </w:tcPr>
          <w:p w14:paraId="64F9FA50" w14:textId="77777777" w:rsidR="00B56BF9" w:rsidRPr="00B56BF9" w:rsidRDefault="00B56BF9" w:rsidP="00E35E8D">
            <w:pPr>
              <w:spacing w:after="0"/>
              <w:rPr>
                <w:rFonts w:ascii="Times New Roman" w:hAnsi="Times New Roman"/>
                <w:b/>
                <w:bCs/>
              </w:rPr>
            </w:pPr>
          </w:p>
        </w:tc>
        <w:tc>
          <w:tcPr>
            <w:tcW w:w="2331" w:type="pct"/>
          </w:tcPr>
          <w:p w14:paraId="6504A946"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1.Ремонт электрической изоляции кабелей и проводов</w:t>
            </w:r>
          </w:p>
        </w:tc>
        <w:tc>
          <w:tcPr>
            <w:tcW w:w="567" w:type="pct"/>
          </w:tcPr>
          <w:p w14:paraId="7EDED6F1" w14:textId="0D8F0443" w:rsidR="00B56BF9" w:rsidRPr="00B56BF9" w:rsidRDefault="00B56BF9" w:rsidP="00E35E8D">
            <w:pPr>
              <w:suppressAutoHyphens/>
              <w:spacing w:after="0"/>
              <w:jc w:val="center"/>
              <w:rPr>
                <w:rFonts w:ascii="Times New Roman" w:hAnsi="Times New Roman"/>
              </w:rPr>
            </w:pPr>
          </w:p>
        </w:tc>
        <w:tc>
          <w:tcPr>
            <w:tcW w:w="613" w:type="pct"/>
          </w:tcPr>
          <w:p w14:paraId="7B72CCA5" w14:textId="77777777" w:rsidR="00B56BF9" w:rsidRPr="00B56BF9" w:rsidRDefault="00B56BF9" w:rsidP="00E35E8D">
            <w:pPr>
              <w:suppressAutoHyphens/>
              <w:spacing w:after="0"/>
              <w:jc w:val="both"/>
              <w:rPr>
                <w:rFonts w:ascii="Times New Roman" w:hAnsi="Times New Roman"/>
              </w:rPr>
            </w:pPr>
          </w:p>
        </w:tc>
        <w:tc>
          <w:tcPr>
            <w:tcW w:w="613" w:type="pct"/>
          </w:tcPr>
          <w:p w14:paraId="45E8C6B3" w14:textId="44C60320"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ПК3.2 </w:t>
            </w:r>
          </w:p>
          <w:p w14:paraId="0E1B9147" w14:textId="64F8534B"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w:t>
            </w:r>
          </w:p>
          <w:p w14:paraId="52A118E0" w14:textId="06773157" w:rsidR="00B56BF9" w:rsidRPr="00B56BF9" w:rsidRDefault="00B56BF9" w:rsidP="00E35E8D">
            <w:pPr>
              <w:suppressAutoHyphens/>
              <w:spacing w:after="0"/>
              <w:jc w:val="both"/>
              <w:rPr>
                <w:rFonts w:ascii="Times New Roman" w:hAnsi="Times New Roman"/>
              </w:rPr>
            </w:pPr>
          </w:p>
        </w:tc>
      </w:tr>
      <w:tr w:rsidR="00B56BF9" w:rsidRPr="00B56BF9" w14:paraId="3674129E" w14:textId="77777777" w:rsidTr="00B56BF9">
        <w:trPr>
          <w:trHeight w:val="345"/>
        </w:trPr>
        <w:tc>
          <w:tcPr>
            <w:tcW w:w="875" w:type="pct"/>
            <w:vMerge/>
          </w:tcPr>
          <w:p w14:paraId="0905C2B6" w14:textId="77777777" w:rsidR="00B56BF9" w:rsidRPr="00B56BF9" w:rsidRDefault="00B56BF9" w:rsidP="00E35E8D">
            <w:pPr>
              <w:spacing w:after="0"/>
              <w:rPr>
                <w:rFonts w:ascii="Times New Roman" w:hAnsi="Times New Roman"/>
                <w:b/>
                <w:bCs/>
              </w:rPr>
            </w:pPr>
          </w:p>
        </w:tc>
        <w:tc>
          <w:tcPr>
            <w:tcW w:w="2331" w:type="pct"/>
          </w:tcPr>
          <w:p w14:paraId="3D0B711F"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7AFF8428" w14:textId="42A346A5" w:rsidR="00B56BF9" w:rsidRPr="00B56BF9" w:rsidRDefault="00B56BF9" w:rsidP="00E35E8D">
            <w:pPr>
              <w:suppressAutoHyphens/>
              <w:spacing w:after="0"/>
              <w:jc w:val="center"/>
              <w:rPr>
                <w:rFonts w:ascii="Times New Roman" w:hAnsi="Times New Roman"/>
                <w:b/>
              </w:rPr>
            </w:pPr>
          </w:p>
        </w:tc>
        <w:tc>
          <w:tcPr>
            <w:tcW w:w="613" w:type="pct"/>
          </w:tcPr>
          <w:p w14:paraId="7340B9D6" w14:textId="77777777" w:rsidR="00B56BF9" w:rsidRPr="00B56BF9" w:rsidRDefault="00B56BF9" w:rsidP="00E35E8D">
            <w:pPr>
              <w:suppressAutoHyphens/>
              <w:spacing w:after="0"/>
              <w:jc w:val="both"/>
              <w:rPr>
                <w:rFonts w:ascii="Times New Roman" w:hAnsi="Times New Roman"/>
              </w:rPr>
            </w:pPr>
          </w:p>
        </w:tc>
        <w:tc>
          <w:tcPr>
            <w:tcW w:w="613" w:type="pct"/>
          </w:tcPr>
          <w:p w14:paraId="377DE0D4" w14:textId="7E21D6F7" w:rsidR="00B56BF9" w:rsidRPr="00B56BF9" w:rsidRDefault="00B56BF9" w:rsidP="00E35E8D">
            <w:pPr>
              <w:suppressAutoHyphens/>
              <w:spacing w:after="0"/>
              <w:jc w:val="both"/>
              <w:rPr>
                <w:rFonts w:ascii="Times New Roman" w:hAnsi="Times New Roman"/>
              </w:rPr>
            </w:pPr>
          </w:p>
        </w:tc>
      </w:tr>
      <w:tr w:rsidR="00B56BF9" w:rsidRPr="00B56BF9" w14:paraId="491FD3F0" w14:textId="77777777" w:rsidTr="00B56BF9">
        <w:trPr>
          <w:trHeight w:val="221"/>
        </w:trPr>
        <w:tc>
          <w:tcPr>
            <w:tcW w:w="875" w:type="pct"/>
            <w:vMerge/>
          </w:tcPr>
          <w:p w14:paraId="1DFAF8F7" w14:textId="77777777" w:rsidR="00B56BF9" w:rsidRPr="00B56BF9" w:rsidRDefault="00B56BF9" w:rsidP="00E35E8D">
            <w:pPr>
              <w:spacing w:after="0"/>
              <w:rPr>
                <w:rFonts w:ascii="Times New Roman" w:hAnsi="Times New Roman"/>
                <w:b/>
                <w:bCs/>
              </w:rPr>
            </w:pPr>
          </w:p>
        </w:tc>
        <w:tc>
          <w:tcPr>
            <w:tcW w:w="2331" w:type="pct"/>
          </w:tcPr>
          <w:p w14:paraId="402DCCBC"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23 «Испытания и ремонт электрической изоляции кабелей и проводов»</w:t>
            </w:r>
          </w:p>
        </w:tc>
        <w:tc>
          <w:tcPr>
            <w:tcW w:w="567" w:type="pct"/>
          </w:tcPr>
          <w:p w14:paraId="38141A32" w14:textId="0CDA0CA6" w:rsidR="00B56BF9" w:rsidRPr="00B56BF9" w:rsidRDefault="00B56BF9" w:rsidP="00E35E8D">
            <w:pPr>
              <w:suppressAutoHyphens/>
              <w:spacing w:after="0"/>
              <w:jc w:val="center"/>
              <w:rPr>
                <w:rFonts w:ascii="Times New Roman" w:hAnsi="Times New Roman"/>
                <w:b/>
              </w:rPr>
            </w:pPr>
          </w:p>
        </w:tc>
        <w:tc>
          <w:tcPr>
            <w:tcW w:w="613" w:type="pct"/>
          </w:tcPr>
          <w:p w14:paraId="79797847" w14:textId="77777777" w:rsidR="00B56BF9" w:rsidRPr="00B56BF9" w:rsidRDefault="00B56BF9" w:rsidP="00E35E8D">
            <w:pPr>
              <w:suppressAutoHyphens/>
              <w:spacing w:after="0"/>
              <w:jc w:val="both"/>
              <w:rPr>
                <w:rFonts w:ascii="Times New Roman" w:hAnsi="Times New Roman"/>
              </w:rPr>
            </w:pPr>
          </w:p>
        </w:tc>
        <w:tc>
          <w:tcPr>
            <w:tcW w:w="613" w:type="pct"/>
          </w:tcPr>
          <w:p w14:paraId="763DB818" w14:textId="15264D8B"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38CC58F2" w14:textId="0ADAC9AA"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p w14:paraId="127D08DE" w14:textId="5B020C0C" w:rsidR="00B56BF9" w:rsidRPr="00B56BF9" w:rsidRDefault="00B56BF9" w:rsidP="00E35E8D">
            <w:pPr>
              <w:suppressAutoHyphens/>
              <w:spacing w:after="0"/>
              <w:jc w:val="both"/>
              <w:rPr>
                <w:rFonts w:ascii="Times New Roman" w:hAnsi="Times New Roman"/>
              </w:rPr>
            </w:pPr>
          </w:p>
        </w:tc>
      </w:tr>
      <w:tr w:rsidR="00B56BF9" w:rsidRPr="00B56BF9" w14:paraId="57339F6A" w14:textId="77777777" w:rsidTr="00B56BF9">
        <w:trPr>
          <w:trHeight w:val="255"/>
        </w:trPr>
        <w:tc>
          <w:tcPr>
            <w:tcW w:w="875" w:type="pct"/>
            <w:vMerge/>
          </w:tcPr>
          <w:p w14:paraId="65127FBE" w14:textId="77777777" w:rsidR="00B56BF9" w:rsidRPr="00B56BF9" w:rsidRDefault="00B56BF9" w:rsidP="00E35E8D">
            <w:pPr>
              <w:spacing w:after="0"/>
              <w:rPr>
                <w:rFonts w:ascii="Times New Roman" w:hAnsi="Times New Roman"/>
                <w:b/>
                <w:bCs/>
              </w:rPr>
            </w:pPr>
          </w:p>
        </w:tc>
        <w:tc>
          <w:tcPr>
            <w:tcW w:w="2331" w:type="pct"/>
          </w:tcPr>
          <w:p w14:paraId="11BB88E6"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24 «Метод проверки стойкости к перемотке»</w:t>
            </w:r>
          </w:p>
        </w:tc>
        <w:tc>
          <w:tcPr>
            <w:tcW w:w="567" w:type="pct"/>
          </w:tcPr>
          <w:p w14:paraId="627F901B" w14:textId="2423F494" w:rsidR="00B56BF9" w:rsidRPr="00B56BF9" w:rsidRDefault="00B56BF9" w:rsidP="00E35E8D">
            <w:pPr>
              <w:suppressAutoHyphens/>
              <w:spacing w:after="0"/>
              <w:jc w:val="center"/>
              <w:rPr>
                <w:rFonts w:ascii="Times New Roman" w:hAnsi="Times New Roman"/>
                <w:b/>
              </w:rPr>
            </w:pPr>
          </w:p>
        </w:tc>
        <w:tc>
          <w:tcPr>
            <w:tcW w:w="613" w:type="pct"/>
          </w:tcPr>
          <w:p w14:paraId="0951AA37" w14:textId="77777777" w:rsidR="00B56BF9" w:rsidRPr="00B56BF9" w:rsidRDefault="00B56BF9" w:rsidP="00E35E8D">
            <w:pPr>
              <w:suppressAutoHyphens/>
              <w:spacing w:after="0"/>
              <w:jc w:val="both"/>
              <w:rPr>
                <w:rFonts w:ascii="Times New Roman" w:hAnsi="Times New Roman"/>
              </w:rPr>
            </w:pPr>
          </w:p>
        </w:tc>
        <w:tc>
          <w:tcPr>
            <w:tcW w:w="613" w:type="pct"/>
          </w:tcPr>
          <w:p w14:paraId="52C8509F" w14:textId="44083121"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69C9C46B" w14:textId="0F298679"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p w14:paraId="7C8122D8" w14:textId="16F4DF0E" w:rsidR="00B56BF9" w:rsidRPr="00B56BF9" w:rsidRDefault="00B56BF9" w:rsidP="00E35E8D">
            <w:pPr>
              <w:suppressAutoHyphens/>
              <w:spacing w:after="0"/>
              <w:jc w:val="both"/>
              <w:rPr>
                <w:rFonts w:ascii="Times New Roman" w:hAnsi="Times New Roman"/>
              </w:rPr>
            </w:pPr>
          </w:p>
        </w:tc>
      </w:tr>
      <w:tr w:rsidR="00B56BF9" w:rsidRPr="00B56BF9" w14:paraId="3EBE9FAB" w14:textId="77777777" w:rsidTr="00B56BF9">
        <w:trPr>
          <w:trHeight w:val="2055"/>
        </w:trPr>
        <w:tc>
          <w:tcPr>
            <w:tcW w:w="875" w:type="pct"/>
            <w:vMerge/>
          </w:tcPr>
          <w:p w14:paraId="72777A53" w14:textId="77777777" w:rsidR="00B56BF9" w:rsidRPr="00B56BF9" w:rsidRDefault="00B56BF9" w:rsidP="00E35E8D">
            <w:pPr>
              <w:spacing w:after="0"/>
              <w:rPr>
                <w:rFonts w:ascii="Times New Roman" w:hAnsi="Times New Roman"/>
                <w:b/>
                <w:bCs/>
              </w:rPr>
            </w:pPr>
          </w:p>
        </w:tc>
        <w:tc>
          <w:tcPr>
            <w:tcW w:w="2331" w:type="pct"/>
          </w:tcPr>
          <w:p w14:paraId="6C9CB3AB"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25 «Испытание кабелей и проводов после ремонта изоляции на перемотке»</w:t>
            </w:r>
          </w:p>
        </w:tc>
        <w:tc>
          <w:tcPr>
            <w:tcW w:w="567" w:type="pct"/>
          </w:tcPr>
          <w:p w14:paraId="52A58827" w14:textId="126A950E" w:rsidR="00B56BF9" w:rsidRPr="00B56BF9" w:rsidRDefault="00B56BF9" w:rsidP="00E35E8D">
            <w:pPr>
              <w:suppressAutoHyphens/>
              <w:spacing w:after="0"/>
              <w:jc w:val="center"/>
              <w:rPr>
                <w:rFonts w:ascii="Times New Roman" w:hAnsi="Times New Roman"/>
                <w:b/>
              </w:rPr>
            </w:pPr>
          </w:p>
        </w:tc>
        <w:tc>
          <w:tcPr>
            <w:tcW w:w="613" w:type="pct"/>
          </w:tcPr>
          <w:p w14:paraId="7EB605F5" w14:textId="77777777" w:rsidR="00B56BF9" w:rsidRPr="00B56BF9" w:rsidRDefault="00B56BF9" w:rsidP="00E35E8D">
            <w:pPr>
              <w:suppressAutoHyphens/>
              <w:spacing w:after="0"/>
              <w:jc w:val="both"/>
              <w:rPr>
                <w:rFonts w:ascii="Times New Roman" w:hAnsi="Times New Roman"/>
              </w:rPr>
            </w:pPr>
          </w:p>
        </w:tc>
        <w:tc>
          <w:tcPr>
            <w:tcW w:w="613" w:type="pct"/>
          </w:tcPr>
          <w:p w14:paraId="336522B3" w14:textId="1CFBB0B0"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ПК 3.2 </w:t>
            </w:r>
          </w:p>
          <w:p w14:paraId="49F10165" w14:textId="08D2B84C" w:rsidR="00B56BF9" w:rsidRPr="00B56BF9" w:rsidRDefault="00B56BF9" w:rsidP="002F1859">
            <w:pPr>
              <w:suppressAutoHyphens/>
              <w:spacing w:after="0"/>
              <w:jc w:val="both"/>
              <w:rPr>
                <w:rFonts w:ascii="Times New Roman" w:hAnsi="Times New Roman"/>
              </w:rPr>
            </w:pPr>
            <w:r w:rsidRPr="00B56BF9">
              <w:rPr>
                <w:rFonts w:ascii="Times New Roman" w:hAnsi="Times New Roman"/>
              </w:rPr>
              <w:t>ОК 01</w:t>
            </w:r>
          </w:p>
          <w:p w14:paraId="3DCF6DC3" w14:textId="1837DAB8" w:rsidR="00B56BF9" w:rsidRPr="00B56BF9" w:rsidRDefault="00B56BF9" w:rsidP="00E35E8D">
            <w:pPr>
              <w:suppressAutoHyphens/>
              <w:spacing w:after="0"/>
              <w:jc w:val="both"/>
              <w:rPr>
                <w:rFonts w:ascii="Times New Roman" w:hAnsi="Times New Roman"/>
              </w:rPr>
            </w:pPr>
          </w:p>
        </w:tc>
      </w:tr>
      <w:tr w:rsidR="00B56BF9" w:rsidRPr="00B56BF9" w14:paraId="53D9A958" w14:textId="77777777" w:rsidTr="00B56BF9">
        <w:trPr>
          <w:trHeight w:val="460"/>
        </w:trPr>
        <w:tc>
          <w:tcPr>
            <w:tcW w:w="875" w:type="pct"/>
            <w:vMerge w:val="restart"/>
          </w:tcPr>
          <w:p w14:paraId="32004AE6" w14:textId="77777777" w:rsidR="00B56BF9" w:rsidRPr="00B56BF9" w:rsidRDefault="00B56BF9" w:rsidP="00E35E8D">
            <w:pPr>
              <w:spacing w:after="0"/>
              <w:rPr>
                <w:rFonts w:ascii="Times New Roman" w:hAnsi="Times New Roman"/>
                <w:b/>
                <w:bCs/>
              </w:rPr>
            </w:pPr>
            <w:r w:rsidRPr="00B56BF9">
              <w:rPr>
                <w:rFonts w:ascii="Times New Roman" w:hAnsi="Times New Roman"/>
                <w:b/>
                <w:bCs/>
              </w:rPr>
              <w:t>Тема 1.13 Операционный контроль</w:t>
            </w:r>
          </w:p>
        </w:tc>
        <w:tc>
          <w:tcPr>
            <w:tcW w:w="2331" w:type="pct"/>
          </w:tcPr>
          <w:p w14:paraId="504622FC"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2DB8F7B0" w14:textId="1DE4F1E9" w:rsidR="00B56BF9" w:rsidRPr="00B56BF9" w:rsidRDefault="00B56BF9" w:rsidP="00E35E8D">
            <w:pPr>
              <w:suppressAutoHyphens/>
              <w:spacing w:after="0"/>
              <w:jc w:val="center"/>
              <w:rPr>
                <w:rFonts w:ascii="Times New Roman" w:hAnsi="Times New Roman"/>
                <w:b/>
              </w:rPr>
            </w:pPr>
          </w:p>
        </w:tc>
        <w:tc>
          <w:tcPr>
            <w:tcW w:w="613" w:type="pct"/>
          </w:tcPr>
          <w:p w14:paraId="76B28D61" w14:textId="77777777" w:rsidR="00B56BF9" w:rsidRPr="00B56BF9" w:rsidRDefault="00B56BF9" w:rsidP="00E35E8D">
            <w:pPr>
              <w:suppressAutoHyphens/>
              <w:spacing w:after="0"/>
              <w:jc w:val="both"/>
              <w:rPr>
                <w:rFonts w:ascii="Times New Roman" w:hAnsi="Times New Roman"/>
              </w:rPr>
            </w:pPr>
          </w:p>
        </w:tc>
        <w:tc>
          <w:tcPr>
            <w:tcW w:w="613" w:type="pct"/>
          </w:tcPr>
          <w:p w14:paraId="2C02E21F" w14:textId="280F86C9" w:rsidR="00B56BF9" w:rsidRPr="00B56BF9" w:rsidRDefault="00B56BF9" w:rsidP="00E35E8D">
            <w:pPr>
              <w:suppressAutoHyphens/>
              <w:spacing w:after="0"/>
              <w:jc w:val="both"/>
              <w:rPr>
                <w:rFonts w:ascii="Times New Roman" w:hAnsi="Times New Roman"/>
              </w:rPr>
            </w:pPr>
          </w:p>
        </w:tc>
      </w:tr>
      <w:tr w:rsidR="00B56BF9" w:rsidRPr="00B56BF9" w14:paraId="03D81649" w14:textId="77777777" w:rsidTr="00B56BF9">
        <w:trPr>
          <w:trHeight w:val="460"/>
        </w:trPr>
        <w:tc>
          <w:tcPr>
            <w:tcW w:w="875" w:type="pct"/>
            <w:vMerge/>
          </w:tcPr>
          <w:p w14:paraId="604278FF" w14:textId="77777777" w:rsidR="00B56BF9" w:rsidRPr="00B56BF9" w:rsidRDefault="00B56BF9" w:rsidP="00E35E8D">
            <w:pPr>
              <w:spacing w:after="0"/>
              <w:rPr>
                <w:rFonts w:ascii="Times New Roman" w:hAnsi="Times New Roman"/>
                <w:b/>
                <w:bCs/>
              </w:rPr>
            </w:pPr>
          </w:p>
        </w:tc>
        <w:tc>
          <w:tcPr>
            <w:tcW w:w="2331" w:type="pct"/>
          </w:tcPr>
          <w:p w14:paraId="7128BB48" w14:textId="77777777" w:rsidR="00B56BF9" w:rsidRPr="00B56BF9" w:rsidRDefault="00B56BF9" w:rsidP="003944D7">
            <w:pPr>
              <w:numPr>
                <w:ilvl w:val="0"/>
                <w:numId w:val="11"/>
              </w:numPr>
              <w:suppressAutoHyphens/>
              <w:spacing w:after="0"/>
              <w:ind w:left="336"/>
              <w:rPr>
                <w:rFonts w:ascii="Times New Roman" w:hAnsi="Times New Roman"/>
              </w:rPr>
            </w:pPr>
            <w:r w:rsidRPr="00B56BF9">
              <w:rPr>
                <w:rFonts w:ascii="Times New Roman" w:hAnsi="Times New Roman"/>
              </w:rPr>
              <w:t>Операционный контроль</w:t>
            </w:r>
          </w:p>
        </w:tc>
        <w:tc>
          <w:tcPr>
            <w:tcW w:w="567" w:type="pct"/>
          </w:tcPr>
          <w:p w14:paraId="42A5A188" w14:textId="7321377B" w:rsidR="00B56BF9" w:rsidRPr="00B56BF9" w:rsidRDefault="00B56BF9" w:rsidP="00E35E8D">
            <w:pPr>
              <w:suppressAutoHyphens/>
              <w:spacing w:after="0"/>
              <w:jc w:val="center"/>
              <w:rPr>
                <w:rFonts w:ascii="Times New Roman" w:hAnsi="Times New Roman"/>
              </w:rPr>
            </w:pPr>
          </w:p>
        </w:tc>
        <w:tc>
          <w:tcPr>
            <w:tcW w:w="613" w:type="pct"/>
          </w:tcPr>
          <w:p w14:paraId="41E958EF" w14:textId="77777777" w:rsidR="00B56BF9" w:rsidRPr="00B56BF9" w:rsidRDefault="00B56BF9" w:rsidP="00E35E8D">
            <w:pPr>
              <w:suppressAutoHyphens/>
              <w:spacing w:after="0"/>
              <w:jc w:val="both"/>
              <w:rPr>
                <w:rFonts w:ascii="Times New Roman" w:hAnsi="Times New Roman"/>
              </w:rPr>
            </w:pPr>
          </w:p>
        </w:tc>
        <w:tc>
          <w:tcPr>
            <w:tcW w:w="613" w:type="pct"/>
          </w:tcPr>
          <w:p w14:paraId="6732B94B" w14:textId="3AE6C391"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1FFB58C0" w14:textId="4A43704B" w:rsidR="00B56BF9" w:rsidRPr="00B56BF9" w:rsidRDefault="00B56BF9" w:rsidP="00E35E8D">
            <w:pPr>
              <w:suppressAutoHyphens/>
              <w:spacing w:after="0"/>
              <w:jc w:val="both"/>
              <w:rPr>
                <w:rFonts w:ascii="Times New Roman" w:hAnsi="Times New Roman"/>
              </w:rPr>
            </w:pPr>
            <w:r w:rsidRPr="00B56BF9">
              <w:rPr>
                <w:rFonts w:ascii="Times New Roman" w:hAnsi="Times New Roman"/>
              </w:rPr>
              <w:t>ОК 01</w:t>
            </w:r>
          </w:p>
        </w:tc>
      </w:tr>
      <w:tr w:rsidR="00B56BF9" w:rsidRPr="00B56BF9" w14:paraId="452C3395" w14:textId="77777777" w:rsidTr="00B56BF9">
        <w:trPr>
          <w:trHeight w:val="240"/>
        </w:trPr>
        <w:tc>
          <w:tcPr>
            <w:tcW w:w="875" w:type="pct"/>
            <w:vMerge/>
          </w:tcPr>
          <w:p w14:paraId="13DB9C4E" w14:textId="77777777" w:rsidR="00B56BF9" w:rsidRPr="00B56BF9" w:rsidRDefault="00B56BF9" w:rsidP="00E35E8D">
            <w:pPr>
              <w:spacing w:after="0"/>
              <w:rPr>
                <w:rFonts w:ascii="Times New Roman" w:hAnsi="Times New Roman"/>
                <w:b/>
                <w:bCs/>
              </w:rPr>
            </w:pPr>
          </w:p>
        </w:tc>
        <w:tc>
          <w:tcPr>
            <w:tcW w:w="2331" w:type="pct"/>
          </w:tcPr>
          <w:p w14:paraId="6B080F23"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2.</w:t>
            </w:r>
            <w:r w:rsidRPr="00B56BF9">
              <w:rPr>
                <w:rFonts w:ascii="Times New Roman" w:hAnsi="Times New Roman"/>
                <w:bCs/>
              </w:rPr>
              <w:t>Порядок ведения претензионной работы с потребителями</w:t>
            </w:r>
          </w:p>
        </w:tc>
        <w:tc>
          <w:tcPr>
            <w:tcW w:w="567" w:type="pct"/>
          </w:tcPr>
          <w:p w14:paraId="2F399166" w14:textId="5C5A6098" w:rsidR="00B56BF9" w:rsidRPr="00B56BF9" w:rsidRDefault="00B56BF9" w:rsidP="00E35E8D">
            <w:pPr>
              <w:suppressAutoHyphens/>
              <w:spacing w:after="0"/>
              <w:jc w:val="center"/>
              <w:rPr>
                <w:rFonts w:ascii="Times New Roman" w:hAnsi="Times New Roman"/>
                <w:b/>
              </w:rPr>
            </w:pPr>
          </w:p>
        </w:tc>
        <w:tc>
          <w:tcPr>
            <w:tcW w:w="613" w:type="pct"/>
          </w:tcPr>
          <w:p w14:paraId="61BFD6A1" w14:textId="77777777" w:rsidR="00B56BF9" w:rsidRPr="00B56BF9" w:rsidRDefault="00B56BF9" w:rsidP="00E35E8D">
            <w:pPr>
              <w:suppressAutoHyphens/>
              <w:spacing w:after="0"/>
              <w:jc w:val="both"/>
              <w:rPr>
                <w:rFonts w:ascii="Times New Roman" w:hAnsi="Times New Roman"/>
              </w:rPr>
            </w:pPr>
          </w:p>
        </w:tc>
        <w:tc>
          <w:tcPr>
            <w:tcW w:w="613" w:type="pct"/>
          </w:tcPr>
          <w:p w14:paraId="4E8BCE3F" w14:textId="300598B3"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3.3</w:t>
            </w:r>
          </w:p>
          <w:p w14:paraId="54E4BF14" w14:textId="3D4F2D7D" w:rsidR="00B56BF9" w:rsidRPr="00B56BF9" w:rsidRDefault="00B56BF9" w:rsidP="002F1859">
            <w:pPr>
              <w:suppressAutoHyphens/>
              <w:spacing w:after="0"/>
              <w:jc w:val="both"/>
              <w:rPr>
                <w:rFonts w:ascii="Times New Roman" w:hAnsi="Times New Roman"/>
              </w:rPr>
            </w:pPr>
            <w:r w:rsidRPr="00B56BF9">
              <w:rPr>
                <w:rFonts w:ascii="Times New Roman" w:hAnsi="Times New Roman"/>
              </w:rPr>
              <w:lastRenderedPageBreak/>
              <w:t>ОК01</w:t>
            </w:r>
          </w:p>
        </w:tc>
      </w:tr>
      <w:tr w:rsidR="00B56BF9" w:rsidRPr="00B56BF9" w14:paraId="23641BA3" w14:textId="77777777" w:rsidTr="00B56BF9">
        <w:trPr>
          <w:trHeight w:val="236"/>
        </w:trPr>
        <w:tc>
          <w:tcPr>
            <w:tcW w:w="875" w:type="pct"/>
            <w:vMerge/>
          </w:tcPr>
          <w:p w14:paraId="4BC3B68B" w14:textId="77777777" w:rsidR="00B56BF9" w:rsidRPr="00B56BF9" w:rsidRDefault="00B56BF9" w:rsidP="00E35E8D">
            <w:pPr>
              <w:spacing w:after="0"/>
              <w:rPr>
                <w:rFonts w:ascii="Times New Roman" w:hAnsi="Times New Roman"/>
                <w:b/>
                <w:bCs/>
              </w:rPr>
            </w:pPr>
          </w:p>
        </w:tc>
        <w:tc>
          <w:tcPr>
            <w:tcW w:w="2331" w:type="pct"/>
          </w:tcPr>
          <w:p w14:paraId="2E3EBD0D"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b/>
                <w:bCs/>
              </w:rPr>
              <w:t>В том числе практических занятий и лабораторных работ</w:t>
            </w:r>
          </w:p>
        </w:tc>
        <w:tc>
          <w:tcPr>
            <w:tcW w:w="567" w:type="pct"/>
          </w:tcPr>
          <w:p w14:paraId="37E76B4C" w14:textId="12388B40" w:rsidR="00B56BF9" w:rsidRPr="00B56BF9" w:rsidRDefault="00B56BF9" w:rsidP="00E35E8D">
            <w:pPr>
              <w:suppressAutoHyphens/>
              <w:spacing w:after="0"/>
              <w:jc w:val="center"/>
              <w:rPr>
                <w:rFonts w:ascii="Times New Roman" w:hAnsi="Times New Roman"/>
                <w:b/>
              </w:rPr>
            </w:pPr>
          </w:p>
        </w:tc>
        <w:tc>
          <w:tcPr>
            <w:tcW w:w="613" w:type="pct"/>
          </w:tcPr>
          <w:p w14:paraId="00D68DF5" w14:textId="77777777" w:rsidR="00B56BF9" w:rsidRPr="00B56BF9" w:rsidRDefault="00B56BF9" w:rsidP="00E35E8D">
            <w:pPr>
              <w:suppressAutoHyphens/>
              <w:spacing w:after="0"/>
              <w:jc w:val="both"/>
              <w:rPr>
                <w:rFonts w:ascii="Times New Roman" w:hAnsi="Times New Roman"/>
              </w:rPr>
            </w:pPr>
          </w:p>
        </w:tc>
        <w:tc>
          <w:tcPr>
            <w:tcW w:w="613" w:type="pct"/>
          </w:tcPr>
          <w:p w14:paraId="440C18B4" w14:textId="1799C2E5" w:rsidR="00B56BF9" w:rsidRPr="00B56BF9" w:rsidRDefault="00B56BF9" w:rsidP="00E35E8D">
            <w:pPr>
              <w:suppressAutoHyphens/>
              <w:spacing w:after="0"/>
              <w:jc w:val="both"/>
              <w:rPr>
                <w:rFonts w:ascii="Times New Roman" w:hAnsi="Times New Roman"/>
              </w:rPr>
            </w:pPr>
          </w:p>
        </w:tc>
      </w:tr>
      <w:tr w:rsidR="00B56BF9" w:rsidRPr="00B56BF9" w14:paraId="007FCEDC" w14:textId="77777777" w:rsidTr="00B56BF9">
        <w:trPr>
          <w:trHeight w:val="460"/>
        </w:trPr>
        <w:tc>
          <w:tcPr>
            <w:tcW w:w="875" w:type="pct"/>
            <w:vMerge w:val="restart"/>
          </w:tcPr>
          <w:p w14:paraId="5284F7B5" w14:textId="77777777" w:rsidR="00B56BF9" w:rsidRPr="00B56BF9" w:rsidRDefault="00B56BF9" w:rsidP="00E35E8D">
            <w:pPr>
              <w:spacing w:after="0"/>
              <w:rPr>
                <w:rFonts w:ascii="Times New Roman" w:hAnsi="Times New Roman"/>
                <w:b/>
                <w:bCs/>
              </w:rPr>
            </w:pPr>
            <w:r w:rsidRPr="00B56BF9">
              <w:rPr>
                <w:rFonts w:ascii="Times New Roman" w:hAnsi="Times New Roman"/>
                <w:b/>
                <w:bCs/>
              </w:rPr>
              <w:t>Тема 1.14 Автоматизация испытаний кабельных изделий</w:t>
            </w:r>
          </w:p>
        </w:tc>
        <w:tc>
          <w:tcPr>
            <w:tcW w:w="2331" w:type="pct"/>
          </w:tcPr>
          <w:p w14:paraId="521FBD22"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26A7AE26" w14:textId="1E42DC89" w:rsidR="00B56BF9" w:rsidRPr="00B56BF9" w:rsidRDefault="00B56BF9" w:rsidP="00E35E8D">
            <w:pPr>
              <w:suppressAutoHyphens/>
              <w:spacing w:after="0"/>
              <w:jc w:val="center"/>
              <w:rPr>
                <w:rFonts w:ascii="Times New Roman" w:hAnsi="Times New Roman"/>
                <w:b/>
              </w:rPr>
            </w:pPr>
          </w:p>
        </w:tc>
        <w:tc>
          <w:tcPr>
            <w:tcW w:w="613" w:type="pct"/>
          </w:tcPr>
          <w:p w14:paraId="1273A1D6" w14:textId="77777777" w:rsidR="00B56BF9" w:rsidRPr="00B56BF9" w:rsidRDefault="00B56BF9" w:rsidP="00E35E8D">
            <w:pPr>
              <w:suppressAutoHyphens/>
              <w:spacing w:after="0"/>
              <w:jc w:val="both"/>
              <w:rPr>
                <w:rFonts w:ascii="Times New Roman" w:hAnsi="Times New Roman"/>
              </w:rPr>
            </w:pPr>
          </w:p>
        </w:tc>
        <w:tc>
          <w:tcPr>
            <w:tcW w:w="613" w:type="pct"/>
          </w:tcPr>
          <w:p w14:paraId="09D0B7C2" w14:textId="42109D69" w:rsidR="00B56BF9" w:rsidRPr="00B56BF9" w:rsidRDefault="00B56BF9" w:rsidP="00E35E8D">
            <w:pPr>
              <w:suppressAutoHyphens/>
              <w:spacing w:after="0"/>
              <w:jc w:val="both"/>
              <w:rPr>
                <w:rFonts w:ascii="Times New Roman" w:hAnsi="Times New Roman"/>
              </w:rPr>
            </w:pPr>
          </w:p>
        </w:tc>
      </w:tr>
      <w:tr w:rsidR="00B56BF9" w:rsidRPr="00B56BF9" w14:paraId="1CE32B51" w14:textId="77777777" w:rsidTr="00B56BF9">
        <w:trPr>
          <w:trHeight w:val="274"/>
        </w:trPr>
        <w:tc>
          <w:tcPr>
            <w:tcW w:w="875" w:type="pct"/>
            <w:vMerge/>
          </w:tcPr>
          <w:p w14:paraId="422F910F" w14:textId="77777777" w:rsidR="00B56BF9" w:rsidRPr="00B56BF9" w:rsidRDefault="00B56BF9" w:rsidP="00E35E8D">
            <w:pPr>
              <w:spacing w:after="0"/>
              <w:rPr>
                <w:rFonts w:ascii="Times New Roman" w:hAnsi="Times New Roman"/>
                <w:b/>
                <w:bCs/>
              </w:rPr>
            </w:pPr>
          </w:p>
        </w:tc>
        <w:tc>
          <w:tcPr>
            <w:tcW w:w="2331" w:type="pct"/>
          </w:tcPr>
          <w:p w14:paraId="35DCBCB3"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1. Автоматизация испытаний при производстве кабелей, проводов и шнуров.</w:t>
            </w:r>
          </w:p>
        </w:tc>
        <w:tc>
          <w:tcPr>
            <w:tcW w:w="567" w:type="pct"/>
          </w:tcPr>
          <w:p w14:paraId="703FF292" w14:textId="061335C9" w:rsidR="00B56BF9" w:rsidRPr="00B56BF9" w:rsidRDefault="00B56BF9" w:rsidP="00E35E8D">
            <w:pPr>
              <w:suppressAutoHyphens/>
              <w:spacing w:after="0"/>
              <w:jc w:val="center"/>
              <w:rPr>
                <w:rFonts w:ascii="Times New Roman" w:hAnsi="Times New Roman"/>
              </w:rPr>
            </w:pPr>
          </w:p>
        </w:tc>
        <w:tc>
          <w:tcPr>
            <w:tcW w:w="613" w:type="pct"/>
          </w:tcPr>
          <w:p w14:paraId="192BF0CB" w14:textId="77777777" w:rsidR="00B56BF9" w:rsidRPr="00B56BF9" w:rsidRDefault="00B56BF9" w:rsidP="00E35E8D">
            <w:pPr>
              <w:suppressAutoHyphens/>
              <w:spacing w:after="0"/>
              <w:jc w:val="both"/>
              <w:rPr>
                <w:rFonts w:ascii="Times New Roman" w:hAnsi="Times New Roman"/>
              </w:rPr>
            </w:pPr>
          </w:p>
        </w:tc>
        <w:tc>
          <w:tcPr>
            <w:tcW w:w="613" w:type="pct"/>
          </w:tcPr>
          <w:p w14:paraId="6049B92F" w14:textId="791441C4"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ПК3.2</w:t>
            </w:r>
          </w:p>
          <w:p w14:paraId="73CFF6A4" w14:textId="0DDBDAB6" w:rsidR="00B56BF9" w:rsidRPr="00B56BF9" w:rsidRDefault="00B56BF9" w:rsidP="002F1859">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2F67F450" w14:textId="77777777" w:rsidTr="00B56BF9">
        <w:trPr>
          <w:trHeight w:val="156"/>
        </w:trPr>
        <w:tc>
          <w:tcPr>
            <w:tcW w:w="875" w:type="pct"/>
            <w:vMerge/>
          </w:tcPr>
          <w:p w14:paraId="52017CB8" w14:textId="77777777" w:rsidR="00B56BF9" w:rsidRPr="00B56BF9" w:rsidRDefault="00B56BF9" w:rsidP="00E35E8D">
            <w:pPr>
              <w:spacing w:after="0"/>
              <w:rPr>
                <w:rFonts w:ascii="Times New Roman" w:hAnsi="Times New Roman"/>
                <w:b/>
                <w:bCs/>
              </w:rPr>
            </w:pPr>
          </w:p>
        </w:tc>
        <w:tc>
          <w:tcPr>
            <w:tcW w:w="2331" w:type="pct"/>
          </w:tcPr>
          <w:p w14:paraId="1E1A84D3"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2. Внедрение неразрушающих видов испытаний</w:t>
            </w:r>
          </w:p>
        </w:tc>
        <w:tc>
          <w:tcPr>
            <w:tcW w:w="567" w:type="pct"/>
          </w:tcPr>
          <w:p w14:paraId="7A664E4B" w14:textId="2A031479" w:rsidR="00B56BF9" w:rsidRPr="00B56BF9" w:rsidRDefault="00B56BF9" w:rsidP="00E35E8D">
            <w:pPr>
              <w:suppressAutoHyphens/>
              <w:spacing w:after="0"/>
              <w:jc w:val="center"/>
              <w:rPr>
                <w:rFonts w:ascii="Times New Roman" w:hAnsi="Times New Roman"/>
              </w:rPr>
            </w:pPr>
          </w:p>
        </w:tc>
        <w:tc>
          <w:tcPr>
            <w:tcW w:w="613" w:type="pct"/>
          </w:tcPr>
          <w:p w14:paraId="27AC657B" w14:textId="77777777" w:rsidR="00B56BF9" w:rsidRPr="00B56BF9" w:rsidRDefault="00B56BF9" w:rsidP="00E35E8D">
            <w:pPr>
              <w:suppressAutoHyphens/>
              <w:spacing w:after="0"/>
              <w:jc w:val="both"/>
              <w:rPr>
                <w:rFonts w:ascii="Times New Roman" w:hAnsi="Times New Roman"/>
                <w:color w:val="000000" w:themeColor="text1"/>
              </w:rPr>
            </w:pPr>
          </w:p>
        </w:tc>
        <w:tc>
          <w:tcPr>
            <w:tcW w:w="613" w:type="pct"/>
          </w:tcPr>
          <w:p w14:paraId="41D68390" w14:textId="45C16780" w:rsidR="00B56BF9" w:rsidRPr="00B56BF9" w:rsidRDefault="00B56BF9" w:rsidP="00E35E8D">
            <w:pPr>
              <w:suppressAutoHyphens/>
              <w:spacing w:after="0"/>
              <w:jc w:val="both"/>
              <w:rPr>
                <w:rFonts w:ascii="Times New Roman" w:hAnsi="Times New Roman"/>
                <w:color w:val="000000" w:themeColor="text1"/>
              </w:rPr>
            </w:pPr>
            <w:r w:rsidRPr="00B56BF9">
              <w:rPr>
                <w:rFonts w:ascii="Times New Roman" w:hAnsi="Times New Roman"/>
                <w:color w:val="000000" w:themeColor="text1"/>
              </w:rPr>
              <w:t>ПК 3.2</w:t>
            </w:r>
          </w:p>
          <w:p w14:paraId="5D820FF1" w14:textId="0D2B8423" w:rsidR="00B56BF9" w:rsidRPr="00B56BF9" w:rsidRDefault="00B56BF9" w:rsidP="002F1859">
            <w:pPr>
              <w:suppressAutoHyphens/>
              <w:spacing w:after="0"/>
              <w:jc w:val="both"/>
              <w:rPr>
                <w:rFonts w:ascii="Times New Roman" w:hAnsi="Times New Roman"/>
              </w:rPr>
            </w:pPr>
            <w:r w:rsidRPr="00B56BF9">
              <w:rPr>
                <w:rFonts w:ascii="Times New Roman" w:hAnsi="Times New Roman"/>
                <w:color w:val="000000" w:themeColor="text1"/>
              </w:rPr>
              <w:t>ОК 01</w:t>
            </w:r>
          </w:p>
          <w:p w14:paraId="61AA6837" w14:textId="7011D267" w:rsidR="00B56BF9" w:rsidRPr="00B56BF9" w:rsidRDefault="00B56BF9" w:rsidP="00E35E8D">
            <w:pPr>
              <w:suppressAutoHyphens/>
              <w:spacing w:after="0"/>
              <w:jc w:val="both"/>
              <w:rPr>
                <w:rFonts w:ascii="Times New Roman" w:hAnsi="Times New Roman"/>
              </w:rPr>
            </w:pPr>
          </w:p>
        </w:tc>
      </w:tr>
      <w:tr w:rsidR="00B56BF9" w:rsidRPr="00B56BF9" w14:paraId="1D806755" w14:textId="77777777" w:rsidTr="00B56BF9">
        <w:trPr>
          <w:trHeight w:val="240"/>
        </w:trPr>
        <w:tc>
          <w:tcPr>
            <w:tcW w:w="875" w:type="pct"/>
            <w:vMerge/>
          </w:tcPr>
          <w:p w14:paraId="42146A91" w14:textId="77777777" w:rsidR="00B56BF9" w:rsidRPr="00B56BF9" w:rsidRDefault="00B56BF9" w:rsidP="00E35E8D">
            <w:pPr>
              <w:spacing w:after="0"/>
              <w:rPr>
                <w:rFonts w:ascii="Times New Roman" w:hAnsi="Times New Roman"/>
                <w:b/>
                <w:bCs/>
              </w:rPr>
            </w:pPr>
          </w:p>
        </w:tc>
        <w:tc>
          <w:tcPr>
            <w:tcW w:w="2331" w:type="pct"/>
          </w:tcPr>
          <w:p w14:paraId="24491DC9"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24086B15" w14:textId="77777777" w:rsidR="00B56BF9" w:rsidRPr="00B56BF9" w:rsidRDefault="00B56BF9" w:rsidP="00E35E8D">
            <w:pPr>
              <w:suppressAutoHyphens/>
              <w:spacing w:after="0"/>
              <w:jc w:val="center"/>
              <w:rPr>
                <w:rFonts w:ascii="Times New Roman" w:hAnsi="Times New Roman"/>
                <w:b/>
              </w:rPr>
            </w:pPr>
          </w:p>
        </w:tc>
        <w:tc>
          <w:tcPr>
            <w:tcW w:w="613" w:type="pct"/>
          </w:tcPr>
          <w:p w14:paraId="5D68D169" w14:textId="77777777" w:rsidR="00B56BF9" w:rsidRPr="00B56BF9" w:rsidRDefault="00B56BF9" w:rsidP="00E35E8D">
            <w:pPr>
              <w:suppressAutoHyphens/>
              <w:spacing w:after="0"/>
              <w:jc w:val="both"/>
              <w:rPr>
                <w:rFonts w:ascii="Times New Roman" w:hAnsi="Times New Roman"/>
              </w:rPr>
            </w:pPr>
          </w:p>
        </w:tc>
        <w:tc>
          <w:tcPr>
            <w:tcW w:w="613" w:type="pct"/>
          </w:tcPr>
          <w:p w14:paraId="7200CDE8" w14:textId="1BBDDA35" w:rsidR="00B56BF9" w:rsidRPr="00B56BF9" w:rsidRDefault="00B56BF9" w:rsidP="00E35E8D">
            <w:pPr>
              <w:suppressAutoHyphens/>
              <w:spacing w:after="0"/>
              <w:jc w:val="both"/>
              <w:rPr>
                <w:rFonts w:ascii="Times New Roman" w:hAnsi="Times New Roman"/>
              </w:rPr>
            </w:pPr>
          </w:p>
        </w:tc>
      </w:tr>
      <w:tr w:rsidR="00B56BF9" w:rsidRPr="00B56BF9" w14:paraId="2EE64CBB" w14:textId="77777777" w:rsidTr="00B56BF9">
        <w:trPr>
          <w:trHeight w:val="240"/>
        </w:trPr>
        <w:tc>
          <w:tcPr>
            <w:tcW w:w="875" w:type="pct"/>
            <w:vMerge/>
          </w:tcPr>
          <w:p w14:paraId="6208F700" w14:textId="77777777" w:rsidR="00B56BF9" w:rsidRPr="00B56BF9" w:rsidRDefault="00B56BF9" w:rsidP="00E35E8D">
            <w:pPr>
              <w:spacing w:after="0"/>
              <w:rPr>
                <w:rFonts w:ascii="Times New Roman" w:hAnsi="Times New Roman"/>
                <w:b/>
                <w:bCs/>
              </w:rPr>
            </w:pPr>
          </w:p>
        </w:tc>
        <w:tc>
          <w:tcPr>
            <w:tcW w:w="2331" w:type="pct"/>
          </w:tcPr>
          <w:p w14:paraId="0CF8B403" w14:textId="77777777" w:rsidR="00B56BF9" w:rsidRPr="00B56BF9" w:rsidRDefault="00B56BF9" w:rsidP="00E35E8D">
            <w:pPr>
              <w:suppressAutoHyphens/>
              <w:spacing w:after="0"/>
              <w:jc w:val="both"/>
              <w:rPr>
                <w:rFonts w:ascii="Times New Roman" w:hAnsi="Times New Roman"/>
                <w:b/>
                <w:bCs/>
              </w:rPr>
            </w:pPr>
          </w:p>
        </w:tc>
        <w:tc>
          <w:tcPr>
            <w:tcW w:w="567" w:type="pct"/>
          </w:tcPr>
          <w:p w14:paraId="3C1E97FA" w14:textId="77777777" w:rsidR="00B56BF9" w:rsidRPr="00B56BF9" w:rsidRDefault="00B56BF9" w:rsidP="00E35E8D">
            <w:pPr>
              <w:suppressAutoHyphens/>
              <w:spacing w:after="0"/>
              <w:jc w:val="center"/>
              <w:rPr>
                <w:rFonts w:ascii="Times New Roman" w:hAnsi="Times New Roman"/>
                <w:b/>
              </w:rPr>
            </w:pPr>
          </w:p>
        </w:tc>
        <w:tc>
          <w:tcPr>
            <w:tcW w:w="613" w:type="pct"/>
          </w:tcPr>
          <w:p w14:paraId="5AAAD676" w14:textId="77777777" w:rsidR="00B56BF9" w:rsidRPr="00B56BF9" w:rsidRDefault="00B56BF9" w:rsidP="00E35E8D">
            <w:pPr>
              <w:suppressAutoHyphens/>
              <w:spacing w:after="0"/>
              <w:jc w:val="both"/>
              <w:rPr>
                <w:rFonts w:ascii="Times New Roman" w:hAnsi="Times New Roman"/>
              </w:rPr>
            </w:pPr>
          </w:p>
        </w:tc>
        <w:tc>
          <w:tcPr>
            <w:tcW w:w="613" w:type="pct"/>
          </w:tcPr>
          <w:p w14:paraId="7CB93732" w14:textId="19367ECA" w:rsidR="00B56BF9" w:rsidRPr="00B56BF9" w:rsidRDefault="00B56BF9" w:rsidP="00E35E8D">
            <w:pPr>
              <w:suppressAutoHyphens/>
              <w:spacing w:after="0"/>
              <w:jc w:val="both"/>
              <w:rPr>
                <w:rFonts w:ascii="Times New Roman" w:hAnsi="Times New Roman"/>
              </w:rPr>
            </w:pPr>
          </w:p>
        </w:tc>
      </w:tr>
      <w:tr w:rsidR="00B56BF9" w:rsidRPr="00B56BF9" w14:paraId="46F7694D" w14:textId="77777777" w:rsidTr="00B56BF9">
        <w:trPr>
          <w:trHeight w:val="460"/>
        </w:trPr>
        <w:tc>
          <w:tcPr>
            <w:tcW w:w="875" w:type="pct"/>
            <w:vMerge w:val="restart"/>
          </w:tcPr>
          <w:p w14:paraId="541A5D20"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1.15 Статистические методы контроля </w:t>
            </w:r>
          </w:p>
          <w:p w14:paraId="12738180" w14:textId="77777777" w:rsidR="00B56BF9" w:rsidRPr="00B56BF9" w:rsidRDefault="00B56BF9" w:rsidP="00E35E8D">
            <w:pPr>
              <w:spacing w:after="0"/>
              <w:rPr>
                <w:rFonts w:ascii="Times New Roman" w:hAnsi="Times New Roman"/>
                <w:b/>
                <w:bCs/>
              </w:rPr>
            </w:pPr>
          </w:p>
        </w:tc>
        <w:tc>
          <w:tcPr>
            <w:tcW w:w="2331" w:type="pct"/>
          </w:tcPr>
          <w:p w14:paraId="743BBC0D"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32AA3389" w14:textId="53351F20" w:rsidR="00B56BF9" w:rsidRPr="00B56BF9" w:rsidRDefault="00B56BF9" w:rsidP="00E35E8D">
            <w:pPr>
              <w:suppressAutoHyphens/>
              <w:spacing w:after="0"/>
              <w:jc w:val="center"/>
              <w:rPr>
                <w:rFonts w:ascii="Times New Roman" w:hAnsi="Times New Roman"/>
                <w:b/>
              </w:rPr>
            </w:pPr>
          </w:p>
        </w:tc>
        <w:tc>
          <w:tcPr>
            <w:tcW w:w="613" w:type="pct"/>
          </w:tcPr>
          <w:p w14:paraId="77951F2A" w14:textId="77777777" w:rsidR="00B56BF9" w:rsidRPr="00B56BF9" w:rsidRDefault="00B56BF9" w:rsidP="00E35E8D">
            <w:pPr>
              <w:suppressAutoHyphens/>
              <w:spacing w:after="0"/>
              <w:jc w:val="both"/>
              <w:rPr>
                <w:rFonts w:ascii="Times New Roman" w:hAnsi="Times New Roman"/>
              </w:rPr>
            </w:pPr>
          </w:p>
        </w:tc>
        <w:tc>
          <w:tcPr>
            <w:tcW w:w="613" w:type="pct"/>
          </w:tcPr>
          <w:p w14:paraId="4687EF80" w14:textId="66F246DB" w:rsidR="00B56BF9" w:rsidRPr="00B56BF9" w:rsidRDefault="00B56BF9" w:rsidP="00E35E8D">
            <w:pPr>
              <w:suppressAutoHyphens/>
              <w:spacing w:after="0"/>
              <w:jc w:val="both"/>
              <w:rPr>
                <w:rFonts w:ascii="Times New Roman" w:hAnsi="Times New Roman"/>
              </w:rPr>
            </w:pPr>
          </w:p>
        </w:tc>
      </w:tr>
      <w:tr w:rsidR="00B56BF9" w:rsidRPr="00B56BF9" w14:paraId="73F729D3" w14:textId="77777777" w:rsidTr="00B56BF9">
        <w:trPr>
          <w:trHeight w:val="460"/>
        </w:trPr>
        <w:tc>
          <w:tcPr>
            <w:tcW w:w="875" w:type="pct"/>
            <w:vMerge/>
          </w:tcPr>
          <w:p w14:paraId="1C8F794E" w14:textId="77777777" w:rsidR="00B56BF9" w:rsidRPr="00B56BF9" w:rsidRDefault="00B56BF9" w:rsidP="00E35E8D">
            <w:pPr>
              <w:spacing w:after="0"/>
              <w:rPr>
                <w:rFonts w:ascii="Times New Roman" w:hAnsi="Times New Roman"/>
                <w:b/>
                <w:bCs/>
              </w:rPr>
            </w:pPr>
          </w:p>
        </w:tc>
        <w:tc>
          <w:tcPr>
            <w:tcW w:w="2331" w:type="pct"/>
          </w:tcPr>
          <w:p w14:paraId="472D6001" w14:textId="77777777" w:rsidR="00B56BF9" w:rsidRPr="00B56BF9" w:rsidRDefault="00B56BF9" w:rsidP="00E35E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bCs/>
              </w:rPr>
            </w:pPr>
            <w:r w:rsidRPr="00B56BF9">
              <w:rPr>
                <w:rFonts w:ascii="Times New Roman" w:hAnsi="Times New Roman"/>
                <w:bCs/>
              </w:rPr>
              <w:t>1.</w:t>
            </w:r>
            <w:r w:rsidRPr="00B56BF9">
              <w:rPr>
                <w:rFonts w:ascii="Times New Roman" w:hAnsi="Times New Roman"/>
              </w:rPr>
              <w:t xml:space="preserve"> Статистические </w:t>
            </w:r>
            <w:proofErr w:type="gramStart"/>
            <w:r w:rsidRPr="00B56BF9">
              <w:rPr>
                <w:rFonts w:ascii="Times New Roman" w:hAnsi="Times New Roman"/>
              </w:rPr>
              <w:t>методы  контроля</w:t>
            </w:r>
            <w:proofErr w:type="gramEnd"/>
          </w:p>
        </w:tc>
        <w:tc>
          <w:tcPr>
            <w:tcW w:w="567" w:type="pct"/>
          </w:tcPr>
          <w:p w14:paraId="32C8E8D2" w14:textId="37F7FF2B" w:rsidR="00B56BF9" w:rsidRPr="00B56BF9" w:rsidRDefault="00B56BF9" w:rsidP="00E35E8D">
            <w:pPr>
              <w:suppressAutoHyphens/>
              <w:spacing w:after="0"/>
              <w:jc w:val="center"/>
              <w:rPr>
                <w:rFonts w:ascii="Times New Roman" w:hAnsi="Times New Roman"/>
              </w:rPr>
            </w:pPr>
          </w:p>
        </w:tc>
        <w:tc>
          <w:tcPr>
            <w:tcW w:w="613" w:type="pct"/>
          </w:tcPr>
          <w:p w14:paraId="69EDA59D" w14:textId="77777777" w:rsidR="00B56BF9" w:rsidRPr="00B56BF9" w:rsidRDefault="00B56BF9" w:rsidP="00E35E8D">
            <w:pPr>
              <w:suppressAutoHyphens/>
              <w:spacing w:after="0"/>
              <w:jc w:val="both"/>
              <w:rPr>
                <w:rFonts w:ascii="Times New Roman" w:hAnsi="Times New Roman"/>
              </w:rPr>
            </w:pPr>
          </w:p>
        </w:tc>
        <w:tc>
          <w:tcPr>
            <w:tcW w:w="613" w:type="pct"/>
          </w:tcPr>
          <w:p w14:paraId="60988DB0" w14:textId="2ED985C5"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57808B21" w14:textId="3CF8F20A"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p w14:paraId="796643EE" w14:textId="30AB9C1C" w:rsidR="00B56BF9" w:rsidRPr="00B56BF9" w:rsidRDefault="00B56BF9" w:rsidP="00E35E8D">
            <w:pPr>
              <w:suppressAutoHyphens/>
              <w:spacing w:after="0"/>
              <w:jc w:val="both"/>
              <w:rPr>
                <w:rFonts w:ascii="Times New Roman" w:hAnsi="Times New Roman"/>
              </w:rPr>
            </w:pPr>
          </w:p>
        </w:tc>
      </w:tr>
      <w:tr w:rsidR="00B56BF9" w:rsidRPr="00B56BF9" w14:paraId="02E98833" w14:textId="77777777" w:rsidTr="00B56BF9">
        <w:trPr>
          <w:trHeight w:val="460"/>
        </w:trPr>
        <w:tc>
          <w:tcPr>
            <w:tcW w:w="875" w:type="pct"/>
            <w:vMerge/>
          </w:tcPr>
          <w:p w14:paraId="6C0C6D73" w14:textId="77777777" w:rsidR="00B56BF9" w:rsidRPr="00B56BF9" w:rsidRDefault="00B56BF9" w:rsidP="00E35E8D">
            <w:pPr>
              <w:spacing w:after="0"/>
              <w:rPr>
                <w:rFonts w:ascii="Times New Roman" w:hAnsi="Times New Roman"/>
                <w:b/>
                <w:bCs/>
              </w:rPr>
            </w:pPr>
          </w:p>
        </w:tc>
        <w:tc>
          <w:tcPr>
            <w:tcW w:w="2331" w:type="pct"/>
          </w:tcPr>
          <w:p w14:paraId="33CFC0E6" w14:textId="77777777" w:rsidR="00B56BF9" w:rsidRPr="00B56BF9" w:rsidRDefault="00B56BF9" w:rsidP="00E35E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b/>
                <w:bCs/>
              </w:rPr>
            </w:pPr>
            <w:r w:rsidRPr="00B56BF9">
              <w:rPr>
                <w:rFonts w:ascii="Times New Roman" w:hAnsi="Times New Roman"/>
                <w:bCs/>
              </w:rPr>
              <w:t xml:space="preserve">2. </w:t>
            </w:r>
            <w:r w:rsidRPr="00B56BF9">
              <w:rPr>
                <w:rFonts w:ascii="Times New Roman" w:hAnsi="Times New Roman"/>
              </w:rPr>
              <w:t>Метод стойкости к навиванию</w:t>
            </w:r>
          </w:p>
        </w:tc>
        <w:tc>
          <w:tcPr>
            <w:tcW w:w="567" w:type="pct"/>
          </w:tcPr>
          <w:p w14:paraId="44281597" w14:textId="4004E7B8" w:rsidR="00B56BF9" w:rsidRPr="00B56BF9" w:rsidRDefault="00B56BF9" w:rsidP="00E35E8D">
            <w:pPr>
              <w:suppressAutoHyphens/>
              <w:spacing w:after="0"/>
              <w:jc w:val="center"/>
              <w:rPr>
                <w:rFonts w:ascii="Times New Roman" w:hAnsi="Times New Roman"/>
              </w:rPr>
            </w:pPr>
          </w:p>
        </w:tc>
        <w:tc>
          <w:tcPr>
            <w:tcW w:w="613" w:type="pct"/>
          </w:tcPr>
          <w:p w14:paraId="1AAD4647" w14:textId="77777777" w:rsidR="00B56BF9" w:rsidRPr="00B56BF9" w:rsidRDefault="00B56BF9" w:rsidP="00E35E8D">
            <w:pPr>
              <w:suppressAutoHyphens/>
              <w:spacing w:after="0"/>
              <w:jc w:val="both"/>
              <w:rPr>
                <w:rFonts w:ascii="Times New Roman" w:hAnsi="Times New Roman"/>
              </w:rPr>
            </w:pPr>
          </w:p>
        </w:tc>
        <w:tc>
          <w:tcPr>
            <w:tcW w:w="613" w:type="pct"/>
          </w:tcPr>
          <w:p w14:paraId="50D11A1F" w14:textId="5CF76A13"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3.2 </w:t>
            </w:r>
          </w:p>
          <w:p w14:paraId="437D05EE" w14:textId="49D94EAA" w:rsidR="00B56BF9" w:rsidRPr="00B56BF9" w:rsidRDefault="00B56BF9" w:rsidP="00E35E8D">
            <w:pPr>
              <w:suppressAutoHyphens/>
              <w:spacing w:after="0"/>
              <w:jc w:val="both"/>
              <w:rPr>
                <w:rFonts w:ascii="Times New Roman" w:hAnsi="Times New Roman"/>
              </w:rPr>
            </w:pPr>
          </w:p>
        </w:tc>
      </w:tr>
      <w:tr w:rsidR="00B56BF9" w:rsidRPr="00B56BF9" w14:paraId="247DE2C1" w14:textId="77777777" w:rsidTr="00B56BF9">
        <w:trPr>
          <w:trHeight w:val="270"/>
        </w:trPr>
        <w:tc>
          <w:tcPr>
            <w:tcW w:w="875" w:type="pct"/>
            <w:vMerge/>
          </w:tcPr>
          <w:p w14:paraId="541AC5D9" w14:textId="77777777" w:rsidR="00B56BF9" w:rsidRPr="00B56BF9" w:rsidRDefault="00B56BF9" w:rsidP="00E35E8D">
            <w:pPr>
              <w:spacing w:after="0"/>
              <w:rPr>
                <w:rFonts w:ascii="Times New Roman" w:hAnsi="Times New Roman"/>
                <w:b/>
                <w:bCs/>
              </w:rPr>
            </w:pPr>
          </w:p>
        </w:tc>
        <w:tc>
          <w:tcPr>
            <w:tcW w:w="2331" w:type="pct"/>
          </w:tcPr>
          <w:p w14:paraId="2224EDF4" w14:textId="77777777" w:rsidR="00B56BF9" w:rsidRPr="00B56BF9" w:rsidRDefault="00B56BF9" w:rsidP="00E35E8D">
            <w:pPr>
              <w:suppressAutoHyphens/>
              <w:spacing w:after="0"/>
              <w:jc w:val="both"/>
              <w:rPr>
                <w:rFonts w:ascii="Times New Roman" w:hAnsi="Times New Roman"/>
                <w:b/>
              </w:rPr>
            </w:pPr>
            <w:r w:rsidRPr="00B56BF9">
              <w:rPr>
                <w:rFonts w:ascii="Times New Roman" w:hAnsi="Times New Roman"/>
                <w:b/>
                <w:bCs/>
              </w:rPr>
              <w:t>В том числе практических занятий и лабораторных работ</w:t>
            </w:r>
          </w:p>
        </w:tc>
        <w:tc>
          <w:tcPr>
            <w:tcW w:w="567" w:type="pct"/>
          </w:tcPr>
          <w:p w14:paraId="7DC96521" w14:textId="173A422E" w:rsidR="00B56BF9" w:rsidRPr="00B56BF9" w:rsidRDefault="00B56BF9" w:rsidP="00E35E8D">
            <w:pPr>
              <w:suppressAutoHyphens/>
              <w:spacing w:after="0"/>
              <w:jc w:val="center"/>
              <w:rPr>
                <w:rFonts w:ascii="Times New Roman" w:hAnsi="Times New Roman"/>
                <w:b/>
              </w:rPr>
            </w:pPr>
          </w:p>
        </w:tc>
        <w:tc>
          <w:tcPr>
            <w:tcW w:w="613" w:type="pct"/>
          </w:tcPr>
          <w:p w14:paraId="03E20679" w14:textId="77777777" w:rsidR="00B56BF9" w:rsidRPr="00B56BF9" w:rsidRDefault="00B56BF9" w:rsidP="00E35E8D">
            <w:pPr>
              <w:suppressAutoHyphens/>
              <w:spacing w:after="0"/>
              <w:jc w:val="both"/>
              <w:rPr>
                <w:rFonts w:ascii="Times New Roman" w:hAnsi="Times New Roman"/>
              </w:rPr>
            </w:pPr>
          </w:p>
        </w:tc>
        <w:tc>
          <w:tcPr>
            <w:tcW w:w="613" w:type="pct"/>
          </w:tcPr>
          <w:p w14:paraId="3239ABBC" w14:textId="046DD070" w:rsidR="00B56BF9" w:rsidRPr="00B56BF9" w:rsidRDefault="00B56BF9" w:rsidP="00E35E8D">
            <w:pPr>
              <w:suppressAutoHyphens/>
              <w:spacing w:after="0"/>
              <w:jc w:val="both"/>
              <w:rPr>
                <w:rFonts w:ascii="Times New Roman" w:hAnsi="Times New Roman"/>
              </w:rPr>
            </w:pPr>
          </w:p>
        </w:tc>
      </w:tr>
      <w:tr w:rsidR="00B56BF9" w:rsidRPr="00B56BF9" w14:paraId="5FECE799" w14:textId="77777777" w:rsidTr="00B56BF9">
        <w:trPr>
          <w:trHeight w:val="210"/>
        </w:trPr>
        <w:tc>
          <w:tcPr>
            <w:tcW w:w="875" w:type="pct"/>
            <w:vMerge/>
          </w:tcPr>
          <w:p w14:paraId="0C70D491" w14:textId="77777777" w:rsidR="00B56BF9" w:rsidRPr="00B56BF9" w:rsidRDefault="00B56BF9" w:rsidP="00E35E8D">
            <w:pPr>
              <w:spacing w:after="0"/>
              <w:rPr>
                <w:rFonts w:ascii="Times New Roman" w:hAnsi="Times New Roman"/>
                <w:b/>
                <w:bCs/>
              </w:rPr>
            </w:pPr>
          </w:p>
        </w:tc>
        <w:tc>
          <w:tcPr>
            <w:tcW w:w="2331" w:type="pct"/>
          </w:tcPr>
          <w:p w14:paraId="5F9778F8"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26 «Методы определения стойкости изоляции и оболочек из ПВХ пластиката к растрескиванию и деформации при повышенной температуре»</w:t>
            </w:r>
          </w:p>
        </w:tc>
        <w:tc>
          <w:tcPr>
            <w:tcW w:w="567" w:type="pct"/>
          </w:tcPr>
          <w:p w14:paraId="5108A812" w14:textId="3109AB5D" w:rsidR="00B56BF9" w:rsidRPr="00B56BF9" w:rsidRDefault="00B56BF9" w:rsidP="00E35E8D">
            <w:pPr>
              <w:suppressAutoHyphens/>
              <w:spacing w:after="0"/>
              <w:jc w:val="center"/>
              <w:rPr>
                <w:rFonts w:ascii="Times New Roman" w:hAnsi="Times New Roman"/>
                <w:b/>
              </w:rPr>
            </w:pPr>
          </w:p>
        </w:tc>
        <w:tc>
          <w:tcPr>
            <w:tcW w:w="613" w:type="pct"/>
          </w:tcPr>
          <w:p w14:paraId="6DB9AC28" w14:textId="77777777" w:rsidR="00B56BF9" w:rsidRPr="00B56BF9" w:rsidRDefault="00B56BF9" w:rsidP="00E35E8D">
            <w:pPr>
              <w:suppressAutoHyphens/>
              <w:spacing w:after="0"/>
              <w:jc w:val="both"/>
              <w:rPr>
                <w:rFonts w:ascii="Times New Roman" w:hAnsi="Times New Roman"/>
              </w:rPr>
            </w:pPr>
          </w:p>
        </w:tc>
        <w:tc>
          <w:tcPr>
            <w:tcW w:w="613" w:type="pct"/>
          </w:tcPr>
          <w:p w14:paraId="54249C8B" w14:textId="111F02C3"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3.2 </w:t>
            </w:r>
          </w:p>
          <w:p w14:paraId="1B9670D1" w14:textId="77777777" w:rsidR="00B56BF9" w:rsidRPr="00B56BF9" w:rsidRDefault="00B56BF9" w:rsidP="00E35E8D">
            <w:pPr>
              <w:suppressAutoHyphens/>
              <w:spacing w:after="0"/>
              <w:jc w:val="both"/>
              <w:rPr>
                <w:rFonts w:ascii="Times New Roman" w:hAnsi="Times New Roman"/>
              </w:rPr>
            </w:pPr>
            <w:r w:rsidRPr="00B56BF9">
              <w:rPr>
                <w:rFonts w:ascii="Times New Roman" w:hAnsi="Times New Roman"/>
              </w:rPr>
              <w:t>ОК 02, ОК 04,</w:t>
            </w:r>
          </w:p>
          <w:p w14:paraId="7572C01D" w14:textId="77777777" w:rsidR="00B56BF9" w:rsidRPr="00B56BF9" w:rsidRDefault="00B56BF9" w:rsidP="00E35E8D">
            <w:pPr>
              <w:suppressAutoHyphens/>
              <w:spacing w:after="0"/>
              <w:jc w:val="both"/>
              <w:rPr>
                <w:rFonts w:ascii="Times New Roman" w:hAnsi="Times New Roman"/>
              </w:rPr>
            </w:pPr>
            <w:r w:rsidRPr="00B56BF9">
              <w:rPr>
                <w:rFonts w:ascii="Times New Roman" w:hAnsi="Times New Roman"/>
              </w:rPr>
              <w:t>КК 5, КК1</w:t>
            </w:r>
          </w:p>
        </w:tc>
      </w:tr>
      <w:tr w:rsidR="00B56BF9" w:rsidRPr="00B56BF9" w14:paraId="637D2CA4" w14:textId="77777777" w:rsidTr="00B56BF9">
        <w:trPr>
          <w:trHeight w:val="270"/>
        </w:trPr>
        <w:tc>
          <w:tcPr>
            <w:tcW w:w="875" w:type="pct"/>
            <w:vMerge/>
          </w:tcPr>
          <w:p w14:paraId="1E7DC6BB" w14:textId="77777777" w:rsidR="00B56BF9" w:rsidRPr="00B56BF9" w:rsidRDefault="00B56BF9" w:rsidP="00E35E8D">
            <w:pPr>
              <w:spacing w:after="0"/>
              <w:rPr>
                <w:rFonts w:ascii="Times New Roman" w:hAnsi="Times New Roman"/>
                <w:b/>
                <w:bCs/>
              </w:rPr>
            </w:pPr>
          </w:p>
        </w:tc>
        <w:tc>
          <w:tcPr>
            <w:tcW w:w="2331" w:type="pct"/>
          </w:tcPr>
          <w:p w14:paraId="5A3DA7DC"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27 «</w:t>
            </w:r>
            <w:proofErr w:type="gramStart"/>
            <w:r w:rsidRPr="00B56BF9">
              <w:rPr>
                <w:rFonts w:ascii="Times New Roman" w:hAnsi="Times New Roman"/>
              </w:rPr>
              <w:t>Метод  определения</w:t>
            </w:r>
            <w:proofErr w:type="gramEnd"/>
            <w:r w:rsidRPr="00B56BF9">
              <w:rPr>
                <w:rFonts w:ascii="Times New Roman" w:hAnsi="Times New Roman"/>
              </w:rPr>
              <w:t xml:space="preserve"> стойкости к осевому кручению»</w:t>
            </w:r>
          </w:p>
        </w:tc>
        <w:tc>
          <w:tcPr>
            <w:tcW w:w="567" w:type="pct"/>
          </w:tcPr>
          <w:p w14:paraId="0A5D780B" w14:textId="5AFFE1A8" w:rsidR="00B56BF9" w:rsidRPr="00B56BF9" w:rsidRDefault="00B56BF9" w:rsidP="00E35E8D">
            <w:pPr>
              <w:suppressAutoHyphens/>
              <w:spacing w:after="0"/>
              <w:jc w:val="center"/>
              <w:rPr>
                <w:rFonts w:ascii="Times New Roman" w:hAnsi="Times New Roman"/>
                <w:b/>
              </w:rPr>
            </w:pPr>
          </w:p>
        </w:tc>
        <w:tc>
          <w:tcPr>
            <w:tcW w:w="613" w:type="pct"/>
          </w:tcPr>
          <w:p w14:paraId="514532F1" w14:textId="77777777" w:rsidR="00B56BF9" w:rsidRPr="00B56BF9" w:rsidRDefault="00B56BF9" w:rsidP="00E35E8D">
            <w:pPr>
              <w:suppressAutoHyphens/>
              <w:spacing w:after="0"/>
              <w:jc w:val="both"/>
              <w:rPr>
                <w:rFonts w:ascii="Times New Roman" w:hAnsi="Times New Roman"/>
              </w:rPr>
            </w:pPr>
          </w:p>
        </w:tc>
        <w:tc>
          <w:tcPr>
            <w:tcW w:w="613" w:type="pct"/>
          </w:tcPr>
          <w:p w14:paraId="3ED2FEA9" w14:textId="070E7904"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3C6A46A3" w14:textId="65E48AE2"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 ОК01</w:t>
            </w:r>
          </w:p>
        </w:tc>
      </w:tr>
      <w:tr w:rsidR="00B56BF9" w:rsidRPr="00B56BF9" w14:paraId="301A9ED0" w14:textId="77777777" w:rsidTr="00B56BF9">
        <w:trPr>
          <w:trHeight w:val="300"/>
        </w:trPr>
        <w:tc>
          <w:tcPr>
            <w:tcW w:w="875" w:type="pct"/>
            <w:vMerge/>
          </w:tcPr>
          <w:p w14:paraId="54267BC6" w14:textId="77777777" w:rsidR="00B56BF9" w:rsidRPr="00B56BF9" w:rsidRDefault="00B56BF9" w:rsidP="00E35E8D">
            <w:pPr>
              <w:spacing w:after="0"/>
              <w:rPr>
                <w:rFonts w:ascii="Times New Roman" w:hAnsi="Times New Roman"/>
                <w:b/>
                <w:bCs/>
              </w:rPr>
            </w:pPr>
          </w:p>
        </w:tc>
        <w:tc>
          <w:tcPr>
            <w:tcW w:w="2331" w:type="pct"/>
          </w:tcPr>
          <w:p w14:paraId="63673FDB"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28 «Метод стойкости к раздавливанию»</w:t>
            </w:r>
          </w:p>
        </w:tc>
        <w:tc>
          <w:tcPr>
            <w:tcW w:w="567" w:type="pct"/>
          </w:tcPr>
          <w:p w14:paraId="0B09A81A" w14:textId="2580BFD3" w:rsidR="00B56BF9" w:rsidRPr="00B56BF9" w:rsidRDefault="00B56BF9" w:rsidP="00E35E8D">
            <w:pPr>
              <w:suppressAutoHyphens/>
              <w:spacing w:after="0"/>
              <w:jc w:val="center"/>
              <w:rPr>
                <w:rFonts w:ascii="Times New Roman" w:hAnsi="Times New Roman"/>
                <w:b/>
              </w:rPr>
            </w:pPr>
          </w:p>
        </w:tc>
        <w:tc>
          <w:tcPr>
            <w:tcW w:w="613" w:type="pct"/>
          </w:tcPr>
          <w:p w14:paraId="76714C9B" w14:textId="77777777" w:rsidR="00B56BF9" w:rsidRPr="00B56BF9" w:rsidRDefault="00B56BF9" w:rsidP="00E35E8D">
            <w:pPr>
              <w:suppressAutoHyphens/>
              <w:spacing w:after="0"/>
              <w:jc w:val="both"/>
              <w:rPr>
                <w:rFonts w:ascii="Times New Roman" w:hAnsi="Times New Roman"/>
              </w:rPr>
            </w:pPr>
          </w:p>
        </w:tc>
        <w:tc>
          <w:tcPr>
            <w:tcW w:w="613" w:type="pct"/>
          </w:tcPr>
          <w:p w14:paraId="0C82A45F" w14:textId="66C032FF"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3.2 </w:t>
            </w:r>
          </w:p>
          <w:p w14:paraId="15EE2925" w14:textId="415CB6B2"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tc>
      </w:tr>
      <w:tr w:rsidR="00B56BF9" w:rsidRPr="00B56BF9" w14:paraId="6104B7D2" w14:textId="77777777" w:rsidTr="00B56BF9">
        <w:trPr>
          <w:trHeight w:val="285"/>
        </w:trPr>
        <w:tc>
          <w:tcPr>
            <w:tcW w:w="875" w:type="pct"/>
            <w:vMerge/>
          </w:tcPr>
          <w:p w14:paraId="084B5287" w14:textId="77777777" w:rsidR="00B56BF9" w:rsidRPr="00B56BF9" w:rsidRDefault="00B56BF9" w:rsidP="00E35E8D">
            <w:pPr>
              <w:spacing w:after="0"/>
              <w:rPr>
                <w:rFonts w:ascii="Times New Roman" w:hAnsi="Times New Roman"/>
                <w:b/>
                <w:bCs/>
              </w:rPr>
            </w:pPr>
          </w:p>
        </w:tc>
        <w:tc>
          <w:tcPr>
            <w:tcW w:w="2331" w:type="pct"/>
          </w:tcPr>
          <w:p w14:paraId="4CA9CB07"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 xml:space="preserve">Практическое занятие 29 </w:t>
            </w:r>
            <w:proofErr w:type="gramStart"/>
            <w:r w:rsidRPr="00B56BF9">
              <w:rPr>
                <w:rFonts w:ascii="Times New Roman" w:hAnsi="Times New Roman"/>
              </w:rPr>
              <w:t>« Метод</w:t>
            </w:r>
            <w:proofErr w:type="gramEnd"/>
            <w:r w:rsidRPr="00B56BF9">
              <w:rPr>
                <w:rFonts w:ascii="Times New Roman" w:hAnsi="Times New Roman"/>
              </w:rPr>
              <w:t xml:space="preserve"> измерения скорости потока воздуха в термостате»</w:t>
            </w:r>
          </w:p>
        </w:tc>
        <w:tc>
          <w:tcPr>
            <w:tcW w:w="567" w:type="pct"/>
          </w:tcPr>
          <w:p w14:paraId="28DE980C" w14:textId="574BDAAB" w:rsidR="00B56BF9" w:rsidRPr="00B56BF9" w:rsidRDefault="00B56BF9" w:rsidP="00E35E8D">
            <w:pPr>
              <w:suppressAutoHyphens/>
              <w:spacing w:after="0"/>
              <w:jc w:val="center"/>
              <w:rPr>
                <w:rFonts w:ascii="Times New Roman" w:hAnsi="Times New Roman"/>
                <w:b/>
              </w:rPr>
            </w:pPr>
          </w:p>
        </w:tc>
        <w:tc>
          <w:tcPr>
            <w:tcW w:w="613" w:type="pct"/>
          </w:tcPr>
          <w:p w14:paraId="2E7DA234" w14:textId="77777777" w:rsidR="00B56BF9" w:rsidRPr="00B56BF9" w:rsidRDefault="00B56BF9" w:rsidP="00E35E8D">
            <w:pPr>
              <w:suppressAutoHyphens/>
              <w:spacing w:after="0"/>
              <w:jc w:val="both"/>
              <w:rPr>
                <w:rFonts w:ascii="Times New Roman" w:hAnsi="Times New Roman"/>
              </w:rPr>
            </w:pPr>
          </w:p>
        </w:tc>
        <w:tc>
          <w:tcPr>
            <w:tcW w:w="613" w:type="pct"/>
          </w:tcPr>
          <w:p w14:paraId="7E7BC94A" w14:textId="7394CCB1"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3071427F" w14:textId="2291DFBC"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6C461C0C" w14:textId="77777777" w:rsidTr="00B56BF9">
        <w:trPr>
          <w:trHeight w:val="315"/>
        </w:trPr>
        <w:tc>
          <w:tcPr>
            <w:tcW w:w="875" w:type="pct"/>
            <w:vMerge/>
          </w:tcPr>
          <w:p w14:paraId="0D0CCD6E" w14:textId="77777777" w:rsidR="00B56BF9" w:rsidRPr="00B56BF9" w:rsidRDefault="00B56BF9" w:rsidP="00E35E8D">
            <w:pPr>
              <w:spacing w:after="0"/>
              <w:rPr>
                <w:rFonts w:ascii="Times New Roman" w:hAnsi="Times New Roman"/>
                <w:b/>
                <w:bCs/>
              </w:rPr>
            </w:pPr>
          </w:p>
        </w:tc>
        <w:tc>
          <w:tcPr>
            <w:tcW w:w="2331" w:type="pct"/>
          </w:tcPr>
          <w:p w14:paraId="3F31BC25"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 xml:space="preserve">Практическое занятие 30 </w:t>
            </w:r>
            <w:proofErr w:type="gramStart"/>
            <w:r w:rsidRPr="00B56BF9">
              <w:rPr>
                <w:rFonts w:ascii="Times New Roman" w:hAnsi="Times New Roman"/>
              </w:rPr>
              <w:t>« Метод</w:t>
            </w:r>
            <w:proofErr w:type="gramEnd"/>
            <w:r w:rsidRPr="00B56BF9">
              <w:rPr>
                <w:rFonts w:ascii="Times New Roman" w:hAnsi="Times New Roman"/>
              </w:rPr>
              <w:t xml:space="preserve"> проверки стойкости к многократному перегибу через систему роликов»</w:t>
            </w:r>
          </w:p>
        </w:tc>
        <w:tc>
          <w:tcPr>
            <w:tcW w:w="567" w:type="pct"/>
          </w:tcPr>
          <w:p w14:paraId="720BA058" w14:textId="1410A3DF" w:rsidR="00B56BF9" w:rsidRPr="00B56BF9" w:rsidRDefault="00B56BF9" w:rsidP="00E35E8D">
            <w:pPr>
              <w:suppressAutoHyphens/>
              <w:spacing w:after="0"/>
              <w:jc w:val="center"/>
              <w:rPr>
                <w:rFonts w:ascii="Times New Roman" w:hAnsi="Times New Roman"/>
                <w:b/>
              </w:rPr>
            </w:pPr>
          </w:p>
        </w:tc>
        <w:tc>
          <w:tcPr>
            <w:tcW w:w="613" w:type="pct"/>
          </w:tcPr>
          <w:p w14:paraId="219A9978" w14:textId="77777777" w:rsidR="00B56BF9" w:rsidRPr="00B56BF9" w:rsidRDefault="00B56BF9" w:rsidP="00E35E8D">
            <w:pPr>
              <w:suppressAutoHyphens/>
              <w:spacing w:after="0"/>
              <w:jc w:val="both"/>
              <w:rPr>
                <w:rFonts w:ascii="Times New Roman" w:hAnsi="Times New Roman"/>
              </w:rPr>
            </w:pPr>
          </w:p>
        </w:tc>
        <w:tc>
          <w:tcPr>
            <w:tcW w:w="613" w:type="pct"/>
          </w:tcPr>
          <w:p w14:paraId="4313460E" w14:textId="24C48121"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47E1242E" w14:textId="641B9255"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566AAE89" w14:textId="77777777" w:rsidTr="00B56BF9">
        <w:trPr>
          <w:trHeight w:val="460"/>
        </w:trPr>
        <w:tc>
          <w:tcPr>
            <w:tcW w:w="875" w:type="pct"/>
            <w:vMerge/>
          </w:tcPr>
          <w:p w14:paraId="58AED6C5" w14:textId="77777777" w:rsidR="00B56BF9" w:rsidRPr="00B56BF9" w:rsidRDefault="00B56BF9" w:rsidP="00E35E8D">
            <w:pPr>
              <w:spacing w:after="0"/>
              <w:rPr>
                <w:rFonts w:ascii="Times New Roman" w:hAnsi="Times New Roman"/>
                <w:b/>
                <w:bCs/>
              </w:rPr>
            </w:pPr>
          </w:p>
        </w:tc>
        <w:tc>
          <w:tcPr>
            <w:tcW w:w="2331" w:type="pct"/>
          </w:tcPr>
          <w:p w14:paraId="4672184F"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31 «Метод испытаний на холодостойкость»</w:t>
            </w:r>
          </w:p>
        </w:tc>
        <w:tc>
          <w:tcPr>
            <w:tcW w:w="567" w:type="pct"/>
          </w:tcPr>
          <w:p w14:paraId="221B7940" w14:textId="5D6B5C01" w:rsidR="00B56BF9" w:rsidRPr="00B56BF9" w:rsidRDefault="00B56BF9" w:rsidP="00E35E8D">
            <w:pPr>
              <w:suppressAutoHyphens/>
              <w:spacing w:after="0"/>
              <w:jc w:val="center"/>
              <w:rPr>
                <w:rFonts w:ascii="Times New Roman" w:hAnsi="Times New Roman"/>
              </w:rPr>
            </w:pPr>
          </w:p>
        </w:tc>
        <w:tc>
          <w:tcPr>
            <w:tcW w:w="613" w:type="pct"/>
          </w:tcPr>
          <w:p w14:paraId="32B0D3BE" w14:textId="77777777" w:rsidR="00B56BF9" w:rsidRPr="00B56BF9" w:rsidRDefault="00B56BF9" w:rsidP="00E35E8D">
            <w:pPr>
              <w:suppressAutoHyphens/>
              <w:spacing w:after="0"/>
              <w:jc w:val="both"/>
              <w:rPr>
                <w:rFonts w:ascii="Times New Roman" w:hAnsi="Times New Roman"/>
              </w:rPr>
            </w:pPr>
          </w:p>
        </w:tc>
        <w:tc>
          <w:tcPr>
            <w:tcW w:w="613" w:type="pct"/>
          </w:tcPr>
          <w:p w14:paraId="13074AF8" w14:textId="42FE5933"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6B99F383" w14:textId="042588FB"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34AEFC64" w14:textId="77777777" w:rsidTr="00B56BF9">
        <w:trPr>
          <w:trHeight w:val="460"/>
        </w:trPr>
        <w:tc>
          <w:tcPr>
            <w:tcW w:w="875" w:type="pct"/>
            <w:vMerge/>
          </w:tcPr>
          <w:p w14:paraId="55B6A971" w14:textId="77777777" w:rsidR="00B56BF9" w:rsidRPr="00B56BF9" w:rsidRDefault="00B56BF9" w:rsidP="00E35E8D">
            <w:pPr>
              <w:spacing w:after="0"/>
              <w:rPr>
                <w:rFonts w:ascii="Times New Roman" w:hAnsi="Times New Roman"/>
                <w:b/>
                <w:bCs/>
              </w:rPr>
            </w:pPr>
          </w:p>
        </w:tc>
        <w:tc>
          <w:tcPr>
            <w:tcW w:w="2331" w:type="pct"/>
          </w:tcPr>
          <w:p w14:paraId="5B8F2E90"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32 «Метод испытаний металлических оболочек на растяжение»</w:t>
            </w:r>
          </w:p>
        </w:tc>
        <w:tc>
          <w:tcPr>
            <w:tcW w:w="567" w:type="pct"/>
          </w:tcPr>
          <w:p w14:paraId="1EFA3457" w14:textId="7AB582D4" w:rsidR="00B56BF9" w:rsidRPr="00B56BF9" w:rsidRDefault="00B56BF9" w:rsidP="00E35E8D">
            <w:pPr>
              <w:suppressAutoHyphens/>
              <w:spacing w:after="0"/>
              <w:jc w:val="center"/>
              <w:rPr>
                <w:rFonts w:ascii="Times New Roman" w:hAnsi="Times New Roman"/>
              </w:rPr>
            </w:pPr>
          </w:p>
        </w:tc>
        <w:tc>
          <w:tcPr>
            <w:tcW w:w="613" w:type="pct"/>
          </w:tcPr>
          <w:p w14:paraId="5F38F921" w14:textId="77777777" w:rsidR="00B56BF9" w:rsidRPr="00B56BF9" w:rsidRDefault="00B56BF9" w:rsidP="00E35E8D">
            <w:pPr>
              <w:suppressAutoHyphens/>
              <w:spacing w:after="0"/>
              <w:jc w:val="both"/>
              <w:rPr>
                <w:rFonts w:ascii="Times New Roman" w:hAnsi="Times New Roman"/>
              </w:rPr>
            </w:pPr>
          </w:p>
        </w:tc>
        <w:tc>
          <w:tcPr>
            <w:tcW w:w="613" w:type="pct"/>
          </w:tcPr>
          <w:p w14:paraId="7FB6A1E7" w14:textId="44B7EE2C"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45D7143C" w14:textId="09E0A437"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7B2053CB" w14:textId="77777777" w:rsidTr="00B56BF9">
        <w:trPr>
          <w:trHeight w:val="460"/>
        </w:trPr>
        <w:tc>
          <w:tcPr>
            <w:tcW w:w="875" w:type="pct"/>
            <w:vMerge w:val="restart"/>
          </w:tcPr>
          <w:p w14:paraId="38155AFA"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1.16 Нормативно-техническая документация при </w:t>
            </w:r>
            <w:proofErr w:type="spellStart"/>
            <w:r w:rsidRPr="00B56BF9">
              <w:rPr>
                <w:rFonts w:ascii="Times New Roman" w:hAnsi="Times New Roman"/>
                <w:b/>
                <w:bCs/>
              </w:rPr>
              <w:t>испытнай</w:t>
            </w:r>
            <w:proofErr w:type="spellEnd"/>
            <w:r w:rsidRPr="00B56BF9">
              <w:rPr>
                <w:rFonts w:ascii="Times New Roman" w:hAnsi="Times New Roman"/>
                <w:b/>
                <w:bCs/>
              </w:rPr>
              <w:t xml:space="preserve"> </w:t>
            </w:r>
          </w:p>
        </w:tc>
        <w:tc>
          <w:tcPr>
            <w:tcW w:w="2331" w:type="pct"/>
          </w:tcPr>
          <w:p w14:paraId="264FE9B6"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62C5AA21" w14:textId="2068F182" w:rsidR="00B56BF9" w:rsidRPr="00B56BF9" w:rsidRDefault="00B56BF9" w:rsidP="00E35E8D">
            <w:pPr>
              <w:suppressAutoHyphens/>
              <w:spacing w:after="0"/>
              <w:jc w:val="center"/>
              <w:rPr>
                <w:rFonts w:ascii="Times New Roman" w:hAnsi="Times New Roman"/>
                <w:b/>
              </w:rPr>
            </w:pPr>
          </w:p>
        </w:tc>
        <w:tc>
          <w:tcPr>
            <w:tcW w:w="613" w:type="pct"/>
          </w:tcPr>
          <w:p w14:paraId="339FE549" w14:textId="77777777" w:rsidR="00B56BF9" w:rsidRPr="00B56BF9" w:rsidRDefault="00B56BF9" w:rsidP="00E35E8D">
            <w:pPr>
              <w:suppressAutoHyphens/>
              <w:spacing w:after="0"/>
              <w:jc w:val="both"/>
              <w:rPr>
                <w:rFonts w:ascii="Times New Roman" w:hAnsi="Times New Roman"/>
              </w:rPr>
            </w:pPr>
          </w:p>
        </w:tc>
        <w:tc>
          <w:tcPr>
            <w:tcW w:w="613" w:type="pct"/>
          </w:tcPr>
          <w:p w14:paraId="541CAAF9" w14:textId="27BA5D74" w:rsidR="00B56BF9" w:rsidRPr="00B56BF9" w:rsidRDefault="00B56BF9" w:rsidP="00E35E8D">
            <w:pPr>
              <w:suppressAutoHyphens/>
              <w:spacing w:after="0"/>
              <w:jc w:val="both"/>
              <w:rPr>
                <w:rFonts w:ascii="Times New Roman" w:hAnsi="Times New Roman"/>
              </w:rPr>
            </w:pPr>
          </w:p>
        </w:tc>
      </w:tr>
      <w:tr w:rsidR="00B56BF9" w:rsidRPr="00B56BF9" w14:paraId="36DF981C" w14:textId="77777777" w:rsidTr="00B56BF9">
        <w:trPr>
          <w:trHeight w:val="460"/>
        </w:trPr>
        <w:tc>
          <w:tcPr>
            <w:tcW w:w="875" w:type="pct"/>
            <w:vMerge/>
          </w:tcPr>
          <w:p w14:paraId="223B7FC5" w14:textId="77777777" w:rsidR="00B56BF9" w:rsidRPr="00B56BF9" w:rsidRDefault="00B56BF9" w:rsidP="00E35E8D">
            <w:pPr>
              <w:spacing w:after="0"/>
              <w:rPr>
                <w:rFonts w:ascii="Times New Roman" w:hAnsi="Times New Roman"/>
                <w:b/>
                <w:bCs/>
              </w:rPr>
            </w:pPr>
          </w:p>
        </w:tc>
        <w:tc>
          <w:tcPr>
            <w:tcW w:w="2331" w:type="pct"/>
          </w:tcPr>
          <w:p w14:paraId="5FA16721"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1. Паспорта, протоколы качества</w:t>
            </w:r>
          </w:p>
        </w:tc>
        <w:tc>
          <w:tcPr>
            <w:tcW w:w="567" w:type="pct"/>
          </w:tcPr>
          <w:p w14:paraId="4DFE5087" w14:textId="7505D0AE" w:rsidR="00B56BF9" w:rsidRPr="00B56BF9" w:rsidRDefault="00B56BF9" w:rsidP="00E35E8D">
            <w:pPr>
              <w:suppressAutoHyphens/>
              <w:spacing w:after="0"/>
              <w:jc w:val="center"/>
              <w:rPr>
                <w:rFonts w:ascii="Times New Roman" w:hAnsi="Times New Roman"/>
              </w:rPr>
            </w:pPr>
          </w:p>
        </w:tc>
        <w:tc>
          <w:tcPr>
            <w:tcW w:w="613" w:type="pct"/>
          </w:tcPr>
          <w:p w14:paraId="6A11CD32" w14:textId="77777777" w:rsidR="00B56BF9" w:rsidRPr="00B56BF9" w:rsidRDefault="00B56BF9" w:rsidP="00E35E8D">
            <w:pPr>
              <w:suppressAutoHyphens/>
              <w:spacing w:after="0"/>
              <w:jc w:val="both"/>
              <w:rPr>
                <w:rFonts w:ascii="Times New Roman" w:hAnsi="Times New Roman"/>
              </w:rPr>
            </w:pPr>
          </w:p>
        </w:tc>
        <w:tc>
          <w:tcPr>
            <w:tcW w:w="613" w:type="pct"/>
          </w:tcPr>
          <w:p w14:paraId="30642854" w14:textId="182BF990"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3.3</w:t>
            </w:r>
          </w:p>
          <w:p w14:paraId="02F5634B" w14:textId="5AD95B16"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tc>
      </w:tr>
      <w:tr w:rsidR="00B56BF9" w:rsidRPr="00B56BF9" w14:paraId="40481FA1" w14:textId="77777777" w:rsidTr="00B56BF9">
        <w:trPr>
          <w:trHeight w:val="270"/>
        </w:trPr>
        <w:tc>
          <w:tcPr>
            <w:tcW w:w="875" w:type="pct"/>
            <w:vMerge/>
          </w:tcPr>
          <w:p w14:paraId="3ADB44D6" w14:textId="77777777" w:rsidR="00B56BF9" w:rsidRPr="00B56BF9" w:rsidRDefault="00B56BF9" w:rsidP="00E35E8D">
            <w:pPr>
              <w:spacing w:after="0"/>
              <w:rPr>
                <w:rFonts w:ascii="Times New Roman" w:hAnsi="Times New Roman"/>
                <w:b/>
                <w:bCs/>
              </w:rPr>
            </w:pPr>
          </w:p>
        </w:tc>
        <w:tc>
          <w:tcPr>
            <w:tcW w:w="2331" w:type="pct"/>
          </w:tcPr>
          <w:p w14:paraId="08EC9758" w14:textId="77777777" w:rsidR="00B56BF9" w:rsidRPr="00B56BF9" w:rsidRDefault="00B56BF9" w:rsidP="00E35E8D">
            <w:pPr>
              <w:suppressAutoHyphens/>
              <w:spacing w:after="0"/>
              <w:jc w:val="both"/>
              <w:rPr>
                <w:rFonts w:ascii="Times New Roman" w:hAnsi="Times New Roman"/>
                <w:bCs/>
              </w:rPr>
            </w:pPr>
            <w:r w:rsidRPr="00B56BF9">
              <w:rPr>
                <w:rFonts w:ascii="Times New Roman" w:hAnsi="Times New Roman"/>
                <w:bCs/>
              </w:rPr>
              <w:t>2.Оформление протоколов качества</w:t>
            </w:r>
          </w:p>
          <w:p w14:paraId="7776B706" w14:textId="77777777" w:rsidR="00B56BF9" w:rsidRPr="00B56BF9" w:rsidRDefault="00B56BF9" w:rsidP="00E35E8D">
            <w:pPr>
              <w:suppressAutoHyphens/>
              <w:spacing w:after="0"/>
              <w:jc w:val="both"/>
              <w:rPr>
                <w:rFonts w:ascii="Times New Roman" w:hAnsi="Times New Roman"/>
                <w:b/>
              </w:rPr>
            </w:pPr>
          </w:p>
        </w:tc>
        <w:tc>
          <w:tcPr>
            <w:tcW w:w="567" w:type="pct"/>
          </w:tcPr>
          <w:p w14:paraId="205859E4" w14:textId="7B2395D9" w:rsidR="00B56BF9" w:rsidRPr="00B56BF9" w:rsidRDefault="00B56BF9" w:rsidP="00E35E8D">
            <w:pPr>
              <w:suppressAutoHyphens/>
              <w:spacing w:after="0"/>
              <w:jc w:val="center"/>
              <w:rPr>
                <w:rFonts w:ascii="Times New Roman" w:hAnsi="Times New Roman"/>
                <w:b/>
              </w:rPr>
            </w:pPr>
          </w:p>
        </w:tc>
        <w:tc>
          <w:tcPr>
            <w:tcW w:w="613" w:type="pct"/>
          </w:tcPr>
          <w:p w14:paraId="59157F88" w14:textId="77777777" w:rsidR="00B56BF9" w:rsidRPr="00B56BF9" w:rsidRDefault="00B56BF9" w:rsidP="00E35E8D">
            <w:pPr>
              <w:suppressAutoHyphens/>
              <w:spacing w:after="0"/>
              <w:jc w:val="both"/>
              <w:rPr>
                <w:rFonts w:ascii="Times New Roman" w:hAnsi="Times New Roman"/>
              </w:rPr>
            </w:pPr>
          </w:p>
        </w:tc>
        <w:tc>
          <w:tcPr>
            <w:tcW w:w="613" w:type="pct"/>
          </w:tcPr>
          <w:p w14:paraId="787D4B47" w14:textId="47F9E6BB"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79BDDF9F" w14:textId="3BDA201B"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ОК 01, </w:t>
            </w:r>
          </w:p>
          <w:p w14:paraId="0438C848" w14:textId="415A56A6" w:rsidR="00B56BF9" w:rsidRPr="00B56BF9" w:rsidRDefault="00B56BF9" w:rsidP="00E35E8D">
            <w:pPr>
              <w:suppressAutoHyphens/>
              <w:spacing w:after="0"/>
              <w:jc w:val="both"/>
              <w:rPr>
                <w:rFonts w:ascii="Times New Roman" w:hAnsi="Times New Roman"/>
              </w:rPr>
            </w:pPr>
          </w:p>
        </w:tc>
      </w:tr>
      <w:tr w:rsidR="00B56BF9" w:rsidRPr="00B56BF9" w14:paraId="61AEE981" w14:textId="77777777" w:rsidTr="00B56BF9">
        <w:trPr>
          <w:trHeight w:val="330"/>
        </w:trPr>
        <w:tc>
          <w:tcPr>
            <w:tcW w:w="875" w:type="pct"/>
            <w:vMerge/>
          </w:tcPr>
          <w:p w14:paraId="29F22B1F" w14:textId="77777777" w:rsidR="00B56BF9" w:rsidRPr="00B56BF9" w:rsidRDefault="00B56BF9" w:rsidP="00E35E8D">
            <w:pPr>
              <w:spacing w:after="0"/>
              <w:rPr>
                <w:rFonts w:ascii="Times New Roman" w:hAnsi="Times New Roman"/>
                <w:b/>
                <w:bCs/>
              </w:rPr>
            </w:pPr>
          </w:p>
        </w:tc>
        <w:tc>
          <w:tcPr>
            <w:tcW w:w="2331" w:type="pct"/>
          </w:tcPr>
          <w:p w14:paraId="4A6D109D"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b/>
                <w:bCs/>
              </w:rPr>
              <w:t>В том числе практических занятий и лабораторных работ</w:t>
            </w:r>
          </w:p>
        </w:tc>
        <w:tc>
          <w:tcPr>
            <w:tcW w:w="567" w:type="pct"/>
          </w:tcPr>
          <w:p w14:paraId="55233465" w14:textId="1F38A2BD" w:rsidR="00B56BF9" w:rsidRPr="00B56BF9" w:rsidRDefault="00B56BF9" w:rsidP="00E35E8D">
            <w:pPr>
              <w:suppressAutoHyphens/>
              <w:spacing w:after="0"/>
              <w:jc w:val="center"/>
              <w:rPr>
                <w:rFonts w:ascii="Times New Roman" w:hAnsi="Times New Roman"/>
                <w:b/>
              </w:rPr>
            </w:pPr>
          </w:p>
        </w:tc>
        <w:tc>
          <w:tcPr>
            <w:tcW w:w="613" w:type="pct"/>
          </w:tcPr>
          <w:p w14:paraId="759CF36B" w14:textId="77777777" w:rsidR="00B56BF9" w:rsidRPr="00B56BF9" w:rsidRDefault="00B56BF9" w:rsidP="00E35E8D">
            <w:pPr>
              <w:suppressAutoHyphens/>
              <w:spacing w:after="0"/>
              <w:jc w:val="both"/>
              <w:rPr>
                <w:rFonts w:ascii="Times New Roman" w:hAnsi="Times New Roman"/>
              </w:rPr>
            </w:pPr>
          </w:p>
        </w:tc>
        <w:tc>
          <w:tcPr>
            <w:tcW w:w="613" w:type="pct"/>
          </w:tcPr>
          <w:p w14:paraId="429DECF8" w14:textId="28CA57F4" w:rsidR="00B56BF9" w:rsidRPr="00B56BF9" w:rsidRDefault="00B56BF9" w:rsidP="00E35E8D">
            <w:pPr>
              <w:suppressAutoHyphens/>
              <w:spacing w:after="0"/>
              <w:jc w:val="both"/>
              <w:rPr>
                <w:rFonts w:ascii="Times New Roman" w:hAnsi="Times New Roman"/>
              </w:rPr>
            </w:pPr>
          </w:p>
        </w:tc>
      </w:tr>
      <w:tr w:rsidR="00B56BF9" w:rsidRPr="00B56BF9" w14:paraId="5284815D" w14:textId="77777777" w:rsidTr="00B56BF9">
        <w:trPr>
          <w:trHeight w:val="150"/>
        </w:trPr>
        <w:tc>
          <w:tcPr>
            <w:tcW w:w="875" w:type="pct"/>
            <w:vMerge/>
          </w:tcPr>
          <w:p w14:paraId="0E40DFEB" w14:textId="77777777" w:rsidR="00B56BF9" w:rsidRPr="00B56BF9" w:rsidRDefault="00B56BF9" w:rsidP="00E35E8D">
            <w:pPr>
              <w:spacing w:after="0"/>
              <w:rPr>
                <w:rFonts w:ascii="Times New Roman" w:hAnsi="Times New Roman"/>
                <w:b/>
                <w:bCs/>
              </w:rPr>
            </w:pPr>
          </w:p>
        </w:tc>
        <w:tc>
          <w:tcPr>
            <w:tcW w:w="2331" w:type="pct"/>
          </w:tcPr>
          <w:p w14:paraId="69DAFCFB"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33 «Занесений значений в журнал испытаний»</w:t>
            </w:r>
          </w:p>
        </w:tc>
        <w:tc>
          <w:tcPr>
            <w:tcW w:w="567" w:type="pct"/>
          </w:tcPr>
          <w:p w14:paraId="11281562" w14:textId="5AC7FEB5" w:rsidR="00B56BF9" w:rsidRPr="00B56BF9" w:rsidRDefault="00B56BF9" w:rsidP="00E35E8D">
            <w:pPr>
              <w:suppressAutoHyphens/>
              <w:spacing w:after="0"/>
              <w:jc w:val="center"/>
              <w:rPr>
                <w:rFonts w:ascii="Times New Roman" w:hAnsi="Times New Roman"/>
                <w:b/>
              </w:rPr>
            </w:pPr>
          </w:p>
        </w:tc>
        <w:tc>
          <w:tcPr>
            <w:tcW w:w="613" w:type="pct"/>
          </w:tcPr>
          <w:p w14:paraId="48A4F9DF" w14:textId="77777777" w:rsidR="00B56BF9" w:rsidRPr="00B56BF9" w:rsidRDefault="00B56BF9" w:rsidP="00E35E8D">
            <w:pPr>
              <w:suppressAutoHyphens/>
              <w:spacing w:after="0"/>
              <w:jc w:val="both"/>
              <w:rPr>
                <w:rFonts w:ascii="Times New Roman" w:hAnsi="Times New Roman"/>
              </w:rPr>
            </w:pPr>
          </w:p>
        </w:tc>
        <w:tc>
          <w:tcPr>
            <w:tcW w:w="613" w:type="pct"/>
          </w:tcPr>
          <w:p w14:paraId="49C90F2B" w14:textId="21335086"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ПК3.2</w:t>
            </w:r>
          </w:p>
          <w:p w14:paraId="06E44E01" w14:textId="27C4BB83"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tc>
      </w:tr>
      <w:tr w:rsidR="00B56BF9" w:rsidRPr="00B56BF9" w14:paraId="63C38AA6" w14:textId="77777777" w:rsidTr="00B56BF9">
        <w:trPr>
          <w:trHeight w:val="180"/>
        </w:trPr>
        <w:tc>
          <w:tcPr>
            <w:tcW w:w="875" w:type="pct"/>
            <w:vMerge/>
          </w:tcPr>
          <w:p w14:paraId="4063B3E3" w14:textId="77777777" w:rsidR="00B56BF9" w:rsidRPr="00B56BF9" w:rsidRDefault="00B56BF9" w:rsidP="00E35E8D">
            <w:pPr>
              <w:spacing w:after="0"/>
              <w:rPr>
                <w:rFonts w:ascii="Times New Roman" w:hAnsi="Times New Roman"/>
                <w:b/>
                <w:bCs/>
              </w:rPr>
            </w:pPr>
          </w:p>
        </w:tc>
        <w:tc>
          <w:tcPr>
            <w:tcW w:w="2331" w:type="pct"/>
          </w:tcPr>
          <w:p w14:paraId="4BF8E2E8"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34 «Упаковка продукции»</w:t>
            </w:r>
          </w:p>
        </w:tc>
        <w:tc>
          <w:tcPr>
            <w:tcW w:w="567" w:type="pct"/>
          </w:tcPr>
          <w:p w14:paraId="2625B726" w14:textId="45833B9F" w:rsidR="00B56BF9" w:rsidRPr="00B56BF9" w:rsidRDefault="00B56BF9" w:rsidP="00E35E8D">
            <w:pPr>
              <w:suppressAutoHyphens/>
              <w:spacing w:after="0"/>
              <w:jc w:val="center"/>
              <w:rPr>
                <w:rFonts w:ascii="Times New Roman" w:hAnsi="Times New Roman"/>
                <w:b/>
              </w:rPr>
            </w:pPr>
          </w:p>
        </w:tc>
        <w:tc>
          <w:tcPr>
            <w:tcW w:w="613" w:type="pct"/>
          </w:tcPr>
          <w:p w14:paraId="7875EF13" w14:textId="77777777" w:rsidR="00B56BF9" w:rsidRPr="00B56BF9" w:rsidRDefault="00B56BF9" w:rsidP="00E35E8D">
            <w:pPr>
              <w:suppressAutoHyphens/>
              <w:spacing w:after="0"/>
              <w:jc w:val="both"/>
              <w:rPr>
                <w:rFonts w:ascii="Times New Roman" w:hAnsi="Times New Roman"/>
              </w:rPr>
            </w:pPr>
          </w:p>
        </w:tc>
        <w:tc>
          <w:tcPr>
            <w:tcW w:w="613" w:type="pct"/>
          </w:tcPr>
          <w:p w14:paraId="0FEFF09E" w14:textId="7C12CE01"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3.1 </w:t>
            </w:r>
          </w:p>
          <w:p w14:paraId="176EF993" w14:textId="7B6DDCB9"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tc>
      </w:tr>
      <w:tr w:rsidR="00B56BF9" w:rsidRPr="00B56BF9" w14:paraId="20D855D1" w14:textId="77777777" w:rsidTr="00B56BF9">
        <w:trPr>
          <w:trHeight w:val="240"/>
        </w:trPr>
        <w:tc>
          <w:tcPr>
            <w:tcW w:w="875" w:type="pct"/>
            <w:vMerge/>
          </w:tcPr>
          <w:p w14:paraId="5FAAE55C" w14:textId="77777777" w:rsidR="00B56BF9" w:rsidRPr="00B56BF9" w:rsidRDefault="00B56BF9" w:rsidP="00E35E8D">
            <w:pPr>
              <w:spacing w:after="0"/>
              <w:rPr>
                <w:rFonts w:ascii="Times New Roman" w:hAnsi="Times New Roman"/>
                <w:b/>
                <w:bCs/>
              </w:rPr>
            </w:pPr>
          </w:p>
        </w:tc>
        <w:tc>
          <w:tcPr>
            <w:tcW w:w="2331" w:type="pct"/>
          </w:tcPr>
          <w:p w14:paraId="3A2DD935"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35 «Обработка результатов испытаний»</w:t>
            </w:r>
          </w:p>
        </w:tc>
        <w:tc>
          <w:tcPr>
            <w:tcW w:w="567" w:type="pct"/>
          </w:tcPr>
          <w:p w14:paraId="0BF2977B" w14:textId="569322BE" w:rsidR="00B56BF9" w:rsidRPr="00B56BF9" w:rsidRDefault="00B56BF9" w:rsidP="00E35E8D">
            <w:pPr>
              <w:suppressAutoHyphens/>
              <w:spacing w:after="0"/>
              <w:jc w:val="center"/>
              <w:rPr>
                <w:rFonts w:ascii="Times New Roman" w:hAnsi="Times New Roman"/>
                <w:b/>
              </w:rPr>
            </w:pPr>
          </w:p>
        </w:tc>
        <w:tc>
          <w:tcPr>
            <w:tcW w:w="613" w:type="pct"/>
          </w:tcPr>
          <w:p w14:paraId="419E5359" w14:textId="77777777" w:rsidR="00B56BF9" w:rsidRPr="00B56BF9" w:rsidRDefault="00B56BF9" w:rsidP="00E35E8D">
            <w:pPr>
              <w:suppressAutoHyphens/>
              <w:spacing w:after="0"/>
              <w:jc w:val="both"/>
              <w:rPr>
                <w:rFonts w:ascii="Times New Roman" w:hAnsi="Times New Roman"/>
              </w:rPr>
            </w:pPr>
          </w:p>
        </w:tc>
        <w:tc>
          <w:tcPr>
            <w:tcW w:w="613" w:type="pct"/>
          </w:tcPr>
          <w:p w14:paraId="74A9F943" w14:textId="5F61AFB3"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3.2</w:t>
            </w:r>
          </w:p>
          <w:p w14:paraId="377D14E7" w14:textId="7B562334"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 ОК 01</w:t>
            </w:r>
          </w:p>
        </w:tc>
      </w:tr>
      <w:tr w:rsidR="00B56BF9" w:rsidRPr="00B56BF9" w14:paraId="62FFA646" w14:textId="77777777" w:rsidTr="00B56BF9">
        <w:trPr>
          <w:trHeight w:val="460"/>
        </w:trPr>
        <w:tc>
          <w:tcPr>
            <w:tcW w:w="875" w:type="pct"/>
            <w:vMerge/>
          </w:tcPr>
          <w:p w14:paraId="2660FCE2" w14:textId="77777777" w:rsidR="00B56BF9" w:rsidRPr="00B56BF9" w:rsidRDefault="00B56BF9" w:rsidP="00E35E8D">
            <w:pPr>
              <w:spacing w:after="0"/>
              <w:rPr>
                <w:rFonts w:ascii="Times New Roman" w:hAnsi="Times New Roman"/>
                <w:b/>
                <w:bCs/>
              </w:rPr>
            </w:pPr>
          </w:p>
        </w:tc>
        <w:tc>
          <w:tcPr>
            <w:tcW w:w="2331" w:type="pct"/>
          </w:tcPr>
          <w:p w14:paraId="71D2284A"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36 «Оформление документов при приемосдаточных испытаниях»</w:t>
            </w:r>
          </w:p>
        </w:tc>
        <w:tc>
          <w:tcPr>
            <w:tcW w:w="567" w:type="pct"/>
          </w:tcPr>
          <w:p w14:paraId="266095F2" w14:textId="65A8C703" w:rsidR="00B56BF9" w:rsidRPr="00B56BF9" w:rsidRDefault="00B56BF9" w:rsidP="00E35E8D">
            <w:pPr>
              <w:suppressAutoHyphens/>
              <w:spacing w:after="0"/>
              <w:jc w:val="center"/>
              <w:rPr>
                <w:rFonts w:ascii="Times New Roman" w:hAnsi="Times New Roman"/>
              </w:rPr>
            </w:pPr>
          </w:p>
        </w:tc>
        <w:tc>
          <w:tcPr>
            <w:tcW w:w="613" w:type="pct"/>
          </w:tcPr>
          <w:p w14:paraId="2C6123C1" w14:textId="77777777" w:rsidR="00B56BF9" w:rsidRPr="00B56BF9" w:rsidRDefault="00B56BF9" w:rsidP="00E35E8D">
            <w:pPr>
              <w:suppressAutoHyphens/>
              <w:spacing w:after="0"/>
              <w:jc w:val="both"/>
              <w:rPr>
                <w:rFonts w:ascii="Times New Roman" w:hAnsi="Times New Roman"/>
              </w:rPr>
            </w:pPr>
          </w:p>
        </w:tc>
        <w:tc>
          <w:tcPr>
            <w:tcW w:w="613" w:type="pct"/>
          </w:tcPr>
          <w:p w14:paraId="62653084" w14:textId="5C6AB659"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ПК3</w:t>
            </w:r>
          </w:p>
          <w:p w14:paraId="1563B830" w14:textId="750503AB"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 1</w:t>
            </w:r>
          </w:p>
        </w:tc>
      </w:tr>
      <w:tr w:rsidR="00B56BF9" w:rsidRPr="00B56BF9" w14:paraId="08F77BEE" w14:textId="77777777" w:rsidTr="00B56BF9">
        <w:trPr>
          <w:trHeight w:val="460"/>
        </w:trPr>
        <w:tc>
          <w:tcPr>
            <w:tcW w:w="875" w:type="pct"/>
            <w:vMerge w:val="restart"/>
          </w:tcPr>
          <w:p w14:paraId="049AA93E"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Тема 1.17 Стандарты в системе качества </w:t>
            </w:r>
          </w:p>
        </w:tc>
        <w:tc>
          <w:tcPr>
            <w:tcW w:w="2331" w:type="pct"/>
          </w:tcPr>
          <w:p w14:paraId="3C5B72E2" w14:textId="77777777" w:rsidR="00B56BF9" w:rsidRPr="00B56BF9" w:rsidRDefault="00B56BF9" w:rsidP="00E35E8D">
            <w:pPr>
              <w:suppressAutoHyphens/>
              <w:spacing w:after="0"/>
              <w:rPr>
                <w:rFonts w:ascii="Times New Roman" w:hAnsi="Times New Roman"/>
              </w:rPr>
            </w:pPr>
            <w:r w:rsidRPr="00B56BF9">
              <w:rPr>
                <w:rFonts w:ascii="Times New Roman" w:hAnsi="Times New Roman"/>
                <w:b/>
              </w:rPr>
              <w:t>Содержание</w:t>
            </w:r>
          </w:p>
        </w:tc>
        <w:tc>
          <w:tcPr>
            <w:tcW w:w="567" w:type="pct"/>
          </w:tcPr>
          <w:p w14:paraId="1B532D42" w14:textId="16E79ED3" w:rsidR="00B56BF9" w:rsidRPr="00B56BF9" w:rsidRDefault="00B56BF9" w:rsidP="00E35E8D">
            <w:pPr>
              <w:suppressAutoHyphens/>
              <w:spacing w:after="0"/>
              <w:jc w:val="center"/>
              <w:rPr>
                <w:rFonts w:ascii="Times New Roman" w:hAnsi="Times New Roman"/>
                <w:b/>
              </w:rPr>
            </w:pPr>
          </w:p>
        </w:tc>
        <w:tc>
          <w:tcPr>
            <w:tcW w:w="613" w:type="pct"/>
          </w:tcPr>
          <w:p w14:paraId="545660C0" w14:textId="77777777" w:rsidR="00B56BF9" w:rsidRPr="00B56BF9" w:rsidRDefault="00B56BF9" w:rsidP="00E35E8D">
            <w:pPr>
              <w:suppressAutoHyphens/>
              <w:spacing w:after="0"/>
              <w:jc w:val="both"/>
              <w:rPr>
                <w:rFonts w:ascii="Times New Roman" w:hAnsi="Times New Roman"/>
              </w:rPr>
            </w:pPr>
          </w:p>
        </w:tc>
        <w:tc>
          <w:tcPr>
            <w:tcW w:w="613" w:type="pct"/>
          </w:tcPr>
          <w:p w14:paraId="60FBF8B1" w14:textId="25A55FBB" w:rsidR="00B56BF9" w:rsidRPr="00B56BF9" w:rsidRDefault="00B56BF9" w:rsidP="00E35E8D">
            <w:pPr>
              <w:suppressAutoHyphens/>
              <w:spacing w:after="0"/>
              <w:jc w:val="both"/>
              <w:rPr>
                <w:rFonts w:ascii="Times New Roman" w:hAnsi="Times New Roman"/>
              </w:rPr>
            </w:pPr>
          </w:p>
        </w:tc>
      </w:tr>
      <w:tr w:rsidR="00B56BF9" w:rsidRPr="00B56BF9" w14:paraId="355B427D" w14:textId="77777777" w:rsidTr="00B56BF9">
        <w:trPr>
          <w:trHeight w:val="460"/>
        </w:trPr>
        <w:tc>
          <w:tcPr>
            <w:tcW w:w="875" w:type="pct"/>
            <w:vMerge/>
          </w:tcPr>
          <w:p w14:paraId="195A042C" w14:textId="77777777" w:rsidR="00B56BF9" w:rsidRPr="00B56BF9" w:rsidRDefault="00B56BF9" w:rsidP="00E35E8D">
            <w:pPr>
              <w:spacing w:after="0"/>
              <w:rPr>
                <w:rFonts w:ascii="Times New Roman" w:hAnsi="Times New Roman"/>
                <w:b/>
                <w:bCs/>
              </w:rPr>
            </w:pPr>
          </w:p>
        </w:tc>
        <w:tc>
          <w:tcPr>
            <w:tcW w:w="2331" w:type="pct"/>
          </w:tcPr>
          <w:p w14:paraId="2D5ED3FE"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 xml:space="preserve">1. </w:t>
            </w:r>
            <w:proofErr w:type="spellStart"/>
            <w:r w:rsidRPr="00B56BF9">
              <w:rPr>
                <w:rFonts w:ascii="Times New Roman" w:hAnsi="Times New Roman"/>
              </w:rPr>
              <w:t>Российсские</w:t>
            </w:r>
            <w:proofErr w:type="spellEnd"/>
            <w:r w:rsidRPr="00B56BF9">
              <w:rPr>
                <w:rFonts w:ascii="Times New Roman" w:hAnsi="Times New Roman"/>
              </w:rPr>
              <w:t xml:space="preserve"> стандарты в системе качества </w:t>
            </w:r>
          </w:p>
        </w:tc>
        <w:tc>
          <w:tcPr>
            <w:tcW w:w="567" w:type="pct"/>
          </w:tcPr>
          <w:p w14:paraId="29F7801B" w14:textId="4EC4CB3C" w:rsidR="00B56BF9" w:rsidRPr="00B56BF9" w:rsidRDefault="00B56BF9" w:rsidP="00E35E8D">
            <w:pPr>
              <w:suppressAutoHyphens/>
              <w:spacing w:after="0"/>
              <w:jc w:val="center"/>
              <w:rPr>
                <w:rFonts w:ascii="Times New Roman" w:hAnsi="Times New Roman"/>
              </w:rPr>
            </w:pPr>
          </w:p>
        </w:tc>
        <w:tc>
          <w:tcPr>
            <w:tcW w:w="613" w:type="pct"/>
          </w:tcPr>
          <w:p w14:paraId="42E11D49" w14:textId="77777777" w:rsidR="00B56BF9" w:rsidRPr="00B56BF9" w:rsidRDefault="00B56BF9" w:rsidP="00E35E8D">
            <w:pPr>
              <w:suppressAutoHyphens/>
              <w:spacing w:after="0"/>
              <w:jc w:val="both"/>
              <w:rPr>
                <w:rFonts w:ascii="Times New Roman" w:hAnsi="Times New Roman"/>
              </w:rPr>
            </w:pPr>
          </w:p>
        </w:tc>
        <w:tc>
          <w:tcPr>
            <w:tcW w:w="613" w:type="pct"/>
          </w:tcPr>
          <w:p w14:paraId="16FA5491" w14:textId="10CA7B19"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3.3</w:t>
            </w:r>
          </w:p>
          <w:p w14:paraId="0855799E" w14:textId="7432BD12"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1</w:t>
            </w:r>
          </w:p>
        </w:tc>
      </w:tr>
      <w:tr w:rsidR="00B56BF9" w:rsidRPr="00B56BF9" w14:paraId="09867CE9" w14:textId="77777777" w:rsidTr="00B56BF9">
        <w:trPr>
          <w:trHeight w:val="270"/>
        </w:trPr>
        <w:tc>
          <w:tcPr>
            <w:tcW w:w="875" w:type="pct"/>
            <w:vMerge/>
          </w:tcPr>
          <w:p w14:paraId="09127567" w14:textId="77777777" w:rsidR="00B56BF9" w:rsidRPr="00B56BF9" w:rsidRDefault="00B56BF9" w:rsidP="00E35E8D">
            <w:pPr>
              <w:spacing w:after="0"/>
              <w:rPr>
                <w:rFonts w:ascii="Times New Roman" w:hAnsi="Times New Roman"/>
                <w:b/>
                <w:bCs/>
              </w:rPr>
            </w:pPr>
          </w:p>
        </w:tc>
        <w:tc>
          <w:tcPr>
            <w:tcW w:w="2331" w:type="pct"/>
          </w:tcPr>
          <w:p w14:paraId="242EA88B" w14:textId="77777777" w:rsidR="00B56BF9" w:rsidRPr="00B56BF9" w:rsidRDefault="00B56BF9" w:rsidP="00E35E8D">
            <w:pPr>
              <w:suppressAutoHyphens/>
              <w:spacing w:after="0"/>
              <w:jc w:val="both"/>
              <w:rPr>
                <w:rFonts w:ascii="Times New Roman" w:hAnsi="Times New Roman"/>
              </w:rPr>
            </w:pPr>
            <w:r w:rsidRPr="00B56BF9">
              <w:rPr>
                <w:rFonts w:ascii="Times New Roman" w:hAnsi="Times New Roman"/>
                <w:bCs/>
              </w:rPr>
              <w:t>2.Мировые стандарты систем качества</w:t>
            </w:r>
          </w:p>
        </w:tc>
        <w:tc>
          <w:tcPr>
            <w:tcW w:w="567" w:type="pct"/>
          </w:tcPr>
          <w:p w14:paraId="2D0491D9" w14:textId="6EB59AAE" w:rsidR="00B56BF9" w:rsidRPr="00B56BF9" w:rsidRDefault="00B56BF9" w:rsidP="00E35E8D">
            <w:pPr>
              <w:suppressAutoHyphens/>
              <w:spacing w:after="0"/>
              <w:jc w:val="center"/>
              <w:rPr>
                <w:rFonts w:ascii="Times New Roman" w:hAnsi="Times New Roman"/>
                <w:b/>
              </w:rPr>
            </w:pPr>
          </w:p>
        </w:tc>
        <w:tc>
          <w:tcPr>
            <w:tcW w:w="613" w:type="pct"/>
          </w:tcPr>
          <w:p w14:paraId="5561E562" w14:textId="77777777" w:rsidR="00B56BF9" w:rsidRPr="00B56BF9" w:rsidRDefault="00B56BF9" w:rsidP="00E35E8D">
            <w:pPr>
              <w:suppressAutoHyphens/>
              <w:spacing w:after="0"/>
              <w:jc w:val="both"/>
              <w:rPr>
                <w:rFonts w:ascii="Times New Roman" w:hAnsi="Times New Roman"/>
              </w:rPr>
            </w:pPr>
          </w:p>
        </w:tc>
        <w:tc>
          <w:tcPr>
            <w:tcW w:w="613" w:type="pct"/>
          </w:tcPr>
          <w:p w14:paraId="235BF1E6" w14:textId="512D63FE"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3.3</w:t>
            </w:r>
          </w:p>
          <w:p w14:paraId="706D6888" w14:textId="4C992366"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tc>
      </w:tr>
      <w:tr w:rsidR="00B56BF9" w:rsidRPr="00B56BF9" w14:paraId="5DF37DB1" w14:textId="77777777" w:rsidTr="00B56BF9">
        <w:trPr>
          <w:trHeight w:val="210"/>
        </w:trPr>
        <w:tc>
          <w:tcPr>
            <w:tcW w:w="875" w:type="pct"/>
            <w:vMerge/>
          </w:tcPr>
          <w:p w14:paraId="0772A554" w14:textId="77777777" w:rsidR="00B56BF9" w:rsidRPr="00B56BF9" w:rsidRDefault="00B56BF9" w:rsidP="00E35E8D">
            <w:pPr>
              <w:spacing w:after="0"/>
              <w:rPr>
                <w:rFonts w:ascii="Times New Roman" w:hAnsi="Times New Roman"/>
                <w:b/>
                <w:bCs/>
              </w:rPr>
            </w:pPr>
          </w:p>
        </w:tc>
        <w:tc>
          <w:tcPr>
            <w:tcW w:w="2331" w:type="pct"/>
          </w:tcPr>
          <w:p w14:paraId="543D4136"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b/>
                <w:bCs/>
              </w:rPr>
              <w:t>В том числе практических занятий и лабораторных работ</w:t>
            </w:r>
          </w:p>
        </w:tc>
        <w:tc>
          <w:tcPr>
            <w:tcW w:w="567" w:type="pct"/>
          </w:tcPr>
          <w:p w14:paraId="4CFB8936" w14:textId="47FBF5E7" w:rsidR="00B56BF9" w:rsidRPr="00B56BF9" w:rsidRDefault="00B56BF9" w:rsidP="00E35E8D">
            <w:pPr>
              <w:suppressAutoHyphens/>
              <w:spacing w:after="0"/>
              <w:jc w:val="center"/>
              <w:rPr>
                <w:rFonts w:ascii="Times New Roman" w:hAnsi="Times New Roman"/>
                <w:b/>
              </w:rPr>
            </w:pPr>
          </w:p>
        </w:tc>
        <w:tc>
          <w:tcPr>
            <w:tcW w:w="613" w:type="pct"/>
          </w:tcPr>
          <w:p w14:paraId="36314969" w14:textId="77777777" w:rsidR="00B56BF9" w:rsidRPr="00B56BF9" w:rsidRDefault="00B56BF9" w:rsidP="00E35E8D">
            <w:pPr>
              <w:suppressAutoHyphens/>
              <w:spacing w:after="0"/>
              <w:jc w:val="both"/>
              <w:rPr>
                <w:rFonts w:ascii="Times New Roman" w:hAnsi="Times New Roman"/>
              </w:rPr>
            </w:pPr>
          </w:p>
        </w:tc>
        <w:tc>
          <w:tcPr>
            <w:tcW w:w="613" w:type="pct"/>
          </w:tcPr>
          <w:p w14:paraId="68CBB93A" w14:textId="27A9BFD6" w:rsidR="00B56BF9" w:rsidRPr="00B56BF9" w:rsidRDefault="00B56BF9" w:rsidP="00E35E8D">
            <w:pPr>
              <w:suppressAutoHyphens/>
              <w:spacing w:after="0"/>
              <w:jc w:val="both"/>
              <w:rPr>
                <w:rFonts w:ascii="Times New Roman" w:hAnsi="Times New Roman"/>
              </w:rPr>
            </w:pPr>
          </w:p>
        </w:tc>
      </w:tr>
      <w:tr w:rsidR="00B56BF9" w:rsidRPr="00B56BF9" w14:paraId="472C466D" w14:textId="77777777" w:rsidTr="00B56BF9">
        <w:trPr>
          <w:trHeight w:val="176"/>
        </w:trPr>
        <w:tc>
          <w:tcPr>
            <w:tcW w:w="875" w:type="pct"/>
            <w:vMerge/>
          </w:tcPr>
          <w:p w14:paraId="6129CB63" w14:textId="77777777" w:rsidR="00B56BF9" w:rsidRPr="00B56BF9" w:rsidRDefault="00B56BF9" w:rsidP="00E35E8D">
            <w:pPr>
              <w:spacing w:after="0"/>
              <w:rPr>
                <w:rFonts w:ascii="Times New Roman" w:hAnsi="Times New Roman"/>
                <w:b/>
                <w:bCs/>
              </w:rPr>
            </w:pPr>
          </w:p>
        </w:tc>
        <w:tc>
          <w:tcPr>
            <w:tcW w:w="2331" w:type="pct"/>
          </w:tcPr>
          <w:p w14:paraId="1B6C77DF"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37 «Стандарты качества кабельной продукции»</w:t>
            </w:r>
          </w:p>
        </w:tc>
        <w:tc>
          <w:tcPr>
            <w:tcW w:w="567" w:type="pct"/>
          </w:tcPr>
          <w:p w14:paraId="2B3F76DC" w14:textId="28157FF4" w:rsidR="00B56BF9" w:rsidRPr="00B56BF9" w:rsidRDefault="00B56BF9" w:rsidP="00E35E8D">
            <w:pPr>
              <w:suppressAutoHyphens/>
              <w:spacing w:after="0"/>
              <w:jc w:val="center"/>
              <w:rPr>
                <w:rFonts w:ascii="Times New Roman" w:hAnsi="Times New Roman"/>
                <w:b/>
              </w:rPr>
            </w:pPr>
          </w:p>
        </w:tc>
        <w:tc>
          <w:tcPr>
            <w:tcW w:w="613" w:type="pct"/>
          </w:tcPr>
          <w:p w14:paraId="1ABFB669" w14:textId="77777777" w:rsidR="00B56BF9" w:rsidRPr="00B56BF9" w:rsidRDefault="00B56BF9" w:rsidP="00E35E8D">
            <w:pPr>
              <w:suppressAutoHyphens/>
              <w:spacing w:after="0"/>
              <w:jc w:val="both"/>
              <w:rPr>
                <w:rFonts w:ascii="Times New Roman" w:hAnsi="Times New Roman"/>
              </w:rPr>
            </w:pPr>
          </w:p>
        </w:tc>
        <w:tc>
          <w:tcPr>
            <w:tcW w:w="613" w:type="pct"/>
          </w:tcPr>
          <w:p w14:paraId="3CBFAF63" w14:textId="1BDA24BA"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3.3</w:t>
            </w:r>
          </w:p>
          <w:p w14:paraId="57357286" w14:textId="02BC330F"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tc>
      </w:tr>
      <w:tr w:rsidR="00B56BF9" w:rsidRPr="00B56BF9" w14:paraId="79FB46C2" w14:textId="77777777" w:rsidTr="00B56BF9">
        <w:trPr>
          <w:trHeight w:val="300"/>
        </w:trPr>
        <w:tc>
          <w:tcPr>
            <w:tcW w:w="875" w:type="pct"/>
            <w:vMerge/>
          </w:tcPr>
          <w:p w14:paraId="0896A2FC" w14:textId="77777777" w:rsidR="00B56BF9" w:rsidRPr="00B56BF9" w:rsidRDefault="00B56BF9" w:rsidP="00E35E8D">
            <w:pPr>
              <w:spacing w:after="0"/>
              <w:rPr>
                <w:rFonts w:ascii="Times New Roman" w:hAnsi="Times New Roman"/>
                <w:b/>
                <w:bCs/>
              </w:rPr>
            </w:pPr>
          </w:p>
        </w:tc>
        <w:tc>
          <w:tcPr>
            <w:tcW w:w="2331" w:type="pct"/>
          </w:tcPr>
          <w:p w14:paraId="15F759CB"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38 «</w:t>
            </w:r>
            <w:proofErr w:type="gramStart"/>
            <w:r w:rsidRPr="00B56BF9">
              <w:rPr>
                <w:rFonts w:ascii="Times New Roman" w:hAnsi="Times New Roman"/>
              </w:rPr>
              <w:t>Разделка  силовых</w:t>
            </w:r>
            <w:proofErr w:type="gramEnd"/>
            <w:r w:rsidRPr="00B56BF9">
              <w:rPr>
                <w:rFonts w:ascii="Times New Roman" w:hAnsi="Times New Roman"/>
              </w:rPr>
              <w:t xml:space="preserve"> кабелей»</w:t>
            </w:r>
          </w:p>
        </w:tc>
        <w:tc>
          <w:tcPr>
            <w:tcW w:w="567" w:type="pct"/>
          </w:tcPr>
          <w:p w14:paraId="4D3C75B8" w14:textId="5BDA6FBB" w:rsidR="00B56BF9" w:rsidRPr="00B56BF9" w:rsidRDefault="00B56BF9" w:rsidP="00E35E8D">
            <w:pPr>
              <w:suppressAutoHyphens/>
              <w:spacing w:after="0"/>
              <w:jc w:val="center"/>
              <w:rPr>
                <w:rFonts w:ascii="Times New Roman" w:hAnsi="Times New Roman"/>
                <w:b/>
              </w:rPr>
            </w:pPr>
          </w:p>
        </w:tc>
        <w:tc>
          <w:tcPr>
            <w:tcW w:w="613" w:type="pct"/>
          </w:tcPr>
          <w:p w14:paraId="00F95CE3" w14:textId="77777777" w:rsidR="00B56BF9" w:rsidRPr="00B56BF9" w:rsidRDefault="00B56BF9" w:rsidP="00E35E8D">
            <w:pPr>
              <w:suppressAutoHyphens/>
              <w:spacing w:after="0"/>
              <w:jc w:val="both"/>
              <w:rPr>
                <w:rFonts w:ascii="Times New Roman" w:hAnsi="Times New Roman"/>
              </w:rPr>
            </w:pPr>
          </w:p>
        </w:tc>
        <w:tc>
          <w:tcPr>
            <w:tcW w:w="613" w:type="pct"/>
          </w:tcPr>
          <w:p w14:paraId="237CFDCB" w14:textId="47C58E85"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3.2 </w:t>
            </w:r>
          </w:p>
          <w:p w14:paraId="4C194CC5" w14:textId="78A328B8" w:rsidR="00B56BF9" w:rsidRPr="00B56BF9" w:rsidRDefault="00B56BF9" w:rsidP="000E751D">
            <w:pPr>
              <w:suppressAutoHyphens/>
              <w:spacing w:after="0"/>
              <w:jc w:val="both"/>
              <w:rPr>
                <w:rFonts w:ascii="Times New Roman" w:hAnsi="Times New Roman"/>
              </w:rPr>
            </w:pPr>
            <w:r w:rsidRPr="00B56BF9">
              <w:rPr>
                <w:rFonts w:ascii="Times New Roman" w:hAnsi="Times New Roman"/>
              </w:rPr>
              <w:t>ОК 01</w:t>
            </w:r>
          </w:p>
        </w:tc>
      </w:tr>
      <w:tr w:rsidR="00B56BF9" w:rsidRPr="00B56BF9" w14:paraId="4555859F" w14:textId="77777777" w:rsidTr="00B56BF9">
        <w:trPr>
          <w:trHeight w:val="270"/>
        </w:trPr>
        <w:tc>
          <w:tcPr>
            <w:tcW w:w="875" w:type="pct"/>
            <w:vMerge/>
          </w:tcPr>
          <w:p w14:paraId="37D67C7C" w14:textId="77777777" w:rsidR="00B56BF9" w:rsidRPr="00B56BF9" w:rsidRDefault="00B56BF9" w:rsidP="00E35E8D">
            <w:pPr>
              <w:spacing w:after="0"/>
              <w:rPr>
                <w:rFonts w:ascii="Times New Roman" w:hAnsi="Times New Roman"/>
                <w:b/>
                <w:bCs/>
              </w:rPr>
            </w:pPr>
          </w:p>
        </w:tc>
        <w:tc>
          <w:tcPr>
            <w:tcW w:w="2331" w:type="pct"/>
          </w:tcPr>
          <w:p w14:paraId="3A726C33"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39 «Разделка кабелей связи»</w:t>
            </w:r>
          </w:p>
        </w:tc>
        <w:tc>
          <w:tcPr>
            <w:tcW w:w="567" w:type="pct"/>
          </w:tcPr>
          <w:p w14:paraId="52ADC17C" w14:textId="65FD4CB2" w:rsidR="00B56BF9" w:rsidRPr="00B56BF9" w:rsidRDefault="00B56BF9" w:rsidP="00E35E8D">
            <w:pPr>
              <w:suppressAutoHyphens/>
              <w:spacing w:after="0"/>
              <w:jc w:val="center"/>
              <w:rPr>
                <w:rFonts w:ascii="Times New Roman" w:hAnsi="Times New Roman"/>
                <w:b/>
              </w:rPr>
            </w:pPr>
          </w:p>
        </w:tc>
        <w:tc>
          <w:tcPr>
            <w:tcW w:w="613" w:type="pct"/>
          </w:tcPr>
          <w:p w14:paraId="694DFA23" w14:textId="77777777" w:rsidR="00B56BF9" w:rsidRPr="00B56BF9" w:rsidRDefault="00B56BF9" w:rsidP="00E35E8D">
            <w:pPr>
              <w:suppressAutoHyphens/>
              <w:spacing w:after="0"/>
              <w:jc w:val="both"/>
              <w:rPr>
                <w:rFonts w:ascii="Times New Roman" w:hAnsi="Times New Roman"/>
              </w:rPr>
            </w:pPr>
          </w:p>
        </w:tc>
        <w:tc>
          <w:tcPr>
            <w:tcW w:w="613" w:type="pct"/>
          </w:tcPr>
          <w:p w14:paraId="6EE48D88" w14:textId="796D1866"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 3.2 </w:t>
            </w:r>
          </w:p>
          <w:p w14:paraId="69F712B2" w14:textId="4CAFF215" w:rsidR="00B56BF9" w:rsidRPr="00B56BF9" w:rsidRDefault="00B56BF9" w:rsidP="00E35E8D">
            <w:pPr>
              <w:suppressAutoHyphens/>
              <w:spacing w:after="0"/>
              <w:jc w:val="both"/>
              <w:rPr>
                <w:rFonts w:ascii="Times New Roman" w:hAnsi="Times New Roman"/>
              </w:rPr>
            </w:pPr>
          </w:p>
        </w:tc>
      </w:tr>
      <w:tr w:rsidR="00B56BF9" w:rsidRPr="00B56BF9" w14:paraId="4CE77F3E" w14:textId="77777777" w:rsidTr="00B56BF9">
        <w:trPr>
          <w:trHeight w:val="240"/>
        </w:trPr>
        <w:tc>
          <w:tcPr>
            <w:tcW w:w="875" w:type="pct"/>
            <w:vMerge/>
          </w:tcPr>
          <w:p w14:paraId="7CF3F84E" w14:textId="77777777" w:rsidR="00B56BF9" w:rsidRPr="00B56BF9" w:rsidRDefault="00B56BF9" w:rsidP="00E35E8D">
            <w:pPr>
              <w:spacing w:after="0"/>
              <w:rPr>
                <w:rFonts w:ascii="Times New Roman" w:hAnsi="Times New Roman"/>
                <w:b/>
                <w:bCs/>
              </w:rPr>
            </w:pPr>
          </w:p>
        </w:tc>
        <w:tc>
          <w:tcPr>
            <w:tcW w:w="2331" w:type="pct"/>
          </w:tcPr>
          <w:p w14:paraId="3689B67B"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rPr>
              <w:t>Практическое занятие 40 «Нормы и правила прокладки кабельных линий»</w:t>
            </w:r>
          </w:p>
        </w:tc>
        <w:tc>
          <w:tcPr>
            <w:tcW w:w="567" w:type="pct"/>
          </w:tcPr>
          <w:p w14:paraId="5C2A671F" w14:textId="41743ADB" w:rsidR="00B56BF9" w:rsidRPr="00B56BF9" w:rsidRDefault="00B56BF9" w:rsidP="00E35E8D">
            <w:pPr>
              <w:suppressAutoHyphens/>
              <w:spacing w:after="0"/>
              <w:jc w:val="center"/>
              <w:rPr>
                <w:rFonts w:ascii="Times New Roman" w:hAnsi="Times New Roman"/>
                <w:b/>
              </w:rPr>
            </w:pPr>
          </w:p>
        </w:tc>
        <w:tc>
          <w:tcPr>
            <w:tcW w:w="613" w:type="pct"/>
          </w:tcPr>
          <w:p w14:paraId="6AD8A42A" w14:textId="77777777" w:rsidR="00B56BF9" w:rsidRPr="00B56BF9" w:rsidRDefault="00B56BF9" w:rsidP="00E35E8D">
            <w:pPr>
              <w:suppressAutoHyphens/>
              <w:spacing w:after="0"/>
              <w:jc w:val="both"/>
              <w:rPr>
                <w:rFonts w:ascii="Times New Roman" w:hAnsi="Times New Roman"/>
              </w:rPr>
            </w:pPr>
          </w:p>
        </w:tc>
        <w:tc>
          <w:tcPr>
            <w:tcW w:w="613" w:type="pct"/>
          </w:tcPr>
          <w:p w14:paraId="61C2F351" w14:textId="6F820A79" w:rsidR="00B56BF9" w:rsidRPr="00B56BF9" w:rsidRDefault="00B56BF9" w:rsidP="00E35E8D">
            <w:pPr>
              <w:suppressAutoHyphens/>
              <w:spacing w:after="0"/>
              <w:jc w:val="both"/>
              <w:rPr>
                <w:rFonts w:ascii="Times New Roman" w:hAnsi="Times New Roman"/>
              </w:rPr>
            </w:pPr>
            <w:r w:rsidRPr="00B56BF9">
              <w:rPr>
                <w:rFonts w:ascii="Times New Roman" w:hAnsi="Times New Roman"/>
              </w:rPr>
              <w:t xml:space="preserve">ПК3.2 </w:t>
            </w:r>
          </w:p>
          <w:p w14:paraId="25EE6DD7" w14:textId="01704FBF" w:rsidR="00B56BF9" w:rsidRPr="00B56BF9" w:rsidRDefault="00B56BF9" w:rsidP="00E35E8D">
            <w:pPr>
              <w:suppressAutoHyphens/>
              <w:spacing w:after="0"/>
              <w:jc w:val="both"/>
              <w:rPr>
                <w:rFonts w:ascii="Times New Roman" w:hAnsi="Times New Roman"/>
              </w:rPr>
            </w:pPr>
          </w:p>
        </w:tc>
      </w:tr>
      <w:tr w:rsidR="00B56BF9" w:rsidRPr="00B56BF9" w14:paraId="7CE90E01" w14:textId="77777777" w:rsidTr="00B56BF9">
        <w:trPr>
          <w:trHeight w:val="460"/>
        </w:trPr>
        <w:tc>
          <w:tcPr>
            <w:tcW w:w="875" w:type="pct"/>
            <w:vMerge/>
          </w:tcPr>
          <w:p w14:paraId="68095692" w14:textId="77777777" w:rsidR="00B56BF9" w:rsidRPr="00B56BF9" w:rsidRDefault="00B56BF9" w:rsidP="00E35E8D">
            <w:pPr>
              <w:spacing w:after="0"/>
              <w:rPr>
                <w:rFonts w:ascii="Times New Roman" w:hAnsi="Times New Roman"/>
                <w:b/>
                <w:bCs/>
              </w:rPr>
            </w:pPr>
          </w:p>
        </w:tc>
        <w:tc>
          <w:tcPr>
            <w:tcW w:w="2331" w:type="pct"/>
          </w:tcPr>
          <w:p w14:paraId="494B1234" w14:textId="77777777" w:rsidR="00B56BF9" w:rsidRPr="00B56BF9" w:rsidRDefault="00B56BF9" w:rsidP="00E35E8D">
            <w:pPr>
              <w:suppressAutoHyphens/>
              <w:spacing w:after="0"/>
              <w:rPr>
                <w:rFonts w:ascii="Times New Roman" w:hAnsi="Times New Roman"/>
              </w:rPr>
            </w:pPr>
            <w:r w:rsidRPr="00B56BF9">
              <w:rPr>
                <w:rFonts w:ascii="Times New Roman" w:hAnsi="Times New Roman"/>
              </w:rPr>
              <w:t>Практическое занятие 41 «Испытания кабельных линий после прокладки»</w:t>
            </w:r>
          </w:p>
        </w:tc>
        <w:tc>
          <w:tcPr>
            <w:tcW w:w="567" w:type="pct"/>
          </w:tcPr>
          <w:p w14:paraId="600635B2" w14:textId="2302B682" w:rsidR="00B56BF9" w:rsidRPr="00B56BF9" w:rsidRDefault="00B56BF9" w:rsidP="00E35E8D">
            <w:pPr>
              <w:suppressAutoHyphens/>
              <w:spacing w:after="0"/>
              <w:jc w:val="center"/>
              <w:rPr>
                <w:rFonts w:ascii="Times New Roman" w:hAnsi="Times New Roman"/>
              </w:rPr>
            </w:pPr>
          </w:p>
        </w:tc>
        <w:tc>
          <w:tcPr>
            <w:tcW w:w="613" w:type="pct"/>
          </w:tcPr>
          <w:p w14:paraId="7AFD36D3" w14:textId="77777777" w:rsidR="00B56BF9" w:rsidRPr="00B56BF9" w:rsidRDefault="00B56BF9" w:rsidP="00E35E8D">
            <w:pPr>
              <w:suppressAutoHyphens/>
              <w:spacing w:after="0"/>
              <w:jc w:val="both"/>
              <w:rPr>
                <w:rFonts w:ascii="Times New Roman" w:hAnsi="Times New Roman"/>
              </w:rPr>
            </w:pPr>
          </w:p>
        </w:tc>
        <w:tc>
          <w:tcPr>
            <w:tcW w:w="613" w:type="pct"/>
          </w:tcPr>
          <w:p w14:paraId="6946E193" w14:textId="141EC1CB" w:rsidR="00B56BF9" w:rsidRPr="00B56BF9" w:rsidRDefault="00B56BF9" w:rsidP="00E35E8D">
            <w:pPr>
              <w:suppressAutoHyphens/>
              <w:spacing w:after="0"/>
              <w:jc w:val="both"/>
              <w:rPr>
                <w:rFonts w:ascii="Times New Roman" w:hAnsi="Times New Roman"/>
              </w:rPr>
            </w:pPr>
            <w:r w:rsidRPr="00B56BF9">
              <w:rPr>
                <w:rFonts w:ascii="Times New Roman" w:hAnsi="Times New Roman"/>
              </w:rPr>
              <w:t>ПК 3.1 ПК 3.2</w:t>
            </w:r>
          </w:p>
          <w:p w14:paraId="277BEFAF" w14:textId="71706F72" w:rsidR="00B56BF9" w:rsidRPr="00B56BF9" w:rsidRDefault="00B56BF9" w:rsidP="000E751D">
            <w:pPr>
              <w:suppressAutoHyphens/>
              <w:spacing w:after="0"/>
              <w:jc w:val="both"/>
              <w:rPr>
                <w:rFonts w:ascii="Times New Roman" w:hAnsi="Times New Roman"/>
              </w:rPr>
            </w:pPr>
            <w:r w:rsidRPr="00B56BF9">
              <w:rPr>
                <w:rFonts w:ascii="Times New Roman" w:hAnsi="Times New Roman"/>
              </w:rPr>
              <w:t xml:space="preserve"> </w:t>
            </w:r>
          </w:p>
        </w:tc>
      </w:tr>
      <w:tr w:rsidR="00B56BF9" w:rsidRPr="00B56BF9" w14:paraId="5ECD8D82" w14:textId="77777777" w:rsidTr="00B56BF9">
        <w:trPr>
          <w:trHeight w:val="460"/>
        </w:trPr>
        <w:tc>
          <w:tcPr>
            <w:tcW w:w="3207" w:type="pct"/>
            <w:gridSpan w:val="2"/>
          </w:tcPr>
          <w:p w14:paraId="13CB3F6A" w14:textId="77777777" w:rsidR="00B56BF9" w:rsidRPr="00B56BF9" w:rsidRDefault="00B56BF9" w:rsidP="00E35E8D">
            <w:pPr>
              <w:spacing w:after="0"/>
              <w:rPr>
                <w:rFonts w:ascii="Times New Roman" w:hAnsi="Times New Roman"/>
                <w:b/>
                <w:bCs/>
              </w:rPr>
            </w:pPr>
            <w:r w:rsidRPr="00B56BF9">
              <w:rPr>
                <w:rFonts w:ascii="Times New Roman" w:hAnsi="Times New Roman"/>
                <w:b/>
                <w:bCs/>
              </w:rPr>
              <w:t>Примерная тематика самостоятельной учебной работы при изучении раздела 1</w:t>
            </w:r>
          </w:p>
          <w:p w14:paraId="774C9381"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Подготовить презентации на темы: «Виды брака», «Дельта», «Корона -</w:t>
            </w:r>
            <w:proofErr w:type="spellStart"/>
            <w:r w:rsidRPr="00B56BF9">
              <w:rPr>
                <w:rFonts w:ascii="Times New Roman" w:eastAsia="Calibri" w:hAnsi="Times New Roman"/>
                <w:bCs/>
              </w:rPr>
              <w:t>Заси</w:t>
            </w:r>
            <w:proofErr w:type="spellEnd"/>
            <w:r w:rsidRPr="00B56BF9">
              <w:rPr>
                <w:rFonts w:ascii="Times New Roman" w:eastAsia="Calibri" w:hAnsi="Times New Roman"/>
                <w:bCs/>
              </w:rPr>
              <w:t>», «</w:t>
            </w:r>
            <w:r w:rsidRPr="00B56BF9">
              <w:rPr>
                <w:rFonts w:ascii="Times New Roman" w:eastAsia="Calibri" w:hAnsi="Times New Roman"/>
                <w:bCs/>
                <w:lang w:val="en-US"/>
              </w:rPr>
              <w:t>Sicora</w:t>
            </w:r>
            <w:proofErr w:type="gramStart"/>
            <w:r w:rsidRPr="00B56BF9">
              <w:rPr>
                <w:rFonts w:ascii="Times New Roman" w:eastAsia="Calibri" w:hAnsi="Times New Roman"/>
                <w:bCs/>
              </w:rPr>
              <w:t>» ,</w:t>
            </w:r>
            <w:proofErr w:type="gramEnd"/>
            <w:r w:rsidRPr="00B56BF9">
              <w:rPr>
                <w:rFonts w:ascii="Times New Roman" w:eastAsia="Calibri" w:hAnsi="Times New Roman"/>
                <w:bCs/>
              </w:rPr>
              <w:t>«Микрометр», «Штангенциркуль», «Измерительные приборы»</w:t>
            </w:r>
          </w:p>
          <w:p w14:paraId="4FC3BF70"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Статистические методы контроля</w:t>
            </w:r>
          </w:p>
          <w:p w14:paraId="23940408"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Изучение международных стандартов на кабельные изделия</w:t>
            </w:r>
          </w:p>
          <w:p w14:paraId="006B604E"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 xml:space="preserve">Материалы, применяемые при испытаниях кабелей и проводов </w:t>
            </w:r>
          </w:p>
          <w:p w14:paraId="325A490F"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 xml:space="preserve">Классификация оборудования для испытаний </w:t>
            </w:r>
          </w:p>
          <w:p w14:paraId="4CB18B2F"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 xml:space="preserve">Пути повышения долговечности </w:t>
            </w:r>
            <w:proofErr w:type="gramStart"/>
            <w:r w:rsidRPr="00B56BF9">
              <w:rPr>
                <w:rFonts w:ascii="Times New Roman" w:eastAsia="Calibri" w:hAnsi="Times New Roman"/>
                <w:bCs/>
              </w:rPr>
              <w:t>изделия  на</w:t>
            </w:r>
            <w:proofErr w:type="gramEnd"/>
            <w:r w:rsidRPr="00B56BF9">
              <w:rPr>
                <w:rFonts w:ascii="Times New Roman" w:eastAsia="Calibri" w:hAnsi="Times New Roman"/>
                <w:bCs/>
              </w:rPr>
              <w:t xml:space="preserve"> испытательных полях и стендах  </w:t>
            </w:r>
          </w:p>
          <w:p w14:paraId="52355B09"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Монтаж сборочных единиц вращательного движения</w:t>
            </w:r>
          </w:p>
          <w:p w14:paraId="63F2390A"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 xml:space="preserve">Выбор с обоснованием испытательного оборудования для конкретных видов испытаний кабельных изделий </w:t>
            </w:r>
          </w:p>
          <w:p w14:paraId="5E832D7E"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Модернизация методик испытаний</w:t>
            </w:r>
          </w:p>
          <w:p w14:paraId="69751416"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 xml:space="preserve">Автоматизация испытаний при производстве кабелей проводов и шнуров </w:t>
            </w:r>
          </w:p>
          <w:p w14:paraId="4B907D9D" w14:textId="77777777" w:rsidR="00B56BF9" w:rsidRPr="00B56BF9" w:rsidRDefault="00B56BF9" w:rsidP="003944D7">
            <w:pPr>
              <w:numPr>
                <w:ilvl w:val="0"/>
                <w:numId w:val="7"/>
              </w:numPr>
              <w:spacing w:after="0"/>
              <w:rPr>
                <w:rFonts w:ascii="Times New Roman" w:eastAsia="Calibri" w:hAnsi="Times New Roman"/>
                <w:bCs/>
              </w:rPr>
            </w:pPr>
            <w:r w:rsidRPr="00B56BF9">
              <w:rPr>
                <w:rFonts w:ascii="Times New Roman" w:eastAsia="Calibri" w:hAnsi="Times New Roman"/>
                <w:bCs/>
              </w:rPr>
              <w:t xml:space="preserve">Требования безопасности при выполнении </w:t>
            </w:r>
            <w:proofErr w:type="gramStart"/>
            <w:r w:rsidRPr="00B56BF9">
              <w:rPr>
                <w:rFonts w:ascii="Times New Roman" w:eastAsia="Calibri" w:hAnsi="Times New Roman"/>
                <w:bCs/>
              </w:rPr>
              <w:t>испытаний  на</w:t>
            </w:r>
            <w:proofErr w:type="gramEnd"/>
            <w:r w:rsidRPr="00B56BF9">
              <w:rPr>
                <w:rFonts w:ascii="Times New Roman" w:eastAsia="Calibri" w:hAnsi="Times New Roman"/>
                <w:bCs/>
              </w:rPr>
              <w:t xml:space="preserve"> испытательных полях и стендах</w:t>
            </w:r>
          </w:p>
        </w:tc>
        <w:tc>
          <w:tcPr>
            <w:tcW w:w="567" w:type="pct"/>
          </w:tcPr>
          <w:p w14:paraId="012FBFEA" w14:textId="3A204FA0" w:rsidR="00B56BF9" w:rsidRPr="00B56BF9" w:rsidRDefault="00B56BF9" w:rsidP="00E35E8D">
            <w:pPr>
              <w:suppressAutoHyphens/>
              <w:spacing w:after="0"/>
              <w:jc w:val="center"/>
              <w:rPr>
                <w:rFonts w:ascii="Times New Roman" w:hAnsi="Times New Roman"/>
                <w:b/>
              </w:rPr>
            </w:pPr>
          </w:p>
        </w:tc>
        <w:tc>
          <w:tcPr>
            <w:tcW w:w="613" w:type="pct"/>
          </w:tcPr>
          <w:p w14:paraId="63D822A6" w14:textId="77777777" w:rsidR="00B56BF9" w:rsidRPr="00B56BF9" w:rsidRDefault="00B56BF9" w:rsidP="00E35E8D">
            <w:pPr>
              <w:suppressAutoHyphens/>
              <w:spacing w:after="0"/>
              <w:jc w:val="both"/>
              <w:rPr>
                <w:rFonts w:ascii="Times New Roman" w:hAnsi="Times New Roman"/>
              </w:rPr>
            </w:pPr>
          </w:p>
        </w:tc>
        <w:tc>
          <w:tcPr>
            <w:tcW w:w="613" w:type="pct"/>
          </w:tcPr>
          <w:p w14:paraId="1FE21940" w14:textId="5F2D31B0" w:rsidR="00B56BF9" w:rsidRPr="00B56BF9" w:rsidRDefault="00B56BF9" w:rsidP="00E35E8D">
            <w:pPr>
              <w:suppressAutoHyphens/>
              <w:spacing w:after="0"/>
              <w:jc w:val="both"/>
              <w:rPr>
                <w:rFonts w:ascii="Times New Roman" w:hAnsi="Times New Roman"/>
              </w:rPr>
            </w:pPr>
          </w:p>
        </w:tc>
      </w:tr>
      <w:tr w:rsidR="00B56BF9" w:rsidRPr="00B56BF9" w14:paraId="66E6E4DA" w14:textId="77777777" w:rsidTr="00B56BF9">
        <w:trPr>
          <w:trHeight w:val="460"/>
        </w:trPr>
        <w:tc>
          <w:tcPr>
            <w:tcW w:w="3207" w:type="pct"/>
            <w:gridSpan w:val="2"/>
          </w:tcPr>
          <w:p w14:paraId="0EBA96B0"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Учебная практика раздела 1 </w:t>
            </w:r>
          </w:p>
          <w:p w14:paraId="20FA0BDA"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Виды работ </w:t>
            </w:r>
          </w:p>
          <w:p w14:paraId="33A55C2C" w14:textId="77777777" w:rsidR="00B56BF9" w:rsidRPr="00B56BF9" w:rsidRDefault="00B56BF9" w:rsidP="000E751D">
            <w:pPr>
              <w:spacing w:after="0"/>
              <w:rPr>
                <w:rFonts w:ascii="Times New Roman" w:hAnsi="Times New Roman"/>
              </w:rPr>
            </w:pPr>
            <w:r w:rsidRPr="00B56BF9">
              <w:rPr>
                <w:rFonts w:ascii="Times New Roman" w:hAnsi="Times New Roman"/>
              </w:rPr>
              <w:t>1. Изучение принципа работы измерительной аппаратуры ОТК.</w:t>
            </w:r>
          </w:p>
          <w:p w14:paraId="69CDE3BE" w14:textId="77777777" w:rsidR="00B56BF9" w:rsidRPr="00B56BF9" w:rsidRDefault="00B56BF9" w:rsidP="000E751D">
            <w:pPr>
              <w:spacing w:after="0"/>
              <w:rPr>
                <w:rFonts w:ascii="Times New Roman" w:hAnsi="Times New Roman"/>
              </w:rPr>
            </w:pPr>
            <w:r w:rsidRPr="00B56BF9">
              <w:rPr>
                <w:rFonts w:ascii="Times New Roman" w:hAnsi="Times New Roman"/>
              </w:rPr>
              <w:t>2. Выбор измерительного инструмента и оборудование для определения конструктивных, электрических, механических параметров кабельной продукции.</w:t>
            </w:r>
          </w:p>
          <w:p w14:paraId="273384FA" w14:textId="438358FF" w:rsidR="00B56BF9" w:rsidRPr="00B56BF9" w:rsidRDefault="00B56BF9" w:rsidP="00E35E8D">
            <w:pPr>
              <w:spacing w:after="0"/>
              <w:rPr>
                <w:rFonts w:ascii="Times New Roman" w:hAnsi="Times New Roman"/>
                <w:b/>
                <w:bCs/>
              </w:rPr>
            </w:pPr>
          </w:p>
        </w:tc>
        <w:tc>
          <w:tcPr>
            <w:tcW w:w="567" w:type="pct"/>
          </w:tcPr>
          <w:p w14:paraId="7E8136A5" w14:textId="624BD88E" w:rsidR="00B56BF9" w:rsidRPr="00B56BF9" w:rsidRDefault="00B56BF9" w:rsidP="000E751D">
            <w:pPr>
              <w:suppressAutoHyphens/>
              <w:spacing w:after="0"/>
              <w:jc w:val="center"/>
              <w:rPr>
                <w:rFonts w:ascii="Times New Roman" w:hAnsi="Times New Roman"/>
                <w:b/>
              </w:rPr>
            </w:pPr>
            <w:r w:rsidRPr="00B56BF9">
              <w:rPr>
                <w:rFonts w:ascii="Times New Roman" w:hAnsi="Times New Roman"/>
                <w:b/>
              </w:rPr>
              <w:t>36</w:t>
            </w:r>
          </w:p>
        </w:tc>
        <w:tc>
          <w:tcPr>
            <w:tcW w:w="613" w:type="pct"/>
          </w:tcPr>
          <w:p w14:paraId="673DA972" w14:textId="5F8F8CAD" w:rsidR="00B56BF9" w:rsidRPr="00B56BF9" w:rsidRDefault="00B56BF9" w:rsidP="000E751D">
            <w:pPr>
              <w:suppressAutoHyphens/>
              <w:spacing w:after="0"/>
              <w:jc w:val="center"/>
              <w:rPr>
                <w:rFonts w:ascii="Times New Roman" w:hAnsi="Times New Roman"/>
                <w:b/>
              </w:rPr>
            </w:pPr>
            <w:r w:rsidRPr="00B56BF9">
              <w:rPr>
                <w:rFonts w:ascii="Times New Roman" w:hAnsi="Times New Roman"/>
                <w:b/>
              </w:rPr>
              <w:t>72</w:t>
            </w:r>
          </w:p>
        </w:tc>
        <w:tc>
          <w:tcPr>
            <w:tcW w:w="613" w:type="pct"/>
          </w:tcPr>
          <w:p w14:paraId="3E1A5140" w14:textId="75B621DA" w:rsidR="00B56BF9" w:rsidRPr="00B56BF9" w:rsidRDefault="00B56BF9" w:rsidP="00E35E8D">
            <w:pPr>
              <w:suppressAutoHyphens/>
              <w:spacing w:after="0"/>
              <w:jc w:val="both"/>
              <w:rPr>
                <w:rFonts w:ascii="Times New Roman" w:hAnsi="Times New Roman"/>
              </w:rPr>
            </w:pPr>
          </w:p>
        </w:tc>
      </w:tr>
      <w:tr w:rsidR="00B56BF9" w:rsidRPr="00B56BF9" w14:paraId="7FDC641D" w14:textId="77777777" w:rsidTr="00B56BF9">
        <w:trPr>
          <w:trHeight w:val="460"/>
        </w:trPr>
        <w:tc>
          <w:tcPr>
            <w:tcW w:w="3207" w:type="pct"/>
            <w:gridSpan w:val="2"/>
          </w:tcPr>
          <w:p w14:paraId="42E6738F" w14:textId="77777777" w:rsidR="00B56BF9" w:rsidRPr="00B56BF9" w:rsidRDefault="00B56BF9" w:rsidP="00E35E8D">
            <w:pPr>
              <w:spacing w:after="0"/>
              <w:rPr>
                <w:rFonts w:ascii="Times New Roman" w:hAnsi="Times New Roman"/>
              </w:rPr>
            </w:pPr>
            <w:r w:rsidRPr="00B56BF9">
              <w:rPr>
                <w:rFonts w:ascii="Times New Roman" w:hAnsi="Times New Roman"/>
                <w:b/>
                <w:bCs/>
              </w:rPr>
              <w:t>Производственная практика раздела 1</w:t>
            </w:r>
          </w:p>
          <w:p w14:paraId="1DEC122A" w14:textId="77777777" w:rsidR="00B56BF9" w:rsidRPr="00B56BF9" w:rsidRDefault="00B56BF9" w:rsidP="00E35E8D">
            <w:pPr>
              <w:spacing w:after="0"/>
              <w:rPr>
                <w:rFonts w:ascii="Times New Roman" w:hAnsi="Times New Roman"/>
                <w:b/>
                <w:bCs/>
              </w:rPr>
            </w:pPr>
            <w:r w:rsidRPr="00B56BF9">
              <w:rPr>
                <w:rFonts w:ascii="Times New Roman" w:hAnsi="Times New Roman"/>
                <w:b/>
                <w:bCs/>
              </w:rPr>
              <w:t xml:space="preserve">Виды работ </w:t>
            </w:r>
          </w:p>
          <w:p w14:paraId="0481873D" w14:textId="77777777" w:rsidR="00B56BF9" w:rsidRPr="00B56BF9" w:rsidRDefault="00B56BF9" w:rsidP="00E35E8D">
            <w:pPr>
              <w:spacing w:after="0"/>
              <w:rPr>
                <w:rFonts w:ascii="Times New Roman" w:hAnsi="Times New Roman"/>
              </w:rPr>
            </w:pPr>
            <w:r w:rsidRPr="00B56BF9">
              <w:rPr>
                <w:rFonts w:ascii="Times New Roman" w:hAnsi="Times New Roman"/>
              </w:rPr>
              <w:t>1. Изучение принципа работы измерительной аппаратуры ОТК.</w:t>
            </w:r>
          </w:p>
          <w:p w14:paraId="782DE88D" w14:textId="77777777" w:rsidR="00B56BF9" w:rsidRPr="00B56BF9" w:rsidRDefault="00B56BF9" w:rsidP="00E35E8D">
            <w:pPr>
              <w:spacing w:after="0"/>
              <w:rPr>
                <w:rFonts w:ascii="Times New Roman" w:hAnsi="Times New Roman"/>
              </w:rPr>
            </w:pPr>
            <w:r w:rsidRPr="00B56BF9">
              <w:rPr>
                <w:rFonts w:ascii="Times New Roman" w:hAnsi="Times New Roman"/>
              </w:rPr>
              <w:t>2. Выбор измерительного инструмента и оборудование для определения конструктивных, электрических, механических параметров кабельной продукции.</w:t>
            </w:r>
          </w:p>
          <w:p w14:paraId="143F6EAC" w14:textId="77777777" w:rsidR="00B56BF9" w:rsidRPr="00B56BF9" w:rsidRDefault="00B56BF9" w:rsidP="00E35E8D">
            <w:pPr>
              <w:spacing w:after="0"/>
              <w:rPr>
                <w:rFonts w:ascii="Times New Roman" w:hAnsi="Times New Roman"/>
                <w:bCs/>
              </w:rPr>
            </w:pPr>
            <w:r w:rsidRPr="00B56BF9">
              <w:rPr>
                <w:rFonts w:ascii="Times New Roman" w:hAnsi="Times New Roman"/>
                <w:bCs/>
              </w:rPr>
              <w:t>3. Участие в проведении испытаний входного контроля материалов и полуфабрикатов.</w:t>
            </w:r>
          </w:p>
          <w:p w14:paraId="6085834A" w14:textId="77777777" w:rsidR="00B56BF9" w:rsidRPr="00B56BF9" w:rsidRDefault="00B56BF9" w:rsidP="00E35E8D">
            <w:pPr>
              <w:spacing w:after="0"/>
              <w:rPr>
                <w:rFonts w:ascii="Times New Roman" w:hAnsi="Times New Roman"/>
              </w:rPr>
            </w:pPr>
            <w:r w:rsidRPr="00B56BF9">
              <w:rPr>
                <w:rFonts w:ascii="Times New Roman" w:hAnsi="Times New Roman"/>
              </w:rPr>
              <w:t>4. Проведение пооперационного контроля.</w:t>
            </w:r>
          </w:p>
          <w:p w14:paraId="7D0AA0AB" w14:textId="77777777" w:rsidR="00B56BF9" w:rsidRPr="00B56BF9" w:rsidRDefault="00B56BF9" w:rsidP="00E35E8D">
            <w:pPr>
              <w:spacing w:after="0"/>
              <w:rPr>
                <w:rFonts w:ascii="Times New Roman" w:hAnsi="Times New Roman"/>
              </w:rPr>
            </w:pPr>
            <w:r w:rsidRPr="00B56BF9">
              <w:rPr>
                <w:rFonts w:ascii="Times New Roman" w:hAnsi="Times New Roman"/>
              </w:rPr>
              <w:t>5. Участие в проведении приёмо-сдаточных испытаний кабельной и конденсаторной продукции.</w:t>
            </w:r>
          </w:p>
          <w:p w14:paraId="1BC2CAD1" w14:textId="77777777" w:rsidR="00B56BF9" w:rsidRPr="00B56BF9" w:rsidRDefault="00B56BF9" w:rsidP="00E35E8D">
            <w:pPr>
              <w:spacing w:after="0"/>
              <w:rPr>
                <w:rFonts w:ascii="Times New Roman" w:hAnsi="Times New Roman"/>
              </w:rPr>
            </w:pPr>
            <w:r w:rsidRPr="00B56BF9">
              <w:rPr>
                <w:rFonts w:ascii="Times New Roman" w:hAnsi="Times New Roman"/>
              </w:rPr>
              <w:t>6. Изучение нормативно-технической документации.</w:t>
            </w:r>
          </w:p>
          <w:p w14:paraId="1AEB6FCC" w14:textId="77777777" w:rsidR="00B56BF9" w:rsidRPr="00B56BF9" w:rsidRDefault="00B56BF9" w:rsidP="00E35E8D">
            <w:pPr>
              <w:spacing w:after="0"/>
              <w:rPr>
                <w:rFonts w:ascii="Times New Roman" w:hAnsi="Times New Roman"/>
                <w:b/>
              </w:rPr>
            </w:pPr>
            <w:r w:rsidRPr="00B56BF9">
              <w:rPr>
                <w:rFonts w:ascii="Times New Roman" w:hAnsi="Times New Roman"/>
              </w:rPr>
              <w:lastRenderedPageBreak/>
              <w:t>7. Оформление технической документации в ходе контроля и испытаний</w:t>
            </w:r>
          </w:p>
        </w:tc>
        <w:tc>
          <w:tcPr>
            <w:tcW w:w="567" w:type="pct"/>
          </w:tcPr>
          <w:p w14:paraId="552C9D9B" w14:textId="3252AD59" w:rsidR="00B56BF9" w:rsidRPr="00B56BF9" w:rsidRDefault="00B56BF9" w:rsidP="000E751D">
            <w:pPr>
              <w:suppressAutoHyphens/>
              <w:spacing w:after="0"/>
              <w:jc w:val="center"/>
              <w:rPr>
                <w:rFonts w:ascii="Times New Roman" w:hAnsi="Times New Roman"/>
                <w:b/>
              </w:rPr>
            </w:pPr>
            <w:r w:rsidRPr="00B56BF9">
              <w:rPr>
                <w:rFonts w:ascii="Times New Roman" w:hAnsi="Times New Roman"/>
                <w:b/>
              </w:rPr>
              <w:lastRenderedPageBreak/>
              <w:t>72</w:t>
            </w:r>
          </w:p>
        </w:tc>
        <w:tc>
          <w:tcPr>
            <w:tcW w:w="613" w:type="pct"/>
          </w:tcPr>
          <w:p w14:paraId="1487BD4D" w14:textId="2CA6CCBB" w:rsidR="00B56BF9" w:rsidRPr="00B56BF9" w:rsidRDefault="00B56BF9" w:rsidP="000E751D">
            <w:pPr>
              <w:suppressAutoHyphens/>
              <w:spacing w:after="0"/>
              <w:jc w:val="center"/>
              <w:rPr>
                <w:rFonts w:ascii="Times New Roman" w:hAnsi="Times New Roman"/>
                <w:b/>
              </w:rPr>
            </w:pPr>
            <w:r w:rsidRPr="00B56BF9">
              <w:rPr>
                <w:rFonts w:ascii="Times New Roman" w:hAnsi="Times New Roman"/>
                <w:b/>
              </w:rPr>
              <w:t>108</w:t>
            </w:r>
          </w:p>
        </w:tc>
        <w:tc>
          <w:tcPr>
            <w:tcW w:w="613" w:type="pct"/>
          </w:tcPr>
          <w:p w14:paraId="2BA71B80" w14:textId="439A60FE" w:rsidR="00B56BF9" w:rsidRPr="00B56BF9" w:rsidRDefault="00B56BF9" w:rsidP="00E35E8D">
            <w:pPr>
              <w:suppressAutoHyphens/>
              <w:spacing w:after="0"/>
              <w:jc w:val="both"/>
              <w:rPr>
                <w:rFonts w:ascii="Times New Roman" w:hAnsi="Times New Roman"/>
              </w:rPr>
            </w:pPr>
          </w:p>
        </w:tc>
      </w:tr>
      <w:tr w:rsidR="00B56BF9" w:rsidRPr="00B56BF9" w14:paraId="3CE40F9F" w14:textId="77777777" w:rsidTr="00B56BF9">
        <w:trPr>
          <w:trHeight w:val="460"/>
        </w:trPr>
        <w:tc>
          <w:tcPr>
            <w:tcW w:w="3207" w:type="pct"/>
            <w:gridSpan w:val="2"/>
          </w:tcPr>
          <w:p w14:paraId="44F998E2" w14:textId="77777777" w:rsidR="00B56BF9" w:rsidRPr="00B56BF9" w:rsidRDefault="00B56BF9" w:rsidP="00E35E8D">
            <w:pPr>
              <w:suppressAutoHyphens/>
              <w:spacing w:after="0"/>
              <w:jc w:val="both"/>
              <w:rPr>
                <w:rFonts w:ascii="Times New Roman" w:hAnsi="Times New Roman"/>
                <w:b/>
                <w:bCs/>
              </w:rPr>
            </w:pPr>
            <w:r w:rsidRPr="00B56BF9">
              <w:rPr>
                <w:rFonts w:ascii="Times New Roman" w:hAnsi="Times New Roman"/>
                <w:b/>
                <w:bCs/>
              </w:rPr>
              <w:t>Курсовой проект (работа)</w:t>
            </w:r>
          </w:p>
        </w:tc>
        <w:tc>
          <w:tcPr>
            <w:tcW w:w="567" w:type="pct"/>
          </w:tcPr>
          <w:p w14:paraId="366AE2C1" w14:textId="77777777" w:rsidR="00B56BF9" w:rsidRPr="00B56BF9" w:rsidRDefault="00B56BF9" w:rsidP="00E35E8D">
            <w:pPr>
              <w:suppressAutoHyphens/>
              <w:spacing w:after="0"/>
              <w:jc w:val="center"/>
              <w:rPr>
                <w:rFonts w:ascii="Times New Roman" w:hAnsi="Times New Roman"/>
              </w:rPr>
            </w:pPr>
          </w:p>
        </w:tc>
        <w:tc>
          <w:tcPr>
            <w:tcW w:w="613" w:type="pct"/>
          </w:tcPr>
          <w:p w14:paraId="6843EB56" w14:textId="77777777" w:rsidR="00B56BF9" w:rsidRPr="00B56BF9" w:rsidRDefault="00B56BF9" w:rsidP="00E35E8D">
            <w:pPr>
              <w:suppressAutoHyphens/>
              <w:spacing w:after="0"/>
              <w:jc w:val="both"/>
              <w:rPr>
                <w:rFonts w:ascii="Times New Roman" w:hAnsi="Times New Roman"/>
              </w:rPr>
            </w:pPr>
          </w:p>
        </w:tc>
        <w:tc>
          <w:tcPr>
            <w:tcW w:w="613" w:type="pct"/>
          </w:tcPr>
          <w:p w14:paraId="3D89D8FC" w14:textId="36760253" w:rsidR="00B56BF9" w:rsidRPr="00B56BF9" w:rsidRDefault="00B56BF9" w:rsidP="00E35E8D">
            <w:pPr>
              <w:suppressAutoHyphens/>
              <w:spacing w:after="0"/>
              <w:jc w:val="both"/>
              <w:rPr>
                <w:rFonts w:ascii="Times New Roman" w:hAnsi="Times New Roman"/>
              </w:rPr>
            </w:pPr>
          </w:p>
        </w:tc>
      </w:tr>
      <w:tr w:rsidR="00B56BF9" w:rsidRPr="00B56BF9" w14:paraId="3BAA0693" w14:textId="77777777" w:rsidTr="00B56BF9">
        <w:trPr>
          <w:trHeight w:val="460"/>
        </w:trPr>
        <w:tc>
          <w:tcPr>
            <w:tcW w:w="3207" w:type="pct"/>
            <w:gridSpan w:val="2"/>
          </w:tcPr>
          <w:p w14:paraId="14381883" w14:textId="77777777" w:rsidR="00B56BF9" w:rsidRPr="00B56BF9" w:rsidRDefault="00B56BF9" w:rsidP="00E35E8D">
            <w:pPr>
              <w:suppressAutoHyphens/>
              <w:spacing w:after="0"/>
              <w:rPr>
                <w:rFonts w:ascii="Times New Roman" w:hAnsi="Times New Roman"/>
                <w:b/>
              </w:rPr>
            </w:pPr>
            <w:r w:rsidRPr="00B56BF9">
              <w:rPr>
                <w:rFonts w:ascii="Times New Roman" w:hAnsi="Times New Roman"/>
                <w:b/>
              </w:rPr>
              <w:t>Обязательные аудиторные учебные занятия по курсовому проекту (работе)</w:t>
            </w:r>
          </w:p>
        </w:tc>
        <w:tc>
          <w:tcPr>
            <w:tcW w:w="567" w:type="pct"/>
          </w:tcPr>
          <w:p w14:paraId="47111396" w14:textId="77777777" w:rsidR="00B56BF9" w:rsidRPr="00B56BF9" w:rsidRDefault="00B56BF9" w:rsidP="00E35E8D">
            <w:pPr>
              <w:suppressAutoHyphens/>
              <w:spacing w:after="0"/>
              <w:jc w:val="center"/>
              <w:rPr>
                <w:rFonts w:ascii="Times New Roman" w:hAnsi="Times New Roman"/>
              </w:rPr>
            </w:pPr>
          </w:p>
        </w:tc>
        <w:tc>
          <w:tcPr>
            <w:tcW w:w="613" w:type="pct"/>
          </w:tcPr>
          <w:p w14:paraId="22321F47" w14:textId="77777777" w:rsidR="00B56BF9" w:rsidRPr="00B56BF9" w:rsidRDefault="00B56BF9" w:rsidP="00E35E8D">
            <w:pPr>
              <w:suppressAutoHyphens/>
              <w:spacing w:after="0"/>
              <w:jc w:val="both"/>
              <w:rPr>
                <w:rFonts w:ascii="Times New Roman" w:hAnsi="Times New Roman"/>
              </w:rPr>
            </w:pPr>
          </w:p>
        </w:tc>
        <w:tc>
          <w:tcPr>
            <w:tcW w:w="613" w:type="pct"/>
          </w:tcPr>
          <w:p w14:paraId="75292B98" w14:textId="10A8437F" w:rsidR="00B56BF9" w:rsidRPr="00B56BF9" w:rsidRDefault="00B56BF9" w:rsidP="00E35E8D">
            <w:pPr>
              <w:suppressAutoHyphens/>
              <w:spacing w:after="0"/>
              <w:jc w:val="both"/>
              <w:rPr>
                <w:rFonts w:ascii="Times New Roman" w:hAnsi="Times New Roman"/>
              </w:rPr>
            </w:pPr>
          </w:p>
        </w:tc>
      </w:tr>
      <w:tr w:rsidR="00B56BF9" w:rsidRPr="00B56BF9" w14:paraId="64456C86" w14:textId="77777777" w:rsidTr="00B56BF9">
        <w:trPr>
          <w:trHeight w:val="460"/>
        </w:trPr>
        <w:tc>
          <w:tcPr>
            <w:tcW w:w="3207" w:type="pct"/>
            <w:gridSpan w:val="2"/>
          </w:tcPr>
          <w:p w14:paraId="04CB01AF" w14:textId="77777777" w:rsidR="00B56BF9" w:rsidRPr="00B56BF9" w:rsidRDefault="00B56BF9" w:rsidP="00E35E8D">
            <w:pPr>
              <w:suppressAutoHyphens/>
              <w:spacing w:after="0"/>
              <w:rPr>
                <w:rFonts w:ascii="Times New Roman" w:hAnsi="Times New Roman"/>
                <w:b/>
              </w:rPr>
            </w:pPr>
            <w:r w:rsidRPr="00B56BF9">
              <w:rPr>
                <w:rFonts w:ascii="Times New Roman" w:hAnsi="Times New Roman"/>
                <w:b/>
              </w:rPr>
              <w:t>Самостоятельная учебная работа обучающегося над курсовым проектом (работой)</w:t>
            </w:r>
          </w:p>
        </w:tc>
        <w:tc>
          <w:tcPr>
            <w:tcW w:w="567" w:type="pct"/>
          </w:tcPr>
          <w:p w14:paraId="7B0C469A" w14:textId="77777777" w:rsidR="00B56BF9" w:rsidRPr="00B56BF9" w:rsidRDefault="00B56BF9" w:rsidP="00E35E8D">
            <w:pPr>
              <w:suppressAutoHyphens/>
              <w:spacing w:after="0"/>
              <w:jc w:val="center"/>
              <w:rPr>
                <w:rFonts w:ascii="Times New Roman" w:hAnsi="Times New Roman"/>
              </w:rPr>
            </w:pPr>
          </w:p>
        </w:tc>
        <w:tc>
          <w:tcPr>
            <w:tcW w:w="613" w:type="pct"/>
          </w:tcPr>
          <w:p w14:paraId="6781FAAA" w14:textId="77777777" w:rsidR="00B56BF9" w:rsidRPr="00B56BF9" w:rsidRDefault="00B56BF9" w:rsidP="00E35E8D">
            <w:pPr>
              <w:suppressAutoHyphens/>
              <w:spacing w:after="0"/>
              <w:jc w:val="both"/>
              <w:rPr>
                <w:rFonts w:ascii="Times New Roman" w:hAnsi="Times New Roman"/>
              </w:rPr>
            </w:pPr>
          </w:p>
        </w:tc>
        <w:tc>
          <w:tcPr>
            <w:tcW w:w="613" w:type="pct"/>
          </w:tcPr>
          <w:p w14:paraId="20FD6C59" w14:textId="77E6ACD9" w:rsidR="00B56BF9" w:rsidRPr="00B56BF9" w:rsidRDefault="00B56BF9" w:rsidP="00E35E8D">
            <w:pPr>
              <w:suppressAutoHyphens/>
              <w:spacing w:after="0"/>
              <w:jc w:val="both"/>
              <w:rPr>
                <w:rFonts w:ascii="Times New Roman" w:hAnsi="Times New Roman"/>
              </w:rPr>
            </w:pPr>
          </w:p>
        </w:tc>
      </w:tr>
      <w:tr w:rsidR="00B56BF9" w:rsidRPr="00B56BF9" w14:paraId="16CEFD48" w14:textId="77777777" w:rsidTr="00B56BF9">
        <w:trPr>
          <w:trHeight w:val="460"/>
        </w:trPr>
        <w:tc>
          <w:tcPr>
            <w:tcW w:w="3207" w:type="pct"/>
            <w:gridSpan w:val="2"/>
          </w:tcPr>
          <w:p w14:paraId="1612676D" w14:textId="77777777" w:rsidR="00B56BF9" w:rsidRPr="00B56BF9" w:rsidRDefault="00B56BF9" w:rsidP="00E35E8D">
            <w:pPr>
              <w:suppressAutoHyphens/>
              <w:spacing w:after="0"/>
              <w:rPr>
                <w:rFonts w:ascii="Times New Roman" w:hAnsi="Times New Roman"/>
                <w:b/>
              </w:rPr>
            </w:pPr>
            <w:r w:rsidRPr="00B56BF9">
              <w:rPr>
                <w:rFonts w:ascii="Times New Roman" w:hAnsi="Times New Roman"/>
                <w:b/>
              </w:rPr>
              <w:t xml:space="preserve">Всего </w:t>
            </w:r>
          </w:p>
        </w:tc>
        <w:tc>
          <w:tcPr>
            <w:tcW w:w="567" w:type="pct"/>
          </w:tcPr>
          <w:p w14:paraId="5B1681DC" w14:textId="79F528BD" w:rsidR="00B56BF9" w:rsidRPr="00B56BF9" w:rsidRDefault="00B56BF9" w:rsidP="000E751D">
            <w:pPr>
              <w:suppressAutoHyphens/>
              <w:spacing w:after="0"/>
              <w:jc w:val="center"/>
              <w:rPr>
                <w:rFonts w:ascii="Times New Roman" w:hAnsi="Times New Roman"/>
                <w:b/>
              </w:rPr>
            </w:pPr>
            <w:r w:rsidRPr="00B56BF9">
              <w:rPr>
                <w:rFonts w:ascii="Times New Roman" w:hAnsi="Times New Roman"/>
                <w:b/>
              </w:rPr>
              <w:t>205</w:t>
            </w:r>
          </w:p>
        </w:tc>
        <w:tc>
          <w:tcPr>
            <w:tcW w:w="613" w:type="pct"/>
          </w:tcPr>
          <w:p w14:paraId="159727BC" w14:textId="23352DCC" w:rsidR="00B56BF9" w:rsidRPr="00B56BF9" w:rsidRDefault="00B56BF9" w:rsidP="000E751D">
            <w:pPr>
              <w:suppressAutoHyphens/>
              <w:spacing w:after="0"/>
              <w:jc w:val="center"/>
              <w:rPr>
                <w:rFonts w:ascii="Times New Roman" w:hAnsi="Times New Roman"/>
                <w:b/>
              </w:rPr>
            </w:pPr>
            <w:r w:rsidRPr="00B56BF9">
              <w:rPr>
                <w:rFonts w:ascii="Times New Roman" w:hAnsi="Times New Roman"/>
                <w:b/>
              </w:rPr>
              <w:t>326</w:t>
            </w:r>
          </w:p>
        </w:tc>
        <w:tc>
          <w:tcPr>
            <w:tcW w:w="613" w:type="pct"/>
          </w:tcPr>
          <w:p w14:paraId="0980B6C8" w14:textId="2BA28A0F" w:rsidR="00B56BF9" w:rsidRPr="00B56BF9" w:rsidRDefault="00B56BF9" w:rsidP="00E35E8D">
            <w:pPr>
              <w:suppressAutoHyphens/>
              <w:spacing w:after="0"/>
              <w:jc w:val="both"/>
              <w:rPr>
                <w:rFonts w:ascii="Times New Roman" w:hAnsi="Times New Roman"/>
              </w:rPr>
            </w:pPr>
          </w:p>
        </w:tc>
      </w:tr>
    </w:tbl>
    <w:p w14:paraId="1DD7831B" w14:textId="77777777" w:rsidR="00EB1DEF" w:rsidRDefault="00EB1DEF" w:rsidP="00203543">
      <w:pPr>
        <w:spacing w:after="0"/>
        <w:jc w:val="center"/>
        <w:rPr>
          <w:rFonts w:ascii="Times New Roman" w:hAnsi="Times New Roman"/>
          <w:b/>
        </w:rPr>
        <w:sectPr w:rsidR="00EB1DEF" w:rsidSect="000251F1">
          <w:pgSz w:w="19391" w:h="11907" w:orient="landscape"/>
          <w:pgMar w:top="1134" w:right="992" w:bottom="284" w:left="1701" w:header="709" w:footer="709" w:gutter="0"/>
          <w:cols w:space="720"/>
        </w:sectPr>
      </w:pPr>
    </w:p>
    <w:p w14:paraId="6FCD7561" w14:textId="77777777" w:rsidR="00EB1DEF" w:rsidRPr="00820CA6" w:rsidRDefault="00EB1DEF" w:rsidP="00203543">
      <w:pPr>
        <w:spacing w:after="0"/>
        <w:jc w:val="center"/>
        <w:rPr>
          <w:rFonts w:ascii="Times New Roman" w:hAnsi="Times New Roman"/>
          <w:b/>
          <w:bCs/>
          <w:sz w:val="24"/>
          <w:szCs w:val="24"/>
        </w:rPr>
      </w:pPr>
      <w:r w:rsidRPr="00820CA6">
        <w:rPr>
          <w:rFonts w:ascii="Times New Roman" w:hAnsi="Times New Roman"/>
          <w:b/>
          <w:bCs/>
          <w:sz w:val="24"/>
          <w:szCs w:val="24"/>
        </w:rPr>
        <w:lastRenderedPageBreak/>
        <w:t>3. УСЛОВИЯ РЕАЛИЗАЦИИ ПРОФЕССИОНАЛЬНОГО МОДУЛЯ</w:t>
      </w:r>
    </w:p>
    <w:p w14:paraId="381CEA86" w14:textId="77777777" w:rsidR="00EB1DEF" w:rsidRPr="004B7256" w:rsidRDefault="00EB1DEF" w:rsidP="00203543">
      <w:pPr>
        <w:spacing w:after="0"/>
        <w:ind w:firstLine="709"/>
        <w:rPr>
          <w:rFonts w:ascii="Times New Roman" w:hAnsi="Times New Roman"/>
          <w:b/>
          <w:bCs/>
          <w:sz w:val="24"/>
          <w:szCs w:val="24"/>
          <w:highlight w:val="lightGray"/>
        </w:rPr>
      </w:pPr>
    </w:p>
    <w:p w14:paraId="485DD9E4" w14:textId="77777777" w:rsidR="00EB1DEF" w:rsidRPr="001B3F29" w:rsidRDefault="00EB1DEF" w:rsidP="00203543">
      <w:pPr>
        <w:spacing w:after="0"/>
        <w:ind w:firstLine="709"/>
        <w:jc w:val="both"/>
        <w:rPr>
          <w:rFonts w:ascii="Times New Roman" w:hAnsi="Times New Roman"/>
          <w:b/>
          <w:bCs/>
          <w:sz w:val="24"/>
          <w:szCs w:val="24"/>
        </w:rPr>
      </w:pPr>
      <w:r w:rsidRPr="001B3F2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37CD70B" w14:textId="5C69287F" w:rsidR="00EB1DEF" w:rsidRPr="001B3F29" w:rsidRDefault="00EB1DEF" w:rsidP="001B3F29">
      <w:pPr>
        <w:suppressAutoHyphens/>
        <w:spacing w:after="0"/>
        <w:ind w:firstLine="709"/>
        <w:jc w:val="both"/>
        <w:rPr>
          <w:rFonts w:ascii="Times New Roman" w:hAnsi="Times New Roman"/>
          <w:bCs/>
          <w:sz w:val="24"/>
          <w:szCs w:val="24"/>
        </w:rPr>
      </w:pPr>
      <w:r w:rsidRPr="001B3F29">
        <w:rPr>
          <w:rFonts w:ascii="Times New Roman" w:hAnsi="Times New Roman"/>
          <w:bCs/>
          <w:sz w:val="24"/>
          <w:szCs w:val="24"/>
        </w:rPr>
        <w:t>Лаборатория «</w:t>
      </w:r>
      <w:r>
        <w:rPr>
          <w:rFonts w:ascii="Times New Roman" w:hAnsi="Times New Roman"/>
          <w:bCs/>
          <w:iCs/>
          <w:sz w:val="24"/>
          <w:szCs w:val="24"/>
        </w:rPr>
        <w:t>Испытания кабелей и проводов</w:t>
      </w:r>
      <w:r w:rsidRPr="001B3F29">
        <w:rPr>
          <w:rFonts w:ascii="Times New Roman" w:hAnsi="Times New Roman"/>
          <w:bCs/>
          <w:iCs/>
          <w:sz w:val="24"/>
          <w:szCs w:val="24"/>
        </w:rPr>
        <w:t>»</w:t>
      </w:r>
      <w:r w:rsidRPr="001B3F29">
        <w:rPr>
          <w:rFonts w:ascii="Times New Roman" w:hAnsi="Times New Roman"/>
          <w:b/>
          <w:bCs/>
          <w:iCs/>
          <w:sz w:val="24"/>
          <w:szCs w:val="24"/>
        </w:rPr>
        <w:t xml:space="preserve">, </w:t>
      </w:r>
      <w:proofErr w:type="spellStart"/>
      <w:r w:rsidRPr="001B3F29">
        <w:rPr>
          <w:rFonts w:ascii="Times New Roman" w:hAnsi="Times New Roman"/>
          <w:bCs/>
          <w:iCs/>
          <w:sz w:val="24"/>
          <w:szCs w:val="24"/>
        </w:rPr>
        <w:t>оснащенн</w:t>
      </w:r>
      <w:r>
        <w:rPr>
          <w:rFonts w:ascii="Times New Roman" w:hAnsi="Times New Roman"/>
          <w:bCs/>
          <w:iCs/>
          <w:sz w:val="24"/>
          <w:szCs w:val="24"/>
        </w:rPr>
        <w:t>ая</w:t>
      </w:r>
      <w:r w:rsidRPr="001B3F29">
        <w:rPr>
          <w:rFonts w:ascii="Times New Roman" w:hAnsi="Times New Roman"/>
          <w:bCs/>
          <w:sz w:val="24"/>
          <w:szCs w:val="24"/>
        </w:rPr>
        <w:t>в</w:t>
      </w:r>
      <w:proofErr w:type="spellEnd"/>
      <w:r w:rsidRPr="001B3F29">
        <w:rPr>
          <w:rFonts w:ascii="Times New Roman" w:hAnsi="Times New Roman"/>
          <w:bCs/>
          <w:sz w:val="24"/>
          <w:szCs w:val="24"/>
        </w:rPr>
        <w:t xml:space="preserve"> соответствии с п. 6.1.2.3 образовательной программы </w:t>
      </w:r>
      <w:proofErr w:type="spellStart"/>
      <w:r w:rsidRPr="001B3F29">
        <w:rPr>
          <w:rFonts w:ascii="Times New Roman" w:hAnsi="Times New Roman"/>
          <w:bCs/>
          <w:sz w:val="24"/>
          <w:szCs w:val="24"/>
        </w:rPr>
        <w:t>поспециальности</w:t>
      </w:r>
      <w:proofErr w:type="spellEnd"/>
      <w:r w:rsidRPr="001B3F29">
        <w:rPr>
          <w:rFonts w:ascii="Times New Roman" w:hAnsi="Times New Roman"/>
          <w:bCs/>
          <w:sz w:val="24"/>
          <w:szCs w:val="24"/>
        </w:rPr>
        <w:t xml:space="preserve"> </w:t>
      </w:r>
      <w:r>
        <w:rPr>
          <w:rFonts w:ascii="Times New Roman" w:hAnsi="Times New Roman"/>
          <w:bCs/>
          <w:sz w:val="24"/>
          <w:szCs w:val="24"/>
        </w:rPr>
        <w:t>13.02.08 Электроизоляционная, кабельная и конденсаторная техника</w:t>
      </w:r>
      <w:r w:rsidRPr="001B3F29">
        <w:rPr>
          <w:rFonts w:ascii="Times New Roman" w:hAnsi="Times New Roman"/>
          <w:bCs/>
          <w:i/>
          <w:sz w:val="24"/>
          <w:szCs w:val="24"/>
        </w:rPr>
        <w:t>.</w:t>
      </w:r>
    </w:p>
    <w:p w14:paraId="7752AB51" w14:textId="77777777" w:rsidR="00EB1DEF" w:rsidRPr="001B3F29" w:rsidRDefault="00EB1DEF" w:rsidP="001B3F29">
      <w:pPr>
        <w:suppressAutoHyphens/>
        <w:spacing w:after="0"/>
        <w:ind w:firstLine="709"/>
        <w:jc w:val="both"/>
        <w:rPr>
          <w:rFonts w:ascii="Times New Roman" w:hAnsi="Times New Roman"/>
          <w:bCs/>
          <w:sz w:val="24"/>
          <w:szCs w:val="24"/>
        </w:rPr>
      </w:pPr>
      <w:r w:rsidRPr="001B3F29">
        <w:rPr>
          <w:rFonts w:ascii="Times New Roman" w:hAnsi="Times New Roman"/>
          <w:bCs/>
          <w:sz w:val="24"/>
          <w:szCs w:val="24"/>
        </w:rPr>
        <w:t xml:space="preserve">Оснащенные базы практики в соответствии с п 6.1.2.5 образовательной программы </w:t>
      </w:r>
      <w:r w:rsidRPr="001B3F29">
        <w:rPr>
          <w:rFonts w:ascii="Times New Roman" w:hAnsi="Times New Roman"/>
          <w:bCs/>
          <w:sz w:val="24"/>
          <w:szCs w:val="24"/>
        </w:rPr>
        <w:br/>
        <w:t>по специальности</w:t>
      </w:r>
      <w:r>
        <w:rPr>
          <w:rFonts w:ascii="Times New Roman" w:hAnsi="Times New Roman"/>
          <w:bCs/>
          <w:sz w:val="24"/>
          <w:szCs w:val="24"/>
        </w:rPr>
        <w:t>13.02.08 Электроизоляционная, кабельная и конденсаторная техника</w:t>
      </w:r>
      <w:r w:rsidRPr="001B3F29">
        <w:rPr>
          <w:rFonts w:ascii="Times New Roman" w:hAnsi="Times New Roman"/>
          <w:bCs/>
          <w:i/>
          <w:sz w:val="24"/>
          <w:szCs w:val="24"/>
        </w:rPr>
        <w:t>.</w:t>
      </w:r>
    </w:p>
    <w:p w14:paraId="398338F7" w14:textId="77777777" w:rsidR="00EB1DEF" w:rsidRPr="00315F34" w:rsidRDefault="00EB1DEF" w:rsidP="001B3F29">
      <w:pPr>
        <w:suppressAutoHyphens/>
        <w:spacing w:after="0"/>
        <w:ind w:firstLine="709"/>
        <w:jc w:val="both"/>
        <w:rPr>
          <w:rFonts w:ascii="Times New Roman" w:hAnsi="Times New Roman"/>
          <w:bCs/>
          <w:i/>
          <w:sz w:val="24"/>
          <w:szCs w:val="24"/>
        </w:rPr>
      </w:pPr>
    </w:p>
    <w:p w14:paraId="7A2D1CFD" w14:textId="77777777" w:rsidR="00EB1DEF" w:rsidRDefault="00EB1DEF" w:rsidP="00203543">
      <w:pPr>
        <w:spacing w:after="0"/>
        <w:ind w:firstLine="709"/>
        <w:rPr>
          <w:rFonts w:ascii="Times New Roman" w:hAnsi="Times New Roman"/>
          <w:b/>
          <w:bCs/>
          <w:sz w:val="24"/>
          <w:szCs w:val="24"/>
        </w:rPr>
      </w:pPr>
      <w:r w:rsidRPr="00C41B35">
        <w:rPr>
          <w:rFonts w:ascii="Times New Roman" w:hAnsi="Times New Roman"/>
          <w:b/>
          <w:bCs/>
          <w:sz w:val="24"/>
          <w:szCs w:val="24"/>
        </w:rPr>
        <w:t>3.2. Информационное обеспечение реализации программы</w:t>
      </w:r>
    </w:p>
    <w:p w14:paraId="2FBE1E22" w14:textId="77777777" w:rsidR="00EB1DEF" w:rsidRPr="00C41B35" w:rsidRDefault="00EB1DEF" w:rsidP="00203543">
      <w:pPr>
        <w:spacing w:after="0"/>
        <w:ind w:firstLine="709"/>
        <w:rPr>
          <w:rFonts w:ascii="Times New Roman" w:hAnsi="Times New Roman"/>
          <w:b/>
          <w:bCs/>
          <w:sz w:val="24"/>
          <w:szCs w:val="24"/>
        </w:rPr>
      </w:pPr>
    </w:p>
    <w:p w14:paraId="2B96BA85" w14:textId="77777777" w:rsidR="00EB1DEF" w:rsidRPr="00C41B35" w:rsidRDefault="00EB1DEF" w:rsidP="00203543">
      <w:pPr>
        <w:suppressAutoHyphens/>
        <w:spacing w:after="0"/>
        <w:ind w:firstLine="709"/>
        <w:jc w:val="both"/>
        <w:rPr>
          <w:rFonts w:ascii="Times New Roman" w:hAnsi="Times New Roman"/>
          <w:sz w:val="24"/>
          <w:szCs w:val="24"/>
        </w:rPr>
      </w:pPr>
      <w:r w:rsidRPr="00C41B35">
        <w:rPr>
          <w:rFonts w:ascii="Times New Roman" w:hAnsi="Times New Roman"/>
          <w:bCs/>
          <w:sz w:val="24"/>
          <w:szCs w:val="24"/>
        </w:rPr>
        <w:t>Для реализации программы библиотечный фонд образовательной организации должен иметь п</w:t>
      </w:r>
      <w:r w:rsidRPr="00C41B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E54AF" w14:textId="77777777" w:rsidR="00EB1DEF" w:rsidRPr="00C41B35" w:rsidRDefault="00EB1DEF" w:rsidP="00203543">
      <w:pPr>
        <w:spacing w:after="0"/>
        <w:ind w:firstLine="709"/>
        <w:contextualSpacing/>
        <w:rPr>
          <w:rFonts w:ascii="Times New Roman" w:hAnsi="Times New Roman"/>
          <w:sz w:val="24"/>
          <w:szCs w:val="24"/>
        </w:rPr>
      </w:pPr>
    </w:p>
    <w:p w14:paraId="1983ABA6" w14:textId="77777777" w:rsidR="00EB1DEF" w:rsidRDefault="00EB1DEF" w:rsidP="00203543">
      <w:pPr>
        <w:spacing w:after="0" w:line="240" w:lineRule="auto"/>
        <w:ind w:firstLine="709"/>
        <w:contextualSpacing/>
        <w:rPr>
          <w:rFonts w:ascii="Times New Roman" w:hAnsi="Times New Roman"/>
          <w:b/>
          <w:sz w:val="24"/>
          <w:szCs w:val="24"/>
        </w:rPr>
      </w:pPr>
      <w:r w:rsidRPr="00C41B35">
        <w:rPr>
          <w:rFonts w:ascii="Times New Roman" w:hAnsi="Times New Roman"/>
          <w:b/>
          <w:sz w:val="24"/>
          <w:szCs w:val="24"/>
        </w:rPr>
        <w:t>3.2.1. Основные печатные издания</w:t>
      </w:r>
    </w:p>
    <w:p w14:paraId="6B5CAC42" w14:textId="77777777" w:rsidR="00EB1DEF" w:rsidRPr="009630B9" w:rsidRDefault="00EB1DEF" w:rsidP="00203543">
      <w:pPr>
        <w:spacing w:after="0" w:line="240" w:lineRule="auto"/>
        <w:ind w:firstLine="709"/>
        <w:contextualSpacing/>
        <w:rPr>
          <w:rFonts w:ascii="Times New Roman" w:hAnsi="Times New Roman"/>
          <w:b/>
          <w:sz w:val="24"/>
          <w:szCs w:val="24"/>
        </w:rPr>
      </w:pPr>
    </w:p>
    <w:p w14:paraId="5D495F94" w14:textId="77777777" w:rsidR="00EB1DEF" w:rsidRDefault="00EB1DEF" w:rsidP="00D91B42">
      <w:pPr>
        <w:spacing w:after="0"/>
        <w:ind w:firstLine="709"/>
        <w:contextualSpacing/>
        <w:rPr>
          <w:rFonts w:ascii="Times New Roman" w:hAnsi="Times New Roman"/>
          <w:sz w:val="24"/>
          <w:szCs w:val="24"/>
        </w:rPr>
      </w:pPr>
      <w:r w:rsidRPr="00AF32BA">
        <w:rPr>
          <w:rFonts w:ascii="Times New Roman" w:hAnsi="Times New Roman"/>
          <w:sz w:val="24"/>
          <w:szCs w:val="24"/>
        </w:rPr>
        <w:t>1.</w:t>
      </w:r>
      <w:r>
        <w:rPr>
          <w:rFonts w:ascii="Times New Roman" w:hAnsi="Times New Roman"/>
          <w:sz w:val="24"/>
          <w:szCs w:val="24"/>
        </w:rPr>
        <w:t xml:space="preserve"> ГОСТ 12179-76 </w:t>
      </w:r>
      <w:r w:rsidRPr="005E2432">
        <w:rPr>
          <w:rFonts w:ascii="Times New Roman" w:hAnsi="Times New Roman"/>
          <w:sz w:val="24"/>
          <w:szCs w:val="24"/>
        </w:rPr>
        <w:t>Измерение электрической емкости и тангенса угла диэлектрических потерь</w:t>
      </w:r>
      <w:r>
        <w:rPr>
          <w:rFonts w:ascii="Times New Roman" w:hAnsi="Times New Roman"/>
          <w:sz w:val="24"/>
          <w:szCs w:val="24"/>
        </w:rPr>
        <w:t>;</w:t>
      </w:r>
    </w:p>
    <w:p w14:paraId="62E4977E" w14:textId="77777777" w:rsidR="00EB1DEF" w:rsidRDefault="00EB1DEF" w:rsidP="00D91B42">
      <w:pPr>
        <w:spacing w:after="0"/>
        <w:ind w:firstLine="709"/>
        <w:contextualSpacing/>
        <w:rPr>
          <w:rFonts w:ascii="Times New Roman" w:hAnsi="Times New Roman"/>
          <w:sz w:val="24"/>
          <w:szCs w:val="24"/>
        </w:rPr>
      </w:pPr>
      <w:r>
        <w:rPr>
          <w:rFonts w:ascii="Times New Roman" w:hAnsi="Times New Roman"/>
          <w:sz w:val="24"/>
          <w:szCs w:val="24"/>
        </w:rPr>
        <w:t>2.</w:t>
      </w:r>
      <w:r w:rsidRPr="005E2432">
        <w:rPr>
          <w:rFonts w:ascii="Times New Roman" w:hAnsi="Times New Roman"/>
          <w:sz w:val="24"/>
          <w:szCs w:val="24"/>
        </w:rPr>
        <w:t xml:space="preserve"> Г</w:t>
      </w:r>
      <w:r>
        <w:rPr>
          <w:rFonts w:ascii="Times New Roman" w:hAnsi="Times New Roman"/>
          <w:sz w:val="24"/>
          <w:szCs w:val="24"/>
        </w:rPr>
        <w:t>ОСТ</w:t>
      </w:r>
      <w:r w:rsidRPr="005E2432">
        <w:rPr>
          <w:rFonts w:ascii="Times New Roman" w:hAnsi="Times New Roman"/>
          <w:sz w:val="24"/>
          <w:szCs w:val="24"/>
        </w:rPr>
        <w:t xml:space="preserve"> 121820-80 Испытание кабелей и проводов на стойкость к воздействиям механических факторов</w:t>
      </w:r>
      <w:r>
        <w:rPr>
          <w:rFonts w:ascii="Times New Roman" w:hAnsi="Times New Roman"/>
          <w:sz w:val="24"/>
          <w:szCs w:val="24"/>
        </w:rPr>
        <w:t>;</w:t>
      </w:r>
    </w:p>
    <w:p w14:paraId="769497BC" w14:textId="77777777" w:rsidR="00EB1DEF" w:rsidRDefault="00EB1DEF" w:rsidP="00D91B42">
      <w:pPr>
        <w:spacing w:after="0"/>
        <w:ind w:firstLine="709"/>
        <w:contextualSpacing/>
        <w:rPr>
          <w:rFonts w:ascii="Times New Roman" w:hAnsi="Times New Roman"/>
          <w:sz w:val="24"/>
          <w:szCs w:val="24"/>
        </w:rPr>
      </w:pPr>
      <w:r>
        <w:rPr>
          <w:rFonts w:ascii="Times New Roman" w:hAnsi="Times New Roman"/>
          <w:sz w:val="24"/>
          <w:szCs w:val="24"/>
        </w:rPr>
        <w:t xml:space="preserve">3. </w:t>
      </w:r>
      <w:r w:rsidRPr="005E2432">
        <w:rPr>
          <w:rFonts w:ascii="Times New Roman" w:hAnsi="Times New Roman"/>
          <w:sz w:val="24"/>
          <w:szCs w:val="24"/>
        </w:rPr>
        <w:t>Г</w:t>
      </w:r>
      <w:r>
        <w:rPr>
          <w:rFonts w:ascii="Times New Roman" w:hAnsi="Times New Roman"/>
          <w:sz w:val="24"/>
          <w:szCs w:val="24"/>
        </w:rPr>
        <w:t>ОСТ</w:t>
      </w:r>
      <w:r w:rsidRPr="005E2432">
        <w:rPr>
          <w:rFonts w:ascii="Times New Roman" w:hAnsi="Times New Roman"/>
          <w:sz w:val="24"/>
          <w:szCs w:val="24"/>
        </w:rPr>
        <w:t>7491-80 Испытание кабелей и проводов на стойкость к воздействиям климатических факторов</w:t>
      </w:r>
      <w:r>
        <w:rPr>
          <w:rFonts w:ascii="Times New Roman" w:hAnsi="Times New Roman"/>
          <w:sz w:val="24"/>
          <w:szCs w:val="24"/>
        </w:rPr>
        <w:t>;</w:t>
      </w:r>
    </w:p>
    <w:p w14:paraId="3D8DF4C5" w14:textId="77777777" w:rsidR="00EB1DEF" w:rsidRDefault="00EB1DEF" w:rsidP="00D91B42">
      <w:pPr>
        <w:spacing w:after="0"/>
        <w:ind w:firstLine="709"/>
        <w:contextualSpacing/>
        <w:rPr>
          <w:rFonts w:ascii="Times New Roman" w:hAnsi="Times New Roman"/>
          <w:sz w:val="24"/>
          <w:szCs w:val="24"/>
        </w:rPr>
      </w:pPr>
      <w:r>
        <w:rPr>
          <w:rFonts w:ascii="Times New Roman" w:hAnsi="Times New Roman"/>
          <w:sz w:val="24"/>
          <w:szCs w:val="24"/>
        </w:rPr>
        <w:t>4.</w:t>
      </w:r>
      <w:r w:rsidRPr="005E2432">
        <w:rPr>
          <w:rFonts w:ascii="Times New Roman" w:hAnsi="Times New Roman"/>
          <w:sz w:val="24"/>
          <w:szCs w:val="24"/>
        </w:rPr>
        <w:t xml:space="preserve">  Г</w:t>
      </w:r>
      <w:r>
        <w:rPr>
          <w:rFonts w:ascii="Times New Roman" w:hAnsi="Times New Roman"/>
          <w:sz w:val="24"/>
          <w:szCs w:val="24"/>
        </w:rPr>
        <w:t>ОСТ</w:t>
      </w:r>
      <w:r w:rsidRPr="005E2432">
        <w:rPr>
          <w:rFonts w:ascii="Times New Roman" w:hAnsi="Times New Roman"/>
          <w:sz w:val="24"/>
          <w:szCs w:val="24"/>
        </w:rPr>
        <w:t xml:space="preserve"> 12182.6-80 Испытание кабелей и проводов на стойкость к специального вида воздействиям</w:t>
      </w:r>
      <w:r>
        <w:rPr>
          <w:rFonts w:ascii="Times New Roman" w:hAnsi="Times New Roman"/>
          <w:sz w:val="24"/>
          <w:szCs w:val="24"/>
        </w:rPr>
        <w:t>;</w:t>
      </w:r>
    </w:p>
    <w:p w14:paraId="09F3EB95" w14:textId="77777777" w:rsidR="00EB1DEF" w:rsidRDefault="00EB1DEF" w:rsidP="00D91B42">
      <w:pPr>
        <w:spacing w:after="0"/>
        <w:ind w:firstLine="709"/>
        <w:contextualSpacing/>
        <w:rPr>
          <w:rFonts w:ascii="Times New Roman" w:hAnsi="Times New Roman"/>
          <w:sz w:val="24"/>
          <w:szCs w:val="24"/>
        </w:rPr>
      </w:pPr>
      <w:r>
        <w:rPr>
          <w:rFonts w:ascii="Times New Roman" w:hAnsi="Times New Roman"/>
          <w:sz w:val="24"/>
          <w:szCs w:val="24"/>
        </w:rPr>
        <w:t>5.</w:t>
      </w:r>
      <w:r w:rsidRPr="005E2432">
        <w:rPr>
          <w:rFonts w:ascii="Times New Roman" w:hAnsi="Times New Roman"/>
          <w:sz w:val="24"/>
          <w:szCs w:val="24"/>
        </w:rPr>
        <w:t xml:space="preserve"> Г</w:t>
      </w:r>
      <w:r>
        <w:rPr>
          <w:rFonts w:ascii="Times New Roman" w:hAnsi="Times New Roman"/>
          <w:sz w:val="24"/>
          <w:szCs w:val="24"/>
        </w:rPr>
        <w:t xml:space="preserve">ОСТ </w:t>
      </w:r>
      <w:r w:rsidRPr="005E2432">
        <w:rPr>
          <w:rFonts w:ascii="Times New Roman" w:hAnsi="Times New Roman"/>
          <w:sz w:val="24"/>
          <w:szCs w:val="24"/>
        </w:rPr>
        <w:t>12182.2-80- Метод стойкости к навиванию</w:t>
      </w:r>
      <w:r>
        <w:rPr>
          <w:rFonts w:ascii="Times New Roman" w:hAnsi="Times New Roman"/>
          <w:sz w:val="24"/>
          <w:szCs w:val="24"/>
        </w:rPr>
        <w:t>;</w:t>
      </w:r>
    </w:p>
    <w:p w14:paraId="6DA16794" w14:textId="77777777" w:rsidR="00EB1DEF" w:rsidRDefault="00EB1DEF" w:rsidP="00D91B42">
      <w:pPr>
        <w:spacing w:after="0"/>
        <w:ind w:firstLine="709"/>
        <w:contextualSpacing/>
        <w:rPr>
          <w:rFonts w:ascii="Times New Roman" w:hAnsi="Times New Roman"/>
          <w:sz w:val="24"/>
          <w:szCs w:val="24"/>
        </w:rPr>
      </w:pPr>
      <w:r>
        <w:rPr>
          <w:rFonts w:ascii="Times New Roman" w:hAnsi="Times New Roman"/>
          <w:sz w:val="24"/>
          <w:szCs w:val="24"/>
        </w:rPr>
        <w:t>6.</w:t>
      </w:r>
      <w:r w:rsidRPr="005E2432">
        <w:rPr>
          <w:rFonts w:ascii="Times New Roman" w:hAnsi="Times New Roman"/>
          <w:sz w:val="24"/>
          <w:szCs w:val="24"/>
        </w:rPr>
        <w:t xml:space="preserve"> Г</w:t>
      </w:r>
      <w:r>
        <w:rPr>
          <w:rFonts w:ascii="Times New Roman" w:hAnsi="Times New Roman"/>
          <w:sz w:val="24"/>
          <w:szCs w:val="24"/>
        </w:rPr>
        <w:t xml:space="preserve">ОСТ </w:t>
      </w:r>
      <w:r w:rsidRPr="005E2432">
        <w:rPr>
          <w:rFonts w:ascii="Times New Roman" w:hAnsi="Times New Roman"/>
          <w:sz w:val="24"/>
          <w:szCs w:val="24"/>
        </w:rPr>
        <w:t xml:space="preserve">121827-80 </w:t>
      </w:r>
      <w:proofErr w:type="gramStart"/>
      <w:r w:rsidRPr="005E2432">
        <w:rPr>
          <w:rFonts w:ascii="Times New Roman" w:hAnsi="Times New Roman"/>
          <w:sz w:val="24"/>
          <w:szCs w:val="24"/>
        </w:rPr>
        <w:t>Метод  определения</w:t>
      </w:r>
      <w:proofErr w:type="gramEnd"/>
      <w:r w:rsidRPr="005E2432">
        <w:rPr>
          <w:rFonts w:ascii="Times New Roman" w:hAnsi="Times New Roman"/>
          <w:sz w:val="24"/>
          <w:szCs w:val="24"/>
        </w:rPr>
        <w:t xml:space="preserve"> стойкости к осевому кручению</w:t>
      </w:r>
      <w:r>
        <w:rPr>
          <w:rFonts w:ascii="Times New Roman" w:hAnsi="Times New Roman"/>
          <w:sz w:val="24"/>
          <w:szCs w:val="24"/>
        </w:rPr>
        <w:t>;</w:t>
      </w:r>
    </w:p>
    <w:p w14:paraId="640F784C" w14:textId="77777777" w:rsidR="00EB1DEF" w:rsidRDefault="00EB1DEF" w:rsidP="00D91B42">
      <w:pPr>
        <w:spacing w:after="0"/>
        <w:ind w:firstLine="709"/>
        <w:contextualSpacing/>
        <w:rPr>
          <w:rFonts w:ascii="Times New Roman" w:hAnsi="Times New Roman"/>
          <w:sz w:val="24"/>
          <w:szCs w:val="24"/>
        </w:rPr>
      </w:pPr>
      <w:r>
        <w:rPr>
          <w:rFonts w:ascii="Times New Roman" w:hAnsi="Times New Roman"/>
          <w:sz w:val="24"/>
          <w:szCs w:val="24"/>
        </w:rPr>
        <w:t xml:space="preserve">7. </w:t>
      </w:r>
      <w:r w:rsidRPr="005E2432">
        <w:rPr>
          <w:rFonts w:ascii="Times New Roman" w:hAnsi="Times New Roman"/>
          <w:sz w:val="24"/>
          <w:szCs w:val="24"/>
        </w:rPr>
        <w:t>Г</w:t>
      </w:r>
      <w:r>
        <w:rPr>
          <w:rFonts w:ascii="Times New Roman" w:hAnsi="Times New Roman"/>
          <w:sz w:val="24"/>
          <w:szCs w:val="24"/>
        </w:rPr>
        <w:t>ОСТ</w:t>
      </w:r>
      <w:r w:rsidRPr="005E2432">
        <w:rPr>
          <w:rFonts w:ascii="Times New Roman" w:hAnsi="Times New Roman"/>
          <w:sz w:val="24"/>
          <w:szCs w:val="24"/>
        </w:rPr>
        <w:t xml:space="preserve"> 22220-76 Методы определения стойкости изоляции и оболочек из ПВХ пластиката к растрескиванию и деформации при повышенной температуре</w:t>
      </w:r>
    </w:p>
    <w:p w14:paraId="4086EC3A" w14:textId="77777777" w:rsidR="00EB1DEF" w:rsidRPr="001B3F29" w:rsidRDefault="00EB1DEF" w:rsidP="00D91B42">
      <w:pPr>
        <w:spacing w:after="0"/>
        <w:ind w:firstLine="709"/>
        <w:contextualSpacing/>
        <w:rPr>
          <w:rFonts w:ascii="Times New Roman" w:hAnsi="Times New Roman"/>
          <w:sz w:val="24"/>
          <w:szCs w:val="24"/>
        </w:rPr>
      </w:pPr>
      <w:r w:rsidRPr="001B3F29">
        <w:rPr>
          <w:rFonts w:ascii="Times New Roman" w:hAnsi="Times New Roman"/>
          <w:color w:val="000000"/>
          <w:sz w:val="24"/>
          <w:szCs w:val="24"/>
          <w:shd w:val="clear" w:color="auto" w:fill="FFFFFF"/>
        </w:rPr>
        <w:t>8.</w:t>
      </w:r>
      <w:r w:rsidRPr="001B3F29">
        <w:rPr>
          <w:rFonts w:ascii="Times New Roman" w:hAnsi="Times New Roman"/>
          <w:sz w:val="24"/>
          <w:szCs w:val="24"/>
        </w:rPr>
        <w:t xml:space="preserve"> Периодическое издание: Кабели и провода, </w:t>
      </w:r>
    </w:p>
    <w:p w14:paraId="13214723" w14:textId="77777777" w:rsidR="00EB1DEF" w:rsidRPr="009630B9" w:rsidRDefault="00EB1DEF" w:rsidP="005A2734">
      <w:pPr>
        <w:spacing w:after="0"/>
        <w:ind w:firstLine="709"/>
        <w:contextualSpacing/>
        <w:jc w:val="both"/>
        <w:rPr>
          <w:rFonts w:ascii="Times New Roman" w:hAnsi="Times New Roman"/>
          <w:b/>
          <w:sz w:val="24"/>
          <w:szCs w:val="24"/>
          <w:highlight w:val="yellow"/>
        </w:rPr>
      </w:pPr>
    </w:p>
    <w:p w14:paraId="7EB2C9ED" w14:textId="77777777" w:rsidR="00EB1DEF" w:rsidRPr="00C41B35" w:rsidRDefault="00EB1DEF" w:rsidP="00203543">
      <w:pPr>
        <w:spacing w:after="0"/>
        <w:ind w:firstLine="709"/>
        <w:jc w:val="both"/>
        <w:rPr>
          <w:rFonts w:ascii="Times New Roman" w:hAnsi="Times New Roman"/>
          <w:i/>
          <w:iCs/>
          <w:sz w:val="24"/>
          <w:szCs w:val="24"/>
        </w:rPr>
      </w:pPr>
      <w:r w:rsidRPr="00C41B35">
        <w:rPr>
          <w:rFonts w:ascii="Times New Roman" w:hAnsi="Times New Roman"/>
          <w:b/>
          <w:sz w:val="24"/>
          <w:szCs w:val="24"/>
        </w:rPr>
        <w:t>3.2.2. Основные электронные издания</w:t>
      </w:r>
    </w:p>
    <w:p w14:paraId="2BF97C7D" w14:textId="77777777" w:rsidR="00EB1DEF" w:rsidRPr="00AB013D" w:rsidRDefault="00EB1DEF" w:rsidP="00203543">
      <w:pPr>
        <w:spacing w:after="0"/>
        <w:ind w:firstLine="709"/>
        <w:contextualSpacing/>
        <w:rPr>
          <w:rFonts w:ascii="Times New Roman" w:hAnsi="Times New Roman"/>
          <w:b/>
          <w:sz w:val="24"/>
          <w:szCs w:val="24"/>
        </w:rPr>
      </w:pPr>
      <w:r w:rsidRPr="00C41B35">
        <w:rPr>
          <w:rFonts w:ascii="Times New Roman" w:hAnsi="Times New Roman"/>
          <w:sz w:val="24"/>
          <w:szCs w:val="24"/>
        </w:rPr>
        <w:t>1</w:t>
      </w:r>
      <w:r>
        <w:rPr>
          <w:rFonts w:ascii="Times New Roman" w:hAnsi="Times New Roman"/>
          <w:bCs/>
          <w:sz w:val="24"/>
          <w:szCs w:val="24"/>
        </w:rPr>
        <w:t xml:space="preserve">. </w:t>
      </w:r>
      <w:r w:rsidRPr="00273986">
        <w:rPr>
          <w:rFonts w:ascii="Times New Roman" w:hAnsi="Times New Roman"/>
          <w:bCs/>
          <w:sz w:val="24"/>
          <w:szCs w:val="24"/>
        </w:rPr>
        <w:t>Образовательная платформа «</w:t>
      </w:r>
      <w:proofErr w:type="spellStart"/>
      <w:r w:rsidRPr="00273986">
        <w:rPr>
          <w:rFonts w:ascii="Times New Roman" w:hAnsi="Times New Roman"/>
          <w:bCs/>
          <w:sz w:val="24"/>
          <w:szCs w:val="24"/>
        </w:rPr>
        <w:t>Юрайт</w:t>
      </w:r>
      <w:proofErr w:type="spellEnd"/>
      <w:r w:rsidRPr="00273986">
        <w:rPr>
          <w:rFonts w:ascii="Times New Roman" w:hAnsi="Times New Roman"/>
          <w:bCs/>
          <w:sz w:val="24"/>
          <w:szCs w:val="24"/>
        </w:rPr>
        <w:t xml:space="preserve">» </w:t>
      </w:r>
      <w:hyperlink r:id="rId20" w:history="1">
        <w:r w:rsidRPr="00273986">
          <w:rPr>
            <w:rFonts w:ascii="Times New Roman" w:hAnsi="Times New Roman"/>
            <w:bCs/>
            <w:color w:val="0000FF"/>
            <w:sz w:val="24"/>
            <w:szCs w:val="24"/>
            <w:u w:val="single"/>
          </w:rPr>
          <w:t>https://urait.ru/</w:t>
        </w:r>
      </w:hyperlink>
    </w:p>
    <w:p w14:paraId="1D2996C3" w14:textId="77777777" w:rsidR="00EB1DEF" w:rsidRPr="000B4B0E" w:rsidRDefault="00EB1DEF" w:rsidP="00203543">
      <w:pPr>
        <w:spacing w:after="0"/>
        <w:ind w:firstLine="709"/>
        <w:contextualSpacing/>
        <w:rPr>
          <w:rFonts w:ascii="Times New Roman" w:hAnsi="Times New Roman"/>
          <w:sz w:val="24"/>
          <w:szCs w:val="24"/>
        </w:rPr>
      </w:pPr>
      <w:r>
        <w:rPr>
          <w:rFonts w:ascii="Times New Roman" w:hAnsi="Times New Roman"/>
          <w:bCs/>
          <w:sz w:val="24"/>
          <w:szCs w:val="24"/>
        </w:rPr>
        <w:t xml:space="preserve">2. </w:t>
      </w:r>
      <w:r w:rsidRPr="00273986">
        <w:rPr>
          <w:rFonts w:ascii="Times New Roman" w:hAnsi="Times New Roman"/>
          <w:bCs/>
          <w:sz w:val="24"/>
          <w:szCs w:val="24"/>
        </w:rPr>
        <w:t xml:space="preserve">Электронная библиотечная система Лань </w:t>
      </w:r>
      <w:hyperlink r:id="rId21" w:history="1">
        <w:r w:rsidRPr="00273986">
          <w:rPr>
            <w:rFonts w:ascii="Times New Roman" w:hAnsi="Times New Roman"/>
            <w:bCs/>
            <w:color w:val="0000FF"/>
            <w:sz w:val="24"/>
            <w:szCs w:val="24"/>
            <w:u w:val="single"/>
          </w:rPr>
          <w:t>https://e.lanbook.com/</w:t>
        </w:r>
      </w:hyperlink>
    </w:p>
    <w:p w14:paraId="5F897807" w14:textId="77777777" w:rsidR="00EB1DEF" w:rsidRPr="009630B9" w:rsidRDefault="00EB1DEF" w:rsidP="00203543">
      <w:pPr>
        <w:suppressAutoHyphens/>
        <w:spacing w:after="0"/>
        <w:jc w:val="both"/>
        <w:rPr>
          <w:rFonts w:ascii="Times New Roman" w:hAnsi="Times New Roman"/>
          <w:bCs/>
          <w:iCs/>
          <w:sz w:val="24"/>
          <w:szCs w:val="24"/>
          <w:highlight w:val="cyan"/>
        </w:rPr>
      </w:pPr>
    </w:p>
    <w:p w14:paraId="37CE7F6F" w14:textId="77777777" w:rsidR="00EB1DEF" w:rsidRPr="009630B9" w:rsidRDefault="00EB1DEF" w:rsidP="00203543">
      <w:pPr>
        <w:suppressAutoHyphens/>
        <w:spacing w:after="0"/>
        <w:ind w:firstLine="709"/>
        <w:contextualSpacing/>
        <w:rPr>
          <w:rFonts w:ascii="Times New Roman" w:hAnsi="Times New Roman"/>
          <w:bCs/>
          <w:i/>
          <w:sz w:val="24"/>
          <w:szCs w:val="24"/>
        </w:rPr>
      </w:pPr>
      <w:r w:rsidRPr="00C41B35">
        <w:rPr>
          <w:rFonts w:ascii="Times New Roman" w:hAnsi="Times New Roman"/>
          <w:b/>
          <w:bCs/>
          <w:sz w:val="24"/>
          <w:szCs w:val="24"/>
        </w:rPr>
        <w:t>3.2.3. Дополнительные источники</w:t>
      </w:r>
    </w:p>
    <w:p w14:paraId="07FB8577" w14:textId="77777777" w:rsidR="00EB1DEF" w:rsidRPr="00C731F0" w:rsidRDefault="00EB1DEF" w:rsidP="003944D7">
      <w:pPr>
        <w:numPr>
          <w:ilvl w:val="0"/>
          <w:numId w:val="12"/>
        </w:numPr>
        <w:shd w:val="clear" w:color="auto" w:fill="FFFFFF"/>
        <w:spacing w:after="0"/>
        <w:ind w:left="714" w:hanging="357"/>
        <w:rPr>
          <w:rFonts w:ascii="Times New Roman" w:hAnsi="Times New Roman"/>
          <w:bCs/>
          <w:color w:val="000000"/>
          <w:spacing w:val="-3"/>
          <w:sz w:val="24"/>
          <w:szCs w:val="24"/>
        </w:rPr>
      </w:pPr>
      <w:proofErr w:type="spellStart"/>
      <w:r w:rsidRPr="00C731F0">
        <w:rPr>
          <w:rFonts w:ascii="Times New Roman" w:hAnsi="Times New Roman"/>
          <w:color w:val="000000"/>
          <w:sz w:val="24"/>
          <w:szCs w:val="24"/>
        </w:rPr>
        <w:t>И.Б.Пешков</w:t>
      </w:r>
      <w:proofErr w:type="spellEnd"/>
      <w:r w:rsidRPr="00C731F0">
        <w:rPr>
          <w:rFonts w:ascii="Times New Roman" w:hAnsi="Times New Roman"/>
          <w:color w:val="000000"/>
          <w:sz w:val="24"/>
          <w:szCs w:val="24"/>
        </w:rPr>
        <w:t xml:space="preserve">, Основы кабельной техники: учебник для студентов специальности Электроизоляционная, кабельная и конденсаторная техника. М.  </w:t>
      </w:r>
      <w:r w:rsidRPr="00C731F0">
        <w:rPr>
          <w:rFonts w:ascii="Times New Roman" w:hAnsi="Times New Roman"/>
          <w:sz w:val="24"/>
          <w:szCs w:val="24"/>
        </w:rPr>
        <w:t>Издательский центр «Академия»</w:t>
      </w:r>
      <w:r w:rsidRPr="00C731F0">
        <w:rPr>
          <w:rFonts w:ascii="Times New Roman" w:hAnsi="Times New Roman"/>
          <w:bCs/>
          <w:color w:val="000000"/>
          <w:spacing w:val="-3"/>
          <w:sz w:val="24"/>
          <w:szCs w:val="24"/>
        </w:rPr>
        <w:t>, 2009.</w:t>
      </w:r>
    </w:p>
    <w:p w14:paraId="573BEC4A" w14:textId="77777777" w:rsidR="00EB1DEF" w:rsidRPr="00C731F0" w:rsidRDefault="00EB1DEF" w:rsidP="003944D7">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4" w:hanging="357"/>
        <w:jc w:val="both"/>
        <w:rPr>
          <w:rFonts w:ascii="Times New Roman" w:hAnsi="Times New Roman"/>
          <w:bCs/>
          <w:sz w:val="24"/>
          <w:szCs w:val="24"/>
        </w:rPr>
      </w:pPr>
      <w:proofErr w:type="spellStart"/>
      <w:proofErr w:type="gramStart"/>
      <w:r w:rsidRPr="001B3F29">
        <w:rPr>
          <w:rFonts w:ascii="Times New Roman" w:hAnsi="Times New Roman"/>
          <w:bCs/>
          <w:sz w:val="24"/>
          <w:szCs w:val="24"/>
        </w:rPr>
        <w:t>П.</w:t>
      </w:r>
      <w:r>
        <w:rPr>
          <w:rFonts w:ascii="Times New Roman" w:hAnsi="Times New Roman"/>
          <w:bCs/>
          <w:sz w:val="24"/>
          <w:szCs w:val="24"/>
        </w:rPr>
        <w:t>М</w:t>
      </w:r>
      <w:r w:rsidRPr="001B3F29">
        <w:rPr>
          <w:rFonts w:ascii="Times New Roman" w:hAnsi="Times New Roman"/>
          <w:bCs/>
          <w:sz w:val="24"/>
          <w:szCs w:val="24"/>
        </w:rPr>
        <w:t>альке,П.Гессинг</w:t>
      </w:r>
      <w:proofErr w:type="gramEnd"/>
      <w:r w:rsidRPr="00C731F0">
        <w:rPr>
          <w:rFonts w:ascii="Times New Roman" w:hAnsi="Times New Roman"/>
          <w:bCs/>
          <w:i/>
          <w:sz w:val="24"/>
          <w:szCs w:val="24"/>
        </w:rPr>
        <w:t>.</w:t>
      </w:r>
      <w:r w:rsidRPr="00C731F0">
        <w:rPr>
          <w:rFonts w:ascii="Times New Roman" w:hAnsi="Times New Roman"/>
          <w:bCs/>
          <w:sz w:val="24"/>
          <w:szCs w:val="24"/>
        </w:rPr>
        <w:t>Волоконно</w:t>
      </w:r>
      <w:proofErr w:type="spellEnd"/>
      <w:r w:rsidRPr="00C731F0">
        <w:rPr>
          <w:rFonts w:ascii="Times New Roman" w:hAnsi="Times New Roman"/>
          <w:bCs/>
          <w:sz w:val="24"/>
          <w:szCs w:val="24"/>
        </w:rPr>
        <w:t>-оптические кабели/ Перевод с немецкого 2001г.</w:t>
      </w:r>
    </w:p>
    <w:p w14:paraId="30E4A65B" w14:textId="77777777" w:rsidR="00EB1DEF" w:rsidRPr="00C731F0" w:rsidRDefault="00EB1DEF" w:rsidP="003944D7">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4" w:hanging="357"/>
        <w:jc w:val="both"/>
        <w:rPr>
          <w:rFonts w:ascii="Times New Roman" w:hAnsi="Times New Roman"/>
          <w:bCs/>
          <w:sz w:val="24"/>
          <w:szCs w:val="24"/>
        </w:rPr>
      </w:pPr>
      <w:proofErr w:type="spellStart"/>
      <w:r w:rsidRPr="001B3F29">
        <w:rPr>
          <w:rFonts w:ascii="Times New Roman" w:hAnsi="Times New Roman"/>
          <w:bCs/>
          <w:sz w:val="24"/>
          <w:szCs w:val="24"/>
        </w:rPr>
        <w:t>Иоргачев</w:t>
      </w:r>
      <w:proofErr w:type="spellEnd"/>
      <w:r w:rsidRPr="001B3F29">
        <w:rPr>
          <w:rFonts w:ascii="Times New Roman" w:hAnsi="Times New Roman"/>
          <w:bCs/>
          <w:sz w:val="24"/>
          <w:szCs w:val="24"/>
        </w:rPr>
        <w:t xml:space="preserve"> Д.В</w:t>
      </w:r>
      <w:r w:rsidRPr="00C731F0">
        <w:rPr>
          <w:rFonts w:ascii="Times New Roman" w:hAnsi="Times New Roman"/>
          <w:bCs/>
          <w:i/>
          <w:sz w:val="24"/>
          <w:szCs w:val="24"/>
        </w:rPr>
        <w:t>.</w:t>
      </w:r>
      <w:r w:rsidRPr="00C731F0">
        <w:rPr>
          <w:rFonts w:ascii="Times New Roman" w:hAnsi="Times New Roman"/>
          <w:bCs/>
          <w:sz w:val="24"/>
          <w:szCs w:val="24"/>
        </w:rPr>
        <w:t xml:space="preserve"> Волоконно-оптические кабели и линии </w:t>
      </w:r>
      <w:proofErr w:type="gramStart"/>
      <w:r w:rsidRPr="00C731F0">
        <w:rPr>
          <w:rFonts w:ascii="Times New Roman" w:hAnsi="Times New Roman"/>
          <w:bCs/>
          <w:sz w:val="24"/>
          <w:szCs w:val="24"/>
        </w:rPr>
        <w:t>связи  М.ЭКО</w:t>
      </w:r>
      <w:proofErr w:type="gramEnd"/>
      <w:r w:rsidRPr="00C731F0">
        <w:rPr>
          <w:rFonts w:ascii="Times New Roman" w:hAnsi="Times New Roman"/>
          <w:bCs/>
          <w:sz w:val="24"/>
          <w:szCs w:val="24"/>
        </w:rPr>
        <w:t xml:space="preserve"> ТРЕНДЗ, 2002</w:t>
      </w:r>
    </w:p>
    <w:p w14:paraId="4ECEB1DF" w14:textId="77777777" w:rsidR="00EB1DEF" w:rsidRDefault="00EB1DEF" w:rsidP="001B3F29">
      <w:pPr>
        <w:suppressAutoHyphens/>
        <w:spacing w:after="0"/>
        <w:jc w:val="both"/>
        <w:rPr>
          <w:rFonts w:ascii="Times New Roman" w:hAnsi="Times New Roman"/>
          <w:bCs/>
          <w:sz w:val="24"/>
          <w:szCs w:val="24"/>
        </w:rPr>
      </w:pPr>
    </w:p>
    <w:p w14:paraId="7C102FF4" w14:textId="77777777" w:rsidR="00EB1DEF" w:rsidRPr="00B56BF9" w:rsidRDefault="00EB1DEF" w:rsidP="001D6534">
      <w:pPr>
        <w:spacing w:after="0"/>
        <w:contextualSpacing/>
        <w:jc w:val="both"/>
        <w:rPr>
          <w:rFonts w:ascii="Times New Roman" w:hAnsi="Times New Roman"/>
          <w:b/>
          <w:i/>
          <w:sz w:val="28"/>
          <w:szCs w:val="28"/>
          <w:highlight w:val="green"/>
        </w:rPr>
      </w:pPr>
    </w:p>
    <w:p w14:paraId="140C9EC0" w14:textId="110C2647" w:rsidR="00EB1DEF" w:rsidRPr="00B56BF9" w:rsidRDefault="00EB1DEF" w:rsidP="00203543">
      <w:pPr>
        <w:jc w:val="center"/>
        <w:rPr>
          <w:rFonts w:ascii="Times New Roman" w:hAnsi="Times New Roman"/>
          <w:b/>
          <w:bCs/>
          <w:sz w:val="24"/>
          <w:szCs w:val="24"/>
        </w:rPr>
      </w:pPr>
      <w:r w:rsidRPr="00B56BF9">
        <w:rPr>
          <w:rFonts w:ascii="Times New Roman" w:hAnsi="Times New Roman"/>
          <w:b/>
          <w:bCs/>
          <w:sz w:val="24"/>
          <w:szCs w:val="24"/>
        </w:rPr>
        <w:t xml:space="preserve">4. КОНТРОЛЬ И ОЦЕНКА РЕЗУЛЬТАТОВ ОСВОЕНИЯ </w:t>
      </w:r>
      <w:r w:rsidR="00B56BF9" w:rsidRPr="00B56BF9">
        <w:rPr>
          <w:rFonts w:ascii="Times New Roman" w:hAnsi="Times New Roman"/>
          <w:b/>
          <w:bCs/>
          <w:sz w:val="24"/>
          <w:szCs w:val="24"/>
        </w:rPr>
        <w:br/>
      </w:r>
      <w:r w:rsidRPr="00B56BF9">
        <w:rPr>
          <w:rFonts w:ascii="Times New Roman" w:hAnsi="Times New Roman"/>
          <w:b/>
          <w:bCs/>
          <w:sz w:val="24"/>
          <w:szCs w:val="24"/>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3514"/>
        <w:gridCol w:w="2904"/>
      </w:tblGrid>
      <w:tr w:rsidR="00EB1DEF" w:rsidRPr="00B56BF9" w14:paraId="7C251526" w14:textId="77777777" w:rsidTr="00B56BF9">
        <w:trPr>
          <w:trHeight w:val="1098"/>
        </w:trPr>
        <w:tc>
          <w:tcPr>
            <w:tcW w:w="1513" w:type="pct"/>
            <w:vAlign w:val="center"/>
          </w:tcPr>
          <w:p w14:paraId="4332F003" w14:textId="3D6C82FB" w:rsidR="00EB1DEF" w:rsidRPr="00B56BF9" w:rsidRDefault="00EB1DEF" w:rsidP="008228A8">
            <w:pPr>
              <w:suppressAutoHyphens/>
              <w:spacing w:after="0" w:line="240" w:lineRule="auto"/>
              <w:jc w:val="center"/>
              <w:rPr>
                <w:rFonts w:ascii="Times New Roman" w:hAnsi="Times New Roman"/>
                <w:sz w:val="24"/>
                <w:szCs w:val="24"/>
              </w:rPr>
            </w:pPr>
            <w:r w:rsidRPr="00B56BF9">
              <w:rPr>
                <w:rFonts w:ascii="Times New Roman" w:hAnsi="Times New Roman"/>
                <w:sz w:val="24"/>
                <w:szCs w:val="24"/>
              </w:rPr>
              <w:t>Код и наименование профессиональных и общих компетенций, формируемых в рамках модуля</w:t>
            </w:r>
          </w:p>
        </w:tc>
        <w:tc>
          <w:tcPr>
            <w:tcW w:w="1909" w:type="pct"/>
            <w:vAlign w:val="center"/>
          </w:tcPr>
          <w:p w14:paraId="142E68C7" w14:textId="77777777" w:rsidR="00EB1DEF" w:rsidRPr="00B56BF9" w:rsidRDefault="00EB1DEF" w:rsidP="008228A8">
            <w:pPr>
              <w:suppressAutoHyphens/>
              <w:spacing w:after="0" w:line="240" w:lineRule="auto"/>
              <w:jc w:val="center"/>
              <w:rPr>
                <w:rFonts w:ascii="Times New Roman" w:hAnsi="Times New Roman"/>
                <w:sz w:val="24"/>
                <w:szCs w:val="24"/>
              </w:rPr>
            </w:pPr>
            <w:r w:rsidRPr="00B56BF9">
              <w:rPr>
                <w:rFonts w:ascii="Times New Roman" w:hAnsi="Times New Roman"/>
                <w:sz w:val="24"/>
                <w:szCs w:val="24"/>
              </w:rPr>
              <w:t>Критерии оценки</w:t>
            </w:r>
          </w:p>
        </w:tc>
        <w:tc>
          <w:tcPr>
            <w:tcW w:w="1578" w:type="pct"/>
            <w:vAlign w:val="center"/>
          </w:tcPr>
          <w:p w14:paraId="53764AEC" w14:textId="77777777" w:rsidR="00EB1DEF" w:rsidRPr="00B56BF9" w:rsidRDefault="00EB1DEF" w:rsidP="008228A8">
            <w:pPr>
              <w:suppressAutoHyphens/>
              <w:spacing w:after="0" w:line="240" w:lineRule="auto"/>
              <w:jc w:val="center"/>
              <w:rPr>
                <w:rFonts w:ascii="Times New Roman" w:hAnsi="Times New Roman"/>
                <w:sz w:val="24"/>
                <w:szCs w:val="24"/>
              </w:rPr>
            </w:pPr>
            <w:r w:rsidRPr="00B56BF9">
              <w:rPr>
                <w:rFonts w:ascii="Times New Roman" w:hAnsi="Times New Roman"/>
                <w:sz w:val="24"/>
                <w:szCs w:val="24"/>
              </w:rPr>
              <w:t>Методы оценки</w:t>
            </w:r>
          </w:p>
        </w:tc>
      </w:tr>
      <w:tr w:rsidR="00EB1DEF" w:rsidRPr="00B56BF9" w14:paraId="1DE332BC" w14:textId="77777777" w:rsidTr="00B56BF9">
        <w:trPr>
          <w:trHeight w:val="698"/>
        </w:trPr>
        <w:tc>
          <w:tcPr>
            <w:tcW w:w="1513" w:type="pct"/>
          </w:tcPr>
          <w:p w14:paraId="35A955B5"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ПК 2.1 Выбирать аппаратуру и оборудование для проведения испытаний</w:t>
            </w:r>
          </w:p>
          <w:p w14:paraId="3C49C0D1" w14:textId="77777777" w:rsidR="00EB1DEF" w:rsidRPr="00B56BF9" w:rsidRDefault="00EB1DEF" w:rsidP="00602C2A">
            <w:pPr>
              <w:suppressAutoHyphens/>
              <w:spacing w:after="0" w:line="240" w:lineRule="auto"/>
              <w:rPr>
                <w:rFonts w:ascii="Times New Roman" w:hAnsi="Times New Roman"/>
                <w:sz w:val="24"/>
                <w:szCs w:val="24"/>
              </w:rPr>
            </w:pPr>
          </w:p>
          <w:p w14:paraId="7476F760"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ПК 2.2 Проводить испытания кабельной и конденсаторной техники</w:t>
            </w:r>
          </w:p>
          <w:p w14:paraId="12FD1BD5" w14:textId="77777777" w:rsidR="00EB1DEF" w:rsidRPr="00B56BF9" w:rsidRDefault="00EB1DEF" w:rsidP="00602C2A">
            <w:pPr>
              <w:suppressAutoHyphens/>
              <w:spacing w:after="0" w:line="240" w:lineRule="auto"/>
              <w:rPr>
                <w:rFonts w:ascii="Times New Roman" w:hAnsi="Times New Roman"/>
                <w:sz w:val="24"/>
                <w:szCs w:val="24"/>
              </w:rPr>
            </w:pPr>
          </w:p>
          <w:p w14:paraId="13217AE5" w14:textId="77777777" w:rsidR="00EB1DEF" w:rsidRPr="00B56BF9" w:rsidRDefault="00EB1DEF" w:rsidP="00602C2A">
            <w:pPr>
              <w:suppressAutoHyphens/>
              <w:spacing w:after="0" w:line="240" w:lineRule="auto"/>
              <w:rPr>
                <w:rFonts w:ascii="Times New Roman" w:hAnsi="Times New Roman"/>
                <w:b/>
                <w:sz w:val="24"/>
                <w:szCs w:val="24"/>
              </w:rPr>
            </w:pPr>
            <w:r w:rsidRPr="00B56BF9">
              <w:rPr>
                <w:rFonts w:ascii="Times New Roman" w:hAnsi="Times New Roman"/>
                <w:sz w:val="24"/>
                <w:szCs w:val="24"/>
              </w:rPr>
              <w:t>ПК 3.3 Оформлять техническую документацию в ходе контроля испытаний</w:t>
            </w:r>
          </w:p>
        </w:tc>
        <w:tc>
          <w:tcPr>
            <w:tcW w:w="1909" w:type="pct"/>
          </w:tcPr>
          <w:p w14:paraId="067465BB" w14:textId="77777777" w:rsidR="00EB1DEF" w:rsidRPr="00B56BF9" w:rsidRDefault="00EB1DEF" w:rsidP="00602C2A">
            <w:pPr>
              <w:spacing w:after="0" w:line="240" w:lineRule="auto"/>
              <w:rPr>
                <w:rFonts w:ascii="Times New Roman" w:hAnsi="Times New Roman"/>
                <w:sz w:val="24"/>
                <w:szCs w:val="24"/>
              </w:rPr>
            </w:pPr>
            <w:r w:rsidRPr="00B56BF9">
              <w:rPr>
                <w:rFonts w:ascii="Times New Roman" w:hAnsi="Times New Roman"/>
                <w:sz w:val="24"/>
                <w:szCs w:val="24"/>
              </w:rPr>
              <w:t>Умение выбирать аппаратуру и оборудование для проведения испытаний</w:t>
            </w:r>
          </w:p>
          <w:p w14:paraId="3A6F75CD" w14:textId="77777777" w:rsidR="00EB1DEF" w:rsidRPr="00B56BF9" w:rsidRDefault="00EB1DEF" w:rsidP="00602C2A">
            <w:pPr>
              <w:spacing w:after="0" w:line="240" w:lineRule="auto"/>
              <w:rPr>
                <w:rFonts w:ascii="Times New Roman" w:hAnsi="Times New Roman"/>
                <w:sz w:val="24"/>
                <w:szCs w:val="24"/>
              </w:rPr>
            </w:pPr>
            <w:r w:rsidRPr="00B56BF9">
              <w:rPr>
                <w:rFonts w:ascii="Times New Roman" w:hAnsi="Times New Roman"/>
                <w:sz w:val="24"/>
                <w:szCs w:val="24"/>
              </w:rPr>
              <w:t xml:space="preserve">Умение проводить испытания </w:t>
            </w:r>
          </w:p>
          <w:p w14:paraId="6106FC28" w14:textId="77777777" w:rsidR="00EB1DEF" w:rsidRPr="00B56BF9" w:rsidRDefault="00EB1DEF" w:rsidP="00602C2A">
            <w:pPr>
              <w:spacing w:after="0" w:line="240" w:lineRule="auto"/>
              <w:rPr>
                <w:rFonts w:ascii="Times New Roman" w:hAnsi="Times New Roman"/>
                <w:sz w:val="24"/>
                <w:szCs w:val="24"/>
              </w:rPr>
            </w:pPr>
            <w:r w:rsidRPr="00B56BF9">
              <w:rPr>
                <w:rFonts w:ascii="Times New Roman" w:hAnsi="Times New Roman"/>
                <w:sz w:val="24"/>
                <w:szCs w:val="24"/>
              </w:rPr>
              <w:t>кабельной и конденсаторной</w:t>
            </w:r>
          </w:p>
          <w:p w14:paraId="64047DB2"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продукции</w:t>
            </w:r>
          </w:p>
          <w:p w14:paraId="1B56F679"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Умение проводить испытания и ремонт электрической изоляции кабелей и проводов</w:t>
            </w:r>
          </w:p>
          <w:p w14:paraId="723A4D81" w14:textId="77777777" w:rsidR="00EB1DEF" w:rsidRPr="00B56BF9" w:rsidRDefault="00EB1DEF" w:rsidP="00602C2A">
            <w:pPr>
              <w:spacing w:after="0" w:line="240" w:lineRule="auto"/>
              <w:rPr>
                <w:rFonts w:ascii="Times New Roman" w:hAnsi="Times New Roman"/>
                <w:sz w:val="24"/>
                <w:szCs w:val="24"/>
              </w:rPr>
            </w:pPr>
            <w:r w:rsidRPr="00B56BF9">
              <w:rPr>
                <w:rFonts w:ascii="Times New Roman" w:hAnsi="Times New Roman"/>
                <w:sz w:val="24"/>
                <w:szCs w:val="24"/>
              </w:rPr>
              <w:t>Умение оформлять техническую документацию в ходе контроля и испытаний</w:t>
            </w:r>
          </w:p>
          <w:p w14:paraId="41BC4DFE" w14:textId="77777777" w:rsidR="00EB1DEF" w:rsidRPr="00B56BF9" w:rsidRDefault="00EB1DEF" w:rsidP="00602C2A">
            <w:pPr>
              <w:suppressAutoHyphens/>
              <w:spacing w:after="0" w:line="240" w:lineRule="auto"/>
              <w:jc w:val="both"/>
              <w:rPr>
                <w:rFonts w:ascii="Times New Roman" w:hAnsi="Times New Roman"/>
                <w:iCs/>
                <w:sz w:val="24"/>
                <w:szCs w:val="24"/>
              </w:rPr>
            </w:pPr>
          </w:p>
        </w:tc>
        <w:tc>
          <w:tcPr>
            <w:tcW w:w="1578" w:type="pct"/>
          </w:tcPr>
          <w:p w14:paraId="7008D420"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Тестирование; Выполнение контрольных работ</w:t>
            </w:r>
          </w:p>
          <w:p w14:paraId="1DBEBB13"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Выполнение практических работ;</w:t>
            </w:r>
          </w:p>
          <w:p w14:paraId="391B8DA9"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Экспертная оценка выполнения практического задания;</w:t>
            </w:r>
          </w:p>
          <w:p w14:paraId="71166A5A"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Анализ производственных ситуаций;</w:t>
            </w:r>
          </w:p>
          <w:p w14:paraId="03FAF65C"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Оформление технической документации;</w:t>
            </w:r>
          </w:p>
          <w:p w14:paraId="4DC9DE0B"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Оформление отчётов о проделанной работе;</w:t>
            </w:r>
          </w:p>
          <w:p w14:paraId="545835CB"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Моделирование и решение нестандартных производственных ситуаций;</w:t>
            </w:r>
          </w:p>
          <w:p w14:paraId="571498DE"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Определение неисправностей;</w:t>
            </w:r>
          </w:p>
          <w:p w14:paraId="4C395A9C"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Наладка машин и механизмов;</w:t>
            </w:r>
          </w:p>
          <w:p w14:paraId="4F55E3F8" w14:textId="77777777" w:rsidR="00EB1DEF" w:rsidRPr="00B56BF9" w:rsidRDefault="00EB1DEF" w:rsidP="00602C2A">
            <w:pPr>
              <w:suppressAutoHyphens/>
              <w:spacing w:after="0" w:line="240" w:lineRule="auto"/>
              <w:rPr>
                <w:rFonts w:ascii="Times New Roman" w:hAnsi="Times New Roman"/>
                <w:sz w:val="24"/>
                <w:szCs w:val="24"/>
              </w:rPr>
            </w:pPr>
            <w:r w:rsidRPr="00B56BF9">
              <w:rPr>
                <w:rFonts w:ascii="Times New Roman" w:hAnsi="Times New Roman"/>
                <w:sz w:val="24"/>
                <w:szCs w:val="24"/>
              </w:rPr>
              <w:t>Выполнение расчётно-графической работы</w:t>
            </w:r>
          </w:p>
          <w:p w14:paraId="2D177E02" w14:textId="77777777" w:rsidR="00EB1DEF" w:rsidRPr="00B56BF9" w:rsidRDefault="00EB1DEF" w:rsidP="00602C2A">
            <w:pPr>
              <w:suppressAutoHyphens/>
              <w:spacing w:after="0" w:line="240" w:lineRule="auto"/>
              <w:rPr>
                <w:rFonts w:ascii="Times New Roman" w:hAnsi="Times New Roman"/>
                <w:sz w:val="24"/>
                <w:szCs w:val="24"/>
              </w:rPr>
            </w:pPr>
          </w:p>
          <w:p w14:paraId="7949CF31"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Квалификационный экзамен</w:t>
            </w:r>
          </w:p>
          <w:p w14:paraId="1F9E7B0C" w14:textId="77777777" w:rsidR="00EB1DEF" w:rsidRPr="00B56BF9" w:rsidRDefault="00EB1DEF" w:rsidP="00602C2A">
            <w:pPr>
              <w:suppressAutoHyphens/>
              <w:spacing w:after="0" w:line="240" w:lineRule="auto"/>
              <w:jc w:val="both"/>
              <w:rPr>
                <w:rFonts w:ascii="Times New Roman" w:hAnsi="Times New Roman"/>
                <w:b/>
                <w:bCs/>
                <w:i/>
                <w:sz w:val="24"/>
                <w:szCs w:val="24"/>
                <w:u w:val="single"/>
              </w:rPr>
            </w:pPr>
          </w:p>
        </w:tc>
      </w:tr>
      <w:tr w:rsidR="00EB1DEF" w:rsidRPr="00B56BF9" w14:paraId="0F83D2AA" w14:textId="77777777" w:rsidTr="00B56BF9">
        <w:trPr>
          <w:trHeight w:val="557"/>
        </w:trPr>
        <w:tc>
          <w:tcPr>
            <w:tcW w:w="1513" w:type="pct"/>
          </w:tcPr>
          <w:p w14:paraId="301E12B1" w14:textId="457C9ACF" w:rsidR="00EB1DEF" w:rsidRPr="00B56BF9" w:rsidRDefault="00EB1DEF" w:rsidP="00602C2A">
            <w:pPr>
              <w:suppressAutoHyphens/>
              <w:spacing w:after="0" w:line="240" w:lineRule="auto"/>
              <w:rPr>
                <w:rFonts w:ascii="Times New Roman" w:hAnsi="Times New Roman"/>
                <w:iCs/>
                <w:sz w:val="24"/>
                <w:szCs w:val="24"/>
              </w:rPr>
            </w:pPr>
            <w:r w:rsidRPr="00B56BF9">
              <w:rPr>
                <w:rFonts w:ascii="Times New Roman" w:hAnsi="Times New Roman"/>
                <w:iCs/>
                <w:sz w:val="24"/>
                <w:szCs w:val="24"/>
              </w:rPr>
              <w:t xml:space="preserve">ОК 01 </w:t>
            </w:r>
            <w:r w:rsidR="00064BC3" w:rsidRPr="00B56BF9">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p w14:paraId="3C32CBE4" w14:textId="2F0B1498" w:rsidR="00EB1DEF" w:rsidRPr="00B56BF9" w:rsidRDefault="00EB1DEF" w:rsidP="00602C2A">
            <w:pPr>
              <w:suppressAutoHyphens/>
              <w:spacing w:after="0" w:line="240" w:lineRule="auto"/>
              <w:rPr>
                <w:rFonts w:ascii="Times New Roman" w:hAnsi="Times New Roman"/>
                <w:bCs/>
                <w:sz w:val="24"/>
                <w:szCs w:val="24"/>
              </w:rPr>
            </w:pPr>
          </w:p>
        </w:tc>
        <w:tc>
          <w:tcPr>
            <w:tcW w:w="1909" w:type="pct"/>
          </w:tcPr>
          <w:p w14:paraId="566F40A3" w14:textId="77777777" w:rsidR="00064BC3" w:rsidRPr="00B56BF9" w:rsidRDefault="00EB1DEF" w:rsidP="00064BC3">
            <w:pPr>
              <w:spacing w:after="0" w:line="240" w:lineRule="auto"/>
              <w:rPr>
                <w:rFonts w:ascii="Times New Roman" w:hAnsi="Times New Roman"/>
                <w:iCs/>
                <w:sz w:val="24"/>
                <w:szCs w:val="24"/>
              </w:rPr>
            </w:pPr>
            <w:r w:rsidRPr="00B56BF9">
              <w:rPr>
                <w:rFonts w:ascii="Times New Roman" w:hAnsi="Times New Roman"/>
                <w:iCs/>
                <w:sz w:val="24"/>
                <w:szCs w:val="24"/>
              </w:rPr>
              <w:t xml:space="preserve">Умение </w:t>
            </w:r>
            <w:r w:rsidR="00064BC3" w:rsidRPr="00B56BF9">
              <w:rPr>
                <w:rFonts w:ascii="Times New Roman" w:hAnsi="Times New Roman"/>
                <w:iCs/>
                <w:sz w:val="24"/>
                <w:szCs w:val="24"/>
              </w:rPr>
              <w:t>уметь адаптировать в профессиональной деятельности, в социальной значимости в будущей профессии</w:t>
            </w:r>
          </w:p>
          <w:p w14:paraId="44D0ACCC" w14:textId="77777777" w:rsidR="00EB1DEF" w:rsidRPr="00B56BF9" w:rsidRDefault="00064BC3" w:rsidP="00064BC3">
            <w:pPr>
              <w:suppressAutoHyphens/>
              <w:spacing w:after="0" w:line="240" w:lineRule="auto"/>
              <w:jc w:val="both"/>
              <w:rPr>
                <w:rFonts w:ascii="Times New Roman" w:hAnsi="Times New Roman"/>
                <w:iCs/>
                <w:sz w:val="24"/>
                <w:szCs w:val="24"/>
              </w:rPr>
            </w:pPr>
            <w:r w:rsidRPr="00B56BF9">
              <w:rPr>
                <w:rFonts w:ascii="Times New Roman" w:hAnsi="Times New Roman"/>
                <w:iCs/>
                <w:sz w:val="24"/>
                <w:szCs w:val="24"/>
              </w:rPr>
              <w:t xml:space="preserve">определением положительных и отрицательных сторон будущей профессии, участвует </w:t>
            </w:r>
            <w:proofErr w:type="gramStart"/>
            <w:r w:rsidRPr="00B56BF9">
              <w:rPr>
                <w:rFonts w:ascii="Times New Roman" w:hAnsi="Times New Roman"/>
                <w:iCs/>
                <w:sz w:val="24"/>
                <w:szCs w:val="24"/>
              </w:rPr>
              <w:t>в мероприятиях</w:t>
            </w:r>
            <w:proofErr w:type="gramEnd"/>
            <w:r w:rsidRPr="00B56BF9">
              <w:rPr>
                <w:rFonts w:ascii="Times New Roman" w:hAnsi="Times New Roman"/>
                <w:iCs/>
                <w:sz w:val="24"/>
                <w:szCs w:val="24"/>
              </w:rPr>
              <w:t xml:space="preserve"> способствующих профессиональному развитию</w:t>
            </w:r>
          </w:p>
          <w:p w14:paraId="47991BC7" w14:textId="77777777" w:rsidR="00064BC3" w:rsidRPr="00B56BF9" w:rsidRDefault="00064BC3" w:rsidP="00064BC3">
            <w:pPr>
              <w:suppressAutoHyphens/>
              <w:spacing w:after="0" w:line="240" w:lineRule="auto"/>
              <w:jc w:val="both"/>
              <w:rPr>
                <w:rFonts w:ascii="Times New Roman" w:hAnsi="Times New Roman"/>
                <w:iCs/>
                <w:sz w:val="24"/>
                <w:szCs w:val="24"/>
              </w:rPr>
            </w:pPr>
            <w:r w:rsidRPr="00B56BF9">
              <w:rPr>
                <w:rFonts w:ascii="Times New Roman" w:hAnsi="Times New Roman"/>
                <w:iCs/>
                <w:sz w:val="24"/>
                <w:szCs w:val="24"/>
              </w:rPr>
              <w:t>Знание знать сущность и социальную значимость своей профессии</w:t>
            </w:r>
          </w:p>
          <w:p w14:paraId="57CB724A" w14:textId="77777777" w:rsidR="00064BC3" w:rsidRPr="00B56BF9" w:rsidRDefault="00064BC3" w:rsidP="00064BC3">
            <w:pPr>
              <w:suppressAutoHyphens/>
              <w:spacing w:after="0" w:line="240" w:lineRule="auto"/>
              <w:jc w:val="both"/>
              <w:rPr>
                <w:rFonts w:ascii="Times New Roman" w:hAnsi="Times New Roman"/>
                <w:iCs/>
                <w:sz w:val="24"/>
                <w:szCs w:val="24"/>
              </w:rPr>
            </w:pPr>
            <w:r w:rsidRPr="00B56BF9">
              <w:rPr>
                <w:rFonts w:ascii="Times New Roman" w:hAnsi="Times New Roman"/>
                <w:iCs/>
                <w:sz w:val="24"/>
                <w:szCs w:val="24"/>
              </w:rPr>
              <w:lastRenderedPageBreak/>
              <w:t>применять полученные знания в</w:t>
            </w:r>
          </w:p>
          <w:p w14:paraId="32EC6849" w14:textId="77777777" w:rsidR="00064BC3" w:rsidRPr="00B56BF9" w:rsidRDefault="00064BC3" w:rsidP="00064BC3">
            <w:pPr>
              <w:suppressAutoHyphens/>
              <w:spacing w:after="0" w:line="240" w:lineRule="auto"/>
              <w:jc w:val="both"/>
              <w:rPr>
                <w:rFonts w:ascii="Times New Roman" w:hAnsi="Times New Roman"/>
                <w:iCs/>
                <w:sz w:val="24"/>
                <w:szCs w:val="24"/>
              </w:rPr>
            </w:pPr>
            <w:r w:rsidRPr="00B56BF9">
              <w:rPr>
                <w:rFonts w:ascii="Times New Roman" w:hAnsi="Times New Roman"/>
                <w:iCs/>
                <w:sz w:val="24"/>
                <w:szCs w:val="24"/>
              </w:rPr>
              <w:t>своей профессиональной деятельности при</w:t>
            </w:r>
          </w:p>
          <w:p w14:paraId="2A44DF97" w14:textId="32698579" w:rsidR="00064BC3" w:rsidRPr="00B56BF9" w:rsidRDefault="00064BC3" w:rsidP="00064BC3">
            <w:pPr>
              <w:suppressAutoHyphens/>
              <w:spacing w:after="0" w:line="240" w:lineRule="auto"/>
              <w:jc w:val="both"/>
              <w:rPr>
                <w:rFonts w:ascii="Times New Roman" w:hAnsi="Times New Roman"/>
                <w:bCs/>
                <w:iCs/>
                <w:sz w:val="24"/>
                <w:szCs w:val="24"/>
              </w:rPr>
            </w:pPr>
            <w:r w:rsidRPr="00B56BF9">
              <w:rPr>
                <w:rFonts w:ascii="Times New Roman" w:hAnsi="Times New Roman"/>
                <w:iCs/>
                <w:sz w:val="24"/>
                <w:szCs w:val="24"/>
              </w:rPr>
              <w:t>решении конкретных задач</w:t>
            </w:r>
          </w:p>
        </w:tc>
        <w:tc>
          <w:tcPr>
            <w:tcW w:w="1578" w:type="pct"/>
          </w:tcPr>
          <w:p w14:paraId="2F426C3D" w14:textId="77777777" w:rsidR="00EB1DEF" w:rsidRPr="00B56BF9" w:rsidRDefault="00EB1DEF" w:rsidP="00602C2A">
            <w:pPr>
              <w:suppressAutoHyphens/>
              <w:spacing w:after="0" w:line="240" w:lineRule="auto"/>
              <w:jc w:val="both"/>
              <w:rPr>
                <w:rFonts w:ascii="Times New Roman" w:hAnsi="Times New Roman"/>
                <w:bCs/>
                <w:iCs/>
                <w:sz w:val="24"/>
                <w:szCs w:val="24"/>
              </w:rPr>
            </w:pPr>
            <w:r w:rsidRPr="00B56BF9">
              <w:rPr>
                <w:rFonts w:ascii="Times New Roman" w:hAnsi="Times New Roman"/>
                <w:bCs/>
                <w:iCs/>
                <w:sz w:val="24"/>
                <w:szCs w:val="24"/>
              </w:rPr>
              <w:lastRenderedPageBreak/>
              <w:t>Компьютерное тестирование;</w:t>
            </w:r>
          </w:p>
          <w:p w14:paraId="223F2579" w14:textId="77777777" w:rsidR="00EB1DEF" w:rsidRPr="00B56BF9" w:rsidRDefault="00EB1DEF" w:rsidP="00602C2A">
            <w:pPr>
              <w:suppressAutoHyphens/>
              <w:spacing w:after="0" w:line="240" w:lineRule="auto"/>
              <w:jc w:val="both"/>
              <w:rPr>
                <w:rFonts w:ascii="Times New Roman" w:hAnsi="Times New Roman"/>
                <w:bCs/>
                <w:iCs/>
                <w:sz w:val="24"/>
                <w:szCs w:val="24"/>
              </w:rPr>
            </w:pPr>
          </w:p>
          <w:p w14:paraId="6B8D471B"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Контрольные работы;</w:t>
            </w:r>
          </w:p>
          <w:p w14:paraId="25EDC0D6" w14:textId="77777777" w:rsidR="00EB1DEF" w:rsidRPr="00B56BF9" w:rsidRDefault="00EB1DEF" w:rsidP="00602C2A">
            <w:pPr>
              <w:suppressAutoHyphens/>
              <w:spacing w:after="0" w:line="240" w:lineRule="auto"/>
              <w:jc w:val="both"/>
              <w:rPr>
                <w:rFonts w:ascii="Times New Roman" w:hAnsi="Times New Roman"/>
                <w:bCs/>
                <w:sz w:val="24"/>
                <w:szCs w:val="24"/>
              </w:rPr>
            </w:pPr>
          </w:p>
          <w:p w14:paraId="2D0B861E"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Наблюдение за выполнением практического задания;</w:t>
            </w:r>
          </w:p>
          <w:p w14:paraId="2E250577" w14:textId="77777777" w:rsidR="00EB1DEF" w:rsidRPr="00B56BF9" w:rsidRDefault="00EB1DEF" w:rsidP="00602C2A">
            <w:pPr>
              <w:suppressAutoHyphens/>
              <w:spacing w:after="0" w:line="240" w:lineRule="auto"/>
              <w:jc w:val="both"/>
              <w:rPr>
                <w:rFonts w:ascii="Times New Roman" w:hAnsi="Times New Roman"/>
                <w:bCs/>
                <w:sz w:val="24"/>
                <w:szCs w:val="24"/>
              </w:rPr>
            </w:pPr>
          </w:p>
          <w:p w14:paraId="5D4F7487"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Подготовка и выступление с докладом, презентацией;</w:t>
            </w:r>
          </w:p>
          <w:p w14:paraId="4C365820" w14:textId="77777777" w:rsidR="00EB1DEF" w:rsidRPr="00B56BF9" w:rsidRDefault="00EB1DEF" w:rsidP="00602C2A">
            <w:pPr>
              <w:suppressAutoHyphens/>
              <w:spacing w:after="0" w:line="240" w:lineRule="auto"/>
              <w:jc w:val="both"/>
              <w:rPr>
                <w:rFonts w:ascii="Times New Roman" w:hAnsi="Times New Roman"/>
                <w:bCs/>
                <w:sz w:val="24"/>
                <w:szCs w:val="24"/>
              </w:rPr>
            </w:pPr>
          </w:p>
          <w:p w14:paraId="5BDFB1D8"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lastRenderedPageBreak/>
              <w:t>Решение ситуационных задач;</w:t>
            </w:r>
          </w:p>
          <w:p w14:paraId="2FB68CBA" w14:textId="77777777" w:rsidR="00EB1DEF" w:rsidRPr="00B56BF9" w:rsidRDefault="00EB1DEF" w:rsidP="00602C2A">
            <w:pPr>
              <w:suppressAutoHyphens/>
              <w:spacing w:after="0" w:line="240" w:lineRule="auto"/>
              <w:jc w:val="both"/>
              <w:rPr>
                <w:rFonts w:ascii="Times New Roman" w:hAnsi="Times New Roman"/>
                <w:bCs/>
                <w:sz w:val="24"/>
                <w:szCs w:val="24"/>
              </w:rPr>
            </w:pPr>
          </w:p>
          <w:p w14:paraId="09418C92"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Оценка выполнения конспекта;</w:t>
            </w:r>
          </w:p>
          <w:p w14:paraId="32BA7E14" w14:textId="77777777" w:rsidR="00EB1DEF" w:rsidRPr="00B56BF9" w:rsidRDefault="00EB1DEF" w:rsidP="00602C2A">
            <w:pPr>
              <w:suppressAutoHyphens/>
              <w:spacing w:after="0" w:line="240" w:lineRule="auto"/>
              <w:jc w:val="both"/>
              <w:rPr>
                <w:rFonts w:ascii="Times New Roman" w:hAnsi="Times New Roman"/>
                <w:bCs/>
                <w:sz w:val="24"/>
                <w:szCs w:val="24"/>
              </w:rPr>
            </w:pPr>
          </w:p>
          <w:p w14:paraId="37839238"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Ролевые игры;</w:t>
            </w:r>
          </w:p>
          <w:p w14:paraId="4D8D36B9" w14:textId="77777777" w:rsidR="00EB1DEF" w:rsidRPr="00B56BF9" w:rsidRDefault="00EB1DEF" w:rsidP="00602C2A">
            <w:pPr>
              <w:suppressAutoHyphens/>
              <w:spacing w:after="0" w:line="240" w:lineRule="auto"/>
              <w:jc w:val="both"/>
              <w:rPr>
                <w:rFonts w:ascii="Times New Roman" w:hAnsi="Times New Roman"/>
                <w:bCs/>
                <w:sz w:val="24"/>
                <w:szCs w:val="24"/>
              </w:rPr>
            </w:pPr>
          </w:p>
          <w:p w14:paraId="3D7942E1"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Оформление отчётов о проделанной работе;</w:t>
            </w:r>
          </w:p>
          <w:p w14:paraId="70078C40" w14:textId="77777777" w:rsidR="00EB1DEF" w:rsidRPr="00B56BF9" w:rsidRDefault="00EB1DEF" w:rsidP="00602C2A">
            <w:pPr>
              <w:suppressAutoHyphens/>
              <w:spacing w:after="0" w:line="240" w:lineRule="auto"/>
              <w:jc w:val="both"/>
              <w:rPr>
                <w:rFonts w:ascii="Times New Roman" w:hAnsi="Times New Roman"/>
                <w:bCs/>
                <w:sz w:val="24"/>
                <w:szCs w:val="24"/>
              </w:rPr>
            </w:pPr>
          </w:p>
          <w:p w14:paraId="6C9C5D45"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Защита творческих работ;</w:t>
            </w:r>
          </w:p>
          <w:p w14:paraId="45B3212B" w14:textId="77777777" w:rsidR="00EB1DEF" w:rsidRPr="00B56BF9" w:rsidRDefault="00EB1DEF" w:rsidP="00602C2A">
            <w:pPr>
              <w:suppressAutoHyphens/>
              <w:spacing w:after="0" w:line="240" w:lineRule="auto"/>
              <w:jc w:val="both"/>
              <w:rPr>
                <w:rFonts w:ascii="Times New Roman" w:hAnsi="Times New Roman"/>
                <w:bCs/>
                <w:sz w:val="24"/>
                <w:szCs w:val="24"/>
              </w:rPr>
            </w:pPr>
          </w:p>
          <w:p w14:paraId="040C4744" w14:textId="77777777" w:rsidR="00EB1DEF" w:rsidRPr="00B56BF9" w:rsidRDefault="00EB1DEF" w:rsidP="00602C2A">
            <w:pPr>
              <w:suppressAutoHyphens/>
              <w:spacing w:after="0" w:line="240" w:lineRule="auto"/>
              <w:jc w:val="both"/>
              <w:rPr>
                <w:rFonts w:ascii="Times New Roman" w:hAnsi="Times New Roman"/>
                <w:bCs/>
                <w:sz w:val="24"/>
                <w:szCs w:val="24"/>
              </w:rPr>
            </w:pPr>
            <w:r w:rsidRPr="00B56BF9">
              <w:rPr>
                <w:rFonts w:ascii="Times New Roman" w:hAnsi="Times New Roman"/>
                <w:bCs/>
                <w:sz w:val="24"/>
                <w:szCs w:val="24"/>
              </w:rPr>
              <w:t>Квалификационный экзамен</w:t>
            </w:r>
          </w:p>
          <w:p w14:paraId="6616AA9B" w14:textId="77777777" w:rsidR="00EB1DEF" w:rsidRPr="00B56BF9" w:rsidRDefault="00EB1DEF" w:rsidP="00602C2A">
            <w:pPr>
              <w:suppressAutoHyphens/>
              <w:spacing w:after="0" w:line="240" w:lineRule="auto"/>
              <w:jc w:val="both"/>
              <w:rPr>
                <w:rFonts w:ascii="Times New Roman" w:hAnsi="Times New Roman"/>
                <w:bCs/>
                <w:sz w:val="24"/>
                <w:szCs w:val="24"/>
              </w:rPr>
            </w:pPr>
          </w:p>
          <w:p w14:paraId="0E9BF146" w14:textId="77777777" w:rsidR="00EB1DEF" w:rsidRPr="00B56BF9" w:rsidRDefault="00EB1DEF" w:rsidP="00602C2A">
            <w:pPr>
              <w:suppressAutoHyphens/>
              <w:spacing w:after="0" w:line="240" w:lineRule="auto"/>
              <w:jc w:val="both"/>
              <w:rPr>
                <w:rFonts w:ascii="Times New Roman" w:hAnsi="Times New Roman"/>
                <w:bCs/>
                <w:sz w:val="24"/>
                <w:szCs w:val="24"/>
              </w:rPr>
            </w:pPr>
          </w:p>
        </w:tc>
      </w:tr>
    </w:tbl>
    <w:p w14:paraId="4F357B21" w14:textId="77777777" w:rsidR="00EB1DEF" w:rsidRPr="0037301B" w:rsidRDefault="00EB1DEF" w:rsidP="00335F6C">
      <w:pPr>
        <w:spacing w:after="0"/>
        <w:contextualSpacing/>
        <w:jc w:val="both"/>
      </w:pPr>
    </w:p>
    <w:p w14:paraId="1CA7AE0C" w14:textId="77777777" w:rsidR="00EB1DEF" w:rsidRDefault="00EB1DEF" w:rsidP="00EB1DEF">
      <w:pPr>
        <w:contextualSpacing/>
        <w:sectPr w:rsidR="00EB1DEF" w:rsidSect="00B56BF9">
          <w:footerReference w:type="even" r:id="rId22"/>
          <w:footerReference w:type="default" r:id="rId23"/>
          <w:pgSz w:w="11906" w:h="16838" w:code="9"/>
          <w:pgMar w:top="1134" w:right="992" w:bottom="284" w:left="1701" w:header="709" w:footer="709" w:gutter="0"/>
          <w:cols w:space="720"/>
          <w:docGrid w:linePitch="299"/>
        </w:sectPr>
      </w:pPr>
    </w:p>
    <w:p w14:paraId="790496C5" w14:textId="77777777" w:rsidR="00EB1DEF" w:rsidRPr="001B05E9" w:rsidRDefault="00EB1DEF" w:rsidP="006B7CA4">
      <w:pPr>
        <w:pStyle w:val="afffffd"/>
        <w:spacing w:after="0" w:line="360" w:lineRule="auto"/>
        <w:jc w:val="right"/>
        <w:rPr>
          <w:rFonts w:ascii="Times New Roman" w:hAnsi="Times New Roman"/>
          <w:b/>
          <w:bCs/>
        </w:rPr>
      </w:pPr>
      <w:r w:rsidRPr="007D0D6F">
        <w:rPr>
          <w:rFonts w:ascii="Times New Roman" w:hAnsi="Times New Roman"/>
          <w:b/>
          <w:bCs/>
        </w:rPr>
        <w:lastRenderedPageBreak/>
        <w:t>Приложение 2</w:t>
      </w:r>
      <w:r>
        <w:rPr>
          <w:rFonts w:ascii="Times New Roman" w:hAnsi="Times New Roman"/>
          <w:b/>
          <w:bCs/>
        </w:rPr>
        <w:t>.4</w:t>
      </w:r>
    </w:p>
    <w:p w14:paraId="4019002C" w14:textId="77777777" w:rsidR="00EB1DEF" w:rsidRDefault="00EB1DEF" w:rsidP="006B7CA4">
      <w:pPr>
        <w:spacing w:after="0" w:line="360" w:lineRule="auto"/>
        <w:jc w:val="right"/>
        <w:rPr>
          <w:rFonts w:ascii="Times New Roman" w:hAnsi="Times New Roman"/>
          <w:sz w:val="24"/>
          <w:szCs w:val="24"/>
        </w:rPr>
      </w:pPr>
      <w:r w:rsidRPr="007D0D6F">
        <w:rPr>
          <w:rFonts w:ascii="Times New Roman" w:hAnsi="Times New Roman"/>
          <w:sz w:val="24"/>
          <w:szCs w:val="24"/>
        </w:rPr>
        <w:t xml:space="preserve">к ПОП-П </w:t>
      </w:r>
      <w:r w:rsidRPr="00373802">
        <w:rPr>
          <w:rFonts w:ascii="Times New Roman" w:hAnsi="Times New Roman"/>
          <w:sz w:val="24"/>
          <w:szCs w:val="24"/>
        </w:rPr>
        <w:t>по специальности</w:t>
      </w:r>
    </w:p>
    <w:p w14:paraId="1A287486" w14:textId="77777777" w:rsidR="00EB1DEF" w:rsidRPr="007D0D6F" w:rsidRDefault="00EB1DEF" w:rsidP="006B7CA4">
      <w:pPr>
        <w:spacing w:after="0" w:line="360" w:lineRule="auto"/>
        <w:jc w:val="right"/>
        <w:rPr>
          <w:rFonts w:ascii="Times New Roman" w:hAnsi="Times New Roman"/>
          <w:i/>
          <w:sz w:val="24"/>
          <w:szCs w:val="24"/>
        </w:rPr>
      </w:pPr>
      <w:r>
        <w:rPr>
          <w:rFonts w:ascii="Times New Roman" w:hAnsi="Times New Roman"/>
          <w:sz w:val="24"/>
          <w:szCs w:val="24"/>
        </w:rPr>
        <w:t>13.02.08 Электроизоляционная, кабельная и конденсаторная техника</w:t>
      </w:r>
    </w:p>
    <w:p w14:paraId="1D0AF8AC" w14:textId="77777777" w:rsidR="00EB1DEF" w:rsidRDefault="00EB1DEF" w:rsidP="00414C20">
      <w:pPr>
        <w:jc w:val="center"/>
        <w:rPr>
          <w:rFonts w:ascii="Times New Roman" w:hAnsi="Times New Roman"/>
          <w:b/>
          <w:i/>
          <w:sz w:val="24"/>
          <w:szCs w:val="24"/>
        </w:rPr>
      </w:pPr>
    </w:p>
    <w:p w14:paraId="48F2969B" w14:textId="77777777" w:rsidR="00EB1DEF" w:rsidRPr="00315F34" w:rsidRDefault="00EB1DEF" w:rsidP="00414C20">
      <w:pPr>
        <w:jc w:val="center"/>
        <w:rPr>
          <w:rFonts w:ascii="Times New Roman" w:hAnsi="Times New Roman"/>
          <w:b/>
          <w:i/>
          <w:sz w:val="24"/>
          <w:szCs w:val="24"/>
        </w:rPr>
      </w:pPr>
    </w:p>
    <w:p w14:paraId="1D889406" w14:textId="77777777" w:rsidR="00EB1DEF" w:rsidRPr="00315F34" w:rsidRDefault="00EB1DEF" w:rsidP="00414C20">
      <w:pPr>
        <w:jc w:val="center"/>
        <w:rPr>
          <w:rFonts w:ascii="Times New Roman" w:hAnsi="Times New Roman"/>
          <w:b/>
          <w:i/>
          <w:sz w:val="24"/>
          <w:szCs w:val="24"/>
        </w:rPr>
      </w:pPr>
    </w:p>
    <w:p w14:paraId="1BA36A3F" w14:textId="77777777" w:rsidR="00EB1DEF" w:rsidRPr="00315F34" w:rsidRDefault="00EB1DEF" w:rsidP="00414C20">
      <w:pPr>
        <w:jc w:val="center"/>
        <w:rPr>
          <w:rFonts w:ascii="Times New Roman" w:hAnsi="Times New Roman"/>
          <w:b/>
          <w:i/>
          <w:sz w:val="24"/>
          <w:szCs w:val="24"/>
        </w:rPr>
      </w:pPr>
    </w:p>
    <w:p w14:paraId="672FB1F9" w14:textId="77777777" w:rsidR="00EB1DEF" w:rsidRPr="00315F34" w:rsidRDefault="00EB1DEF" w:rsidP="00414C20">
      <w:pPr>
        <w:jc w:val="center"/>
        <w:rPr>
          <w:rFonts w:ascii="Times New Roman" w:hAnsi="Times New Roman"/>
          <w:b/>
          <w:i/>
          <w:sz w:val="24"/>
          <w:szCs w:val="24"/>
        </w:rPr>
      </w:pPr>
    </w:p>
    <w:p w14:paraId="2BCB9B6A" w14:textId="77777777" w:rsidR="00EB1DEF" w:rsidRDefault="00EB1DEF" w:rsidP="00414C20">
      <w:pPr>
        <w:jc w:val="center"/>
        <w:rPr>
          <w:rFonts w:ascii="Times New Roman" w:hAnsi="Times New Roman"/>
          <w:b/>
          <w:i/>
          <w:sz w:val="24"/>
          <w:szCs w:val="24"/>
        </w:rPr>
      </w:pPr>
    </w:p>
    <w:p w14:paraId="3D15F1F2" w14:textId="77777777" w:rsidR="00EB1DEF" w:rsidRPr="00315F34" w:rsidRDefault="00EB1DEF" w:rsidP="00414C20">
      <w:pPr>
        <w:jc w:val="center"/>
        <w:rPr>
          <w:rFonts w:ascii="Times New Roman" w:hAnsi="Times New Roman"/>
          <w:b/>
          <w:i/>
          <w:sz w:val="24"/>
          <w:szCs w:val="24"/>
        </w:rPr>
      </w:pPr>
    </w:p>
    <w:p w14:paraId="0DEFB2D9" w14:textId="77777777" w:rsidR="00EB1DEF" w:rsidRPr="00315F34" w:rsidRDefault="00EB1DEF" w:rsidP="00414C20">
      <w:pPr>
        <w:jc w:val="center"/>
        <w:rPr>
          <w:rFonts w:ascii="Times New Roman" w:hAnsi="Times New Roman"/>
          <w:b/>
          <w:i/>
          <w:sz w:val="24"/>
          <w:szCs w:val="24"/>
        </w:rPr>
      </w:pPr>
    </w:p>
    <w:p w14:paraId="3FACF1D1" w14:textId="3883F84B" w:rsidR="00EB1DEF" w:rsidRPr="00315F34" w:rsidRDefault="005019A2" w:rsidP="00414C20">
      <w:pPr>
        <w:jc w:val="center"/>
        <w:rPr>
          <w:rFonts w:ascii="Times New Roman" w:hAnsi="Times New Roman"/>
          <w:b/>
          <w:sz w:val="24"/>
          <w:szCs w:val="24"/>
        </w:rPr>
      </w:pPr>
      <w:r>
        <w:rPr>
          <w:rFonts w:ascii="Times New Roman" w:hAnsi="Times New Roman"/>
          <w:b/>
          <w:color w:val="000000"/>
          <w:sz w:val="24"/>
          <w:szCs w:val="24"/>
        </w:rPr>
        <w:t xml:space="preserve">ПРИМЕРНАЯ </w:t>
      </w:r>
      <w:proofErr w:type="spellStart"/>
      <w:r>
        <w:rPr>
          <w:rFonts w:ascii="Times New Roman" w:hAnsi="Times New Roman"/>
          <w:b/>
          <w:color w:val="000000"/>
          <w:sz w:val="24"/>
          <w:szCs w:val="24"/>
        </w:rPr>
        <w:t>ПРИМЕРНАЯ</w:t>
      </w:r>
      <w:proofErr w:type="spellEnd"/>
      <w:r>
        <w:rPr>
          <w:rFonts w:ascii="Times New Roman" w:hAnsi="Times New Roman"/>
          <w:b/>
          <w:color w:val="000000"/>
          <w:sz w:val="24"/>
          <w:szCs w:val="24"/>
        </w:rPr>
        <w:t xml:space="preserve"> РАБОЧАЯ ПРОГРАММА ПРОФЕССИОНАЛЬНОГО МОДУЛЯ</w:t>
      </w:r>
    </w:p>
    <w:p w14:paraId="68C5C799" w14:textId="77777777" w:rsidR="00EB1DEF" w:rsidRPr="00315F34" w:rsidRDefault="00EB1DEF" w:rsidP="00414C20">
      <w:pPr>
        <w:jc w:val="center"/>
        <w:rPr>
          <w:rFonts w:ascii="Times New Roman" w:hAnsi="Times New Roman"/>
          <w:b/>
          <w:sz w:val="24"/>
          <w:szCs w:val="24"/>
          <w:u w:val="single"/>
        </w:rPr>
      </w:pPr>
    </w:p>
    <w:p w14:paraId="06872F46" w14:textId="77777777" w:rsidR="00EB1DEF" w:rsidRPr="00315F34" w:rsidRDefault="00EB1DEF" w:rsidP="001864DF">
      <w:pPr>
        <w:spacing w:after="0"/>
        <w:jc w:val="center"/>
        <w:rPr>
          <w:rFonts w:ascii="Times New Roman" w:hAnsi="Times New Roman"/>
          <w:b/>
          <w:sz w:val="24"/>
          <w:szCs w:val="24"/>
        </w:rPr>
      </w:pPr>
      <w:r>
        <w:rPr>
          <w:rFonts w:ascii="Times New Roman" w:hAnsi="Times New Roman"/>
          <w:b/>
          <w:sz w:val="24"/>
          <w:szCs w:val="24"/>
        </w:rPr>
        <w:t>ПМ.04 Организация деятельности коллектива исполнителей</w:t>
      </w:r>
    </w:p>
    <w:p w14:paraId="0B2D391F" w14:textId="77777777" w:rsidR="00EB1DEF" w:rsidRPr="00315F34" w:rsidRDefault="00EB1DEF" w:rsidP="001864DF">
      <w:pPr>
        <w:jc w:val="center"/>
        <w:rPr>
          <w:rFonts w:ascii="Times New Roman" w:hAnsi="Times New Roman"/>
          <w:i/>
          <w:sz w:val="28"/>
          <w:szCs w:val="28"/>
          <w:vertAlign w:val="superscript"/>
        </w:rPr>
      </w:pPr>
    </w:p>
    <w:p w14:paraId="60F4FF93" w14:textId="77777777" w:rsidR="00EB1DEF" w:rsidRPr="007D0D6F" w:rsidRDefault="00EB1DEF" w:rsidP="001864DF">
      <w:pPr>
        <w:jc w:val="center"/>
        <w:rPr>
          <w:rFonts w:ascii="Times New Roman" w:hAnsi="Times New Roman"/>
          <w:b/>
          <w:i/>
          <w:sz w:val="24"/>
          <w:szCs w:val="24"/>
        </w:rPr>
      </w:pPr>
      <w:r w:rsidRPr="00373802">
        <w:rPr>
          <w:rFonts w:ascii="Times New Roman" w:hAnsi="Times New Roman"/>
          <w:b/>
          <w:sz w:val="24"/>
          <w:szCs w:val="24"/>
        </w:rPr>
        <w:t xml:space="preserve">Обязательный профессиональный блок </w:t>
      </w:r>
    </w:p>
    <w:p w14:paraId="31FD95C7" w14:textId="77777777" w:rsidR="00EB1DEF" w:rsidRPr="00315F34" w:rsidRDefault="00EB1DEF" w:rsidP="00414C20">
      <w:pPr>
        <w:jc w:val="center"/>
        <w:rPr>
          <w:rFonts w:ascii="Times New Roman" w:hAnsi="Times New Roman"/>
          <w:b/>
          <w:i/>
          <w:sz w:val="24"/>
          <w:szCs w:val="24"/>
        </w:rPr>
      </w:pPr>
    </w:p>
    <w:p w14:paraId="6867B1EE" w14:textId="77777777" w:rsidR="00EB1DEF" w:rsidRPr="00315F34" w:rsidRDefault="00EB1DEF" w:rsidP="00414C20">
      <w:pPr>
        <w:jc w:val="center"/>
        <w:rPr>
          <w:rFonts w:ascii="Times New Roman" w:hAnsi="Times New Roman"/>
          <w:b/>
          <w:i/>
          <w:sz w:val="24"/>
          <w:szCs w:val="24"/>
        </w:rPr>
      </w:pPr>
    </w:p>
    <w:p w14:paraId="6D21F1F7" w14:textId="77777777" w:rsidR="00EB1DEF" w:rsidRDefault="00EB1DEF" w:rsidP="00414C20">
      <w:pPr>
        <w:jc w:val="center"/>
        <w:rPr>
          <w:rFonts w:ascii="Times New Roman" w:hAnsi="Times New Roman"/>
          <w:b/>
          <w:i/>
          <w:sz w:val="24"/>
          <w:szCs w:val="24"/>
        </w:rPr>
      </w:pPr>
    </w:p>
    <w:p w14:paraId="4A4C9042" w14:textId="77777777" w:rsidR="00EB1DEF" w:rsidRPr="00315F34" w:rsidRDefault="00EB1DEF" w:rsidP="00414C20">
      <w:pPr>
        <w:jc w:val="center"/>
        <w:rPr>
          <w:rFonts w:ascii="Times New Roman" w:hAnsi="Times New Roman"/>
          <w:b/>
          <w:i/>
          <w:sz w:val="24"/>
          <w:szCs w:val="24"/>
        </w:rPr>
      </w:pPr>
    </w:p>
    <w:p w14:paraId="764713CF" w14:textId="77777777" w:rsidR="00EB1DEF" w:rsidRPr="00315F34" w:rsidRDefault="00EB1DEF" w:rsidP="00414C20">
      <w:pPr>
        <w:jc w:val="center"/>
        <w:rPr>
          <w:rFonts w:ascii="Times New Roman" w:hAnsi="Times New Roman"/>
          <w:b/>
          <w:i/>
          <w:sz w:val="24"/>
          <w:szCs w:val="24"/>
        </w:rPr>
      </w:pPr>
    </w:p>
    <w:p w14:paraId="1FCFD241" w14:textId="77777777" w:rsidR="00EB1DEF" w:rsidRPr="00315F34" w:rsidRDefault="00EB1DEF" w:rsidP="00414C20">
      <w:pPr>
        <w:jc w:val="center"/>
        <w:rPr>
          <w:rFonts w:ascii="Times New Roman" w:hAnsi="Times New Roman"/>
          <w:b/>
          <w:i/>
          <w:sz w:val="24"/>
          <w:szCs w:val="24"/>
        </w:rPr>
      </w:pPr>
    </w:p>
    <w:p w14:paraId="02C1CA61" w14:textId="77777777" w:rsidR="00EB1DEF" w:rsidRPr="00315F34" w:rsidRDefault="00EB1DEF" w:rsidP="00414C20">
      <w:pPr>
        <w:jc w:val="center"/>
        <w:rPr>
          <w:rFonts w:ascii="Times New Roman" w:hAnsi="Times New Roman"/>
          <w:b/>
          <w:i/>
          <w:sz w:val="24"/>
          <w:szCs w:val="24"/>
        </w:rPr>
      </w:pPr>
    </w:p>
    <w:p w14:paraId="5F7D98A5" w14:textId="77777777" w:rsidR="00EB1DEF" w:rsidRPr="00315F34" w:rsidRDefault="00EB1DEF" w:rsidP="00414C20">
      <w:pPr>
        <w:jc w:val="center"/>
        <w:rPr>
          <w:rFonts w:ascii="Times New Roman" w:hAnsi="Times New Roman"/>
          <w:b/>
          <w:i/>
          <w:sz w:val="24"/>
          <w:szCs w:val="24"/>
        </w:rPr>
      </w:pPr>
    </w:p>
    <w:p w14:paraId="7055CEA1" w14:textId="78283963" w:rsidR="00EB1DEF" w:rsidRPr="00F72ACB" w:rsidRDefault="005019A2" w:rsidP="00414C20">
      <w:pPr>
        <w:jc w:val="center"/>
        <w:rPr>
          <w:rFonts w:ascii="Times New Roman" w:hAnsi="Times New Roman"/>
          <w:b/>
          <w:iCs/>
          <w:sz w:val="24"/>
          <w:szCs w:val="24"/>
        </w:rPr>
      </w:pPr>
      <w:r>
        <w:rPr>
          <w:rFonts w:ascii="Times New Roman" w:hAnsi="Times New Roman"/>
          <w:b/>
          <w:sz w:val="24"/>
          <w:szCs w:val="24"/>
        </w:rPr>
        <w:t>2023 г.</w:t>
      </w:r>
    </w:p>
    <w:p w14:paraId="0B548577" w14:textId="77777777" w:rsidR="00EB1DEF" w:rsidRDefault="00EB1DEF" w:rsidP="00414C20">
      <w:pPr>
        <w:rPr>
          <w:rFonts w:ascii="Times New Roman" w:hAnsi="Times New Roman"/>
          <w:b/>
          <w:i/>
          <w:sz w:val="24"/>
          <w:szCs w:val="24"/>
        </w:rPr>
      </w:pPr>
    </w:p>
    <w:p w14:paraId="04EB5BB2" w14:textId="77777777" w:rsidR="00EB1DEF" w:rsidRPr="00EB1DEF" w:rsidRDefault="00EB1DEF" w:rsidP="00EB1DEF">
      <w:pPr>
        <w:rPr>
          <w:rFonts w:ascii="Times New Roman" w:hAnsi="Times New Roman"/>
          <w:sz w:val="24"/>
          <w:szCs w:val="24"/>
        </w:rPr>
      </w:pPr>
    </w:p>
    <w:p w14:paraId="5503E4F7" w14:textId="77777777" w:rsidR="00EB1DEF" w:rsidRPr="00EB1DEF" w:rsidRDefault="00EB1DEF" w:rsidP="00EB1DEF">
      <w:pPr>
        <w:rPr>
          <w:rFonts w:ascii="Times New Roman" w:hAnsi="Times New Roman"/>
          <w:sz w:val="24"/>
          <w:szCs w:val="24"/>
        </w:rPr>
      </w:pPr>
    </w:p>
    <w:p w14:paraId="1E841ECF" w14:textId="77777777" w:rsidR="00EB1DEF" w:rsidRPr="00EB1DEF" w:rsidRDefault="00EB1DEF" w:rsidP="00EB1DEF">
      <w:pPr>
        <w:rPr>
          <w:rFonts w:ascii="Times New Roman" w:hAnsi="Times New Roman"/>
          <w:sz w:val="24"/>
          <w:szCs w:val="24"/>
        </w:rPr>
      </w:pPr>
    </w:p>
    <w:p w14:paraId="5A95F4DF" w14:textId="77777777" w:rsidR="00EB1DEF" w:rsidRDefault="00EB1DEF" w:rsidP="00EB1DEF">
      <w:pPr>
        <w:rPr>
          <w:rFonts w:ascii="Times New Roman" w:hAnsi="Times New Roman"/>
          <w:b/>
          <w:i/>
          <w:sz w:val="24"/>
          <w:szCs w:val="24"/>
        </w:rPr>
      </w:pPr>
    </w:p>
    <w:p w14:paraId="26E4DB6B" w14:textId="4D9EA7BE" w:rsidR="00EB1DEF" w:rsidRPr="00EB1DEF" w:rsidRDefault="00EB1DEF" w:rsidP="00EB1DEF">
      <w:pPr>
        <w:rPr>
          <w:rFonts w:ascii="Times New Roman" w:hAnsi="Times New Roman"/>
          <w:sz w:val="24"/>
          <w:szCs w:val="24"/>
        </w:rPr>
        <w:sectPr w:rsidR="00EB1DEF" w:rsidRPr="00EB1DEF" w:rsidSect="00B56BF9">
          <w:footerReference w:type="even" r:id="rId24"/>
          <w:footerReference w:type="default" r:id="rId25"/>
          <w:pgSz w:w="11906" w:h="16838" w:code="9"/>
          <w:pgMar w:top="1134" w:right="992" w:bottom="284" w:left="1701" w:header="709" w:footer="709" w:gutter="0"/>
          <w:pgNumType w:start="1"/>
          <w:cols w:space="720"/>
          <w:titlePg/>
          <w:docGrid w:linePitch="299"/>
        </w:sectPr>
      </w:pPr>
    </w:p>
    <w:p w14:paraId="34C26520" w14:textId="77777777" w:rsidR="00EB1DEF" w:rsidRPr="007D0D6F" w:rsidRDefault="00EB1DEF" w:rsidP="00D2521D">
      <w:pPr>
        <w:jc w:val="center"/>
        <w:rPr>
          <w:rFonts w:ascii="Times New Roman" w:hAnsi="Times New Roman"/>
          <w:b/>
          <w:i/>
          <w:sz w:val="24"/>
          <w:szCs w:val="24"/>
        </w:rPr>
      </w:pPr>
      <w:r w:rsidRPr="007D0D6F">
        <w:rPr>
          <w:rFonts w:ascii="Times New Roman" w:hAnsi="Times New Roman"/>
          <w:b/>
          <w:iCs/>
          <w:sz w:val="24"/>
          <w:szCs w:val="24"/>
        </w:rPr>
        <w:lastRenderedPageBreak/>
        <w:t>СОДЕРЖАНИЕ</w:t>
      </w:r>
    </w:p>
    <w:p w14:paraId="20AE3A85" w14:textId="77777777" w:rsidR="00EB1DEF" w:rsidRPr="007D0D6F" w:rsidRDefault="00EB1DEF"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B1DEF" w:rsidRPr="007D0D6F" w14:paraId="3706084B" w14:textId="77777777" w:rsidTr="00160E60">
        <w:tc>
          <w:tcPr>
            <w:tcW w:w="7501" w:type="dxa"/>
          </w:tcPr>
          <w:p w14:paraId="5707B524" w14:textId="77777777" w:rsidR="00EB1DEF" w:rsidRPr="007D0D6F" w:rsidRDefault="00EB1DEF" w:rsidP="00602C2A">
            <w:pPr>
              <w:numPr>
                <w:ilvl w:val="0"/>
                <w:numId w:val="22"/>
              </w:numPr>
              <w:suppressAutoHyphens/>
              <w:jc w:val="both"/>
              <w:rPr>
                <w:rFonts w:ascii="Times New Roman" w:hAnsi="Times New Roman"/>
                <w:b/>
                <w:sz w:val="24"/>
                <w:szCs w:val="24"/>
              </w:rPr>
            </w:pPr>
            <w:r w:rsidRPr="007D0D6F">
              <w:rPr>
                <w:rFonts w:ascii="Times New Roman" w:hAnsi="Times New Roman"/>
                <w:b/>
                <w:sz w:val="24"/>
                <w:szCs w:val="24"/>
              </w:rPr>
              <w:t xml:space="preserve">ОБЩАЯ ХАРАКТЕРИСТИКА </w:t>
            </w:r>
            <w:r w:rsidRPr="007D0D6F">
              <w:rPr>
                <w:rFonts w:ascii="Times New Roman" w:hAnsi="Times New Roman"/>
                <w:b/>
                <w:color w:val="000000"/>
                <w:sz w:val="24"/>
                <w:szCs w:val="24"/>
              </w:rPr>
              <w:t xml:space="preserve">РАБОЧЕЙ </w:t>
            </w:r>
            <w:r w:rsidRPr="007D0D6F">
              <w:rPr>
                <w:rFonts w:ascii="Times New Roman" w:hAnsi="Times New Roman"/>
                <w:b/>
                <w:sz w:val="24"/>
                <w:szCs w:val="24"/>
              </w:rPr>
              <w:t>ПРОГРАММЫ ПРОФЕССИОНАЛЬНОГО МОДУЛЯ</w:t>
            </w:r>
          </w:p>
        </w:tc>
        <w:tc>
          <w:tcPr>
            <w:tcW w:w="1854" w:type="dxa"/>
          </w:tcPr>
          <w:p w14:paraId="5DBD0217" w14:textId="4E58A440" w:rsidR="00EB1DEF" w:rsidRPr="007D0D6F" w:rsidRDefault="00EB1DEF" w:rsidP="00796F3D">
            <w:pPr>
              <w:jc w:val="center"/>
              <w:rPr>
                <w:rFonts w:ascii="Times New Roman" w:hAnsi="Times New Roman"/>
                <w:b/>
                <w:sz w:val="24"/>
                <w:szCs w:val="24"/>
              </w:rPr>
            </w:pPr>
          </w:p>
        </w:tc>
      </w:tr>
      <w:tr w:rsidR="00EB1DEF" w:rsidRPr="007D0D6F" w14:paraId="6DB13054" w14:textId="77777777" w:rsidTr="00160E60">
        <w:tc>
          <w:tcPr>
            <w:tcW w:w="7501" w:type="dxa"/>
          </w:tcPr>
          <w:p w14:paraId="7D78FA36" w14:textId="77777777" w:rsidR="00EB1DEF" w:rsidRPr="007D0D6F" w:rsidRDefault="00EB1DEF" w:rsidP="00602C2A">
            <w:pPr>
              <w:numPr>
                <w:ilvl w:val="0"/>
                <w:numId w:val="22"/>
              </w:numPr>
              <w:suppressAutoHyphens/>
              <w:jc w:val="both"/>
              <w:rPr>
                <w:rFonts w:ascii="Times New Roman" w:hAnsi="Times New Roman"/>
                <w:b/>
                <w:sz w:val="24"/>
                <w:szCs w:val="24"/>
              </w:rPr>
            </w:pPr>
            <w:r w:rsidRPr="007D0D6F">
              <w:rPr>
                <w:rFonts w:ascii="Times New Roman" w:hAnsi="Times New Roman"/>
                <w:b/>
                <w:sz w:val="24"/>
                <w:szCs w:val="24"/>
              </w:rPr>
              <w:t>СТРУКТУРА И СОДЕРЖАНИЕ ПРОФЕССИОНАЛЬНОГО МОДУЛЯ</w:t>
            </w:r>
          </w:p>
        </w:tc>
        <w:tc>
          <w:tcPr>
            <w:tcW w:w="1854" w:type="dxa"/>
          </w:tcPr>
          <w:p w14:paraId="2523E912" w14:textId="388B2D61" w:rsidR="00EB1DEF" w:rsidRPr="007D0D6F" w:rsidRDefault="00EB1DEF" w:rsidP="00880C02">
            <w:pPr>
              <w:jc w:val="center"/>
              <w:rPr>
                <w:rFonts w:ascii="Times New Roman" w:hAnsi="Times New Roman"/>
                <w:b/>
                <w:sz w:val="24"/>
                <w:szCs w:val="24"/>
              </w:rPr>
            </w:pPr>
          </w:p>
        </w:tc>
      </w:tr>
      <w:tr w:rsidR="00EB1DEF" w:rsidRPr="007D0D6F" w14:paraId="79FD97A7" w14:textId="77777777" w:rsidTr="00160E60">
        <w:tc>
          <w:tcPr>
            <w:tcW w:w="7501" w:type="dxa"/>
          </w:tcPr>
          <w:p w14:paraId="4197E9B9" w14:textId="77777777" w:rsidR="00EB1DEF" w:rsidRPr="007D0D6F" w:rsidRDefault="00EB1DEF" w:rsidP="00602C2A">
            <w:pPr>
              <w:numPr>
                <w:ilvl w:val="0"/>
                <w:numId w:val="22"/>
              </w:numPr>
              <w:suppressAutoHyphens/>
              <w:jc w:val="both"/>
              <w:rPr>
                <w:rFonts w:ascii="Times New Roman" w:hAnsi="Times New Roman"/>
                <w:b/>
                <w:sz w:val="24"/>
                <w:szCs w:val="24"/>
              </w:rPr>
            </w:pPr>
            <w:r w:rsidRPr="007D0D6F">
              <w:rPr>
                <w:rFonts w:ascii="Times New Roman" w:hAnsi="Times New Roman"/>
                <w:b/>
                <w:sz w:val="24"/>
                <w:szCs w:val="24"/>
              </w:rPr>
              <w:t>УСЛОВИЯ РЕАЛИЗАЦИИ ПРОФЕССИОНАЛЬНОГО МОДУЛЯ</w:t>
            </w:r>
          </w:p>
        </w:tc>
        <w:tc>
          <w:tcPr>
            <w:tcW w:w="1854" w:type="dxa"/>
          </w:tcPr>
          <w:p w14:paraId="7BEE2490" w14:textId="3D1061F8" w:rsidR="00EB1DEF" w:rsidRPr="00670074" w:rsidRDefault="00EB1DEF" w:rsidP="00880C02">
            <w:pPr>
              <w:jc w:val="center"/>
              <w:rPr>
                <w:rFonts w:ascii="Times New Roman" w:hAnsi="Times New Roman"/>
                <w:b/>
                <w:sz w:val="24"/>
                <w:szCs w:val="24"/>
              </w:rPr>
            </w:pPr>
          </w:p>
        </w:tc>
      </w:tr>
      <w:tr w:rsidR="00EB1DEF" w:rsidRPr="00315F34" w14:paraId="1B39BEBD" w14:textId="77777777" w:rsidTr="00160E60">
        <w:tc>
          <w:tcPr>
            <w:tcW w:w="7501" w:type="dxa"/>
          </w:tcPr>
          <w:p w14:paraId="10AFDEE0" w14:textId="77777777" w:rsidR="00EB1DEF" w:rsidRPr="007D0D6F" w:rsidRDefault="00EB1DEF" w:rsidP="00602C2A">
            <w:pPr>
              <w:numPr>
                <w:ilvl w:val="0"/>
                <w:numId w:val="22"/>
              </w:numPr>
              <w:suppressAutoHyphens/>
              <w:jc w:val="both"/>
              <w:rPr>
                <w:rFonts w:ascii="Times New Roman" w:hAnsi="Times New Roman"/>
                <w:b/>
                <w:sz w:val="24"/>
                <w:szCs w:val="24"/>
              </w:rPr>
            </w:pPr>
            <w:r w:rsidRPr="007D0D6F">
              <w:rPr>
                <w:rFonts w:ascii="Times New Roman" w:hAnsi="Times New Roman"/>
                <w:b/>
                <w:sz w:val="24"/>
                <w:szCs w:val="24"/>
              </w:rPr>
              <w:t>КОНТРОЛЬ И ОЦЕНКА РЕЗУЛЬТАТОВ ОСВОЕНИЯ ПРОФЕССИОНАЛЬНОГО МОДУЛЯ</w:t>
            </w:r>
          </w:p>
          <w:p w14:paraId="4605FEEE" w14:textId="77777777" w:rsidR="00EB1DEF" w:rsidRPr="007D0D6F" w:rsidRDefault="00EB1DEF" w:rsidP="00880C02">
            <w:pPr>
              <w:suppressAutoHyphens/>
              <w:rPr>
                <w:rFonts w:ascii="Times New Roman" w:hAnsi="Times New Roman"/>
                <w:b/>
                <w:sz w:val="24"/>
                <w:szCs w:val="24"/>
              </w:rPr>
            </w:pPr>
          </w:p>
        </w:tc>
        <w:tc>
          <w:tcPr>
            <w:tcW w:w="1854" w:type="dxa"/>
          </w:tcPr>
          <w:p w14:paraId="6F11DC35" w14:textId="10FFB6B1" w:rsidR="00EB1DEF" w:rsidRPr="00670074" w:rsidRDefault="00EB1DEF" w:rsidP="00880C02">
            <w:pPr>
              <w:jc w:val="center"/>
              <w:rPr>
                <w:rFonts w:ascii="Times New Roman" w:hAnsi="Times New Roman"/>
                <w:b/>
                <w:sz w:val="24"/>
                <w:szCs w:val="24"/>
              </w:rPr>
            </w:pPr>
          </w:p>
        </w:tc>
      </w:tr>
    </w:tbl>
    <w:p w14:paraId="11571847" w14:textId="77777777" w:rsidR="00EB1DEF" w:rsidRPr="00315F34" w:rsidRDefault="00EB1DEF" w:rsidP="00D2521D">
      <w:pPr>
        <w:rPr>
          <w:rFonts w:ascii="Times New Roman" w:hAnsi="Times New Roman"/>
          <w:b/>
          <w:i/>
          <w:sz w:val="24"/>
          <w:szCs w:val="24"/>
        </w:rPr>
        <w:sectPr w:rsidR="00EB1DEF" w:rsidRPr="00315F34" w:rsidSect="00733AEF">
          <w:pgSz w:w="11907" w:h="16840"/>
          <w:pgMar w:top="1134" w:right="851" w:bottom="992" w:left="1418" w:header="709" w:footer="709" w:gutter="0"/>
          <w:cols w:space="720"/>
        </w:sectPr>
      </w:pPr>
    </w:p>
    <w:p w14:paraId="554B176F" w14:textId="77777777" w:rsidR="00EB1DEF" w:rsidRPr="00BA06F2" w:rsidRDefault="00EB1DEF" w:rsidP="00D2521D">
      <w:pPr>
        <w:spacing w:after="0"/>
        <w:jc w:val="center"/>
        <w:rPr>
          <w:rFonts w:ascii="Times New Roman" w:hAnsi="Times New Roman"/>
          <w:b/>
          <w:sz w:val="24"/>
          <w:szCs w:val="24"/>
        </w:rPr>
      </w:pPr>
      <w:r w:rsidRPr="00BA06F2">
        <w:rPr>
          <w:rFonts w:ascii="Times New Roman" w:hAnsi="Times New Roman"/>
          <w:b/>
          <w:sz w:val="24"/>
          <w:szCs w:val="24"/>
        </w:rPr>
        <w:lastRenderedPageBreak/>
        <w:t xml:space="preserve">1. ОБЩАЯ ХАРАКТЕРИСТИКА </w:t>
      </w:r>
      <w:r w:rsidRPr="00BA06F2">
        <w:rPr>
          <w:rFonts w:ascii="Times New Roman" w:hAnsi="Times New Roman"/>
          <w:b/>
          <w:color w:val="000000"/>
          <w:sz w:val="24"/>
          <w:szCs w:val="24"/>
        </w:rPr>
        <w:t>РАБОЧЕЙ ПРОГРАММЫ</w:t>
      </w:r>
    </w:p>
    <w:p w14:paraId="3CCEEDA4" w14:textId="77777777" w:rsidR="00EB1DEF" w:rsidRPr="00BA06F2" w:rsidRDefault="00EB1DEF" w:rsidP="00D2521D">
      <w:pPr>
        <w:spacing w:after="0"/>
        <w:jc w:val="center"/>
        <w:rPr>
          <w:rFonts w:ascii="Times New Roman" w:hAnsi="Times New Roman"/>
          <w:b/>
          <w:sz w:val="24"/>
          <w:szCs w:val="24"/>
        </w:rPr>
      </w:pPr>
      <w:r w:rsidRPr="00BA06F2">
        <w:rPr>
          <w:rFonts w:ascii="Times New Roman" w:hAnsi="Times New Roman"/>
          <w:b/>
          <w:sz w:val="24"/>
          <w:szCs w:val="24"/>
        </w:rPr>
        <w:t>ПРОФЕССИОНАЛЬНОГО МОДУЛЯ</w:t>
      </w:r>
    </w:p>
    <w:p w14:paraId="697F9121" w14:textId="3DE5DC8C" w:rsidR="00EB1DEF" w:rsidRPr="00315F34" w:rsidRDefault="00B56BF9" w:rsidP="001864DF">
      <w:pPr>
        <w:spacing w:after="0" w:line="240" w:lineRule="auto"/>
        <w:jc w:val="center"/>
        <w:rPr>
          <w:rFonts w:ascii="Times New Roman" w:hAnsi="Times New Roman"/>
          <w:b/>
          <w:sz w:val="24"/>
          <w:szCs w:val="24"/>
        </w:rPr>
      </w:pPr>
      <w:r>
        <w:rPr>
          <w:rFonts w:ascii="Times New Roman" w:hAnsi="Times New Roman"/>
          <w:b/>
          <w:sz w:val="24"/>
          <w:szCs w:val="24"/>
        </w:rPr>
        <w:t>«</w:t>
      </w:r>
      <w:r w:rsidR="00EB1DEF">
        <w:rPr>
          <w:rFonts w:ascii="Times New Roman" w:hAnsi="Times New Roman"/>
          <w:b/>
          <w:sz w:val="24"/>
          <w:szCs w:val="24"/>
        </w:rPr>
        <w:t>ПМ.04 Организация деятельности коллектива исполнителей</w:t>
      </w:r>
      <w:r>
        <w:rPr>
          <w:rFonts w:ascii="Times New Roman" w:hAnsi="Times New Roman"/>
          <w:b/>
          <w:sz w:val="24"/>
          <w:szCs w:val="24"/>
        </w:rPr>
        <w:t>»</w:t>
      </w:r>
    </w:p>
    <w:p w14:paraId="75C218DF" w14:textId="77777777" w:rsidR="00B56BF9" w:rsidRDefault="00B56BF9" w:rsidP="00D2521D">
      <w:pPr>
        <w:suppressAutoHyphens/>
        <w:spacing w:after="0" w:line="240" w:lineRule="auto"/>
        <w:ind w:firstLine="709"/>
        <w:rPr>
          <w:rFonts w:ascii="Times New Roman" w:hAnsi="Times New Roman"/>
          <w:b/>
          <w:sz w:val="24"/>
          <w:szCs w:val="24"/>
        </w:rPr>
      </w:pPr>
    </w:p>
    <w:p w14:paraId="5DEF960C" w14:textId="73008382" w:rsidR="00EB1DEF" w:rsidRPr="00BA06F2" w:rsidRDefault="00EB1DEF" w:rsidP="00D2521D">
      <w:pPr>
        <w:suppressAutoHyphens/>
        <w:spacing w:after="0" w:line="240" w:lineRule="auto"/>
        <w:ind w:firstLine="709"/>
        <w:rPr>
          <w:rFonts w:ascii="Times New Roman" w:hAnsi="Times New Roman"/>
          <w:b/>
          <w:sz w:val="24"/>
          <w:szCs w:val="24"/>
        </w:rPr>
      </w:pPr>
      <w:r w:rsidRPr="00BA06F2">
        <w:rPr>
          <w:rFonts w:ascii="Times New Roman" w:hAnsi="Times New Roman"/>
          <w:b/>
          <w:sz w:val="24"/>
          <w:szCs w:val="24"/>
        </w:rPr>
        <w:t xml:space="preserve">1.1. Цель и планируемые результаты освоения профессионального модуля </w:t>
      </w:r>
    </w:p>
    <w:p w14:paraId="4B5C3C40" w14:textId="364ABCE1" w:rsidR="00EB1DEF" w:rsidRDefault="00EB1DEF" w:rsidP="00D2521D">
      <w:pPr>
        <w:suppressAutoHyphens/>
        <w:spacing w:after="0" w:line="240" w:lineRule="auto"/>
        <w:ind w:firstLine="709"/>
        <w:jc w:val="both"/>
        <w:rPr>
          <w:rFonts w:ascii="Times New Roman" w:hAnsi="Times New Roman"/>
          <w:sz w:val="24"/>
          <w:szCs w:val="24"/>
        </w:rPr>
      </w:pPr>
      <w:r w:rsidRPr="00BA06F2">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Pr="00315F34">
        <w:rPr>
          <w:rFonts w:ascii="Times New Roman" w:hAnsi="Times New Roman"/>
          <w:sz w:val="24"/>
          <w:szCs w:val="24"/>
        </w:rPr>
        <w:t xml:space="preserve"> </w:t>
      </w:r>
      <w:r>
        <w:rPr>
          <w:rFonts w:ascii="Times New Roman" w:hAnsi="Times New Roman"/>
          <w:sz w:val="24"/>
          <w:szCs w:val="24"/>
        </w:rPr>
        <w:t>Организация деятельности коллектива исполнителей</w:t>
      </w:r>
      <w:r w:rsidRPr="00336657">
        <w:rPr>
          <w:rFonts w:ascii="Times New Roman" w:hAnsi="Times New Roman"/>
          <w:b/>
          <w:bCs/>
        </w:rPr>
        <w:t xml:space="preserve"> </w:t>
      </w:r>
      <w:r w:rsidRPr="00336657">
        <w:rPr>
          <w:rFonts w:ascii="Times New Roman" w:hAnsi="Times New Roman"/>
          <w:sz w:val="24"/>
          <w:szCs w:val="24"/>
        </w:rPr>
        <w:t xml:space="preserve">и </w:t>
      </w:r>
      <w:r w:rsidRPr="00BA06F2">
        <w:rPr>
          <w:rFonts w:ascii="Times New Roman" w:hAnsi="Times New Roman"/>
          <w:sz w:val="24"/>
          <w:szCs w:val="24"/>
        </w:rPr>
        <w:t>соответствующие ему общие компетенции и профессиональные компетенции:</w:t>
      </w:r>
    </w:p>
    <w:p w14:paraId="6C3CCB4B" w14:textId="77777777" w:rsidR="00B56BF9" w:rsidRPr="00BA06F2" w:rsidRDefault="00B56BF9" w:rsidP="00D2521D">
      <w:pPr>
        <w:suppressAutoHyphens/>
        <w:spacing w:after="0" w:line="240" w:lineRule="auto"/>
        <w:ind w:firstLine="709"/>
        <w:jc w:val="both"/>
        <w:rPr>
          <w:rFonts w:ascii="Times New Roman" w:hAnsi="Times New Roman"/>
          <w:sz w:val="24"/>
          <w:szCs w:val="24"/>
        </w:rPr>
      </w:pPr>
    </w:p>
    <w:p w14:paraId="2C8040B0" w14:textId="77777777" w:rsidR="00EB1DEF" w:rsidRPr="00BA06F2" w:rsidRDefault="00EB1DEF" w:rsidP="00EB1DEF">
      <w:pPr>
        <w:numPr>
          <w:ilvl w:val="2"/>
          <w:numId w:val="2"/>
        </w:numPr>
        <w:spacing w:after="0" w:line="240" w:lineRule="auto"/>
        <w:ind w:left="0" w:firstLine="708"/>
        <w:jc w:val="both"/>
        <w:rPr>
          <w:rFonts w:ascii="Times New Roman" w:hAnsi="Times New Roman"/>
          <w:sz w:val="24"/>
          <w:szCs w:val="24"/>
        </w:rPr>
      </w:pPr>
      <w:r w:rsidRPr="00BA06F2">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8012"/>
      </w:tblGrid>
      <w:tr w:rsidR="00EB1DEF" w:rsidRPr="00B56BF9" w14:paraId="70AC6EC8" w14:textId="77777777" w:rsidTr="00602C2A">
        <w:tc>
          <w:tcPr>
            <w:tcW w:w="1616" w:type="dxa"/>
          </w:tcPr>
          <w:p w14:paraId="4F3E66D2" w14:textId="77777777" w:rsidR="00EB1DEF" w:rsidRPr="00B56BF9" w:rsidRDefault="00EB1DEF" w:rsidP="005511CB">
            <w:pPr>
              <w:rPr>
                <w:rStyle w:val="af0"/>
                <w:rFonts w:ascii="Times New Roman" w:hAnsi="Times New Roman"/>
                <w:i w:val="0"/>
                <w:iCs/>
                <w:sz w:val="24"/>
                <w:szCs w:val="24"/>
              </w:rPr>
            </w:pPr>
            <w:r w:rsidRPr="00B56BF9">
              <w:rPr>
                <w:rStyle w:val="af0"/>
                <w:rFonts w:ascii="Times New Roman" w:hAnsi="Times New Roman"/>
                <w:i w:val="0"/>
                <w:iCs/>
                <w:sz w:val="24"/>
                <w:szCs w:val="24"/>
              </w:rPr>
              <w:t>Код</w:t>
            </w:r>
          </w:p>
        </w:tc>
        <w:tc>
          <w:tcPr>
            <w:tcW w:w="8012" w:type="dxa"/>
          </w:tcPr>
          <w:p w14:paraId="27FB59B0" w14:textId="77777777" w:rsidR="00EB1DEF" w:rsidRPr="00B56BF9" w:rsidRDefault="00EB1DEF" w:rsidP="00160E60">
            <w:pPr>
              <w:jc w:val="center"/>
              <w:rPr>
                <w:rStyle w:val="af0"/>
                <w:rFonts w:ascii="Times New Roman" w:hAnsi="Times New Roman"/>
                <w:i w:val="0"/>
                <w:iCs/>
                <w:sz w:val="24"/>
                <w:szCs w:val="24"/>
              </w:rPr>
            </w:pPr>
            <w:r w:rsidRPr="00B56BF9">
              <w:rPr>
                <w:rStyle w:val="af0"/>
                <w:rFonts w:ascii="Times New Roman" w:hAnsi="Times New Roman"/>
                <w:i w:val="0"/>
                <w:iCs/>
                <w:sz w:val="24"/>
                <w:szCs w:val="24"/>
              </w:rPr>
              <w:t>Наименование общих компетенций</w:t>
            </w:r>
          </w:p>
        </w:tc>
      </w:tr>
      <w:tr w:rsidR="00EB1DEF" w:rsidRPr="00B56BF9" w14:paraId="5AD596C6" w14:textId="77777777" w:rsidTr="00602C2A">
        <w:trPr>
          <w:trHeight w:val="327"/>
        </w:trPr>
        <w:tc>
          <w:tcPr>
            <w:tcW w:w="1616" w:type="dxa"/>
          </w:tcPr>
          <w:p w14:paraId="2222D130" w14:textId="77777777" w:rsidR="00EB1DEF" w:rsidRPr="00B56BF9" w:rsidRDefault="00EB1DEF" w:rsidP="00020660">
            <w:pPr>
              <w:pStyle w:val="aa"/>
              <w:rPr>
                <w:rStyle w:val="af0"/>
                <w:iCs/>
                <w:sz w:val="24"/>
                <w:szCs w:val="24"/>
                <w:lang w:val="ru-RU"/>
              </w:rPr>
            </w:pPr>
            <w:r w:rsidRPr="00B56BF9">
              <w:rPr>
                <w:bCs/>
                <w:sz w:val="24"/>
                <w:szCs w:val="24"/>
                <w:lang w:val="ru-RU"/>
              </w:rPr>
              <w:t>ОК 01</w:t>
            </w:r>
            <w:r w:rsidRPr="00B56BF9">
              <w:rPr>
                <w:i/>
                <w:iCs/>
                <w:sz w:val="24"/>
                <w:szCs w:val="24"/>
                <w:lang w:val="ru-RU"/>
              </w:rPr>
              <w:t xml:space="preserve"> </w:t>
            </w:r>
          </w:p>
        </w:tc>
        <w:tc>
          <w:tcPr>
            <w:tcW w:w="8012" w:type="dxa"/>
          </w:tcPr>
          <w:p w14:paraId="2CBFF2E2" w14:textId="07231486" w:rsidR="00EB1DEF" w:rsidRPr="00B56BF9" w:rsidRDefault="00064BC3" w:rsidP="001864DF">
            <w:pPr>
              <w:spacing w:after="0"/>
              <w:rPr>
                <w:rStyle w:val="af0"/>
                <w:rFonts w:ascii="Times New Roman" w:hAnsi="Times New Roman"/>
                <w:i w:val="0"/>
                <w:iCs/>
                <w:sz w:val="24"/>
                <w:szCs w:val="24"/>
                <w:highlight w:val="cyan"/>
              </w:rPr>
            </w:pPr>
            <w:r w:rsidRPr="00B56BF9">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tc>
      </w:tr>
    </w:tbl>
    <w:p w14:paraId="1F8E58EB" w14:textId="77777777" w:rsidR="00EB1DEF" w:rsidRPr="00315F34" w:rsidRDefault="00EB1DEF" w:rsidP="00D2521D">
      <w:pPr>
        <w:ind w:firstLine="709"/>
        <w:rPr>
          <w:rStyle w:val="af0"/>
          <w:rFonts w:ascii="Times New Roman" w:hAnsi="Times New Roman"/>
          <w:bCs/>
          <w:i w:val="0"/>
          <w:iCs/>
          <w:sz w:val="4"/>
          <w:szCs w:val="4"/>
        </w:rPr>
      </w:pPr>
    </w:p>
    <w:p w14:paraId="32F5F3DB" w14:textId="77777777" w:rsidR="00EB1DEF" w:rsidRPr="005511CB" w:rsidRDefault="00EB1DEF" w:rsidP="00D2521D">
      <w:pPr>
        <w:ind w:firstLine="709"/>
        <w:rPr>
          <w:rStyle w:val="af0"/>
          <w:rFonts w:ascii="Times New Roman" w:hAnsi="Times New Roman"/>
          <w:bCs/>
          <w:i w:val="0"/>
          <w:iCs/>
          <w:sz w:val="24"/>
          <w:szCs w:val="24"/>
        </w:rPr>
      </w:pPr>
      <w:r w:rsidRPr="005511CB">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7396"/>
      </w:tblGrid>
      <w:tr w:rsidR="00EB1DEF" w:rsidRPr="00B56BF9" w14:paraId="7FBA4FDD" w14:textId="77777777" w:rsidTr="0027096A">
        <w:tc>
          <w:tcPr>
            <w:tcW w:w="2285" w:type="dxa"/>
          </w:tcPr>
          <w:p w14:paraId="2098F326" w14:textId="77777777" w:rsidR="00EB1DEF" w:rsidRPr="00B56BF9" w:rsidRDefault="00EB1DEF" w:rsidP="00160E60">
            <w:pPr>
              <w:rPr>
                <w:rStyle w:val="af0"/>
                <w:rFonts w:ascii="Times New Roman" w:hAnsi="Times New Roman"/>
                <w:i w:val="0"/>
                <w:iCs/>
                <w:sz w:val="24"/>
                <w:szCs w:val="24"/>
              </w:rPr>
            </w:pPr>
            <w:r w:rsidRPr="00B56BF9">
              <w:rPr>
                <w:rStyle w:val="af0"/>
                <w:rFonts w:ascii="Times New Roman" w:hAnsi="Times New Roman"/>
                <w:i w:val="0"/>
                <w:iCs/>
                <w:sz w:val="24"/>
                <w:szCs w:val="24"/>
              </w:rPr>
              <w:t>Код</w:t>
            </w:r>
          </w:p>
        </w:tc>
        <w:tc>
          <w:tcPr>
            <w:tcW w:w="7569" w:type="dxa"/>
          </w:tcPr>
          <w:p w14:paraId="26B4C36F" w14:textId="77777777" w:rsidR="00EB1DEF" w:rsidRPr="00B56BF9" w:rsidRDefault="00EB1DEF" w:rsidP="001864DF">
            <w:pPr>
              <w:rPr>
                <w:rStyle w:val="af0"/>
                <w:rFonts w:ascii="Times New Roman" w:hAnsi="Times New Roman"/>
                <w:i w:val="0"/>
                <w:iCs/>
                <w:sz w:val="24"/>
                <w:szCs w:val="24"/>
              </w:rPr>
            </w:pPr>
            <w:r w:rsidRPr="00B56BF9">
              <w:rPr>
                <w:rStyle w:val="af0"/>
                <w:rFonts w:ascii="Times New Roman" w:hAnsi="Times New Roman"/>
                <w:i w:val="0"/>
                <w:iCs/>
                <w:sz w:val="24"/>
                <w:szCs w:val="24"/>
              </w:rPr>
              <w:t>Наименование видов деятельности и профессиональных компетенций</w:t>
            </w:r>
          </w:p>
        </w:tc>
      </w:tr>
      <w:tr w:rsidR="00EB1DEF" w:rsidRPr="00B56BF9" w14:paraId="584FA23D" w14:textId="77777777" w:rsidTr="001864DF">
        <w:tc>
          <w:tcPr>
            <w:tcW w:w="2285" w:type="dxa"/>
            <w:shd w:val="clear" w:color="auto" w:fill="auto"/>
          </w:tcPr>
          <w:p w14:paraId="2996C99F" w14:textId="77777777" w:rsidR="00EB1DEF" w:rsidRPr="00B56BF9" w:rsidRDefault="00EB1DEF" w:rsidP="001864DF">
            <w:pPr>
              <w:pStyle w:val="aa"/>
              <w:rPr>
                <w:rStyle w:val="af0"/>
                <w:b/>
                <w:sz w:val="24"/>
                <w:szCs w:val="24"/>
                <w:u w:val="single"/>
                <w:lang w:val="ru-RU"/>
              </w:rPr>
            </w:pPr>
            <w:r w:rsidRPr="00B56BF9">
              <w:rPr>
                <w:bCs/>
                <w:sz w:val="24"/>
                <w:szCs w:val="24"/>
                <w:lang w:val="ru-RU"/>
              </w:rPr>
              <w:t>ВД 4</w:t>
            </w:r>
          </w:p>
        </w:tc>
        <w:tc>
          <w:tcPr>
            <w:tcW w:w="7569" w:type="dxa"/>
            <w:shd w:val="clear" w:color="auto" w:fill="auto"/>
          </w:tcPr>
          <w:p w14:paraId="18C1A7D0" w14:textId="77777777" w:rsidR="00EB1DEF" w:rsidRPr="00B56BF9" w:rsidRDefault="00EB1DEF" w:rsidP="001864DF">
            <w:pPr>
              <w:spacing w:after="0"/>
              <w:rPr>
                <w:rStyle w:val="af0"/>
                <w:rFonts w:ascii="Times New Roman" w:hAnsi="Times New Roman"/>
                <w:iCs/>
                <w:sz w:val="24"/>
                <w:szCs w:val="24"/>
              </w:rPr>
            </w:pPr>
            <w:r w:rsidRPr="00B56BF9">
              <w:rPr>
                <w:rFonts w:ascii="Times New Roman" w:hAnsi="Times New Roman"/>
                <w:iCs/>
                <w:sz w:val="24"/>
                <w:szCs w:val="24"/>
              </w:rPr>
              <w:t>Организация деятельности коллектива исполнителей</w:t>
            </w:r>
          </w:p>
        </w:tc>
      </w:tr>
      <w:tr w:rsidR="00EB1DEF" w:rsidRPr="00B56BF9" w14:paraId="1B19EF4B" w14:textId="77777777" w:rsidTr="001864DF">
        <w:tc>
          <w:tcPr>
            <w:tcW w:w="2285" w:type="dxa"/>
            <w:shd w:val="clear" w:color="auto" w:fill="auto"/>
          </w:tcPr>
          <w:p w14:paraId="020FE989" w14:textId="77777777" w:rsidR="00EB1DEF" w:rsidRPr="00B56BF9" w:rsidRDefault="00EB1DEF" w:rsidP="001864DF">
            <w:pPr>
              <w:spacing w:after="0"/>
              <w:rPr>
                <w:rStyle w:val="af0"/>
                <w:rFonts w:ascii="Times New Roman" w:hAnsi="Times New Roman"/>
                <w:sz w:val="24"/>
                <w:szCs w:val="24"/>
              </w:rPr>
            </w:pPr>
            <w:r w:rsidRPr="00B56BF9">
              <w:rPr>
                <w:rFonts w:ascii="Times New Roman" w:hAnsi="Times New Roman"/>
                <w:bCs/>
                <w:sz w:val="24"/>
                <w:szCs w:val="24"/>
              </w:rPr>
              <w:t xml:space="preserve">ПК 4.1 </w:t>
            </w:r>
          </w:p>
        </w:tc>
        <w:tc>
          <w:tcPr>
            <w:tcW w:w="7569" w:type="dxa"/>
            <w:shd w:val="clear" w:color="auto" w:fill="auto"/>
          </w:tcPr>
          <w:p w14:paraId="377EEB69" w14:textId="77777777" w:rsidR="00EB1DEF" w:rsidRPr="00B56BF9" w:rsidRDefault="00EB1DEF" w:rsidP="001864DF">
            <w:pPr>
              <w:pStyle w:val="2"/>
              <w:spacing w:before="0" w:after="0" w:line="276" w:lineRule="auto"/>
              <w:jc w:val="both"/>
              <w:rPr>
                <w:rStyle w:val="af0"/>
                <w:rFonts w:ascii="Times New Roman" w:hAnsi="Times New Roman"/>
                <w:b w:val="0"/>
                <w:i/>
                <w:iCs w:val="0"/>
                <w:sz w:val="24"/>
                <w:szCs w:val="24"/>
                <w:lang w:val="ru-RU" w:eastAsia="ru-RU"/>
              </w:rPr>
            </w:pPr>
            <w:r w:rsidRPr="00B56BF9">
              <w:rPr>
                <w:rFonts w:ascii="Times New Roman" w:hAnsi="Times New Roman"/>
                <w:b w:val="0"/>
                <w:i w:val="0"/>
                <w:sz w:val="24"/>
                <w:szCs w:val="24"/>
              </w:rPr>
              <w:t>Планировать работу и обеспечение текущей деятельности</w:t>
            </w:r>
            <w:r w:rsidRPr="00B56BF9">
              <w:rPr>
                <w:rFonts w:ascii="Times New Roman" w:hAnsi="Times New Roman"/>
                <w:b w:val="0"/>
                <w:i w:val="0"/>
                <w:sz w:val="24"/>
                <w:szCs w:val="24"/>
                <w:lang w:val="ru-RU"/>
              </w:rPr>
              <w:t xml:space="preserve"> </w:t>
            </w:r>
            <w:r w:rsidRPr="00B56BF9">
              <w:rPr>
                <w:rFonts w:ascii="Times New Roman" w:hAnsi="Times New Roman"/>
                <w:b w:val="0"/>
                <w:i w:val="0"/>
                <w:sz w:val="24"/>
                <w:szCs w:val="24"/>
              </w:rPr>
              <w:t>структурных подразделений отрасли связи материально-техническими ресурсами</w:t>
            </w:r>
          </w:p>
        </w:tc>
      </w:tr>
      <w:tr w:rsidR="00EB1DEF" w:rsidRPr="00B56BF9" w14:paraId="2491118C" w14:textId="77777777" w:rsidTr="001864DF">
        <w:tc>
          <w:tcPr>
            <w:tcW w:w="2285" w:type="dxa"/>
            <w:shd w:val="clear" w:color="auto" w:fill="auto"/>
          </w:tcPr>
          <w:p w14:paraId="4CFDDA0D" w14:textId="77777777" w:rsidR="00EB1DEF" w:rsidRPr="00B56BF9" w:rsidRDefault="00EB1DEF" w:rsidP="001864DF">
            <w:pPr>
              <w:spacing w:after="0"/>
              <w:rPr>
                <w:rStyle w:val="af0"/>
                <w:rFonts w:ascii="Times New Roman" w:hAnsi="Times New Roman"/>
                <w:sz w:val="24"/>
                <w:szCs w:val="24"/>
              </w:rPr>
            </w:pPr>
            <w:r w:rsidRPr="00B56BF9">
              <w:rPr>
                <w:rFonts w:ascii="Times New Roman" w:hAnsi="Times New Roman"/>
                <w:bCs/>
                <w:sz w:val="24"/>
                <w:szCs w:val="24"/>
              </w:rPr>
              <w:t xml:space="preserve">ПК 4.2 </w:t>
            </w:r>
          </w:p>
        </w:tc>
        <w:tc>
          <w:tcPr>
            <w:tcW w:w="7569" w:type="dxa"/>
            <w:shd w:val="clear" w:color="auto" w:fill="auto"/>
          </w:tcPr>
          <w:p w14:paraId="41A2FB57" w14:textId="77777777" w:rsidR="00EB1DEF" w:rsidRPr="00B56BF9" w:rsidRDefault="00EB1DEF" w:rsidP="00E02664">
            <w:pPr>
              <w:pStyle w:val="2"/>
              <w:spacing w:before="0" w:after="0" w:line="276" w:lineRule="auto"/>
              <w:jc w:val="both"/>
              <w:rPr>
                <w:rStyle w:val="af0"/>
                <w:rFonts w:ascii="Times New Roman" w:hAnsi="Times New Roman"/>
                <w:b w:val="0"/>
                <w:i/>
                <w:iCs w:val="0"/>
                <w:sz w:val="24"/>
                <w:szCs w:val="24"/>
                <w:lang w:val="ru-RU" w:eastAsia="ru-RU"/>
              </w:rPr>
            </w:pPr>
            <w:r w:rsidRPr="00B56BF9">
              <w:rPr>
                <w:rFonts w:ascii="Times New Roman" w:hAnsi="Times New Roman"/>
                <w:b w:val="0"/>
                <w:i w:val="0"/>
                <w:sz w:val="24"/>
                <w:szCs w:val="24"/>
              </w:rPr>
              <w:t>Организовывать работу персонала производственного подразделения</w:t>
            </w:r>
          </w:p>
        </w:tc>
      </w:tr>
      <w:tr w:rsidR="00EB1DEF" w:rsidRPr="00B56BF9" w14:paraId="47CDE578" w14:textId="77777777" w:rsidTr="0027096A">
        <w:tc>
          <w:tcPr>
            <w:tcW w:w="2285" w:type="dxa"/>
          </w:tcPr>
          <w:p w14:paraId="6C5AF2A3" w14:textId="77777777" w:rsidR="00EB1DEF" w:rsidRPr="00B56BF9" w:rsidRDefault="00EB1DEF" w:rsidP="001864DF">
            <w:pPr>
              <w:spacing w:after="0"/>
              <w:rPr>
                <w:rFonts w:ascii="Times New Roman" w:hAnsi="Times New Roman"/>
                <w:bCs/>
                <w:sz w:val="24"/>
                <w:szCs w:val="24"/>
              </w:rPr>
            </w:pPr>
            <w:r w:rsidRPr="00B56BF9">
              <w:rPr>
                <w:rFonts w:ascii="Times New Roman" w:hAnsi="Times New Roman"/>
                <w:bCs/>
                <w:sz w:val="24"/>
                <w:szCs w:val="24"/>
              </w:rPr>
              <w:t>ПК 4.3</w:t>
            </w:r>
          </w:p>
        </w:tc>
        <w:tc>
          <w:tcPr>
            <w:tcW w:w="7569" w:type="dxa"/>
          </w:tcPr>
          <w:p w14:paraId="781B3BB1" w14:textId="77777777" w:rsidR="00EB1DEF" w:rsidRPr="00B56BF9" w:rsidRDefault="00EB1DEF" w:rsidP="00E02664">
            <w:pPr>
              <w:pStyle w:val="2"/>
              <w:spacing w:before="0" w:after="0" w:line="276" w:lineRule="auto"/>
              <w:jc w:val="both"/>
              <w:rPr>
                <w:rFonts w:ascii="Times New Roman" w:hAnsi="Times New Roman"/>
                <w:b w:val="0"/>
                <w:i w:val="0"/>
                <w:iCs w:val="0"/>
                <w:sz w:val="24"/>
                <w:szCs w:val="24"/>
                <w:highlight w:val="yellow"/>
                <w:lang w:val="ru-RU" w:eastAsia="ru-RU"/>
              </w:rPr>
            </w:pPr>
            <w:r w:rsidRPr="00B56BF9">
              <w:rPr>
                <w:rFonts w:ascii="Times New Roman" w:hAnsi="Times New Roman"/>
                <w:b w:val="0"/>
                <w:i w:val="0"/>
                <w:sz w:val="24"/>
                <w:szCs w:val="24"/>
              </w:rPr>
              <w:t>Вести анализ и учет деятельности производственного подразделения, производить оценку экономической эффективности работ подразделения</w:t>
            </w:r>
          </w:p>
        </w:tc>
      </w:tr>
      <w:tr w:rsidR="00EB1DEF" w:rsidRPr="00B56BF9" w14:paraId="36CE2D9F" w14:textId="77777777" w:rsidTr="0027096A">
        <w:tc>
          <w:tcPr>
            <w:tcW w:w="2285" w:type="dxa"/>
          </w:tcPr>
          <w:p w14:paraId="40E90349" w14:textId="77777777" w:rsidR="00EB1DEF" w:rsidRPr="00B56BF9" w:rsidRDefault="00EB1DEF" w:rsidP="001864DF">
            <w:pPr>
              <w:spacing w:after="0"/>
              <w:rPr>
                <w:rFonts w:ascii="Times New Roman" w:hAnsi="Times New Roman"/>
                <w:bCs/>
                <w:sz w:val="24"/>
                <w:szCs w:val="24"/>
              </w:rPr>
            </w:pPr>
            <w:r w:rsidRPr="00B56BF9">
              <w:rPr>
                <w:rFonts w:ascii="Times New Roman" w:hAnsi="Times New Roman"/>
                <w:bCs/>
                <w:sz w:val="24"/>
                <w:szCs w:val="24"/>
              </w:rPr>
              <w:t>ПК 4.4</w:t>
            </w:r>
          </w:p>
        </w:tc>
        <w:tc>
          <w:tcPr>
            <w:tcW w:w="7569" w:type="dxa"/>
          </w:tcPr>
          <w:p w14:paraId="462FE76D" w14:textId="77777777" w:rsidR="00EB1DEF" w:rsidRPr="00B56BF9" w:rsidRDefault="00EB1DEF" w:rsidP="00E02664">
            <w:pPr>
              <w:pStyle w:val="2"/>
              <w:tabs>
                <w:tab w:val="left" w:pos="1365"/>
              </w:tabs>
              <w:spacing w:before="0" w:after="0" w:line="276" w:lineRule="auto"/>
              <w:jc w:val="both"/>
              <w:rPr>
                <w:rFonts w:ascii="Times New Roman" w:hAnsi="Times New Roman"/>
                <w:b w:val="0"/>
                <w:i w:val="0"/>
                <w:iCs w:val="0"/>
                <w:sz w:val="24"/>
                <w:szCs w:val="24"/>
                <w:highlight w:val="yellow"/>
                <w:lang w:val="ru-RU" w:eastAsia="ru-RU"/>
              </w:rPr>
            </w:pPr>
            <w:r w:rsidRPr="00B56BF9">
              <w:rPr>
                <w:rFonts w:ascii="Times New Roman" w:hAnsi="Times New Roman"/>
                <w:b w:val="0"/>
                <w:i w:val="0"/>
                <w:sz w:val="24"/>
                <w:szCs w:val="24"/>
              </w:rPr>
              <w:t>Обеспечивать выполнение мероприятий по безопасности труда</w:t>
            </w:r>
          </w:p>
        </w:tc>
      </w:tr>
    </w:tbl>
    <w:p w14:paraId="1EB8EB41" w14:textId="77777777" w:rsidR="00EB1DEF" w:rsidRDefault="00EB1DEF" w:rsidP="00D2521D">
      <w:pPr>
        <w:spacing w:after="0" w:line="240" w:lineRule="auto"/>
        <w:ind w:firstLine="709"/>
        <w:rPr>
          <w:rFonts w:ascii="Times New Roman" w:hAnsi="Times New Roman"/>
          <w:bCs/>
          <w:sz w:val="24"/>
          <w:szCs w:val="24"/>
          <w:highlight w:val="lightGray"/>
        </w:rPr>
      </w:pPr>
    </w:p>
    <w:p w14:paraId="72125298" w14:textId="77777777" w:rsidR="00EB1DEF" w:rsidRPr="00315F34" w:rsidRDefault="00EB1DEF" w:rsidP="00B56BF9">
      <w:pPr>
        <w:spacing w:after="0" w:line="240" w:lineRule="auto"/>
        <w:ind w:firstLine="708"/>
        <w:rPr>
          <w:rFonts w:ascii="Times New Roman" w:hAnsi="Times New Roman"/>
          <w:bCs/>
          <w:sz w:val="24"/>
          <w:szCs w:val="24"/>
        </w:rPr>
      </w:pPr>
      <w:r w:rsidRPr="005511CB">
        <w:rPr>
          <w:rFonts w:ascii="Times New Roman" w:hAnsi="Times New Roman"/>
          <w:bCs/>
          <w:sz w:val="24"/>
          <w:szCs w:val="24"/>
        </w:rPr>
        <w:t>1.1.3. В результате освоения профессионального модуля обучающийся должен:</w:t>
      </w:r>
      <w:r w:rsidRPr="005511CB">
        <w:rPr>
          <w:i/>
          <w:i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383"/>
      </w:tblGrid>
      <w:tr w:rsidR="00B56BF9" w:rsidRPr="004C39CC" w14:paraId="465A84E3" w14:textId="77777777" w:rsidTr="00B56BF9">
        <w:tc>
          <w:tcPr>
            <w:tcW w:w="1166" w:type="pct"/>
            <w:vMerge w:val="restart"/>
          </w:tcPr>
          <w:p w14:paraId="43F796BE" w14:textId="77777777" w:rsidR="00B56BF9" w:rsidRPr="004C39CC" w:rsidRDefault="00B56BF9" w:rsidP="004C39CC">
            <w:pPr>
              <w:spacing w:after="0" w:line="240" w:lineRule="auto"/>
              <w:rPr>
                <w:rFonts w:ascii="Times New Roman" w:hAnsi="Times New Roman"/>
                <w:bCs/>
                <w:sz w:val="24"/>
                <w:szCs w:val="24"/>
                <w:lang w:eastAsia="en-US"/>
              </w:rPr>
            </w:pPr>
            <w:r w:rsidRPr="004C39CC">
              <w:rPr>
                <w:rFonts w:ascii="Times New Roman" w:hAnsi="Times New Roman"/>
                <w:bCs/>
                <w:sz w:val="24"/>
                <w:szCs w:val="24"/>
                <w:lang w:eastAsia="en-US"/>
              </w:rPr>
              <w:t>Владеть навыками</w:t>
            </w:r>
          </w:p>
        </w:tc>
        <w:tc>
          <w:tcPr>
            <w:tcW w:w="3834" w:type="pct"/>
          </w:tcPr>
          <w:p w14:paraId="2AB394A7" w14:textId="77777777" w:rsidR="00B56BF9" w:rsidRPr="004C39CC" w:rsidRDefault="00B56BF9" w:rsidP="004C39CC">
            <w:pPr>
              <w:spacing w:after="0" w:line="240" w:lineRule="auto"/>
              <w:ind w:firstLine="13"/>
              <w:rPr>
                <w:rFonts w:ascii="Times New Roman" w:hAnsi="Times New Roman"/>
                <w:bCs/>
                <w:i/>
                <w:sz w:val="24"/>
                <w:szCs w:val="24"/>
                <w:highlight w:val="green"/>
                <w:lang w:eastAsia="en-US"/>
              </w:rPr>
            </w:pPr>
            <w:r w:rsidRPr="004C39CC">
              <w:rPr>
                <w:rFonts w:ascii="Times New Roman" w:hAnsi="Times New Roman"/>
                <w:iCs/>
                <w:sz w:val="24"/>
                <w:szCs w:val="24"/>
              </w:rPr>
              <w:t>Планирование работы структурного подразделения</w:t>
            </w:r>
          </w:p>
        </w:tc>
      </w:tr>
      <w:tr w:rsidR="00B56BF9" w:rsidRPr="004C39CC" w14:paraId="1CA1E544" w14:textId="77777777" w:rsidTr="00B56BF9">
        <w:tc>
          <w:tcPr>
            <w:tcW w:w="1166" w:type="pct"/>
            <w:vMerge/>
          </w:tcPr>
          <w:p w14:paraId="19A8D77A"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tcPr>
          <w:p w14:paraId="45D1CC92" w14:textId="77777777" w:rsidR="00B56BF9" w:rsidRPr="004C39CC" w:rsidRDefault="00B56BF9" w:rsidP="004C39CC">
            <w:pPr>
              <w:spacing w:after="0" w:line="240" w:lineRule="auto"/>
              <w:ind w:firstLine="13"/>
              <w:rPr>
                <w:rFonts w:ascii="Times New Roman" w:hAnsi="Times New Roman"/>
                <w:bCs/>
                <w:i/>
                <w:sz w:val="24"/>
                <w:szCs w:val="24"/>
                <w:highlight w:val="green"/>
                <w:lang w:eastAsia="en-US"/>
              </w:rPr>
            </w:pPr>
            <w:r w:rsidRPr="004C39CC">
              <w:rPr>
                <w:rFonts w:ascii="Times New Roman" w:hAnsi="Times New Roman"/>
                <w:iCs/>
                <w:sz w:val="24"/>
                <w:szCs w:val="24"/>
              </w:rPr>
              <w:t>Организация работы структурного подразделения</w:t>
            </w:r>
          </w:p>
        </w:tc>
      </w:tr>
      <w:tr w:rsidR="00B56BF9" w:rsidRPr="004C39CC" w14:paraId="7B2ACA3C" w14:textId="77777777" w:rsidTr="00B56BF9">
        <w:tc>
          <w:tcPr>
            <w:tcW w:w="1166" w:type="pct"/>
            <w:vMerge/>
          </w:tcPr>
          <w:p w14:paraId="09E52E95"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tcPr>
          <w:p w14:paraId="75E55CEC" w14:textId="77777777" w:rsidR="00B56BF9" w:rsidRPr="004C39CC" w:rsidRDefault="00B56BF9" w:rsidP="004C39CC">
            <w:pPr>
              <w:spacing w:after="0" w:line="240" w:lineRule="auto"/>
              <w:ind w:firstLine="13"/>
              <w:rPr>
                <w:rFonts w:ascii="Times New Roman" w:hAnsi="Times New Roman"/>
                <w:iCs/>
                <w:sz w:val="24"/>
                <w:szCs w:val="24"/>
              </w:rPr>
            </w:pPr>
            <w:r w:rsidRPr="004C39CC">
              <w:rPr>
                <w:rFonts w:ascii="Times New Roman" w:hAnsi="Times New Roman"/>
                <w:iCs/>
                <w:sz w:val="24"/>
                <w:szCs w:val="24"/>
              </w:rPr>
              <w:t>Участие в анализе работы структурного подразделения</w:t>
            </w:r>
          </w:p>
        </w:tc>
      </w:tr>
      <w:tr w:rsidR="00B56BF9" w:rsidRPr="004C39CC" w14:paraId="2798D335" w14:textId="77777777" w:rsidTr="00B56BF9">
        <w:tc>
          <w:tcPr>
            <w:tcW w:w="1166" w:type="pct"/>
            <w:vMerge/>
          </w:tcPr>
          <w:p w14:paraId="339D4D6B"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tcPr>
          <w:p w14:paraId="581137DC" w14:textId="77777777" w:rsidR="00B56BF9" w:rsidRPr="004C39CC" w:rsidRDefault="00B56BF9" w:rsidP="004C39CC">
            <w:pPr>
              <w:spacing w:after="0" w:line="240" w:lineRule="auto"/>
              <w:ind w:firstLine="13"/>
              <w:rPr>
                <w:rFonts w:ascii="Times New Roman" w:hAnsi="Times New Roman"/>
                <w:iCs/>
                <w:sz w:val="24"/>
                <w:szCs w:val="24"/>
              </w:rPr>
            </w:pPr>
            <w:r w:rsidRPr="004C39CC">
              <w:rPr>
                <w:rFonts w:ascii="Times New Roman" w:hAnsi="Times New Roman"/>
                <w:iCs/>
                <w:sz w:val="24"/>
                <w:szCs w:val="24"/>
              </w:rPr>
              <w:t>Участие в обеспечении выполнения мероприятий по безопасности труда</w:t>
            </w:r>
          </w:p>
        </w:tc>
      </w:tr>
      <w:tr w:rsidR="00B56BF9" w:rsidRPr="004C39CC" w14:paraId="6A5E48A1" w14:textId="77777777" w:rsidTr="00B56BF9">
        <w:tc>
          <w:tcPr>
            <w:tcW w:w="1166" w:type="pct"/>
            <w:vMerge w:val="restart"/>
          </w:tcPr>
          <w:p w14:paraId="2CEB5B64" w14:textId="77777777" w:rsidR="00B56BF9" w:rsidRPr="004C39CC" w:rsidRDefault="00B56BF9" w:rsidP="004C39CC">
            <w:pPr>
              <w:spacing w:after="0" w:line="240" w:lineRule="auto"/>
              <w:rPr>
                <w:rFonts w:ascii="Times New Roman" w:hAnsi="Times New Roman"/>
                <w:bCs/>
                <w:sz w:val="24"/>
                <w:szCs w:val="24"/>
                <w:lang w:eastAsia="en-US"/>
              </w:rPr>
            </w:pPr>
            <w:r w:rsidRPr="004C39CC">
              <w:rPr>
                <w:rFonts w:ascii="Times New Roman" w:hAnsi="Times New Roman"/>
                <w:bCs/>
                <w:sz w:val="24"/>
                <w:szCs w:val="24"/>
                <w:lang w:eastAsia="en-US"/>
              </w:rPr>
              <w:t>Уметь</w:t>
            </w:r>
          </w:p>
        </w:tc>
        <w:tc>
          <w:tcPr>
            <w:tcW w:w="3834" w:type="pct"/>
            <w:vAlign w:val="center"/>
          </w:tcPr>
          <w:p w14:paraId="007D84DA"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составлять планы размещения оборудования и осуществлять организацию рабочих мест</w:t>
            </w:r>
          </w:p>
        </w:tc>
      </w:tr>
      <w:tr w:rsidR="00B56BF9" w:rsidRPr="004C39CC" w14:paraId="25FD8EF3" w14:textId="77777777" w:rsidTr="00B56BF9">
        <w:tc>
          <w:tcPr>
            <w:tcW w:w="1166" w:type="pct"/>
            <w:vMerge/>
          </w:tcPr>
          <w:p w14:paraId="3E15337D"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vAlign w:val="center"/>
          </w:tcPr>
          <w:p w14:paraId="16250A01"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осуществлять контроль за соблюдением технологической дисциплины, качеством работ</w:t>
            </w:r>
          </w:p>
        </w:tc>
      </w:tr>
      <w:tr w:rsidR="00B56BF9" w:rsidRPr="004C39CC" w14:paraId="49B07152" w14:textId="77777777" w:rsidTr="00B56BF9">
        <w:tc>
          <w:tcPr>
            <w:tcW w:w="1166" w:type="pct"/>
            <w:vMerge/>
          </w:tcPr>
          <w:p w14:paraId="0B61B7CE"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vAlign w:val="center"/>
          </w:tcPr>
          <w:p w14:paraId="0C198282"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принимать и реализовывать управленческие решения</w:t>
            </w:r>
          </w:p>
        </w:tc>
      </w:tr>
      <w:tr w:rsidR="00B56BF9" w:rsidRPr="004C39CC" w14:paraId="0E3AF517" w14:textId="77777777" w:rsidTr="00B56BF9">
        <w:tc>
          <w:tcPr>
            <w:tcW w:w="1166" w:type="pct"/>
            <w:vMerge/>
          </w:tcPr>
          <w:p w14:paraId="10F82431"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vAlign w:val="center"/>
          </w:tcPr>
          <w:p w14:paraId="500FEE6F"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рассчитывать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r>
      <w:tr w:rsidR="00B56BF9" w:rsidRPr="004C39CC" w14:paraId="42A3B861" w14:textId="77777777" w:rsidTr="00B56BF9">
        <w:tc>
          <w:tcPr>
            <w:tcW w:w="1166" w:type="pct"/>
            <w:vMerge/>
          </w:tcPr>
          <w:p w14:paraId="06D921E4"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vAlign w:val="center"/>
          </w:tcPr>
          <w:p w14:paraId="3BC2FE54"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контроль за эффективным использованием технологического оборудования и материалов</w:t>
            </w:r>
          </w:p>
        </w:tc>
      </w:tr>
      <w:tr w:rsidR="00B56BF9" w:rsidRPr="004C39CC" w14:paraId="1A318308" w14:textId="77777777" w:rsidTr="00B56BF9">
        <w:tc>
          <w:tcPr>
            <w:tcW w:w="1166" w:type="pct"/>
            <w:vMerge w:val="restart"/>
          </w:tcPr>
          <w:p w14:paraId="1DE52F3E" w14:textId="77777777" w:rsidR="00B56BF9" w:rsidRPr="004C39CC" w:rsidRDefault="00B56BF9" w:rsidP="004C39CC">
            <w:pPr>
              <w:spacing w:after="0" w:line="240" w:lineRule="auto"/>
              <w:rPr>
                <w:rFonts w:ascii="Times New Roman" w:hAnsi="Times New Roman"/>
                <w:bCs/>
                <w:sz w:val="24"/>
                <w:szCs w:val="24"/>
                <w:lang w:eastAsia="en-US"/>
              </w:rPr>
            </w:pPr>
            <w:r w:rsidRPr="004C39CC">
              <w:rPr>
                <w:rFonts w:ascii="Times New Roman" w:hAnsi="Times New Roman"/>
                <w:bCs/>
                <w:sz w:val="24"/>
                <w:szCs w:val="24"/>
                <w:lang w:eastAsia="en-US"/>
              </w:rPr>
              <w:t>Знать</w:t>
            </w:r>
          </w:p>
        </w:tc>
        <w:tc>
          <w:tcPr>
            <w:tcW w:w="3834" w:type="pct"/>
            <w:vAlign w:val="center"/>
          </w:tcPr>
          <w:p w14:paraId="73E458D9"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принципов работы делового общения</w:t>
            </w:r>
          </w:p>
        </w:tc>
      </w:tr>
      <w:tr w:rsidR="00B56BF9" w:rsidRPr="004C39CC" w14:paraId="7F3F5F81" w14:textId="77777777" w:rsidTr="00B56BF9">
        <w:tc>
          <w:tcPr>
            <w:tcW w:w="1166" w:type="pct"/>
            <w:vMerge/>
          </w:tcPr>
          <w:p w14:paraId="787C89AB"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vAlign w:val="center"/>
          </w:tcPr>
          <w:p w14:paraId="735E2F09" w14:textId="77777777" w:rsidR="00B56BF9" w:rsidRDefault="00B56BF9" w:rsidP="00701329">
            <w:pPr>
              <w:spacing w:after="0" w:line="240" w:lineRule="auto"/>
              <w:rPr>
                <w:rFonts w:ascii="Times New Roman" w:hAnsi="Times New Roman"/>
                <w:sz w:val="24"/>
                <w:szCs w:val="24"/>
              </w:rPr>
            </w:pPr>
            <w:r>
              <w:rPr>
                <w:rFonts w:ascii="Times New Roman" w:hAnsi="Times New Roman"/>
                <w:sz w:val="24"/>
                <w:szCs w:val="24"/>
              </w:rPr>
              <w:t>особенностей менеджмента в области профессиональной деятельности</w:t>
            </w:r>
          </w:p>
        </w:tc>
      </w:tr>
      <w:tr w:rsidR="00B56BF9" w:rsidRPr="004C39CC" w14:paraId="258E0BF2" w14:textId="77777777" w:rsidTr="00B56BF9">
        <w:tc>
          <w:tcPr>
            <w:tcW w:w="1166" w:type="pct"/>
            <w:vMerge/>
          </w:tcPr>
          <w:p w14:paraId="3D3FE627"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vAlign w:val="center"/>
          </w:tcPr>
          <w:p w14:paraId="14E1628A"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психологических аспектов профессиональной деятельности</w:t>
            </w:r>
          </w:p>
        </w:tc>
      </w:tr>
      <w:tr w:rsidR="00B56BF9" w:rsidRPr="004C39CC" w14:paraId="6FF1E37F" w14:textId="77777777" w:rsidTr="00B56BF9">
        <w:tc>
          <w:tcPr>
            <w:tcW w:w="1166" w:type="pct"/>
            <w:vMerge/>
          </w:tcPr>
          <w:p w14:paraId="556D0526" w14:textId="77777777" w:rsidR="00B56BF9" w:rsidRPr="004C39CC" w:rsidRDefault="00B56BF9" w:rsidP="004C39CC">
            <w:pPr>
              <w:spacing w:after="0" w:line="240" w:lineRule="auto"/>
              <w:rPr>
                <w:rFonts w:ascii="Times New Roman" w:hAnsi="Times New Roman"/>
                <w:bCs/>
                <w:sz w:val="24"/>
                <w:szCs w:val="24"/>
                <w:lang w:eastAsia="en-US"/>
              </w:rPr>
            </w:pPr>
          </w:p>
        </w:tc>
        <w:tc>
          <w:tcPr>
            <w:tcW w:w="3834" w:type="pct"/>
            <w:vAlign w:val="center"/>
          </w:tcPr>
          <w:p w14:paraId="7F1551D9" w14:textId="77777777" w:rsidR="00B56BF9" w:rsidRDefault="00B56BF9" w:rsidP="00701329">
            <w:pPr>
              <w:spacing w:after="0" w:line="240" w:lineRule="auto"/>
              <w:rPr>
                <w:rFonts w:ascii="Times New Roman" w:hAnsi="Times New Roman"/>
                <w:iCs/>
                <w:sz w:val="24"/>
                <w:szCs w:val="24"/>
              </w:rPr>
            </w:pPr>
            <w:r>
              <w:rPr>
                <w:rFonts w:ascii="Times New Roman" w:hAnsi="Times New Roman"/>
                <w:iCs/>
                <w:sz w:val="24"/>
                <w:szCs w:val="24"/>
              </w:rPr>
              <w:t>аспектов правового обеспечения профессиональной деятельности</w:t>
            </w:r>
          </w:p>
        </w:tc>
      </w:tr>
    </w:tbl>
    <w:p w14:paraId="2DB16E1B" w14:textId="77777777" w:rsidR="00EB1DEF" w:rsidRPr="00315F34" w:rsidRDefault="00EB1DEF" w:rsidP="00D2521D">
      <w:pPr>
        <w:spacing w:after="0" w:line="240" w:lineRule="auto"/>
        <w:rPr>
          <w:rFonts w:ascii="Times New Roman" w:hAnsi="Times New Roman"/>
          <w:b/>
          <w:sz w:val="24"/>
          <w:szCs w:val="24"/>
        </w:rPr>
      </w:pPr>
    </w:p>
    <w:p w14:paraId="0AD9DC1A" w14:textId="77777777" w:rsidR="00EB1DEF" w:rsidRPr="00ED5838" w:rsidRDefault="00EB1DEF" w:rsidP="00D2521D">
      <w:pPr>
        <w:spacing w:after="0" w:line="240" w:lineRule="auto"/>
        <w:ind w:firstLine="709"/>
        <w:rPr>
          <w:rFonts w:ascii="Times New Roman" w:hAnsi="Times New Roman"/>
          <w:b/>
          <w:sz w:val="24"/>
          <w:szCs w:val="24"/>
        </w:rPr>
      </w:pPr>
      <w:r w:rsidRPr="00ED5838">
        <w:rPr>
          <w:rFonts w:ascii="Times New Roman" w:hAnsi="Times New Roman"/>
          <w:b/>
          <w:sz w:val="24"/>
          <w:szCs w:val="24"/>
        </w:rPr>
        <w:t>1.2. Количество часов, отводимое на освоение профессионального модуля</w:t>
      </w:r>
    </w:p>
    <w:p w14:paraId="62DD8033" w14:textId="77777777" w:rsidR="00EB1DEF" w:rsidRDefault="00EB1DEF" w:rsidP="00D2521D">
      <w:pPr>
        <w:spacing w:after="0"/>
        <w:rPr>
          <w:rFonts w:ascii="Times New Roman" w:hAnsi="Times New Roman"/>
          <w:sz w:val="24"/>
          <w:szCs w:val="24"/>
          <w:highlight w:val="lightGray"/>
        </w:rPr>
      </w:pPr>
    </w:p>
    <w:p w14:paraId="668C0B8D" w14:textId="34577A31" w:rsidR="00EB1DEF" w:rsidRPr="00602C2A" w:rsidRDefault="00EB1DEF" w:rsidP="00D2521D">
      <w:pPr>
        <w:spacing w:after="0"/>
        <w:rPr>
          <w:rFonts w:ascii="Times New Roman" w:hAnsi="Times New Roman"/>
          <w:b/>
          <w:bCs/>
          <w:sz w:val="24"/>
          <w:szCs w:val="24"/>
        </w:rPr>
      </w:pPr>
      <w:r w:rsidRPr="00ED5838">
        <w:rPr>
          <w:rFonts w:ascii="Times New Roman" w:hAnsi="Times New Roman"/>
          <w:sz w:val="24"/>
          <w:szCs w:val="24"/>
        </w:rPr>
        <w:t>Всего часов</w:t>
      </w:r>
      <w:r w:rsidRPr="00315F34">
        <w:rPr>
          <w:rFonts w:ascii="Times New Roman" w:hAnsi="Times New Roman"/>
          <w:sz w:val="24"/>
          <w:szCs w:val="24"/>
        </w:rPr>
        <w:t xml:space="preserve"> </w:t>
      </w:r>
      <w:r w:rsidR="00602C2A">
        <w:rPr>
          <w:rFonts w:ascii="Times New Roman" w:hAnsi="Times New Roman"/>
          <w:bCs/>
          <w:sz w:val="24"/>
          <w:szCs w:val="24"/>
        </w:rPr>
        <w:t>205-236</w:t>
      </w:r>
      <w:r w:rsidRPr="00602C2A">
        <w:rPr>
          <w:rFonts w:ascii="Times New Roman" w:hAnsi="Times New Roman"/>
          <w:bCs/>
          <w:sz w:val="24"/>
          <w:szCs w:val="24"/>
        </w:rPr>
        <w:t xml:space="preserve"> часов </w:t>
      </w:r>
    </w:p>
    <w:p w14:paraId="25A41710" w14:textId="4ED53C92" w:rsidR="00EB1DEF" w:rsidRPr="00602C2A" w:rsidRDefault="00EB1DEF" w:rsidP="00D2521D">
      <w:pPr>
        <w:spacing w:after="0"/>
        <w:ind w:firstLine="708"/>
        <w:rPr>
          <w:rFonts w:ascii="Times New Roman" w:hAnsi="Times New Roman"/>
          <w:b/>
          <w:bCs/>
          <w:sz w:val="24"/>
          <w:szCs w:val="24"/>
        </w:rPr>
      </w:pPr>
      <w:r w:rsidRPr="00602C2A">
        <w:rPr>
          <w:rFonts w:ascii="Times New Roman" w:hAnsi="Times New Roman"/>
          <w:sz w:val="24"/>
          <w:szCs w:val="24"/>
        </w:rPr>
        <w:t xml:space="preserve">в том числе в форме практической подготовки </w:t>
      </w:r>
      <w:r w:rsidR="00602C2A">
        <w:rPr>
          <w:rFonts w:ascii="Times New Roman" w:hAnsi="Times New Roman"/>
          <w:bCs/>
          <w:sz w:val="24"/>
          <w:szCs w:val="24"/>
        </w:rPr>
        <w:t>205-236</w:t>
      </w:r>
      <w:r w:rsidRPr="00602C2A">
        <w:rPr>
          <w:rFonts w:ascii="Times New Roman" w:hAnsi="Times New Roman"/>
          <w:bCs/>
          <w:sz w:val="24"/>
          <w:szCs w:val="24"/>
        </w:rPr>
        <w:t xml:space="preserve"> </w:t>
      </w:r>
      <w:r w:rsidRPr="00602C2A">
        <w:rPr>
          <w:rFonts w:ascii="Times New Roman" w:hAnsi="Times New Roman"/>
          <w:sz w:val="24"/>
          <w:szCs w:val="24"/>
        </w:rPr>
        <w:t>часов</w:t>
      </w:r>
    </w:p>
    <w:p w14:paraId="0993C720" w14:textId="00CA2154" w:rsidR="00EB1DEF" w:rsidRPr="00602C2A" w:rsidRDefault="00EB1DEF" w:rsidP="00D2521D">
      <w:pPr>
        <w:spacing w:after="0"/>
        <w:rPr>
          <w:rFonts w:ascii="Times New Roman" w:hAnsi="Times New Roman"/>
          <w:sz w:val="24"/>
          <w:szCs w:val="24"/>
        </w:rPr>
      </w:pPr>
      <w:r w:rsidRPr="00602C2A">
        <w:rPr>
          <w:rFonts w:ascii="Times New Roman" w:hAnsi="Times New Roman"/>
          <w:sz w:val="24"/>
          <w:szCs w:val="24"/>
        </w:rPr>
        <w:t xml:space="preserve">Из них на освоение МДК </w:t>
      </w:r>
      <w:r w:rsidR="00602C2A">
        <w:rPr>
          <w:rFonts w:ascii="Times New Roman" w:hAnsi="Times New Roman"/>
          <w:bCs/>
          <w:sz w:val="24"/>
          <w:szCs w:val="24"/>
        </w:rPr>
        <w:t xml:space="preserve">97-146 </w:t>
      </w:r>
      <w:r w:rsidRPr="00602C2A">
        <w:rPr>
          <w:rFonts w:ascii="Times New Roman" w:hAnsi="Times New Roman"/>
          <w:sz w:val="24"/>
          <w:szCs w:val="24"/>
        </w:rPr>
        <w:t>часов</w:t>
      </w:r>
    </w:p>
    <w:p w14:paraId="054ADC63" w14:textId="656D4C4F" w:rsidR="00EB1DEF" w:rsidRPr="00602C2A" w:rsidRDefault="00EB1DEF" w:rsidP="00D2521D">
      <w:pPr>
        <w:spacing w:after="0"/>
        <w:ind w:firstLine="708"/>
        <w:rPr>
          <w:rFonts w:ascii="Times New Roman" w:hAnsi="Times New Roman"/>
          <w:i/>
          <w:sz w:val="24"/>
          <w:szCs w:val="24"/>
        </w:rPr>
      </w:pPr>
      <w:r w:rsidRPr="00602C2A">
        <w:rPr>
          <w:rFonts w:ascii="Times New Roman" w:hAnsi="Times New Roman"/>
          <w:sz w:val="24"/>
          <w:szCs w:val="24"/>
        </w:rPr>
        <w:t xml:space="preserve">в том числе самостоятельная работа </w:t>
      </w:r>
    </w:p>
    <w:p w14:paraId="23F57990" w14:textId="77ECA792" w:rsidR="00EB1DEF" w:rsidRDefault="00EB1DEF" w:rsidP="00ED5838">
      <w:pPr>
        <w:spacing w:after="0"/>
        <w:rPr>
          <w:rFonts w:ascii="Times New Roman" w:hAnsi="Times New Roman"/>
          <w:sz w:val="24"/>
          <w:szCs w:val="24"/>
        </w:rPr>
      </w:pPr>
      <w:r w:rsidRPr="00602C2A">
        <w:rPr>
          <w:rFonts w:ascii="Times New Roman" w:hAnsi="Times New Roman"/>
          <w:sz w:val="24"/>
          <w:szCs w:val="24"/>
        </w:rPr>
        <w:t xml:space="preserve">практики, в том числе учебная </w:t>
      </w:r>
      <w:r w:rsidRPr="00602C2A">
        <w:rPr>
          <w:rFonts w:ascii="Times New Roman" w:hAnsi="Times New Roman"/>
          <w:bCs/>
          <w:sz w:val="24"/>
          <w:szCs w:val="24"/>
        </w:rPr>
        <w:t>36</w:t>
      </w:r>
      <w:r w:rsidR="00602C2A">
        <w:rPr>
          <w:rFonts w:ascii="Times New Roman" w:hAnsi="Times New Roman"/>
          <w:bCs/>
          <w:sz w:val="24"/>
          <w:szCs w:val="24"/>
        </w:rPr>
        <w:t>-72</w:t>
      </w:r>
      <w:r w:rsidRPr="00602C2A">
        <w:rPr>
          <w:rFonts w:ascii="Times New Roman" w:hAnsi="Times New Roman"/>
          <w:bCs/>
          <w:sz w:val="24"/>
          <w:szCs w:val="24"/>
        </w:rPr>
        <w:t xml:space="preserve"> </w:t>
      </w:r>
      <w:r w:rsidRPr="00602C2A">
        <w:rPr>
          <w:rFonts w:ascii="Times New Roman" w:hAnsi="Times New Roman"/>
          <w:sz w:val="24"/>
          <w:szCs w:val="24"/>
        </w:rPr>
        <w:t>часов</w:t>
      </w:r>
    </w:p>
    <w:p w14:paraId="0B23B0D1" w14:textId="0A5221C6" w:rsidR="00602C2A" w:rsidRDefault="00602C2A" w:rsidP="00B56BF9">
      <w:pPr>
        <w:spacing w:after="0"/>
        <w:ind w:firstLine="708"/>
        <w:rPr>
          <w:rFonts w:ascii="Times New Roman" w:hAnsi="Times New Roman"/>
          <w:sz w:val="24"/>
          <w:szCs w:val="24"/>
        </w:rPr>
      </w:pPr>
      <w:r>
        <w:rPr>
          <w:rFonts w:ascii="Times New Roman" w:hAnsi="Times New Roman"/>
          <w:sz w:val="24"/>
          <w:szCs w:val="24"/>
        </w:rPr>
        <w:t>производственная 36 -72 часа</w:t>
      </w:r>
    </w:p>
    <w:p w14:paraId="1B455A9D" w14:textId="554B73BC" w:rsidR="00EB1DEF" w:rsidRPr="00602C2A" w:rsidRDefault="00EB1DEF" w:rsidP="00174B47">
      <w:pPr>
        <w:spacing w:after="0"/>
        <w:rPr>
          <w:rFonts w:ascii="Times New Roman" w:hAnsi="Times New Roman"/>
          <w:b/>
          <w:bCs/>
          <w:sz w:val="24"/>
          <w:szCs w:val="24"/>
        </w:rPr>
      </w:pPr>
      <w:r w:rsidRPr="00602C2A">
        <w:rPr>
          <w:rFonts w:ascii="Times New Roman" w:hAnsi="Times New Roman"/>
          <w:iCs/>
          <w:sz w:val="24"/>
          <w:szCs w:val="24"/>
        </w:rPr>
        <w:t>Промежуточная аттестация</w:t>
      </w:r>
      <w:r w:rsidRPr="00602C2A">
        <w:rPr>
          <w:rFonts w:ascii="Times New Roman" w:hAnsi="Times New Roman"/>
          <w:i/>
          <w:sz w:val="24"/>
          <w:szCs w:val="24"/>
        </w:rPr>
        <w:t xml:space="preserve"> </w:t>
      </w:r>
      <w:r w:rsidR="00602C2A">
        <w:rPr>
          <w:rFonts w:ascii="Times New Roman" w:hAnsi="Times New Roman"/>
          <w:sz w:val="24"/>
          <w:szCs w:val="24"/>
        </w:rPr>
        <w:t xml:space="preserve"> </w:t>
      </w:r>
    </w:p>
    <w:p w14:paraId="4EB1EF95" w14:textId="77777777" w:rsidR="00EB1DEF" w:rsidRPr="00602C2A" w:rsidRDefault="00EB1DEF" w:rsidP="00174B47">
      <w:pPr>
        <w:spacing w:after="0"/>
        <w:rPr>
          <w:rFonts w:ascii="Times New Roman" w:hAnsi="Times New Roman"/>
          <w:b/>
          <w:bCs/>
          <w:sz w:val="24"/>
          <w:szCs w:val="24"/>
        </w:rPr>
      </w:pPr>
    </w:p>
    <w:p w14:paraId="1B4109F6" w14:textId="77777777" w:rsidR="00EB1DEF" w:rsidRPr="00315F34" w:rsidRDefault="00EB1DEF" w:rsidP="00D2521D">
      <w:pPr>
        <w:rPr>
          <w:rFonts w:ascii="Times New Roman" w:hAnsi="Times New Roman"/>
          <w:i/>
          <w:sz w:val="24"/>
          <w:szCs w:val="24"/>
        </w:rPr>
      </w:pPr>
    </w:p>
    <w:p w14:paraId="2927EC40" w14:textId="77777777" w:rsidR="00EB1DEF" w:rsidRPr="00315F34" w:rsidRDefault="00EB1DEF" w:rsidP="00D2521D">
      <w:pPr>
        <w:rPr>
          <w:rFonts w:ascii="Times New Roman" w:hAnsi="Times New Roman"/>
          <w:b/>
          <w:i/>
          <w:sz w:val="24"/>
          <w:szCs w:val="24"/>
        </w:rPr>
        <w:sectPr w:rsidR="00EB1DEF" w:rsidRPr="00315F34" w:rsidSect="00733AEF">
          <w:pgSz w:w="11907" w:h="16840"/>
          <w:pgMar w:top="1134" w:right="851" w:bottom="992" w:left="1418" w:header="709" w:footer="709" w:gutter="0"/>
          <w:cols w:space="720"/>
        </w:sectPr>
      </w:pPr>
    </w:p>
    <w:p w14:paraId="7B9F0A78" w14:textId="77777777" w:rsidR="00EB1DEF" w:rsidRPr="00ED5838" w:rsidRDefault="00EB1DEF" w:rsidP="00D2521D">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1F6198C7" w14:textId="77777777" w:rsidR="00EB1DEF" w:rsidRPr="00ED5838" w:rsidRDefault="00EB1DEF" w:rsidP="00D2521D">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71"/>
        <w:gridCol w:w="978"/>
        <w:gridCol w:w="697"/>
        <w:gridCol w:w="697"/>
        <w:gridCol w:w="1394"/>
        <w:gridCol w:w="1261"/>
        <w:gridCol w:w="1677"/>
        <w:gridCol w:w="697"/>
        <w:gridCol w:w="836"/>
        <w:gridCol w:w="1677"/>
      </w:tblGrid>
      <w:tr w:rsidR="00EB1DEF" w:rsidRPr="00B56BF9" w14:paraId="67BD46F7" w14:textId="77777777" w:rsidTr="006B54A2">
        <w:trPr>
          <w:trHeight w:val="484"/>
        </w:trPr>
        <w:tc>
          <w:tcPr>
            <w:tcW w:w="603" w:type="pct"/>
            <w:vMerge w:val="restart"/>
            <w:tcBorders>
              <w:bottom w:val="single" w:sz="4" w:space="0" w:color="auto"/>
            </w:tcBorders>
            <w:vAlign w:val="center"/>
          </w:tcPr>
          <w:p w14:paraId="7E2ED571" w14:textId="77777777" w:rsidR="00EB1DEF" w:rsidRPr="00B56BF9" w:rsidRDefault="00EB1DEF" w:rsidP="00061DEE">
            <w:pPr>
              <w:suppressAutoHyphens/>
              <w:spacing w:after="0" w:line="240" w:lineRule="auto"/>
              <w:ind w:left="-57" w:right="-57"/>
              <w:jc w:val="center"/>
              <w:rPr>
                <w:rFonts w:ascii="Times New Roman" w:hAnsi="Times New Roman"/>
              </w:rPr>
            </w:pPr>
            <w:r w:rsidRPr="00B56BF9">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65BF575F" w14:textId="77777777" w:rsidR="00EB1DEF" w:rsidRPr="00B56BF9" w:rsidRDefault="00EB1DEF" w:rsidP="00061DEE">
            <w:pPr>
              <w:suppressAutoHyphens/>
              <w:spacing w:after="0" w:line="240" w:lineRule="auto"/>
              <w:ind w:left="-57" w:right="-57"/>
              <w:jc w:val="center"/>
              <w:rPr>
                <w:rFonts w:ascii="Times New Roman" w:hAnsi="Times New Roman"/>
              </w:rPr>
            </w:pPr>
            <w:r w:rsidRPr="00B56BF9">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7887B325" w14:textId="77777777" w:rsidR="00EB1DEF" w:rsidRPr="00B56BF9" w:rsidRDefault="00EB1DEF" w:rsidP="00061DEE">
            <w:pPr>
              <w:spacing w:after="0" w:line="240" w:lineRule="auto"/>
              <w:jc w:val="center"/>
              <w:rPr>
                <w:rFonts w:ascii="Times New Roman" w:hAnsi="Times New Roman"/>
              </w:rPr>
            </w:pPr>
            <w:r w:rsidRPr="00B56BF9">
              <w:rPr>
                <w:rFonts w:ascii="Times New Roman" w:hAnsi="Times New Roman"/>
                <w:iCs/>
              </w:rPr>
              <w:t>Всего, час.</w:t>
            </w:r>
          </w:p>
        </w:tc>
        <w:tc>
          <w:tcPr>
            <w:tcW w:w="236" w:type="pct"/>
            <w:vMerge w:val="restart"/>
            <w:tcBorders>
              <w:bottom w:val="single" w:sz="4" w:space="0" w:color="auto"/>
            </w:tcBorders>
            <w:textDirection w:val="btLr"/>
            <w:vAlign w:val="center"/>
          </w:tcPr>
          <w:p w14:paraId="08F09844" w14:textId="77777777" w:rsidR="00EB1DEF" w:rsidRPr="00B56BF9" w:rsidRDefault="00EB1DEF" w:rsidP="00923639">
            <w:pPr>
              <w:spacing w:after="0" w:line="240" w:lineRule="auto"/>
              <w:ind w:left="113" w:right="113"/>
              <w:jc w:val="center"/>
              <w:rPr>
                <w:rFonts w:ascii="Times New Roman" w:hAnsi="Times New Roman"/>
              </w:rPr>
            </w:pPr>
            <w:r w:rsidRPr="00B56BF9">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110E2C11" w14:textId="77777777" w:rsidR="00EB1DEF" w:rsidRPr="00B56BF9" w:rsidRDefault="00EB1DEF" w:rsidP="00061DEE">
            <w:pPr>
              <w:suppressAutoHyphens/>
              <w:spacing w:after="0" w:line="240" w:lineRule="auto"/>
              <w:jc w:val="center"/>
              <w:rPr>
                <w:rFonts w:ascii="Times New Roman" w:hAnsi="Times New Roman"/>
              </w:rPr>
            </w:pPr>
            <w:r w:rsidRPr="00B56BF9">
              <w:rPr>
                <w:rFonts w:ascii="Times New Roman" w:hAnsi="Times New Roman"/>
              </w:rPr>
              <w:t xml:space="preserve">Объем профессионального модуля, </w:t>
            </w:r>
            <w:proofErr w:type="spellStart"/>
            <w:r w:rsidRPr="00B56BF9">
              <w:rPr>
                <w:rFonts w:ascii="Times New Roman" w:hAnsi="Times New Roman"/>
              </w:rPr>
              <w:t>ак</w:t>
            </w:r>
            <w:proofErr w:type="spellEnd"/>
            <w:r w:rsidRPr="00B56BF9">
              <w:rPr>
                <w:rFonts w:ascii="Times New Roman" w:hAnsi="Times New Roman"/>
              </w:rPr>
              <w:t>. час.</w:t>
            </w:r>
          </w:p>
        </w:tc>
      </w:tr>
      <w:tr w:rsidR="00EB1DEF" w:rsidRPr="00B56BF9" w14:paraId="1A9D9A7F" w14:textId="77777777" w:rsidTr="00977CFE">
        <w:trPr>
          <w:trHeight w:val="58"/>
        </w:trPr>
        <w:tc>
          <w:tcPr>
            <w:tcW w:w="603" w:type="pct"/>
            <w:vMerge/>
          </w:tcPr>
          <w:p w14:paraId="635853CF" w14:textId="77777777" w:rsidR="00EB1DEF" w:rsidRPr="00B56BF9" w:rsidRDefault="00EB1DEF" w:rsidP="00061DEE">
            <w:pPr>
              <w:spacing w:after="0" w:line="240" w:lineRule="auto"/>
              <w:rPr>
                <w:rFonts w:ascii="Times New Roman" w:hAnsi="Times New Roman"/>
                <w:i/>
              </w:rPr>
            </w:pPr>
          </w:p>
        </w:tc>
        <w:tc>
          <w:tcPr>
            <w:tcW w:w="1040" w:type="pct"/>
            <w:vMerge/>
            <w:vAlign w:val="center"/>
          </w:tcPr>
          <w:p w14:paraId="4E94237C" w14:textId="77777777" w:rsidR="00EB1DEF" w:rsidRPr="00B56BF9" w:rsidRDefault="00EB1DEF" w:rsidP="00061DEE">
            <w:pPr>
              <w:spacing w:after="0" w:line="240" w:lineRule="auto"/>
              <w:rPr>
                <w:rFonts w:ascii="Times New Roman" w:hAnsi="Times New Roman"/>
                <w:i/>
              </w:rPr>
            </w:pPr>
          </w:p>
        </w:tc>
        <w:tc>
          <w:tcPr>
            <w:tcW w:w="331" w:type="pct"/>
            <w:vMerge/>
            <w:vAlign w:val="center"/>
          </w:tcPr>
          <w:p w14:paraId="24222C7B" w14:textId="77777777" w:rsidR="00EB1DEF" w:rsidRPr="00B56BF9" w:rsidRDefault="00EB1DEF" w:rsidP="00061DEE">
            <w:pPr>
              <w:spacing w:after="0" w:line="240" w:lineRule="auto"/>
              <w:rPr>
                <w:rFonts w:ascii="Times New Roman" w:hAnsi="Times New Roman"/>
                <w:i/>
                <w:iCs/>
              </w:rPr>
            </w:pPr>
          </w:p>
        </w:tc>
        <w:tc>
          <w:tcPr>
            <w:tcW w:w="236" w:type="pct"/>
            <w:vMerge/>
            <w:shd w:val="clear" w:color="auto" w:fill="FFFF00"/>
          </w:tcPr>
          <w:p w14:paraId="4E113BC1" w14:textId="77777777" w:rsidR="00EB1DEF" w:rsidRPr="00B56BF9" w:rsidRDefault="00EB1DEF" w:rsidP="00061DEE">
            <w:pPr>
              <w:suppressAutoHyphens/>
              <w:spacing w:after="0" w:line="240" w:lineRule="auto"/>
              <w:jc w:val="center"/>
              <w:rPr>
                <w:rFonts w:ascii="Times New Roman" w:hAnsi="Times New Roman"/>
              </w:rPr>
            </w:pPr>
          </w:p>
        </w:tc>
        <w:tc>
          <w:tcPr>
            <w:tcW w:w="1939" w:type="pct"/>
            <w:gridSpan w:val="5"/>
          </w:tcPr>
          <w:p w14:paraId="062E497D" w14:textId="77777777" w:rsidR="00EB1DEF" w:rsidRPr="00B56BF9" w:rsidRDefault="00EB1DEF" w:rsidP="00061DEE">
            <w:pPr>
              <w:suppressAutoHyphens/>
              <w:spacing w:after="0" w:line="240" w:lineRule="auto"/>
              <w:jc w:val="center"/>
              <w:rPr>
                <w:rFonts w:ascii="Times New Roman" w:hAnsi="Times New Roman"/>
              </w:rPr>
            </w:pPr>
            <w:r w:rsidRPr="00B56BF9">
              <w:rPr>
                <w:rFonts w:ascii="Times New Roman" w:hAnsi="Times New Roman"/>
              </w:rPr>
              <w:t>Обучение по МДК</w:t>
            </w:r>
          </w:p>
        </w:tc>
        <w:tc>
          <w:tcPr>
            <w:tcW w:w="851" w:type="pct"/>
            <w:gridSpan w:val="2"/>
            <w:vMerge w:val="restart"/>
            <w:vAlign w:val="center"/>
          </w:tcPr>
          <w:p w14:paraId="38C5E2E1" w14:textId="77777777" w:rsidR="00EB1DEF" w:rsidRPr="00B56BF9" w:rsidRDefault="00EB1DEF" w:rsidP="00061DEE">
            <w:pPr>
              <w:suppressAutoHyphens/>
              <w:spacing w:after="0" w:line="240" w:lineRule="auto"/>
              <w:jc w:val="center"/>
              <w:rPr>
                <w:rFonts w:ascii="Times New Roman" w:hAnsi="Times New Roman"/>
              </w:rPr>
            </w:pPr>
            <w:r w:rsidRPr="00B56BF9">
              <w:rPr>
                <w:rFonts w:ascii="Times New Roman" w:hAnsi="Times New Roman"/>
              </w:rPr>
              <w:t>Практики</w:t>
            </w:r>
          </w:p>
        </w:tc>
      </w:tr>
      <w:tr w:rsidR="00EB1DEF" w:rsidRPr="00B56BF9" w14:paraId="07C8C871" w14:textId="77777777" w:rsidTr="00977CFE">
        <w:tc>
          <w:tcPr>
            <w:tcW w:w="603" w:type="pct"/>
            <w:vMerge/>
          </w:tcPr>
          <w:p w14:paraId="2B3CBBED" w14:textId="77777777" w:rsidR="00EB1DEF" w:rsidRPr="00B56BF9" w:rsidRDefault="00EB1DEF" w:rsidP="00061DEE">
            <w:pPr>
              <w:spacing w:after="0" w:line="240" w:lineRule="auto"/>
              <w:rPr>
                <w:rFonts w:ascii="Times New Roman" w:hAnsi="Times New Roman"/>
                <w:i/>
              </w:rPr>
            </w:pPr>
          </w:p>
        </w:tc>
        <w:tc>
          <w:tcPr>
            <w:tcW w:w="1040" w:type="pct"/>
            <w:vMerge/>
            <w:vAlign w:val="center"/>
          </w:tcPr>
          <w:p w14:paraId="54023901" w14:textId="77777777" w:rsidR="00EB1DEF" w:rsidRPr="00B56BF9" w:rsidRDefault="00EB1DEF" w:rsidP="00061DEE">
            <w:pPr>
              <w:spacing w:after="0" w:line="240" w:lineRule="auto"/>
              <w:rPr>
                <w:rFonts w:ascii="Times New Roman" w:hAnsi="Times New Roman"/>
                <w:i/>
              </w:rPr>
            </w:pPr>
          </w:p>
        </w:tc>
        <w:tc>
          <w:tcPr>
            <w:tcW w:w="331" w:type="pct"/>
            <w:vMerge/>
            <w:vAlign w:val="center"/>
          </w:tcPr>
          <w:p w14:paraId="7451C742" w14:textId="77777777" w:rsidR="00EB1DEF" w:rsidRPr="00B56BF9" w:rsidRDefault="00EB1DEF" w:rsidP="00061DEE">
            <w:pPr>
              <w:spacing w:after="0" w:line="240" w:lineRule="auto"/>
              <w:rPr>
                <w:rFonts w:ascii="Times New Roman" w:hAnsi="Times New Roman"/>
                <w:i/>
                <w:iCs/>
              </w:rPr>
            </w:pPr>
          </w:p>
        </w:tc>
        <w:tc>
          <w:tcPr>
            <w:tcW w:w="236" w:type="pct"/>
            <w:vMerge/>
            <w:shd w:val="clear" w:color="auto" w:fill="FFFF00"/>
          </w:tcPr>
          <w:p w14:paraId="00561E66" w14:textId="77777777" w:rsidR="00EB1DEF" w:rsidRPr="00B56BF9" w:rsidRDefault="00EB1DEF" w:rsidP="00061DEE">
            <w:pPr>
              <w:suppressAutoHyphens/>
              <w:spacing w:after="0" w:line="240" w:lineRule="auto"/>
              <w:jc w:val="center"/>
              <w:rPr>
                <w:rFonts w:ascii="Times New Roman" w:hAnsi="Times New Roman"/>
              </w:rPr>
            </w:pPr>
          </w:p>
        </w:tc>
        <w:tc>
          <w:tcPr>
            <w:tcW w:w="236" w:type="pct"/>
            <w:vMerge w:val="restart"/>
          </w:tcPr>
          <w:p w14:paraId="02D8E66E" w14:textId="77777777" w:rsidR="00EB1DEF" w:rsidRPr="00B56BF9" w:rsidRDefault="00EB1DEF" w:rsidP="00061DEE">
            <w:pPr>
              <w:suppressAutoHyphens/>
              <w:spacing w:after="0" w:line="240" w:lineRule="auto"/>
              <w:jc w:val="center"/>
              <w:rPr>
                <w:rFonts w:ascii="Times New Roman" w:hAnsi="Times New Roman"/>
              </w:rPr>
            </w:pPr>
            <w:r w:rsidRPr="00B56BF9">
              <w:rPr>
                <w:rFonts w:ascii="Times New Roman" w:hAnsi="Times New Roman"/>
              </w:rPr>
              <w:t>Всего</w:t>
            </w:r>
          </w:p>
          <w:p w14:paraId="560CC65B" w14:textId="77777777" w:rsidR="00EB1DEF" w:rsidRPr="00B56BF9" w:rsidRDefault="00EB1DEF" w:rsidP="00061DEE">
            <w:pPr>
              <w:suppressAutoHyphens/>
              <w:spacing w:after="0" w:line="240" w:lineRule="auto"/>
              <w:jc w:val="center"/>
              <w:rPr>
                <w:rFonts w:ascii="Times New Roman" w:hAnsi="Times New Roman"/>
              </w:rPr>
            </w:pPr>
          </w:p>
        </w:tc>
        <w:tc>
          <w:tcPr>
            <w:tcW w:w="1703" w:type="pct"/>
            <w:gridSpan w:val="4"/>
          </w:tcPr>
          <w:p w14:paraId="43226258" w14:textId="77777777" w:rsidR="00EB1DEF" w:rsidRPr="00B56BF9" w:rsidRDefault="00EB1DEF" w:rsidP="00061DEE">
            <w:pPr>
              <w:suppressAutoHyphens/>
              <w:spacing w:after="0" w:line="240" w:lineRule="auto"/>
              <w:jc w:val="center"/>
              <w:rPr>
                <w:rFonts w:ascii="Times New Roman" w:hAnsi="Times New Roman"/>
              </w:rPr>
            </w:pPr>
            <w:r w:rsidRPr="00B56BF9">
              <w:rPr>
                <w:rFonts w:ascii="Times New Roman" w:hAnsi="Times New Roman"/>
              </w:rPr>
              <w:t>В том числе</w:t>
            </w:r>
          </w:p>
        </w:tc>
        <w:tc>
          <w:tcPr>
            <w:tcW w:w="851" w:type="pct"/>
            <w:gridSpan w:val="2"/>
            <w:vMerge/>
            <w:vAlign w:val="center"/>
          </w:tcPr>
          <w:p w14:paraId="1923A6F5" w14:textId="77777777" w:rsidR="00EB1DEF" w:rsidRPr="00B56BF9" w:rsidRDefault="00EB1DEF" w:rsidP="00061DEE">
            <w:pPr>
              <w:suppressAutoHyphens/>
              <w:spacing w:after="0" w:line="240" w:lineRule="auto"/>
              <w:jc w:val="center"/>
              <w:rPr>
                <w:rFonts w:ascii="Times New Roman" w:hAnsi="Times New Roman"/>
                <w:i/>
              </w:rPr>
            </w:pPr>
          </w:p>
        </w:tc>
      </w:tr>
      <w:tr w:rsidR="00EB1DEF" w:rsidRPr="00B56BF9" w14:paraId="7BE6889B" w14:textId="77777777" w:rsidTr="00977CFE">
        <w:trPr>
          <w:cantSplit/>
          <w:trHeight w:val="1415"/>
        </w:trPr>
        <w:tc>
          <w:tcPr>
            <w:tcW w:w="603" w:type="pct"/>
            <w:vMerge/>
          </w:tcPr>
          <w:p w14:paraId="3CBE5CCF" w14:textId="77777777" w:rsidR="00EB1DEF" w:rsidRPr="00B56BF9" w:rsidRDefault="00EB1DEF" w:rsidP="00061DEE">
            <w:pPr>
              <w:spacing w:after="0" w:line="240" w:lineRule="auto"/>
              <w:rPr>
                <w:rFonts w:ascii="Times New Roman" w:hAnsi="Times New Roman"/>
                <w:i/>
              </w:rPr>
            </w:pPr>
          </w:p>
        </w:tc>
        <w:tc>
          <w:tcPr>
            <w:tcW w:w="1040" w:type="pct"/>
            <w:vMerge/>
            <w:vAlign w:val="center"/>
          </w:tcPr>
          <w:p w14:paraId="6DFB4F28" w14:textId="77777777" w:rsidR="00EB1DEF" w:rsidRPr="00B56BF9" w:rsidRDefault="00EB1DEF" w:rsidP="00061DEE">
            <w:pPr>
              <w:spacing w:after="0" w:line="240" w:lineRule="auto"/>
              <w:rPr>
                <w:rFonts w:ascii="Times New Roman" w:hAnsi="Times New Roman"/>
                <w:i/>
              </w:rPr>
            </w:pPr>
          </w:p>
        </w:tc>
        <w:tc>
          <w:tcPr>
            <w:tcW w:w="331" w:type="pct"/>
            <w:vMerge/>
            <w:vAlign w:val="center"/>
          </w:tcPr>
          <w:p w14:paraId="5D18A931" w14:textId="77777777" w:rsidR="00EB1DEF" w:rsidRPr="00B56BF9" w:rsidRDefault="00EB1DEF" w:rsidP="00061DEE">
            <w:pPr>
              <w:spacing w:after="0" w:line="240" w:lineRule="auto"/>
              <w:rPr>
                <w:rFonts w:ascii="Times New Roman" w:hAnsi="Times New Roman"/>
                <w:i/>
              </w:rPr>
            </w:pPr>
          </w:p>
        </w:tc>
        <w:tc>
          <w:tcPr>
            <w:tcW w:w="236" w:type="pct"/>
            <w:vMerge/>
            <w:shd w:val="clear" w:color="auto" w:fill="FFFF00"/>
          </w:tcPr>
          <w:p w14:paraId="161F99CA" w14:textId="77777777" w:rsidR="00EB1DEF" w:rsidRPr="00B56BF9" w:rsidRDefault="00EB1DEF" w:rsidP="00061DEE">
            <w:pPr>
              <w:suppressAutoHyphens/>
              <w:spacing w:after="0" w:line="240" w:lineRule="auto"/>
              <w:jc w:val="center"/>
              <w:rPr>
                <w:rFonts w:ascii="Times New Roman" w:hAnsi="Times New Roman"/>
                <w:i/>
              </w:rPr>
            </w:pPr>
          </w:p>
        </w:tc>
        <w:tc>
          <w:tcPr>
            <w:tcW w:w="236" w:type="pct"/>
            <w:vMerge/>
          </w:tcPr>
          <w:p w14:paraId="555B9DD1" w14:textId="77777777" w:rsidR="00EB1DEF" w:rsidRPr="00B56BF9" w:rsidRDefault="00EB1DEF" w:rsidP="00061DEE">
            <w:pPr>
              <w:suppressAutoHyphens/>
              <w:spacing w:after="0" w:line="240" w:lineRule="auto"/>
              <w:jc w:val="center"/>
              <w:rPr>
                <w:rFonts w:ascii="Times New Roman" w:hAnsi="Times New Roman"/>
                <w:i/>
              </w:rPr>
            </w:pPr>
          </w:p>
        </w:tc>
        <w:tc>
          <w:tcPr>
            <w:tcW w:w="472" w:type="pct"/>
            <w:vAlign w:val="center"/>
          </w:tcPr>
          <w:p w14:paraId="36C2470C" w14:textId="77777777" w:rsidR="00EB1DEF" w:rsidRPr="00B56BF9" w:rsidRDefault="00EB1DEF" w:rsidP="00061DEE">
            <w:pPr>
              <w:suppressAutoHyphens/>
              <w:spacing w:after="0" w:line="240" w:lineRule="auto"/>
              <w:ind w:left="-57" w:right="-57"/>
              <w:jc w:val="center"/>
              <w:rPr>
                <w:rFonts w:ascii="Times New Roman" w:hAnsi="Times New Roman"/>
                <w:i/>
              </w:rPr>
            </w:pPr>
            <w:r w:rsidRPr="00B56BF9">
              <w:rPr>
                <w:rFonts w:ascii="Times New Roman" w:hAnsi="Times New Roman"/>
                <w:color w:val="000000"/>
              </w:rPr>
              <w:t>Лабораторных и практических занятий</w:t>
            </w:r>
          </w:p>
        </w:tc>
        <w:tc>
          <w:tcPr>
            <w:tcW w:w="427" w:type="pct"/>
            <w:vAlign w:val="center"/>
          </w:tcPr>
          <w:p w14:paraId="562C7552" w14:textId="77777777" w:rsidR="00EB1DEF" w:rsidRPr="00B56BF9" w:rsidRDefault="00EB1DEF" w:rsidP="00856E12">
            <w:pPr>
              <w:suppressAutoHyphens/>
              <w:spacing w:after="0" w:line="240" w:lineRule="auto"/>
              <w:ind w:left="-57" w:right="-57"/>
              <w:jc w:val="center"/>
              <w:rPr>
                <w:rFonts w:ascii="Times New Roman" w:hAnsi="Times New Roman"/>
                <w:color w:val="000000"/>
              </w:rPr>
            </w:pPr>
            <w:r w:rsidRPr="00B56BF9">
              <w:rPr>
                <w:rFonts w:ascii="Times New Roman" w:hAnsi="Times New Roman"/>
              </w:rPr>
              <w:t>Курсовых работ (проектов)</w:t>
            </w:r>
          </w:p>
        </w:tc>
        <w:tc>
          <w:tcPr>
            <w:tcW w:w="568" w:type="pct"/>
            <w:vAlign w:val="center"/>
          </w:tcPr>
          <w:p w14:paraId="029D9C17" w14:textId="77777777" w:rsidR="00EB1DEF" w:rsidRPr="00B56BF9" w:rsidRDefault="00EB1DEF" w:rsidP="00B26963">
            <w:pPr>
              <w:suppressAutoHyphens/>
              <w:spacing w:after="0" w:line="240" w:lineRule="auto"/>
              <w:ind w:left="-57" w:right="-57"/>
              <w:jc w:val="center"/>
              <w:rPr>
                <w:rFonts w:ascii="Times New Roman" w:hAnsi="Times New Roman"/>
                <w:color w:val="000000"/>
              </w:rPr>
            </w:pPr>
            <w:r w:rsidRPr="00B56BF9">
              <w:rPr>
                <w:rFonts w:ascii="Times New Roman" w:hAnsi="Times New Roman"/>
              </w:rPr>
              <w:t>Самостоятельная работа</w:t>
            </w:r>
          </w:p>
        </w:tc>
        <w:tc>
          <w:tcPr>
            <w:tcW w:w="236" w:type="pct"/>
            <w:textDirection w:val="btLr"/>
            <w:vAlign w:val="center"/>
          </w:tcPr>
          <w:p w14:paraId="7379D4E7" w14:textId="77777777" w:rsidR="00EB1DEF" w:rsidRPr="00B56BF9" w:rsidRDefault="00EB1DEF" w:rsidP="00061DEE">
            <w:pPr>
              <w:suppressAutoHyphens/>
              <w:spacing w:after="0" w:line="240" w:lineRule="auto"/>
              <w:ind w:left="-57" w:right="-57"/>
              <w:jc w:val="center"/>
              <w:rPr>
                <w:rFonts w:ascii="Times New Roman" w:hAnsi="Times New Roman"/>
              </w:rPr>
            </w:pPr>
            <w:r w:rsidRPr="00B56BF9">
              <w:rPr>
                <w:rFonts w:ascii="Times New Roman" w:hAnsi="Times New Roman"/>
              </w:rPr>
              <w:t>Промежуточная аттестация</w:t>
            </w:r>
          </w:p>
        </w:tc>
        <w:tc>
          <w:tcPr>
            <w:tcW w:w="283" w:type="pct"/>
            <w:vAlign w:val="center"/>
          </w:tcPr>
          <w:p w14:paraId="23E984C1" w14:textId="77777777" w:rsidR="00EB1DEF" w:rsidRPr="00B56BF9" w:rsidRDefault="00EB1DEF" w:rsidP="00061DEE">
            <w:pPr>
              <w:suppressAutoHyphens/>
              <w:spacing w:after="0" w:line="240" w:lineRule="auto"/>
              <w:ind w:left="-57" w:right="-57"/>
              <w:jc w:val="center"/>
              <w:rPr>
                <w:rFonts w:ascii="Times New Roman" w:hAnsi="Times New Roman"/>
              </w:rPr>
            </w:pPr>
            <w:r w:rsidRPr="00B56BF9">
              <w:rPr>
                <w:rFonts w:ascii="Times New Roman" w:hAnsi="Times New Roman"/>
              </w:rPr>
              <w:t>Учебная</w:t>
            </w:r>
          </w:p>
          <w:p w14:paraId="50969AA2" w14:textId="77777777" w:rsidR="00EB1DEF" w:rsidRPr="00B56BF9" w:rsidRDefault="00EB1DEF" w:rsidP="00061DEE">
            <w:pPr>
              <w:suppressAutoHyphens/>
              <w:spacing w:after="0" w:line="240" w:lineRule="auto"/>
              <w:ind w:left="-57" w:right="-57"/>
              <w:jc w:val="center"/>
              <w:rPr>
                <w:rFonts w:ascii="Times New Roman" w:hAnsi="Times New Roman"/>
                <w:i/>
              </w:rPr>
            </w:pPr>
          </w:p>
        </w:tc>
        <w:tc>
          <w:tcPr>
            <w:tcW w:w="568" w:type="pct"/>
            <w:vAlign w:val="center"/>
          </w:tcPr>
          <w:p w14:paraId="3CB70D5F" w14:textId="77777777" w:rsidR="00EB1DEF" w:rsidRPr="00B56BF9" w:rsidRDefault="00EB1DEF" w:rsidP="00061DEE">
            <w:pPr>
              <w:suppressAutoHyphens/>
              <w:spacing w:after="0" w:line="240" w:lineRule="auto"/>
              <w:ind w:left="-57" w:right="-57"/>
              <w:jc w:val="center"/>
              <w:rPr>
                <w:rFonts w:ascii="Times New Roman" w:hAnsi="Times New Roman"/>
              </w:rPr>
            </w:pPr>
            <w:r w:rsidRPr="00B56BF9">
              <w:rPr>
                <w:rFonts w:ascii="Times New Roman" w:hAnsi="Times New Roman"/>
              </w:rPr>
              <w:t>Производственная</w:t>
            </w:r>
          </w:p>
          <w:p w14:paraId="5588CB27" w14:textId="77777777" w:rsidR="00EB1DEF" w:rsidRPr="00B56BF9" w:rsidRDefault="00EB1DEF" w:rsidP="00061DEE">
            <w:pPr>
              <w:suppressAutoHyphens/>
              <w:spacing w:after="0" w:line="240" w:lineRule="auto"/>
              <w:ind w:left="-57" w:right="-57"/>
              <w:jc w:val="center"/>
              <w:rPr>
                <w:rFonts w:ascii="Times New Roman" w:hAnsi="Times New Roman"/>
                <w:i/>
              </w:rPr>
            </w:pPr>
          </w:p>
        </w:tc>
      </w:tr>
      <w:tr w:rsidR="00EB1DEF" w:rsidRPr="00B56BF9" w14:paraId="3D4034CC" w14:textId="77777777" w:rsidTr="00977CFE">
        <w:trPr>
          <w:trHeight w:val="415"/>
        </w:trPr>
        <w:tc>
          <w:tcPr>
            <w:tcW w:w="603" w:type="pct"/>
            <w:vAlign w:val="center"/>
          </w:tcPr>
          <w:p w14:paraId="5613A2A9"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1</w:t>
            </w:r>
          </w:p>
        </w:tc>
        <w:tc>
          <w:tcPr>
            <w:tcW w:w="1040" w:type="pct"/>
            <w:vAlign w:val="center"/>
          </w:tcPr>
          <w:p w14:paraId="4A540D14"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2</w:t>
            </w:r>
          </w:p>
        </w:tc>
        <w:tc>
          <w:tcPr>
            <w:tcW w:w="331" w:type="pct"/>
            <w:vAlign w:val="center"/>
          </w:tcPr>
          <w:p w14:paraId="15869062"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3</w:t>
            </w:r>
          </w:p>
        </w:tc>
        <w:tc>
          <w:tcPr>
            <w:tcW w:w="236" w:type="pct"/>
            <w:vAlign w:val="center"/>
          </w:tcPr>
          <w:p w14:paraId="665DCA74"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4</w:t>
            </w:r>
          </w:p>
        </w:tc>
        <w:tc>
          <w:tcPr>
            <w:tcW w:w="236" w:type="pct"/>
            <w:vAlign w:val="center"/>
          </w:tcPr>
          <w:p w14:paraId="372CAF97"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5</w:t>
            </w:r>
          </w:p>
        </w:tc>
        <w:tc>
          <w:tcPr>
            <w:tcW w:w="472" w:type="pct"/>
            <w:vAlign w:val="center"/>
          </w:tcPr>
          <w:p w14:paraId="4858F977"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6</w:t>
            </w:r>
          </w:p>
        </w:tc>
        <w:tc>
          <w:tcPr>
            <w:tcW w:w="427" w:type="pct"/>
            <w:vAlign w:val="center"/>
          </w:tcPr>
          <w:p w14:paraId="18671A42"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7</w:t>
            </w:r>
          </w:p>
        </w:tc>
        <w:tc>
          <w:tcPr>
            <w:tcW w:w="568" w:type="pct"/>
            <w:vAlign w:val="center"/>
          </w:tcPr>
          <w:p w14:paraId="46670927"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8</w:t>
            </w:r>
          </w:p>
        </w:tc>
        <w:tc>
          <w:tcPr>
            <w:tcW w:w="236" w:type="pct"/>
            <w:vAlign w:val="center"/>
          </w:tcPr>
          <w:p w14:paraId="79D6F954"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9</w:t>
            </w:r>
          </w:p>
        </w:tc>
        <w:tc>
          <w:tcPr>
            <w:tcW w:w="283" w:type="pct"/>
            <w:vAlign w:val="center"/>
          </w:tcPr>
          <w:p w14:paraId="4727F564"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10</w:t>
            </w:r>
          </w:p>
        </w:tc>
        <w:tc>
          <w:tcPr>
            <w:tcW w:w="568" w:type="pct"/>
            <w:vAlign w:val="center"/>
          </w:tcPr>
          <w:p w14:paraId="62FDCA21" w14:textId="77777777" w:rsidR="00EB1DEF" w:rsidRPr="00B56BF9" w:rsidRDefault="00EB1DEF" w:rsidP="00061DEE">
            <w:pPr>
              <w:spacing w:after="0" w:line="240" w:lineRule="auto"/>
              <w:jc w:val="center"/>
              <w:rPr>
                <w:rFonts w:ascii="Times New Roman" w:hAnsi="Times New Roman"/>
                <w:i/>
              </w:rPr>
            </w:pPr>
            <w:r w:rsidRPr="00B56BF9">
              <w:rPr>
                <w:rFonts w:ascii="Times New Roman" w:hAnsi="Times New Roman"/>
                <w:i/>
              </w:rPr>
              <w:t>11</w:t>
            </w:r>
          </w:p>
        </w:tc>
      </w:tr>
      <w:tr w:rsidR="00602C2A" w:rsidRPr="00B56BF9" w14:paraId="5C5B2433" w14:textId="77777777" w:rsidTr="00977CFE">
        <w:tc>
          <w:tcPr>
            <w:tcW w:w="603" w:type="pct"/>
          </w:tcPr>
          <w:p w14:paraId="633643A9" w14:textId="77777777" w:rsidR="00602C2A" w:rsidRPr="00B56BF9" w:rsidRDefault="00602C2A" w:rsidP="00602C2A">
            <w:pPr>
              <w:spacing w:after="0" w:line="240" w:lineRule="auto"/>
              <w:rPr>
                <w:rFonts w:ascii="Times New Roman" w:hAnsi="Times New Roman"/>
                <w:b/>
                <w:bCs/>
              </w:rPr>
            </w:pPr>
            <w:r w:rsidRPr="00B56BF9">
              <w:rPr>
                <w:rFonts w:ascii="Times New Roman" w:hAnsi="Times New Roman"/>
                <w:b/>
                <w:bCs/>
              </w:rPr>
              <w:t xml:space="preserve">ПК 4.1, ПК 4.2, </w:t>
            </w:r>
          </w:p>
          <w:p w14:paraId="33CE8429" w14:textId="77777777" w:rsidR="00602C2A" w:rsidRPr="00B56BF9" w:rsidRDefault="00602C2A" w:rsidP="00602C2A">
            <w:pPr>
              <w:spacing w:after="0" w:line="240" w:lineRule="auto"/>
              <w:rPr>
                <w:rFonts w:ascii="Times New Roman" w:hAnsi="Times New Roman"/>
                <w:b/>
                <w:bCs/>
              </w:rPr>
            </w:pPr>
            <w:r w:rsidRPr="00B56BF9">
              <w:rPr>
                <w:rFonts w:ascii="Times New Roman" w:hAnsi="Times New Roman"/>
                <w:b/>
                <w:bCs/>
              </w:rPr>
              <w:t>ПК 4.3, ПК 4.4</w:t>
            </w:r>
          </w:p>
          <w:p w14:paraId="14B0E39A" w14:textId="374885E4" w:rsidR="00602C2A" w:rsidRPr="00B56BF9" w:rsidRDefault="00602C2A" w:rsidP="00602C2A">
            <w:pPr>
              <w:spacing w:after="0" w:line="240" w:lineRule="auto"/>
              <w:rPr>
                <w:rFonts w:ascii="Times New Roman" w:hAnsi="Times New Roman"/>
                <w:b/>
                <w:bCs/>
              </w:rPr>
            </w:pPr>
            <w:r w:rsidRPr="00B56BF9">
              <w:rPr>
                <w:rFonts w:ascii="Times New Roman" w:hAnsi="Times New Roman"/>
                <w:b/>
                <w:bCs/>
              </w:rPr>
              <w:t>ОК 01</w:t>
            </w:r>
          </w:p>
          <w:p w14:paraId="42019050" w14:textId="30F8B09A" w:rsidR="00602C2A" w:rsidRPr="00B56BF9" w:rsidRDefault="00602C2A" w:rsidP="00602C2A">
            <w:pPr>
              <w:spacing w:after="0" w:line="240" w:lineRule="auto"/>
              <w:rPr>
                <w:rFonts w:ascii="Times New Roman" w:hAnsi="Times New Roman"/>
                <w:b/>
                <w:bCs/>
                <w:highlight w:val="yellow"/>
              </w:rPr>
            </w:pPr>
          </w:p>
        </w:tc>
        <w:tc>
          <w:tcPr>
            <w:tcW w:w="1040" w:type="pct"/>
          </w:tcPr>
          <w:p w14:paraId="510A2DCB" w14:textId="77777777" w:rsidR="00602C2A" w:rsidRPr="00B56BF9" w:rsidRDefault="00602C2A" w:rsidP="00602C2A">
            <w:pPr>
              <w:spacing w:after="0" w:line="240" w:lineRule="auto"/>
              <w:rPr>
                <w:rFonts w:ascii="Times New Roman" w:hAnsi="Times New Roman"/>
              </w:rPr>
            </w:pPr>
            <w:r w:rsidRPr="00B56BF9">
              <w:rPr>
                <w:rFonts w:ascii="Times New Roman" w:hAnsi="Times New Roman"/>
                <w:bCs/>
              </w:rPr>
              <w:t>Раздел 1. Планирование и организация работы структурного подразделения</w:t>
            </w:r>
          </w:p>
        </w:tc>
        <w:tc>
          <w:tcPr>
            <w:tcW w:w="331" w:type="pct"/>
          </w:tcPr>
          <w:p w14:paraId="0E8BB1B2" w14:textId="127F9EED" w:rsidR="00602C2A" w:rsidRPr="00B56BF9" w:rsidRDefault="00602C2A" w:rsidP="00602C2A">
            <w:pPr>
              <w:spacing w:after="0" w:line="240" w:lineRule="auto"/>
              <w:jc w:val="center"/>
              <w:rPr>
                <w:rFonts w:ascii="Times New Roman" w:hAnsi="Times New Roman"/>
                <w:b/>
                <w:bCs/>
              </w:rPr>
            </w:pPr>
            <w:r w:rsidRPr="00B56BF9">
              <w:rPr>
                <w:rFonts w:ascii="Times New Roman" w:hAnsi="Times New Roman"/>
                <w:b/>
                <w:bCs/>
              </w:rPr>
              <w:t>34-50</w:t>
            </w:r>
          </w:p>
        </w:tc>
        <w:tc>
          <w:tcPr>
            <w:tcW w:w="236" w:type="pct"/>
          </w:tcPr>
          <w:p w14:paraId="202CB130" w14:textId="0D8D1D5F"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34-50</w:t>
            </w:r>
          </w:p>
        </w:tc>
        <w:tc>
          <w:tcPr>
            <w:tcW w:w="236" w:type="pct"/>
          </w:tcPr>
          <w:p w14:paraId="6D9648C4" w14:textId="5D506AAD"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34-50</w:t>
            </w:r>
          </w:p>
        </w:tc>
        <w:tc>
          <w:tcPr>
            <w:tcW w:w="472" w:type="pct"/>
          </w:tcPr>
          <w:p w14:paraId="3972683C" w14:textId="7AAE904E"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34-50</w:t>
            </w:r>
          </w:p>
        </w:tc>
        <w:tc>
          <w:tcPr>
            <w:tcW w:w="427" w:type="pct"/>
          </w:tcPr>
          <w:p w14:paraId="7515A853" w14:textId="77777777" w:rsidR="00602C2A" w:rsidRPr="00B56BF9" w:rsidRDefault="00602C2A" w:rsidP="00602C2A">
            <w:pPr>
              <w:jc w:val="center"/>
            </w:pPr>
          </w:p>
        </w:tc>
        <w:tc>
          <w:tcPr>
            <w:tcW w:w="568" w:type="pct"/>
          </w:tcPr>
          <w:p w14:paraId="5AE772E2" w14:textId="2F2D3EBD" w:rsidR="00602C2A" w:rsidRPr="00B56BF9" w:rsidRDefault="00602C2A" w:rsidP="00602C2A">
            <w:pPr>
              <w:spacing w:after="0" w:line="240" w:lineRule="auto"/>
              <w:jc w:val="center"/>
              <w:rPr>
                <w:rFonts w:ascii="Times New Roman" w:hAnsi="Times New Roman"/>
              </w:rPr>
            </w:pPr>
          </w:p>
        </w:tc>
        <w:tc>
          <w:tcPr>
            <w:tcW w:w="236" w:type="pct"/>
            <w:vMerge w:val="restart"/>
          </w:tcPr>
          <w:p w14:paraId="7C2F3651" w14:textId="77777777" w:rsidR="00602C2A" w:rsidRPr="00B56BF9" w:rsidRDefault="00602C2A" w:rsidP="00602C2A">
            <w:pPr>
              <w:spacing w:after="0" w:line="240" w:lineRule="auto"/>
              <w:jc w:val="center"/>
              <w:rPr>
                <w:rFonts w:ascii="Times New Roman" w:hAnsi="Times New Roman"/>
              </w:rPr>
            </w:pPr>
          </w:p>
        </w:tc>
        <w:tc>
          <w:tcPr>
            <w:tcW w:w="283" w:type="pct"/>
          </w:tcPr>
          <w:p w14:paraId="3A43C90C" w14:textId="77777777" w:rsidR="00602C2A" w:rsidRPr="00B56BF9" w:rsidRDefault="00602C2A" w:rsidP="00602C2A">
            <w:pPr>
              <w:spacing w:after="0" w:line="240" w:lineRule="auto"/>
              <w:jc w:val="center"/>
              <w:rPr>
                <w:rFonts w:ascii="Times New Roman" w:hAnsi="Times New Roman"/>
                <w:b/>
                <w:bCs/>
              </w:rPr>
            </w:pPr>
          </w:p>
        </w:tc>
        <w:tc>
          <w:tcPr>
            <w:tcW w:w="568" w:type="pct"/>
          </w:tcPr>
          <w:p w14:paraId="5584A281" w14:textId="77777777" w:rsidR="00602C2A" w:rsidRPr="00B56BF9" w:rsidRDefault="00602C2A" w:rsidP="00602C2A">
            <w:pPr>
              <w:spacing w:after="0" w:line="240" w:lineRule="auto"/>
              <w:jc w:val="center"/>
              <w:rPr>
                <w:rFonts w:ascii="Times New Roman" w:hAnsi="Times New Roman"/>
                <w:b/>
                <w:bCs/>
              </w:rPr>
            </w:pPr>
          </w:p>
        </w:tc>
      </w:tr>
      <w:tr w:rsidR="00602C2A" w:rsidRPr="00B56BF9" w14:paraId="4D284952" w14:textId="77777777" w:rsidTr="00977CFE">
        <w:trPr>
          <w:trHeight w:val="314"/>
        </w:trPr>
        <w:tc>
          <w:tcPr>
            <w:tcW w:w="603" w:type="pct"/>
          </w:tcPr>
          <w:p w14:paraId="2F88A39A" w14:textId="77777777" w:rsidR="00602C2A" w:rsidRPr="00B56BF9" w:rsidRDefault="00602C2A" w:rsidP="00602C2A">
            <w:pPr>
              <w:spacing w:after="0" w:line="240" w:lineRule="auto"/>
              <w:rPr>
                <w:rFonts w:ascii="Times New Roman" w:hAnsi="Times New Roman"/>
                <w:b/>
                <w:bCs/>
              </w:rPr>
            </w:pPr>
            <w:r w:rsidRPr="00B56BF9">
              <w:rPr>
                <w:rFonts w:ascii="Times New Roman" w:hAnsi="Times New Roman"/>
                <w:b/>
                <w:bCs/>
              </w:rPr>
              <w:t>ПК 4.3</w:t>
            </w:r>
          </w:p>
          <w:p w14:paraId="27F91414" w14:textId="25A2965B" w:rsidR="00602C2A" w:rsidRPr="00B56BF9" w:rsidRDefault="00602C2A" w:rsidP="00602C2A">
            <w:pPr>
              <w:spacing w:after="0" w:line="240" w:lineRule="auto"/>
              <w:rPr>
                <w:rFonts w:ascii="Times New Roman" w:hAnsi="Times New Roman"/>
              </w:rPr>
            </w:pPr>
            <w:r w:rsidRPr="00B56BF9">
              <w:rPr>
                <w:rFonts w:ascii="Times New Roman" w:hAnsi="Times New Roman"/>
                <w:b/>
                <w:bCs/>
              </w:rPr>
              <w:t>ОК 01</w:t>
            </w:r>
          </w:p>
          <w:p w14:paraId="19840189" w14:textId="74454EFF" w:rsidR="00602C2A" w:rsidRPr="00B56BF9" w:rsidRDefault="00602C2A" w:rsidP="00602C2A">
            <w:pPr>
              <w:spacing w:after="0" w:line="240" w:lineRule="auto"/>
              <w:rPr>
                <w:rFonts w:ascii="Times New Roman" w:hAnsi="Times New Roman"/>
              </w:rPr>
            </w:pPr>
          </w:p>
        </w:tc>
        <w:tc>
          <w:tcPr>
            <w:tcW w:w="1040" w:type="pct"/>
          </w:tcPr>
          <w:p w14:paraId="783B9612" w14:textId="77777777" w:rsidR="00602C2A" w:rsidRPr="00B56BF9" w:rsidRDefault="00602C2A" w:rsidP="00602C2A">
            <w:pPr>
              <w:spacing w:after="0" w:line="240" w:lineRule="auto"/>
              <w:rPr>
                <w:rFonts w:ascii="Times New Roman" w:hAnsi="Times New Roman"/>
              </w:rPr>
            </w:pPr>
            <w:r w:rsidRPr="00B56BF9">
              <w:rPr>
                <w:rFonts w:ascii="Times New Roman" w:hAnsi="Times New Roman"/>
                <w:bCs/>
              </w:rPr>
              <w:t>Раздел 2. Формирование ключевых компетенций цифровой экономики</w:t>
            </w:r>
          </w:p>
        </w:tc>
        <w:tc>
          <w:tcPr>
            <w:tcW w:w="331" w:type="pct"/>
          </w:tcPr>
          <w:p w14:paraId="20F91E50" w14:textId="6BFD5EFD" w:rsidR="00602C2A" w:rsidRPr="00B56BF9" w:rsidRDefault="00602C2A" w:rsidP="00602C2A">
            <w:pPr>
              <w:spacing w:after="0" w:line="240" w:lineRule="auto"/>
              <w:jc w:val="center"/>
              <w:rPr>
                <w:rFonts w:ascii="Times New Roman" w:hAnsi="Times New Roman"/>
                <w:b/>
                <w:bCs/>
              </w:rPr>
            </w:pPr>
            <w:r w:rsidRPr="00B56BF9">
              <w:rPr>
                <w:rFonts w:ascii="Times New Roman" w:hAnsi="Times New Roman"/>
                <w:b/>
                <w:bCs/>
              </w:rPr>
              <w:t>32-48</w:t>
            </w:r>
          </w:p>
        </w:tc>
        <w:tc>
          <w:tcPr>
            <w:tcW w:w="236" w:type="pct"/>
          </w:tcPr>
          <w:p w14:paraId="100C9A96" w14:textId="79AC8127"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32-48</w:t>
            </w:r>
          </w:p>
        </w:tc>
        <w:tc>
          <w:tcPr>
            <w:tcW w:w="236" w:type="pct"/>
          </w:tcPr>
          <w:p w14:paraId="4E9336D2" w14:textId="71194683"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32-48</w:t>
            </w:r>
          </w:p>
        </w:tc>
        <w:tc>
          <w:tcPr>
            <w:tcW w:w="472" w:type="pct"/>
          </w:tcPr>
          <w:p w14:paraId="00AAF753" w14:textId="15E2F11B"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32-48</w:t>
            </w:r>
          </w:p>
        </w:tc>
        <w:tc>
          <w:tcPr>
            <w:tcW w:w="427" w:type="pct"/>
          </w:tcPr>
          <w:p w14:paraId="39DEE73F" w14:textId="77777777" w:rsidR="00602C2A" w:rsidRPr="00B56BF9" w:rsidRDefault="00602C2A" w:rsidP="00602C2A">
            <w:pPr>
              <w:jc w:val="center"/>
            </w:pPr>
          </w:p>
        </w:tc>
        <w:tc>
          <w:tcPr>
            <w:tcW w:w="568" w:type="pct"/>
          </w:tcPr>
          <w:p w14:paraId="375A294A" w14:textId="75FB1F81" w:rsidR="00602C2A" w:rsidRPr="00B56BF9" w:rsidRDefault="00602C2A" w:rsidP="00602C2A">
            <w:pPr>
              <w:spacing w:after="0" w:line="240" w:lineRule="auto"/>
              <w:jc w:val="center"/>
              <w:rPr>
                <w:rFonts w:ascii="Times New Roman" w:hAnsi="Times New Roman"/>
              </w:rPr>
            </w:pPr>
          </w:p>
        </w:tc>
        <w:tc>
          <w:tcPr>
            <w:tcW w:w="236" w:type="pct"/>
            <w:vMerge/>
          </w:tcPr>
          <w:p w14:paraId="18EED32D" w14:textId="77777777" w:rsidR="00602C2A" w:rsidRPr="00B56BF9" w:rsidRDefault="00602C2A" w:rsidP="00602C2A">
            <w:pPr>
              <w:spacing w:after="0" w:line="240" w:lineRule="auto"/>
              <w:jc w:val="center"/>
              <w:rPr>
                <w:rFonts w:ascii="Times New Roman" w:hAnsi="Times New Roman"/>
              </w:rPr>
            </w:pPr>
          </w:p>
        </w:tc>
        <w:tc>
          <w:tcPr>
            <w:tcW w:w="283" w:type="pct"/>
          </w:tcPr>
          <w:p w14:paraId="1D283047" w14:textId="77777777" w:rsidR="00602C2A" w:rsidRPr="00B56BF9" w:rsidRDefault="00602C2A" w:rsidP="00602C2A">
            <w:pPr>
              <w:spacing w:after="0" w:line="240" w:lineRule="auto"/>
              <w:jc w:val="center"/>
              <w:rPr>
                <w:rFonts w:ascii="Times New Roman" w:hAnsi="Times New Roman"/>
                <w:b/>
                <w:bCs/>
              </w:rPr>
            </w:pPr>
          </w:p>
        </w:tc>
        <w:tc>
          <w:tcPr>
            <w:tcW w:w="568" w:type="pct"/>
          </w:tcPr>
          <w:p w14:paraId="29D0DFD9" w14:textId="77777777" w:rsidR="00602C2A" w:rsidRPr="00B56BF9" w:rsidRDefault="00602C2A" w:rsidP="00602C2A">
            <w:pPr>
              <w:spacing w:after="0" w:line="240" w:lineRule="auto"/>
              <w:jc w:val="center"/>
              <w:rPr>
                <w:rFonts w:ascii="Times New Roman" w:hAnsi="Times New Roman"/>
                <w:b/>
                <w:bCs/>
              </w:rPr>
            </w:pPr>
          </w:p>
        </w:tc>
      </w:tr>
      <w:tr w:rsidR="00602C2A" w:rsidRPr="00B56BF9" w14:paraId="6E919114" w14:textId="77777777" w:rsidTr="00977CFE">
        <w:trPr>
          <w:trHeight w:val="314"/>
        </w:trPr>
        <w:tc>
          <w:tcPr>
            <w:tcW w:w="603" w:type="pct"/>
          </w:tcPr>
          <w:p w14:paraId="1D919F31" w14:textId="77777777" w:rsidR="00602C2A" w:rsidRPr="00B56BF9" w:rsidRDefault="00602C2A" w:rsidP="00602C2A">
            <w:pPr>
              <w:spacing w:after="0" w:line="240" w:lineRule="auto"/>
              <w:rPr>
                <w:rFonts w:ascii="Times New Roman" w:hAnsi="Times New Roman"/>
                <w:b/>
                <w:bCs/>
              </w:rPr>
            </w:pPr>
            <w:r w:rsidRPr="00B56BF9">
              <w:rPr>
                <w:rFonts w:ascii="Times New Roman" w:hAnsi="Times New Roman"/>
                <w:b/>
                <w:bCs/>
              </w:rPr>
              <w:t>ПК 4.3</w:t>
            </w:r>
          </w:p>
          <w:p w14:paraId="7694CA74" w14:textId="31831E2F" w:rsidR="00602C2A" w:rsidRPr="00B56BF9" w:rsidRDefault="00602C2A" w:rsidP="00602C2A">
            <w:pPr>
              <w:spacing w:after="0" w:line="240" w:lineRule="auto"/>
              <w:rPr>
                <w:rFonts w:ascii="Times New Roman" w:hAnsi="Times New Roman"/>
              </w:rPr>
            </w:pPr>
            <w:r w:rsidRPr="00B56BF9">
              <w:rPr>
                <w:rFonts w:ascii="Times New Roman" w:hAnsi="Times New Roman"/>
                <w:b/>
                <w:bCs/>
              </w:rPr>
              <w:t>ОК 01</w:t>
            </w:r>
          </w:p>
          <w:p w14:paraId="1EE6D546" w14:textId="696EE5D7" w:rsidR="00602C2A" w:rsidRPr="00B56BF9" w:rsidRDefault="00602C2A" w:rsidP="00602C2A">
            <w:pPr>
              <w:spacing w:after="0" w:line="240" w:lineRule="auto"/>
              <w:rPr>
                <w:rFonts w:ascii="Times New Roman" w:hAnsi="Times New Roman"/>
              </w:rPr>
            </w:pPr>
          </w:p>
        </w:tc>
        <w:tc>
          <w:tcPr>
            <w:tcW w:w="1040" w:type="pct"/>
          </w:tcPr>
          <w:p w14:paraId="1890A085" w14:textId="77777777" w:rsidR="00602C2A" w:rsidRPr="00B56BF9" w:rsidRDefault="00602C2A" w:rsidP="00602C2A">
            <w:pPr>
              <w:spacing w:after="0" w:line="240" w:lineRule="auto"/>
              <w:rPr>
                <w:rFonts w:ascii="Times New Roman" w:hAnsi="Times New Roman"/>
              </w:rPr>
            </w:pPr>
            <w:r w:rsidRPr="00B56BF9">
              <w:rPr>
                <w:rFonts w:ascii="Times New Roman" w:hAnsi="Times New Roman"/>
                <w:bCs/>
              </w:rPr>
              <w:t>Раздел 3. Основы финансовой грамотности</w:t>
            </w:r>
          </w:p>
        </w:tc>
        <w:tc>
          <w:tcPr>
            <w:tcW w:w="331" w:type="pct"/>
          </w:tcPr>
          <w:p w14:paraId="7F6AC9BB" w14:textId="5DB47D7F" w:rsidR="00602C2A" w:rsidRPr="00B56BF9" w:rsidRDefault="00602C2A" w:rsidP="00602C2A">
            <w:pPr>
              <w:spacing w:after="0" w:line="240" w:lineRule="auto"/>
              <w:jc w:val="center"/>
              <w:rPr>
                <w:rFonts w:ascii="Times New Roman" w:hAnsi="Times New Roman"/>
                <w:b/>
                <w:bCs/>
              </w:rPr>
            </w:pPr>
            <w:r w:rsidRPr="00B56BF9">
              <w:rPr>
                <w:rFonts w:ascii="Times New Roman" w:hAnsi="Times New Roman"/>
                <w:b/>
                <w:bCs/>
              </w:rPr>
              <w:t>32-48</w:t>
            </w:r>
          </w:p>
        </w:tc>
        <w:tc>
          <w:tcPr>
            <w:tcW w:w="236" w:type="pct"/>
          </w:tcPr>
          <w:p w14:paraId="3ECA0CB6" w14:textId="69E3A57C"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32-48</w:t>
            </w:r>
          </w:p>
        </w:tc>
        <w:tc>
          <w:tcPr>
            <w:tcW w:w="236" w:type="pct"/>
          </w:tcPr>
          <w:p w14:paraId="68566CAB" w14:textId="71B2FD5B"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32-48</w:t>
            </w:r>
          </w:p>
        </w:tc>
        <w:tc>
          <w:tcPr>
            <w:tcW w:w="472" w:type="pct"/>
          </w:tcPr>
          <w:p w14:paraId="5693D20F" w14:textId="3E485A85" w:rsidR="00602C2A" w:rsidRPr="00B56BF9" w:rsidRDefault="00602C2A" w:rsidP="00602C2A">
            <w:pPr>
              <w:spacing w:after="0" w:line="240" w:lineRule="auto"/>
              <w:jc w:val="center"/>
              <w:rPr>
                <w:rFonts w:ascii="Times New Roman" w:hAnsi="Times New Roman"/>
              </w:rPr>
            </w:pPr>
            <w:r w:rsidRPr="00B56BF9">
              <w:rPr>
                <w:rFonts w:ascii="Times New Roman" w:hAnsi="Times New Roman"/>
              </w:rPr>
              <w:t>32-48</w:t>
            </w:r>
          </w:p>
        </w:tc>
        <w:tc>
          <w:tcPr>
            <w:tcW w:w="427" w:type="pct"/>
          </w:tcPr>
          <w:p w14:paraId="7FEE5F8A" w14:textId="77777777" w:rsidR="00602C2A" w:rsidRPr="00B56BF9" w:rsidRDefault="00602C2A" w:rsidP="00602C2A">
            <w:pPr>
              <w:jc w:val="center"/>
            </w:pPr>
          </w:p>
        </w:tc>
        <w:tc>
          <w:tcPr>
            <w:tcW w:w="568" w:type="pct"/>
          </w:tcPr>
          <w:p w14:paraId="76D42605" w14:textId="61FD402A" w:rsidR="00602C2A" w:rsidRPr="00B56BF9" w:rsidRDefault="00602C2A" w:rsidP="00602C2A">
            <w:pPr>
              <w:spacing w:after="0" w:line="240" w:lineRule="auto"/>
              <w:jc w:val="center"/>
              <w:rPr>
                <w:rFonts w:ascii="Times New Roman" w:hAnsi="Times New Roman"/>
              </w:rPr>
            </w:pPr>
          </w:p>
        </w:tc>
        <w:tc>
          <w:tcPr>
            <w:tcW w:w="236" w:type="pct"/>
            <w:vMerge/>
          </w:tcPr>
          <w:p w14:paraId="43C37571" w14:textId="77777777" w:rsidR="00602C2A" w:rsidRPr="00B56BF9" w:rsidRDefault="00602C2A" w:rsidP="00602C2A">
            <w:pPr>
              <w:spacing w:after="0" w:line="240" w:lineRule="auto"/>
              <w:jc w:val="center"/>
              <w:rPr>
                <w:rFonts w:ascii="Times New Roman" w:hAnsi="Times New Roman"/>
              </w:rPr>
            </w:pPr>
          </w:p>
        </w:tc>
        <w:tc>
          <w:tcPr>
            <w:tcW w:w="283" w:type="pct"/>
          </w:tcPr>
          <w:p w14:paraId="3C7D51FC" w14:textId="77777777" w:rsidR="00602C2A" w:rsidRPr="00B56BF9" w:rsidRDefault="00602C2A" w:rsidP="00602C2A">
            <w:pPr>
              <w:spacing w:after="0" w:line="240" w:lineRule="auto"/>
              <w:jc w:val="center"/>
              <w:rPr>
                <w:rFonts w:ascii="Times New Roman" w:hAnsi="Times New Roman"/>
                <w:b/>
                <w:bCs/>
              </w:rPr>
            </w:pPr>
          </w:p>
        </w:tc>
        <w:tc>
          <w:tcPr>
            <w:tcW w:w="568" w:type="pct"/>
          </w:tcPr>
          <w:p w14:paraId="2EBEF389" w14:textId="77777777" w:rsidR="00602C2A" w:rsidRPr="00B56BF9" w:rsidRDefault="00602C2A" w:rsidP="00602C2A">
            <w:pPr>
              <w:spacing w:after="0" w:line="240" w:lineRule="auto"/>
              <w:jc w:val="center"/>
              <w:rPr>
                <w:rFonts w:ascii="Times New Roman" w:hAnsi="Times New Roman"/>
                <w:b/>
                <w:bCs/>
              </w:rPr>
            </w:pPr>
          </w:p>
        </w:tc>
      </w:tr>
      <w:tr w:rsidR="00EB1DEF" w:rsidRPr="00B56BF9" w14:paraId="26511167" w14:textId="77777777" w:rsidTr="00977CFE">
        <w:trPr>
          <w:trHeight w:val="314"/>
        </w:trPr>
        <w:tc>
          <w:tcPr>
            <w:tcW w:w="603" w:type="pct"/>
          </w:tcPr>
          <w:p w14:paraId="6177A2F3" w14:textId="77777777" w:rsidR="00EB1DEF" w:rsidRPr="00B56BF9" w:rsidRDefault="00EB1DEF" w:rsidP="00C32E14">
            <w:pPr>
              <w:spacing w:after="0" w:line="240" w:lineRule="auto"/>
              <w:rPr>
                <w:rFonts w:ascii="Times New Roman" w:hAnsi="Times New Roman"/>
                <w:highlight w:val="yellow"/>
              </w:rPr>
            </w:pPr>
          </w:p>
        </w:tc>
        <w:tc>
          <w:tcPr>
            <w:tcW w:w="1040" w:type="pct"/>
          </w:tcPr>
          <w:p w14:paraId="45B339B1" w14:textId="77777777" w:rsidR="00EB1DEF" w:rsidRPr="00B56BF9" w:rsidRDefault="00EB1DEF" w:rsidP="00C32E14">
            <w:pPr>
              <w:spacing w:after="0" w:line="240" w:lineRule="auto"/>
              <w:rPr>
                <w:rFonts w:ascii="Times New Roman" w:hAnsi="Times New Roman"/>
                <w:bCs/>
              </w:rPr>
            </w:pPr>
            <w:r w:rsidRPr="00B56BF9">
              <w:rPr>
                <w:rFonts w:ascii="Times New Roman" w:hAnsi="Times New Roman"/>
                <w:bCs/>
              </w:rPr>
              <w:t>Учебная практика</w:t>
            </w:r>
          </w:p>
        </w:tc>
        <w:tc>
          <w:tcPr>
            <w:tcW w:w="331" w:type="pct"/>
          </w:tcPr>
          <w:p w14:paraId="07B906FB" w14:textId="023591A6" w:rsidR="00EB1DEF" w:rsidRPr="00B56BF9" w:rsidRDefault="00602C2A" w:rsidP="00C32E14">
            <w:pPr>
              <w:spacing w:after="0" w:line="240" w:lineRule="auto"/>
              <w:jc w:val="center"/>
              <w:rPr>
                <w:rFonts w:ascii="Times New Roman" w:hAnsi="Times New Roman"/>
                <w:b/>
                <w:bCs/>
              </w:rPr>
            </w:pPr>
            <w:r w:rsidRPr="00B56BF9">
              <w:rPr>
                <w:rFonts w:ascii="Times New Roman" w:hAnsi="Times New Roman"/>
                <w:b/>
                <w:bCs/>
              </w:rPr>
              <w:t>36-72</w:t>
            </w:r>
          </w:p>
        </w:tc>
        <w:tc>
          <w:tcPr>
            <w:tcW w:w="236" w:type="pct"/>
          </w:tcPr>
          <w:p w14:paraId="604D9031" w14:textId="787E7B9C" w:rsidR="00EB1DEF" w:rsidRPr="00B56BF9" w:rsidRDefault="00EB1DEF" w:rsidP="00C32E14">
            <w:pPr>
              <w:spacing w:after="0" w:line="240" w:lineRule="auto"/>
              <w:jc w:val="center"/>
              <w:rPr>
                <w:rFonts w:ascii="Times New Roman" w:hAnsi="Times New Roman"/>
              </w:rPr>
            </w:pPr>
          </w:p>
        </w:tc>
        <w:tc>
          <w:tcPr>
            <w:tcW w:w="236" w:type="pct"/>
          </w:tcPr>
          <w:p w14:paraId="1AA18CCF" w14:textId="77777777" w:rsidR="00EB1DEF" w:rsidRPr="00B56BF9" w:rsidRDefault="00EB1DEF" w:rsidP="00C32E14">
            <w:pPr>
              <w:spacing w:after="0" w:line="240" w:lineRule="auto"/>
              <w:jc w:val="center"/>
              <w:rPr>
                <w:rFonts w:ascii="Times New Roman" w:hAnsi="Times New Roman"/>
                <w:b/>
                <w:bCs/>
              </w:rPr>
            </w:pPr>
          </w:p>
        </w:tc>
        <w:tc>
          <w:tcPr>
            <w:tcW w:w="472" w:type="pct"/>
          </w:tcPr>
          <w:p w14:paraId="42A38EFB" w14:textId="77777777" w:rsidR="00EB1DEF" w:rsidRPr="00B56BF9" w:rsidRDefault="00EB1DEF" w:rsidP="00C32E14">
            <w:pPr>
              <w:spacing w:after="0" w:line="240" w:lineRule="auto"/>
              <w:jc w:val="center"/>
              <w:rPr>
                <w:rFonts w:ascii="Times New Roman" w:hAnsi="Times New Roman"/>
              </w:rPr>
            </w:pPr>
          </w:p>
        </w:tc>
        <w:tc>
          <w:tcPr>
            <w:tcW w:w="427" w:type="pct"/>
          </w:tcPr>
          <w:p w14:paraId="17B10C5A" w14:textId="77777777" w:rsidR="00EB1DEF" w:rsidRPr="00B56BF9" w:rsidRDefault="00EB1DEF" w:rsidP="00C32E14">
            <w:pPr>
              <w:spacing w:after="0" w:line="240" w:lineRule="auto"/>
              <w:jc w:val="center"/>
              <w:rPr>
                <w:rFonts w:ascii="Times New Roman" w:hAnsi="Times New Roman"/>
              </w:rPr>
            </w:pPr>
          </w:p>
        </w:tc>
        <w:tc>
          <w:tcPr>
            <w:tcW w:w="568" w:type="pct"/>
          </w:tcPr>
          <w:p w14:paraId="7E339203" w14:textId="77777777" w:rsidR="00EB1DEF" w:rsidRPr="00B56BF9" w:rsidRDefault="00EB1DEF" w:rsidP="00C32E14">
            <w:pPr>
              <w:spacing w:after="0" w:line="240" w:lineRule="auto"/>
              <w:jc w:val="center"/>
              <w:rPr>
                <w:rFonts w:ascii="Times New Roman" w:hAnsi="Times New Roman"/>
              </w:rPr>
            </w:pPr>
          </w:p>
        </w:tc>
        <w:tc>
          <w:tcPr>
            <w:tcW w:w="236" w:type="pct"/>
          </w:tcPr>
          <w:p w14:paraId="1B757B92" w14:textId="77777777" w:rsidR="00EB1DEF" w:rsidRPr="00B56BF9" w:rsidRDefault="00EB1DEF" w:rsidP="00C32E14">
            <w:pPr>
              <w:spacing w:after="0" w:line="240" w:lineRule="auto"/>
              <w:jc w:val="center"/>
              <w:rPr>
                <w:rFonts w:ascii="Times New Roman" w:hAnsi="Times New Roman"/>
              </w:rPr>
            </w:pPr>
          </w:p>
        </w:tc>
        <w:tc>
          <w:tcPr>
            <w:tcW w:w="283" w:type="pct"/>
          </w:tcPr>
          <w:p w14:paraId="05125AE5" w14:textId="2B1A42B4" w:rsidR="00EB1DEF" w:rsidRPr="00B56BF9" w:rsidRDefault="00602C2A" w:rsidP="00C32E14">
            <w:pPr>
              <w:spacing w:after="0" w:line="240" w:lineRule="auto"/>
              <w:jc w:val="center"/>
              <w:rPr>
                <w:rFonts w:ascii="Times New Roman" w:hAnsi="Times New Roman"/>
                <w:b/>
                <w:bCs/>
              </w:rPr>
            </w:pPr>
            <w:r w:rsidRPr="00B56BF9">
              <w:rPr>
                <w:rFonts w:ascii="Times New Roman" w:hAnsi="Times New Roman"/>
                <w:b/>
                <w:bCs/>
              </w:rPr>
              <w:t>36-72</w:t>
            </w:r>
          </w:p>
        </w:tc>
        <w:tc>
          <w:tcPr>
            <w:tcW w:w="568" w:type="pct"/>
          </w:tcPr>
          <w:p w14:paraId="2C35C847" w14:textId="77777777" w:rsidR="00EB1DEF" w:rsidRPr="00B56BF9" w:rsidRDefault="00EB1DEF" w:rsidP="00C32E14">
            <w:pPr>
              <w:spacing w:after="0" w:line="240" w:lineRule="auto"/>
              <w:jc w:val="center"/>
              <w:rPr>
                <w:rFonts w:ascii="Times New Roman" w:hAnsi="Times New Roman"/>
                <w:b/>
                <w:bCs/>
              </w:rPr>
            </w:pPr>
          </w:p>
        </w:tc>
      </w:tr>
      <w:tr w:rsidR="00EB1DEF" w:rsidRPr="00B56BF9" w14:paraId="70A23B7F" w14:textId="77777777" w:rsidTr="00977CFE">
        <w:trPr>
          <w:trHeight w:val="314"/>
        </w:trPr>
        <w:tc>
          <w:tcPr>
            <w:tcW w:w="603" w:type="pct"/>
          </w:tcPr>
          <w:p w14:paraId="0F156C72" w14:textId="77777777" w:rsidR="00EB1DEF" w:rsidRPr="00B56BF9" w:rsidRDefault="00EB1DEF" w:rsidP="00C32E14">
            <w:pPr>
              <w:spacing w:after="0" w:line="240" w:lineRule="auto"/>
              <w:rPr>
                <w:rFonts w:ascii="Times New Roman" w:hAnsi="Times New Roman"/>
                <w:highlight w:val="yellow"/>
              </w:rPr>
            </w:pPr>
          </w:p>
        </w:tc>
        <w:tc>
          <w:tcPr>
            <w:tcW w:w="1040" w:type="pct"/>
          </w:tcPr>
          <w:p w14:paraId="43EE0497" w14:textId="77777777" w:rsidR="00EB1DEF" w:rsidRPr="00B56BF9" w:rsidRDefault="00EB1DEF" w:rsidP="00C32E14">
            <w:pPr>
              <w:spacing w:after="0" w:line="240" w:lineRule="auto"/>
              <w:rPr>
                <w:rFonts w:ascii="Times New Roman" w:hAnsi="Times New Roman"/>
                <w:b/>
                <w:bCs/>
                <w:u w:val="single"/>
              </w:rPr>
            </w:pPr>
            <w:r w:rsidRPr="00B56BF9">
              <w:rPr>
                <w:rFonts w:ascii="Times New Roman" w:hAnsi="Times New Roman"/>
              </w:rPr>
              <w:t>Производственная практика</w:t>
            </w:r>
          </w:p>
        </w:tc>
        <w:tc>
          <w:tcPr>
            <w:tcW w:w="331" w:type="pct"/>
          </w:tcPr>
          <w:p w14:paraId="1D32F105" w14:textId="7E393503" w:rsidR="00EB1DEF" w:rsidRPr="00B56BF9" w:rsidRDefault="00602C2A" w:rsidP="00C32E14">
            <w:pPr>
              <w:spacing w:after="0" w:line="240" w:lineRule="auto"/>
              <w:jc w:val="center"/>
              <w:rPr>
                <w:rFonts w:ascii="Times New Roman" w:hAnsi="Times New Roman"/>
                <w:b/>
                <w:bCs/>
              </w:rPr>
            </w:pPr>
            <w:r w:rsidRPr="00B56BF9">
              <w:rPr>
                <w:rFonts w:ascii="Times New Roman" w:hAnsi="Times New Roman"/>
                <w:b/>
                <w:bCs/>
              </w:rPr>
              <w:t>36-72</w:t>
            </w:r>
          </w:p>
        </w:tc>
        <w:tc>
          <w:tcPr>
            <w:tcW w:w="236" w:type="pct"/>
          </w:tcPr>
          <w:p w14:paraId="46551054" w14:textId="77777777" w:rsidR="00EB1DEF" w:rsidRPr="00B56BF9" w:rsidRDefault="00EB1DEF" w:rsidP="00C32E14">
            <w:pPr>
              <w:spacing w:after="0" w:line="240" w:lineRule="auto"/>
              <w:jc w:val="center"/>
              <w:rPr>
                <w:rFonts w:ascii="Times New Roman" w:hAnsi="Times New Roman"/>
              </w:rPr>
            </w:pPr>
          </w:p>
        </w:tc>
        <w:tc>
          <w:tcPr>
            <w:tcW w:w="236" w:type="pct"/>
          </w:tcPr>
          <w:p w14:paraId="4860333E" w14:textId="77777777" w:rsidR="00EB1DEF" w:rsidRPr="00B56BF9" w:rsidRDefault="00EB1DEF" w:rsidP="00C32E14">
            <w:pPr>
              <w:spacing w:after="0" w:line="240" w:lineRule="auto"/>
              <w:jc w:val="center"/>
              <w:rPr>
                <w:rFonts w:ascii="Times New Roman" w:hAnsi="Times New Roman"/>
                <w:b/>
                <w:bCs/>
              </w:rPr>
            </w:pPr>
          </w:p>
        </w:tc>
        <w:tc>
          <w:tcPr>
            <w:tcW w:w="472" w:type="pct"/>
          </w:tcPr>
          <w:p w14:paraId="2D9AAB5D" w14:textId="77777777" w:rsidR="00EB1DEF" w:rsidRPr="00B56BF9" w:rsidRDefault="00EB1DEF" w:rsidP="00C32E14">
            <w:pPr>
              <w:spacing w:after="0" w:line="240" w:lineRule="auto"/>
              <w:jc w:val="center"/>
              <w:rPr>
                <w:rFonts w:ascii="Times New Roman" w:hAnsi="Times New Roman"/>
              </w:rPr>
            </w:pPr>
          </w:p>
        </w:tc>
        <w:tc>
          <w:tcPr>
            <w:tcW w:w="427" w:type="pct"/>
          </w:tcPr>
          <w:p w14:paraId="21ACE076" w14:textId="77777777" w:rsidR="00EB1DEF" w:rsidRPr="00B56BF9" w:rsidRDefault="00EB1DEF" w:rsidP="00C32E14">
            <w:pPr>
              <w:spacing w:after="0" w:line="240" w:lineRule="auto"/>
              <w:jc w:val="center"/>
              <w:rPr>
                <w:rFonts w:ascii="Times New Roman" w:hAnsi="Times New Roman"/>
              </w:rPr>
            </w:pPr>
          </w:p>
        </w:tc>
        <w:tc>
          <w:tcPr>
            <w:tcW w:w="568" w:type="pct"/>
          </w:tcPr>
          <w:p w14:paraId="002BC1E6" w14:textId="77777777" w:rsidR="00EB1DEF" w:rsidRPr="00B56BF9" w:rsidRDefault="00EB1DEF" w:rsidP="00C32E14">
            <w:pPr>
              <w:spacing w:after="0" w:line="240" w:lineRule="auto"/>
              <w:jc w:val="center"/>
              <w:rPr>
                <w:rFonts w:ascii="Times New Roman" w:hAnsi="Times New Roman"/>
              </w:rPr>
            </w:pPr>
          </w:p>
        </w:tc>
        <w:tc>
          <w:tcPr>
            <w:tcW w:w="236" w:type="pct"/>
          </w:tcPr>
          <w:p w14:paraId="29BA3C6B" w14:textId="77777777" w:rsidR="00EB1DEF" w:rsidRPr="00B56BF9" w:rsidRDefault="00EB1DEF" w:rsidP="00C32E14">
            <w:pPr>
              <w:spacing w:after="0" w:line="240" w:lineRule="auto"/>
              <w:jc w:val="center"/>
              <w:rPr>
                <w:rFonts w:ascii="Times New Roman" w:hAnsi="Times New Roman"/>
              </w:rPr>
            </w:pPr>
          </w:p>
        </w:tc>
        <w:tc>
          <w:tcPr>
            <w:tcW w:w="283" w:type="pct"/>
          </w:tcPr>
          <w:p w14:paraId="68ACA09F" w14:textId="77777777" w:rsidR="00EB1DEF" w:rsidRPr="00B56BF9" w:rsidRDefault="00EB1DEF" w:rsidP="00C32E14">
            <w:pPr>
              <w:spacing w:after="0" w:line="240" w:lineRule="auto"/>
              <w:jc w:val="center"/>
              <w:rPr>
                <w:rFonts w:ascii="Times New Roman" w:hAnsi="Times New Roman"/>
                <w:b/>
                <w:bCs/>
              </w:rPr>
            </w:pPr>
          </w:p>
        </w:tc>
        <w:tc>
          <w:tcPr>
            <w:tcW w:w="568" w:type="pct"/>
          </w:tcPr>
          <w:p w14:paraId="419AF47D" w14:textId="2078430F" w:rsidR="00EB1DEF" w:rsidRPr="00B56BF9" w:rsidRDefault="00602C2A" w:rsidP="00C32E14">
            <w:pPr>
              <w:spacing w:after="0" w:line="240" w:lineRule="auto"/>
              <w:jc w:val="center"/>
              <w:rPr>
                <w:rFonts w:ascii="Times New Roman" w:hAnsi="Times New Roman"/>
                <w:b/>
                <w:bCs/>
              </w:rPr>
            </w:pPr>
            <w:r w:rsidRPr="00B56BF9">
              <w:rPr>
                <w:rFonts w:ascii="Times New Roman" w:hAnsi="Times New Roman"/>
                <w:b/>
                <w:bCs/>
              </w:rPr>
              <w:t>36-72</w:t>
            </w:r>
          </w:p>
        </w:tc>
      </w:tr>
      <w:tr w:rsidR="00EB1DEF" w:rsidRPr="00B56BF9" w14:paraId="57E73A5B" w14:textId="77777777" w:rsidTr="00977CFE">
        <w:tc>
          <w:tcPr>
            <w:tcW w:w="603" w:type="pct"/>
          </w:tcPr>
          <w:p w14:paraId="1AD15A0B" w14:textId="77777777" w:rsidR="00EB1DEF" w:rsidRPr="00B56BF9" w:rsidRDefault="00EB1DEF" w:rsidP="00061DEE">
            <w:pPr>
              <w:spacing w:after="0" w:line="240" w:lineRule="auto"/>
              <w:rPr>
                <w:rFonts w:ascii="Times New Roman" w:hAnsi="Times New Roman"/>
                <w:i/>
                <w:highlight w:val="green"/>
              </w:rPr>
            </w:pPr>
          </w:p>
        </w:tc>
        <w:tc>
          <w:tcPr>
            <w:tcW w:w="1040" w:type="pct"/>
          </w:tcPr>
          <w:p w14:paraId="6C7828D7" w14:textId="77777777" w:rsidR="00EB1DEF" w:rsidRPr="00B56BF9" w:rsidRDefault="00EB1DEF" w:rsidP="00061DEE">
            <w:pPr>
              <w:suppressAutoHyphens/>
              <w:spacing w:after="0" w:line="240" w:lineRule="auto"/>
              <w:rPr>
                <w:rFonts w:ascii="Times New Roman" w:hAnsi="Times New Roman"/>
              </w:rPr>
            </w:pPr>
            <w:r w:rsidRPr="00B56BF9">
              <w:rPr>
                <w:rFonts w:ascii="Times New Roman" w:hAnsi="Times New Roman"/>
              </w:rPr>
              <w:t>Промежуточная аттестация</w:t>
            </w:r>
          </w:p>
        </w:tc>
        <w:tc>
          <w:tcPr>
            <w:tcW w:w="331" w:type="pct"/>
          </w:tcPr>
          <w:p w14:paraId="58C3BFEF" w14:textId="77777777" w:rsidR="00EB1DEF" w:rsidRPr="00B56BF9" w:rsidRDefault="00EB1DEF" w:rsidP="00061DEE">
            <w:pPr>
              <w:suppressAutoHyphens/>
              <w:spacing w:after="0" w:line="240" w:lineRule="auto"/>
              <w:jc w:val="center"/>
              <w:rPr>
                <w:rFonts w:ascii="Times New Roman" w:hAnsi="Times New Roman"/>
                <w:b/>
                <w:bCs/>
              </w:rPr>
            </w:pPr>
          </w:p>
        </w:tc>
        <w:tc>
          <w:tcPr>
            <w:tcW w:w="236" w:type="pct"/>
            <w:shd w:val="clear" w:color="auto" w:fill="C0C0C0"/>
          </w:tcPr>
          <w:p w14:paraId="68A7092A" w14:textId="77777777" w:rsidR="00EB1DEF" w:rsidRPr="00B56BF9" w:rsidRDefault="00EB1DEF" w:rsidP="00061DEE">
            <w:pPr>
              <w:spacing w:after="0" w:line="240" w:lineRule="auto"/>
              <w:jc w:val="center"/>
              <w:rPr>
                <w:rFonts w:ascii="Times New Roman" w:hAnsi="Times New Roman"/>
                <w:i/>
              </w:rPr>
            </w:pPr>
          </w:p>
        </w:tc>
        <w:tc>
          <w:tcPr>
            <w:tcW w:w="236" w:type="pct"/>
            <w:shd w:val="clear" w:color="auto" w:fill="C0C0C0"/>
          </w:tcPr>
          <w:p w14:paraId="6B178C30" w14:textId="77777777" w:rsidR="00EB1DEF" w:rsidRPr="00B56BF9" w:rsidRDefault="00EB1DEF" w:rsidP="00061DEE">
            <w:pPr>
              <w:spacing w:after="0" w:line="240" w:lineRule="auto"/>
              <w:jc w:val="center"/>
              <w:rPr>
                <w:rFonts w:ascii="Times New Roman" w:hAnsi="Times New Roman"/>
                <w:i/>
              </w:rPr>
            </w:pPr>
          </w:p>
        </w:tc>
        <w:tc>
          <w:tcPr>
            <w:tcW w:w="472" w:type="pct"/>
            <w:shd w:val="clear" w:color="auto" w:fill="C0C0C0"/>
          </w:tcPr>
          <w:p w14:paraId="0169F7EA" w14:textId="77777777" w:rsidR="00EB1DEF" w:rsidRPr="00B56BF9" w:rsidRDefault="00EB1DEF" w:rsidP="00061DEE">
            <w:pPr>
              <w:spacing w:after="0" w:line="240" w:lineRule="auto"/>
              <w:jc w:val="center"/>
              <w:rPr>
                <w:rFonts w:ascii="Times New Roman" w:hAnsi="Times New Roman"/>
                <w:i/>
              </w:rPr>
            </w:pPr>
          </w:p>
        </w:tc>
        <w:tc>
          <w:tcPr>
            <w:tcW w:w="1514" w:type="pct"/>
            <w:gridSpan w:val="4"/>
            <w:shd w:val="clear" w:color="auto" w:fill="C0C0C0"/>
          </w:tcPr>
          <w:p w14:paraId="595883D4" w14:textId="77777777" w:rsidR="00EB1DEF" w:rsidRPr="00B56BF9" w:rsidRDefault="00EB1DEF" w:rsidP="00061DEE">
            <w:pPr>
              <w:spacing w:after="0" w:line="240" w:lineRule="auto"/>
              <w:jc w:val="center"/>
              <w:rPr>
                <w:rFonts w:ascii="Times New Roman" w:hAnsi="Times New Roman"/>
                <w:i/>
              </w:rPr>
            </w:pPr>
          </w:p>
        </w:tc>
        <w:tc>
          <w:tcPr>
            <w:tcW w:w="568" w:type="pct"/>
          </w:tcPr>
          <w:p w14:paraId="33C64238" w14:textId="77777777" w:rsidR="00EB1DEF" w:rsidRPr="00B56BF9" w:rsidRDefault="00EB1DEF" w:rsidP="00061DEE">
            <w:pPr>
              <w:suppressAutoHyphens/>
              <w:spacing w:after="0" w:line="240" w:lineRule="auto"/>
              <w:jc w:val="center"/>
              <w:rPr>
                <w:rFonts w:ascii="Times New Roman" w:hAnsi="Times New Roman"/>
              </w:rPr>
            </w:pPr>
          </w:p>
        </w:tc>
      </w:tr>
      <w:tr w:rsidR="00EB1DEF" w:rsidRPr="00B56BF9" w14:paraId="31B7D138" w14:textId="77777777" w:rsidTr="00B26214">
        <w:trPr>
          <w:trHeight w:val="276"/>
        </w:trPr>
        <w:tc>
          <w:tcPr>
            <w:tcW w:w="603" w:type="pct"/>
          </w:tcPr>
          <w:p w14:paraId="5CB690FF" w14:textId="77777777" w:rsidR="00EB1DEF" w:rsidRPr="00B56BF9" w:rsidRDefault="00EB1DEF" w:rsidP="00B26214">
            <w:pPr>
              <w:spacing w:line="240" w:lineRule="auto"/>
              <w:rPr>
                <w:rFonts w:ascii="Times New Roman" w:hAnsi="Times New Roman"/>
                <w:b/>
                <w:i/>
                <w:highlight w:val="green"/>
              </w:rPr>
            </w:pPr>
          </w:p>
        </w:tc>
        <w:tc>
          <w:tcPr>
            <w:tcW w:w="1040" w:type="pct"/>
          </w:tcPr>
          <w:p w14:paraId="62E55B9B" w14:textId="77777777" w:rsidR="00EB1DEF" w:rsidRPr="00B56BF9" w:rsidRDefault="00EB1DEF" w:rsidP="00B26214">
            <w:pPr>
              <w:spacing w:line="240" w:lineRule="auto"/>
              <w:rPr>
                <w:rFonts w:ascii="Times New Roman" w:hAnsi="Times New Roman"/>
                <w:b/>
                <w:i/>
              </w:rPr>
            </w:pPr>
            <w:r w:rsidRPr="00B56BF9">
              <w:rPr>
                <w:rFonts w:ascii="Times New Roman" w:hAnsi="Times New Roman"/>
                <w:b/>
                <w:i/>
              </w:rPr>
              <w:t xml:space="preserve">Всего: </w:t>
            </w:r>
          </w:p>
        </w:tc>
        <w:tc>
          <w:tcPr>
            <w:tcW w:w="331" w:type="pct"/>
          </w:tcPr>
          <w:p w14:paraId="13F82267" w14:textId="419E0561" w:rsidR="00EB1DEF" w:rsidRPr="00B56BF9" w:rsidRDefault="00602C2A" w:rsidP="00B26214">
            <w:pPr>
              <w:spacing w:line="240" w:lineRule="auto"/>
              <w:jc w:val="center"/>
              <w:rPr>
                <w:rFonts w:ascii="Times New Roman" w:hAnsi="Times New Roman"/>
                <w:b/>
                <w:iCs/>
              </w:rPr>
            </w:pPr>
            <w:r w:rsidRPr="00B56BF9">
              <w:rPr>
                <w:rFonts w:ascii="Times New Roman" w:hAnsi="Times New Roman"/>
                <w:b/>
                <w:iCs/>
              </w:rPr>
              <w:t>205-326</w:t>
            </w:r>
          </w:p>
        </w:tc>
        <w:tc>
          <w:tcPr>
            <w:tcW w:w="236" w:type="pct"/>
          </w:tcPr>
          <w:p w14:paraId="314C7BC5" w14:textId="09E98D2B" w:rsidR="00EB1DEF" w:rsidRPr="00B56BF9" w:rsidRDefault="00EB1DEF" w:rsidP="00B26214">
            <w:pPr>
              <w:spacing w:line="240" w:lineRule="auto"/>
              <w:jc w:val="center"/>
              <w:rPr>
                <w:rFonts w:ascii="Times New Roman" w:hAnsi="Times New Roman"/>
                <w:b/>
                <w:iCs/>
              </w:rPr>
            </w:pPr>
          </w:p>
        </w:tc>
        <w:tc>
          <w:tcPr>
            <w:tcW w:w="236" w:type="pct"/>
          </w:tcPr>
          <w:p w14:paraId="5E3510CD" w14:textId="5798545E" w:rsidR="00EB1DEF" w:rsidRPr="00B56BF9" w:rsidRDefault="00EB1DEF" w:rsidP="00B26214">
            <w:pPr>
              <w:spacing w:line="240" w:lineRule="auto"/>
              <w:jc w:val="center"/>
              <w:rPr>
                <w:rFonts w:ascii="Times New Roman" w:hAnsi="Times New Roman"/>
                <w:b/>
                <w:iCs/>
              </w:rPr>
            </w:pPr>
          </w:p>
        </w:tc>
        <w:tc>
          <w:tcPr>
            <w:tcW w:w="472" w:type="pct"/>
          </w:tcPr>
          <w:p w14:paraId="34D27951" w14:textId="6FD19D9C" w:rsidR="00EB1DEF" w:rsidRPr="00B56BF9" w:rsidRDefault="00EB1DEF" w:rsidP="00B26214">
            <w:pPr>
              <w:spacing w:line="240" w:lineRule="auto"/>
              <w:jc w:val="center"/>
              <w:rPr>
                <w:rFonts w:ascii="Times New Roman" w:hAnsi="Times New Roman"/>
                <w:b/>
                <w:iCs/>
              </w:rPr>
            </w:pPr>
          </w:p>
        </w:tc>
        <w:tc>
          <w:tcPr>
            <w:tcW w:w="427" w:type="pct"/>
          </w:tcPr>
          <w:p w14:paraId="0984E109" w14:textId="77777777" w:rsidR="00EB1DEF" w:rsidRPr="00B56BF9" w:rsidRDefault="00EB1DEF" w:rsidP="00B26214">
            <w:pPr>
              <w:spacing w:line="240" w:lineRule="auto"/>
              <w:jc w:val="center"/>
              <w:rPr>
                <w:rFonts w:ascii="Times New Roman" w:hAnsi="Times New Roman"/>
                <w:b/>
                <w:iCs/>
              </w:rPr>
            </w:pPr>
          </w:p>
        </w:tc>
        <w:tc>
          <w:tcPr>
            <w:tcW w:w="568" w:type="pct"/>
          </w:tcPr>
          <w:p w14:paraId="49B9CA1F" w14:textId="4D2DC454" w:rsidR="00EB1DEF" w:rsidRPr="00B56BF9" w:rsidRDefault="00EB1DEF" w:rsidP="00B26214">
            <w:pPr>
              <w:spacing w:line="240" w:lineRule="auto"/>
              <w:jc w:val="center"/>
              <w:rPr>
                <w:rFonts w:ascii="Times New Roman" w:hAnsi="Times New Roman"/>
                <w:b/>
                <w:iCs/>
              </w:rPr>
            </w:pPr>
          </w:p>
        </w:tc>
        <w:tc>
          <w:tcPr>
            <w:tcW w:w="236" w:type="pct"/>
          </w:tcPr>
          <w:p w14:paraId="778BD569" w14:textId="77777777" w:rsidR="00EB1DEF" w:rsidRPr="00B56BF9" w:rsidRDefault="00EB1DEF" w:rsidP="00B26214">
            <w:pPr>
              <w:spacing w:line="240" w:lineRule="auto"/>
              <w:jc w:val="center"/>
              <w:rPr>
                <w:rFonts w:ascii="Times New Roman" w:hAnsi="Times New Roman"/>
                <w:b/>
                <w:iCs/>
                <w:vertAlign w:val="superscript"/>
              </w:rPr>
            </w:pPr>
          </w:p>
        </w:tc>
        <w:tc>
          <w:tcPr>
            <w:tcW w:w="283" w:type="pct"/>
          </w:tcPr>
          <w:p w14:paraId="4A87084B" w14:textId="724F3EC6" w:rsidR="00EB1DEF" w:rsidRPr="00B56BF9" w:rsidRDefault="00602C2A" w:rsidP="00B26214">
            <w:pPr>
              <w:spacing w:line="240" w:lineRule="auto"/>
              <w:jc w:val="center"/>
              <w:rPr>
                <w:rFonts w:ascii="Times New Roman" w:hAnsi="Times New Roman"/>
                <w:b/>
                <w:iCs/>
              </w:rPr>
            </w:pPr>
            <w:r w:rsidRPr="00B56BF9">
              <w:rPr>
                <w:rFonts w:ascii="Times New Roman" w:hAnsi="Times New Roman"/>
                <w:b/>
                <w:iCs/>
              </w:rPr>
              <w:t>36-72</w:t>
            </w:r>
          </w:p>
        </w:tc>
        <w:tc>
          <w:tcPr>
            <w:tcW w:w="568" w:type="pct"/>
          </w:tcPr>
          <w:p w14:paraId="3955F57F" w14:textId="3F006DBF" w:rsidR="00EB1DEF" w:rsidRPr="00B56BF9" w:rsidRDefault="00602C2A" w:rsidP="00B26214">
            <w:pPr>
              <w:spacing w:line="240" w:lineRule="auto"/>
              <w:jc w:val="center"/>
              <w:rPr>
                <w:rFonts w:ascii="Times New Roman" w:hAnsi="Times New Roman"/>
                <w:b/>
                <w:iCs/>
              </w:rPr>
            </w:pPr>
            <w:r w:rsidRPr="00B56BF9">
              <w:rPr>
                <w:rFonts w:ascii="Times New Roman" w:hAnsi="Times New Roman"/>
                <w:b/>
                <w:iCs/>
              </w:rPr>
              <w:t>36-72</w:t>
            </w:r>
          </w:p>
        </w:tc>
      </w:tr>
    </w:tbl>
    <w:p w14:paraId="73E22124" w14:textId="77777777" w:rsidR="00EB1DEF" w:rsidRPr="008405E7" w:rsidRDefault="00EB1DEF" w:rsidP="00D2521D">
      <w:pPr>
        <w:ind w:left="851"/>
        <w:rPr>
          <w:rFonts w:ascii="Times New Roman" w:hAnsi="Times New Roman"/>
          <w:b/>
          <w:sz w:val="24"/>
          <w:szCs w:val="24"/>
        </w:rPr>
      </w:pPr>
      <w:r w:rsidRPr="00315F34">
        <w:rPr>
          <w:rFonts w:ascii="Times New Roman" w:hAnsi="Times New Roman"/>
          <w:b/>
        </w:rPr>
        <w:br w:type="page"/>
      </w:r>
      <w:r w:rsidRPr="008405E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9"/>
        <w:gridCol w:w="6640"/>
        <w:gridCol w:w="1923"/>
        <w:gridCol w:w="1553"/>
        <w:gridCol w:w="2027"/>
      </w:tblGrid>
      <w:tr w:rsidR="00B56BF9" w:rsidRPr="00B56BF9" w14:paraId="7B1CB590" w14:textId="77777777" w:rsidTr="00B56BF9">
        <w:trPr>
          <w:trHeight w:val="1204"/>
        </w:trPr>
        <w:tc>
          <w:tcPr>
            <w:tcW w:w="871" w:type="pct"/>
          </w:tcPr>
          <w:p w14:paraId="451E4D13" w14:textId="77777777" w:rsidR="00B56BF9" w:rsidRPr="00B56BF9" w:rsidRDefault="00B56BF9" w:rsidP="001C0900">
            <w:pPr>
              <w:spacing w:after="0" w:line="240" w:lineRule="auto"/>
              <w:jc w:val="center"/>
              <w:rPr>
                <w:rFonts w:ascii="Times New Roman" w:hAnsi="Times New Roman"/>
                <w:b/>
              </w:rPr>
            </w:pPr>
            <w:r w:rsidRPr="00B56BF9">
              <w:rPr>
                <w:rFonts w:ascii="Times New Roman" w:hAnsi="Times New Roman"/>
                <w:b/>
                <w:bCs/>
              </w:rPr>
              <w:t>Наименование разделов и тем профессионального модуля (ПМ), междисциплинарных курсов (МДК)</w:t>
            </w:r>
          </w:p>
        </w:tc>
        <w:tc>
          <w:tcPr>
            <w:tcW w:w="2267" w:type="pct"/>
            <w:gridSpan w:val="2"/>
            <w:vAlign w:val="center"/>
          </w:tcPr>
          <w:p w14:paraId="367FBA6E" w14:textId="77777777" w:rsidR="00B56BF9" w:rsidRPr="00B56BF9" w:rsidRDefault="00B56BF9" w:rsidP="001C0900">
            <w:pPr>
              <w:suppressAutoHyphens/>
              <w:spacing w:after="0" w:line="240" w:lineRule="auto"/>
              <w:jc w:val="center"/>
              <w:rPr>
                <w:rFonts w:ascii="Times New Roman" w:hAnsi="Times New Roman"/>
                <w:b/>
                <w:bCs/>
              </w:rPr>
            </w:pPr>
            <w:r w:rsidRPr="00B56BF9">
              <w:rPr>
                <w:rFonts w:ascii="Times New Roman" w:hAnsi="Times New Roman"/>
                <w:b/>
                <w:bCs/>
              </w:rPr>
              <w:t>Содержание учебного материала,</w:t>
            </w:r>
          </w:p>
          <w:p w14:paraId="5D1FD059" w14:textId="77777777" w:rsidR="00B56BF9" w:rsidRPr="00B56BF9" w:rsidRDefault="00B56BF9" w:rsidP="001C0900">
            <w:pPr>
              <w:suppressAutoHyphens/>
              <w:spacing w:after="0" w:line="240" w:lineRule="auto"/>
              <w:jc w:val="center"/>
              <w:rPr>
                <w:rFonts w:ascii="Times New Roman" w:hAnsi="Times New Roman"/>
                <w:b/>
              </w:rPr>
            </w:pPr>
            <w:r w:rsidRPr="00B56BF9">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70" w:type="pct"/>
            <w:gridSpan w:val="2"/>
            <w:vAlign w:val="center"/>
          </w:tcPr>
          <w:p w14:paraId="3CF4BA53" w14:textId="23D9BF31" w:rsidR="00B56BF9" w:rsidRPr="00B56BF9" w:rsidRDefault="00B56BF9" w:rsidP="001C0900">
            <w:pPr>
              <w:spacing w:after="0" w:line="240" w:lineRule="auto"/>
              <w:jc w:val="center"/>
              <w:rPr>
                <w:rFonts w:ascii="Times New Roman" w:eastAsia="Calibri" w:hAnsi="Times New Roman"/>
                <w:b/>
                <w:bCs/>
                <w:lang w:eastAsia="en-US"/>
              </w:rPr>
            </w:pPr>
            <w:r w:rsidRPr="00B56BF9">
              <w:rPr>
                <w:rFonts w:ascii="Times New Roman" w:hAnsi="Times New Roman"/>
                <w:b/>
                <w:bCs/>
              </w:rPr>
              <w:t xml:space="preserve">Объем, акад. ч / в том числе в форме практической подготовки, </w:t>
            </w:r>
            <w:proofErr w:type="spellStart"/>
            <w:r w:rsidRPr="00B56BF9">
              <w:rPr>
                <w:rFonts w:ascii="Times New Roman" w:hAnsi="Times New Roman"/>
                <w:b/>
                <w:bCs/>
              </w:rPr>
              <w:t>акад</w:t>
            </w:r>
            <w:proofErr w:type="spellEnd"/>
            <w:r w:rsidRPr="00B56BF9">
              <w:rPr>
                <w:rFonts w:ascii="Times New Roman" w:hAnsi="Times New Roman"/>
                <w:b/>
                <w:bCs/>
              </w:rPr>
              <w:t xml:space="preserve"> ч</w:t>
            </w:r>
          </w:p>
        </w:tc>
        <w:tc>
          <w:tcPr>
            <w:tcW w:w="692" w:type="pct"/>
          </w:tcPr>
          <w:p w14:paraId="20DF6E0E" w14:textId="3B8A1FDA" w:rsidR="00B56BF9" w:rsidRPr="00B56BF9" w:rsidRDefault="00B56BF9" w:rsidP="001C0900">
            <w:pPr>
              <w:spacing w:after="0" w:line="240" w:lineRule="auto"/>
              <w:jc w:val="center"/>
              <w:rPr>
                <w:rFonts w:ascii="Times New Roman" w:hAnsi="Times New Roman"/>
                <w:b/>
                <w:bCs/>
              </w:rPr>
            </w:pPr>
            <w:r w:rsidRPr="00B56BF9">
              <w:rPr>
                <w:rFonts w:ascii="Times New Roman" w:eastAsia="Calibri" w:hAnsi="Times New Roman"/>
                <w:b/>
                <w:bCs/>
                <w:lang w:eastAsia="en-US"/>
              </w:rPr>
              <w:t>Код ПК, ОК</w:t>
            </w:r>
          </w:p>
        </w:tc>
      </w:tr>
      <w:tr w:rsidR="00B56BF9" w:rsidRPr="00B56BF9" w14:paraId="1D51F984" w14:textId="77777777" w:rsidTr="00B56BF9">
        <w:tc>
          <w:tcPr>
            <w:tcW w:w="871" w:type="pct"/>
          </w:tcPr>
          <w:p w14:paraId="176E4C14" w14:textId="77777777" w:rsidR="00B56BF9" w:rsidRPr="00B56BF9" w:rsidRDefault="00B56BF9" w:rsidP="001C0900">
            <w:pPr>
              <w:spacing w:after="0" w:line="240" w:lineRule="auto"/>
              <w:jc w:val="center"/>
              <w:rPr>
                <w:rFonts w:ascii="Times New Roman" w:hAnsi="Times New Roman"/>
                <w:b/>
              </w:rPr>
            </w:pPr>
            <w:r w:rsidRPr="00B56BF9">
              <w:rPr>
                <w:rFonts w:ascii="Times New Roman" w:hAnsi="Times New Roman"/>
                <w:b/>
              </w:rPr>
              <w:t>1</w:t>
            </w:r>
          </w:p>
        </w:tc>
        <w:tc>
          <w:tcPr>
            <w:tcW w:w="2267" w:type="pct"/>
            <w:gridSpan w:val="2"/>
          </w:tcPr>
          <w:p w14:paraId="7D694AFE" w14:textId="77777777" w:rsidR="00B56BF9" w:rsidRPr="00B56BF9" w:rsidRDefault="00B56BF9" w:rsidP="001C0900">
            <w:pPr>
              <w:spacing w:after="0" w:line="240" w:lineRule="auto"/>
              <w:jc w:val="center"/>
              <w:rPr>
                <w:rFonts w:ascii="Times New Roman" w:hAnsi="Times New Roman"/>
                <w:b/>
                <w:bCs/>
              </w:rPr>
            </w:pPr>
            <w:r w:rsidRPr="00B56BF9">
              <w:rPr>
                <w:rFonts w:ascii="Times New Roman" w:hAnsi="Times New Roman"/>
                <w:b/>
                <w:bCs/>
              </w:rPr>
              <w:t>2</w:t>
            </w:r>
          </w:p>
        </w:tc>
        <w:tc>
          <w:tcPr>
            <w:tcW w:w="1170" w:type="pct"/>
            <w:gridSpan w:val="2"/>
            <w:vAlign w:val="center"/>
          </w:tcPr>
          <w:p w14:paraId="01158EF4" w14:textId="0A8C1241" w:rsidR="00B56BF9" w:rsidRPr="00B56BF9" w:rsidRDefault="00B56BF9" w:rsidP="001C0900">
            <w:pPr>
              <w:spacing w:after="0" w:line="240" w:lineRule="auto"/>
              <w:jc w:val="center"/>
              <w:rPr>
                <w:rFonts w:ascii="Times New Roman" w:hAnsi="Times New Roman"/>
                <w:b/>
                <w:bCs/>
              </w:rPr>
            </w:pPr>
            <w:r w:rsidRPr="00B56BF9">
              <w:rPr>
                <w:rFonts w:ascii="Times New Roman" w:hAnsi="Times New Roman"/>
                <w:b/>
                <w:bCs/>
              </w:rPr>
              <w:t>3</w:t>
            </w:r>
          </w:p>
        </w:tc>
        <w:tc>
          <w:tcPr>
            <w:tcW w:w="692" w:type="pct"/>
          </w:tcPr>
          <w:p w14:paraId="78A6F784" w14:textId="139CCA9C" w:rsidR="00B56BF9" w:rsidRPr="00B56BF9" w:rsidRDefault="00B56BF9" w:rsidP="001C0900">
            <w:pPr>
              <w:spacing w:after="0" w:line="240" w:lineRule="auto"/>
              <w:jc w:val="center"/>
              <w:rPr>
                <w:rFonts w:ascii="Times New Roman" w:hAnsi="Times New Roman"/>
                <w:b/>
                <w:bCs/>
              </w:rPr>
            </w:pPr>
            <w:r w:rsidRPr="00B56BF9">
              <w:rPr>
                <w:rFonts w:ascii="Times New Roman" w:hAnsi="Times New Roman"/>
                <w:b/>
                <w:bCs/>
              </w:rPr>
              <w:t>4</w:t>
            </w:r>
          </w:p>
        </w:tc>
      </w:tr>
      <w:tr w:rsidR="00B56BF9" w:rsidRPr="00B56BF9" w14:paraId="4BEC4D03" w14:textId="77777777" w:rsidTr="00B56BF9">
        <w:tc>
          <w:tcPr>
            <w:tcW w:w="871" w:type="pct"/>
          </w:tcPr>
          <w:p w14:paraId="7677662A" w14:textId="77777777" w:rsidR="00B56BF9" w:rsidRPr="00B56BF9" w:rsidRDefault="00B56BF9" w:rsidP="00602C2A">
            <w:pPr>
              <w:spacing w:after="0" w:line="240" w:lineRule="auto"/>
              <w:jc w:val="center"/>
              <w:rPr>
                <w:rFonts w:ascii="Times New Roman" w:hAnsi="Times New Roman"/>
                <w:b/>
              </w:rPr>
            </w:pPr>
          </w:p>
        </w:tc>
        <w:tc>
          <w:tcPr>
            <w:tcW w:w="2267" w:type="pct"/>
            <w:gridSpan w:val="2"/>
          </w:tcPr>
          <w:p w14:paraId="5D974920" w14:textId="77777777" w:rsidR="00B56BF9" w:rsidRPr="00B56BF9" w:rsidRDefault="00B56BF9" w:rsidP="00602C2A">
            <w:pPr>
              <w:spacing w:after="0" w:line="240" w:lineRule="auto"/>
              <w:jc w:val="center"/>
              <w:rPr>
                <w:rFonts w:ascii="Times New Roman" w:hAnsi="Times New Roman"/>
                <w:b/>
                <w:bCs/>
              </w:rPr>
            </w:pPr>
          </w:p>
        </w:tc>
        <w:tc>
          <w:tcPr>
            <w:tcW w:w="639" w:type="pct"/>
          </w:tcPr>
          <w:p w14:paraId="0FDD31CF" w14:textId="339C0536" w:rsidR="00B56BF9" w:rsidRPr="00B56BF9" w:rsidRDefault="00B56BF9" w:rsidP="00602C2A">
            <w:pPr>
              <w:spacing w:after="0" w:line="240" w:lineRule="auto"/>
              <w:jc w:val="center"/>
              <w:rPr>
                <w:rFonts w:ascii="Times New Roman" w:hAnsi="Times New Roman"/>
                <w:b/>
                <w:bCs/>
              </w:rPr>
            </w:pPr>
            <w:proofErr w:type="spellStart"/>
            <w:r w:rsidRPr="00B56BF9">
              <w:rPr>
                <w:rFonts w:ascii="Times New Roman" w:hAnsi="Times New Roman"/>
                <w:b/>
                <w:bCs/>
                <w:color w:val="000000"/>
              </w:rPr>
              <w:t>Обязат</w:t>
            </w:r>
            <w:proofErr w:type="spellEnd"/>
            <w:r w:rsidRPr="00B56BF9">
              <w:rPr>
                <w:rFonts w:ascii="Times New Roman" w:hAnsi="Times New Roman"/>
                <w:b/>
                <w:bCs/>
                <w:color w:val="000000"/>
              </w:rPr>
              <w:t>. часть ОП с учетом интенсификации 40%</w:t>
            </w:r>
          </w:p>
        </w:tc>
        <w:tc>
          <w:tcPr>
            <w:tcW w:w="531" w:type="pct"/>
          </w:tcPr>
          <w:p w14:paraId="33CC9C3B" w14:textId="0380B2E0" w:rsidR="00B56BF9" w:rsidRPr="00B56BF9" w:rsidRDefault="00B56BF9" w:rsidP="00602C2A">
            <w:pPr>
              <w:spacing w:after="0" w:line="240" w:lineRule="auto"/>
              <w:jc w:val="center"/>
              <w:rPr>
                <w:rFonts w:ascii="Times New Roman" w:hAnsi="Times New Roman"/>
                <w:b/>
                <w:bCs/>
              </w:rPr>
            </w:pPr>
            <w:proofErr w:type="spellStart"/>
            <w:r w:rsidRPr="00B56BF9">
              <w:rPr>
                <w:rFonts w:ascii="Times New Roman" w:hAnsi="Times New Roman"/>
                <w:b/>
                <w:bCs/>
                <w:color w:val="000000"/>
              </w:rPr>
              <w:t>Обязат</w:t>
            </w:r>
            <w:proofErr w:type="spellEnd"/>
            <w:r w:rsidRPr="00B56BF9">
              <w:rPr>
                <w:rFonts w:ascii="Times New Roman" w:hAnsi="Times New Roman"/>
                <w:b/>
                <w:bCs/>
                <w:color w:val="000000"/>
              </w:rPr>
              <w:t>. часть ОП</w:t>
            </w:r>
          </w:p>
        </w:tc>
        <w:tc>
          <w:tcPr>
            <w:tcW w:w="692" w:type="pct"/>
          </w:tcPr>
          <w:p w14:paraId="4B924898" w14:textId="77777777" w:rsidR="00B56BF9" w:rsidRPr="00B56BF9" w:rsidRDefault="00B56BF9" w:rsidP="00602C2A">
            <w:pPr>
              <w:spacing w:after="0" w:line="240" w:lineRule="auto"/>
              <w:jc w:val="center"/>
              <w:rPr>
                <w:rFonts w:ascii="Times New Roman" w:hAnsi="Times New Roman"/>
                <w:b/>
                <w:bCs/>
              </w:rPr>
            </w:pPr>
          </w:p>
        </w:tc>
      </w:tr>
      <w:tr w:rsidR="00B56BF9" w:rsidRPr="00B56BF9" w14:paraId="58047017" w14:textId="77777777" w:rsidTr="00B56BF9">
        <w:tc>
          <w:tcPr>
            <w:tcW w:w="871" w:type="pct"/>
          </w:tcPr>
          <w:p w14:paraId="5879A14F" w14:textId="77777777" w:rsidR="00B56BF9" w:rsidRPr="00B56BF9" w:rsidRDefault="00B56BF9" w:rsidP="001C0900">
            <w:pPr>
              <w:spacing w:after="0" w:line="240" w:lineRule="auto"/>
              <w:jc w:val="center"/>
              <w:rPr>
                <w:rFonts w:ascii="Times New Roman" w:hAnsi="Times New Roman"/>
                <w:b/>
              </w:rPr>
            </w:pPr>
          </w:p>
        </w:tc>
        <w:tc>
          <w:tcPr>
            <w:tcW w:w="2267" w:type="pct"/>
            <w:gridSpan w:val="2"/>
          </w:tcPr>
          <w:p w14:paraId="4D2E4657" w14:textId="77777777" w:rsidR="00B56BF9" w:rsidRPr="00B56BF9" w:rsidRDefault="00B56BF9" w:rsidP="001C0900">
            <w:pPr>
              <w:spacing w:after="0" w:line="240" w:lineRule="auto"/>
              <w:jc w:val="center"/>
              <w:rPr>
                <w:rFonts w:ascii="Times New Roman" w:hAnsi="Times New Roman"/>
                <w:b/>
                <w:bCs/>
              </w:rPr>
            </w:pPr>
          </w:p>
        </w:tc>
        <w:tc>
          <w:tcPr>
            <w:tcW w:w="639" w:type="pct"/>
            <w:vAlign w:val="center"/>
          </w:tcPr>
          <w:p w14:paraId="034D4E00" w14:textId="60E6935E" w:rsidR="00B56BF9" w:rsidRPr="00B56BF9" w:rsidRDefault="00B56BF9" w:rsidP="001C0900">
            <w:pPr>
              <w:spacing w:after="0" w:line="240" w:lineRule="auto"/>
              <w:jc w:val="center"/>
              <w:rPr>
                <w:rFonts w:ascii="Times New Roman" w:hAnsi="Times New Roman"/>
                <w:b/>
                <w:bCs/>
              </w:rPr>
            </w:pPr>
            <w:r w:rsidRPr="00B56BF9">
              <w:rPr>
                <w:rFonts w:ascii="Times New Roman" w:hAnsi="Times New Roman"/>
                <w:b/>
                <w:bCs/>
              </w:rPr>
              <w:t>205/205</w:t>
            </w:r>
          </w:p>
        </w:tc>
        <w:tc>
          <w:tcPr>
            <w:tcW w:w="531" w:type="pct"/>
          </w:tcPr>
          <w:p w14:paraId="47B61A09" w14:textId="249832EE" w:rsidR="00B56BF9" w:rsidRPr="00B56BF9" w:rsidRDefault="00B56BF9" w:rsidP="001C0900">
            <w:pPr>
              <w:spacing w:after="0" w:line="240" w:lineRule="auto"/>
              <w:jc w:val="center"/>
              <w:rPr>
                <w:rFonts w:ascii="Times New Roman" w:hAnsi="Times New Roman"/>
                <w:b/>
                <w:bCs/>
              </w:rPr>
            </w:pPr>
            <w:r w:rsidRPr="00B56BF9">
              <w:rPr>
                <w:rFonts w:ascii="Times New Roman" w:hAnsi="Times New Roman"/>
                <w:b/>
                <w:bCs/>
              </w:rPr>
              <w:t>326/326</w:t>
            </w:r>
          </w:p>
        </w:tc>
        <w:tc>
          <w:tcPr>
            <w:tcW w:w="692" w:type="pct"/>
          </w:tcPr>
          <w:p w14:paraId="3011A26A" w14:textId="77777777" w:rsidR="00B56BF9" w:rsidRPr="00B56BF9" w:rsidRDefault="00B56BF9" w:rsidP="001C0900">
            <w:pPr>
              <w:spacing w:after="0" w:line="240" w:lineRule="auto"/>
              <w:jc w:val="center"/>
              <w:rPr>
                <w:rFonts w:ascii="Times New Roman" w:hAnsi="Times New Roman"/>
                <w:b/>
                <w:bCs/>
              </w:rPr>
            </w:pPr>
          </w:p>
        </w:tc>
      </w:tr>
      <w:tr w:rsidR="00B56BF9" w:rsidRPr="00B56BF9" w14:paraId="2E199762" w14:textId="77777777" w:rsidTr="00B56BF9">
        <w:tc>
          <w:tcPr>
            <w:tcW w:w="3138" w:type="pct"/>
            <w:gridSpan w:val="3"/>
          </w:tcPr>
          <w:p w14:paraId="6CDE1152" w14:textId="77777777" w:rsidR="00B56BF9" w:rsidRPr="00B56BF9" w:rsidRDefault="00B56BF9" w:rsidP="001C0900">
            <w:pPr>
              <w:spacing w:after="0" w:line="240" w:lineRule="auto"/>
              <w:rPr>
                <w:rFonts w:ascii="Times New Roman" w:hAnsi="Times New Roman"/>
                <w:i/>
              </w:rPr>
            </w:pPr>
            <w:r w:rsidRPr="00B56BF9">
              <w:rPr>
                <w:rFonts w:ascii="Times New Roman" w:hAnsi="Times New Roman"/>
                <w:b/>
                <w:bCs/>
              </w:rPr>
              <w:t>Раздел 1. Планирование и организация работы структурного подразделения</w:t>
            </w:r>
          </w:p>
        </w:tc>
        <w:tc>
          <w:tcPr>
            <w:tcW w:w="639" w:type="pct"/>
            <w:vAlign w:val="center"/>
          </w:tcPr>
          <w:p w14:paraId="1E4B64DC" w14:textId="604AA468" w:rsidR="00B56BF9" w:rsidRPr="00B56BF9" w:rsidRDefault="00B56BF9" w:rsidP="001C0900">
            <w:pPr>
              <w:suppressAutoHyphens/>
              <w:spacing w:after="0" w:line="240" w:lineRule="auto"/>
              <w:jc w:val="both"/>
              <w:rPr>
                <w:rFonts w:ascii="Times New Roman" w:hAnsi="Times New Roman"/>
                <w:i/>
              </w:rPr>
            </w:pPr>
          </w:p>
        </w:tc>
        <w:tc>
          <w:tcPr>
            <w:tcW w:w="531" w:type="pct"/>
          </w:tcPr>
          <w:p w14:paraId="014D4886" w14:textId="77777777" w:rsidR="00B56BF9" w:rsidRPr="00B56BF9" w:rsidRDefault="00B56BF9" w:rsidP="001C0900">
            <w:pPr>
              <w:suppressAutoHyphens/>
              <w:spacing w:after="0" w:line="240" w:lineRule="auto"/>
              <w:jc w:val="both"/>
              <w:rPr>
                <w:rFonts w:ascii="Times New Roman" w:hAnsi="Times New Roman"/>
                <w:i/>
                <w:highlight w:val="green"/>
              </w:rPr>
            </w:pPr>
          </w:p>
        </w:tc>
        <w:tc>
          <w:tcPr>
            <w:tcW w:w="692" w:type="pct"/>
          </w:tcPr>
          <w:p w14:paraId="4D691F51" w14:textId="3319D6AC" w:rsidR="00B56BF9" w:rsidRPr="00B56BF9" w:rsidRDefault="00B56BF9" w:rsidP="001C0900">
            <w:pPr>
              <w:suppressAutoHyphens/>
              <w:spacing w:after="0" w:line="240" w:lineRule="auto"/>
              <w:jc w:val="both"/>
              <w:rPr>
                <w:rFonts w:ascii="Times New Roman" w:hAnsi="Times New Roman"/>
                <w:i/>
                <w:highlight w:val="green"/>
              </w:rPr>
            </w:pPr>
          </w:p>
        </w:tc>
      </w:tr>
      <w:tr w:rsidR="00B56BF9" w:rsidRPr="00B56BF9" w14:paraId="0B735C05" w14:textId="77777777" w:rsidTr="00B56BF9">
        <w:trPr>
          <w:trHeight w:val="20"/>
        </w:trPr>
        <w:tc>
          <w:tcPr>
            <w:tcW w:w="3138" w:type="pct"/>
            <w:gridSpan w:val="3"/>
          </w:tcPr>
          <w:p w14:paraId="26D15EF9" w14:textId="77777777" w:rsidR="00B56BF9" w:rsidRPr="00B56BF9" w:rsidRDefault="00B56BF9" w:rsidP="001C0900">
            <w:pPr>
              <w:spacing w:after="0" w:line="240" w:lineRule="auto"/>
              <w:rPr>
                <w:rFonts w:ascii="Times New Roman" w:hAnsi="Times New Roman"/>
                <w:i/>
              </w:rPr>
            </w:pPr>
            <w:r w:rsidRPr="00B56BF9">
              <w:rPr>
                <w:rFonts w:ascii="Times New Roman" w:hAnsi="Times New Roman"/>
                <w:b/>
                <w:bCs/>
              </w:rPr>
              <w:t>МДК 04.01 Планирование и организация работы структурного подразделения</w:t>
            </w:r>
          </w:p>
        </w:tc>
        <w:tc>
          <w:tcPr>
            <w:tcW w:w="639" w:type="pct"/>
            <w:vAlign w:val="center"/>
          </w:tcPr>
          <w:p w14:paraId="49353E2A" w14:textId="2A921A07" w:rsidR="00B56BF9" w:rsidRPr="00B56BF9" w:rsidRDefault="00B56BF9" w:rsidP="001C0900">
            <w:pPr>
              <w:suppressAutoHyphens/>
              <w:spacing w:after="0" w:line="240" w:lineRule="auto"/>
              <w:jc w:val="both"/>
              <w:rPr>
                <w:rFonts w:ascii="Times New Roman" w:hAnsi="Times New Roman"/>
                <w:b/>
                <w:bCs/>
              </w:rPr>
            </w:pPr>
          </w:p>
        </w:tc>
        <w:tc>
          <w:tcPr>
            <w:tcW w:w="531" w:type="pct"/>
          </w:tcPr>
          <w:p w14:paraId="20D2C103" w14:textId="77777777" w:rsidR="00B56BF9" w:rsidRPr="00B56BF9" w:rsidRDefault="00B56BF9" w:rsidP="001C0900">
            <w:pPr>
              <w:suppressAutoHyphens/>
              <w:spacing w:after="0" w:line="240" w:lineRule="auto"/>
              <w:jc w:val="both"/>
              <w:rPr>
                <w:rFonts w:ascii="Times New Roman" w:hAnsi="Times New Roman"/>
                <w:i/>
                <w:highlight w:val="green"/>
              </w:rPr>
            </w:pPr>
          </w:p>
        </w:tc>
        <w:tc>
          <w:tcPr>
            <w:tcW w:w="692" w:type="pct"/>
          </w:tcPr>
          <w:p w14:paraId="1A9EA495" w14:textId="0CE3F8F7" w:rsidR="00B56BF9" w:rsidRPr="00B56BF9" w:rsidRDefault="00B56BF9" w:rsidP="001C0900">
            <w:pPr>
              <w:suppressAutoHyphens/>
              <w:spacing w:after="0" w:line="240" w:lineRule="auto"/>
              <w:jc w:val="both"/>
              <w:rPr>
                <w:rFonts w:ascii="Times New Roman" w:hAnsi="Times New Roman"/>
                <w:i/>
                <w:highlight w:val="green"/>
              </w:rPr>
            </w:pPr>
          </w:p>
        </w:tc>
      </w:tr>
      <w:tr w:rsidR="00B56BF9" w:rsidRPr="00B56BF9" w14:paraId="47505EBC" w14:textId="77777777" w:rsidTr="00B56BF9">
        <w:tc>
          <w:tcPr>
            <w:tcW w:w="871" w:type="pct"/>
            <w:vMerge w:val="restart"/>
          </w:tcPr>
          <w:p w14:paraId="639DD972"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1.1. Структурное подразделение в рамках производственного подразделения</w:t>
            </w:r>
          </w:p>
        </w:tc>
        <w:tc>
          <w:tcPr>
            <w:tcW w:w="2267" w:type="pct"/>
            <w:gridSpan w:val="2"/>
          </w:tcPr>
          <w:p w14:paraId="39ABDC02" w14:textId="77777777" w:rsidR="00B56BF9" w:rsidRPr="00B56BF9" w:rsidRDefault="00B56BF9" w:rsidP="001C0900">
            <w:pPr>
              <w:spacing w:after="0" w:line="240" w:lineRule="auto"/>
              <w:rPr>
                <w:rFonts w:ascii="Times New Roman" w:hAnsi="Times New Roman"/>
                <w:b/>
                <w:highlight w:val="green"/>
              </w:rPr>
            </w:pPr>
            <w:r w:rsidRPr="00B56BF9">
              <w:rPr>
                <w:rFonts w:ascii="Times New Roman" w:hAnsi="Times New Roman"/>
                <w:b/>
                <w:bCs/>
              </w:rPr>
              <w:t xml:space="preserve">Содержание </w:t>
            </w:r>
          </w:p>
        </w:tc>
        <w:tc>
          <w:tcPr>
            <w:tcW w:w="639" w:type="pct"/>
          </w:tcPr>
          <w:p w14:paraId="1123FA4B" w14:textId="41FD35C4" w:rsidR="00B56BF9" w:rsidRPr="00B56BF9" w:rsidRDefault="00B56BF9" w:rsidP="001C0900">
            <w:pPr>
              <w:suppressAutoHyphens/>
              <w:spacing w:after="0" w:line="240" w:lineRule="auto"/>
              <w:jc w:val="both"/>
              <w:rPr>
                <w:rFonts w:ascii="Times New Roman" w:hAnsi="Times New Roman"/>
                <w:i/>
              </w:rPr>
            </w:pPr>
          </w:p>
        </w:tc>
        <w:tc>
          <w:tcPr>
            <w:tcW w:w="531" w:type="pct"/>
          </w:tcPr>
          <w:p w14:paraId="4078385B" w14:textId="77777777" w:rsidR="00B56BF9" w:rsidRPr="00B56BF9" w:rsidRDefault="00B56BF9" w:rsidP="001C0900">
            <w:pPr>
              <w:suppressAutoHyphens/>
              <w:spacing w:after="0" w:line="240" w:lineRule="auto"/>
              <w:jc w:val="both"/>
              <w:rPr>
                <w:rFonts w:ascii="Times New Roman" w:hAnsi="Times New Roman"/>
                <w:i/>
                <w:iCs/>
                <w:highlight w:val="green"/>
              </w:rPr>
            </w:pPr>
          </w:p>
        </w:tc>
        <w:tc>
          <w:tcPr>
            <w:tcW w:w="692" w:type="pct"/>
          </w:tcPr>
          <w:p w14:paraId="2C45C040" w14:textId="504349EF" w:rsidR="00B56BF9" w:rsidRPr="00B56BF9" w:rsidRDefault="00B56BF9" w:rsidP="001C0900">
            <w:pPr>
              <w:suppressAutoHyphens/>
              <w:spacing w:after="0" w:line="240" w:lineRule="auto"/>
              <w:jc w:val="both"/>
              <w:rPr>
                <w:rFonts w:ascii="Times New Roman" w:hAnsi="Times New Roman"/>
                <w:i/>
                <w:iCs/>
                <w:highlight w:val="green"/>
              </w:rPr>
            </w:pPr>
          </w:p>
        </w:tc>
      </w:tr>
      <w:tr w:rsidR="00B56BF9" w:rsidRPr="00B56BF9" w14:paraId="2D3A14F1" w14:textId="77777777" w:rsidTr="00B56BF9">
        <w:tc>
          <w:tcPr>
            <w:tcW w:w="871" w:type="pct"/>
            <w:vMerge/>
          </w:tcPr>
          <w:p w14:paraId="714F3A85"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784F38F" w14:textId="77777777" w:rsidR="00B56BF9" w:rsidRPr="00B56BF9" w:rsidRDefault="00B56BF9" w:rsidP="001C0900">
            <w:pPr>
              <w:suppressAutoHyphens/>
              <w:spacing w:after="0" w:line="240" w:lineRule="auto"/>
              <w:rPr>
                <w:rFonts w:ascii="Times New Roman" w:hAnsi="Times New Roman"/>
                <w:highlight w:val="green"/>
              </w:rPr>
            </w:pPr>
            <w:r w:rsidRPr="00B56BF9">
              <w:rPr>
                <w:rFonts w:ascii="Times New Roman" w:hAnsi="Times New Roman"/>
              </w:rPr>
              <w:t xml:space="preserve">1. Постановка целей и задач структурного подразделения в соответствии со стратегическими задачами организации. Миссия, функции, полномочия </w:t>
            </w:r>
            <w:proofErr w:type="spellStart"/>
            <w:r w:rsidRPr="00B56BF9">
              <w:rPr>
                <w:rFonts w:ascii="Times New Roman" w:hAnsi="Times New Roman"/>
              </w:rPr>
              <w:t>подразеления</w:t>
            </w:r>
            <w:proofErr w:type="spellEnd"/>
          </w:p>
        </w:tc>
        <w:tc>
          <w:tcPr>
            <w:tcW w:w="639" w:type="pct"/>
            <w:vAlign w:val="center"/>
          </w:tcPr>
          <w:p w14:paraId="12807684" w14:textId="2A047506" w:rsidR="00B56BF9" w:rsidRPr="00B56BF9" w:rsidRDefault="00B56BF9" w:rsidP="001C0900">
            <w:pPr>
              <w:suppressAutoHyphens/>
              <w:spacing w:after="0" w:line="240" w:lineRule="auto"/>
              <w:jc w:val="both"/>
              <w:rPr>
                <w:rFonts w:ascii="Times New Roman" w:hAnsi="Times New Roman"/>
                <w:bCs/>
              </w:rPr>
            </w:pPr>
          </w:p>
        </w:tc>
        <w:tc>
          <w:tcPr>
            <w:tcW w:w="531" w:type="pct"/>
          </w:tcPr>
          <w:p w14:paraId="092076AC" w14:textId="77777777" w:rsidR="00B56BF9" w:rsidRPr="00B56BF9" w:rsidRDefault="00B56BF9" w:rsidP="001C0900">
            <w:pPr>
              <w:spacing w:after="0" w:line="240" w:lineRule="auto"/>
              <w:rPr>
                <w:rFonts w:ascii="Times New Roman" w:hAnsi="Times New Roman"/>
                <w:bCs/>
              </w:rPr>
            </w:pPr>
          </w:p>
        </w:tc>
        <w:tc>
          <w:tcPr>
            <w:tcW w:w="692" w:type="pct"/>
          </w:tcPr>
          <w:p w14:paraId="654F56F4" w14:textId="5F16CF6D" w:rsidR="00B56BF9" w:rsidRPr="00B56BF9" w:rsidRDefault="00B56BF9" w:rsidP="001C0900">
            <w:pPr>
              <w:spacing w:after="0" w:line="240" w:lineRule="auto"/>
              <w:rPr>
                <w:rFonts w:ascii="Times New Roman" w:hAnsi="Times New Roman"/>
                <w:bCs/>
              </w:rPr>
            </w:pPr>
            <w:r w:rsidRPr="00B56BF9">
              <w:rPr>
                <w:rFonts w:ascii="Times New Roman" w:hAnsi="Times New Roman"/>
                <w:bCs/>
              </w:rPr>
              <w:t>ПК 4.1, ПК 4.2</w:t>
            </w:r>
          </w:p>
          <w:p w14:paraId="2FC7C6E7" w14:textId="77777777" w:rsidR="00B56BF9" w:rsidRPr="00B56BF9" w:rsidRDefault="00B56BF9" w:rsidP="001C0900">
            <w:pPr>
              <w:spacing w:after="0" w:line="240" w:lineRule="auto"/>
              <w:rPr>
                <w:rFonts w:ascii="Times New Roman" w:hAnsi="Times New Roman"/>
                <w:bCs/>
              </w:rPr>
            </w:pPr>
            <w:r w:rsidRPr="00B56BF9">
              <w:rPr>
                <w:rFonts w:ascii="Times New Roman" w:hAnsi="Times New Roman"/>
                <w:bCs/>
              </w:rPr>
              <w:t xml:space="preserve">ОК 01 </w:t>
            </w:r>
          </w:p>
          <w:p w14:paraId="1E2653DA" w14:textId="62CE6CAA" w:rsidR="00B56BF9" w:rsidRPr="00B56BF9" w:rsidRDefault="00B56BF9" w:rsidP="001C0900">
            <w:pPr>
              <w:spacing w:after="0" w:line="240" w:lineRule="auto"/>
              <w:rPr>
                <w:rFonts w:ascii="Times New Roman" w:hAnsi="Times New Roman"/>
                <w:highlight w:val="yellow"/>
              </w:rPr>
            </w:pPr>
          </w:p>
        </w:tc>
      </w:tr>
      <w:tr w:rsidR="00B56BF9" w:rsidRPr="00B56BF9" w14:paraId="193B4456" w14:textId="77777777" w:rsidTr="00B56BF9">
        <w:trPr>
          <w:trHeight w:val="20"/>
        </w:trPr>
        <w:tc>
          <w:tcPr>
            <w:tcW w:w="871" w:type="pct"/>
            <w:vMerge/>
          </w:tcPr>
          <w:p w14:paraId="2842239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C5B2621" w14:textId="77777777" w:rsidR="00B56BF9" w:rsidRPr="00B56BF9" w:rsidRDefault="00B56BF9" w:rsidP="001C0900">
            <w:pPr>
              <w:suppressAutoHyphens/>
              <w:spacing w:after="0" w:line="240" w:lineRule="auto"/>
              <w:rPr>
                <w:rFonts w:ascii="Times New Roman" w:hAnsi="Times New Roman"/>
                <w:b/>
                <w:highlight w:val="green"/>
              </w:rPr>
            </w:pPr>
            <w:r w:rsidRPr="00B56BF9">
              <w:rPr>
                <w:rFonts w:ascii="Times New Roman" w:hAnsi="Times New Roman"/>
                <w:b/>
                <w:bCs/>
              </w:rPr>
              <w:t>В том числе практических занятий и лабораторных работ</w:t>
            </w:r>
          </w:p>
        </w:tc>
        <w:tc>
          <w:tcPr>
            <w:tcW w:w="639" w:type="pct"/>
            <w:vAlign w:val="center"/>
          </w:tcPr>
          <w:p w14:paraId="1FD27929" w14:textId="77777777" w:rsidR="00B56BF9" w:rsidRPr="00B56BF9" w:rsidRDefault="00B56BF9" w:rsidP="001C0900">
            <w:pPr>
              <w:suppressAutoHyphens/>
              <w:spacing w:after="0" w:line="240" w:lineRule="auto"/>
              <w:jc w:val="both"/>
              <w:rPr>
                <w:rFonts w:ascii="Times New Roman" w:hAnsi="Times New Roman"/>
                <w:b/>
              </w:rPr>
            </w:pPr>
          </w:p>
        </w:tc>
        <w:tc>
          <w:tcPr>
            <w:tcW w:w="531" w:type="pct"/>
          </w:tcPr>
          <w:p w14:paraId="58C2354A" w14:textId="77777777" w:rsidR="00B56BF9" w:rsidRPr="00B56BF9" w:rsidRDefault="00B56BF9" w:rsidP="001C0900">
            <w:pPr>
              <w:suppressAutoHyphens/>
              <w:spacing w:after="0" w:line="240" w:lineRule="auto"/>
              <w:jc w:val="both"/>
              <w:rPr>
                <w:rFonts w:ascii="Times New Roman" w:hAnsi="Times New Roman"/>
                <w:i/>
                <w:iCs/>
                <w:highlight w:val="green"/>
              </w:rPr>
            </w:pPr>
          </w:p>
        </w:tc>
        <w:tc>
          <w:tcPr>
            <w:tcW w:w="692" w:type="pct"/>
          </w:tcPr>
          <w:p w14:paraId="687EE412" w14:textId="3D755171" w:rsidR="00B56BF9" w:rsidRPr="00B56BF9" w:rsidRDefault="00B56BF9" w:rsidP="001C0900">
            <w:pPr>
              <w:suppressAutoHyphens/>
              <w:spacing w:after="0" w:line="240" w:lineRule="auto"/>
              <w:jc w:val="both"/>
              <w:rPr>
                <w:rFonts w:ascii="Times New Roman" w:hAnsi="Times New Roman"/>
                <w:i/>
                <w:iCs/>
                <w:highlight w:val="green"/>
              </w:rPr>
            </w:pPr>
          </w:p>
        </w:tc>
      </w:tr>
      <w:tr w:rsidR="00B56BF9" w:rsidRPr="00B56BF9" w14:paraId="600D11FC" w14:textId="77777777" w:rsidTr="00B56BF9">
        <w:trPr>
          <w:trHeight w:val="20"/>
        </w:trPr>
        <w:tc>
          <w:tcPr>
            <w:tcW w:w="871" w:type="pct"/>
            <w:vMerge/>
          </w:tcPr>
          <w:p w14:paraId="11B963E6"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03A1B11" w14:textId="77777777" w:rsidR="00B56BF9" w:rsidRPr="00B56BF9" w:rsidRDefault="00B56BF9" w:rsidP="001C0900">
            <w:pPr>
              <w:suppressAutoHyphens/>
              <w:spacing w:after="0" w:line="240" w:lineRule="auto"/>
              <w:ind w:left="33"/>
              <w:rPr>
                <w:rFonts w:ascii="Times New Roman" w:hAnsi="Times New Roman"/>
                <w:iCs/>
                <w:highlight w:val="green"/>
              </w:rPr>
            </w:pPr>
          </w:p>
        </w:tc>
        <w:tc>
          <w:tcPr>
            <w:tcW w:w="639" w:type="pct"/>
            <w:vAlign w:val="center"/>
          </w:tcPr>
          <w:p w14:paraId="202D0A9C" w14:textId="77777777" w:rsidR="00B56BF9" w:rsidRPr="00B56BF9" w:rsidRDefault="00B56BF9" w:rsidP="001C0900">
            <w:pPr>
              <w:suppressAutoHyphens/>
              <w:spacing w:after="0" w:line="240" w:lineRule="auto"/>
              <w:jc w:val="both"/>
              <w:rPr>
                <w:rFonts w:ascii="Times New Roman" w:hAnsi="Times New Roman"/>
                <w:iCs/>
              </w:rPr>
            </w:pPr>
          </w:p>
        </w:tc>
        <w:tc>
          <w:tcPr>
            <w:tcW w:w="531" w:type="pct"/>
          </w:tcPr>
          <w:p w14:paraId="1F02E1C4" w14:textId="77777777" w:rsidR="00B56BF9" w:rsidRPr="00B56BF9" w:rsidRDefault="00B56BF9" w:rsidP="001C0900">
            <w:pPr>
              <w:suppressAutoHyphens/>
              <w:spacing w:after="0" w:line="240" w:lineRule="auto"/>
              <w:jc w:val="both"/>
              <w:rPr>
                <w:rFonts w:ascii="Times New Roman" w:hAnsi="Times New Roman"/>
                <w:highlight w:val="green"/>
              </w:rPr>
            </w:pPr>
          </w:p>
        </w:tc>
        <w:tc>
          <w:tcPr>
            <w:tcW w:w="692" w:type="pct"/>
          </w:tcPr>
          <w:p w14:paraId="7AFCB552" w14:textId="2D833E89" w:rsidR="00B56BF9" w:rsidRPr="00B56BF9" w:rsidRDefault="00B56BF9" w:rsidP="001C0900">
            <w:pPr>
              <w:suppressAutoHyphens/>
              <w:spacing w:after="0" w:line="240" w:lineRule="auto"/>
              <w:jc w:val="both"/>
              <w:rPr>
                <w:rFonts w:ascii="Times New Roman" w:hAnsi="Times New Roman"/>
                <w:highlight w:val="green"/>
              </w:rPr>
            </w:pPr>
          </w:p>
        </w:tc>
      </w:tr>
      <w:tr w:rsidR="00B56BF9" w:rsidRPr="00B56BF9" w14:paraId="604292E7" w14:textId="77777777" w:rsidTr="00B56BF9">
        <w:trPr>
          <w:trHeight w:val="20"/>
        </w:trPr>
        <w:tc>
          <w:tcPr>
            <w:tcW w:w="871" w:type="pct"/>
            <w:vMerge w:val="restart"/>
          </w:tcPr>
          <w:p w14:paraId="7077E7FB"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1.2. Организационная структура предприятия</w:t>
            </w:r>
          </w:p>
        </w:tc>
        <w:tc>
          <w:tcPr>
            <w:tcW w:w="2267" w:type="pct"/>
            <w:gridSpan w:val="2"/>
          </w:tcPr>
          <w:p w14:paraId="430B768E" w14:textId="77777777" w:rsidR="00B56BF9" w:rsidRPr="00B56BF9" w:rsidRDefault="00B56BF9" w:rsidP="001C0900">
            <w:pPr>
              <w:suppressAutoHyphens/>
              <w:spacing w:after="0" w:line="240" w:lineRule="auto"/>
              <w:rPr>
                <w:rFonts w:ascii="Times New Roman" w:hAnsi="Times New Roman"/>
                <w:highlight w:val="yellow"/>
              </w:rPr>
            </w:pPr>
            <w:r w:rsidRPr="00B56BF9">
              <w:rPr>
                <w:rFonts w:ascii="Times New Roman" w:hAnsi="Times New Roman"/>
                <w:b/>
                <w:bCs/>
              </w:rPr>
              <w:t>Содержание</w:t>
            </w:r>
          </w:p>
        </w:tc>
        <w:tc>
          <w:tcPr>
            <w:tcW w:w="639" w:type="pct"/>
          </w:tcPr>
          <w:p w14:paraId="29CFEE7E" w14:textId="080A3256" w:rsidR="00B56BF9" w:rsidRPr="00B56BF9" w:rsidRDefault="00B56BF9" w:rsidP="001C0900">
            <w:pPr>
              <w:suppressAutoHyphens/>
              <w:spacing w:after="0" w:line="240" w:lineRule="auto"/>
              <w:rPr>
                <w:rFonts w:ascii="Times New Roman" w:hAnsi="Times New Roman"/>
                <w:i/>
              </w:rPr>
            </w:pPr>
          </w:p>
        </w:tc>
        <w:tc>
          <w:tcPr>
            <w:tcW w:w="531" w:type="pct"/>
          </w:tcPr>
          <w:p w14:paraId="140A4EE4"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28FD2780" w14:textId="4C9BE76E" w:rsidR="00B56BF9" w:rsidRPr="00B56BF9" w:rsidRDefault="00B56BF9" w:rsidP="001C0900">
            <w:pPr>
              <w:spacing w:after="0" w:line="240" w:lineRule="auto"/>
              <w:rPr>
                <w:rFonts w:ascii="Times New Roman" w:hAnsi="Times New Roman"/>
                <w:bCs/>
                <w:highlight w:val="yellow"/>
              </w:rPr>
            </w:pPr>
          </w:p>
        </w:tc>
      </w:tr>
      <w:tr w:rsidR="00B56BF9" w:rsidRPr="00B56BF9" w14:paraId="5BB6F886" w14:textId="77777777" w:rsidTr="00B56BF9">
        <w:trPr>
          <w:trHeight w:val="20"/>
        </w:trPr>
        <w:tc>
          <w:tcPr>
            <w:tcW w:w="871" w:type="pct"/>
            <w:vMerge/>
          </w:tcPr>
          <w:p w14:paraId="750A904A" w14:textId="77777777" w:rsidR="00B56BF9" w:rsidRPr="00B56BF9" w:rsidRDefault="00B56BF9" w:rsidP="001C0900">
            <w:pPr>
              <w:spacing w:after="0" w:line="240" w:lineRule="auto"/>
              <w:rPr>
                <w:rFonts w:ascii="Times New Roman" w:hAnsi="Times New Roman"/>
                <w:b/>
                <w:bCs/>
                <w:highlight w:val="green"/>
              </w:rPr>
            </w:pPr>
          </w:p>
        </w:tc>
        <w:tc>
          <w:tcPr>
            <w:tcW w:w="2267" w:type="pct"/>
            <w:gridSpan w:val="2"/>
          </w:tcPr>
          <w:p w14:paraId="314E680F"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rPr>
              <w:t>1. Организационная структура предприятия. Линейная, функциональная, линейно-функциональная структура управления.</w:t>
            </w:r>
          </w:p>
        </w:tc>
        <w:tc>
          <w:tcPr>
            <w:tcW w:w="639" w:type="pct"/>
            <w:vAlign w:val="center"/>
          </w:tcPr>
          <w:p w14:paraId="27FAE6FC" w14:textId="0A39C7D7" w:rsidR="00B56BF9" w:rsidRPr="00B56BF9" w:rsidRDefault="00B56BF9" w:rsidP="001C0900">
            <w:pPr>
              <w:suppressAutoHyphens/>
              <w:spacing w:after="0" w:line="240" w:lineRule="auto"/>
              <w:jc w:val="both"/>
              <w:rPr>
                <w:rFonts w:ascii="Times New Roman" w:hAnsi="Times New Roman"/>
                <w:i/>
                <w:highlight w:val="yellow"/>
              </w:rPr>
            </w:pPr>
          </w:p>
        </w:tc>
        <w:tc>
          <w:tcPr>
            <w:tcW w:w="531" w:type="pct"/>
          </w:tcPr>
          <w:p w14:paraId="79618A46" w14:textId="77777777" w:rsidR="00B56BF9" w:rsidRPr="00B56BF9" w:rsidRDefault="00B56BF9" w:rsidP="003F0A0E">
            <w:pPr>
              <w:spacing w:after="0" w:line="240" w:lineRule="auto"/>
              <w:rPr>
                <w:rFonts w:ascii="Times New Roman" w:hAnsi="Times New Roman"/>
                <w:bCs/>
              </w:rPr>
            </w:pPr>
          </w:p>
        </w:tc>
        <w:tc>
          <w:tcPr>
            <w:tcW w:w="692" w:type="pct"/>
          </w:tcPr>
          <w:p w14:paraId="5F7C1BB9" w14:textId="6A8131D4"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 ПК 4.2</w:t>
            </w:r>
          </w:p>
          <w:p w14:paraId="374081AB"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 xml:space="preserve">ОК 01 </w:t>
            </w:r>
          </w:p>
          <w:p w14:paraId="40BB4175" w14:textId="242BA661" w:rsidR="00B56BF9" w:rsidRPr="00B56BF9" w:rsidRDefault="00B56BF9" w:rsidP="003F0A0E">
            <w:pPr>
              <w:spacing w:after="0" w:line="240" w:lineRule="auto"/>
              <w:rPr>
                <w:rFonts w:ascii="Times New Roman" w:hAnsi="Times New Roman"/>
                <w:highlight w:val="yellow"/>
              </w:rPr>
            </w:pPr>
          </w:p>
        </w:tc>
      </w:tr>
      <w:tr w:rsidR="00B56BF9" w:rsidRPr="00B56BF9" w14:paraId="534794C5" w14:textId="77777777" w:rsidTr="00B56BF9">
        <w:trPr>
          <w:trHeight w:val="20"/>
        </w:trPr>
        <w:tc>
          <w:tcPr>
            <w:tcW w:w="871" w:type="pct"/>
            <w:vMerge/>
          </w:tcPr>
          <w:p w14:paraId="15690FF6" w14:textId="77777777" w:rsidR="00B56BF9" w:rsidRPr="00B56BF9" w:rsidRDefault="00B56BF9" w:rsidP="001C0900">
            <w:pPr>
              <w:spacing w:after="0" w:line="240" w:lineRule="auto"/>
              <w:rPr>
                <w:rFonts w:ascii="Times New Roman" w:hAnsi="Times New Roman"/>
                <w:b/>
                <w:bCs/>
                <w:highlight w:val="green"/>
              </w:rPr>
            </w:pPr>
          </w:p>
        </w:tc>
        <w:tc>
          <w:tcPr>
            <w:tcW w:w="2267" w:type="pct"/>
            <w:gridSpan w:val="2"/>
          </w:tcPr>
          <w:p w14:paraId="7A961DB1" w14:textId="77777777" w:rsidR="00B56BF9" w:rsidRPr="00B56BF9" w:rsidRDefault="00B56BF9" w:rsidP="00877ED6">
            <w:pPr>
              <w:suppressAutoHyphens/>
              <w:spacing w:after="0" w:line="240" w:lineRule="auto"/>
              <w:jc w:val="both"/>
              <w:rPr>
                <w:rFonts w:ascii="Times New Roman" w:hAnsi="Times New Roman"/>
              </w:rPr>
            </w:pPr>
            <w:r w:rsidRPr="00B56BF9">
              <w:rPr>
                <w:rFonts w:ascii="Times New Roman" w:hAnsi="Times New Roman"/>
              </w:rPr>
              <w:t>2. Вертикальные и горизонтальные связи в организации. Общефирменные процедуры принятия решений. Внутрифирменные информационные каналы</w:t>
            </w:r>
          </w:p>
        </w:tc>
        <w:tc>
          <w:tcPr>
            <w:tcW w:w="639" w:type="pct"/>
            <w:vAlign w:val="center"/>
          </w:tcPr>
          <w:p w14:paraId="6BFDFA85" w14:textId="65B4383A" w:rsidR="00B56BF9" w:rsidRPr="00B56BF9" w:rsidRDefault="00B56BF9" w:rsidP="001C0900">
            <w:pPr>
              <w:suppressAutoHyphens/>
              <w:spacing w:after="0" w:line="240" w:lineRule="auto"/>
              <w:jc w:val="both"/>
              <w:rPr>
                <w:rFonts w:ascii="Times New Roman" w:hAnsi="Times New Roman"/>
                <w:i/>
              </w:rPr>
            </w:pPr>
          </w:p>
        </w:tc>
        <w:tc>
          <w:tcPr>
            <w:tcW w:w="531" w:type="pct"/>
          </w:tcPr>
          <w:p w14:paraId="3303DA6F" w14:textId="77777777" w:rsidR="00B56BF9" w:rsidRPr="00B56BF9" w:rsidRDefault="00B56BF9" w:rsidP="003F0A0E">
            <w:pPr>
              <w:spacing w:after="0" w:line="240" w:lineRule="auto"/>
              <w:rPr>
                <w:rFonts w:ascii="Times New Roman" w:hAnsi="Times New Roman"/>
                <w:bCs/>
              </w:rPr>
            </w:pPr>
          </w:p>
        </w:tc>
        <w:tc>
          <w:tcPr>
            <w:tcW w:w="692" w:type="pct"/>
          </w:tcPr>
          <w:p w14:paraId="0980BDD3" w14:textId="2E028DBA"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 ПК 4.2</w:t>
            </w:r>
          </w:p>
          <w:p w14:paraId="2AFF04B8"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 xml:space="preserve">ОК 01 </w:t>
            </w:r>
          </w:p>
          <w:p w14:paraId="1464E21C" w14:textId="399A8AF1" w:rsidR="00B56BF9" w:rsidRPr="00B56BF9" w:rsidRDefault="00B56BF9" w:rsidP="003F0A0E">
            <w:pPr>
              <w:spacing w:after="0" w:line="240" w:lineRule="auto"/>
              <w:rPr>
                <w:rFonts w:ascii="Times New Roman" w:hAnsi="Times New Roman"/>
                <w:highlight w:val="yellow"/>
              </w:rPr>
            </w:pPr>
          </w:p>
        </w:tc>
      </w:tr>
      <w:tr w:rsidR="00B56BF9" w:rsidRPr="00B56BF9" w14:paraId="6B3DE462" w14:textId="77777777" w:rsidTr="00B56BF9">
        <w:trPr>
          <w:trHeight w:val="20"/>
        </w:trPr>
        <w:tc>
          <w:tcPr>
            <w:tcW w:w="871" w:type="pct"/>
            <w:vMerge/>
          </w:tcPr>
          <w:p w14:paraId="7C23329D" w14:textId="77777777" w:rsidR="00B56BF9" w:rsidRPr="00B56BF9" w:rsidRDefault="00B56BF9" w:rsidP="001C0900">
            <w:pPr>
              <w:spacing w:after="0" w:line="240" w:lineRule="auto"/>
              <w:rPr>
                <w:rFonts w:ascii="Times New Roman" w:hAnsi="Times New Roman"/>
                <w:b/>
                <w:bCs/>
                <w:highlight w:val="green"/>
              </w:rPr>
            </w:pPr>
          </w:p>
        </w:tc>
        <w:tc>
          <w:tcPr>
            <w:tcW w:w="2267" w:type="pct"/>
            <w:gridSpan w:val="2"/>
          </w:tcPr>
          <w:p w14:paraId="6D59A433" w14:textId="77777777" w:rsidR="00B56BF9" w:rsidRPr="00B56BF9" w:rsidRDefault="00B56BF9" w:rsidP="001C0900">
            <w:pPr>
              <w:suppressAutoHyphens/>
              <w:spacing w:after="0" w:line="240" w:lineRule="auto"/>
              <w:rPr>
                <w:rFonts w:ascii="Times New Roman" w:hAnsi="Times New Roman"/>
                <w:highlight w:val="yellow"/>
              </w:rPr>
            </w:pPr>
            <w:r w:rsidRPr="00B56BF9">
              <w:rPr>
                <w:rFonts w:ascii="Times New Roman" w:hAnsi="Times New Roman"/>
                <w:b/>
                <w:bCs/>
              </w:rPr>
              <w:t>В том числе практических занятий и лабораторных работ</w:t>
            </w:r>
          </w:p>
        </w:tc>
        <w:tc>
          <w:tcPr>
            <w:tcW w:w="639" w:type="pct"/>
            <w:vAlign w:val="center"/>
          </w:tcPr>
          <w:p w14:paraId="22FD1969" w14:textId="77777777" w:rsidR="00B56BF9" w:rsidRPr="00B56BF9" w:rsidRDefault="00B56BF9" w:rsidP="001C0900">
            <w:pPr>
              <w:suppressAutoHyphens/>
              <w:spacing w:after="0" w:line="240" w:lineRule="auto"/>
              <w:jc w:val="both"/>
              <w:rPr>
                <w:rFonts w:ascii="Times New Roman" w:hAnsi="Times New Roman"/>
                <w:i/>
                <w:highlight w:val="yellow"/>
              </w:rPr>
            </w:pPr>
          </w:p>
        </w:tc>
        <w:tc>
          <w:tcPr>
            <w:tcW w:w="531" w:type="pct"/>
          </w:tcPr>
          <w:p w14:paraId="5F38094D"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2C4A5BD" w14:textId="35DFA134" w:rsidR="00B56BF9" w:rsidRPr="00B56BF9" w:rsidRDefault="00B56BF9" w:rsidP="001C0900">
            <w:pPr>
              <w:spacing w:after="0" w:line="240" w:lineRule="auto"/>
              <w:rPr>
                <w:rFonts w:ascii="Times New Roman" w:hAnsi="Times New Roman"/>
                <w:bCs/>
                <w:highlight w:val="yellow"/>
              </w:rPr>
            </w:pPr>
          </w:p>
        </w:tc>
      </w:tr>
      <w:tr w:rsidR="00B56BF9" w:rsidRPr="00B56BF9" w14:paraId="5575C5CC" w14:textId="77777777" w:rsidTr="00B56BF9">
        <w:trPr>
          <w:trHeight w:val="20"/>
        </w:trPr>
        <w:tc>
          <w:tcPr>
            <w:tcW w:w="871" w:type="pct"/>
            <w:vMerge/>
          </w:tcPr>
          <w:p w14:paraId="406F8454" w14:textId="77777777" w:rsidR="00B56BF9" w:rsidRPr="00B56BF9" w:rsidRDefault="00B56BF9" w:rsidP="001C0900">
            <w:pPr>
              <w:spacing w:after="0" w:line="240" w:lineRule="auto"/>
              <w:rPr>
                <w:rFonts w:ascii="Times New Roman" w:hAnsi="Times New Roman"/>
                <w:b/>
                <w:bCs/>
                <w:highlight w:val="green"/>
              </w:rPr>
            </w:pPr>
          </w:p>
        </w:tc>
        <w:tc>
          <w:tcPr>
            <w:tcW w:w="2267" w:type="pct"/>
            <w:gridSpan w:val="2"/>
          </w:tcPr>
          <w:p w14:paraId="113466C1" w14:textId="77777777" w:rsidR="00B56BF9" w:rsidRPr="00B56BF9" w:rsidRDefault="00B56BF9" w:rsidP="001C0900">
            <w:pPr>
              <w:suppressAutoHyphens/>
              <w:spacing w:after="0" w:line="240" w:lineRule="auto"/>
              <w:rPr>
                <w:rFonts w:ascii="Times New Roman" w:hAnsi="Times New Roman"/>
                <w:highlight w:val="yellow"/>
              </w:rPr>
            </w:pPr>
          </w:p>
        </w:tc>
        <w:tc>
          <w:tcPr>
            <w:tcW w:w="639" w:type="pct"/>
            <w:vAlign w:val="center"/>
          </w:tcPr>
          <w:p w14:paraId="2256C498" w14:textId="77777777" w:rsidR="00B56BF9" w:rsidRPr="00B56BF9" w:rsidRDefault="00B56BF9" w:rsidP="001C0900">
            <w:pPr>
              <w:suppressAutoHyphens/>
              <w:spacing w:after="0" w:line="240" w:lineRule="auto"/>
              <w:jc w:val="both"/>
              <w:rPr>
                <w:rFonts w:ascii="Times New Roman" w:hAnsi="Times New Roman"/>
                <w:i/>
                <w:highlight w:val="yellow"/>
              </w:rPr>
            </w:pPr>
          </w:p>
        </w:tc>
        <w:tc>
          <w:tcPr>
            <w:tcW w:w="531" w:type="pct"/>
          </w:tcPr>
          <w:p w14:paraId="6DA83F57"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75C0C3D2" w14:textId="03C9BEC5" w:rsidR="00B56BF9" w:rsidRPr="00B56BF9" w:rsidRDefault="00B56BF9" w:rsidP="001C0900">
            <w:pPr>
              <w:spacing w:after="0" w:line="240" w:lineRule="auto"/>
              <w:rPr>
                <w:rFonts w:ascii="Times New Roman" w:hAnsi="Times New Roman"/>
                <w:bCs/>
                <w:highlight w:val="yellow"/>
              </w:rPr>
            </w:pPr>
          </w:p>
        </w:tc>
      </w:tr>
      <w:tr w:rsidR="00B56BF9" w:rsidRPr="00B56BF9" w14:paraId="66858219" w14:textId="77777777" w:rsidTr="00B56BF9">
        <w:trPr>
          <w:trHeight w:val="20"/>
        </w:trPr>
        <w:tc>
          <w:tcPr>
            <w:tcW w:w="871" w:type="pct"/>
            <w:vMerge w:val="restart"/>
          </w:tcPr>
          <w:p w14:paraId="22320E55"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1.3. Процессный подход</w:t>
            </w:r>
          </w:p>
        </w:tc>
        <w:tc>
          <w:tcPr>
            <w:tcW w:w="2267" w:type="pct"/>
            <w:gridSpan w:val="2"/>
          </w:tcPr>
          <w:p w14:paraId="755CA9F1" w14:textId="77777777" w:rsidR="00B56BF9" w:rsidRPr="00B56BF9" w:rsidRDefault="00B56BF9" w:rsidP="001C0900">
            <w:pPr>
              <w:suppressAutoHyphens/>
              <w:spacing w:after="0" w:line="240" w:lineRule="auto"/>
              <w:rPr>
                <w:rFonts w:ascii="Times New Roman" w:hAnsi="Times New Roman"/>
                <w:highlight w:val="yellow"/>
              </w:rPr>
            </w:pPr>
            <w:r w:rsidRPr="00B56BF9">
              <w:rPr>
                <w:rFonts w:ascii="Times New Roman" w:hAnsi="Times New Roman"/>
                <w:b/>
                <w:bCs/>
              </w:rPr>
              <w:t>Содержание</w:t>
            </w:r>
          </w:p>
        </w:tc>
        <w:tc>
          <w:tcPr>
            <w:tcW w:w="639" w:type="pct"/>
          </w:tcPr>
          <w:p w14:paraId="7EF0854C" w14:textId="4DDE00F4" w:rsidR="00B56BF9" w:rsidRPr="00B56BF9" w:rsidRDefault="00B56BF9" w:rsidP="001C0900">
            <w:pPr>
              <w:suppressAutoHyphens/>
              <w:spacing w:after="0" w:line="240" w:lineRule="auto"/>
              <w:rPr>
                <w:rFonts w:ascii="Times New Roman" w:hAnsi="Times New Roman"/>
                <w:i/>
              </w:rPr>
            </w:pPr>
          </w:p>
        </w:tc>
        <w:tc>
          <w:tcPr>
            <w:tcW w:w="531" w:type="pct"/>
          </w:tcPr>
          <w:p w14:paraId="1EC7D33A"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C36B376" w14:textId="6A92DA26" w:rsidR="00B56BF9" w:rsidRPr="00B56BF9" w:rsidRDefault="00B56BF9" w:rsidP="001C0900">
            <w:pPr>
              <w:spacing w:after="0" w:line="240" w:lineRule="auto"/>
              <w:rPr>
                <w:rFonts w:ascii="Times New Roman" w:hAnsi="Times New Roman"/>
                <w:bCs/>
                <w:highlight w:val="yellow"/>
              </w:rPr>
            </w:pPr>
          </w:p>
        </w:tc>
      </w:tr>
      <w:tr w:rsidR="00B56BF9" w:rsidRPr="00B56BF9" w14:paraId="05220A11" w14:textId="77777777" w:rsidTr="00B56BF9">
        <w:trPr>
          <w:trHeight w:val="20"/>
        </w:trPr>
        <w:tc>
          <w:tcPr>
            <w:tcW w:w="871" w:type="pct"/>
            <w:vMerge/>
          </w:tcPr>
          <w:p w14:paraId="2ADCE9C7"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80131F5"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Построение горизонтальных связей на основе процессного подхода. Практические инструменты процессного управления в рамках подразделения</w:t>
            </w:r>
          </w:p>
        </w:tc>
        <w:tc>
          <w:tcPr>
            <w:tcW w:w="639" w:type="pct"/>
            <w:vAlign w:val="center"/>
          </w:tcPr>
          <w:p w14:paraId="60E68CD2" w14:textId="58D78275" w:rsidR="00B56BF9" w:rsidRPr="00B56BF9" w:rsidRDefault="00B56BF9" w:rsidP="001C0900">
            <w:pPr>
              <w:suppressAutoHyphens/>
              <w:spacing w:after="0" w:line="240" w:lineRule="auto"/>
              <w:jc w:val="both"/>
              <w:rPr>
                <w:rFonts w:ascii="Times New Roman" w:hAnsi="Times New Roman"/>
                <w:i/>
              </w:rPr>
            </w:pPr>
          </w:p>
        </w:tc>
        <w:tc>
          <w:tcPr>
            <w:tcW w:w="531" w:type="pct"/>
          </w:tcPr>
          <w:p w14:paraId="3DFD64F0" w14:textId="77777777" w:rsidR="00B56BF9" w:rsidRPr="00B56BF9" w:rsidRDefault="00B56BF9" w:rsidP="003F0A0E">
            <w:pPr>
              <w:spacing w:after="0" w:line="240" w:lineRule="auto"/>
              <w:rPr>
                <w:rFonts w:ascii="Times New Roman" w:hAnsi="Times New Roman"/>
                <w:bCs/>
              </w:rPr>
            </w:pPr>
          </w:p>
        </w:tc>
        <w:tc>
          <w:tcPr>
            <w:tcW w:w="692" w:type="pct"/>
          </w:tcPr>
          <w:p w14:paraId="07B54835" w14:textId="72FF0F5D"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 ПК 4.2</w:t>
            </w:r>
          </w:p>
          <w:p w14:paraId="509FCCA7"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 xml:space="preserve">ОК 01 </w:t>
            </w:r>
          </w:p>
          <w:p w14:paraId="1D7B13BD" w14:textId="78D0FFC3" w:rsidR="00B56BF9" w:rsidRPr="00B56BF9" w:rsidRDefault="00B56BF9" w:rsidP="003F0A0E">
            <w:pPr>
              <w:spacing w:after="0" w:line="240" w:lineRule="auto"/>
              <w:rPr>
                <w:rFonts w:ascii="Times New Roman" w:hAnsi="Times New Roman"/>
                <w:highlight w:val="yellow"/>
              </w:rPr>
            </w:pPr>
          </w:p>
        </w:tc>
      </w:tr>
      <w:tr w:rsidR="00B56BF9" w:rsidRPr="00B56BF9" w14:paraId="5EB3A709" w14:textId="77777777" w:rsidTr="00B56BF9">
        <w:trPr>
          <w:trHeight w:val="20"/>
        </w:trPr>
        <w:tc>
          <w:tcPr>
            <w:tcW w:w="871" w:type="pct"/>
            <w:vMerge/>
          </w:tcPr>
          <w:p w14:paraId="05E8D07F"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F9352F4"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vAlign w:val="center"/>
          </w:tcPr>
          <w:p w14:paraId="61E24B08" w14:textId="77777777" w:rsidR="00B56BF9" w:rsidRPr="00B56BF9" w:rsidRDefault="00B56BF9" w:rsidP="001C0900">
            <w:pPr>
              <w:suppressAutoHyphens/>
              <w:spacing w:after="0" w:line="240" w:lineRule="auto"/>
              <w:jc w:val="both"/>
              <w:rPr>
                <w:rFonts w:ascii="Times New Roman" w:hAnsi="Times New Roman"/>
                <w:i/>
              </w:rPr>
            </w:pPr>
          </w:p>
        </w:tc>
        <w:tc>
          <w:tcPr>
            <w:tcW w:w="531" w:type="pct"/>
          </w:tcPr>
          <w:p w14:paraId="12C8AF8D"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41655D6E" w14:textId="3D16124C" w:rsidR="00B56BF9" w:rsidRPr="00B56BF9" w:rsidRDefault="00B56BF9" w:rsidP="001C0900">
            <w:pPr>
              <w:spacing w:after="0" w:line="240" w:lineRule="auto"/>
              <w:rPr>
                <w:rFonts w:ascii="Times New Roman" w:hAnsi="Times New Roman"/>
                <w:bCs/>
                <w:highlight w:val="yellow"/>
              </w:rPr>
            </w:pPr>
          </w:p>
        </w:tc>
      </w:tr>
      <w:tr w:rsidR="00B56BF9" w:rsidRPr="00B56BF9" w14:paraId="72B367D5" w14:textId="77777777" w:rsidTr="00B56BF9">
        <w:trPr>
          <w:trHeight w:val="20"/>
        </w:trPr>
        <w:tc>
          <w:tcPr>
            <w:tcW w:w="871" w:type="pct"/>
            <w:vMerge/>
          </w:tcPr>
          <w:p w14:paraId="2D1BDE2F"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212789B7" w14:textId="77777777" w:rsidR="00B56BF9" w:rsidRPr="00B56BF9" w:rsidRDefault="00B56BF9" w:rsidP="001C0900">
            <w:pPr>
              <w:suppressAutoHyphens/>
              <w:spacing w:after="0" w:line="240" w:lineRule="auto"/>
              <w:rPr>
                <w:rFonts w:ascii="Times New Roman" w:hAnsi="Times New Roman"/>
              </w:rPr>
            </w:pPr>
          </w:p>
        </w:tc>
        <w:tc>
          <w:tcPr>
            <w:tcW w:w="639" w:type="pct"/>
            <w:vAlign w:val="center"/>
          </w:tcPr>
          <w:p w14:paraId="04DB06C1" w14:textId="77777777" w:rsidR="00B56BF9" w:rsidRPr="00B56BF9" w:rsidRDefault="00B56BF9" w:rsidP="001C0900">
            <w:pPr>
              <w:suppressAutoHyphens/>
              <w:spacing w:after="0" w:line="240" w:lineRule="auto"/>
              <w:jc w:val="both"/>
              <w:rPr>
                <w:rFonts w:ascii="Times New Roman" w:hAnsi="Times New Roman"/>
                <w:i/>
              </w:rPr>
            </w:pPr>
          </w:p>
        </w:tc>
        <w:tc>
          <w:tcPr>
            <w:tcW w:w="531" w:type="pct"/>
          </w:tcPr>
          <w:p w14:paraId="74C81A0B"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19EC259" w14:textId="380361B4" w:rsidR="00B56BF9" w:rsidRPr="00B56BF9" w:rsidRDefault="00B56BF9" w:rsidP="001C0900">
            <w:pPr>
              <w:spacing w:after="0" w:line="240" w:lineRule="auto"/>
              <w:rPr>
                <w:rFonts w:ascii="Times New Roman" w:hAnsi="Times New Roman"/>
                <w:bCs/>
                <w:highlight w:val="yellow"/>
              </w:rPr>
            </w:pPr>
          </w:p>
        </w:tc>
      </w:tr>
      <w:tr w:rsidR="00B56BF9" w:rsidRPr="00B56BF9" w14:paraId="3640553C" w14:textId="77777777" w:rsidTr="00B56BF9">
        <w:trPr>
          <w:trHeight w:val="20"/>
        </w:trPr>
        <w:tc>
          <w:tcPr>
            <w:tcW w:w="871" w:type="pct"/>
            <w:vMerge w:val="restart"/>
          </w:tcPr>
          <w:p w14:paraId="67A33922"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lastRenderedPageBreak/>
              <w:t>Тема 1.4. Организация рабочих мест подразделения</w:t>
            </w:r>
          </w:p>
        </w:tc>
        <w:tc>
          <w:tcPr>
            <w:tcW w:w="2267" w:type="pct"/>
            <w:gridSpan w:val="2"/>
          </w:tcPr>
          <w:p w14:paraId="7BD3B6C6"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0417B994" w14:textId="5EB498F8" w:rsidR="00B56BF9" w:rsidRPr="00B56BF9" w:rsidRDefault="00B56BF9" w:rsidP="001C0900">
            <w:pPr>
              <w:suppressAutoHyphens/>
              <w:spacing w:after="0" w:line="240" w:lineRule="auto"/>
              <w:rPr>
                <w:rFonts w:ascii="Times New Roman" w:hAnsi="Times New Roman"/>
                <w:i/>
              </w:rPr>
            </w:pPr>
          </w:p>
        </w:tc>
        <w:tc>
          <w:tcPr>
            <w:tcW w:w="531" w:type="pct"/>
          </w:tcPr>
          <w:p w14:paraId="6BF209F3"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1D3708C2" w14:textId="3B9C082A" w:rsidR="00B56BF9" w:rsidRPr="00B56BF9" w:rsidRDefault="00B56BF9" w:rsidP="001C0900">
            <w:pPr>
              <w:spacing w:after="0" w:line="240" w:lineRule="auto"/>
              <w:rPr>
                <w:rFonts w:ascii="Times New Roman" w:hAnsi="Times New Roman"/>
                <w:bCs/>
                <w:highlight w:val="yellow"/>
              </w:rPr>
            </w:pPr>
          </w:p>
        </w:tc>
      </w:tr>
      <w:tr w:rsidR="00B56BF9" w:rsidRPr="00B56BF9" w14:paraId="4685E665" w14:textId="77777777" w:rsidTr="00B56BF9">
        <w:trPr>
          <w:trHeight w:val="20"/>
        </w:trPr>
        <w:tc>
          <w:tcPr>
            <w:tcW w:w="871" w:type="pct"/>
            <w:vMerge/>
          </w:tcPr>
          <w:p w14:paraId="5D12B65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1E8FAE6"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Организация рабочих мест подразделения. План размещения оборудования</w:t>
            </w:r>
          </w:p>
        </w:tc>
        <w:tc>
          <w:tcPr>
            <w:tcW w:w="639" w:type="pct"/>
          </w:tcPr>
          <w:p w14:paraId="51EE093E" w14:textId="515D5376" w:rsidR="00B56BF9" w:rsidRPr="00B56BF9" w:rsidRDefault="00B56BF9" w:rsidP="001C0900">
            <w:pPr>
              <w:suppressAutoHyphens/>
              <w:spacing w:after="0" w:line="240" w:lineRule="auto"/>
              <w:rPr>
                <w:rFonts w:ascii="Times New Roman" w:hAnsi="Times New Roman"/>
                <w:i/>
              </w:rPr>
            </w:pPr>
          </w:p>
        </w:tc>
        <w:tc>
          <w:tcPr>
            <w:tcW w:w="531" w:type="pct"/>
          </w:tcPr>
          <w:p w14:paraId="75A5EB18" w14:textId="77777777" w:rsidR="00B56BF9" w:rsidRPr="00B56BF9" w:rsidRDefault="00B56BF9" w:rsidP="003F0A0E">
            <w:pPr>
              <w:spacing w:after="0" w:line="240" w:lineRule="auto"/>
              <w:rPr>
                <w:rFonts w:ascii="Times New Roman" w:hAnsi="Times New Roman"/>
                <w:bCs/>
              </w:rPr>
            </w:pPr>
          </w:p>
        </w:tc>
        <w:tc>
          <w:tcPr>
            <w:tcW w:w="692" w:type="pct"/>
          </w:tcPr>
          <w:p w14:paraId="33E57880" w14:textId="3F748F30"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 ПК 4.2</w:t>
            </w:r>
          </w:p>
          <w:p w14:paraId="054C8C56"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 xml:space="preserve">ОК 01 </w:t>
            </w:r>
          </w:p>
          <w:p w14:paraId="64B07DCE" w14:textId="04F0CF3C" w:rsidR="00B56BF9" w:rsidRPr="00B56BF9" w:rsidRDefault="00B56BF9" w:rsidP="003F0A0E">
            <w:pPr>
              <w:spacing w:after="0" w:line="240" w:lineRule="auto"/>
              <w:rPr>
                <w:rFonts w:ascii="Times New Roman" w:hAnsi="Times New Roman"/>
                <w:highlight w:val="yellow"/>
              </w:rPr>
            </w:pPr>
          </w:p>
        </w:tc>
      </w:tr>
      <w:tr w:rsidR="00B56BF9" w:rsidRPr="00B56BF9" w14:paraId="1C01162C" w14:textId="77777777" w:rsidTr="00B56BF9">
        <w:trPr>
          <w:trHeight w:val="20"/>
        </w:trPr>
        <w:tc>
          <w:tcPr>
            <w:tcW w:w="871" w:type="pct"/>
            <w:vMerge/>
          </w:tcPr>
          <w:p w14:paraId="19E487D6"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F3BD9BB"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661CD597" w14:textId="0457A8E4" w:rsidR="00B56BF9" w:rsidRPr="00B56BF9" w:rsidRDefault="00B56BF9" w:rsidP="001C0900">
            <w:pPr>
              <w:suppressAutoHyphens/>
              <w:spacing w:after="0" w:line="240" w:lineRule="auto"/>
              <w:rPr>
                <w:rFonts w:ascii="Times New Roman" w:hAnsi="Times New Roman"/>
                <w:b/>
              </w:rPr>
            </w:pPr>
          </w:p>
        </w:tc>
        <w:tc>
          <w:tcPr>
            <w:tcW w:w="531" w:type="pct"/>
          </w:tcPr>
          <w:p w14:paraId="1572B9C3"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7B3AE907" w14:textId="7938DC92" w:rsidR="00B56BF9" w:rsidRPr="00B56BF9" w:rsidRDefault="00B56BF9" w:rsidP="001C0900">
            <w:pPr>
              <w:spacing w:after="0" w:line="240" w:lineRule="auto"/>
              <w:rPr>
                <w:rFonts w:ascii="Times New Roman" w:hAnsi="Times New Roman"/>
                <w:bCs/>
                <w:highlight w:val="yellow"/>
              </w:rPr>
            </w:pPr>
          </w:p>
        </w:tc>
      </w:tr>
      <w:tr w:rsidR="00B56BF9" w:rsidRPr="00B56BF9" w14:paraId="4F31FCCD" w14:textId="77777777" w:rsidTr="00B56BF9">
        <w:trPr>
          <w:trHeight w:val="20"/>
        </w:trPr>
        <w:tc>
          <w:tcPr>
            <w:tcW w:w="871" w:type="pct"/>
            <w:vMerge/>
          </w:tcPr>
          <w:p w14:paraId="70BC5A2B"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4DC08B4"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rPr>
              <w:t>Практическое занятие 1 «Составление плана размещения оборудования»</w:t>
            </w:r>
          </w:p>
        </w:tc>
        <w:tc>
          <w:tcPr>
            <w:tcW w:w="639" w:type="pct"/>
          </w:tcPr>
          <w:p w14:paraId="08469638" w14:textId="31F6F032" w:rsidR="00B56BF9" w:rsidRPr="00B56BF9" w:rsidRDefault="00B56BF9" w:rsidP="001C0900">
            <w:pPr>
              <w:suppressAutoHyphens/>
              <w:spacing w:after="0" w:line="240" w:lineRule="auto"/>
              <w:rPr>
                <w:rFonts w:ascii="Times New Roman" w:hAnsi="Times New Roman"/>
                <w:i/>
              </w:rPr>
            </w:pPr>
          </w:p>
        </w:tc>
        <w:tc>
          <w:tcPr>
            <w:tcW w:w="531" w:type="pct"/>
          </w:tcPr>
          <w:p w14:paraId="463FCCDA" w14:textId="77777777" w:rsidR="00B56BF9" w:rsidRPr="00B56BF9" w:rsidRDefault="00B56BF9" w:rsidP="003F0A0E">
            <w:pPr>
              <w:spacing w:after="0" w:line="240" w:lineRule="auto"/>
              <w:rPr>
                <w:rFonts w:ascii="Times New Roman" w:hAnsi="Times New Roman"/>
                <w:bCs/>
              </w:rPr>
            </w:pPr>
          </w:p>
        </w:tc>
        <w:tc>
          <w:tcPr>
            <w:tcW w:w="692" w:type="pct"/>
          </w:tcPr>
          <w:p w14:paraId="16FD97FF" w14:textId="6D4D36E4"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 ПК 4.2</w:t>
            </w:r>
          </w:p>
          <w:p w14:paraId="19BCC737"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 xml:space="preserve">ОК 01 </w:t>
            </w:r>
          </w:p>
          <w:p w14:paraId="7A333795" w14:textId="254AD9C9" w:rsidR="00B56BF9" w:rsidRPr="00B56BF9" w:rsidRDefault="00B56BF9" w:rsidP="003F0A0E">
            <w:pPr>
              <w:spacing w:after="0" w:line="240" w:lineRule="auto"/>
              <w:rPr>
                <w:rFonts w:ascii="Times New Roman" w:hAnsi="Times New Roman"/>
                <w:highlight w:val="yellow"/>
              </w:rPr>
            </w:pPr>
          </w:p>
        </w:tc>
      </w:tr>
      <w:tr w:rsidR="00B56BF9" w:rsidRPr="00B56BF9" w14:paraId="67AF57F5" w14:textId="77777777" w:rsidTr="00B56BF9">
        <w:trPr>
          <w:trHeight w:val="20"/>
        </w:trPr>
        <w:tc>
          <w:tcPr>
            <w:tcW w:w="871" w:type="pct"/>
            <w:vMerge/>
          </w:tcPr>
          <w:p w14:paraId="4BBC1193"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8FB0AB9"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rPr>
              <w:t>Практическое занятие 2 «Организация рабочего места кабельщика»</w:t>
            </w:r>
          </w:p>
        </w:tc>
        <w:tc>
          <w:tcPr>
            <w:tcW w:w="639" w:type="pct"/>
          </w:tcPr>
          <w:p w14:paraId="21D71847" w14:textId="69697EEF" w:rsidR="00B56BF9" w:rsidRPr="00B56BF9" w:rsidRDefault="00B56BF9" w:rsidP="001C0900">
            <w:pPr>
              <w:suppressAutoHyphens/>
              <w:spacing w:after="0" w:line="240" w:lineRule="auto"/>
              <w:rPr>
                <w:rFonts w:ascii="Times New Roman" w:hAnsi="Times New Roman"/>
                <w:i/>
              </w:rPr>
            </w:pPr>
          </w:p>
        </w:tc>
        <w:tc>
          <w:tcPr>
            <w:tcW w:w="531" w:type="pct"/>
          </w:tcPr>
          <w:p w14:paraId="32592452" w14:textId="77777777" w:rsidR="00B56BF9" w:rsidRPr="00B56BF9" w:rsidRDefault="00B56BF9" w:rsidP="003F0A0E">
            <w:pPr>
              <w:spacing w:after="0" w:line="240" w:lineRule="auto"/>
              <w:rPr>
                <w:rFonts w:ascii="Times New Roman" w:hAnsi="Times New Roman"/>
                <w:bCs/>
              </w:rPr>
            </w:pPr>
          </w:p>
        </w:tc>
        <w:tc>
          <w:tcPr>
            <w:tcW w:w="692" w:type="pct"/>
          </w:tcPr>
          <w:p w14:paraId="53CB10B1" w14:textId="18A2A323"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 ПК 4.2</w:t>
            </w:r>
          </w:p>
          <w:p w14:paraId="304C3948"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 xml:space="preserve">ОК 01 </w:t>
            </w:r>
          </w:p>
          <w:p w14:paraId="773E56F8" w14:textId="4391B535" w:rsidR="00B56BF9" w:rsidRPr="00B56BF9" w:rsidRDefault="00B56BF9" w:rsidP="003F0A0E">
            <w:pPr>
              <w:spacing w:after="0" w:line="240" w:lineRule="auto"/>
              <w:rPr>
                <w:rFonts w:ascii="Times New Roman" w:hAnsi="Times New Roman"/>
                <w:highlight w:val="yellow"/>
              </w:rPr>
            </w:pPr>
          </w:p>
        </w:tc>
      </w:tr>
      <w:tr w:rsidR="00B56BF9" w:rsidRPr="00B56BF9" w14:paraId="1DE5A577" w14:textId="77777777" w:rsidTr="00B56BF9">
        <w:trPr>
          <w:trHeight w:val="20"/>
        </w:trPr>
        <w:tc>
          <w:tcPr>
            <w:tcW w:w="871" w:type="pct"/>
            <w:vMerge w:val="restart"/>
          </w:tcPr>
          <w:p w14:paraId="4CCE3F79"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1.5. Показатели использования оборудования</w:t>
            </w:r>
          </w:p>
        </w:tc>
        <w:tc>
          <w:tcPr>
            <w:tcW w:w="2267" w:type="pct"/>
            <w:gridSpan w:val="2"/>
          </w:tcPr>
          <w:p w14:paraId="1F65ED42"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244BD0D3" w14:textId="0F378FB0" w:rsidR="00B56BF9" w:rsidRPr="00B56BF9" w:rsidRDefault="00B56BF9" w:rsidP="001C0900">
            <w:pPr>
              <w:suppressAutoHyphens/>
              <w:spacing w:after="0" w:line="240" w:lineRule="auto"/>
              <w:rPr>
                <w:rFonts w:ascii="Times New Roman" w:hAnsi="Times New Roman"/>
                <w:i/>
              </w:rPr>
            </w:pPr>
          </w:p>
        </w:tc>
        <w:tc>
          <w:tcPr>
            <w:tcW w:w="531" w:type="pct"/>
          </w:tcPr>
          <w:p w14:paraId="61ED2E74"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0B96EBF2" w14:textId="20D336E2" w:rsidR="00B56BF9" w:rsidRPr="00B56BF9" w:rsidRDefault="00B56BF9" w:rsidP="001C0900">
            <w:pPr>
              <w:spacing w:after="0" w:line="240" w:lineRule="auto"/>
              <w:rPr>
                <w:rFonts w:ascii="Times New Roman" w:hAnsi="Times New Roman"/>
                <w:bCs/>
                <w:highlight w:val="yellow"/>
              </w:rPr>
            </w:pPr>
          </w:p>
        </w:tc>
      </w:tr>
      <w:tr w:rsidR="00B56BF9" w:rsidRPr="00B56BF9" w14:paraId="06BDB9B5" w14:textId="77777777" w:rsidTr="00B56BF9">
        <w:trPr>
          <w:trHeight w:val="1091"/>
        </w:trPr>
        <w:tc>
          <w:tcPr>
            <w:tcW w:w="871" w:type="pct"/>
            <w:vMerge/>
          </w:tcPr>
          <w:p w14:paraId="0E0978CF"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C6C67FB"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Показатели использования оборудования. Коэффициент экстенсивного использования оборудования, коэффициент интенсивного использования оборудования, коэффициент интегрального использования оборудования. Расчет времени работы оборудования</w:t>
            </w:r>
          </w:p>
        </w:tc>
        <w:tc>
          <w:tcPr>
            <w:tcW w:w="639" w:type="pct"/>
          </w:tcPr>
          <w:p w14:paraId="05DDC64E" w14:textId="619005E3" w:rsidR="00B56BF9" w:rsidRPr="00B56BF9" w:rsidRDefault="00B56BF9" w:rsidP="001C0900">
            <w:pPr>
              <w:suppressAutoHyphens/>
              <w:spacing w:after="0" w:line="240" w:lineRule="auto"/>
              <w:rPr>
                <w:rFonts w:ascii="Times New Roman" w:hAnsi="Times New Roman"/>
                <w:i/>
              </w:rPr>
            </w:pPr>
          </w:p>
        </w:tc>
        <w:tc>
          <w:tcPr>
            <w:tcW w:w="531" w:type="pct"/>
          </w:tcPr>
          <w:p w14:paraId="427AF7B8" w14:textId="77777777" w:rsidR="00B56BF9" w:rsidRPr="00B56BF9" w:rsidRDefault="00B56BF9" w:rsidP="001C0900">
            <w:pPr>
              <w:spacing w:after="0" w:line="240" w:lineRule="auto"/>
              <w:rPr>
                <w:rFonts w:ascii="Times New Roman" w:hAnsi="Times New Roman"/>
                <w:bCs/>
              </w:rPr>
            </w:pPr>
          </w:p>
        </w:tc>
        <w:tc>
          <w:tcPr>
            <w:tcW w:w="692" w:type="pct"/>
          </w:tcPr>
          <w:p w14:paraId="280D41B4" w14:textId="631BF460" w:rsidR="00B56BF9" w:rsidRPr="00B56BF9" w:rsidRDefault="00B56BF9" w:rsidP="001C0900">
            <w:pPr>
              <w:spacing w:after="0" w:line="240" w:lineRule="auto"/>
              <w:rPr>
                <w:rFonts w:ascii="Times New Roman" w:hAnsi="Times New Roman"/>
                <w:bCs/>
              </w:rPr>
            </w:pPr>
            <w:r w:rsidRPr="00B56BF9">
              <w:rPr>
                <w:rFonts w:ascii="Times New Roman" w:hAnsi="Times New Roman"/>
                <w:bCs/>
              </w:rPr>
              <w:t>ПК 4.3</w:t>
            </w:r>
          </w:p>
          <w:p w14:paraId="1ABD6AB2" w14:textId="47E18D24" w:rsidR="00B56BF9" w:rsidRPr="00B56BF9" w:rsidRDefault="00B56BF9" w:rsidP="00D434DD">
            <w:pPr>
              <w:spacing w:after="0" w:line="240" w:lineRule="auto"/>
              <w:rPr>
                <w:rFonts w:ascii="Times New Roman" w:hAnsi="Times New Roman"/>
                <w:bCs/>
              </w:rPr>
            </w:pPr>
          </w:p>
        </w:tc>
      </w:tr>
      <w:tr w:rsidR="00B56BF9" w:rsidRPr="00B56BF9" w14:paraId="52DBA1A3" w14:textId="77777777" w:rsidTr="00B56BF9">
        <w:trPr>
          <w:trHeight w:val="20"/>
        </w:trPr>
        <w:tc>
          <w:tcPr>
            <w:tcW w:w="871" w:type="pct"/>
            <w:vMerge/>
          </w:tcPr>
          <w:p w14:paraId="378A0D07"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62288D4"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5E80B34" w14:textId="6D3EC315" w:rsidR="00B56BF9" w:rsidRPr="00B56BF9" w:rsidRDefault="00B56BF9" w:rsidP="001C0900">
            <w:pPr>
              <w:suppressAutoHyphens/>
              <w:spacing w:after="0" w:line="240" w:lineRule="auto"/>
              <w:rPr>
                <w:rFonts w:ascii="Times New Roman" w:hAnsi="Times New Roman"/>
                <w:b/>
              </w:rPr>
            </w:pPr>
          </w:p>
        </w:tc>
        <w:tc>
          <w:tcPr>
            <w:tcW w:w="531" w:type="pct"/>
          </w:tcPr>
          <w:p w14:paraId="3A3013FE" w14:textId="77777777" w:rsidR="00B56BF9" w:rsidRPr="00B56BF9" w:rsidRDefault="00B56BF9" w:rsidP="001C0900">
            <w:pPr>
              <w:spacing w:after="0" w:line="240" w:lineRule="auto"/>
              <w:rPr>
                <w:rFonts w:ascii="Times New Roman" w:hAnsi="Times New Roman"/>
                <w:bCs/>
              </w:rPr>
            </w:pPr>
          </w:p>
        </w:tc>
        <w:tc>
          <w:tcPr>
            <w:tcW w:w="692" w:type="pct"/>
          </w:tcPr>
          <w:p w14:paraId="220289BB" w14:textId="027E1674" w:rsidR="00B56BF9" w:rsidRPr="00B56BF9" w:rsidRDefault="00B56BF9" w:rsidP="001C0900">
            <w:pPr>
              <w:spacing w:after="0" w:line="240" w:lineRule="auto"/>
              <w:rPr>
                <w:rFonts w:ascii="Times New Roman" w:hAnsi="Times New Roman"/>
                <w:bCs/>
              </w:rPr>
            </w:pPr>
          </w:p>
        </w:tc>
      </w:tr>
      <w:tr w:rsidR="00B56BF9" w:rsidRPr="00B56BF9" w14:paraId="2F281D17" w14:textId="77777777" w:rsidTr="00B56BF9">
        <w:trPr>
          <w:trHeight w:val="20"/>
        </w:trPr>
        <w:tc>
          <w:tcPr>
            <w:tcW w:w="871" w:type="pct"/>
            <w:vMerge/>
          </w:tcPr>
          <w:p w14:paraId="4ED4CFE4"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5384A53"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rPr>
              <w:t>Практическое занятие 3 «Расчет показателей использования оборудования»</w:t>
            </w:r>
          </w:p>
        </w:tc>
        <w:tc>
          <w:tcPr>
            <w:tcW w:w="639" w:type="pct"/>
            <w:vAlign w:val="center"/>
          </w:tcPr>
          <w:p w14:paraId="6B882C97" w14:textId="1BCEF2DE" w:rsidR="00B56BF9" w:rsidRPr="00B56BF9" w:rsidRDefault="00B56BF9" w:rsidP="001C0900">
            <w:pPr>
              <w:suppressAutoHyphens/>
              <w:spacing w:after="0" w:line="240" w:lineRule="auto"/>
              <w:jc w:val="both"/>
              <w:rPr>
                <w:rFonts w:ascii="Times New Roman" w:hAnsi="Times New Roman"/>
                <w:i/>
              </w:rPr>
            </w:pPr>
          </w:p>
        </w:tc>
        <w:tc>
          <w:tcPr>
            <w:tcW w:w="531" w:type="pct"/>
          </w:tcPr>
          <w:p w14:paraId="6451C262" w14:textId="77777777" w:rsidR="00B56BF9" w:rsidRPr="00B56BF9" w:rsidRDefault="00B56BF9" w:rsidP="003F0A0E">
            <w:pPr>
              <w:spacing w:after="0" w:line="240" w:lineRule="auto"/>
              <w:rPr>
                <w:rFonts w:ascii="Times New Roman" w:hAnsi="Times New Roman"/>
                <w:bCs/>
              </w:rPr>
            </w:pPr>
          </w:p>
        </w:tc>
        <w:tc>
          <w:tcPr>
            <w:tcW w:w="692" w:type="pct"/>
          </w:tcPr>
          <w:p w14:paraId="62237FE9" w14:textId="617BC56D"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4.3</w:t>
            </w:r>
          </w:p>
          <w:p w14:paraId="16F6C8ED" w14:textId="32F08495" w:rsidR="00B56BF9" w:rsidRPr="00B56BF9" w:rsidRDefault="00B56BF9" w:rsidP="003F0A0E">
            <w:pPr>
              <w:spacing w:after="0" w:line="240" w:lineRule="auto"/>
              <w:rPr>
                <w:rFonts w:ascii="Times New Roman" w:hAnsi="Times New Roman"/>
                <w:bCs/>
              </w:rPr>
            </w:pPr>
          </w:p>
        </w:tc>
      </w:tr>
      <w:tr w:rsidR="00B56BF9" w:rsidRPr="00B56BF9" w14:paraId="1ED9E37D" w14:textId="77777777" w:rsidTr="00B56BF9">
        <w:trPr>
          <w:trHeight w:val="20"/>
        </w:trPr>
        <w:tc>
          <w:tcPr>
            <w:tcW w:w="871" w:type="pct"/>
            <w:vMerge w:val="restart"/>
          </w:tcPr>
          <w:p w14:paraId="30F0D772"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1.6. Производственный процесс</w:t>
            </w:r>
          </w:p>
        </w:tc>
        <w:tc>
          <w:tcPr>
            <w:tcW w:w="2267" w:type="pct"/>
            <w:gridSpan w:val="2"/>
          </w:tcPr>
          <w:p w14:paraId="2285ECF5"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06E043DB" w14:textId="6D47FA66" w:rsidR="00B56BF9" w:rsidRPr="00B56BF9" w:rsidRDefault="00B56BF9" w:rsidP="001C0900">
            <w:pPr>
              <w:suppressAutoHyphens/>
              <w:spacing w:after="0" w:line="240" w:lineRule="auto"/>
              <w:rPr>
                <w:rFonts w:ascii="Times New Roman" w:hAnsi="Times New Roman"/>
                <w:i/>
              </w:rPr>
            </w:pPr>
          </w:p>
        </w:tc>
        <w:tc>
          <w:tcPr>
            <w:tcW w:w="531" w:type="pct"/>
          </w:tcPr>
          <w:p w14:paraId="6BCE15F7" w14:textId="77777777" w:rsidR="00B56BF9" w:rsidRPr="00B56BF9" w:rsidRDefault="00B56BF9" w:rsidP="001C0900">
            <w:pPr>
              <w:spacing w:after="0" w:line="240" w:lineRule="auto"/>
              <w:rPr>
                <w:rFonts w:ascii="Times New Roman" w:hAnsi="Times New Roman"/>
                <w:bCs/>
              </w:rPr>
            </w:pPr>
          </w:p>
        </w:tc>
        <w:tc>
          <w:tcPr>
            <w:tcW w:w="692" w:type="pct"/>
          </w:tcPr>
          <w:p w14:paraId="6497DBA8" w14:textId="2F9B1700" w:rsidR="00B56BF9" w:rsidRPr="00B56BF9" w:rsidRDefault="00B56BF9" w:rsidP="001C0900">
            <w:pPr>
              <w:spacing w:after="0" w:line="240" w:lineRule="auto"/>
              <w:rPr>
                <w:rFonts w:ascii="Times New Roman" w:hAnsi="Times New Roman"/>
                <w:bCs/>
              </w:rPr>
            </w:pPr>
          </w:p>
        </w:tc>
      </w:tr>
      <w:tr w:rsidR="00B56BF9" w:rsidRPr="00B56BF9" w14:paraId="347005EC" w14:textId="77777777" w:rsidTr="00B56BF9">
        <w:trPr>
          <w:trHeight w:val="20"/>
        </w:trPr>
        <w:tc>
          <w:tcPr>
            <w:tcW w:w="871" w:type="pct"/>
            <w:vMerge/>
          </w:tcPr>
          <w:p w14:paraId="27F8FEC4"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6525C34"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Производственный процесс. Виды производственных процессов. Организация производственных процессов в пространстве и во времени</w:t>
            </w:r>
          </w:p>
        </w:tc>
        <w:tc>
          <w:tcPr>
            <w:tcW w:w="639" w:type="pct"/>
          </w:tcPr>
          <w:p w14:paraId="70A7F6CD" w14:textId="7D5E0D64" w:rsidR="00B56BF9" w:rsidRPr="00B56BF9" w:rsidRDefault="00B56BF9" w:rsidP="001C0900">
            <w:pPr>
              <w:suppressAutoHyphens/>
              <w:spacing w:after="0" w:line="240" w:lineRule="auto"/>
              <w:jc w:val="both"/>
              <w:rPr>
                <w:rFonts w:ascii="Times New Roman" w:hAnsi="Times New Roman"/>
                <w:i/>
              </w:rPr>
            </w:pPr>
          </w:p>
        </w:tc>
        <w:tc>
          <w:tcPr>
            <w:tcW w:w="531" w:type="pct"/>
          </w:tcPr>
          <w:p w14:paraId="5DD559E1" w14:textId="77777777" w:rsidR="00B56BF9" w:rsidRPr="00B56BF9" w:rsidRDefault="00B56BF9" w:rsidP="001C0900">
            <w:pPr>
              <w:spacing w:after="0" w:line="240" w:lineRule="auto"/>
              <w:rPr>
                <w:rFonts w:ascii="Times New Roman" w:hAnsi="Times New Roman"/>
                <w:bCs/>
              </w:rPr>
            </w:pPr>
          </w:p>
        </w:tc>
        <w:tc>
          <w:tcPr>
            <w:tcW w:w="692" w:type="pct"/>
          </w:tcPr>
          <w:p w14:paraId="76B41459" w14:textId="5C2DA30F" w:rsidR="00B56BF9" w:rsidRPr="00B56BF9" w:rsidRDefault="00B56BF9" w:rsidP="001C0900">
            <w:pPr>
              <w:spacing w:after="0" w:line="240" w:lineRule="auto"/>
              <w:rPr>
                <w:rFonts w:ascii="Times New Roman" w:hAnsi="Times New Roman"/>
                <w:bCs/>
              </w:rPr>
            </w:pPr>
            <w:r w:rsidRPr="00B56BF9">
              <w:rPr>
                <w:rFonts w:ascii="Times New Roman" w:hAnsi="Times New Roman"/>
                <w:bCs/>
              </w:rPr>
              <w:t>ПК 4.2</w:t>
            </w:r>
          </w:p>
          <w:p w14:paraId="757DA087" w14:textId="38FC1AE9" w:rsidR="00B56BF9" w:rsidRPr="00B56BF9" w:rsidRDefault="00B56BF9" w:rsidP="001C0900">
            <w:pPr>
              <w:spacing w:after="0" w:line="240" w:lineRule="auto"/>
              <w:rPr>
                <w:rFonts w:ascii="Times New Roman" w:hAnsi="Times New Roman"/>
                <w:bCs/>
              </w:rPr>
            </w:pPr>
            <w:r w:rsidRPr="00B56BF9">
              <w:rPr>
                <w:rFonts w:ascii="Times New Roman" w:hAnsi="Times New Roman"/>
                <w:bCs/>
              </w:rPr>
              <w:t>ОК 01</w:t>
            </w:r>
          </w:p>
          <w:p w14:paraId="6F84412B" w14:textId="3AA11D75" w:rsidR="00B56BF9" w:rsidRPr="00B56BF9" w:rsidRDefault="00B56BF9" w:rsidP="006E1BF5">
            <w:pPr>
              <w:spacing w:after="0" w:line="240" w:lineRule="auto"/>
              <w:rPr>
                <w:rFonts w:ascii="Times New Roman" w:hAnsi="Times New Roman"/>
                <w:highlight w:val="yellow"/>
              </w:rPr>
            </w:pPr>
          </w:p>
        </w:tc>
      </w:tr>
      <w:tr w:rsidR="00B56BF9" w:rsidRPr="00B56BF9" w14:paraId="7B7F703A" w14:textId="77777777" w:rsidTr="00B56BF9">
        <w:trPr>
          <w:trHeight w:val="20"/>
        </w:trPr>
        <w:tc>
          <w:tcPr>
            <w:tcW w:w="871" w:type="pct"/>
            <w:vMerge/>
          </w:tcPr>
          <w:p w14:paraId="48A00C78"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F0B3A5A"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2CCA519C" w14:textId="77777777" w:rsidR="00B56BF9" w:rsidRPr="00B56BF9" w:rsidRDefault="00B56BF9" w:rsidP="001C0900">
            <w:pPr>
              <w:suppressAutoHyphens/>
              <w:spacing w:after="0" w:line="240" w:lineRule="auto"/>
              <w:rPr>
                <w:rFonts w:ascii="Times New Roman" w:hAnsi="Times New Roman"/>
                <w:b/>
              </w:rPr>
            </w:pPr>
          </w:p>
        </w:tc>
        <w:tc>
          <w:tcPr>
            <w:tcW w:w="531" w:type="pct"/>
          </w:tcPr>
          <w:p w14:paraId="7B022AFA" w14:textId="77777777" w:rsidR="00B56BF9" w:rsidRPr="00B56BF9" w:rsidRDefault="00B56BF9" w:rsidP="001C0900">
            <w:pPr>
              <w:spacing w:after="0" w:line="240" w:lineRule="auto"/>
              <w:rPr>
                <w:rFonts w:ascii="Times New Roman" w:hAnsi="Times New Roman"/>
                <w:bCs/>
              </w:rPr>
            </w:pPr>
          </w:p>
        </w:tc>
        <w:tc>
          <w:tcPr>
            <w:tcW w:w="692" w:type="pct"/>
          </w:tcPr>
          <w:p w14:paraId="68A98903" w14:textId="5CE5E800" w:rsidR="00B56BF9" w:rsidRPr="00B56BF9" w:rsidRDefault="00B56BF9" w:rsidP="001C0900">
            <w:pPr>
              <w:spacing w:after="0" w:line="240" w:lineRule="auto"/>
              <w:rPr>
                <w:rFonts w:ascii="Times New Roman" w:hAnsi="Times New Roman"/>
                <w:bCs/>
              </w:rPr>
            </w:pPr>
          </w:p>
        </w:tc>
      </w:tr>
      <w:tr w:rsidR="00B56BF9" w:rsidRPr="00B56BF9" w14:paraId="4A8E2577" w14:textId="77777777" w:rsidTr="00B56BF9">
        <w:trPr>
          <w:trHeight w:val="20"/>
        </w:trPr>
        <w:tc>
          <w:tcPr>
            <w:tcW w:w="871" w:type="pct"/>
            <w:vMerge/>
          </w:tcPr>
          <w:p w14:paraId="630156A2"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5655E8A" w14:textId="77777777" w:rsidR="00B56BF9" w:rsidRPr="00B56BF9" w:rsidRDefault="00B56BF9" w:rsidP="001C0900">
            <w:pPr>
              <w:suppressAutoHyphens/>
              <w:spacing w:after="0" w:line="240" w:lineRule="auto"/>
              <w:rPr>
                <w:rFonts w:ascii="Times New Roman" w:hAnsi="Times New Roman"/>
              </w:rPr>
            </w:pPr>
          </w:p>
        </w:tc>
        <w:tc>
          <w:tcPr>
            <w:tcW w:w="639" w:type="pct"/>
            <w:vAlign w:val="center"/>
          </w:tcPr>
          <w:p w14:paraId="5CE8BE3B" w14:textId="77777777" w:rsidR="00B56BF9" w:rsidRPr="00B56BF9" w:rsidRDefault="00B56BF9" w:rsidP="001C0900">
            <w:pPr>
              <w:suppressAutoHyphens/>
              <w:spacing w:after="0" w:line="240" w:lineRule="auto"/>
              <w:jc w:val="both"/>
              <w:rPr>
                <w:rFonts w:ascii="Times New Roman" w:hAnsi="Times New Roman"/>
                <w:i/>
              </w:rPr>
            </w:pPr>
          </w:p>
        </w:tc>
        <w:tc>
          <w:tcPr>
            <w:tcW w:w="531" w:type="pct"/>
          </w:tcPr>
          <w:p w14:paraId="7D745057" w14:textId="77777777" w:rsidR="00B56BF9" w:rsidRPr="00B56BF9" w:rsidRDefault="00B56BF9" w:rsidP="001C0900">
            <w:pPr>
              <w:spacing w:after="0" w:line="240" w:lineRule="auto"/>
              <w:rPr>
                <w:rFonts w:ascii="Times New Roman" w:hAnsi="Times New Roman"/>
                <w:bCs/>
              </w:rPr>
            </w:pPr>
          </w:p>
        </w:tc>
        <w:tc>
          <w:tcPr>
            <w:tcW w:w="692" w:type="pct"/>
          </w:tcPr>
          <w:p w14:paraId="67D6BF10" w14:textId="1D37B701" w:rsidR="00B56BF9" w:rsidRPr="00B56BF9" w:rsidRDefault="00B56BF9" w:rsidP="001C0900">
            <w:pPr>
              <w:spacing w:after="0" w:line="240" w:lineRule="auto"/>
              <w:rPr>
                <w:rFonts w:ascii="Times New Roman" w:hAnsi="Times New Roman"/>
                <w:bCs/>
              </w:rPr>
            </w:pPr>
          </w:p>
        </w:tc>
      </w:tr>
      <w:tr w:rsidR="00B56BF9" w:rsidRPr="00B56BF9" w14:paraId="7DCD524A" w14:textId="77777777" w:rsidTr="00B56BF9">
        <w:trPr>
          <w:trHeight w:val="20"/>
        </w:trPr>
        <w:tc>
          <w:tcPr>
            <w:tcW w:w="871" w:type="pct"/>
            <w:vMerge w:val="restart"/>
          </w:tcPr>
          <w:p w14:paraId="4A40150E"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1.7. Типы и методы организации производства</w:t>
            </w:r>
          </w:p>
        </w:tc>
        <w:tc>
          <w:tcPr>
            <w:tcW w:w="2267" w:type="pct"/>
            <w:gridSpan w:val="2"/>
          </w:tcPr>
          <w:p w14:paraId="17749739"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6EDA3714" w14:textId="1C34BCBA" w:rsidR="00B56BF9" w:rsidRPr="00B56BF9" w:rsidRDefault="00B56BF9" w:rsidP="001C0900">
            <w:pPr>
              <w:suppressAutoHyphens/>
              <w:spacing w:after="0" w:line="240" w:lineRule="auto"/>
              <w:rPr>
                <w:rFonts w:ascii="Times New Roman" w:hAnsi="Times New Roman"/>
                <w:i/>
              </w:rPr>
            </w:pPr>
          </w:p>
        </w:tc>
        <w:tc>
          <w:tcPr>
            <w:tcW w:w="531" w:type="pct"/>
          </w:tcPr>
          <w:p w14:paraId="5FB61364" w14:textId="77777777" w:rsidR="00B56BF9" w:rsidRPr="00B56BF9" w:rsidRDefault="00B56BF9" w:rsidP="001C0900">
            <w:pPr>
              <w:spacing w:after="0" w:line="240" w:lineRule="auto"/>
              <w:rPr>
                <w:rFonts w:ascii="Times New Roman" w:hAnsi="Times New Roman"/>
                <w:bCs/>
              </w:rPr>
            </w:pPr>
          </w:p>
        </w:tc>
        <w:tc>
          <w:tcPr>
            <w:tcW w:w="692" w:type="pct"/>
          </w:tcPr>
          <w:p w14:paraId="447FDE25" w14:textId="723B1589" w:rsidR="00B56BF9" w:rsidRPr="00B56BF9" w:rsidRDefault="00B56BF9" w:rsidP="001C0900">
            <w:pPr>
              <w:spacing w:after="0" w:line="240" w:lineRule="auto"/>
              <w:rPr>
                <w:rFonts w:ascii="Times New Roman" w:hAnsi="Times New Roman"/>
                <w:bCs/>
              </w:rPr>
            </w:pPr>
          </w:p>
        </w:tc>
      </w:tr>
      <w:tr w:rsidR="00B56BF9" w:rsidRPr="00B56BF9" w14:paraId="348020C7" w14:textId="77777777" w:rsidTr="00B56BF9">
        <w:trPr>
          <w:trHeight w:val="20"/>
        </w:trPr>
        <w:tc>
          <w:tcPr>
            <w:tcW w:w="871" w:type="pct"/>
            <w:vMerge/>
          </w:tcPr>
          <w:p w14:paraId="48DADD3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F646178"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Типы производства. Единичное, серийное (мелко-, средне-, крупносерийное), массовое производство. Методы организации производства. Поточно-операционный метод, бригадно-операционный метод, единичный метод</w:t>
            </w:r>
          </w:p>
        </w:tc>
        <w:tc>
          <w:tcPr>
            <w:tcW w:w="639" w:type="pct"/>
          </w:tcPr>
          <w:p w14:paraId="18FBE2B5" w14:textId="2E38E7BD" w:rsidR="00B56BF9" w:rsidRPr="00B56BF9" w:rsidRDefault="00B56BF9" w:rsidP="001C0900">
            <w:pPr>
              <w:suppressAutoHyphens/>
              <w:spacing w:after="0" w:line="240" w:lineRule="auto"/>
              <w:jc w:val="both"/>
              <w:rPr>
                <w:rFonts w:ascii="Times New Roman" w:hAnsi="Times New Roman"/>
                <w:i/>
              </w:rPr>
            </w:pPr>
          </w:p>
        </w:tc>
        <w:tc>
          <w:tcPr>
            <w:tcW w:w="531" w:type="pct"/>
          </w:tcPr>
          <w:p w14:paraId="57AD4CBC" w14:textId="77777777" w:rsidR="00B56BF9" w:rsidRPr="00B56BF9" w:rsidRDefault="00B56BF9" w:rsidP="003F0A0E">
            <w:pPr>
              <w:spacing w:after="0" w:line="240" w:lineRule="auto"/>
              <w:rPr>
                <w:rFonts w:ascii="Times New Roman" w:hAnsi="Times New Roman"/>
                <w:bCs/>
              </w:rPr>
            </w:pPr>
          </w:p>
        </w:tc>
        <w:tc>
          <w:tcPr>
            <w:tcW w:w="692" w:type="pct"/>
          </w:tcPr>
          <w:p w14:paraId="1234F061" w14:textId="6712CF73"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4.2</w:t>
            </w:r>
          </w:p>
          <w:p w14:paraId="13F67CAD" w14:textId="1647B8C1" w:rsidR="00B56BF9" w:rsidRPr="00B56BF9" w:rsidRDefault="00B56BF9" w:rsidP="003F0A0E">
            <w:pPr>
              <w:spacing w:after="0" w:line="240" w:lineRule="auto"/>
              <w:rPr>
                <w:rFonts w:ascii="Times New Roman" w:hAnsi="Times New Roman"/>
                <w:bCs/>
              </w:rPr>
            </w:pPr>
            <w:r w:rsidRPr="00B56BF9">
              <w:rPr>
                <w:rFonts w:ascii="Times New Roman" w:hAnsi="Times New Roman"/>
                <w:bCs/>
              </w:rPr>
              <w:t>ОК 01</w:t>
            </w:r>
          </w:p>
          <w:p w14:paraId="7219BE9A" w14:textId="6284B0B0" w:rsidR="00B56BF9" w:rsidRPr="00B56BF9" w:rsidRDefault="00B56BF9" w:rsidP="003F0A0E">
            <w:pPr>
              <w:spacing w:after="0" w:line="240" w:lineRule="auto"/>
              <w:rPr>
                <w:rFonts w:ascii="Times New Roman" w:hAnsi="Times New Roman"/>
                <w:highlight w:val="yellow"/>
              </w:rPr>
            </w:pPr>
          </w:p>
        </w:tc>
      </w:tr>
      <w:tr w:rsidR="00B56BF9" w:rsidRPr="00B56BF9" w14:paraId="23F3F74F" w14:textId="77777777" w:rsidTr="00B56BF9">
        <w:trPr>
          <w:trHeight w:val="20"/>
        </w:trPr>
        <w:tc>
          <w:tcPr>
            <w:tcW w:w="871" w:type="pct"/>
            <w:vMerge/>
          </w:tcPr>
          <w:p w14:paraId="32764444"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E25B399"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0767FF0E" w14:textId="77777777" w:rsidR="00B56BF9" w:rsidRPr="00B56BF9" w:rsidRDefault="00B56BF9" w:rsidP="001C0900">
            <w:pPr>
              <w:suppressAutoHyphens/>
              <w:spacing w:after="0" w:line="240" w:lineRule="auto"/>
              <w:rPr>
                <w:rFonts w:ascii="Times New Roman" w:hAnsi="Times New Roman"/>
                <w:b/>
              </w:rPr>
            </w:pPr>
          </w:p>
        </w:tc>
        <w:tc>
          <w:tcPr>
            <w:tcW w:w="531" w:type="pct"/>
          </w:tcPr>
          <w:p w14:paraId="1081F6EB"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3BB062F9" w14:textId="2E65BFF5" w:rsidR="00B56BF9" w:rsidRPr="00B56BF9" w:rsidRDefault="00B56BF9" w:rsidP="001C0900">
            <w:pPr>
              <w:spacing w:after="0" w:line="240" w:lineRule="auto"/>
              <w:rPr>
                <w:rFonts w:ascii="Times New Roman" w:hAnsi="Times New Roman"/>
                <w:bCs/>
                <w:highlight w:val="yellow"/>
              </w:rPr>
            </w:pPr>
          </w:p>
        </w:tc>
      </w:tr>
      <w:tr w:rsidR="00B56BF9" w:rsidRPr="00B56BF9" w14:paraId="5AA1EE52" w14:textId="77777777" w:rsidTr="00B56BF9">
        <w:trPr>
          <w:trHeight w:val="20"/>
        </w:trPr>
        <w:tc>
          <w:tcPr>
            <w:tcW w:w="871" w:type="pct"/>
            <w:vMerge/>
          </w:tcPr>
          <w:p w14:paraId="6163476C"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8B7DD24" w14:textId="77777777" w:rsidR="00B56BF9" w:rsidRPr="00B56BF9" w:rsidRDefault="00B56BF9" w:rsidP="001C0900">
            <w:pPr>
              <w:suppressAutoHyphens/>
              <w:spacing w:after="0" w:line="240" w:lineRule="auto"/>
              <w:rPr>
                <w:rFonts w:ascii="Times New Roman" w:hAnsi="Times New Roman"/>
              </w:rPr>
            </w:pPr>
          </w:p>
        </w:tc>
        <w:tc>
          <w:tcPr>
            <w:tcW w:w="639" w:type="pct"/>
            <w:vAlign w:val="center"/>
          </w:tcPr>
          <w:p w14:paraId="00AB7EEE" w14:textId="77777777" w:rsidR="00B56BF9" w:rsidRPr="00B56BF9" w:rsidRDefault="00B56BF9" w:rsidP="001C0900">
            <w:pPr>
              <w:suppressAutoHyphens/>
              <w:spacing w:after="0" w:line="240" w:lineRule="auto"/>
              <w:jc w:val="both"/>
              <w:rPr>
                <w:rFonts w:ascii="Times New Roman" w:hAnsi="Times New Roman"/>
                <w:i/>
              </w:rPr>
            </w:pPr>
          </w:p>
        </w:tc>
        <w:tc>
          <w:tcPr>
            <w:tcW w:w="531" w:type="pct"/>
          </w:tcPr>
          <w:p w14:paraId="0C526EFD"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4E312390" w14:textId="64EA51D6" w:rsidR="00B56BF9" w:rsidRPr="00B56BF9" w:rsidRDefault="00B56BF9" w:rsidP="001C0900">
            <w:pPr>
              <w:spacing w:after="0" w:line="240" w:lineRule="auto"/>
              <w:rPr>
                <w:rFonts w:ascii="Times New Roman" w:hAnsi="Times New Roman"/>
                <w:bCs/>
                <w:highlight w:val="yellow"/>
              </w:rPr>
            </w:pPr>
          </w:p>
        </w:tc>
      </w:tr>
      <w:tr w:rsidR="00B56BF9" w:rsidRPr="00B56BF9" w14:paraId="11D80CCA" w14:textId="77777777" w:rsidTr="00B56BF9">
        <w:trPr>
          <w:trHeight w:val="20"/>
        </w:trPr>
        <w:tc>
          <w:tcPr>
            <w:tcW w:w="871" w:type="pct"/>
            <w:vMerge w:val="restart"/>
          </w:tcPr>
          <w:p w14:paraId="1140AA7D"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1.8. Производственный цикл</w:t>
            </w:r>
          </w:p>
        </w:tc>
        <w:tc>
          <w:tcPr>
            <w:tcW w:w="2267" w:type="pct"/>
            <w:gridSpan w:val="2"/>
          </w:tcPr>
          <w:p w14:paraId="78D94A0F"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42FB1AAF" w14:textId="581F1207" w:rsidR="00B56BF9" w:rsidRPr="00B56BF9" w:rsidRDefault="00B56BF9" w:rsidP="001C0900">
            <w:pPr>
              <w:suppressAutoHyphens/>
              <w:spacing w:after="0" w:line="240" w:lineRule="auto"/>
              <w:rPr>
                <w:rFonts w:ascii="Times New Roman" w:hAnsi="Times New Roman"/>
                <w:i/>
              </w:rPr>
            </w:pPr>
          </w:p>
        </w:tc>
        <w:tc>
          <w:tcPr>
            <w:tcW w:w="531" w:type="pct"/>
          </w:tcPr>
          <w:p w14:paraId="1A4AC82C"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363B8185" w14:textId="51789722" w:rsidR="00B56BF9" w:rsidRPr="00B56BF9" w:rsidRDefault="00B56BF9" w:rsidP="001C0900">
            <w:pPr>
              <w:spacing w:after="0" w:line="240" w:lineRule="auto"/>
              <w:rPr>
                <w:rFonts w:ascii="Times New Roman" w:hAnsi="Times New Roman"/>
                <w:bCs/>
                <w:highlight w:val="yellow"/>
              </w:rPr>
            </w:pPr>
          </w:p>
        </w:tc>
      </w:tr>
      <w:tr w:rsidR="00B56BF9" w:rsidRPr="00B56BF9" w14:paraId="7E7CBAEB" w14:textId="77777777" w:rsidTr="00B56BF9">
        <w:trPr>
          <w:trHeight w:val="20"/>
        </w:trPr>
        <w:tc>
          <w:tcPr>
            <w:tcW w:w="871" w:type="pct"/>
            <w:vMerge/>
          </w:tcPr>
          <w:p w14:paraId="286F5C21"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32E210C"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Производственный цикл. Длительность производственного цикла. Виды движения предметов труда: последовательный, параллельный, смешанный</w:t>
            </w:r>
          </w:p>
        </w:tc>
        <w:tc>
          <w:tcPr>
            <w:tcW w:w="639" w:type="pct"/>
          </w:tcPr>
          <w:p w14:paraId="2BB6B901" w14:textId="3B03849D" w:rsidR="00B56BF9" w:rsidRPr="00B56BF9" w:rsidRDefault="00B56BF9" w:rsidP="001C0900">
            <w:pPr>
              <w:suppressAutoHyphens/>
              <w:spacing w:after="0" w:line="240" w:lineRule="auto"/>
              <w:jc w:val="both"/>
              <w:rPr>
                <w:rFonts w:ascii="Times New Roman" w:hAnsi="Times New Roman"/>
                <w:i/>
              </w:rPr>
            </w:pPr>
          </w:p>
        </w:tc>
        <w:tc>
          <w:tcPr>
            <w:tcW w:w="531" w:type="pct"/>
          </w:tcPr>
          <w:p w14:paraId="642E1EAC" w14:textId="77777777" w:rsidR="00B56BF9" w:rsidRPr="00B56BF9" w:rsidRDefault="00B56BF9" w:rsidP="003F0A0E">
            <w:pPr>
              <w:spacing w:after="0" w:line="240" w:lineRule="auto"/>
              <w:rPr>
                <w:rFonts w:ascii="Times New Roman" w:hAnsi="Times New Roman"/>
                <w:bCs/>
              </w:rPr>
            </w:pPr>
          </w:p>
        </w:tc>
        <w:tc>
          <w:tcPr>
            <w:tcW w:w="692" w:type="pct"/>
          </w:tcPr>
          <w:p w14:paraId="1BE42791" w14:textId="41EE0B23"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4.2</w:t>
            </w:r>
          </w:p>
          <w:p w14:paraId="1ACEB51A" w14:textId="6B2F66C4" w:rsidR="00B56BF9" w:rsidRPr="00B56BF9" w:rsidRDefault="00B56BF9" w:rsidP="003F0A0E">
            <w:pPr>
              <w:spacing w:after="0" w:line="240" w:lineRule="auto"/>
              <w:rPr>
                <w:rFonts w:ascii="Times New Roman" w:hAnsi="Times New Roman"/>
                <w:bCs/>
              </w:rPr>
            </w:pPr>
            <w:r w:rsidRPr="00B56BF9">
              <w:rPr>
                <w:rFonts w:ascii="Times New Roman" w:hAnsi="Times New Roman"/>
                <w:bCs/>
              </w:rPr>
              <w:t>ОК 01</w:t>
            </w:r>
          </w:p>
          <w:p w14:paraId="07066E9B" w14:textId="14864D44" w:rsidR="00B56BF9" w:rsidRPr="00B56BF9" w:rsidRDefault="00B56BF9" w:rsidP="003F0A0E">
            <w:pPr>
              <w:spacing w:after="0" w:line="240" w:lineRule="auto"/>
              <w:rPr>
                <w:rFonts w:ascii="Times New Roman" w:hAnsi="Times New Roman"/>
                <w:highlight w:val="yellow"/>
              </w:rPr>
            </w:pPr>
          </w:p>
        </w:tc>
      </w:tr>
      <w:tr w:rsidR="00B56BF9" w:rsidRPr="00B56BF9" w14:paraId="2B2DD465" w14:textId="77777777" w:rsidTr="00B56BF9">
        <w:trPr>
          <w:trHeight w:val="20"/>
        </w:trPr>
        <w:tc>
          <w:tcPr>
            <w:tcW w:w="871" w:type="pct"/>
            <w:vMerge/>
          </w:tcPr>
          <w:p w14:paraId="121BD08B"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01C320C"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64B8D01F" w14:textId="11034E5C" w:rsidR="00B56BF9" w:rsidRPr="00B56BF9" w:rsidRDefault="00B56BF9" w:rsidP="001C0900">
            <w:pPr>
              <w:suppressAutoHyphens/>
              <w:spacing w:after="0" w:line="240" w:lineRule="auto"/>
              <w:rPr>
                <w:rFonts w:ascii="Times New Roman" w:hAnsi="Times New Roman"/>
                <w:b/>
              </w:rPr>
            </w:pPr>
          </w:p>
        </w:tc>
        <w:tc>
          <w:tcPr>
            <w:tcW w:w="531" w:type="pct"/>
          </w:tcPr>
          <w:p w14:paraId="4A7C2CFB"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21152655" w14:textId="585B87F8" w:rsidR="00B56BF9" w:rsidRPr="00B56BF9" w:rsidRDefault="00B56BF9" w:rsidP="001C0900">
            <w:pPr>
              <w:spacing w:after="0" w:line="240" w:lineRule="auto"/>
              <w:rPr>
                <w:rFonts w:ascii="Times New Roman" w:hAnsi="Times New Roman"/>
                <w:bCs/>
                <w:highlight w:val="yellow"/>
              </w:rPr>
            </w:pPr>
          </w:p>
        </w:tc>
      </w:tr>
      <w:tr w:rsidR="00B56BF9" w:rsidRPr="00B56BF9" w14:paraId="20D2AC09" w14:textId="77777777" w:rsidTr="00B56BF9">
        <w:trPr>
          <w:trHeight w:val="20"/>
        </w:trPr>
        <w:tc>
          <w:tcPr>
            <w:tcW w:w="871" w:type="pct"/>
            <w:vMerge/>
          </w:tcPr>
          <w:p w14:paraId="1839F5F8"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29DE551"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rPr>
              <w:t>Практическое занятие 4 «Расчет длительности производственного цикла при всех видах движения предметов труда»</w:t>
            </w:r>
          </w:p>
        </w:tc>
        <w:tc>
          <w:tcPr>
            <w:tcW w:w="639" w:type="pct"/>
            <w:vAlign w:val="center"/>
          </w:tcPr>
          <w:p w14:paraId="7E730D11" w14:textId="46E1D24C" w:rsidR="00B56BF9" w:rsidRPr="00B56BF9" w:rsidRDefault="00B56BF9" w:rsidP="001C0900">
            <w:pPr>
              <w:suppressAutoHyphens/>
              <w:spacing w:after="0" w:line="240" w:lineRule="auto"/>
              <w:jc w:val="both"/>
              <w:rPr>
                <w:rFonts w:ascii="Times New Roman" w:hAnsi="Times New Roman"/>
                <w:i/>
              </w:rPr>
            </w:pPr>
          </w:p>
        </w:tc>
        <w:tc>
          <w:tcPr>
            <w:tcW w:w="531" w:type="pct"/>
          </w:tcPr>
          <w:p w14:paraId="73DF97AE" w14:textId="77777777" w:rsidR="00B56BF9" w:rsidRPr="00B56BF9" w:rsidRDefault="00B56BF9" w:rsidP="003F0A0E">
            <w:pPr>
              <w:spacing w:after="0" w:line="240" w:lineRule="auto"/>
              <w:rPr>
                <w:rFonts w:ascii="Times New Roman" w:hAnsi="Times New Roman"/>
                <w:bCs/>
              </w:rPr>
            </w:pPr>
          </w:p>
        </w:tc>
        <w:tc>
          <w:tcPr>
            <w:tcW w:w="692" w:type="pct"/>
          </w:tcPr>
          <w:p w14:paraId="1EC951AC" w14:textId="18D664A4"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4.2</w:t>
            </w:r>
          </w:p>
          <w:p w14:paraId="2C4EEDB5" w14:textId="0EC4882E" w:rsidR="00B56BF9" w:rsidRPr="00B56BF9" w:rsidRDefault="00B56BF9" w:rsidP="003F0A0E">
            <w:pPr>
              <w:spacing w:after="0" w:line="240" w:lineRule="auto"/>
              <w:rPr>
                <w:rFonts w:ascii="Times New Roman" w:hAnsi="Times New Roman"/>
                <w:bCs/>
              </w:rPr>
            </w:pPr>
            <w:r w:rsidRPr="00B56BF9">
              <w:rPr>
                <w:rFonts w:ascii="Times New Roman" w:hAnsi="Times New Roman"/>
                <w:bCs/>
              </w:rPr>
              <w:t>ОК 01</w:t>
            </w:r>
          </w:p>
          <w:p w14:paraId="6B01F166" w14:textId="24A90B94" w:rsidR="00B56BF9" w:rsidRPr="00B56BF9" w:rsidRDefault="00B56BF9" w:rsidP="003F0A0E">
            <w:pPr>
              <w:spacing w:after="0" w:line="240" w:lineRule="auto"/>
              <w:rPr>
                <w:rFonts w:ascii="Times New Roman" w:hAnsi="Times New Roman"/>
                <w:highlight w:val="yellow"/>
              </w:rPr>
            </w:pPr>
          </w:p>
        </w:tc>
      </w:tr>
      <w:tr w:rsidR="00B56BF9" w:rsidRPr="00B56BF9" w14:paraId="5DB33F5B" w14:textId="77777777" w:rsidTr="00B56BF9">
        <w:trPr>
          <w:trHeight w:val="20"/>
        </w:trPr>
        <w:tc>
          <w:tcPr>
            <w:tcW w:w="871" w:type="pct"/>
            <w:vMerge w:val="restart"/>
          </w:tcPr>
          <w:p w14:paraId="4D1EA1D9"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1.9. Формы организации производства</w:t>
            </w:r>
          </w:p>
        </w:tc>
        <w:tc>
          <w:tcPr>
            <w:tcW w:w="2267" w:type="pct"/>
            <w:gridSpan w:val="2"/>
          </w:tcPr>
          <w:p w14:paraId="2B33CDBC"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7D687F35" w14:textId="604D9442" w:rsidR="00B56BF9" w:rsidRPr="00B56BF9" w:rsidRDefault="00B56BF9" w:rsidP="001C0900">
            <w:pPr>
              <w:suppressAutoHyphens/>
              <w:spacing w:after="0" w:line="240" w:lineRule="auto"/>
              <w:rPr>
                <w:rFonts w:ascii="Times New Roman" w:hAnsi="Times New Roman"/>
                <w:i/>
              </w:rPr>
            </w:pPr>
          </w:p>
        </w:tc>
        <w:tc>
          <w:tcPr>
            <w:tcW w:w="531" w:type="pct"/>
          </w:tcPr>
          <w:p w14:paraId="78F003DC"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2CE51342" w14:textId="63CADF93" w:rsidR="00B56BF9" w:rsidRPr="00B56BF9" w:rsidRDefault="00B56BF9" w:rsidP="001C0900">
            <w:pPr>
              <w:spacing w:after="0" w:line="240" w:lineRule="auto"/>
              <w:rPr>
                <w:rFonts w:ascii="Times New Roman" w:hAnsi="Times New Roman"/>
                <w:bCs/>
                <w:highlight w:val="yellow"/>
              </w:rPr>
            </w:pPr>
          </w:p>
        </w:tc>
      </w:tr>
      <w:tr w:rsidR="00B56BF9" w:rsidRPr="00B56BF9" w14:paraId="1F8D88AA" w14:textId="77777777" w:rsidTr="00B56BF9">
        <w:trPr>
          <w:trHeight w:val="20"/>
        </w:trPr>
        <w:tc>
          <w:tcPr>
            <w:tcW w:w="871" w:type="pct"/>
            <w:vMerge/>
          </w:tcPr>
          <w:p w14:paraId="409270AF"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CF9AF42"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Формы организации производства. Концентрация, специализация, кооперирование, комбинирование</w:t>
            </w:r>
          </w:p>
        </w:tc>
        <w:tc>
          <w:tcPr>
            <w:tcW w:w="639" w:type="pct"/>
          </w:tcPr>
          <w:p w14:paraId="21C54DF8" w14:textId="1B3DA256" w:rsidR="00B56BF9" w:rsidRPr="00B56BF9" w:rsidRDefault="00B56BF9" w:rsidP="001C0900">
            <w:pPr>
              <w:suppressAutoHyphens/>
              <w:spacing w:after="0" w:line="240" w:lineRule="auto"/>
              <w:jc w:val="both"/>
              <w:rPr>
                <w:rFonts w:ascii="Times New Roman" w:hAnsi="Times New Roman"/>
                <w:i/>
              </w:rPr>
            </w:pPr>
          </w:p>
        </w:tc>
        <w:tc>
          <w:tcPr>
            <w:tcW w:w="531" w:type="pct"/>
          </w:tcPr>
          <w:p w14:paraId="2E05156A" w14:textId="77777777" w:rsidR="00B56BF9" w:rsidRPr="00B56BF9" w:rsidRDefault="00B56BF9" w:rsidP="003F0A0E">
            <w:pPr>
              <w:spacing w:after="0" w:line="240" w:lineRule="auto"/>
              <w:rPr>
                <w:rFonts w:ascii="Times New Roman" w:hAnsi="Times New Roman"/>
                <w:bCs/>
              </w:rPr>
            </w:pPr>
          </w:p>
        </w:tc>
        <w:tc>
          <w:tcPr>
            <w:tcW w:w="692" w:type="pct"/>
          </w:tcPr>
          <w:p w14:paraId="294CF884" w14:textId="2AD0F99F"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4.2</w:t>
            </w:r>
          </w:p>
          <w:p w14:paraId="08E69621" w14:textId="714801F0" w:rsidR="00B56BF9" w:rsidRPr="00B56BF9" w:rsidRDefault="00B56BF9" w:rsidP="003F0A0E">
            <w:pPr>
              <w:spacing w:after="0" w:line="240" w:lineRule="auto"/>
              <w:rPr>
                <w:rFonts w:ascii="Times New Roman" w:hAnsi="Times New Roman"/>
                <w:bCs/>
              </w:rPr>
            </w:pPr>
            <w:r w:rsidRPr="00B56BF9">
              <w:rPr>
                <w:rFonts w:ascii="Times New Roman" w:hAnsi="Times New Roman"/>
                <w:bCs/>
              </w:rPr>
              <w:t>ОК 01</w:t>
            </w:r>
          </w:p>
          <w:p w14:paraId="111A2FFB" w14:textId="727F5B5B" w:rsidR="00B56BF9" w:rsidRPr="00B56BF9" w:rsidRDefault="00B56BF9" w:rsidP="003F0A0E">
            <w:pPr>
              <w:spacing w:after="0" w:line="240" w:lineRule="auto"/>
              <w:rPr>
                <w:rFonts w:ascii="Times New Roman" w:hAnsi="Times New Roman"/>
                <w:highlight w:val="yellow"/>
              </w:rPr>
            </w:pPr>
          </w:p>
        </w:tc>
      </w:tr>
      <w:tr w:rsidR="00B56BF9" w:rsidRPr="00B56BF9" w14:paraId="4A2A6772" w14:textId="77777777" w:rsidTr="00B56BF9">
        <w:trPr>
          <w:trHeight w:val="20"/>
        </w:trPr>
        <w:tc>
          <w:tcPr>
            <w:tcW w:w="871" w:type="pct"/>
            <w:vMerge/>
          </w:tcPr>
          <w:p w14:paraId="13C09D54"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F606280"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0FAFB12E" w14:textId="77777777" w:rsidR="00B56BF9" w:rsidRPr="00B56BF9" w:rsidRDefault="00B56BF9" w:rsidP="001C0900">
            <w:pPr>
              <w:suppressAutoHyphens/>
              <w:spacing w:after="0" w:line="240" w:lineRule="auto"/>
              <w:rPr>
                <w:rFonts w:ascii="Times New Roman" w:hAnsi="Times New Roman"/>
                <w:b/>
              </w:rPr>
            </w:pPr>
          </w:p>
        </w:tc>
        <w:tc>
          <w:tcPr>
            <w:tcW w:w="531" w:type="pct"/>
          </w:tcPr>
          <w:p w14:paraId="44E59D08"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22CDBAB" w14:textId="14135662" w:rsidR="00B56BF9" w:rsidRPr="00B56BF9" w:rsidRDefault="00B56BF9" w:rsidP="001C0900">
            <w:pPr>
              <w:spacing w:after="0" w:line="240" w:lineRule="auto"/>
              <w:rPr>
                <w:rFonts w:ascii="Times New Roman" w:hAnsi="Times New Roman"/>
                <w:bCs/>
                <w:highlight w:val="yellow"/>
              </w:rPr>
            </w:pPr>
          </w:p>
        </w:tc>
      </w:tr>
      <w:tr w:rsidR="00B56BF9" w:rsidRPr="00B56BF9" w14:paraId="060DED1B" w14:textId="77777777" w:rsidTr="00B56BF9">
        <w:trPr>
          <w:trHeight w:val="20"/>
        </w:trPr>
        <w:tc>
          <w:tcPr>
            <w:tcW w:w="871" w:type="pct"/>
            <w:vMerge/>
          </w:tcPr>
          <w:p w14:paraId="57CF6BEF"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B6CA2C4" w14:textId="77777777" w:rsidR="00B56BF9" w:rsidRPr="00B56BF9" w:rsidRDefault="00B56BF9" w:rsidP="001C0900">
            <w:pPr>
              <w:suppressAutoHyphens/>
              <w:spacing w:after="0" w:line="240" w:lineRule="auto"/>
              <w:rPr>
                <w:rFonts w:ascii="Times New Roman" w:hAnsi="Times New Roman"/>
              </w:rPr>
            </w:pPr>
          </w:p>
        </w:tc>
        <w:tc>
          <w:tcPr>
            <w:tcW w:w="639" w:type="pct"/>
            <w:vAlign w:val="center"/>
          </w:tcPr>
          <w:p w14:paraId="21AD051C" w14:textId="77777777" w:rsidR="00B56BF9" w:rsidRPr="00B56BF9" w:rsidRDefault="00B56BF9" w:rsidP="001C0900">
            <w:pPr>
              <w:suppressAutoHyphens/>
              <w:spacing w:after="0" w:line="240" w:lineRule="auto"/>
              <w:jc w:val="both"/>
              <w:rPr>
                <w:rFonts w:ascii="Times New Roman" w:hAnsi="Times New Roman"/>
                <w:i/>
              </w:rPr>
            </w:pPr>
          </w:p>
        </w:tc>
        <w:tc>
          <w:tcPr>
            <w:tcW w:w="531" w:type="pct"/>
          </w:tcPr>
          <w:p w14:paraId="451D737B"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05A9B6BA" w14:textId="37C614EC" w:rsidR="00B56BF9" w:rsidRPr="00B56BF9" w:rsidRDefault="00B56BF9" w:rsidP="001C0900">
            <w:pPr>
              <w:spacing w:after="0" w:line="240" w:lineRule="auto"/>
              <w:rPr>
                <w:rFonts w:ascii="Times New Roman" w:hAnsi="Times New Roman"/>
                <w:bCs/>
                <w:highlight w:val="yellow"/>
              </w:rPr>
            </w:pPr>
          </w:p>
        </w:tc>
      </w:tr>
      <w:tr w:rsidR="00B56BF9" w:rsidRPr="00B56BF9" w14:paraId="61F5989E" w14:textId="77777777" w:rsidTr="00B56BF9">
        <w:trPr>
          <w:trHeight w:val="20"/>
        </w:trPr>
        <w:tc>
          <w:tcPr>
            <w:tcW w:w="871" w:type="pct"/>
            <w:vMerge w:val="restart"/>
          </w:tcPr>
          <w:p w14:paraId="5F4DCD0B"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1.10. Планирование деятельности предприятия</w:t>
            </w:r>
          </w:p>
        </w:tc>
        <w:tc>
          <w:tcPr>
            <w:tcW w:w="2267" w:type="pct"/>
            <w:gridSpan w:val="2"/>
          </w:tcPr>
          <w:p w14:paraId="46C00D97"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50D63797" w14:textId="26898879" w:rsidR="00B56BF9" w:rsidRPr="00B56BF9" w:rsidRDefault="00B56BF9" w:rsidP="001C0900">
            <w:pPr>
              <w:suppressAutoHyphens/>
              <w:spacing w:after="0" w:line="240" w:lineRule="auto"/>
              <w:rPr>
                <w:rFonts w:ascii="Times New Roman" w:hAnsi="Times New Roman"/>
                <w:i/>
              </w:rPr>
            </w:pPr>
          </w:p>
        </w:tc>
        <w:tc>
          <w:tcPr>
            <w:tcW w:w="531" w:type="pct"/>
          </w:tcPr>
          <w:p w14:paraId="6A2E6E19"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451F7E9C" w14:textId="15E4160B" w:rsidR="00B56BF9" w:rsidRPr="00B56BF9" w:rsidRDefault="00B56BF9" w:rsidP="001C0900">
            <w:pPr>
              <w:spacing w:after="0" w:line="240" w:lineRule="auto"/>
              <w:rPr>
                <w:rFonts w:ascii="Times New Roman" w:hAnsi="Times New Roman"/>
                <w:bCs/>
                <w:highlight w:val="yellow"/>
              </w:rPr>
            </w:pPr>
          </w:p>
        </w:tc>
      </w:tr>
      <w:tr w:rsidR="00B56BF9" w:rsidRPr="00B56BF9" w14:paraId="005C1EA6" w14:textId="77777777" w:rsidTr="00B56BF9">
        <w:trPr>
          <w:trHeight w:val="20"/>
        </w:trPr>
        <w:tc>
          <w:tcPr>
            <w:tcW w:w="871" w:type="pct"/>
            <w:vMerge/>
          </w:tcPr>
          <w:p w14:paraId="25ECE035"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B621FEF"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Планирование деятельности структурного подразделения. Детализация планов организации до уровня структурного подразделения</w:t>
            </w:r>
          </w:p>
        </w:tc>
        <w:tc>
          <w:tcPr>
            <w:tcW w:w="639" w:type="pct"/>
          </w:tcPr>
          <w:p w14:paraId="4E6FBCA9" w14:textId="05454B86" w:rsidR="00B56BF9" w:rsidRPr="00B56BF9" w:rsidRDefault="00B56BF9" w:rsidP="001C0900">
            <w:pPr>
              <w:suppressAutoHyphens/>
              <w:spacing w:after="0" w:line="240" w:lineRule="auto"/>
              <w:jc w:val="both"/>
              <w:rPr>
                <w:rFonts w:ascii="Times New Roman" w:hAnsi="Times New Roman"/>
                <w:i/>
              </w:rPr>
            </w:pPr>
          </w:p>
        </w:tc>
        <w:tc>
          <w:tcPr>
            <w:tcW w:w="531" w:type="pct"/>
          </w:tcPr>
          <w:p w14:paraId="22237ADC" w14:textId="77777777" w:rsidR="00B56BF9" w:rsidRPr="00B56BF9" w:rsidRDefault="00B56BF9" w:rsidP="003F0A0E">
            <w:pPr>
              <w:spacing w:after="0" w:line="240" w:lineRule="auto"/>
              <w:rPr>
                <w:rFonts w:ascii="Times New Roman" w:hAnsi="Times New Roman"/>
                <w:bCs/>
              </w:rPr>
            </w:pPr>
          </w:p>
        </w:tc>
        <w:tc>
          <w:tcPr>
            <w:tcW w:w="692" w:type="pct"/>
          </w:tcPr>
          <w:p w14:paraId="2FA57903" w14:textId="1242A793"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w:t>
            </w:r>
          </w:p>
          <w:p w14:paraId="7A2024DA" w14:textId="7DC00447"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3E32CB50" w14:textId="1AE0A5FA" w:rsidR="00B56BF9" w:rsidRPr="00B56BF9" w:rsidRDefault="00B56BF9" w:rsidP="003F0A0E">
            <w:pPr>
              <w:spacing w:after="0" w:line="240" w:lineRule="auto"/>
              <w:rPr>
                <w:rFonts w:ascii="Times New Roman" w:hAnsi="Times New Roman"/>
                <w:highlight w:val="yellow"/>
              </w:rPr>
            </w:pPr>
          </w:p>
        </w:tc>
      </w:tr>
      <w:tr w:rsidR="00B56BF9" w:rsidRPr="00B56BF9" w14:paraId="6FF53463" w14:textId="77777777" w:rsidTr="00B56BF9">
        <w:trPr>
          <w:trHeight w:val="20"/>
        </w:trPr>
        <w:tc>
          <w:tcPr>
            <w:tcW w:w="871" w:type="pct"/>
            <w:vMerge/>
          </w:tcPr>
          <w:p w14:paraId="69106792"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5623EC2"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2. Формы планирования и виды планов. Принципы планирования. Учет факторов риска при планировании</w:t>
            </w:r>
          </w:p>
        </w:tc>
        <w:tc>
          <w:tcPr>
            <w:tcW w:w="639" w:type="pct"/>
          </w:tcPr>
          <w:p w14:paraId="150E5DDD" w14:textId="4E6F04AF" w:rsidR="00B56BF9" w:rsidRPr="00B56BF9" w:rsidRDefault="00B56BF9" w:rsidP="001C0900">
            <w:pPr>
              <w:suppressAutoHyphens/>
              <w:spacing w:after="0" w:line="240" w:lineRule="auto"/>
              <w:jc w:val="both"/>
              <w:rPr>
                <w:rFonts w:ascii="Times New Roman" w:hAnsi="Times New Roman"/>
                <w:i/>
              </w:rPr>
            </w:pPr>
          </w:p>
        </w:tc>
        <w:tc>
          <w:tcPr>
            <w:tcW w:w="531" w:type="pct"/>
          </w:tcPr>
          <w:p w14:paraId="4AB978EB" w14:textId="77777777" w:rsidR="00B56BF9" w:rsidRPr="00B56BF9" w:rsidRDefault="00B56BF9" w:rsidP="003F0A0E">
            <w:pPr>
              <w:spacing w:after="0" w:line="240" w:lineRule="auto"/>
              <w:rPr>
                <w:rFonts w:ascii="Times New Roman" w:hAnsi="Times New Roman"/>
                <w:bCs/>
              </w:rPr>
            </w:pPr>
          </w:p>
        </w:tc>
        <w:tc>
          <w:tcPr>
            <w:tcW w:w="692" w:type="pct"/>
          </w:tcPr>
          <w:p w14:paraId="6333A267" w14:textId="462D1633"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w:t>
            </w:r>
          </w:p>
          <w:p w14:paraId="4EEA2F52" w14:textId="13F50B9E"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092637D5" w14:textId="4A71178C" w:rsidR="00B56BF9" w:rsidRPr="00B56BF9" w:rsidRDefault="00B56BF9" w:rsidP="003F0A0E">
            <w:pPr>
              <w:spacing w:after="0" w:line="240" w:lineRule="auto"/>
              <w:rPr>
                <w:rFonts w:ascii="Times New Roman" w:hAnsi="Times New Roman"/>
                <w:highlight w:val="yellow"/>
              </w:rPr>
            </w:pPr>
          </w:p>
        </w:tc>
      </w:tr>
      <w:tr w:rsidR="00B56BF9" w:rsidRPr="00B56BF9" w14:paraId="0624C92F" w14:textId="77777777" w:rsidTr="00B56BF9">
        <w:trPr>
          <w:trHeight w:val="20"/>
        </w:trPr>
        <w:tc>
          <w:tcPr>
            <w:tcW w:w="871" w:type="pct"/>
            <w:vMerge/>
          </w:tcPr>
          <w:p w14:paraId="2CE7AAA9"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E8AD010"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E5CD845" w14:textId="77777777" w:rsidR="00B56BF9" w:rsidRPr="00B56BF9" w:rsidRDefault="00B56BF9" w:rsidP="001C0900">
            <w:pPr>
              <w:suppressAutoHyphens/>
              <w:spacing w:after="0" w:line="240" w:lineRule="auto"/>
              <w:rPr>
                <w:rFonts w:ascii="Times New Roman" w:hAnsi="Times New Roman"/>
                <w:b/>
              </w:rPr>
            </w:pPr>
          </w:p>
        </w:tc>
        <w:tc>
          <w:tcPr>
            <w:tcW w:w="531" w:type="pct"/>
          </w:tcPr>
          <w:p w14:paraId="41C391B5"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0AE19C79" w14:textId="4860B9C5" w:rsidR="00B56BF9" w:rsidRPr="00B56BF9" w:rsidRDefault="00B56BF9" w:rsidP="001C0900">
            <w:pPr>
              <w:spacing w:after="0" w:line="240" w:lineRule="auto"/>
              <w:rPr>
                <w:rFonts w:ascii="Times New Roman" w:hAnsi="Times New Roman"/>
                <w:bCs/>
                <w:highlight w:val="yellow"/>
              </w:rPr>
            </w:pPr>
          </w:p>
        </w:tc>
      </w:tr>
      <w:tr w:rsidR="00B56BF9" w:rsidRPr="00B56BF9" w14:paraId="30E79BC3" w14:textId="77777777" w:rsidTr="00B56BF9">
        <w:trPr>
          <w:trHeight w:val="20"/>
        </w:trPr>
        <w:tc>
          <w:tcPr>
            <w:tcW w:w="871" w:type="pct"/>
            <w:vMerge/>
          </w:tcPr>
          <w:p w14:paraId="4C46C679"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238E4DA" w14:textId="77777777" w:rsidR="00B56BF9" w:rsidRPr="00B56BF9" w:rsidRDefault="00B56BF9" w:rsidP="001C0900">
            <w:pPr>
              <w:suppressAutoHyphens/>
              <w:spacing w:after="0" w:line="240" w:lineRule="auto"/>
              <w:rPr>
                <w:rFonts w:ascii="Times New Roman" w:hAnsi="Times New Roman"/>
              </w:rPr>
            </w:pPr>
          </w:p>
        </w:tc>
        <w:tc>
          <w:tcPr>
            <w:tcW w:w="639" w:type="pct"/>
            <w:vAlign w:val="center"/>
          </w:tcPr>
          <w:p w14:paraId="6BB05150" w14:textId="77777777" w:rsidR="00B56BF9" w:rsidRPr="00B56BF9" w:rsidRDefault="00B56BF9" w:rsidP="001C0900">
            <w:pPr>
              <w:suppressAutoHyphens/>
              <w:spacing w:after="0" w:line="240" w:lineRule="auto"/>
              <w:jc w:val="both"/>
              <w:rPr>
                <w:rFonts w:ascii="Times New Roman" w:hAnsi="Times New Roman"/>
                <w:i/>
              </w:rPr>
            </w:pPr>
          </w:p>
        </w:tc>
        <w:tc>
          <w:tcPr>
            <w:tcW w:w="531" w:type="pct"/>
          </w:tcPr>
          <w:p w14:paraId="1CA5F678"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62C6D43" w14:textId="06B9B01D" w:rsidR="00B56BF9" w:rsidRPr="00B56BF9" w:rsidRDefault="00B56BF9" w:rsidP="001C0900">
            <w:pPr>
              <w:spacing w:after="0" w:line="240" w:lineRule="auto"/>
              <w:rPr>
                <w:rFonts w:ascii="Times New Roman" w:hAnsi="Times New Roman"/>
                <w:bCs/>
                <w:highlight w:val="yellow"/>
              </w:rPr>
            </w:pPr>
          </w:p>
        </w:tc>
      </w:tr>
      <w:tr w:rsidR="00B56BF9" w:rsidRPr="00B56BF9" w14:paraId="70DA8E06" w14:textId="77777777" w:rsidTr="00B56BF9">
        <w:trPr>
          <w:trHeight w:val="20"/>
        </w:trPr>
        <w:tc>
          <w:tcPr>
            <w:tcW w:w="871" w:type="pct"/>
            <w:vMerge w:val="restart"/>
          </w:tcPr>
          <w:p w14:paraId="404F60EE"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1.11. Оперативное планирование в работе структурного подразделения</w:t>
            </w:r>
          </w:p>
        </w:tc>
        <w:tc>
          <w:tcPr>
            <w:tcW w:w="2267" w:type="pct"/>
            <w:gridSpan w:val="2"/>
          </w:tcPr>
          <w:p w14:paraId="4046632D"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67579195" w14:textId="14137F79" w:rsidR="00B56BF9" w:rsidRPr="00B56BF9" w:rsidRDefault="00B56BF9" w:rsidP="001C0900">
            <w:pPr>
              <w:suppressAutoHyphens/>
              <w:spacing w:after="0" w:line="240" w:lineRule="auto"/>
              <w:rPr>
                <w:rFonts w:ascii="Times New Roman" w:hAnsi="Times New Roman"/>
                <w:i/>
              </w:rPr>
            </w:pPr>
          </w:p>
        </w:tc>
        <w:tc>
          <w:tcPr>
            <w:tcW w:w="531" w:type="pct"/>
          </w:tcPr>
          <w:p w14:paraId="14180653"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2578F1F9" w14:textId="25ED1A55" w:rsidR="00B56BF9" w:rsidRPr="00B56BF9" w:rsidRDefault="00B56BF9" w:rsidP="001C0900">
            <w:pPr>
              <w:spacing w:after="0" w:line="240" w:lineRule="auto"/>
              <w:rPr>
                <w:rFonts w:ascii="Times New Roman" w:hAnsi="Times New Roman"/>
                <w:bCs/>
                <w:highlight w:val="yellow"/>
              </w:rPr>
            </w:pPr>
          </w:p>
        </w:tc>
      </w:tr>
      <w:tr w:rsidR="00B56BF9" w:rsidRPr="00B56BF9" w14:paraId="1080CB09" w14:textId="77777777" w:rsidTr="00B56BF9">
        <w:trPr>
          <w:trHeight w:val="20"/>
        </w:trPr>
        <w:tc>
          <w:tcPr>
            <w:tcW w:w="871" w:type="pct"/>
            <w:vMerge/>
          </w:tcPr>
          <w:p w14:paraId="0B8770B2"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5FB2185"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Оперативное планирование. Структурное планирование объемов работ и календарное планирование в единичном, серийном и массовом производствах</w:t>
            </w:r>
          </w:p>
        </w:tc>
        <w:tc>
          <w:tcPr>
            <w:tcW w:w="639" w:type="pct"/>
          </w:tcPr>
          <w:p w14:paraId="6E41E8BE" w14:textId="4B0E0CE3" w:rsidR="00B56BF9" w:rsidRPr="00B56BF9" w:rsidRDefault="00B56BF9" w:rsidP="001C0900">
            <w:pPr>
              <w:suppressAutoHyphens/>
              <w:spacing w:after="0" w:line="240" w:lineRule="auto"/>
              <w:jc w:val="both"/>
              <w:rPr>
                <w:rFonts w:ascii="Times New Roman" w:hAnsi="Times New Roman"/>
                <w:i/>
              </w:rPr>
            </w:pPr>
          </w:p>
        </w:tc>
        <w:tc>
          <w:tcPr>
            <w:tcW w:w="531" w:type="pct"/>
          </w:tcPr>
          <w:p w14:paraId="2B9E00D8" w14:textId="77777777" w:rsidR="00B56BF9" w:rsidRPr="00B56BF9" w:rsidRDefault="00B56BF9" w:rsidP="001C0900">
            <w:pPr>
              <w:spacing w:after="0" w:line="240" w:lineRule="auto"/>
              <w:rPr>
                <w:rFonts w:ascii="Times New Roman" w:hAnsi="Times New Roman"/>
                <w:bCs/>
              </w:rPr>
            </w:pPr>
          </w:p>
        </w:tc>
        <w:tc>
          <w:tcPr>
            <w:tcW w:w="692" w:type="pct"/>
          </w:tcPr>
          <w:p w14:paraId="718AC3C5" w14:textId="78B750A7" w:rsidR="00B56BF9" w:rsidRPr="00B56BF9" w:rsidRDefault="00B56BF9" w:rsidP="001C0900">
            <w:pPr>
              <w:spacing w:after="0" w:line="240" w:lineRule="auto"/>
              <w:rPr>
                <w:rFonts w:ascii="Times New Roman" w:hAnsi="Times New Roman"/>
                <w:bCs/>
              </w:rPr>
            </w:pPr>
            <w:r w:rsidRPr="00B56BF9">
              <w:rPr>
                <w:rFonts w:ascii="Times New Roman" w:hAnsi="Times New Roman"/>
                <w:bCs/>
              </w:rPr>
              <w:t>ПК 4.1</w:t>
            </w:r>
          </w:p>
          <w:p w14:paraId="73855B6B" w14:textId="383BB603"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5E1105A4" w14:textId="3ACB7441" w:rsidR="00B56BF9" w:rsidRPr="00B56BF9" w:rsidRDefault="00B56BF9" w:rsidP="001C0900">
            <w:pPr>
              <w:spacing w:after="0" w:line="240" w:lineRule="auto"/>
              <w:rPr>
                <w:rFonts w:ascii="Times New Roman" w:hAnsi="Times New Roman"/>
                <w:highlight w:val="yellow"/>
              </w:rPr>
            </w:pPr>
          </w:p>
        </w:tc>
      </w:tr>
      <w:tr w:rsidR="00B56BF9" w:rsidRPr="00B56BF9" w14:paraId="4CBCF745" w14:textId="77777777" w:rsidTr="00B56BF9">
        <w:trPr>
          <w:trHeight w:val="20"/>
        </w:trPr>
        <w:tc>
          <w:tcPr>
            <w:tcW w:w="871" w:type="pct"/>
            <w:vMerge/>
          </w:tcPr>
          <w:p w14:paraId="37F9C6CD"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44C7899"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rPr>
              <w:t>2. Формы контроля и отчетности плановых заданий</w:t>
            </w:r>
          </w:p>
        </w:tc>
        <w:tc>
          <w:tcPr>
            <w:tcW w:w="639" w:type="pct"/>
          </w:tcPr>
          <w:p w14:paraId="04BB3C0F" w14:textId="751148B0" w:rsidR="00B56BF9" w:rsidRPr="00B56BF9" w:rsidRDefault="00B56BF9" w:rsidP="001C0900">
            <w:pPr>
              <w:suppressAutoHyphens/>
              <w:spacing w:after="0" w:line="240" w:lineRule="auto"/>
              <w:jc w:val="both"/>
              <w:rPr>
                <w:rFonts w:ascii="Times New Roman" w:hAnsi="Times New Roman"/>
                <w:i/>
              </w:rPr>
            </w:pPr>
          </w:p>
        </w:tc>
        <w:tc>
          <w:tcPr>
            <w:tcW w:w="531" w:type="pct"/>
          </w:tcPr>
          <w:p w14:paraId="125D68FC" w14:textId="77777777" w:rsidR="00B56BF9" w:rsidRPr="00B56BF9" w:rsidRDefault="00B56BF9" w:rsidP="003F0A0E">
            <w:pPr>
              <w:spacing w:after="0" w:line="240" w:lineRule="auto"/>
              <w:rPr>
                <w:rFonts w:ascii="Times New Roman" w:hAnsi="Times New Roman"/>
                <w:bCs/>
              </w:rPr>
            </w:pPr>
          </w:p>
        </w:tc>
        <w:tc>
          <w:tcPr>
            <w:tcW w:w="692" w:type="pct"/>
          </w:tcPr>
          <w:p w14:paraId="1DFBC0F3" w14:textId="679320C7"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w:t>
            </w:r>
          </w:p>
          <w:p w14:paraId="5E25F847" w14:textId="1CF34DEF"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71B29900" w14:textId="65C25220" w:rsidR="00B56BF9" w:rsidRPr="00B56BF9" w:rsidRDefault="00B56BF9" w:rsidP="003F0A0E">
            <w:pPr>
              <w:spacing w:after="0" w:line="240" w:lineRule="auto"/>
              <w:rPr>
                <w:rFonts w:ascii="Times New Roman" w:hAnsi="Times New Roman"/>
                <w:highlight w:val="yellow"/>
              </w:rPr>
            </w:pPr>
          </w:p>
        </w:tc>
      </w:tr>
      <w:tr w:rsidR="00B56BF9" w:rsidRPr="00B56BF9" w14:paraId="1EFEC1A9" w14:textId="77777777" w:rsidTr="00B56BF9">
        <w:trPr>
          <w:trHeight w:val="20"/>
        </w:trPr>
        <w:tc>
          <w:tcPr>
            <w:tcW w:w="871" w:type="pct"/>
            <w:vMerge/>
          </w:tcPr>
          <w:p w14:paraId="0866F341"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08EA847" w14:textId="77777777" w:rsidR="00B56BF9" w:rsidRPr="00B56BF9" w:rsidRDefault="00B56BF9" w:rsidP="001C0900">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2BDA9751" w14:textId="331E7B2E" w:rsidR="00B56BF9" w:rsidRPr="00B56BF9" w:rsidRDefault="00B56BF9" w:rsidP="001C0900">
            <w:pPr>
              <w:suppressAutoHyphens/>
              <w:spacing w:after="0" w:line="240" w:lineRule="auto"/>
              <w:rPr>
                <w:rFonts w:ascii="Times New Roman" w:hAnsi="Times New Roman"/>
                <w:b/>
              </w:rPr>
            </w:pPr>
          </w:p>
        </w:tc>
        <w:tc>
          <w:tcPr>
            <w:tcW w:w="531" w:type="pct"/>
          </w:tcPr>
          <w:p w14:paraId="718DAD79"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7BEBCB13" w14:textId="2491343C" w:rsidR="00B56BF9" w:rsidRPr="00B56BF9" w:rsidRDefault="00B56BF9" w:rsidP="001C0900">
            <w:pPr>
              <w:spacing w:after="0" w:line="240" w:lineRule="auto"/>
              <w:rPr>
                <w:rFonts w:ascii="Times New Roman" w:hAnsi="Times New Roman"/>
                <w:bCs/>
                <w:highlight w:val="yellow"/>
              </w:rPr>
            </w:pPr>
          </w:p>
        </w:tc>
      </w:tr>
      <w:tr w:rsidR="00B56BF9" w:rsidRPr="00B56BF9" w14:paraId="75192C7E" w14:textId="77777777" w:rsidTr="00B56BF9">
        <w:trPr>
          <w:trHeight w:val="20"/>
        </w:trPr>
        <w:tc>
          <w:tcPr>
            <w:tcW w:w="871" w:type="pct"/>
            <w:vMerge/>
          </w:tcPr>
          <w:p w14:paraId="2E5830FC"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85BFD0E" w14:textId="77777777" w:rsidR="00B56BF9" w:rsidRPr="00B56BF9" w:rsidRDefault="00B56BF9" w:rsidP="003D74FB">
            <w:pPr>
              <w:suppressAutoHyphens/>
              <w:spacing w:after="0" w:line="240" w:lineRule="auto"/>
              <w:rPr>
                <w:rFonts w:ascii="Times New Roman" w:hAnsi="Times New Roman"/>
              </w:rPr>
            </w:pPr>
            <w:r w:rsidRPr="00B56BF9">
              <w:rPr>
                <w:rFonts w:ascii="Times New Roman" w:hAnsi="Times New Roman"/>
              </w:rPr>
              <w:t>Практическое занятие 5 «Расчет минимального размера партии деталей»</w:t>
            </w:r>
          </w:p>
        </w:tc>
        <w:tc>
          <w:tcPr>
            <w:tcW w:w="639" w:type="pct"/>
            <w:vAlign w:val="center"/>
          </w:tcPr>
          <w:p w14:paraId="4C07BCD4" w14:textId="33685546" w:rsidR="00B56BF9" w:rsidRPr="00B56BF9" w:rsidRDefault="00B56BF9" w:rsidP="001C0900">
            <w:pPr>
              <w:suppressAutoHyphens/>
              <w:spacing w:after="0" w:line="240" w:lineRule="auto"/>
              <w:jc w:val="both"/>
              <w:rPr>
                <w:rFonts w:ascii="Times New Roman" w:hAnsi="Times New Roman"/>
                <w:i/>
              </w:rPr>
            </w:pPr>
          </w:p>
        </w:tc>
        <w:tc>
          <w:tcPr>
            <w:tcW w:w="531" w:type="pct"/>
          </w:tcPr>
          <w:p w14:paraId="65450998" w14:textId="77777777" w:rsidR="00B56BF9" w:rsidRPr="00B56BF9" w:rsidRDefault="00B56BF9" w:rsidP="001C0900">
            <w:pPr>
              <w:spacing w:after="0" w:line="240" w:lineRule="auto"/>
              <w:rPr>
                <w:rFonts w:ascii="Times New Roman" w:hAnsi="Times New Roman"/>
                <w:bCs/>
              </w:rPr>
            </w:pPr>
          </w:p>
        </w:tc>
        <w:tc>
          <w:tcPr>
            <w:tcW w:w="692" w:type="pct"/>
          </w:tcPr>
          <w:p w14:paraId="5FE3FA70" w14:textId="6344E654" w:rsidR="00B56BF9" w:rsidRPr="00B56BF9" w:rsidRDefault="00B56BF9" w:rsidP="001C0900">
            <w:pPr>
              <w:spacing w:after="0" w:line="240" w:lineRule="auto"/>
              <w:rPr>
                <w:rFonts w:ascii="Times New Roman" w:hAnsi="Times New Roman"/>
                <w:bCs/>
              </w:rPr>
            </w:pPr>
            <w:r w:rsidRPr="00B56BF9">
              <w:rPr>
                <w:rFonts w:ascii="Times New Roman" w:hAnsi="Times New Roman"/>
                <w:bCs/>
              </w:rPr>
              <w:t>ПК 4.1</w:t>
            </w:r>
          </w:p>
          <w:p w14:paraId="480B8A55" w14:textId="77777777" w:rsidR="00B56BF9" w:rsidRPr="00B56BF9" w:rsidRDefault="00B56BF9" w:rsidP="001C0900">
            <w:pPr>
              <w:spacing w:after="0" w:line="240" w:lineRule="auto"/>
              <w:rPr>
                <w:rFonts w:ascii="Times New Roman" w:hAnsi="Times New Roman"/>
                <w:bCs/>
              </w:rPr>
            </w:pPr>
            <w:r w:rsidRPr="00B56BF9">
              <w:rPr>
                <w:rFonts w:ascii="Times New Roman" w:hAnsi="Times New Roman"/>
                <w:bCs/>
              </w:rPr>
              <w:t>ОК 01</w:t>
            </w:r>
          </w:p>
          <w:p w14:paraId="7DC6AB14" w14:textId="3D018F49" w:rsidR="00B56BF9" w:rsidRPr="00B56BF9" w:rsidRDefault="00B56BF9" w:rsidP="001C0900">
            <w:pPr>
              <w:spacing w:after="0" w:line="240" w:lineRule="auto"/>
              <w:rPr>
                <w:rFonts w:ascii="Times New Roman" w:hAnsi="Times New Roman"/>
                <w:highlight w:val="yellow"/>
              </w:rPr>
            </w:pPr>
          </w:p>
        </w:tc>
      </w:tr>
      <w:tr w:rsidR="00B56BF9" w:rsidRPr="00B56BF9" w14:paraId="5366AD4C" w14:textId="77777777" w:rsidTr="00B56BF9">
        <w:trPr>
          <w:trHeight w:val="20"/>
        </w:trPr>
        <w:tc>
          <w:tcPr>
            <w:tcW w:w="871" w:type="pct"/>
            <w:vMerge/>
          </w:tcPr>
          <w:p w14:paraId="61CCD0F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978739D" w14:textId="77777777" w:rsidR="00B56BF9" w:rsidRPr="00B56BF9" w:rsidRDefault="00B56BF9" w:rsidP="003D74FB">
            <w:pPr>
              <w:suppressAutoHyphens/>
              <w:spacing w:after="0" w:line="240" w:lineRule="auto"/>
              <w:rPr>
                <w:rFonts w:ascii="Times New Roman" w:hAnsi="Times New Roman"/>
              </w:rPr>
            </w:pPr>
            <w:r w:rsidRPr="00B56BF9">
              <w:rPr>
                <w:rFonts w:ascii="Times New Roman" w:hAnsi="Times New Roman"/>
              </w:rPr>
              <w:t>Практическое занятие 6 «Расчет потребного количества станков и их загрузки»</w:t>
            </w:r>
          </w:p>
        </w:tc>
        <w:tc>
          <w:tcPr>
            <w:tcW w:w="639" w:type="pct"/>
            <w:vAlign w:val="center"/>
          </w:tcPr>
          <w:p w14:paraId="6CF7FB24" w14:textId="449C35CC" w:rsidR="00B56BF9" w:rsidRPr="00B56BF9" w:rsidRDefault="00B56BF9" w:rsidP="001C0900">
            <w:pPr>
              <w:suppressAutoHyphens/>
              <w:spacing w:after="0" w:line="240" w:lineRule="auto"/>
              <w:jc w:val="both"/>
              <w:rPr>
                <w:rFonts w:ascii="Times New Roman" w:hAnsi="Times New Roman"/>
                <w:i/>
              </w:rPr>
            </w:pPr>
          </w:p>
        </w:tc>
        <w:tc>
          <w:tcPr>
            <w:tcW w:w="531" w:type="pct"/>
          </w:tcPr>
          <w:p w14:paraId="72F07CEB" w14:textId="77777777" w:rsidR="00B56BF9" w:rsidRPr="00B56BF9" w:rsidRDefault="00B56BF9" w:rsidP="003F0A0E">
            <w:pPr>
              <w:spacing w:after="0" w:line="240" w:lineRule="auto"/>
              <w:rPr>
                <w:rFonts w:ascii="Times New Roman" w:hAnsi="Times New Roman"/>
                <w:bCs/>
              </w:rPr>
            </w:pPr>
          </w:p>
        </w:tc>
        <w:tc>
          <w:tcPr>
            <w:tcW w:w="692" w:type="pct"/>
          </w:tcPr>
          <w:p w14:paraId="006A7B42" w14:textId="248DE755"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w:t>
            </w:r>
          </w:p>
          <w:p w14:paraId="10074B1A"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ОК 01</w:t>
            </w:r>
          </w:p>
          <w:p w14:paraId="02D8D9CD" w14:textId="7FE2A59A" w:rsidR="00B56BF9" w:rsidRPr="00B56BF9" w:rsidRDefault="00B56BF9" w:rsidP="003F0A0E">
            <w:pPr>
              <w:spacing w:after="0" w:line="240" w:lineRule="auto"/>
              <w:rPr>
                <w:rFonts w:ascii="Times New Roman" w:hAnsi="Times New Roman"/>
                <w:highlight w:val="yellow"/>
              </w:rPr>
            </w:pPr>
          </w:p>
        </w:tc>
      </w:tr>
      <w:tr w:rsidR="00B56BF9" w:rsidRPr="00B56BF9" w14:paraId="419D2CE8" w14:textId="77777777" w:rsidTr="00B56BF9">
        <w:trPr>
          <w:trHeight w:val="20"/>
        </w:trPr>
        <w:tc>
          <w:tcPr>
            <w:tcW w:w="871" w:type="pct"/>
            <w:vMerge/>
          </w:tcPr>
          <w:p w14:paraId="25132B0F"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B679359" w14:textId="77777777" w:rsidR="00B56BF9" w:rsidRPr="00B56BF9" w:rsidRDefault="00B56BF9" w:rsidP="003D74FB">
            <w:pPr>
              <w:suppressAutoHyphens/>
              <w:spacing w:after="0" w:line="240" w:lineRule="auto"/>
              <w:rPr>
                <w:rFonts w:ascii="Times New Roman" w:hAnsi="Times New Roman"/>
              </w:rPr>
            </w:pPr>
            <w:r w:rsidRPr="00B56BF9">
              <w:rPr>
                <w:rFonts w:ascii="Times New Roman" w:hAnsi="Times New Roman"/>
              </w:rPr>
              <w:t>Практическое занятие 7 «Составление календарного графика работы структурного подразделения»</w:t>
            </w:r>
          </w:p>
        </w:tc>
        <w:tc>
          <w:tcPr>
            <w:tcW w:w="639" w:type="pct"/>
            <w:vAlign w:val="center"/>
          </w:tcPr>
          <w:p w14:paraId="7F8CA04F" w14:textId="37C8A502" w:rsidR="00B56BF9" w:rsidRPr="00B56BF9" w:rsidRDefault="00B56BF9" w:rsidP="001C0900">
            <w:pPr>
              <w:suppressAutoHyphens/>
              <w:spacing w:after="0" w:line="240" w:lineRule="auto"/>
              <w:jc w:val="both"/>
              <w:rPr>
                <w:rFonts w:ascii="Times New Roman" w:hAnsi="Times New Roman"/>
                <w:i/>
              </w:rPr>
            </w:pPr>
          </w:p>
        </w:tc>
        <w:tc>
          <w:tcPr>
            <w:tcW w:w="531" w:type="pct"/>
          </w:tcPr>
          <w:p w14:paraId="731CC57D" w14:textId="77777777" w:rsidR="00B56BF9" w:rsidRPr="00B56BF9" w:rsidRDefault="00B56BF9" w:rsidP="003F0A0E">
            <w:pPr>
              <w:spacing w:after="0" w:line="240" w:lineRule="auto"/>
              <w:rPr>
                <w:rFonts w:ascii="Times New Roman" w:hAnsi="Times New Roman"/>
                <w:bCs/>
              </w:rPr>
            </w:pPr>
          </w:p>
        </w:tc>
        <w:tc>
          <w:tcPr>
            <w:tcW w:w="692" w:type="pct"/>
          </w:tcPr>
          <w:p w14:paraId="50EEF4F4" w14:textId="0EF549CC"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w:t>
            </w:r>
          </w:p>
          <w:p w14:paraId="7A381106" w14:textId="77777777" w:rsidR="00B56BF9" w:rsidRPr="00B56BF9" w:rsidRDefault="00B56BF9" w:rsidP="003F0A0E">
            <w:pPr>
              <w:spacing w:after="0" w:line="240" w:lineRule="auto"/>
              <w:rPr>
                <w:rFonts w:ascii="Times New Roman" w:hAnsi="Times New Roman"/>
                <w:bCs/>
              </w:rPr>
            </w:pPr>
            <w:r w:rsidRPr="00B56BF9">
              <w:rPr>
                <w:rFonts w:ascii="Times New Roman" w:hAnsi="Times New Roman"/>
                <w:bCs/>
              </w:rPr>
              <w:t>ОК 01</w:t>
            </w:r>
          </w:p>
          <w:p w14:paraId="53F211F5" w14:textId="34F80D17" w:rsidR="00B56BF9" w:rsidRPr="00B56BF9" w:rsidRDefault="00B56BF9" w:rsidP="003F0A0E">
            <w:pPr>
              <w:spacing w:after="0" w:line="240" w:lineRule="auto"/>
              <w:rPr>
                <w:rFonts w:ascii="Times New Roman" w:hAnsi="Times New Roman"/>
                <w:highlight w:val="yellow"/>
              </w:rPr>
            </w:pPr>
          </w:p>
        </w:tc>
      </w:tr>
      <w:tr w:rsidR="00B56BF9" w:rsidRPr="00B56BF9" w14:paraId="041AFE83" w14:textId="77777777" w:rsidTr="00B56BF9">
        <w:trPr>
          <w:trHeight w:val="20"/>
        </w:trPr>
        <w:tc>
          <w:tcPr>
            <w:tcW w:w="871" w:type="pct"/>
            <w:vMerge w:val="restart"/>
          </w:tcPr>
          <w:p w14:paraId="45D096E6"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1.12. Контроль и оценка качества работ и исполнителей</w:t>
            </w:r>
          </w:p>
        </w:tc>
        <w:tc>
          <w:tcPr>
            <w:tcW w:w="2267" w:type="pct"/>
            <w:gridSpan w:val="2"/>
          </w:tcPr>
          <w:p w14:paraId="6E39CE7E"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3AB3A8EA" w14:textId="276F05A9" w:rsidR="00B56BF9" w:rsidRPr="00B56BF9" w:rsidRDefault="00B56BF9" w:rsidP="002C2572">
            <w:pPr>
              <w:suppressAutoHyphens/>
              <w:spacing w:after="0" w:line="240" w:lineRule="auto"/>
              <w:rPr>
                <w:rFonts w:ascii="Times New Roman" w:hAnsi="Times New Roman"/>
                <w:i/>
              </w:rPr>
            </w:pPr>
          </w:p>
        </w:tc>
        <w:tc>
          <w:tcPr>
            <w:tcW w:w="531" w:type="pct"/>
          </w:tcPr>
          <w:p w14:paraId="42363A3B" w14:textId="77777777" w:rsidR="00B56BF9" w:rsidRPr="00B56BF9" w:rsidRDefault="00B56BF9" w:rsidP="001C0900">
            <w:pPr>
              <w:spacing w:after="0" w:line="240" w:lineRule="auto"/>
              <w:rPr>
                <w:rFonts w:ascii="Times New Roman" w:hAnsi="Times New Roman"/>
                <w:bCs/>
              </w:rPr>
            </w:pPr>
          </w:p>
        </w:tc>
        <w:tc>
          <w:tcPr>
            <w:tcW w:w="692" w:type="pct"/>
          </w:tcPr>
          <w:p w14:paraId="1963FDA4" w14:textId="31D136F6" w:rsidR="00B56BF9" w:rsidRPr="00B56BF9" w:rsidRDefault="00B56BF9" w:rsidP="001C0900">
            <w:pPr>
              <w:spacing w:after="0" w:line="240" w:lineRule="auto"/>
              <w:rPr>
                <w:rFonts w:ascii="Times New Roman" w:hAnsi="Times New Roman"/>
                <w:bCs/>
              </w:rPr>
            </w:pPr>
          </w:p>
        </w:tc>
      </w:tr>
      <w:tr w:rsidR="00B56BF9" w:rsidRPr="00B56BF9" w14:paraId="56A152A0" w14:textId="77777777" w:rsidTr="00B56BF9">
        <w:trPr>
          <w:trHeight w:val="20"/>
        </w:trPr>
        <w:tc>
          <w:tcPr>
            <w:tcW w:w="871" w:type="pct"/>
            <w:vMerge/>
          </w:tcPr>
          <w:p w14:paraId="1AA29F0A"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BBC05FE" w14:textId="77777777" w:rsidR="00B56BF9" w:rsidRPr="00B56BF9" w:rsidRDefault="00B56BF9" w:rsidP="00D8246D">
            <w:pPr>
              <w:suppressAutoHyphens/>
              <w:spacing w:after="0" w:line="240" w:lineRule="auto"/>
              <w:rPr>
                <w:rFonts w:ascii="Times New Roman" w:hAnsi="Times New Roman"/>
              </w:rPr>
            </w:pPr>
            <w:r w:rsidRPr="00B56BF9">
              <w:rPr>
                <w:rFonts w:ascii="Times New Roman" w:hAnsi="Times New Roman"/>
              </w:rPr>
              <w:t xml:space="preserve">1. </w:t>
            </w:r>
            <w:r w:rsidRPr="00B56BF9">
              <w:rPr>
                <w:rFonts w:ascii="Times New Roman" w:hAnsi="Times New Roman"/>
                <w:bCs/>
              </w:rPr>
              <w:t xml:space="preserve">Своевременная подготовка производства. Оперативное выявление и устранение причин нарушений, проверка качества </w:t>
            </w:r>
            <w:r w:rsidRPr="00B56BF9">
              <w:rPr>
                <w:rFonts w:ascii="Times New Roman" w:hAnsi="Times New Roman"/>
                <w:bCs/>
              </w:rPr>
              <w:lastRenderedPageBreak/>
              <w:t>выполненных работ. Контроль соблюдения технологической дисциплины</w:t>
            </w:r>
          </w:p>
        </w:tc>
        <w:tc>
          <w:tcPr>
            <w:tcW w:w="639" w:type="pct"/>
            <w:vAlign w:val="center"/>
          </w:tcPr>
          <w:p w14:paraId="273EC66E" w14:textId="6938E641" w:rsidR="00B56BF9" w:rsidRPr="00B56BF9" w:rsidRDefault="00B56BF9" w:rsidP="001C0900">
            <w:pPr>
              <w:suppressAutoHyphens/>
              <w:spacing w:after="0" w:line="240" w:lineRule="auto"/>
              <w:jc w:val="both"/>
              <w:rPr>
                <w:rFonts w:ascii="Times New Roman" w:hAnsi="Times New Roman"/>
                <w:i/>
              </w:rPr>
            </w:pPr>
          </w:p>
        </w:tc>
        <w:tc>
          <w:tcPr>
            <w:tcW w:w="531" w:type="pct"/>
          </w:tcPr>
          <w:p w14:paraId="77EBABD8" w14:textId="77777777" w:rsidR="00B56BF9" w:rsidRPr="00B56BF9" w:rsidRDefault="00B56BF9" w:rsidP="004C3E7B">
            <w:pPr>
              <w:spacing w:after="0" w:line="240" w:lineRule="auto"/>
              <w:rPr>
                <w:rFonts w:ascii="Times New Roman" w:hAnsi="Times New Roman"/>
                <w:bCs/>
              </w:rPr>
            </w:pPr>
          </w:p>
        </w:tc>
        <w:tc>
          <w:tcPr>
            <w:tcW w:w="692" w:type="pct"/>
          </w:tcPr>
          <w:p w14:paraId="2E4F25D4" w14:textId="3564D27C"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4.1, ПК 4.2</w:t>
            </w:r>
          </w:p>
          <w:p w14:paraId="2D6B14E0" w14:textId="753CA4B9"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016B6580" w14:textId="2B1B06D8" w:rsidR="00B56BF9" w:rsidRPr="00B56BF9" w:rsidRDefault="00B56BF9" w:rsidP="004C3E7B">
            <w:pPr>
              <w:spacing w:after="0" w:line="240" w:lineRule="auto"/>
              <w:rPr>
                <w:rFonts w:ascii="Times New Roman" w:hAnsi="Times New Roman"/>
                <w:highlight w:val="yellow"/>
              </w:rPr>
            </w:pPr>
          </w:p>
        </w:tc>
      </w:tr>
      <w:tr w:rsidR="00B56BF9" w:rsidRPr="00B56BF9" w14:paraId="4B8C659D" w14:textId="77777777" w:rsidTr="00B56BF9">
        <w:trPr>
          <w:trHeight w:val="20"/>
        </w:trPr>
        <w:tc>
          <w:tcPr>
            <w:tcW w:w="871" w:type="pct"/>
            <w:vMerge/>
          </w:tcPr>
          <w:p w14:paraId="05EB97FA"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A31F437"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2972A3C5" w14:textId="46E63EDA" w:rsidR="00B56BF9" w:rsidRPr="00B56BF9" w:rsidRDefault="00B56BF9" w:rsidP="004C3E7B">
            <w:pPr>
              <w:suppressAutoHyphens/>
              <w:spacing w:after="0" w:line="240" w:lineRule="auto"/>
              <w:rPr>
                <w:rFonts w:ascii="Times New Roman" w:hAnsi="Times New Roman"/>
                <w:b/>
              </w:rPr>
            </w:pPr>
          </w:p>
        </w:tc>
        <w:tc>
          <w:tcPr>
            <w:tcW w:w="531" w:type="pct"/>
          </w:tcPr>
          <w:p w14:paraId="71E95520" w14:textId="77777777" w:rsidR="00B56BF9" w:rsidRPr="00B56BF9" w:rsidRDefault="00B56BF9" w:rsidP="001C0900">
            <w:pPr>
              <w:spacing w:after="0" w:line="240" w:lineRule="auto"/>
              <w:rPr>
                <w:rFonts w:ascii="Times New Roman" w:hAnsi="Times New Roman"/>
                <w:bCs/>
              </w:rPr>
            </w:pPr>
          </w:p>
        </w:tc>
        <w:tc>
          <w:tcPr>
            <w:tcW w:w="692" w:type="pct"/>
          </w:tcPr>
          <w:p w14:paraId="2E01827A" w14:textId="272C84A4" w:rsidR="00B56BF9" w:rsidRPr="00B56BF9" w:rsidRDefault="00B56BF9" w:rsidP="001C0900">
            <w:pPr>
              <w:spacing w:after="0" w:line="240" w:lineRule="auto"/>
              <w:rPr>
                <w:rFonts w:ascii="Times New Roman" w:hAnsi="Times New Roman"/>
                <w:bCs/>
              </w:rPr>
            </w:pPr>
          </w:p>
        </w:tc>
      </w:tr>
      <w:tr w:rsidR="00B56BF9" w:rsidRPr="00B56BF9" w14:paraId="5FCE4226" w14:textId="77777777" w:rsidTr="00B56BF9">
        <w:trPr>
          <w:trHeight w:val="20"/>
        </w:trPr>
        <w:tc>
          <w:tcPr>
            <w:tcW w:w="871" w:type="pct"/>
            <w:vMerge/>
          </w:tcPr>
          <w:p w14:paraId="642315B2"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1042974" w14:textId="77777777" w:rsidR="00B56BF9" w:rsidRPr="00B56BF9" w:rsidRDefault="00B56BF9" w:rsidP="00B63F96">
            <w:pPr>
              <w:suppressAutoHyphens/>
              <w:spacing w:after="0" w:line="240" w:lineRule="auto"/>
              <w:rPr>
                <w:rFonts w:ascii="Times New Roman" w:hAnsi="Times New Roman"/>
              </w:rPr>
            </w:pPr>
            <w:r w:rsidRPr="00B56BF9">
              <w:rPr>
                <w:rFonts w:ascii="Times New Roman" w:hAnsi="Times New Roman"/>
              </w:rPr>
              <w:t>Практическое занятие 8 «Осуществление контроля соблюдения технологической дисциплины, качества работ»</w:t>
            </w:r>
          </w:p>
        </w:tc>
        <w:tc>
          <w:tcPr>
            <w:tcW w:w="639" w:type="pct"/>
            <w:vAlign w:val="center"/>
          </w:tcPr>
          <w:p w14:paraId="07B70E2D" w14:textId="0A0618FA" w:rsidR="00B56BF9" w:rsidRPr="00B56BF9" w:rsidRDefault="00B56BF9" w:rsidP="004C3E7B">
            <w:pPr>
              <w:suppressAutoHyphens/>
              <w:spacing w:after="0" w:line="240" w:lineRule="auto"/>
              <w:jc w:val="both"/>
              <w:rPr>
                <w:rFonts w:ascii="Times New Roman" w:hAnsi="Times New Roman"/>
                <w:i/>
              </w:rPr>
            </w:pPr>
          </w:p>
        </w:tc>
        <w:tc>
          <w:tcPr>
            <w:tcW w:w="531" w:type="pct"/>
          </w:tcPr>
          <w:p w14:paraId="33B732F8" w14:textId="77777777" w:rsidR="00B56BF9" w:rsidRPr="00B56BF9" w:rsidRDefault="00B56BF9" w:rsidP="003F0A0E">
            <w:pPr>
              <w:spacing w:after="0" w:line="240" w:lineRule="auto"/>
              <w:rPr>
                <w:rFonts w:ascii="Times New Roman" w:hAnsi="Times New Roman"/>
                <w:bCs/>
              </w:rPr>
            </w:pPr>
          </w:p>
        </w:tc>
        <w:tc>
          <w:tcPr>
            <w:tcW w:w="692" w:type="pct"/>
          </w:tcPr>
          <w:p w14:paraId="14A78F52" w14:textId="1F73ACC1"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4.1, ПК 4.2</w:t>
            </w:r>
          </w:p>
          <w:p w14:paraId="7B31EE63" w14:textId="0FFBFBFB"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40480F13" w14:textId="32884A0A" w:rsidR="00B56BF9" w:rsidRPr="00B56BF9" w:rsidRDefault="00B56BF9" w:rsidP="003F0A0E">
            <w:pPr>
              <w:spacing w:after="0" w:line="240" w:lineRule="auto"/>
              <w:rPr>
                <w:rFonts w:ascii="Times New Roman" w:hAnsi="Times New Roman"/>
                <w:highlight w:val="yellow"/>
              </w:rPr>
            </w:pPr>
          </w:p>
        </w:tc>
      </w:tr>
      <w:tr w:rsidR="00B56BF9" w:rsidRPr="00B56BF9" w14:paraId="3027259B" w14:textId="77777777" w:rsidTr="00B56BF9">
        <w:trPr>
          <w:trHeight w:val="20"/>
        </w:trPr>
        <w:tc>
          <w:tcPr>
            <w:tcW w:w="871" w:type="pct"/>
            <w:vMerge/>
          </w:tcPr>
          <w:p w14:paraId="06CC8306"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ECB4123" w14:textId="77777777" w:rsidR="00B56BF9" w:rsidRPr="00B56BF9" w:rsidRDefault="00B56BF9" w:rsidP="00B63F96">
            <w:pPr>
              <w:suppressAutoHyphens/>
              <w:spacing w:after="0" w:line="240" w:lineRule="auto"/>
              <w:rPr>
                <w:rFonts w:ascii="Times New Roman" w:hAnsi="Times New Roman"/>
              </w:rPr>
            </w:pPr>
            <w:r w:rsidRPr="00B56BF9">
              <w:rPr>
                <w:rFonts w:ascii="Times New Roman" w:hAnsi="Times New Roman"/>
              </w:rPr>
              <w:t>Практическое занятие 9 «Разработка и оформление технической документации»</w:t>
            </w:r>
          </w:p>
        </w:tc>
        <w:tc>
          <w:tcPr>
            <w:tcW w:w="639" w:type="pct"/>
            <w:vAlign w:val="center"/>
          </w:tcPr>
          <w:p w14:paraId="068ED241" w14:textId="26F8D1E3" w:rsidR="00B56BF9" w:rsidRPr="00B56BF9" w:rsidRDefault="00B56BF9" w:rsidP="004C3E7B">
            <w:pPr>
              <w:suppressAutoHyphens/>
              <w:spacing w:after="0" w:line="240" w:lineRule="auto"/>
              <w:jc w:val="both"/>
              <w:rPr>
                <w:rFonts w:ascii="Times New Roman" w:hAnsi="Times New Roman"/>
                <w:i/>
              </w:rPr>
            </w:pPr>
          </w:p>
        </w:tc>
        <w:tc>
          <w:tcPr>
            <w:tcW w:w="531" w:type="pct"/>
          </w:tcPr>
          <w:p w14:paraId="0E71BF53" w14:textId="77777777" w:rsidR="00B56BF9" w:rsidRPr="00B56BF9" w:rsidRDefault="00B56BF9" w:rsidP="004C3E7B">
            <w:pPr>
              <w:spacing w:after="0" w:line="240" w:lineRule="auto"/>
              <w:rPr>
                <w:rFonts w:ascii="Times New Roman" w:hAnsi="Times New Roman"/>
                <w:bCs/>
              </w:rPr>
            </w:pPr>
          </w:p>
        </w:tc>
        <w:tc>
          <w:tcPr>
            <w:tcW w:w="692" w:type="pct"/>
          </w:tcPr>
          <w:p w14:paraId="3024C8E1" w14:textId="162B192E"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4.1, ПК 4.2</w:t>
            </w:r>
          </w:p>
          <w:p w14:paraId="1FDD805C" w14:textId="50FE814F" w:rsidR="00B56BF9" w:rsidRPr="00B56BF9" w:rsidRDefault="00B56BF9" w:rsidP="00D434DD">
            <w:pPr>
              <w:spacing w:after="0" w:line="240" w:lineRule="auto"/>
              <w:rPr>
                <w:rFonts w:ascii="Times New Roman" w:hAnsi="Times New Roman"/>
                <w:highlight w:val="yellow"/>
              </w:rPr>
            </w:pPr>
            <w:r w:rsidRPr="00B56BF9">
              <w:rPr>
                <w:rFonts w:ascii="Times New Roman" w:hAnsi="Times New Roman"/>
                <w:bCs/>
              </w:rPr>
              <w:t>ОК 01</w:t>
            </w:r>
          </w:p>
        </w:tc>
      </w:tr>
      <w:tr w:rsidR="00B56BF9" w:rsidRPr="00B56BF9" w14:paraId="3B78A1CD" w14:textId="77777777" w:rsidTr="00B56BF9">
        <w:trPr>
          <w:trHeight w:val="20"/>
        </w:trPr>
        <w:tc>
          <w:tcPr>
            <w:tcW w:w="871" w:type="pct"/>
            <w:vMerge w:val="restart"/>
          </w:tcPr>
          <w:p w14:paraId="68DA6C6B" w14:textId="77777777" w:rsidR="00B56BF9" w:rsidRPr="00B56BF9" w:rsidRDefault="00B56BF9" w:rsidP="003D74FB">
            <w:pPr>
              <w:spacing w:after="0" w:line="240" w:lineRule="auto"/>
              <w:rPr>
                <w:rFonts w:ascii="Times New Roman" w:hAnsi="Times New Roman"/>
                <w:b/>
                <w:bCs/>
              </w:rPr>
            </w:pPr>
            <w:r w:rsidRPr="00B56BF9">
              <w:rPr>
                <w:rFonts w:ascii="Times New Roman" w:hAnsi="Times New Roman"/>
                <w:b/>
                <w:bCs/>
              </w:rPr>
              <w:t>Тема 1.13. Особенности менеджмента в профессиональной деятельности. Методы управления</w:t>
            </w:r>
          </w:p>
        </w:tc>
        <w:tc>
          <w:tcPr>
            <w:tcW w:w="2267" w:type="pct"/>
            <w:gridSpan w:val="2"/>
          </w:tcPr>
          <w:p w14:paraId="1E7E3F28"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6C49A5CA" w14:textId="3298CB9B" w:rsidR="00B56BF9" w:rsidRPr="00B56BF9" w:rsidRDefault="00B56BF9" w:rsidP="004C3E7B">
            <w:pPr>
              <w:suppressAutoHyphens/>
              <w:spacing w:after="0" w:line="240" w:lineRule="auto"/>
              <w:rPr>
                <w:rFonts w:ascii="Times New Roman" w:hAnsi="Times New Roman"/>
                <w:i/>
              </w:rPr>
            </w:pPr>
          </w:p>
        </w:tc>
        <w:tc>
          <w:tcPr>
            <w:tcW w:w="531" w:type="pct"/>
          </w:tcPr>
          <w:p w14:paraId="7F521119"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06A226E" w14:textId="3CC57CD0" w:rsidR="00B56BF9" w:rsidRPr="00B56BF9" w:rsidRDefault="00B56BF9" w:rsidP="001C0900">
            <w:pPr>
              <w:spacing w:after="0" w:line="240" w:lineRule="auto"/>
              <w:rPr>
                <w:rFonts w:ascii="Times New Roman" w:hAnsi="Times New Roman"/>
                <w:bCs/>
                <w:highlight w:val="yellow"/>
              </w:rPr>
            </w:pPr>
          </w:p>
        </w:tc>
      </w:tr>
      <w:tr w:rsidR="00B56BF9" w:rsidRPr="00B56BF9" w14:paraId="713C8886" w14:textId="77777777" w:rsidTr="00B56BF9">
        <w:trPr>
          <w:trHeight w:val="20"/>
        </w:trPr>
        <w:tc>
          <w:tcPr>
            <w:tcW w:w="871" w:type="pct"/>
            <w:vMerge/>
          </w:tcPr>
          <w:p w14:paraId="1DE409C5"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0578B4E" w14:textId="77777777" w:rsidR="00B56BF9" w:rsidRPr="00B56BF9" w:rsidRDefault="00B56BF9" w:rsidP="00EC6929">
            <w:pPr>
              <w:suppressAutoHyphens/>
              <w:spacing w:after="0" w:line="240" w:lineRule="auto"/>
              <w:rPr>
                <w:rFonts w:ascii="Times New Roman" w:hAnsi="Times New Roman"/>
              </w:rPr>
            </w:pPr>
            <w:r w:rsidRPr="00B56BF9">
              <w:rPr>
                <w:rFonts w:ascii="Times New Roman" w:hAnsi="Times New Roman"/>
              </w:rPr>
              <w:t xml:space="preserve">1. </w:t>
            </w:r>
            <w:r w:rsidRPr="00B56BF9">
              <w:rPr>
                <w:rFonts w:ascii="Times New Roman" w:hAnsi="Times New Roman"/>
                <w:bCs/>
              </w:rPr>
              <w:t>Факторы, способствующие эффективности работы подразделения: внешние и внутренние. Роль личного вклада руководителя. Задачи и приоритеты руководителя</w:t>
            </w:r>
          </w:p>
        </w:tc>
        <w:tc>
          <w:tcPr>
            <w:tcW w:w="639" w:type="pct"/>
          </w:tcPr>
          <w:p w14:paraId="498806C7" w14:textId="2AC7C07E" w:rsidR="00B56BF9" w:rsidRPr="00B56BF9" w:rsidRDefault="00B56BF9" w:rsidP="001C0900">
            <w:pPr>
              <w:suppressAutoHyphens/>
              <w:spacing w:after="0" w:line="240" w:lineRule="auto"/>
              <w:jc w:val="both"/>
              <w:rPr>
                <w:rFonts w:ascii="Times New Roman" w:hAnsi="Times New Roman"/>
                <w:i/>
              </w:rPr>
            </w:pPr>
          </w:p>
        </w:tc>
        <w:tc>
          <w:tcPr>
            <w:tcW w:w="531" w:type="pct"/>
          </w:tcPr>
          <w:p w14:paraId="29DC9A55" w14:textId="77777777" w:rsidR="00B56BF9" w:rsidRPr="00B56BF9" w:rsidRDefault="00B56BF9" w:rsidP="004C3E7B">
            <w:pPr>
              <w:spacing w:after="0" w:line="240" w:lineRule="auto"/>
              <w:rPr>
                <w:rFonts w:ascii="Times New Roman" w:hAnsi="Times New Roman"/>
                <w:bCs/>
              </w:rPr>
            </w:pPr>
          </w:p>
        </w:tc>
        <w:tc>
          <w:tcPr>
            <w:tcW w:w="692" w:type="pct"/>
          </w:tcPr>
          <w:p w14:paraId="0278D929" w14:textId="0A66EE9C"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712FBDB4" w14:textId="2BBBA65D"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041A12B6" w14:textId="4EB38538" w:rsidR="00B56BF9" w:rsidRPr="00B56BF9" w:rsidRDefault="00B56BF9" w:rsidP="003C4EE1">
            <w:pPr>
              <w:spacing w:after="0" w:line="240" w:lineRule="auto"/>
              <w:rPr>
                <w:rFonts w:ascii="Times New Roman" w:hAnsi="Times New Roman"/>
                <w:highlight w:val="yellow"/>
              </w:rPr>
            </w:pPr>
          </w:p>
        </w:tc>
      </w:tr>
      <w:tr w:rsidR="00B56BF9" w:rsidRPr="00B56BF9" w14:paraId="29CFB8D1" w14:textId="77777777" w:rsidTr="00B56BF9">
        <w:trPr>
          <w:trHeight w:val="20"/>
        </w:trPr>
        <w:tc>
          <w:tcPr>
            <w:tcW w:w="871" w:type="pct"/>
            <w:vMerge/>
          </w:tcPr>
          <w:p w14:paraId="3A4E673A"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CDB014C"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2. Методы управления: организационно-распорядительные, экономические, социально-психологические</w:t>
            </w:r>
          </w:p>
        </w:tc>
        <w:tc>
          <w:tcPr>
            <w:tcW w:w="639" w:type="pct"/>
          </w:tcPr>
          <w:p w14:paraId="28CDA9A9" w14:textId="4C306AAE" w:rsidR="00B56BF9" w:rsidRPr="00B56BF9" w:rsidRDefault="00B56BF9" w:rsidP="001C0900">
            <w:pPr>
              <w:suppressAutoHyphens/>
              <w:spacing w:after="0" w:line="240" w:lineRule="auto"/>
              <w:jc w:val="both"/>
              <w:rPr>
                <w:rFonts w:ascii="Times New Roman" w:hAnsi="Times New Roman"/>
                <w:i/>
              </w:rPr>
            </w:pPr>
          </w:p>
        </w:tc>
        <w:tc>
          <w:tcPr>
            <w:tcW w:w="531" w:type="pct"/>
          </w:tcPr>
          <w:p w14:paraId="61BE6B17" w14:textId="77777777" w:rsidR="00B56BF9" w:rsidRPr="00B56BF9" w:rsidRDefault="00B56BF9" w:rsidP="003F0A0E">
            <w:pPr>
              <w:spacing w:after="0" w:line="240" w:lineRule="auto"/>
              <w:rPr>
                <w:rFonts w:ascii="Times New Roman" w:hAnsi="Times New Roman"/>
                <w:bCs/>
              </w:rPr>
            </w:pPr>
          </w:p>
        </w:tc>
        <w:tc>
          <w:tcPr>
            <w:tcW w:w="692" w:type="pct"/>
          </w:tcPr>
          <w:p w14:paraId="74F28558" w14:textId="0F19898C"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4.2</w:t>
            </w:r>
          </w:p>
          <w:p w14:paraId="16F26FB7" w14:textId="6EFC5325"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415CD3A3" w14:textId="58EA08CA" w:rsidR="00B56BF9" w:rsidRPr="00B56BF9" w:rsidRDefault="00B56BF9" w:rsidP="003F0A0E">
            <w:pPr>
              <w:spacing w:after="0" w:line="240" w:lineRule="auto"/>
              <w:rPr>
                <w:rFonts w:ascii="Times New Roman" w:hAnsi="Times New Roman"/>
                <w:highlight w:val="yellow"/>
              </w:rPr>
            </w:pPr>
          </w:p>
        </w:tc>
      </w:tr>
      <w:tr w:rsidR="00B56BF9" w:rsidRPr="00B56BF9" w14:paraId="6844A967" w14:textId="77777777" w:rsidTr="00B56BF9">
        <w:trPr>
          <w:trHeight w:val="20"/>
        </w:trPr>
        <w:tc>
          <w:tcPr>
            <w:tcW w:w="871" w:type="pct"/>
            <w:vMerge/>
          </w:tcPr>
          <w:p w14:paraId="20F1E87E"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B70F6F2"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7BEA590" w14:textId="77777777" w:rsidR="00B56BF9" w:rsidRPr="00B56BF9" w:rsidRDefault="00B56BF9" w:rsidP="00E12B48">
            <w:pPr>
              <w:suppressAutoHyphens/>
              <w:spacing w:after="0" w:line="240" w:lineRule="auto"/>
              <w:rPr>
                <w:rFonts w:ascii="Times New Roman" w:hAnsi="Times New Roman"/>
                <w:b/>
              </w:rPr>
            </w:pPr>
          </w:p>
        </w:tc>
        <w:tc>
          <w:tcPr>
            <w:tcW w:w="531" w:type="pct"/>
          </w:tcPr>
          <w:p w14:paraId="086C196E"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27E264B3" w14:textId="611F4A23" w:rsidR="00B56BF9" w:rsidRPr="00B56BF9" w:rsidRDefault="00B56BF9" w:rsidP="001C0900">
            <w:pPr>
              <w:spacing w:after="0" w:line="240" w:lineRule="auto"/>
              <w:rPr>
                <w:rFonts w:ascii="Times New Roman" w:hAnsi="Times New Roman"/>
                <w:bCs/>
                <w:highlight w:val="yellow"/>
              </w:rPr>
            </w:pPr>
          </w:p>
        </w:tc>
      </w:tr>
      <w:tr w:rsidR="00B56BF9" w:rsidRPr="00B56BF9" w14:paraId="5C1AF0FD" w14:textId="77777777" w:rsidTr="00B56BF9">
        <w:trPr>
          <w:trHeight w:val="20"/>
        </w:trPr>
        <w:tc>
          <w:tcPr>
            <w:tcW w:w="871" w:type="pct"/>
            <w:vMerge/>
          </w:tcPr>
          <w:p w14:paraId="2D23BE5E"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F4AEFD8" w14:textId="77777777" w:rsidR="00B56BF9" w:rsidRPr="00B56BF9" w:rsidRDefault="00B56BF9" w:rsidP="004C3E7B">
            <w:pPr>
              <w:suppressAutoHyphens/>
              <w:spacing w:after="0" w:line="240" w:lineRule="auto"/>
              <w:rPr>
                <w:rFonts w:ascii="Times New Roman" w:hAnsi="Times New Roman"/>
              </w:rPr>
            </w:pPr>
          </w:p>
        </w:tc>
        <w:tc>
          <w:tcPr>
            <w:tcW w:w="639" w:type="pct"/>
          </w:tcPr>
          <w:p w14:paraId="08E00731" w14:textId="77777777" w:rsidR="00B56BF9" w:rsidRPr="00B56BF9" w:rsidRDefault="00B56BF9" w:rsidP="00E12B48">
            <w:pPr>
              <w:suppressAutoHyphens/>
              <w:spacing w:after="0" w:line="240" w:lineRule="auto"/>
              <w:rPr>
                <w:rFonts w:ascii="Times New Roman" w:hAnsi="Times New Roman"/>
                <w:i/>
              </w:rPr>
            </w:pPr>
          </w:p>
        </w:tc>
        <w:tc>
          <w:tcPr>
            <w:tcW w:w="531" w:type="pct"/>
          </w:tcPr>
          <w:p w14:paraId="59DB8751"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15808E7D" w14:textId="361835FA" w:rsidR="00B56BF9" w:rsidRPr="00B56BF9" w:rsidRDefault="00B56BF9" w:rsidP="001C0900">
            <w:pPr>
              <w:spacing w:after="0" w:line="240" w:lineRule="auto"/>
              <w:rPr>
                <w:rFonts w:ascii="Times New Roman" w:hAnsi="Times New Roman"/>
                <w:bCs/>
                <w:highlight w:val="yellow"/>
              </w:rPr>
            </w:pPr>
          </w:p>
        </w:tc>
      </w:tr>
      <w:tr w:rsidR="00B56BF9" w:rsidRPr="00B56BF9" w14:paraId="2D0D1703" w14:textId="77777777" w:rsidTr="00B56BF9">
        <w:trPr>
          <w:trHeight w:val="20"/>
        </w:trPr>
        <w:tc>
          <w:tcPr>
            <w:tcW w:w="871" w:type="pct"/>
            <w:vMerge w:val="restart"/>
          </w:tcPr>
          <w:p w14:paraId="109C0DFA" w14:textId="77777777" w:rsidR="00B56BF9" w:rsidRPr="00B56BF9" w:rsidRDefault="00B56BF9" w:rsidP="001C0900">
            <w:pPr>
              <w:rPr>
                <w:rFonts w:ascii="Times New Roman" w:hAnsi="Times New Roman"/>
                <w:b/>
                <w:bCs/>
              </w:rPr>
            </w:pPr>
            <w:r w:rsidRPr="00B56BF9">
              <w:rPr>
                <w:rFonts w:ascii="Times New Roman" w:hAnsi="Times New Roman"/>
                <w:b/>
                <w:bCs/>
              </w:rPr>
              <w:t>Тема 1.14. Принятие управленческих решений</w:t>
            </w:r>
          </w:p>
        </w:tc>
        <w:tc>
          <w:tcPr>
            <w:tcW w:w="2267" w:type="pct"/>
            <w:gridSpan w:val="2"/>
          </w:tcPr>
          <w:p w14:paraId="4DD0F128" w14:textId="77777777" w:rsidR="00B56BF9" w:rsidRPr="00B56BF9" w:rsidRDefault="00B56BF9" w:rsidP="00E12B48">
            <w:pPr>
              <w:suppressAutoHyphens/>
              <w:spacing w:after="0" w:line="240" w:lineRule="auto"/>
              <w:rPr>
                <w:rFonts w:ascii="Times New Roman" w:hAnsi="Times New Roman"/>
                <w:b/>
              </w:rPr>
            </w:pPr>
            <w:r w:rsidRPr="00B56BF9">
              <w:rPr>
                <w:rFonts w:ascii="Times New Roman" w:hAnsi="Times New Roman"/>
                <w:b/>
              </w:rPr>
              <w:t>Содержание</w:t>
            </w:r>
          </w:p>
        </w:tc>
        <w:tc>
          <w:tcPr>
            <w:tcW w:w="639" w:type="pct"/>
          </w:tcPr>
          <w:p w14:paraId="63C0745B" w14:textId="787964EE" w:rsidR="00B56BF9" w:rsidRPr="00B56BF9" w:rsidRDefault="00B56BF9" w:rsidP="00E12B48">
            <w:pPr>
              <w:suppressAutoHyphens/>
              <w:spacing w:after="0" w:line="240" w:lineRule="auto"/>
              <w:rPr>
                <w:rFonts w:ascii="Times New Roman" w:hAnsi="Times New Roman"/>
                <w:i/>
              </w:rPr>
            </w:pPr>
          </w:p>
        </w:tc>
        <w:tc>
          <w:tcPr>
            <w:tcW w:w="531" w:type="pct"/>
          </w:tcPr>
          <w:p w14:paraId="05E59AA8"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93CA551" w14:textId="55E323EA" w:rsidR="00B56BF9" w:rsidRPr="00B56BF9" w:rsidRDefault="00B56BF9" w:rsidP="001C0900">
            <w:pPr>
              <w:spacing w:after="0" w:line="240" w:lineRule="auto"/>
              <w:rPr>
                <w:rFonts w:ascii="Times New Roman" w:hAnsi="Times New Roman"/>
                <w:bCs/>
                <w:highlight w:val="yellow"/>
              </w:rPr>
            </w:pPr>
          </w:p>
        </w:tc>
      </w:tr>
      <w:tr w:rsidR="00B56BF9" w:rsidRPr="00B56BF9" w14:paraId="6DB0BA5C" w14:textId="77777777" w:rsidTr="00B56BF9">
        <w:trPr>
          <w:trHeight w:val="20"/>
        </w:trPr>
        <w:tc>
          <w:tcPr>
            <w:tcW w:w="871" w:type="pct"/>
            <w:vMerge/>
          </w:tcPr>
          <w:p w14:paraId="6A388C0E" w14:textId="77777777" w:rsidR="00B56BF9" w:rsidRPr="00B56BF9" w:rsidRDefault="00B56BF9" w:rsidP="001C0900">
            <w:pPr>
              <w:rPr>
                <w:rFonts w:ascii="Times New Roman" w:hAnsi="Times New Roman"/>
                <w:b/>
                <w:bCs/>
              </w:rPr>
            </w:pPr>
          </w:p>
        </w:tc>
        <w:tc>
          <w:tcPr>
            <w:tcW w:w="2267" w:type="pct"/>
            <w:gridSpan w:val="2"/>
          </w:tcPr>
          <w:p w14:paraId="1661D73F"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1. Содержание и виды управленческих решений. Требования, предъявляемые к управленческим решениям. Технология принятия управленческих решений. Методы принятия решений. Оценка качества принятых решений</w:t>
            </w:r>
          </w:p>
        </w:tc>
        <w:tc>
          <w:tcPr>
            <w:tcW w:w="639" w:type="pct"/>
          </w:tcPr>
          <w:p w14:paraId="428B3D6A" w14:textId="642208DA" w:rsidR="00B56BF9" w:rsidRPr="00B56BF9" w:rsidRDefault="00B56BF9" w:rsidP="00E12B48">
            <w:pPr>
              <w:suppressAutoHyphens/>
              <w:spacing w:after="0" w:line="240" w:lineRule="auto"/>
              <w:rPr>
                <w:rFonts w:ascii="Times New Roman" w:hAnsi="Times New Roman"/>
                <w:i/>
              </w:rPr>
            </w:pPr>
          </w:p>
        </w:tc>
        <w:tc>
          <w:tcPr>
            <w:tcW w:w="531" w:type="pct"/>
          </w:tcPr>
          <w:p w14:paraId="231D1FC0" w14:textId="77777777" w:rsidR="00B56BF9" w:rsidRPr="00B56BF9" w:rsidRDefault="00B56BF9" w:rsidP="004C3E7B">
            <w:pPr>
              <w:spacing w:after="0" w:line="240" w:lineRule="auto"/>
              <w:rPr>
                <w:rFonts w:ascii="Times New Roman" w:hAnsi="Times New Roman"/>
                <w:bCs/>
              </w:rPr>
            </w:pPr>
          </w:p>
        </w:tc>
        <w:tc>
          <w:tcPr>
            <w:tcW w:w="692" w:type="pct"/>
          </w:tcPr>
          <w:p w14:paraId="72BFE7D1" w14:textId="546ADFEB"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7CE7886C" w14:textId="610EA993" w:rsidR="00B56BF9" w:rsidRPr="00B56BF9" w:rsidRDefault="00B56BF9" w:rsidP="00D434DD">
            <w:pPr>
              <w:spacing w:after="0" w:line="240" w:lineRule="auto"/>
              <w:rPr>
                <w:rFonts w:ascii="Times New Roman" w:hAnsi="Times New Roman"/>
                <w:highlight w:val="yellow"/>
              </w:rPr>
            </w:pPr>
            <w:r w:rsidRPr="00B56BF9">
              <w:rPr>
                <w:rFonts w:ascii="Times New Roman" w:hAnsi="Times New Roman"/>
                <w:bCs/>
              </w:rPr>
              <w:t>ОК 01</w:t>
            </w:r>
          </w:p>
        </w:tc>
      </w:tr>
      <w:tr w:rsidR="00B56BF9" w:rsidRPr="00B56BF9" w14:paraId="62297F69" w14:textId="77777777" w:rsidTr="00B56BF9">
        <w:trPr>
          <w:trHeight w:val="20"/>
        </w:trPr>
        <w:tc>
          <w:tcPr>
            <w:tcW w:w="871" w:type="pct"/>
            <w:vMerge/>
          </w:tcPr>
          <w:p w14:paraId="2FEA5B67"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CC13B2F"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2C085FD4" w14:textId="08BA7FEC" w:rsidR="00B56BF9" w:rsidRPr="00B56BF9" w:rsidRDefault="00B56BF9" w:rsidP="00E12B48">
            <w:pPr>
              <w:suppressAutoHyphens/>
              <w:spacing w:after="0" w:line="240" w:lineRule="auto"/>
              <w:rPr>
                <w:rFonts w:ascii="Times New Roman" w:hAnsi="Times New Roman"/>
                <w:b/>
              </w:rPr>
            </w:pPr>
          </w:p>
        </w:tc>
        <w:tc>
          <w:tcPr>
            <w:tcW w:w="531" w:type="pct"/>
          </w:tcPr>
          <w:p w14:paraId="583AFC6F"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5851151E" w14:textId="2F57D960" w:rsidR="00B56BF9" w:rsidRPr="00B56BF9" w:rsidRDefault="00B56BF9" w:rsidP="001C0900">
            <w:pPr>
              <w:spacing w:after="0" w:line="240" w:lineRule="auto"/>
              <w:rPr>
                <w:rFonts w:ascii="Times New Roman" w:hAnsi="Times New Roman"/>
                <w:bCs/>
                <w:highlight w:val="yellow"/>
              </w:rPr>
            </w:pPr>
          </w:p>
        </w:tc>
      </w:tr>
      <w:tr w:rsidR="00B56BF9" w:rsidRPr="00B56BF9" w14:paraId="5F39BF04" w14:textId="77777777" w:rsidTr="00B56BF9">
        <w:trPr>
          <w:trHeight w:val="20"/>
        </w:trPr>
        <w:tc>
          <w:tcPr>
            <w:tcW w:w="871" w:type="pct"/>
            <w:vMerge/>
          </w:tcPr>
          <w:p w14:paraId="6D09BA68"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29410AC3"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Практическое занятие 10 «Принятие и реализация управленческих решений»</w:t>
            </w:r>
          </w:p>
        </w:tc>
        <w:tc>
          <w:tcPr>
            <w:tcW w:w="639" w:type="pct"/>
          </w:tcPr>
          <w:p w14:paraId="3F46B2BB" w14:textId="75CA2359" w:rsidR="00B56BF9" w:rsidRPr="00B56BF9" w:rsidRDefault="00B56BF9" w:rsidP="00E12B48">
            <w:pPr>
              <w:suppressAutoHyphens/>
              <w:spacing w:after="0" w:line="240" w:lineRule="auto"/>
              <w:rPr>
                <w:rFonts w:ascii="Times New Roman" w:hAnsi="Times New Roman"/>
                <w:i/>
              </w:rPr>
            </w:pPr>
          </w:p>
        </w:tc>
        <w:tc>
          <w:tcPr>
            <w:tcW w:w="531" w:type="pct"/>
          </w:tcPr>
          <w:p w14:paraId="2CB5179C" w14:textId="77777777" w:rsidR="00B56BF9" w:rsidRPr="00B56BF9" w:rsidRDefault="00B56BF9" w:rsidP="003F0A0E">
            <w:pPr>
              <w:spacing w:after="0" w:line="240" w:lineRule="auto"/>
              <w:rPr>
                <w:rFonts w:ascii="Times New Roman" w:hAnsi="Times New Roman"/>
                <w:bCs/>
              </w:rPr>
            </w:pPr>
          </w:p>
        </w:tc>
        <w:tc>
          <w:tcPr>
            <w:tcW w:w="692" w:type="pct"/>
          </w:tcPr>
          <w:p w14:paraId="16438C40" w14:textId="69F30FE1"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4.2</w:t>
            </w:r>
          </w:p>
          <w:p w14:paraId="00623687" w14:textId="0A8C656A" w:rsidR="00B56BF9" w:rsidRPr="00B56BF9" w:rsidRDefault="00B56BF9" w:rsidP="00D434DD">
            <w:pPr>
              <w:spacing w:after="0" w:line="240" w:lineRule="auto"/>
              <w:rPr>
                <w:rFonts w:ascii="Times New Roman" w:hAnsi="Times New Roman"/>
                <w:highlight w:val="yellow"/>
              </w:rPr>
            </w:pPr>
            <w:r w:rsidRPr="00B56BF9">
              <w:rPr>
                <w:rFonts w:ascii="Times New Roman" w:hAnsi="Times New Roman"/>
                <w:bCs/>
              </w:rPr>
              <w:t>ОК 01</w:t>
            </w:r>
          </w:p>
        </w:tc>
      </w:tr>
      <w:tr w:rsidR="00B56BF9" w:rsidRPr="00B56BF9" w14:paraId="602E14A9" w14:textId="77777777" w:rsidTr="00B56BF9">
        <w:trPr>
          <w:trHeight w:val="20"/>
        </w:trPr>
        <w:tc>
          <w:tcPr>
            <w:tcW w:w="871" w:type="pct"/>
            <w:vMerge w:val="restart"/>
          </w:tcPr>
          <w:p w14:paraId="4561E487"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1.15. Деловое общение</w:t>
            </w:r>
          </w:p>
        </w:tc>
        <w:tc>
          <w:tcPr>
            <w:tcW w:w="2267" w:type="pct"/>
            <w:gridSpan w:val="2"/>
          </w:tcPr>
          <w:p w14:paraId="5788F458"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3C12C3FD" w14:textId="66BB0A63" w:rsidR="00B56BF9" w:rsidRPr="00B56BF9" w:rsidRDefault="00B56BF9" w:rsidP="00E12B48">
            <w:pPr>
              <w:suppressAutoHyphens/>
              <w:spacing w:after="0" w:line="240" w:lineRule="auto"/>
              <w:rPr>
                <w:rFonts w:ascii="Times New Roman" w:hAnsi="Times New Roman"/>
                <w:i/>
              </w:rPr>
            </w:pPr>
          </w:p>
        </w:tc>
        <w:tc>
          <w:tcPr>
            <w:tcW w:w="531" w:type="pct"/>
          </w:tcPr>
          <w:p w14:paraId="4C9F794E"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36F58997" w14:textId="3A579297" w:rsidR="00B56BF9" w:rsidRPr="00B56BF9" w:rsidRDefault="00B56BF9" w:rsidP="001C0900">
            <w:pPr>
              <w:spacing w:after="0" w:line="240" w:lineRule="auto"/>
              <w:rPr>
                <w:rFonts w:ascii="Times New Roman" w:hAnsi="Times New Roman"/>
                <w:bCs/>
                <w:highlight w:val="yellow"/>
              </w:rPr>
            </w:pPr>
          </w:p>
        </w:tc>
      </w:tr>
      <w:tr w:rsidR="00B56BF9" w:rsidRPr="00B56BF9" w14:paraId="1FE8A52E" w14:textId="77777777" w:rsidTr="00B56BF9">
        <w:trPr>
          <w:trHeight w:val="20"/>
        </w:trPr>
        <w:tc>
          <w:tcPr>
            <w:tcW w:w="871" w:type="pct"/>
            <w:vMerge/>
          </w:tcPr>
          <w:p w14:paraId="62DB82EA"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A3A3DF3"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1. Сущность и содержание делового общения. </w:t>
            </w:r>
            <w:proofErr w:type="spellStart"/>
            <w:r w:rsidRPr="00B56BF9">
              <w:rPr>
                <w:rFonts w:ascii="Times New Roman" w:hAnsi="Times New Roman"/>
              </w:rPr>
              <w:t>Видф</w:t>
            </w:r>
            <w:proofErr w:type="spellEnd"/>
            <w:r w:rsidRPr="00B56BF9">
              <w:rPr>
                <w:rFonts w:ascii="Times New Roman" w:hAnsi="Times New Roman"/>
              </w:rPr>
              <w:t xml:space="preserve"> и формы делового общения. </w:t>
            </w:r>
            <w:r w:rsidRPr="00B56BF9">
              <w:rPr>
                <w:rFonts w:ascii="Times New Roman" w:hAnsi="Times New Roman"/>
                <w:bCs/>
              </w:rPr>
              <w:t>Искусство делового общения в работе руководителя. Принципы делового общения в коллективе. Законы и приемы делового общения</w:t>
            </w:r>
          </w:p>
        </w:tc>
        <w:tc>
          <w:tcPr>
            <w:tcW w:w="639" w:type="pct"/>
          </w:tcPr>
          <w:p w14:paraId="47675F2E" w14:textId="308A57F3" w:rsidR="00B56BF9" w:rsidRPr="00B56BF9" w:rsidRDefault="00B56BF9" w:rsidP="00E12B48">
            <w:pPr>
              <w:suppressAutoHyphens/>
              <w:spacing w:after="0" w:line="240" w:lineRule="auto"/>
              <w:rPr>
                <w:rFonts w:ascii="Times New Roman" w:hAnsi="Times New Roman"/>
                <w:i/>
              </w:rPr>
            </w:pPr>
          </w:p>
        </w:tc>
        <w:tc>
          <w:tcPr>
            <w:tcW w:w="531" w:type="pct"/>
          </w:tcPr>
          <w:p w14:paraId="450A4740" w14:textId="77777777" w:rsidR="00B56BF9" w:rsidRPr="00B56BF9" w:rsidRDefault="00B56BF9" w:rsidP="004C3E7B">
            <w:pPr>
              <w:spacing w:after="0" w:line="240" w:lineRule="auto"/>
              <w:rPr>
                <w:rFonts w:ascii="Times New Roman" w:hAnsi="Times New Roman"/>
                <w:bCs/>
              </w:rPr>
            </w:pPr>
          </w:p>
        </w:tc>
        <w:tc>
          <w:tcPr>
            <w:tcW w:w="692" w:type="pct"/>
          </w:tcPr>
          <w:p w14:paraId="63BB419F" w14:textId="1CFD85FF"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21D16FC4" w14:textId="4AE75F29"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7AB98778" w14:textId="471B5465" w:rsidR="00B56BF9" w:rsidRPr="00B56BF9" w:rsidRDefault="00B56BF9" w:rsidP="007121BD">
            <w:pPr>
              <w:spacing w:after="0" w:line="240" w:lineRule="auto"/>
              <w:rPr>
                <w:rFonts w:ascii="Times New Roman" w:hAnsi="Times New Roman"/>
                <w:highlight w:val="yellow"/>
              </w:rPr>
            </w:pPr>
          </w:p>
        </w:tc>
      </w:tr>
      <w:tr w:rsidR="00B56BF9" w:rsidRPr="00B56BF9" w14:paraId="6667CA7E" w14:textId="77777777" w:rsidTr="00B56BF9">
        <w:trPr>
          <w:trHeight w:val="20"/>
        </w:trPr>
        <w:tc>
          <w:tcPr>
            <w:tcW w:w="871" w:type="pct"/>
            <w:vMerge/>
          </w:tcPr>
          <w:p w14:paraId="3B1591F4"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58D18FA"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510418C5" w14:textId="465CD2E7" w:rsidR="00B56BF9" w:rsidRPr="00B56BF9" w:rsidRDefault="00B56BF9" w:rsidP="004C3E7B">
            <w:pPr>
              <w:suppressAutoHyphens/>
              <w:spacing w:after="0" w:line="240" w:lineRule="auto"/>
              <w:rPr>
                <w:rFonts w:ascii="Times New Roman" w:hAnsi="Times New Roman"/>
                <w:b/>
              </w:rPr>
            </w:pPr>
          </w:p>
        </w:tc>
        <w:tc>
          <w:tcPr>
            <w:tcW w:w="531" w:type="pct"/>
          </w:tcPr>
          <w:p w14:paraId="0CB361EF"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25371143" w14:textId="365C4442" w:rsidR="00B56BF9" w:rsidRPr="00B56BF9" w:rsidRDefault="00B56BF9" w:rsidP="001C0900">
            <w:pPr>
              <w:spacing w:after="0" w:line="240" w:lineRule="auto"/>
              <w:rPr>
                <w:rFonts w:ascii="Times New Roman" w:hAnsi="Times New Roman"/>
                <w:bCs/>
                <w:highlight w:val="yellow"/>
              </w:rPr>
            </w:pPr>
          </w:p>
        </w:tc>
      </w:tr>
      <w:tr w:rsidR="00B56BF9" w:rsidRPr="00B56BF9" w14:paraId="0C5F04E1" w14:textId="77777777" w:rsidTr="00B56BF9">
        <w:trPr>
          <w:trHeight w:val="20"/>
        </w:trPr>
        <w:tc>
          <w:tcPr>
            <w:tcW w:w="871" w:type="pct"/>
            <w:vMerge/>
          </w:tcPr>
          <w:p w14:paraId="36D04001"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E344658" w14:textId="77777777" w:rsidR="00B56BF9" w:rsidRPr="00B56BF9" w:rsidRDefault="00B56BF9" w:rsidP="004D3D7C">
            <w:pPr>
              <w:suppressAutoHyphens/>
              <w:spacing w:after="0" w:line="240" w:lineRule="auto"/>
              <w:rPr>
                <w:rFonts w:ascii="Times New Roman" w:hAnsi="Times New Roman"/>
              </w:rPr>
            </w:pPr>
            <w:r w:rsidRPr="00B56BF9">
              <w:rPr>
                <w:rFonts w:ascii="Times New Roman" w:hAnsi="Times New Roman"/>
              </w:rPr>
              <w:t>Практическое занятие 11 «Составление планов проведения совещаний, переговоров»</w:t>
            </w:r>
          </w:p>
        </w:tc>
        <w:tc>
          <w:tcPr>
            <w:tcW w:w="639" w:type="pct"/>
          </w:tcPr>
          <w:p w14:paraId="667B91F5" w14:textId="7213C8A6" w:rsidR="00B56BF9" w:rsidRPr="00B56BF9" w:rsidRDefault="00B56BF9" w:rsidP="004C3E7B">
            <w:pPr>
              <w:suppressAutoHyphens/>
              <w:spacing w:after="0" w:line="240" w:lineRule="auto"/>
              <w:rPr>
                <w:rFonts w:ascii="Times New Roman" w:hAnsi="Times New Roman"/>
                <w:i/>
              </w:rPr>
            </w:pPr>
          </w:p>
        </w:tc>
        <w:tc>
          <w:tcPr>
            <w:tcW w:w="531" w:type="pct"/>
          </w:tcPr>
          <w:p w14:paraId="775F8626" w14:textId="77777777" w:rsidR="00B56BF9" w:rsidRPr="00B56BF9" w:rsidRDefault="00B56BF9" w:rsidP="004C3E7B">
            <w:pPr>
              <w:spacing w:after="0" w:line="240" w:lineRule="auto"/>
              <w:rPr>
                <w:rFonts w:ascii="Times New Roman" w:hAnsi="Times New Roman"/>
                <w:bCs/>
              </w:rPr>
            </w:pPr>
          </w:p>
        </w:tc>
        <w:tc>
          <w:tcPr>
            <w:tcW w:w="692" w:type="pct"/>
          </w:tcPr>
          <w:p w14:paraId="2D9B44BD" w14:textId="58C0CC03"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38A8CD3E" w14:textId="1486848F"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3ED6A169" w14:textId="293A92D2" w:rsidR="00B56BF9" w:rsidRPr="00B56BF9" w:rsidRDefault="00B56BF9" w:rsidP="004C3E7B">
            <w:pPr>
              <w:spacing w:after="0" w:line="240" w:lineRule="auto"/>
              <w:rPr>
                <w:rFonts w:ascii="Times New Roman" w:hAnsi="Times New Roman"/>
                <w:highlight w:val="yellow"/>
              </w:rPr>
            </w:pPr>
          </w:p>
        </w:tc>
      </w:tr>
      <w:tr w:rsidR="00B56BF9" w:rsidRPr="00B56BF9" w14:paraId="1A85807B" w14:textId="77777777" w:rsidTr="00B56BF9">
        <w:trPr>
          <w:trHeight w:val="20"/>
        </w:trPr>
        <w:tc>
          <w:tcPr>
            <w:tcW w:w="871" w:type="pct"/>
            <w:vMerge/>
          </w:tcPr>
          <w:p w14:paraId="344AE416"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81CEA3F"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Практическое занятие 12 «Использование в профессиональной деятельности приемов делового общения. Разбор производственных ситуаций»</w:t>
            </w:r>
          </w:p>
        </w:tc>
        <w:tc>
          <w:tcPr>
            <w:tcW w:w="639" w:type="pct"/>
          </w:tcPr>
          <w:p w14:paraId="48534CF3" w14:textId="7C05753F" w:rsidR="00B56BF9" w:rsidRPr="00B56BF9" w:rsidRDefault="00B56BF9" w:rsidP="004C3E7B">
            <w:pPr>
              <w:suppressAutoHyphens/>
              <w:spacing w:after="0" w:line="240" w:lineRule="auto"/>
              <w:rPr>
                <w:rFonts w:ascii="Times New Roman" w:hAnsi="Times New Roman"/>
                <w:i/>
              </w:rPr>
            </w:pPr>
          </w:p>
        </w:tc>
        <w:tc>
          <w:tcPr>
            <w:tcW w:w="531" w:type="pct"/>
          </w:tcPr>
          <w:p w14:paraId="6F0CF719" w14:textId="77777777" w:rsidR="00B56BF9" w:rsidRPr="00B56BF9" w:rsidRDefault="00B56BF9" w:rsidP="004C3E7B">
            <w:pPr>
              <w:spacing w:after="0" w:line="240" w:lineRule="auto"/>
              <w:rPr>
                <w:rFonts w:ascii="Times New Roman" w:hAnsi="Times New Roman"/>
                <w:bCs/>
              </w:rPr>
            </w:pPr>
          </w:p>
        </w:tc>
        <w:tc>
          <w:tcPr>
            <w:tcW w:w="692" w:type="pct"/>
          </w:tcPr>
          <w:p w14:paraId="3EBBECDB" w14:textId="26AA51B3"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4A7A5A96" w14:textId="64A7B6B8"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52F1FBD7" w14:textId="07981282" w:rsidR="00B56BF9" w:rsidRPr="00B56BF9" w:rsidRDefault="00B56BF9" w:rsidP="004C3E7B">
            <w:pPr>
              <w:spacing w:after="0" w:line="240" w:lineRule="auto"/>
              <w:rPr>
                <w:rFonts w:ascii="Times New Roman" w:hAnsi="Times New Roman"/>
                <w:highlight w:val="yellow"/>
              </w:rPr>
            </w:pPr>
          </w:p>
        </w:tc>
      </w:tr>
      <w:tr w:rsidR="00B56BF9" w:rsidRPr="00B56BF9" w14:paraId="66C1FD52" w14:textId="77777777" w:rsidTr="00B56BF9">
        <w:trPr>
          <w:trHeight w:val="20"/>
        </w:trPr>
        <w:tc>
          <w:tcPr>
            <w:tcW w:w="871" w:type="pct"/>
            <w:vMerge w:val="restart"/>
          </w:tcPr>
          <w:p w14:paraId="0E9EAE9A"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1.16. Психологические аспекты профессиональной деятельности. Типы темперамента</w:t>
            </w:r>
          </w:p>
        </w:tc>
        <w:tc>
          <w:tcPr>
            <w:tcW w:w="2267" w:type="pct"/>
            <w:gridSpan w:val="2"/>
          </w:tcPr>
          <w:p w14:paraId="789CFB18"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3959CDEB" w14:textId="786FF648" w:rsidR="00B56BF9" w:rsidRPr="00B56BF9" w:rsidRDefault="00B56BF9" w:rsidP="00E12B48">
            <w:pPr>
              <w:suppressAutoHyphens/>
              <w:spacing w:after="0" w:line="240" w:lineRule="auto"/>
              <w:rPr>
                <w:rFonts w:ascii="Times New Roman" w:hAnsi="Times New Roman"/>
                <w:i/>
              </w:rPr>
            </w:pPr>
          </w:p>
        </w:tc>
        <w:tc>
          <w:tcPr>
            <w:tcW w:w="531" w:type="pct"/>
          </w:tcPr>
          <w:p w14:paraId="7638D50F"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453D7023" w14:textId="5F706753" w:rsidR="00B56BF9" w:rsidRPr="00B56BF9" w:rsidRDefault="00B56BF9" w:rsidP="001C0900">
            <w:pPr>
              <w:spacing w:after="0" w:line="240" w:lineRule="auto"/>
              <w:rPr>
                <w:rFonts w:ascii="Times New Roman" w:hAnsi="Times New Roman"/>
                <w:bCs/>
                <w:highlight w:val="yellow"/>
              </w:rPr>
            </w:pPr>
          </w:p>
        </w:tc>
      </w:tr>
      <w:tr w:rsidR="00B56BF9" w:rsidRPr="00B56BF9" w14:paraId="6AE43B25" w14:textId="77777777" w:rsidTr="00B56BF9">
        <w:trPr>
          <w:trHeight w:val="20"/>
        </w:trPr>
        <w:tc>
          <w:tcPr>
            <w:tcW w:w="871" w:type="pct"/>
            <w:vMerge/>
          </w:tcPr>
          <w:p w14:paraId="3B201818"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9491A5F"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rPr>
              <w:t xml:space="preserve">1. </w:t>
            </w:r>
            <w:r w:rsidRPr="00B56BF9">
              <w:rPr>
                <w:rFonts w:ascii="Times New Roman" w:hAnsi="Times New Roman"/>
                <w:bCs/>
              </w:rPr>
              <w:t>Психологические аспекты профессиональной деятельности. Типы темперамента: холерик, флегматик, меланхолик, сангвиник</w:t>
            </w:r>
          </w:p>
        </w:tc>
        <w:tc>
          <w:tcPr>
            <w:tcW w:w="639" w:type="pct"/>
          </w:tcPr>
          <w:p w14:paraId="64859D8E" w14:textId="7A4826DB" w:rsidR="00B56BF9" w:rsidRPr="00B56BF9" w:rsidRDefault="00B56BF9" w:rsidP="00E12B48">
            <w:pPr>
              <w:suppressAutoHyphens/>
              <w:spacing w:after="0" w:line="240" w:lineRule="auto"/>
              <w:rPr>
                <w:rFonts w:ascii="Times New Roman" w:hAnsi="Times New Roman"/>
                <w:i/>
              </w:rPr>
            </w:pPr>
          </w:p>
        </w:tc>
        <w:tc>
          <w:tcPr>
            <w:tcW w:w="531" w:type="pct"/>
          </w:tcPr>
          <w:p w14:paraId="633537A8" w14:textId="77777777" w:rsidR="00B56BF9" w:rsidRPr="00B56BF9" w:rsidRDefault="00B56BF9" w:rsidP="004C3E7B">
            <w:pPr>
              <w:spacing w:after="0" w:line="240" w:lineRule="auto"/>
              <w:rPr>
                <w:rFonts w:ascii="Times New Roman" w:hAnsi="Times New Roman"/>
                <w:bCs/>
              </w:rPr>
            </w:pPr>
          </w:p>
        </w:tc>
        <w:tc>
          <w:tcPr>
            <w:tcW w:w="692" w:type="pct"/>
          </w:tcPr>
          <w:p w14:paraId="74FA31C4" w14:textId="7D528E97"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3D541C99" w14:textId="26F27959" w:rsidR="00B56BF9" w:rsidRPr="00B56BF9" w:rsidRDefault="00B56BF9" w:rsidP="00D434DD">
            <w:pPr>
              <w:spacing w:after="0" w:line="240" w:lineRule="auto"/>
              <w:rPr>
                <w:rFonts w:ascii="Times New Roman" w:hAnsi="Times New Roman"/>
              </w:rPr>
            </w:pPr>
            <w:r w:rsidRPr="00B56BF9">
              <w:rPr>
                <w:rFonts w:ascii="Times New Roman" w:hAnsi="Times New Roman"/>
                <w:bCs/>
              </w:rPr>
              <w:t>ОК 04</w:t>
            </w:r>
          </w:p>
          <w:p w14:paraId="5ED9DEBD" w14:textId="111996F9" w:rsidR="00B56BF9" w:rsidRPr="00B56BF9" w:rsidRDefault="00B56BF9" w:rsidP="004603CC">
            <w:pPr>
              <w:spacing w:after="0" w:line="240" w:lineRule="auto"/>
              <w:rPr>
                <w:rFonts w:ascii="Times New Roman" w:hAnsi="Times New Roman"/>
                <w:highlight w:val="yellow"/>
              </w:rPr>
            </w:pPr>
          </w:p>
        </w:tc>
      </w:tr>
      <w:tr w:rsidR="00B56BF9" w:rsidRPr="00B56BF9" w14:paraId="0C7E8FCE" w14:textId="77777777" w:rsidTr="00B56BF9">
        <w:trPr>
          <w:trHeight w:val="20"/>
        </w:trPr>
        <w:tc>
          <w:tcPr>
            <w:tcW w:w="871" w:type="pct"/>
            <w:vMerge/>
          </w:tcPr>
          <w:p w14:paraId="50BDDD45"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EDE9063"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5B55E427" w14:textId="77777777" w:rsidR="00B56BF9" w:rsidRPr="00B56BF9" w:rsidRDefault="00B56BF9" w:rsidP="004C3E7B">
            <w:pPr>
              <w:suppressAutoHyphens/>
              <w:spacing w:after="0" w:line="240" w:lineRule="auto"/>
              <w:rPr>
                <w:rFonts w:ascii="Times New Roman" w:hAnsi="Times New Roman"/>
                <w:b/>
              </w:rPr>
            </w:pPr>
          </w:p>
        </w:tc>
        <w:tc>
          <w:tcPr>
            <w:tcW w:w="531" w:type="pct"/>
          </w:tcPr>
          <w:p w14:paraId="55AA09A5"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091EA33C" w14:textId="0BA50B2A" w:rsidR="00B56BF9" w:rsidRPr="00B56BF9" w:rsidRDefault="00B56BF9" w:rsidP="001C0900">
            <w:pPr>
              <w:spacing w:after="0" w:line="240" w:lineRule="auto"/>
              <w:rPr>
                <w:rFonts w:ascii="Times New Roman" w:hAnsi="Times New Roman"/>
                <w:bCs/>
                <w:highlight w:val="yellow"/>
              </w:rPr>
            </w:pPr>
          </w:p>
        </w:tc>
      </w:tr>
      <w:tr w:rsidR="00B56BF9" w:rsidRPr="00B56BF9" w14:paraId="2C85B426" w14:textId="77777777" w:rsidTr="00B56BF9">
        <w:trPr>
          <w:trHeight w:val="20"/>
        </w:trPr>
        <w:tc>
          <w:tcPr>
            <w:tcW w:w="871" w:type="pct"/>
            <w:vMerge/>
          </w:tcPr>
          <w:p w14:paraId="6E5F98CA"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4757E1C" w14:textId="77777777" w:rsidR="00B56BF9" w:rsidRPr="00B56BF9" w:rsidRDefault="00B56BF9" w:rsidP="004603CC">
            <w:pPr>
              <w:suppressAutoHyphens/>
              <w:spacing w:after="0" w:line="240" w:lineRule="auto"/>
              <w:rPr>
                <w:rFonts w:ascii="Times New Roman" w:hAnsi="Times New Roman"/>
              </w:rPr>
            </w:pPr>
          </w:p>
        </w:tc>
        <w:tc>
          <w:tcPr>
            <w:tcW w:w="639" w:type="pct"/>
          </w:tcPr>
          <w:p w14:paraId="0A73D46A" w14:textId="77777777" w:rsidR="00B56BF9" w:rsidRPr="00B56BF9" w:rsidRDefault="00B56BF9" w:rsidP="004C3E7B">
            <w:pPr>
              <w:suppressAutoHyphens/>
              <w:spacing w:after="0" w:line="240" w:lineRule="auto"/>
              <w:rPr>
                <w:rFonts w:ascii="Times New Roman" w:hAnsi="Times New Roman"/>
                <w:i/>
              </w:rPr>
            </w:pPr>
          </w:p>
        </w:tc>
        <w:tc>
          <w:tcPr>
            <w:tcW w:w="531" w:type="pct"/>
          </w:tcPr>
          <w:p w14:paraId="11A0561A"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18A88AA0" w14:textId="7740F267" w:rsidR="00B56BF9" w:rsidRPr="00B56BF9" w:rsidRDefault="00B56BF9" w:rsidP="001C0900">
            <w:pPr>
              <w:spacing w:after="0" w:line="240" w:lineRule="auto"/>
              <w:rPr>
                <w:rFonts w:ascii="Times New Roman" w:hAnsi="Times New Roman"/>
                <w:bCs/>
                <w:highlight w:val="yellow"/>
              </w:rPr>
            </w:pPr>
          </w:p>
        </w:tc>
      </w:tr>
      <w:tr w:rsidR="00B56BF9" w:rsidRPr="00B56BF9" w14:paraId="3C38375B" w14:textId="77777777" w:rsidTr="00B56BF9">
        <w:trPr>
          <w:trHeight w:val="20"/>
        </w:trPr>
        <w:tc>
          <w:tcPr>
            <w:tcW w:w="871" w:type="pct"/>
            <w:vMerge w:val="restart"/>
          </w:tcPr>
          <w:p w14:paraId="205CE3F5"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1.17. Управление конфликтами и стрессами</w:t>
            </w:r>
          </w:p>
        </w:tc>
        <w:tc>
          <w:tcPr>
            <w:tcW w:w="2267" w:type="pct"/>
            <w:gridSpan w:val="2"/>
          </w:tcPr>
          <w:p w14:paraId="26A1F2CA"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2DEBFF7C" w14:textId="3D07A5C1" w:rsidR="00B56BF9" w:rsidRPr="00B56BF9" w:rsidRDefault="00B56BF9" w:rsidP="004C3E7B">
            <w:pPr>
              <w:suppressAutoHyphens/>
              <w:spacing w:after="0" w:line="240" w:lineRule="auto"/>
              <w:rPr>
                <w:rFonts w:ascii="Times New Roman" w:hAnsi="Times New Roman"/>
                <w:i/>
              </w:rPr>
            </w:pPr>
          </w:p>
        </w:tc>
        <w:tc>
          <w:tcPr>
            <w:tcW w:w="531" w:type="pct"/>
          </w:tcPr>
          <w:p w14:paraId="4898DCDA"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51B4F231" w14:textId="4F13E083" w:rsidR="00B56BF9" w:rsidRPr="00B56BF9" w:rsidRDefault="00B56BF9" w:rsidP="001C0900">
            <w:pPr>
              <w:spacing w:after="0" w:line="240" w:lineRule="auto"/>
              <w:rPr>
                <w:rFonts w:ascii="Times New Roman" w:hAnsi="Times New Roman"/>
                <w:bCs/>
                <w:highlight w:val="yellow"/>
              </w:rPr>
            </w:pPr>
          </w:p>
        </w:tc>
      </w:tr>
      <w:tr w:rsidR="00B56BF9" w:rsidRPr="00B56BF9" w14:paraId="0B3EF6F2" w14:textId="77777777" w:rsidTr="00B56BF9">
        <w:trPr>
          <w:trHeight w:val="20"/>
        </w:trPr>
        <w:tc>
          <w:tcPr>
            <w:tcW w:w="871" w:type="pct"/>
            <w:vMerge/>
          </w:tcPr>
          <w:p w14:paraId="53B06743"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17660F0" w14:textId="77777777" w:rsidR="00B56BF9" w:rsidRPr="00B56BF9" w:rsidRDefault="00B56BF9" w:rsidP="004603CC">
            <w:pPr>
              <w:suppressAutoHyphens/>
              <w:spacing w:after="0" w:line="240" w:lineRule="auto"/>
              <w:rPr>
                <w:rFonts w:ascii="Times New Roman" w:hAnsi="Times New Roman"/>
              </w:rPr>
            </w:pPr>
            <w:r w:rsidRPr="00B56BF9">
              <w:rPr>
                <w:rFonts w:ascii="Times New Roman" w:hAnsi="Times New Roman"/>
              </w:rPr>
              <w:t xml:space="preserve">1. Сущность и типы конфликтов. Причины конфликтов. </w:t>
            </w:r>
            <w:r w:rsidRPr="00B56BF9">
              <w:rPr>
                <w:rFonts w:ascii="Times New Roman" w:hAnsi="Times New Roman"/>
                <w:bCs/>
              </w:rPr>
              <w:t xml:space="preserve">Регулирование и разрешение конфликтов в трудовом коллективе. Роль руководителя в урегулировании конфликтов </w:t>
            </w:r>
          </w:p>
        </w:tc>
        <w:tc>
          <w:tcPr>
            <w:tcW w:w="639" w:type="pct"/>
          </w:tcPr>
          <w:p w14:paraId="2571AABC" w14:textId="77777777" w:rsidR="00B56BF9" w:rsidRPr="00B56BF9" w:rsidRDefault="00B56BF9" w:rsidP="00E12B48">
            <w:pPr>
              <w:suppressAutoHyphens/>
              <w:spacing w:after="0" w:line="240" w:lineRule="auto"/>
              <w:rPr>
                <w:rFonts w:ascii="Times New Roman" w:hAnsi="Times New Roman"/>
                <w:i/>
              </w:rPr>
            </w:pPr>
          </w:p>
        </w:tc>
        <w:tc>
          <w:tcPr>
            <w:tcW w:w="531" w:type="pct"/>
          </w:tcPr>
          <w:p w14:paraId="3C24E82A" w14:textId="77777777" w:rsidR="00B56BF9" w:rsidRPr="00B56BF9" w:rsidRDefault="00B56BF9" w:rsidP="004C3E7B">
            <w:pPr>
              <w:spacing w:after="0" w:line="240" w:lineRule="auto"/>
              <w:rPr>
                <w:rFonts w:ascii="Times New Roman" w:hAnsi="Times New Roman"/>
                <w:bCs/>
              </w:rPr>
            </w:pPr>
          </w:p>
        </w:tc>
        <w:tc>
          <w:tcPr>
            <w:tcW w:w="692" w:type="pct"/>
          </w:tcPr>
          <w:p w14:paraId="14AFB615" w14:textId="2B5D7A2D"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33E8F78E" w14:textId="074EB9AD"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0B6DD7B5" w14:textId="3F260A46" w:rsidR="00B56BF9" w:rsidRPr="00B56BF9" w:rsidRDefault="00B56BF9" w:rsidP="004C3E7B">
            <w:pPr>
              <w:spacing w:after="0" w:line="240" w:lineRule="auto"/>
              <w:rPr>
                <w:rFonts w:ascii="Times New Roman" w:hAnsi="Times New Roman"/>
                <w:highlight w:val="yellow"/>
              </w:rPr>
            </w:pPr>
          </w:p>
        </w:tc>
      </w:tr>
      <w:tr w:rsidR="00B56BF9" w:rsidRPr="00B56BF9" w14:paraId="7F3FD8D4" w14:textId="77777777" w:rsidTr="00B56BF9">
        <w:trPr>
          <w:trHeight w:val="20"/>
        </w:trPr>
        <w:tc>
          <w:tcPr>
            <w:tcW w:w="871" w:type="pct"/>
            <w:vMerge/>
          </w:tcPr>
          <w:p w14:paraId="0994492E"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8C82415"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511D0036" w14:textId="696EC33D" w:rsidR="00B56BF9" w:rsidRPr="00B56BF9" w:rsidRDefault="00B56BF9" w:rsidP="004C3E7B">
            <w:pPr>
              <w:suppressAutoHyphens/>
              <w:spacing w:after="0" w:line="240" w:lineRule="auto"/>
              <w:rPr>
                <w:rFonts w:ascii="Times New Roman" w:hAnsi="Times New Roman"/>
                <w:b/>
              </w:rPr>
            </w:pPr>
          </w:p>
        </w:tc>
        <w:tc>
          <w:tcPr>
            <w:tcW w:w="531" w:type="pct"/>
          </w:tcPr>
          <w:p w14:paraId="5818B183"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09DF580" w14:textId="6EEB6899" w:rsidR="00B56BF9" w:rsidRPr="00B56BF9" w:rsidRDefault="00B56BF9" w:rsidP="001C0900">
            <w:pPr>
              <w:spacing w:after="0" w:line="240" w:lineRule="auto"/>
              <w:rPr>
                <w:rFonts w:ascii="Times New Roman" w:hAnsi="Times New Roman"/>
                <w:bCs/>
                <w:highlight w:val="yellow"/>
              </w:rPr>
            </w:pPr>
          </w:p>
        </w:tc>
      </w:tr>
      <w:tr w:rsidR="00B56BF9" w:rsidRPr="00B56BF9" w14:paraId="13620516" w14:textId="77777777" w:rsidTr="00B56BF9">
        <w:trPr>
          <w:trHeight w:val="20"/>
        </w:trPr>
        <w:tc>
          <w:tcPr>
            <w:tcW w:w="871" w:type="pct"/>
            <w:vMerge/>
          </w:tcPr>
          <w:p w14:paraId="4F6E45D6"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479F04B"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 Практическое занятие 13 «Разрешение конфликтных ситуаций в коллективе. Разбор производственных ситуаций»</w:t>
            </w:r>
          </w:p>
        </w:tc>
        <w:tc>
          <w:tcPr>
            <w:tcW w:w="639" w:type="pct"/>
          </w:tcPr>
          <w:p w14:paraId="65044702" w14:textId="5944EB1A" w:rsidR="00B56BF9" w:rsidRPr="00B56BF9" w:rsidRDefault="00B56BF9" w:rsidP="004C3E7B">
            <w:pPr>
              <w:suppressAutoHyphens/>
              <w:spacing w:after="0" w:line="240" w:lineRule="auto"/>
              <w:rPr>
                <w:rFonts w:ascii="Times New Roman" w:hAnsi="Times New Roman"/>
                <w:i/>
              </w:rPr>
            </w:pPr>
          </w:p>
        </w:tc>
        <w:tc>
          <w:tcPr>
            <w:tcW w:w="531" w:type="pct"/>
          </w:tcPr>
          <w:p w14:paraId="3FBFD8AA" w14:textId="77777777" w:rsidR="00B56BF9" w:rsidRPr="00B56BF9" w:rsidRDefault="00B56BF9" w:rsidP="004C3E7B">
            <w:pPr>
              <w:spacing w:after="0" w:line="240" w:lineRule="auto"/>
              <w:rPr>
                <w:rFonts w:ascii="Times New Roman" w:hAnsi="Times New Roman"/>
                <w:bCs/>
              </w:rPr>
            </w:pPr>
          </w:p>
        </w:tc>
        <w:tc>
          <w:tcPr>
            <w:tcW w:w="692" w:type="pct"/>
          </w:tcPr>
          <w:p w14:paraId="702508CA" w14:textId="465ED936"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4.2</w:t>
            </w:r>
          </w:p>
          <w:p w14:paraId="57CF3141" w14:textId="3F78DB54"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42A17ED4" w14:textId="7235DCAA" w:rsidR="00B56BF9" w:rsidRPr="00B56BF9" w:rsidRDefault="00B56BF9" w:rsidP="004C3E7B">
            <w:pPr>
              <w:spacing w:after="0" w:line="240" w:lineRule="auto"/>
              <w:rPr>
                <w:rFonts w:ascii="Times New Roman" w:hAnsi="Times New Roman"/>
                <w:highlight w:val="yellow"/>
              </w:rPr>
            </w:pPr>
          </w:p>
        </w:tc>
      </w:tr>
      <w:tr w:rsidR="00B56BF9" w:rsidRPr="00B56BF9" w14:paraId="4B953421" w14:textId="77777777" w:rsidTr="00B56BF9">
        <w:trPr>
          <w:trHeight w:val="20"/>
        </w:trPr>
        <w:tc>
          <w:tcPr>
            <w:tcW w:w="871" w:type="pct"/>
            <w:vMerge w:val="restart"/>
          </w:tcPr>
          <w:p w14:paraId="3269CFA5" w14:textId="77777777" w:rsidR="00B56BF9" w:rsidRPr="00B56BF9" w:rsidRDefault="00B56BF9" w:rsidP="00B63F96">
            <w:pPr>
              <w:rPr>
                <w:rFonts w:ascii="Times New Roman" w:hAnsi="Times New Roman"/>
                <w:b/>
                <w:bCs/>
              </w:rPr>
            </w:pPr>
            <w:r w:rsidRPr="00B56BF9">
              <w:rPr>
                <w:rFonts w:ascii="Times New Roman" w:hAnsi="Times New Roman"/>
                <w:b/>
                <w:bCs/>
              </w:rPr>
              <w:t>Тема 1.18. Кадровая политика предприятия</w:t>
            </w:r>
          </w:p>
        </w:tc>
        <w:tc>
          <w:tcPr>
            <w:tcW w:w="2267" w:type="pct"/>
            <w:gridSpan w:val="2"/>
          </w:tcPr>
          <w:p w14:paraId="204FBEB1"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2E53464C" w14:textId="43FC2C85" w:rsidR="00B56BF9" w:rsidRPr="00B56BF9" w:rsidRDefault="00B56BF9" w:rsidP="004C3E7B">
            <w:pPr>
              <w:suppressAutoHyphens/>
              <w:spacing w:after="0" w:line="240" w:lineRule="auto"/>
              <w:rPr>
                <w:rFonts w:ascii="Times New Roman" w:hAnsi="Times New Roman"/>
                <w:i/>
              </w:rPr>
            </w:pPr>
          </w:p>
        </w:tc>
        <w:tc>
          <w:tcPr>
            <w:tcW w:w="531" w:type="pct"/>
          </w:tcPr>
          <w:p w14:paraId="000D432C"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4BBC9BB7" w14:textId="3DE7C8C0" w:rsidR="00B56BF9" w:rsidRPr="00B56BF9" w:rsidRDefault="00B56BF9" w:rsidP="001C0900">
            <w:pPr>
              <w:spacing w:after="0" w:line="240" w:lineRule="auto"/>
              <w:rPr>
                <w:rFonts w:ascii="Times New Roman" w:hAnsi="Times New Roman"/>
                <w:bCs/>
                <w:highlight w:val="yellow"/>
              </w:rPr>
            </w:pPr>
          </w:p>
        </w:tc>
      </w:tr>
      <w:tr w:rsidR="00B56BF9" w:rsidRPr="00B56BF9" w14:paraId="29EDADD0" w14:textId="77777777" w:rsidTr="00B56BF9">
        <w:trPr>
          <w:trHeight w:val="20"/>
        </w:trPr>
        <w:tc>
          <w:tcPr>
            <w:tcW w:w="871" w:type="pct"/>
            <w:vMerge/>
          </w:tcPr>
          <w:p w14:paraId="35FDA244"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E46E118"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Основные направления работы с персоналом. Планирование численности и состава персонала. Поиск сотрудников. Критерии подбора кадров. Участие руководителя в отборе и адаптации новых сотрудников</w:t>
            </w:r>
          </w:p>
        </w:tc>
        <w:tc>
          <w:tcPr>
            <w:tcW w:w="639" w:type="pct"/>
          </w:tcPr>
          <w:p w14:paraId="6036401E" w14:textId="3C44CF9F" w:rsidR="00B56BF9" w:rsidRPr="00B56BF9" w:rsidRDefault="00B56BF9" w:rsidP="004C3E7B">
            <w:pPr>
              <w:suppressAutoHyphens/>
              <w:spacing w:after="0" w:line="240" w:lineRule="auto"/>
              <w:rPr>
                <w:rFonts w:ascii="Times New Roman" w:hAnsi="Times New Roman"/>
                <w:b/>
              </w:rPr>
            </w:pPr>
          </w:p>
        </w:tc>
        <w:tc>
          <w:tcPr>
            <w:tcW w:w="531" w:type="pct"/>
          </w:tcPr>
          <w:p w14:paraId="208AD5E3" w14:textId="77777777" w:rsidR="00B56BF9" w:rsidRPr="00B56BF9" w:rsidRDefault="00B56BF9" w:rsidP="004C3E7B">
            <w:pPr>
              <w:spacing w:after="0" w:line="240" w:lineRule="auto"/>
              <w:rPr>
                <w:rFonts w:ascii="Times New Roman" w:hAnsi="Times New Roman"/>
                <w:bCs/>
              </w:rPr>
            </w:pPr>
          </w:p>
        </w:tc>
        <w:tc>
          <w:tcPr>
            <w:tcW w:w="692" w:type="pct"/>
          </w:tcPr>
          <w:p w14:paraId="1C46960B" w14:textId="17D6A529"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4.1, ПК 4.2</w:t>
            </w:r>
          </w:p>
          <w:p w14:paraId="5CECC2B7" w14:textId="1A82F218" w:rsidR="00B56BF9" w:rsidRPr="00B56BF9" w:rsidRDefault="00B56BF9" w:rsidP="00D434DD">
            <w:pPr>
              <w:spacing w:after="0" w:line="240" w:lineRule="auto"/>
              <w:rPr>
                <w:rFonts w:ascii="Times New Roman" w:hAnsi="Times New Roman"/>
                <w:highlight w:val="yellow"/>
              </w:rPr>
            </w:pPr>
            <w:r w:rsidRPr="00B56BF9">
              <w:rPr>
                <w:rFonts w:ascii="Times New Roman" w:hAnsi="Times New Roman"/>
                <w:bCs/>
              </w:rPr>
              <w:t>ОК 01</w:t>
            </w:r>
          </w:p>
        </w:tc>
      </w:tr>
      <w:tr w:rsidR="00B56BF9" w:rsidRPr="00B56BF9" w14:paraId="309D0152" w14:textId="77777777" w:rsidTr="00B56BF9">
        <w:trPr>
          <w:trHeight w:val="20"/>
        </w:trPr>
        <w:tc>
          <w:tcPr>
            <w:tcW w:w="871" w:type="pct"/>
            <w:vMerge/>
          </w:tcPr>
          <w:p w14:paraId="1E31BBDD"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500C2B5" w14:textId="77777777" w:rsidR="00B56BF9" w:rsidRPr="00B56BF9" w:rsidRDefault="00B56BF9" w:rsidP="006D6F04">
            <w:pPr>
              <w:suppressAutoHyphens/>
              <w:spacing w:after="0" w:line="240" w:lineRule="auto"/>
              <w:jc w:val="both"/>
              <w:rPr>
                <w:rFonts w:ascii="Times New Roman" w:hAnsi="Times New Roman"/>
                <w:bCs/>
              </w:rPr>
            </w:pPr>
            <w:r w:rsidRPr="00B56BF9">
              <w:rPr>
                <w:rFonts w:ascii="Times New Roman" w:hAnsi="Times New Roman"/>
                <w:bCs/>
              </w:rPr>
              <w:t>2. Мотивация и стимулирование – инструменты эффективного управления. Материальное и моральное стимулирование. Содержательные и процессуальные теории мотивации</w:t>
            </w:r>
          </w:p>
        </w:tc>
        <w:tc>
          <w:tcPr>
            <w:tcW w:w="639" w:type="pct"/>
          </w:tcPr>
          <w:p w14:paraId="393A8726" w14:textId="36DDD06B" w:rsidR="00B56BF9" w:rsidRPr="00B56BF9" w:rsidRDefault="00B56BF9" w:rsidP="004C3E7B">
            <w:pPr>
              <w:suppressAutoHyphens/>
              <w:spacing w:after="0" w:line="240" w:lineRule="auto"/>
              <w:rPr>
                <w:rFonts w:ascii="Times New Roman" w:hAnsi="Times New Roman"/>
                <w:bCs/>
              </w:rPr>
            </w:pPr>
          </w:p>
        </w:tc>
        <w:tc>
          <w:tcPr>
            <w:tcW w:w="531" w:type="pct"/>
          </w:tcPr>
          <w:p w14:paraId="6453BF9D" w14:textId="77777777" w:rsidR="00B56BF9" w:rsidRPr="00B56BF9" w:rsidRDefault="00B56BF9" w:rsidP="004C3E7B">
            <w:pPr>
              <w:spacing w:after="0" w:line="240" w:lineRule="auto"/>
              <w:rPr>
                <w:rFonts w:ascii="Times New Roman" w:hAnsi="Times New Roman"/>
                <w:bCs/>
              </w:rPr>
            </w:pPr>
          </w:p>
        </w:tc>
        <w:tc>
          <w:tcPr>
            <w:tcW w:w="692" w:type="pct"/>
          </w:tcPr>
          <w:p w14:paraId="155F9E24" w14:textId="093C2B3F"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4.1, ПК 4.2</w:t>
            </w:r>
          </w:p>
          <w:p w14:paraId="3EEECF4E" w14:textId="2C8E4E9F" w:rsidR="00B56BF9" w:rsidRPr="00B56BF9" w:rsidRDefault="00B56BF9" w:rsidP="00D434DD">
            <w:pPr>
              <w:spacing w:after="0" w:line="240" w:lineRule="auto"/>
              <w:rPr>
                <w:rFonts w:ascii="Times New Roman" w:hAnsi="Times New Roman"/>
                <w:highlight w:val="yellow"/>
              </w:rPr>
            </w:pPr>
            <w:r w:rsidRPr="00B56BF9">
              <w:rPr>
                <w:rFonts w:ascii="Times New Roman" w:hAnsi="Times New Roman"/>
                <w:bCs/>
              </w:rPr>
              <w:t>ОК 01</w:t>
            </w:r>
          </w:p>
        </w:tc>
      </w:tr>
      <w:tr w:rsidR="00B56BF9" w:rsidRPr="00B56BF9" w14:paraId="2294EAA7" w14:textId="77777777" w:rsidTr="00B56BF9">
        <w:trPr>
          <w:trHeight w:val="20"/>
        </w:trPr>
        <w:tc>
          <w:tcPr>
            <w:tcW w:w="871" w:type="pct"/>
            <w:vMerge/>
          </w:tcPr>
          <w:p w14:paraId="12486E0D"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FB2923B" w14:textId="77777777" w:rsidR="00B56BF9" w:rsidRPr="00B56BF9" w:rsidRDefault="00B56BF9" w:rsidP="004C3E7B">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00A0D367" w14:textId="7691618C" w:rsidR="00B56BF9" w:rsidRPr="00B56BF9" w:rsidRDefault="00B56BF9" w:rsidP="004C3E7B">
            <w:pPr>
              <w:suppressAutoHyphens/>
              <w:spacing w:after="0" w:line="240" w:lineRule="auto"/>
              <w:rPr>
                <w:rFonts w:ascii="Times New Roman" w:hAnsi="Times New Roman"/>
                <w:b/>
              </w:rPr>
            </w:pPr>
          </w:p>
        </w:tc>
        <w:tc>
          <w:tcPr>
            <w:tcW w:w="531" w:type="pct"/>
          </w:tcPr>
          <w:p w14:paraId="7C76EB5B" w14:textId="77777777" w:rsidR="00B56BF9" w:rsidRPr="00B56BF9" w:rsidRDefault="00B56BF9" w:rsidP="004C3E7B">
            <w:pPr>
              <w:spacing w:after="0" w:line="240" w:lineRule="auto"/>
              <w:rPr>
                <w:rFonts w:ascii="Times New Roman" w:hAnsi="Times New Roman"/>
                <w:highlight w:val="yellow"/>
              </w:rPr>
            </w:pPr>
          </w:p>
        </w:tc>
        <w:tc>
          <w:tcPr>
            <w:tcW w:w="692" w:type="pct"/>
          </w:tcPr>
          <w:p w14:paraId="34DAD489" w14:textId="7BEADEEC" w:rsidR="00B56BF9" w:rsidRPr="00B56BF9" w:rsidRDefault="00B56BF9" w:rsidP="004C3E7B">
            <w:pPr>
              <w:spacing w:after="0" w:line="240" w:lineRule="auto"/>
              <w:rPr>
                <w:rFonts w:ascii="Times New Roman" w:hAnsi="Times New Roman"/>
                <w:highlight w:val="yellow"/>
              </w:rPr>
            </w:pPr>
          </w:p>
        </w:tc>
      </w:tr>
      <w:tr w:rsidR="00B56BF9" w:rsidRPr="00B56BF9" w14:paraId="70D42AA3" w14:textId="77777777" w:rsidTr="00B56BF9">
        <w:trPr>
          <w:trHeight w:val="20"/>
        </w:trPr>
        <w:tc>
          <w:tcPr>
            <w:tcW w:w="871" w:type="pct"/>
            <w:vMerge/>
          </w:tcPr>
          <w:p w14:paraId="45FACE0D"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1BFAA34" w14:textId="77777777" w:rsidR="00B56BF9" w:rsidRPr="00B56BF9" w:rsidRDefault="00B56BF9" w:rsidP="00B353D3">
            <w:pPr>
              <w:suppressAutoHyphens/>
              <w:spacing w:after="0" w:line="240" w:lineRule="auto"/>
              <w:rPr>
                <w:rFonts w:ascii="Times New Roman" w:hAnsi="Times New Roman"/>
              </w:rPr>
            </w:pPr>
            <w:r w:rsidRPr="00B56BF9">
              <w:rPr>
                <w:rFonts w:ascii="Times New Roman" w:hAnsi="Times New Roman"/>
              </w:rPr>
              <w:t>Практическое занятие 14 «Планирование численности рабочих»</w:t>
            </w:r>
          </w:p>
        </w:tc>
        <w:tc>
          <w:tcPr>
            <w:tcW w:w="639" w:type="pct"/>
          </w:tcPr>
          <w:p w14:paraId="70F172CA" w14:textId="42583F68" w:rsidR="00B56BF9" w:rsidRPr="00B56BF9" w:rsidRDefault="00B56BF9" w:rsidP="004C3E7B">
            <w:pPr>
              <w:suppressAutoHyphens/>
              <w:spacing w:after="0" w:line="240" w:lineRule="auto"/>
              <w:rPr>
                <w:rFonts w:ascii="Times New Roman" w:hAnsi="Times New Roman"/>
                <w:i/>
              </w:rPr>
            </w:pPr>
          </w:p>
        </w:tc>
        <w:tc>
          <w:tcPr>
            <w:tcW w:w="531" w:type="pct"/>
          </w:tcPr>
          <w:p w14:paraId="430A081F" w14:textId="77777777" w:rsidR="00B56BF9" w:rsidRPr="00B56BF9" w:rsidRDefault="00B56BF9" w:rsidP="004C3E7B">
            <w:pPr>
              <w:spacing w:after="0" w:line="240" w:lineRule="auto"/>
              <w:rPr>
                <w:rFonts w:ascii="Times New Roman" w:hAnsi="Times New Roman"/>
                <w:bCs/>
              </w:rPr>
            </w:pPr>
          </w:p>
        </w:tc>
        <w:tc>
          <w:tcPr>
            <w:tcW w:w="692" w:type="pct"/>
          </w:tcPr>
          <w:p w14:paraId="79CDB0C8" w14:textId="79300A5A" w:rsidR="00B56BF9" w:rsidRPr="00B56BF9" w:rsidRDefault="00B56BF9" w:rsidP="004C3E7B">
            <w:pPr>
              <w:spacing w:after="0" w:line="240" w:lineRule="auto"/>
              <w:rPr>
                <w:rFonts w:ascii="Times New Roman" w:hAnsi="Times New Roman"/>
                <w:bCs/>
              </w:rPr>
            </w:pPr>
            <w:r w:rsidRPr="00B56BF9">
              <w:rPr>
                <w:rFonts w:ascii="Times New Roman" w:hAnsi="Times New Roman"/>
                <w:bCs/>
              </w:rPr>
              <w:t>ПК 4.1</w:t>
            </w:r>
          </w:p>
          <w:p w14:paraId="6303DD2B" w14:textId="05AF7CAF" w:rsidR="00B56BF9" w:rsidRPr="00B56BF9" w:rsidRDefault="00B56BF9" w:rsidP="00D434DD">
            <w:pPr>
              <w:spacing w:after="0" w:line="240" w:lineRule="auto"/>
              <w:rPr>
                <w:rFonts w:ascii="Times New Roman" w:hAnsi="Times New Roman"/>
              </w:rPr>
            </w:pPr>
            <w:r w:rsidRPr="00B56BF9">
              <w:rPr>
                <w:rFonts w:ascii="Times New Roman" w:hAnsi="Times New Roman"/>
                <w:bCs/>
              </w:rPr>
              <w:t>ОК 01</w:t>
            </w:r>
          </w:p>
          <w:p w14:paraId="2648A5D8" w14:textId="6A6B03AC" w:rsidR="00B56BF9" w:rsidRPr="00B56BF9" w:rsidRDefault="00B56BF9" w:rsidP="001672EA">
            <w:pPr>
              <w:spacing w:after="0" w:line="240" w:lineRule="auto"/>
              <w:rPr>
                <w:rFonts w:ascii="Times New Roman" w:hAnsi="Times New Roman"/>
                <w:highlight w:val="yellow"/>
              </w:rPr>
            </w:pPr>
          </w:p>
        </w:tc>
      </w:tr>
      <w:tr w:rsidR="00B56BF9" w:rsidRPr="00B56BF9" w14:paraId="092E8967" w14:textId="77777777" w:rsidTr="00B56BF9">
        <w:trPr>
          <w:trHeight w:val="20"/>
        </w:trPr>
        <w:tc>
          <w:tcPr>
            <w:tcW w:w="871" w:type="pct"/>
            <w:vMerge w:val="restart"/>
          </w:tcPr>
          <w:p w14:paraId="1674B08B"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rPr>
              <w:t>Тема 1.</w:t>
            </w:r>
            <w:proofErr w:type="gramStart"/>
            <w:r w:rsidRPr="00B56BF9">
              <w:rPr>
                <w:rFonts w:ascii="Times New Roman" w:hAnsi="Times New Roman"/>
                <w:b/>
              </w:rPr>
              <w:t>19.Себестоимость</w:t>
            </w:r>
            <w:proofErr w:type="gramEnd"/>
            <w:r w:rsidRPr="00B56BF9">
              <w:rPr>
                <w:rFonts w:ascii="Times New Roman" w:hAnsi="Times New Roman"/>
                <w:b/>
              </w:rPr>
              <w:t xml:space="preserve"> продукции, работ, услуг</w:t>
            </w:r>
          </w:p>
        </w:tc>
        <w:tc>
          <w:tcPr>
            <w:tcW w:w="2267" w:type="pct"/>
            <w:gridSpan w:val="2"/>
          </w:tcPr>
          <w:p w14:paraId="15A58BC1"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0AEF3AFE" w14:textId="4E8542E3" w:rsidR="00B56BF9" w:rsidRPr="00B56BF9" w:rsidRDefault="00B56BF9" w:rsidP="00E12B48">
            <w:pPr>
              <w:suppressAutoHyphens/>
              <w:spacing w:after="0" w:line="240" w:lineRule="auto"/>
              <w:rPr>
                <w:rFonts w:ascii="Times New Roman" w:hAnsi="Times New Roman"/>
                <w:i/>
              </w:rPr>
            </w:pPr>
          </w:p>
        </w:tc>
        <w:tc>
          <w:tcPr>
            <w:tcW w:w="531" w:type="pct"/>
          </w:tcPr>
          <w:p w14:paraId="0995BE93"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16B6C784" w14:textId="72E6569D" w:rsidR="00B56BF9" w:rsidRPr="00B56BF9" w:rsidRDefault="00B56BF9" w:rsidP="001C0900">
            <w:pPr>
              <w:spacing w:after="0" w:line="240" w:lineRule="auto"/>
              <w:rPr>
                <w:rFonts w:ascii="Times New Roman" w:hAnsi="Times New Roman"/>
                <w:bCs/>
                <w:highlight w:val="yellow"/>
              </w:rPr>
            </w:pPr>
          </w:p>
        </w:tc>
      </w:tr>
      <w:tr w:rsidR="00B56BF9" w:rsidRPr="00B56BF9" w14:paraId="09EF7384" w14:textId="77777777" w:rsidTr="00B56BF9">
        <w:trPr>
          <w:trHeight w:val="20"/>
        </w:trPr>
        <w:tc>
          <w:tcPr>
            <w:tcW w:w="871" w:type="pct"/>
            <w:vMerge/>
          </w:tcPr>
          <w:p w14:paraId="5959E1E6"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683C1835"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1. </w:t>
            </w:r>
            <w:r w:rsidRPr="00B56BF9">
              <w:rPr>
                <w:rFonts w:ascii="Times New Roman" w:hAnsi="Times New Roman"/>
                <w:bCs/>
              </w:rPr>
              <w:t>Себестоимость продукции, работ, услуг. Классификация затрат по экономическим элементам и статьям калькуляции. Пути снижения себестоимости</w:t>
            </w:r>
          </w:p>
        </w:tc>
        <w:tc>
          <w:tcPr>
            <w:tcW w:w="639" w:type="pct"/>
          </w:tcPr>
          <w:p w14:paraId="6479996B" w14:textId="6963CA97" w:rsidR="00B56BF9" w:rsidRPr="00B56BF9" w:rsidRDefault="00B56BF9" w:rsidP="00E12B48">
            <w:pPr>
              <w:suppressAutoHyphens/>
              <w:spacing w:after="0" w:line="240" w:lineRule="auto"/>
              <w:rPr>
                <w:rFonts w:ascii="Times New Roman" w:hAnsi="Times New Roman"/>
                <w:i/>
              </w:rPr>
            </w:pPr>
          </w:p>
        </w:tc>
        <w:tc>
          <w:tcPr>
            <w:tcW w:w="531" w:type="pct"/>
          </w:tcPr>
          <w:p w14:paraId="7218623D" w14:textId="77777777" w:rsidR="00B56BF9" w:rsidRPr="00B56BF9" w:rsidRDefault="00B56BF9" w:rsidP="001C0900">
            <w:pPr>
              <w:spacing w:after="0" w:line="240" w:lineRule="auto"/>
              <w:rPr>
                <w:rFonts w:ascii="Times New Roman" w:hAnsi="Times New Roman"/>
                <w:bCs/>
              </w:rPr>
            </w:pPr>
          </w:p>
        </w:tc>
        <w:tc>
          <w:tcPr>
            <w:tcW w:w="692" w:type="pct"/>
          </w:tcPr>
          <w:p w14:paraId="27FF9ADA" w14:textId="50BCB27E" w:rsidR="00B56BF9" w:rsidRPr="00B56BF9" w:rsidRDefault="00B56BF9" w:rsidP="001C0900">
            <w:pPr>
              <w:spacing w:after="0" w:line="240" w:lineRule="auto"/>
              <w:rPr>
                <w:rFonts w:ascii="Times New Roman" w:hAnsi="Times New Roman"/>
                <w:bCs/>
              </w:rPr>
            </w:pPr>
            <w:r w:rsidRPr="00B56BF9">
              <w:rPr>
                <w:rFonts w:ascii="Times New Roman" w:hAnsi="Times New Roman"/>
                <w:bCs/>
              </w:rPr>
              <w:t>ПК 4.3</w:t>
            </w:r>
          </w:p>
          <w:p w14:paraId="3E94E77E" w14:textId="384EEDD0" w:rsidR="00B56BF9" w:rsidRPr="00B56BF9" w:rsidRDefault="00B56BF9" w:rsidP="001C0900">
            <w:pPr>
              <w:spacing w:after="0" w:line="240" w:lineRule="auto"/>
              <w:rPr>
                <w:rFonts w:ascii="Times New Roman" w:hAnsi="Times New Roman"/>
                <w:bCs/>
              </w:rPr>
            </w:pPr>
          </w:p>
        </w:tc>
      </w:tr>
      <w:tr w:rsidR="00B56BF9" w:rsidRPr="00B56BF9" w14:paraId="2CBF6BD0" w14:textId="77777777" w:rsidTr="00B56BF9">
        <w:trPr>
          <w:trHeight w:val="20"/>
        </w:trPr>
        <w:tc>
          <w:tcPr>
            <w:tcW w:w="871" w:type="pct"/>
            <w:vMerge/>
          </w:tcPr>
          <w:p w14:paraId="422F3671"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28485C54"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7B0ABCBB" w14:textId="345FF1AD" w:rsidR="00B56BF9" w:rsidRPr="00B56BF9" w:rsidRDefault="00B56BF9" w:rsidP="00BA1051">
            <w:pPr>
              <w:suppressAutoHyphens/>
              <w:spacing w:after="0" w:line="240" w:lineRule="auto"/>
              <w:rPr>
                <w:rFonts w:ascii="Times New Roman" w:hAnsi="Times New Roman"/>
                <w:b/>
              </w:rPr>
            </w:pPr>
          </w:p>
        </w:tc>
        <w:tc>
          <w:tcPr>
            <w:tcW w:w="531" w:type="pct"/>
          </w:tcPr>
          <w:p w14:paraId="6CC3A123"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5F7574E" w14:textId="2C7DAF87" w:rsidR="00B56BF9" w:rsidRPr="00B56BF9" w:rsidRDefault="00B56BF9" w:rsidP="001C0900">
            <w:pPr>
              <w:spacing w:after="0" w:line="240" w:lineRule="auto"/>
              <w:rPr>
                <w:rFonts w:ascii="Times New Roman" w:hAnsi="Times New Roman"/>
                <w:bCs/>
                <w:highlight w:val="yellow"/>
              </w:rPr>
            </w:pPr>
          </w:p>
        </w:tc>
      </w:tr>
      <w:tr w:rsidR="00B56BF9" w:rsidRPr="00B56BF9" w14:paraId="2C5F2504" w14:textId="77777777" w:rsidTr="00B56BF9">
        <w:trPr>
          <w:trHeight w:val="20"/>
        </w:trPr>
        <w:tc>
          <w:tcPr>
            <w:tcW w:w="871" w:type="pct"/>
            <w:vMerge/>
          </w:tcPr>
          <w:p w14:paraId="4697CC46"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8847EBC" w14:textId="77777777" w:rsidR="00B56BF9" w:rsidRPr="00B56BF9" w:rsidRDefault="00B56BF9" w:rsidP="00E814D8">
            <w:pPr>
              <w:suppressAutoHyphens/>
              <w:spacing w:after="0" w:line="240" w:lineRule="auto"/>
              <w:rPr>
                <w:rFonts w:ascii="Times New Roman" w:hAnsi="Times New Roman"/>
              </w:rPr>
            </w:pPr>
            <w:r w:rsidRPr="00B56BF9">
              <w:rPr>
                <w:rFonts w:ascii="Times New Roman" w:hAnsi="Times New Roman"/>
              </w:rPr>
              <w:t>Практическое занятие 15 «Расчет себестоимости кабельной продукции»</w:t>
            </w:r>
          </w:p>
        </w:tc>
        <w:tc>
          <w:tcPr>
            <w:tcW w:w="639" w:type="pct"/>
          </w:tcPr>
          <w:p w14:paraId="1DFEBBF4" w14:textId="5FC7461F" w:rsidR="00B56BF9" w:rsidRPr="00B56BF9" w:rsidRDefault="00B56BF9" w:rsidP="00BA1051">
            <w:pPr>
              <w:suppressAutoHyphens/>
              <w:spacing w:after="0" w:line="240" w:lineRule="auto"/>
              <w:rPr>
                <w:rFonts w:ascii="Times New Roman" w:hAnsi="Times New Roman"/>
                <w:i/>
              </w:rPr>
            </w:pPr>
          </w:p>
        </w:tc>
        <w:tc>
          <w:tcPr>
            <w:tcW w:w="531" w:type="pct"/>
          </w:tcPr>
          <w:p w14:paraId="1541FD2A" w14:textId="77777777" w:rsidR="00B56BF9" w:rsidRPr="00B56BF9" w:rsidRDefault="00B56BF9" w:rsidP="00BA1051">
            <w:pPr>
              <w:spacing w:after="0" w:line="240" w:lineRule="auto"/>
              <w:rPr>
                <w:rFonts w:ascii="Times New Roman" w:hAnsi="Times New Roman"/>
                <w:bCs/>
              </w:rPr>
            </w:pPr>
          </w:p>
        </w:tc>
        <w:tc>
          <w:tcPr>
            <w:tcW w:w="692" w:type="pct"/>
          </w:tcPr>
          <w:p w14:paraId="507D4852" w14:textId="2809A66A"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4.3</w:t>
            </w:r>
          </w:p>
          <w:p w14:paraId="1817E47D" w14:textId="47060CCB" w:rsidR="00B56BF9" w:rsidRPr="00B56BF9" w:rsidRDefault="00B56BF9" w:rsidP="00BA1051">
            <w:pPr>
              <w:spacing w:after="0" w:line="240" w:lineRule="auto"/>
              <w:rPr>
                <w:rFonts w:ascii="Times New Roman" w:hAnsi="Times New Roman"/>
                <w:bCs/>
              </w:rPr>
            </w:pPr>
          </w:p>
        </w:tc>
      </w:tr>
      <w:tr w:rsidR="00B56BF9" w:rsidRPr="00B56BF9" w14:paraId="323C9406" w14:textId="77777777" w:rsidTr="00B56BF9">
        <w:trPr>
          <w:trHeight w:val="20"/>
        </w:trPr>
        <w:tc>
          <w:tcPr>
            <w:tcW w:w="871" w:type="pct"/>
            <w:vMerge w:val="restart"/>
          </w:tcPr>
          <w:p w14:paraId="591BE09F"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1.20. Ценообразование в условиях рыночной экономики</w:t>
            </w:r>
          </w:p>
        </w:tc>
        <w:tc>
          <w:tcPr>
            <w:tcW w:w="2267" w:type="pct"/>
            <w:gridSpan w:val="2"/>
          </w:tcPr>
          <w:p w14:paraId="1D850942"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13C0E61F" w14:textId="7ADA1004" w:rsidR="00B56BF9" w:rsidRPr="00B56BF9" w:rsidRDefault="00B56BF9" w:rsidP="00E12B48">
            <w:pPr>
              <w:suppressAutoHyphens/>
              <w:spacing w:after="0" w:line="240" w:lineRule="auto"/>
              <w:rPr>
                <w:rFonts w:ascii="Times New Roman" w:hAnsi="Times New Roman"/>
                <w:i/>
              </w:rPr>
            </w:pPr>
          </w:p>
        </w:tc>
        <w:tc>
          <w:tcPr>
            <w:tcW w:w="531" w:type="pct"/>
          </w:tcPr>
          <w:p w14:paraId="6D5094FE"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6A48EF21" w14:textId="1F99E0C4" w:rsidR="00B56BF9" w:rsidRPr="00B56BF9" w:rsidRDefault="00B56BF9" w:rsidP="001C0900">
            <w:pPr>
              <w:spacing w:after="0" w:line="240" w:lineRule="auto"/>
              <w:rPr>
                <w:rFonts w:ascii="Times New Roman" w:hAnsi="Times New Roman"/>
                <w:bCs/>
                <w:highlight w:val="yellow"/>
              </w:rPr>
            </w:pPr>
          </w:p>
        </w:tc>
      </w:tr>
      <w:tr w:rsidR="00B56BF9" w:rsidRPr="00B56BF9" w14:paraId="7CF77D45" w14:textId="77777777" w:rsidTr="00B56BF9">
        <w:trPr>
          <w:trHeight w:val="20"/>
        </w:trPr>
        <w:tc>
          <w:tcPr>
            <w:tcW w:w="871" w:type="pct"/>
            <w:vMerge/>
          </w:tcPr>
          <w:p w14:paraId="59077C0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F2CF354"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 xml:space="preserve">1. </w:t>
            </w:r>
            <w:r w:rsidRPr="00B56BF9">
              <w:rPr>
                <w:rFonts w:ascii="Times New Roman" w:hAnsi="Times New Roman"/>
                <w:bCs/>
              </w:rPr>
              <w:t>Сущность и функции цены. Система цен и их классификация. Состав и структура цены. Методика расчета цен.</w:t>
            </w:r>
          </w:p>
        </w:tc>
        <w:tc>
          <w:tcPr>
            <w:tcW w:w="639" w:type="pct"/>
          </w:tcPr>
          <w:p w14:paraId="4A7FA380" w14:textId="1AA553DB" w:rsidR="00B56BF9" w:rsidRPr="00B56BF9" w:rsidRDefault="00B56BF9" w:rsidP="00E12B48">
            <w:pPr>
              <w:suppressAutoHyphens/>
              <w:spacing w:after="0" w:line="240" w:lineRule="auto"/>
              <w:rPr>
                <w:rFonts w:ascii="Times New Roman" w:hAnsi="Times New Roman"/>
                <w:i/>
              </w:rPr>
            </w:pPr>
          </w:p>
        </w:tc>
        <w:tc>
          <w:tcPr>
            <w:tcW w:w="531" w:type="pct"/>
          </w:tcPr>
          <w:p w14:paraId="4E747F6A" w14:textId="77777777" w:rsidR="00B56BF9" w:rsidRPr="00B56BF9" w:rsidRDefault="00B56BF9" w:rsidP="00BA1051">
            <w:pPr>
              <w:spacing w:after="0" w:line="240" w:lineRule="auto"/>
              <w:rPr>
                <w:rFonts w:ascii="Times New Roman" w:hAnsi="Times New Roman"/>
                <w:bCs/>
              </w:rPr>
            </w:pPr>
          </w:p>
        </w:tc>
        <w:tc>
          <w:tcPr>
            <w:tcW w:w="692" w:type="pct"/>
          </w:tcPr>
          <w:p w14:paraId="1DB03201" w14:textId="4770D3A7"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4.3</w:t>
            </w:r>
          </w:p>
          <w:p w14:paraId="0BECE2A6" w14:textId="4E25A57B" w:rsidR="00B56BF9" w:rsidRPr="00B56BF9" w:rsidRDefault="00B56BF9" w:rsidP="00BA1051">
            <w:pPr>
              <w:spacing w:after="0" w:line="240" w:lineRule="auto"/>
              <w:rPr>
                <w:rFonts w:ascii="Times New Roman" w:hAnsi="Times New Roman"/>
                <w:bCs/>
              </w:rPr>
            </w:pPr>
          </w:p>
        </w:tc>
      </w:tr>
      <w:tr w:rsidR="00B56BF9" w:rsidRPr="00B56BF9" w14:paraId="086F2669" w14:textId="77777777" w:rsidTr="00B56BF9">
        <w:trPr>
          <w:trHeight w:val="20"/>
        </w:trPr>
        <w:tc>
          <w:tcPr>
            <w:tcW w:w="871" w:type="pct"/>
            <w:vMerge/>
          </w:tcPr>
          <w:p w14:paraId="3D8DCB5C"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3BF55AD"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5E468BBD" w14:textId="538EA956" w:rsidR="00B56BF9" w:rsidRPr="00B56BF9" w:rsidRDefault="00B56BF9" w:rsidP="00E12B48">
            <w:pPr>
              <w:suppressAutoHyphens/>
              <w:spacing w:after="0" w:line="240" w:lineRule="auto"/>
              <w:rPr>
                <w:rFonts w:ascii="Times New Roman" w:hAnsi="Times New Roman"/>
                <w:b/>
              </w:rPr>
            </w:pPr>
          </w:p>
        </w:tc>
        <w:tc>
          <w:tcPr>
            <w:tcW w:w="531" w:type="pct"/>
          </w:tcPr>
          <w:p w14:paraId="15A73FC1"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536BACD9" w14:textId="6648E5DD" w:rsidR="00B56BF9" w:rsidRPr="00B56BF9" w:rsidRDefault="00B56BF9" w:rsidP="001C0900">
            <w:pPr>
              <w:spacing w:after="0" w:line="240" w:lineRule="auto"/>
              <w:rPr>
                <w:rFonts w:ascii="Times New Roman" w:hAnsi="Times New Roman"/>
                <w:bCs/>
                <w:highlight w:val="yellow"/>
              </w:rPr>
            </w:pPr>
          </w:p>
        </w:tc>
      </w:tr>
      <w:tr w:rsidR="00B56BF9" w:rsidRPr="00B56BF9" w14:paraId="63E27428" w14:textId="77777777" w:rsidTr="00B56BF9">
        <w:trPr>
          <w:trHeight w:val="20"/>
        </w:trPr>
        <w:tc>
          <w:tcPr>
            <w:tcW w:w="871" w:type="pct"/>
            <w:vMerge/>
          </w:tcPr>
          <w:p w14:paraId="2B2138C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48AF6D7" w14:textId="77777777" w:rsidR="00B56BF9" w:rsidRPr="00B56BF9" w:rsidRDefault="00B56BF9" w:rsidP="00D436B6">
            <w:pPr>
              <w:suppressAutoHyphens/>
              <w:spacing w:after="0" w:line="240" w:lineRule="auto"/>
              <w:rPr>
                <w:rFonts w:ascii="Times New Roman" w:hAnsi="Times New Roman"/>
              </w:rPr>
            </w:pPr>
            <w:r w:rsidRPr="00B56BF9">
              <w:rPr>
                <w:rFonts w:ascii="Times New Roman" w:hAnsi="Times New Roman"/>
              </w:rPr>
              <w:t xml:space="preserve"> Практическое занятие 16 «Расчет цены кабельной продукции»</w:t>
            </w:r>
          </w:p>
        </w:tc>
        <w:tc>
          <w:tcPr>
            <w:tcW w:w="639" w:type="pct"/>
          </w:tcPr>
          <w:p w14:paraId="522C6ED2" w14:textId="23032B99" w:rsidR="00B56BF9" w:rsidRPr="00B56BF9" w:rsidRDefault="00B56BF9" w:rsidP="00E12B48">
            <w:pPr>
              <w:suppressAutoHyphens/>
              <w:spacing w:after="0" w:line="240" w:lineRule="auto"/>
              <w:rPr>
                <w:rFonts w:ascii="Times New Roman" w:hAnsi="Times New Roman"/>
                <w:i/>
              </w:rPr>
            </w:pPr>
          </w:p>
        </w:tc>
        <w:tc>
          <w:tcPr>
            <w:tcW w:w="531" w:type="pct"/>
          </w:tcPr>
          <w:p w14:paraId="256161FB" w14:textId="77777777" w:rsidR="00B56BF9" w:rsidRPr="00B56BF9" w:rsidRDefault="00B56BF9" w:rsidP="00BA1051">
            <w:pPr>
              <w:spacing w:after="0" w:line="240" w:lineRule="auto"/>
              <w:rPr>
                <w:rFonts w:ascii="Times New Roman" w:hAnsi="Times New Roman"/>
                <w:bCs/>
              </w:rPr>
            </w:pPr>
          </w:p>
        </w:tc>
        <w:tc>
          <w:tcPr>
            <w:tcW w:w="692" w:type="pct"/>
          </w:tcPr>
          <w:p w14:paraId="0DA44A87" w14:textId="4C459B3D"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4.3</w:t>
            </w:r>
          </w:p>
          <w:p w14:paraId="137DC84A" w14:textId="154A4271" w:rsidR="00B56BF9" w:rsidRPr="00B56BF9" w:rsidRDefault="00B56BF9" w:rsidP="00BA1051">
            <w:pPr>
              <w:spacing w:after="0" w:line="240" w:lineRule="auto"/>
              <w:rPr>
                <w:rFonts w:ascii="Times New Roman" w:hAnsi="Times New Roman"/>
                <w:bCs/>
              </w:rPr>
            </w:pPr>
          </w:p>
        </w:tc>
      </w:tr>
      <w:tr w:rsidR="00B56BF9" w:rsidRPr="00B56BF9" w14:paraId="6DB10614" w14:textId="77777777" w:rsidTr="00B56BF9">
        <w:trPr>
          <w:trHeight w:val="20"/>
        </w:trPr>
        <w:tc>
          <w:tcPr>
            <w:tcW w:w="871" w:type="pct"/>
            <w:vMerge w:val="restart"/>
          </w:tcPr>
          <w:p w14:paraId="018F007F"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lastRenderedPageBreak/>
              <w:t>Тема 1.21. Финансовые результаты хозяйственной деятельности предприятия</w:t>
            </w:r>
          </w:p>
        </w:tc>
        <w:tc>
          <w:tcPr>
            <w:tcW w:w="2267" w:type="pct"/>
            <w:gridSpan w:val="2"/>
          </w:tcPr>
          <w:p w14:paraId="6612B312" w14:textId="77777777" w:rsidR="00B56BF9" w:rsidRPr="00B56BF9" w:rsidRDefault="00B56BF9" w:rsidP="00E12B48">
            <w:pPr>
              <w:suppressAutoHyphens/>
              <w:spacing w:after="0" w:line="240" w:lineRule="auto"/>
              <w:rPr>
                <w:rFonts w:ascii="Times New Roman" w:hAnsi="Times New Roman"/>
                <w:b/>
              </w:rPr>
            </w:pPr>
            <w:r w:rsidRPr="00B56BF9">
              <w:rPr>
                <w:rFonts w:ascii="Times New Roman" w:hAnsi="Times New Roman"/>
                <w:b/>
              </w:rPr>
              <w:t>Содержание</w:t>
            </w:r>
          </w:p>
        </w:tc>
        <w:tc>
          <w:tcPr>
            <w:tcW w:w="639" w:type="pct"/>
          </w:tcPr>
          <w:p w14:paraId="766C9673" w14:textId="4BAC60E0" w:rsidR="00B56BF9" w:rsidRPr="00B56BF9" w:rsidRDefault="00B56BF9" w:rsidP="00E12B48">
            <w:pPr>
              <w:suppressAutoHyphens/>
              <w:spacing w:after="0" w:line="240" w:lineRule="auto"/>
              <w:rPr>
                <w:rFonts w:ascii="Times New Roman" w:hAnsi="Times New Roman"/>
                <w:i/>
              </w:rPr>
            </w:pPr>
          </w:p>
        </w:tc>
        <w:tc>
          <w:tcPr>
            <w:tcW w:w="531" w:type="pct"/>
          </w:tcPr>
          <w:p w14:paraId="1516D343"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3ED4A812" w14:textId="23F8A676" w:rsidR="00B56BF9" w:rsidRPr="00B56BF9" w:rsidRDefault="00B56BF9" w:rsidP="001C0900">
            <w:pPr>
              <w:spacing w:after="0" w:line="240" w:lineRule="auto"/>
              <w:rPr>
                <w:rFonts w:ascii="Times New Roman" w:hAnsi="Times New Roman"/>
                <w:bCs/>
                <w:highlight w:val="yellow"/>
              </w:rPr>
            </w:pPr>
          </w:p>
        </w:tc>
      </w:tr>
      <w:tr w:rsidR="00B56BF9" w:rsidRPr="00B56BF9" w14:paraId="4C3CC6A4" w14:textId="77777777" w:rsidTr="00B56BF9">
        <w:trPr>
          <w:trHeight w:val="20"/>
        </w:trPr>
        <w:tc>
          <w:tcPr>
            <w:tcW w:w="871" w:type="pct"/>
            <w:vMerge/>
          </w:tcPr>
          <w:p w14:paraId="3B431531"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790D03F"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bCs/>
              </w:rPr>
              <w:t>1. Прибыль как экономическая категория. Формирование и использование прибыли организации. Основные виды налогов. Рентабельность и ее виды. Пути повышения прибыли и рентабельности</w:t>
            </w:r>
          </w:p>
        </w:tc>
        <w:tc>
          <w:tcPr>
            <w:tcW w:w="639" w:type="pct"/>
          </w:tcPr>
          <w:p w14:paraId="2991B364" w14:textId="2F0D587A" w:rsidR="00B56BF9" w:rsidRPr="00B56BF9" w:rsidRDefault="00B56BF9" w:rsidP="00E12B48">
            <w:pPr>
              <w:suppressAutoHyphens/>
              <w:spacing w:after="0" w:line="240" w:lineRule="auto"/>
              <w:rPr>
                <w:rFonts w:ascii="Times New Roman" w:hAnsi="Times New Roman"/>
                <w:i/>
              </w:rPr>
            </w:pPr>
          </w:p>
        </w:tc>
        <w:tc>
          <w:tcPr>
            <w:tcW w:w="531" w:type="pct"/>
          </w:tcPr>
          <w:p w14:paraId="2AAABB05" w14:textId="77777777" w:rsidR="00B56BF9" w:rsidRPr="00B56BF9" w:rsidRDefault="00B56BF9" w:rsidP="00BA1051">
            <w:pPr>
              <w:spacing w:after="0" w:line="240" w:lineRule="auto"/>
              <w:rPr>
                <w:rFonts w:ascii="Times New Roman" w:hAnsi="Times New Roman"/>
                <w:bCs/>
              </w:rPr>
            </w:pPr>
          </w:p>
        </w:tc>
        <w:tc>
          <w:tcPr>
            <w:tcW w:w="692" w:type="pct"/>
          </w:tcPr>
          <w:p w14:paraId="559BC723" w14:textId="27B37560"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4.3</w:t>
            </w:r>
          </w:p>
          <w:p w14:paraId="54B556C8" w14:textId="5CE3ABF6" w:rsidR="00B56BF9" w:rsidRPr="00B56BF9" w:rsidRDefault="00B56BF9" w:rsidP="00BA1051">
            <w:pPr>
              <w:spacing w:after="0" w:line="240" w:lineRule="auto"/>
              <w:rPr>
                <w:rFonts w:ascii="Times New Roman" w:hAnsi="Times New Roman"/>
                <w:bCs/>
              </w:rPr>
            </w:pPr>
          </w:p>
        </w:tc>
      </w:tr>
      <w:tr w:rsidR="00B56BF9" w:rsidRPr="00B56BF9" w14:paraId="79A2F730" w14:textId="77777777" w:rsidTr="00B56BF9">
        <w:trPr>
          <w:trHeight w:val="20"/>
        </w:trPr>
        <w:tc>
          <w:tcPr>
            <w:tcW w:w="871" w:type="pct"/>
            <w:vMerge/>
          </w:tcPr>
          <w:p w14:paraId="529D6E73"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CA308B1"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1591631E" w14:textId="2E0817C3" w:rsidR="00B56BF9" w:rsidRPr="00B56BF9" w:rsidRDefault="00B56BF9" w:rsidP="00BA1051">
            <w:pPr>
              <w:suppressAutoHyphens/>
              <w:spacing w:after="0" w:line="240" w:lineRule="auto"/>
              <w:rPr>
                <w:rFonts w:ascii="Times New Roman" w:hAnsi="Times New Roman"/>
                <w:b/>
              </w:rPr>
            </w:pPr>
          </w:p>
        </w:tc>
        <w:tc>
          <w:tcPr>
            <w:tcW w:w="531" w:type="pct"/>
          </w:tcPr>
          <w:p w14:paraId="0095B87F"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05943045" w14:textId="72D56BCE" w:rsidR="00B56BF9" w:rsidRPr="00B56BF9" w:rsidRDefault="00B56BF9" w:rsidP="001C0900">
            <w:pPr>
              <w:spacing w:after="0" w:line="240" w:lineRule="auto"/>
              <w:rPr>
                <w:rFonts w:ascii="Times New Roman" w:hAnsi="Times New Roman"/>
                <w:bCs/>
                <w:highlight w:val="yellow"/>
              </w:rPr>
            </w:pPr>
          </w:p>
        </w:tc>
      </w:tr>
      <w:tr w:rsidR="00B56BF9" w:rsidRPr="00B56BF9" w14:paraId="7500D831" w14:textId="77777777" w:rsidTr="00B56BF9">
        <w:trPr>
          <w:trHeight w:val="20"/>
        </w:trPr>
        <w:tc>
          <w:tcPr>
            <w:tcW w:w="871" w:type="pct"/>
            <w:vMerge/>
          </w:tcPr>
          <w:p w14:paraId="7BF1DD2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8BD1C06" w14:textId="77777777" w:rsidR="00B56BF9" w:rsidRPr="00B56BF9" w:rsidRDefault="00B56BF9" w:rsidP="00D436B6">
            <w:pPr>
              <w:suppressAutoHyphens/>
              <w:spacing w:after="0" w:line="240" w:lineRule="auto"/>
              <w:rPr>
                <w:rFonts w:ascii="Times New Roman" w:hAnsi="Times New Roman"/>
              </w:rPr>
            </w:pPr>
            <w:r w:rsidRPr="00B56BF9">
              <w:rPr>
                <w:rFonts w:ascii="Times New Roman" w:hAnsi="Times New Roman"/>
              </w:rPr>
              <w:t>Практическое занятие 17 «Расчет прибыли и рентабельности»</w:t>
            </w:r>
          </w:p>
        </w:tc>
        <w:tc>
          <w:tcPr>
            <w:tcW w:w="639" w:type="pct"/>
          </w:tcPr>
          <w:p w14:paraId="59E8CE59" w14:textId="07846CB5" w:rsidR="00B56BF9" w:rsidRPr="00B56BF9" w:rsidRDefault="00B56BF9" w:rsidP="00BA1051">
            <w:pPr>
              <w:suppressAutoHyphens/>
              <w:spacing w:after="0" w:line="240" w:lineRule="auto"/>
              <w:rPr>
                <w:rFonts w:ascii="Times New Roman" w:hAnsi="Times New Roman"/>
                <w:i/>
              </w:rPr>
            </w:pPr>
          </w:p>
        </w:tc>
        <w:tc>
          <w:tcPr>
            <w:tcW w:w="531" w:type="pct"/>
          </w:tcPr>
          <w:p w14:paraId="73D268AF" w14:textId="77777777" w:rsidR="00B56BF9" w:rsidRPr="00B56BF9" w:rsidRDefault="00B56BF9" w:rsidP="00BA1051">
            <w:pPr>
              <w:spacing w:after="0" w:line="240" w:lineRule="auto"/>
              <w:rPr>
                <w:rFonts w:ascii="Times New Roman" w:hAnsi="Times New Roman"/>
                <w:bCs/>
              </w:rPr>
            </w:pPr>
          </w:p>
        </w:tc>
        <w:tc>
          <w:tcPr>
            <w:tcW w:w="692" w:type="pct"/>
          </w:tcPr>
          <w:p w14:paraId="534100B3" w14:textId="0AD3A0F4"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4.3</w:t>
            </w:r>
          </w:p>
          <w:p w14:paraId="3A30AF67" w14:textId="2548DE13" w:rsidR="00B56BF9" w:rsidRPr="00B56BF9" w:rsidRDefault="00B56BF9" w:rsidP="00BA1051">
            <w:pPr>
              <w:spacing w:after="0" w:line="240" w:lineRule="auto"/>
              <w:rPr>
                <w:rFonts w:ascii="Times New Roman" w:hAnsi="Times New Roman"/>
                <w:bCs/>
              </w:rPr>
            </w:pPr>
          </w:p>
        </w:tc>
      </w:tr>
      <w:tr w:rsidR="00B56BF9" w:rsidRPr="00B56BF9" w14:paraId="7CB36B87" w14:textId="77777777" w:rsidTr="00B56BF9">
        <w:trPr>
          <w:trHeight w:val="20"/>
        </w:trPr>
        <w:tc>
          <w:tcPr>
            <w:tcW w:w="871" w:type="pct"/>
            <w:vMerge w:val="restart"/>
          </w:tcPr>
          <w:p w14:paraId="3C72BB40"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1.22. Правовое обеспечение профессиональной деятельности</w:t>
            </w:r>
          </w:p>
        </w:tc>
        <w:tc>
          <w:tcPr>
            <w:tcW w:w="2267" w:type="pct"/>
            <w:gridSpan w:val="2"/>
          </w:tcPr>
          <w:p w14:paraId="18864C03"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731EC6AF" w14:textId="7E4B1F8F" w:rsidR="00B56BF9" w:rsidRPr="00B56BF9" w:rsidRDefault="00B56BF9" w:rsidP="00E12B48">
            <w:pPr>
              <w:suppressAutoHyphens/>
              <w:spacing w:after="0" w:line="240" w:lineRule="auto"/>
              <w:rPr>
                <w:rFonts w:ascii="Times New Roman" w:hAnsi="Times New Roman"/>
                <w:i/>
              </w:rPr>
            </w:pPr>
          </w:p>
        </w:tc>
        <w:tc>
          <w:tcPr>
            <w:tcW w:w="531" w:type="pct"/>
          </w:tcPr>
          <w:p w14:paraId="2AD1C605" w14:textId="77777777" w:rsidR="00B56BF9" w:rsidRPr="00B56BF9" w:rsidRDefault="00B56BF9" w:rsidP="001C0900">
            <w:pPr>
              <w:spacing w:after="0" w:line="240" w:lineRule="auto"/>
              <w:rPr>
                <w:rFonts w:ascii="Times New Roman" w:hAnsi="Times New Roman"/>
                <w:bCs/>
                <w:highlight w:val="yellow"/>
              </w:rPr>
            </w:pPr>
          </w:p>
        </w:tc>
        <w:tc>
          <w:tcPr>
            <w:tcW w:w="692" w:type="pct"/>
          </w:tcPr>
          <w:p w14:paraId="7EB91F3B" w14:textId="6A07082E" w:rsidR="00B56BF9" w:rsidRPr="00B56BF9" w:rsidRDefault="00B56BF9" w:rsidP="001C0900">
            <w:pPr>
              <w:spacing w:after="0" w:line="240" w:lineRule="auto"/>
              <w:rPr>
                <w:rFonts w:ascii="Times New Roman" w:hAnsi="Times New Roman"/>
                <w:bCs/>
                <w:highlight w:val="yellow"/>
              </w:rPr>
            </w:pPr>
          </w:p>
        </w:tc>
      </w:tr>
      <w:tr w:rsidR="00B56BF9" w:rsidRPr="00B56BF9" w14:paraId="7F9FDAF8" w14:textId="77777777" w:rsidTr="00B56BF9">
        <w:trPr>
          <w:trHeight w:val="20"/>
        </w:trPr>
        <w:tc>
          <w:tcPr>
            <w:tcW w:w="871" w:type="pct"/>
            <w:vMerge/>
          </w:tcPr>
          <w:p w14:paraId="0A310D23"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16D1AB32"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Права и обязанности работников в сфере профессиональной деятельности. Нормы дисциплинарной и материальной ответственности работника. Трудовой договор. Оплата труда при отклонениях от нормальных условий труда</w:t>
            </w:r>
          </w:p>
        </w:tc>
        <w:tc>
          <w:tcPr>
            <w:tcW w:w="639" w:type="pct"/>
          </w:tcPr>
          <w:p w14:paraId="04A1487A" w14:textId="2306BFEA" w:rsidR="00B56BF9" w:rsidRPr="00B56BF9" w:rsidRDefault="00B56BF9" w:rsidP="00E12B48">
            <w:pPr>
              <w:suppressAutoHyphens/>
              <w:spacing w:after="0" w:line="240" w:lineRule="auto"/>
              <w:rPr>
                <w:rFonts w:ascii="Times New Roman" w:hAnsi="Times New Roman"/>
                <w:i/>
              </w:rPr>
            </w:pPr>
          </w:p>
        </w:tc>
        <w:tc>
          <w:tcPr>
            <w:tcW w:w="531" w:type="pct"/>
          </w:tcPr>
          <w:p w14:paraId="2C1F24A9" w14:textId="77777777" w:rsidR="00B56BF9" w:rsidRPr="00B56BF9" w:rsidRDefault="00B56BF9" w:rsidP="00A77036">
            <w:pPr>
              <w:spacing w:after="0" w:line="240" w:lineRule="auto"/>
              <w:rPr>
                <w:rFonts w:ascii="Times New Roman" w:hAnsi="Times New Roman"/>
                <w:bCs/>
              </w:rPr>
            </w:pPr>
          </w:p>
        </w:tc>
        <w:tc>
          <w:tcPr>
            <w:tcW w:w="692" w:type="pct"/>
          </w:tcPr>
          <w:p w14:paraId="3A662359" w14:textId="4CA68A94" w:rsidR="00B56BF9" w:rsidRPr="00B56BF9" w:rsidRDefault="00B56BF9" w:rsidP="00A77036">
            <w:pPr>
              <w:spacing w:after="0" w:line="240" w:lineRule="auto"/>
              <w:rPr>
                <w:rFonts w:ascii="Times New Roman" w:hAnsi="Times New Roman"/>
                <w:bCs/>
              </w:rPr>
            </w:pPr>
            <w:r w:rsidRPr="00B56BF9">
              <w:rPr>
                <w:rFonts w:ascii="Times New Roman" w:hAnsi="Times New Roman"/>
                <w:bCs/>
              </w:rPr>
              <w:t>ПК 4.4</w:t>
            </w:r>
          </w:p>
          <w:p w14:paraId="3401C8B4" w14:textId="777C5358" w:rsidR="00B56BF9" w:rsidRPr="00B56BF9" w:rsidRDefault="00B56BF9" w:rsidP="00A77036">
            <w:pPr>
              <w:spacing w:after="0" w:line="240" w:lineRule="auto"/>
              <w:rPr>
                <w:rFonts w:ascii="Times New Roman" w:hAnsi="Times New Roman"/>
                <w:bCs/>
              </w:rPr>
            </w:pPr>
          </w:p>
        </w:tc>
      </w:tr>
      <w:tr w:rsidR="00B56BF9" w:rsidRPr="00B56BF9" w14:paraId="5F758CA4" w14:textId="77777777" w:rsidTr="00B56BF9">
        <w:trPr>
          <w:trHeight w:val="20"/>
        </w:trPr>
        <w:tc>
          <w:tcPr>
            <w:tcW w:w="871" w:type="pct"/>
            <w:vMerge/>
          </w:tcPr>
          <w:p w14:paraId="32A047D7"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9F0E4BD"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983F423" w14:textId="54FD3D5D" w:rsidR="00B56BF9" w:rsidRPr="00B56BF9" w:rsidRDefault="00B56BF9" w:rsidP="00E12B48">
            <w:pPr>
              <w:suppressAutoHyphens/>
              <w:spacing w:after="0" w:line="240" w:lineRule="auto"/>
              <w:rPr>
                <w:rFonts w:ascii="Times New Roman" w:hAnsi="Times New Roman"/>
                <w:b/>
              </w:rPr>
            </w:pPr>
          </w:p>
        </w:tc>
        <w:tc>
          <w:tcPr>
            <w:tcW w:w="531" w:type="pct"/>
          </w:tcPr>
          <w:p w14:paraId="1F8159CB" w14:textId="77777777" w:rsidR="00B56BF9" w:rsidRPr="00B56BF9" w:rsidRDefault="00B56BF9" w:rsidP="001C0900">
            <w:pPr>
              <w:spacing w:after="0" w:line="240" w:lineRule="auto"/>
              <w:rPr>
                <w:rFonts w:ascii="Times New Roman" w:hAnsi="Times New Roman"/>
                <w:bCs/>
              </w:rPr>
            </w:pPr>
          </w:p>
        </w:tc>
        <w:tc>
          <w:tcPr>
            <w:tcW w:w="692" w:type="pct"/>
          </w:tcPr>
          <w:p w14:paraId="1639B583" w14:textId="41CE3984" w:rsidR="00B56BF9" w:rsidRPr="00B56BF9" w:rsidRDefault="00B56BF9" w:rsidP="001C0900">
            <w:pPr>
              <w:spacing w:after="0" w:line="240" w:lineRule="auto"/>
              <w:rPr>
                <w:rFonts w:ascii="Times New Roman" w:hAnsi="Times New Roman"/>
                <w:bCs/>
              </w:rPr>
            </w:pPr>
          </w:p>
        </w:tc>
      </w:tr>
      <w:tr w:rsidR="00B56BF9" w:rsidRPr="00B56BF9" w14:paraId="23AD7145" w14:textId="77777777" w:rsidTr="00B56BF9">
        <w:trPr>
          <w:trHeight w:val="20"/>
        </w:trPr>
        <w:tc>
          <w:tcPr>
            <w:tcW w:w="871" w:type="pct"/>
            <w:vMerge/>
          </w:tcPr>
          <w:p w14:paraId="3BA16750"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3A054BF1" w14:textId="77777777" w:rsidR="00B56BF9" w:rsidRPr="00B56BF9" w:rsidRDefault="00B56BF9" w:rsidP="00530D81">
            <w:pPr>
              <w:suppressAutoHyphens/>
              <w:spacing w:after="0" w:line="240" w:lineRule="auto"/>
              <w:rPr>
                <w:rFonts w:ascii="Times New Roman" w:hAnsi="Times New Roman"/>
              </w:rPr>
            </w:pPr>
            <w:r w:rsidRPr="00B56BF9">
              <w:rPr>
                <w:rFonts w:ascii="Times New Roman" w:hAnsi="Times New Roman"/>
              </w:rPr>
              <w:t>Практическое занятие 18 «Составление трудового договора»</w:t>
            </w:r>
          </w:p>
        </w:tc>
        <w:tc>
          <w:tcPr>
            <w:tcW w:w="639" w:type="pct"/>
          </w:tcPr>
          <w:p w14:paraId="783F3B42" w14:textId="1227EBF5" w:rsidR="00B56BF9" w:rsidRPr="00B56BF9" w:rsidRDefault="00B56BF9" w:rsidP="00E12B48">
            <w:pPr>
              <w:suppressAutoHyphens/>
              <w:spacing w:after="0" w:line="240" w:lineRule="auto"/>
              <w:rPr>
                <w:rFonts w:ascii="Times New Roman" w:hAnsi="Times New Roman"/>
                <w:i/>
              </w:rPr>
            </w:pPr>
          </w:p>
        </w:tc>
        <w:tc>
          <w:tcPr>
            <w:tcW w:w="531" w:type="pct"/>
          </w:tcPr>
          <w:p w14:paraId="02EB1CE4" w14:textId="77777777" w:rsidR="00B56BF9" w:rsidRPr="00B56BF9" w:rsidRDefault="00B56BF9" w:rsidP="003F0A0E">
            <w:pPr>
              <w:spacing w:after="0" w:line="240" w:lineRule="auto"/>
              <w:rPr>
                <w:rFonts w:ascii="Times New Roman" w:hAnsi="Times New Roman"/>
                <w:bCs/>
              </w:rPr>
            </w:pPr>
          </w:p>
        </w:tc>
        <w:tc>
          <w:tcPr>
            <w:tcW w:w="692" w:type="pct"/>
          </w:tcPr>
          <w:p w14:paraId="2CD14398" w14:textId="405E763F"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4.4</w:t>
            </w:r>
          </w:p>
          <w:p w14:paraId="6CB6A89A" w14:textId="77964C01" w:rsidR="00B56BF9" w:rsidRPr="00B56BF9" w:rsidRDefault="00B56BF9" w:rsidP="003F0A0E">
            <w:pPr>
              <w:spacing w:after="0" w:line="240" w:lineRule="auto"/>
              <w:rPr>
                <w:rFonts w:ascii="Times New Roman" w:hAnsi="Times New Roman"/>
                <w:bCs/>
              </w:rPr>
            </w:pPr>
          </w:p>
        </w:tc>
      </w:tr>
      <w:tr w:rsidR="00B56BF9" w:rsidRPr="00B56BF9" w14:paraId="1A45DE8E" w14:textId="77777777" w:rsidTr="00B56BF9">
        <w:trPr>
          <w:trHeight w:val="20"/>
        </w:trPr>
        <w:tc>
          <w:tcPr>
            <w:tcW w:w="871" w:type="pct"/>
            <w:vMerge/>
          </w:tcPr>
          <w:p w14:paraId="4FDF3883"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187C844" w14:textId="77777777" w:rsidR="00B56BF9" w:rsidRPr="00B56BF9" w:rsidRDefault="00B56BF9" w:rsidP="00530D81">
            <w:pPr>
              <w:suppressAutoHyphens/>
              <w:spacing w:after="0" w:line="240" w:lineRule="auto"/>
              <w:rPr>
                <w:rFonts w:ascii="Times New Roman" w:hAnsi="Times New Roman"/>
              </w:rPr>
            </w:pPr>
            <w:r w:rsidRPr="00B56BF9">
              <w:rPr>
                <w:rFonts w:ascii="Times New Roman" w:hAnsi="Times New Roman"/>
              </w:rPr>
              <w:t>Практическое занятие 19 «Заполнение табеля учета рабочего времени»</w:t>
            </w:r>
          </w:p>
        </w:tc>
        <w:tc>
          <w:tcPr>
            <w:tcW w:w="639" w:type="pct"/>
          </w:tcPr>
          <w:p w14:paraId="111AA7E8" w14:textId="2093E14F" w:rsidR="00B56BF9" w:rsidRPr="00B56BF9" w:rsidRDefault="00B56BF9" w:rsidP="00E12B48">
            <w:pPr>
              <w:suppressAutoHyphens/>
              <w:spacing w:after="0" w:line="240" w:lineRule="auto"/>
              <w:rPr>
                <w:rFonts w:ascii="Times New Roman" w:hAnsi="Times New Roman"/>
                <w:i/>
              </w:rPr>
            </w:pPr>
          </w:p>
        </w:tc>
        <w:tc>
          <w:tcPr>
            <w:tcW w:w="531" w:type="pct"/>
          </w:tcPr>
          <w:p w14:paraId="32D97E31" w14:textId="77777777" w:rsidR="00B56BF9" w:rsidRPr="00B56BF9" w:rsidRDefault="00B56BF9" w:rsidP="003F0A0E">
            <w:pPr>
              <w:spacing w:after="0" w:line="240" w:lineRule="auto"/>
              <w:rPr>
                <w:rFonts w:ascii="Times New Roman" w:hAnsi="Times New Roman"/>
                <w:bCs/>
              </w:rPr>
            </w:pPr>
          </w:p>
        </w:tc>
        <w:tc>
          <w:tcPr>
            <w:tcW w:w="692" w:type="pct"/>
          </w:tcPr>
          <w:p w14:paraId="46A82288" w14:textId="10C00DAE"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4.4</w:t>
            </w:r>
          </w:p>
          <w:p w14:paraId="5F6BD385" w14:textId="5BEEB813" w:rsidR="00B56BF9" w:rsidRPr="00B56BF9" w:rsidRDefault="00B56BF9" w:rsidP="003F0A0E">
            <w:pPr>
              <w:spacing w:after="0" w:line="240" w:lineRule="auto"/>
              <w:rPr>
                <w:rFonts w:ascii="Times New Roman" w:hAnsi="Times New Roman"/>
                <w:bCs/>
              </w:rPr>
            </w:pPr>
          </w:p>
        </w:tc>
      </w:tr>
      <w:tr w:rsidR="00B56BF9" w:rsidRPr="00B56BF9" w14:paraId="17AC273C" w14:textId="77777777" w:rsidTr="00B56BF9">
        <w:trPr>
          <w:trHeight w:val="20"/>
        </w:trPr>
        <w:tc>
          <w:tcPr>
            <w:tcW w:w="871" w:type="pct"/>
            <w:vMerge/>
          </w:tcPr>
          <w:p w14:paraId="05779F0B"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591D17FA" w14:textId="77777777" w:rsidR="00B56BF9" w:rsidRPr="00B56BF9" w:rsidRDefault="00B56BF9" w:rsidP="00530D81">
            <w:pPr>
              <w:suppressAutoHyphens/>
              <w:spacing w:after="0" w:line="240" w:lineRule="auto"/>
              <w:rPr>
                <w:rFonts w:ascii="Times New Roman" w:hAnsi="Times New Roman"/>
              </w:rPr>
            </w:pPr>
            <w:r w:rsidRPr="00B56BF9">
              <w:rPr>
                <w:rFonts w:ascii="Times New Roman" w:hAnsi="Times New Roman"/>
              </w:rPr>
              <w:t>Практическое занятие 20 «Расчет заработной платы при отклонениях от нормальных условий труда»</w:t>
            </w:r>
          </w:p>
        </w:tc>
        <w:tc>
          <w:tcPr>
            <w:tcW w:w="639" w:type="pct"/>
          </w:tcPr>
          <w:p w14:paraId="4C2DA763" w14:textId="64375C3A" w:rsidR="00B56BF9" w:rsidRPr="00B56BF9" w:rsidRDefault="00B56BF9" w:rsidP="00E12B48">
            <w:pPr>
              <w:suppressAutoHyphens/>
              <w:spacing w:after="0" w:line="240" w:lineRule="auto"/>
              <w:rPr>
                <w:rFonts w:ascii="Times New Roman" w:hAnsi="Times New Roman"/>
                <w:i/>
              </w:rPr>
            </w:pPr>
          </w:p>
        </w:tc>
        <w:tc>
          <w:tcPr>
            <w:tcW w:w="531" w:type="pct"/>
          </w:tcPr>
          <w:p w14:paraId="7020F08B" w14:textId="77777777" w:rsidR="00B56BF9" w:rsidRPr="00B56BF9" w:rsidRDefault="00B56BF9" w:rsidP="003F0A0E">
            <w:pPr>
              <w:spacing w:after="0" w:line="240" w:lineRule="auto"/>
              <w:rPr>
                <w:rFonts w:ascii="Times New Roman" w:hAnsi="Times New Roman"/>
                <w:bCs/>
              </w:rPr>
            </w:pPr>
          </w:p>
        </w:tc>
        <w:tc>
          <w:tcPr>
            <w:tcW w:w="692" w:type="pct"/>
          </w:tcPr>
          <w:p w14:paraId="0E7B6B71" w14:textId="5CCAEE33" w:rsidR="00B56BF9" w:rsidRPr="00B56BF9" w:rsidRDefault="00B56BF9" w:rsidP="003F0A0E">
            <w:pPr>
              <w:spacing w:after="0" w:line="240" w:lineRule="auto"/>
              <w:rPr>
                <w:rFonts w:ascii="Times New Roman" w:hAnsi="Times New Roman"/>
                <w:bCs/>
              </w:rPr>
            </w:pPr>
            <w:r w:rsidRPr="00B56BF9">
              <w:rPr>
                <w:rFonts w:ascii="Times New Roman" w:hAnsi="Times New Roman"/>
                <w:bCs/>
              </w:rPr>
              <w:t>ПК 4.4</w:t>
            </w:r>
          </w:p>
          <w:p w14:paraId="2D7AC258" w14:textId="70189887" w:rsidR="00B56BF9" w:rsidRPr="00B56BF9" w:rsidRDefault="00B56BF9" w:rsidP="003F0A0E">
            <w:pPr>
              <w:spacing w:after="0" w:line="240" w:lineRule="auto"/>
              <w:rPr>
                <w:rFonts w:ascii="Times New Roman" w:hAnsi="Times New Roman"/>
                <w:bCs/>
              </w:rPr>
            </w:pPr>
          </w:p>
        </w:tc>
      </w:tr>
      <w:tr w:rsidR="00B56BF9" w:rsidRPr="00B56BF9" w14:paraId="41FC4435" w14:textId="77777777" w:rsidTr="00B56BF9">
        <w:trPr>
          <w:trHeight w:val="20"/>
        </w:trPr>
        <w:tc>
          <w:tcPr>
            <w:tcW w:w="871" w:type="pct"/>
            <w:vMerge w:val="restart"/>
          </w:tcPr>
          <w:p w14:paraId="4269F719"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Тема 1.23. Охрана труда</w:t>
            </w:r>
          </w:p>
        </w:tc>
        <w:tc>
          <w:tcPr>
            <w:tcW w:w="2267" w:type="pct"/>
            <w:gridSpan w:val="2"/>
          </w:tcPr>
          <w:p w14:paraId="76394CCD"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0F4442B2" w14:textId="3ADA16AE" w:rsidR="00B56BF9" w:rsidRPr="00B56BF9" w:rsidRDefault="00B56BF9" w:rsidP="00E12B48">
            <w:pPr>
              <w:suppressAutoHyphens/>
              <w:spacing w:after="0" w:line="240" w:lineRule="auto"/>
              <w:rPr>
                <w:rFonts w:ascii="Times New Roman" w:hAnsi="Times New Roman"/>
                <w:i/>
              </w:rPr>
            </w:pPr>
          </w:p>
        </w:tc>
        <w:tc>
          <w:tcPr>
            <w:tcW w:w="531" w:type="pct"/>
          </w:tcPr>
          <w:p w14:paraId="6438B854" w14:textId="77777777" w:rsidR="00B56BF9" w:rsidRPr="00B56BF9" w:rsidRDefault="00B56BF9" w:rsidP="001C0900">
            <w:pPr>
              <w:spacing w:after="0" w:line="240" w:lineRule="auto"/>
              <w:rPr>
                <w:rFonts w:ascii="Times New Roman" w:hAnsi="Times New Roman"/>
                <w:bCs/>
              </w:rPr>
            </w:pPr>
          </w:p>
        </w:tc>
        <w:tc>
          <w:tcPr>
            <w:tcW w:w="692" w:type="pct"/>
          </w:tcPr>
          <w:p w14:paraId="48BF61A2" w14:textId="3AB8F26B" w:rsidR="00B56BF9" w:rsidRPr="00B56BF9" w:rsidRDefault="00B56BF9" w:rsidP="001C0900">
            <w:pPr>
              <w:spacing w:after="0" w:line="240" w:lineRule="auto"/>
              <w:rPr>
                <w:rFonts w:ascii="Times New Roman" w:hAnsi="Times New Roman"/>
                <w:bCs/>
              </w:rPr>
            </w:pPr>
          </w:p>
        </w:tc>
      </w:tr>
      <w:tr w:rsidR="00B56BF9" w:rsidRPr="00B56BF9" w14:paraId="255C765A" w14:textId="77777777" w:rsidTr="00B56BF9">
        <w:trPr>
          <w:trHeight w:val="20"/>
        </w:trPr>
        <w:tc>
          <w:tcPr>
            <w:tcW w:w="871" w:type="pct"/>
            <w:vMerge/>
          </w:tcPr>
          <w:p w14:paraId="05D172A9"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4F2862DC" w14:textId="77777777" w:rsidR="00B56BF9" w:rsidRPr="00B56BF9" w:rsidRDefault="00B56BF9" w:rsidP="006D6F04">
            <w:pPr>
              <w:suppressAutoHyphens/>
              <w:spacing w:after="0" w:line="240" w:lineRule="auto"/>
              <w:jc w:val="both"/>
              <w:rPr>
                <w:rFonts w:ascii="Times New Roman" w:hAnsi="Times New Roman"/>
              </w:rPr>
            </w:pPr>
            <w:r w:rsidRPr="00B56BF9">
              <w:rPr>
                <w:rFonts w:ascii="Times New Roman" w:hAnsi="Times New Roman"/>
              </w:rPr>
              <w:t xml:space="preserve">1. </w:t>
            </w:r>
            <w:r w:rsidRPr="00B56BF9">
              <w:rPr>
                <w:rFonts w:ascii="Times New Roman" w:hAnsi="Times New Roman"/>
                <w:bCs/>
              </w:rPr>
              <w:t>Обеспечение безопасности труда на производственном участке. Проведение производственного инструктажа рабочих. Обеспечение правил охраны труда, противопожарной и экологической безопасности</w:t>
            </w:r>
          </w:p>
        </w:tc>
        <w:tc>
          <w:tcPr>
            <w:tcW w:w="639" w:type="pct"/>
          </w:tcPr>
          <w:p w14:paraId="5B6564DE" w14:textId="5BA4E37B" w:rsidR="00B56BF9" w:rsidRPr="00B56BF9" w:rsidRDefault="00B56BF9" w:rsidP="00E12B48">
            <w:pPr>
              <w:suppressAutoHyphens/>
              <w:spacing w:after="0" w:line="240" w:lineRule="auto"/>
              <w:rPr>
                <w:rFonts w:ascii="Times New Roman" w:hAnsi="Times New Roman"/>
                <w:i/>
              </w:rPr>
            </w:pPr>
          </w:p>
        </w:tc>
        <w:tc>
          <w:tcPr>
            <w:tcW w:w="531" w:type="pct"/>
          </w:tcPr>
          <w:p w14:paraId="14892384" w14:textId="77777777" w:rsidR="00B56BF9" w:rsidRPr="00B56BF9" w:rsidRDefault="00B56BF9" w:rsidP="00BA1051">
            <w:pPr>
              <w:spacing w:after="0" w:line="240" w:lineRule="auto"/>
              <w:rPr>
                <w:rFonts w:ascii="Times New Roman" w:hAnsi="Times New Roman"/>
                <w:bCs/>
              </w:rPr>
            </w:pPr>
          </w:p>
        </w:tc>
        <w:tc>
          <w:tcPr>
            <w:tcW w:w="692" w:type="pct"/>
          </w:tcPr>
          <w:p w14:paraId="5BDB7569" w14:textId="6F0456F7"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4.4</w:t>
            </w:r>
          </w:p>
          <w:p w14:paraId="21A4DBC2" w14:textId="7AA054E5" w:rsidR="00B56BF9" w:rsidRPr="00B56BF9" w:rsidRDefault="00B56BF9" w:rsidP="00BA1051">
            <w:pPr>
              <w:spacing w:after="0" w:line="240" w:lineRule="auto"/>
              <w:rPr>
                <w:rFonts w:ascii="Times New Roman" w:hAnsi="Times New Roman"/>
                <w:bCs/>
              </w:rPr>
            </w:pPr>
            <w:r w:rsidRPr="00B56BF9">
              <w:rPr>
                <w:rFonts w:ascii="Times New Roman" w:hAnsi="Times New Roman"/>
                <w:bCs/>
              </w:rPr>
              <w:t xml:space="preserve"> </w:t>
            </w:r>
          </w:p>
        </w:tc>
      </w:tr>
      <w:tr w:rsidR="00B56BF9" w:rsidRPr="00B56BF9" w14:paraId="13C5899E" w14:textId="77777777" w:rsidTr="00B56BF9">
        <w:trPr>
          <w:trHeight w:val="20"/>
        </w:trPr>
        <w:tc>
          <w:tcPr>
            <w:tcW w:w="871" w:type="pct"/>
            <w:vMerge/>
          </w:tcPr>
          <w:p w14:paraId="673510CB"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9D21B20"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0C67A399" w14:textId="5FB7D074" w:rsidR="00B56BF9" w:rsidRPr="00B56BF9" w:rsidRDefault="00B56BF9" w:rsidP="00E12B48">
            <w:pPr>
              <w:suppressAutoHyphens/>
              <w:spacing w:after="0" w:line="240" w:lineRule="auto"/>
              <w:rPr>
                <w:rFonts w:ascii="Times New Roman" w:hAnsi="Times New Roman"/>
                <w:b/>
              </w:rPr>
            </w:pPr>
          </w:p>
        </w:tc>
        <w:tc>
          <w:tcPr>
            <w:tcW w:w="531" w:type="pct"/>
          </w:tcPr>
          <w:p w14:paraId="43EEB4CA" w14:textId="77777777" w:rsidR="00B56BF9" w:rsidRPr="00B56BF9" w:rsidRDefault="00B56BF9" w:rsidP="001C0900">
            <w:pPr>
              <w:spacing w:after="0" w:line="240" w:lineRule="auto"/>
              <w:rPr>
                <w:rFonts w:ascii="Times New Roman" w:hAnsi="Times New Roman"/>
                <w:bCs/>
              </w:rPr>
            </w:pPr>
          </w:p>
        </w:tc>
        <w:tc>
          <w:tcPr>
            <w:tcW w:w="692" w:type="pct"/>
          </w:tcPr>
          <w:p w14:paraId="7EFBD98E" w14:textId="6C243413" w:rsidR="00B56BF9" w:rsidRPr="00B56BF9" w:rsidRDefault="00B56BF9" w:rsidP="001C0900">
            <w:pPr>
              <w:spacing w:after="0" w:line="240" w:lineRule="auto"/>
              <w:rPr>
                <w:rFonts w:ascii="Times New Roman" w:hAnsi="Times New Roman"/>
                <w:bCs/>
              </w:rPr>
            </w:pPr>
          </w:p>
        </w:tc>
      </w:tr>
      <w:tr w:rsidR="00B56BF9" w:rsidRPr="00B56BF9" w14:paraId="48CE40B3" w14:textId="77777777" w:rsidTr="00B56BF9">
        <w:trPr>
          <w:trHeight w:val="20"/>
        </w:trPr>
        <w:tc>
          <w:tcPr>
            <w:tcW w:w="871" w:type="pct"/>
            <w:vMerge/>
          </w:tcPr>
          <w:p w14:paraId="1C3D2FB1"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725B631A" w14:textId="77777777" w:rsidR="00B56BF9" w:rsidRPr="00B56BF9" w:rsidRDefault="00B56BF9" w:rsidP="00530D81">
            <w:pPr>
              <w:suppressAutoHyphens/>
              <w:spacing w:after="0" w:line="240" w:lineRule="auto"/>
              <w:rPr>
                <w:rFonts w:ascii="Times New Roman" w:hAnsi="Times New Roman"/>
              </w:rPr>
            </w:pPr>
            <w:r w:rsidRPr="00B56BF9">
              <w:rPr>
                <w:rFonts w:ascii="Times New Roman" w:hAnsi="Times New Roman"/>
              </w:rPr>
              <w:t>Практическое занятие 21 «Анализ основных нормативных документов по охране труда»</w:t>
            </w:r>
          </w:p>
        </w:tc>
        <w:tc>
          <w:tcPr>
            <w:tcW w:w="639" w:type="pct"/>
          </w:tcPr>
          <w:p w14:paraId="36F5D96D" w14:textId="29C4EC20" w:rsidR="00B56BF9" w:rsidRPr="00B56BF9" w:rsidRDefault="00B56BF9" w:rsidP="00E12B48">
            <w:pPr>
              <w:suppressAutoHyphens/>
              <w:spacing w:after="0" w:line="240" w:lineRule="auto"/>
              <w:rPr>
                <w:rFonts w:ascii="Times New Roman" w:hAnsi="Times New Roman"/>
                <w:i/>
              </w:rPr>
            </w:pPr>
          </w:p>
        </w:tc>
        <w:tc>
          <w:tcPr>
            <w:tcW w:w="531" w:type="pct"/>
          </w:tcPr>
          <w:p w14:paraId="3B810C36" w14:textId="77777777" w:rsidR="00B56BF9" w:rsidRPr="00B56BF9" w:rsidRDefault="00B56BF9" w:rsidP="00BA1051">
            <w:pPr>
              <w:spacing w:after="0" w:line="240" w:lineRule="auto"/>
              <w:rPr>
                <w:rFonts w:ascii="Times New Roman" w:hAnsi="Times New Roman"/>
                <w:bCs/>
              </w:rPr>
            </w:pPr>
          </w:p>
        </w:tc>
        <w:tc>
          <w:tcPr>
            <w:tcW w:w="692" w:type="pct"/>
          </w:tcPr>
          <w:p w14:paraId="10A3038A" w14:textId="379A74D6"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4.4</w:t>
            </w:r>
          </w:p>
          <w:p w14:paraId="145CC220" w14:textId="73E5DE15" w:rsidR="00B56BF9" w:rsidRPr="00B56BF9" w:rsidRDefault="00B56BF9" w:rsidP="00BA1051">
            <w:pPr>
              <w:spacing w:after="0" w:line="240" w:lineRule="auto"/>
              <w:rPr>
                <w:rFonts w:ascii="Times New Roman" w:hAnsi="Times New Roman"/>
                <w:bCs/>
              </w:rPr>
            </w:pPr>
            <w:r w:rsidRPr="00B56BF9">
              <w:rPr>
                <w:rFonts w:ascii="Times New Roman" w:hAnsi="Times New Roman"/>
                <w:bCs/>
              </w:rPr>
              <w:t xml:space="preserve"> </w:t>
            </w:r>
          </w:p>
        </w:tc>
      </w:tr>
      <w:tr w:rsidR="00B56BF9" w:rsidRPr="00B56BF9" w14:paraId="489C4BAE" w14:textId="77777777" w:rsidTr="00B56BF9">
        <w:trPr>
          <w:trHeight w:val="20"/>
        </w:trPr>
        <w:tc>
          <w:tcPr>
            <w:tcW w:w="871" w:type="pct"/>
            <w:vMerge/>
          </w:tcPr>
          <w:p w14:paraId="2B94F7BC" w14:textId="77777777" w:rsidR="00B56BF9" w:rsidRPr="00B56BF9" w:rsidRDefault="00B56BF9" w:rsidP="001C0900">
            <w:pPr>
              <w:spacing w:after="0" w:line="240" w:lineRule="auto"/>
              <w:rPr>
                <w:rFonts w:ascii="Times New Roman" w:hAnsi="Times New Roman"/>
                <w:b/>
                <w:bCs/>
              </w:rPr>
            </w:pPr>
          </w:p>
        </w:tc>
        <w:tc>
          <w:tcPr>
            <w:tcW w:w="2267" w:type="pct"/>
            <w:gridSpan w:val="2"/>
          </w:tcPr>
          <w:p w14:paraId="0CF09F92" w14:textId="77777777" w:rsidR="00B56BF9" w:rsidRPr="00B56BF9" w:rsidRDefault="00B56BF9" w:rsidP="009632A8">
            <w:pPr>
              <w:suppressAutoHyphens/>
              <w:spacing w:after="0" w:line="240" w:lineRule="auto"/>
              <w:rPr>
                <w:rFonts w:ascii="Times New Roman" w:hAnsi="Times New Roman"/>
              </w:rPr>
            </w:pPr>
            <w:r w:rsidRPr="00B56BF9">
              <w:rPr>
                <w:rFonts w:ascii="Times New Roman" w:hAnsi="Times New Roman"/>
              </w:rPr>
              <w:t xml:space="preserve">Практическое занятие 22 «Анализ травмоопасных и вредных </w:t>
            </w:r>
            <w:proofErr w:type="spellStart"/>
            <w:r w:rsidRPr="00B56BF9">
              <w:rPr>
                <w:rFonts w:ascii="Times New Roman" w:hAnsi="Times New Roman"/>
              </w:rPr>
              <w:t>фактров</w:t>
            </w:r>
            <w:proofErr w:type="spellEnd"/>
            <w:r w:rsidRPr="00B56BF9">
              <w:rPr>
                <w:rFonts w:ascii="Times New Roman" w:hAnsi="Times New Roman"/>
              </w:rPr>
              <w:t xml:space="preserve"> в сфере профессиональной деятельности»</w:t>
            </w:r>
          </w:p>
        </w:tc>
        <w:tc>
          <w:tcPr>
            <w:tcW w:w="639" w:type="pct"/>
          </w:tcPr>
          <w:p w14:paraId="06266754" w14:textId="02A35661" w:rsidR="00B56BF9" w:rsidRPr="00B56BF9" w:rsidRDefault="00B56BF9" w:rsidP="00E12B48">
            <w:pPr>
              <w:suppressAutoHyphens/>
              <w:spacing w:after="0" w:line="240" w:lineRule="auto"/>
              <w:rPr>
                <w:rFonts w:ascii="Times New Roman" w:hAnsi="Times New Roman"/>
                <w:i/>
              </w:rPr>
            </w:pPr>
          </w:p>
        </w:tc>
        <w:tc>
          <w:tcPr>
            <w:tcW w:w="531" w:type="pct"/>
          </w:tcPr>
          <w:p w14:paraId="7D752CC7" w14:textId="77777777" w:rsidR="00B56BF9" w:rsidRPr="00B56BF9" w:rsidRDefault="00B56BF9" w:rsidP="00BA1051">
            <w:pPr>
              <w:spacing w:after="0" w:line="240" w:lineRule="auto"/>
              <w:rPr>
                <w:rFonts w:ascii="Times New Roman" w:hAnsi="Times New Roman"/>
                <w:bCs/>
              </w:rPr>
            </w:pPr>
          </w:p>
        </w:tc>
        <w:tc>
          <w:tcPr>
            <w:tcW w:w="692" w:type="pct"/>
          </w:tcPr>
          <w:p w14:paraId="0A56B957" w14:textId="60BE3E9E" w:rsidR="00B56BF9" w:rsidRPr="00B56BF9" w:rsidRDefault="00B56BF9" w:rsidP="00BA1051">
            <w:pPr>
              <w:spacing w:after="0" w:line="240" w:lineRule="auto"/>
              <w:rPr>
                <w:rFonts w:ascii="Times New Roman" w:hAnsi="Times New Roman"/>
                <w:bCs/>
              </w:rPr>
            </w:pPr>
            <w:r w:rsidRPr="00B56BF9">
              <w:rPr>
                <w:rFonts w:ascii="Times New Roman" w:hAnsi="Times New Roman"/>
                <w:bCs/>
              </w:rPr>
              <w:t>ПК 4.4</w:t>
            </w:r>
          </w:p>
          <w:p w14:paraId="72FE2BF6" w14:textId="5485C66F" w:rsidR="00B56BF9" w:rsidRPr="00B56BF9" w:rsidRDefault="00B56BF9" w:rsidP="00BA1051">
            <w:pPr>
              <w:spacing w:after="0" w:line="240" w:lineRule="auto"/>
              <w:rPr>
                <w:rFonts w:ascii="Times New Roman" w:hAnsi="Times New Roman"/>
                <w:bCs/>
              </w:rPr>
            </w:pPr>
            <w:r w:rsidRPr="00B56BF9">
              <w:rPr>
                <w:rFonts w:ascii="Times New Roman" w:hAnsi="Times New Roman"/>
                <w:bCs/>
              </w:rPr>
              <w:t xml:space="preserve"> </w:t>
            </w:r>
          </w:p>
        </w:tc>
      </w:tr>
      <w:tr w:rsidR="00B56BF9" w:rsidRPr="00B56BF9" w14:paraId="67A5B7CC" w14:textId="77777777" w:rsidTr="00B56BF9">
        <w:trPr>
          <w:trHeight w:val="262"/>
        </w:trPr>
        <w:tc>
          <w:tcPr>
            <w:tcW w:w="3138" w:type="pct"/>
            <w:gridSpan w:val="3"/>
          </w:tcPr>
          <w:p w14:paraId="2F103C63" w14:textId="77777777" w:rsidR="00B56BF9" w:rsidRPr="00B56BF9" w:rsidRDefault="00B56BF9" w:rsidP="001C0900">
            <w:pPr>
              <w:spacing w:after="0" w:line="240" w:lineRule="auto"/>
              <w:rPr>
                <w:rFonts w:ascii="Times New Roman" w:hAnsi="Times New Roman"/>
                <w:b/>
              </w:rPr>
            </w:pPr>
            <w:r w:rsidRPr="00B56BF9">
              <w:rPr>
                <w:rFonts w:ascii="Times New Roman" w:hAnsi="Times New Roman"/>
                <w:b/>
                <w:bCs/>
              </w:rPr>
              <w:t>Примерная тематика самостоятельной учебной работы при изучении раздела 1</w:t>
            </w:r>
          </w:p>
          <w:p w14:paraId="1CE96434" w14:textId="77777777" w:rsidR="00B56BF9" w:rsidRPr="00B56BF9" w:rsidRDefault="00B56BF9" w:rsidP="00C5683A">
            <w:pPr>
              <w:tabs>
                <w:tab w:val="left" w:pos="284"/>
              </w:tabs>
              <w:spacing w:after="0" w:line="240" w:lineRule="auto"/>
              <w:rPr>
                <w:rFonts w:ascii="Times New Roman" w:eastAsia="Calibri" w:hAnsi="Times New Roman"/>
                <w:bCs/>
              </w:rPr>
            </w:pPr>
            <w:r w:rsidRPr="00B56BF9">
              <w:rPr>
                <w:rFonts w:ascii="Times New Roman" w:eastAsia="Calibri" w:hAnsi="Times New Roman"/>
                <w:bCs/>
              </w:rPr>
              <w:t>1. Изучение документов, регламентирующих работу подразделения: Положение о структурном подразделении, Штатное расписание, Должностная инструкция работника кабельного предприятия, Положение об оплате труда.</w:t>
            </w:r>
          </w:p>
          <w:p w14:paraId="40B5E83F" w14:textId="77777777" w:rsidR="00B56BF9" w:rsidRPr="00B56BF9" w:rsidRDefault="00B56BF9" w:rsidP="00C5683A">
            <w:pPr>
              <w:tabs>
                <w:tab w:val="left" w:pos="284"/>
              </w:tabs>
              <w:spacing w:after="0" w:line="240" w:lineRule="auto"/>
              <w:rPr>
                <w:rFonts w:ascii="Times New Roman" w:eastAsia="Calibri" w:hAnsi="Times New Roman"/>
                <w:bCs/>
              </w:rPr>
            </w:pPr>
            <w:r w:rsidRPr="00B56BF9">
              <w:rPr>
                <w:rFonts w:ascii="Times New Roman" w:eastAsia="Calibri" w:hAnsi="Times New Roman"/>
                <w:bCs/>
              </w:rPr>
              <w:t>2. Изучение Трудового кодекса РФ.</w:t>
            </w:r>
          </w:p>
          <w:p w14:paraId="1D9B8C0F" w14:textId="77777777" w:rsidR="00B56BF9" w:rsidRPr="00B56BF9" w:rsidRDefault="00B56BF9" w:rsidP="00C5683A">
            <w:pPr>
              <w:tabs>
                <w:tab w:val="left" w:pos="284"/>
              </w:tabs>
              <w:spacing w:after="0" w:line="240" w:lineRule="auto"/>
              <w:rPr>
                <w:rFonts w:ascii="Times New Roman" w:hAnsi="Times New Roman"/>
              </w:rPr>
            </w:pPr>
            <w:r w:rsidRPr="00B56BF9">
              <w:rPr>
                <w:rFonts w:ascii="Times New Roman" w:hAnsi="Times New Roman"/>
              </w:rPr>
              <w:lastRenderedPageBreak/>
              <w:t xml:space="preserve">3. Работа с источниками информации (конспектом занятий, учебным пособием, составленным преподавателем, учебной и специальной литературой, материалами на электронных носителях, </w:t>
            </w:r>
            <w:proofErr w:type="gramStart"/>
            <w:r w:rsidRPr="00B56BF9">
              <w:rPr>
                <w:rFonts w:ascii="Times New Roman" w:hAnsi="Times New Roman"/>
              </w:rPr>
              <w:t>периодическими  изданиями</w:t>
            </w:r>
            <w:proofErr w:type="gramEnd"/>
            <w:r w:rsidRPr="00B56BF9">
              <w:rPr>
                <w:rFonts w:ascii="Times New Roman" w:hAnsi="Times New Roman"/>
              </w:rPr>
              <w:t xml:space="preserve"> по профилю подготовки, ресурсами Интернет).</w:t>
            </w:r>
          </w:p>
          <w:p w14:paraId="7358E6C0" w14:textId="77777777" w:rsidR="00B56BF9" w:rsidRPr="00B56BF9" w:rsidRDefault="00B56BF9" w:rsidP="00C5683A">
            <w:pPr>
              <w:tabs>
                <w:tab w:val="left" w:pos="284"/>
              </w:tabs>
              <w:spacing w:after="0" w:line="240" w:lineRule="auto"/>
              <w:rPr>
                <w:rFonts w:ascii="Times New Roman" w:hAnsi="Times New Roman"/>
              </w:rPr>
            </w:pPr>
            <w:r w:rsidRPr="00B56BF9">
              <w:rPr>
                <w:rFonts w:ascii="Times New Roman" w:hAnsi="Times New Roman"/>
              </w:rPr>
              <w:t>4. Участие в учебно-исследовательских работах/ проектах.</w:t>
            </w:r>
          </w:p>
          <w:p w14:paraId="349942A5" w14:textId="77777777" w:rsidR="00B56BF9" w:rsidRPr="00B56BF9" w:rsidRDefault="00B56BF9" w:rsidP="00C5683A">
            <w:pPr>
              <w:tabs>
                <w:tab w:val="left" w:pos="284"/>
              </w:tabs>
              <w:spacing w:after="0" w:line="240" w:lineRule="auto"/>
              <w:rPr>
                <w:rFonts w:ascii="Times New Roman" w:hAnsi="Times New Roman"/>
              </w:rPr>
            </w:pPr>
            <w:r w:rsidRPr="00B56BF9">
              <w:rPr>
                <w:rFonts w:ascii="Times New Roman" w:hAnsi="Times New Roman"/>
              </w:rPr>
              <w:t>5. Создание презентаций по заданным темам.</w:t>
            </w:r>
          </w:p>
          <w:p w14:paraId="769E872F" w14:textId="77777777" w:rsidR="00B56BF9" w:rsidRPr="00B56BF9" w:rsidRDefault="00B56BF9" w:rsidP="00C5683A">
            <w:pPr>
              <w:tabs>
                <w:tab w:val="left" w:pos="284"/>
              </w:tabs>
              <w:spacing w:after="0" w:line="240" w:lineRule="auto"/>
              <w:rPr>
                <w:rFonts w:ascii="Times New Roman" w:eastAsia="Calibri" w:hAnsi="Times New Roman"/>
                <w:bCs/>
              </w:rPr>
            </w:pPr>
            <w:r w:rsidRPr="00B56BF9">
              <w:rPr>
                <w:rFonts w:ascii="Times New Roman" w:hAnsi="Times New Roman"/>
              </w:rPr>
              <w:t>6. 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к защите.</w:t>
            </w:r>
          </w:p>
          <w:p w14:paraId="3AB50EB6" w14:textId="77777777" w:rsidR="00B56BF9" w:rsidRPr="00B56BF9" w:rsidRDefault="00B56BF9" w:rsidP="00C5683A">
            <w:pPr>
              <w:spacing w:after="0" w:line="240" w:lineRule="auto"/>
              <w:rPr>
                <w:rFonts w:ascii="Times New Roman" w:hAnsi="Times New Roman"/>
                <w:b/>
                <w:highlight w:val="green"/>
              </w:rPr>
            </w:pPr>
            <w:r w:rsidRPr="00B56BF9">
              <w:rPr>
                <w:rFonts w:ascii="Times New Roman" w:eastAsia="Calibri" w:hAnsi="Times New Roman"/>
                <w:bCs/>
              </w:rPr>
              <w:t>7. Изучение основных нормативных документов по охране труда и охране окружающей среды.</w:t>
            </w:r>
          </w:p>
        </w:tc>
        <w:tc>
          <w:tcPr>
            <w:tcW w:w="639" w:type="pct"/>
          </w:tcPr>
          <w:p w14:paraId="4F0220AD" w14:textId="4F35770B" w:rsidR="00B56BF9" w:rsidRPr="00B56BF9" w:rsidRDefault="00B56BF9" w:rsidP="00F36F6A">
            <w:pPr>
              <w:suppressAutoHyphens/>
              <w:spacing w:after="0" w:line="240" w:lineRule="auto"/>
              <w:rPr>
                <w:rFonts w:ascii="Times New Roman" w:hAnsi="Times New Roman"/>
                <w:b/>
                <w:i/>
                <w:highlight w:val="yellow"/>
              </w:rPr>
            </w:pPr>
          </w:p>
        </w:tc>
        <w:tc>
          <w:tcPr>
            <w:tcW w:w="531" w:type="pct"/>
          </w:tcPr>
          <w:p w14:paraId="2CD11ED0"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1FAC6E68" w14:textId="1343D864" w:rsidR="00B56BF9" w:rsidRPr="00B56BF9" w:rsidRDefault="00B56BF9" w:rsidP="001C0900">
            <w:pPr>
              <w:suppressAutoHyphens/>
              <w:spacing w:after="0" w:line="240" w:lineRule="auto"/>
              <w:rPr>
                <w:rFonts w:ascii="Times New Roman" w:hAnsi="Times New Roman"/>
                <w:b/>
                <w:i/>
              </w:rPr>
            </w:pPr>
          </w:p>
        </w:tc>
      </w:tr>
      <w:tr w:rsidR="00B56BF9" w:rsidRPr="00B56BF9" w14:paraId="20AC4E5E" w14:textId="77777777" w:rsidTr="00B56BF9">
        <w:tc>
          <w:tcPr>
            <w:tcW w:w="3138" w:type="pct"/>
            <w:gridSpan w:val="3"/>
          </w:tcPr>
          <w:p w14:paraId="5B8901EC"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 xml:space="preserve">Учебная практика раздела 1 </w:t>
            </w:r>
          </w:p>
          <w:p w14:paraId="321B9B65" w14:textId="77777777" w:rsidR="00B56BF9" w:rsidRPr="00B56BF9" w:rsidRDefault="00B56BF9" w:rsidP="00A971BE">
            <w:pPr>
              <w:spacing w:after="0" w:line="240" w:lineRule="auto"/>
              <w:rPr>
                <w:rFonts w:ascii="Times New Roman" w:hAnsi="Times New Roman"/>
                <w:b/>
                <w:highlight w:val="green"/>
              </w:rPr>
            </w:pPr>
          </w:p>
        </w:tc>
        <w:tc>
          <w:tcPr>
            <w:tcW w:w="639" w:type="pct"/>
            <w:vAlign w:val="center"/>
          </w:tcPr>
          <w:p w14:paraId="6825314E" w14:textId="77777777" w:rsidR="00B56BF9" w:rsidRPr="00B56BF9" w:rsidRDefault="00B56BF9" w:rsidP="001C0900">
            <w:pPr>
              <w:suppressAutoHyphens/>
              <w:spacing w:after="0" w:line="240" w:lineRule="auto"/>
              <w:rPr>
                <w:rFonts w:ascii="Times New Roman" w:hAnsi="Times New Roman"/>
                <w:b/>
                <w:i/>
                <w:highlight w:val="yellow"/>
              </w:rPr>
            </w:pPr>
          </w:p>
        </w:tc>
        <w:tc>
          <w:tcPr>
            <w:tcW w:w="531" w:type="pct"/>
          </w:tcPr>
          <w:p w14:paraId="782040BC"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75E15F57" w14:textId="6D97EB06" w:rsidR="00B56BF9" w:rsidRPr="00B56BF9" w:rsidRDefault="00B56BF9" w:rsidP="001C0900">
            <w:pPr>
              <w:suppressAutoHyphens/>
              <w:spacing w:after="0" w:line="240" w:lineRule="auto"/>
              <w:rPr>
                <w:rFonts w:ascii="Times New Roman" w:hAnsi="Times New Roman"/>
                <w:b/>
                <w:i/>
              </w:rPr>
            </w:pPr>
          </w:p>
        </w:tc>
      </w:tr>
      <w:tr w:rsidR="00B56BF9" w:rsidRPr="00B56BF9" w14:paraId="4E9B07B7" w14:textId="77777777" w:rsidTr="00B56BF9">
        <w:trPr>
          <w:trHeight w:val="362"/>
        </w:trPr>
        <w:tc>
          <w:tcPr>
            <w:tcW w:w="3138" w:type="pct"/>
            <w:gridSpan w:val="3"/>
          </w:tcPr>
          <w:p w14:paraId="0D471D74" w14:textId="77777777" w:rsidR="00B56BF9" w:rsidRPr="00B56BF9" w:rsidRDefault="00B56BF9" w:rsidP="00A971BE">
            <w:pPr>
              <w:spacing w:after="0" w:line="240" w:lineRule="auto"/>
              <w:rPr>
                <w:rFonts w:ascii="Times New Roman" w:hAnsi="Times New Roman"/>
                <w:b/>
              </w:rPr>
            </w:pPr>
            <w:r w:rsidRPr="00B56BF9">
              <w:rPr>
                <w:rFonts w:ascii="Times New Roman" w:hAnsi="Times New Roman"/>
                <w:b/>
                <w:bCs/>
              </w:rPr>
              <w:t>Производственная практика раздела 1</w:t>
            </w:r>
            <w:r w:rsidRPr="00B56BF9">
              <w:rPr>
                <w:rFonts w:ascii="Times New Roman" w:hAnsi="Times New Roman"/>
                <w:b/>
              </w:rPr>
              <w:t xml:space="preserve"> </w:t>
            </w:r>
          </w:p>
          <w:p w14:paraId="7C41B28B" w14:textId="77777777" w:rsidR="00B56BF9" w:rsidRPr="00B56BF9" w:rsidRDefault="00B56BF9" w:rsidP="00A971BE">
            <w:pPr>
              <w:spacing w:after="0" w:line="240" w:lineRule="auto"/>
              <w:rPr>
                <w:rFonts w:ascii="Times New Roman" w:hAnsi="Times New Roman"/>
                <w:b/>
                <w:highlight w:val="green"/>
                <w:lang w:val="en-US"/>
              </w:rPr>
            </w:pPr>
          </w:p>
        </w:tc>
        <w:tc>
          <w:tcPr>
            <w:tcW w:w="639" w:type="pct"/>
          </w:tcPr>
          <w:p w14:paraId="7F6B82AB" w14:textId="77777777" w:rsidR="00B56BF9" w:rsidRPr="00B56BF9" w:rsidRDefault="00B56BF9" w:rsidP="00A971BE">
            <w:pPr>
              <w:suppressAutoHyphens/>
              <w:spacing w:after="0" w:line="240" w:lineRule="auto"/>
              <w:rPr>
                <w:rFonts w:ascii="Times New Roman" w:hAnsi="Times New Roman"/>
                <w:b/>
                <w:i/>
                <w:highlight w:val="yellow"/>
              </w:rPr>
            </w:pPr>
          </w:p>
        </w:tc>
        <w:tc>
          <w:tcPr>
            <w:tcW w:w="531" w:type="pct"/>
          </w:tcPr>
          <w:p w14:paraId="73779B8A"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A80C3D8" w14:textId="08605A5F" w:rsidR="00B56BF9" w:rsidRPr="00B56BF9" w:rsidRDefault="00B56BF9" w:rsidP="001C0900">
            <w:pPr>
              <w:suppressAutoHyphens/>
              <w:spacing w:after="0" w:line="240" w:lineRule="auto"/>
              <w:rPr>
                <w:rFonts w:ascii="Times New Roman" w:hAnsi="Times New Roman"/>
                <w:b/>
                <w:i/>
              </w:rPr>
            </w:pPr>
          </w:p>
        </w:tc>
      </w:tr>
      <w:tr w:rsidR="00B56BF9" w:rsidRPr="00B56BF9" w14:paraId="0317CE97" w14:textId="77777777" w:rsidTr="00B56BF9">
        <w:trPr>
          <w:trHeight w:val="362"/>
        </w:trPr>
        <w:tc>
          <w:tcPr>
            <w:tcW w:w="3138" w:type="pct"/>
            <w:gridSpan w:val="3"/>
          </w:tcPr>
          <w:p w14:paraId="2C83C449" w14:textId="77777777" w:rsidR="00B56BF9" w:rsidRPr="00B56BF9" w:rsidRDefault="00B56BF9" w:rsidP="00A971BE">
            <w:pPr>
              <w:spacing w:after="0" w:line="240" w:lineRule="auto"/>
              <w:rPr>
                <w:rFonts w:ascii="Times New Roman" w:hAnsi="Times New Roman"/>
                <w:i/>
              </w:rPr>
            </w:pPr>
            <w:r w:rsidRPr="00B56BF9">
              <w:rPr>
                <w:rFonts w:ascii="Times New Roman" w:hAnsi="Times New Roman"/>
                <w:b/>
                <w:bCs/>
              </w:rPr>
              <w:t>Раздел 2. Формирование ключевых компетенций цифровой экономики</w:t>
            </w:r>
          </w:p>
        </w:tc>
        <w:tc>
          <w:tcPr>
            <w:tcW w:w="639" w:type="pct"/>
            <w:vAlign w:val="center"/>
          </w:tcPr>
          <w:p w14:paraId="560DDEF6" w14:textId="5124B67E" w:rsidR="00B56BF9" w:rsidRPr="00B56BF9" w:rsidRDefault="00B56BF9" w:rsidP="00A971BE">
            <w:pPr>
              <w:suppressAutoHyphens/>
              <w:spacing w:after="0" w:line="240" w:lineRule="auto"/>
              <w:jc w:val="both"/>
              <w:rPr>
                <w:rFonts w:ascii="Times New Roman" w:hAnsi="Times New Roman"/>
                <w:i/>
              </w:rPr>
            </w:pPr>
          </w:p>
        </w:tc>
        <w:tc>
          <w:tcPr>
            <w:tcW w:w="531" w:type="pct"/>
          </w:tcPr>
          <w:p w14:paraId="1275F2ED" w14:textId="77777777" w:rsidR="00B56BF9" w:rsidRPr="00B56BF9" w:rsidRDefault="00B56BF9" w:rsidP="00BA1051">
            <w:pPr>
              <w:suppressAutoHyphens/>
              <w:spacing w:after="0" w:line="240" w:lineRule="auto"/>
              <w:jc w:val="both"/>
              <w:rPr>
                <w:rFonts w:ascii="Times New Roman" w:hAnsi="Times New Roman"/>
                <w:i/>
                <w:highlight w:val="green"/>
              </w:rPr>
            </w:pPr>
          </w:p>
        </w:tc>
        <w:tc>
          <w:tcPr>
            <w:tcW w:w="692" w:type="pct"/>
          </w:tcPr>
          <w:p w14:paraId="6D2F7747" w14:textId="4E9703B4" w:rsidR="00B56BF9" w:rsidRPr="00B56BF9" w:rsidRDefault="00B56BF9" w:rsidP="00BA1051">
            <w:pPr>
              <w:suppressAutoHyphens/>
              <w:spacing w:after="0" w:line="240" w:lineRule="auto"/>
              <w:jc w:val="both"/>
              <w:rPr>
                <w:rFonts w:ascii="Times New Roman" w:hAnsi="Times New Roman"/>
                <w:i/>
                <w:highlight w:val="green"/>
              </w:rPr>
            </w:pPr>
          </w:p>
        </w:tc>
      </w:tr>
      <w:tr w:rsidR="00B56BF9" w:rsidRPr="00B56BF9" w14:paraId="5CA5A12F" w14:textId="77777777" w:rsidTr="00B56BF9">
        <w:trPr>
          <w:trHeight w:val="362"/>
        </w:trPr>
        <w:tc>
          <w:tcPr>
            <w:tcW w:w="3138" w:type="pct"/>
            <w:gridSpan w:val="3"/>
          </w:tcPr>
          <w:p w14:paraId="435D3BF1" w14:textId="77777777" w:rsidR="00B56BF9" w:rsidRPr="00B56BF9" w:rsidRDefault="00B56BF9" w:rsidP="00A971BE">
            <w:pPr>
              <w:spacing w:after="0" w:line="240" w:lineRule="auto"/>
              <w:rPr>
                <w:rFonts w:ascii="Times New Roman" w:hAnsi="Times New Roman"/>
                <w:i/>
              </w:rPr>
            </w:pPr>
            <w:r w:rsidRPr="00B56BF9">
              <w:rPr>
                <w:rFonts w:ascii="Times New Roman" w:hAnsi="Times New Roman"/>
                <w:b/>
                <w:bCs/>
              </w:rPr>
              <w:t>МДК 04.02 Формирование ключевых компетенций цифровой экономики</w:t>
            </w:r>
          </w:p>
        </w:tc>
        <w:tc>
          <w:tcPr>
            <w:tcW w:w="639" w:type="pct"/>
            <w:vAlign w:val="center"/>
          </w:tcPr>
          <w:p w14:paraId="6AD15229" w14:textId="0879D3EC" w:rsidR="00B56BF9" w:rsidRPr="00B56BF9" w:rsidRDefault="00B56BF9" w:rsidP="00A971BE">
            <w:pPr>
              <w:suppressAutoHyphens/>
              <w:spacing w:after="0" w:line="240" w:lineRule="auto"/>
              <w:jc w:val="both"/>
              <w:rPr>
                <w:rFonts w:ascii="Times New Roman" w:hAnsi="Times New Roman"/>
                <w:b/>
                <w:bCs/>
              </w:rPr>
            </w:pPr>
          </w:p>
        </w:tc>
        <w:tc>
          <w:tcPr>
            <w:tcW w:w="531" w:type="pct"/>
          </w:tcPr>
          <w:p w14:paraId="4343FF84" w14:textId="77777777" w:rsidR="00B56BF9" w:rsidRPr="00B56BF9" w:rsidRDefault="00B56BF9" w:rsidP="00BA1051">
            <w:pPr>
              <w:suppressAutoHyphens/>
              <w:spacing w:after="0" w:line="240" w:lineRule="auto"/>
              <w:jc w:val="both"/>
              <w:rPr>
                <w:rFonts w:ascii="Times New Roman" w:hAnsi="Times New Roman"/>
                <w:i/>
                <w:highlight w:val="green"/>
              </w:rPr>
            </w:pPr>
          </w:p>
        </w:tc>
        <w:tc>
          <w:tcPr>
            <w:tcW w:w="692" w:type="pct"/>
          </w:tcPr>
          <w:p w14:paraId="7B49D5EB" w14:textId="51F51C1A" w:rsidR="00B56BF9" w:rsidRPr="00B56BF9" w:rsidRDefault="00B56BF9" w:rsidP="00BA1051">
            <w:pPr>
              <w:suppressAutoHyphens/>
              <w:spacing w:after="0" w:line="240" w:lineRule="auto"/>
              <w:jc w:val="both"/>
              <w:rPr>
                <w:rFonts w:ascii="Times New Roman" w:hAnsi="Times New Roman"/>
                <w:i/>
                <w:highlight w:val="green"/>
              </w:rPr>
            </w:pPr>
          </w:p>
        </w:tc>
      </w:tr>
      <w:tr w:rsidR="00B56BF9" w:rsidRPr="00B56BF9" w14:paraId="43F21EDE" w14:textId="77777777" w:rsidTr="00B56BF9">
        <w:trPr>
          <w:trHeight w:val="362"/>
        </w:trPr>
        <w:tc>
          <w:tcPr>
            <w:tcW w:w="877" w:type="pct"/>
            <w:gridSpan w:val="2"/>
            <w:vMerge w:val="restart"/>
          </w:tcPr>
          <w:p w14:paraId="592574B8" w14:textId="77777777" w:rsidR="00B56BF9" w:rsidRPr="00B56BF9" w:rsidRDefault="00B56BF9" w:rsidP="00DD409C">
            <w:pPr>
              <w:spacing w:after="0" w:line="240" w:lineRule="auto"/>
              <w:rPr>
                <w:rFonts w:ascii="Times New Roman" w:hAnsi="Times New Roman"/>
                <w:b/>
                <w:bCs/>
              </w:rPr>
            </w:pPr>
            <w:r w:rsidRPr="00B56BF9">
              <w:rPr>
                <w:rFonts w:ascii="Times New Roman" w:hAnsi="Times New Roman"/>
                <w:b/>
                <w:bCs/>
              </w:rPr>
              <w:t>Тема 2.1. Цифровые технологии в современной экономике и обществе</w:t>
            </w:r>
          </w:p>
          <w:p w14:paraId="0CFB9F39" w14:textId="77777777" w:rsidR="00B56BF9" w:rsidRPr="00B56BF9" w:rsidRDefault="00B56BF9" w:rsidP="00A971BE">
            <w:pPr>
              <w:spacing w:after="0" w:line="240" w:lineRule="auto"/>
              <w:rPr>
                <w:rFonts w:ascii="Times New Roman" w:hAnsi="Times New Roman"/>
                <w:b/>
                <w:bCs/>
              </w:rPr>
            </w:pPr>
          </w:p>
        </w:tc>
        <w:tc>
          <w:tcPr>
            <w:tcW w:w="2260" w:type="pct"/>
          </w:tcPr>
          <w:p w14:paraId="2C180229"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30179811" w14:textId="44C3B789" w:rsidR="00B56BF9" w:rsidRPr="00B56BF9" w:rsidRDefault="00B56BF9" w:rsidP="00A971BE">
            <w:pPr>
              <w:suppressAutoHyphens/>
              <w:spacing w:after="0" w:line="240" w:lineRule="auto"/>
              <w:rPr>
                <w:rFonts w:ascii="Times New Roman" w:hAnsi="Times New Roman"/>
                <w:i/>
                <w:highlight w:val="yellow"/>
              </w:rPr>
            </w:pPr>
          </w:p>
        </w:tc>
        <w:tc>
          <w:tcPr>
            <w:tcW w:w="531" w:type="pct"/>
          </w:tcPr>
          <w:p w14:paraId="1197DCAC"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14318E5C" w14:textId="22AE3E47" w:rsidR="00B56BF9" w:rsidRPr="00B56BF9" w:rsidRDefault="00B56BF9" w:rsidP="001C0900">
            <w:pPr>
              <w:suppressAutoHyphens/>
              <w:spacing w:after="0" w:line="240" w:lineRule="auto"/>
              <w:rPr>
                <w:rFonts w:ascii="Times New Roman" w:hAnsi="Times New Roman"/>
                <w:b/>
                <w:i/>
              </w:rPr>
            </w:pPr>
          </w:p>
        </w:tc>
      </w:tr>
      <w:tr w:rsidR="00B56BF9" w:rsidRPr="00B56BF9" w14:paraId="118616C6" w14:textId="77777777" w:rsidTr="00B56BF9">
        <w:trPr>
          <w:trHeight w:val="362"/>
        </w:trPr>
        <w:tc>
          <w:tcPr>
            <w:tcW w:w="877" w:type="pct"/>
            <w:gridSpan w:val="2"/>
            <w:vMerge/>
          </w:tcPr>
          <w:p w14:paraId="3A96F74D" w14:textId="77777777" w:rsidR="00B56BF9" w:rsidRPr="00B56BF9" w:rsidRDefault="00B56BF9" w:rsidP="00A971BE">
            <w:pPr>
              <w:spacing w:after="0" w:line="240" w:lineRule="auto"/>
              <w:rPr>
                <w:rFonts w:ascii="Times New Roman" w:hAnsi="Times New Roman"/>
                <w:b/>
                <w:bCs/>
              </w:rPr>
            </w:pPr>
          </w:p>
        </w:tc>
        <w:tc>
          <w:tcPr>
            <w:tcW w:w="2260" w:type="pct"/>
          </w:tcPr>
          <w:p w14:paraId="4C9A17D8"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1. Указы Президента РФ в области цифровизации экономики. Особенности цифровых технологий в современной экономике и обществе. Позиции России по ключевым показателям развития и внедрения цифровых технологий.</w:t>
            </w:r>
          </w:p>
        </w:tc>
        <w:tc>
          <w:tcPr>
            <w:tcW w:w="639" w:type="pct"/>
          </w:tcPr>
          <w:p w14:paraId="4E918F43" w14:textId="2364E274"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41B4E9ED" w14:textId="77777777" w:rsidR="00B56BF9" w:rsidRPr="00B56BF9" w:rsidRDefault="00B56BF9" w:rsidP="00A71C99">
            <w:pPr>
              <w:spacing w:after="0" w:line="240" w:lineRule="auto"/>
              <w:rPr>
                <w:rFonts w:ascii="Times New Roman" w:hAnsi="Times New Roman"/>
                <w:bCs/>
                <w:iCs/>
              </w:rPr>
            </w:pPr>
          </w:p>
        </w:tc>
        <w:tc>
          <w:tcPr>
            <w:tcW w:w="692" w:type="pct"/>
          </w:tcPr>
          <w:p w14:paraId="4131D65B" w14:textId="09F972C7"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ПК 4.3</w:t>
            </w:r>
          </w:p>
          <w:p w14:paraId="2FF932CF" w14:textId="01677A0E"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ОК 01</w:t>
            </w:r>
          </w:p>
          <w:p w14:paraId="061EE933" w14:textId="2B1A8570" w:rsidR="00B56BF9" w:rsidRPr="00B56BF9" w:rsidRDefault="00B56BF9" w:rsidP="00A71C99">
            <w:pPr>
              <w:suppressAutoHyphens/>
              <w:spacing w:after="0" w:line="240" w:lineRule="auto"/>
              <w:rPr>
                <w:rFonts w:ascii="Times New Roman" w:hAnsi="Times New Roman"/>
                <w:b/>
                <w:i/>
              </w:rPr>
            </w:pPr>
          </w:p>
        </w:tc>
      </w:tr>
      <w:tr w:rsidR="00B56BF9" w:rsidRPr="00B56BF9" w14:paraId="19F99EE8" w14:textId="77777777" w:rsidTr="00B56BF9">
        <w:trPr>
          <w:trHeight w:val="362"/>
        </w:trPr>
        <w:tc>
          <w:tcPr>
            <w:tcW w:w="877" w:type="pct"/>
            <w:gridSpan w:val="2"/>
            <w:vMerge/>
          </w:tcPr>
          <w:p w14:paraId="602468DE" w14:textId="77777777" w:rsidR="00B56BF9" w:rsidRPr="00B56BF9" w:rsidRDefault="00B56BF9" w:rsidP="00A971BE">
            <w:pPr>
              <w:spacing w:after="0" w:line="240" w:lineRule="auto"/>
              <w:rPr>
                <w:rFonts w:ascii="Times New Roman" w:hAnsi="Times New Roman"/>
                <w:b/>
                <w:bCs/>
              </w:rPr>
            </w:pPr>
          </w:p>
        </w:tc>
        <w:tc>
          <w:tcPr>
            <w:tcW w:w="2260" w:type="pct"/>
          </w:tcPr>
          <w:p w14:paraId="6FD7FCAA"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4C04F4CD" w14:textId="77777777" w:rsidR="00B56BF9" w:rsidRPr="00B56BF9" w:rsidRDefault="00B56BF9" w:rsidP="00BA1051">
            <w:pPr>
              <w:suppressAutoHyphens/>
              <w:spacing w:after="0" w:line="240" w:lineRule="auto"/>
              <w:rPr>
                <w:rFonts w:ascii="Times New Roman" w:hAnsi="Times New Roman"/>
                <w:b/>
              </w:rPr>
            </w:pPr>
          </w:p>
        </w:tc>
        <w:tc>
          <w:tcPr>
            <w:tcW w:w="531" w:type="pct"/>
          </w:tcPr>
          <w:p w14:paraId="256FFC14"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75303DCD" w14:textId="547EF453" w:rsidR="00B56BF9" w:rsidRPr="00B56BF9" w:rsidRDefault="00B56BF9" w:rsidP="001C0900">
            <w:pPr>
              <w:suppressAutoHyphens/>
              <w:spacing w:after="0" w:line="240" w:lineRule="auto"/>
              <w:rPr>
                <w:rFonts w:ascii="Times New Roman" w:hAnsi="Times New Roman"/>
                <w:b/>
                <w:i/>
              </w:rPr>
            </w:pPr>
          </w:p>
        </w:tc>
      </w:tr>
      <w:tr w:rsidR="00B56BF9" w:rsidRPr="00B56BF9" w14:paraId="5B73B0D4" w14:textId="77777777" w:rsidTr="00B56BF9">
        <w:trPr>
          <w:trHeight w:val="362"/>
        </w:trPr>
        <w:tc>
          <w:tcPr>
            <w:tcW w:w="877" w:type="pct"/>
            <w:gridSpan w:val="2"/>
            <w:vMerge/>
          </w:tcPr>
          <w:p w14:paraId="1851DF2F" w14:textId="77777777" w:rsidR="00B56BF9" w:rsidRPr="00B56BF9" w:rsidRDefault="00B56BF9" w:rsidP="00A971BE">
            <w:pPr>
              <w:spacing w:after="0" w:line="240" w:lineRule="auto"/>
              <w:rPr>
                <w:rFonts w:ascii="Times New Roman" w:hAnsi="Times New Roman"/>
                <w:b/>
                <w:bCs/>
              </w:rPr>
            </w:pPr>
          </w:p>
        </w:tc>
        <w:tc>
          <w:tcPr>
            <w:tcW w:w="2260" w:type="pct"/>
          </w:tcPr>
          <w:p w14:paraId="17EBCAB2" w14:textId="77777777" w:rsidR="00B56BF9" w:rsidRPr="00B56BF9" w:rsidRDefault="00B56BF9" w:rsidP="00A971BE">
            <w:pPr>
              <w:suppressAutoHyphens/>
              <w:spacing w:after="0" w:line="240" w:lineRule="auto"/>
              <w:rPr>
                <w:rFonts w:ascii="Times New Roman" w:hAnsi="Times New Roman"/>
              </w:rPr>
            </w:pPr>
          </w:p>
        </w:tc>
        <w:tc>
          <w:tcPr>
            <w:tcW w:w="639" w:type="pct"/>
          </w:tcPr>
          <w:p w14:paraId="4BCBC01E" w14:textId="77777777" w:rsidR="00B56BF9" w:rsidRPr="00B56BF9" w:rsidRDefault="00B56BF9" w:rsidP="00BA1051">
            <w:pPr>
              <w:suppressAutoHyphens/>
              <w:spacing w:after="0" w:line="240" w:lineRule="auto"/>
              <w:rPr>
                <w:rFonts w:ascii="Times New Roman" w:hAnsi="Times New Roman"/>
                <w:i/>
              </w:rPr>
            </w:pPr>
          </w:p>
        </w:tc>
        <w:tc>
          <w:tcPr>
            <w:tcW w:w="531" w:type="pct"/>
          </w:tcPr>
          <w:p w14:paraId="5FA2B2BF"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296143D" w14:textId="542662A2" w:rsidR="00B56BF9" w:rsidRPr="00B56BF9" w:rsidRDefault="00B56BF9" w:rsidP="001C0900">
            <w:pPr>
              <w:suppressAutoHyphens/>
              <w:spacing w:after="0" w:line="240" w:lineRule="auto"/>
              <w:rPr>
                <w:rFonts w:ascii="Times New Roman" w:hAnsi="Times New Roman"/>
                <w:b/>
                <w:i/>
              </w:rPr>
            </w:pPr>
          </w:p>
        </w:tc>
      </w:tr>
      <w:tr w:rsidR="00B56BF9" w:rsidRPr="00B56BF9" w14:paraId="0F0E5A6E" w14:textId="77777777" w:rsidTr="00B56BF9">
        <w:trPr>
          <w:trHeight w:val="362"/>
        </w:trPr>
        <w:tc>
          <w:tcPr>
            <w:tcW w:w="877" w:type="pct"/>
            <w:gridSpan w:val="2"/>
            <w:vMerge w:val="restart"/>
          </w:tcPr>
          <w:p w14:paraId="00539321"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2.2. Сущность и необходимость цифровой экономики</w:t>
            </w:r>
          </w:p>
        </w:tc>
        <w:tc>
          <w:tcPr>
            <w:tcW w:w="2260" w:type="pct"/>
          </w:tcPr>
          <w:p w14:paraId="214011DC"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31F9F998" w14:textId="70505441" w:rsidR="00B56BF9" w:rsidRPr="00B56BF9" w:rsidRDefault="00B56BF9" w:rsidP="00A971BE">
            <w:pPr>
              <w:suppressAutoHyphens/>
              <w:spacing w:after="0" w:line="240" w:lineRule="auto"/>
              <w:rPr>
                <w:rFonts w:ascii="Times New Roman" w:hAnsi="Times New Roman"/>
                <w:i/>
                <w:highlight w:val="yellow"/>
              </w:rPr>
            </w:pPr>
          </w:p>
        </w:tc>
        <w:tc>
          <w:tcPr>
            <w:tcW w:w="531" w:type="pct"/>
          </w:tcPr>
          <w:p w14:paraId="2654F670"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DE907D2" w14:textId="7FB037AD" w:rsidR="00B56BF9" w:rsidRPr="00B56BF9" w:rsidRDefault="00B56BF9" w:rsidP="001C0900">
            <w:pPr>
              <w:suppressAutoHyphens/>
              <w:spacing w:after="0" w:line="240" w:lineRule="auto"/>
              <w:rPr>
                <w:rFonts w:ascii="Times New Roman" w:hAnsi="Times New Roman"/>
                <w:b/>
                <w:i/>
              </w:rPr>
            </w:pPr>
          </w:p>
        </w:tc>
      </w:tr>
      <w:tr w:rsidR="00B56BF9" w:rsidRPr="00B56BF9" w14:paraId="318A8D15" w14:textId="77777777" w:rsidTr="00B56BF9">
        <w:trPr>
          <w:trHeight w:val="362"/>
        </w:trPr>
        <w:tc>
          <w:tcPr>
            <w:tcW w:w="877" w:type="pct"/>
            <w:gridSpan w:val="2"/>
            <w:vMerge/>
          </w:tcPr>
          <w:p w14:paraId="34AFDB5E" w14:textId="77777777" w:rsidR="00B56BF9" w:rsidRPr="00B56BF9" w:rsidRDefault="00B56BF9" w:rsidP="00A971BE">
            <w:pPr>
              <w:spacing w:after="0" w:line="240" w:lineRule="auto"/>
              <w:rPr>
                <w:rFonts w:ascii="Times New Roman" w:hAnsi="Times New Roman"/>
                <w:b/>
                <w:bCs/>
              </w:rPr>
            </w:pPr>
          </w:p>
        </w:tc>
        <w:tc>
          <w:tcPr>
            <w:tcW w:w="2260" w:type="pct"/>
          </w:tcPr>
          <w:p w14:paraId="597F81D5"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1. Необходимость цифровой экономики. Понятие «Цифровая экономика». Почему это важно. Основные понятия цифровой экономики.</w:t>
            </w:r>
          </w:p>
        </w:tc>
        <w:tc>
          <w:tcPr>
            <w:tcW w:w="639" w:type="pct"/>
          </w:tcPr>
          <w:p w14:paraId="0BA4BCAC" w14:textId="54BD32D4"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3555A2F6" w14:textId="77777777" w:rsidR="00B56BF9" w:rsidRPr="00B56BF9" w:rsidRDefault="00B56BF9" w:rsidP="00A71C99">
            <w:pPr>
              <w:spacing w:after="0" w:line="240" w:lineRule="auto"/>
              <w:rPr>
                <w:rFonts w:ascii="Times New Roman" w:hAnsi="Times New Roman"/>
                <w:bCs/>
                <w:iCs/>
              </w:rPr>
            </w:pPr>
          </w:p>
        </w:tc>
        <w:tc>
          <w:tcPr>
            <w:tcW w:w="692" w:type="pct"/>
          </w:tcPr>
          <w:p w14:paraId="49E6C25D" w14:textId="247EF3A4"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ПК 4.3</w:t>
            </w:r>
          </w:p>
          <w:p w14:paraId="34BB463F" w14:textId="288E1B4E"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ОК 01</w:t>
            </w:r>
          </w:p>
          <w:p w14:paraId="0F82BE46" w14:textId="6EBA4371" w:rsidR="00B56BF9" w:rsidRPr="00B56BF9" w:rsidRDefault="00B56BF9" w:rsidP="00A71C99">
            <w:pPr>
              <w:suppressAutoHyphens/>
              <w:spacing w:after="0" w:line="240" w:lineRule="auto"/>
              <w:rPr>
                <w:rFonts w:ascii="Times New Roman" w:hAnsi="Times New Roman"/>
                <w:b/>
                <w:i/>
              </w:rPr>
            </w:pPr>
          </w:p>
        </w:tc>
      </w:tr>
      <w:tr w:rsidR="00B56BF9" w:rsidRPr="00B56BF9" w14:paraId="702799C6" w14:textId="77777777" w:rsidTr="00B56BF9">
        <w:trPr>
          <w:trHeight w:val="362"/>
        </w:trPr>
        <w:tc>
          <w:tcPr>
            <w:tcW w:w="877" w:type="pct"/>
            <w:gridSpan w:val="2"/>
            <w:vMerge/>
          </w:tcPr>
          <w:p w14:paraId="2B5327E9" w14:textId="77777777" w:rsidR="00B56BF9" w:rsidRPr="00B56BF9" w:rsidRDefault="00B56BF9" w:rsidP="00A971BE">
            <w:pPr>
              <w:spacing w:after="0" w:line="240" w:lineRule="auto"/>
              <w:rPr>
                <w:rFonts w:ascii="Times New Roman" w:hAnsi="Times New Roman"/>
                <w:b/>
                <w:bCs/>
              </w:rPr>
            </w:pPr>
          </w:p>
        </w:tc>
        <w:tc>
          <w:tcPr>
            <w:tcW w:w="2260" w:type="pct"/>
          </w:tcPr>
          <w:p w14:paraId="302EE1D9"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119B1142" w14:textId="77777777" w:rsidR="00B56BF9" w:rsidRPr="00B56BF9" w:rsidRDefault="00B56BF9" w:rsidP="00A971BE">
            <w:pPr>
              <w:suppressAutoHyphens/>
              <w:spacing w:after="0" w:line="240" w:lineRule="auto"/>
              <w:rPr>
                <w:rFonts w:ascii="Times New Roman" w:hAnsi="Times New Roman"/>
                <w:b/>
                <w:i/>
                <w:highlight w:val="yellow"/>
              </w:rPr>
            </w:pPr>
          </w:p>
        </w:tc>
        <w:tc>
          <w:tcPr>
            <w:tcW w:w="531" w:type="pct"/>
          </w:tcPr>
          <w:p w14:paraId="5110D35C"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04F1D923" w14:textId="31597CAD" w:rsidR="00B56BF9" w:rsidRPr="00B56BF9" w:rsidRDefault="00B56BF9" w:rsidP="001C0900">
            <w:pPr>
              <w:suppressAutoHyphens/>
              <w:spacing w:after="0" w:line="240" w:lineRule="auto"/>
              <w:rPr>
                <w:rFonts w:ascii="Times New Roman" w:hAnsi="Times New Roman"/>
                <w:b/>
                <w:i/>
              </w:rPr>
            </w:pPr>
          </w:p>
        </w:tc>
      </w:tr>
      <w:tr w:rsidR="00B56BF9" w:rsidRPr="00B56BF9" w14:paraId="2454F195" w14:textId="77777777" w:rsidTr="00B56BF9">
        <w:trPr>
          <w:trHeight w:val="362"/>
        </w:trPr>
        <w:tc>
          <w:tcPr>
            <w:tcW w:w="877" w:type="pct"/>
            <w:gridSpan w:val="2"/>
            <w:vMerge/>
          </w:tcPr>
          <w:p w14:paraId="3A4329D4" w14:textId="77777777" w:rsidR="00B56BF9" w:rsidRPr="00B56BF9" w:rsidRDefault="00B56BF9" w:rsidP="00A971BE">
            <w:pPr>
              <w:spacing w:after="0" w:line="240" w:lineRule="auto"/>
              <w:rPr>
                <w:rFonts w:ascii="Times New Roman" w:hAnsi="Times New Roman"/>
                <w:b/>
                <w:bCs/>
              </w:rPr>
            </w:pPr>
          </w:p>
        </w:tc>
        <w:tc>
          <w:tcPr>
            <w:tcW w:w="2260" w:type="pct"/>
          </w:tcPr>
          <w:p w14:paraId="3DA88F3F" w14:textId="77777777" w:rsidR="00B56BF9" w:rsidRPr="00B56BF9" w:rsidRDefault="00B56BF9" w:rsidP="00BA1051">
            <w:pPr>
              <w:suppressAutoHyphens/>
              <w:spacing w:after="0" w:line="240" w:lineRule="auto"/>
              <w:rPr>
                <w:rFonts w:ascii="Times New Roman" w:hAnsi="Times New Roman"/>
              </w:rPr>
            </w:pPr>
          </w:p>
        </w:tc>
        <w:tc>
          <w:tcPr>
            <w:tcW w:w="639" w:type="pct"/>
          </w:tcPr>
          <w:p w14:paraId="068C2694" w14:textId="77777777" w:rsidR="00B56BF9" w:rsidRPr="00B56BF9" w:rsidRDefault="00B56BF9" w:rsidP="00A971BE">
            <w:pPr>
              <w:suppressAutoHyphens/>
              <w:spacing w:after="0" w:line="240" w:lineRule="auto"/>
              <w:rPr>
                <w:rFonts w:ascii="Times New Roman" w:hAnsi="Times New Roman"/>
                <w:b/>
                <w:i/>
                <w:highlight w:val="yellow"/>
              </w:rPr>
            </w:pPr>
          </w:p>
        </w:tc>
        <w:tc>
          <w:tcPr>
            <w:tcW w:w="531" w:type="pct"/>
          </w:tcPr>
          <w:p w14:paraId="695FA213"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9B0A234" w14:textId="0D895A73" w:rsidR="00B56BF9" w:rsidRPr="00B56BF9" w:rsidRDefault="00B56BF9" w:rsidP="001C0900">
            <w:pPr>
              <w:suppressAutoHyphens/>
              <w:spacing w:after="0" w:line="240" w:lineRule="auto"/>
              <w:rPr>
                <w:rFonts w:ascii="Times New Roman" w:hAnsi="Times New Roman"/>
                <w:b/>
                <w:i/>
              </w:rPr>
            </w:pPr>
          </w:p>
        </w:tc>
      </w:tr>
      <w:tr w:rsidR="00B56BF9" w:rsidRPr="00B56BF9" w14:paraId="3971F977" w14:textId="77777777" w:rsidTr="00B56BF9">
        <w:trPr>
          <w:trHeight w:val="362"/>
        </w:trPr>
        <w:tc>
          <w:tcPr>
            <w:tcW w:w="877" w:type="pct"/>
            <w:gridSpan w:val="2"/>
            <w:vMerge w:val="restart"/>
          </w:tcPr>
          <w:p w14:paraId="69C49487"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2.3. Программа развития цифровой экономики в России</w:t>
            </w:r>
          </w:p>
        </w:tc>
        <w:tc>
          <w:tcPr>
            <w:tcW w:w="2260" w:type="pct"/>
          </w:tcPr>
          <w:p w14:paraId="3582F01C"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7B423FAE" w14:textId="7953DA89" w:rsidR="00B56BF9" w:rsidRPr="00B56BF9" w:rsidRDefault="00B56BF9" w:rsidP="00A971BE">
            <w:pPr>
              <w:suppressAutoHyphens/>
              <w:spacing w:after="0" w:line="240" w:lineRule="auto"/>
              <w:rPr>
                <w:rFonts w:ascii="Times New Roman" w:hAnsi="Times New Roman"/>
                <w:i/>
                <w:highlight w:val="yellow"/>
              </w:rPr>
            </w:pPr>
          </w:p>
        </w:tc>
        <w:tc>
          <w:tcPr>
            <w:tcW w:w="531" w:type="pct"/>
          </w:tcPr>
          <w:p w14:paraId="7D7CB2B4"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3791EA6D" w14:textId="14D9AADE" w:rsidR="00B56BF9" w:rsidRPr="00B56BF9" w:rsidRDefault="00B56BF9" w:rsidP="001C0900">
            <w:pPr>
              <w:suppressAutoHyphens/>
              <w:spacing w:after="0" w:line="240" w:lineRule="auto"/>
              <w:rPr>
                <w:rFonts w:ascii="Times New Roman" w:hAnsi="Times New Roman"/>
                <w:b/>
                <w:i/>
              </w:rPr>
            </w:pPr>
          </w:p>
        </w:tc>
      </w:tr>
      <w:tr w:rsidR="00B56BF9" w:rsidRPr="00B56BF9" w14:paraId="33925C67" w14:textId="77777777" w:rsidTr="00B56BF9">
        <w:trPr>
          <w:trHeight w:val="362"/>
        </w:trPr>
        <w:tc>
          <w:tcPr>
            <w:tcW w:w="877" w:type="pct"/>
            <w:gridSpan w:val="2"/>
            <w:vMerge/>
          </w:tcPr>
          <w:p w14:paraId="647C2544" w14:textId="77777777" w:rsidR="00B56BF9" w:rsidRPr="00B56BF9" w:rsidRDefault="00B56BF9" w:rsidP="00A971BE">
            <w:pPr>
              <w:spacing w:after="0" w:line="240" w:lineRule="auto"/>
              <w:rPr>
                <w:rFonts w:ascii="Times New Roman" w:hAnsi="Times New Roman"/>
                <w:b/>
                <w:bCs/>
              </w:rPr>
            </w:pPr>
          </w:p>
        </w:tc>
        <w:tc>
          <w:tcPr>
            <w:tcW w:w="2260" w:type="pct"/>
          </w:tcPr>
          <w:p w14:paraId="09AE9625"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1. Паспорт национальной программы «Цифровая экономика Российской Федерации». Цели и задачи проекта. Преимущества и недостатки цифровой экономики.</w:t>
            </w:r>
          </w:p>
        </w:tc>
        <w:tc>
          <w:tcPr>
            <w:tcW w:w="639" w:type="pct"/>
          </w:tcPr>
          <w:p w14:paraId="09C2C743" w14:textId="20F3ACB6" w:rsidR="00B56BF9" w:rsidRPr="00B56BF9" w:rsidRDefault="00B56BF9" w:rsidP="00A971BE">
            <w:pPr>
              <w:suppressAutoHyphens/>
              <w:spacing w:after="0" w:line="240" w:lineRule="auto"/>
              <w:rPr>
                <w:rFonts w:ascii="Times New Roman" w:hAnsi="Times New Roman"/>
                <w:bCs/>
                <w:i/>
              </w:rPr>
            </w:pPr>
          </w:p>
        </w:tc>
        <w:tc>
          <w:tcPr>
            <w:tcW w:w="531" w:type="pct"/>
          </w:tcPr>
          <w:p w14:paraId="4AD15CE6" w14:textId="77777777" w:rsidR="00B56BF9" w:rsidRPr="00B56BF9" w:rsidRDefault="00B56BF9" w:rsidP="00A71C99">
            <w:pPr>
              <w:spacing w:after="0" w:line="240" w:lineRule="auto"/>
              <w:rPr>
                <w:rFonts w:ascii="Times New Roman" w:hAnsi="Times New Roman"/>
                <w:bCs/>
                <w:iCs/>
              </w:rPr>
            </w:pPr>
          </w:p>
        </w:tc>
        <w:tc>
          <w:tcPr>
            <w:tcW w:w="692" w:type="pct"/>
          </w:tcPr>
          <w:p w14:paraId="10630333" w14:textId="33E09C1A"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ПК 4.3</w:t>
            </w:r>
          </w:p>
          <w:p w14:paraId="417E754C" w14:textId="57C9D5EA"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ОК 01</w:t>
            </w:r>
          </w:p>
          <w:p w14:paraId="2B66C02C" w14:textId="752046C0" w:rsidR="00B56BF9" w:rsidRPr="00B56BF9" w:rsidRDefault="00B56BF9" w:rsidP="00A71C99">
            <w:pPr>
              <w:suppressAutoHyphens/>
              <w:spacing w:after="0" w:line="240" w:lineRule="auto"/>
              <w:rPr>
                <w:rFonts w:ascii="Times New Roman" w:hAnsi="Times New Roman"/>
                <w:b/>
                <w:i/>
              </w:rPr>
            </w:pPr>
          </w:p>
        </w:tc>
      </w:tr>
      <w:tr w:rsidR="00B56BF9" w:rsidRPr="00B56BF9" w14:paraId="5B9AA55A" w14:textId="77777777" w:rsidTr="00B56BF9">
        <w:trPr>
          <w:trHeight w:val="362"/>
        </w:trPr>
        <w:tc>
          <w:tcPr>
            <w:tcW w:w="877" w:type="pct"/>
            <w:gridSpan w:val="2"/>
            <w:vMerge/>
          </w:tcPr>
          <w:p w14:paraId="10EF9E68" w14:textId="77777777" w:rsidR="00B56BF9" w:rsidRPr="00B56BF9" w:rsidRDefault="00B56BF9" w:rsidP="00A971BE">
            <w:pPr>
              <w:spacing w:after="0" w:line="240" w:lineRule="auto"/>
              <w:rPr>
                <w:rFonts w:ascii="Times New Roman" w:hAnsi="Times New Roman"/>
                <w:b/>
                <w:bCs/>
              </w:rPr>
            </w:pPr>
          </w:p>
        </w:tc>
        <w:tc>
          <w:tcPr>
            <w:tcW w:w="2260" w:type="pct"/>
          </w:tcPr>
          <w:p w14:paraId="539CBE18"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2. Направления развития цифровой экономики.</w:t>
            </w:r>
            <w:r w:rsidRPr="00B56BF9">
              <w:rPr>
                <w:rFonts w:ascii="Times New Roman" w:hAnsi="Times New Roman"/>
                <w:bCs/>
              </w:rPr>
              <w:tab/>
              <w:t xml:space="preserve"> Конкретные шаги по программе «Цифровая экономика».</w:t>
            </w:r>
          </w:p>
        </w:tc>
        <w:tc>
          <w:tcPr>
            <w:tcW w:w="639" w:type="pct"/>
          </w:tcPr>
          <w:p w14:paraId="3F356F0B" w14:textId="3F358E2B" w:rsidR="00B56BF9" w:rsidRPr="00B56BF9" w:rsidRDefault="00B56BF9" w:rsidP="00A971BE">
            <w:pPr>
              <w:suppressAutoHyphens/>
              <w:spacing w:after="0" w:line="240" w:lineRule="auto"/>
              <w:rPr>
                <w:rFonts w:ascii="Times New Roman" w:hAnsi="Times New Roman"/>
                <w:bCs/>
                <w:i/>
              </w:rPr>
            </w:pPr>
          </w:p>
        </w:tc>
        <w:tc>
          <w:tcPr>
            <w:tcW w:w="531" w:type="pct"/>
          </w:tcPr>
          <w:p w14:paraId="741E432E" w14:textId="77777777" w:rsidR="00B56BF9" w:rsidRPr="00B56BF9" w:rsidRDefault="00B56BF9" w:rsidP="00A71C99">
            <w:pPr>
              <w:spacing w:after="0" w:line="240" w:lineRule="auto"/>
              <w:rPr>
                <w:rFonts w:ascii="Times New Roman" w:hAnsi="Times New Roman"/>
                <w:bCs/>
                <w:iCs/>
              </w:rPr>
            </w:pPr>
          </w:p>
        </w:tc>
        <w:tc>
          <w:tcPr>
            <w:tcW w:w="692" w:type="pct"/>
          </w:tcPr>
          <w:p w14:paraId="7FF1C80B" w14:textId="5CE5BA05"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ПК 4.3</w:t>
            </w:r>
          </w:p>
          <w:p w14:paraId="79944009" w14:textId="2D622ED7"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ОК 01</w:t>
            </w:r>
          </w:p>
          <w:p w14:paraId="476984CB" w14:textId="2AABB0DE" w:rsidR="00B56BF9" w:rsidRPr="00B56BF9" w:rsidRDefault="00B56BF9" w:rsidP="00A71C99">
            <w:pPr>
              <w:suppressAutoHyphens/>
              <w:spacing w:after="0" w:line="240" w:lineRule="auto"/>
              <w:rPr>
                <w:rFonts w:ascii="Times New Roman" w:hAnsi="Times New Roman"/>
                <w:b/>
                <w:i/>
              </w:rPr>
            </w:pPr>
          </w:p>
        </w:tc>
      </w:tr>
      <w:tr w:rsidR="00B56BF9" w:rsidRPr="00B56BF9" w14:paraId="65801334" w14:textId="77777777" w:rsidTr="00B56BF9">
        <w:trPr>
          <w:trHeight w:val="362"/>
        </w:trPr>
        <w:tc>
          <w:tcPr>
            <w:tcW w:w="877" w:type="pct"/>
            <w:gridSpan w:val="2"/>
            <w:vMerge/>
          </w:tcPr>
          <w:p w14:paraId="56C651A6" w14:textId="77777777" w:rsidR="00B56BF9" w:rsidRPr="00B56BF9" w:rsidRDefault="00B56BF9" w:rsidP="00A971BE">
            <w:pPr>
              <w:spacing w:after="0" w:line="240" w:lineRule="auto"/>
              <w:rPr>
                <w:rFonts w:ascii="Times New Roman" w:hAnsi="Times New Roman"/>
                <w:b/>
                <w:bCs/>
              </w:rPr>
            </w:pPr>
          </w:p>
        </w:tc>
        <w:tc>
          <w:tcPr>
            <w:tcW w:w="2260" w:type="pct"/>
          </w:tcPr>
          <w:p w14:paraId="113732FC"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0DABB3AF" w14:textId="77777777" w:rsidR="00B56BF9" w:rsidRPr="00B56BF9" w:rsidRDefault="00B56BF9" w:rsidP="00A971BE">
            <w:pPr>
              <w:suppressAutoHyphens/>
              <w:spacing w:after="0" w:line="240" w:lineRule="auto"/>
              <w:rPr>
                <w:rFonts w:ascii="Times New Roman" w:hAnsi="Times New Roman"/>
                <w:b/>
                <w:i/>
                <w:highlight w:val="yellow"/>
              </w:rPr>
            </w:pPr>
          </w:p>
        </w:tc>
        <w:tc>
          <w:tcPr>
            <w:tcW w:w="531" w:type="pct"/>
          </w:tcPr>
          <w:p w14:paraId="6475BD72"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0F18F4A7" w14:textId="48043518" w:rsidR="00B56BF9" w:rsidRPr="00B56BF9" w:rsidRDefault="00B56BF9" w:rsidP="001C0900">
            <w:pPr>
              <w:suppressAutoHyphens/>
              <w:spacing w:after="0" w:line="240" w:lineRule="auto"/>
              <w:rPr>
                <w:rFonts w:ascii="Times New Roman" w:hAnsi="Times New Roman"/>
                <w:b/>
                <w:i/>
              </w:rPr>
            </w:pPr>
          </w:p>
        </w:tc>
      </w:tr>
      <w:tr w:rsidR="00B56BF9" w:rsidRPr="00B56BF9" w14:paraId="1AA6213B" w14:textId="77777777" w:rsidTr="00B56BF9">
        <w:trPr>
          <w:trHeight w:val="362"/>
        </w:trPr>
        <w:tc>
          <w:tcPr>
            <w:tcW w:w="877" w:type="pct"/>
            <w:gridSpan w:val="2"/>
            <w:vMerge/>
          </w:tcPr>
          <w:p w14:paraId="7D6DA979" w14:textId="77777777" w:rsidR="00B56BF9" w:rsidRPr="00B56BF9" w:rsidRDefault="00B56BF9" w:rsidP="00A971BE">
            <w:pPr>
              <w:spacing w:after="0" w:line="240" w:lineRule="auto"/>
              <w:rPr>
                <w:rFonts w:ascii="Times New Roman" w:hAnsi="Times New Roman"/>
                <w:b/>
                <w:bCs/>
              </w:rPr>
            </w:pPr>
          </w:p>
        </w:tc>
        <w:tc>
          <w:tcPr>
            <w:tcW w:w="2260" w:type="pct"/>
          </w:tcPr>
          <w:p w14:paraId="730B8343" w14:textId="77777777" w:rsidR="00B56BF9" w:rsidRPr="00B56BF9" w:rsidRDefault="00B56BF9" w:rsidP="00BA1051">
            <w:pPr>
              <w:suppressAutoHyphens/>
              <w:spacing w:after="0" w:line="240" w:lineRule="auto"/>
              <w:rPr>
                <w:rFonts w:ascii="Times New Roman" w:hAnsi="Times New Roman"/>
              </w:rPr>
            </w:pPr>
          </w:p>
        </w:tc>
        <w:tc>
          <w:tcPr>
            <w:tcW w:w="639" w:type="pct"/>
          </w:tcPr>
          <w:p w14:paraId="1BB7885E" w14:textId="77777777" w:rsidR="00B56BF9" w:rsidRPr="00B56BF9" w:rsidRDefault="00B56BF9" w:rsidP="00A971BE">
            <w:pPr>
              <w:suppressAutoHyphens/>
              <w:spacing w:after="0" w:line="240" w:lineRule="auto"/>
              <w:rPr>
                <w:rFonts w:ascii="Times New Roman" w:hAnsi="Times New Roman"/>
                <w:b/>
                <w:i/>
                <w:highlight w:val="yellow"/>
              </w:rPr>
            </w:pPr>
          </w:p>
        </w:tc>
        <w:tc>
          <w:tcPr>
            <w:tcW w:w="531" w:type="pct"/>
          </w:tcPr>
          <w:p w14:paraId="3ACEB4B8"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AF74EB2" w14:textId="13F1B58E" w:rsidR="00B56BF9" w:rsidRPr="00B56BF9" w:rsidRDefault="00B56BF9" w:rsidP="001C0900">
            <w:pPr>
              <w:suppressAutoHyphens/>
              <w:spacing w:after="0" w:line="240" w:lineRule="auto"/>
              <w:rPr>
                <w:rFonts w:ascii="Times New Roman" w:hAnsi="Times New Roman"/>
                <w:b/>
                <w:i/>
              </w:rPr>
            </w:pPr>
          </w:p>
        </w:tc>
      </w:tr>
      <w:tr w:rsidR="00B56BF9" w:rsidRPr="00B56BF9" w14:paraId="4C42141E" w14:textId="77777777" w:rsidTr="00B56BF9">
        <w:trPr>
          <w:trHeight w:val="362"/>
        </w:trPr>
        <w:tc>
          <w:tcPr>
            <w:tcW w:w="877" w:type="pct"/>
            <w:gridSpan w:val="2"/>
            <w:vMerge w:val="restart"/>
          </w:tcPr>
          <w:p w14:paraId="72558223"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2.4. Портал государственных услуг Российской Федерации</w:t>
            </w:r>
          </w:p>
        </w:tc>
        <w:tc>
          <w:tcPr>
            <w:tcW w:w="2260" w:type="pct"/>
          </w:tcPr>
          <w:p w14:paraId="556E7146"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08FC6E50" w14:textId="049BEF7A" w:rsidR="00B56BF9" w:rsidRPr="00B56BF9" w:rsidRDefault="00B56BF9" w:rsidP="00A971BE">
            <w:pPr>
              <w:suppressAutoHyphens/>
              <w:spacing w:after="0" w:line="240" w:lineRule="auto"/>
              <w:rPr>
                <w:rFonts w:ascii="Times New Roman" w:hAnsi="Times New Roman"/>
                <w:i/>
                <w:highlight w:val="yellow"/>
              </w:rPr>
            </w:pPr>
          </w:p>
        </w:tc>
        <w:tc>
          <w:tcPr>
            <w:tcW w:w="531" w:type="pct"/>
          </w:tcPr>
          <w:p w14:paraId="0BF97C28"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720AB68" w14:textId="26F7D029" w:rsidR="00B56BF9" w:rsidRPr="00B56BF9" w:rsidRDefault="00B56BF9" w:rsidP="001C0900">
            <w:pPr>
              <w:suppressAutoHyphens/>
              <w:spacing w:after="0" w:line="240" w:lineRule="auto"/>
              <w:rPr>
                <w:rFonts w:ascii="Times New Roman" w:hAnsi="Times New Roman"/>
                <w:b/>
                <w:i/>
              </w:rPr>
            </w:pPr>
          </w:p>
        </w:tc>
      </w:tr>
      <w:tr w:rsidR="00B56BF9" w:rsidRPr="00B56BF9" w14:paraId="52247724" w14:textId="77777777" w:rsidTr="00B56BF9">
        <w:trPr>
          <w:trHeight w:val="362"/>
        </w:trPr>
        <w:tc>
          <w:tcPr>
            <w:tcW w:w="877" w:type="pct"/>
            <w:gridSpan w:val="2"/>
            <w:vMerge/>
          </w:tcPr>
          <w:p w14:paraId="1E0AA97A" w14:textId="77777777" w:rsidR="00B56BF9" w:rsidRPr="00B56BF9" w:rsidRDefault="00B56BF9" w:rsidP="00A971BE">
            <w:pPr>
              <w:spacing w:after="0" w:line="240" w:lineRule="auto"/>
              <w:rPr>
                <w:rFonts w:ascii="Times New Roman" w:hAnsi="Times New Roman"/>
                <w:b/>
                <w:bCs/>
              </w:rPr>
            </w:pPr>
          </w:p>
        </w:tc>
        <w:tc>
          <w:tcPr>
            <w:tcW w:w="2260" w:type="pct"/>
          </w:tcPr>
          <w:p w14:paraId="1A147A59"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1. Основные функции портала. Как найти нужную услугу. Информация о защите персональных данных. Юридическая разница при оформлении услуг в государственных учреждениях или через Госуслуги.</w:t>
            </w:r>
          </w:p>
        </w:tc>
        <w:tc>
          <w:tcPr>
            <w:tcW w:w="639" w:type="pct"/>
          </w:tcPr>
          <w:p w14:paraId="1EA677AF" w14:textId="6D3EC55A"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5133D599" w14:textId="77777777" w:rsidR="00B56BF9" w:rsidRPr="00B56BF9" w:rsidRDefault="00B56BF9" w:rsidP="00A71C99">
            <w:pPr>
              <w:spacing w:after="0" w:line="240" w:lineRule="auto"/>
              <w:rPr>
                <w:rFonts w:ascii="Times New Roman" w:hAnsi="Times New Roman"/>
                <w:bCs/>
                <w:iCs/>
              </w:rPr>
            </w:pPr>
          </w:p>
        </w:tc>
        <w:tc>
          <w:tcPr>
            <w:tcW w:w="692" w:type="pct"/>
          </w:tcPr>
          <w:p w14:paraId="734A35C2" w14:textId="7D1CB40A" w:rsidR="00B56BF9" w:rsidRPr="00B56BF9" w:rsidRDefault="00B56BF9" w:rsidP="00A71C99">
            <w:pPr>
              <w:spacing w:after="0" w:line="240" w:lineRule="auto"/>
              <w:rPr>
                <w:rFonts w:ascii="Times New Roman" w:hAnsi="Times New Roman"/>
                <w:bCs/>
                <w:iCs/>
              </w:rPr>
            </w:pPr>
            <w:r w:rsidRPr="00B56BF9">
              <w:rPr>
                <w:rFonts w:ascii="Times New Roman" w:hAnsi="Times New Roman"/>
                <w:bCs/>
                <w:iCs/>
              </w:rPr>
              <w:t>ПК 4.3</w:t>
            </w:r>
          </w:p>
          <w:p w14:paraId="00FD54BB" w14:textId="6428CD8E" w:rsidR="00B56BF9" w:rsidRPr="00B56BF9" w:rsidRDefault="00B56BF9" w:rsidP="001A6502">
            <w:pPr>
              <w:spacing w:after="0" w:line="240" w:lineRule="auto"/>
              <w:rPr>
                <w:rFonts w:ascii="Times New Roman" w:hAnsi="Times New Roman"/>
                <w:bCs/>
                <w:iCs/>
              </w:rPr>
            </w:pPr>
            <w:r w:rsidRPr="00B56BF9">
              <w:rPr>
                <w:rFonts w:ascii="Times New Roman" w:hAnsi="Times New Roman"/>
                <w:bCs/>
                <w:iCs/>
              </w:rPr>
              <w:t>ОК 01</w:t>
            </w:r>
          </w:p>
          <w:p w14:paraId="11A84A26" w14:textId="17AD086C" w:rsidR="00B56BF9" w:rsidRPr="00B56BF9" w:rsidRDefault="00B56BF9" w:rsidP="001A6502">
            <w:pPr>
              <w:spacing w:after="0" w:line="240" w:lineRule="auto"/>
              <w:rPr>
                <w:rFonts w:ascii="Times New Roman" w:hAnsi="Times New Roman"/>
                <w:b/>
                <w:i/>
                <w:color w:val="FF0000"/>
              </w:rPr>
            </w:pPr>
          </w:p>
        </w:tc>
      </w:tr>
      <w:tr w:rsidR="00B56BF9" w:rsidRPr="00B56BF9" w14:paraId="68736F68" w14:textId="77777777" w:rsidTr="00B56BF9">
        <w:trPr>
          <w:trHeight w:val="362"/>
        </w:trPr>
        <w:tc>
          <w:tcPr>
            <w:tcW w:w="877" w:type="pct"/>
            <w:gridSpan w:val="2"/>
            <w:vMerge/>
          </w:tcPr>
          <w:p w14:paraId="5BFB92DE" w14:textId="77777777" w:rsidR="00B56BF9" w:rsidRPr="00B56BF9" w:rsidRDefault="00B56BF9" w:rsidP="00A971BE">
            <w:pPr>
              <w:spacing w:after="0" w:line="240" w:lineRule="auto"/>
              <w:rPr>
                <w:rFonts w:ascii="Times New Roman" w:hAnsi="Times New Roman"/>
                <w:b/>
                <w:bCs/>
              </w:rPr>
            </w:pPr>
          </w:p>
        </w:tc>
        <w:tc>
          <w:tcPr>
            <w:tcW w:w="2260" w:type="pct"/>
          </w:tcPr>
          <w:p w14:paraId="5D3E32FA"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63682FA" w14:textId="1C260A14" w:rsidR="00B56BF9" w:rsidRPr="00B56BF9" w:rsidRDefault="00B56BF9" w:rsidP="00A971BE">
            <w:pPr>
              <w:suppressAutoHyphens/>
              <w:spacing w:after="0" w:line="240" w:lineRule="auto"/>
              <w:rPr>
                <w:rFonts w:ascii="Times New Roman" w:hAnsi="Times New Roman"/>
                <w:b/>
              </w:rPr>
            </w:pPr>
          </w:p>
        </w:tc>
        <w:tc>
          <w:tcPr>
            <w:tcW w:w="531" w:type="pct"/>
          </w:tcPr>
          <w:p w14:paraId="3931B68B"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44B88B6" w14:textId="4C96330F" w:rsidR="00B56BF9" w:rsidRPr="00B56BF9" w:rsidRDefault="00B56BF9" w:rsidP="001C0900">
            <w:pPr>
              <w:suppressAutoHyphens/>
              <w:spacing w:after="0" w:line="240" w:lineRule="auto"/>
              <w:rPr>
                <w:rFonts w:ascii="Times New Roman" w:hAnsi="Times New Roman"/>
                <w:b/>
                <w:i/>
              </w:rPr>
            </w:pPr>
          </w:p>
        </w:tc>
      </w:tr>
      <w:tr w:rsidR="00B56BF9" w:rsidRPr="00B56BF9" w14:paraId="06CC6051" w14:textId="77777777" w:rsidTr="00B56BF9">
        <w:trPr>
          <w:trHeight w:val="362"/>
        </w:trPr>
        <w:tc>
          <w:tcPr>
            <w:tcW w:w="877" w:type="pct"/>
            <w:gridSpan w:val="2"/>
            <w:vMerge/>
          </w:tcPr>
          <w:p w14:paraId="2F85D3A1" w14:textId="77777777" w:rsidR="00B56BF9" w:rsidRPr="00B56BF9" w:rsidRDefault="00B56BF9" w:rsidP="00A971BE">
            <w:pPr>
              <w:spacing w:after="0" w:line="240" w:lineRule="auto"/>
              <w:rPr>
                <w:rFonts w:ascii="Times New Roman" w:hAnsi="Times New Roman"/>
                <w:b/>
                <w:bCs/>
              </w:rPr>
            </w:pPr>
          </w:p>
        </w:tc>
        <w:tc>
          <w:tcPr>
            <w:tcW w:w="2260" w:type="pct"/>
          </w:tcPr>
          <w:p w14:paraId="3C14A214"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Практическое занятие 1 «Алгоритм работы на портале Госуслуг»</w:t>
            </w:r>
          </w:p>
        </w:tc>
        <w:tc>
          <w:tcPr>
            <w:tcW w:w="639" w:type="pct"/>
          </w:tcPr>
          <w:p w14:paraId="7E9AA3E4" w14:textId="7A5D68D2" w:rsidR="00B56BF9" w:rsidRPr="00B56BF9" w:rsidRDefault="00B56BF9" w:rsidP="00A971BE">
            <w:pPr>
              <w:suppressAutoHyphens/>
              <w:spacing w:after="0" w:line="240" w:lineRule="auto"/>
              <w:rPr>
                <w:rFonts w:ascii="Times New Roman" w:hAnsi="Times New Roman"/>
                <w:i/>
              </w:rPr>
            </w:pPr>
          </w:p>
        </w:tc>
        <w:tc>
          <w:tcPr>
            <w:tcW w:w="531" w:type="pct"/>
          </w:tcPr>
          <w:p w14:paraId="5A08E280" w14:textId="77777777" w:rsidR="00B56BF9" w:rsidRPr="00B56BF9" w:rsidRDefault="00B56BF9" w:rsidP="00225970">
            <w:pPr>
              <w:spacing w:after="0" w:line="240" w:lineRule="auto"/>
              <w:rPr>
                <w:rFonts w:ascii="Times New Roman" w:hAnsi="Times New Roman"/>
                <w:bCs/>
                <w:iCs/>
              </w:rPr>
            </w:pPr>
          </w:p>
        </w:tc>
        <w:tc>
          <w:tcPr>
            <w:tcW w:w="692" w:type="pct"/>
          </w:tcPr>
          <w:p w14:paraId="0D8E5EBD" w14:textId="4334C225"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29D52458" w14:textId="0C62B4E1"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ОК 01</w:t>
            </w:r>
          </w:p>
          <w:p w14:paraId="70E019D5" w14:textId="41C1CB9E" w:rsidR="00B56BF9" w:rsidRPr="00B56BF9" w:rsidRDefault="00B56BF9" w:rsidP="00225970">
            <w:pPr>
              <w:spacing w:after="0" w:line="240" w:lineRule="auto"/>
              <w:rPr>
                <w:rFonts w:ascii="Times New Roman" w:hAnsi="Times New Roman"/>
                <w:b/>
                <w:i/>
                <w:color w:val="FF0000"/>
              </w:rPr>
            </w:pPr>
          </w:p>
        </w:tc>
      </w:tr>
      <w:tr w:rsidR="00B56BF9" w:rsidRPr="00B56BF9" w14:paraId="39BC7F18" w14:textId="77777777" w:rsidTr="00B56BF9">
        <w:trPr>
          <w:trHeight w:val="362"/>
        </w:trPr>
        <w:tc>
          <w:tcPr>
            <w:tcW w:w="877" w:type="pct"/>
            <w:gridSpan w:val="2"/>
            <w:vMerge w:val="restart"/>
          </w:tcPr>
          <w:p w14:paraId="6997C1D7"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 xml:space="preserve">Тема 2.5. </w:t>
            </w:r>
            <w:proofErr w:type="gramStart"/>
            <w:r w:rsidRPr="00B56BF9">
              <w:rPr>
                <w:rFonts w:ascii="Times New Roman" w:hAnsi="Times New Roman"/>
                <w:b/>
                <w:bCs/>
              </w:rPr>
              <w:t>Интернет банкинг</w:t>
            </w:r>
            <w:proofErr w:type="gramEnd"/>
            <w:r w:rsidRPr="00B56BF9">
              <w:rPr>
                <w:rFonts w:ascii="Times New Roman" w:hAnsi="Times New Roman"/>
                <w:b/>
                <w:bCs/>
              </w:rPr>
              <w:t xml:space="preserve"> - Сбербанк онлайн  </w:t>
            </w:r>
          </w:p>
        </w:tc>
        <w:tc>
          <w:tcPr>
            <w:tcW w:w="2260" w:type="pct"/>
          </w:tcPr>
          <w:p w14:paraId="7DF43AB4"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1D7D1749" w14:textId="6C8B2C09" w:rsidR="00B56BF9" w:rsidRPr="00B56BF9" w:rsidRDefault="00B56BF9" w:rsidP="00A971BE">
            <w:pPr>
              <w:suppressAutoHyphens/>
              <w:spacing w:after="0" w:line="240" w:lineRule="auto"/>
              <w:rPr>
                <w:rFonts w:ascii="Times New Roman" w:hAnsi="Times New Roman"/>
                <w:i/>
                <w:highlight w:val="yellow"/>
              </w:rPr>
            </w:pPr>
          </w:p>
        </w:tc>
        <w:tc>
          <w:tcPr>
            <w:tcW w:w="531" w:type="pct"/>
          </w:tcPr>
          <w:p w14:paraId="182FCDB5"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2F303CA" w14:textId="21E63945" w:rsidR="00B56BF9" w:rsidRPr="00B56BF9" w:rsidRDefault="00B56BF9" w:rsidP="001C0900">
            <w:pPr>
              <w:suppressAutoHyphens/>
              <w:spacing w:after="0" w:line="240" w:lineRule="auto"/>
              <w:rPr>
                <w:rFonts w:ascii="Times New Roman" w:hAnsi="Times New Roman"/>
                <w:b/>
                <w:i/>
              </w:rPr>
            </w:pPr>
          </w:p>
        </w:tc>
      </w:tr>
      <w:tr w:rsidR="00B56BF9" w:rsidRPr="00B56BF9" w14:paraId="451A2455" w14:textId="77777777" w:rsidTr="00B56BF9">
        <w:trPr>
          <w:trHeight w:val="362"/>
        </w:trPr>
        <w:tc>
          <w:tcPr>
            <w:tcW w:w="877" w:type="pct"/>
            <w:gridSpan w:val="2"/>
            <w:vMerge/>
          </w:tcPr>
          <w:p w14:paraId="0F647B90" w14:textId="77777777" w:rsidR="00B56BF9" w:rsidRPr="00B56BF9" w:rsidRDefault="00B56BF9" w:rsidP="00A971BE">
            <w:pPr>
              <w:spacing w:after="0" w:line="240" w:lineRule="auto"/>
              <w:rPr>
                <w:rFonts w:ascii="Times New Roman" w:hAnsi="Times New Roman"/>
                <w:b/>
                <w:bCs/>
              </w:rPr>
            </w:pPr>
          </w:p>
        </w:tc>
        <w:tc>
          <w:tcPr>
            <w:tcW w:w="2260" w:type="pct"/>
          </w:tcPr>
          <w:p w14:paraId="1CE4ED80"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Ребрендинг Сбербанка. Что такое </w:t>
            </w:r>
            <w:proofErr w:type="gramStart"/>
            <w:r w:rsidRPr="00B56BF9">
              <w:rPr>
                <w:rFonts w:ascii="Times New Roman" w:hAnsi="Times New Roman"/>
                <w:bCs/>
              </w:rPr>
              <w:t>интернет банкинг</w:t>
            </w:r>
            <w:proofErr w:type="gramEnd"/>
            <w:r w:rsidRPr="00B56BF9">
              <w:rPr>
                <w:rFonts w:ascii="Times New Roman" w:hAnsi="Times New Roman"/>
                <w:bCs/>
              </w:rPr>
              <w:t xml:space="preserve"> в Сбербанке. Практическая ценность </w:t>
            </w:r>
            <w:proofErr w:type="gramStart"/>
            <w:r w:rsidRPr="00B56BF9">
              <w:rPr>
                <w:rFonts w:ascii="Times New Roman" w:hAnsi="Times New Roman"/>
                <w:bCs/>
              </w:rPr>
              <w:t>интернет банкинга</w:t>
            </w:r>
            <w:proofErr w:type="gramEnd"/>
            <w:r w:rsidRPr="00B56BF9">
              <w:rPr>
                <w:rFonts w:ascii="Times New Roman" w:hAnsi="Times New Roman"/>
                <w:bCs/>
              </w:rPr>
              <w:t xml:space="preserve"> Сбербанка. Как подключить </w:t>
            </w:r>
            <w:proofErr w:type="gramStart"/>
            <w:r w:rsidRPr="00B56BF9">
              <w:rPr>
                <w:rFonts w:ascii="Times New Roman" w:hAnsi="Times New Roman"/>
                <w:bCs/>
              </w:rPr>
              <w:t>интернет банкинг</w:t>
            </w:r>
            <w:proofErr w:type="gramEnd"/>
            <w:r w:rsidRPr="00B56BF9">
              <w:rPr>
                <w:rFonts w:ascii="Times New Roman" w:hAnsi="Times New Roman"/>
                <w:bCs/>
              </w:rPr>
              <w:t xml:space="preserve"> Сбербанка. Памятка при использовании интернет-банкинга.</w:t>
            </w:r>
          </w:p>
        </w:tc>
        <w:tc>
          <w:tcPr>
            <w:tcW w:w="639" w:type="pct"/>
          </w:tcPr>
          <w:p w14:paraId="15780518" w14:textId="322536E7"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1D6CBD59" w14:textId="77777777" w:rsidR="00B56BF9" w:rsidRPr="00B56BF9" w:rsidRDefault="00B56BF9" w:rsidP="00225970">
            <w:pPr>
              <w:spacing w:after="0" w:line="240" w:lineRule="auto"/>
              <w:rPr>
                <w:rFonts w:ascii="Times New Roman" w:hAnsi="Times New Roman"/>
                <w:bCs/>
                <w:iCs/>
              </w:rPr>
            </w:pPr>
          </w:p>
        </w:tc>
        <w:tc>
          <w:tcPr>
            <w:tcW w:w="692" w:type="pct"/>
          </w:tcPr>
          <w:p w14:paraId="38682909" w14:textId="7CF350B9"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0EFB0468" w14:textId="48DF35F1"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4EE4BDDB" w14:textId="42AD48DC" w:rsidR="00B56BF9" w:rsidRPr="00B56BF9" w:rsidRDefault="00B56BF9" w:rsidP="00225970">
            <w:pPr>
              <w:spacing w:after="0" w:line="240" w:lineRule="auto"/>
              <w:rPr>
                <w:rFonts w:ascii="Times New Roman" w:hAnsi="Times New Roman"/>
                <w:b/>
                <w:i/>
                <w:color w:val="FF0000"/>
              </w:rPr>
            </w:pPr>
          </w:p>
        </w:tc>
      </w:tr>
      <w:tr w:rsidR="00B56BF9" w:rsidRPr="00B56BF9" w14:paraId="55DB2A5C" w14:textId="77777777" w:rsidTr="00B56BF9">
        <w:trPr>
          <w:trHeight w:val="362"/>
        </w:trPr>
        <w:tc>
          <w:tcPr>
            <w:tcW w:w="877" w:type="pct"/>
            <w:gridSpan w:val="2"/>
            <w:vMerge/>
          </w:tcPr>
          <w:p w14:paraId="16F0A2B4" w14:textId="77777777" w:rsidR="00B56BF9" w:rsidRPr="00B56BF9" w:rsidRDefault="00B56BF9" w:rsidP="00A971BE">
            <w:pPr>
              <w:spacing w:after="0" w:line="240" w:lineRule="auto"/>
              <w:rPr>
                <w:rFonts w:ascii="Times New Roman" w:hAnsi="Times New Roman"/>
                <w:b/>
                <w:bCs/>
              </w:rPr>
            </w:pPr>
          </w:p>
        </w:tc>
        <w:tc>
          <w:tcPr>
            <w:tcW w:w="2260" w:type="pct"/>
          </w:tcPr>
          <w:p w14:paraId="289E945B"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66AE2D0A" w14:textId="58B80978" w:rsidR="00B56BF9" w:rsidRPr="00B56BF9" w:rsidRDefault="00B56BF9" w:rsidP="00A971BE">
            <w:pPr>
              <w:suppressAutoHyphens/>
              <w:spacing w:after="0" w:line="240" w:lineRule="auto"/>
              <w:rPr>
                <w:rFonts w:ascii="Times New Roman" w:hAnsi="Times New Roman"/>
                <w:b/>
              </w:rPr>
            </w:pPr>
          </w:p>
        </w:tc>
        <w:tc>
          <w:tcPr>
            <w:tcW w:w="531" w:type="pct"/>
          </w:tcPr>
          <w:p w14:paraId="39055CA9"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302CB7F" w14:textId="6FA8C7C9" w:rsidR="00B56BF9" w:rsidRPr="00B56BF9" w:rsidRDefault="00B56BF9" w:rsidP="001C0900">
            <w:pPr>
              <w:suppressAutoHyphens/>
              <w:spacing w:after="0" w:line="240" w:lineRule="auto"/>
              <w:rPr>
                <w:rFonts w:ascii="Times New Roman" w:hAnsi="Times New Roman"/>
                <w:b/>
                <w:i/>
              </w:rPr>
            </w:pPr>
          </w:p>
        </w:tc>
      </w:tr>
      <w:tr w:rsidR="00B56BF9" w:rsidRPr="00B56BF9" w14:paraId="6DE3061D" w14:textId="77777777" w:rsidTr="00B56BF9">
        <w:trPr>
          <w:trHeight w:val="362"/>
        </w:trPr>
        <w:tc>
          <w:tcPr>
            <w:tcW w:w="877" w:type="pct"/>
            <w:gridSpan w:val="2"/>
            <w:vMerge/>
          </w:tcPr>
          <w:p w14:paraId="53F4E3B0" w14:textId="77777777" w:rsidR="00B56BF9" w:rsidRPr="00B56BF9" w:rsidRDefault="00B56BF9" w:rsidP="00A971BE">
            <w:pPr>
              <w:spacing w:after="0" w:line="240" w:lineRule="auto"/>
              <w:rPr>
                <w:rFonts w:ascii="Times New Roman" w:hAnsi="Times New Roman"/>
                <w:b/>
                <w:bCs/>
              </w:rPr>
            </w:pPr>
          </w:p>
        </w:tc>
        <w:tc>
          <w:tcPr>
            <w:tcW w:w="2260" w:type="pct"/>
          </w:tcPr>
          <w:p w14:paraId="74CFAFBA"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Практическое занятие 2 «Алгоритм работы в Сбербанк онлайн»</w:t>
            </w:r>
          </w:p>
        </w:tc>
        <w:tc>
          <w:tcPr>
            <w:tcW w:w="639" w:type="pct"/>
          </w:tcPr>
          <w:p w14:paraId="5E9555C6" w14:textId="27501A5C" w:rsidR="00B56BF9" w:rsidRPr="00B56BF9" w:rsidRDefault="00B56BF9" w:rsidP="00A971BE">
            <w:pPr>
              <w:suppressAutoHyphens/>
              <w:spacing w:after="0" w:line="240" w:lineRule="auto"/>
              <w:rPr>
                <w:rFonts w:ascii="Times New Roman" w:hAnsi="Times New Roman"/>
                <w:i/>
              </w:rPr>
            </w:pPr>
          </w:p>
        </w:tc>
        <w:tc>
          <w:tcPr>
            <w:tcW w:w="531" w:type="pct"/>
          </w:tcPr>
          <w:p w14:paraId="0044EA2A" w14:textId="77777777" w:rsidR="00B56BF9" w:rsidRPr="00B56BF9" w:rsidRDefault="00B56BF9" w:rsidP="00225970">
            <w:pPr>
              <w:spacing w:after="0" w:line="240" w:lineRule="auto"/>
              <w:rPr>
                <w:rFonts w:ascii="Times New Roman" w:hAnsi="Times New Roman"/>
                <w:bCs/>
                <w:iCs/>
              </w:rPr>
            </w:pPr>
          </w:p>
        </w:tc>
        <w:tc>
          <w:tcPr>
            <w:tcW w:w="692" w:type="pct"/>
          </w:tcPr>
          <w:p w14:paraId="220879A7" w14:textId="1DC095F0"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3A2FC4A6" w14:textId="77CBED33"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5597EAFF" w14:textId="362539E4" w:rsidR="00B56BF9" w:rsidRPr="00B56BF9" w:rsidRDefault="00B56BF9" w:rsidP="00225970">
            <w:pPr>
              <w:spacing w:after="0" w:line="240" w:lineRule="auto"/>
              <w:rPr>
                <w:rFonts w:ascii="Times New Roman" w:hAnsi="Times New Roman"/>
                <w:b/>
                <w:i/>
                <w:color w:val="FF0000"/>
              </w:rPr>
            </w:pPr>
          </w:p>
        </w:tc>
      </w:tr>
      <w:tr w:rsidR="00B56BF9" w:rsidRPr="00B56BF9" w14:paraId="12EE9568" w14:textId="77777777" w:rsidTr="00B56BF9">
        <w:trPr>
          <w:trHeight w:val="362"/>
        </w:trPr>
        <w:tc>
          <w:tcPr>
            <w:tcW w:w="877" w:type="pct"/>
            <w:gridSpan w:val="2"/>
            <w:vMerge w:val="restart"/>
          </w:tcPr>
          <w:p w14:paraId="396E8517"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 xml:space="preserve">Тема 2.6. Интернет-магазины </w:t>
            </w:r>
            <w:proofErr w:type="spellStart"/>
            <w:proofErr w:type="gramStart"/>
            <w:r w:rsidRPr="00B56BF9">
              <w:rPr>
                <w:rFonts w:ascii="Times New Roman" w:hAnsi="Times New Roman"/>
                <w:b/>
                <w:bCs/>
                <w:lang w:val="en-US"/>
              </w:rPr>
              <w:t>Wildberries</w:t>
            </w:r>
            <w:proofErr w:type="spellEnd"/>
            <w:r w:rsidRPr="00B56BF9">
              <w:rPr>
                <w:rFonts w:ascii="Times New Roman" w:hAnsi="Times New Roman"/>
                <w:b/>
                <w:bCs/>
              </w:rPr>
              <w:t>,</w:t>
            </w:r>
            <w:r w:rsidRPr="00B56BF9">
              <w:rPr>
                <w:rFonts w:ascii="Times New Roman" w:hAnsi="Times New Roman"/>
                <w:b/>
                <w:bCs/>
                <w:lang w:val="en-US"/>
              </w:rPr>
              <w:t>Ozon</w:t>
            </w:r>
            <w:proofErr w:type="gramEnd"/>
            <w:r w:rsidRPr="00B56BF9">
              <w:rPr>
                <w:rFonts w:ascii="Times New Roman" w:hAnsi="Times New Roman"/>
                <w:b/>
                <w:bCs/>
              </w:rPr>
              <w:t xml:space="preserve">, </w:t>
            </w:r>
            <w:proofErr w:type="spellStart"/>
            <w:r w:rsidRPr="00B56BF9">
              <w:rPr>
                <w:rFonts w:ascii="Times New Roman" w:hAnsi="Times New Roman"/>
                <w:b/>
                <w:bCs/>
                <w:lang w:val="en-US"/>
              </w:rPr>
              <w:t>Aliexpress</w:t>
            </w:r>
            <w:proofErr w:type="spellEnd"/>
          </w:p>
        </w:tc>
        <w:tc>
          <w:tcPr>
            <w:tcW w:w="2260" w:type="pct"/>
          </w:tcPr>
          <w:p w14:paraId="5FF49540"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450EA68B" w14:textId="47100620" w:rsidR="00B56BF9" w:rsidRPr="00B56BF9" w:rsidRDefault="00B56BF9" w:rsidP="00A971BE">
            <w:pPr>
              <w:suppressAutoHyphens/>
              <w:spacing w:after="0" w:line="240" w:lineRule="auto"/>
              <w:rPr>
                <w:rFonts w:ascii="Times New Roman" w:hAnsi="Times New Roman"/>
                <w:i/>
                <w:highlight w:val="yellow"/>
              </w:rPr>
            </w:pPr>
          </w:p>
        </w:tc>
        <w:tc>
          <w:tcPr>
            <w:tcW w:w="531" w:type="pct"/>
          </w:tcPr>
          <w:p w14:paraId="6DFD50D9"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E180AB8" w14:textId="6ED7F5CB" w:rsidR="00B56BF9" w:rsidRPr="00B56BF9" w:rsidRDefault="00B56BF9" w:rsidP="001C0900">
            <w:pPr>
              <w:suppressAutoHyphens/>
              <w:spacing w:after="0" w:line="240" w:lineRule="auto"/>
              <w:rPr>
                <w:rFonts w:ascii="Times New Roman" w:hAnsi="Times New Roman"/>
                <w:b/>
                <w:i/>
              </w:rPr>
            </w:pPr>
          </w:p>
        </w:tc>
      </w:tr>
      <w:tr w:rsidR="00B56BF9" w:rsidRPr="00B56BF9" w14:paraId="03E4B88B" w14:textId="77777777" w:rsidTr="00B56BF9">
        <w:trPr>
          <w:trHeight w:val="362"/>
        </w:trPr>
        <w:tc>
          <w:tcPr>
            <w:tcW w:w="877" w:type="pct"/>
            <w:gridSpan w:val="2"/>
            <w:vMerge/>
          </w:tcPr>
          <w:p w14:paraId="65E68036" w14:textId="77777777" w:rsidR="00B56BF9" w:rsidRPr="00B56BF9" w:rsidRDefault="00B56BF9" w:rsidP="00A971BE">
            <w:pPr>
              <w:spacing w:after="0" w:line="240" w:lineRule="auto"/>
              <w:rPr>
                <w:rFonts w:ascii="Times New Roman" w:hAnsi="Times New Roman"/>
                <w:b/>
                <w:bCs/>
              </w:rPr>
            </w:pPr>
          </w:p>
        </w:tc>
        <w:tc>
          <w:tcPr>
            <w:tcW w:w="2260" w:type="pct"/>
          </w:tcPr>
          <w:p w14:paraId="56D171C1"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Как зарегистрироваться на </w:t>
            </w:r>
            <w:proofErr w:type="spellStart"/>
            <w:r w:rsidRPr="00B56BF9">
              <w:rPr>
                <w:rFonts w:ascii="Times New Roman" w:hAnsi="Times New Roman"/>
                <w:bCs/>
              </w:rPr>
              <w:t>Wildberries</w:t>
            </w:r>
            <w:proofErr w:type="spellEnd"/>
            <w:r w:rsidRPr="00B56BF9">
              <w:rPr>
                <w:rFonts w:ascii="Times New Roman" w:hAnsi="Times New Roman"/>
                <w:bCs/>
              </w:rPr>
              <w:t xml:space="preserve">. Инструкция по оформлению заказа на </w:t>
            </w:r>
            <w:proofErr w:type="spellStart"/>
            <w:r w:rsidRPr="00B56BF9">
              <w:rPr>
                <w:rFonts w:ascii="Times New Roman" w:hAnsi="Times New Roman"/>
                <w:bCs/>
              </w:rPr>
              <w:t>Wildberries</w:t>
            </w:r>
            <w:proofErr w:type="spellEnd"/>
            <w:r w:rsidRPr="00B56BF9">
              <w:rPr>
                <w:rFonts w:ascii="Times New Roman" w:hAnsi="Times New Roman"/>
                <w:bCs/>
              </w:rPr>
              <w:t xml:space="preserve">. Покупки с </w:t>
            </w:r>
            <w:proofErr w:type="spellStart"/>
            <w:r w:rsidRPr="00B56BF9">
              <w:rPr>
                <w:rFonts w:ascii="Times New Roman" w:hAnsi="Times New Roman"/>
                <w:bCs/>
              </w:rPr>
              <w:t>промокодом</w:t>
            </w:r>
            <w:proofErr w:type="spellEnd"/>
            <w:r w:rsidRPr="00B56BF9">
              <w:rPr>
                <w:rFonts w:ascii="Times New Roman" w:hAnsi="Times New Roman"/>
                <w:bCs/>
              </w:rPr>
              <w:t xml:space="preserve">. Что собой представляет процент выкупа на </w:t>
            </w:r>
            <w:proofErr w:type="spellStart"/>
            <w:r w:rsidRPr="00B56BF9">
              <w:rPr>
                <w:rFonts w:ascii="Times New Roman" w:hAnsi="Times New Roman"/>
                <w:bCs/>
              </w:rPr>
              <w:t>Вайлдберриз</w:t>
            </w:r>
            <w:proofErr w:type="spellEnd"/>
            <w:r w:rsidRPr="00B56BF9">
              <w:rPr>
                <w:rFonts w:ascii="Times New Roman" w:hAnsi="Times New Roman"/>
                <w:bCs/>
              </w:rPr>
              <w:t xml:space="preserve"> и на что он влияет. Сколько вещей можно заказывать для примерки. Как продлить заказ.</w:t>
            </w:r>
          </w:p>
        </w:tc>
        <w:tc>
          <w:tcPr>
            <w:tcW w:w="639" w:type="pct"/>
          </w:tcPr>
          <w:p w14:paraId="3C05E6A9" w14:textId="4CC7D723"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4C8E48E9" w14:textId="77777777" w:rsidR="00B56BF9" w:rsidRPr="00B56BF9" w:rsidRDefault="00B56BF9" w:rsidP="00225970">
            <w:pPr>
              <w:spacing w:after="0" w:line="240" w:lineRule="auto"/>
              <w:rPr>
                <w:rFonts w:ascii="Times New Roman" w:hAnsi="Times New Roman"/>
                <w:bCs/>
                <w:iCs/>
              </w:rPr>
            </w:pPr>
          </w:p>
        </w:tc>
        <w:tc>
          <w:tcPr>
            <w:tcW w:w="692" w:type="pct"/>
          </w:tcPr>
          <w:p w14:paraId="496EAA4D" w14:textId="2A1396D6"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35881BB3" w14:textId="332FD3B6"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419B5FB2" w14:textId="6557B99B" w:rsidR="00B56BF9" w:rsidRPr="00B56BF9" w:rsidRDefault="00B56BF9" w:rsidP="00225970">
            <w:pPr>
              <w:spacing w:after="0" w:line="240" w:lineRule="auto"/>
              <w:rPr>
                <w:rFonts w:ascii="Times New Roman" w:hAnsi="Times New Roman"/>
                <w:b/>
                <w:i/>
                <w:color w:val="FF0000"/>
              </w:rPr>
            </w:pPr>
          </w:p>
        </w:tc>
      </w:tr>
      <w:tr w:rsidR="00B56BF9" w:rsidRPr="00B56BF9" w14:paraId="05A91846" w14:textId="77777777" w:rsidTr="00B56BF9">
        <w:trPr>
          <w:trHeight w:val="362"/>
        </w:trPr>
        <w:tc>
          <w:tcPr>
            <w:tcW w:w="877" w:type="pct"/>
            <w:gridSpan w:val="2"/>
            <w:vMerge/>
          </w:tcPr>
          <w:p w14:paraId="788865E3" w14:textId="77777777" w:rsidR="00B56BF9" w:rsidRPr="00B56BF9" w:rsidRDefault="00B56BF9" w:rsidP="00A971BE">
            <w:pPr>
              <w:spacing w:after="0" w:line="240" w:lineRule="auto"/>
              <w:rPr>
                <w:rFonts w:ascii="Times New Roman" w:hAnsi="Times New Roman"/>
                <w:b/>
                <w:bCs/>
              </w:rPr>
            </w:pPr>
          </w:p>
        </w:tc>
        <w:tc>
          <w:tcPr>
            <w:tcW w:w="2260" w:type="pct"/>
          </w:tcPr>
          <w:p w14:paraId="23B9BAEA"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2. Регистрация на </w:t>
            </w:r>
            <w:proofErr w:type="spellStart"/>
            <w:r w:rsidRPr="00B56BF9">
              <w:rPr>
                <w:rFonts w:ascii="Times New Roman" w:hAnsi="Times New Roman"/>
                <w:bCs/>
              </w:rPr>
              <w:t>Ozon</w:t>
            </w:r>
            <w:proofErr w:type="spellEnd"/>
            <w:r w:rsidRPr="00B56BF9">
              <w:rPr>
                <w:rFonts w:ascii="Times New Roman" w:hAnsi="Times New Roman"/>
                <w:bCs/>
              </w:rPr>
              <w:t xml:space="preserve">. Как работать с каталогом. Товарная страница </w:t>
            </w:r>
            <w:proofErr w:type="spellStart"/>
            <w:r w:rsidRPr="00B56BF9">
              <w:rPr>
                <w:rFonts w:ascii="Times New Roman" w:hAnsi="Times New Roman"/>
                <w:bCs/>
              </w:rPr>
              <w:t>Ozon</w:t>
            </w:r>
            <w:proofErr w:type="spellEnd"/>
            <w:r w:rsidRPr="00B56BF9">
              <w:rPr>
                <w:rFonts w:ascii="Times New Roman" w:hAnsi="Times New Roman"/>
                <w:bCs/>
              </w:rPr>
              <w:t xml:space="preserve">. Оформляем покупку правильно. Интересные сервисы на </w:t>
            </w:r>
            <w:proofErr w:type="spellStart"/>
            <w:r w:rsidRPr="00B56BF9">
              <w:rPr>
                <w:rFonts w:ascii="Times New Roman" w:hAnsi="Times New Roman"/>
                <w:bCs/>
              </w:rPr>
              <w:t>Ozon</w:t>
            </w:r>
            <w:proofErr w:type="spellEnd"/>
            <w:r w:rsidRPr="00B56BF9">
              <w:rPr>
                <w:rFonts w:ascii="Times New Roman" w:hAnsi="Times New Roman"/>
                <w:bCs/>
              </w:rPr>
              <w:t xml:space="preserve">.  Что такое </w:t>
            </w:r>
            <w:proofErr w:type="spellStart"/>
            <w:r w:rsidRPr="00B56BF9">
              <w:rPr>
                <w:rFonts w:ascii="Times New Roman" w:hAnsi="Times New Roman"/>
                <w:bCs/>
              </w:rPr>
              <w:t>Aliexpress</w:t>
            </w:r>
            <w:proofErr w:type="spellEnd"/>
            <w:r w:rsidRPr="00B56BF9">
              <w:rPr>
                <w:rFonts w:ascii="Times New Roman" w:hAnsi="Times New Roman"/>
                <w:bCs/>
              </w:rPr>
              <w:t xml:space="preserve"> и как им пользоваться. Секрет популярности </w:t>
            </w:r>
            <w:proofErr w:type="spellStart"/>
            <w:r w:rsidRPr="00B56BF9">
              <w:rPr>
                <w:rFonts w:ascii="Times New Roman" w:hAnsi="Times New Roman"/>
                <w:bCs/>
              </w:rPr>
              <w:t>Aliexpress</w:t>
            </w:r>
            <w:proofErr w:type="spellEnd"/>
            <w:r w:rsidRPr="00B56BF9">
              <w:rPr>
                <w:rFonts w:ascii="Times New Roman" w:hAnsi="Times New Roman"/>
                <w:bCs/>
              </w:rPr>
              <w:t xml:space="preserve">. Как делать покупки на </w:t>
            </w:r>
            <w:proofErr w:type="spellStart"/>
            <w:r w:rsidRPr="00B56BF9">
              <w:rPr>
                <w:rFonts w:ascii="Times New Roman" w:hAnsi="Times New Roman"/>
                <w:bCs/>
              </w:rPr>
              <w:t>Aliexpress</w:t>
            </w:r>
            <w:proofErr w:type="spellEnd"/>
            <w:r w:rsidRPr="00B56BF9">
              <w:rPr>
                <w:rFonts w:ascii="Times New Roman" w:hAnsi="Times New Roman"/>
                <w:bCs/>
              </w:rPr>
              <w:t>.</w:t>
            </w:r>
          </w:p>
        </w:tc>
        <w:tc>
          <w:tcPr>
            <w:tcW w:w="639" w:type="pct"/>
          </w:tcPr>
          <w:p w14:paraId="274469D1" w14:textId="29952791"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74D71B88" w14:textId="77777777" w:rsidR="00B56BF9" w:rsidRPr="00B56BF9" w:rsidRDefault="00B56BF9" w:rsidP="00225970">
            <w:pPr>
              <w:spacing w:after="0" w:line="240" w:lineRule="auto"/>
              <w:rPr>
                <w:rFonts w:ascii="Times New Roman" w:hAnsi="Times New Roman"/>
                <w:bCs/>
                <w:iCs/>
              </w:rPr>
            </w:pPr>
          </w:p>
        </w:tc>
        <w:tc>
          <w:tcPr>
            <w:tcW w:w="692" w:type="pct"/>
          </w:tcPr>
          <w:p w14:paraId="069C435B" w14:textId="09900331"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33D0B806" w14:textId="5D9A630D"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6930A055" w14:textId="4CD9CD40" w:rsidR="00B56BF9" w:rsidRPr="00B56BF9" w:rsidRDefault="00B56BF9" w:rsidP="00225970">
            <w:pPr>
              <w:spacing w:after="0" w:line="240" w:lineRule="auto"/>
              <w:rPr>
                <w:rFonts w:ascii="Times New Roman" w:hAnsi="Times New Roman"/>
                <w:b/>
                <w:i/>
                <w:color w:val="FF0000"/>
              </w:rPr>
            </w:pPr>
          </w:p>
        </w:tc>
      </w:tr>
      <w:tr w:rsidR="00B56BF9" w:rsidRPr="00B56BF9" w14:paraId="72297FFE" w14:textId="77777777" w:rsidTr="00B56BF9">
        <w:trPr>
          <w:trHeight w:val="362"/>
        </w:trPr>
        <w:tc>
          <w:tcPr>
            <w:tcW w:w="877" w:type="pct"/>
            <w:gridSpan w:val="2"/>
            <w:vMerge/>
          </w:tcPr>
          <w:p w14:paraId="4314D8B9" w14:textId="77777777" w:rsidR="00B56BF9" w:rsidRPr="00B56BF9" w:rsidRDefault="00B56BF9" w:rsidP="00A971BE">
            <w:pPr>
              <w:spacing w:after="0" w:line="240" w:lineRule="auto"/>
              <w:rPr>
                <w:rFonts w:ascii="Times New Roman" w:hAnsi="Times New Roman"/>
                <w:b/>
                <w:bCs/>
              </w:rPr>
            </w:pPr>
          </w:p>
        </w:tc>
        <w:tc>
          <w:tcPr>
            <w:tcW w:w="2260" w:type="pct"/>
          </w:tcPr>
          <w:p w14:paraId="11CAF9E4"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2E15AA6" w14:textId="5A1BB4F3" w:rsidR="00B56BF9" w:rsidRPr="00B56BF9" w:rsidRDefault="00B56BF9" w:rsidP="00A971BE">
            <w:pPr>
              <w:suppressAutoHyphens/>
              <w:spacing w:after="0" w:line="240" w:lineRule="auto"/>
              <w:rPr>
                <w:rFonts w:ascii="Times New Roman" w:hAnsi="Times New Roman"/>
                <w:b/>
              </w:rPr>
            </w:pPr>
          </w:p>
        </w:tc>
        <w:tc>
          <w:tcPr>
            <w:tcW w:w="531" w:type="pct"/>
          </w:tcPr>
          <w:p w14:paraId="1844A777"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0A5F5C56" w14:textId="7B481B1A" w:rsidR="00B56BF9" w:rsidRPr="00B56BF9" w:rsidRDefault="00B56BF9" w:rsidP="001C0900">
            <w:pPr>
              <w:suppressAutoHyphens/>
              <w:spacing w:after="0" w:line="240" w:lineRule="auto"/>
              <w:rPr>
                <w:rFonts w:ascii="Times New Roman" w:hAnsi="Times New Roman"/>
                <w:b/>
                <w:i/>
              </w:rPr>
            </w:pPr>
          </w:p>
        </w:tc>
      </w:tr>
      <w:tr w:rsidR="00B56BF9" w:rsidRPr="00B56BF9" w14:paraId="4549EBB9" w14:textId="77777777" w:rsidTr="00B56BF9">
        <w:trPr>
          <w:trHeight w:val="362"/>
        </w:trPr>
        <w:tc>
          <w:tcPr>
            <w:tcW w:w="877" w:type="pct"/>
            <w:gridSpan w:val="2"/>
            <w:vMerge/>
          </w:tcPr>
          <w:p w14:paraId="3D20258A" w14:textId="77777777" w:rsidR="00B56BF9" w:rsidRPr="00B56BF9" w:rsidRDefault="00B56BF9" w:rsidP="00A971BE">
            <w:pPr>
              <w:spacing w:after="0" w:line="240" w:lineRule="auto"/>
              <w:rPr>
                <w:rFonts w:ascii="Times New Roman" w:hAnsi="Times New Roman"/>
                <w:b/>
                <w:bCs/>
              </w:rPr>
            </w:pPr>
          </w:p>
        </w:tc>
        <w:tc>
          <w:tcPr>
            <w:tcW w:w="2260" w:type="pct"/>
          </w:tcPr>
          <w:p w14:paraId="154CF920" w14:textId="77777777" w:rsidR="00B56BF9" w:rsidRPr="00B56BF9" w:rsidRDefault="00B56BF9" w:rsidP="00BA1051">
            <w:pPr>
              <w:suppressAutoHyphens/>
              <w:spacing w:after="0" w:line="240" w:lineRule="auto"/>
              <w:rPr>
                <w:rFonts w:ascii="Times New Roman" w:hAnsi="Times New Roman"/>
                <w:b/>
                <w:bCs/>
              </w:rPr>
            </w:pPr>
            <w:r w:rsidRPr="00B56BF9">
              <w:rPr>
                <w:rFonts w:ascii="Times New Roman" w:hAnsi="Times New Roman"/>
              </w:rPr>
              <w:t>Практическое занятие 3</w:t>
            </w:r>
            <w:r w:rsidRPr="00B56BF9">
              <w:rPr>
                <w:rFonts w:ascii="Times New Roman" w:hAnsi="Times New Roman"/>
                <w:color w:val="000000"/>
              </w:rPr>
              <w:t xml:space="preserve"> «</w:t>
            </w:r>
            <w:r w:rsidRPr="00B56BF9">
              <w:rPr>
                <w:rFonts w:ascii="Times New Roman" w:hAnsi="Times New Roman"/>
              </w:rPr>
              <w:t xml:space="preserve">Алгоритм оформления заказа на </w:t>
            </w:r>
            <w:proofErr w:type="spellStart"/>
            <w:r w:rsidRPr="00B56BF9">
              <w:rPr>
                <w:rFonts w:ascii="Times New Roman" w:hAnsi="Times New Roman"/>
              </w:rPr>
              <w:t>Wildberries</w:t>
            </w:r>
            <w:proofErr w:type="spellEnd"/>
            <w:r w:rsidRPr="00B56BF9">
              <w:rPr>
                <w:rFonts w:ascii="Times New Roman" w:hAnsi="Times New Roman"/>
              </w:rPr>
              <w:t xml:space="preserve">, </w:t>
            </w:r>
            <w:proofErr w:type="spellStart"/>
            <w:r w:rsidRPr="00B56BF9">
              <w:rPr>
                <w:rFonts w:ascii="Times New Roman" w:hAnsi="Times New Roman"/>
              </w:rPr>
              <w:t>Ozon</w:t>
            </w:r>
            <w:proofErr w:type="spellEnd"/>
            <w:r w:rsidRPr="00B56BF9">
              <w:rPr>
                <w:rFonts w:ascii="Times New Roman" w:hAnsi="Times New Roman"/>
              </w:rPr>
              <w:t xml:space="preserve">, </w:t>
            </w:r>
            <w:proofErr w:type="spellStart"/>
            <w:r w:rsidRPr="00B56BF9">
              <w:rPr>
                <w:rFonts w:ascii="Times New Roman" w:hAnsi="Times New Roman"/>
              </w:rPr>
              <w:t>Aliexpress</w:t>
            </w:r>
            <w:proofErr w:type="spellEnd"/>
            <w:r w:rsidRPr="00B56BF9">
              <w:rPr>
                <w:rFonts w:ascii="Times New Roman" w:hAnsi="Times New Roman"/>
              </w:rPr>
              <w:t>»</w:t>
            </w:r>
          </w:p>
        </w:tc>
        <w:tc>
          <w:tcPr>
            <w:tcW w:w="639" w:type="pct"/>
          </w:tcPr>
          <w:p w14:paraId="44FDF9DF" w14:textId="73F9AEDB" w:rsidR="00B56BF9" w:rsidRPr="00B56BF9" w:rsidRDefault="00B56BF9" w:rsidP="00A971BE">
            <w:pPr>
              <w:suppressAutoHyphens/>
              <w:spacing w:after="0" w:line="240" w:lineRule="auto"/>
              <w:rPr>
                <w:rFonts w:ascii="Times New Roman" w:hAnsi="Times New Roman"/>
                <w:i/>
              </w:rPr>
            </w:pPr>
          </w:p>
        </w:tc>
        <w:tc>
          <w:tcPr>
            <w:tcW w:w="531" w:type="pct"/>
          </w:tcPr>
          <w:p w14:paraId="52990453" w14:textId="77777777" w:rsidR="00B56BF9" w:rsidRPr="00B56BF9" w:rsidRDefault="00B56BF9" w:rsidP="00225970">
            <w:pPr>
              <w:spacing w:after="0" w:line="240" w:lineRule="auto"/>
              <w:rPr>
                <w:rFonts w:ascii="Times New Roman" w:hAnsi="Times New Roman"/>
                <w:bCs/>
                <w:iCs/>
              </w:rPr>
            </w:pPr>
          </w:p>
        </w:tc>
        <w:tc>
          <w:tcPr>
            <w:tcW w:w="692" w:type="pct"/>
          </w:tcPr>
          <w:p w14:paraId="5E67B128" w14:textId="1CD92CD1"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4B0440DE" w14:textId="1AD6934C"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7D396FB8" w14:textId="06D6D76C" w:rsidR="00B56BF9" w:rsidRPr="00B56BF9" w:rsidRDefault="00B56BF9" w:rsidP="00225970">
            <w:pPr>
              <w:spacing w:after="0" w:line="240" w:lineRule="auto"/>
              <w:rPr>
                <w:rFonts w:ascii="Times New Roman" w:hAnsi="Times New Roman"/>
                <w:b/>
                <w:i/>
                <w:color w:val="FF0000"/>
              </w:rPr>
            </w:pPr>
          </w:p>
        </w:tc>
      </w:tr>
      <w:tr w:rsidR="00B56BF9" w:rsidRPr="00B56BF9" w14:paraId="2AE84248" w14:textId="77777777" w:rsidTr="00B56BF9">
        <w:trPr>
          <w:trHeight w:val="362"/>
        </w:trPr>
        <w:tc>
          <w:tcPr>
            <w:tcW w:w="877" w:type="pct"/>
            <w:gridSpan w:val="2"/>
            <w:vMerge w:val="restart"/>
          </w:tcPr>
          <w:p w14:paraId="3FE501EE"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lastRenderedPageBreak/>
              <w:t xml:space="preserve">Тема 2.7. Как продавать на </w:t>
            </w:r>
            <w:proofErr w:type="spellStart"/>
            <w:r w:rsidRPr="00B56BF9">
              <w:rPr>
                <w:rFonts w:ascii="Times New Roman" w:hAnsi="Times New Roman"/>
                <w:b/>
                <w:bCs/>
              </w:rPr>
              <w:t>Avito</w:t>
            </w:r>
            <w:proofErr w:type="spellEnd"/>
            <w:r w:rsidRPr="00B56BF9">
              <w:rPr>
                <w:rFonts w:ascii="Times New Roman" w:hAnsi="Times New Roman"/>
                <w:b/>
                <w:bCs/>
              </w:rPr>
              <w:t>. Инструкция по применению</w:t>
            </w:r>
          </w:p>
        </w:tc>
        <w:tc>
          <w:tcPr>
            <w:tcW w:w="2260" w:type="pct"/>
          </w:tcPr>
          <w:p w14:paraId="4F87EC9D"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2C8D251E" w14:textId="4CB60CEE" w:rsidR="00B56BF9" w:rsidRPr="00B56BF9" w:rsidRDefault="00B56BF9" w:rsidP="00A971BE">
            <w:pPr>
              <w:suppressAutoHyphens/>
              <w:spacing w:after="0" w:line="240" w:lineRule="auto"/>
              <w:rPr>
                <w:rFonts w:ascii="Times New Roman" w:hAnsi="Times New Roman"/>
                <w:i/>
                <w:highlight w:val="yellow"/>
              </w:rPr>
            </w:pPr>
          </w:p>
        </w:tc>
        <w:tc>
          <w:tcPr>
            <w:tcW w:w="531" w:type="pct"/>
          </w:tcPr>
          <w:p w14:paraId="0192D37C"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3DD5C0D2" w14:textId="5347B90C" w:rsidR="00B56BF9" w:rsidRPr="00B56BF9" w:rsidRDefault="00B56BF9" w:rsidP="001C0900">
            <w:pPr>
              <w:suppressAutoHyphens/>
              <w:spacing w:after="0" w:line="240" w:lineRule="auto"/>
              <w:rPr>
                <w:rFonts w:ascii="Times New Roman" w:hAnsi="Times New Roman"/>
                <w:b/>
                <w:i/>
              </w:rPr>
            </w:pPr>
          </w:p>
        </w:tc>
      </w:tr>
      <w:tr w:rsidR="00B56BF9" w:rsidRPr="00B56BF9" w14:paraId="0B4B9502" w14:textId="77777777" w:rsidTr="00B56BF9">
        <w:trPr>
          <w:trHeight w:val="362"/>
        </w:trPr>
        <w:tc>
          <w:tcPr>
            <w:tcW w:w="877" w:type="pct"/>
            <w:gridSpan w:val="2"/>
            <w:vMerge/>
          </w:tcPr>
          <w:p w14:paraId="2B438C2A" w14:textId="77777777" w:rsidR="00B56BF9" w:rsidRPr="00B56BF9" w:rsidRDefault="00B56BF9" w:rsidP="00A971BE">
            <w:pPr>
              <w:spacing w:after="0" w:line="240" w:lineRule="auto"/>
              <w:rPr>
                <w:rFonts w:ascii="Times New Roman" w:hAnsi="Times New Roman"/>
                <w:b/>
                <w:bCs/>
              </w:rPr>
            </w:pPr>
          </w:p>
        </w:tc>
        <w:tc>
          <w:tcPr>
            <w:tcW w:w="2260" w:type="pct"/>
          </w:tcPr>
          <w:p w14:paraId="5964F016"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Как заработать на </w:t>
            </w:r>
            <w:proofErr w:type="spellStart"/>
            <w:r w:rsidRPr="00B56BF9">
              <w:rPr>
                <w:rFonts w:ascii="Times New Roman" w:hAnsi="Times New Roman"/>
                <w:bCs/>
              </w:rPr>
              <w:t>Авито</w:t>
            </w:r>
            <w:proofErr w:type="spellEnd"/>
            <w:r w:rsidRPr="00B56BF9">
              <w:rPr>
                <w:rFonts w:ascii="Times New Roman" w:hAnsi="Times New Roman"/>
                <w:bCs/>
              </w:rPr>
              <w:t xml:space="preserve"> (Avito.ru) — 7 простых шагов для новичка. Как размещать много объявлений и проходить модерацию. Бизнес на </w:t>
            </w:r>
            <w:proofErr w:type="spellStart"/>
            <w:r w:rsidRPr="00B56BF9">
              <w:rPr>
                <w:rFonts w:ascii="Times New Roman" w:hAnsi="Times New Roman"/>
                <w:bCs/>
              </w:rPr>
              <w:t>Авито</w:t>
            </w:r>
            <w:proofErr w:type="spellEnd"/>
            <w:r w:rsidRPr="00B56BF9">
              <w:rPr>
                <w:rFonts w:ascii="Times New Roman" w:hAnsi="Times New Roman"/>
                <w:bCs/>
              </w:rPr>
              <w:t xml:space="preserve"> — как его построить и с чего начать. Как продавать на </w:t>
            </w:r>
            <w:proofErr w:type="spellStart"/>
            <w:r w:rsidRPr="00B56BF9">
              <w:rPr>
                <w:rFonts w:ascii="Times New Roman" w:hAnsi="Times New Roman"/>
                <w:bCs/>
              </w:rPr>
              <w:t>Avito</w:t>
            </w:r>
            <w:proofErr w:type="spellEnd"/>
            <w:r w:rsidRPr="00B56BF9">
              <w:rPr>
                <w:rFonts w:ascii="Times New Roman" w:hAnsi="Times New Roman"/>
                <w:bCs/>
              </w:rPr>
              <w:t>. Инструкция по применению.</w:t>
            </w:r>
          </w:p>
        </w:tc>
        <w:tc>
          <w:tcPr>
            <w:tcW w:w="639" w:type="pct"/>
          </w:tcPr>
          <w:p w14:paraId="105B6B1D" w14:textId="7F1AEC96"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29AFB42E" w14:textId="77777777" w:rsidR="00B56BF9" w:rsidRPr="00B56BF9" w:rsidRDefault="00B56BF9" w:rsidP="00225970">
            <w:pPr>
              <w:spacing w:after="0" w:line="240" w:lineRule="auto"/>
              <w:rPr>
                <w:rFonts w:ascii="Times New Roman" w:hAnsi="Times New Roman"/>
                <w:bCs/>
                <w:iCs/>
              </w:rPr>
            </w:pPr>
          </w:p>
        </w:tc>
        <w:tc>
          <w:tcPr>
            <w:tcW w:w="692" w:type="pct"/>
          </w:tcPr>
          <w:p w14:paraId="1E28F953" w14:textId="78C7F284"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24F1AB10" w14:textId="1E94AAA6"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663C4A58" w14:textId="34DD97C9" w:rsidR="00B56BF9" w:rsidRPr="00B56BF9" w:rsidRDefault="00B56BF9" w:rsidP="00225970">
            <w:pPr>
              <w:spacing w:after="0" w:line="240" w:lineRule="auto"/>
              <w:rPr>
                <w:rFonts w:ascii="Times New Roman" w:hAnsi="Times New Roman"/>
                <w:b/>
                <w:i/>
                <w:color w:val="FF0000"/>
              </w:rPr>
            </w:pPr>
          </w:p>
        </w:tc>
      </w:tr>
      <w:tr w:rsidR="00B56BF9" w:rsidRPr="00B56BF9" w14:paraId="2700EBA7" w14:textId="77777777" w:rsidTr="00B56BF9">
        <w:trPr>
          <w:trHeight w:val="362"/>
        </w:trPr>
        <w:tc>
          <w:tcPr>
            <w:tcW w:w="877" w:type="pct"/>
            <w:gridSpan w:val="2"/>
            <w:vMerge/>
          </w:tcPr>
          <w:p w14:paraId="6DA016B6" w14:textId="77777777" w:rsidR="00B56BF9" w:rsidRPr="00B56BF9" w:rsidRDefault="00B56BF9" w:rsidP="00A971BE">
            <w:pPr>
              <w:spacing w:after="0" w:line="240" w:lineRule="auto"/>
              <w:rPr>
                <w:rFonts w:ascii="Times New Roman" w:hAnsi="Times New Roman"/>
                <w:b/>
                <w:bCs/>
              </w:rPr>
            </w:pPr>
          </w:p>
        </w:tc>
        <w:tc>
          <w:tcPr>
            <w:tcW w:w="2260" w:type="pct"/>
          </w:tcPr>
          <w:p w14:paraId="31942BAB"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1C5C1A29" w14:textId="46F3266F" w:rsidR="00B56BF9" w:rsidRPr="00B56BF9" w:rsidRDefault="00B56BF9" w:rsidP="00A971BE">
            <w:pPr>
              <w:suppressAutoHyphens/>
              <w:spacing w:after="0" w:line="240" w:lineRule="auto"/>
              <w:rPr>
                <w:rFonts w:ascii="Times New Roman" w:hAnsi="Times New Roman"/>
                <w:b/>
                <w:i/>
              </w:rPr>
            </w:pPr>
          </w:p>
        </w:tc>
        <w:tc>
          <w:tcPr>
            <w:tcW w:w="531" w:type="pct"/>
          </w:tcPr>
          <w:p w14:paraId="1E4ECD6A"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146464F9" w14:textId="54A02240" w:rsidR="00B56BF9" w:rsidRPr="00B56BF9" w:rsidRDefault="00B56BF9" w:rsidP="001C0900">
            <w:pPr>
              <w:suppressAutoHyphens/>
              <w:spacing w:after="0" w:line="240" w:lineRule="auto"/>
              <w:rPr>
                <w:rFonts w:ascii="Times New Roman" w:hAnsi="Times New Roman"/>
                <w:b/>
                <w:i/>
              </w:rPr>
            </w:pPr>
          </w:p>
        </w:tc>
      </w:tr>
      <w:tr w:rsidR="00B56BF9" w:rsidRPr="00B56BF9" w14:paraId="355DB16C" w14:textId="77777777" w:rsidTr="00B56BF9">
        <w:trPr>
          <w:trHeight w:val="362"/>
        </w:trPr>
        <w:tc>
          <w:tcPr>
            <w:tcW w:w="877" w:type="pct"/>
            <w:gridSpan w:val="2"/>
            <w:vMerge/>
          </w:tcPr>
          <w:p w14:paraId="695D1F6F" w14:textId="77777777" w:rsidR="00B56BF9" w:rsidRPr="00B56BF9" w:rsidRDefault="00B56BF9" w:rsidP="00A971BE">
            <w:pPr>
              <w:spacing w:after="0" w:line="240" w:lineRule="auto"/>
              <w:rPr>
                <w:rFonts w:ascii="Times New Roman" w:hAnsi="Times New Roman"/>
                <w:b/>
                <w:bCs/>
              </w:rPr>
            </w:pPr>
          </w:p>
        </w:tc>
        <w:tc>
          <w:tcPr>
            <w:tcW w:w="2260" w:type="pct"/>
          </w:tcPr>
          <w:p w14:paraId="348BE740"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 xml:space="preserve">Практическое </w:t>
            </w:r>
            <w:proofErr w:type="gramStart"/>
            <w:r w:rsidRPr="00B56BF9">
              <w:rPr>
                <w:rFonts w:ascii="Times New Roman" w:hAnsi="Times New Roman"/>
              </w:rPr>
              <w:t>занятие  4</w:t>
            </w:r>
            <w:proofErr w:type="gramEnd"/>
            <w:r w:rsidRPr="00B56BF9">
              <w:rPr>
                <w:rFonts w:ascii="Times New Roman" w:hAnsi="Times New Roman"/>
              </w:rPr>
              <w:t xml:space="preserve"> «Разработка рекламного объявления на </w:t>
            </w:r>
            <w:proofErr w:type="spellStart"/>
            <w:r w:rsidRPr="00B56BF9">
              <w:rPr>
                <w:rFonts w:ascii="Times New Roman" w:hAnsi="Times New Roman"/>
              </w:rPr>
              <w:t>Авито</w:t>
            </w:r>
            <w:proofErr w:type="spellEnd"/>
            <w:r w:rsidRPr="00B56BF9">
              <w:rPr>
                <w:rFonts w:ascii="Times New Roman" w:hAnsi="Times New Roman"/>
              </w:rPr>
              <w:t>»</w:t>
            </w:r>
          </w:p>
        </w:tc>
        <w:tc>
          <w:tcPr>
            <w:tcW w:w="639" w:type="pct"/>
          </w:tcPr>
          <w:p w14:paraId="76335ABD" w14:textId="7916588C" w:rsidR="00B56BF9" w:rsidRPr="00B56BF9" w:rsidRDefault="00B56BF9" w:rsidP="00A971BE">
            <w:pPr>
              <w:suppressAutoHyphens/>
              <w:spacing w:after="0" w:line="240" w:lineRule="auto"/>
              <w:rPr>
                <w:rFonts w:ascii="Times New Roman" w:hAnsi="Times New Roman"/>
                <w:i/>
              </w:rPr>
            </w:pPr>
          </w:p>
        </w:tc>
        <w:tc>
          <w:tcPr>
            <w:tcW w:w="531" w:type="pct"/>
          </w:tcPr>
          <w:p w14:paraId="2151CF8C" w14:textId="77777777" w:rsidR="00B56BF9" w:rsidRPr="00B56BF9" w:rsidRDefault="00B56BF9" w:rsidP="00225970">
            <w:pPr>
              <w:spacing w:after="0" w:line="240" w:lineRule="auto"/>
              <w:rPr>
                <w:rFonts w:ascii="Times New Roman" w:hAnsi="Times New Roman"/>
                <w:bCs/>
                <w:iCs/>
              </w:rPr>
            </w:pPr>
          </w:p>
        </w:tc>
        <w:tc>
          <w:tcPr>
            <w:tcW w:w="692" w:type="pct"/>
          </w:tcPr>
          <w:p w14:paraId="2B2CF25B" w14:textId="502B1F04"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765A63E6" w14:textId="40F97C48"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04B75C67" w14:textId="48635794" w:rsidR="00B56BF9" w:rsidRPr="00B56BF9" w:rsidRDefault="00B56BF9" w:rsidP="00225970">
            <w:pPr>
              <w:spacing w:after="0" w:line="240" w:lineRule="auto"/>
              <w:rPr>
                <w:rFonts w:ascii="Times New Roman" w:hAnsi="Times New Roman"/>
                <w:b/>
                <w:i/>
                <w:color w:val="FF0000"/>
              </w:rPr>
            </w:pPr>
          </w:p>
        </w:tc>
      </w:tr>
      <w:tr w:rsidR="00B56BF9" w:rsidRPr="00B56BF9" w14:paraId="3E0D18F2" w14:textId="77777777" w:rsidTr="00B56BF9">
        <w:trPr>
          <w:trHeight w:val="362"/>
        </w:trPr>
        <w:tc>
          <w:tcPr>
            <w:tcW w:w="877" w:type="pct"/>
            <w:gridSpan w:val="2"/>
            <w:vMerge w:val="restart"/>
          </w:tcPr>
          <w:p w14:paraId="666C4C2E"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2.8. Электронный маркетинг</w:t>
            </w:r>
          </w:p>
        </w:tc>
        <w:tc>
          <w:tcPr>
            <w:tcW w:w="2260" w:type="pct"/>
          </w:tcPr>
          <w:p w14:paraId="63B379A5"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774E8F39" w14:textId="694FE619" w:rsidR="00B56BF9" w:rsidRPr="00B56BF9" w:rsidRDefault="00B56BF9" w:rsidP="00A971BE">
            <w:pPr>
              <w:suppressAutoHyphens/>
              <w:spacing w:after="0" w:line="240" w:lineRule="auto"/>
              <w:rPr>
                <w:rFonts w:ascii="Times New Roman" w:hAnsi="Times New Roman"/>
                <w:i/>
              </w:rPr>
            </w:pPr>
          </w:p>
        </w:tc>
        <w:tc>
          <w:tcPr>
            <w:tcW w:w="531" w:type="pct"/>
          </w:tcPr>
          <w:p w14:paraId="763871E9"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1BD96735" w14:textId="5A93E155" w:rsidR="00B56BF9" w:rsidRPr="00B56BF9" w:rsidRDefault="00B56BF9" w:rsidP="001C0900">
            <w:pPr>
              <w:suppressAutoHyphens/>
              <w:spacing w:after="0" w:line="240" w:lineRule="auto"/>
              <w:rPr>
                <w:rFonts w:ascii="Times New Roman" w:hAnsi="Times New Roman"/>
                <w:b/>
                <w:i/>
              </w:rPr>
            </w:pPr>
          </w:p>
        </w:tc>
      </w:tr>
      <w:tr w:rsidR="00B56BF9" w:rsidRPr="00B56BF9" w14:paraId="01ADB078" w14:textId="77777777" w:rsidTr="00B56BF9">
        <w:trPr>
          <w:trHeight w:val="362"/>
        </w:trPr>
        <w:tc>
          <w:tcPr>
            <w:tcW w:w="877" w:type="pct"/>
            <w:gridSpan w:val="2"/>
            <w:vMerge/>
          </w:tcPr>
          <w:p w14:paraId="1782CBDE" w14:textId="77777777" w:rsidR="00B56BF9" w:rsidRPr="00B56BF9" w:rsidRDefault="00B56BF9" w:rsidP="00A971BE">
            <w:pPr>
              <w:spacing w:after="0" w:line="240" w:lineRule="auto"/>
              <w:rPr>
                <w:rFonts w:ascii="Times New Roman" w:hAnsi="Times New Roman"/>
                <w:b/>
                <w:bCs/>
              </w:rPr>
            </w:pPr>
          </w:p>
        </w:tc>
        <w:tc>
          <w:tcPr>
            <w:tcW w:w="2260" w:type="pct"/>
          </w:tcPr>
          <w:p w14:paraId="0FD3AFDC"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1. Интернет-маркетинг. Виды интернет-рекламы: контекстная и баннерная. Поисковая оптимизация. Электронные рассылки. Статистика покупок. Электронные программы лояльности. Спам. Организация маркетинговых исследований при помощи сети Интернет. Взаимодействие с потребителем во всемирном информационном пространстве.</w:t>
            </w:r>
          </w:p>
        </w:tc>
        <w:tc>
          <w:tcPr>
            <w:tcW w:w="639" w:type="pct"/>
          </w:tcPr>
          <w:p w14:paraId="470E44D7" w14:textId="393B3502" w:rsidR="00B56BF9" w:rsidRPr="00B56BF9" w:rsidRDefault="00B56BF9" w:rsidP="00A971BE">
            <w:pPr>
              <w:suppressAutoHyphens/>
              <w:spacing w:after="0" w:line="240" w:lineRule="auto"/>
              <w:rPr>
                <w:rFonts w:ascii="Times New Roman" w:hAnsi="Times New Roman"/>
                <w:bCs/>
                <w:i/>
              </w:rPr>
            </w:pPr>
          </w:p>
        </w:tc>
        <w:tc>
          <w:tcPr>
            <w:tcW w:w="531" w:type="pct"/>
          </w:tcPr>
          <w:p w14:paraId="64FDD25A" w14:textId="77777777" w:rsidR="00B56BF9" w:rsidRPr="00B56BF9" w:rsidRDefault="00B56BF9" w:rsidP="00225970">
            <w:pPr>
              <w:spacing w:after="0" w:line="240" w:lineRule="auto"/>
              <w:rPr>
                <w:rFonts w:ascii="Times New Roman" w:hAnsi="Times New Roman"/>
                <w:bCs/>
                <w:iCs/>
              </w:rPr>
            </w:pPr>
          </w:p>
        </w:tc>
        <w:tc>
          <w:tcPr>
            <w:tcW w:w="692" w:type="pct"/>
          </w:tcPr>
          <w:p w14:paraId="0973D59C" w14:textId="6E76F765"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3BD66B8F" w14:textId="33D784EB"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2BE91508" w14:textId="3E21AD60" w:rsidR="00B56BF9" w:rsidRPr="00B56BF9" w:rsidRDefault="00B56BF9" w:rsidP="00225970">
            <w:pPr>
              <w:spacing w:after="0" w:line="240" w:lineRule="auto"/>
              <w:rPr>
                <w:rFonts w:ascii="Times New Roman" w:hAnsi="Times New Roman"/>
                <w:b/>
                <w:i/>
                <w:color w:val="FF0000"/>
              </w:rPr>
            </w:pPr>
          </w:p>
        </w:tc>
      </w:tr>
      <w:tr w:rsidR="00B56BF9" w:rsidRPr="00B56BF9" w14:paraId="62793593" w14:textId="77777777" w:rsidTr="00B56BF9">
        <w:trPr>
          <w:trHeight w:val="362"/>
        </w:trPr>
        <w:tc>
          <w:tcPr>
            <w:tcW w:w="877" w:type="pct"/>
            <w:gridSpan w:val="2"/>
            <w:vMerge/>
          </w:tcPr>
          <w:p w14:paraId="7F578D15" w14:textId="77777777" w:rsidR="00B56BF9" w:rsidRPr="00B56BF9" w:rsidRDefault="00B56BF9" w:rsidP="00A971BE">
            <w:pPr>
              <w:spacing w:after="0" w:line="240" w:lineRule="auto"/>
              <w:rPr>
                <w:rFonts w:ascii="Times New Roman" w:hAnsi="Times New Roman"/>
                <w:b/>
                <w:bCs/>
              </w:rPr>
            </w:pPr>
          </w:p>
        </w:tc>
        <w:tc>
          <w:tcPr>
            <w:tcW w:w="2260" w:type="pct"/>
          </w:tcPr>
          <w:p w14:paraId="5CCC6640"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287B8D54" w14:textId="2F6D6518" w:rsidR="00B56BF9" w:rsidRPr="00B56BF9" w:rsidRDefault="00B56BF9" w:rsidP="00A971BE">
            <w:pPr>
              <w:suppressAutoHyphens/>
              <w:spacing w:after="0" w:line="240" w:lineRule="auto"/>
              <w:rPr>
                <w:rFonts w:ascii="Times New Roman" w:hAnsi="Times New Roman"/>
                <w:b/>
              </w:rPr>
            </w:pPr>
          </w:p>
        </w:tc>
        <w:tc>
          <w:tcPr>
            <w:tcW w:w="531" w:type="pct"/>
          </w:tcPr>
          <w:p w14:paraId="3E7C0362"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26E98E75" w14:textId="787BBFDA" w:rsidR="00B56BF9" w:rsidRPr="00B56BF9" w:rsidRDefault="00B56BF9" w:rsidP="001C0900">
            <w:pPr>
              <w:suppressAutoHyphens/>
              <w:spacing w:after="0" w:line="240" w:lineRule="auto"/>
              <w:rPr>
                <w:rFonts w:ascii="Times New Roman" w:hAnsi="Times New Roman"/>
                <w:b/>
                <w:i/>
              </w:rPr>
            </w:pPr>
          </w:p>
        </w:tc>
      </w:tr>
      <w:tr w:rsidR="00B56BF9" w:rsidRPr="00B56BF9" w14:paraId="1BBDF224" w14:textId="77777777" w:rsidTr="00B56BF9">
        <w:trPr>
          <w:trHeight w:val="362"/>
        </w:trPr>
        <w:tc>
          <w:tcPr>
            <w:tcW w:w="877" w:type="pct"/>
            <w:gridSpan w:val="2"/>
            <w:vMerge/>
          </w:tcPr>
          <w:p w14:paraId="5F092995" w14:textId="77777777" w:rsidR="00B56BF9" w:rsidRPr="00B56BF9" w:rsidRDefault="00B56BF9" w:rsidP="00A971BE">
            <w:pPr>
              <w:spacing w:after="0" w:line="240" w:lineRule="auto"/>
              <w:rPr>
                <w:rFonts w:ascii="Times New Roman" w:hAnsi="Times New Roman"/>
                <w:b/>
                <w:bCs/>
              </w:rPr>
            </w:pPr>
          </w:p>
        </w:tc>
        <w:tc>
          <w:tcPr>
            <w:tcW w:w="2260" w:type="pct"/>
          </w:tcPr>
          <w:p w14:paraId="7D8D2985"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Практическое занятие 5 «Анализ основных видов интернет-рекламы»</w:t>
            </w:r>
          </w:p>
        </w:tc>
        <w:tc>
          <w:tcPr>
            <w:tcW w:w="639" w:type="pct"/>
          </w:tcPr>
          <w:p w14:paraId="2B7EBED7" w14:textId="12CC1B9E" w:rsidR="00B56BF9" w:rsidRPr="00B56BF9" w:rsidRDefault="00B56BF9" w:rsidP="00A971BE">
            <w:pPr>
              <w:suppressAutoHyphens/>
              <w:spacing w:after="0" w:line="240" w:lineRule="auto"/>
              <w:rPr>
                <w:rFonts w:ascii="Times New Roman" w:hAnsi="Times New Roman"/>
                <w:i/>
              </w:rPr>
            </w:pPr>
          </w:p>
        </w:tc>
        <w:tc>
          <w:tcPr>
            <w:tcW w:w="531" w:type="pct"/>
          </w:tcPr>
          <w:p w14:paraId="65885B08" w14:textId="77777777" w:rsidR="00B56BF9" w:rsidRPr="00B56BF9" w:rsidRDefault="00B56BF9" w:rsidP="00225970">
            <w:pPr>
              <w:spacing w:after="0" w:line="240" w:lineRule="auto"/>
              <w:rPr>
                <w:rFonts w:ascii="Times New Roman" w:hAnsi="Times New Roman"/>
                <w:bCs/>
                <w:iCs/>
              </w:rPr>
            </w:pPr>
          </w:p>
        </w:tc>
        <w:tc>
          <w:tcPr>
            <w:tcW w:w="692" w:type="pct"/>
          </w:tcPr>
          <w:p w14:paraId="386C0AC2" w14:textId="369AA3BD"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23E58759" w14:textId="1822025B" w:rsidR="00B56BF9" w:rsidRPr="00B56BF9" w:rsidRDefault="00B56BF9" w:rsidP="00D434DD">
            <w:pPr>
              <w:spacing w:after="0" w:line="240" w:lineRule="auto"/>
              <w:rPr>
                <w:rFonts w:ascii="Times New Roman" w:hAnsi="Times New Roman"/>
                <w:b/>
                <w:i/>
                <w:color w:val="FF0000"/>
              </w:rPr>
            </w:pPr>
            <w:r w:rsidRPr="00B56BF9">
              <w:rPr>
                <w:rFonts w:ascii="Times New Roman" w:hAnsi="Times New Roman"/>
                <w:bCs/>
                <w:iCs/>
              </w:rPr>
              <w:t>ОК 01</w:t>
            </w:r>
          </w:p>
          <w:p w14:paraId="37863720" w14:textId="6E12EC7B" w:rsidR="00B56BF9" w:rsidRPr="00B56BF9" w:rsidRDefault="00B56BF9" w:rsidP="00225970">
            <w:pPr>
              <w:spacing w:after="0" w:line="240" w:lineRule="auto"/>
              <w:rPr>
                <w:rFonts w:ascii="Times New Roman" w:hAnsi="Times New Roman"/>
                <w:b/>
                <w:i/>
                <w:color w:val="FF0000"/>
              </w:rPr>
            </w:pPr>
          </w:p>
        </w:tc>
      </w:tr>
      <w:tr w:rsidR="00B56BF9" w:rsidRPr="00B56BF9" w14:paraId="5C724B00" w14:textId="77777777" w:rsidTr="00B56BF9">
        <w:trPr>
          <w:trHeight w:val="362"/>
        </w:trPr>
        <w:tc>
          <w:tcPr>
            <w:tcW w:w="877" w:type="pct"/>
            <w:gridSpan w:val="2"/>
            <w:vMerge w:val="restart"/>
          </w:tcPr>
          <w:p w14:paraId="60FF1C8D"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2.9. Каршеринг как один из видов краткосрочной аренды авто</w:t>
            </w:r>
          </w:p>
        </w:tc>
        <w:tc>
          <w:tcPr>
            <w:tcW w:w="2260" w:type="pct"/>
          </w:tcPr>
          <w:p w14:paraId="35F74662"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6A53EC6D" w14:textId="3B4C4455" w:rsidR="00B56BF9" w:rsidRPr="00B56BF9" w:rsidRDefault="00B56BF9" w:rsidP="00A971BE">
            <w:pPr>
              <w:suppressAutoHyphens/>
              <w:spacing w:after="0" w:line="240" w:lineRule="auto"/>
              <w:rPr>
                <w:rFonts w:ascii="Times New Roman" w:hAnsi="Times New Roman"/>
                <w:i/>
              </w:rPr>
            </w:pPr>
          </w:p>
        </w:tc>
        <w:tc>
          <w:tcPr>
            <w:tcW w:w="531" w:type="pct"/>
          </w:tcPr>
          <w:p w14:paraId="4ECB6EBA"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30A1EEBC" w14:textId="3B1925C9" w:rsidR="00B56BF9" w:rsidRPr="00B56BF9" w:rsidRDefault="00B56BF9" w:rsidP="001C0900">
            <w:pPr>
              <w:suppressAutoHyphens/>
              <w:spacing w:after="0" w:line="240" w:lineRule="auto"/>
              <w:rPr>
                <w:rFonts w:ascii="Times New Roman" w:hAnsi="Times New Roman"/>
                <w:b/>
                <w:i/>
              </w:rPr>
            </w:pPr>
          </w:p>
        </w:tc>
      </w:tr>
      <w:tr w:rsidR="00B56BF9" w:rsidRPr="00B56BF9" w14:paraId="185F2BDF" w14:textId="77777777" w:rsidTr="00B56BF9">
        <w:trPr>
          <w:trHeight w:val="362"/>
        </w:trPr>
        <w:tc>
          <w:tcPr>
            <w:tcW w:w="877" w:type="pct"/>
            <w:gridSpan w:val="2"/>
            <w:vMerge/>
          </w:tcPr>
          <w:p w14:paraId="27B41DB6" w14:textId="77777777" w:rsidR="00B56BF9" w:rsidRPr="00B56BF9" w:rsidRDefault="00B56BF9" w:rsidP="00A971BE">
            <w:pPr>
              <w:spacing w:after="0" w:line="240" w:lineRule="auto"/>
              <w:rPr>
                <w:rFonts w:ascii="Times New Roman" w:hAnsi="Times New Roman"/>
                <w:b/>
                <w:bCs/>
              </w:rPr>
            </w:pPr>
          </w:p>
        </w:tc>
        <w:tc>
          <w:tcPr>
            <w:tcW w:w="2260" w:type="pct"/>
          </w:tcPr>
          <w:p w14:paraId="43E4995F"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1. В чем суть сервиса. В каких городах работает сервис. Какие машины допускается брать. Стоимость аренды. Общие правила использования. Риски и ответственность.</w:t>
            </w:r>
          </w:p>
        </w:tc>
        <w:tc>
          <w:tcPr>
            <w:tcW w:w="639" w:type="pct"/>
          </w:tcPr>
          <w:p w14:paraId="33DCAB94" w14:textId="77E632BD" w:rsidR="00B56BF9" w:rsidRPr="00B56BF9" w:rsidRDefault="00B56BF9" w:rsidP="00A971BE">
            <w:pPr>
              <w:suppressAutoHyphens/>
              <w:spacing w:after="0" w:line="240" w:lineRule="auto"/>
              <w:rPr>
                <w:rFonts w:ascii="Times New Roman" w:hAnsi="Times New Roman"/>
                <w:bCs/>
                <w:i/>
              </w:rPr>
            </w:pPr>
          </w:p>
        </w:tc>
        <w:tc>
          <w:tcPr>
            <w:tcW w:w="531" w:type="pct"/>
          </w:tcPr>
          <w:p w14:paraId="27B6F981" w14:textId="77777777" w:rsidR="00B56BF9" w:rsidRPr="00B56BF9" w:rsidRDefault="00B56BF9" w:rsidP="00225970">
            <w:pPr>
              <w:spacing w:after="0" w:line="240" w:lineRule="auto"/>
              <w:rPr>
                <w:rFonts w:ascii="Times New Roman" w:hAnsi="Times New Roman"/>
                <w:bCs/>
                <w:iCs/>
              </w:rPr>
            </w:pPr>
          </w:p>
        </w:tc>
        <w:tc>
          <w:tcPr>
            <w:tcW w:w="692" w:type="pct"/>
          </w:tcPr>
          <w:p w14:paraId="33AF0CFB" w14:textId="6D63C62F"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5D91C635" w14:textId="29AD30F3" w:rsidR="00B56BF9" w:rsidRPr="00B56BF9" w:rsidRDefault="00B56BF9" w:rsidP="00D434DD">
            <w:pPr>
              <w:spacing w:after="0" w:line="240" w:lineRule="auto"/>
              <w:rPr>
                <w:rFonts w:ascii="Times New Roman" w:hAnsi="Times New Roman"/>
                <w:b/>
                <w:i/>
              </w:rPr>
            </w:pPr>
            <w:r w:rsidRPr="00B56BF9">
              <w:rPr>
                <w:rFonts w:ascii="Times New Roman" w:hAnsi="Times New Roman"/>
                <w:bCs/>
                <w:iCs/>
              </w:rPr>
              <w:t>ОК 02</w:t>
            </w:r>
          </w:p>
          <w:p w14:paraId="3C6DD4F7" w14:textId="6BC122BD" w:rsidR="00B56BF9" w:rsidRPr="00B56BF9" w:rsidRDefault="00B56BF9" w:rsidP="00225970">
            <w:pPr>
              <w:suppressAutoHyphens/>
              <w:spacing w:after="0" w:line="240" w:lineRule="auto"/>
              <w:rPr>
                <w:rFonts w:ascii="Times New Roman" w:hAnsi="Times New Roman"/>
                <w:b/>
                <w:i/>
              </w:rPr>
            </w:pPr>
          </w:p>
        </w:tc>
      </w:tr>
      <w:tr w:rsidR="00B56BF9" w:rsidRPr="00B56BF9" w14:paraId="61E32255" w14:textId="77777777" w:rsidTr="00B56BF9">
        <w:trPr>
          <w:trHeight w:val="362"/>
        </w:trPr>
        <w:tc>
          <w:tcPr>
            <w:tcW w:w="877" w:type="pct"/>
            <w:gridSpan w:val="2"/>
            <w:vMerge/>
          </w:tcPr>
          <w:p w14:paraId="1622B699" w14:textId="77777777" w:rsidR="00B56BF9" w:rsidRPr="00B56BF9" w:rsidRDefault="00B56BF9" w:rsidP="00A971BE">
            <w:pPr>
              <w:spacing w:after="0" w:line="240" w:lineRule="auto"/>
              <w:rPr>
                <w:rFonts w:ascii="Times New Roman" w:hAnsi="Times New Roman"/>
                <w:b/>
                <w:bCs/>
              </w:rPr>
            </w:pPr>
          </w:p>
        </w:tc>
        <w:tc>
          <w:tcPr>
            <w:tcW w:w="2260" w:type="pct"/>
          </w:tcPr>
          <w:p w14:paraId="4CC3C1FB"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0CF58F15"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4459AE09"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37EC463" w14:textId="318E8A3A" w:rsidR="00B56BF9" w:rsidRPr="00B56BF9" w:rsidRDefault="00B56BF9" w:rsidP="001C0900">
            <w:pPr>
              <w:suppressAutoHyphens/>
              <w:spacing w:after="0" w:line="240" w:lineRule="auto"/>
              <w:rPr>
                <w:rFonts w:ascii="Times New Roman" w:hAnsi="Times New Roman"/>
                <w:b/>
                <w:i/>
              </w:rPr>
            </w:pPr>
          </w:p>
        </w:tc>
      </w:tr>
      <w:tr w:rsidR="00B56BF9" w:rsidRPr="00B56BF9" w14:paraId="5ACEFA0A" w14:textId="77777777" w:rsidTr="00B56BF9">
        <w:trPr>
          <w:trHeight w:val="362"/>
        </w:trPr>
        <w:tc>
          <w:tcPr>
            <w:tcW w:w="877" w:type="pct"/>
            <w:gridSpan w:val="2"/>
            <w:vMerge/>
          </w:tcPr>
          <w:p w14:paraId="61A90B64" w14:textId="77777777" w:rsidR="00B56BF9" w:rsidRPr="00B56BF9" w:rsidRDefault="00B56BF9" w:rsidP="00A971BE">
            <w:pPr>
              <w:spacing w:after="0" w:line="240" w:lineRule="auto"/>
              <w:rPr>
                <w:rFonts w:ascii="Times New Roman" w:hAnsi="Times New Roman"/>
                <w:b/>
                <w:bCs/>
              </w:rPr>
            </w:pPr>
          </w:p>
        </w:tc>
        <w:tc>
          <w:tcPr>
            <w:tcW w:w="2260" w:type="pct"/>
          </w:tcPr>
          <w:p w14:paraId="2D26E67A" w14:textId="77777777" w:rsidR="00B56BF9" w:rsidRPr="00B56BF9" w:rsidRDefault="00B56BF9" w:rsidP="00BA1051">
            <w:pPr>
              <w:suppressAutoHyphens/>
              <w:spacing w:after="0" w:line="240" w:lineRule="auto"/>
              <w:rPr>
                <w:rFonts w:ascii="Times New Roman" w:hAnsi="Times New Roman"/>
              </w:rPr>
            </w:pPr>
          </w:p>
        </w:tc>
        <w:tc>
          <w:tcPr>
            <w:tcW w:w="639" w:type="pct"/>
          </w:tcPr>
          <w:p w14:paraId="4864A66B"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39DC892D"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8513761" w14:textId="3F765660" w:rsidR="00B56BF9" w:rsidRPr="00B56BF9" w:rsidRDefault="00B56BF9" w:rsidP="001C0900">
            <w:pPr>
              <w:suppressAutoHyphens/>
              <w:spacing w:after="0" w:line="240" w:lineRule="auto"/>
              <w:rPr>
                <w:rFonts w:ascii="Times New Roman" w:hAnsi="Times New Roman"/>
                <w:b/>
                <w:i/>
              </w:rPr>
            </w:pPr>
          </w:p>
        </w:tc>
      </w:tr>
      <w:tr w:rsidR="00B56BF9" w:rsidRPr="00B56BF9" w14:paraId="6BC5DAE4" w14:textId="77777777" w:rsidTr="00B56BF9">
        <w:trPr>
          <w:trHeight w:val="362"/>
        </w:trPr>
        <w:tc>
          <w:tcPr>
            <w:tcW w:w="877" w:type="pct"/>
            <w:gridSpan w:val="2"/>
            <w:vMerge w:val="restart"/>
          </w:tcPr>
          <w:p w14:paraId="515B4133" w14:textId="77777777" w:rsidR="00B56BF9" w:rsidRPr="00B56BF9" w:rsidRDefault="00B56BF9" w:rsidP="00E7567E">
            <w:pPr>
              <w:spacing w:after="0" w:line="240" w:lineRule="auto"/>
              <w:rPr>
                <w:rFonts w:ascii="Times New Roman" w:hAnsi="Times New Roman"/>
                <w:b/>
                <w:bCs/>
              </w:rPr>
            </w:pPr>
            <w:r w:rsidRPr="00B56BF9">
              <w:rPr>
                <w:rFonts w:ascii="Times New Roman" w:hAnsi="Times New Roman"/>
                <w:b/>
                <w:bCs/>
              </w:rPr>
              <w:t xml:space="preserve">Тема 2.10. </w:t>
            </w:r>
            <w:proofErr w:type="spellStart"/>
            <w:r w:rsidRPr="00B56BF9">
              <w:rPr>
                <w:rFonts w:ascii="Times New Roman" w:hAnsi="Times New Roman"/>
                <w:b/>
                <w:bCs/>
              </w:rPr>
              <w:t>Airbnb</w:t>
            </w:r>
            <w:proofErr w:type="spellEnd"/>
            <w:r w:rsidRPr="00B56BF9">
              <w:rPr>
                <w:rFonts w:ascii="Times New Roman" w:hAnsi="Times New Roman"/>
                <w:b/>
                <w:bCs/>
              </w:rPr>
              <w:t xml:space="preserve"> - онлайн-платформа для аренды жилья</w:t>
            </w:r>
          </w:p>
        </w:tc>
        <w:tc>
          <w:tcPr>
            <w:tcW w:w="2260" w:type="pct"/>
          </w:tcPr>
          <w:p w14:paraId="34E12D20"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Содержание</w:t>
            </w:r>
          </w:p>
        </w:tc>
        <w:tc>
          <w:tcPr>
            <w:tcW w:w="639" w:type="pct"/>
          </w:tcPr>
          <w:p w14:paraId="3D8CF82C" w14:textId="55356FE6" w:rsidR="00B56BF9" w:rsidRPr="00B56BF9" w:rsidRDefault="00B56BF9" w:rsidP="00A971BE">
            <w:pPr>
              <w:suppressAutoHyphens/>
              <w:spacing w:after="0" w:line="240" w:lineRule="auto"/>
              <w:rPr>
                <w:rFonts w:ascii="Times New Roman" w:hAnsi="Times New Roman"/>
                <w:i/>
              </w:rPr>
            </w:pPr>
          </w:p>
        </w:tc>
        <w:tc>
          <w:tcPr>
            <w:tcW w:w="531" w:type="pct"/>
          </w:tcPr>
          <w:p w14:paraId="4F28D674"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41977C4" w14:textId="5C875731" w:rsidR="00B56BF9" w:rsidRPr="00B56BF9" w:rsidRDefault="00B56BF9" w:rsidP="001C0900">
            <w:pPr>
              <w:suppressAutoHyphens/>
              <w:spacing w:after="0" w:line="240" w:lineRule="auto"/>
              <w:rPr>
                <w:rFonts w:ascii="Times New Roman" w:hAnsi="Times New Roman"/>
                <w:b/>
                <w:i/>
              </w:rPr>
            </w:pPr>
          </w:p>
        </w:tc>
      </w:tr>
      <w:tr w:rsidR="00B56BF9" w:rsidRPr="00B56BF9" w14:paraId="234B1B02" w14:textId="77777777" w:rsidTr="00B56BF9">
        <w:trPr>
          <w:trHeight w:val="362"/>
        </w:trPr>
        <w:tc>
          <w:tcPr>
            <w:tcW w:w="877" w:type="pct"/>
            <w:gridSpan w:val="2"/>
            <w:vMerge/>
          </w:tcPr>
          <w:p w14:paraId="206B43DB" w14:textId="77777777" w:rsidR="00B56BF9" w:rsidRPr="00B56BF9" w:rsidRDefault="00B56BF9" w:rsidP="00A971BE">
            <w:pPr>
              <w:spacing w:after="0" w:line="240" w:lineRule="auto"/>
              <w:rPr>
                <w:rFonts w:ascii="Times New Roman" w:hAnsi="Times New Roman"/>
                <w:b/>
                <w:bCs/>
              </w:rPr>
            </w:pPr>
          </w:p>
        </w:tc>
        <w:tc>
          <w:tcPr>
            <w:tcW w:w="2260" w:type="pct"/>
          </w:tcPr>
          <w:p w14:paraId="4E16F91B" w14:textId="77777777" w:rsidR="00B56BF9" w:rsidRPr="00B56BF9" w:rsidRDefault="00B56BF9" w:rsidP="00877ED6">
            <w:pPr>
              <w:suppressAutoHyphens/>
              <w:spacing w:after="0" w:line="240" w:lineRule="auto"/>
              <w:jc w:val="both"/>
              <w:rPr>
                <w:rFonts w:ascii="Times New Roman" w:hAnsi="Times New Roman"/>
              </w:rPr>
            </w:pPr>
            <w:r w:rsidRPr="00B56BF9">
              <w:rPr>
                <w:rFonts w:ascii="Times New Roman" w:hAnsi="Times New Roman"/>
              </w:rPr>
              <w:t xml:space="preserve">1. Сервис </w:t>
            </w:r>
            <w:proofErr w:type="spellStart"/>
            <w:r w:rsidRPr="00B56BF9">
              <w:rPr>
                <w:rFonts w:ascii="Times New Roman" w:hAnsi="Times New Roman"/>
              </w:rPr>
              <w:t>Airbnb</w:t>
            </w:r>
            <w:proofErr w:type="spellEnd"/>
            <w:r w:rsidRPr="00B56BF9">
              <w:rPr>
                <w:rFonts w:ascii="Times New Roman" w:hAnsi="Times New Roman"/>
              </w:rPr>
              <w:t xml:space="preserve"> — что это такое и в чем его особенности? Преимущества аренды жилья через </w:t>
            </w:r>
            <w:proofErr w:type="spellStart"/>
            <w:r w:rsidRPr="00B56BF9">
              <w:rPr>
                <w:rFonts w:ascii="Times New Roman" w:hAnsi="Times New Roman"/>
              </w:rPr>
              <w:t>Airbnb</w:t>
            </w:r>
            <w:proofErr w:type="spellEnd"/>
            <w:r w:rsidRPr="00B56BF9">
              <w:rPr>
                <w:rFonts w:ascii="Times New Roman" w:hAnsi="Times New Roman"/>
              </w:rPr>
              <w:t xml:space="preserve">. Простые советы для начинающих. Что делает </w:t>
            </w:r>
            <w:proofErr w:type="spellStart"/>
            <w:proofErr w:type="gramStart"/>
            <w:r w:rsidRPr="00B56BF9">
              <w:rPr>
                <w:rFonts w:ascii="Times New Roman" w:hAnsi="Times New Roman"/>
              </w:rPr>
              <w:t>Airbnb</w:t>
            </w:r>
            <w:proofErr w:type="spellEnd"/>
            <w:r w:rsidRPr="00B56BF9">
              <w:rPr>
                <w:rFonts w:ascii="Times New Roman" w:hAnsi="Times New Roman"/>
              </w:rPr>
              <w:t xml:space="preserve">  особенным</w:t>
            </w:r>
            <w:proofErr w:type="gramEnd"/>
            <w:r w:rsidRPr="00B56BF9">
              <w:rPr>
                <w:rFonts w:ascii="Times New Roman" w:hAnsi="Times New Roman"/>
              </w:rPr>
              <w:t xml:space="preserve">. Кто может сдавать жилье на </w:t>
            </w:r>
            <w:proofErr w:type="spellStart"/>
            <w:r w:rsidRPr="00B56BF9">
              <w:rPr>
                <w:rFonts w:ascii="Times New Roman" w:hAnsi="Times New Roman"/>
              </w:rPr>
              <w:t>Airbnb</w:t>
            </w:r>
            <w:proofErr w:type="spellEnd"/>
            <w:r w:rsidRPr="00B56BF9">
              <w:rPr>
                <w:rFonts w:ascii="Times New Roman" w:hAnsi="Times New Roman"/>
              </w:rPr>
              <w:t xml:space="preserve">? Какие сведения </w:t>
            </w:r>
            <w:proofErr w:type="gramStart"/>
            <w:r w:rsidRPr="00B56BF9">
              <w:rPr>
                <w:rFonts w:ascii="Times New Roman" w:hAnsi="Times New Roman"/>
              </w:rPr>
              <w:t>нужно  предоставить</w:t>
            </w:r>
            <w:proofErr w:type="gramEnd"/>
            <w:r w:rsidRPr="00B56BF9">
              <w:rPr>
                <w:rFonts w:ascii="Times New Roman" w:hAnsi="Times New Roman"/>
              </w:rPr>
              <w:t xml:space="preserve"> при бронировании?</w:t>
            </w:r>
          </w:p>
        </w:tc>
        <w:tc>
          <w:tcPr>
            <w:tcW w:w="639" w:type="pct"/>
          </w:tcPr>
          <w:p w14:paraId="625F64C3" w14:textId="7E12B27A" w:rsidR="00B56BF9" w:rsidRPr="00B56BF9" w:rsidRDefault="00B56BF9" w:rsidP="00A971BE">
            <w:pPr>
              <w:suppressAutoHyphens/>
              <w:spacing w:after="0" w:line="240" w:lineRule="auto"/>
              <w:rPr>
                <w:rFonts w:ascii="Times New Roman" w:hAnsi="Times New Roman"/>
                <w:bCs/>
                <w:i/>
              </w:rPr>
            </w:pPr>
          </w:p>
        </w:tc>
        <w:tc>
          <w:tcPr>
            <w:tcW w:w="531" w:type="pct"/>
          </w:tcPr>
          <w:p w14:paraId="6C567D50" w14:textId="77777777" w:rsidR="00B56BF9" w:rsidRPr="00B56BF9" w:rsidRDefault="00B56BF9" w:rsidP="00225970">
            <w:pPr>
              <w:spacing w:after="0" w:line="240" w:lineRule="auto"/>
              <w:rPr>
                <w:rFonts w:ascii="Times New Roman" w:hAnsi="Times New Roman"/>
                <w:bCs/>
                <w:iCs/>
              </w:rPr>
            </w:pPr>
          </w:p>
        </w:tc>
        <w:tc>
          <w:tcPr>
            <w:tcW w:w="692" w:type="pct"/>
          </w:tcPr>
          <w:p w14:paraId="00A97286" w14:textId="6CB8104E" w:rsidR="00B56BF9" w:rsidRPr="00B56BF9" w:rsidRDefault="00B56BF9" w:rsidP="00225970">
            <w:pPr>
              <w:spacing w:after="0" w:line="240" w:lineRule="auto"/>
              <w:rPr>
                <w:rFonts w:ascii="Times New Roman" w:hAnsi="Times New Roman"/>
                <w:bCs/>
                <w:iCs/>
              </w:rPr>
            </w:pPr>
            <w:r w:rsidRPr="00B56BF9">
              <w:rPr>
                <w:rFonts w:ascii="Times New Roman" w:hAnsi="Times New Roman"/>
                <w:bCs/>
                <w:iCs/>
              </w:rPr>
              <w:t>ПК 4.3</w:t>
            </w:r>
          </w:p>
          <w:p w14:paraId="7F9B1E72" w14:textId="09490E3D" w:rsidR="00B56BF9" w:rsidRPr="00B56BF9" w:rsidRDefault="00B56BF9" w:rsidP="00D434DD">
            <w:pPr>
              <w:spacing w:after="0" w:line="240" w:lineRule="auto"/>
              <w:rPr>
                <w:rFonts w:ascii="Times New Roman" w:hAnsi="Times New Roman"/>
                <w:b/>
                <w:i/>
              </w:rPr>
            </w:pPr>
            <w:r w:rsidRPr="00B56BF9">
              <w:rPr>
                <w:rFonts w:ascii="Times New Roman" w:hAnsi="Times New Roman"/>
                <w:bCs/>
                <w:iCs/>
              </w:rPr>
              <w:t>ОК 01</w:t>
            </w:r>
          </w:p>
          <w:p w14:paraId="7CEBFC37" w14:textId="743B977E" w:rsidR="00B56BF9" w:rsidRPr="00B56BF9" w:rsidRDefault="00B56BF9" w:rsidP="00225970">
            <w:pPr>
              <w:suppressAutoHyphens/>
              <w:spacing w:after="0" w:line="240" w:lineRule="auto"/>
              <w:rPr>
                <w:rFonts w:ascii="Times New Roman" w:hAnsi="Times New Roman"/>
                <w:b/>
                <w:i/>
              </w:rPr>
            </w:pPr>
          </w:p>
        </w:tc>
      </w:tr>
      <w:tr w:rsidR="00B56BF9" w:rsidRPr="00B56BF9" w14:paraId="5434EEAB" w14:textId="77777777" w:rsidTr="00B56BF9">
        <w:trPr>
          <w:trHeight w:val="362"/>
        </w:trPr>
        <w:tc>
          <w:tcPr>
            <w:tcW w:w="877" w:type="pct"/>
            <w:gridSpan w:val="2"/>
            <w:vMerge/>
          </w:tcPr>
          <w:p w14:paraId="1357E469" w14:textId="77777777" w:rsidR="00B56BF9" w:rsidRPr="00B56BF9" w:rsidRDefault="00B56BF9" w:rsidP="00A971BE">
            <w:pPr>
              <w:spacing w:after="0" w:line="240" w:lineRule="auto"/>
              <w:rPr>
                <w:rFonts w:ascii="Times New Roman" w:hAnsi="Times New Roman"/>
                <w:b/>
                <w:bCs/>
              </w:rPr>
            </w:pPr>
          </w:p>
        </w:tc>
        <w:tc>
          <w:tcPr>
            <w:tcW w:w="2260" w:type="pct"/>
          </w:tcPr>
          <w:p w14:paraId="2DE24AF7"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5D62AFC2"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55C79200"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2DFD9100" w14:textId="4D12655D" w:rsidR="00B56BF9" w:rsidRPr="00B56BF9" w:rsidRDefault="00B56BF9" w:rsidP="001C0900">
            <w:pPr>
              <w:suppressAutoHyphens/>
              <w:spacing w:after="0" w:line="240" w:lineRule="auto"/>
              <w:rPr>
                <w:rFonts w:ascii="Times New Roman" w:hAnsi="Times New Roman"/>
                <w:b/>
                <w:i/>
              </w:rPr>
            </w:pPr>
          </w:p>
        </w:tc>
      </w:tr>
      <w:tr w:rsidR="00B56BF9" w:rsidRPr="00B56BF9" w14:paraId="7C5DB372" w14:textId="77777777" w:rsidTr="00B56BF9">
        <w:trPr>
          <w:trHeight w:val="362"/>
        </w:trPr>
        <w:tc>
          <w:tcPr>
            <w:tcW w:w="877" w:type="pct"/>
            <w:gridSpan w:val="2"/>
            <w:vMerge/>
          </w:tcPr>
          <w:p w14:paraId="0DB4F01D" w14:textId="77777777" w:rsidR="00B56BF9" w:rsidRPr="00B56BF9" w:rsidRDefault="00B56BF9" w:rsidP="00A971BE">
            <w:pPr>
              <w:spacing w:after="0" w:line="240" w:lineRule="auto"/>
              <w:rPr>
                <w:rFonts w:ascii="Times New Roman" w:hAnsi="Times New Roman"/>
                <w:b/>
                <w:bCs/>
              </w:rPr>
            </w:pPr>
          </w:p>
        </w:tc>
        <w:tc>
          <w:tcPr>
            <w:tcW w:w="2260" w:type="pct"/>
          </w:tcPr>
          <w:p w14:paraId="716C41C7" w14:textId="77777777" w:rsidR="00B56BF9" w:rsidRPr="00B56BF9" w:rsidRDefault="00B56BF9" w:rsidP="00BA1051">
            <w:pPr>
              <w:suppressAutoHyphens/>
              <w:spacing w:after="0" w:line="240" w:lineRule="auto"/>
              <w:rPr>
                <w:rFonts w:ascii="Times New Roman" w:hAnsi="Times New Roman"/>
              </w:rPr>
            </w:pPr>
          </w:p>
        </w:tc>
        <w:tc>
          <w:tcPr>
            <w:tcW w:w="639" w:type="pct"/>
          </w:tcPr>
          <w:p w14:paraId="612466CD"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782D0262"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C88BBE3" w14:textId="6438F572" w:rsidR="00B56BF9" w:rsidRPr="00B56BF9" w:rsidRDefault="00B56BF9" w:rsidP="001C0900">
            <w:pPr>
              <w:suppressAutoHyphens/>
              <w:spacing w:after="0" w:line="240" w:lineRule="auto"/>
              <w:rPr>
                <w:rFonts w:ascii="Times New Roman" w:hAnsi="Times New Roman"/>
                <w:b/>
                <w:i/>
              </w:rPr>
            </w:pPr>
          </w:p>
        </w:tc>
      </w:tr>
      <w:tr w:rsidR="00B56BF9" w:rsidRPr="00B56BF9" w14:paraId="1BAF2443" w14:textId="77777777" w:rsidTr="00B56BF9">
        <w:trPr>
          <w:trHeight w:val="362"/>
        </w:trPr>
        <w:tc>
          <w:tcPr>
            <w:tcW w:w="3138" w:type="pct"/>
            <w:gridSpan w:val="3"/>
          </w:tcPr>
          <w:p w14:paraId="31BA27C8"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Примерная тематика самостоятельной учебной работы при изучении раздела 2</w:t>
            </w:r>
          </w:p>
          <w:p w14:paraId="4D94F7CD" w14:textId="77777777" w:rsidR="00B56BF9" w:rsidRPr="00B56BF9" w:rsidRDefault="00B56BF9" w:rsidP="003944D7">
            <w:pPr>
              <w:numPr>
                <w:ilvl w:val="0"/>
                <w:numId w:val="13"/>
              </w:numPr>
              <w:tabs>
                <w:tab w:val="left" w:pos="270"/>
              </w:tabs>
              <w:spacing w:after="0" w:line="240" w:lineRule="auto"/>
              <w:ind w:left="0" w:firstLine="0"/>
              <w:rPr>
                <w:rFonts w:ascii="Times New Roman" w:hAnsi="Times New Roman"/>
              </w:rPr>
            </w:pPr>
            <w:r w:rsidRPr="00B56BF9">
              <w:rPr>
                <w:rFonts w:ascii="Times New Roman" w:hAnsi="Times New Roman"/>
              </w:rPr>
              <w:t>Подготовка доклада на тему: «Роль искусственного интеллекта в современном обществе»</w:t>
            </w:r>
          </w:p>
          <w:p w14:paraId="66F34CA3" w14:textId="77777777" w:rsidR="00B56BF9" w:rsidRPr="00B56BF9" w:rsidRDefault="00B56BF9" w:rsidP="003944D7">
            <w:pPr>
              <w:numPr>
                <w:ilvl w:val="0"/>
                <w:numId w:val="13"/>
              </w:numPr>
              <w:tabs>
                <w:tab w:val="left" w:pos="270"/>
              </w:tabs>
              <w:spacing w:after="0" w:line="240" w:lineRule="auto"/>
              <w:ind w:left="0" w:firstLine="0"/>
              <w:rPr>
                <w:rFonts w:ascii="Times New Roman" w:hAnsi="Times New Roman"/>
              </w:rPr>
            </w:pPr>
            <w:r w:rsidRPr="00B56BF9">
              <w:rPr>
                <w:rFonts w:ascii="Times New Roman" w:hAnsi="Times New Roman"/>
              </w:rPr>
              <w:t xml:space="preserve">Подготовка доклада на тему: «Применение </w:t>
            </w:r>
            <w:proofErr w:type="spellStart"/>
            <w:r w:rsidRPr="00B56BF9">
              <w:rPr>
                <w:rFonts w:ascii="Times New Roman" w:hAnsi="Times New Roman"/>
              </w:rPr>
              <w:t>блокчейна</w:t>
            </w:r>
            <w:proofErr w:type="spellEnd"/>
            <w:r w:rsidRPr="00B56BF9">
              <w:rPr>
                <w:rFonts w:ascii="Times New Roman" w:hAnsi="Times New Roman"/>
              </w:rPr>
              <w:t xml:space="preserve"> в условиях цифровой экономики»</w:t>
            </w:r>
          </w:p>
          <w:p w14:paraId="1ECFE8E7" w14:textId="77777777" w:rsidR="00B56BF9" w:rsidRPr="00B56BF9" w:rsidRDefault="00B56BF9" w:rsidP="003944D7">
            <w:pPr>
              <w:numPr>
                <w:ilvl w:val="0"/>
                <w:numId w:val="13"/>
              </w:numPr>
              <w:tabs>
                <w:tab w:val="left" w:pos="270"/>
              </w:tabs>
              <w:spacing w:after="0" w:line="240" w:lineRule="auto"/>
              <w:ind w:left="0" w:firstLine="0"/>
              <w:rPr>
                <w:rFonts w:ascii="Times New Roman" w:hAnsi="Times New Roman"/>
              </w:rPr>
            </w:pPr>
            <w:r w:rsidRPr="00B56BF9">
              <w:rPr>
                <w:rFonts w:ascii="Times New Roman" w:hAnsi="Times New Roman"/>
              </w:rPr>
              <w:t>Подготовка сообщения: «Актуальные новости цифровой экономики»</w:t>
            </w:r>
          </w:p>
          <w:p w14:paraId="292697AC" w14:textId="77777777" w:rsidR="00B56BF9" w:rsidRPr="00B56BF9" w:rsidRDefault="00B56BF9" w:rsidP="003944D7">
            <w:pPr>
              <w:numPr>
                <w:ilvl w:val="0"/>
                <w:numId w:val="13"/>
              </w:numPr>
              <w:tabs>
                <w:tab w:val="left" w:pos="270"/>
              </w:tabs>
              <w:spacing w:after="0" w:line="240" w:lineRule="auto"/>
              <w:ind w:left="0" w:firstLine="0"/>
              <w:rPr>
                <w:rFonts w:ascii="Times New Roman" w:hAnsi="Times New Roman"/>
              </w:rPr>
            </w:pPr>
            <w:r w:rsidRPr="00B56BF9">
              <w:rPr>
                <w:rFonts w:ascii="Times New Roman" w:hAnsi="Times New Roman"/>
              </w:rPr>
              <w:t xml:space="preserve">Подготовка к семинарскому занятию по </w:t>
            </w:r>
            <w:proofErr w:type="gramStart"/>
            <w:r w:rsidRPr="00B56BF9">
              <w:rPr>
                <w:rFonts w:ascii="Times New Roman" w:hAnsi="Times New Roman"/>
              </w:rPr>
              <w:t>теме:  «</w:t>
            </w:r>
            <w:proofErr w:type="gramEnd"/>
            <w:r w:rsidRPr="00B56BF9">
              <w:rPr>
                <w:rFonts w:ascii="Times New Roman" w:hAnsi="Times New Roman"/>
              </w:rPr>
              <w:t>Портал государственных услуг Российской Федерации»</w:t>
            </w:r>
          </w:p>
          <w:p w14:paraId="48956C56" w14:textId="77777777" w:rsidR="00B56BF9" w:rsidRPr="00B56BF9" w:rsidRDefault="00B56BF9" w:rsidP="003944D7">
            <w:pPr>
              <w:numPr>
                <w:ilvl w:val="0"/>
                <w:numId w:val="13"/>
              </w:numPr>
              <w:tabs>
                <w:tab w:val="left" w:pos="270"/>
              </w:tabs>
              <w:spacing w:after="0" w:line="240" w:lineRule="auto"/>
              <w:ind w:left="0" w:firstLine="0"/>
              <w:rPr>
                <w:rFonts w:ascii="Times New Roman" w:hAnsi="Times New Roman"/>
              </w:rPr>
            </w:pPr>
            <w:r w:rsidRPr="00B56BF9">
              <w:rPr>
                <w:rFonts w:ascii="Times New Roman" w:hAnsi="Times New Roman"/>
              </w:rPr>
              <w:t xml:space="preserve">Подготовка к семинарскому занятию по </w:t>
            </w:r>
            <w:proofErr w:type="gramStart"/>
            <w:r w:rsidRPr="00B56BF9">
              <w:rPr>
                <w:rFonts w:ascii="Times New Roman" w:hAnsi="Times New Roman"/>
              </w:rPr>
              <w:t>теме:  «</w:t>
            </w:r>
            <w:proofErr w:type="gramEnd"/>
            <w:r w:rsidRPr="00B56BF9">
              <w:rPr>
                <w:rFonts w:ascii="Times New Roman" w:hAnsi="Times New Roman"/>
              </w:rPr>
              <w:t>Интернет-банкинг Сбербанк Онлайн»</w:t>
            </w:r>
          </w:p>
          <w:p w14:paraId="276A0AB1" w14:textId="77777777" w:rsidR="00B56BF9" w:rsidRPr="00B56BF9" w:rsidRDefault="00B56BF9" w:rsidP="003944D7">
            <w:pPr>
              <w:numPr>
                <w:ilvl w:val="0"/>
                <w:numId w:val="13"/>
              </w:numPr>
              <w:tabs>
                <w:tab w:val="left" w:pos="270"/>
              </w:tabs>
              <w:spacing w:after="0" w:line="240" w:lineRule="auto"/>
              <w:ind w:left="0" w:firstLine="0"/>
              <w:rPr>
                <w:rFonts w:ascii="Times New Roman" w:hAnsi="Times New Roman"/>
              </w:rPr>
            </w:pPr>
            <w:r w:rsidRPr="00B56BF9">
              <w:rPr>
                <w:rFonts w:ascii="Times New Roman" w:hAnsi="Times New Roman"/>
              </w:rPr>
              <w:t xml:space="preserve">Подготовка к семинарскому занятию по </w:t>
            </w:r>
            <w:proofErr w:type="gramStart"/>
            <w:r w:rsidRPr="00B56BF9">
              <w:rPr>
                <w:rFonts w:ascii="Times New Roman" w:hAnsi="Times New Roman"/>
              </w:rPr>
              <w:t>теме:  «</w:t>
            </w:r>
            <w:proofErr w:type="gramEnd"/>
            <w:r w:rsidRPr="00B56BF9">
              <w:rPr>
                <w:rFonts w:ascii="Times New Roman" w:hAnsi="Times New Roman"/>
              </w:rPr>
              <w:t xml:space="preserve">Интернет-магазины </w:t>
            </w:r>
            <w:proofErr w:type="spellStart"/>
            <w:r w:rsidRPr="00B56BF9">
              <w:rPr>
                <w:rFonts w:ascii="Times New Roman" w:hAnsi="Times New Roman"/>
                <w:bCs/>
              </w:rPr>
              <w:t>Wildberries</w:t>
            </w:r>
            <w:r w:rsidRPr="00B56BF9">
              <w:rPr>
                <w:rFonts w:ascii="Times New Roman" w:hAnsi="Times New Roman"/>
              </w:rPr>
              <w:t>,Ozon</w:t>
            </w:r>
            <w:proofErr w:type="spellEnd"/>
            <w:r w:rsidRPr="00B56BF9">
              <w:rPr>
                <w:rFonts w:ascii="Times New Roman" w:hAnsi="Times New Roman"/>
              </w:rPr>
              <w:t xml:space="preserve">, </w:t>
            </w:r>
            <w:proofErr w:type="spellStart"/>
            <w:r w:rsidRPr="00B56BF9">
              <w:rPr>
                <w:rFonts w:ascii="Times New Roman" w:hAnsi="Times New Roman"/>
              </w:rPr>
              <w:t>Aliexpress</w:t>
            </w:r>
            <w:proofErr w:type="spellEnd"/>
            <w:r w:rsidRPr="00B56BF9">
              <w:rPr>
                <w:rFonts w:ascii="Times New Roman" w:hAnsi="Times New Roman"/>
              </w:rPr>
              <w:t>»</w:t>
            </w:r>
          </w:p>
          <w:p w14:paraId="2A28EDE9" w14:textId="77777777" w:rsidR="00B56BF9" w:rsidRPr="00B56BF9" w:rsidRDefault="00B56BF9" w:rsidP="00BA1051">
            <w:pPr>
              <w:spacing w:after="0" w:line="240" w:lineRule="auto"/>
              <w:rPr>
                <w:rFonts w:ascii="Times New Roman" w:hAnsi="Times New Roman"/>
              </w:rPr>
            </w:pPr>
            <w:r w:rsidRPr="00B56BF9">
              <w:rPr>
                <w:rFonts w:ascii="Times New Roman" w:hAnsi="Times New Roman"/>
              </w:rPr>
              <w:t xml:space="preserve">7. Разработка объявления на </w:t>
            </w:r>
            <w:proofErr w:type="spellStart"/>
            <w:r w:rsidRPr="00B56BF9">
              <w:rPr>
                <w:rFonts w:ascii="Times New Roman" w:hAnsi="Times New Roman"/>
              </w:rPr>
              <w:t>Avito</w:t>
            </w:r>
            <w:proofErr w:type="spellEnd"/>
          </w:p>
          <w:p w14:paraId="7F3BD3AA" w14:textId="77777777" w:rsidR="00B56BF9" w:rsidRPr="00B56BF9" w:rsidRDefault="00B56BF9" w:rsidP="00BA1051">
            <w:pPr>
              <w:spacing w:after="0" w:line="240" w:lineRule="auto"/>
              <w:rPr>
                <w:rFonts w:ascii="Times New Roman" w:hAnsi="Times New Roman"/>
              </w:rPr>
            </w:pPr>
            <w:r w:rsidRPr="00B56BF9">
              <w:rPr>
                <w:rFonts w:ascii="Times New Roman" w:hAnsi="Times New Roman"/>
              </w:rPr>
              <w:t>8. Заполнение таблицы «Характерные особенности контекстной и баннерной рекламы»</w:t>
            </w:r>
          </w:p>
          <w:p w14:paraId="353420A9" w14:textId="77777777" w:rsidR="00B56BF9" w:rsidRPr="00B56BF9" w:rsidRDefault="00B56BF9" w:rsidP="00BA1051">
            <w:pPr>
              <w:spacing w:after="0" w:line="240" w:lineRule="auto"/>
              <w:rPr>
                <w:rFonts w:ascii="Times New Roman" w:hAnsi="Times New Roman"/>
                <w:b/>
                <w:highlight w:val="green"/>
              </w:rPr>
            </w:pPr>
          </w:p>
        </w:tc>
        <w:tc>
          <w:tcPr>
            <w:tcW w:w="639" w:type="pct"/>
          </w:tcPr>
          <w:p w14:paraId="2BD5CFA2" w14:textId="2E55F00D" w:rsidR="00B56BF9" w:rsidRPr="00B56BF9" w:rsidRDefault="00B56BF9" w:rsidP="00A971BE">
            <w:pPr>
              <w:suppressAutoHyphens/>
              <w:spacing w:after="0" w:line="240" w:lineRule="auto"/>
              <w:rPr>
                <w:rFonts w:ascii="Times New Roman" w:hAnsi="Times New Roman"/>
                <w:b/>
                <w:i/>
                <w:highlight w:val="yellow"/>
              </w:rPr>
            </w:pPr>
          </w:p>
        </w:tc>
        <w:tc>
          <w:tcPr>
            <w:tcW w:w="531" w:type="pct"/>
          </w:tcPr>
          <w:p w14:paraId="228C4674"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48B4455" w14:textId="71C15FFC" w:rsidR="00B56BF9" w:rsidRPr="00B56BF9" w:rsidRDefault="00B56BF9" w:rsidP="001C0900">
            <w:pPr>
              <w:suppressAutoHyphens/>
              <w:spacing w:after="0" w:line="240" w:lineRule="auto"/>
              <w:rPr>
                <w:rFonts w:ascii="Times New Roman" w:hAnsi="Times New Roman"/>
                <w:b/>
                <w:i/>
              </w:rPr>
            </w:pPr>
          </w:p>
        </w:tc>
      </w:tr>
      <w:tr w:rsidR="00B56BF9" w:rsidRPr="00B56BF9" w14:paraId="1D6CBA30" w14:textId="77777777" w:rsidTr="00B56BF9">
        <w:trPr>
          <w:trHeight w:val="362"/>
        </w:trPr>
        <w:tc>
          <w:tcPr>
            <w:tcW w:w="3138" w:type="pct"/>
            <w:gridSpan w:val="3"/>
          </w:tcPr>
          <w:p w14:paraId="290EEC7E"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Учебная практика раздела 2</w:t>
            </w:r>
          </w:p>
          <w:p w14:paraId="3C93628F" w14:textId="77777777" w:rsidR="00B56BF9" w:rsidRPr="00B56BF9" w:rsidRDefault="00B56BF9" w:rsidP="00BA1051">
            <w:pPr>
              <w:spacing w:after="0" w:line="240" w:lineRule="auto"/>
              <w:rPr>
                <w:rFonts w:ascii="Times New Roman" w:hAnsi="Times New Roman"/>
                <w:b/>
                <w:highlight w:val="green"/>
              </w:rPr>
            </w:pPr>
          </w:p>
        </w:tc>
        <w:tc>
          <w:tcPr>
            <w:tcW w:w="639" w:type="pct"/>
          </w:tcPr>
          <w:p w14:paraId="7D38D80B"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565D11EE"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08C524DF" w14:textId="7A778603" w:rsidR="00B56BF9" w:rsidRPr="00B56BF9" w:rsidRDefault="00B56BF9" w:rsidP="001C0900">
            <w:pPr>
              <w:suppressAutoHyphens/>
              <w:spacing w:after="0" w:line="240" w:lineRule="auto"/>
              <w:rPr>
                <w:rFonts w:ascii="Times New Roman" w:hAnsi="Times New Roman"/>
                <w:b/>
                <w:i/>
              </w:rPr>
            </w:pPr>
          </w:p>
        </w:tc>
      </w:tr>
      <w:tr w:rsidR="00B56BF9" w:rsidRPr="00B56BF9" w14:paraId="6884AE81" w14:textId="77777777" w:rsidTr="00B56BF9">
        <w:trPr>
          <w:trHeight w:val="362"/>
        </w:trPr>
        <w:tc>
          <w:tcPr>
            <w:tcW w:w="3138" w:type="pct"/>
            <w:gridSpan w:val="3"/>
          </w:tcPr>
          <w:p w14:paraId="6F2F8CA4" w14:textId="77777777" w:rsidR="00B56BF9" w:rsidRPr="00B56BF9" w:rsidRDefault="00B56BF9" w:rsidP="00BA1051">
            <w:pPr>
              <w:spacing w:after="0" w:line="240" w:lineRule="auto"/>
              <w:rPr>
                <w:rFonts w:ascii="Times New Roman" w:hAnsi="Times New Roman"/>
                <w:b/>
              </w:rPr>
            </w:pPr>
            <w:r w:rsidRPr="00B56BF9">
              <w:rPr>
                <w:rFonts w:ascii="Times New Roman" w:hAnsi="Times New Roman"/>
                <w:b/>
                <w:bCs/>
              </w:rPr>
              <w:t>Производственная практика раздела 2</w:t>
            </w:r>
          </w:p>
          <w:p w14:paraId="0E335B2E" w14:textId="77777777" w:rsidR="00B56BF9" w:rsidRPr="00B56BF9" w:rsidRDefault="00B56BF9" w:rsidP="00BA1051">
            <w:pPr>
              <w:spacing w:after="0" w:line="240" w:lineRule="auto"/>
              <w:rPr>
                <w:rFonts w:ascii="Times New Roman" w:hAnsi="Times New Roman"/>
                <w:b/>
                <w:highlight w:val="green"/>
                <w:lang w:val="en-US"/>
              </w:rPr>
            </w:pPr>
          </w:p>
        </w:tc>
        <w:tc>
          <w:tcPr>
            <w:tcW w:w="639" w:type="pct"/>
          </w:tcPr>
          <w:p w14:paraId="633DA0E4"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662003EA"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E5238F9" w14:textId="4B85C694" w:rsidR="00B56BF9" w:rsidRPr="00B56BF9" w:rsidRDefault="00B56BF9" w:rsidP="001C0900">
            <w:pPr>
              <w:suppressAutoHyphens/>
              <w:spacing w:after="0" w:line="240" w:lineRule="auto"/>
              <w:rPr>
                <w:rFonts w:ascii="Times New Roman" w:hAnsi="Times New Roman"/>
                <w:b/>
                <w:i/>
              </w:rPr>
            </w:pPr>
          </w:p>
        </w:tc>
      </w:tr>
      <w:tr w:rsidR="00B56BF9" w:rsidRPr="00B56BF9" w14:paraId="4E160298" w14:textId="77777777" w:rsidTr="00B56BF9">
        <w:trPr>
          <w:trHeight w:val="362"/>
        </w:trPr>
        <w:tc>
          <w:tcPr>
            <w:tcW w:w="3138" w:type="pct"/>
            <w:gridSpan w:val="3"/>
          </w:tcPr>
          <w:p w14:paraId="452771E4" w14:textId="77777777" w:rsidR="00B56BF9" w:rsidRPr="00B56BF9" w:rsidRDefault="00B56BF9" w:rsidP="009005EE">
            <w:pPr>
              <w:spacing w:after="0" w:line="240" w:lineRule="auto"/>
              <w:rPr>
                <w:rFonts w:ascii="Times New Roman" w:hAnsi="Times New Roman"/>
                <w:i/>
              </w:rPr>
            </w:pPr>
            <w:r w:rsidRPr="00B56BF9">
              <w:rPr>
                <w:rFonts w:ascii="Times New Roman" w:hAnsi="Times New Roman"/>
                <w:b/>
                <w:bCs/>
              </w:rPr>
              <w:t>Раздел 3. Основы финансовой грамотности</w:t>
            </w:r>
          </w:p>
        </w:tc>
        <w:tc>
          <w:tcPr>
            <w:tcW w:w="639" w:type="pct"/>
            <w:vAlign w:val="center"/>
          </w:tcPr>
          <w:p w14:paraId="1549084E" w14:textId="31E6F4C5" w:rsidR="00B56BF9" w:rsidRPr="00B56BF9" w:rsidRDefault="00B56BF9" w:rsidP="003F0A0E">
            <w:pPr>
              <w:suppressAutoHyphens/>
              <w:spacing w:after="0" w:line="240" w:lineRule="auto"/>
              <w:jc w:val="both"/>
              <w:rPr>
                <w:rFonts w:ascii="Times New Roman" w:hAnsi="Times New Roman"/>
                <w:i/>
              </w:rPr>
            </w:pPr>
          </w:p>
        </w:tc>
        <w:tc>
          <w:tcPr>
            <w:tcW w:w="531" w:type="pct"/>
          </w:tcPr>
          <w:p w14:paraId="296DD3B1"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2DD04EF6" w14:textId="75431447" w:rsidR="00B56BF9" w:rsidRPr="00B56BF9" w:rsidRDefault="00B56BF9" w:rsidP="001C0900">
            <w:pPr>
              <w:suppressAutoHyphens/>
              <w:spacing w:after="0" w:line="240" w:lineRule="auto"/>
              <w:rPr>
                <w:rFonts w:ascii="Times New Roman" w:hAnsi="Times New Roman"/>
                <w:b/>
                <w:i/>
              </w:rPr>
            </w:pPr>
          </w:p>
        </w:tc>
      </w:tr>
      <w:tr w:rsidR="00B56BF9" w:rsidRPr="00B56BF9" w14:paraId="6BFDF450" w14:textId="77777777" w:rsidTr="00B56BF9">
        <w:trPr>
          <w:trHeight w:val="362"/>
        </w:trPr>
        <w:tc>
          <w:tcPr>
            <w:tcW w:w="3138" w:type="pct"/>
            <w:gridSpan w:val="3"/>
          </w:tcPr>
          <w:p w14:paraId="3D6E5F2E" w14:textId="77777777" w:rsidR="00B56BF9" w:rsidRPr="00B56BF9" w:rsidRDefault="00B56BF9" w:rsidP="009005EE">
            <w:pPr>
              <w:spacing w:after="0" w:line="240" w:lineRule="auto"/>
              <w:rPr>
                <w:rFonts w:ascii="Times New Roman" w:hAnsi="Times New Roman"/>
                <w:i/>
              </w:rPr>
            </w:pPr>
            <w:r w:rsidRPr="00B56BF9">
              <w:rPr>
                <w:rFonts w:ascii="Times New Roman" w:hAnsi="Times New Roman"/>
                <w:b/>
                <w:bCs/>
              </w:rPr>
              <w:t>МДК 04.03 Основы финансовой грамотности</w:t>
            </w:r>
          </w:p>
        </w:tc>
        <w:tc>
          <w:tcPr>
            <w:tcW w:w="639" w:type="pct"/>
            <w:vAlign w:val="center"/>
          </w:tcPr>
          <w:p w14:paraId="4E463902" w14:textId="0448FF70" w:rsidR="00B56BF9" w:rsidRPr="00B56BF9" w:rsidRDefault="00B56BF9" w:rsidP="003F0A0E">
            <w:pPr>
              <w:suppressAutoHyphens/>
              <w:spacing w:after="0" w:line="240" w:lineRule="auto"/>
              <w:jc w:val="both"/>
              <w:rPr>
                <w:rFonts w:ascii="Times New Roman" w:hAnsi="Times New Roman"/>
                <w:b/>
                <w:bCs/>
              </w:rPr>
            </w:pPr>
          </w:p>
        </w:tc>
        <w:tc>
          <w:tcPr>
            <w:tcW w:w="531" w:type="pct"/>
          </w:tcPr>
          <w:p w14:paraId="571DDEB8"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7705DEA2" w14:textId="755EF65A" w:rsidR="00B56BF9" w:rsidRPr="00B56BF9" w:rsidRDefault="00B56BF9" w:rsidP="001C0900">
            <w:pPr>
              <w:suppressAutoHyphens/>
              <w:spacing w:after="0" w:line="240" w:lineRule="auto"/>
              <w:rPr>
                <w:rFonts w:ascii="Times New Roman" w:hAnsi="Times New Roman"/>
                <w:b/>
                <w:i/>
              </w:rPr>
            </w:pPr>
          </w:p>
        </w:tc>
      </w:tr>
      <w:tr w:rsidR="00B56BF9" w:rsidRPr="00B56BF9" w14:paraId="6A294300" w14:textId="77777777" w:rsidTr="00B56BF9">
        <w:trPr>
          <w:trHeight w:val="362"/>
        </w:trPr>
        <w:tc>
          <w:tcPr>
            <w:tcW w:w="877" w:type="pct"/>
            <w:gridSpan w:val="2"/>
            <w:vMerge w:val="restart"/>
          </w:tcPr>
          <w:p w14:paraId="0892859F"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 xml:space="preserve">Тема 3.1. </w:t>
            </w:r>
            <w:r w:rsidRPr="00B56BF9">
              <w:rPr>
                <w:rFonts w:ascii="Times New Roman" w:hAnsi="Times New Roman"/>
                <w:b/>
              </w:rPr>
              <w:t>Личное финансовое планирование</w:t>
            </w:r>
          </w:p>
        </w:tc>
        <w:tc>
          <w:tcPr>
            <w:tcW w:w="2260" w:type="pct"/>
          </w:tcPr>
          <w:p w14:paraId="781CCF3E"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04477D5B" w14:textId="7F7C254E" w:rsidR="00B56BF9" w:rsidRPr="00B56BF9" w:rsidRDefault="00B56BF9" w:rsidP="00A971BE">
            <w:pPr>
              <w:suppressAutoHyphens/>
              <w:spacing w:after="0" w:line="240" w:lineRule="auto"/>
              <w:rPr>
                <w:rFonts w:ascii="Times New Roman" w:hAnsi="Times New Roman"/>
                <w:i/>
              </w:rPr>
            </w:pPr>
          </w:p>
        </w:tc>
        <w:tc>
          <w:tcPr>
            <w:tcW w:w="531" w:type="pct"/>
          </w:tcPr>
          <w:p w14:paraId="0E8811A1"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5A0BB0A" w14:textId="2FF614C8" w:rsidR="00B56BF9" w:rsidRPr="00B56BF9" w:rsidRDefault="00B56BF9" w:rsidP="001C0900">
            <w:pPr>
              <w:suppressAutoHyphens/>
              <w:spacing w:after="0" w:line="240" w:lineRule="auto"/>
              <w:rPr>
                <w:rFonts w:ascii="Times New Roman" w:hAnsi="Times New Roman"/>
                <w:b/>
                <w:i/>
              </w:rPr>
            </w:pPr>
          </w:p>
        </w:tc>
      </w:tr>
      <w:tr w:rsidR="00B56BF9" w:rsidRPr="00B56BF9" w14:paraId="457C22D0" w14:textId="77777777" w:rsidTr="00B56BF9">
        <w:trPr>
          <w:trHeight w:val="362"/>
        </w:trPr>
        <w:tc>
          <w:tcPr>
            <w:tcW w:w="877" w:type="pct"/>
            <w:gridSpan w:val="2"/>
            <w:vMerge/>
          </w:tcPr>
          <w:p w14:paraId="4BFC351C" w14:textId="77777777" w:rsidR="00B56BF9" w:rsidRPr="00B56BF9" w:rsidRDefault="00B56BF9" w:rsidP="00A971BE">
            <w:pPr>
              <w:spacing w:after="0" w:line="240" w:lineRule="auto"/>
              <w:rPr>
                <w:rFonts w:ascii="Times New Roman" w:hAnsi="Times New Roman"/>
                <w:b/>
                <w:bCs/>
              </w:rPr>
            </w:pPr>
          </w:p>
        </w:tc>
        <w:tc>
          <w:tcPr>
            <w:tcW w:w="2260" w:type="pct"/>
          </w:tcPr>
          <w:p w14:paraId="258E5268"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 xml:space="preserve">Человеческий капитал. Способы принятия решений в ограниченности ресурсов. </w:t>
            </w:r>
            <w:r w:rsidRPr="00B56BF9">
              <w:rPr>
                <w:rFonts w:ascii="Times New Roman" w:hAnsi="Times New Roman"/>
                <w:lang w:val="en-US"/>
              </w:rPr>
              <w:t>SWOT</w:t>
            </w:r>
            <w:r w:rsidRPr="00B56BF9">
              <w:rPr>
                <w:rFonts w:ascii="Times New Roman" w:hAnsi="Times New Roman"/>
              </w:rPr>
              <w:t>-анализ как один из способов принятия решений. Домашняя бухгалтерия. Структура составления и планирования личного бюджета. Структура семейного бюджета и экономика семьи. Личный финансовый план: финансовые цели, стратегия и способы их достижения. Экономические явления и процессы общественной жизни.</w:t>
            </w:r>
          </w:p>
        </w:tc>
        <w:tc>
          <w:tcPr>
            <w:tcW w:w="639" w:type="pct"/>
          </w:tcPr>
          <w:p w14:paraId="5FFC3473" w14:textId="58B01553" w:rsidR="00B56BF9" w:rsidRPr="00B56BF9" w:rsidRDefault="00B56BF9" w:rsidP="00A971BE">
            <w:pPr>
              <w:suppressAutoHyphens/>
              <w:spacing w:after="0" w:line="240" w:lineRule="auto"/>
              <w:rPr>
                <w:rFonts w:ascii="Times New Roman" w:hAnsi="Times New Roman"/>
                <w:bCs/>
                <w:i/>
              </w:rPr>
            </w:pPr>
          </w:p>
        </w:tc>
        <w:tc>
          <w:tcPr>
            <w:tcW w:w="531" w:type="pct"/>
          </w:tcPr>
          <w:p w14:paraId="7B2A16B1" w14:textId="77777777" w:rsidR="00B56BF9" w:rsidRPr="00B56BF9" w:rsidRDefault="00B56BF9" w:rsidP="007F3C66">
            <w:pPr>
              <w:spacing w:after="0" w:line="240" w:lineRule="auto"/>
              <w:rPr>
                <w:rFonts w:ascii="Times New Roman" w:hAnsi="Times New Roman"/>
                <w:bCs/>
                <w:iCs/>
              </w:rPr>
            </w:pPr>
          </w:p>
        </w:tc>
        <w:tc>
          <w:tcPr>
            <w:tcW w:w="692" w:type="pct"/>
          </w:tcPr>
          <w:p w14:paraId="6975035B" w14:textId="15190038" w:rsidR="00B56BF9" w:rsidRPr="00B56BF9" w:rsidRDefault="00B56BF9" w:rsidP="007F3C66">
            <w:pPr>
              <w:spacing w:after="0" w:line="240" w:lineRule="auto"/>
              <w:rPr>
                <w:rFonts w:ascii="Times New Roman" w:hAnsi="Times New Roman"/>
                <w:bCs/>
                <w:iCs/>
              </w:rPr>
            </w:pPr>
            <w:r w:rsidRPr="00B56BF9">
              <w:rPr>
                <w:rFonts w:ascii="Times New Roman" w:hAnsi="Times New Roman"/>
                <w:bCs/>
                <w:iCs/>
              </w:rPr>
              <w:t>ПК 4.3</w:t>
            </w:r>
          </w:p>
          <w:p w14:paraId="5199F5B7" w14:textId="4D5F7485" w:rsidR="00B56BF9" w:rsidRPr="00B56BF9" w:rsidRDefault="00B56BF9" w:rsidP="00D434DD">
            <w:pPr>
              <w:spacing w:after="0" w:line="240" w:lineRule="auto"/>
              <w:rPr>
                <w:rFonts w:ascii="Times New Roman" w:hAnsi="Times New Roman"/>
                <w:bCs/>
                <w:iCs/>
              </w:rPr>
            </w:pPr>
            <w:r w:rsidRPr="00B56BF9">
              <w:rPr>
                <w:rFonts w:ascii="Times New Roman" w:hAnsi="Times New Roman"/>
                <w:bCs/>
                <w:iCs/>
              </w:rPr>
              <w:t>ОК 01</w:t>
            </w:r>
          </w:p>
        </w:tc>
      </w:tr>
      <w:tr w:rsidR="00B56BF9" w:rsidRPr="00B56BF9" w14:paraId="072A367E" w14:textId="77777777" w:rsidTr="00B56BF9">
        <w:trPr>
          <w:trHeight w:val="362"/>
        </w:trPr>
        <w:tc>
          <w:tcPr>
            <w:tcW w:w="877" w:type="pct"/>
            <w:gridSpan w:val="2"/>
            <w:vMerge/>
          </w:tcPr>
          <w:p w14:paraId="46506938" w14:textId="77777777" w:rsidR="00B56BF9" w:rsidRPr="00B56BF9" w:rsidRDefault="00B56BF9" w:rsidP="00A971BE">
            <w:pPr>
              <w:spacing w:after="0" w:line="240" w:lineRule="auto"/>
              <w:rPr>
                <w:rFonts w:ascii="Times New Roman" w:hAnsi="Times New Roman"/>
                <w:b/>
                <w:bCs/>
              </w:rPr>
            </w:pPr>
          </w:p>
        </w:tc>
        <w:tc>
          <w:tcPr>
            <w:tcW w:w="2260" w:type="pct"/>
          </w:tcPr>
          <w:p w14:paraId="15E15327"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003FAF6D" w14:textId="762EF1E2" w:rsidR="00B56BF9" w:rsidRPr="00B56BF9" w:rsidRDefault="00B56BF9" w:rsidP="00A971BE">
            <w:pPr>
              <w:suppressAutoHyphens/>
              <w:spacing w:after="0" w:line="240" w:lineRule="auto"/>
              <w:rPr>
                <w:rFonts w:ascii="Times New Roman" w:hAnsi="Times New Roman"/>
                <w:b/>
              </w:rPr>
            </w:pPr>
          </w:p>
        </w:tc>
        <w:tc>
          <w:tcPr>
            <w:tcW w:w="531" w:type="pct"/>
          </w:tcPr>
          <w:p w14:paraId="0705167A"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26399B2D" w14:textId="18B586E7" w:rsidR="00B56BF9" w:rsidRPr="00B56BF9" w:rsidRDefault="00B56BF9" w:rsidP="001C0900">
            <w:pPr>
              <w:suppressAutoHyphens/>
              <w:spacing w:after="0" w:line="240" w:lineRule="auto"/>
              <w:rPr>
                <w:rFonts w:ascii="Times New Roman" w:hAnsi="Times New Roman"/>
                <w:b/>
                <w:i/>
              </w:rPr>
            </w:pPr>
          </w:p>
        </w:tc>
      </w:tr>
      <w:tr w:rsidR="00B56BF9" w:rsidRPr="00B56BF9" w14:paraId="1848EDB7" w14:textId="77777777" w:rsidTr="00B56BF9">
        <w:trPr>
          <w:trHeight w:val="362"/>
        </w:trPr>
        <w:tc>
          <w:tcPr>
            <w:tcW w:w="877" w:type="pct"/>
            <w:gridSpan w:val="2"/>
            <w:vMerge/>
          </w:tcPr>
          <w:p w14:paraId="797944B4" w14:textId="77777777" w:rsidR="00B56BF9" w:rsidRPr="00B56BF9" w:rsidRDefault="00B56BF9" w:rsidP="00A971BE">
            <w:pPr>
              <w:spacing w:after="0" w:line="240" w:lineRule="auto"/>
              <w:rPr>
                <w:rFonts w:ascii="Times New Roman" w:hAnsi="Times New Roman"/>
                <w:b/>
                <w:bCs/>
              </w:rPr>
            </w:pPr>
          </w:p>
        </w:tc>
        <w:tc>
          <w:tcPr>
            <w:tcW w:w="2260" w:type="pct"/>
          </w:tcPr>
          <w:p w14:paraId="3C4DB1CA"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Практическое занятие 1 «Составление личного финансового плана»</w:t>
            </w:r>
          </w:p>
        </w:tc>
        <w:tc>
          <w:tcPr>
            <w:tcW w:w="639" w:type="pct"/>
          </w:tcPr>
          <w:p w14:paraId="0BAA6ABA" w14:textId="0202580D" w:rsidR="00B56BF9" w:rsidRPr="00B56BF9" w:rsidRDefault="00B56BF9" w:rsidP="00A971BE">
            <w:pPr>
              <w:suppressAutoHyphens/>
              <w:spacing w:after="0" w:line="240" w:lineRule="auto"/>
              <w:rPr>
                <w:rFonts w:ascii="Times New Roman" w:hAnsi="Times New Roman"/>
                <w:i/>
              </w:rPr>
            </w:pPr>
          </w:p>
        </w:tc>
        <w:tc>
          <w:tcPr>
            <w:tcW w:w="531" w:type="pct"/>
          </w:tcPr>
          <w:p w14:paraId="3B610A80" w14:textId="77777777" w:rsidR="00B56BF9" w:rsidRPr="00B56BF9" w:rsidRDefault="00B56BF9" w:rsidP="003F0A0E">
            <w:pPr>
              <w:spacing w:after="0" w:line="240" w:lineRule="auto"/>
              <w:rPr>
                <w:rFonts w:ascii="Times New Roman" w:hAnsi="Times New Roman"/>
                <w:bCs/>
                <w:iCs/>
              </w:rPr>
            </w:pPr>
          </w:p>
        </w:tc>
        <w:tc>
          <w:tcPr>
            <w:tcW w:w="692" w:type="pct"/>
          </w:tcPr>
          <w:p w14:paraId="23CD1AF8" w14:textId="693BEF87" w:rsidR="00B56BF9" w:rsidRPr="00B56BF9" w:rsidRDefault="00B56BF9" w:rsidP="003F0A0E">
            <w:pPr>
              <w:spacing w:after="0" w:line="240" w:lineRule="auto"/>
              <w:rPr>
                <w:rFonts w:ascii="Times New Roman" w:hAnsi="Times New Roman"/>
                <w:bCs/>
                <w:iCs/>
              </w:rPr>
            </w:pPr>
            <w:r w:rsidRPr="00B56BF9">
              <w:rPr>
                <w:rFonts w:ascii="Times New Roman" w:hAnsi="Times New Roman"/>
                <w:bCs/>
                <w:iCs/>
              </w:rPr>
              <w:t>ПК 4.3</w:t>
            </w:r>
          </w:p>
          <w:p w14:paraId="0E9054D1" w14:textId="1D755E7E" w:rsidR="00B56BF9" w:rsidRPr="00B56BF9" w:rsidRDefault="00B56BF9" w:rsidP="00D434DD">
            <w:pPr>
              <w:spacing w:after="0" w:line="240" w:lineRule="auto"/>
              <w:rPr>
                <w:rFonts w:ascii="Times New Roman" w:hAnsi="Times New Roman"/>
                <w:b/>
                <w:i/>
              </w:rPr>
            </w:pPr>
            <w:r w:rsidRPr="00B56BF9">
              <w:rPr>
                <w:rFonts w:ascii="Times New Roman" w:hAnsi="Times New Roman"/>
                <w:bCs/>
                <w:iCs/>
              </w:rPr>
              <w:t>ОК 01</w:t>
            </w:r>
          </w:p>
          <w:p w14:paraId="52129CA8" w14:textId="6205F9B7" w:rsidR="00B56BF9" w:rsidRPr="00B56BF9" w:rsidRDefault="00B56BF9" w:rsidP="003F0A0E">
            <w:pPr>
              <w:suppressAutoHyphens/>
              <w:spacing w:after="0" w:line="240" w:lineRule="auto"/>
              <w:rPr>
                <w:rFonts w:ascii="Times New Roman" w:hAnsi="Times New Roman"/>
                <w:b/>
                <w:i/>
              </w:rPr>
            </w:pPr>
          </w:p>
        </w:tc>
      </w:tr>
      <w:tr w:rsidR="00B56BF9" w:rsidRPr="00B56BF9" w14:paraId="6D087B17" w14:textId="77777777" w:rsidTr="00B56BF9">
        <w:trPr>
          <w:trHeight w:val="362"/>
        </w:trPr>
        <w:tc>
          <w:tcPr>
            <w:tcW w:w="877" w:type="pct"/>
            <w:gridSpan w:val="2"/>
            <w:vMerge w:val="restart"/>
          </w:tcPr>
          <w:p w14:paraId="40D44D90"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3.2. Депозит</w:t>
            </w:r>
          </w:p>
        </w:tc>
        <w:tc>
          <w:tcPr>
            <w:tcW w:w="2260" w:type="pct"/>
          </w:tcPr>
          <w:p w14:paraId="2BB05D1D"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27F0E62C" w14:textId="2EF8A265" w:rsidR="00B56BF9" w:rsidRPr="00B56BF9" w:rsidRDefault="00B56BF9" w:rsidP="00A971BE">
            <w:pPr>
              <w:suppressAutoHyphens/>
              <w:spacing w:after="0" w:line="240" w:lineRule="auto"/>
              <w:rPr>
                <w:rFonts w:ascii="Times New Roman" w:hAnsi="Times New Roman"/>
                <w:i/>
              </w:rPr>
            </w:pPr>
          </w:p>
        </w:tc>
        <w:tc>
          <w:tcPr>
            <w:tcW w:w="531" w:type="pct"/>
          </w:tcPr>
          <w:p w14:paraId="6ECD90CE"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FBAE825" w14:textId="14DC9F07" w:rsidR="00B56BF9" w:rsidRPr="00B56BF9" w:rsidRDefault="00B56BF9" w:rsidP="001C0900">
            <w:pPr>
              <w:suppressAutoHyphens/>
              <w:spacing w:after="0" w:line="240" w:lineRule="auto"/>
              <w:rPr>
                <w:rFonts w:ascii="Times New Roman" w:hAnsi="Times New Roman"/>
                <w:b/>
                <w:i/>
              </w:rPr>
            </w:pPr>
          </w:p>
        </w:tc>
      </w:tr>
      <w:tr w:rsidR="00B56BF9" w:rsidRPr="00B56BF9" w14:paraId="55A9A01E" w14:textId="77777777" w:rsidTr="00B56BF9">
        <w:trPr>
          <w:trHeight w:val="362"/>
        </w:trPr>
        <w:tc>
          <w:tcPr>
            <w:tcW w:w="877" w:type="pct"/>
            <w:gridSpan w:val="2"/>
            <w:vMerge/>
          </w:tcPr>
          <w:p w14:paraId="796712A5" w14:textId="77777777" w:rsidR="00B56BF9" w:rsidRPr="00B56BF9" w:rsidRDefault="00B56BF9" w:rsidP="00A971BE">
            <w:pPr>
              <w:spacing w:after="0" w:line="240" w:lineRule="auto"/>
              <w:rPr>
                <w:rFonts w:ascii="Times New Roman" w:hAnsi="Times New Roman"/>
                <w:b/>
                <w:bCs/>
              </w:rPr>
            </w:pPr>
          </w:p>
        </w:tc>
        <w:tc>
          <w:tcPr>
            <w:tcW w:w="2260" w:type="pct"/>
          </w:tcPr>
          <w:p w14:paraId="0243365C"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 xml:space="preserve">Банк и банковские депозиты. Влияние инфляции на стоимость активов. Сбор и анализ информации о банке и банковских </w:t>
            </w:r>
            <w:r w:rsidRPr="00B56BF9">
              <w:rPr>
                <w:rFonts w:ascii="Times New Roman" w:hAnsi="Times New Roman"/>
              </w:rPr>
              <w:lastRenderedPageBreak/>
              <w:t>продуктах. Изучение принципов заключения договоров физических лиц с банком. Управление рисками по депозиту.</w:t>
            </w:r>
          </w:p>
        </w:tc>
        <w:tc>
          <w:tcPr>
            <w:tcW w:w="639" w:type="pct"/>
          </w:tcPr>
          <w:p w14:paraId="678928FB" w14:textId="137AD4F6" w:rsidR="00B56BF9" w:rsidRPr="00B56BF9" w:rsidRDefault="00B56BF9" w:rsidP="00A971BE">
            <w:pPr>
              <w:suppressAutoHyphens/>
              <w:spacing w:after="0" w:line="240" w:lineRule="auto"/>
              <w:rPr>
                <w:rFonts w:ascii="Times New Roman" w:hAnsi="Times New Roman"/>
                <w:bCs/>
                <w:i/>
              </w:rPr>
            </w:pPr>
          </w:p>
        </w:tc>
        <w:tc>
          <w:tcPr>
            <w:tcW w:w="531" w:type="pct"/>
          </w:tcPr>
          <w:p w14:paraId="2B4238D5" w14:textId="77777777" w:rsidR="00B56BF9" w:rsidRPr="00B56BF9" w:rsidRDefault="00B56BF9" w:rsidP="003F0A0E">
            <w:pPr>
              <w:spacing w:after="0" w:line="240" w:lineRule="auto"/>
              <w:rPr>
                <w:rFonts w:ascii="Times New Roman" w:hAnsi="Times New Roman"/>
                <w:iCs/>
              </w:rPr>
            </w:pPr>
          </w:p>
        </w:tc>
        <w:tc>
          <w:tcPr>
            <w:tcW w:w="692" w:type="pct"/>
          </w:tcPr>
          <w:p w14:paraId="13F622EB" w14:textId="5F3910B1" w:rsidR="00B56BF9" w:rsidRPr="00B56BF9" w:rsidRDefault="00B56BF9" w:rsidP="003F0A0E">
            <w:pPr>
              <w:spacing w:after="0" w:line="240" w:lineRule="auto"/>
              <w:rPr>
                <w:rFonts w:ascii="Times New Roman" w:hAnsi="Times New Roman"/>
                <w:iCs/>
              </w:rPr>
            </w:pPr>
            <w:r w:rsidRPr="00B56BF9">
              <w:rPr>
                <w:rFonts w:ascii="Times New Roman" w:hAnsi="Times New Roman"/>
                <w:iCs/>
              </w:rPr>
              <w:t>ПК 4.3</w:t>
            </w:r>
          </w:p>
          <w:p w14:paraId="64A653E8" w14:textId="77777777" w:rsidR="00B56BF9" w:rsidRPr="00B56BF9" w:rsidRDefault="00B56BF9" w:rsidP="003F0A0E">
            <w:pPr>
              <w:spacing w:after="0" w:line="240" w:lineRule="auto"/>
              <w:rPr>
                <w:rFonts w:ascii="Times New Roman" w:hAnsi="Times New Roman"/>
                <w:iCs/>
              </w:rPr>
            </w:pPr>
            <w:r w:rsidRPr="00B56BF9">
              <w:rPr>
                <w:rFonts w:ascii="Times New Roman" w:hAnsi="Times New Roman"/>
                <w:iCs/>
              </w:rPr>
              <w:t>ОК 03, ОК 04</w:t>
            </w:r>
          </w:p>
          <w:p w14:paraId="5BEDD082" w14:textId="77777777" w:rsidR="00B56BF9" w:rsidRPr="00B56BF9" w:rsidRDefault="00B56BF9" w:rsidP="003F0A0E">
            <w:pPr>
              <w:spacing w:after="0" w:line="240" w:lineRule="auto"/>
              <w:rPr>
                <w:rFonts w:ascii="Times New Roman" w:hAnsi="Times New Roman"/>
                <w:bCs/>
                <w:i/>
                <w:highlight w:val="yellow"/>
                <w:u w:val="single"/>
              </w:rPr>
            </w:pPr>
            <w:r w:rsidRPr="00B56BF9">
              <w:rPr>
                <w:rFonts w:ascii="Times New Roman" w:hAnsi="Times New Roman"/>
                <w:iCs/>
              </w:rPr>
              <w:t>КК 2, КК3</w:t>
            </w:r>
          </w:p>
        </w:tc>
      </w:tr>
      <w:tr w:rsidR="00B56BF9" w:rsidRPr="00B56BF9" w14:paraId="46702A0A" w14:textId="77777777" w:rsidTr="00B56BF9">
        <w:trPr>
          <w:trHeight w:val="362"/>
        </w:trPr>
        <w:tc>
          <w:tcPr>
            <w:tcW w:w="877" w:type="pct"/>
            <w:gridSpan w:val="2"/>
            <w:vMerge/>
          </w:tcPr>
          <w:p w14:paraId="677090B6" w14:textId="77777777" w:rsidR="00B56BF9" w:rsidRPr="00B56BF9" w:rsidRDefault="00B56BF9" w:rsidP="00A971BE">
            <w:pPr>
              <w:spacing w:after="0" w:line="240" w:lineRule="auto"/>
              <w:rPr>
                <w:rFonts w:ascii="Times New Roman" w:hAnsi="Times New Roman"/>
                <w:b/>
                <w:bCs/>
              </w:rPr>
            </w:pPr>
          </w:p>
        </w:tc>
        <w:tc>
          <w:tcPr>
            <w:tcW w:w="2260" w:type="pct"/>
          </w:tcPr>
          <w:p w14:paraId="646C92F2"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44E3F48" w14:textId="6A48AACB" w:rsidR="00B56BF9" w:rsidRPr="00B56BF9" w:rsidRDefault="00B56BF9" w:rsidP="00A971BE">
            <w:pPr>
              <w:suppressAutoHyphens/>
              <w:spacing w:after="0" w:line="240" w:lineRule="auto"/>
              <w:rPr>
                <w:rFonts w:ascii="Times New Roman" w:hAnsi="Times New Roman"/>
                <w:b/>
              </w:rPr>
            </w:pPr>
          </w:p>
        </w:tc>
        <w:tc>
          <w:tcPr>
            <w:tcW w:w="531" w:type="pct"/>
          </w:tcPr>
          <w:p w14:paraId="411AE875" w14:textId="77777777" w:rsidR="00B56BF9" w:rsidRPr="00B56BF9" w:rsidRDefault="00B56BF9" w:rsidP="003F0A0E">
            <w:pPr>
              <w:spacing w:after="0" w:line="240" w:lineRule="auto"/>
              <w:rPr>
                <w:rFonts w:ascii="Times New Roman" w:hAnsi="Times New Roman"/>
                <w:bCs/>
                <w:i/>
                <w:highlight w:val="yellow"/>
                <w:u w:val="single"/>
              </w:rPr>
            </w:pPr>
          </w:p>
        </w:tc>
        <w:tc>
          <w:tcPr>
            <w:tcW w:w="692" w:type="pct"/>
          </w:tcPr>
          <w:p w14:paraId="38DE802D" w14:textId="268B17C0" w:rsidR="00B56BF9" w:rsidRPr="00B56BF9" w:rsidRDefault="00B56BF9" w:rsidP="003F0A0E">
            <w:pPr>
              <w:spacing w:after="0" w:line="240" w:lineRule="auto"/>
              <w:rPr>
                <w:rFonts w:ascii="Times New Roman" w:hAnsi="Times New Roman"/>
                <w:bCs/>
                <w:i/>
                <w:highlight w:val="yellow"/>
                <w:u w:val="single"/>
              </w:rPr>
            </w:pPr>
          </w:p>
        </w:tc>
      </w:tr>
      <w:tr w:rsidR="00B56BF9" w:rsidRPr="00B56BF9" w14:paraId="7998DEB7" w14:textId="77777777" w:rsidTr="00B56BF9">
        <w:trPr>
          <w:trHeight w:val="362"/>
        </w:trPr>
        <w:tc>
          <w:tcPr>
            <w:tcW w:w="877" w:type="pct"/>
            <w:gridSpan w:val="2"/>
            <w:vMerge/>
          </w:tcPr>
          <w:p w14:paraId="58099421" w14:textId="77777777" w:rsidR="00B56BF9" w:rsidRPr="00B56BF9" w:rsidRDefault="00B56BF9" w:rsidP="00A971BE">
            <w:pPr>
              <w:spacing w:after="0" w:line="240" w:lineRule="auto"/>
              <w:rPr>
                <w:rFonts w:ascii="Times New Roman" w:hAnsi="Times New Roman"/>
                <w:b/>
                <w:bCs/>
              </w:rPr>
            </w:pPr>
          </w:p>
        </w:tc>
        <w:tc>
          <w:tcPr>
            <w:tcW w:w="2260" w:type="pct"/>
          </w:tcPr>
          <w:p w14:paraId="02848F4F" w14:textId="77777777" w:rsidR="00B56BF9" w:rsidRPr="00B56BF9" w:rsidRDefault="00B56BF9" w:rsidP="00877ED6">
            <w:pPr>
              <w:suppressAutoHyphens/>
              <w:spacing w:after="0" w:line="240" w:lineRule="auto"/>
              <w:jc w:val="both"/>
              <w:rPr>
                <w:rFonts w:ascii="Times New Roman" w:hAnsi="Times New Roman"/>
              </w:rPr>
            </w:pPr>
            <w:r w:rsidRPr="00B56BF9">
              <w:rPr>
                <w:rFonts w:ascii="Times New Roman" w:hAnsi="Times New Roman"/>
              </w:rPr>
              <w:t>Практическое занятие 2 «Изучение депозитного договора. Анализ финансовых рисков при заключении депозитного договора»</w:t>
            </w:r>
          </w:p>
        </w:tc>
        <w:tc>
          <w:tcPr>
            <w:tcW w:w="639" w:type="pct"/>
          </w:tcPr>
          <w:p w14:paraId="327A6A98" w14:textId="00CD2E41" w:rsidR="00B56BF9" w:rsidRPr="00B56BF9" w:rsidRDefault="00B56BF9" w:rsidP="00A971BE">
            <w:pPr>
              <w:suppressAutoHyphens/>
              <w:spacing w:after="0" w:line="240" w:lineRule="auto"/>
              <w:rPr>
                <w:rFonts w:ascii="Times New Roman" w:hAnsi="Times New Roman"/>
                <w:i/>
              </w:rPr>
            </w:pPr>
          </w:p>
        </w:tc>
        <w:tc>
          <w:tcPr>
            <w:tcW w:w="531" w:type="pct"/>
          </w:tcPr>
          <w:p w14:paraId="0A1DAEE5" w14:textId="77777777" w:rsidR="00B56BF9" w:rsidRPr="00B56BF9" w:rsidRDefault="00B56BF9" w:rsidP="00225970">
            <w:pPr>
              <w:spacing w:after="0" w:line="240" w:lineRule="auto"/>
              <w:rPr>
                <w:rFonts w:ascii="Times New Roman" w:hAnsi="Times New Roman"/>
                <w:iCs/>
              </w:rPr>
            </w:pPr>
          </w:p>
        </w:tc>
        <w:tc>
          <w:tcPr>
            <w:tcW w:w="692" w:type="pct"/>
          </w:tcPr>
          <w:p w14:paraId="1D581919" w14:textId="4054A3D3" w:rsidR="00B56BF9" w:rsidRPr="00B56BF9" w:rsidRDefault="00B56BF9" w:rsidP="00225970">
            <w:pPr>
              <w:spacing w:after="0" w:line="240" w:lineRule="auto"/>
              <w:rPr>
                <w:rFonts w:ascii="Times New Roman" w:hAnsi="Times New Roman"/>
                <w:iCs/>
              </w:rPr>
            </w:pPr>
            <w:r w:rsidRPr="00B56BF9">
              <w:rPr>
                <w:rFonts w:ascii="Times New Roman" w:hAnsi="Times New Roman"/>
                <w:iCs/>
              </w:rPr>
              <w:t>ПК 4.3</w:t>
            </w:r>
          </w:p>
          <w:p w14:paraId="1DF89B7E" w14:textId="51C2441A" w:rsidR="00B56BF9" w:rsidRPr="00B56BF9" w:rsidRDefault="00B56BF9" w:rsidP="00D434DD">
            <w:pPr>
              <w:spacing w:after="0" w:line="240" w:lineRule="auto"/>
              <w:rPr>
                <w:rFonts w:ascii="Times New Roman" w:hAnsi="Times New Roman"/>
                <w:bCs/>
                <w:i/>
                <w:highlight w:val="yellow"/>
                <w:u w:val="single"/>
              </w:rPr>
            </w:pPr>
            <w:r w:rsidRPr="00B56BF9">
              <w:rPr>
                <w:rFonts w:ascii="Times New Roman" w:hAnsi="Times New Roman"/>
                <w:iCs/>
              </w:rPr>
              <w:t>ОК 01</w:t>
            </w:r>
          </w:p>
        </w:tc>
      </w:tr>
      <w:tr w:rsidR="00B56BF9" w:rsidRPr="00B56BF9" w14:paraId="79F8ED87" w14:textId="77777777" w:rsidTr="00B56BF9">
        <w:trPr>
          <w:trHeight w:val="362"/>
        </w:trPr>
        <w:tc>
          <w:tcPr>
            <w:tcW w:w="877" w:type="pct"/>
            <w:gridSpan w:val="2"/>
            <w:vMerge w:val="restart"/>
          </w:tcPr>
          <w:p w14:paraId="78A51D2B"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3.3. Кредит</w:t>
            </w:r>
          </w:p>
        </w:tc>
        <w:tc>
          <w:tcPr>
            <w:tcW w:w="2260" w:type="pct"/>
          </w:tcPr>
          <w:p w14:paraId="715D0336"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185133EB" w14:textId="5A74146E" w:rsidR="00B56BF9" w:rsidRPr="00B56BF9" w:rsidRDefault="00B56BF9" w:rsidP="00A971BE">
            <w:pPr>
              <w:suppressAutoHyphens/>
              <w:spacing w:after="0" w:line="240" w:lineRule="auto"/>
              <w:rPr>
                <w:rFonts w:ascii="Times New Roman" w:hAnsi="Times New Roman"/>
                <w:i/>
              </w:rPr>
            </w:pPr>
          </w:p>
        </w:tc>
        <w:tc>
          <w:tcPr>
            <w:tcW w:w="531" w:type="pct"/>
          </w:tcPr>
          <w:p w14:paraId="24820DAE"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7E41773D" w14:textId="2FCB477B" w:rsidR="00B56BF9" w:rsidRPr="00B56BF9" w:rsidRDefault="00B56BF9" w:rsidP="001C0900">
            <w:pPr>
              <w:suppressAutoHyphens/>
              <w:spacing w:after="0" w:line="240" w:lineRule="auto"/>
              <w:rPr>
                <w:rFonts w:ascii="Times New Roman" w:hAnsi="Times New Roman"/>
                <w:b/>
                <w:i/>
              </w:rPr>
            </w:pPr>
          </w:p>
        </w:tc>
      </w:tr>
      <w:tr w:rsidR="00B56BF9" w:rsidRPr="00B56BF9" w14:paraId="331EE0D8" w14:textId="77777777" w:rsidTr="00B56BF9">
        <w:trPr>
          <w:trHeight w:val="362"/>
        </w:trPr>
        <w:tc>
          <w:tcPr>
            <w:tcW w:w="877" w:type="pct"/>
            <w:gridSpan w:val="2"/>
            <w:vMerge/>
          </w:tcPr>
          <w:p w14:paraId="5DBD4B2D" w14:textId="77777777" w:rsidR="00B56BF9" w:rsidRPr="00B56BF9" w:rsidRDefault="00B56BF9" w:rsidP="00A971BE">
            <w:pPr>
              <w:spacing w:after="0" w:line="240" w:lineRule="auto"/>
              <w:rPr>
                <w:rFonts w:ascii="Times New Roman" w:hAnsi="Times New Roman"/>
                <w:b/>
                <w:bCs/>
              </w:rPr>
            </w:pPr>
          </w:p>
        </w:tc>
        <w:tc>
          <w:tcPr>
            <w:tcW w:w="2260" w:type="pct"/>
          </w:tcPr>
          <w:p w14:paraId="41F9F65B"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Кредиты. Виды банковских кредитов для физических лиц. Принципы кредитования. Изучение принципов сбора и анализа информации о кредитных продуктах. Изучение методов уменьшения стоимости кредита и анализа кредитного договора. Кредитная история. Коллекторские агентства, их права и обязанности. Кредит как часть личного финансового плана. Типичные ошибки при использовании кредита.</w:t>
            </w:r>
          </w:p>
        </w:tc>
        <w:tc>
          <w:tcPr>
            <w:tcW w:w="639" w:type="pct"/>
          </w:tcPr>
          <w:p w14:paraId="2D6CE850" w14:textId="3240AF3B" w:rsidR="00B56BF9" w:rsidRPr="00B56BF9" w:rsidRDefault="00B56BF9" w:rsidP="00A971BE">
            <w:pPr>
              <w:suppressAutoHyphens/>
              <w:spacing w:after="0" w:line="240" w:lineRule="auto"/>
              <w:rPr>
                <w:rFonts w:ascii="Times New Roman" w:hAnsi="Times New Roman"/>
                <w:bCs/>
                <w:i/>
              </w:rPr>
            </w:pPr>
          </w:p>
        </w:tc>
        <w:tc>
          <w:tcPr>
            <w:tcW w:w="531" w:type="pct"/>
          </w:tcPr>
          <w:p w14:paraId="1DE58B9E" w14:textId="77777777" w:rsidR="00B56BF9" w:rsidRPr="00B56BF9" w:rsidRDefault="00B56BF9" w:rsidP="003F0A0E">
            <w:pPr>
              <w:spacing w:after="0" w:line="240" w:lineRule="auto"/>
              <w:rPr>
                <w:rFonts w:ascii="Times New Roman" w:hAnsi="Times New Roman"/>
                <w:iCs/>
              </w:rPr>
            </w:pPr>
          </w:p>
        </w:tc>
        <w:tc>
          <w:tcPr>
            <w:tcW w:w="692" w:type="pct"/>
          </w:tcPr>
          <w:p w14:paraId="46190414" w14:textId="2C539771" w:rsidR="00B56BF9" w:rsidRPr="00B56BF9" w:rsidRDefault="00B56BF9" w:rsidP="003F0A0E">
            <w:pPr>
              <w:spacing w:after="0" w:line="240" w:lineRule="auto"/>
              <w:rPr>
                <w:rFonts w:ascii="Times New Roman" w:hAnsi="Times New Roman"/>
                <w:iCs/>
              </w:rPr>
            </w:pPr>
            <w:r w:rsidRPr="00B56BF9">
              <w:rPr>
                <w:rFonts w:ascii="Times New Roman" w:hAnsi="Times New Roman"/>
                <w:iCs/>
              </w:rPr>
              <w:t>ПК 4.3</w:t>
            </w:r>
          </w:p>
          <w:p w14:paraId="48BE43E3" w14:textId="3E9C82FD" w:rsidR="00B56BF9" w:rsidRPr="00B56BF9" w:rsidRDefault="00B56BF9" w:rsidP="00D434DD">
            <w:pPr>
              <w:spacing w:after="0" w:line="240" w:lineRule="auto"/>
              <w:rPr>
                <w:rFonts w:ascii="Times New Roman" w:hAnsi="Times New Roman"/>
                <w:bCs/>
                <w:i/>
                <w:u w:val="single"/>
              </w:rPr>
            </w:pPr>
            <w:r w:rsidRPr="00B56BF9">
              <w:rPr>
                <w:rFonts w:ascii="Times New Roman" w:hAnsi="Times New Roman"/>
                <w:iCs/>
              </w:rPr>
              <w:t>ОК 01</w:t>
            </w:r>
          </w:p>
          <w:p w14:paraId="463F4663" w14:textId="24BB741C" w:rsidR="00B56BF9" w:rsidRPr="00B56BF9" w:rsidRDefault="00B56BF9" w:rsidP="003F0A0E">
            <w:pPr>
              <w:spacing w:after="0" w:line="240" w:lineRule="auto"/>
              <w:rPr>
                <w:rFonts w:ascii="Times New Roman" w:hAnsi="Times New Roman"/>
                <w:bCs/>
                <w:i/>
                <w:highlight w:val="yellow"/>
                <w:u w:val="single"/>
              </w:rPr>
            </w:pPr>
          </w:p>
        </w:tc>
      </w:tr>
      <w:tr w:rsidR="00B56BF9" w:rsidRPr="00B56BF9" w14:paraId="1A76098D" w14:textId="77777777" w:rsidTr="00B56BF9">
        <w:trPr>
          <w:trHeight w:val="362"/>
        </w:trPr>
        <w:tc>
          <w:tcPr>
            <w:tcW w:w="877" w:type="pct"/>
            <w:gridSpan w:val="2"/>
            <w:vMerge/>
          </w:tcPr>
          <w:p w14:paraId="42A47FF5" w14:textId="77777777" w:rsidR="00B56BF9" w:rsidRPr="00B56BF9" w:rsidRDefault="00B56BF9" w:rsidP="00A971BE">
            <w:pPr>
              <w:spacing w:after="0" w:line="240" w:lineRule="auto"/>
              <w:rPr>
                <w:rFonts w:ascii="Times New Roman" w:hAnsi="Times New Roman"/>
                <w:b/>
                <w:bCs/>
              </w:rPr>
            </w:pPr>
          </w:p>
        </w:tc>
        <w:tc>
          <w:tcPr>
            <w:tcW w:w="2260" w:type="pct"/>
          </w:tcPr>
          <w:p w14:paraId="3BCDAA67"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5C0F076F"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031F8A52"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79D1B3E" w14:textId="0A29DD68" w:rsidR="00B56BF9" w:rsidRPr="00B56BF9" w:rsidRDefault="00B56BF9" w:rsidP="001C0900">
            <w:pPr>
              <w:suppressAutoHyphens/>
              <w:spacing w:after="0" w:line="240" w:lineRule="auto"/>
              <w:rPr>
                <w:rFonts w:ascii="Times New Roman" w:hAnsi="Times New Roman"/>
                <w:b/>
                <w:i/>
              </w:rPr>
            </w:pPr>
          </w:p>
        </w:tc>
      </w:tr>
      <w:tr w:rsidR="00B56BF9" w:rsidRPr="00B56BF9" w14:paraId="53188A90" w14:textId="77777777" w:rsidTr="00B56BF9">
        <w:trPr>
          <w:trHeight w:val="362"/>
        </w:trPr>
        <w:tc>
          <w:tcPr>
            <w:tcW w:w="877" w:type="pct"/>
            <w:gridSpan w:val="2"/>
            <w:vMerge/>
          </w:tcPr>
          <w:p w14:paraId="3D5925D6" w14:textId="77777777" w:rsidR="00B56BF9" w:rsidRPr="00B56BF9" w:rsidRDefault="00B56BF9" w:rsidP="00A971BE">
            <w:pPr>
              <w:spacing w:after="0" w:line="240" w:lineRule="auto"/>
              <w:rPr>
                <w:rFonts w:ascii="Times New Roman" w:hAnsi="Times New Roman"/>
                <w:b/>
                <w:bCs/>
              </w:rPr>
            </w:pPr>
          </w:p>
        </w:tc>
        <w:tc>
          <w:tcPr>
            <w:tcW w:w="2260" w:type="pct"/>
          </w:tcPr>
          <w:p w14:paraId="200D64C0" w14:textId="77777777" w:rsidR="00B56BF9" w:rsidRPr="00B56BF9" w:rsidRDefault="00B56BF9" w:rsidP="00BA1051">
            <w:pPr>
              <w:suppressAutoHyphens/>
              <w:spacing w:after="0" w:line="240" w:lineRule="auto"/>
              <w:rPr>
                <w:rFonts w:ascii="Times New Roman" w:hAnsi="Times New Roman"/>
              </w:rPr>
            </w:pPr>
          </w:p>
        </w:tc>
        <w:tc>
          <w:tcPr>
            <w:tcW w:w="639" w:type="pct"/>
          </w:tcPr>
          <w:p w14:paraId="3CDEE3B4"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58AF4449"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DD254F2" w14:textId="6C0A0D5B" w:rsidR="00B56BF9" w:rsidRPr="00B56BF9" w:rsidRDefault="00B56BF9" w:rsidP="001C0900">
            <w:pPr>
              <w:suppressAutoHyphens/>
              <w:spacing w:after="0" w:line="240" w:lineRule="auto"/>
              <w:rPr>
                <w:rFonts w:ascii="Times New Roman" w:hAnsi="Times New Roman"/>
                <w:b/>
                <w:i/>
              </w:rPr>
            </w:pPr>
          </w:p>
        </w:tc>
      </w:tr>
      <w:tr w:rsidR="00B56BF9" w:rsidRPr="00B56BF9" w14:paraId="63ED3919" w14:textId="77777777" w:rsidTr="00B56BF9">
        <w:trPr>
          <w:trHeight w:val="362"/>
        </w:trPr>
        <w:tc>
          <w:tcPr>
            <w:tcW w:w="877" w:type="pct"/>
            <w:gridSpan w:val="2"/>
            <w:vMerge w:val="restart"/>
          </w:tcPr>
          <w:p w14:paraId="6F8893BF"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 xml:space="preserve">Тема 3.4. </w:t>
            </w:r>
            <w:r w:rsidRPr="00B56BF9">
              <w:rPr>
                <w:rFonts w:ascii="Times New Roman" w:hAnsi="Times New Roman"/>
                <w:b/>
              </w:rPr>
              <w:t>Расчетно-кассовые операции</w:t>
            </w:r>
          </w:p>
        </w:tc>
        <w:tc>
          <w:tcPr>
            <w:tcW w:w="2260" w:type="pct"/>
          </w:tcPr>
          <w:p w14:paraId="6598F3A1"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37C76166" w14:textId="768F459E" w:rsidR="00B56BF9" w:rsidRPr="00B56BF9" w:rsidRDefault="00B56BF9" w:rsidP="00A971BE">
            <w:pPr>
              <w:suppressAutoHyphens/>
              <w:spacing w:after="0" w:line="240" w:lineRule="auto"/>
              <w:rPr>
                <w:rFonts w:ascii="Times New Roman" w:hAnsi="Times New Roman"/>
                <w:i/>
              </w:rPr>
            </w:pPr>
          </w:p>
        </w:tc>
        <w:tc>
          <w:tcPr>
            <w:tcW w:w="531" w:type="pct"/>
          </w:tcPr>
          <w:p w14:paraId="3F0C8FC4"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76F04DD5" w14:textId="56DB8866" w:rsidR="00B56BF9" w:rsidRPr="00B56BF9" w:rsidRDefault="00B56BF9" w:rsidP="001C0900">
            <w:pPr>
              <w:suppressAutoHyphens/>
              <w:spacing w:after="0" w:line="240" w:lineRule="auto"/>
              <w:rPr>
                <w:rFonts w:ascii="Times New Roman" w:hAnsi="Times New Roman"/>
                <w:b/>
                <w:i/>
              </w:rPr>
            </w:pPr>
          </w:p>
        </w:tc>
      </w:tr>
      <w:tr w:rsidR="00B56BF9" w:rsidRPr="00B56BF9" w14:paraId="1D465ED4" w14:textId="77777777" w:rsidTr="00B56BF9">
        <w:trPr>
          <w:trHeight w:val="362"/>
        </w:trPr>
        <w:tc>
          <w:tcPr>
            <w:tcW w:w="877" w:type="pct"/>
            <w:gridSpan w:val="2"/>
            <w:vMerge/>
          </w:tcPr>
          <w:p w14:paraId="1EB46227" w14:textId="77777777" w:rsidR="00B56BF9" w:rsidRPr="00B56BF9" w:rsidRDefault="00B56BF9" w:rsidP="00A971BE">
            <w:pPr>
              <w:spacing w:after="0" w:line="240" w:lineRule="auto"/>
              <w:rPr>
                <w:rFonts w:ascii="Times New Roman" w:hAnsi="Times New Roman"/>
                <w:b/>
                <w:bCs/>
              </w:rPr>
            </w:pPr>
          </w:p>
        </w:tc>
        <w:tc>
          <w:tcPr>
            <w:tcW w:w="2260" w:type="pct"/>
          </w:tcPr>
          <w:p w14:paraId="0926457E"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Хранение, обмен и перевод денег. Различные виды платежных средств. Формы дистанционного банковского обслуживания.</w:t>
            </w:r>
          </w:p>
        </w:tc>
        <w:tc>
          <w:tcPr>
            <w:tcW w:w="639" w:type="pct"/>
          </w:tcPr>
          <w:p w14:paraId="1C44A5A7" w14:textId="716EC0C5" w:rsidR="00B56BF9" w:rsidRPr="00B56BF9" w:rsidRDefault="00B56BF9" w:rsidP="00A971BE">
            <w:pPr>
              <w:suppressAutoHyphens/>
              <w:spacing w:after="0" w:line="240" w:lineRule="auto"/>
              <w:rPr>
                <w:rFonts w:ascii="Times New Roman" w:hAnsi="Times New Roman"/>
                <w:bCs/>
                <w:i/>
              </w:rPr>
            </w:pPr>
          </w:p>
        </w:tc>
        <w:tc>
          <w:tcPr>
            <w:tcW w:w="531" w:type="pct"/>
          </w:tcPr>
          <w:p w14:paraId="32F48E92" w14:textId="77777777" w:rsidR="00B56BF9" w:rsidRPr="00B56BF9" w:rsidRDefault="00B56BF9" w:rsidP="003F0A0E">
            <w:pPr>
              <w:spacing w:after="0" w:line="240" w:lineRule="auto"/>
              <w:rPr>
                <w:rFonts w:ascii="Times New Roman" w:hAnsi="Times New Roman"/>
                <w:iCs/>
              </w:rPr>
            </w:pPr>
          </w:p>
        </w:tc>
        <w:tc>
          <w:tcPr>
            <w:tcW w:w="692" w:type="pct"/>
          </w:tcPr>
          <w:p w14:paraId="1093B7F6" w14:textId="5FF41C75" w:rsidR="00B56BF9" w:rsidRPr="00B56BF9" w:rsidRDefault="00B56BF9" w:rsidP="003F0A0E">
            <w:pPr>
              <w:spacing w:after="0" w:line="240" w:lineRule="auto"/>
              <w:rPr>
                <w:rFonts w:ascii="Times New Roman" w:hAnsi="Times New Roman"/>
                <w:iCs/>
              </w:rPr>
            </w:pPr>
            <w:r w:rsidRPr="00B56BF9">
              <w:rPr>
                <w:rFonts w:ascii="Times New Roman" w:hAnsi="Times New Roman"/>
                <w:iCs/>
              </w:rPr>
              <w:t>ПК 4.3</w:t>
            </w:r>
          </w:p>
          <w:p w14:paraId="71C3F93A" w14:textId="37490D5B" w:rsidR="00B56BF9" w:rsidRPr="00B56BF9" w:rsidRDefault="00B56BF9" w:rsidP="00D434DD">
            <w:pPr>
              <w:spacing w:after="0" w:line="240" w:lineRule="auto"/>
              <w:rPr>
                <w:rFonts w:ascii="Times New Roman" w:hAnsi="Times New Roman"/>
                <w:bCs/>
                <w:i/>
                <w:highlight w:val="yellow"/>
                <w:u w:val="single"/>
              </w:rPr>
            </w:pPr>
            <w:r w:rsidRPr="00B56BF9">
              <w:rPr>
                <w:rFonts w:ascii="Times New Roman" w:hAnsi="Times New Roman"/>
                <w:iCs/>
              </w:rPr>
              <w:t>ОК 01</w:t>
            </w:r>
          </w:p>
        </w:tc>
      </w:tr>
      <w:tr w:rsidR="00B56BF9" w:rsidRPr="00B56BF9" w14:paraId="1B005A11" w14:textId="77777777" w:rsidTr="00B56BF9">
        <w:trPr>
          <w:trHeight w:val="362"/>
        </w:trPr>
        <w:tc>
          <w:tcPr>
            <w:tcW w:w="877" w:type="pct"/>
            <w:gridSpan w:val="2"/>
            <w:vMerge/>
          </w:tcPr>
          <w:p w14:paraId="2FB0AC94" w14:textId="77777777" w:rsidR="00B56BF9" w:rsidRPr="00B56BF9" w:rsidRDefault="00B56BF9" w:rsidP="00A971BE">
            <w:pPr>
              <w:spacing w:after="0" w:line="240" w:lineRule="auto"/>
              <w:rPr>
                <w:rFonts w:ascii="Times New Roman" w:hAnsi="Times New Roman"/>
                <w:b/>
                <w:bCs/>
              </w:rPr>
            </w:pPr>
          </w:p>
        </w:tc>
        <w:tc>
          <w:tcPr>
            <w:tcW w:w="2260" w:type="pct"/>
          </w:tcPr>
          <w:p w14:paraId="27D98122"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5E3BC73F" w14:textId="77777777" w:rsidR="00B56BF9" w:rsidRPr="00B56BF9" w:rsidRDefault="00B56BF9" w:rsidP="00A971BE">
            <w:pPr>
              <w:suppressAutoHyphens/>
              <w:spacing w:after="0" w:line="240" w:lineRule="auto"/>
              <w:rPr>
                <w:rFonts w:ascii="Times New Roman" w:hAnsi="Times New Roman"/>
                <w:b/>
              </w:rPr>
            </w:pPr>
          </w:p>
        </w:tc>
        <w:tc>
          <w:tcPr>
            <w:tcW w:w="531" w:type="pct"/>
          </w:tcPr>
          <w:p w14:paraId="1B6A85A4"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3657AA2F" w14:textId="6B0E3740" w:rsidR="00B56BF9" w:rsidRPr="00B56BF9" w:rsidRDefault="00B56BF9" w:rsidP="001C0900">
            <w:pPr>
              <w:suppressAutoHyphens/>
              <w:spacing w:after="0" w:line="240" w:lineRule="auto"/>
              <w:rPr>
                <w:rFonts w:ascii="Times New Roman" w:hAnsi="Times New Roman"/>
                <w:b/>
                <w:i/>
              </w:rPr>
            </w:pPr>
          </w:p>
        </w:tc>
      </w:tr>
      <w:tr w:rsidR="00B56BF9" w:rsidRPr="00B56BF9" w14:paraId="102FED36" w14:textId="77777777" w:rsidTr="00B56BF9">
        <w:trPr>
          <w:trHeight w:val="362"/>
        </w:trPr>
        <w:tc>
          <w:tcPr>
            <w:tcW w:w="877" w:type="pct"/>
            <w:gridSpan w:val="2"/>
            <w:vMerge/>
          </w:tcPr>
          <w:p w14:paraId="778BFF96" w14:textId="77777777" w:rsidR="00B56BF9" w:rsidRPr="00B56BF9" w:rsidRDefault="00B56BF9" w:rsidP="00A971BE">
            <w:pPr>
              <w:spacing w:after="0" w:line="240" w:lineRule="auto"/>
              <w:rPr>
                <w:rFonts w:ascii="Times New Roman" w:hAnsi="Times New Roman"/>
                <w:b/>
                <w:bCs/>
              </w:rPr>
            </w:pPr>
          </w:p>
        </w:tc>
        <w:tc>
          <w:tcPr>
            <w:tcW w:w="2260" w:type="pct"/>
          </w:tcPr>
          <w:p w14:paraId="50D90D49" w14:textId="77777777" w:rsidR="00B56BF9" w:rsidRPr="00B56BF9" w:rsidRDefault="00B56BF9" w:rsidP="003F0A0E">
            <w:pPr>
              <w:suppressAutoHyphens/>
              <w:spacing w:after="0" w:line="240" w:lineRule="auto"/>
              <w:rPr>
                <w:rFonts w:ascii="Times New Roman" w:hAnsi="Times New Roman"/>
              </w:rPr>
            </w:pPr>
          </w:p>
        </w:tc>
        <w:tc>
          <w:tcPr>
            <w:tcW w:w="639" w:type="pct"/>
          </w:tcPr>
          <w:p w14:paraId="31DF83A9" w14:textId="77777777" w:rsidR="00B56BF9" w:rsidRPr="00B56BF9" w:rsidRDefault="00B56BF9" w:rsidP="00A971BE">
            <w:pPr>
              <w:suppressAutoHyphens/>
              <w:spacing w:after="0" w:line="240" w:lineRule="auto"/>
              <w:rPr>
                <w:rFonts w:ascii="Times New Roman" w:hAnsi="Times New Roman"/>
                <w:i/>
              </w:rPr>
            </w:pPr>
          </w:p>
        </w:tc>
        <w:tc>
          <w:tcPr>
            <w:tcW w:w="531" w:type="pct"/>
          </w:tcPr>
          <w:p w14:paraId="6A2472A5"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6CAB193" w14:textId="6095B3ED" w:rsidR="00B56BF9" w:rsidRPr="00B56BF9" w:rsidRDefault="00B56BF9" w:rsidP="001C0900">
            <w:pPr>
              <w:suppressAutoHyphens/>
              <w:spacing w:after="0" w:line="240" w:lineRule="auto"/>
              <w:rPr>
                <w:rFonts w:ascii="Times New Roman" w:hAnsi="Times New Roman"/>
                <w:b/>
                <w:i/>
              </w:rPr>
            </w:pPr>
          </w:p>
        </w:tc>
      </w:tr>
      <w:tr w:rsidR="00B56BF9" w:rsidRPr="00B56BF9" w14:paraId="61E9B464" w14:textId="77777777" w:rsidTr="00B56BF9">
        <w:trPr>
          <w:trHeight w:val="362"/>
        </w:trPr>
        <w:tc>
          <w:tcPr>
            <w:tcW w:w="877" w:type="pct"/>
            <w:gridSpan w:val="2"/>
            <w:vMerge w:val="restart"/>
          </w:tcPr>
          <w:p w14:paraId="19ABEE49"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3.5. Страхование</w:t>
            </w:r>
          </w:p>
        </w:tc>
        <w:tc>
          <w:tcPr>
            <w:tcW w:w="2260" w:type="pct"/>
          </w:tcPr>
          <w:p w14:paraId="73E12CCD"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20809CDA" w14:textId="40E647DE" w:rsidR="00B56BF9" w:rsidRPr="00B56BF9" w:rsidRDefault="00B56BF9" w:rsidP="00A971BE">
            <w:pPr>
              <w:suppressAutoHyphens/>
              <w:spacing w:after="0" w:line="240" w:lineRule="auto"/>
              <w:rPr>
                <w:rFonts w:ascii="Times New Roman" w:hAnsi="Times New Roman"/>
                <w:i/>
              </w:rPr>
            </w:pPr>
          </w:p>
        </w:tc>
        <w:tc>
          <w:tcPr>
            <w:tcW w:w="531" w:type="pct"/>
          </w:tcPr>
          <w:p w14:paraId="5E52AF4D"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010E0BB9" w14:textId="134F2532" w:rsidR="00B56BF9" w:rsidRPr="00B56BF9" w:rsidRDefault="00B56BF9" w:rsidP="001C0900">
            <w:pPr>
              <w:suppressAutoHyphens/>
              <w:spacing w:after="0" w:line="240" w:lineRule="auto"/>
              <w:rPr>
                <w:rFonts w:ascii="Times New Roman" w:hAnsi="Times New Roman"/>
                <w:b/>
                <w:i/>
              </w:rPr>
            </w:pPr>
          </w:p>
        </w:tc>
      </w:tr>
      <w:tr w:rsidR="00B56BF9" w:rsidRPr="00B56BF9" w14:paraId="5EE629AB" w14:textId="77777777" w:rsidTr="00B56BF9">
        <w:trPr>
          <w:trHeight w:val="362"/>
        </w:trPr>
        <w:tc>
          <w:tcPr>
            <w:tcW w:w="877" w:type="pct"/>
            <w:gridSpan w:val="2"/>
            <w:vMerge/>
          </w:tcPr>
          <w:p w14:paraId="5DBA3F4C" w14:textId="77777777" w:rsidR="00B56BF9" w:rsidRPr="00B56BF9" w:rsidRDefault="00B56BF9" w:rsidP="00A971BE">
            <w:pPr>
              <w:spacing w:after="0" w:line="240" w:lineRule="auto"/>
              <w:rPr>
                <w:rFonts w:ascii="Times New Roman" w:hAnsi="Times New Roman"/>
                <w:b/>
                <w:bCs/>
              </w:rPr>
            </w:pPr>
          </w:p>
        </w:tc>
        <w:tc>
          <w:tcPr>
            <w:tcW w:w="2260" w:type="pct"/>
          </w:tcPr>
          <w:p w14:paraId="4D1B3C65"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Страховые услуги, страховые риски, участники договора страхования. Учимся понимать договор страхования. Виды страхования в России. Страховые компании и их услуги для физических лиц. Как использовать страхование в повседневной жизни.</w:t>
            </w:r>
          </w:p>
        </w:tc>
        <w:tc>
          <w:tcPr>
            <w:tcW w:w="639" w:type="pct"/>
          </w:tcPr>
          <w:p w14:paraId="28E8DD36" w14:textId="5D5FE4B1" w:rsidR="00B56BF9" w:rsidRPr="00B56BF9" w:rsidRDefault="00B56BF9" w:rsidP="00A971BE">
            <w:pPr>
              <w:suppressAutoHyphens/>
              <w:spacing w:after="0" w:line="240" w:lineRule="auto"/>
              <w:rPr>
                <w:rFonts w:ascii="Times New Roman" w:hAnsi="Times New Roman"/>
                <w:bCs/>
                <w:i/>
                <w:highlight w:val="yellow"/>
              </w:rPr>
            </w:pPr>
          </w:p>
        </w:tc>
        <w:tc>
          <w:tcPr>
            <w:tcW w:w="531" w:type="pct"/>
          </w:tcPr>
          <w:p w14:paraId="3FA13B29" w14:textId="77777777" w:rsidR="00B56BF9" w:rsidRPr="00B56BF9" w:rsidRDefault="00B56BF9" w:rsidP="00EE52AC">
            <w:pPr>
              <w:spacing w:after="0" w:line="240" w:lineRule="auto"/>
              <w:rPr>
                <w:rFonts w:ascii="Times New Roman" w:hAnsi="Times New Roman"/>
                <w:iCs/>
              </w:rPr>
            </w:pPr>
          </w:p>
        </w:tc>
        <w:tc>
          <w:tcPr>
            <w:tcW w:w="692" w:type="pct"/>
          </w:tcPr>
          <w:p w14:paraId="087B3763" w14:textId="251C0965"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7A08917A" w14:textId="4510978C" w:rsidR="00B56BF9" w:rsidRPr="00B56BF9" w:rsidRDefault="00B56BF9" w:rsidP="00D434DD">
            <w:pPr>
              <w:spacing w:after="0" w:line="240" w:lineRule="auto"/>
              <w:rPr>
                <w:rFonts w:ascii="Times New Roman" w:hAnsi="Times New Roman"/>
                <w:bCs/>
                <w:i/>
                <w:u w:val="single"/>
              </w:rPr>
            </w:pPr>
            <w:r w:rsidRPr="00B56BF9">
              <w:rPr>
                <w:rFonts w:ascii="Times New Roman" w:hAnsi="Times New Roman"/>
                <w:iCs/>
              </w:rPr>
              <w:t>ОК 01</w:t>
            </w:r>
          </w:p>
          <w:p w14:paraId="35C1DE39" w14:textId="08922B90" w:rsidR="00B56BF9" w:rsidRPr="00B56BF9" w:rsidRDefault="00B56BF9" w:rsidP="00EE52AC">
            <w:pPr>
              <w:spacing w:after="0" w:line="240" w:lineRule="auto"/>
              <w:rPr>
                <w:rFonts w:ascii="Times New Roman" w:hAnsi="Times New Roman"/>
                <w:bCs/>
                <w:i/>
                <w:highlight w:val="yellow"/>
                <w:u w:val="single"/>
              </w:rPr>
            </w:pPr>
          </w:p>
        </w:tc>
      </w:tr>
      <w:tr w:rsidR="00B56BF9" w:rsidRPr="00B56BF9" w14:paraId="4A9205EE" w14:textId="77777777" w:rsidTr="00B56BF9">
        <w:trPr>
          <w:trHeight w:val="362"/>
        </w:trPr>
        <w:tc>
          <w:tcPr>
            <w:tcW w:w="877" w:type="pct"/>
            <w:gridSpan w:val="2"/>
            <w:vMerge/>
          </w:tcPr>
          <w:p w14:paraId="3ED9760A" w14:textId="77777777" w:rsidR="00B56BF9" w:rsidRPr="00B56BF9" w:rsidRDefault="00B56BF9" w:rsidP="00A971BE">
            <w:pPr>
              <w:spacing w:after="0" w:line="240" w:lineRule="auto"/>
              <w:rPr>
                <w:rFonts w:ascii="Times New Roman" w:hAnsi="Times New Roman"/>
                <w:b/>
                <w:bCs/>
              </w:rPr>
            </w:pPr>
          </w:p>
        </w:tc>
        <w:tc>
          <w:tcPr>
            <w:tcW w:w="2260" w:type="pct"/>
          </w:tcPr>
          <w:p w14:paraId="37922D35"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7DDD2058" w14:textId="42D53A5C" w:rsidR="00B56BF9" w:rsidRPr="00B56BF9" w:rsidRDefault="00B56BF9" w:rsidP="00A971BE">
            <w:pPr>
              <w:suppressAutoHyphens/>
              <w:spacing w:after="0" w:line="240" w:lineRule="auto"/>
              <w:rPr>
                <w:rFonts w:ascii="Times New Roman" w:hAnsi="Times New Roman"/>
                <w:b/>
              </w:rPr>
            </w:pPr>
          </w:p>
        </w:tc>
        <w:tc>
          <w:tcPr>
            <w:tcW w:w="531" w:type="pct"/>
          </w:tcPr>
          <w:p w14:paraId="47E93FF3"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272EC4DC" w14:textId="27677B13" w:rsidR="00B56BF9" w:rsidRPr="00B56BF9" w:rsidRDefault="00B56BF9" w:rsidP="001C0900">
            <w:pPr>
              <w:suppressAutoHyphens/>
              <w:spacing w:after="0" w:line="240" w:lineRule="auto"/>
              <w:rPr>
                <w:rFonts w:ascii="Times New Roman" w:hAnsi="Times New Roman"/>
                <w:b/>
                <w:i/>
              </w:rPr>
            </w:pPr>
          </w:p>
        </w:tc>
      </w:tr>
      <w:tr w:rsidR="00B56BF9" w:rsidRPr="00B56BF9" w14:paraId="7E690BB3" w14:textId="77777777" w:rsidTr="00B56BF9">
        <w:trPr>
          <w:trHeight w:val="362"/>
        </w:trPr>
        <w:tc>
          <w:tcPr>
            <w:tcW w:w="877" w:type="pct"/>
            <w:gridSpan w:val="2"/>
            <w:vMerge/>
          </w:tcPr>
          <w:p w14:paraId="5EFA5DD7" w14:textId="77777777" w:rsidR="00B56BF9" w:rsidRPr="00B56BF9" w:rsidRDefault="00B56BF9" w:rsidP="00A971BE">
            <w:pPr>
              <w:spacing w:after="0" w:line="240" w:lineRule="auto"/>
              <w:rPr>
                <w:rFonts w:ascii="Times New Roman" w:hAnsi="Times New Roman"/>
                <w:b/>
                <w:bCs/>
              </w:rPr>
            </w:pPr>
          </w:p>
        </w:tc>
        <w:tc>
          <w:tcPr>
            <w:tcW w:w="2260" w:type="pct"/>
          </w:tcPr>
          <w:p w14:paraId="45EEEDE7"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Практическое занятие 3 «Расчет страхового возмещения»</w:t>
            </w:r>
          </w:p>
        </w:tc>
        <w:tc>
          <w:tcPr>
            <w:tcW w:w="639" w:type="pct"/>
          </w:tcPr>
          <w:p w14:paraId="7A2986DD" w14:textId="092CB005" w:rsidR="00B56BF9" w:rsidRPr="00B56BF9" w:rsidRDefault="00B56BF9" w:rsidP="00A971BE">
            <w:pPr>
              <w:suppressAutoHyphens/>
              <w:spacing w:after="0" w:line="240" w:lineRule="auto"/>
              <w:rPr>
                <w:rFonts w:ascii="Times New Roman" w:hAnsi="Times New Roman"/>
                <w:i/>
              </w:rPr>
            </w:pPr>
          </w:p>
        </w:tc>
        <w:tc>
          <w:tcPr>
            <w:tcW w:w="531" w:type="pct"/>
          </w:tcPr>
          <w:p w14:paraId="75F1045D" w14:textId="77777777" w:rsidR="00B56BF9" w:rsidRPr="00B56BF9" w:rsidRDefault="00B56BF9" w:rsidP="00EE52AC">
            <w:pPr>
              <w:spacing w:after="0" w:line="240" w:lineRule="auto"/>
              <w:rPr>
                <w:rFonts w:ascii="Times New Roman" w:hAnsi="Times New Roman"/>
                <w:iCs/>
              </w:rPr>
            </w:pPr>
          </w:p>
        </w:tc>
        <w:tc>
          <w:tcPr>
            <w:tcW w:w="692" w:type="pct"/>
          </w:tcPr>
          <w:p w14:paraId="2627C539" w14:textId="5A472205"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5EC5D5C6" w14:textId="2D80B1D9" w:rsidR="00B56BF9" w:rsidRPr="00B56BF9" w:rsidRDefault="00B56BF9" w:rsidP="00D434DD">
            <w:pPr>
              <w:spacing w:after="0" w:line="240" w:lineRule="auto"/>
              <w:rPr>
                <w:rFonts w:ascii="Times New Roman" w:hAnsi="Times New Roman"/>
                <w:bCs/>
                <w:i/>
                <w:u w:val="single"/>
              </w:rPr>
            </w:pPr>
            <w:r w:rsidRPr="00B56BF9">
              <w:rPr>
                <w:rFonts w:ascii="Times New Roman" w:hAnsi="Times New Roman"/>
                <w:iCs/>
              </w:rPr>
              <w:t>ОК 01</w:t>
            </w:r>
          </w:p>
          <w:p w14:paraId="66A7045D" w14:textId="2892BD1D" w:rsidR="00B56BF9" w:rsidRPr="00B56BF9" w:rsidRDefault="00B56BF9" w:rsidP="00EE52AC">
            <w:pPr>
              <w:spacing w:after="0" w:line="240" w:lineRule="auto"/>
              <w:rPr>
                <w:rFonts w:ascii="Times New Roman" w:hAnsi="Times New Roman"/>
                <w:bCs/>
                <w:i/>
                <w:highlight w:val="yellow"/>
                <w:u w:val="single"/>
              </w:rPr>
            </w:pPr>
          </w:p>
        </w:tc>
      </w:tr>
      <w:tr w:rsidR="00B56BF9" w:rsidRPr="00B56BF9" w14:paraId="083D0C73" w14:textId="77777777" w:rsidTr="00B56BF9">
        <w:trPr>
          <w:trHeight w:val="362"/>
        </w:trPr>
        <w:tc>
          <w:tcPr>
            <w:tcW w:w="877" w:type="pct"/>
            <w:gridSpan w:val="2"/>
            <w:vMerge w:val="restart"/>
          </w:tcPr>
          <w:p w14:paraId="1EF2D77A"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3.6. Инвестиции</w:t>
            </w:r>
          </w:p>
        </w:tc>
        <w:tc>
          <w:tcPr>
            <w:tcW w:w="2260" w:type="pct"/>
          </w:tcPr>
          <w:p w14:paraId="65412A20"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0FFA006B" w14:textId="12696611" w:rsidR="00B56BF9" w:rsidRPr="00B56BF9" w:rsidRDefault="00B56BF9" w:rsidP="00A971BE">
            <w:pPr>
              <w:suppressAutoHyphens/>
              <w:spacing w:after="0" w:line="240" w:lineRule="auto"/>
              <w:rPr>
                <w:rFonts w:ascii="Times New Roman" w:hAnsi="Times New Roman"/>
                <w:i/>
              </w:rPr>
            </w:pPr>
          </w:p>
        </w:tc>
        <w:tc>
          <w:tcPr>
            <w:tcW w:w="531" w:type="pct"/>
          </w:tcPr>
          <w:p w14:paraId="75952178"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04EEC6D7" w14:textId="3A4148DD" w:rsidR="00B56BF9" w:rsidRPr="00B56BF9" w:rsidRDefault="00B56BF9" w:rsidP="001C0900">
            <w:pPr>
              <w:suppressAutoHyphens/>
              <w:spacing w:after="0" w:line="240" w:lineRule="auto"/>
              <w:rPr>
                <w:rFonts w:ascii="Times New Roman" w:hAnsi="Times New Roman"/>
                <w:b/>
                <w:i/>
              </w:rPr>
            </w:pPr>
          </w:p>
        </w:tc>
      </w:tr>
      <w:tr w:rsidR="00B56BF9" w:rsidRPr="00B56BF9" w14:paraId="62E09654" w14:textId="77777777" w:rsidTr="00B56BF9">
        <w:trPr>
          <w:trHeight w:val="362"/>
        </w:trPr>
        <w:tc>
          <w:tcPr>
            <w:tcW w:w="877" w:type="pct"/>
            <w:gridSpan w:val="2"/>
            <w:vMerge/>
          </w:tcPr>
          <w:p w14:paraId="29134DBA" w14:textId="77777777" w:rsidR="00B56BF9" w:rsidRPr="00B56BF9" w:rsidRDefault="00B56BF9" w:rsidP="00A971BE">
            <w:pPr>
              <w:spacing w:after="0" w:line="240" w:lineRule="auto"/>
              <w:rPr>
                <w:rFonts w:ascii="Times New Roman" w:hAnsi="Times New Roman"/>
                <w:b/>
                <w:bCs/>
              </w:rPr>
            </w:pPr>
          </w:p>
        </w:tc>
        <w:tc>
          <w:tcPr>
            <w:tcW w:w="2260" w:type="pct"/>
          </w:tcPr>
          <w:p w14:paraId="6499AA04"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 xml:space="preserve">Инвестиции. Способы инвестирования, доступные физическим лицам. Сроки и доходность инвестиций. Виды финансовых </w:t>
            </w:r>
            <w:r w:rsidRPr="00B56BF9">
              <w:rPr>
                <w:rFonts w:ascii="Times New Roman" w:hAnsi="Times New Roman"/>
              </w:rPr>
              <w:lastRenderedPageBreak/>
              <w:t>продуктов для различных финансовых целей. Принципы выбора финансового продукта в зависимости от доходности, ликвидности и риска. Методы управления инвестиционными рисками. Диверсификация активов как способ снижения рисков.</w:t>
            </w:r>
          </w:p>
        </w:tc>
        <w:tc>
          <w:tcPr>
            <w:tcW w:w="639" w:type="pct"/>
          </w:tcPr>
          <w:p w14:paraId="761C464C" w14:textId="707D6121" w:rsidR="00B56BF9" w:rsidRPr="00B56BF9" w:rsidRDefault="00B56BF9" w:rsidP="00A971BE">
            <w:pPr>
              <w:suppressAutoHyphens/>
              <w:spacing w:after="0" w:line="240" w:lineRule="auto"/>
              <w:rPr>
                <w:rFonts w:ascii="Times New Roman" w:hAnsi="Times New Roman"/>
                <w:bCs/>
                <w:i/>
              </w:rPr>
            </w:pPr>
          </w:p>
        </w:tc>
        <w:tc>
          <w:tcPr>
            <w:tcW w:w="531" w:type="pct"/>
          </w:tcPr>
          <w:p w14:paraId="1975D809" w14:textId="77777777" w:rsidR="00B56BF9" w:rsidRPr="00B56BF9" w:rsidRDefault="00B56BF9" w:rsidP="00EE52AC">
            <w:pPr>
              <w:spacing w:after="0" w:line="240" w:lineRule="auto"/>
              <w:rPr>
                <w:rFonts w:ascii="Times New Roman" w:hAnsi="Times New Roman"/>
                <w:iCs/>
              </w:rPr>
            </w:pPr>
          </w:p>
        </w:tc>
        <w:tc>
          <w:tcPr>
            <w:tcW w:w="692" w:type="pct"/>
          </w:tcPr>
          <w:p w14:paraId="35C1D290" w14:textId="7531FAF7"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0BDBDBF8" w14:textId="7F1D5BE2" w:rsidR="00B56BF9" w:rsidRPr="00B56BF9" w:rsidRDefault="00B56BF9" w:rsidP="00D434DD">
            <w:pPr>
              <w:spacing w:after="0" w:line="240" w:lineRule="auto"/>
              <w:rPr>
                <w:rFonts w:ascii="Times New Roman" w:hAnsi="Times New Roman"/>
                <w:bCs/>
                <w:i/>
                <w:highlight w:val="yellow"/>
                <w:u w:val="single"/>
              </w:rPr>
            </w:pPr>
            <w:r w:rsidRPr="00B56BF9">
              <w:rPr>
                <w:rFonts w:ascii="Times New Roman" w:hAnsi="Times New Roman"/>
                <w:iCs/>
              </w:rPr>
              <w:t>ОК 01</w:t>
            </w:r>
          </w:p>
        </w:tc>
      </w:tr>
      <w:tr w:rsidR="00B56BF9" w:rsidRPr="00B56BF9" w14:paraId="2DBDA466" w14:textId="77777777" w:rsidTr="00B56BF9">
        <w:trPr>
          <w:trHeight w:val="362"/>
        </w:trPr>
        <w:tc>
          <w:tcPr>
            <w:tcW w:w="877" w:type="pct"/>
            <w:gridSpan w:val="2"/>
            <w:vMerge/>
          </w:tcPr>
          <w:p w14:paraId="5CF40355" w14:textId="77777777" w:rsidR="00B56BF9" w:rsidRPr="00B56BF9" w:rsidRDefault="00B56BF9" w:rsidP="00A971BE">
            <w:pPr>
              <w:spacing w:after="0" w:line="240" w:lineRule="auto"/>
              <w:rPr>
                <w:rFonts w:ascii="Times New Roman" w:hAnsi="Times New Roman"/>
                <w:b/>
                <w:bCs/>
              </w:rPr>
            </w:pPr>
          </w:p>
        </w:tc>
        <w:tc>
          <w:tcPr>
            <w:tcW w:w="2260" w:type="pct"/>
          </w:tcPr>
          <w:p w14:paraId="1830C686"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2. </w:t>
            </w:r>
            <w:r w:rsidRPr="00B56BF9">
              <w:rPr>
                <w:rFonts w:ascii="Times New Roman" w:hAnsi="Times New Roman"/>
              </w:rPr>
              <w:t>Фондовый рынок и его инструменты. Изучение способов анализа информации об инвестировании денежных средств, предоставляемой различными информационными источниками и структурами финансового рынка (финансовые публикации, проспекты, Интернет-ресурсы и пр.). Понятие «инвестиционный портфель». Место инвестиций в личном финансовом плане.</w:t>
            </w:r>
          </w:p>
        </w:tc>
        <w:tc>
          <w:tcPr>
            <w:tcW w:w="639" w:type="pct"/>
          </w:tcPr>
          <w:p w14:paraId="223CB2B6" w14:textId="15042FB8" w:rsidR="00B56BF9" w:rsidRPr="00B56BF9" w:rsidRDefault="00B56BF9" w:rsidP="00A971BE">
            <w:pPr>
              <w:suppressAutoHyphens/>
              <w:spacing w:after="0" w:line="240" w:lineRule="auto"/>
              <w:rPr>
                <w:rFonts w:ascii="Times New Roman" w:hAnsi="Times New Roman"/>
                <w:bCs/>
                <w:i/>
              </w:rPr>
            </w:pPr>
          </w:p>
        </w:tc>
        <w:tc>
          <w:tcPr>
            <w:tcW w:w="531" w:type="pct"/>
          </w:tcPr>
          <w:p w14:paraId="2A526D56" w14:textId="77777777" w:rsidR="00B56BF9" w:rsidRPr="00B56BF9" w:rsidRDefault="00B56BF9" w:rsidP="00EE52AC">
            <w:pPr>
              <w:spacing w:after="0" w:line="240" w:lineRule="auto"/>
              <w:rPr>
                <w:rFonts w:ascii="Times New Roman" w:hAnsi="Times New Roman"/>
                <w:iCs/>
              </w:rPr>
            </w:pPr>
          </w:p>
        </w:tc>
        <w:tc>
          <w:tcPr>
            <w:tcW w:w="692" w:type="pct"/>
          </w:tcPr>
          <w:p w14:paraId="0DA0B428" w14:textId="58ED7FF3"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5AEDA10E" w14:textId="4C68FC73" w:rsidR="00B56BF9" w:rsidRPr="00B56BF9" w:rsidRDefault="00B56BF9" w:rsidP="00D434DD">
            <w:pPr>
              <w:spacing w:after="0" w:line="240" w:lineRule="auto"/>
              <w:rPr>
                <w:rFonts w:ascii="Times New Roman" w:hAnsi="Times New Roman"/>
                <w:bCs/>
                <w:i/>
                <w:highlight w:val="yellow"/>
                <w:u w:val="single"/>
              </w:rPr>
            </w:pPr>
            <w:r w:rsidRPr="00B56BF9">
              <w:rPr>
                <w:rFonts w:ascii="Times New Roman" w:hAnsi="Times New Roman"/>
                <w:iCs/>
              </w:rPr>
              <w:t>ОК 01</w:t>
            </w:r>
          </w:p>
        </w:tc>
      </w:tr>
      <w:tr w:rsidR="00B56BF9" w:rsidRPr="00B56BF9" w14:paraId="0CB204C2" w14:textId="77777777" w:rsidTr="00B56BF9">
        <w:trPr>
          <w:trHeight w:val="362"/>
        </w:trPr>
        <w:tc>
          <w:tcPr>
            <w:tcW w:w="877" w:type="pct"/>
            <w:gridSpan w:val="2"/>
            <w:vMerge/>
          </w:tcPr>
          <w:p w14:paraId="5F58B0BF" w14:textId="77777777" w:rsidR="00B56BF9" w:rsidRPr="00B56BF9" w:rsidRDefault="00B56BF9" w:rsidP="00A971BE">
            <w:pPr>
              <w:spacing w:after="0" w:line="240" w:lineRule="auto"/>
              <w:rPr>
                <w:rFonts w:ascii="Times New Roman" w:hAnsi="Times New Roman"/>
                <w:b/>
                <w:bCs/>
              </w:rPr>
            </w:pPr>
          </w:p>
        </w:tc>
        <w:tc>
          <w:tcPr>
            <w:tcW w:w="2260" w:type="pct"/>
          </w:tcPr>
          <w:p w14:paraId="68818B77"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4CD04CA4"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2CDEFE5B"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E190572" w14:textId="373950D6" w:rsidR="00B56BF9" w:rsidRPr="00B56BF9" w:rsidRDefault="00B56BF9" w:rsidP="001C0900">
            <w:pPr>
              <w:suppressAutoHyphens/>
              <w:spacing w:after="0" w:line="240" w:lineRule="auto"/>
              <w:rPr>
                <w:rFonts w:ascii="Times New Roman" w:hAnsi="Times New Roman"/>
                <w:b/>
                <w:i/>
              </w:rPr>
            </w:pPr>
          </w:p>
        </w:tc>
      </w:tr>
      <w:tr w:rsidR="00B56BF9" w:rsidRPr="00B56BF9" w14:paraId="76C82595" w14:textId="77777777" w:rsidTr="00B56BF9">
        <w:trPr>
          <w:trHeight w:val="362"/>
        </w:trPr>
        <w:tc>
          <w:tcPr>
            <w:tcW w:w="877" w:type="pct"/>
            <w:gridSpan w:val="2"/>
            <w:vMerge/>
          </w:tcPr>
          <w:p w14:paraId="246D47D1" w14:textId="77777777" w:rsidR="00B56BF9" w:rsidRPr="00B56BF9" w:rsidRDefault="00B56BF9" w:rsidP="00A971BE">
            <w:pPr>
              <w:spacing w:after="0" w:line="240" w:lineRule="auto"/>
              <w:rPr>
                <w:rFonts w:ascii="Times New Roman" w:hAnsi="Times New Roman"/>
                <w:b/>
                <w:bCs/>
              </w:rPr>
            </w:pPr>
          </w:p>
        </w:tc>
        <w:tc>
          <w:tcPr>
            <w:tcW w:w="2260" w:type="pct"/>
          </w:tcPr>
          <w:p w14:paraId="0F68DF64" w14:textId="77777777" w:rsidR="00B56BF9" w:rsidRPr="00B56BF9" w:rsidRDefault="00B56BF9" w:rsidP="00BA1051">
            <w:pPr>
              <w:suppressAutoHyphens/>
              <w:spacing w:after="0" w:line="240" w:lineRule="auto"/>
              <w:rPr>
                <w:rFonts w:ascii="Times New Roman" w:hAnsi="Times New Roman"/>
              </w:rPr>
            </w:pPr>
          </w:p>
        </w:tc>
        <w:tc>
          <w:tcPr>
            <w:tcW w:w="639" w:type="pct"/>
          </w:tcPr>
          <w:p w14:paraId="454EB73A"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3DFD63D1"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77D7F2E0" w14:textId="01D0B005" w:rsidR="00B56BF9" w:rsidRPr="00B56BF9" w:rsidRDefault="00B56BF9" w:rsidP="001C0900">
            <w:pPr>
              <w:suppressAutoHyphens/>
              <w:spacing w:after="0" w:line="240" w:lineRule="auto"/>
              <w:rPr>
                <w:rFonts w:ascii="Times New Roman" w:hAnsi="Times New Roman"/>
                <w:b/>
                <w:i/>
              </w:rPr>
            </w:pPr>
          </w:p>
        </w:tc>
      </w:tr>
      <w:tr w:rsidR="00B56BF9" w:rsidRPr="00B56BF9" w14:paraId="3B461241" w14:textId="77777777" w:rsidTr="00B56BF9">
        <w:trPr>
          <w:trHeight w:val="362"/>
        </w:trPr>
        <w:tc>
          <w:tcPr>
            <w:tcW w:w="877" w:type="pct"/>
            <w:gridSpan w:val="2"/>
            <w:vMerge w:val="restart"/>
          </w:tcPr>
          <w:p w14:paraId="7756CDA5"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3.7. Налоги</w:t>
            </w:r>
          </w:p>
        </w:tc>
        <w:tc>
          <w:tcPr>
            <w:tcW w:w="2260" w:type="pct"/>
          </w:tcPr>
          <w:p w14:paraId="581C3158"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4C9DE74B" w14:textId="5CA75BB7" w:rsidR="00B56BF9" w:rsidRPr="00B56BF9" w:rsidRDefault="00B56BF9" w:rsidP="00A971BE">
            <w:pPr>
              <w:suppressAutoHyphens/>
              <w:spacing w:after="0" w:line="240" w:lineRule="auto"/>
              <w:rPr>
                <w:rFonts w:ascii="Times New Roman" w:hAnsi="Times New Roman"/>
                <w:i/>
              </w:rPr>
            </w:pPr>
          </w:p>
        </w:tc>
        <w:tc>
          <w:tcPr>
            <w:tcW w:w="531" w:type="pct"/>
          </w:tcPr>
          <w:p w14:paraId="23F7DE00"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0BEF86B" w14:textId="3CEB2504" w:rsidR="00B56BF9" w:rsidRPr="00B56BF9" w:rsidRDefault="00B56BF9" w:rsidP="001C0900">
            <w:pPr>
              <w:suppressAutoHyphens/>
              <w:spacing w:after="0" w:line="240" w:lineRule="auto"/>
              <w:rPr>
                <w:rFonts w:ascii="Times New Roman" w:hAnsi="Times New Roman"/>
                <w:b/>
                <w:i/>
              </w:rPr>
            </w:pPr>
          </w:p>
        </w:tc>
      </w:tr>
      <w:tr w:rsidR="00B56BF9" w:rsidRPr="00B56BF9" w14:paraId="6480C192" w14:textId="77777777" w:rsidTr="00B56BF9">
        <w:trPr>
          <w:trHeight w:val="362"/>
        </w:trPr>
        <w:tc>
          <w:tcPr>
            <w:tcW w:w="877" w:type="pct"/>
            <w:gridSpan w:val="2"/>
            <w:vMerge/>
          </w:tcPr>
          <w:p w14:paraId="0A370BE0" w14:textId="77777777" w:rsidR="00B56BF9" w:rsidRPr="00B56BF9" w:rsidRDefault="00B56BF9" w:rsidP="00A971BE">
            <w:pPr>
              <w:spacing w:after="0" w:line="240" w:lineRule="auto"/>
              <w:rPr>
                <w:rFonts w:ascii="Times New Roman" w:hAnsi="Times New Roman"/>
                <w:b/>
                <w:bCs/>
              </w:rPr>
            </w:pPr>
          </w:p>
        </w:tc>
        <w:tc>
          <w:tcPr>
            <w:tcW w:w="2260" w:type="pct"/>
          </w:tcPr>
          <w:p w14:paraId="7CCF560E"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Принципы работы налоговой системы в Российской Федерации. Пропорциональная, прогрессивная и регрессивная налоговые системы. Виды налогов для физических лиц. Использование налоговых льгот и налоговых вычетов.</w:t>
            </w:r>
          </w:p>
        </w:tc>
        <w:tc>
          <w:tcPr>
            <w:tcW w:w="639" w:type="pct"/>
          </w:tcPr>
          <w:p w14:paraId="39255471" w14:textId="1B766C53" w:rsidR="00B56BF9" w:rsidRPr="00B56BF9" w:rsidRDefault="00B56BF9" w:rsidP="00A971BE">
            <w:pPr>
              <w:suppressAutoHyphens/>
              <w:spacing w:after="0" w:line="240" w:lineRule="auto"/>
              <w:rPr>
                <w:rFonts w:ascii="Times New Roman" w:hAnsi="Times New Roman"/>
                <w:bCs/>
                <w:i/>
              </w:rPr>
            </w:pPr>
          </w:p>
        </w:tc>
        <w:tc>
          <w:tcPr>
            <w:tcW w:w="531" w:type="pct"/>
          </w:tcPr>
          <w:p w14:paraId="32DC6BF2" w14:textId="77777777" w:rsidR="00B56BF9" w:rsidRPr="00B56BF9" w:rsidRDefault="00B56BF9" w:rsidP="00EE52AC">
            <w:pPr>
              <w:spacing w:after="0" w:line="240" w:lineRule="auto"/>
              <w:rPr>
                <w:rFonts w:ascii="Times New Roman" w:hAnsi="Times New Roman"/>
                <w:iCs/>
              </w:rPr>
            </w:pPr>
          </w:p>
        </w:tc>
        <w:tc>
          <w:tcPr>
            <w:tcW w:w="692" w:type="pct"/>
          </w:tcPr>
          <w:p w14:paraId="6825488B" w14:textId="770C6DC7"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7B0A423A" w14:textId="59FDB074" w:rsidR="00B56BF9" w:rsidRPr="00B56BF9" w:rsidRDefault="00B56BF9" w:rsidP="00D434DD">
            <w:pPr>
              <w:spacing w:after="0" w:line="240" w:lineRule="auto"/>
              <w:rPr>
                <w:rFonts w:ascii="Times New Roman" w:hAnsi="Times New Roman"/>
                <w:bCs/>
                <w:i/>
                <w:highlight w:val="yellow"/>
                <w:u w:val="single"/>
              </w:rPr>
            </w:pPr>
            <w:r w:rsidRPr="00B56BF9">
              <w:rPr>
                <w:rFonts w:ascii="Times New Roman" w:hAnsi="Times New Roman"/>
                <w:iCs/>
              </w:rPr>
              <w:t>ОК 01</w:t>
            </w:r>
          </w:p>
        </w:tc>
      </w:tr>
      <w:tr w:rsidR="00B56BF9" w:rsidRPr="00B56BF9" w14:paraId="11829445" w14:textId="77777777" w:rsidTr="00B56BF9">
        <w:trPr>
          <w:trHeight w:val="362"/>
        </w:trPr>
        <w:tc>
          <w:tcPr>
            <w:tcW w:w="877" w:type="pct"/>
            <w:gridSpan w:val="2"/>
            <w:vMerge/>
          </w:tcPr>
          <w:p w14:paraId="3A8EED88" w14:textId="77777777" w:rsidR="00B56BF9" w:rsidRPr="00B56BF9" w:rsidRDefault="00B56BF9" w:rsidP="00A971BE">
            <w:pPr>
              <w:spacing w:after="0" w:line="240" w:lineRule="auto"/>
              <w:rPr>
                <w:rFonts w:ascii="Times New Roman" w:hAnsi="Times New Roman"/>
                <w:b/>
                <w:bCs/>
              </w:rPr>
            </w:pPr>
          </w:p>
        </w:tc>
        <w:tc>
          <w:tcPr>
            <w:tcW w:w="2260" w:type="pct"/>
          </w:tcPr>
          <w:p w14:paraId="183B5F0A"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38B9B3F0"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44AC11CE"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738C598" w14:textId="4D25F81B" w:rsidR="00B56BF9" w:rsidRPr="00B56BF9" w:rsidRDefault="00B56BF9" w:rsidP="001C0900">
            <w:pPr>
              <w:suppressAutoHyphens/>
              <w:spacing w:after="0" w:line="240" w:lineRule="auto"/>
              <w:rPr>
                <w:rFonts w:ascii="Times New Roman" w:hAnsi="Times New Roman"/>
                <w:b/>
                <w:i/>
              </w:rPr>
            </w:pPr>
          </w:p>
        </w:tc>
      </w:tr>
      <w:tr w:rsidR="00B56BF9" w:rsidRPr="00B56BF9" w14:paraId="393AB690" w14:textId="77777777" w:rsidTr="00B56BF9">
        <w:trPr>
          <w:trHeight w:val="362"/>
        </w:trPr>
        <w:tc>
          <w:tcPr>
            <w:tcW w:w="877" w:type="pct"/>
            <w:gridSpan w:val="2"/>
            <w:vMerge/>
          </w:tcPr>
          <w:p w14:paraId="597ED9DB" w14:textId="77777777" w:rsidR="00B56BF9" w:rsidRPr="00B56BF9" w:rsidRDefault="00B56BF9" w:rsidP="00A971BE">
            <w:pPr>
              <w:spacing w:after="0" w:line="240" w:lineRule="auto"/>
              <w:rPr>
                <w:rFonts w:ascii="Times New Roman" w:hAnsi="Times New Roman"/>
                <w:b/>
                <w:bCs/>
              </w:rPr>
            </w:pPr>
          </w:p>
        </w:tc>
        <w:tc>
          <w:tcPr>
            <w:tcW w:w="2260" w:type="pct"/>
          </w:tcPr>
          <w:p w14:paraId="727888A3" w14:textId="77777777" w:rsidR="00B56BF9" w:rsidRPr="00B56BF9" w:rsidRDefault="00B56BF9" w:rsidP="00BA1051">
            <w:pPr>
              <w:suppressAutoHyphens/>
              <w:spacing w:after="0" w:line="240" w:lineRule="auto"/>
              <w:rPr>
                <w:rFonts w:ascii="Times New Roman" w:hAnsi="Times New Roman"/>
              </w:rPr>
            </w:pPr>
          </w:p>
        </w:tc>
        <w:tc>
          <w:tcPr>
            <w:tcW w:w="639" w:type="pct"/>
          </w:tcPr>
          <w:p w14:paraId="151ECC81"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17F986CD"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9982AEE" w14:textId="1833D831" w:rsidR="00B56BF9" w:rsidRPr="00B56BF9" w:rsidRDefault="00B56BF9" w:rsidP="001C0900">
            <w:pPr>
              <w:suppressAutoHyphens/>
              <w:spacing w:after="0" w:line="240" w:lineRule="auto"/>
              <w:rPr>
                <w:rFonts w:ascii="Times New Roman" w:hAnsi="Times New Roman"/>
                <w:b/>
                <w:i/>
              </w:rPr>
            </w:pPr>
          </w:p>
        </w:tc>
      </w:tr>
      <w:tr w:rsidR="00B56BF9" w:rsidRPr="00B56BF9" w14:paraId="30910559" w14:textId="77777777" w:rsidTr="00B56BF9">
        <w:trPr>
          <w:trHeight w:val="362"/>
        </w:trPr>
        <w:tc>
          <w:tcPr>
            <w:tcW w:w="877" w:type="pct"/>
            <w:gridSpan w:val="2"/>
            <w:vMerge w:val="restart"/>
          </w:tcPr>
          <w:p w14:paraId="1C7A7B25"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3.8. Пенсия</w:t>
            </w:r>
          </w:p>
        </w:tc>
        <w:tc>
          <w:tcPr>
            <w:tcW w:w="2260" w:type="pct"/>
          </w:tcPr>
          <w:p w14:paraId="21D30333"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372E7D51" w14:textId="292674C2" w:rsidR="00B56BF9" w:rsidRPr="00B56BF9" w:rsidRDefault="00B56BF9" w:rsidP="00A971BE">
            <w:pPr>
              <w:suppressAutoHyphens/>
              <w:spacing w:after="0" w:line="240" w:lineRule="auto"/>
              <w:rPr>
                <w:rFonts w:ascii="Times New Roman" w:hAnsi="Times New Roman"/>
                <w:i/>
              </w:rPr>
            </w:pPr>
          </w:p>
        </w:tc>
        <w:tc>
          <w:tcPr>
            <w:tcW w:w="531" w:type="pct"/>
          </w:tcPr>
          <w:p w14:paraId="728E7B7A"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0D8A5256" w14:textId="5AB52663" w:rsidR="00B56BF9" w:rsidRPr="00B56BF9" w:rsidRDefault="00B56BF9" w:rsidP="001C0900">
            <w:pPr>
              <w:suppressAutoHyphens/>
              <w:spacing w:after="0" w:line="240" w:lineRule="auto"/>
              <w:rPr>
                <w:rFonts w:ascii="Times New Roman" w:hAnsi="Times New Roman"/>
                <w:b/>
                <w:i/>
              </w:rPr>
            </w:pPr>
          </w:p>
        </w:tc>
      </w:tr>
      <w:tr w:rsidR="00B56BF9" w:rsidRPr="00B56BF9" w14:paraId="3F2A2D23" w14:textId="77777777" w:rsidTr="00B56BF9">
        <w:trPr>
          <w:trHeight w:val="362"/>
        </w:trPr>
        <w:tc>
          <w:tcPr>
            <w:tcW w:w="877" w:type="pct"/>
            <w:gridSpan w:val="2"/>
            <w:vMerge/>
          </w:tcPr>
          <w:p w14:paraId="468704FE" w14:textId="77777777" w:rsidR="00B56BF9" w:rsidRPr="00B56BF9" w:rsidRDefault="00B56BF9" w:rsidP="00A971BE">
            <w:pPr>
              <w:spacing w:after="0" w:line="240" w:lineRule="auto"/>
              <w:rPr>
                <w:rFonts w:ascii="Times New Roman" w:hAnsi="Times New Roman"/>
                <w:b/>
                <w:bCs/>
              </w:rPr>
            </w:pPr>
          </w:p>
        </w:tc>
        <w:tc>
          <w:tcPr>
            <w:tcW w:w="2260" w:type="pct"/>
          </w:tcPr>
          <w:p w14:paraId="44D76010"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Понятие «пенсия». Как работает государственная пенсионная система в Российской Федерации. Накопительная и страховая пенсия. Пенсионные фонды и принципы их работы. Формирование индивидуального пенсионного капитала. Место пенсионных накоплений в личном бюджете и личном финансовом плане.</w:t>
            </w:r>
          </w:p>
        </w:tc>
        <w:tc>
          <w:tcPr>
            <w:tcW w:w="639" w:type="pct"/>
          </w:tcPr>
          <w:p w14:paraId="158D0CD9" w14:textId="435A10B1" w:rsidR="00B56BF9" w:rsidRPr="00B56BF9" w:rsidRDefault="00B56BF9" w:rsidP="00A971BE">
            <w:pPr>
              <w:suppressAutoHyphens/>
              <w:spacing w:after="0" w:line="240" w:lineRule="auto"/>
              <w:rPr>
                <w:rFonts w:ascii="Times New Roman" w:hAnsi="Times New Roman"/>
                <w:bCs/>
                <w:i/>
              </w:rPr>
            </w:pPr>
          </w:p>
        </w:tc>
        <w:tc>
          <w:tcPr>
            <w:tcW w:w="531" w:type="pct"/>
          </w:tcPr>
          <w:p w14:paraId="02C19716" w14:textId="77777777" w:rsidR="00B56BF9" w:rsidRPr="00B56BF9" w:rsidRDefault="00B56BF9" w:rsidP="00EE52AC">
            <w:pPr>
              <w:spacing w:after="0" w:line="240" w:lineRule="auto"/>
              <w:rPr>
                <w:rFonts w:ascii="Times New Roman" w:hAnsi="Times New Roman"/>
                <w:iCs/>
              </w:rPr>
            </w:pPr>
          </w:p>
        </w:tc>
        <w:tc>
          <w:tcPr>
            <w:tcW w:w="692" w:type="pct"/>
          </w:tcPr>
          <w:p w14:paraId="5F329BCD" w14:textId="5F23FD84"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338FDF71" w14:textId="507BEB0A" w:rsidR="00B56BF9" w:rsidRPr="00B56BF9" w:rsidRDefault="00B56BF9" w:rsidP="00D434DD">
            <w:pPr>
              <w:spacing w:after="0" w:line="240" w:lineRule="auto"/>
              <w:rPr>
                <w:rFonts w:ascii="Times New Roman" w:hAnsi="Times New Roman"/>
                <w:bCs/>
                <w:i/>
                <w:u w:val="single"/>
              </w:rPr>
            </w:pPr>
            <w:r w:rsidRPr="00B56BF9">
              <w:rPr>
                <w:rFonts w:ascii="Times New Roman" w:hAnsi="Times New Roman"/>
                <w:iCs/>
              </w:rPr>
              <w:t>ОК 01</w:t>
            </w:r>
          </w:p>
          <w:p w14:paraId="317BAEF8" w14:textId="746737AA" w:rsidR="00B56BF9" w:rsidRPr="00B56BF9" w:rsidRDefault="00B56BF9" w:rsidP="00EE52AC">
            <w:pPr>
              <w:suppressAutoHyphens/>
              <w:spacing w:after="0" w:line="240" w:lineRule="auto"/>
              <w:rPr>
                <w:rFonts w:ascii="Times New Roman" w:hAnsi="Times New Roman"/>
                <w:bCs/>
                <w:i/>
                <w:highlight w:val="yellow"/>
                <w:u w:val="single"/>
              </w:rPr>
            </w:pPr>
          </w:p>
        </w:tc>
      </w:tr>
      <w:tr w:rsidR="00B56BF9" w:rsidRPr="00B56BF9" w14:paraId="632E6DCC" w14:textId="77777777" w:rsidTr="00B56BF9">
        <w:trPr>
          <w:trHeight w:val="362"/>
        </w:trPr>
        <w:tc>
          <w:tcPr>
            <w:tcW w:w="877" w:type="pct"/>
            <w:gridSpan w:val="2"/>
            <w:vMerge/>
          </w:tcPr>
          <w:p w14:paraId="50125C46" w14:textId="77777777" w:rsidR="00B56BF9" w:rsidRPr="00B56BF9" w:rsidRDefault="00B56BF9" w:rsidP="00A971BE">
            <w:pPr>
              <w:spacing w:after="0" w:line="240" w:lineRule="auto"/>
              <w:rPr>
                <w:rFonts w:ascii="Times New Roman" w:hAnsi="Times New Roman"/>
                <w:b/>
                <w:bCs/>
              </w:rPr>
            </w:pPr>
          </w:p>
        </w:tc>
        <w:tc>
          <w:tcPr>
            <w:tcW w:w="2260" w:type="pct"/>
          </w:tcPr>
          <w:p w14:paraId="6B6ACAFC"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7AFA126A" w14:textId="713F2473" w:rsidR="00B56BF9" w:rsidRPr="00B56BF9" w:rsidRDefault="00B56BF9" w:rsidP="00A971BE">
            <w:pPr>
              <w:suppressAutoHyphens/>
              <w:spacing w:after="0" w:line="240" w:lineRule="auto"/>
              <w:rPr>
                <w:rFonts w:ascii="Times New Roman" w:hAnsi="Times New Roman"/>
                <w:b/>
              </w:rPr>
            </w:pPr>
          </w:p>
        </w:tc>
        <w:tc>
          <w:tcPr>
            <w:tcW w:w="531" w:type="pct"/>
          </w:tcPr>
          <w:p w14:paraId="0CD33B56"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6A169DC" w14:textId="57CDCA35" w:rsidR="00B56BF9" w:rsidRPr="00B56BF9" w:rsidRDefault="00B56BF9" w:rsidP="001C0900">
            <w:pPr>
              <w:suppressAutoHyphens/>
              <w:spacing w:after="0" w:line="240" w:lineRule="auto"/>
              <w:rPr>
                <w:rFonts w:ascii="Times New Roman" w:hAnsi="Times New Roman"/>
                <w:b/>
                <w:i/>
              </w:rPr>
            </w:pPr>
          </w:p>
        </w:tc>
      </w:tr>
      <w:tr w:rsidR="00B56BF9" w:rsidRPr="00B56BF9" w14:paraId="5C96E6C5" w14:textId="77777777" w:rsidTr="00B56BF9">
        <w:trPr>
          <w:trHeight w:val="362"/>
        </w:trPr>
        <w:tc>
          <w:tcPr>
            <w:tcW w:w="877" w:type="pct"/>
            <w:gridSpan w:val="2"/>
            <w:vMerge/>
          </w:tcPr>
          <w:p w14:paraId="07370D58" w14:textId="77777777" w:rsidR="00B56BF9" w:rsidRPr="00B56BF9" w:rsidRDefault="00B56BF9" w:rsidP="00A971BE">
            <w:pPr>
              <w:spacing w:after="0" w:line="240" w:lineRule="auto"/>
              <w:rPr>
                <w:rFonts w:ascii="Times New Roman" w:hAnsi="Times New Roman"/>
                <w:b/>
                <w:bCs/>
              </w:rPr>
            </w:pPr>
          </w:p>
        </w:tc>
        <w:tc>
          <w:tcPr>
            <w:tcW w:w="2260" w:type="pct"/>
          </w:tcPr>
          <w:p w14:paraId="6607A176"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Практическое занятие 4 «Расчет трудового стажа. Расчет величины страховой пенсии»</w:t>
            </w:r>
          </w:p>
        </w:tc>
        <w:tc>
          <w:tcPr>
            <w:tcW w:w="639" w:type="pct"/>
          </w:tcPr>
          <w:p w14:paraId="4DCA2A6C" w14:textId="1E663AED" w:rsidR="00B56BF9" w:rsidRPr="00B56BF9" w:rsidRDefault="00B56BF9" w:rsidP="00A971BE">
            <w:pPr>
              <w:suppressAutoHyphens/>
              <w:spacing w:after="0" w:line="240" w:lineRule="auto"/>
              <w:rPr>
                <w:rFonts w:ascii="Times New Roman" w:hAnsi="Times New Roman"/>
                <w:i/>
              </w:rPr>
            </w:pPr>
          </w:p>
        </w:tc>
        <w:tc>
          <w:tcPr>
            <w:tcW w:w="531" w:type="pct"/>
          </w:tcPr>
          <w:p w14:paraId="488ABC3E" w14:textId="77777777" w:rsidR="00B56BF9" w:rsidRPr="00B56BF9" w:rsidRDefault="00B56BF9" w:rsidP="00EE52AC">
            <w:pPr>
              <w:spacing w:after="0" w:line="240" w:lineRule="auto"/>
              <w:rPr>
                <w:rFonts w:ascii="Times New Roman" w:hAnsi="Times New Roman"/>
                <w:iCs/>
              </w:rPr>
            </w:pPr>
          </w:p>
        </w:tc>
        <w:tc>
          <w:tcPr>
            <w:tcW w:w="692" w:type="pct"/>
          </w:tcPr>
          <w:p w14:paraId="5FCA430E" w14:textId="1E9801D3"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6D7B5769" w14:textId="29AF6630" w:rsidR="00B56BF9" w:rsidRPr="00B56BF9" w:rsidRDefault="00B56BF9" w:rsidP="00D434DD">
            <w:pPr>
              <w:spacing w:after="0" w:line="240" w:lineRule="auto"/>
              <w:rPr>
                <w:rFonts w:ascii="Times New Roman" w:hAnsi="Times New Roman"/>
                <w:bCs/>
                <w:i/>
                <w:u w:val="single"/>
              </w:rPr>
            </w:pPr>
            <w:r w:rsidRPr="00B56BF9">
              <w:rPr>
                <w:rFonts w:ascii="Times New Roman" w:hAnsi="Times New Roman"/>
                <w:iCs/>
              </w:rPr>
              <w:t>ОК 01</w:t>
            </w:r>
          </w:p>
          <w:p w14:paraId="2FD5437E" w14:textId="3CF4CEE0" w:rsidR="00B56BF9" w:rsidRPr="00B56BF9" w:rsidRDefault="00B56BF9" w:rsidP="00EE52AC">
            <w:pPr>
              <w:suppressAutoHyphens/>
              <w:spacing w:after="0" w:line="240" w:lineRule="auto"/>
              <w:rPr>
                <w:rFonts w:ascii="Times New Roman" w:hAnsi="Times New Roman"/>
                <w:bCs/>
                <w:i/>
                <w:highlight w:val="yellow"/>
                <w:u w:val="single"/>
              </w:rPr>
            </w:pPr>
          </w:p>
        </w:tc>
      </w:tr>
      <w:tr w:rsidR="00B56BF9" w:rsidRPr="00B56BF9" w14:paraId="2A604FDF" w14:textId="77777777" w:rsidTr="00B56BF9">
        <w:trPr>
          <w:trHeight w:val="362"/>
        </w:trPr>
        <w:tc>
          <w:tcPr>
            <w:tcW w:w="877" w:type="pct"/>
            <w:gridSpan w:val="2"/>
            <w:vMerge w:val="restart"/>
          </w:tcPr>
          <w:p w14:paraId="241FE9BC"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 xml:space="preserve">Тема 3.9. </w:t>
            </w:r>
            <w:r w:rsidRPr="00B56BF9">
              <w:rPr>
                <w:rFonts w:ascii="Times New Roman" w:hAnsi="Times New Roman"/>
                <w:b/>
              </w:rPr>
              <w:t>Защита от мошеннических действий на финансовом рынке</w:t>
            </w:r>
          </w:p>
        </w:tc>
        <w:tc>
          <w:tcPr>
            <w:tcW w:w="2260" w:type="pct"/>
          </w:tcPr>
          <w:p w14:paraId="7756A6C9"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524976E3" w14:textId="52EF6658" w:rsidR="00B56BF9" w:rsidRPr="00B56BF9" w:rsidRDefault="00B56BF9" w:rsidP="00A971BE">
            <w:pPr>
              <w:suppressAutoHyphens/>
              <w:spacing w:after="0" w:line="240" w:lineRule="auto"/>
              <w:rPr>
                <w:rFonts w:ascii="Times New Roman" w:hAnsi="Times New Roman"/>
                <w:i/>
              </w:rPr>
            </w:pPr>
          </w:p>
        </w:tc>
        <w:tc>
          <w:tcPr>
            <w:tcW w:w="531" w:type="pct"/>
          </w:tcPr>
          <w:p w14:paraId="5EC4CDA6"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762C4B2" w14:textId="0D646008" w:rsidR="00B56BF9" w:rsidRPr="00B56BF9" w:rsidRDefault="00B56BF9" w:rsidP="001C0900">
            <w:pPr>
              <w:suppressAutoHyphens/>
              <w:spacing w:after="0" w:line="240" w:lineRule="auto"/>
              <w:rPr>
                <w:rFonts w:ascii="Times New Roman" w:hAnsi="Times New Roman"/>
                <w:b/>
                <w:i/>
              </w:rPr>
            </w:pPr>
          </w:p>
        </w:tc>
      </w:tr>
      <w:tr w:rsidR="00B56BF9" w:rsidRPr="00B56BF9" w14:paraId="3F08B610" w14:textId="77777777" w:rsidTr="00B56BF9">
        <w:trPr>
          <w:trHeight w:val="362"/>
        </w:trPr>
        <w:tc>
          <w:tcPr>
            <w:tcW w:w="877" w:type="pct"/>
            <w:gridSpan w:val="2"/>
            <w:vMerge/>
          </w:tcPr>
          <w:p w14:paraId="4BE4EFD5" w14:textId="77777777" w:rsidR="00B56BF9" w:rsidRPr="00B56BF9" w:rsidRDefault="00B56BF9" w:rsidP="00A971BE">
            <w:pPr>
              <w:spacing w:after="0" w:line="240" w:lineRule="auto"/>
              <w:rPr>
                <w:rFonts w:ascii="Times New Roman" w:hAnsi="Times New Roman"/>
                <w:b/>
                <w:bCs/>
              </w:rPr>
            </w:pPr>
          </w:p>
        </w:tc>
        <w:tc>
          <w:tcPr>
            <w:tcW w:w="2260" w:type="pct"/>
          </w:tcPr>
          <w:p w14:paraId="28D1A5B5"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Основные признаки и виды финансовых пирамид, правила личной финансовой безопасности, виды финансового мошенничества. Мошенничества с банковскими картами. Мошенничества с инвестиционными инструментами. Финансовые пирамиды.</w:t>
            </w:r>
          </w:p>
        </w:tc>
        <w:tc>
          <w:tcPr>
            <w:tcW w:w="639" w:type="pct"/>
          </w:tcPr>
          <w:p w14:paraId="0DCED6BE" w14:textId="45362C6A" w:rsidR="00B56BF9" w:rsidRPr="00B56BF9" w:rsidRDefault="00B56BF9" w:rsidP="00A971BE">
            <w:pPr>
              <w:suppressAutoHyphens/>
              <w:spacing w:after="0" w:line="240" w:lineRule="auto"/>
              <w:rPr>
                <w:rFonts w:ascii="Times New Roman" w:hAnsi="Times New Roman"/>
                <w:bCs/>
                <w:i/>
              </w:rPr>
            </w:pPr>
          </w:p>
        </w:tc>
        <w:tc>
          <w:tcPr>
            <w:tcW w:w="531" w:type="pct"/>
          </w:tcPr>
          <w:p w14:paraId="3A96C937" w14:textId="77777777" w:rsidR="00B56BF9" w:rsidRPr="00B56BF9" w:rsidRDefault="00B56BF9" w:rsidP="00EE52AC">
            <w:pPr>
              <w:spacing w:after="0" w:line="240" w:lineRule="auto"/>
              <w:rPr>
                <w:rFonts w:ascii="Times New Roman" w:hAnsi="Times New Roman"/>
                <w:iCs/>
              </w:rPr>
            </w:pPr>
          </w:p>
        </w:tc>
        <w:tc>
          <w:tcPr>
            <w:tcW w:w="692" w:type="pct"/>
          </w:tcPr>
          <w:p w14:paraId="5310DD29" w14:textId="3F1242BB"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53C78AD6" w14:textId="3BD323D0" w:rsidR="00B56BF9" w:rsidRPr="00B56BF9" w:rsidRDefault="00B56BF9" w:rsidP="00D434DD">
            <w:pPr>
              <w:spacing w:after="0" w:line="240" w:lineRule="auto"/>
              <w:rPr>
                <w:rFonts w:ascii="Times New Roman" w:hAnsi="Times New Roman"/>
                <w:b/>
                <w:bCs/>
                <w:i/>
                <w:highlight w:val="yellow"/>
                <w:u w:val="single"/>
              </w:rPr>
            </w:pPr>
            <w:r w:rsidRPr="00B56BF9">
              <w:rPr>
                <w:rFonts w:ascii="Times New Roman" w:hAnsi="Times New Roman"/>
                <w:iCs/>
              </w:rPr>
              <w:t>ОК 01</w:t>
            </w:r>
          </w:p>
        </w:tc>
      </w:tr>
      <w:tr w:rsidR="00B56BF9" w:rsidRPr="00B56BF9" w14:paraId="78CBD31F" w14:textId="77777777" w:rsidTr="00B56BF9">
        <w:trPr>
          <w:trHeight w:val="362"/>
        </w:trPr>
        <w:tc>
          <w:tcPr>
            <w:tcW w:w="877" w:type="pct"/>
            <w:gridSpan w:val="2"/>
            <w:vMerge/>
          </w:tcPr>
          <w:p w14:paraId="4C3D4A05" w14:textId="77777777" w:rsidR="00B56BF9" w:rsidRPr="00B56BF9" w:rsidRDefault="00B56BF9" w:rsidP="00A971BE">
            <w:pPr>
              <w:spacing w:after="0" w:line="240" w:lineRule="auto"/>
              <w:rPr>
                <w:rFonts w:ascii="Times New Roman" w:hAnsi="Times New Roman"/>
                <w:b/>
                <w:bCs/>
              </w:rPr>
            </w:pPr>
          </w:p>
        </w:tc>
        <w:tc>
          <w:tcPr>
            <w:tcW w:w="2260" w:type="pct"/>
          </w:tcPr>
          <w:p w14:paraId="664D8339"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46B000A4" w14:textId="4A52AE4E" w:rsidR="00B56BF9" w:rsidRPr="00B56BF9" w:rsidRDefault="00B56BF9" w:rsidP="00A971BE">
            <w:pPr>
              <w:suppressAutoHyphens/>
              <w:spacing w:after="0" w:line="240" w:lineRule="auto"/>
              <w:rPr>
                <w:rFonts w:ascii="Times New Roman" w:hAnsi="Times New Roman"/>
                <w:b/>
              </w:rPr>
            </w:pPr>
          </w:p>
        </w:tc>
        <w:tc>
          <w:tcPr>
            <w:tcW w:w="531" w:type="pct"/>
          </w:tcPr>
          <w:p w14:paraId="5AFD4D7F"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691572BC" w14:textId="45B20F2F" w:rsidR="00B56BF9" w:rsidRPr="00B56BF9" w:rsidRDefault="00B56BF9" w:rsidP="001C0900">
            <w:pPr>
              <w:suppressAutoHyphens/>
              <w:spacing w:after="0" w:line="240" w:lineRule="auto"/>
              <w:rPr>
                <w:rFonts w:ascii="Times New Roman" w:hAnsi="Times New Roman"/>
                <w:b/>
                <w:i/>
              </w:rPr>
            </w:pPr>
          </w:p>
        </w:tc>
      </w:tr>
      <w:tr w:rsidR="00B56BF9" w:rsidRPr="00B56BF9" w14:paraId="70E318A4" w14:textId="77777777" w:rsidTr="00B56BF9">
        <w:trPr>
          <w:trHeight w:val="362"/>
        </w:trPr>
        <w:tc>
          <w:tcPr>
            <w:tcW w:w="877" w:type="pct"/>
            <w:gridSpan w:val="2"/>
            <w:vMerge/>
          </w:tcPr>
          <w:p w14:paraId="3E6F3516" w14:textId="77777777" w:rsidR="00B56BF9" w:rsidRPr="00B56BF9" w:rsidRDefault="00B56BF9" w:rsidP="00A971BE">
            <w:pPr>
              <w:spacing w:after="0" w:line="240" w:lineRule="auto"/>
              <w:rPr>
                <w:rFonts w:ascii="Times New Roman" w:hAnsi="Times New Roman"/>
                <w:b/>
                <w:bCs/>
              </w:rPr>
            </w:pPr>
          </w:p>
        </w:tc>
        <w:tc>
          <w:tcPr>
            <w:tcW w:w="2260" w:type="pct"/>
          </w:tcPr>
          <w:p w14:paraId="4B546B54"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rPr>
              <w:t>Практическое занятие 5 «Решение кейса «Заманчивое предложение»</w:t>
            </w:r>
          </w:p>
        </w:tc>
        <w:tc>
          <w:tcPr>
            <w:tcW w:w="639" w:type="pct"/>
          </w:tcPr>
          <w:p w14:paraId="00A6434C" w14:textId="60F5D155" w:rsidR="00B56BF9" w:rsidRPr="00B56BF9" w:rsidRDefault="00B56BF9" w:rsidP="00A971BE">
            <w:pPr>
              <w:suppressAutoHyphens/>
              <w:spacing w:after="0" w:line="240" w:lineRule="auto"/>
              <w:rPr>
                <w:rFonts w:ascii="Times New Roman" w:hAnsi="Times New Roman"/>
                <w:i/>
              </w:rPr>
            </w:pPr>
          </w:p>
        </w:tc>
        <w:tc>
          <w:tcPr>
            <w:tcW w:w="531" w:type="pct"/>
          </w:tcPr>
          <w:p w14:paraId="1A00D6CD" w14:textId="77777777" w:rsidR="00B56BF9" w:rsidRPr="00B56BF9" w:rsidRDefault="00B56BF9" w:rsidP="00EE52AC">
            <w:pPr>
              <w:spacing w:after="0" w:line="240" w:lineRule="auto"/>
              <w:rPr>
                <w:rFonts w:ascii="Times New Roman" w:hAnsi="Times New Roman"/>
                <w:iCs/>
              </w:rPr>
            </w:pPr>
          </w:p>
        </w:tc>
        <w:tc>
          <w:tcPr>
            <w:tcW w:w="692" w:type="pct"/>
          </w:tcPr>
          <w:p w14:paraId="05705C8E" w14:textId="4292EFA8"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606E7B3A" w14:textId="79B4CA3E" w:rsidR="00B56BF9" w:rsidRPr="00B56BF9" w:rsidRDefault="00B56BF9" w:rsidP="00D434DD">
            <w:pPr>
              <w:spacing w:after="0" w:line="240" w:lineRule="auto"/>
              <w:rPr>
                <w:rFonts w:ascii="Times New Roman" w:hAnsi="Times New Roman"/>
                <w:b/>
                <w:bCs/>
                <w:i/>
                <w:highlight w:val="yellow"/>
                <w:u w:val="single"/>
              </w:rPr>
            </w:pPr>
            <w:r w:rsidRPr="00B56BF9">
              <w:rPr>
                <w:rFonts w:ascii="Times New Roman" w:hAnsi="Times New Roman"/>
                <w:iCs/>
              </w:rPr>
              <w:t>ОК 01</w:t>
            </w:r>
          </w:p>
        </w:tc>
      </w:tr>
      <w:tr w:rsidR="00B56BF9" w:rsidRPr="00B56BF9" w14:paraId="381D3161" w14:textId="77777777" w:rsidTr="00B56BF9">
        <w:trPr>
          <w:trHeight w:val="362"/>
        </w:trPr>
        <w:tc>
          <w:tcPr>
            <w:tcW w:w="877" w:type="pct"/>
            <w:gridSpan w:val="2"/>
            <w:vMerge w:val="restart"/>
          </w:tcPr>
          <w:p w14:paraId="533551B3" w14:textId="77777777" w:rsidR="00B56BF9" w:rsidRPr="00B56BF9" w:rsidRDefault="00B56BF9" w:rsidP="00A971BE">
            <w:pPr>
              <w:spacing w:after="0" w:line="240" w:lineRule="auto"/>
              <w:rPr>
                <w:rFonts w:ascii="Times New Roman" w:hAnsi="Times New Roman"/>
                <w:b/>
                <w:bCs/>
              </w:rPr>
            </w:pPr>
            <w:r w:rsidRPr="00B56BF9">
              <w:rPr>
                <w:rFonts w:ascii="Times New Roman" w:hAnsi="Times New Roman"/>
                <w:b/>
                <w:bCs/>
              </w:rPr>
              <w:t>Тема 3.10. Создание собственного бизнеса</w:t>
            </w:r>
          </w:p>
        </w:tc>
        <w:tc>
          <w:tcPr>
            <w:tcW w:w="2260" w:type="pct"/>
          </w:tcPr>
          <w:p w14:paraId="3F8C1F43" w14:textId="77777777" w:rsidR="00B56BF9" w:rsidRPr="00B56BF9" w:rsidRDefault="00B56BF9" w:rsidP="00BA1051">
            <w:pPr>
              <w:spacing w:after="0" w:line="240" w:lineRule="auto"/>
              <w:rPr>
                <w:rFonts w:ascii="Times New Roman" w:hAnsi="Times New Roman"/>
                <w:b/>
                <w:bCs/>
              </w:rPr>
            </w:pPr>
            <w:r w:rsidRPr="00B56BF9">
              <w:rPr>
                <w:rFonts w:ascii="Times New Roman" w:hAnsi="Times New Roman"/>
                <w:b/>
                <w:bCs/>
              </w:rPr>
              <w:t>Содержание</w:t>
            </w:r>
          </w:p>
        </w:tc>
        <w:tc>
          <w:tcPr>
            <w:tcW w:w="639" w:type="pct"/>
          </w:tcPr>
          <w:p w14:paraId="7D982201" w14:textId="516C9267" w:rsidR="00B56BF9" w:rsidRPr="00B56BF9" w:rsidRDefault="00B56BF9" w:rsidP="00A971BE">
            <w:pPr>
              <w:suppressAutoHyphens/>
              <w:spacing w:after="0" w:line="240" w:lineRule="auto"/>
              <w:rPr>
                <w:rFonts w:ascii="Times New Roman" w:hAnsi="Times New Roman"/>
                <w:i/>
              </w:rPr>
            </w:pPr>
          </w:p>
        </w:tc>
        <w:tc>
          <w:tcPr>
            <w:tcW w:w="531" w:type="pct"/>
          </w:tcPr>
          <w:p w14:paraId="20734A73"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05D8A4E" w14:textId="2D3D36FD" w:rsidR="00B56BF9" w:rsidRPr="00B56BF9" w:rsidRDefault="00B56BF9" w:rsidP="001C0900">
            <w:pPr>
              <w:suppressAutoHyphens/>
              <w:spacing w:after="0" w:line="240" w:lineRule="auto"/>
              <w:rPr>
                <w:rFonts w:ascii="Times New Roman" w:hAnsi="Times New Roman"/>
                <w:b/>
                <w:i/>
              </w:rPr>
            </w:pPr>
          </w:p>
        </w:tc>
      </w:tr>
      <w:tr w:rsidR="00B56BF9" w:rsidRPr="00B56BF9" w14:paraId="796F3408" w14:textId="77777777" w:rsidTr="00B56BF9">
        <w:trPr>
          <w:trHeight w:val="362"/>
        </w:trPr>
        <w:tc>
          <w:tcPr>
            <w:tcW w:w="877" w:type="pct"/>
            <w:gridSpan w:val="2"/>
            <w:vMerge/>
          </w:tcPr>
          <w:p w14:paraId="52FC2AAE" w14:textId="77777777" w:rsidR="00B56BF9" w:rsidRPr="00B56BF9" w:rsidRDefault="00B56BF9" w:rsidP="00A971BE">
            <w:pPr>
              <w:spacing w:after="0" w:line="240" w:lineRule="auto"/>
              <w:rPr>
                <w:rFonts w:ascii="Times New Roman" w:hAnsi="Times New Roman"/>
                <w:b/>
                <w:bCs/>
              </w:rPr>
            </w:pPr>
          </w:p>
        </w:tc>
        <w:tc>
          <w:tcPr>
            <w:tcW w:w="2260" w:type="pct"/>
          </w:tcPr>
          <w:p w14:paraId="2EFE4A40" w14:textId="77777777" w:rsidR="00B56BF9" w:rsidRPr="00B56BF9" w:rsidRDefault="00B56BF9" w:rsidP="00877ED6">
            <w:pPr>
              <w:spacing w:after="0" w:line="240" w:lineRule="auto"/>
              <w:jc w:val="both"/>
              <w:rPr>
                <w:rFonts w:ascii="Times New Roman" w:hAnsi="Times New Roman"/>
                <w:bCs/>
              </w:rPr>
            </w:pPr>
            <w:r w:rsidRPr="00B56BF9">
              <w:rPr>
                <w:rFonts w:ascii="Times New Roman" w:hAnsi="Times New Roman"/>
                <w:bCs/>
              </w:rPr>
              <w:t xml:space="preserve">1. </w:t>
            </w:r>
            <w:r w:rsidRPr="00B56BF9">
              <w:rPr>
                <w:rFonts w:ascii="Times New Roman" w:hAnsi="Times New Roman"/>
              </w:rPr>
              <w:t>Основные понятия: бизнес, стартап, бизнес-план, бизнес-идея, планирование рабочего времени. Венчурные инвестиции: виды, стадии финансирования, плюсы и минусы, возможные риски</w:t>
            </w:r>
          </w:p>
        </w:tc>
        <w:tc>
          <w:tcPr>
            <w:tcW w:w="639" w:type="pct"/>
          </w:tcPr>
          <w:p w14:paraId="6C734872" w14:textId="4D39622B" w:rsidR="00B56BF9" w:rsidRPr="00B56BF9" w:rsidRDefault="00B56BF9" w:rsidP="00A971BE">
            <w:pPr>
              <w:suppressAutoHyphens/>
              <w:spacing w:after="0" w:line="240" w:lineRule="auto"/>
              <w:rPr>
                <w:rFonts w:ascii="Times New Roman" w:hAnsi="Times New Roman"/>
                <w:bCs/>
                <w:i/>
              </w:rPr>
            </w:pPr>
          </w:p>
        </w:tc>
        <w:tc>
          <w:tcPr>
            <w:tcW w:w="531" w:type="pct"/>
          </w:tcPr>
          <w:p w14:paraId="364C68A1" w14:textId="77777777" w:rsidR="00B56BF9" w:rsidRPr="00B56BF9" w:rsidRDefault="00B56BF9" w:rsidP="00EE52AC">
            <w:pPr>
              <w:spacing w:after="0" w:line="240" w:lineRule="auto"/>
              <w:rPr>
                <w:rFonts w:ascii="Times New Roman" w:hAnsi="Times New Roman"/>
                <w:iCs/>
              </w:rPr>
            </w:pPr>
          </w:p>
        </w:tc>
        <w:tc>
          <w:tcPr>
            <w:tcW w:w="692" w:type="pct"/>
          </w:tcPr>
          <w:p w14:paraId="1DAF3D65" w14:textId="01FBDCA5"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48F85642" w14:textId="59D1F1C6" w:rsidR="00B56BF9" w:rsidRPr="00B56BF9" w:rsidRDefault="00B56BF9" w:rsidP="00D434DD">
            <w:pPr>
              <w:spacing w:after="0" w:line="240" w:lineRule="auto"/>
              <w:rPr>
                <w:rFonts w:ascii="Times New Roman" w:hAnsi="Times New Roman"/>
                <w:bCs/>
                <w:i/>
                <w:highlight w:val="yellow"/>
                <w:u w:val="single"/>
              </w:rPr>
            </w:pPr>
            <w:r w:rsidRPr="00B56BF9">
              <w:rPr>
                <w:rFonts w:ascii="Times New Roman" w:hAnsi="Times New Roman"/>
                <w:iCs/>
              </w:rPr>
              <w:t>ОК 01</w:t>
            </w:r>
          </w:p>
        </w:tc>
      </w:tr>
      <w:tr w:rsidR="00B56BF9" w:rsidRPr="00B56BF9" w14:paraId="191A35D1" w14:textId="77777777" w:rsidTr="00B56BF9">
        <w:trPr>
          <w:trHeight w:val="362"/>
        </w:trPr>
        <w:tc>
          <w:tcPr>
            <w:tcW w:w="877" w:type="pct"/>
            <w:gridSpan w:val="2"/>
            <w:vMerge/>
          </w:tcPr>
          <w:p w14:paraId="3A2C165C" w14:textId="77777777" w:rsidR="00B56BF9" w:rsidRPr="00B56BF9" w:rsidRDefault="00B56BF9" w:rsidP="00A971BE">
            <w:pPr>
              <w:spacing w:after="0" w:line="240" w:lineRule="auto"/>
              <w:rPr>
                <w:rFonts w:ascii="Times New Roman" w:hAnsi="Times New Roman"/>
                <w:b/>
                <w:bCs/>
              </w:rPr>
            </w:pPr>
          </w:p>
        </w:tc>
        <w:tc>
          <w:tcPr>
            <w:tcW w:w="2260" w:type="pct"/>
          </w:tcPr>
          <w:p w14:paraId="4862A036" w14:textId="77777777" w:rsidR="00B56BF9" w:rsidRPr="00B56BF9" w:rsidRDefault="00B56BF9" w:rsidP="00BA1051">
            <w:pPr>
              <w:spacing w:after="0" w:line="240" w:lineRule="auto"/>
              <w:rPr>
                <w:rFonts w:ascii="Times New Roman" w:hAnsi="Times New Roman"/>
                <w:bCs/>
              </w:rPr>
            </w:pPr>
            <w:r w:rsidRPr="00B56BF9">
              <w:rPr>
                <w:rFonts w:ascii="Times New Roman" w:hAnsi="Times New Roman"/>
                <w:bCs/>
              </w:rPr>
              <w:t xml:space="preserve">2. </w:t>
            </w:r>
            <w:r w:rsidRPr="00B56BF9">
              <w:rPr>
                <w:rFonts w:ascii="Times New Roman" w:hAnsi="Times New Roman"/>
              </w:rPr>
              <w:t>Оценка эффективности инвестиционного проекта. Методика оценки инвестиционной привлекательности коммерческих идей. Презентация бизнес-идеи</w:t>
            </w:r>
          </w:p>
        </w:tc>
        <w:tc>
          <w:tcPr>
            <w:tcW w:w="639" w:type="pct"/>
          </w:tcPr>
          <w:p w14:paraId="0AA91AD3" w14:textId="2D77E2EA" w:rsidR="00B56BF9" w:rsidRPr="00B56BF9" w:rsidRDefault="00B56BF9" w:rsidP="00A971BE">
            <w:pPr>
              <w:suppressAutoHyphens/>
              <w:spacing w:after="0" w:line="240" w:lineRule="auto"/>
              <w:rPr>
                <w:rFonts w:ascii="Times New Roman" w:hAnsi="Times New Roman"/>
                <w:bCs/>
                <w:i/>
              </w:rPr>
            </w:pPr>
          </w:p>
        </w:tc>
        <w:tc>
          <w:tcPr>
            <w:tcW w:w="531" w:type="pct"/>
          </w:tcPr>
          <w:p w14:paraId="1575CFB2" w14:textId="77777777" w:rsidR="00B56BF9" w:rsidRPr="00B56BF9" w:rsidRDefault="00B56BF9" w:rsidP="00EE52AC">
            <w:pPr>
              <w:spacing w:after="0" w:line="240" w:lineRule="auto"/>
              <w:rPr>
                <w:rFonts w:ascii="Times New Roman" w:hAnsi="Times New Roman"/>
                <w:iCs/>
              </w:rPr>
            </w:pPr>
          </w:p>
        </w:tc>
        <w:tc>
          <w:tcPr>
            <w:tcW w:w="692" w:type="pct"/>
          </w:tcPr>
          <w:p w14:paraId="1476D703" w14:textId="2C56B54B" w:rsidR="00B56BF9" w:rsidRPr="00B56BF9" w:rsidRDefault="00B56BF9" w:rsidP="00EE52AC">
            <w:pPr>
              <w:spacing w:after="0" w:line="240" w:lineRule="auto"/>
              <w:rPr>
                <w:rFonts w:ascii="Times New Roman" w:hAnsi="Times New Roman"/>
                <w:iCs/>
              </w:rPr>
            </w:pPr>
            <w:r w:rsidRPr="00B56BF9">
              <w:rPr>
                <w:rFonts w:ascii="Times New Roman" w:hAnsi="Times New Roman"/>
                <w:iCs/>
              </w:rPr>
              <w:t>ПК 4.3</w:t>
            </w:r>
          </w:p>
          <w:p w14:paraId="1CD0243C" w14:textId="213FB1A6" w:rsidR="00B56BF9" w:rsidRPr="00B56BF9" w:rsidRDefault="00B56BF9" w:rsidP="00D434DD">
            <w:pPr>
              <w:spacing w:after="0" w:line="240" w:lineRule="auto"/>
              <w:rPr>
                <w:rFonts w:ascii="Times New Roman" w:hAnsi="Times New Roman"/>
                <w:bCs/>
                <w:i/>
                <w:highlight w:val="yellow"/>
                <w:u w:val="single"/>
              </w:rPr>
            </w:pPr>
            <w:r w:rsidRPr="00B56BF9">
              <w:rPr>
                <w:rFonts w:ascii="Times New Roman" w:hAnsi="Times New Roman"/>
                <w:iCs/>
              </w:rPr>
              <w:t>ОК 01</w:t>
            </w:r>
          </w:p>
        </w:tc>
      </w:tr>
      <w:tr w:rsidR="00B56BF9" w:rsidRPr="00B56BF9" w14:paraId="141ECF24" w14:textId="77777777" w:rsidTr="00B56BF9">
        <w:trPr>
          <w:trHeight w:val="362"/>
        </w:trPr>
        <w:tc>
          <w:tcPr>
            <w:tcW w:w="877" w:type="pct"/>
            <w:gridSpan w:val="2"/>
            <w:vMerge/>
          </w:tcPr>
          <w:p w14:paraId="1D8F44FB" w14:textId="77777777" w:rsidR="00B56BF9" w:rsidRPr="00B56BF9" w:rsidRDefault="00B56BF9" w:rsidP="00A971BE">
            <w:pPr>
              <w:spacing w:after="0" w:line="240" w:lineRule="auto"/>
              <w:rPr>
                <w:rFonts w:ascii="Times New Roman" w:hAnsi="Times New Roman"/>
                <w:b/>
                <w:bCs/>
              </w:rPr>
            </w:pPr>
          </w:p>
        </w:tc>
        <w:tc>
          <w:tcPr>
            <w:tcW w:w="2260" w:type="pct"/>
          </w:tcPr>
          <w:p w14:paraId="1C56118D" w14:textId="77777777" w:rsidR="00B56BF9" w:rsidRPr="00B56BF9" w:rsidRDefault="00B56BF9" w:rsidP="00BA1051">
            <w:pPr>
              <w:suppressAutoHyphens/>
              <w:spacing w:after="0" w:line="240" w:lineRule="auto"/>
              <w:rPr>
                <w:rFonts w:ascii="Times New Roman" w:hAnsi="Times New Roman"/>
              </w:rPr>
            </w:pPr>
            <w:r w:rsidRPr="00B56BF9">
              <w:rPr>
                <w:rFonts w:ascii="Times New Roman" w:hAnsi="Times New Roman"/>
                <w:b/>
                <w:bCs/>
              </w:rPr>
              <w:t>В том числе практических занятий и лабораторных работ</w:t>
            </w:r>
          </w:p>
        </w:tc>
        <w:tc>
          <w:tcPr>
            <w:tcW w:w="639" w:type="pct"/>
          </w:tcPr>
          <w:p w14:paraId="2CEC02D3"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177F2065"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75351FC2" w14:textId="63ADA426" w:rsidR="00B56BF9" w:rsidRPr="00B56BF9" w:rsidRDefault="00B56BF9" w:rsidP="001C0900">
            <w:pPr>
              <w:suppressAutoHyphens/>
              <w:spacing w:after="0" w:line="240" w:lineRule="auto"/>
              <w:rPr>
                <w:rFonts w:ascii="Times New Roman" w:hAnsi="Times New Roman"/>
                <w:b/>
                <w:i/>
              </w:rPr>
            </w:pPr>
          </w:p>
        </w:tc>
      </w:tr>
      <w:tr w:rsidR="00B56BF9" w:rsidRPr="00B56BF9" w14:paraId="0F7BBC6A" w14:textId="77777777" w:rsidTr="00B56BF9">
        <w:trPr>
          <w:trHeight w:val="362"/>
        </w:trPr>
        <w:tc>
          <w:tcPr>
            <w:tcW w:w="877" w:type="pct"/>
            <w:gridSpan w:val="2"/>
            <w:vMerge/>
          </w:tcPr>
          <w:p w14:paraId="7CFD555E" w14:textId="77777777" w:rsidR="00B56BF9" w:rsidRPr="00B56BF9" w:rsidRDefault="00B56BF9" w:rsidP="00A971BE">
            <w:pPr>
              <w:spacing w:after="0" w:line="240" w:lineRule="auto"/>
              <w:rPr>
                <w:rFonts w:ascii="Times New Roman" w:hAnsi="Times New Roman"/>
                <w:b/>
                <w:bCs/>
              </w:rPr>
            </w:pPr>
          </w:p>
        </w:tc>
        <w:tc>
          <w:tcPr>
            <w:tcW w:w="2260" w:type="pct"/>
          </w:tcPr>
          <w:p w14:paraId="1DC0E752" w14:textId="77777777" w:rsidR="00B56BF9" w:rsidRPr="00B56BF9" w:rsidRDefault="00B56BF9" w:rsidP="00BA1051">
            <w:pPr>
              <w:suppressAutoHyphens/>
              <w:spacing w:after="0" w:line="240" w:lineRule="auto"/>
              <w:rPr>
                <w:rFonts w:ascii="Times New Roman" w:hAnsi="Times New Roman"/>
              </w:rPr>
            </w:pPr>
          </w:p>
        </w:tc>
        <w:tc>
          <w:tcPr>
            <w:tcW w:w="639" w:type="pct"/>
          </w:tcPr>
          <w:p w14:paraId="0C76E51F"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46DC5955"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48408FCE" w14:textId="030A8D53" w:rsidR="00B56BF9" w:rsidRPr="00B56BF9" w:rsidRDefault="00B56BF9" w:rsidP="001C0900">
            <w:pPr>
              <w:suppressAutoHyphens/>
              <w:spacing w:after="0" w:line="240" w:lineRule="auto"/>
              <w:rPr>
                <w:rFonts w:ascii="Times New Roman" w:hAnsi="Times New Roman"/>
                <w:b/>
                <w:i/>
              </w:rPr>
            </w:pPr>
          </w:p>
        </w:tc>
      </w:tr>
      <w:tr w:rsidR="00B56BF9" w:rsidRPr="00B56BF9" w14:paraId="53647A82" w14:textId="77777777" w:rsidTr="00B56BF9">
        <w:trPr>
          <w:trHeight w:val="362"/>
        </w:trPr>
        <w:tc>
          <w:tcPr>
            <w:tcW w:w="3138" w:type="pct"/>
            <w:gridSpan w:val="3"/>
          </w:tcPr>
          <w:p w14:paraId="18F7F4DE" w14:textId="77777777" w:rsidR="00B56BF9" w:rsidRPr="00B56BF9" w:rsidRDefault="00B56BF9" w:rsidP="00EE52AC">
            <w:pPr>
              <w:spacing w:after="0" w:line="240" w:lineRule="auto"/>
              <w:rPr>
                <w:rFonts w:ascii="Times New Roman" w:hAnsi="Times New Roman"/>
                <w:b/>
              </w:rPr>
            </w:pPr>
            <w:r w:rsidRPr="00B56BF9">
              <w:rPr>
                <w:rFonts w:ascii="Times New Roman" w:hAnsi="Times New Roman"/>
                <w:b/>
                <w:bCs/>
              </w:rPr>
              <w:t>Примерная тематика самостоятельной учебной работы при изучении раздела 3</w:t>
            </w:r>
          </w:p>
          <w:p w14:paraId="7B79B1A0" w14:textId="77777777" w:rsidR="00B56BF9" w:rsidRPr="00B56BF9" w:rsidRDefault="00B56BF9" w:rsidP="00EE52AC">
            <w:pPr>
              <w:spacing w:after="0" w:line="240" w:lineRule="auto"/>
              <w:rPr>
                <w:rFonts w:ascii="Times New Roman" w:hAnsi="Times New Roman"/>
              </w:rPr>
            </w:pPr>
            <w:r w:rsidRPr="00B56BF9">
              <w:rPr>
                <w:rFonts w:ascii="Times New Roman" w:hAnsi="Times New Roman"/>
              </w:rPr>
              <w:t>1.</w:t>
            </w:r>
            <w:r w:rsidRPr="00B56BF9">
              <w:rPr>
                <w:rFonts w:ascii="Times New Roman" w:hAnsi="Times New Roman"/>
                <w:b/>
              </w:rPr>
              <w:t xml:space="preserve"> </w:t>
            </w:r>
            <w:r w:rsidRPr="00B56BF9">
              <w:rPr>
                <w:rFonts w:ascii="Times New Roman" w:hAnsi="Times New Roman"/>
              </w:rPr>
              <w:t>Сравнительный анализ предложений коммерческих банков Республики Мордовия по депозитам</w:t>
            </w:r>
          </w:p>
          <w:p w14:paraId="06A0442F" w14:textId="77777777" w:rsidR="00B56BF9" w:rsidRPr="00B56BF9" w:rsidRDefault="00B56BF9" w:rsidP="00EE52AC">
            <w:pPr>
              <w:spacing w:after="0" w:line="240" w:lineRule="auto"/>
              <w:rPr>
                <w:rFonts w:ascii="Times New Roman" w:hAnsi="Times New Roman"/>
              </w:rPr>
            </w:pPr>
            <w:r w:rsidRPr="00B56BF9">
              <w:rPr>
                <w:rFonts w:ascii="Times New Roman" w:hAnsi="Times New Roman"/>
              </w:rPr>
              <w:t>2. Сравнительный анализ предложений коммерческих банков Республики Мордовия по кредитам</w:t>
            </w:r>
          </w:p>
          <w:p w14:paraId="4D6478B2" w14:textId="77777777" w:rsidR="00B56BF9" w:rsidRPr="00B56BF9" w:rsidRDefault="00B56BF9" w:rsidP="00EE52AC">
            <w:pPr>
              <w:spacing w:after="0" w:line="240" w:lineRule="auto"/>
              <w:rPr>
                <w:rFonts w:ascii="Times New Roman" w:hAnsi="Times New Roman"/>
              </w:rPr>
            </w:pPr>
            <w:r w:rsidRPr="00B56BF9">
              <w:rPr>
                <w:rFonts w:ascii="Times New Roman" w:hAnsi="Times New Roman"/>
              </w:rPr>
              <w:t>3. Подготовка презентации «Характеристика платежных средств»</w:t>
            </w:r>
          </w:p>
          <w:p w14:paraId="2277124B" w14:textId="77777777" w:rsidR="00B56BF9" w:rsidRPr="00B56BF9" w:rsidRDefault="00B56BF9" w:rsidP="00EE52AC">
            <w:pPr>
              <w:spacing w:after="0" w:line="240" w:lineRule="auto"/>
              <w:rPr>
                <w:rFonts w:ascii="Times New Roman" w:hAnsi="Times New Roman"/>
              </w:rPr>
            </w:pPr>
            <w:r w:rsidRPr="00B56BF9">
              <w:rPr>
                <w:rFonts w:ascii="Times New Roman" w:hAnsi="Times New Roman"/>
              </w:rPr>
              <w:t>4. Сравнительный анализ услуг страховых компаний Республики Мордовия</w:t>
            </w:r>
          </w:p>
          <w:p w14:paraId="4D05819D" w14:textId="77777777" w:rsidR="00B56BF9" w:rsidRPr="00B56BF9" w:rsidRDefault="00B56BF9" w:rsidP="00EE52AC">
            <w:pPr>
              <w:spacing w:after="0" w:line="240" w:lineRule="auto"/>
              <w:rPr>
                <w:rFonts w:ascii="Times New Roman" w:hAnsi="Times New Roman"/>
              </w:rPr>
            </w:pPr>
            <w:r w:rsidRPr="00B56BF9">
              <w:rPr>
                <w:rFonts w:ascii="Times New Roman" w:hAnsi="Times New Roman"/>
              </w:rPr>
              <w:t>5. Решение кейса «Куда вложить деньги?»</w:t>
            </w:r>
          </w:p>
          <w:p w14:paraId="674A50FB" w14:textId="77777777" w:rsidR="00B56BF9" w:rsidRPr="00B56BF9" w:rsidRDefault="00B56BF9" w:rsidP="00EE52AC">
            <w:pPr>
              <w:spacing w:after="0" w:line="240" w:lineRule="auto"/>
              <w:rPr>
                <w:rFonts w:ascii="Times New Roman" w:hAnsi="Times New Roman"/>
              </w:rPr>
            </w:pPr>
            <w:r w:rsidRPr="00B56BF9">
              <w:rPr>
                <w:rFonts w:ascii="Times New Roman" w:hAnsi="Times New Roman"/>
              </w:rPr>
              <w:t>6. Расчет налогов, уплачиваемых физическими лицами. Имущественные и социальные налоговые вычеты</w:t>
            </w:r>
          </w:p>
          <w:p w14:paraId="29118B12" w14:textId="77777777" w:rsidR="00B56BF9" w:rsidRPr="00B56BF9" w:rsidRDefault="00B56BF9" w:rsidP="00EE52AC">
            <w:pPr>
              <w:spacing w:after="0" w:line="240" w:lineRule="auto"/>
              <w:rPr>
                <w:rFonts w:ascii="Times New Roman" w:hAnsi="Times New Roman"/>
              </w:rPr>
            </w:pPr>
            <w:r w:rsidRPr="00B56BF9">
              <w:rPr>
                <w:rFonts w:ascii="Times New Roman" w:hAnsi="Times New Roman"/>
              </w:rPr>
              <w:t>7. Подготовка доклада «Виды пенсий»</w:t>
            </w:r>
          </w:p>
          <w:p w14:paraId="2110FBDF" w14:textId="77777777" w:rsidR="00B56BF9" w:rsidRPr="00B56BF9" w:rsidRDefault="00B56BF9" w:rsidP="00000D8A">
            <w:pPr>
              <w:spacing w:after="0" w:line="240" w:lineRule="auto"/>
              <w:rPr>
                <w:rFonts w:ascii="Times New Roman" w:hAnsi="Times New Roman"/>
              </w:rPr>
            </w:pPr>
            <w:r w:rsidRPr="00B56BF9">
              <w:rPr>
                <w:rFonts w:ascii="Times New Roman" w:hAnsi="Times New Roman"/>
              </w:rPr>
              <w:t>8. Подготовка доклада «Финансовые пирамиды и их последствия»</w:t>
            </w:r>
          </w:p>
        </w:tc>
        <w:tc>
          <w:tcPr>
            <w:tcW w:w="639" w:type="pct"/>
          </w:tcPr>
          <w:p w14:paraId="239B54AF" w14:textId="6B48F5EF" w:rsidR="00B56BF9" w:rsidRPr="00B56BF9" w:rsidRDefault="00B56BF9" w:rsidP="00A971BE">
            <w:pPr>
              <w:suppressAutoHyphens/>
              <w:spacing w:after="0" w:line="240" w:lineRule="auto"/>
              <w:rPr>
                <w:rFonts w:ascii="Times New Roman" w:hAnsi="Times New Roman"/>
                <w:b/>
                <w:i/>
              </w:rPr>
            </w:pPr>
          </w:p>
        </w:tc>
        <w:tc>
          <w:tcPr>
            <w:tcW w:w="531" w:type="pct"/>
          </w:tcPr>
          <w:p w14:paraId="76410818"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190C79AB" w14:textId="0E5BE3DB" w:rsidR="00B56BF9" w:rsidRPr="00B56BF9" w:rsidRDefault="00B56BF9" w:rsidP="001C0900">
            <w:pPr>
              <w:suppressAutoHyphens/>
              <w:spacing w:after="0" w:line="240" w:lineRule="auto"/>
              <w:rPr>
                <w:rFonts w:ascii="Times New Roman" w:hAnsi="Times New Roman"/>
                <w:b/>
                <w:i/>
              </w:rPr>
            </w:pPr>
          </w:p>
        </w:tc>
      </w:tr>
      <w:tr w:rsidR="00B56BF9" w:rsidRPr="00B56BF9" w14:paraId="6EC77A3D" w14:textId="77777777" w:rsidTr="00B56BF9">
        <w:trPr>
          <w:trHeight w:val="362"/>
        </w:trPr>
        <w:tc>
          <w:tcPr>
            <w:tcW w:w="3138" w:type="pct"/>
            <w:gridSpan w:val="3"/>
          </w:tcPr>
          <w:p w14:paraId="50BCA02C" w14:textId="77777777" w:rsidR="00B56BF9" w:rsidRPr="00B56BF9" w:rsidRDefault="00B56BF9" w:rsidP="00EE52AC">
            <w:pPr>
              <w:spacing w:after="0" w:line="240" w:lineRule="auto"/>
              <w:rPr>
                <w:rFonts w:ascii="Times New Roman" w:hAnsi="Times New Roman"/>
                <w:b/>
                <w:bCs/>
              </w:rPr>
            </w:pPr>
            <w:r w:rsidRPr="00B56BF9">
              <w:rPr>
                <w:rFonts w:ascii="Times New Roman" w:hAnsi="Times New Roman"/>
                <w:b/>
                <w:bCs/>
              </w:rPr>
              <w:t>Учебная практика раздела 3</w:t>
            </w:r>
          </w:p>
          <w:p w14:paraId="6F5994BE" w14:textId="77777777" w:rsidR="00B56BF9" w:rsidRPr="00B56BF9" w:rsidRDefault="00B56BF9" w:rsidP="00EE52AC">
            <w:pPr>
              <w:spacing w:after="0" w:line="240" w:lineRule="auto"/>
              <w:rPr>
                <w:rFonts w:ascii="Times New Roman" w:hAnsi="Times New Roman"/>
                <w:b/>
              </w:rPr>
            </w:pPr>
          </w:p>
        </w:tc>
        <w:tc>
          <w:tcPr>
            <w:tcW w:w="639" w:type="pct"/>
          </w:tcPr>
          <w:p w14:paraId="5AAC3847"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3AECAD6A"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1BF7F45B" w14:textId="37E0821F" w:rsidR="00B56BF9" w:rsidRPr="00B56BF9" w:rsidRDefault="00B56BF9" w:rsidP="001C0900">
            <w:pPr>
              <w:suppressAutoHyphens/>
              <w:spacing w:after="0" w:line="240" w:lineRule="auto"/>
              <w:rPr>
                <w:rFonts w:ascii="Times New Roman" w:hAnsi="Times New Roman"/>
                <w:b/>
                <w:i/>
              </w:rPr>
            </w:pPr>
          </w:p>
        </w:tc>
      </w:tr>
      <w:tr w:rsidR="00B56BF9" w:rsidRPr="00B56BF9" w14:paraId="08174141" w14:textId="77777777" w:rsidTr="00B56BF9">
        <w:trPr>
          <w:trHeight w:val="219"/>
        </w:trPr>
        <w:tc>
          <w:tcPr>
            <w:tcW w:w="3138" w:type="pct"/>
            <w:gridSpan w:val="3"/>
          </w:tcPr>
          <w:p w14:paraId="75A96AE5" w14:textId="77777777" w:rsidR="00B56BF9" w:rsidRPr="00B56BF9" w:rsidRDefault="00B56BF9" w:rsidP="00EE52AC">
            <w:pPr>
              <w:spacing w:after="0" w:line="240" w:lineRule="auto"/>
              <w:rPr>
                <w:rFonts w:ascii="Times New Roman" w:hAnsi="Times New Roman"/>
                <w:b/>
              </w:rPr>
            </w:pPr>
            <w:r w:rsidRPr="00B56BF9">
              <w:rPr>
                <w:rFonts w:ascii="Times New Roman" w:hAnsi="Times New Roman"/>
                <w:b/>
                <w:bCs/>
              </w:rPr>
              <w:t>Производственная практика раздела 3</w:t>
            </w:r>
          </w:p>
          <w:p w14:paraId="7F76D364" w14:textId="77777777" w:rsidR="00B56BF9" w:rsidRPr="00B56BF9" w:rsidRDefault="00B56BF9" w:rsidP="00EE52AC">
            <w:pPr>
              <w:spacing w:after="0" w:line="240" w:lineRule="auto"/>
              <w:rPr>
                <w:rFonts w:ascii="Times New Roman" w:hAnsi="Times New Roman"/>
                <w:b/>
                <w:highlight w:val="green"/>
              </w:rPr>
            </w:pPr>
          </w:p>
        </w:tc>
        <w:tc>
          <w:tcPr>
            <w:tcW w:w="639" w:type="pct"/>
          </w:tcPr>
          <w:p w14:paraId="0C989B71" w14:textId="77777777" w:rsidR="00B56BF9" w:rsidRPr="00B56BF9" w:rsidRDefault="00B56BF9" w:rsidP="00A971BE">
            <w:pPr>
              <w:suppressAutoHyphens/>
              <w:spacing w:after="0" w:line="240" w:lineRule="auto"/>
              <w:rPr>
                <w:rFonts w:ascii="Times New Roman" w:hAnsi="Times New Roman"/>
                <w:b/>
                <w:i/>
              </w:rPr>
            </w:pPr>
          </w:p>
        </w:tc>
        <w:tc>
          <w:tcPr>
            <w:tcW w:w="531" w:type="pct"/>
          </w:tcPr>
          <w:p w14:paraId="47D78D58" w14:textId="77777777" w:rsidR="00B56BF9" w:rsidRPr="00B56BF9" w:rsidRDefault="00B56BF9" w:rsidP="001C0900">
            <w:pPr>
              <w:suppressAutoHyphens/>
              <w:spacing w:after="0" w:line="240" w:lineRule="auto"/>
              <w:rPr>
                <w:rFonts w:ascii="Times New Roman" w:hAnsi="Times New Roman"/>
                <w:b/>
                <w:i/>
              </w:rPr>
            </w:pPr>
          </w:p>
        </w:tc>
        <w:tc>
          <w:tcPr>
            <w:tcW w:w="692" w:type="pct"/>
          </w:tcPr>
          <w:p w14:paraId="558FF81F" w14:textId="24C5804B" w:rsidR="00B56BF9" w:rsidRPr="00B56BF9" w:rsidRDefault="00B56BF9" w:rsidP="001C0900">
            <w:pPr>
              <w:suppressAutoHyphens/>
              <w:spacing w:after="0" w:line="240" w:lineRule="auto"/>
              <w:rPr>
                <w:rFonts w:ascii="Times New Roman" w:hAnsi="Times New Roman"/>
                <w:b/>
                <w:i/>
              </w:rPr>
            </w:pPr>
          </w:p>
        </w:tc>
      </w:tr>
      <w:tr w:rsidR="00B56BF9" w:rsidRPr="00B56BF9" w14:paraId="6585E0BD" w14:textId="77777777" w:rsidTr="00B56BF9">
        <w:trPr>
          <w:trHeight w:val="269"/>
        </w:trPr>
        <w:tc>
          <w:tcPr>
            <w:tcW w:w="3138" w:type="pct"/>
            <w:gridSpan w:val="3"/>
          </w:tcPr>
          <w:p w14:paraId="7F2EFD14" w14:textId="77777777" w:rsidR="00B56BF9" w:rsidRPr="00B56BF9" w:rsidRDefault="00B56BF9" w:rsidP="001C0900">
            <w:pPr>
              <w:suppressAutoHyphens/>
              <w:spacing w:after="0" w:line="240" w:lineRule="auto"/>
              <w:jc w:val="both"/>
              <w:rPr>
                <w:rFonts w:ascii="Times New Roman" w:hAnsi="Times New Roman"/>
                <w:b/>
                <w:bCs/>
              </w:rPr>
            </w:pPr>
            <w:r w:rsidRPr="00B56BF9">
              <w:rPr>
                <w:rFonts w:ascii="Times New Roman" w:hAnsi="Times New Roman"/>
                <w:b/>
                <w:bCs/>
              </w:rPr>
              <w:t xml:space="preserve">Курсовой проект (работа) </w:t>
            </w:r>
          </w:p>
          <w:p w14:paraId="48AFD762" w14:textId="77777777" w:rsidR="00B56BF9" w:rsidRPr="00B56BF9" w:rsidRDefault="00B56BF9" w:rsidP="001C0900">
            <w:pPr>
              <w:suppressAutoHyphens/>
              <w:spacing w:after="0" w:line="240" w:lineRule="auto"/>
              <w:jc w:val="both"/>
              <w:rPr>
                <w:rFonts w:ascii="Times New Roman" w:hAnsi="Times New Roman"/>
                <w:bCs/>
                <w:i/>
                <w:iCs/>
                <w:highlight w:val="red"/>
              </w:rPr>
            </w:pPr>
          </w:p>
        </w:tc>
        <w:tc>
          <w:tcPr>
            <w:tcW w:w="639" w:type="pct"/>
            <w:vAlign w:val="center"/>
          </w:tcPr>
          <w:p w14:paraId="1CE6B2D4" w14:textId="77777777" w:rsidR="00B56BF9" w:rsidRPr="00B56BF9" w:rsidRDefault="00B56BF9" w:rsidP="001C0900">
            <w:pPr>
              <w:spacing w:after="0" w:line="240" w:lineRule="auto"/>
              <w:rPr>
                <w:rFonts w:ascii="Times New Roman" w:hAnsi="Times New Roman"/>
                <w:b/>
                <w:i/>
              </w:rPr>
            </w:pPr>
          </w:p>
        </w:tc>
        <w:tc>
          <w:tcPr>
            <w:tcW w:w="531" w:type="pct"/>
          </w:tcPr>
          <w:p w14:paraId="104DA55D" w14:textId="77777777" w:rsidR="00B56BF9" w:rsidRPr="00B56BF9" w:rsidRDefault="00B56BF9" w:rsidP="001C0900">
            <w:pPr>
              <w:spacing w:after="0" w:line="240" w:lineRule="auto"/>
              <w:rPr>
                <w:rFonts w:ascii="Times New Roman" w:hAnsi="Times New Roman"/>
                <w:b/>
                <w:i/>
                <w:highlight w:val="green"/>
              </w:rPr>
            </w:pPr>
          </w:p>
        </w:tc>
        <w:tc>
          <w:tcPr>
            <w:tcW w:w="692" w:type="pct"/>
          </w:tcPr>
          <w:p w14:paraId="59673BE4" w14:textId="3356497A" w:rsidR="00B56BF9" w:rsidRPr="00B56BF9" w:rsidRDefault="00B56BF9" w:rsidP="001C0900">
            <w:pPr>
              <w:spacing w:after="0" w:line="240" w:lineRule="auto"/>
              <w:rPr>
                <w:rFonts w:ascii="Times New Roman" w:hAnsi="Times New Roman"/>
                <w:b/>
                <w:i/>
                <w:highlight w:val="green"/>
              </w:rPr>
            </w:pPr>
          </w:p>
        </w:tc>
      </w:tr>
      <w:tr w:rsidR="00B56BF9" w:rsidRPr="00B56BF9" w14:paraId="2FD41322" w14:textId="77777777" w:rsidTr="00B56BF9">
        <w:tc>
          <w:tcPr>
            <w:tcW w:w="3138" w:type="pct"/>
            <w:gridSpan w:val="3"/>
          </w:tcPr>
          <w:p w14:paraId="5C0B8CCC" w14:textId="77777777" w:rsidR="00B56BF9" w:rsidRPr="00B56BF9" w:rsidRDefault="00B56BF9" w:rsidP="001C0900">
            <w:pPr>
              <w:suppressAutoHyphens/>
              <w:spacing w:after="0" w:line="240" w:lineRule="auto"/>
              <w:jc w:val="both"/>
              <w:rPr>
                <w:rFonts w:ascii="Times New Roman" w:hAnsi="Times New Roman"/>
                <w:bCs/>
                <w:i/>
              </w:rPr>
            </w:pPr>
            <w:r w:rsidRPr="00B56BF9">
              <w:rPr>
                <w:rFonts w:ascii="Times New Roman" w:hAnsi="Times New Roman"/>
                <w:b/>
              </w:rPr>
              <w:t xml:space="preserve">Обязательные аудиторные учебные занятия </w:t>
            </w:r>
            <w:r w:rsidRPr="00B56BF9">
              <w:rPr>
                <w:rFonts w:ascii="Times New Roman" w:hAnsi="Times New Roman"/>
                <w:b/>
                <w:bCs/>
              </w:rPr>
              <w:t>по курсовому проекту (работе</w:t>
            </w:r>
            <w:r w:rsidRPr="00B56BF9">
              <w:rPr>
                <w:rFonts w:ascii="Times New Roman" w:hAnsi="Times New Roman"/>
                <w:bCs/>
                <w:i/>
              </w:rPr>
              <w:t xml:space="preserve">) </w:t>
            </w:r>
          </w:p>
          <w:p w14:paraId="42255BA8" w14:textId="77777777" w:rsidR="00B56BF9" w:rsidRPr="00B56BF9" w:rsidRDefault="00B56BF9" w:rsidP="001C0900">
            <w:pPr>
              <w:suppressAutoHyphens/>
              <w:spacing w:after="0" w:line="240" w:lineRule="auto"/>
              <w:jc w:val="both"/>
              <w:rPr>
                <w:rFonts w:ascii="Times New Roman" w:hAnsi="Times New Roman"/>
                <w:highlight w:val="green"/>
              </w:rPr>
            </w:pPr>
          </w:p>
        </w:tc>
        <w:tc>
          <w:tcPr>
            <w:tcW w:w="639" w:type="pct"/>
            <w:vAlign w:val="center"/>
          </w:tcPr>
          <w:p w14:paraId="2E3A04F0" w14:textId="77777777" w:rsidR="00B56BF9" w:rsidRPr="00B56BF9" w:rsidRDefault="00B56BF9" w:rsidP="001C0900">
            <w:pPr>
              <w:spacing w:after="0" w:line="240" w:lineRule="auto"/>
              <w:rPr>
                <w:rFonts w:ascii="Times New Roman" w:hAnsi="Times New Roman"/>
                <w:b/>
                <w:i/>
              </w:rPr>
            </w:pPr>
          </w:p>
        </w:tc>
        <w:tc>
          <w:tcPr>
            <w:tcW w:w="531" w:type="pct"/>
          </w:tcPr>
          <w:p w14:paraId="253323B1" w14:textId="77777777" w:rsidR="00B56BF9" w:rsidRPr="00B56BF9" w:rsidRDefault="00B56BF9" w:rsidP="001C0900">
            <w:pPr>
              <w:spacing w:after="0" w:line="240" w:lineRule="auto"/>
              <w:rPr>
                <w:rFonts w:ascii="Times New Roman" w:hAnsi="Times New Roman"/>
                <w:b/>
                <w:i/>
                <w:highlight w:val="green"/>
              </w:rPr>
            </w:pPr>
          </w:p>
        </w:tc>
        <w:tc>
          <w:tcPr>
            <w:tcW w:w="692" w:type="pct"/>
          </w:tcPr>
          <w:p w14:paraId="02DC3AEA" w14:textId="0DCDA4AC" w:rsidR="00B56BF9" w:rsidRPr="00B56BF9" w:rsidRDefault="00B56BF9" w:rsidP="001C0900">
            <w:pPr>
              <w:spacing w:after="0" w:line="240" w:lineRule="auto"/>
              <w:rPr>
                <w:rFonts w:ascii="Times New Roman" w:hAnsi="Times New Roman"/>
                <w:b/>
                <w:i/>
                <w:highlight w:val="green"/>
              </w:rPr>
            </w:pPr>
          </w:p>
        </w:tc>
      </w:tr>
      <w:tr w:rsidR="00B56BF9" w:rsidRPr="00B56BF9" w14:paraId="6A307399" w14:textId="77777777" w:rsidTr="00B56BF9">
        <w:tc>
          <w:tcPr>
            <w:tcW w:w="3138" w:type="pct"/>
            <w:gridSpan w:val="3"/>
          </w:tcPr>
          <w:p w14:paraId="75EED85D" w14:textId="77777777" w:rsidR="00B56BF9" w:rsidRPr="00B56BF9" w:rsidRDefault="00B56BF9" w:rsidP="001C0900">
            <w:pPr>
              <w:suppressAutoHyphens/>
              <w:spacing w:after="0" w:line="240" w:lineRule="auto"/>
              <w:jc w:val="both"/>
              <w:rPr>
                <w:rFonts w:ascii="Times New Roman" w:hAnsi="Times New Roman"/>
                <w:b/>
                <w:bCs/>
              </w:rPr>
            </w:pPr>
            <w:r w:rsidRPr="00B56BF9">
              <w:rPr>
                <w:rFonts w:ascii="Times New Roman" w:hAnsi="Times New Roman"/>
                <w:b/>
              </w:rPr>
              <w:t xml:space="preserve">Самостоятельная учебная работа обучающегося над курсовым проектом (работой) </w:t>
            </w:r>
          </w:p>
          <w:p w14:paraId="66EF5FE5" w14:textId="77777777" w:rsidR="00B56BF9" w:rsidRPr="00B56BF9" w:rsidRDefault="00B56BF9" w:rsidP="001C0900">
            <w:pPr>
              <w:suppressAutoHyphens/>
              <w:spacing w:after="0" w:line="240" w:lineRule="auto"/>
              <w:jc w:val="both"/>
              <w:rPr>
                <w:rFonts w:ascii="Times New Roman" w:hAnsi="Times New Roman"/>
                <w:highlight w:val="green"/>
              </w:rPr>
            </w:pPr>
          </w:p>
        </w:tc>
        <w:tc>
          <w:tcPr>
            <w:tcW w:w="639" w:type="pct"/>
            <w:vAlign w:val="center"/>
          </w:tcPr>
          <w:p w14:paraId="083EB4A1" w14:textId="77777777" w:rsidR="00B56BF9" w:rsidRPr="00B56BF9" w:rsidRDefault="00B56BF9" w:rsidP="001C0900">
            <w:pPr>
              <w:spacing w:after="0" w:line="240" w:lineRule="auto"/>
              <w:rPr>
                <w:rFonts w:ascii="Times New Roman" w:hAnsi="Times New Roman"/>
                <w:b/>
                <w:i/>
              </w:rPr>
            </w:pPr>
          </w:p>
        </w:tc>
        <w:tc>
          <w:tcPr>
            <w:tcW w:w="531" w:type="pct"/>
          </w:tcPr>
          <w:p w14:paraId="60871550" w14:textId="77777777" w:rsidR="00B56BF9" w:rsidRPr="00B56BF9" w:rsidRDefault="00B56BF9" w:rsidP="001C0900">
            <w:pPr>
              <w:spacing w:after="0" w:line="240" w:lineRule="auto"/>
              <w:rPr>
                <w:rFonts w:ascii="Times New Roman" w:hAnsi="Times New Roman"/>
                <w:b/>
                <w:i/>
                <w:highlight w:val="green"/>
              </w:rPr>
            </w:pPr>
          </w:p>
        </w:tc>
        <w:tc>
          <w:tcPr>
            <w:tcW w:w="692" w:type="pct"/>
          </w:tcPr>
          <w:p w14:paraId="68A42F32" w14:textId="35ED0289" w:rsidR="00B56BF9" w:rsidRPr="00B56BF9" w:rsidRDefault="00B56BF9" w:rsidP="001C0900">
            <w:pPr>
              <w:spacing w:after="0" w:line="240" w:lineRule="auto"/>
              <w:rPr>
                <w:rFonts w:ascii="Times New Roman" w:hAnsi="Times New Roman"/>
                <w:b/>
                <w:i/>
                <w:highlight w:val="green"/>
              </w:rPr>
            </w:pPr>
          </w:p>
        </w:tc>
      </w:tr>
      <w:tr w:rsidR="00B56BF9" w:rsidRPr="00B56BF9" w14:paraId="29871DFE" w14:textId="77777777" w:rsidTr="00B56BF9">
        <w:tc>
          <w:tcPr>
            <w:tcW w:w="3138" w:type="pct"/>
            <w:gridSpan w:val="3"/>
          </w:tcPr>
          <w:p w14:paraId="5FCFA3B3" w14:textId="77777777" w:rsidR="00B56BF9" w:rsidRPr="00B56BF9" w:rsidRDefault="00B56BF9" w:rsidP="001C0900">
            <w:pPr>
              <w:suppressAutoHyphens/>
              <w:spacing w:after="0" w:line="240" w:lineRule="auto"/>
              <w:jc w:val="both"/>
              <w:rPr>
                <w:rFonts w:ascii="Times New Roman" w:hAnsi="Times New Roman"/>
                <w:b/>
                <w:bCs/>
              </w:rPr>
            </w:pPr>
            <w:bookmarkStart w:id="5" w:name="_Hlk109657930"/>
            <w:r w:rsidRPr="00B56BF9">
              <w:rPr>
                <w:rFonts w:ascii="Times New Roman" w:hAnsi="Times New Roman"/>
                <w:b/>
                <w:bCs/>
              </w:rPr>
              <w:t>Учебная практика</w:t>
            </w:r>
          </w:p>
          <w:p w14:paraId="3BC7F22E" w14:textId="77777777" w:rsidR="00B56BF9" w:rsidRPr="00B56BF9" w:rsidRDefault="00B56BF9" w:rsidP="00F9107A">
            <w:pPr>
              <w:spacing w:after="0" w:line="240" w:lineRule="auto"/>
              <w:rPr>
                <w:rFonts w:ascii="Times New Roman" w:hAnsi="Times New Roman"/>
                <w:b/>
                <w:bCs/>
              </w:rPr>
            </w:pPr>
            <w:r w:rsidRPr="00B56BF9">
              <w:rPr>
                <w:rFonts w:ascii="Times New Roman" w:hAnsi="Times New Roman"/>
                <w:b/>
                <w:bCs/>
              </w:rPr>
              <w:t xml:space="preserve">Виды работ </w:t>
            </w:r>
          </w:p>
          <w:p w14:paraId="00A294A0" w14:textId="77777777" w:rsidR="00B56BF9" w:rsidRPr="00B56BF9" w:rsidRDefault="00B56BF9" w:rsidP="00F9107A">
            <w:pPr>
              <w:tabs>
                <w:tab w:val="center" w:pos="284"/>
              </w:tabs>
              <w:spacing w:after="0" w:line="240" w:lineRule="auto"/>
              <w:rPr>
                <w:rFonts w:ascii="Times New Roman" w:eastAsia="Calibri" w:hAnsi="Times New Roman"/>
                <w:b/>
                <w:bCs/>
              </w:rPr>
            </w:pPr>
            <w:r w:rsidRPr="00B56BF9">
              <w:rPr>
                <w:rFonts w:ascii="Times New Roman" w:eastAsia="Calibri" w:hAnsi="Times New Roman"/>
                <w:bCs/>
              </w:rPr>
              <w:lastRenderedPageBreak/>
              <w:t xml:space="preserve">1. </w:t>
            </w:r>
            <w:proofErr w:type="gramStart"/>
            <w:r w:rsidRPr="00B56BF9">
              <w:rPr>
                <w:rFonts w:ascii="Times New Roman" w:eastAsia="Calibri" w:hAnsi="Times New Roman"/>
                <w:bCs/>
              </w:rPr>
              <w:t>Изучение  нормативных</w:t>
            </w:r>
            <w:proofErr w:type="gramEnd"/>
            <w:r w:rsidRPr="00B56BF9">
              <w:rPr>
                <w:rFonts w:ascii="Times New Roman" w:eastAsia="Calibri" w:hAnsi="Times New Roman"/>
                <w:bCs/>
              </w:rPr>
              <w:t xml:space="preserve"> документов, определяющих права, обязанности и ответственность руководителей и работников.</w:t>
            </w:r>
          </w:p>
          <w:p w14:paraId="782C5D4B"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2. Проведение производственного инструктажа.</w:t>
            </w:r>
          </w:p>
          <w:p w14:paraId="5903F5AA"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 xml:space="preserve">3. </w:t>
            </w:r>
            <w:proofErr w:type="gramStart"/>
            <w:r w:rsidRPr="00B56BF9">
              <w:rPr>
                <w:rFonts w:ascii="Times New Roman" w:eastAsia="Calibri" w:hAnsi="Times New Roman"/>
                <w:bCs/>
              </w:rPr>
              <w:t>Оформление  табеля</w:t>
            </w:r>
            <w:proofErr w:type="gramEnd"/>
            <w:r w:rsidRPr="00B56BF9">
              <w:rPr>
                <w:rFonts w:ascii="Times New Roman" w:eastAsia="Calibri" w:hAnsi="Times New Roman"/>
                <w:bCs/>
              </w:rPr>
              <w:t xml:space="preserve"> учета рабочего времени.</w:t>
            </w:r>
          </w:p>
          <w:p w14:paraId="07F46409"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 xml:space="preserve">4. Расчет заработной платы </w:t>
            </w:r>
            <w:proofErr w:type="gramStart"/>
            <w:r w:rsidRPr="00B56BF9">
              <w:rPr>
                <w:rFonts w:ascii="Times New Roman" w:eastAsia="Calibri" w:hAnsi="Times New Roman"/>
                <w:bCs/>
              </w:rPr>
              <w:t>кабельщика..</w:t>
            </w:r>
            <w:proofErr w:type="gramEnd"/>
          </w:p>
          <w:p w14:paraId="45AE689D"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5. Построение системы мотивации в соответствии с индивидуальными потребностями сотрудников.</w:t>
            </w:r>
          </w:p>
          <w:p w14:paraId="4EF0237B"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6. Расчет производительности труда.</w:t>
            </w:r>
          </w:p>
          <w:p w14:paraId="6D8DF45B"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7. Калькуляция себестоимости одного километра кабельного изделия.</w:t>
            </w:r>
          </w:p>
          <w:p w14:paraId="79E43C9E"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8. Расчет цены кабельной продукции.</w:t>
            </w:r>
          </w:p>
          <w:p w14:paraId="43F67973"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9. Расчет прибыли и рентабельности.</w:t>
            </w:r>
          </w:p>
          <w:p w14:paraId="619E1AF3"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eastAsia="Calibri" w:hAnsi="Times New Roman"/>
                <w:bCs/>
              </w:rPr>
              <w:t>10. Применение приемов делового и управленческого общения в профессиональной деятельности. Ролевые игры.</w:t>
            </w:r>
          </w:p>
          <w:p w14:paraId="097CC4E2"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hAnsi="Times New Roman"/>
              </w:rPr>
              <w:t>11. Выбор метода управленческого воздействия.  Решение проблемно-ситуационных задач.</w:t>
            </w:r>
          </w:p>
          <w:p w14:paraId="1299B519" w14:textId="77777777" w:rsidR="00B56BF9" w:rsidRPr="00B56BF9" w:rsidRDefault="00B56BF9" w:rsidP="00F9107A">
            <w:pPr>
              <w:tabs>
                <w:tab w:val="center" w:pos="284"/>
              </w:tabs>
              <w:spacing w:after="0" w:line="240" w:lineRule="auto"/>
              <w:rPr>
                <w:rFonts w:ascii="Times New Roman" w:eastAsia="Calibri" w:hAnsi="Times New Roman"/>
                <w:bCs/>
              </w:rPr>
            </w:pPr>
            <w:r w:rsidRPr="00B56BF9">
              <w:rPr>
                <w:rFonts w:ascii="Times New Roman" w:hAnsi="Times New Roman"/>
              </w:rPr>
              <w:t xml:space="preserve">12. Расчет показателей, </w:t>
            </w:r>
            <w:r w:rsidRPr="00B56BF9">
              <w:rPr>
                <w:rFonts w:ascii="Times New Roman" w:eastAsia="Calibri" w:hAnsi="Times New Roman"/>
                <w:bCs/>
              </w:rPr>
              <w:t>характеризующих эффективность работы предприятия.</w:t>
            </w:r>
          </w:p>
          <w:p w14:paraId="2DC52CE4" w14:textId="77777777" w:rsidR="00B56BF9" w:rsidRPr="00B56BF9" w:rsidRDefault="00B56BF9" w:rsidP="00F9107A">
            <w:pPr>
              <w:spacing w:after="0" w:line="240" w:lineRule="auto"/>
              <w:rPr>
                <w:rFonts w:ascii="Times New Roman" w:hAnsi="Times New Roman"/>
                <w:highlight w:val="green"/>
              </w:rPr>
            </w:pPr>
            <w:r w:rsidRPr="00B56BF9">
              <w:rPr>
                <w:rFonts w:ascii="Times New Roman" w:eastAsia="Calibri" w:hAnsi="Times New Roman"/>
                <w:bCs/>
              </w:rPr>
              <w:t>13. Оформление акта о расследовании несчастного случая.</w:t>
            </w:r>
          </w:p>
        </w:tc>
        <w:tc>
          <w:tcPr>
            <w:tcW w:w="639" w:type="pct"/>
            <w:vAlign w:val="center"/>
          </w:tcPr>
          <w:p w14:paraId="0057F223" w14:textId="023CF500" w:rsidR="00B56BF9" w:rsidRPr="00B56BF9" w:rsidRDefault="00B56BF9" w:rsidP="00D434DD">
            <w:pPr>
              <w:spacing w:after="0" w:line="240" w:lineRule="auto"/>
              <w:jc w:val="center"/>
              <w:rPr>
                <w:rFonts w:ascii="Times New Roman" w:hAnsi="Times New Roman"/>
                <w:b/>
                <w:iCs/>
              </w:rPr>
            </w:pPr>
            <w:r w:rsidRPr="00B56BF9">
              <w:rPr>
                <w:rFonts w:ascii="Times New Roman" w:hAnsi="Times New Roman"/>
                <w:b/>
                <w:iCs/>
              </w:rPr>
              <w:lastRenderedPageBreak/>
              <w:t>36</w:t>
            </w:r>
          </w:p>
        </w:tc>
        <w:tc>
          <w:tcPr>
            <w:tcW w:w="531" w:type="pct"/>
            <w:vAlign w:val="center"/>
          </w:tcPr>
          <w:p w14:paraId="5594A78B" w14:textId="5F0B7DFE" w:rsidR="00B56BF9" w:rsidRPr="00B56BF9" w:rsidRDefault="00B56BF9" w:rsidP="00D434DD">
            <w:pPr>
              <w:spacing w:after="0" w:line="240" w:lineRule="auto"/>
              <w:jc w:val="center"/>
              <w:rPr>
                <w:rFonts w:ascii="Times New Roman" w:hAnsi="Times New Roman"/>
                <w:b/>
                <w:iCs/>
              </w:rPr>
            </w:pPr>
            <w:r w:rsidRPr="00B56BF9">
              <w:rPr>
                <w:rFonts w:ascii="Times New Roman" w:hAnsi="Times New Roman"/>
                <w:b/>
                <w:iCs/>
              </w:rPr>
              <w:t>72</w:t>
            </w:r>
          </w:p>
        </w:tc>
        <w:tc>
          <w:tcPr>
            <w:tcW w:w="692" w:type="pct"/>
          </w:tcPr>
          <w:p w14:paraId="48F0CAE2" w14:textId="39498C35" w:rsidR="00B56BF9" w:rsidRPr="00B56BF9" w:rsidRDefault="00B56BF9" w:rsidP="001C0900">
            <w:pPr>
              <w:spacing w:after="0" w:line="240" w:lineRule="auto"/>
              <w:rPr>
                <w:rFonts w:ascii="Times New Roman" w:hAnsi="Times New Roman"/>
                <w:b/>
                <w:i/>
                <w:highlight w:val="green"/>
              </w:rPr>
            </w:pPr>
          </w:p>
        </w:tc>
      </w:tr>
      <w:tr w:rsidR="00B56BF9" w:rsidRPr="00B56BF9" w14:paraId="57145999" w14:textId="77777777" w:rsidTr="00B56BF9">
        <w:trPr>
          <w:trHeight w:val="392"/>
        </w:trPr>
        <w:tc>
          <w:tcPr>
            <w:tcW w:w="3138" w:type="pct"/>
            <w:gridSpan w:val="3"/>
          </w:tcPr>
          <w:p w14:paraId="3F9658E3" w14:textId="77777777" w:rsidR="00B56BF9" w:rsidRPr="00B56BF9" w:rsidRDefault="00B56BF9" w:rsidP="00F9107A">
            <w:pPr>
              <w:suppressAutoHyphens/>
              <w:spacing w:after="0" w:line="240" w:lineRule="auto"/>
              <w:jc w:val="both"/>
              <w:rPr>
                <w:rFonts w:ascii="Times New Roman" w:hAnsi="Times New Roman"/>
                <w:b/>
                <w:bCs/>
              </w:rPr>
            </w:pPr>
            <w:r w:rsidRPr="00B56BF9">
              <w:rPr>
                <w:rFonts w:ascii="Times New Roman" w:hAnsi="Times New Roman"/>
                <w:b/>
                <w:bCs/>
              </w:rPr>
              <w:t>Производственная практика</w:t>
            </w:r>
          </w:p>
          <w:p w14:paraId="4F86E2A0" w14:textId="77777777" w:rsidR="00B56BF9" w:rsidRPr="00B56BF9" w:rsidRDefault="00B56BF9" w:rsidP="00F9107A">
            <w:pPr>
              <w:suppressAutoHyphens/>
              <w:spacing w:after="0" w:line="240" w:lineRule="auto"/>
              <w:jc w:val="both"/>
              <w:rPr>
                <w:rFonts w:ascii="Times New Roman" w:hAnsi="Times New Roman"/>
                <w:b/>
                <w:bCs/>
              </w:rPr>
            </w:pPr>
            <w:r w:rsidRPr="00B56BF9">
              <w:rPr>
                <w:rFonts w:ascii="Times New Roman" w:hAnsi="Times New Roman"/>
                <w:b/>
                <w:bCs/>
              </w:rPr>
              <w:t>Виды работ</w:t>
            </w:r>
          </w:p>
          <w:p w14:paraId="04B10007" w14:textId="0A24B624" w:rsidR="00B56BF9" w:rsidRPr="00B56BF9" w:rsidRDefault="00B56BF9" w:rsidP="00D434DD">
            <w:pPr>
              <w:tabs>
                <w:tab w:val="center" w:pos="284"/>
              </w:tabs>
              <w:spacing w:after="0" w:line="240" w:lineRule="auto"/>
              <w:rPr>
                <w:rFonts w:ascii="Times New Roman" w:eastAsia="Calibri" w:hAnsi="Times New Roman"/>
                <w:bCs/>
              </w:rPr>
            </w:pPr>
            <w:r w:rsidRPr="00B56BF9">
              <w:rPr>
                <w:rFonts w:ascii="Times New Roman" w:eastAsia="Calibri" w:hAnsi="Times New Roman"/>
                <w:bCs/>
              </w:rPr>
              <w:t>1. Применение приемов делового и управленческого общения в профессиональной деятельности. Ролевые игры.</w:t>
            </w:r>
          </w:p>
          <w:p w14:paraId="155AAF3D" w14:textId="7995ACDA" w:rsidR="00B56BF9" w:rsidRPr="00B56BF9" w:rsidRDefault="00B56BF9" w:rsidP="00D434DD">
            <w:pPr>
              <w:tabs>
                <w:tab w:val="center" w:pos="284"/>
              </w:tabs>
              <w:spacing w:after="0" w:line="240" w:lineRule="auto"/>
              <w:rPr>
                <w:rFonts w:ascii="Times New Roman" w:eastAsia="Calibri" w:hAnsi="Times New Roman"/>
                <w:bCs/>
              </w:rPr>
            </w:pPr>
            <w:r w:rsidRPr="00B56BF9">
              <w:rPr>
                <w:rFonts w:ascii="Times New Roman" w:hAnsi="Times New Roman"/>
              </w:rPr>
              <w:t>2. Выбор метода управленческого воздействия.  Решение проблемно-ситуационных задач.</w:t>
            </w:r>
          </w:p>
          <w:p w14:paraId="53016E75" w14:textId="0C2AEAAA" w:rsidR="00B56BF9" w:rsidRPr="00B56BF9" w:rsidRDefault="00B56BF9" w:rsidP="00D434DD">
            <w:pPr>
              <w:tabs>
                <w:tab w:val="center" w:pos="284"/>
              </w:tabs>
              <w:spacing w:after="0" w:line="240" w:lineRule="auto"/>
              <w:rPr>
                <w:rFonts w:ascii="Times New Roman" w:eastAsia="Calibri" w:hAnsi="Times New Roman"/>
                <w:bCs/>
              </w:rPr>
            </w:pPr>
            <w:r w:rsidRPr="00B56BF9">
              <w:rPr>
                <w:rFonts w:ascii="Times New Roman" w:hAnsi="Times New Roman"/>
              </w:rPr>
              <w:t xml:space="preserve">3. Расчет показателей, </w:t>
            </w:r>
            <w:r w:rsidRPr="00B56BF9">
              <w:rPr>
                <w:rFonts w:ascii="Times New Roman" w:eastAsia="Calibri" w:hAnsi="Times New Roman"/>
                <w:bCs/>
              </w:rPr>
              <w:t>характеризующих эффективность работы предприятия.</w:t>
            </w:r>
          </w:p>
          <w:p w14:paraId="05DCDE7A" w14:textId="76F8CCBD" w:rsidR="00B56BF9" w:rsidRPr="00B56BF9" w:rsidRDefault="00B56BF9" w:rsidP="00D434DD">
            <w:pPr>
              <w:suppressAutoHyphens/>
              <w:spacing w:after="0" w:line="240" w:lineRule="auto"/>
              <w:jc w:val="both"/>
              <w:rPr>
                <w:rFonts w:ascii="Times New Roman" w:hAnsi="Times New Roman"/>
                <w:highlight w:val="green"/>
              </w:rPr>
            </w:pPr>
            <w:r w:rsidRPr="00B56BF9">
              <w:rPr>
                <w:rFonts w:ascii="Times New Roman" w:eastAsia="Calibri" w:hAnsi="Times New Roman"/>
                <w:bCs/>
              </w:rPr>
              <w:t>4. Оформление акта о расследовании несчастного случая</w:t>
            </w:r>
          </w:p>
        </w:tc>
        <w:tc>
          <w:tcPr>
            <w:tcW w:w="639" w:type="pct"/>
            <w:vAlign w:val="center"/>
          </w:tcPr>
          <w:p w14:paraId="054F91EA" w14:textId="6CFE6A26" w:rsidR="00B56BF9" w:rsidRPr="00B56BF9" w:rsidRDefault="00B56BF9" w:rsidP="00D434DD">
            <w:pPr>
              <w:spacing w:after="0" w:line="240" w:lineRule="auto"/>
              <w:jc w:val="center"/>
              <w:rPr>
                <w:rFonts w:ascii="Times New Roman" w:hAnsi="Times New Roman"/>
                <w:b/>
                <w:iCs/>
              </w:rPr>
            </w:pPr>
            <w:r w:rsidRPr="00B56BF9">
              <w:rPr>
                <w:rFonts w:ascii="Times New Roman" w:hAnsi="Times New Roman"/>
                <w:b/>
                <w:iCs/>
              </w:rPr>
              <w:t>36</w:t>
            </w:r>
          </w:p>
        </w:tc>
        <w:tc>
          <w:tcPr>
            <w:tcW w:w="531" w:type="pct"/>
            <w:vAlign w:val="center"/>
          </w:tcPr>
          <w:p w14:paraId="7F76F20F" w14:textId="32AC207A" w:rsidR="00B56BF9" w:rsidRPr="00B56BF9" w:rsidRDefault="00B56BF9" w:rsidP="00D434DD">
            <w:pPr>
              <w:spacing w:after="0" w:line="240" w:lineRule="auto"/>
              <w:jc w:val="center"/>
              <w:rPr>
                <w:rFonts w:ascii="Times New Roman" w:hAnsi="Times New Roman"/>
                <w:b/>
                <w:iCs/>
              </w:rPr>
            </w:pPr>
            <w:r w:rsidRPr="00B56BF9">
              <w:rPr>
                <w:rFonts w:ascii="Times New Roman" w:hAnsi="Times New Roman"/>
                <w:b/>
                <w:iCs/>
              </w:rPr>
              <w:t>72</w:t>
            </w:r>
          </w:p>
        </w:tc>
        <w:tc>
          <w:tcPr>
            <w:tcW w:w="692" w:type="pct"/>
          </w:tcPr>
          <w:p w14:paraId="589D7C32" w14:textId="42EC549D" w:rsidR="00B56BF9" w:rsidRPr="00B56BF9" w:rsidRDefault="00B56BF9" w:rsidP="001C0900">
            <w:pPr>
              <w:spacing w:after="0" w:line="240" w:lineRule="auto"/>
              <w:rPr>
                <w:rFonts w:ascii="Times New Roman" w:hAnsi="Times New Roman"/>
                <w:b/>
                <w:i/>
                <w:highlight w:val="green"/>
              </w:rPr>
            </w:pPr>
          </w:p>
        </w:tc>
      </w:tr>
      <w:bookmarkEnd w:id="5"/>
      <w:tr w:rsidR="00B56BF9" w:rsidRPr="00B56BF9" w14:paraId="3CA15895" w14:textId="77777777" w:rsidTr="00B56BF9">
        <w:tc>
          <w:tcPr>
            <w:tcW w:w="3138" w:type="pct"/>
            <w:gridSpan w:val="3"/>
          </w:tcPr>
          <w:p w14:paraId="42BE2005" w14:textId="77777777" w:rsidR="00B56BF9" w:rsidRPr="00B56BF9" w:rsidRDefault="00B56BF9" w:rsidP="001C0900">
            <w:pPr>
              <w:spacing w:after="0" w:line="240" w:lineRule="auto"/>
              <w:rPr>
                <w:rFonts w:ascii="Times New Roman" w:hAnsi="Times New Roman"/>
                <w:b/>
                <w:bCs/>
              </w:rPr>
            </w:pPr>
            <w:r w:rsidRPr="00B56BF9">
              <w:rPr>
                <w:rFonts w:ascii="Times New Roman" w:hAnsi="Times New Roman"/>
                <w:b/>
                <w:bCs/>
              </w:rPr>
              <w:t>Всего</w:t>
            </w:r>
          </w:p>
        </w:tc>
        <w:tc>
          <w:tcPr>
            <w:tcW w:w="639" w:type="pct"/>
            <w:vAlign w:val="center"/>
          </w:tcPr>
          <w:p w14:paraId="12DF26B4" w14:textId="3955388B" w:rsidR="00B56BF9" w:rsidRPr="00B56BF9" w:rsidRDefault="00B56BF9" w:rsidP="00D434DD">
            <w:pPr>
              <w:spacing w:after="0" w:line="240" w:lineRule="auto"/>
              <w:jc w:val="center"/>
              <w:rPr>
                <w:rFonts w:ascii="Times New Roman" w:hAnsi="Times New Roman"/>
                <w:b/>
                <w:iCs/>
              </w:rPr>
            </w:pPr>
            <w:r w:rsidRPr="00B56BF9">
              <w:rPr>
                <w:rFonts w:ascii="Times New Roman" w:hAnsi="Times New Roman"/>
                <w:b/>
                <w:iCs/>
              </w:rPr>
              <w:t>205</w:t>
            </w:r>
          </w:p>
        </w:tc>
        <w:tc>
          <w:tcPr>
            <w:tcW w:w="531" w:type="pct"/>
            <w:vAlign w:val="center"/>
          </w:tcPr>
          <w:p w14:paraId="24B06DA8" w14:textId="155EE3C8" w:rsidR="00B56BF9" w:rsidRPr="00B56BF9" w:rsidRDefault="00B56BF9" w:rsidP="00D434DD">
            <w:pPr>
              <w:spacing w:after="0" w:line="240" w:lineRule="auto"/>
              <w:jc w:val="center"/>
              <w:rPr>
                <w:rFonts w:ascii="Times New Roman" w:hAnsi="Times New Roman"/>
                <w:b/>
                <w:iCs/>
              </w:rPr>
            </w:pPr>
            <w:r w:rsidRPr="00B56BF9">
              <w:rPr>
                <w:rFonts w:ascii="Times New Roman" w:hAnsi="Times New Roman"/>
                <w:b/>
                <w:iCs/>
              </w:rPr>
              <w:t>326</w:t>
            </w:r>
          </w:p>
        </w:tc>
        <w:tc>
          <w:tcPr>
            <w:tcW w:w="692" w:type="pct"/>
          </w:tcPr>
          <w:p w14:paraId="15DC746D" w14:textId="1131204A" w:rsidR="00B56BF9" w:rsidRPr="00B56BF9" w:rsidRDefault="00B56BF9" w:rsidP="001C0900">
            <w:pPr>
              <w:spacing w:after="0" w:line="240" w:lineRule="auto"/>
              <w:rPr>
                <w:rFonts w:ascii="Times New Roman" w:hAnsi="Times New Roman"/>
                <w:b/>
                <w:i/>
                <w:highlight w:val="green"/>
              </w:rPr>
            </w:pPr>
          </w:p>
        </w:tc>
      </w:tr>
    </w:tbl>
    <w:p w14:paraId="14D02080" w14:textId="77777777" w:rsidR="00EB1DEF" w:rsidRPr="00315F34" w:rsidRDefault="00EB1DEF" w:rsidP="00D2521D">
      <w:pPr>
        <w:rPr>
          <w:rFonts w:ascii="Times New Roman" w:hAnsi="Times New Roman"/>
          <w:i/>
        </w:rPr>
        <w:sectPr w:rsidR="00EB1DEF" w:rsidRPr="00315F34" w:rsidSect="00733AEF">
          <w:pgSz w:w="16840" w:h="11907" w:orient="landscape"/>
          <w:pgMar w:top="851" w:right="1134" w:bottom="851" w:left="992" w:header="709" w:footer="709" w:gutter="0"/>
          <w:cols w:space="720"/>
        </w:sectPr>
      </w:pPr>
    </w:p>
    <w:p w14:paraId="0F7B9636" w14:textId="77777777" w:rsidR="00EB1DEF" w:rsidRPr="00820CA6" w:rsidRDefault="00EB1DEF" w:rsidP="00D2521D">
      <w:pPr>
        <w:spacing w:after="0"/>
        <w:jc w:val="center"/>
        <w:rPr>
          <w:rFonts w:ascii="Times New Roman" w:hAnsi="Times New Roman"/>
          <w:b/>
          <w:bCs/>
          <w:sz w:val="24"/>
          <w:szCs w:val="24"/>
        </w:rPr>
      </w:pPr>
      <w:r w:rsidRPr="00820CA6">
        <w:rPr>
          <w:rFonts w:ascii="Times New Roman" w:hAnsi="Times New Roman"/>
          <w:b/>
          <w:bCs/>
          <w:sz w:val="24"/>
          <w:szCs w:val="24"/>
        </w:rPr>
        <w:lastRenderedPageBreak/>
        <w:t>3. УСЛОВИЯ РЕАЛИЗАЦИИ ПРОФЕССИОНАЛЬНОГО МОДУЛЯ</w:t>
      </w:r>
    </w:p>
    <w:p w14:paraId="133E4294" w14:textId="77777777" w:rsidR="00EB1DEF" w:rsidRPr="004B7256" w:rsidRDefault="00EB1DEF" w:rsidP="00D2521D">
      <w:pPr>
        <w:spacing w:after="0"/>
        <w:ind w:firstLine="709"/>
        <w:rPr>
          <w:rFonts w:ascii="Times New Roman" w:hAnsi="Times New Roman"/>
          <w:b/>
          <w:bCs/>
          <w:sz w:val="24"/>
          <w:szCs w:val="24"/>
          <w:highlight w:val="lightGray"/>
        </w:rPr>
      </w:pPr>
    </w:p>
    <w:p w14:paraId="568CDAA4" w14:textId="77777777" w:rsidR="00EB1DEF" w:rsidRPr="00820CA6" w:rsidRDefault="00EB1DEF" w:rsidP="00072DA1">
      <w:pPr>
        <w:spacing w:after="0"/>
        <w:ind w:firstLine="709"/>
        <w:jc w:val="both"/>
        <w:rPr>
          <w:rFonts w:ascii="Times New Roman" w:hAnsi="Times New Roman"/>
          <w:b/>
          <w:bCs/>
          <w:sz w:val="24"/>
          <w:szCs w:val="24"/>
        </w:rPr>
      </w:pPr>
      <w:r w:rsidRPr="00820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4ACAC3A" w14:textId="77777777" w:rsidR="00EB1DEF" w:rsidRPr="006A798B" w:rsidRDefault="00EB1DEF" w:rsidP="00560499">
      <w:pPr>
        <w:suppressAutoHyphens/>
        <w:spacing w:after="0"/>
        <w:ind w:firstLine="709"/>
        <w:jc w:val="both"/>
        <w:rPr>
          <w:rFonts w:ascii="Times New Roman" w:hAnsi="Times New Roman"/>
          <w:b/>
          <w:bCs/>
          <w:iCs/>
          <w:sz w:val="24"/>
          <w:szCs w:val="24"/>
          <w:u w:val="single"/>
        </w:rPr>
      </w:pPr>
      <w:r w:rsidRPr="00477EA8">
        <w:rPr>
          <w:rFonts w:ascii="Times New Roman" w:hAnsi="Times New Roman"/>
          <w:bCs/>
          <w:sz w:val="24"/>
          <w:szCs w:val="24"/>
        </w:rPr>
        <w:t>Кабине</w:t>
      </w:r>
      <w:r>
        <w:rPr>
          <w:rFonts w:ascii="Times New Roman" w:hAnsi="Times New Roman"/>
          <w:bCs/>
          <w:sz w:val="24"/>
          <w:szCs w:val="24"/>
        </w:rPr>
        <w:t>т</w:t>
      </w:r>
      <w:r w:rsidRPr="00315F34">
        <w:rPr>
          <w:rFonts w:ascii="Times New Roman" w:hAnsi="Times New Roman"/>
          <w:bCs/>
          <w:i/>
          <w:sz w:val="24"/>
          <w:szCs w:val="24"/>
        </w:rPr>
        <w:t xml:space="preserve"> </w:t>
      </w:r>
      <w:r w:rsidRPr="00C41B35">
        <w:rPr>
          <w:rFonts w:ascii="Times New Roman" w:hAnsi="Times New Roman"/>
          <w:bCs/>
          <w:sz w:val="24"/>
          <w:szCs w:val="24"/>
        </w:rPr>
        <w:t>«</w:t>
      </w:r>
      <w:r>
        <w:rPr>
          <w:rFonts w:ascii="Times New Roman" w:hAnsi="Times New Roman"/>
          <w:bCs/>
          <w:iCs/>
          <w:sz w:val="24"/>
          <w:szCs w:val="24"/>
        </w:rPr>
        <w:t>Социально-экономических дисциплин»</w:t>
      </w:r>
      <w:r w:rsidRPr="00B26214">
        <w:rPr>
          <w:rFonts w:ascii="Times New Roman" w:hAnsi="Times New Roman"/>
          <w:bCs/>
          <w:iCs/>
          <w:sz w:val="24"/>
          <w:szCs w:val="24"/>
        </w:rPr>
        <w:t>,</w:t>
      </w:r>
      <w:r w:rsidRPr="00477EA8">
        <w:rPr>
          <w:rFonts w:ascii="Times New Roman" w:hAnsi="Times New Roman"/>
          <w:bCs/>
          <w:iCs/>
          <w:sz w:val="24"/>
          <w:szCs w:val="24"/>
        </w:rPr>
        <w:t xml:space="preserve"> оснащенный в соответствии с п. 6.1.2.1 образовательной программы </w:t>
      </w:r>
      <w:r w:rsidRPr="006A798B">
        <w:rPr>
          <w:rFonts w:ascii="Times New Roman" w:hAnsi="Times New Roman"/>
          <w:bCs/>
          <w:iCs/>
          <w:sz w:val="24"/>
          <w:szCs w:val="24"/>
        </w:rPr>
        <w:t xml:space="preserve">по </w:t>
      </w:r>
      <w:r w:rsidRPr="006A798B">
        <w:rPr>
          <w:rFonts w:ascii="Times New Roman" w:hAnsi="Times New Roman"/>
          <w:bCs/>
          <w:sz w:val="24"/>
          <w:szCs w:val="24"/>
        </w:rPr>
        <w:t>специальности 13.0</w:t>
      </w:r>
      <w:r>
        <w:rPr>
          <w:rFonts w:ascii="Times New Roman" w:hAnsi="Times New Roman"/>
          <w:bCs/>
          <w:sz w:val="24"/>
          <w:szCs w:val="24"/>
        </w:rPr>
        <w:t>2.08</w:t>
      </w:r>
      <w:r w:rsidRPr="006A798B">
        <w:rPr>
          <w:rFonts w:ascii="Times New Roman" w:hAnsi="Times New Roman"/>
          <w:bCs/>
          <w:sz w:val="24"/>
          <w:szCs w:val="24"/>
        </w:rPr>
        <w:t xml:space="preserve"> Электроизоляционная, кабельная и конденсаторная техника.</w:t>
      </w:r>
    </w:p>
    <w:p w14:paraId="1F58276E" w14:textId="77777777" w:rsidR="00EB1DEF" w:rsidRPr="006A798B" w:rsidRDefault="00EB1DEF" w:rsidP="006A798B">
      <w:pPr>
        <w:suppressAutoHyphens/>
        <w:spacing w:after="0"/>
        <w:ind w:firstLine="709"/>
        <w:jc w:val="both"/>
        <w:rPr>
          <w:rFonts w:ascii="Times New Roman" w:hAnsi="Times New Roman"/>
          <w:b/>
          <w:bCs/>
          <w:iCs/>
          <w:sz w:val="24"/>
          <w:szCs w:val="24"/>
          <w:u w:val="single"/>
        </w:rPr>
      </w:pPr>
      <w:r w:rsidRPr="00C41B35">
        <w:rPr>
          <w:rFonts w:ascii="Times New Roman" w:hAnsi="Times New Roman"/>
          <w:bCs/>
          <w:sz w:val="24"/>
          <w:szCs w:val="24"/>
        </w:rPr>
        <w:t>Оснащенные базы практики в соответствии с п 6.1.2.5 образовательной программы по</w:t>
      </w:r>
      <w:r w:rsidRPr="00315F34">
        <w:rPr>
          <w:rFonts w:ascii="Times New Roman" w:hAnsi="Times New Roman"/>
          <w:bCs/>
          <w:sz w:val="24"/>
          <w:szCs w:val="24"/>
        </w:rPr>
        <w:t xml:space="preserve"> </w:t>
      </w:r>
      <w:r w:rsidRPr="006A798B">
        <w:rPr>
          <w:rFonts w:ascii="Times New Roman" w:hAnsi="Times New Roman"/>
          <w:bCs/>
          <w:sz w:val="24"/>
          <w:szCs w:val="24"/>
        </w:rPr>
        <w:t>13.0</w:t>
      </w:r>
      <w:r>
        <w:rPr>
          <w:rFonts w:ascii="Times New Roman" w:hAnsi="Times New Roman"/>
          <w:bCs/>
          <w:sz w:val="24"/>
          <w:szCs w:val="24"/>
        </w:rPr>
        <w:t>2.08</w:t>
      </w:r>
      <w:r w:rsidRPr="006A798B">
        <w:rPr>
          <w:rFonts w:ascii="Times New Roman" w:hAnsi="Times New Roman"/>
          <w:bCs/>
          <w:sz w:val="24"/>
          <w:szCs w:val="24"/>
        </w:rPr>
        <w:t xml:space="preserve"> Электроизоляционная, кабельная и конденсаторная техника.</w:t>
      </w:r>
    </w:p>
    <w:p w14:paraId="13ED7244" w14:textId="77777777" w:rsidR="00EB1DEF" w:rsidRPr="00315F34" w:rsidRDefault="00EB1DEF" w:rsidP="00D2521D">
      <w:pPr>
        <w:suppressAutoHyphens/>
        <w:spacing w:after="0"/>
        <w:ind w:firstLine="709"/>
        <w:jc w:val="both"/>
        <w:rPr>
          <w:rFonts w:ascii="Times New Roman" w:hAnsi="Times New Roman"/>
          <w:bCs/>
          <w:i/>
          <w:sz w:val="24"/>
          <w:szCs w:val="24"/>
        </w:rPr>
      </w:pPr>
    </w:p>
    <w:p w14:paraId="1745633D" w14:textId="77777777" w:rsidR="00EB1DEF" w:rsidRPr="00C41B35" w:rsidRDefault="00EB1DEF" w:rsidP="00D2521D">
      <w:pPr>
        <w:spacing w:after="0"/>
        <w:ind w:firstLine="709"/>
        <w:rPr>
          <w:rFonts w:ascii="Times New Roman" w:hAnsi="Times New Roman"/>
          <w:b/>
          <w:bCs/>
          <w:sz w:val="24"/>
          <w:szCs w:val="24"/>
        </w:rPr>
      </w:pPr>
      <w:r w:rsidRPr="00C41B35">
        <w:rPr>
          <w:rFonts w:ascii="Times New Roman" w:hAnsi="Times New Roman"/>
          <w:b/>
          <w:bCs/>
          <w:sz w:val="24"/>
          <w:szCs w:val="24"/>
        </w:rPr>
        <w:t>3.2. Информационное обеспечение реализации программы</w:t>
      </w:r>
    </w:p>
    <w:p w14:paraId="5BFCC80A" w14:textId="77777777" w:rsidR="00EB1DEF" w:rsidRPr="00C41B35" w:rsidRDefault="00EB1DEF" w:rsidP="00D2521D">
      <w:pPr>
        <w:suppressAutoHyphens/>
        <w:spacing w:after="0"/>
        <w:ind w:firstLine="709"/>
        <w:jc w:val="both"/>
        <w:rPr>
          <w:rFonts w:ascii="Times New Roman" w:hAnsi="Times New Roman"/>
          <w:sz w:val="24"/>
          <w:szCs w:val="24"/>
        </w:rPr>
      </w:pPr>
      <w:r w:rsidRPr="00C41B35">
        <w:rPr>
          <w:rFonts w:ascii="Times New Roman" w:hAnsi="Times New Roman"/>
          <w:bCs/>
          <w:sz w:val="24"/>
          <w:szCs w:val="24"/>
        </w:rPr>
        <w:t>Для реализации программы библиотечный фонд образовательной организации должен иметь п</w:t>
      </w:r>
      <w:r w:rsidRPr="00C41B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932045" w14:textId="77777777" w:rsidR="00EB1DEF" w:rsidRPr="00C41B35" w:rsidRDefault="00EB1DEF" w:rsidP="00D2521D">
      <w:pPr>
        <w:spacing w:after="0"/>
        <w:ind w:firstLine="709"/>
        <w:contextualSpacing/>
        <w:rPr>
          <w:rFonts w:ascii="Times New Roman" w:hAnsi="Times New Roman"/>
          <w:sz w:val="24"/>
          <w:szCs w:val="24"/>
        </w:rPr>
      </w:pPr>
    </w:p>
    <w:p w14:paraId="2649BB7A" w14:textId="77777777" w:rsidR="00EB1DEF" w:rsidRPr="009630B9" w:rsidRDefault="00EB1DEF" w:rsidP="00FD1438">
      <w:pPr>
        <w:spacing w:after="0" w:line="240" w:lineRule="auto"/>
        <w:ind w:firstLine="709"/>
        <w:contextualSpacing/>
        <w:rPr>
          <w:rFonts w:ascii="Times New Roman" w:hAnsi="Times New Roman"/>
          <w:b/>
          <w:sz w:val="24"/>
          <w:szCs w:val="24"/>
          <w:lang w:val="x-none" w:eastAsia="x-none"/>
        </w:rPr>
      </w:pPr>
      <w:r w:rsidRPr="00C41B35">
        <w:rPr>
          <w:rFonts w:ascii="Times New Roman" w:hAnsi="Times New Roman"/>
          <w:b/>
          <w:sz w:val="24"/>
          <w:szCs w:val="24"/>
          <w:lang w:val="x-none" w:eastAsia="x-none"/>
        </w:rPr>
        <w:t xml:space="preserve">3.2.1. </w:t>
      </w:r>
      <w:r w:rsidRPr="00C41B35">
        <w:rPr>
          <w:rFonts w:ascii="Times New Roman" w:hAnsi="Times New Roman"/>
          <w:b/>
          <w:sz w:val="24"/>
          <w:szCs w:val="24"/>
          <w:lang w:eastAsia="x-none"/>
        </w:rPr>
        <w:t>Основные печатные</w:t>
      </w:r>
      <w:r w:rsidRPr="00C41B35">
        <w:rPr>
          <w:rFonts w:ascii="Times New Roman" w:hAnsi="Times New Roman"/>
          <w:b/>
          <w:sz w:val="24"/>
          <w:szCs w:val="24"/>
          <w:lang w:val="x-none" w:eastAsia="x-none"/>
        </w:rPr>
        <w:t xml:space="preserve"> издания</w:t>
      </w:r>
    </w:p>
    <w:p w14:paraId="75AA0AF0" w14:textId="77777777" w:rsidR="00EB1DEF" w:rsidRPr="006A798B" w:rsidRDefault="00EB1DEF" w:rsidP="007A3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6A798B">
        <w:rPr>
          <w:rFonts w:ascii="Times New Roman" w:hAnsi="Times New Roman"/>
          <w:bCs/>
          <w:sz w:val="24"/>
          <w:szCs w:val="24"/>
        </w:rPr>
        <w:t xml:space="preserve">1. Грибов, В.Д. Экономика организации (предприятия): учебник / В.Д. Грибов, В.П. Грузинов, В.А. Кузьменко. – 11-е изд., </w:t>
      </w:r>
      <w:proofErr w:type="spellStart"/>
      <w:r w:rsidRPr="006A798B">
        <w:rPr>
          <w:rFonts w:ascii="Times New Roman" w:hAnsi="Times New Roman"/>
          <w:bCs/>
          <w:sz w:val="24"/>
          <w:szCs w:val="24"/>
        </w:rPr>
        <w:t>перераб</w:t>
      </w:r>
      <w:proofErr w:type="spellEnd"/>
      <w:r w:rsidRPr="006A798B">
        <w:rPr>
          <w:rFonts w:ascii="Times New Roman" w:hAnsi="Times New Roman"/>
          <w:bCs/>
          <w:sz w:val="24"/>
          <w:szCs w:val="24"/>
        </w:rPr>
        <w:t>. – М.: КНОРУС, 2021. – 408 с.</w:t>
      </w:r>
    </w:p>
    <w:p w14:paraId="17728E4E" w14:textId="77777777" w:rsidR="00EB1DEF" w:rsidRDefault="00EB1DEF" w:rsidP="00C73F1E">
      <w:pPr>
        <w:shd w:val="clear" w:color="auto" w:fill="FFFFFF"/>
        <w:spacing w:after="0"/>
        <w:ind w:firstLine="709"/>
        <w:jc w:val="both"/>
        <w:rPr>
          <w:rFonts w:ascii="Times New Roman" w:hAnsi="Times New Roman"/>
          <w:color w:val="000000"/>
          <w:sz w:val="24"/>
          <w:szCs w:val="24"/>
        </w:rPr>
      </w:pPr>
      <w:r>
        <w:rPr>
          <w:rFonts w:ascii="Times New Roman" w:hAnsi="Times New Roman"/>
          <w:color w:val="000000"/>
          <w:sz w:val="24"/>
          <w:szCs w:val="24"/>
        </w:rPr>
        <w:t>2</w:t>
      </w:r>
      <w:r w:rsidRPr="006A798B">
        <w:rPr>
          <w:rFonts w:ascii="Times New Roman" w:hAnsi="Times New Roman"/>
          <w:color w:val="000000"/>
          <w:sz w:val="24"/>
          <w:szCs w:val="24"/>
        </w:rPr>
        <w:t xml:space="preserve">. Грибов, В. Д. Основы управленческой деятельности: учебник и практикум для СПО / В. Д. Грибов, Г. В. Кисляков. - М.: Изд. </w:t>
      </w:r>
      <w:proofErr w:type="spellStart"/>
      <w:r w:rsidRPr="006A798B">
        <w:rPr>
          <w:rFonts w:ascii="Times New Roman" w:hAnsi="Times New Roman"/>
          <w:color w:val="000000"/>
          <w:sz w:val="24"/>
          <w:szCs w:val="24"/>
        </w:rPr>
        <w:t>Юрайт</w:t>
      </w:r>
      <w:proofErr w:type="spellEnd"/>
      <w:r w:rsidRPr="006A798B">
        <w:rPr>
          <w:rFonts w:ascii="Times New Roman" w:hAnsi="Times New Roman"/>
          <w:color w:val="000000"/>
          <w:sz w:val="24"/>
          <w:szCs w:val="24"/>
        </w:rPr>
        <w:t>, 2017 - 335 с.</w:t>
      </w:r>
    </w:p>
    <w:p w14:paraId="20C9F638" w14:textId="77777777" w:rsidR="00EB1DEF" w:rsidRPr="006A798B" w:rsidRDefault="00EB1DEF" w:rsidP="00C73F1E">
      <w:pPr>
        <w:shd w:val="clear" w:color="auto" w:fill="FFFFFF"/>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3. </w:t>
      </w:r>
      <w:r w:rsidRPr="00816B34">
        <w:rPr>
          <w:rFonts w:ascii="Times New Roman" w:hAnsi="Times New Roman"/>
          <w:bCs/>
          <w:sz w:val="24"/>
          <w:szCs w:val="24"/>
        </w:rPr>
        <w:t>Жданова А.О., Савицкая Е.В.</w:t>
      </w:r>
      <w:r>
        <w:rPr>
          <w:rFonts w:ascii="Times New Roman" w:hAnsi="Times New Roman"/>
          <w:bCs/>
          <w:sz w:val="24"/>
          <w:szCs w:val="24"/>
        </w:rPr>
        <w:t xml:space="preserve"> </w:t>
      </w:r>
      <w:r w:rsidRPr="00816B34">
        <w:rPr>
          <w:rFonts w:ascii="Times New Roman" w:eastAsia="FreeSetLight-Regular" w:hAnsi="Times New Roman"/>
          <w:sz w:val="24"/>
          <w:szCs w:val="24"/>
        </w:rPr>
        <w:t>Финансовая грамотность: материалы для обучающихся. Среднее</w:t>
      </w:r>
      <w:r>
        <w:rPr>
          <w:rFonts w:ascii="Times New Roman" w:eastAsia="FreeSetLight-Regular" w:hAnsi="Times New Roman"/>
          <w:sz w:val="24"/>
          <w:szCs w:val="24"/>
        </w:rPr>
        <w:t xml:space="preserve"> </w:t>
      </w:r>
      <w:r w:rsidRPr="00816B34">
        <w:rPr>
          <w:rFonts w:ascii="Times New Roman" w:eastAsia="FreeSetLight-Regular" w:hAnsi="Times New Roman"/>
          <w:sz w:val="24"/>
          <w:szCs w:val="24"/>
        </w:rPr>
        <w:t>профессиональное образование. – М: ВАКО, 2020. – 400 с.</w:t>
      </w:r>
    </w:p>
    <w:p w14:paraId="7EF77870" w14:textId="77777777" w:rsidR="00EB1DEF" w:rsidRPr="006A798B" w:rsidRDefault="00EB1DEF" w:rsidP="00C73F1E">
      <w:pPr>
        <w:shd w:val="clear" w:color="auto" w:fill="FFFFFF"/>
        <w:spacing w:after="0"/>
        <w:ind w:firstLine="709"/>
        <w:jc w:val="both"/>
        <w:rPr>
          <w:rFonts w:ascii="Times New Roman" w:hAnsi="Times New Roman"/>
          <w:color w:val="000000"/>
          <w:sz w:val="24"/>
          <w:szCs w:val="24"/>
        </w:rPr>
      </w:pPr>
      <w:r w:rsidRPr="006A798B">
        <w:rPr>
          <w:rFonts w:ascii="Times New Roman" w:hAnsi="Times New Roman"/>
          <w:sz w:val="24"/>
          <w:szCs w:val="24"/>
        </w:rPr>
        <w:t xml:space="preserve">4. </w:t>
      </w:r>
      <w:proofErr w:type="gramStart"/>
      <w:r w:rsidRPr="006A798B">
        <w:rPr>
          <w:rFonts w:ascii="Times New Roman" w:hAnsi="Times New Roman"/>
          <w:color w:val="000000"/>
          <w:sz w:val="24"/>
          <w:szCs w:val="24"/>
        </w:rPr>
        <w:t>Менеджмент :</w:t>
      </w:r>
      <w:proofErr w:type="gramEnd"/>
      <w:r w:rsidRPr="006A798B">
        <w:rPr>
          <w:rFonts w:ascii="Times New Roman" w:hAnsi="Times New Roman"/>
          <w:color w:val="000000"/>
          <w:sz w:val="24"/>
          <w:szCs w:val="24"/>
        </w:rPr>
        <w:t xml:space="preserve"> учебник для СПО / под общ. ред. Н. И. Астаховой, Г. И. Москвитина. - М.: Изд. </w:t>
      </w:r>
      <w:proofErr w:type="spellStart"/>
      <w:r w:rsidRPr="006A798B">
        <w:rPr>
          <w:rFonts w:ascii="Times New Roman" w:hAnsi="Times New Roman"/>
          <w:color w:val="000000"/>
          <w:sz w:val="24"/>
          <w:szCs w:val="24"/>
        </w:rPr>
        <w:t>Юрайт</w:t>
      </w:r>
      <w:proofErr w:type="spellEnd"/>
      <w:r w:rsidRPr="006A798B">
        <w:rPr>
          <w:rFonts w:ascii="Times New Roman" w:hAnsi="Times New Roman"/>
          <w:color w:val="000000"/>
          <w:sz w:val="24"/>
          <w:szCs w:val="24"/>
        </w:rPr>
        <w:t>, 2016 - 422 с.</w:t>
      </w:r>
    </w:p>
    <w:p w14:paraId="76D4666E" w14:textId="77777777" w:rsidR="00EB1DEF" w:rsidRPr="006A798B" w:rsidRDefault="00EB1DEF" w:rsidP="007A3988">
      <w:pPr>
        <w:pStyle w:val="Default"/>
        <w:spacing w:line="276" w:lineRule="auto"/>
        <w:ind w:firstLine="709"/>
        <w:jc w:val="both"/>
      </w:pPr>
      <w:r>
        <w:t>5</w:t>
      </w:r>
      <w:r w:rsidRPr="006A798B">
        <w:t xml:space="preserve">. Михалева, Е. П. Менеджмент: учебное пособие для СПО / Е. П. Михалева. - 2-е изд., </w:t>
      </w:r>
      <w:proofErr w:type="spellStart"/>
      <w:r w:rsidRPr="006A798B">
        <w:t>перераб</w:t>
      </w:r>
      <w:proofErr w:type="spellEnd"/>
      <w:proofErr w:type="gramStart"/>
      <w:r w:rsidRPr="006A798B">
        <w:t>.</w:t>
      </w:r>
      <w:proofErr w:type="gramEnd"/>
      <w:r w:rsidRPr="006A798B">
        <w:t xml:space="preserve"> и доп. - М.: Изд. </w:t>
      </w:r>
      <w:proofErr w:type="spellStart"/>
      <w:r w:rsidRPr="006A798B">
        <w:t>Юрайт</w:t>
      </w:r>
      <w:proofErr w:type="spellEnd"/>
      <w:r w:rsidRPr="006A798B">
        <w:t xml:space="preserve">, 2020. </w:t>
      </w:r>
      <w:r>
        <w:t>– 192 с.</w:t>
      </w:r>
    </w:p>
    <w:p w14:paraId="4D6A9301" w14:textId="77777777" w:rsidR="00EB1DEF" w:rsidRPr="006A798B" w:rsidRDefault="00EB1DEF" w:rsidP="00C73F1E">
      <w:pPr>
        <w:shd w:val="clear" w:color="auto" w:fill="FFFFFF"/>
        <w:spacing w:after="0"/>
        <w:ind w:firstLine="709"/>
        <w:jc w:val="both"/>
        <w:rPr>
          <w:rFonts w:ascii="Times New Roman" w:hAnsi="Times New Roman"/>
          <w:color w:val="000000"/>
          <w:sz w:val="24"/>
          <w:szCs w:val="24"/>
        </w:rPr>
      </w:pPr>
      <w:r>
        <w:rPr>
          <w:rFonts w:ascii="Times New Roman" w:hAnsi="Times New Roman"/>
          <w:bCs/>
          <w:sz w:val="24"/>
          <w:szCs w:val="24"/>
        </w:rPr>
        <w:t>6</w:t>
      </w:r>
      <w:r w:rsidRPr="006A798B">
        <w:rPr>
          <w:rFonts w:ascii="Times New Roman" w:hAnsi="Times New Roman"/>
          <w:bCs/>
          <w:sz w:val="24"/>
          <w:szCs w:val="24"/>
        </w:rPr>
        <w:t xml:space="preserve">. </w:t>
      </w:r>
      <w:proofErr w:type="spellStart"/>
      <w:r w:rsidRPr="006A798B">
        <w:rPr>
          <w:rFonts w:ascii="Times New Roman" w:hAnsi="Times New Roman"/>
          <w:color w:val="000000"/>
          <w:sz w:val="24"/>
          <w:szCs w:val="24"/>
        </w:rPr>
        <w:t>Чалдаева</w:t>
      </w:r>
      <w:proofErr w:type="spellEnd"/>
      <w:r w:rsidRPr="006A798B">
        <w:rPr>
          <w:rFonts w:ascii="Times New Roman" w:hAnsi="Times New Roman"/>
          <w:color w:val="000000"/>
          <w:sz w:val="24"/>
          <w:szCs w:val="24"/>
        </w:rPr>
        <w:t xml:space="preserve">, Л. А. Экономика предприятия: учебник и практикум для СПО / Л. А. </w:t>
      </w:r>
      <w:proofErr w:type="spellStart"/>
      <w:r w:rsidRPr="006A798B">
        <w:rPr>
          <w:rFonts w:ascii="Times New Roman" w:hAnsi="Times New Roman"/>
          <w:color w:val="000000"/>
          <w:sz w:val="24"/>
          <w:szCs w:val="24"/>
        </w:rPr>
        <w:t>Чалдаева</w:t>
      </w:r>
      <w:proofErr w:type="spellEnd"/>
      <w:r w:rsidRPr="006A798B">
        <w:rPr>
          <w:rFonts w:ascii="Times New Roman" w:hAnsi="Times New Roman"/>
          <w:color w:val="000000"/>
          <w:sz w:val="24"/>
          <w:szCs w:val="24"/>
        </w:rPr>
        <w:t xml:space="preserve">. -5-е изд., </w:t>
      </w:r>
      <w:proofErr w:type="spellStart"/>
      <w:r w:rsidRPr="006A798B">
        <w:rPr>
          <w:rFonts w:ascii="Times New Roman" w:hAnsi="Times New Roman"/>
          <w:color w:val="000000"/>
          <w:sz w:val="24"/>
          <w:szCs w:val="24"/>
        </w:rPr>
        <w:t>перераб</w:t>
      </w:r>
      <w:proofErr w:type="spellEnd"/>
      <w:proofErr w:type="gramStart"/>
      <w:r w:rsidRPr="006A798B">
        <w:rPr>
          <w:rFonts w:ascii="Times New Roman" w:hAnsi="Times New Roman"/>
          <w:color w:val="000000"/>
          <w:sz w:val="24"/>
          <w:szCs w:val="24"/>
        </w:rPr>
        <w:t>.</w:t>
      </w:r>
      <w:proofErr w:type="gramEnd"/>
      <w:r w:rsidRPr="006A798B">
        <w:rPr>
          <w:rFonts w:ascii="Times New Roman" w:hAnsi="Times New Roman"/>
          <w:color w:val="000000"/>
          <w:sz w:val="24"/>
          <w:szCs w:val="24"/>
        </w:rPr>
        <w:t xml:space="preserve"> и доп. – М.: Изд. </w:t>
      </w:r>
      <w:proofErr w:type="spellStart"/>
      <w:r w:rsidRPr="006A798B">
        <w:rPr>
          <w:rFonts w:ascii="Times New Roman" w:hAnsi="Times New Roman"/>
          <w:color w:val="000000"/>
          <w:sz w:val="24"/>
          <w:szCs w:val="24"/>
        </w:rPr>
        <w:t>Юрайт</w:t>
      </w:r>
      <w:proofErr w:type="spellEnd"/>
      <w:r w:rsidRPr="006A798B">
        <w:rPr>
          <w:rFonts w:ascii="Times New Roman" w:hAnsi="Times New Roman"/>
          <w:color w:val="000000"/>
          <w:sz w:val="24"/>
          <w:szCs w:val="24"/>
        </w:rPr>
        <w:t>, 2019 - 435 с.</w:t>
      </w:r>
    </w:p>
    <w:p w14:paraId="0C966FBF" w14:textId="77777777" w:rsidR="00EB1DEF" w:rsidRPr="009630B9" w:rsidRDefault="00EB1DEF" w:rsidP="006A798B">
      <w:pPr>
        <w:spacing w:after="0"/>
        <w:ind w:firstLine="709"/>
        <w:contextualSpacing/>
        <w:rPr>
          <w:rFonts w:ascii="Times New Roman" w:hAnsi="Times New Roman"/>
          <w:b/>
          <w:sz w:val="24"/>
          <w:szCs w:val="24"/>
          <w:highlight w:val="yellow"/>
        </w:rPr>
      </w:pPr>
    </w:p>
    <w:p w14:paraId="0249B8D3" w14:textId="77777777" w:rsidR="00EB1DEF" w:rsidRPr="00C41B35" w:rsidRDefault="00EB1DEF" w:rsidP="00FD1438">
      <w:pPr>
        <w:spacing w:after="0"/>
        <w:ind w:firstLine="709"/>
        <w:jc w:val="both"/>
        <w:rPr>
          <w:rFonts w:ascii="Times New Roman" w:hAnsi="Times New Roman"/>
          <w:i/>
          <w:iCs/>
          <w:sz w:val="24"/>
          <w:szCs w:val="24"/>
        </w:rPr>
      </w:pPr>
      <w:r w:rsidRPr="00C41B35">
        <w:rPr>
          <w:rFonts w:ascii="Times New Roman" w:hAnsi="Times New Roman"/>
          <w:b/>
          <w:sz w:val="24"/>
          <w:szCs w:val="24"/>
        </w:rPr>
        <w:t>3.2.2. Основные электронные издания</w:t>
      </w:r>
      <w:r w:rsidRPr="00C41B35">
        <w:rPr>
          <w:rFonts w:ascii="Times New Roman" w:hAnsi="Times New Roman"/>
          <w:i/>
          <w:iCs/>
          <w:sz w:val="24"/>
          <w:szCs w:val="24"/>
        </w:rPr>
        <w:t xml:space="preserve"> </w:t>
      </w:r>
    </w:p>
    <w:p w14:paraId="6144203C" w14:textId="77777777" w:rsidR="00EB1DEF" w:rsidRPr="007A3988" w:rsidRDefault="00EB1DEF" w:rsidP="007A3988">
      <w:pPr>
        <w:spacing w:after="0"/>
        <w:ind w:firstLine="709"/>
        <w:jc w:val="both"/>
        <w:rPr>
          <w:rFonts w:ascii="Times New Roman" w:hAnsi="Times New Roman"/>
          <w:sz w:val="24"/>
          <w:szCs w:val="24"/>
        </w:rPr>
      </w:pPr>
      <w:r w:rsidRPr="007A3988">
        <w:rPr>
          <w:rFonts w:ascii="Times New Roman" w:hAnsi="Times New Roman"/>
          <w:sz w:val="24"/>
          <w:szCs w:val="24"/>
        </w:rPr>
        <w:t>1. Министерство экономического развития РФ</w:t>
      </w:r>
      <w:r w:rsidRPr="0009063D">
        <w:rPr>
          <w:rFonts w:ascii="Times New Roman" w:hAnsi="Times New Roman"/>
          <w:sz w:val="24"/>
          <w:szCs w:val="24"/>
        </w:rPr>
        <w:t>.</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B638A2">
        <w:rPr>
          <w:rFonts w:ascii="Times New Roman" w:hAnsi="Times New Roman"/>
          <w:sz w:val="24"/>
          <w:szCs w:val="24"/>
        </w:rPr>
        <w:t>www.economy.gov.ru</w:t>
      </w:r>
    </w:p>
    <w:p w14:paraId="0D9596BD" w14:textId="77777777" w:rsidR="00EB1DEF" w:rsidRPr="007A3988" w:rsidRDefault="00EB1DEF" w:rsidP="007A3988">
      <w:pPr>
        <w:spacing w:after="0"/>
        <w:ind w:firstLine="709"/>
        <w:jc w:val="both"/>
        <w:rPr>
          <w:rFonts w:ascii="Times New Roman" w:hAnsi="Times New Roman"/>
          <w:sz w:val="24"/>
          <w:szCs w:val="24"/>
        </w:rPr>
      </w:pPr>
      <w:r w:rsidRPr="007A3988">
        <w:rPr>
          <w:rFonts w:ascii="Times New Roman" w:hAnsi="Times New Roman"/>
          <w:sz w:val="24"/>
          <w:szCs w:val="24"/>
        </w:rPr>
        <w:t>2. Справочник для экономистов</w:t>
      </w:r>
      <w:r w:rsidRPr="0009063D">
        <w:rPr>
          <w:rFonts w:ascii="Times New Roman" w:hAnsi="Times New Roman"/>
          <w:sz w:val="24"/>
          <w:szCs w:val="24"/>
        </w:rPr>
        <w:t>.</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B638A2">
        <w:rPr>
          <w:rFonts w:ascii="Times New Roman" w:hAnsi="Times New Roman"/>
          <w:sz w:val="24"/>
          <w:szCs w:val="24"/>
        </w:rPr>
        <w:t>www.catback.ru</w:t>
      </w:r>
    </w:p>
    <w:p w14:paraId="3EC47B38" w14:textId="77777777" w:rsidR="00EB1DEF" w:rsidRDefault="00EB1DEF" w:rsidP="007A3988">
      <w:pPr>
        <w:spacing w:after="0"/>
        <w:ind w:firstLine="709"/>
        <w:jc w:val="both"/>
        <w:rPr>
          <w:rFonts w:ascii="Times New Roman" w:hAnsi="Times New Roman"/>
          <w:bCs/>
          <w:sz w:val="24"/>
          <w:szCs w:val="24"/>
        </w:rPr>
      </w:pPr>
      <w:r>
        <w:rPr>
          <w:rFonts w:ascii="Times New Roman" w:hAnsi="Times New Roman"/>
          <w:sz w:val="24"/>
          <w:szCs w:val="24"/>
        </w:rPr>
        <w:t>3. Справочно-</w:t>
      </w:r>
      <w:proofErr w:type="spellStart"/>
      <w:r>
        <w:rPr>
          <w:rFonts w:ascii="Times New Roman" w:hAnsi="Times New Roman"/>
          <w:sz w:val="24"/>
          <w:szCs w:val="24"/>
        </w:rPr>
        <w:t>правоввая</w:t>
      </w:r>
      <w:proofErr w:type="spellEnd"/>
      <w:r>
        <w:rPr>
          <w:rFonts w:ascii="Times New Roman" w:hAnsi="Times New Roman"/>
          <w:sz w:val="24"/>
          <w:szCs w:val="24"/>
        </w:rPr>
        <w:t xml:space="preserve"> система Гарант.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URL:</w:t>
      </w:r>
      <w:r>
        <w:rPr>
          <w:rFonts w:ascii="Times New Roman" w:hAnsi="Times New Roman"/>
          <w:bCs/>
          <w:sz w:val="24"/>
          <w:szCs w:val="24"/>
        </w:rPr>
        <w:t xml:space="preserve"> </w:t>
      </w:r>
      <w:r w:rsidRPr="00C73F1E">
        <w:rPr>
          <w:rFonts w:ascii="Times New Roman" w:hAnsi="Times New Roman"/>
          <w:bCs/>
          <w:sz w:val="24"/>
          <w:szCs w:val="24"/>
        </w:rPr>
        <w:t>http://www.garant.ru</w:t>
      </w:r>
    </w:p>
    <w:p w14:paraId="12B7F3C8" w14:textId="77777777" w:rsidR="00EB1DEF" w:rsidRDefault="00EB1DEF" w:rsidP="007A3988">
      <w:pPr>
        <w:spacing w:after="0"/>
        <w:ind w:firstLine="709"/>
        <w:jc w:val="both"/>
        <w:rPr>
          <w:rFonts w:ascii="Times New Roman" w:hAnsi="Times New Roman"/>
          <w:sz w:val="24"/>
          <w:szCs w:val="24"/>
        </w:rPr>
      </w:pPr>
      <w:r>
        <w:rPr>
          <w:rFonts w:ascii="Times New Roman" w:hAnsi="Times New Roman"/>
          <w:bCs/>
          <w:sz w:val="24"/>
          <w:szCs w:val="24"/>
        </w:rPr>
        <w:t xml:space="preserve">4. Справочно-правовая система Консультант Плюс.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URL:</w:t>
      </w:r>
      <w:r w:rsidRPr="00C73F1E">
        <w:rPr>
          <w:rFonts w:ascii="Times New Roman" w:hAnsi="Times New Roman"/>
          <w:bCs/>
          <w:sz w:val="24"/>
          <w:szCs w:val="24"/>
        </w:rPr>
        <w:t xml:space="preserve"> </w:t>
      </w:r>
      <w:r w:rsidRPr="00E8048D">
        <w:rPr>
          <w:rFonts w:ascii="Times New Roman" w:hAnsi="Times New Roman"/>
          <w:bCs/>
          <w:sz w:val="24"/>
          <w:szCs w:val="24"/>
        </w:rPr>
        <w:t>http://www.consultant.ru</w:t>
      </w:r>
    </w:p>
    <w:p w14:paraId="360FEA5E" w14:textId="77777777" w:rsidR="00EB1DEF" w:rsidRPr="007A3988" w:rsidRDefault="00EB1DEF" w:rsidP="007A3988">
      <w:pPr>
        <w:spacing w:after="0"/>
        <w:ind w:firstLine="709"/>
        <w:jc w:val="both"/>
        <w:rPr>
          <w:rFonts w:ascii="Times New Roman" w:hAnsi="Times New Roman"/>
          <w:sz w:val="24"/>
          <w:szCs w:val="24"/>
        </w:rPr>
      </w:pPr>
      <w:r>
        <w:rPr>
          <w:rFonts w:ascii="Times New Roman" w:hAnsi="Times New Roman"/>
          <w:sz w:val="24"/>
          <w:szCs w:val="24"/>
        </w:rPr>
        <w:t>5</w:t>
      </w:r>
      <w:r w:rsidRPr="007A3988">
        <w:rPr>
          <w:rFonts w:ascii="Times New Roman" w:hAnsi="Times New Roman"/>
          <w:sz w:val="24"/>
          <w:szCs w:val="24"/>
        </w:rPr>
        <w:t>. Стратегич</w:t>
      </w:r>
      <w:r>
        <w:rPr>
          <w:rFonts w:ascii="Times New Roman" w:hAnsi="Times New Roman"/>
          <w:sz w:val="24"/>
          <w:szCs w:val="24"/>
        </w:rPr>
        <w:t xml:space="preserve">еское управление и планирование.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B638A2">
        <w:rPr>
          <w:rFonts w:ascii="Times New Roman" w:hAnsi="Times New Roman"/>
          <w:sz w:val="24"/>
          <w:szCs w:val="24"/>
        </w:rPr>
        <w:t>www.stplan.ru</w:t>
      </w:r>
    </w:p>
    <w:p w14:paraId="1B9EE028" w14:textId="77777777" w:rsidR="00EB1DEF" w:rsidRDefault="00EB1DEF" w:rsidP="007A3988">
      <w:pPr>
        <w:spacing w:after="0"/>
        <w:ind w:firstLine="709"/>
        <w:jc w:val="both"/>
        <w:rPr>
          <w:rFonts w:ascii="Times New Roman" w:hAnsi="Times New Roman"/>
          <w:sz w:val="24"/>
          <w:szCs w:val="24"/>
        </w:rPr>
      </w:pPr>
      <w:r>
        <w:rPr>
          <w:rFonts w:ascii="Times New Roman" w:hAnsi="Times New Roman"/>
          <w:sz w:val="24"/>
          <w:szCs w:val="24"/>
        </w:rPr>
        <w:t>6</w:t>
      </w:r>
      <w:r w:rsidRPr="007A3988">
        <w:rPr>
          <w:rFonts w:ascii="Times New Roman" w:hAnsi="Times New Roman"/>
          <w:sz w:val="24"/>
          <w:szCs w:val="24"/>
        </w:rPr>
        <w:t>. Федеральная налоговая служба РФ</w:t>
      </w:r>
      <w:r w:rsidRPr="0009063D">
        <w:rPr>
          <w:rFonts w:ascii="Times New Roman" w:hAnsi="Times New Roman"/>
          <w:sz w:val="24"/>
          <w:szCs w:val="24"/>
        </w:rPr>
        <w:t>.</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C73F1E">
        <w:rPr>
          <w:rFonts w:ascii="Times New Roman" w:hAnsi="Times New Roman"/>
          <w:sz w:val="24"/>
          <w:szCs w:val="24"/>
        </w:rPr>
        <w:t>www.nalog.ru</w:t>
      </w:r>
    </w:p>
    <w:p w14:paraId="390A275D" w14:textId="77777777" w:rsidR="00EB1DEF" w:rsidRDefault="00EB1DEF" w:rsidP="00C73F1E">
      <w:pPr>
        <w:shd w:val="clear" w:color="auto" w:fill="FFFFFF"/>
        <w:spacing w:after="0"/>
        <w:ind w:firstLine="709"/>
        <w:jc w:val="both"/>
        <w:rPr>
          <w:rFonts w:ascii="Times New Roman" w:hAnsi="Times New Roman"/>
          <w:sz w:val="24"/>
          <w:szCs w:val="24"/>
        </w:rPr>
      </w:pPr>
      <w:r>
        <w:rPr>
          <w:rFonts w:ascii="Times New Roman" w:hAnsi="Times New Roman"/>
          <w:bCs/>
          <w:sz w:val="24"/>
          <w:szCs w:val="24"/>
        </w:rPr>
        <w:lastRenderedPageBreak/>
        <w:t>7</w:t>
      </w:r>
      <w:r w:rsidRPr="006F56D8">
        <w:rPr>
          <w:rFonts w:ascii="Times New Roman" w:hAnsi="Times New Roman"/>
          <w:bCs/>
          <w:sz w:val="24"/>
          <w:szCs w:val="24"/>
        </w:rPr>
        <w:t xml:space="preserve">. </w:t>
      </w:r>
      <w:r w:rsidRPr="0009063D">
        <w:rPr>
          <w:rFonts w:ascii="Times New Roman" w:hAnsi="Times New Roman"/>
          <w:sz w:val="24"/>
          <w:szCs w:val="24"/>
        </w:rPr>
        <w:t>Портал МОИ ФИНАНСЫ. РФ</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B638A2">
        <w:rPr>
          <w:rFonts w:ascii="Times New Roman" w:hAnsi="Times New Roman"/>
          <w:sz w:val="24"/>
          <w:szCs w:val="24"/>
        </w:rPr>
        <w:t>https://моифинансы.рф/</w:t>
      </w:r>
    </w:p>
    <w:p w14:paraId="5594E38A" w14:textId="77777777" w:rsidR="00EB1DEF" w:rsidRDefault="00EB1DEF" w:rsidP="007A3988">
      <w:pPr>
        <w:spacing w:after="0"/>
        <w:ind w:firstLine="709"/>
        <w:jc w:val="both"/>
        <w:rPr>
          <w:rFonts w:ascii="Times New Roman" w:hAnsi="Times New Roman"/>
          <w:sz w:val="24"/>
          <w:szCs w:val="24"/>
        </w:rPr>
      </w:pPr>
      <w:r>
        <w:rPr>
          <w:rFonts w:ascii="Times New Roman" w:hAnsi="Times New Roman"/>
          <w:sz w:val="24"/>
          <w:szCs w:val="24"/>
        </w:rPr>
        <w:t>8</w:t>
      </w:r>
      <w:r w:rsidRPr="007A3988">
        <w:rPr>
          <w:rFonts w:ascii="Times New Roman" w:hAnsi="Times New Roman"/>
          <w:sz w:val="24"/>
          <w:szCs w:val="24"/>
        </w:rPr>
        <w:t xml:space="preserve">. Экономика предприятия (организации) [Электронный ресурс]: учебное пособие. – </w:t>
      </w:r>
      <w:proofErr w:type="spellStart"/>
      <w:r w:rsidRPr="007A3988">
        <w:rPr>
          <w:rFonts w:ascii="Times New Roman" w:hAnsi="Times New Roman"/>
          <w:sz w:val="24"/>
          <w:szCs w:val="24"/>
        </w:rPr>
        <w:t>Эл.изд</w:t>
      </w:r>
      <w:proofErr w:type="spellEnd"/>
      <w:r w:rsidRPr="007A3988">
        <w:rPr>
          <w:rFonts w:ascii="Times New Roman" w:hAnsi="Times New Roman"/>
          <w:sz w:val="24"/>
          <w:szCs w:val="24"/>
        </w:rPr>
        <w:t xml:space="preserve">. - Электрон. текстовые дан. (1 файл </w:t>
      </w:r>
      <w:proofErr w:type="spellStart"/>
      <w:r w:rsidRPr="007A3988">
        <w:rPr>
          <w:rFonts w:ascii="Times New Roman" w:hAnsi="Times New Roman"/>
          <w:sz w:val="24"/>
          <w:szCs w:val="24"/>
        </w:rPr>
        <w:t>pdf</w:t>
      </w:r>
      <w:proofErr w:type="spellEnd"/>
      <w:r w:rsidRPr="007A3988">
        <w:rPr>
          <w:rFonts w:ascii="Times New Roman" w:hAnsi="Times New Roman"/>
          <w:sz w:val="24"/>
          <w:szCs w:val="24"/>
        </w:rPr>
        <w:t>: 501 с.). – Н. Новгород: НОО</w:t>
      </w:r>
      <w:r>
        <w:rPr>
          <w:rFonts w:ascii="Times New Roman" w:hAnsi="Times New Roman"/>
          <w:sz w:val="24"/>
          <w:szCs w:val="24"/>
        </w:rPr>
        <w:t xml:space="preserve"> «Профессиональная наука», 2018.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B638A2">
        <w:rPr>
          <w:rFonts w:ascii="Times New Roman" w:hAnsi="Times New Roman"/>
          <w:sz w:val="24"/>
          <w:szCs w:val="24"/>
        </w:rPr>
        <w:t>http://scipro.ru/conf/enterpriseeconomy.pdf</w:t>
      </w:r>
    </w:p>
    <w:p w14:paraId="4BEA0D48" w14:textId="77777777" w:rsidR="00EB1DEF" w:rsidRDefault="00EB1DEF" w:rsidP="00B638A2">
      <w:pPr>
        <w:shd w:val="clear" w:color="auto" w:fill="FFFFFF"/>
        <w:spacing w:after="0"/>
        <w:ind w:firstLine="709"/>
        <w:jc w:val="both"/>
        <w:rPr>
          <w:rFonts w:ascii="Times New Roman" w:hAnsi="Times New Roman"/>
          <w:sz w:val="24"/>
          <w:szCs w:val="24"/>
        </w:rPr>
      </w:pPr>
      <w:r>
        <w:rPr>
          <w:rFonts w:ascii="Times New Roman" w:hAnsi="Times New Roman"/>
        </w:rPr>
        <w:t>9</w:t>
      </w:r>
      <w:r w:rsidRPr="0009063D">
        <w:rPr>
          <w:rFonts w:ascii="Times New Roman" w:hAnsi="Times New Roman"/>
        </w:rPr>
        <w:t xml:space="preserve">. </w:t>
      </w:r>
      <w:r w:rsidRPr="0009063D">
        <w:rPr>
          <w:rFonts w:ascii="Times New Roman" w:hAnsi="Times New Roman"/>
          <w:sz w:val="24"/>
          <w:szCs w:val="24"/>
        </w:rPr>
        <w:t>Образовательная платформа «</w:t>
      </w:r>
      <w:proofErr w:type="spellStart"/>
      <w:r w:rsidRPr="0009063D">
        <w:rPr>
          <w:rFonts w:ascii="Times New Roman" w:hAnsi="Times New Roman"/>
          <w:sz w:val="24"/>
          <w:szCs w:val="24"/>
        </w:rPr>
        <w:t>Юрайт</w:t>
      </w:r>
      <w:proofErr w:type="spellEnd"/>
      <w:r w:rsidRPr="0009063D">
        <w:rPr>
          <w:rFonts w:ascii="Times New Roman" w:hAnsi="Times New Roman"/>
          <w:sz w:val="24"/>
          <w:szCs w:val="24"/>
        </w:rPr>
        <w:t>».</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B638A2">
        <w:rPr>
          <w:rFonts w:ascii="Times New Roman" w:hAnsi="Times New Roman"/>
          <w:sz w:val="24"/>
          <w:szCs w:val="24"/>
        </w:rPr>
        <w:t>https://</w:t>
      </w:r>
      <w:proofErr w:type="spellStart"/>
      <w:r w:rsidRPr="00B638A2">
        <w:rPr>
          <w:rFonts w:ascii="Times New Roman" w:hAnsi="Times New Roman"/>
          <w:lang w:val="en-US"/>
        </w:rPr>
        <w:t>urait</w:t>
      </w:r>
      <w:proofErr w:type="spellEnd"/>
      <w:r w:rsidRPr="00B638A2">
        <w:rPr>
          <w:rFonts w:ascii="Times New Roman" w:hAnsi="Times New Roman"/>
        </w:rPr>
        <w:t>.</w:t>
      </w:r>
      <w:proofErr w:type="spellStart"/>
      <w:r w:rsidRPr="00B638A2">
        <w:rPr>
          <w:rFonts w:ascii="Times New Roman" w:hAnsi="Times New Roman"/>
          <w:lang w:val="en-US"/>
        </w:rPr>
        <w:t>ru</w:t>
      </w:r>
      <w:proofErr w:type="spellEnd"/>
      <w:r w:rsidRPr="00B638A2">
        <w:rPr>
          <w:rFonts w:ascii="Times New Roman" w:hAnsi="Times New Roman"/>
        </w:rPr>
        <w:t>/</w:t>
      </w:r>
    </w:p>
    <w:p w14:paraId="6D0C6F6D"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10. </w:t>
      </w:r>
      <w:r w:rsidRPr="005362E1">
        <w:rPr>
          <w:rFonts w:ascii="Times New Roman" w:hAnsi="Times New Roman"/>
          <w:bCs/>
          <w:color w:val="000000"/>
          <w:sz w:val="24"/>
          <w:szCs w:val="24"/>
        </w:rPr>
        <w:t>Что такое цифровая экономика? Тренды, компетенции, измерение/</w:t>
      </w:r>
      <w:proofErr w:type="spellStart"/>
      <w:r w:rsidRPr="005362E1">
        <w:rPr>
          <w:rFonts w:ascii="Times New Roman" w:hAnsi="Times New Roman"/>
          <w:bCs/>
          <w:color w:val="000000"/>
          <w:sz w:val="24"/>
          <w:szCs w:val="24"/>
        </w:rPr>
        <w:t>докл</w:t>
      </w:r>
      <w:proofErr w:type="spellEnd"/>
      <w:r w:rsidRPr="005362E1">
        <w:rPr>
          <w:rFonts w:ascii="Times New Roman" w:hAnsi="Times New Roman"/>
          <w:bCs/>
          <w:color w:val="000000"/>
          <w:sz w:val="24"/>
          <w:szCs w:val="24"/>
        </w:rPr>
        <w:t xml:space="preserve">. к XX Апр. </w:t>
      </w:r>
      <w:proofErr w:type="spellStart"/>
      <w:r w:rsidRPr="005362E1">
        <w:rPr>
          <w:rFonts w:ascii="Times New Roman" w:hAnsi="Times New Roman"/>
          <w:bCs/>
          <w:color w:val="000000"/>
          <w:sz w:val="24"/>
          <w:szCs w:val="24"/>
        </w:rPr>
        <w:t>междунар</w:t>
      </w:r>
      <w:proofErr w:type="spellEnd"/>
      <w:r w:rsidRPr="005362E1">
        <w:rPr>
          <w:rFonts w:ascii="Times New Roman" w:hAnsi="Times New Roman"/>
          <w:bCs/>
          <w:color w:val="000000"/>
          <w:sz w:val="24"/>
          <w:szCs w:val="24"/>
        </w:rPr>
        <w:t xml:space="preserve">. науч. </w:t>
      </w:r>
      <w:proofErr w:type="spellStart"/>
      <w:r w:rsidRPr="005362E1">
        <w:rPr>
          <w:rFonts w:ascii="Times New Roman" w:hAnsi="Times New Roman"/>
          <w:bCs/>
          <w:color w:val="000000"/>
          <w:sz w:val="24"/>
          <w:szCs w:val="24"/>
        </w:rPr>
        <w:t>конф</w:t>
      </w:r>
      <w:proofErr w:type="spellEnd"/>
      <w:proofErr w:type="gramStart"/>
      <w:r w:rsidRPr="005362E1">
        <w:rPr>
          <w:rFonts w:ascii="Times New Roman" w:hAnsi="Times New Roman"/>
          <w:bCs/>
          <w:color w:val="000000"/>
          <w:sz w:val="24"/>
          <w:szCs w:val="24"/>
        </w:rPr>
        <w:t>. .</w:t>
      </w:r>
      <w:proofErr w:type="gramEnd"/>
      <w:r w:rsidRPr="005362E1">
        <w:rPr>
          <w:rFonts w:ascii="Times New Roman" w:hAnsi="Times New Roman"/>
          <w:bCs/>
          <w:color w:val="000000"/>
          <w:sz w:val="24"/>
          <w:szCs w:val="24"/>
        </w:rPr>
        <w:t xml:space="preserve"> по проблемам развития экономики и общества, Москва, 9–12 апр. 2019 г. – 82 с. / Г. И. Абдрахманова, К.  О.  Вишневский, Л.  М.  </w:t>
      </w:r>
      <w:proofErr w:type="spellStart"/>
      <w:r w:rsidRPr="005362E1">
        <w:rPr>
          <w:rFonts w:ascii="Times New Roman" w:hAnsi="Times New Roman"/>
          <w:bCs/>
          <w:color w:val="000000"/>
          <w:sz w:val="24"/>
          <w:szCs w:val="24"/>
        </w:rPr>
        <w:t>Гохберг</w:t>
      </w:r>
      <w:proofErr w:type="spellEnd"/>
      <w:r w:rsidRPr="005362E1">
        <w:rPr>
          <w:rFonts w:ascii="Times New Roman" w:hAnsi="Times New Roman"/>
          <w:bCs/>
          <w:color w:val="000000"/>
          <w:sz w:val="24"/>
          <w:szCs w:val="24"/>
        </w:rPr>
        <w:t xml:space="preserve"> </w:t>
      </w:r>
      <w:proofErr w:type="gramStart"/>
      <w:r w:rsidRPr="005362E1">
        <w:rPr>
          <w:rFonts w:ascii="Times New Roman" w:hAnsi="Times New Roman"/>
          <w:bCs/>
          <w:color w:val="000000"/>
          <w:sz w:val="24"/>
          <w:szCs w:val="24"/>
        </w:rPr>
        <w:t>и  др.</w:t>
      </w:r>
      <w:proofErr w:type="gramEnd"/>
    </w:p>
    <w:p w14:paraId="111B947F"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sz w:val="24"/>
          <w:szCs w:val="24"/>
        </w:rPr>
      </w:pPr>
      <w:r>
        <w:rPr>
          <w:rFonts w:ascii="Times New Roman" w:hAnsi="Times New Roman"/>
          <w:bCs/>
          <w:sz w:val="24"/>
          <w:szCs w:val="24"/>
        </w:rPr>
        <w:t xml:space="preserve">11. </w:t>
      </w:r>
      <w:r w:rsidRPr="005362E1">
        <w:rPr>
          <w:rFonts w:ascii="Times New Roman" w:hAnsi="Times New Roman"/>
          <w:bCs/>
          <w:sz w:val="24"/>
          <w:szCs w:val="24"/>
        </w:rPr>
        <w:t>Развитие проекта «Цифровая экономика Российской Федерации»</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26" w:history="1">
        <w:r w:rsidRPr="005362E1">
          <w:rPr>
            <w:rStyle w:val="ad"/>
            <w:rFonts w:ascii="Times New Roman" w:hAnsi="Times New Roman"/>
            <w:bCs/>
            <w:color w:val="auto"/>
            <w:sz w:val="24"/>
            <w:szCs w:val="24"/>
            <w:u w:val="none"/>
          </w:rPr>
          <w:t>https://future2day.ru/natsionalnaya-programma-tsifrovaya-ekonomika-obzor/</w:t>
        </w:r>
      </w:hyperlink>
    </w:p>
    <w:p w14:paraId="6A1C9531"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sz w:val="24"/>
          <w:szCs w:val="24"/>
        </w:rPr>
      </w:pPr>
      <w:r>
        <w:rPr>
          <w:rFonts w:ascii="Times New Roman" w:hAnsi="Times New Roman"/>
          <w:bCs/>
          <w:sz w:val="24"/>
          <w:szCs w:val="24"/>
        </w:rPr>
        <w:t xml:space="preserve">12. </w:t>
      </w:r>
      <w:r w:rsidRPr="005362E1">
        <w:rPr>
          <w:rFonts w:ascii="Times New Roman" w:hAnsi="Times New Roman"/>
          <w:bCs/>
          <w:sz w:val="24"/>
          <w:szCs w:val="24"/>
        </w:rPr>
        <w:t>Что такое цифровая экономика</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27" w:history="1">
        <w:r w:rsidRPr="005362E1">
          <w:rPr>
            <w:rStyle w:val="ad"/>
            <w:rFonts w:ascii="Times New Roman" w:hAnsi="Times New Roman"/>
            <w:bCs/>
            <w:color w:val="auto"/>
            <w:sz w:val="24"/>
            <w:szCs w:val="24"/>
            <w:u w:val="none"/>
          </w:rPr>
          <w:t>https://zen.yandex.ru/media/fingram/chto-takoe-cifrovaia-ekonomika-59cddde73c50f7d9eaec17e3</w:t>
        </w:r>
      </w:hyperlink>
    </w:p>
    <w:p w14:paraId="65945676"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sz w:val="24"/>
          <w:szCs w:val="24"/>
        </w:rPr>
      </w:pPr>
      <w:r>
        <w:rPr>
          <w:rFonts w:ascii="Times New Roman" w:hAnsi="Times New Roman"/>
          <w:bCs/>
          <w:sz w:val="24"/>
          <w:szCs w:val="24"/>
        </w:rPr>
        <w:t xml:space="preserve">13. </w:t>
      </w:r>
      <w:proofErr w:type="spellStart"/>
      <w:r w:rsidRPr="005362E1">
        <w:rPr>
          <w:rFonts w:ascii="Times New Roman" w:hAnsi="Times New Roman"/>
          <w:bCs/>
          <w:sz w:val="24"/>
          <w:szCs w:val="24"/>
        </w:rPr>
        <w:t>Национальная_программа_Цифровая_экономика_Российской_</w:t>
      </w:r>
      <w:proofErr w:type="gramStart"/>
      <w:r w:rsidRPr="005362E1">
        <w:rPr>
          <w:rFonts w:ascii="Times New Roman" w:hAnsi="Times New Roman"/>
          <w:bCs/>
          <w:sz w:val="24"/>
          <w:szCs w:val="24"/>
        </w:rPr>
        <w:t>Федерации</w:t>
      </w:r>
      <w:proofErr w:type="spellEnd"/>
      <w:r w:rsidRPr="005362E1">
        <w:rPr>
          <w:rFonts w:ascii="Times New Roman" w:hAnsi="Times New Roman"/>
          <w:bCs/>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28" w:history="1">
        <w:r w:rsidRPr="005362E1">
          <w:rPr>
            <w:rStyle w:val="ad"/>
            <w:rFonts w:ascii="Times New Roman" w:hAnsi="Times New Roman"/>
            <w:bCs/>
            <w:color w:val="auto"/>
            <w:sz w:val="24"/>
            <w:szCs w:val="24"/>
            <w:u w:val="none"/>
          </w:rPr>
          <w:t>https://www.tadviser.ru/index.php/</w:t>
        </w:r>
      </w:hyperlink>
    </w:p>
    <w:p w14:paraId="06C5C8A8"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sz w:val="24"/>
          <w:szCs w:val="24"/>
        </w:rPr>
      </w:pPr>
      <w:r>
        <w:rPr>
          <w:rFonts w:ascii="Times New Roman" w:hAnsi="Times New Roman"/>
          <w:bCs/>
          <w:sz w:val="24"/>
          <w:szCs w:val="24"/>
        </w:rPr>
        <w:t xml:space="preserve">14. </w:t>
      </w:r>
      <w:r w:rsidRPr="005362E1">
        <w:rPr>
          <w:rFonts w:ascii="Times New Roman" w:hAnsi="Times New Roman"/>
          <w:bCs/>
          <w:sz w:val="24"/>
          <w:szCs w:val="24"/>
        </w:rPr>
        <w:t>Портал государственных услуг РФ</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29" w:history="1">
        <w:r w:rsidRPr="005362E1">
          <w:rPr>
            <w:rStyle w:val="ad"/>
            <w:rFonts w:ascii="Times New Roman" w:hAnsi="Times New Roman"/>
            <w:bCs/>
            <w:color w:val="auto"/>
            <w:sz w:val="24"/>
            <w:szCs w:val="24"/>
            <w:u w:val="none"/>
          </w:rPr>
          <w:t>https://www.gosuslugi.ru/help/faq/obshaya_informaciya</w:t>
        </w:r>
      </w:hyperlink>
    </w:p>
    <w:p w14:paraId="6CAF9C10"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sz w:val="24"/>
          <w:szCs w:val="24"/>
        </w:rPr>
      </w:pPr>
      <w:r>
        <w:rPr>
          <w:rFonts w:ascii="Times New Roman" w:hAnsi="Times New Roman"/>
          <w:bCs/>
          <w:sz w:val="24"/>
          <w:szCs w:val="24"/>
        </w:rPr>
        <w:t xml:space="preserve">15. </w:t>
      </w:r>
      <w:r w:rsidRPr="005362E1">
        <w:rPr>
          <w:rFonts w:ascii="Times New Roman" w:hAnsi="Times New Roman"/>
          <w:bCs/>
          <w:sz w:val="24"/>
          <w:szCs w:val="24"/>
        </w:rPr>
        <w:t>Интернет-банкинг Сбербанк Онлайн</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30" w:history="1">
        <w:r w:rsidRPr="005362E1">
          <w:rPr>
            <w:rStyle w:val="ad"/>
            <w:rFonts w:ascii="Times New Roman" w:hAnsi="Times New Roman"/>
            <w:bCs/>
            <w:color w:val="auto"/>
            <w:sz w:val="24"/>
            <w:szCs w:val="24"/>
            <w:u w:val="none"/>
          </w:rPr>
          <w:t>https://</w:t>
        </w:r>
        <w:proofErr w:type="spellStart"/>
        <w:r w:rsidRPr="005362E1">
          <w:rPr>
            <w:rStyle w:val="ad"/>
            <w:rFonts w:ascii="Times New Roman" w:hAnsi="Times New Roman"/>
            <w:bCs/>
            <w:color w:val="auto"/>
            <w:sz w:val="24"/>
            <w:szCs w:val="24"/>
            <w:u w:val="none"/>
            <w:lang w:val="en-US"/>
          </w:rPr>
          <w:t>yandex</w:t>
        </w:r>
        <w:proofErr w:type="spellEnd"/>
        <w:r w:rsidRPr="005362E1">
          <w:rPr>
            <w:rStyle w:val="ad"/>
            <w:rFonts w:ascii="Times New Roman" w:hAnsi="Times New Roman"/>
            <w:bCs/>
            <w:color w:val="auto"/>
            <w:sz w:val="24"/>
            <w:szCs w:val="24"/>
            <w:u w:val="none"/>
          </w:rPr>
          <w:t>.</w:t>
        </w:r>
        <w:proofErr w:type="spellStart"/>
        <w:r w:rsidRPr="005362E1">
          <w:rPr>
            <w:rStyle w:val="ad"/>
            <w:rFonts w:ascii="Times New Roman" w:hAnsi="Times New Roman"/>
            <w:bCs/>
            <w:color w:val="auto"/>
            <w:sz w:val="24"/>
            <w:szCs w:val="24"/>
            <w:u w:val="none"/>
            <w:lang w:val="en-US"/>
          </w:rPr>
          <w:t>ru</w:t>
        </w:r>
        <w:proofErr w:type="spellEnd"/>
        <w:r w:rsidRPr="005362E1">
          <w:rPr>
            <w:rStyle w:val="ad"/>
            <w:rFonts w:ascii="Times New Roman" w:hAnsi="Times New Roman"/>
            <w:bCs/>
            <w:color w:val="auto"/>
            <w:sz w:val="24"/>
            <w:szCs w:val="24"/>
            <w:u w:val="none"/>
          </w:rPr>
          <w:t>/</w:t>
        </w:r>
        <w:r w:rsidRPr="005362E1">
          <w:rPr>
            <w:rStyle w:val="ad"/>
            <w:rFonts w:ascii="Times New Roman" w:hAnsi="Times New Roman"/>
            <w:bCs/>
            <w:color w:val="auto"/>
            <w:sz w:val="24"/>
            <w:szCs w:val="24"/>
            <w:u w:val="none"/>
            <w:lang w:val="en-US"/>
          </w:rPr>
          <w:t>turbo</w:t>
        </w:r>
        <w:r w:rsidRPr="005362E1">
          <w:rPr>
            <w:rStyle w:val="ad"/>
            <w:rFonts w:ascii="Times New Roman" w:hAnsi="Times New Roman"/>
            <w:bCs/>
            <w:color w:val="auto"/>
            <w:sz w:val="24"/>
            <w:szCs w:val="24"/>
            <w:u w:val="none"/>
          </w:rPr>
          <w:t>/</w:t>
        </w:r>
        <w:r w:rsidRPr="005362E1">
          <w:rPr>
            <w:rStyle w:val="ad"/>
            <w:rFonts w:ascii="Times New Roman" w:hAnsi="Times New Roman"/>
            <w:bCs/>
            <w:color w:val="auto"/>
            <w:sz w:val="24"/>
            <w:szCs w:val="24"/>
            <w:u w:val="none"/>
            <w:lang w:val="en-US"/>
          </w:rPr>
          <w:t>fast</w:t>
        </w:r>
        <w:r w:rsidRPr="005362E1">
          <w:rPr>
            <w:rStyle w:val="ad"/>
            <w:rFonts w:ascii="Times New Roman" w:hAnsi="Times New Roman"/>
            <w:bCs/>
            <w:color w:val="auto"/>
            <w:sz w:val="24"/>
            <w:szCs w:val="24"/>
            <w:u w:val="none"/>
          </w:rPr>
          <w:t>-</w:t>
        </w:r>
        <w:proofErr w:type="spellStart"/>
        <w:r w:rsidRPr="005362E1">
          <w:rPr>
            <w:rStyle w:val="ad"/>
            <w:rFonts w:ascii="Times New Roman" w:hAnsi="Times New Roman"/>
            <w:bCs/>
            <w:color w:val="auto"/>
            <w:sz w:val="24"/>
            <w:szCs w:val="24"/>
            <w:u w:val="none"/>
            <w:lang w:val="en-US"/>
          </w:rPr>
          <w:t>wolker</w:t>
        </w:r>
        <w:proofErr w:type="spellEnd"/>
        <w:r w:rsidRPr="005362E1">
          <w:rPr>
            <w:rStyle w:val="ad"/>
            <w:rFonts w:ascii="Times New Roman" w:hAnsi="Times New Roman"/>
            <w:bCs/>
            <w:color w:val="auto"/>
            <w:sz w:val="24"/>
            <w:szCs w:val="24"/>
            <w:u w:val="none"/>
          </w:rPr>
          <w:t>.</w:t>
        </w:r>
        <w:proofErr w:type="spellStart"/>
        <w:r w:rsidRPr="005362E1">
          <w:rPr>
            <w:rStyle w:val="ad"/>
            <w:rFonts w:ascii="Times New Roman" w:hAnsi="Times New Roman"/>
            <w:bCs/>
            <w:color w:val="auto"/>
            <w:sz w:val="24"/>
            <w:szCs w:val="24"/>
            <w:u w:val="none"/>
            <w:lang w:val="en-US"/>
          </w:rPr>
          <w:t>ru</w:t>
        </w:r>
        <w:proofErr w:type="spellEnd"/>
        <w:r w:rsidRPr="005362E1">
          <w:rPr>
            <w:rStyle w:val="ad"/>
            <w:rFonts w:ascii="Times New Roman" w:hAnsi="Times New Roman"/>
            <w:bCs/>
            <w:color w:val="auto"/>
            <w:sz w:val="24"/>
            <w:szCs w:val="24"/>
            <w:u w:val="none"/>
          </w:rPr>
          <w:t>/</w:t>
        </w:r>
        <w:r w:rsidRPr="005362E1">
          <w:rPr>
            <w:rStyle w:val="ad"/>
            <w:rFonts w:ascii="Times New Roman" w:hAnsi="Times New Roman"/>
            <w:bCs/>
            <w:color w:val="auto"/>
            <w:sz w:val="24"/>
            <w:szCs w:val="24"/>
            <w:u w:val="none"/>
            <w:lang w:val="en-US"/>
          </w:rPr>
          <w:t>s</w:t>
        </w:r>
        <w:r w:rsidRPr="005362E1">
          <w:rPr>
            <w:rStyle w:val="ad"/>
            <w:rFonts w:ascii="Times New Roman" w:hAnsi="Times New Roman"/>
            <w:bCs/>
            <w:color w:val="auto"/>
            <w:sz w:val="24"/>
            <w:szCs w:val="24"/>
            <w:u w:val="none"/>
          </w:rPr>
          <w:t>/</w:t>
        </w:r>
        <w:proofErr w:type="spellStart"/>
        <w:r w:rsidRPr="005362E1">
          <w:rPr>
            <w:rStyle w:val="ad"/>
            <w:rFonts w:ascii="Times New Roman" w:hAnsi="Times New Roman"/>
            <w:bCs/>
            <w:color w:val="auto"/>
            <w:sz w:val="24"/>
            <w:szCs w:val="24"/>
            <w:u w:val="none"/>
            <w:lang w:val="en-US"/>
          </w:rPr>
          <w:t>chto</w:t>
        </w:r>
        <w:proofErr w:type="spellEnd"/>
        <w:r w:rsidRPr="005362E1">
          <w:rPr>
            <w:rStyle w:val="ad"/>
            <w:rFonts w:ascii="Times New Roman" w:hAnsi="Times New Roman"/>
            <w:bCs/>
            <w:color w:val="auto"/>
            <w:sz w:val="24"/>
            <w:szCs w:val="24"/>
            <w:u w:val="none"/>
          </w:rPr>
          <w:t>-</w:t>
        </w:r>
        <w:proofErr w:type="spellStart"/>
        <w:r w:rsidRPr="005362E1">
          <w:rPr>
            <w:rStyle w:val="ad"/>
            <w:rFonts w:ascii="Times New Roman" w:hAnsi="Times New Roman"/>
            <w:bCs/>
            <w:color w:val="auto"/>
            <w:sz w:val="24"/>
            <w:szCs w:val="24"/>
            <w:u w:val="none"/>
            <w:lang w:val="en-US"/>
          </w:rPr>
          <w:t>takoe</w:t>
        </w:r>
        <w:proofErr w:type="spellEnd"/>
        <w:r w:rsidRPr="005362E1">
          <w:rPr>
            <w:rStyle w:val="ad"/>
            <w:rFonts w:ascii="Times New Roman" w:hAnsi="Times New Roman"/>
            <w:bCs/>
            <w:color w:val="auto"/>
            <w:sz w:val="24"/>
            <w:szCs w:val="24"/>
            <w:u w:val="none"/>
          </w:rPr>
          <w:t>-</w:t>
        </w:r>
        <w:r w:rsidRPr="005362E1">
          <w:rPr>
            <w:rStyle w:val="ad"/>
            <w:rFonts w:ascii="Times New Roman" w:hAnsi="Times New Roman"/>
            <w:bCs/>
            <w:color w:val="auto"/>
            <w:sz w:val="24"/>
            <w:szCs w:val="24"/>
            <w:u w:val="none"/>
            <w:lang w:val="en-US"/>
          </w:rPr>
          <w:t>internet</w:t>
        </w:r>
        <w:r w:rsidRPr="005362E1">
          <w:rPr>
            <w:rStyle w:val="ad"/>
            <w:rFonts w:ascii="Times New Roman" w:hAnsi="Times New Roman"/>
            <w:bCs/>
            <w:color w:val="auto"/>
            <w:sz w:val="24"/>
            <w:szCs w:val="24"/>
            <w:u w:val="none"/>
          </w:rPr>
          <w:t>-</w:t>
        </w:r>
        <w:r w:rsidRPr="005362E1">
          <w:rPr>
            <w:rStyle w:val="ad"/>
            <w:rFonts w:ascii="Times New Roman" w:hAnsi="Times New Roman"/>
            <w:bCs/>
            <w:color w:val="auto"/>
            <w:sz w:val="24"/>
            <w:szCs w:val="24"/>
            <w:u w:val="none"/>
            <w:lang w:val="en-US"/>
          </w:rPr>
          <w:t>banking</w:t>
        </w:r>
        <w:r w:rsidRPr="005362E1">
          <w:rPr>
            <w:rStyle w:val="ad"/>
            <w:rFonts w:ascii="Times New Roman" w:hAnsi="Times New Roman"/>
            <w:bCs/>
            <w:color w:val="auto"/>
            <w:sz w:val="24"/>
            <w:szCs w:val="24"/>
            <w:u w:val="none"/>
          </w:rPr>
          <w:t>-</w:t>
        </w:r>
        <w:proofErr w:type="spellStart"/>
        <w:r w:rsidRPr="005362E1">
          <w:rPr>
            <w:rStyle w:val="ad"/>
            <w:rFonts w:ascii="Times New Roman" w:hAnsi="Times New Roman"/>
            <w:bCs/>
            <w:color w:val="auto"/>
            <w:sz w:val="24"/>
            <w:szCs w:val="24"/>
            <w:u w:val="none"/>
            <w:lang w:val="en-US"/>
          </w:rPr>
          <w:t>sberbank</w:t>
        </w:r>
        <w:proofErr w:type="spellEnd"/>
        <w:r w:rsidRPr="005362E1">
          <w:rPr>
            <w:rStyle w:val="ad"/>
            <w:rFonts w:ascii="Times New Roman" w:hAnsi="Times New Roman"/>
            <w:bCs/>
            <w:color w:val="auto"/>
            <w:sz w:val="24"/>
            <w:szCs w:val="24"/>
            <w:u w:val="none"/>
          </w:rPr>
          <w:t>-</w:t>
        </w:r>
        <w:r w:rsidRPr="005362E1">
          <w:rPr>
            <w:rStyle w:val="ad"/>
            <w:rFonts w:ascii="Times New Roman" w:hAnsi="Times New Roman"/>
            <w:bCs/>
            <w:color w:val="auto"/>
            <w:sz w:val="24"/>
            <w:szCs w:val="24"/>
            <w:u w:val="none"/>
            <w:lang w:val="en-US"/>
          </w:rPr>
          <w:t>online</w:t>
        </w:r>
      </w:hyperlink>
    </w:p>
    <w:p w14:paraId="2802F325"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sz w:val="24"/>
          <w:szCs w:val="24"/>
        </w:rPr>
      </w:pPr>
      <w:r>
        <w:rPr>
          <w:rFonts w:ascii="Times New Roman" w:hAnsi="Times New Roman"/>
          <w:bCs/>
          <w:sz w:val="24"/>
          <w:szCs w:val="24"/>
        </w:rPr>
        <w:t xml:space="preserve">16. </w:t>
      </w:r>
      <w:r w:rsidRPr="005362E1">
        <w:rPr>
          <w:rFonts w:ascii="Times New Roman" w:hAnsi="Times New Roman"/>
          <w:bCs/>
          <w:sz w:val="24"/>
          <w:szCs w:val="24"/>
        </w:rPr>
        <w:t xml:space="preserve">Как заказывать на </w:t>
      </w:r>
      <w:proofErr w:type="spellStart"/>
      <w:r w:rsidRPr="005362E1">
        <w:rPr>
          <w:rFonts w:ascii="Times New Roman" w:hAnsi="Times New Roman"/>
          <w:bCs/>
          <w:sz w:val="24"/>
          <w:szCs w:val="24"/>
        </w:rPr>
        <w:t>Вайлдберриз</w:t>
      </w:r>
      <w:proofErr w:type="spellEnd"/>
      <w:r w:rsidRPr="005362E1">
        <w:rPr>
          <w:rFonts w:ascii="Times New Roman" w:hAnsi="Times New Roman"/>
          <w:bCs/>
          <w:sz w:val="24"/>
          <w:szCs w:val="24"/>
        </w:rPr>
        <w:t>, что такое процент выкупа и на что он влияет</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31" w:history="1">
        <w:r w:rsidRPr="005362E1">
          <w:rPr>
            <w:rStyle w:val="ad"/>
            <w:rFonts w:ascii="Times New Roman" w:hAnsi="Times New Roman"/>
            <w:bCs/>
            <w:color w:val="auto"/>
            <w:sz w:val="24"/>
            <w:szCs w:val="24"/>
            <w:u w:val="none"/>
          </w:rPr>
          <w:t>https://propokupki.online/wildberries/kak-zakazat-na-vajldberriz.html</w:t>
        </w:r>
      </w:hyperlink>
    </w:p>
    <w:p w14:paraId="1436AA7C" w14:textId="77777777" w:rsidR="00EB1DEF" w:rsidRPr="005362E1" w:rsidRDefault="00EB1DEF" w:rsidP="00B638A2">
      <w:pPr>
        <w:pBdr>
          <w:top w:val="nil"/>
          <w:left w:val="nil"/>
          <w:bottom w:val="nil"/>
          <w:right w:val="nil"/>
          <w:between w:val="nil"/>
        </w:pBdr>
        <w:tabs>
          <w:tab w:val="left" w:pos="1276"/>
        </w:tabs>
        <w:spacing w:after="0"/>
        <w:ind w:firstLine="709"/>
        <w:jc w:val="both"/>
        <w:rPr>
          <w:rFonts w:ascii="Times New Roman" w:hAnsi="Times New Roman"/>
          <w:bCs/>
          <w:sz w:val="24"/>
          <w:szCs w:val="24"/>
        </w:rPr>
      </w:pPr>
      <w:r>
        <w:rPr>
          <w:rFonts w:ascii="Times New Roman" w:hAnsi="Times New Roman"/>
          <w:bCs/>
          <w:sz w:val="24"/>
          <w:szCs w:val="24"/>
        </w:rPr>
        <w:t xml:space="preserve">17. </w:t>
      </w:r>
      <w:r w:rsidRPr="005362E1">
        <w:rPr>
          <w:rFonts w:ascii="Times New Roman" w:hAnsi="Times New Roman"/>
          <w:bCs/>
          <w:sz w:val="24"/>
          <w:szCs w:val="24"/>
        </w:rPr>
        <w:t>Как делать покупки на озоне – делаем заказ на озон</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32" w:history="1">
        <w:r w:rsidRPr="005362E1">
          <w:rPr>
            <w:rStyle w:val="ad"/>
            <w:rFonts w:ascii="Times New Roman" w:hAnsi="Times New Roman"/>
            <w:bCs/>
            <w:color w:val="auto"/>
            <w:sz w:val="24"/>
            <w:szCs w:val="24"/>
            <w:u w:val="none"/>
          </w:rPr>
          <w:t>https://cash4brands.ru/blog/kak-zakazyvat-na-ozon/</w:t>
        </w:r>
      </w:hyperlink>
    </w:p>
    <w:p w14:paraId="10371AEF" w14:textId="77777777" w:rsidR="00EB1DEF" w:rsidRPr="005362E1"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Pr>
          <w:rFonts w:ascii="Times New Roman" w:hAnsi="Times New Roman"/>
          <w:bCs/>
          <w:sz w:val="24"/>
          <w:szCs w:val="24"/>
        </w:rPr>
        <w:t xml:space="preserve">18. </w:t>
      </w:r>
      <w:r w:rsidRPr="005362E1">
        <w:rPr>
          <w:rFonts w:ascii="Times New Roman" w:hAnsi="Times New Roman"/>
          <w:bCs/>
          <w:sz w:val="24"/>
          <w:szCs w:val="24"/>
        </w:rPr>
        <w:t xml:space="preserve">Что такое </w:t>
      </w:r>
      <w:proofErr w:type="spellStart"/>
      <w:r w:rsidRPr="005362E1">
        <w:rPr>
          <w:rFonts w:ascii="Times New Roman" w:hAnsi="Times New Roman"/>
          <w:bCs/>
          <w:sz w:val="24"/>
          <w:szCs w:val="24"/>
        </w:rPr>
        <w:t>Алиэкспресс</w:t>
      </w:r>
      <w:proofErr w:type="spellEnd"/>
      <w:r w:rsidRPr="005362E1">
        <w:rPr>
          <w:rFonts w:ascii="Times New Roman" w:hAnsi="Times New Roman"/>
          <w:bCs/>
          <w:sz w:val="24"/>
          <w:szCs w:val="24"/>
        </w:rPr>
        <w:t xml:space="preserve"> и как им пользоваться, заказ товаров на </w:t>
      </w:r>
      <w:proofErr w:type="spellStart"/>
      <w:r w:rsidRPr="005362E1">
        <w:rPr>
          <w:rFonts w:ascii="Times New Roman" w:hAnsi="Times New Roman"/>
          <w:bCs/>
          <w:sz w:val="24"/>
          <w:szCs w:val="24"/>
        </w:rPr>
        <w:t>Алиэкспресс</w:t>
      </w:r>
      <w:proofErr w:type="spellEnd"/>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33" w:history="1">
        <w:r w:rsidRPr="005362E1">
          <w:rPr>
            <w:rStyle w:val="ad"/>
            <w:rFonts w:ascii="Times New Roman" w:hAnsi="Times New Roman"/>
            <w:bCs/>
            <w:color w:val="auto"/>
            <w:sz w:val="24"/>
            <w:szCs w:val="24"/>
            <w:u w:val="none"/>
          </w:rPr>
          <w:t>https://magobzor.com/statyi/chto-takoe-aliexpress-polzovatsya</w:t>
        </w:r>
      </w:hyperlink>
    </w:p>
    <w:p w14:paraId="2D110C08" w14:textId="77777777" w:rsidR="00EB1DEF" w:rsidRPr="005362E1"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Pr>
          <w:rFonts w:ascii="Times New Roman" w:hAnsi="Times New Roman"/>
          <w:bCs/>
          <w:sz w:val="24"/>
          <w:szCs w:val="24"/>
        </w:rPr>
        <w:t xml:space="preserve">19. Как заработать на </w:t>
      </w:r>
      <w:proofErr w:type="spellStart"/>
      <w:r>
        <w:rPr>
          <w:rFonts w:ascii="Times New Roman" w:hAnsi="Times New Roman"/>
          <w:bCs/>
          <w:sz w:val="24"/>
          <w:szCs w:val="24"/>
        </w:rPr>
        <w:t>Авито</w:t>
      </w:r>
      <w:proofErr w:type="spellEnd"/>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34" w:history="1">
        <w:r w:rsidRPr="005362E1">
          <w:rPr>
            <w:rStyle w:val="ad"/>
            <w:rFonts w:ascii="Times New Roman" w:hAnsi="Times New Roman"/>
            <w:bCs/>
            <w:color w:val="auto"/>
            <w:sz w:val="24"/>
            <w:szCs w:val="24"/>
            <w:u w:val="none"/>
          </w:rPr>
          <w:t>https://hiterbober.ru/money-methods/kak-zarabotat-na-avito-bez-vlozhenij.html</w:t>
        </w:r>
      </w:hyperlink>
    </w:p>
    <w:p w14:paraId="02075425" w14:textId="77777777" w:rsidR="00EB1DEF" w:rsidRPr="005362E1"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Pr>
          <w:rFonts w:ascii="Times New Roman" w:hAnsi="Times New Roman"/>
          <w:bCs/>
          <w:sz w:val="24"/>
          <w:szCs w:val="24"/>
        </w:rPr>
        <w:t xml:space="preserve">20. </w:t>
      </w:r>
      <w:r w:rsidRPr="005362E1">
        <w:rPr>
          <w:rFonts w:ascii="Times New Roman" w:hAnsi="Times New Roman"/>
          <w:bCs/>
          <w:sz w:val="24"/>
          <w:szCs w:val="24"/>
        </w:rPr>
        <w:t xml:space="preserve">Как продавать на </w:t>
      </w:r>
      <w:proofErr w:type="spellStart"/>
      <w:r w:rsidRPr="005362E1">
        <w:rPr>
          <w:rFonts w:ascii="Times New Roman" w:hAnsi="Times New Roman"/>
          <w:bCs/>
          <w:sz w:val="24"/>
          <w:szCs w:val="24"/>
        </w:rPr>
        <w:t>Авито</w:t>
      </w:r>
      <w:proofErr w:type="spellEnd"/>
      <w:r w:rsidRPr="005362E1">
        <w:rPr>
          <w:rFonts w:ascii="Times New Roman" w:hAnsi="Times New Roman"/>
          <w:bCs/>
          <w:sz w:val="24"/>
          <w:szCs w:val="24"/>
        </w:rPr>
        <w:t>. Инструкция по применению</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35" w:history="1">
        <w:r w:rsidRPr="005362E1">
          <w:rPr>
            <w:rStyle w:val="ad"/>
            <w:rFonts w:ascii="Times New Roman" w:hAnsi="Times New Roman"/>
            <w:bCs/>
            <w:color w:val="auto"/>
            <w:sz w:val="24"/>
            <w:szCs w:val="24"/>
            <w:u w:val="none"/>
          </w:rPr>
          <w:t>https://zen.yandex.ru/media/voronin/kak-prodavat-na-avito-instrukciia-po-primeneniiu--5a61ee0b8c8be324f1651d45</w:t>
        </w:r>
      </w:hyperlink>
    </w:p>
    <w:p w14:paraId="6E33BC9F" w14:textId="77777777" w:rsidR="00EB1DEF" w:rsidRPr="00DB0DC9"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sidRPr="00DB0DC9">
        <w:rPr>
          <w:rFonts w:ascii="Times New Roman" w:hAnsi="Times New Roman"/>
          <w:bCs/>
          <w:sz w:val="24"/>
          <w:szCs w:val="24"/>
        </w:rPr>
        <w:t xml:space="preserve">21. Электронный маркетинг – Википедия. [Электронный ресурс]. Режим доступа: – URL: </w:t>
      </w:r>
      <w:hyperlink r:id="rId36" w:history="1">
        <w:r w:rsidRPr="00DB0DC9">
          <w:rPr>
            <w:rStyle w:val="ad"/>
            <w:rFonts w:ascii="Times New Roman" w:hAnsi="Times New Roman"/>
            <w:bCs/>
            <w:color w:val="auto"/>
            <w:sz w:val="24"/>
            <w:szCs w:val="24"/>
            <w:u w:val="none"/>
          </w:rPr>
          <w:t>https://ru.wikipedia.org/wiki/Электронный_маркетинг</w:t>
        </w:r>
      </w:hyperlink>
    </w:p>
    <w:p w14:paraId="51D80DE8" w14:textId="77777777" w:rsidR="00EB1DEF" w:rsidRPr="00DB0DC9"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sidRPr="00DB0DC9">
        <w:rPr>
          <w:rFonts w:ascii="Times New Roman" w:hAnsi="Times New Roman"/>
          <w:bCs/>
          <w:sz w:val="24"/>
          <w:szCs w:val="24"/>
        </w:rPr>
        <w:t xml:space="preserve">22. Виды интернет-маркетинга. [Электронный ресурс]. Режим доступа: – URL </w:t>
      </w:r>
      <w:hyperlink r:id="rId37" w:history="1">
        <w:r w:rsidRPr="00DB0DC9">
          <w:rPr>
            <w:rStyle w:val="ad"/>
            <w:rFonts w:ascii="Times New Roman" w:hAnsi="Times New Roman"/>
            <w:bCs/>
            <w:color w:val="auto"/>
            <w:sz w:val="24"/>
            <w:szCs w:val="24"/>
            <w:u w:val="none"/>
          </w:rPr>
          <w:t>https://spravochnick.ru/marketing/internet-marketing/vidy_internet-marketinga/</w:t>
        </w:r>
      </w:hyperlink>
    </w:p>
    <w:p w14:paraId="689A6EA5" w14:textId="77777777" w:rsidR="00EB1DEF" w:rsidRPr="005362E1"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Pr>
          <w:rFonts w:ascii="Times New Roman" w:hAnsi="Times New Roman"/>
          <w:bCs/>
          <w:sz w:val="24"/>
          <w:szCs w:val="24"/>
        </w:rPr>
        <w:t xml:space="preserve">23. </w:t>
      </w:r>
      <w:r w:rsidRPr="005362E1">
        <w:rPr>
          <w:rFonts w:ascii="Times New Roman" w:hAnsi="Times New Roman"/>
          <w:bCs/>
          <w:sz w:val="24"/>
          <w:szCs w:val="24"/>
        </w:rPr>
        <w:t>Что такое каршеринг? Как он работает, какие машины, стоимость</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38" w:history="1">
        <w:r w:rsidRPr="005362E1">
          <w:rPr>
            <w:rStyle w:val="ad"/>
            <w:rFonts w:ascii="Times New Roman" w:hAnsi="Times New Roman"/>
            <w:bCs/>
            <w:color w:val="auto"/>
            <w:sz w:val="24"/>
            <w:szCs w:val="24"/>
            <w:u w:val="none"/>
          </w:rPr>
          <w:t>https://carshering.info</w:t>
        </w:r>
      </w:hyperlink>
    </w:p>
    <w:p w14:paraId="0793A954" w14:textId="77777777" w:rsidR="00EB1DEF" w:rsidRPr="005362E1"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Pr>
          <w:rFonts w:ascii="Times New Roman" w:hAnsi="Times New Roman"/>
          <w:bCs/>
          <w:sz w:val="24"/>
          <w:szCs w:val="24"/>
        </w:rPr>
        <w:t xml:space="preserve">24. </w:t>
      </w:r>
      <w:r w:rsidRPr="005362E1">
        <w:rPr>
          <w:rFonts w:ascii="Times New Roman" w:hAnsi="Times New Roman"/>
          <w:bCs/>
          <w:sz w:val="24"/>
          <w:szCs w:val="24"/>
        </w:rPr>
        <w:t>Что такое каршеринг машины</w:t>
      </w:r>
      <w:proofErr w:type="gramStart"/>
      <w:r w:rsidRPr="005362E1">
        <w:rPr>
          <w:rFonts w:ascii="Times New Roman" w:hAnsi="Times New Roman"/>
          <w:bCs/>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URL:</w:t>
      </w:r>
      <w:r>
        <w:rPr>
          <w:rFonts w:ascii="Times New Roman" w:hAnsi="Times New Roman"/>
          <w:bCs/>
          <w:sz w:val="24"/>
          <w:szCs w:val="24"/>
        </w:rPr>
        <w:t xml:space="preserve"> </w:t>
      </w:r>
      <w:hyperlink r:id="rId39" w:anchor="a0afe582-841e-49eb-8957-f3b5202c7849" w:history="1">
        <w:r w:rsidRPr="005362E1">
          <w:rPr>
            <w:rStyle w:val="ad"/>
            <w:rFonts w:ascii="Times New Roman" w:hAnsi="Times New Roman"/>
            <w:bCs/>
            <w:color w:val="auto"/>
            <w:sz w:val="24"/>
            <w:szCs w:val="24"/>
            <w:u w:val="none"/>
          </w:rPr>
          <w:t>https://yandex.ru/q/question/transport/chto_takoe_karshering_mashiny_cddb0167/?utm_source=yandex&amp;utm_medium=wizard&amp;answer_id=a0afe582-841e-49eb-8957-f3b5202c7849#a0afe582-841e-49eb-8957-f3b5202c7849</w:t>
        </w:r>
      </w:hyperlink>
    </w:p>
    <w:p w14:paraId="46D3B8E2" w14:textId="77777777" w:rsidR="00EB1DEF" w:rsidRPr="005362E1"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Pr>
          <w:rFonts w:ascii="Times New Roman" w:hAnsi="Times New Roman"/>
          <w:bCs/>
          <w:sz w:val="24"/>
          <w:szCs w:val="24"/>
        </w:rPr>
        <w:lastRenderedPageBreak/>
        <w:t xml:space="preserve">25. </w:t>
      </w:r>
      <w:proofErr w:type="spellStart"/>
      <w:r w:rsidRPr="005362E1">
        <w:rPr>
          <w:rFonts w:ascii="Times New Roman" w:hAnsi="Times New Roman"/>
          <w:bCs/>
          <w:sz w:val="24"/>
          <w:szCs w:val="24"/>
        </w:rPr>
        <w:t>Airbnb</w:t>
      </w:r>
      <w:proofErr w:type="spellEnd"/>
      <w:r w:rsidRPr="005362E1">
        <w:rPr>
          <w:rFonts w:ascii="Times New Roman" w:hAnsi="Times New Roman"/>
          <w:bCs/>
          <w:sz w:val="24"/>
          <w:szCs w:val="24"/>
        </w:rPr>
        <w:t xml:space="preserve"> – официальный сайт на русском языке</w:t>
      </w:r>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40" w:history="1">
        <w:r w:rsidRPr="005362E1">
          <w:rPr>
            <w:rStyle w:val="ad"/>
            <w:rFonts w:ascii="Times New Roman" w:hAnsi="Times New Roman"/>
            <w:bCs/>
            <w:color w:val="auto"/>
            <w:sz w:val="24"/>
            <w:szCs w:val="24"/>
            <w:u w:val="none"/>
          </w:rPr>
          <w:t>https://airbnbru.ru</w:t>
        </w:r>
      </w:hyperlink>
    </w:p>
    <w:p w14:paraId="436886E0" w14:textId="77777777" w:rsidR="00EB1DEF" w:rsidRPr="005362E1" w:rsidRDefault="00EB1DEF" w:rsidP="00B638A2">
      <w:pPr>
        <w:pBdr>
          <w:top w:val="nil"/>
          <w:left w:val="nil"/>
          <w:bottom w:val="nil"/>
          <w:right w:val="nil"/>
          <w:between w:val="nil"/>
        </w:pBdr>
        <w:spacing w:after="0"/>
        <w:ind w:firstLine="709"/>
        <w:jc w:val="both"/>
        <w:rPr>
          <w:rFonts w:ascii="Times New Roman" w:hAnsi="Times New Roman"/>
          <w:bCs/>
          <w:sz w:val="24"/>
          <w:szCs w:val="24"/>
        </w:rPr>
      </w:pPr>
      <w:r>
        <w:rPr>
          <w:rFonts w:ascii="Times New Roman" w:hAnsi="Times New Roman"/>
          <w:bCs/>
          <w:sz w:val="24"/>
          <w:szCs w:val="24"/>
        </w:rPr>
        <w:t xml:space="preserve">26. </w:t>
      </w:r>
      <w:r w:rsidRPr="005362E1">
        <w:rPr>
          <w:rFonts w:ascii="Times New Roman" w:hAnsi="Times New Roman"/>
          <w:bCs/>
          <w:sz w:val="24"/>
          <w:szCs w:val="24"/>
        </w:rPr>
        <w:t xml:space="preserve">Как работает </w:t>
      </w:r>
      <w:proofErr w:type="spellStart"/>
      <w:r w:rsidRPr="005362E1">
        <w:rPr>
          <w:rFonts w:ascii="Times New Roman" w:hAnsi="Times New Roman"/>
          <w:bCs/>
          <w:sz w:val="24"/>
          <w:szCs w:val="24"/>
        </w:rPr>
        <w:t>Airbnb</w:t>
      </w:r>
      <w:proofErr w:type="spellEnd"/>
      <w:r>
        <w:rPr>
          <w:rFonts w:ascii="Times New Roman" w:hAnsi="Times New Roman"/>
          <w:sz w:val="24"/>
          <w:szCs w:val="24"/>
        </w:rPr>
        <w:t xml:space="preserve">.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hyperlink r:id="rId41" w:history="1">
        <w:r w:rsidRPr="005362E1">
          <w:rPr>
            <w:rStyle w:val="ad"/>
            <w:rFonts w:ascii="Times New Roman" w:hAnsi="Times New Roman"/>
            <w:bCs/>
            <w:color w:val="auto"/>
            <w:sz w:val="24"/>
            <w:szCs w:val="24"/>
            <w:u w:val="none"/>
          </w:rPr>
          <w:t>https://www.airbnb.ru/d/howairbnbworks</w:t>
        </w:r>
      </w:hyperlink>
    </w:p>
    <w:p w14:paraId="1C0B11E0" w14:textId="77777777" w:rsidR="00EB1DEF" w:rsidRPr="00B638A2" w:rsidRDefault="00EB1DEF" w:rsidP="00B638A2">
      <w:pPr>
        <w:pBdr>
          <w:top w:val="nil"/>
          <w:left w:val="nil"/>
          <w:bottom w:val="nil"/>
          <w:right w:val="nil"/>
          <w:between w:val="nil"/>
        </w:pBdr>
        <w:spacing w:after="0"/>
        <w:ind w:firstLine="709"/>
        <w:jc w:val="both"/>
        <w:rPr>
          <w:rFonts w:ascii="Times New Roman" w:hAnsi="Times New Roman"/>
          <w:bCs/>
          <w:sz w:val="24"/>
          <w:szCs w:val="24"/>
          <w:lang w:val="en-US"/>
        </w:rPr>
      </w:pPr>
      <w:r>
        <w:rPr>
          <w:rFonts w:ascii="Times New Roman" w:hAnsi="Times New Roman"/>
          <w:bCs/>
          <w:sz w:val="24"/>
          <w:szCs w:val="24"/>
        </w:rPr>
        <w:t xml:space="preserve">27. </w:t>
      </w:r>
      <w:r w:rsidRPr="005362E1">
        <w:rPr>
          <w:rFonts w:ascii="Times New Roman" w:hAnsi="Times New Roman"/>
          <w:bCs/>
          <w:sz w:val="24"/>
          <w:szCs w:val="24"/>
        </w:rPr>
        <w:t xml:space="preserve">Каковы требования </w:t>
      </w:r>
      <w:proofErr w:type="spellStart"/>
      <w:r w:rsidRPr="005362E1">
        <w:rPr>
          <w:rFonts w:ascii="Times New Roman" w:hAnsi="Times New Roman"/>
          <w:bCs/>
          <w:sz w:val="24"/>
          <w:szCs w:val="24"/>
        </w:rPr>
        <w:t>Airbnb</w:t>
      </w:r>
      <w:proofErr w:type="spellEnd"/>
      <w:r w:rsidRPr="005362E1">
        <w:rPr>
          <w:rFonts w:ascii="Times New Roman" w:hAnsi="Times New Roman"/>
          <w:bCs/>
          <w:sz w:val="24"/>
          <w:szCs w:val="24"/>
        </w:rPr>
        <w:t xml:space="preserve"> к бронирующим</w:t>
      </w:r>
      <w:r>
        <w:rPr>
          <w:rFonts w:ascii="Times New Roman" w:hAnsi="Times New Roman"/>
          <w:sz w:val="24"/>
          <w:szCs w:val="24"/>
        </w:rPr>
        <w:t xml:space="preserve">. </w:t>
      </w:r>
      <w:r w:rsidRPr="0009063D">
        <w:rPr>
          <w:rFonts w:ascii="Times New Roman" w:hAnsi="Times New Roman"/>
          <w:bCs/>
          <w:sz w:val="24"/>
          <w:szCs w:val="24"/>
        </w:rPr>
        <w:t>[Электронный ресурс]. Режим</w:t>
      </w:r>
      <w:r w:rsidRPr="00B638A2">
        <w:rPr>
          <w:rFonts w:ascii="Times New Roman" w:hAnsi="Times New Roman"/>
          <w:bCs/>
          <w:sz w:val="24"/>
          <w:szCs w:val="24"/>
          <w:lang w:val="en-US"/>
        </w:rPr>
        <w:t xml:space="preserve"> </w:t>
      </w:r>
      <w:r w:rsidRPr="0009063D">
        <w:rPr>
          <w:rFonts w:ascii="Times New Roman" w:hAnsi="Times New Roman"/>
          <w:bCs/>
          <w:sz w:val="24"/>
          <w:szCs w:val="24"/>
        </w:rPr>
        <w:t>доступа</w:t>
      </w:r>
      <w:r w:rsidRPr="00B638A2">
        <w:rPr>
          <w:rFonts w:ascii="Times New Roman" w:hAnsi="Times New Roman"/>
          <w:bCs/>
          <w:sz w:val="24"/>
          <w:szCs w:val="24"/>
          <w:lang w:val="en-US"/>
        </w:rPr>
        <w:t xml:space="preserve">: – URL: </w:t>
      </w:r>
      <w:hyperlink r:id="rId42" w:history="1">
        <w:r w:rsidRPr="00B638A2">
          <w:rPr>
            <w:rStyle w:val="ad"/>
            <w:rFonts w:ascii="Times New Roman" w:hAnsi="Times New Roman"/>
            <w:bCs/>
            <w:color w:val="auto"/>
            <w:sz w:val="24"/>
            <w:szCs w:val="24"/>
            <w:u w:val="none"/>
            <w:lang w:val="en-US"/>
          </w:rPr>
          <w:t>https://www.airbnb.ru/help/article/1170/</w:t>
        </w:r>
        <w:r w:rsidRPr="005362E1">
          <w:rPr>
            <w:rStyle w:val="ad"/>
            <w:rFonts w:ascii="Times New Roman" w:hAnsi="Times New Roman"/>
            <w:bCs/>
            <w:color w:val="auto"/>
            <w:sz w:val="24"/>
            <w:szCs w:val="24"/>
            <w:u w:val="none"/>
          </w:rPr>
          <w:t>каковы</w:t>
        </w:r>
        <w:r w:rsidRPr="00B638A2">
          <w:rPr>
            <w:rStyle w:val="ad"/>
            <w:rFonts w:ascii="Times New Roman" w:hAnsi="Times New Roman"/>
            <w:bCs/>
            <w:color w:val="auto"/>
            <w:sz w:val="24"/>
            <w:szCs w:val="24"/>
            <w:u w:val="none"/>
            <w:lang w:val="en-US"/>
          </w:rPr>
          <w:t>-</w:t>
        </w:r>
        <w:r w:rsidRPr="005362E1">
          <w:rPr>
            <w:rStyle w:val="ad"/>
            <w:rFonts w:ascii="Times New Roman" w:hAnsi="Times New Roman"/>
            <w:bCs/>
            <w:color w:val="auto"/>
            <w:sz w:val="24"/>
            <w:szCs w:val="24"/>
            <w:u w:val="none"/>
          </w:rPr>
          <w:t>требования</w:t>
        </w:r>
        <w:r w:rsidRPr="00B638A2">
          <w:rPr>
            <w:rStyle w:val="ad"/>
            <w:rFonts w:ascii="Times New Roman" w:hAnsi="Times New Roman"/>
            <w:bCs/>
            <w:color w:val="auto"/>
            <w:sz w:val="24"/>
            <w:szCs w:val="24"/>
            <w:u w:val="none"/>
            <w:lang w:val="en-US"/>
          </w:rPr>
          <w:t>-</w:t>
        </w:r>
        <w:proofErr w:type="spellStart"/>
        <w:r w:rsidRPr="00B638A2">
          <w:rPr>
            <w:rStyle w:val="ad"/>
            <w:rFonts w:ascii="Times New Roman" w:hAnsi="Times New Roman"/>
            <w:bCs/>
            <w:color w:val="auto"/>
            <w:sz w:val="24"/>
            <w:szCs w:val="24"/>
            <w:u w:val="none"/>
            <w:lang w:val="en-US"/>
          </w:rPr>
          <w:t>airbnb</w:t>
        </w:r>
        <w:proofErr w:type="spellEnd"/>
        <w:r w:rsidRPr="00B638A2">
          <w:rPr>
            <w:rStyle w:val="ad"/>
            <w:rFonts w:ascii="Times New Roman" w:hAnsi="Times New Roman"/>
            <w:bCs/>
            <w:color w:val="auto"/>
            <w:sz w:val="24"/>
            <w:szCs w:val="24"/>
            <w:u w:val="none"/>
            <w:lang w:val="en-US"/>
          </w:rPr>
          <w:t>-</w:t>
        </w:r>
        <w:r w:rsidRPr="005362E1">
          <w:rPr>
            <w:rStyle w:val="ad"/>
            <w:rFonts w:ascii="Times New Roman" w:hAnsi="Times New Roman"/>
            <w:bCs/>
            <w:color w:val="auto"/>
            <w:sz w:val="24"/>
            <w:szCs w:val="24"/>
            <w:u w:val="none"/>
          </w:rPr>
          <w:t>к</w:t>
        </w:r>
        <w:r w:rsidRPr="00B638A2">
          <w:rPr>
            <w:rStyle w:val="ad"/>
            <w:rFonts w:ascii="Times New Roman" w:hAnsi="Times New Roman"/>
            <w:bCs/>
            <w:color w:val="auto"/>
            <w:sz w:val="24"/>
            <w:szCs w:val="24"/>
            <w:u w:val="none"/>
            <w:lang w:val="en-US"/>
          </w:rPr>
          <w:t>-</w:t>
        </w:r>
        <w:r w:rsidRPr="005362E1">
          <w:rPr>
            <w:rStyle w:val="ad"/>
            <w:rFonts w:ascii="Times New Roman" w:hAnsi="Times New Roman"/>
            <w:bCs/>
            <w:color w:val="auto"/>
            <w:sz w:val="24"/>
            <w:szCs w:val="24"/>
            <w:u w:val="none"/>
          </w:rPr>
          <w:t>бронирующим</w:t>
        </w:r>
        <w:r w:rsidRPr="00B638A2">
          <w:rPr>
            <w:rStyle w:val="ad"/>
            <w:rFonts w:ascii="Times New Roman" w:hAnsi="Times New Roman"/>
            <w:bCs/>
            <w:color w:val="auto"/>
            <w:sz w:val="24"/>
            <w:szCs w:val="24"/>
            <w:u w:val="none"/>
            <w:lang w:val="en-US"/>
          </w:rPr>
          <w:t xml:space="preserve">?_ </w:t>
        </w:r>
        <w:proofErr w:type="spellStart"/>
        <w:r w:rsidRPr="00B638A2">
          <w:rPr>
            <w:rStyle w:val="ad"/>
            <w:rFonts w:ascii="Times New Roman" w:hAnsi="Times New Roman"/>
            <w:bCs/>
            <w:color w:val="auto"/>
            <w:sz w:val="24"/>
            <w:szCs w:val="24"/>
            <w:u w:val="none"/>
            <w:lang w:val="en-US"/>
          </w:rPr>
          <w:t>set_bev_on_new_domain</w:t>
        </w:r>
        <w:proofErr w:type="spellEnd"/>
        <w:r w:rsidRPr="00B638A2">
          <w:rPr>
            <w:rStyle w:val="ad"/>
            <w:rFonts w:ascii="Times New Roman" w:hAnsi="Times New Roman"/>
            <w:bCs/>
            <w:color w:val="auto"/>
            <w:sz w:val="24"/>
            <w:szCs w:val="24"/>
            <w:u w:val="none"/>
            <w:lang w:val="en-US"/>
          </w:rPr>
          <w:t xml:space="preserve"> =1584857058_ AjjDB4Mr %2B8ZXoG3k</w:t>
        </w:r>
      </w:hyperlink>
    </w:p>
    <w:p w14:paraId="6FB97153" w14:textId="77777777" w:rsidR="00EB1DEF" w:rsidRPr="00B638A2" w:rsidRDefault="00EB1DEF" w:rsidP="00B638A2">
      <w:pPr>
        <w:shd w:val="clear" w:color="auto" w:fill="FFFFFF"/>
        <w:spacing w:after="0"/>
        <w:ind w:firstLine="709"/>
        <w:jc w:val="both"/>
        <w:rPr>
          <w:rFonts w:ascii="Times New Roman" w:hAnsi="Times New Roman"/>
          <w:lang w:val="en-US"/>
        </w:rPr>
      </w:pPr>
    </w:p>
    <w:p w14:paraId="383D6AC6" w14:textId="77777777" w:rsidR="00EB1DEF" w:rsidRPr="009630B9" w:rsidRDefault="00EB1DEF" w:rsidP="00FD1438">
      <w:pPr>
        <w:suppressAutoHyphens/>
        <w:spacing w:after="0"/>
        <w:ind w:firstLine="709"/>
        <w:contextualSpacing/>
        <w:rPr>
          <w:rFonts w:ascii="Times New Roman" w:hAnsi="Times New Roman"/>
          <w:bCs/>
          <w:i/>
          <w:sz w:val="24"/>
          <w:szCs w:val="24"/>
        </w:rPr>
      </w:pPr>
      <w:r w:rsidRPr="00C41B35">
        <w:rPr>
          <w:rFonts w:ascii="Times New Roman" w:hAnsi="Times New Roman"/>
          <w:b/>
          <w:bCs/>
          <w:sz w:val="24"/>
          <w:szCs w:val="24"/>
        </w:rPr>
        <w:t>3.2.3. Дополнительные источники</w:t>
      </w:r>
      <w:r w:rsidRPr="009630B9">
        <w:rPr>
          <w:rFonts w:ascii="Times New Roman" w:hAnsi="Times New Roman"/>
          <w:b/>
          <w:bCs/>
          <w:sz w:val="24"/>
          <w:szCs w:val="24"/>
        </w:rPr>
        <w:t xml:space="preserve"> </w:t>
      </w:r>
    </w:p>
    <w:p w14:paraId="2735FDE1" w14:textId="77777777" w:rsidR="00EB1DEF" w:rsidRPr="005362E1" w:rsidRDefault="00EB1DEF" w:rsidP="00F36F6A">
      <w:pPr>
        <w:pBdr>
          <w:top w:val="nil"/>
          <w:left w:val="nil"/>
          <w:bottom w:val="nil"/>
          <w:right w:val="nil"/>
          <w:between w:val="nil"/>
        </w:pBdr>
        <w:tabs>
          <w:tab w:val="left" w:pos="1276"/>
        </w:tabs>
        <w:spacing w:after="0"/>
        <w:ind w:firstLine="709"/>
        <w:jc w:val="both"/>
        <w:rPr>
          <w:rFonts w:ascii="Times New Roman" w:hAnsi="Times New Roman"/>
          <w:bCs/>
          <w:color w:val="000000"/>
          <w:sz w:val="24"/>
          <w:szCs w:val="24"/>
        </w:rPr>
      </w:pPr>
      <w:r>
        <w:rPr>
          <w:rFonts w:ascii="Times New Roman" w:hAnsi="Times New Roman"/>
          <w:sz w:val="24"/>
          <w:szCs w:val="24"/>
        </w:rPr>
        <w:t xml:space="preserve">1. </w:t>
      </w:r>
      <w:r w:rsidRPr="005362E1">
        <w:rPr>
          <w:rFonts w:ascii="Times New Roman" w:hAnsi="Times New Roman"/>
          <w:bCs/>
          <w:color w:val="000000"/>
          <w:sz w:val="24"/>
          <w:szCs w:val="24"/>
        </w:rPr>
        <w:t>Указ Президента Российской Федерации от 09.05.2017 г. № 203 «О Стратегии развития информационного общества в</w:t>
      </w:r>
      <w:r>
        <w:rPr>
          <w:rFonts w:ascii="Times New Roman" w:hAnsi="Times New Roman"/>
          <w:bCs/>
          <w:color w:val="000000"/>
          <w:sz w:val="24"/>
          <w:szCs w:val="24"/>
        </w:rPr>
        <w:t xml:space="preserve"> Российской Федерации на 2017-</w:t>
      </w:r>
      <w:r w:rsidRPr="005362E1">
        <w:rPr>
          <w:rFonts w:ascii="Times New Roman" w:hAnsi="Times New Roman"/>
          <w:bCs/>
          <w:color w:val="000000"/>
          <w:sz w:val="24"/>
          <w:szCs w:val="24"/>
        </w:rPr>
        <w:t xml:space="preserve">2030 годы» </w:t>
      </w:r>
    </w:p>
    <w:p w14:paraId="5D59734F" w14:textId="77777777" w:rsidR="00EB1DEF" w:rsidRPr="005362E1" w:rsidRDefault="00EB1DEF" w:rsidP="00F36F6A">
      <w:pPr>
        <w:pBdr>
          <w:top w:val="nil"/>
          <w:left w:val="nil"/>
          <w:bottom w:val="nil"/>
          <w:right w:val="nil"/>
          <w:between w:val="nil"/>
        </w:pBdr>
        <w:tabs>
          <w:tab w:val="left" w:pos="1276"/>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2. </w:t>
      </w:r>
      <w:r w:rsidRPr="005362E1">
        <w:rPr>
          <w:rFonts w:ascii="Times New Roman" w:hAnsi="Times New Roman"/>
          <w:bCs/>
          <w:color w:val="000000"/>
          <w:sz w:val="24"/>
          <w:szCs w:val="24"/>
        </w:rPr>
        <w:t xml:space="preserve">Указа Президента Российской Федерации от 7 мая 2018 </w:t>
      </w:r>
      <w:proofErr w:type="gramStart"/>
      <w:r w:rsidRPr="005362E1">
        <w:rPr>
          <w:rFonts w:ascii="Times New Roman" w:hAnsi="Times New Roman"/>
          <w:bCs/>
          <w:color w:val="000000"/>
          <w:sz w:val="24"/>
          <w:szCs w:val="24"/>
        </w:rPr>
        <w:t>г  №</w:t>
      </w:r>
      <w:proofErr w:type="gramEnd"/>
      <w:r w:rsidRPr="005362E1">
        <w:rPr>
          <w:rFonts w:ascii="Times New Roman" w:hAnsi="Times New Roman"/>
          <w:bCs/>
          <w:color w:val="000000"/>
          <w:sz w:val="24"/>
          <w:szCs w:val="24"/>
        </w:rPr>
        <w:t xml:space="preserve"> 204 «О национальных целях и стратегических задачах развития Российской Федерации на период до 2024 года»</w:t>
      </w:r>
    </w:p>
    <w:p w14:paraId="4BA97DFB" w14:textId="77777777" w:rsidR="00EB1DEF" w:rsidRPr="005362E1" w:rsidRDefault="00EB1DEF" w:rsidP="00F36F6A">
      <w:pPr>
        <w:pBdr>
          <w:top w:val="nil"/>
          <w:left w:val="nil"/>
          <w:bottom w:val="nil"/>
          <w:right w:val="nil"/>
          <w:between w:val="nil"/>
        </w:pBdr>
        <w:tabs>
          <w:tab w:val="left" w:pos="1276"/>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3. </w:t>
      </w:r>
      <w:r w:rsidRPr="005362E1">
        <w:rPr>
          <w:rFonts w:ascii="Times New Roman" w:hAnsi="Times New Roman"/>
          <w:bCs/>
          <w:color w:val="000000"/>
          <w:sz w:val="24"/>
          <w:szCs w:val="24"/>
        </w:rPr>
        <w:t>Национальная программа «Цифровая экономика Российской Федерации» от 4 июня 2019 г. № 7.</w:t>
      </w:r>
    </w:p>
    <w:p w14:paraId="4052EFAF" w14:textId="77777777" w:rsidR="00EB1DEF" w:rsidRPr="00C73F1E" w:rsidRDefault="00EB1DEF" w:rsidP="00F36F6A">
      <w:pPr>
        <w:tabs>
          <w:tab w:val="left" w:pos="851"/>
        </w:tabs>
        <w:suppressAutoHyphens/>
        <w:autoSpaceDE w:val="0"/>
        <w:autoSpaceDN w:val="0"/>
        <w:adjustRightInd w:val="0"/>
        <w:spacing w:after="0"/>
        <w:ind w:firstLine="709"/>
        <w:jc w:val="both"/>
        <w:rPr>
          <w:rFonts w:ascii="Times New Roman" w:hAnsi="Times New Roman"/>
          <w:color w:val="000000"/>
          <w:sz w:val="24"/>
          <w:szCs w:val="24"/>
        </w:rPr>
      </w:pPr>
      <w:r w:rsidRPr="00C73F1E">
        <w:rPr>
          <w:rFonts w:ascii="Times New Roman" w:hAnsi="Times New Roman"/>
          <w:spacing w:val="-4"/>
          <w:sz w:val="24"/>
          <w:szCs w:val="24"/>
        </w:rPr>
        <w:t xml:space="preserve">4. </w:t>
      </w:r>
      <w:r w:rsidRPr="00C73F1E">
        <w:rPr>
          <w:rFonts w:ascii="Times New Roman" w:hAnsi="Times New Roman"/>
          <w:color w:val="000000"/>
          <w:sz w:val="24"/>
          <w:szCs w:val="24"/>
        </w:rPr>
        <w:t xml:space="preserve">Беликова, К. М. Цифровая интеллектуальная экономика: понятие и особенности правового регулирования (теоретический аспект) / К. М. Беликова // Наука и образование: хозяйство и экономика; предпринимательство; право и управление. - 2018. - № 8 (99). С. - 82-85. </w:t>
      </w:r>
      <w:r w:rsidRPr="0009063D">
        <w:rPr>
          <w:rFonts w:ascii="Times New Roman" w:hAnsi="Times New Roman"/>
          <w:bCs/>
          <w:sz w:val="24"/>
          <w:szCs w:val="24"/>
        </w:rPr>
        <w:t xml:space="preserve">[Электронный ресурс]. Режим доступа: </w:t>
      </w:r>
      <w:r w:rsidRPr="004C7844">
        <w:rPr>
          <w:rFonts w:ascii="Times New Roman" w:hAnsi="Times New Roman"/>
          <w:bCs/>
          <w:sz w:val="24"/>
          <w:szCs w:val="24"/>
        </w:rPr>
        <w:t xml:space="preserve">– URL: </w:t>
      </w:r>
      <w:r w:rsidRPr="00C73F1E">
        <w:rPr>
          <w:rFonts w:ascii="Times New Roman" w:hAnsi="Times New Roman"/>
          <w:color w:val="000000"/>
          <w:sz w:val="24"/>
          <w:szCs w:val="24"/>
        </w:rPr>
        <w:t>https://elibrary.ru/item.asp?id=35330055</w:t>
      </w:r>
    </w:p>
    <w:p w14:paraId="48C1DCD2" w14:textId="77777777" w:rsidR="00EB1DEF" w:rsidRPr="00B638A2" w:rsidRDefault="00EB1DEF" w:rsidP="00F36F6A">
      <w:pPr>
        <w:shd w:val="clear" w:color="auto" w:fill="FFFFFF"/>
        <w:spacing w:after="0"/>
        <w:ind w:firstLine="709"/>
        <w:jc w:val="both"/>
        <w:rPr>
          <w:rFonts w:ascii="Times New Roman" w:hAnsi="Times New Roman"/>
          <w:color w:val="000000"/>
          <w:sz w:val="24"/>
          <w:szCs w:val="24"/>
        </w:rPr>
      </w:pPr>
      <w:r>
        <w:rPr>
          <w:rFonts w:ascii="Times New Roman" w:hAnsi="Times New Roman"/>
          <w:bCs/>
          <w:sz w:val="24"/>
          <w:szCs w:val="24"/>
        </w:rPr>
        <w:t>5</w:t>
      </w:r>
      <w:r w:rsidRPr="00B638A2">
        <w:rPr>
          <w:rFonts w:ascii="Times New Roman" w:hAnsi="Times New Roman"/>
          <w:bCs/>
          <w:sz w:val="24"/>
          <w:szCs w:val="24"/>
        </w:rPr>
        <w:t xml:space="preserve">. </w:t>
      </w:r>
      <w:r w:rsidRPr="00B638A2">
        <w:rPr>
          <w:rFonts w:ascii="Times New Roman" w:hAnsi="Times New Roman"/>
          <w:color w:val="000000"/>
          <w:sz w:val="24"/>
          <w:szCs w:val="24"/>
        </w:rPr>
        <w:t xml:space="preserve">Коршунов, В. </w:t>
      </w:r>
      <w:proofErr w:type="spellStart"/>
      <w:r w:rsidRPr="00B638A2">
        <w:rPr>
          <w:rFonts w:ascii="Times New Roman" w:hAnsi="Times New Roman"/>
          <w:color w:val="000000"/>
          <w:sz w:val="24"/>
          <w:szCs w:val="24"/>
        </w:rPr>
        <w:t>В.Экономика</w:t>
      </w:r>
      <w:proofErr w:type="spellEnd"/>
      <w:r w:rsidRPr="00B638A2">
        <w:rPr>
          <w:rFonts w:ascii="Times New Roman" w:hAnsi="Times New Roman"/>
          <w:color w:val="000000"/>
          <w:sz w:val="24"/>
          <w:szCs w:val="24"/>
        </w:rPr>
        <w:t xml:space="preserve"> организации (предприятия): учебник и практикум для вузов /В. В. Коршунов. - 5-е изд., </w:t>
      </w:r>
      <w:proofErr w:type="spellStart"/>
      <w:r w:rsidRPr="00B638A2">
        <w:rPr>
          <w:rFonts w:ascii="Times New Roman" w:hAnsi="Times New Roman"/>
          <w:color w:val="000000"/>
          <w:sz w:val="24"/>
          <w:szCs w:val="24"/>
        </w:rPr>
        <w:t>перераб</w:t>
      </w:r>
      <w:proofErr w:type="spellEnd"/>
      <w:proofErr w:type="gramStart"/>
      <w:r w:rsidRPr="00B638A2">
        <w:rPr>
          <w:rFonts w:ascii="Times New Roman" w:hAnsi="Times New Roman"/>
          <w:color w:val="000000"/>
          <w:sz w:val="24"/>
          <w:szCs w:val="24"/>
        </w:rPr>
        <w:t>.</w:t>
      </w:r>
      <w:proofErr w:type="gramEnd"/>
      <w:r w:rsidRPr="00B638A2">
        <w:rPr>
          <w:rFonts w:ascii="Times New Roman" w:hAnsi="Times New Roman"/>
          <w:color w:val="000000"/>
          <w:sz w:val="24"/>
          <w:szCs w:val="24"/>
        </w:rPr>
        <w:t xml:space="preserve"> и доп. - Москва: Изд</w:t>
      </w:r>
      <w:r>
        <w:rPr>
          <w:rFonts w:ascii="Times New Roman" w:hAnsi="Times New Roman"/>
          <w:color w:val="000000"/>
          <w:sz w:val="24"/>
          <w:szCs w:val="24"/>
        </w:rPr>
        <w:t>-</w:t>
      </w:r>
      <w:r w:rsidRPr="00B638A2">
        <w:rPr>
          <w:rFonts w:ascii="Times New Roman" w:hAnsi="Times New Roman"/>
          <w:color w:val="000000"/>
          <w:sz w:val="24"/>
          <w:szCs w:val="24"/>
        </w:rPr>
        <w:t xml:space="preserve">во </w:t>
      </w:r>
      <w:proofErr w:type="spellStart"/>
      <w:r w:rsidRPr="00B638A2">
        <w:rPr>
          <w:rFonts w:ascii="Times New Roman" w:hAnsi="Times New Roman"/>
          <w:color w:val="000000"/>
          <w:sz w:val="24"/>
          <w:szCs w:val="24"/>
        </w:rPr>
        <w:t>Юрайт</w:t>
      </w:r>
      <w:proofErr w:type="spellEnd"/>
      <w:r w:rsidRPr="00B638A2">
        <w:rPr>
          <w:rFonts w:ascii="Times New Roman" w:hAnsi="Times New Roman"/>
          <w:color w:val="000000"/>
          <w:sz w:val="24"/>
          <w:szCs w:val="24"/>
        </w:rPr>
        <w:t xml:space="preserve">, 2019 - 347 с. </w:t>
      </w:r>
    </w:p>
    <w:p w14:paraId="504152BC" w14:textId="77777777" w:rsidR="00EB1DEF" w:rsidRDefault="00EB1DEF" w:rsidP="00F36F6A">
      <w:pPr>
        <w:tabs>
          <w:tab w:val="left" w:pos="851"/>
        </w:tabs>
        <w:suppressAutoHyphens/>
        <w:autoSpaceDE w:val="0"/>
        <w:autoSpaceDN w:val="0"/>
        <w:adjustRightInd w:val="0"/>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6. </w:t>
      </w:r>
      <w:r w:rsidRPr="00C73F1E">
        <w:rPr>
          <w:rFonts w:ascii="Times New Roman" w:hAnsi="Times New Roman"/>
          <w:color w:val="000000"/>
          <w:sz w:val="24"/>
          <w:szCs w:val="24"/>
        </w:rPr>
        <w:t xml:space="preserve">Столбов М.И., </w:t>
      </w:r>
      <w:proofErr w:type="spellStart"/>
      <w:r w:rsidRPr="00C73F1E">
        <w:rPr>
          <w:rFonts w:ascii="Times New Roman" w:hAnsi="Times New Roman"/>
          <w:color w:val="000000"/>
          <w:sz w:val="24"/>
          <w:szCs w:val="24"/>
        </w:rPr>
        <w:t>Бренделеева</w:t>
      </w:r>
      <w:proofErr w:type="spellEnd"/>
      <w:r w:rsidRPr="00C73F1E">
        <w:rPr>
          <w:rFonts w:ascii="Times New Roman" w:hAnsi="Times New Roman"/>
          <w:color w:val="000000"/>
          <w:sz w:val="24"/>
          <w:szCs w:val="24"/>
        </w:rPr>
        <w:t xml:space="preserve"> Е.А. Основы цифровой экономики: учебное пособие/коллектив</w:t>
      </w:r>
      <w:r w:rsidRPr="00B638A2">
        <w:rPr>
          <w:rFonts w:ascii="Times New Roman" w:hAnsi="Times New Roman"/>
          <w:color w:val="000000"/>
          <w:sz w:val="24"/>
          <w:szCs w:val="24"/>
        </w:rPr>
        <w:t xml:space="preserve"> авторов; под ред. М.И. Столбова, Е.А. </w:t>
      </w:r>
      <w:proofErr w:type="spellStart"/>
      <w:r w:rsidRPr="00B638A2">
        <w:rPr>
          <w:rFonts w:ascii="Times New Roman" w:hAnsi="Times New Roman"/>
          <w:color w:val="000000"/>
          <w:sz w:val="24"/>
          <w:szCs w:val="24"/>
        </w:rPr>
        <w:t>Бренделеевой</w:t>
      </w:r>
      <w:proofErr w:type="spellEnd"/>
      <w:r w:rsidRPr="00B638A2">
        <w:rPr>
          <w:rFonts w:ascii="Times New Roman" w:hAnsi="Times New Roman"/>
          <w:color w:val="000000"/>
          <w:sz w:val="24"/>
          <w:szCs w:val="24"/>
        </w:rPr>
        <w:t>. – М.: Издательский дом «НАУЧНАЯ БИБЛИОТЕКА», 2018. – 238 с.</w:t>
      </w:r>
    </w:p>
    <w:p w14:paraId="750FC618" w14:textId="77777777" w:rsidR="00EB1DEF" w:rsidRPr="00B638A2" w:rsidRDefault="00EB1DEF" w:rsidP="00F36F6A">
      <w:pPr>
        <w:shd w:val="clear" w:color="auto" w:fill="FFFFFF"/>
        <w:spacing w:after="0"/>
        <w:ind w:firstLine="709"/>
        <w:jc w:val="both"/>
        <w:rPr>
          <w:rFonts w:ascii="Times New Roman" w:hAnsi="Times New Roman"/>
          <w:color w:val="000000"/>
          <w:sz w:val="24"/>
          <w:szCs w:val="24"/>
        </w:rPr>
      </w:pPr>
      <w:r>
        <w:rPr>
          <w:rFonts w:ascii="Times New Roman" w:hAnsi="Times New Roman"/>
          <w:color w:val="000000"/>
          <w:sz w:val="24"/>
          <w:szCs w:val="24"/>
        </w:rPr>
        <w:t>7</w:t>
      </w:r>
      <w:r w:rsidRPr="00B638A2">
        <w:rPr>
          <w:rFonts w:ascii="Times New Roman" w:hAnsi="Times New Roman"/>
          <w:color w:val="000000"/>
          <w:sz w:val="24"/>
          <w:szCs w:val="24"/>
        </w:rPr>
        <w:t xml:space="preserve">. Экономика организации (предприятия): учебное пособие / Т.К. </w:t>
      </w:r>
      <w:proofErr w:type="spellStart"/>
      <w:r w:rsidRPr="00B638A2">
        <w:rPr>
          <w:rFonts w:ascii="Times New Roman" w:hAnsi="Times New Roman"/>
          <w:color w:val="000000"/>
          <w:sz w:val="24"/>
          <w:szCs w:val="24"/>
        </w:rPr>
        <w:t>Руткаускас</w:t>
      </w:r>
      <w:proofErr w:type="spellEnd"/>
      <w:r w:rsidRPr="00B638A2">
        <w:rPr>
          <w:rFonts w:ascii="Times New Roman" w:hAnsi="Times New Roman"/>
          <w:color w:val="000000"/>
          <w:sz w:val="24"/>
          <w:szCs w:val="24"/>
        </w:rPr>
        <w:t xml:space="preserve"> [и др.]; под </w:t>
      </w:r>
      <w:proofErr w:type="spellStart"/>
      <w:r w:rsidRPr="00B638A2">
        <w:rPr>
          <w:rFonts w:ascii="Times New Roman" w:hAnsi="Times New Roman"/>
          <w:color w:val="000000"/>
          <w:sz w:val="24"/>
          <w:szCs w:val="24"/>
        </w:rPr>
        <w:t>общ.ред</w:t>
      </w:r>
      <w:proofErr w:type="spellEnd"/>
      <w:r w:rsidRPr="00B638A2">
        <w:rPr>
          <w:rFonts w:ascii="Times New Roman" w:hAnsi="Times New Roman"/>
          <w:color w:val="000000"/>
          <w:sz w:val="24"/>
          <w:szCs w:val="24"/>
        </w:rPr>
        <w:t xml:space="preserve">. д-ра экон. наук, проф. Т. К. </w:t>
      </w:r>
      <w:proofErr w:type="spellStart"/>
      <w:r w:rsidRPr="00B638A2">
        <w:rPr>
          <w:rFonts w:ascii="Times New Roman" w:hAnsi="Times New Roman"/>
          <w:color w:val="000000"/>
          <w:sz w:val="24"/>
          <w:szCs w:val="24"/>
        </w:rPr>
        <w:t>Руткаускас</w:t>
      </w:r>
      <w:proofErr w:type="spellEnd"/>
      <w:r w:rsidRPr="00B638A2">
        <w:rPr>
          <w:rFonts w:ascii="Times New Roman" w:hAnsi="Times New Roman"/>
          <w:color w:val="000000"/>
          <w:sz w:val="24"/>
          <w:szCs w:val="24"/>
        </w:rPr>
        <w:t xml:space="preserve">. – 2-е изд., </w:t>
      </w:r>
      <w:proofErr w:type="spellStart"/>
      <w:r w:rsidRPr="00B638A2">
        <w:rPr>
          <w:rFonts w:ascii="Times New Roman" w:hAnsi="Times New Roman"/>
          <w:color w:val="000000"/>
          <w:sz w:val="24"/>
          <w:szCs w:val="24"/>
        </w:rPr>
        <w:t>перераб</w:t>
      </w:r>
      <w:proofErr w:type="spellEnd"/>
      <w:proofErr w:type="gramStart"/>
      <w:r w:rsidRPr="00B638A2">
        <w:rPr>
          <w:rFonts w:ascii="Times New Roman" w:hAnsi="Times New Roman"/>
          <w:color w:val="000000"/>
          <w:sz w:val="24"/>
          <w:szCs w:val="24"/>
        </w:rPr>
        <w:t>.</w:t>
      </w:r>
      <w:proofErr w:type="gramEnd"/>
      <w:r w:rsidRPr="00B638A2">
        <w:rPr>
          <w:rFonts w:ascii="Times New Roman" w:hAnsi="Times New Roman"/>
          <w:color w:val="000000"/>
          <w:sz w:val="24"/>
          <w:szCs w:val="24"/>
        </w:rPr>
        <w:t xml:space="preserve"> и доп. – Екатеринбург: Изд-во УМЦ УПИ, 2018 – 260 с.</w:t>
      </w:r>
    </w:p>
    <w:p w14:paraId="792F71B7" w14:textId="77777777" w:rsidR="00EB1DEF" w:rsidRPr="00B638A2" w:rsidRDefault="00EB1DEF" w:rsidP="00F36F6A">
      <w:pPr>
        <w:pStyle w:val="a8"/>
        <w:ind w:firstLine="709"/>
        <w:jc w:val="both"/>
        <w:rPr>
          <w:spacing w:val="-4"/>
        </w:rPr>
      </w:pPr>
      <w:r>
        <w:rPr>
          <w:color w:val="000000"/>
        </w:rPr>
        <w:t>8</w:t>
      </w:r>
      <w:r w:rsidRPr="00B638A2">
        <w:rPr>
          <w:color w:val="000000"/>
        </w:rPr>
        <w:t xml:space="preserve">. Экономика предприятия: учебник / коллектив авторов; под </w:t>
      </w:r>
      <w:proofErr w:type="spellStart"/>
      <w:r w:rsidRPr="00B638A2">
        <w:rPr>
          <w:color w:val="000000"/>
        </w:rPr>
        <w:t>ред.В.И</w:t>
      </w:r>
      <w:proofErr w:type="spellEnd"/>
      <w:r w:rsidRPr="00B638A2">
        <w:rPr>
          <w:color w:val="000000"/>
        </w:rPr>
        <w:t xml:space="preserve">. Гришина, Я.П. Силина. - М.: КНОРУС, 2019 - 472 </w:t>
      </w:r>
      <w:proofErr w:type="spellStart"/>
      <w:r w:rsidRPr="00B638A2">
        <w:rPr>
          <w:color w:val="000000"/>
        </w:rPr>
        <w:t>с.</w:t>
      </w:r>
      <w:r w:rsidRPr="00B638A2">
        <w:rPr>
          <w:spacing w:val="-4"/>
        </w:rPr>
        <w:t>Финансовая</w:t>
      </w:r>
      <w:proofErr w:type="spellEnd"/>
      <w:r w:rsidRPr="00B638A2">
        <w:rPr>
          <w:spacing w:val="-4"/>
        </w:rPr>
        <w:t xml:space="preserve"> грамотность: учебник для вузов / науч. ред. Р.А. Кокорев. – М.: Изд-во Московского унив., 2021. – 568 с.</w:t>
      </w:r>
    </w:p>
    <w:p w14:paraId="2C2A6202" w14:textId="77777777" w:rsidR="00EB1DEF" w:rsidRPr="00B638A2" w:rsidRDefault="00EB1DEF" w:rsidP="00C73F1E">
      <w:pPr>
        <w:tabs>
          <w:tab w:val="left" w:pos="851"/>
        </w:tabs>
        <w:suppressAutoHyphens/>
        <w:autoSpaceDE w:val="0"/>
        <w:autoSpaceDN w:val="0"/>
        <w:adjustRightInd w:val="0"/>
        <w:spacing w:after="0"/>
        <w:ind w:firstLine="709"/>
        <w:jc w:val="both"/>
        <w:rPr>
          <w:rFonts w:ascii="Times New Roman" w:hAnsi="Times New Roman"/>
          <w:color w:val="000000"/>
          <w:sz w:val="24"/>
          <w:szCs w:val="24"/>
        </w:rPr>
      </w:pPr>
    </w:p>
    <w:p w14:paraId="35F8BFC3" w14:textId="77777777" w:rsidR="00DB73EB" w:rsidRDefault="00DB73EB" w:rsidP="00D2521D">
      <w:pPr>
        <w:jc w:val="center"/>
        <w:rPr>
          <w:rFonts w:ascii="Times New Roman" w:hAnsi="Times New Roman"/>
          <w:b/>
          <w:bCs/>
        </w:rPr>
      </w:pPr>
    </w:p>
    <w:p w14:paraId="3E9D43AF" w14:textId="77777777" w:rsidR="00DB73EB" w:rsidRDefault="00DB73EB" w:rsidP="00D2521D">
      <w:pPr>
        <w:jc w:val="center"/>
        <w:rPr>
          <w:rFonts w:ascii="Times New Roman" w:hAnsi="Times New Roman"/>
          <w:b/>
          <w:bCs/>
        </w:rPr>
      </w:pPr>
    </w:p>
    <w:p w14:paraId="06FFCB73" w14:textId="77777777" w:rsidR="00DB73EB" w:rsidRDefault="00DB73EB" w:rsidP="00D2521D">
      <w:pPr>
        <w:jc w:val="center"/>
        <w:rPr>
          <w:rFonts w:ascii="Times New Roman" w:hAnsi="Times New Roman"/>
          <w:b/>
          <w:bCs/>
        </w:rPr>
      </w:pPr>
    </w:p>
    <w:p w14:paraId="33902080" w14:textId="77777777" w:rsidR="00DB73EB" w:rsidRDefault="00DB73EB" w:rsidP="00D2521D">
      <w:pPr>
        <w:jc w:val="center"/>
        <w:rPr>
          <w:rFonts w:ascii="Times New Roman" w:hAnsi="Times New Roman"/>
          <w:b/>
          <w:bCs/>
        </w:rPr>
      </w:pPr>
    </w:p>
    <w:p w14:paraId="7ACA025E" w14:textId="77777777" w:rsidR="00DB73EB" w:rsidRDefault="00DB73EB" w:rsidP="00D2521D">
      <w:pPr>
        <w:jc w:val="center"/>
        <w:rPr>
          <w:rFonts w:ascii="Times New Roman" w:hAnsi="Times New Roman"/>
          <w:b/>
          <w:bCs/>
        </w:rPr>
      </w:pPr>
    </w:p>
    <w:p w14:paraId="04A6AEB9" w14:textId="77777777" w:rsidR="00DB73EB" w:rsidRDefault="00DB73EB" w:rsidP="00D2521D">
      <w:pPr>
        <w:jc w:val="center"/>
        <w:rPr>
          <w:rFonts w:ascii="Times New Roman" w:hAnsi="Times New Roman"/>
          <w:b/>
          <w:bCs/>
        </w:rPr>
      </w:pPr>
    </w:p>
    <w:p w14:paraId="002485E6" w14:textId="77777777" w:rsidR="00DB73EB" w:rsidRDefault="00DB73EB" w:rsidP="00D2521D">
      <w:pPr>
        <w:jc w:val="center"/>
        <w:rPr>
          <w:rFonts w:ascii="Times New Roman" w:hAnsi="Times New Roman"/>
          <w:b/>
          <w:bCs/>
        </w:rPr>
      </w:pPr>
    </w:p>
    <w:p w14:paraId="46B59001" w14:textId="77777777" w:rsidR="00DB73EB" w:rsidRDefault="00DB73EB" w:rsidP="00D2521D">
      <w:pPr>
        <w:jc w:val="center"/>
        <w:rPr>
          <w:rFonts w:ascii="Times New Roman" w:hAnsi="Times New Roman"/>
          <w:b/>
          <w:bCs/>
        </w:rPr>
      </w:pPr>
    </w:p>
    <w:p w14:paraId="5F59F5B4" w14:textId="77777777" w:rsidR="00DB73EB" w:rsidRDefault="00DB73EB" w:rsidP="00D2521D">
      <w:pPr>
        <w:jc w:val="center"/>
        <w:rPr>
          <w:rFonts w:ascii="Times New Roman" w:hAnsi="Times New Roman"/>
          <w:b/>
          <w:bCs/>
        </w:rPr>
      </w:pPr>
    </w:p>
    <w:p w14:paraId="769AD37F" w14:textId="77777777" w:rsidR="00DB73EB" w:rsidRDefault="00DB73EB" w:rsidP="00D2521D">
      <w:pPr>
        <w:jc w:val="center"/>
        <w:rPr>
          <w:rFonts w:ascii="Times New Roman" w:hAnsi="Times New Roman"/>
          <w:b/>
          <w:bCs/>
        </w:rPr>
      </w:pPr>
    </w:p>
    <w:p w14:paraId="70FEA92F" w14:textId="1933E311" w:rsidR="00EB1DEF" w:rsidRPr="00B56BF9" w:rsidRDefault="00EB1DEF" w:rsidP="00D2521D">
      <w:pPr>
        <w:jc w:val="center"/>
        <w:rPr>
          <w:rFonts w:ascii="Times New Roman" w:hAnsi="Times New Roman"/>
          <w:b/>
          <w:bCs/>
          <w:sz w:val="24"/>
          <w:szCs w:val="24"/>
        </w:rPr>
      </w:pPr>
      <w:r w:rsidRPr="00B56BF9">
        <w:rPr>
          <w:rFonts w:ascii="Times New Roman" w:hAnsi="Times New Roman"/>
          <w:b/>
          <w:bCs/>
          <w:sz w:val="24"/>
          <w:szCs w:val="24"/>
        </w:rPr>
        <w:t xml:space="preserve">4. КОНТРОЛЬ И ОЦЕНКА РЕЗУЛЬТАТОВ ОСВОЕНИЯ </w:t>
      </w:r>
      <w:r w:rsidRPr="00B56BF9">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4346"/>
        <w:gridCol w:w="2692"/>
      </w:tblGrid>
      <w:tr w:rsidR="00EB1DEF" w:rsidRPr="00B56BF9" w14:paraId="1AF3149B" w14:textId="77777777" w:rsidTr="00B56BF9">
        <w:trPr>
          <w:trHeight w:val="1098"/>
        </w:trPr>
        <w:tc>
          <w:tcPr>
            <w:tcW w:w="1345" w:type="pct"/>
            <w:vAlign w:val="center"/>
          </w:tcPr>
          <w:p w14:paraId="74AD74B2" w14:textId="77777777" w:rsidR="00EB1DEF" w:rsidRPr="00B56BF9" w:rsidRDefault="00EB1DEF" w:rsidP="00CC3977">
            <w:pPr>
              <w:suppressAutoHyphens/>
              <w:jc w:val="center"/>
              <w:rPr>
                <w:rFonts w:ascii="Times New Roman" w:hAnsi="Times New Roman"/>
                <w:sz w:val="24"/>
                <w:szCs w:val="24"/>
              </w:rPr>
            </w:pPr>
            <w:r w:rsidRPr="00B56BF9">
              <w:rPr>
                <w:rFonts w:ascii="Times New Roman" w:hAnsi="Times New Roman"/>
                <w:sz w:val="24"/>
                <w:szCs w:val="24"/>
              </w:rPr>
              <w:t>Код и наименование профессиональных и общих компетенций, формируемых в рамках модуля</w:t>
            </w:r>
            <w:r w:rsidRPr="00B56BF9">
              <w:rPr>
                <w:sz w:val="24"/>
                <w:szCs w:val="24"/>
              </w:rPr>
              <w:t xml:space="preserve"> </w:t>
            </w:r>
          </w:p>
        </w:tc>
        <w:tc>
          <w:tcPr>
            <w:tcW w:w="2257" w:type="pct"/>
            <w:vAlign w:val="center"/>
          </w:tcPr>
          <w:p w14:paraId="3D62BDFC" w14:textId="77777777" w:rsidR="00EB1DEF" w:rsidRPr="00B56BF9" w:rsidRDefault="00EB1DEF" w:rsidP="00CC3977">
            <w:pPr>
              <w:suppressAutoHyphens/>
              <w:jc w:val="center"/>
              <w:rPr>
                <w:rFonts w:ascii="Times New Roman" w:hAnsi="Times New Roman"/>
                <w:sz w:val="24"/>
                <w:szCs w:val="24"/>
              </w:rPr>
            </w:pPr>
            <w:r w:rsidRPr="00B56BF9">
              <w:rPr>
                <w:rFonts w:ascii="Times New Roman" w:hAnsi="Times New Roman"/>
                <w:sz w:val="24"/>
                <w:szCs w:val="24"/>
              </w:rPr>
              <w:t>Критерии оценки</w:t>
            </w:r>
          </w:p>
        </w:tc>
        <w:tc>
          <w:tcPr>
            <w:tcW w:w="1398" w:type="pct"/>
            <w:vAlign w:val="center"/>
          </w:tcPr>
          <w:p w14:paraId="101F46FD" w14:textId="77777777" w:rsidR="00EB1DEF" w:rsidRPr="00B56BF9" w:rsidRDefault="00EB1DEF" w:rsidP="00CC3977">
            <w:pPr>
              <w:suppressAutoHyphens/>
              <w:jc w:val="center"/>
              <w:rPr>
                <w:rFonts w:ascii="Times New Roman" w:hAnsi="Times New Roman"/>
                <w:sz w:val="24"/>
                <w:szCs w:val="24"/>
              </w:rPr>
            </w:pPr>
            <w:r w:rsidRPr="00B56BF9">
              <w:rPr>
                <w:rFonts w:ascii="Times New Roman" w:hAnsi="Times New Roman"/>
                <w:sz w:val="24"/>
                <w:szCs w:val="24"/>
              </w:rPr>
              <w:t>Методы оценки</w:t>
            </w:r>
          </w:p>
        </w:tc>
      </w:tr>
      <w:tr w:rsidR="00EB1DEF" w:rsidRPr="00B56BF9" w14:paraId="398FCA28" w14:textId="77777777" w:rsidTr="00B56BF9">
        <w:trPr>
          <w:trHeight w:val="698"/>
        </w:trPr>
        <w:tc>
          <w:tcPr>
            <w:tcW w:w="1345" w:type="pct"/>
          </w:tcPr>
          <w:p w14:paraId="7A6A36BA" w14:textId="77777777" w:rsidR="00EB1DEF" w:rsidRPr="00B56BF9" w:rsidRDefault="00EB1DEF" w:rsidP="00D434DD">
            <w:pPr>
              <w:suppressAutoHyphens/>
              <w:spacing w:after="0" w:line="240" w:lineRule="auto"/>
              <w:rPr>
                <w:rFonts w:ascii="Times New Roman" w:hAnsi="Times New Roman"/>
                <w:iCs/>
                <w:sz w:val="24"/>
                <w:szCs w:val="24"/>
              </w:rPr>
            </w:pPr>
            <w:r w:rsidRPr="00B56BF9">
              <w:rPr>
                <w:rFonts w:ascii="Times New Roman" w:hAnsi="Times New Roman"/>
                <w:iCs/>
                <w:sz w:val="24"/>
                <w:szCs w:val="24"/>
              </w:rPr>
              <w:t>ПК 4.1 Участвовать в планировании и организации производственных работ</w:t>
            </w:r>
          </w:p>
          <w:p w14:paraId="57C27528" w14:textId="77777777" w:rsidR="00EB1DEF" w:rsidRPr="00B56BF9" w:rsidRDefault="00EB1DEF" w:rsidP="00D434DD">
            <w:pPr>
              <w:suppressAutoHyphens/>
              <w:spacing w:after="0" w:line="240" w:lineRule="auto"/>
              <w:rPr>
                <w:rFonts w:ascii="Times New Roman" w:hAnsi="Times New Roman"/>
                <w:iCs/>
                <w:sz w:val="24"/>
                <w:szCs w:val="24"/>
              </w:rPr>
            </w:pPr>
            <w:r w:rsidRPr="00B56BF9">
              <w:rPr>
                <w:rFonts w:ascii="Times New Roman" w:hAnsi="Times New Roman"/>
                <w:iCs/>
                <w:sz w:val="24"/>
                <w:szCs w:val="24"/>
              </w:rPr>
              <w:t>ПК 4.2 Организовывать работу персонала производственного подразделения</w:t>
            </w:r>
          </w:p>
          <w:p w14:paraId="5A155579" w14:textId="77777777" w:rsidR="00EB1DEF" w:rsidRPr="00B56BF9" w:rsidRDefault="00EB1DEF" w:rsidP="00D434DD">
            <w:pPr>
              <w:suppressAutoHyphens/>
              <w:spacing w:after="0" w:line="240" w:lineRule="auto"/>
              <w:rPr>
                <w:rFonts w:ascii="Times New Roman" w:hAnsi="Times New Roman"/>
                <w:iCs/>
                <w:sz w:val="24"/>
                <w:szCs w:val="24"/>
              </w:rPr>
            </w:pPr>
            <w:r w:rsidRPr="00B56BF9">
              <w:rPr>
                <w:rFonts w:ascii="Times New Roman" w:hAnsi="Times New Roman"/>
                <w:iCs/>
                <w:sz w:val="24"/>
                <w:szCs w:val="24"/>
              </w:rPr>
              <w:t>ПК 4.3 Вести анализ и учет деятельности производственного подразделения, производить оценку экономической эффективности работ подразделения</w:t>
            </w:r>
          </w:p>
          <w:p w14:paraId="7F7CE9E8" w14:textId="77777777" w:rsidR="00EB1DEF" w:rsidRPr="00B56BF9" w:rsidRDefault="00EB1DEF" w:rsidP="00D434DD">
            <w:pPr>
              <w:suppressAutoHyphens/>
              <w:spacing w:after="0" w:line="240" w:lineRule="auto"/>
              <w:rPr>
                <w:rFonts w:ascii="Times New Roman" w:hAnsi="Times New Roman"/>
                <w:sz w:val="24"/>
                <w:szCs w:val="24"/>
                <w:highlight w:val="yellow"/>
              </w:rPr>
            </w:pPr>
            <w:r w:rsidRPr="00B56BF9">
              <w:rPr>
                <w:rFonts w:ascii="Times New Roman" w:hAnsi="Times New Roman"/>
                <w:iCs/>
                <w:sz w:val="24"/>
                <w:szCs w:val="24"/>
              </w:rPr>
              <w:t>ПК 4.4 Обеспечивать выполнение мероприятий по безопасности труда</w:t>
            </w:r>
          </w:p>
        </w:tc>
        <w:tc>
          <w:tcPr>
            <w:tcW w:w="2257" w:type="pct"/>
          </w:tcPr>
          <w:p w14:paraId="76265925" w14:textId="77777777" w:rsidR="00EB1DEF" w:rsidRPr="00B56BF9" w:rsidRDefault="00EB1DEF" w:rsidP="00D434DD">
            <w:pPr>
              <w:spacing w:after="0" w:line="240" w:lineRule="auto"/>
              <w:ind w:right="-1"/>
              <w:rPr>
                <w:rFonts w:ascii="Times New Roman" w:hAnsi="Times New Roman"/>
                <w:bCs/>
                <w:sz w:val="24"/>
                <w:szCs w:val="24"/>
              </w:rPr>
            </w:pPr>
            <w:r w:rsidRPr="00B56BF9">
              <w:rPr>
                <w:rFonts w:ascii="Times New Roman" w:hAnsi="Times New Roman"/>
                <w:bCs/>
                <w:sz w:val="24"/>
                <w:szCs w:val="24"/>
              </w:rPr>
              <w:t>- знание особенностей бизнес-планирования;</w:t>
            </w:r>
          </w:p>
          <w:p w14:paraId="3836E7FD" w14:textId="77777777" w:rsidR="00EB1DEF" w:rsidRPr="00B56BF9" w:rsidRDefault="00EB1DEF" w:rsidP="00D434DD">
            <w:pPr>
              <w:spacing w:after="0" w:line="240" w:lineRule="auto"/>
              <w:ind w:right="-1"/>
              <w:rPr>
                <w:rFonts w:ascii="Times New Roman" w:hAnsi="Times New Roman"/>
                <w:bCs/>
                <w:sz w:val="24"/>
                <w:szCs w:val="24"/>
              </w:rPr>
            </w:pPr>
            <w:r w:rsidRPr="00B56BF9">
              <w:rPr>
                <w:rFonts w:ascii="Times New Roman" w:hAnsi="Times New Roman"/>
                <w:bCs/>
                <w:sz w:val="24"/>
                <w:szCs w:val="24"/>
              </w:rPr>
              <w:t>- быстрота и правильность принятия решений при планировании показателей;</w:t>
            </w:r>
          </w:p>
          <w:p w14:paraId="2D6E9F04" w14:textId="77777777" w:rsidR="00EB1DEF" w:rsidRPr="00B56BF9" w:rsidRDefault="00EB1DEF" w:rsidP="00D434DD">
            <w:pPr>
              <w:spacing w:after="0" w:line="240" w:lineRule="auto"/>
              <w:ind w:right="-1"/>
              <w:rPr>
                <w:rFonts w:ascii="Times New Roman" w:hAnsi="Times New Roman"/>
                <w:bCs/>
                <w:sz w:val="24"/>
                <w:szCs w:val="24"/>
              </w:rPr>
            </w:pPr>
            <w:r w:rsidRPr="00B56BF9">
              <w:rPr>
                <w:rFonts w:ascii="Times New Roman" w:hAnsi="Times New Roman"/>
                <w:bCs/>
                <w:sz w:val="24"/>
                <w:szCs w:val="24"/>
              </w:rPr>
              <w:t>- точность расчетов;</w:t>
            </w:r>
          </w:p>
          <w:p w14:paraId="07D72896" w14:textId="77777777" w:rsidR="00EB1DEF" w:rsidRPr="00B56BF9" w:rsidRDefault="00EB1DEF" w:rsidP="00D434DD">
            <w:pPr>
              <w:spacing w:after="0" w:line="240" w:lineRule="auto"/>
              <w:ind w:right="-1"/>
              <w:rPr>
                <w:rFonts w:ascii="Times New Roman" w:hAnsi="Times New Roman"/>
                <w:bCs/>
                <w:sz w:val="24"/>
                <w:szCs w:val="24"/>
              </w:rPr>
            </w:pPr>
            <w:r w:rsidRPr="00B56BF9">
              <w:rPr>
                <w:rFonts w:ascii="Times New Roman" w:hAnsi="Times New Roman"/>
                <w:bCs/>
                <w:sz w:val="24"/>
                <w:szCs w:val="24"/>
              </w:rPr>
              <w:t>- выявление взаимосвязей между показателями;</w:t>
            </w:r>
          </w:p>
          <w:p w14:paraId="643CA495" w14:textId="77777777" w:rsidR="00EB1DEF" w:rsidRPr="00B56BF9" w:rsidRDefault="00EB1DEF" w:rsidP="00D434DD">
            <w:pPr>
              <w:spacing w:after="0" w:line="240" w:lineRule="auto"/>
              <w:ind w:right="-1"/>
              <w:rPr>
                <w:rFonts w:ascii="Times New Roman" w:hAnsi="Times New Roman"/>
                <w:bCs/>
                <w:sz w:val="24"/>
                <w:szCs w:val="24"/>
              </w:rPr>
            </w:pPr>
            <w:r w:rsidRPr="00B56BF9">
              <w:rPr>
                <w:rFonts w:ascii="Times New Roman" w:hAnsi="Times New Roman"/>
                <w:bCs/>
                <w:sz w:val="24"/>
                <w:szCs w:val="24"/>
              </w:rPr>
              <w:t>- умение анализировать и делать выводы по полученным показателям;</w:t>
            </w:r>
          </w:p>
          <w:p w14:paraId="0582DAC6" w14:textId="77777777" w:rsidR="00EB1DEF" w:rsidRPr="00B56BF9" w:rsidRDefault="00EB1DEF" w:rsidP="00D434DD">
            <w:pPr>
              <w:spacing w:after="0" w:line="240" w:lineRule="auto"/>
              <w:ind w:right="-1"/>
              <w:rPr>
                <w:rFonts w:ascii="Times New Roman" w:hAnsi="Times New Roman"/>
                <w:bCs/>
                <w:sz w:val="24"/>
                <w:szCs w:val="24"/>
              </w:rPr>
            </w:pPr>
            <w:r w:rsidRPr="00B56BF9">
              <w:rPr>
                <w:rFonts w:ascii="Times New Roman" w:hAnsi="Times New Roman"/>
                <w:bCs/>
                <w:sz w:val="24"/>
                <w:szCs w:val="24"/>
              </w:rPr>
              <w:t>- умение работать с цифровыми платформами;</w:t>
            </w:r>
          </w:p>
          <w:p w14:paraId="080F8DF6" w14:textId="77777777" w:rsidR="00EB1DEF" w:rsidRPr="00B56BF9" w:rsidRDefault="00EB1DEF" w:rsidP="00D434DD">
            <w:pPr>
              <w:tabs>
                <w:tab w:val="left" w:pos="459"/>
              </w:tabs>
              <w:spacing w:after="0" w:line="240" w:lineRule="auto"/>
              <w:ind w:left="34"/>
              <w:rPr>
                <w:rFonts w:ascii="Times New Roman" w:hAnsi="Times New Roman"/>
                <w:bCs/>
                <w:sz w:val="24"/>
                <w:szCs w:val="24"/>
              </w:rPr>
            </w:pPr>
            <w:r w:rsidRPr="00B56BF9">
              <w:rPr>
                <w:rFonts w:ascii="Times New Roman" w:hAnsi="Times New Roman"/>
                <w:bCs/>
                <w:sz w:val="24"/>
                <w:szCs w:val="24"/>
              </w:rPr>
              <w:t>- знание основных нормативных документов по охране труда;</w:t>
            </w:r>
          </w:p>
          <w:p w14:paraId="57C5DA67" w14:textId="77777777" w:rsidR="00EB1DEF" w:rsidRPr="00B56BF9" w:rsidRDefault="00EB1DEF" w:rsidP="00D434DD">
            <w:pPr>
              <w:tabs>
                <w:tab w:val="left" w:pos="459"/>
              </w:tabs>
              <w:spacing w:after="0" w:line="240" w:lineRule="auto"/>
              <w:ind w:left="34"/>
              <w:rPr>
                <w:rFonts w:ascii="Times New Roman" w:hAnsi="Times New Roman"/>
                <w:bCs/>
                <w:sz w:val="24"/>
                <w:szCs w:val="24"/>
              </w:rPr>
            </w:pPr>
            <w:r w:rsidRPr="00B56BF9">
              <w:rPr>
                <w:rFonts w:ascii="Times New Roman" w:hAnsi="Times New Roman"/>
                <w:bCs/>
                <w:sz w:val="24"/>
                <w:szCs w:val="24"/>
              </w:rPr>
              <w:t>- умение анализировать травмоопасные и вредные факторы в сфере профессиональной деятельности;</w:t>
            </w:r>
          </w:p>
          <w:p w14:paraId="5C58788F" w14:textId="77777777" w:rsidR="00EB1DEF" w:rsidRPr="00B56BF9" w:rsidRDefault="00EB1DEF" w:rsidP="00D434DD">
            <w:pPr>
              <w:tabs>
                <w:tab w:val="left" w:pos="459"/>
              </w:tabs>
              <w:spacing w:after="0" w:line="240" w:lineRule="auto"/>
              <w:ind w:left="34"/>
              <w:rPr>
                <w:rFonts w:ascii="Times New Roman" w:hAnsi="Times New Roman"/>
                <w:bCs/>
                <w:sz w:val="24"/>
                <w:szCs w:val="24"/>
              </w:rPr>
            </w:pPr>
            <w:r w:rsidRPr="00B56BF9">
              <w:rPr>
                <w:rFonts w:ascii="Times New Roman" w:hAnsi="Times New Roman"/>
                <w:bCs/>
                <w:sz w:val="24"/>
                <w:szCs w:val="24"/>
              </w:rPr>
              <w:t>- оказание первой помощи пострадавшим при несчастных случаях;</w:t>
            </w:r>
          </w:p>
          <w:p w14:paraId="4915E94E" w14:textId="77777777" w:rsidR="00EB1DEF" w:rsidRPr="00B56BF9" w:rsidRDefault="00EB1DEF" w:rsidP="00D434DD">
            <w:pPr>
              <w:spacing w:after="0" w:line="240" w:lineRule="auto"/>
              <w:ind w:right="-1"/>
              <w:rPr>
                <w:rFonts w:ascii="Times New Roman" w:hAnsi="Times New Roman"/>
                <w:b/>
                <w:bCs/>
                <w:iCs/>
                <w:sz w:val="24"/>
                <w:szCs w:val="24"/>
                <w:highlight w:val="green"/>
                <w:u w:val="single"/>
              </w:rPr>
            </w:pPr>
            <w:r w:rsidRPr="00B56BF9">
              <w:rPr>
                <w:rFonts w:ascii="Times New Roman" w:hAnsi="Times New Roman"/>
                <w:bCs/>
                <w:sz w:val="24"/>
                <w:szCs w:val="24"/>
              </w:rPr>
              <w:t>своевременная сдача отчетов по практической работе</w:t>
            </w:r>
          </w:p>
        </w:tc>
        <w:tc>
          <w:tcPr>
            <w:tcW w:w="1398" w:type="pct"/>
          </w:tcPr>
          <w:p w14:paraId="68A429A1" w14:textId="77777777" w:rsidR="00EB1DEF" w:rsidRPr="00B56BF9" w:rsidRDefault="00EB1DEF" w:rsidP="00D434DD">
            <w:pPr>
              <w:spacing w:after="0" w:line="240" w:lineRule="auto"/>
              <w:rPr>
                <w:rStyle w:val="af0"/>
                <w:rFonts w:ascii="Times New Roman" w:hAnsi="Times New Roman"/>
                <w:i w:val="0"/>
                <w:sz w:val="24"/>
                <w:szCs w:val="24"/>
              </w:rPr>
            </w:pPr>
            <w:r w:rsidRPr="00B56BF9">
              <w:rPr>
                <w:rStyle w:val="af0"/>
                <w:rFonts w:ascii="Times New Roman" w:hAnsi="Times New Roman"/>
                <w:i w:val="0"/>
                <w:sz w:val="24"/>
                <w:szCs w:val="24"/>
              </w:rPr>
              <w:t>Тестирование</w:t>
            </w:r>
          </w:p>
          <w:p w14:paraId="7CDDEC96" w14:textId="77777777" w:rsidR="00EB1DEF" w:rsidRPr="00B56BF9" w:rsidRDefault="00EB1DEF" w:rsidP="00D434DD">
            <w:pPr>
              <w:spacing w:after="0" w:line="240" w:lineRule="auto"/>
              <w:rPr>
                <w:rStyle w:val="af0"/>
                <w:rFonts w:ascii="Times New Roman" w:hAnsi="Times New Roman"/>
                <w:i w:val="0"/>
                <w:sz w:val="24"/>
                <w:szCs w:val="24"/>
              </w:rPr>
            </w:pPr>
            <w:r w:rsidRPr="00B56BF9">
              <w:rPr>
                <w:rStyle w:val="af0"/>
                <w:rFonts w:ascii="Times New Roman" w:hAnsi="Times New Roman"/>
                <w:i w:val="0"/>
                <w:sz w:val="24"/>
                <w:szCs w:val="24"/>
              </w:rPr>
              <w:t>Устный и письменный опрос</w:t>
            </w:r>
          </w:p>
          <w:p w14:paraId="68CA344B" w14:textId="77777777" w:rsidR="00EB1DEF" w:rsidRPr="00B56BF9" w:rsidRDefault="00EB1DEF" w:rsidP="00D434DD">
            <w:pPr>
              <w:spacing w:after="0" w:line="240" w:lineRule="auto"/>
              <w:rPr>
                <w:rStyle w:val="af0"/>
                <w:rFonts w:ascii="Times New Roman" w:hAnsi="Times New Roman"/>
                <w:i w:val="0"/>
                <w:sz w:val="24"/>
                <w:szCs w:val="24"/>
              </w:rPr>
            </w:pPr>
            <w:r w:rsidRPr="00B56BF9">
              <w:rPr>
                <w:rStyle w:val="af0"/>
                <w:rFonts w:ascii="Times New Roman" w:hAnsi="Times New Roman"/>
                <w:i w:val="0"/>
                <w:sz w:val="24"/>
                <w:szCs w:val="24"/>
              </w:rPr>
              <w:t>Решение экономических задач</w:t>
            </w:r>
          </w:p>
          <w:p w14:paraId="3045208D" w14:textId="77777777" w:rsidR="00EB1DEF" w:rsidRPr="00B56BF9" w:rsidRDefault="00EB1DEF" w:rsidP="00D434DD">
            <w:pPr>
              <w:spacing w:after="0" w:line="240" w:lineRule="auto"/>
              <w:rPr>
                <w:rFonts w:ascii="Times New Roman" w:hAnsi="Times New Roman"/>
                <w:bCs/>
                <w:sz w:val="24"/>
                <w:szCs w:val="24"/>
              </w:rPr>
            </w:pPr>
            <w:r w:rsidRPr="00B56BF9">
              <w:rPr>
                <w:rFonts w:ascii="Times New Roman" w:hAnsi="Times New Roman"/>
                <w:bCs/>
                <w:sz w:val="24"/>
                <w:szCs w:val="24"/>
              </w:rPr>
              <w:t>Подготовка презентации по заданной теме</w:t>
            </w:r>
          </w:p>
          <w:p w14:paraId="66FE8C00" w14:textId="77777777" w:rsidR="00EB1DEF" w:rsidRPr="00B56BF9" w:rsidRDefault="00EB1DEF" w:rsidP="00D434DD">
            <w:pPr>
              <w:spacing w:after="0" w:line="240" w:lineRule="auto"/>
              <w:rPr>
                <w:rFonts w:ascii="Times New Roman" w:hAnsi="Times New Roman"/>
                <w:bCs/>
                <w:sz w:val="24"/>
                <w:szCs w:val="24"/>
              </w:rPr>
            </w:pPr>
            <w:r w:rsidRPr="00B56BF9">
              <w:rPr>
                <w:rFonts w:ascii="Times New Roman" w:hAnsi="Times New Roman"/>
                <w:bCs/>
                <w:sz w:val="24"/>
                <w:szCs w:val="24"/>
              </w:rPr>
              <w:t>Решение ситуативных задач</w:t>
            </w:r>
          </w:p>
          <w:p w14:paraId="4E4DC07A" w14:textId="77777777" w:rsidR="00EB1DEF" w:rsidRPr="00B56BF9" w:rsidRDefault="00EB1DEF" w:rsidP="00D434DD">
            <w:pPr>
              <w:spacing w:after="0" w:line="240" w:lineRule="auto"/>
              <w:rPr>
                <w:rFonts w:ascii="Times New Roman" w:hAnsi="Times New Roman"/>
                <w:bCs/>
                <w:sz w:val="24"/>
                <w:szCs w:val="24"/>
              </w:rPr>
            </w:pPr>
            <w:r w:rsidRPr="00B56BF9">
              <w:rPr>
                <w:rFonts w:ascii="Times New Roman" w:hAnsi="Times New Roman"/>
                <w:bCs/>
                <w:sz w:val="24"/>
                <w:szCs w:val="24"/>
              </w:rPr>
              <w:t>Выполнение контрольных работ.</w:t>
            </w:r>
          </w:p>
          <w:p w14:paraId="17DDF86A" w14:textId="77777777" w:rsidR="00EB1DEF" w:rsidRPr="00B56BF9" w:rsidRDefault="00EB1DEF" w:rsidP="00D434DD">
            <w:pPr>
              <w:spacing w:after="0" w:line="240" w:lineRule="auto"/>
              <w:rPr>
                <w:rFonts w:ascii="Times New Roman" w:hAnsi="Times New Roman"/>
                <w:iCs/>
                <w:sz w:val="24"/>
                <w:szCs w:val="24"/>
                <w:highlight w:val="green"/>
              </w:rPr>
            </w:pPr>
            <w:r w:rsidRPr="00B56BF9">
              <w:rPr>
                <w:rFonts w:ascii="Times New Roman" w:hAnsi="Times New Roman"/>
                <w:iCs/>
                <w:sz w:val="24"/>
                <w:szCs w:val="24"/>
              </w:rPr>
              <w:t>Квалификационный экзамен</w:t>
            </w:r>
          </w:p>
        </w:tc>
      </w:tr>
      <w:tr w:rsidR="00EB1DEF" w:rsidRPr="00B56BF9" w14:paraId="626DD229" w14:textId="77777777" w:rsidTr="00B56BF9">
        <w:trPr>
          <w:trHeight w:val="698"/>
        </w:trPr>
        <w:tc>
          <w:tcPr>
            <w:tcW w:w="1345" w:type="pct"/>
          </w:tcPr>
          <w:p w14:paraId="5C4B3D97" w14:textId="7AEBA984" w:rsidR="00EB1DEF" w:rsidRPr="00B56BF9" w:rsidRDefault="00EB1DEF" w:rsidP="00D434DD">
            <w:pPr>
              <w:suppressAutoHyphens/>
              <w:spacing w:after="0" w:line="240" w:lineRule="auto"/>
              <w:rPr>
                <w:rFonts w:ascii="Times New Roman" w:hAnsi="Times New Roman"/>
                <w:sz w:val="24"/>
                <w:szCs w:val="24"/>
              </w:rPr>
            </w:pPr>
            <w:r w:rsidRPr="00B56BF9">
              <w:rPr>
                <w:rFonts w:ascii="Times New Roman" w:hAnsi="Times New Roman"/>
                <w:sz w:val="24"/>
                <w:szCs w:val="24"/>
              </w:rPr>
              <w:t xml:space="preserve">ОК 01. </w:t>
            </w:r>
            <w:r w:rsidR="00064BC3" w:rsidRPr="00B56BF9">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p w14:paraId="0270322B" w14:textId="3A13AACF" w:rsidR="00D434DD" w:rsidRPr="00B56BF9" w:rsidRDefault="00EB1DEF" w:rsidP="00D434DD">
            <w:pPr>
              <w:suppressAutoHyphens/>
              <w:spacing w:after="0" w:line="240" w:lineRule="auto"/>
              <w:rPr>
                <w:rFonts w:ascii="Times New Roman" w:hAnsi="Times New Roman"/>
                <w:sz w:val="24"/>
                <w:szCs w:val="24"/>
              </w:rPr>
            </w:pPr>
            <w:r w:rsidRPr="00B56BF9">
              <w:rPr>
                <w:rFonts w:ascii="Times New Roman" w:hAnsi="Times New Roman"/>
                <w:sz w:val="24"/>
                <w:szCs w:val="24"/>
              </w:rPr>
              <w:br/>
            </w:r>
          </w:p>
          <w:p w14:paraId="563C5279" w14:textId="234DAC64" w:rsidR="00EB1DEF" w:rsidRPr="00B56BF9" w:rsidRDefault="00EB1DEF" w:rsidP="00D434DD">
            <w:pPr>
              <w:suppressAutoHyphens/>
              <w:spacing w:after="0" w:line="240" w:lineRule="auto"/>
              <w:rPr>
                <w:rFonts w:ascii="Times New Roman" w:hAnsi="Times New Roman"/>
                <w:sz w:val="24"/>
                <w:szCs w:val="24"/>
                <w:highlight w:val="yellow"/>
              </w:rPr>
            </w:pPr>
          </w:p>
        </w:tc>
        <w:tc>
          <w:tcPr>
            <w:tcW w:w="2257" w:type="pct"/>
          </w:tcPr>
          <w:p w14:paraId="25D0AC5A" w14:textId="77777777" w:rsidR="00227E6B" w:rsidRPr="00B56BF9" w:rsidRDefault="00227E6B" w:rsidP="00D434DD">
            <w:pPr>
              <w:suppressAutoHyphens/>
              <w:spacing w:after="0" w:line="240" w:lineRule="auto"/>
              <w:rPr>
                <w:rFonts w:ascii="Times New Roman" w:hAnsi="Times New Roman"/>
                <w:iCs/>
                <w:sz w:val="24"/>
                <w:szCs w:val="24"/>
              </w:rPr>
            </w:pPr>
          </w:p>
          <w:p w14:paraId="5B7DEF52" w14:textId="054BF091" w:rsidR="00227E6B" w:rsidRPr="00B56BF9" w:rsidRDefault="00227E6B" w:rsidP="00227E6B">
            <w:pPr>
              <w:suppressAutoHyphens/>
              <w:spacing w:after="0" w:line="240" w:lineRule="auto"/>
              <w:rPr>
                <w:rFonts w:ascii="Times New Roman" w:hAnsi="Times New Roman"/>
                <w:iCs/>
                <w:sz w:val="24"/>
                <w:szCs w:val="24"/>
              </w:rPr>
            </w:pPr>
            <w:r w:rsidRPr="00B56BF9">
              <w:rPr>
                <w:rFonts w:ascii="Times New Roman" w:hAnsi="Times New Roman"/>
                <w:iCs/>
                <w:sz w:val="24"/>
                <w:szCs w:val="24"/>
              </w:rPr>
              <w:t xml:space="preserve">Знать </w:t>
            </w:r>
            <w:proofErr w:type="spellStart"/>
            <w:r w:rsidRPr="00B56BF9">
              <w:rPr>
                <w:rFonts w:ascii="Times New Roman" w:hAnsi="Times New Roman"/>
                <w:iCs/>
                <w:sz w:val="24"/>
                <w:szCs w:val="24"/>
              </w:rPr>
              <w:t>знать</w:t>
            </w:r>
            <w:proofErr w:type="spellEnd"/>
            <w:r w:rsidRPr="00B56BF9">
              <w:rPr>
                <w:rFonts w:ascii="Times New Roman" w:hAnsi="Times New Roman"/>
                <w:iCs/>
                <w:sz w:val="24"/>
                <w:szCs w:val="24"/>
              </w:rPr>
              <w:t xml:space="preserve"> сущность и социальную значимость своей профессии</w:t>
            </w:r>
          </w:p>
          <w:p w14:paraId="09530C96" w14:textId="77777777" w:rsidR="00227E6B" w:rsidRPr="00B56BF9" w:rsidRDefault="00227E6B" w:rsidP="00227E6B">
            <w:pPr>
              <w:suppressAutoHyphens/>
              <w:spacing w:after="0" w:line="240" w:lineRule="auto"/>
              <w:rPr>
                <w:rFonts w:ascii="Times New Roman" w:hAnsi="Times New Roman"/>
                <w:iCs/>
                <w:sz w:val="24"/>
                <w:szCs w:val="24"/>
              </w:rPr>
            </w:pPr>
            <w:r w:rsidRPr="00B56BF9">
              <w:rPr>
                <w:rFonts w:ascii="Times New Roman" w:hAnsi="Times New Roman"/>
                <w:iCs/>
                <w:sz w:val="24"/>
                <w:szCs w:val="24"/>
              </w:rPr>
              <w:t>применять полученные знания в</w:t>
            </w:r>
          </w:p>
          <w:p w14:paraId="52168A44" w14:textId="77777777" w:rsidR="00227E6B" w:rsidRPr="00B56BF9" w:rsidRDefault="00227E6B" w:rsidP="00227E6B">
            <w:pPr>
              <w:suppressAutoHyphens/>
              <w:spacing w:after="0" w:line="240" w:lineRule="auto"/>
              <w:rPr>
                <w:rFonts w:ascii="Times New Roman" w:hAnsi="Times New Roman"/>
                <w:iCs/>
                <w:sz w:val="24"/>
                <w:szCs w:val="24"/>
              </w:rPr>
            </w:pPr>
            <w:r w:rsidRPr="00B56BF9">
              <w:rPr>
                <w:rFonts w:ascii="Times New Roman" w:hAnsi="Times New Roman"/>
                <w:iCs/>
                <w:sz w:val="24"/>
                <w:szCs w:val="24"/>
              </w:rPr>
              <w:t>своей профессиональной деятельности при</w:t>
            </w:r>
          </w:p>
          <w:p w14:paraId="45BC14FC" w14:textId="6E84A027" w:rsidR="00227E6B" w:rsidRPr="00B56BF9" w:rsidRDefault="00227E6B" w:rsidP="00D434DD">
            <w:pPr>
              <w:suppressAutoHyphens/>
              <w:spacing w:after="0" w:line="240" w:lineRule="auto"/>
              <w:rPr>
                <w:rFonts w:ascii="Times New Roman" w:hAnsi="Times New Roman"/>
                <w:iCs/>
                <w:sz w:val="24"/>
                <w:szCs w:val="24"/>
              </w:rPr>
            </w:pPr>
            <w:r w:rsidRPr="00B56BF9">
              <w:rPr>
                <w:rFonts w:ascii="Times New Roman" w:hAnsi="Times New Roman"/>
                <w:iCs/>
                <w:sz w:val="24"/>
                <w:szCs w:val="24"/>
              </w:rPr>
              <w:t>решении конкретных задач</w:t>
            </w:r>
          </w:p>
          <w:p w14:paraId="2296A5FD" w14:textId="7C723DDC" w:rsidR="00EB1DEF" w:rsidRPr="00B56BF9" w:rsidRDefault="00064BC3" w:rsidP="00D434DD">
            <w:pPr>
              <w:suppressAutoHyphens/>
              <w:spacing w:after="0" w:line="240" w:lineRule="auto"/>
              <w:rPr>
                <w:rFonts w:ascii="Times New Roman" w:hAnsi="Times New Roman"/>
                <w:b/>
                <w:bCs/>
                <w:iCs/>
                <w:sz w:val="24"/>
                <w:szCs w:val="24"/>
                <w:highlight w:val="green"/>
                <w:u w:val="single"/>
              </w:rPr>
            </w:pPr>
            <w:r w:rsidRPr="00B56BF9">
              <w:rPr>
                <w:rFonts w:ascii="Times New Roman" w:hAnsi="Times New Roman"/>
                <w:iCs/>
                <w:sz w:val="24"/>
                <w:szCs w:val="24"/>
              </w:rPr>
              <w:t>уметь адаптировать в профессиональной деятельности, в социальной значимости в будущей профессии</w:t>
            </w:r>
            <w:r w:rsidRPr="00B56BF9">
              <w:rPr>
                <w:rFonts w:ascii="Times New Roman" w:hAnsi="Times New Roman"/>
                <w:b/>
                <w:bCs/>
                <w:iCs/>
                <w:sz w:val="24"/>
                <w:szCs w:val="24"/>
                <w:highlight w:val="green"/>
                <w:u w:val="single"/>
              </w:rPr>
              <w:t xml:space="preserve"> </w:t>
            </w:r>
          </w:p>
          <w:p w14:paraId="32408653" w14:textId="77777777" w:rsidR="00064BC3" w:rsidRPr="00B56BF9" w:rsidRDefault="00227E6B" w:rsidP="00D434DD">
            <w:pPr>
              <w:suppressAutoHyphens/>
              <w:spacing w:after="0" w:line="240" w:lineRule="auto"/>
              <w:rPr>
                <w:rFonts w:ascii="Times New Roman" w:hAnsi="Times New Roman"/>
                <w:iCs/>
                <w:sz w:val="24"/>
                <w:szCs w:val="24"/>
              </w:rPr>
            </w:pPr>
            <w:r w:rsidRPr="00B56BF9">
              <w:rPr>
                <w:rFonts w:ascii="Times New Roman" w:hAnsi="Times New Roman"/>
                <w:iCs/>
                <w:sz w:val="24"/>
                <w:szCs w:val="24"/>
              </w:rPr>
              <w:t xml:space="preserve">уметь </w:t>
            </w:r>
            <w:r w:rsidR="00064BC3" w:rsidRPr="00B56BF9">
              <w:rPr>
                <w:rFonts w:ascii="Times New Roman" w:hAnsi="Times New Roman"/>
                <w:iCs/>
                <w:sz w:val="24"/>
                <w:szCs w:val="24"/>
              </w:rPr>
              <w:t xml:space="preserve">определением положительных и отрицательных сторон будущей профессии, участвует </w:t>
            </w:r>
            <w:proofErr w:type="gramStart"/>
            <w:r w:rsidR="00064BC3" w:rsidRPr="00B56BF9">
              <w:rPr>
                <w:rFonts w:ascii="Times New Roman" w:hAnsi="Times New Roman"/>
                <w:iCs/>
                <w:sz w:val="24"/>
                <w:szCs w:val="24"/>
              </w:rPr>
              <w:t>в мероприятиях</w:t>
            </w:r>
            <w:proofErr w:type="gramEnd"/>
            <w:r w:rsidR="00064BC3" w:rsidRPr="00B56BF9">
              <w:rPr>
                <w:rFonts w:ascii="Times New Roman" w:hAnsi="Times New Roman"/>
                <w:iCs/>
                <w:sz w:val="24"/>
                <w:szCs w:val="24"/>
              </w:rPr>
              <w:t xml:space="preserve"> способствующих профессиональному развитию</w:t>
            </w:r>
            <w:r w:rsidRPr="00B56BF9">
              <w:rPr>
                <w:rFonts w:ascii="Times New Roman" w:hAnsi="Times New Roman"/>
                <w:iCs/>
                <w:sz w:val="24"/>
                <w:szCs w:val="24"/>
              </w:rPr>
              <w:t>;</w:t>
            </w:r>
          </w:p>
          <w:p w14:paraId="56F6C591" w14:textId="7100EE41" w:rsidR="00227E6B" w:rsidRPr="00B56BF9" w:rsidRDefault="00227E6B" w:rsidP="00227E6B">
            <w:pPr>
              <w:suppressAutoHyphens/>
              <w:spacing w:after="0" w:line="240" w:lineRule="auto"/>
              <w:rPr>
                <w:rFonts w:ascii="Times New Roman" w:hAnsi="Times New Roman"/>
                <w:b/>
                <w:bCs/>
                <w:iCs/>
                <w:sz w:val="24"/>
                <w:szCs w:val="24"/>
                <w:highlight w:val="green"/>
                <w:u w:val="single"/>
              </w:rPr>
            </w:pPr>
          </w:p>
        </w:tc>
        <w:tc>
          <w:tcPr>
            <w:tcW w:w="1398" w:type="pct"/>
          </w:tcPr>
          <w:p w14:paraId="54063240" w14:textId="77777777" w:rsidR="00EB1DEF" w:rsidRPr="00B56BF9" w:rsidRDefault="00EB1DEF" w:rsidP="00D434DD">
            <w:pPr>
              <w:suppressAutoHyphens/>
              <w:spacing w:after="0" w:line="240" w:lineRule="auto"/>
              <w:rPr>
                <w:rFonts w:ascii="Times New Roman" w:hAnsi="Times New Roman"/>
                <w:bCs/>
                <w:sz w:val="24"/>
                <w:szCs w:val="24"/>
              </w:rPr>
            </w:pPr>
            <w:r w:rsidRPr="00B56BF9">
              <w:rPr>
                <w:rFonts w:ascii="Times New Roman" w:hAnsi="Times New Roman"/>
                <w:bCs/>
                <w:sz w:val="24"/>
                <w:szCs w:val="24"/>
              </w:rPr>
              <w:t xml:space="preserve">Интерпретация результатов наблюдений за деятельностью </w:t>
            </w:r>
            <w:proofErr w:type="gramStart"/>
            <w:r w:rsidRPr="00B56BF9">
              <w:rPr>
                <w:rFonts w:ascii="Times New Roman" w:hAnsi="Times New Roman"/>
                <w:bCs/>
                <w:sz w:val="24"/>
                <w:szCs w:val="24"/>
              </w:rPr>
              <w:t>обучающегося  в</w:t>
            </w:r>
            <w:proofErr w:type="gramEnd"/>
            <w:r w:rsidRPr="00B56BF9">
              <w:rPr>
                <w:rFonts w:ascii="Times New Roman" w:hAnsi="Times New Roman"/>
                <w:bCs/>
                <w:sz w:val="24"/>
                <w:szCs w:val="24"/>
              </w:rPr>
              <w:t xml:space="preserve"> процессе освоения программы ПМ: </w:t>
            </w:r>
          </w:p>
          <w:p w14:paraId="0CC2B4A5" w14:textId="77777777" w:rsidR="00EB1DEF" w:rsidRPr="00B56BF9" w:rsidRDefault="00EB1DEF" w:rsidP="00D434DD">
            <w:pPr>
              <w:suppressAutoHyphens/>
              <w:spacing w:after="0" w:line="240" w:lineRule="auto"/>
              <w:rPr>
                <w:rFonts w:ascii="Times New Roman" w:hAnsi="Times New Roman"/>
                <w:sz w:val="24"/>
                <w:szCs w:val="24"/>
              </w:rPr>
            </w:pPr>
            <w:r w:rsidRPr="00B56BF9">
              <w:rPr>
                <w:rFonts w:ascii="Times New Roman" w:hAnsi="Times New Roman"/>
                <w:bCs/>
                <w:sz w:val="24"/>
                <w:szCs w:val="24"/>
              </w:rPr>
              <w:t xml:space="preserve">- на </w:t>
            </w:r>
            <w:r w:rsidRPr="00B56BF9">
              <w:rPr>
                <w:rFonts w:ascii="Times New Roman" w:hAnsi="Times New Roman"/>
                <w:sz w:val="24"/>
                <w:szCs w:val="24"/>
              </w:rPr>
              <w:t>практических занятиях;</w:t>
            </w:r>
          </w:p>
          <w:p w14:paraId="2498C6EE" w14:textId="77777777" w:rsidR="00EB1DEF" w:rsidRPr="00B56BF9" w:rsidRDefault="00EB1DEF" w:rsidP="00D434DD">
            <w:pPr>
              <w:suppressAutoHyphens/>
              <w:spacing w:after="0" w:line="240" w:lineRule="auto"/>
              <w:rPr>
                <w:rFonts w:ascii="Times New Roman" w:hAnsi="Times New Roman"/>
                <w:sz w:val="24"/>
                <w:szCs w:val="24"/>
              </w:rPr>
            </w:pPr>
            <w:r w:rsidRPr="00B56BF9">
              <w:rPr>
                <w:rFonts w:ascii="Times New Roman" w:hAnsi="Times New Roman"/>
                <w:sz w:val="24"/>
                <w:szCs w:val="24"/>
              </w:rPr>
              <w:t>- при выполнении работ по учебной практике;</w:t>
            </w:r>
          </w:p>
          <w:p w14:paraId="141459A7" w14:textId="77777777" w:rsidR="00EB1DEF" w:rsidRPr="00B56BF9" w:rsidRDefault="00EB1DEF" w:rsidP="00D434DD">
            <w:pPr>
              <w:spacing w:after="0" w:line="240" w:lineRule="auto"/>
              <w:rPr>
                <w:rFonts w:ascii="Times New Roman" w:hAnsi="Times New Roman"/>
                <w:bCs/>
                <w:sz w:val="24"/>
                <w:szCs w:val="24"/>
              </w:rPr>
            </w:pPr>
            <w:r w:rsidRPr="00B56BF9">
              <w:rPr>
                <w:rFonts w:ascii="Times New Roman" w:hAnsi="Times New Roman"/>
                <w:sz w:val="24"/>
                <w:szCs w:val="24"/>
              </w:rPr>
              <w:t xml:space="preserve">- в процессе </w:t>
            </w:r>
            <w:r w:rsidRPr="00B56BF9">
              <w:rPr>
                <w:rStyle w:val="af0"/>
                <w:rFonts w:ascii="Times New Roman" w:hAnsi="Times New Roman"/>
                <w:i w:val="0"/>
                <w:sz w:val="24"/>
                <w:szCs w:val="24"/>
              </w:rPr>
              <w:t xml:space="preserve">участие в </w:t>
            </w:r>
            <w:proofErr w:type="gramStart"/>
            <w:r w:rsidRPr="00B56BF9">
              <w:rPr>
                <w:rStyle w:val="af0"/>
                <w:rFonts w:ascii="Times New Roman" w:hAnsi="Times New Roman"/>
                <w:i w:val="0"/>
                <w:sz w:val="24"/>
                <w:szCs w:val="24"/>
              </w:rPr>
              <w:t>ролевых  (</w:t>
            </w:r>
            <w:proofErr w:type="gramEnd"/>
            <w:r w:rsidRPr="00B56BF9">
              <w:rPr>
                <w:rStyle w:val="af0"/>
                <w:rFonts w:ascii="Times New Roman" w:hAnsi="Times New Roman"/>
                <w:i w:val="0"/>
                <w:sz w:val="24"/>
                <w:szCs w:val="24"/>
              </w:rPr>
              <w:t>деловых) играх и тренингах;</w:t>
            </w:r>
            <w:r w:rsidRPr="00B56BF9">
              <w:rPr>
                <w:rFonts w:ascii="Times New Roman" w:hAnsi="Times New Roman"/>
                <w:bCs/>
                <w:sz w:val="24"/>
                <w:szCs w:val="24"/>
              </w:rPr>
              <w:t xml:space="preserve"> </w:t>
            </w:r>
          </w:p>
          <w:p w14:paraId="6BC01031" w14:textId="77777777" w:rsidR="00EB1DEF" w:rsidRPr="00B56BF9" w:rsidRDefault="00EB1DEF" w:rsidP="00D434DD">
            <w:pPr>
              <w:spacing w:after="0" w:line="240" w:lineRule="auto"/>
              <w:rPr>
                <w:rFonts w:ascii="Times New Roman" w:hAnsi="Times New Roman"/>
                <w:bCs/>
                <w:sz w:val="24"/>
                <w:szCs w:val="24"/>
              </w:rPr>
            </w:pPr>
            <w:r w:rsidRPr="00B56BF9">
              <w:rPr>
                <w:rFonts w:ascii="Times New Roman" w:hAnsi="Times New Roman"/>
                <w:bCs/>
                <w:sz w:val="24"/>
                <w:szCs w:val="24"/>
              </w:rPr>
              <w:t>- при выполнении заданий по самостоятельной работе;</w:t>
            </w:r>
          </w:p>
          <w:p w14:paraId="423A0E4E" w14:textId="77777777" w:rsidR="00EB1DEF" w:rsidRPr="00B56BF9" w:rsidRDefault="00EB1DEF" w:rsidP="00D434DD">
            <w:pPr>
              <w:spacing w:after="0" w:line="240" w:lineRule="auto"/>
              <w:rPr>
                <w:rStyle w:val="af0"/>
                <w:rFonts w:ascii="Times New Roman" w:hAnsi="Times New Roman"/>
                <w:i w:val="0"/>
                <w:sz w:val="24"/>
                <w:szCs w:val="24"/>
              </w:rPr>
            </w:pPr>
            <w:r w:rsidRPr="00B56BF9">
              <w:rPr>
                <w:rFonts w:ascii="Times New Roman" w:hAnsi="Times New Roman"/>
                <w:bCs/>
                <w:sz w:val="24"/>
                <w:szCs w:val="24"/>
              </w:rPr>
              <w:lastRenderedPageBreak/>
              <w:t>- при выполнении исследовательской творческой работы.</w:t>
            </w:r>
          </w:p>
          <w:p w14:paraId="48438C65" w14:textId="77777777" w:rsidR="00EB1DEF" w:rsidRPr="00B56BF9" w:rsidRDefault="00EB1DEF" w:rsidP="00D434DD">
            <w:pPr>
              <w:suppressAutoHyphens/>
              <w:spacing w:after="0" w:line="240" w:lineRule="auto"/>
              <w:rPr>
                <w:rFonts w:ascii="Times New Roman" w:hAnsi="Times New Roman"/>
                <w:b/>
                <w:bCs/>
                <w:i/>
                <w:sz w:val="24"/>
                <w:szCs w:val="24"/>
                <w:highlight w:val="green"/>
                <w:u w:val="single"/>
              </w:rPr>
            </w:pPr>
          </w:p>
        </w:tc>
      </w:tr>
    </w:tbl>
    <w:p w14:paraId="2A245613" w14:textId="77777777" w:rsidR="00EB1DEF" w:rsidRPr="0037301B" w:rsidRDefault="00EB1DEF" w:rsidP="00C3042E">
      <w:pPr>
        <w:ind w:firstLine="709"/>
        <w:jc w:val="both"/>
      </w:pPr>
    </w:p>
    <w:p w14:paraId="2FF23DB6" w14:textId="77777777" w:rsidR="00EB1DEF" w:rsidRDefault="00EB1DEF" w:rsidP="00EB1DEF">
      <w:pPr>
        <w:contextualSpacing/>
        <w:sectPr w:rsidR="00EB1DEF" w:rsidSect="00072DA1">
          <w:footerReference w:type="even" r:id="rId43"/>
          <w:footerReference w:type="default" r:id="rId44"/>
          <w:pgSz w:w="11907" w:h="16840"/>
          <w:pgMar w:top="992" w:right="1418" w:bottom="1134" w:left="851" w:header="709" w:footer="709" w:gutter="0"/>
          <w:cols w:space="720"/>
        </w:sectPr>
      </w:pPr>
    </w:p>
    <w:p w14:paraId="12EBBF70" w14:textId="12C935C0" w:rsidR="0099237E" w:rsidRDefault="0099237E" w:rsidP="00DB73EB">
      <w:pPr>
        <w:pStyle w:val="afffffd"/>
        <w:spacing w:after="0" w:line="360" w:lineRule="auto"/>
        <w:jc w:val="right"/>
      </w:pPr>
    </w:p>
    <w:sectPr w:rsidR="0099237E" w:rsidSect="00DB73EB">
      <w:footerReference w:type="even" r:id="rId45"/>
      <w:footerReference w:type="default" r:id="rId46"/>
      <w:pgSz w:w="11907" w:h="16840"/>
      <w:pgMar w:top="992" w:right="1418" w:bottom="1134" w:left="85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91199" w14:textId="77777777" w:rsidR="00EA58D1" w:rsidRDefault="00EA58D1" w:rsidP="000549E9">
      <w:pPr>
        <w:spacing w:after="0" w:line="240" w:lineRule="auto"/>
      </w:pPr>
      <w:r>
        <w:separator/>
      </w:r>
    </w:p>
  </w:endnote>
  <w:endnote w:type="continuationSeparator" w:id="0">
    <w:p w14:paraId="52DFD8C0" w14:textId="77777777" w:rsidR="00EA58D1" w:rsidRDefault="00EA58D1" w:rsidP="00054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FreeSetLight-Regula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D0DA1" w14:textId="77777777" w:rsidR="008C13CE" w:rsidRDefault="008C13CE" w:rsidP="00300C0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F60AC49" w14:textId="77777777" w:rsidR="008C13CE" w:rsidRDefault="008C13CE" w:rsidP="00300C0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77C1A" w14:textId="77777777" w:rsidR="008C13CE" w:rsidRDefault="008C13CE" w:rsidP="00300C0D">
    <w:pPr>
      <w:pStyle w:val="a5"/>
      <w:jc w:val="right"/>
    </w:pPr>
    <w:r>
      <w:fldChar w:fldCharType="begin"/>
    </w:r>
    <w:r>
      <w:instrText>PAGE   \* MERGEFORMAT</w:instrText>
    </w:r>
    <w:r>
      <w:fldChar w:fldCharType="separate"/>
    </w:r>
    <w:r>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6CAA8" w14:textId="77777777" w:rsidR="00EB1DEF" w:rsidRDefault="00EB1DE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1096EDE" w14:textId="77777777" w:rsidR="00EB1DEF" w:rsidRDefault="00EB1DEF"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69E37" w14:textId="77777777" w:rsidR="00EB1DEF" w:rsidRDefault="00EB1DEF" w:rsidP="00347FD1">
    <w:pPr>
      <w:pStyle w:val="a5"/>
      <w:jc w:val="right"/>
    </w:pPr>
    <w:r>
      <w:fldChar w:fldCharType="begin"/>
    </w:r>
    <w:r>
      <w:instrText>PAGE   \* MERGEFORMAT</w:instrText>
    </w:r>
    <w:r>
      <w:fldChar w:fldCharType="separate"/>
    </w:r>
    <w:r>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F346" w14:textId="77777777" w:rsidR="00203543" w:rsidRDefault="003944D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29CB7F8" w14:textId="77777777" w:rsidR="00203543" w:rsidRDefault="00B56BF9"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6249" w14:textId="77777777" w:rsidR="00203543" w:rsidRDefault="003944D7" w:rsidP="00285FE4">
    <w:pPr>
      <w:pStyle w:val="a5"/>
      <w:jc w:val="right"/>
    </w:pPr>
    <w:r>
      <w:fldChar w:fldCharType="begin"/>
    </w:r>
    <w:r>
      <w:instrText>PAGE   \* MERGEFORMAT</w:instrText>
    </w:r>
    <w:r>
      <w:fldChar w:fldCharType="separate"/>
    </w:r>
    <w:r>
      <w:rPr>
        <w:noProof/>
      </w:rPr>
      <w:t>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BA50" w14:textId="77777777" w:rsidR="00EB1DEF" w:rsidRDefault="00EB1DE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1F89DF" w14:textId="77777777" w:rsidR="00EB1DEF" w:rsidRDefault="00EB1DEF"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7524" w14:textId="77777777" w:rsidR="00EB1DEF" w:rsidRDefault="00EB1DEF" w:rsidP="00347FD1">
    <w:pPr>
      <w:pStyle w:val="a5"/>
      <w:jc w:val="right"/>
    </w:pPr>
    <w:r>
      <w:fldChar w:fldCharType="begin"/>
    </w:r>
    <w:r>
      <w:instrText>PAGE   \* MERGEFORMAT</w:instrText>
    </w:r>
    <w:r>
      <w:fldChar w:fldCharType="separate"/>
    </w:r>
    <w:r>
      <w:rPr>
        <w:noProof/>
      </w:rPr>
      <w:t>4</w:t>
    </w:r>
    <w:r>
      <w:rPr>
        <w:noProof/>
      </w:rPr>
      <w:t>9</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EE85" w14:textId="77777777" w:rsidR="001A0FEC" w:rsidRDefault="003944D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851F96" w14:textId="77777777" w:rsidR="001A0FEC" w:rsidRDefault="00B56BF9"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51EE4" w14:textId="77777777" w:rsidR="001A0FEC" w:rsidRDefault="003944D7" w:rsidP="00285FE4">
    <w:pPr>
      <w:pStyle w:val="a5"/>
      <w:jc w:val="right"/>
    </w:pPr>
    <w:r>
      <w:fldChar w:fldCharType="begin"/>
    </w:r>
    <w:r>
      <w:instrText>PAGE   \* MERGEFORMAT</w:instrText>
    </w:r>
    <w:r>
      <w:fldChar w:fldCharType="separate"/>
    </w:r>
    <w:r>
      <w:rPr>
        <w:noProof/>
      </w:rPr>
      <w:t>5</w:t>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CEF3" w14:textId="77777777" w:rsidR="00EB1DEF" w:rsidRDefault="00EB1DEF"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33E1505" w14:textId="77777777" w:rsidR="00EB1DEF" w:rsidRDefault="00EB1DEF"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13DD" w14:textId="77777777" w:rsidR="00EB1DEF" w:rsidRDefault="00EB1DEF" w:rsidP="00347FD1">
    <w:pPr>
      <w:pStyle w:val="a5"/>
      <w:jc w:val="right"/>
    </w:pPr>
    <w:r>
      <w:fldChar w:fldCharType="begin"/>
    </w:r>
    <w:r>
      <w:instrText>PAGE   \* MERGEFORMAT</w:instrText>
    </w:r>
    <w:r>
      <w:fldChar w:fldCharType="separate"/>
    </w:r>
    <w:r>
      <w:rPr>
        <w:noProof/>
      </w:rPr>
      <w:t>3</w:t>
    </w:r>
    <w:r>
      <w:rPr>
        <w:noProof/>
      </w:rPr>
      <w:t>9</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7E18" w14:textId="77777777" w:rsidR="003F0A0E" w:rsidRDefault="003944D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C426524" w14:textId="77777777" w:rsidR="003F0A0E" w:rsidRDefault="00B56BF9"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64D6" w14:textId="77777777" w:rsidR="003F0A0E" w:rsidRDefault="003944D7" w:rsidP="00285FE4">
    <w:pPr>
      <w:pStyle w:val="a5"/>
      <w:jc w:val="right"/>
    </w:pPr>
    <w:r>
      <w:fldChar w:fldCharType="begin"/>
    </w:r>
    <w:r>
      <w:instrText>PAGE   \* MERGEFORMAT</w:instrText>
    </w:r>
    <w:r>
      <w:fldChar w:fldCharType="separate"/>
    </w:r>
    <w:r>
      <w:rPr>
        <w:noProof/>
      </w:rPr>
      <w:t>4</w:t>
    </w:r>
    <w:r>
      <w:rPr>
        <w:noProof/>
      </w:rP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2650" w14:textId="77777777" w:rsidR="00AC2800" w:rsidRDefault="00AC2800" w:rsidP="00400E1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448E7F" w14:textId="77777777" w:rsidR="00AC2800" w:rsidRDefault="00AC2800" w:rsidP="00400E1D">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E3F0" w14:textId="77777777" w:rsidR="00AC2800" w:rsidRDefault="00AC2800" w:rsidP="00400E1D">
    <w:pPr>
      <w:pStyle w:val="a5"/>
      <w:jc w:val="right"/>
    </w:pPr>
    <w:r>
      <w:fldChar w:fldCharType="begin"/>
    </w:r>
    <w:r>
      <w:instrText>PAGE   \* MERGEFORMAT</w:instrText>
    </w:r>
    <w:r>
      <w:fldChar w:fldCharType="separate"/>
    </w:r>
    <w:r>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362C5" w14:textId="77777777" w:rsidR="00EA58D1" w:rsidRDefault="00EA58D1" w:rsidP="000549E9">
      <w:pPr>
        <w:spacing w:after="0" w:line="240" w:lineRule="auto"/>
      </w:pPr>
      <w:r>
        <w:separator/>
      </w:r>
    </w:p>
  </w:footnote>
  <w:footnote w:type="continuationSeparator" w:id="0">
    <w:p w14:paraId="2B4BDF72" w14:textId="77777777" w:rsidR="00EA58D1" w:rsidRDefault="00EA58D1" w:rsidP="00054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12AE4793"/>
    <w:multiLevelType w:val="hybridMultilevel"/>
    <w:tmpl w:val="A2E81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0A071F"/>
    <w:multiLevelType w:val="multilevel"/>
    <w:tmpl w:val="B5CE3558"/>
    <w:lvl w:ilvl="0">
      <w:start w:val="1"/>
      <w:numFmt w:val="decimal"/>
      <w:lvlText w:val="%1."/>
      <w:lvlJc w:val="left"/>
      <w:pPr>
        <w:ind w:left="720" w:hanging="360"/>
      </w:pPr>
      <w:rPr>
        <w:rFonts w:eastAsia="Calibri" w:hint="default"/>
        <w:b w:val="0"/>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A942657"/>
    <w:multiLevelType w:val="hybridMultilevel"/>
    <w:tmpl w:val="334A2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F95B62"/>
    <w:multiLevelType w:val="hybridMultilevel"/>
    <w:tmpl w:val="9214A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187056"/>
    <w:multiLevelType w:val="hybridMultilevel"/>
    <w:tmpl w:val="1DB4F39C"/>
    <w:lvl w:ilvl="0" w:tplc="3964099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FC01318"/>
    <w:multiLevelType w:val="hybridMultilevel"/>
    <w:tmpl w:val="E7B0DBD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FD296F"/>
    <w:multiLevelType w:val="hybridMultilevel"/>
    <w:tmpl w:val="0674D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8C4C9E"/>
    <w:multiLevelType w:val="hybridMultilevel"/>
    <w:tmpl w:val="402A01CA"/>
    <w:lvl w:ilvl="0" w:tplc="3FAC18CA">
      <w:start w:val="1"/>
      <w:numFmt w:val="decimal"/>
      <w:lvlText w:val="%1."/>
      <w:lvlJc w:val="left"/>
      <w:pPr>
        <w:ind w:left="482" w:hanging="360"/>
      </w:pPr>
      <w:rPr>
        <w:rFonts w:hint="default"/>
        <w:b w:val="0"/>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9" w15:restartNumberingAfterBreak="0">
    <w:nsid w:val="3CD32D2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43B2333D"/>
    <w:multiLevelType w:val="hybridMultilevel"/>
    <w:tmpl w:val="E266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6F650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4D323377"/>
    <w:multiLevelType w:val="hybridMultilevel"/>
    <w:tmpl w:val="32345C6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1542B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4EE15AEA"/>
    <w:multiLevelType w:val="hybridMultilevel"/>
    <w:tmpl w:val="086EC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057770"/>
    <w:multiLevelType w:val="hybridMultilevel"/>
    <w:tmpl w:val="7AF6C5EE"/>
    <w:lvl w:ilvl="0" w:tplc="C83E791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52D32C3"/>
    <w:multiLevelType w:val="hybridMultilevel"/>
    <w:tmpl w:val="523AE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B564B4"/>
    <w:multiLevelType w:val="hybridMultilevel"/>
    <w:tmpl w:val="673E47A2"/>
    <w:lvl w:ilvl="0" w:tplc="859EA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F003D4"/>
    <w:multiLevelType w:val="hybridMultilevel"/>
    <w:tmpl w:val="3CBE963C"/>
    <w:lvl w:ilvl="0" w:tplc="1BAE24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2EA3FA1"/>
    <w:multiLevelType w:val="hybridMultilevel"/>
    <w:tmpl w:val="6D048EEE"/>
    <w:lvl w:ilvl="0" w:tplc="E1B6A1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7C3C653E"/>
    <w:multiLevelType w:val="hybridMultilevel"/>
    <w:tmpl w:val="A0405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0"/>
  </w:num>
  <w:num w:numId="3">
    <w:abstractNumId w:val="15"/>
  </w:num>
  <w:num w:numId="4">
    <w:abstractNumId w:val="21"/>
  </w:num>
  <w:num w:numId="5">
    <w:abstractNumId w:val="7"/>
  </w:num>
  <w:num w:numId="6">
    <w:abstractNumId w:val="8"/>
  </w:num>
  <w:num w:numId="7">
    <w:abstractNumId w:val="5"/>
  </w:num>
  <w:num w:numId="8">
    <w:abstractNumId w:val="14"/>
  </w:num>
  <w:num w:numId="9">
    <w:abstractNumId w:val="16"/>
  </w:num>
  <w:num w:numId="10">
    <w:abstractNumId w:val="12"/>
  </w:num>
  <w:num w:numId="11">
    <w:abstractNumId w:val="4"/>
  </w:num>
  <w:num w:numId="12">
    <w:abstractNumId w:val="2"/>
  </w:num>
  <w:num w:numId="13">
    <w:abstractNumId w:val="3"/>
  </w:num>
  <w:num w:numId="14">
    <w:abstractNumId w:val="1"/>
  </w:num>
  <w:num w:numId="15">
    <w:abstractNumId w:val="10"/>
  </w:num>
  <w:num w:numId="16">
    <w:abstractNumId w:val="18"/>
  </w:num>
  <w:num w:numId="17">
    <w:abstractNumId w:val="17"/>
  </w:num>
  <w:num w:numId="18">
    <w:abstractNumId w:val="19"/>
  </w:num>
  <w:num w:numId="19">
    <w:abstractNumId w:val="6"/>
  </w:num>
  <w:num w:numId="20">
    <w:abstractNumId w:val="13"/>
  </w:num>
  <w:num w:numId="21">
    <w:abstractNumId w:val="9"/>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9E9"/>
    <w:rsid w:val="000061F7"/>
    <w:rsid w:val="00040CA9"/>
    <w:rsid w:val="0004514C"/>
    <w:rsid w:val="000549E9"/>
    <w:rsid w:val="00064BC3"/>
    <w:rsid w:val="000923B6"/>
    <w:rsid w:val="000B013F"/>
    <w:rsid w:val="000C5E4A"/>
    <w:rsid w:val="000D0C0E"/>
    <w:rsid w:val="000E2D65"/>
    <w:rsid w:val="000E4C2D"/>
    <w:rsid w:val="000E751D"/>
    <w:rsid w:val="000F29C6"/>
    <w:rsid w:val="00125865"/>
    <w:rsid w:val="00133BCB"/>
    <w:rsid w:val="001413F0"/>
    <w:rsid w:val="00155BF2"/>
    <w:rsid w:val="00160857"/>
    <w:rsid w:val="00160FD1"/>
    <w:rsid w:val="00161689"/>
    <w:rsid w:val="00165391"/>
    <w:rsid w:val="001657DB"/>
    <w:rsid w:val="00182037"/>
    <w:rsid w:val="0019188B"/>
    <w:rsid w:val="00197B0A"/>
    <w:rsid w:val="00197DAB"/>
    <w:rsid w:val="001B5DD1"/>
    <w:rsid w:val="001C1C05"/>
    <w:rsid w:val="001C42FA"/>
    <w:rsid w:val="001F1056"/>
    <w:rsid w:val="001F4393"/>
    <w:rsid w:val="00223D87"/>
    <w:rsid w:val="00227E6B"/>
    <w:rsid w:val="00234C54"/>
    <w:rsid w:val="00237011"/>
    <w:rsid w:val="002445BA"/>
    <w:rsid w:val="00260A63"/>
    <w:rsid w:val="0026517D"/>
    <w:rsid w:val="00267231"/>
    <w:rsid w:val="00284765"/>
    <w:rsid w:val="00290FC4"/>
    <w:rsid w:val="00293F05"/>
    <w:rsid w:val="00296B74"/>
    <w:rsid w:val="002A4CFD"/>
    <w:rsid w:val="002A7363"/>
    <w:rsid w:val="002A75DF"/>
    <w:rsid w:val="002C0DF7"/>
    <w:rsid w:val="002E026F"/>
    <w:rsid w:val="002F1859"/>
    <w:rsid w:val="00300C0D"/>
    <w:rsid w:val="00311C14"/>
    <w:rsid w:val="00346749"/>
    <w:rsid w:val="00370A35"/>
    <w:rsid w:val="003944D7"/>
    <w:rsid w:val="003C453A"/>
    <w:rsid w:val="003E26DC"/>
    <w:rsid w:val="00400256"/>
    <w:rsid w:val="00412D99"/>
    <w:rsid w:val="00483F42"/>
    <w:rsid w:val="004C45EB"/>
    <w:rsid w:val="004F59B6"/>
    <w:rsid w:val="005007DE"/>
    <w:rsid w:val="005019A2"/>
    <w:rsid w:val="00517DC7"/>
    <w:rsid w:val="00563E04"/>
    <w:rsid w:val="00566EDF"/>
    <w:rsid w:val="00574517"/>
    <w:rsid w:val="005854B5"/>
    <w:rsid w:val="00595BEB"/>
    <w:rsid w:val="005970FC"/>
    <w:rsid w:val="005C4866"/>
    <w:rsid w:val="005D1630"/>
    <w:rsid w:val="005D222B"/>
    <w:rsid w:val="005F27A4"/>
    <w:rsid w:val="005F5F49"/>
    <w:rsid w:val="00602513"/>
    <w:rsid w:val="00602C2A"/>
    <w:rsid w:val="00604442"/>
    <w:rsid w:val="006056B5"/>
    <w:rsid w:val="0060619E"/>
    <w:rsid w:val="0062269D"/>
    <w:rsid w:val="0062405F"/>
    <w:rsid w:val="0062628C"/>
    <w:rsid w:val="006354B5"/>
    <w:rsid w:val="0064488A"/>
    <w:rsid w:val="006539DF"/>
    <w:rsid w:val="00677D11"/>
    <w:rsid w:val="006979A1"/>
    <w:rsid w:val="006A7BCB"/>
    <w:rsid w:val="006F2A0A"/>
    <w:rsid w:val="00704853"/>
    <w:rsid w:val="00712E5A"/>
    <w:rsid w:val="0071582B"/>
    <w:rsid w:val="00724C65"/>
    <w:rsid w:val="00725917"/>
    <w:rsid w:val="007359EB"/>
    <w:rsid w:val="00735BA0"/>
    <w:rsid w:val="0074355B"/>
    <w:rsid w:val="00751DEB"/>
    <w:rsid w:val="007753B0"/>
    <w:rsid w:val="007879B8"/>
    <w:rsid w:val="007A455D"/>
    <w:rsid w:val="007C109D"/>
    <w:rsid w:val="007D3F1E"/>
    <w:rsid w:val="007D4F8F"/>
    <w:rsid w:val="007E0FDB"/>
    <w:rsid w:val="007E2A77"/>
    <w:rsid w:val="007E46AE"/>
    <w:rsid w:val="00806447"/>
    <w:rsid w:val="008300A7"/>
    <w:rsid w:val="008412BA"/>
    <w:rsid w:val="00857CC7"/>
    <w:rsid w:val="00896D1A"/>
    <w:rsid w:val="008C13CE"/>
    <w:rsid w:val="008C243E"/>
    <w:rsid w:val="008E1912"/>
    <w:rsid w:val="00906AF4"/>
    <w:rsid w:val="00936BB7"/>
    <w:rsid w:val="00956058"/>
    <w:rsid w:val="00977837"/>
    <w:rsid w:val="0099237E"/>
    <w:rsid w:val="009A625E"/>
    <w:rsid w:val="009C38E4"/>
    <w:rsid w:val="009C3E48"/>
    <w:rsid w:val="009C76D6"/>
    <w:rsid w:val="009D3107"/>
    <w:rsid w:val="009D7936"/>
    <w:rsid w:val="00A20CFD"/>
    <w:rsid w:val="00A219C2"/>
    <w:rsid w:val="00A31C8B"/>
    <w:rsid w:val="00A3486E"/>
    <w:rsid w:val="00A44F25"/>
    <w:rsid w:val="00A72015"/>
    <w:rsid w:val="00A736C4"/>
    <w:rsid w:val="00A7622B"/>
    <w:rsid w:val="00A971B9"/>
    <w:rsid w:val="00AC0E29"/>
    <w:rsid w:val="00AC2800"/>
    <w:rsid w:val="00AC78FC"/>
    <w:rsid w:val="00AE17B4"/>
    <w:rsid w:val="00AF32E5"/>
    <w:rsid w:val="00AF5E69"/>
    <w:rsid w:val="00B12A91"/>
    <w:rsid w:val="00B21B27"/>
    <w:rsid w:val="00B22950"/>
    <w:rsid w:val="00B456B6"/>
    <w:rsid w:val="00B536A9"/>
    <w:rsid w:val="00B56BF9"/>
    <w:rsid w:val="00B8238F"/>
    <w:rsid w:val="00BA6CE4"/>
    <w:rsid w:val="00BB1F83"/>
    <w:rsid w:val="00BC27D0"/>
    <w:rsid w:val="00BC4E9D"/>
    <w:rsid w:val="00BD49EF"/>
    <w:rsid w:val="00BE6938"/>
    <w:rsid w:val="00C05671"/>
    <w:rsid w:val="00C160B5"/>
    <w:rsid w:val="00C43A7B"/>
    <w:rsid w:val="00C4497D"/>
    <w:rsid w:val="00C51369"/>
    <w:rsid w:val="00C6285C"/>
    <w:rsid w:val="00C7482A"/>
    <w:rsid w:val="00C7544E"/>
    <w:rsid w:val="00CA0262"/>
    <w:rsid w:val="00CA0575"/>
    <w:rsid w:val="00CE7E9C"/>
    <w:rsid w:val="00CF14AD"/>
    <w:rsid w:val="00D24BE3"/>
    <w:rsid w:val="00D35D11"/>
    <w:rsid w:val="00D434DD"/>
    <w:rsid w:val="00D46815"/>
    <w:rsid w:val="00D53F65"/>
    <w:rsid w:val="00D730F2"/>
    <w:rsid w:val="00D76C20"/>
    <w:rsid w:val="00D779F6"/>
    <w:rsid w:val="00D810D3"/>
    <w:rsid w:val="00DA6B4F"/>
    <w:rsid w:val="00DA7F21"/>
    <w:rsid w:val="00DB73EB"/>
    <w:rsid w:val="00DE7A6E"/>
    <w:rsid w:val="00DF242B"/>
    <w:rsid w:val="00DF5407"/>
    <w:rsid w:val="00E276BA"/>
    <w:rsid w:val="00E278A1"/>
    <w:rsid w:val="00E565B1"/>
    <w:rsid w:val="00E87AFA"/>
    <w:rsid w:val="00E969F2"/>
    <w:rsid w:val="00EA58D1"/>
    <w:rsid w:val="00EB1DEF"/>
    <w:rsid w:val="00EC1784"/>
    <w:rsid w:val="00ED432D"/>
    <w:rsid w:val="00EE44DC"/>
    <w:rsid w:val="00EF6E71"/>
    <w:rsid w:val="00F20A71"/>
    <w:rsid w:val="00F20EF2"/>
    <w:rsid w:val="00F4444A"/>
    <w:rsid w:val="00F52C03"/>
    <w:rsid w:val="00F96AF0"/>
    <w:rsid w:val="00FA09B5"/>
    <w:rsid w:val="00FB54B7"/>
    <w:rsid w:val="00FD33B3"/>
    <w:rsid w:val="00FF6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1B324"/>
  <w15:chartTrackingRefBased/>
  <w15:docId w15:val="{2536B573-A83B-4245-99C7-92C75367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360" w:lineRule="auto"/>
        <w:ind w:left="284" w:right="-284"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859"/>
    <w:pPr>
      <w:spacing w:after="200" w:line="276" w:lineRule="auto"/>
      <w:ind w:left="0" w:right="0" w:firstLine="0"/>
      <w:jc w:val="left"/>
    </w:pPr>
    <w:rPr>
      <w:rFonts w:ascii="Calibri" w:eastAsia="Times New Roman" w:hAnsi="Calibri" w:cs="Times New Roman"/>
      <w:lang w:eastAsia="ru-RU"/>
    </w:rPr>
  </w:style>
  <w:style w:type="paragraph" w:styleId="1">
    <w:name w:val="heading 1"/>
    <w:basedOn w:val="a"/>
    <w:next w:val="a"/>
    <w:link w:val="10"/>
    <w:qFormat/>
    <w:rsid w:val="000549E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0549E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549E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549E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49E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549E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549E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549E9"/>
    <w:rPr>
      <w:rFonts w:ascii="Times New Roman" w:eastAsia="Times New Roman" w:hAnsi="Times New Roman" w:cs="Times New Roman"/>
      <w:b/>
      <w:bCs/>
      <w:sz w:val="24"/>
      <w:szCs w:val="24"/>
      <w:lang w:val="x-none" w:eastAsia="x-none"/>
    </w:rPr>
  </w:style>
  <w:style w:type="paragraph" w:styleId="a3">
    <w:name w:val="Body Text"/>
    <w:basedOn w:val="a"/>
    <w:link w:val="a4"/>
    <w:rsid w:val="000549E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549E9"/>
    <w:rPr>
      <w:rFonts w:ascii="Times New Roman" w:eastAsia="Times New Roman" w:hAnsi="Times New Roman" w:cs="Times New Roman"/>
      <w:sz w:val="24"/>
      <w:szCs w:val="24"/>
      <w:lang w:val="x-none" w:eastAsia="x-none"/>
    </w:rPr>
  </w:style>
  <w:style w:type="paragraph" w:styleId="21">
    <w:name w:val="Body Text 2"/>
    <w:basedOn w:val="a"/>
    <w:link w:val="22"/>
    <w:rsid w:val="000549E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549E9"/>
    <w:rPr>
      <w:rFonts w:ascii="Times New Roman" w:eastAsia="Times New Roman" w:hAnsi="Times New Roman" w:cs="Times New Roman"/>
      <w:sz w:val="24"/>
      <w:szCs w:val="24"/>
      <w:lang w:val="x-none" w:eastAsia="x-none"/>
    </w:rPr>
  </w:style>
  <w:style w:type="character" w:customStyle="1" w:styleId="blk">
    <w:name w:val="blk"/>
    <w:rsid w:val="000549E9"/>
  </w:style>
  <w:style w:type="paragraph" w:styleId="a5">
    <w:name w:val="footer"/>
    <w:aliases w:val="Нижний колонтитул Знак Знак Знак,Нижний колонтитул1,Нижний колонтитул Знак Знак"/>
    <w:basedOn w:val="a"/>
    <w:link w:val="a6"/>
    <w:uiPriority w:val="99"/>
    <w:rsid w:val="000549E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549E9"/>
    <w:rPr>
      <w:rFonts w:ascii="Times New Roman" w:eastAsia="Times New Roman" w:hAnsi="Times New Roman" w:cs="Times New Roman"/>
      <w:sz w:val="24"/>
      <w:szCs w:val="24"/>
      <w:lang w:val="x-none" w:eastAsia="x-none"/>
    </w:rPr>
  </w:style>
  <w:style w:type="character" w:styleId="a7">
    <w:name w:val="page number"/>
    <w:rsid w:val="000549E9"/>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unhideWhenUsed/>
    <w:qFormat/>
    <w:rsid w:val="000549E9"/>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549E9"/>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549E9"/>
    <w:rPr>
      <w:rFonts w:ascii="Times New Roman" w:eastAsia="Times New Roman" w:hAnsi="Times New Roman" w:cs="Times New Roman"/>
      <w:sz w:val="20"/>
      <w:szCs w:val="20"/>
      <w:lang w:val="en-US" w:eastAsia="x-none"/>
    </w:rPr>
  </w:style>
  <w:style w:type="character" w:styleId="ac">
    <w:name w:val="footnote reference"/>
    <w:uiPriority w:val="99"/>
    <w:rsid w:val="000549E9"/>
    <w:rPr>
      <w:rFonts w:cs="Times New Roman"/>
      <w:vertAlign w:val="superscript"/>
    </w:rPr>
  </w:style>
  <w:style w:type="paragraph" w:styleId="23">
    <w:name w:val="List 2"/>
    <w:basedOn w:val="a"/>
    <w:rsid w:val="000549E9"/>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549E9"/>
    <w:rPr>
      <w:rFonts w:cs="Times New Roman"/>
      <w:color w:val="0000FF"/>
      <w:u w:val="single"/>
    </w:rPr>
  </w:style>
  <w:style w:type="paragraph" w:styleId="11">
    <w:name w:val="toc 1"/>
    <w:basedOn w:val="a"/>
    <w:next w:val="a"/>
    <w:autoRedefine/>
    <w:uiPriority w:val="39"/>
    <w:rsid w:val="000549E9"/>
    <w:pPr>
      <w:spacing w:before="240" w:after="120" w:line="240" w:lineRule="auto"/>
    </w:pPr>
    <w:rPr>
      <w:rFonts w:cs="Calibri"/>
      <w:b/>
      <w:bCs/>
      <w:sz w:val="20"/>
      <w:szCs w:val="20"/>
    </w:rPr>
  </w:style>
  <w:style w:type="paragraph" w:styleId="24">
    <w:name w:val="toc 2"/>
    <w:basedOn w:val="a"/>
    <w:next w:val="a"/>
    <w:autoRedefine/>
    <w:uiPriority w:val="39"/>
    <w:rsid w:val="000549E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0549E9"/>
    <w:pPr>
      <w:spacing w:after="0" w:line="240" w:lineRule="auto"/>
      <w:ind w:left="480"/>
    </w:pPr>
    <w:rPr>
      <w:rFonts w:ascii="Times New Roman" w:hAnsi="Times New Roman"/>
      <w:sz w:val="28"/>
      <w:szCs w:val="28"/>
    </w:rPr>
  </w:style>
  <w:style w:type="character" w:customStyle="1" w:styleId="FootnoteTextChar">
    <w:name w:val="Footnote Text Char"/>
    <w:locked/>
    <w:rsid w:val="000549E9"/>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549E9"/>
    <w:pPr>
      <w:spacing w:before="120" w:after="120" w:line="240" w:lineRule="auto"/>
      <w:ind w:left="708"/>
    </w:pPr>
    <w:rPr>
      <w:rFonts w:ascii="Times New Roman" w:hAnsi="Times New Roman"/>
      <w:sz w:val="24"/>
      <w:szCs w:val="24"/>
      <w:lang w:val="x-none" w:eastAsia="x-none"/>
    </w:rPr>
  </w:style>
  <w:style w:type="character" w:styleId="af0">
    <w:name w:val="Emphasis"/>
    <w:qFormat/>
    <w:rsid w:val="000549E9"/>
    <w:rPr>
      <w:rFonts w:cs="Times New Roman"/>
      <w:i/>
    </w:rPr>
  </w:style>
  <w:style w:type="paragraph" w:styleId="af1">
    <w:name w:val="Balloon Text"/>
    <w:basedOn w:val="a"/>
    <w:link w:val="af2"/>
    <w:uiPriority w:val="99"/>
    <w:rsid w:val="000549E9"/>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549E9"/>
    <w:rPr>
      <w:rFonts w:ascii="Segoe UI" w:eastAsia="Times New Roman" w:hAnsi="Segoe UI" w:cs="Times New Roman"/>
      <w:sz w:val="18"/>
      <w:szCs w:val="18"/>
      <w:lang w:val="x-none" w:eastAsia="x-none"/>
    </w:rPr>
  </w:style>
  <w:style w:type="paragraph" w:customStyle="1" w:styleId="ConsPlusNormal">
    <w:name w:val="ConsPlusNormal"/>
    <w:rsid w:val="000549E9"/>
    <w:pPr>
      <w:widowControl w:val="0"/>
      <w:autoSpaceDE w:val="0"/>
      <w:autoSpaceDN w:val="0"/>
      <w:adjustRightInd w:val="0"/>
      <w:spacing w:line="240" w:lineRule="auto"/>
      <w:ind w:left="0" w:right="0" w:firstLine="0"/>
      <w:jc w:val="left"/>
    </w:pPr>
    <w:rPr>
      <w:rFonts w:ascii="Arial" w:eastAsia="Times New Roman" w:hAnsi="Arial" w:cs="Arial"/>
      <w:sz w:val="20"/>
      <w:szCs w:val="20"/>
      <w:lang w:eastAsia="ru-RU"/>
    </w:rPr>
  </w:style>
  <w:style w:type="paragraph" w:styleId="af3">
    <w:name w:val="header"/>
    <w:basedOn w:val="a"/>
    <w:link w:val="af4"/>
    <w:uiPriority w:val="99"/>
    <w:unhideWhenUsed/>
    <w:rsid w:val="000549E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549E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549E9"/>
    <w:rPr>
      <w:rFonts w:cs="Times New Roman"/>
      <w:sz w:val="20"/>
      <w:szCs w:val="20"/>
    </w:rPr>
  </w:style>
  <w:style w:type="paragraph" w:styleId="af5">
    <w:name w:val="annotation text"/>
    <w:basedOn w:val="a"/>
    <w:link w:val="af6"/>
    <w:uiPriority w:val="99"/>
    <w:unhideWhenUsed/>
    <w:rsid w:val="000549E9"/>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549E9"/>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0549E9"/>
    <w:rPr>
      <w:rFonts w:cs="Times New Roman"/>
      <w:sz w:val="20"/>
      <w:szCs w:val="20"/>
    </w:rPr>
  </w:style>
  <w:style w:type="character" w:customStyle="1" w:styleId="111">
    <w:name w:val="Тема примечания Знак11"/>
    <w:uiPriority w:val="99"/>
    <w:rsid w:val="000549E9"/>
    <w:rPr>
      <w:rFonts w:cs="Times New Roman"/>
      <w:b/>
      <w:bCs/>
      <w:sz w:val="20"/>
      <w:szCs w:val="20"/>
    </w:rPr>
  </w:style>
  <w:style w:type="paragraph" w:styleId="af7">
    <w:name w:val="annotation subject"/>
    <w:basedOn w:val="af5"/>
    <w:next w:val="af5"/>
    <w:link w:val="af8"/>
    <w:uiPriority w:val="99"/>
    <w:unhideWhenUsed/>
    <w:rsid w:val="000549E9"/>
    <w:rPr>
      <w:rFonts w:ascii="Times New Roman" w:hAnsi="Times New Roman"/>
      <w:b/>
      <w:bCs/>
    </w:rPr>
  </w:style>
  <w:style w:type="character" w:customStyle="1" w:styleId="af8">
    <w:name w:val="Тема примечания Знак"/>
    <w:basedOn w:val="af6"/>
    <w:link w:val="af7"/>
    <w:uiPriority w:val="99"/>
    <w:rsid w:val="000549E9"/>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0549E9"/>
    <w:rPr>
      <w:rFonts w:cs="Times New Roman"/>
      <w:b/>
      <w:bCs/>
      <w:sz w:val="20"/>
      <w:szCs w:val="20"/>
    </w:rPr>
  </w:style>
  <w:style w:type="paragraph" w:styleId="25">
    <w:name w:val="Body Text Indent 2"/>
    <w:basedOn w:val="a"/>
    <w:link w:val="26"/>
    <w:rsid w:val="000549E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549E9"/>
    <w:rPr>
      <w:rFonts w:ascii="Times New Roman" w:eastAsia="Times New Roman" w:hAnsi="Times New Roman" w:cs="Times New Roman"/>
      <w:sz w:val="24"/>
      <w:szCs w:val="24"/>
      <w:lang w:val="x-none" w:eastAsia="x-none"/>
    </w:rPr>
  </w:style>
  <w:style w:type="character" w:customStyle="1" w:styleId="apple-converted-space">
    <w:name w:val="apple-converted-space"/>
    <w:rsid w:val="000549E9"/>
  </w:style>
  <w:style w:type="character" w:customStyle="1" w:styleId="af9">
    <w:name w:val="Цветовое выделение"/>
    <w:uiPriority w:val="99"/>
    <w:rsid w:val="000549E9"/>
    <w:rPr>
      <w:b/>
      <w:color w:val="26282F"/>
    </w:rPr>
  </w:style>
  <w:style w:type="character" w:customStyle="1" w:styleId="afa">
    <w:name w:val="Гипертекстовая ссылка"/>
    <w:uiPriority w:val="99"/>
    <w:rsid w:val="000549E9"/>
    <w:rPr>
      <w:b/>
      <w:color w:val="106BBE"/>
    </w:rPr>
  </w:style>
  <w:style w:type="character" w:customStyle="1" w:styleId="afb">
    <w:name w:val="Активная гипертекстовая ссылка"/>
    <w:uiPriority w:val="99"/>
    <w:rsid w:val="000549E9"/>
    <w:rPr>
      <w:b/>
      <w:color w:val="106BBE"/>
      <w:u w:val="single"/>
    </w:rPr>
  </w:style>
  <w:style w:type="paragraph" w:customStyle="1" w:styleId="afc">
    <w:name w:val="Внимание"/>
    <w:basedOn w:val="a"/>
    <w:next w:val="a"/>
    <w:uiPriority w:val="99"/>
    <w:rsid w:val="000549E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549E9"/>
  </w:style>
  <w:style w:type="paragraph" w:customStyle="1" w:styleId="afe">
    <w:name w:val="Внимание: недобросовестность!"/>
    <w:basedOn w:val="afc"/>
    <w:next w:val="a"/>
    <w:uiPriority w:val="99"/>
    <w:rsid w:val="000549E9"/>
  </w:style>
  <w:style w:type="character" w:customStyle="1" w:styleId="aff">
    <w:name w:val="Выделение для Базового Поиска"/>
    <w:uiPriority w:val="99"/>
    <w:rsid w:val="000549E9"/>
    <w:rPr>
      <w:b/>
      <w:color w:val="0058A9"/>
    </w:rPr>
  </w:style>
  <w:style w:type="character" w:customStyle="1" w:styleId="aff0">
    <w:name w:val="Выделение для Базового Поиска (курсив)"/>
    <w:uiPriority w:val="99"/>
    <w:rsid w:val="000549E9"/>
    <w:rPr>
      <w:b/>
      <w:i/>
      <w:color w:val="0058A9"/>
    </w:rPr>
  </w:style>
  <w:style w:type="paragraph" w:customStyle="1" w:styleId="aff1">
    <w:name w:val="Дочерний элемент списка"/>
    <w:basedOn w:val="a"/>
    <w:next w:val="a"/>
    <w:uiPriority w:val="99"/>
    <w:rsid w:val="000549E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549E9"/>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0549E9"/>
    <w:rPr>
      <w:b/>
      <w:bCs/>
      <w:color w:val="0058A9"/>
      <w:shd w:val="clear" w:color="auto" w:fill="ECE9D8"/>
    </w:rPr>
  </w:style>
  <w:style w:type="paragraph" w:customStyle="1" w:styleId="aff3">
    <w:name w:val="Заголовок группы контролов"/>
    <w:basedOn w:val="a"/>
    <w:next w:val="a"/>
    <w:uiPriority w:val="99"/>
    <w:rsid w:val="000549E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549E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549E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549E9"/>
    <w:rPr>
      <w:b/>
      <w:color w:val="26282F"/>
    </w:rPr>
  </w:style>
  <w:style w:type="paragraph" w:customStyle="1" w:styleId="aff7">
    <w:name w:val="Заголовок статьи"/>
    <w:basedOn w:val="a"/>
    <w:next w:val="a"/>
    <w:uiPriority w:val="99"/>
    <w:rsid w:val="000549E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549E9"/>
    <w:rPr>
      <w:b/>
      <w:color w:val="FF0000"/>
    </w:rPr>
  </w:style>
  <w:style w:type="paragraph" w:customStyle="1" w:styleId="aff9">
    <w:name w:val="Заголовок ЭР (левое окно)"/>
    <w:basedOn w:val="a"/>
    <w:next w:val="a"/>
    <w:uiPriority w:val="99"/>
    <w:rsid w:val="000549E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549E9"/>
    <w:pPr>
      <w:spacing w:after="0"/>
      <w:jc w:val="left"/>
    </w:pPr>
  </w:style>
  <w:style w:type="paragraph" w:customStyle="1" w:styleId="affb">
    <w:name w:val="Интерактивный заголовок"/>
    <w:basedOn w:val="14"/>
    <w:next w:val="a"/>
    <w:uiPriority w:val="99"/>
    <w:rsid w:val="000549E9"/>
    <w:rPr>
      <w:u w:val="single"/>
    </w:rPr>
  </w:style>
  <w:style w:type="paragraph" w:customStyle="1" w:styleId="affc">
    <w:name w:val="Текст информации об изменениях"/>
    <w:basedOn w:val="a"/>
    <w:next w:val="a"/>
    <w:uiPriority w:val="99"/>
    <w:rsid w:val="000549E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549E9"/>
    <w:pPr>
      <w:spacing w:before="180"/>
      <w:ind w:left="360" w:right="360" w:firstLine="0"/>
    </w:pPr>
    <w:rPr>
      <w:shd w:val="clear" w:color="auto" w:fill="EAEFED"/>
    </w:rPr>
  </w:style>
  <w:style w:type="paragraph" w:customStyle="1" w:styleId="affe">
    <w:name w:val="Текст (справка)"/>
    <w:basedOn w:val="a"/>
    <w:next w:val="a"/>
    <w:uiPriority w:val="99"/>
    <w:rsid w:val="000549E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549E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549E9"/>
    <w:rPr>
      <w:i/>
      <w:iCs/>
    </w:rPr>
  </w:style>
  <w:style w:type="paragraph" w:customStyle="1" w:styleId="afff1">
    <w:name w:val="Текст (лев. подпись)"/>
    <w:basedOn w:val="a"/>
    <w:next w:val="a"/>
    <w:uiPriority w:val="99"/>
    <w:rsid w:val="000549E9"/>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549E9"/>
    <w:rPr>
      <w:sz w:val="14"/>
      <w:szCs w:val="14"/>
    </w:rPr>
  </w:style>
  <w:style w:type="paragraph" w:customStyle="1" w:styleId="afff3">
    <w:name w:val="Текст (прав. подпись)"/>
    <w:basedOn w:val="a"/>
    <w:next w:val="a"/>
    <w:uiPriority w:val="99"/>
    <w:rsid w:val="000549E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549E9"/>
    <w:rPr>
      <w:sz w:val="14"/>
      <w:szCs w:val="14"/>
    </w:rPr>
  </w:style>
  <w:style w:type="paragraph" w:customStyle="1" w:styleId="afff5">
    <w:name w:val="Комментарий пользователя"/>
    <w:basedOn w:val="afff"/>
    <w:next w:val="a"/>
    <w:uiPriority w:val="99"/>
    <w:rsid w:val="000549E9"/>
    <w:pPr>
      <w:jc w:val="left"/>
    </w:pPr>
    <w:rPr>
      <w:shd w:val="clear" w:color="auto" w:fill="FFDFE0"/>
    </w:rPr>
  </w:style>
  <w:style w:type="paragraph" w:customStyle="1" w:styleId="afff6">
    <w:name w:val="Куда обратиться?"/>
    <w:basedOn w:val="afc"/>
    <w:next w:val="a"/>
    <w:uiPriority w:val="99"/>
    <w:rsid w:val="000549E9"/>
  </w:style>
  <w:style w:type="paragraph" w:customStyle="1" w:styleId="afff7">
    <w:name w:val="Моноширинный"/>
    <w:basedOn w:val="a"/>
    <w:next w:val="a"/>
    <w:uiPriority w:val="99"/>
    <w:rsid w:val="000549E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549E9"/>
    <w:rPr>
      <w:b/>
      <w:color w:val="26282F"/>
      <w:shd w:val="clear" w:color="auto" w:fill="FFF580"/>
    </w:rPr>
  </w:style>
  <w:style w:type="paragraph" w:customStyle="1" w:styleId="afff9">
    <w:name w:val="Напишите нам"/>
    <w:basedOn w:val="a"/>
    <w:next w:val="a"/>
    <w:uiPriority w:val="99"/>
    <w:rsid w:val="000549E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549E9"/>
    <w:rPr>
      <w:b/>
      <w:color w:val="000000"/>
      <w:shd w:val="clear" w:color="auto" w:fill="D8EDE8"/>
    </w:rPr>
  </w:style>
  <w:style w:type="paragraph" w:customStyle="1" w:styleId="afffb">
    <w:name w:val="Необходимые документы"/>
    <w:basedOn w:val="afc"/>
    <w:next w:val="a"/>
    <w:uiPriority w:val="99"/>
    <w:rsid w:val="000549E9"/>
    <w:pPr>
      <w:ind w:firstLine="118"/>
    </w:pPr>
  </w:style>
  <w:style w:type="paragraph" w:customStyle="1" w:styleId="afffc">
    <w:name w:val="Нормальный (таблица)"/>
    <w:basedOn w:val="a"/>
    <w:next w:val="a"/>
    <w:uiPriority w:val="99"/>
    <w:rsid w:val="000549E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549E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549E9"/>
    <w:pPr>
      <w:ind w:left="140"/>
    </w:pPr>
  </w:style>
  <w:style w:type="character" w:customStyle="1" w:styleId="affff">
    <w:name w:val="Опечатки"/>
    <w:uiPriority w:val="99"/>
    <w:rsid w:val="000549E9"/>
    <w:rPr>
      <w:color w:val="FF0000"/>
    </w:rPr>
  </w:style>
  <w:style w:type="paragraph" w:customStyle="1" w:styleId="affff0">
    <w:name w:val="Переменная часть"/>
    <w:basedOn w:val="aff2"/>
    <w:next w:val="a"/>
    <w:uiPriority w:val="99"/>
    <w:rsid w:val="000549E9"/>
    <w:rPr>
      <w:sz w:val="18"/>
      <w:szCs w:val="18"/>
    </w:rPr>
  </w:style>
  <w:style w:type="paragraph" w:customStyle="1" w:styleId="affff1">
    <w:name w:val="Подвал для информации об изменениях"/>
    <w:basedOn w:val="1"/>
    <w:next w:val="a"/>
    <w:uiPriority w:val="99"/>
    <w:rsid w:val="000549E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0549E9"/>
    <w:rPr>
      <w:b/>
      <w:bCs/>
    </w:rPr>
  </w:style>
  <w:style w:type="paragraph" w:customStyle="1" w:styleId="affff3">
    <w:name w:val="Подчёркнуный текст"/>
    <w:basedOn w:val="a"/>
    <w:next w:val="a"/>
    <w:uiPriority w:val="99"/>
    <w:rsid w:val="000549E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549E9"/>
    <w:rPr>
      <w:sz w:val="20"/>
      <w:szCs w:val="20"/>
    </w:rPr>
  </w:style>
  <w:style w:type="paragraph" w:customStyle="1" w:styleId="affff5">
    <w:name w:val="Прижатый влево"/>
    <w:basedOn w:val="a"/>
    <w:next w:val="a"/>
    <w:uiPriority w:val="99"/>
    <w:rsid w:val="000549E9"/>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549E9"/>
  </w:style>
  <w:style w:type="paragraph" w:customStyle="1" w:styleId="affff7">
    <w:name w:val="Примечание."/>
    <w:basedOn w:val="afc"/>
    <w:next w:val="a"/>
    <w:uiPriority w:val="99"/>
    <w:rsid w:val="000549E9"/>
  </w:style>
  <w:style w:type="character" w:customStyle="1" w:styleId="affff8">
    <w:name w:val="Продолжение ссылки"/>
    <w:uiPriority w:val="99"/>
    <w:rsid w:val="000549E9"/>
  </w:style>
  <w:style w:type="paragraph" w:customStyle="1" w:styleId="affff9">
    <w:name w:val="Словарная статья"/>
    <w:basedOn w:val="a"/>
    <w:next w:val="a"/>
    <w:uiPriority w:val="99"/>
    <w:rsid w:val="000549E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549E9"/>
    <w:rPr>
      <w:b/>
      <w:color w:val="26282F"/>
    </w:rPr>
  </w:style>
  <w:style w:type="character" w:customStyle="1" w:styleId="affffb">
    <w:name w:val="Сравнение редакций. Добавленный фрагмент"/>
    <w:uiPriority w:val="99"/>
    <w:rsid w:val="000549E9"/>
    <w:rPr>
      <w:color w:val="000000"/>
      <w:shd w:val="clear" w:color="auto" w:fill="C1D7FF"/>
    </w:rPr>
  </w:style>
  <w:style w:type="character" w:customStyle="1" w:styleId="affffc">
    <w:name w:val="Сравнение редакций. Удаленный фрагмент"/>
    <w:uiPriority w:val="99"/>
    <w:rsid w:val="000549E9"/>
    <w:rPr>
      <w:color w:val="000000"/>
      <w:shd w:val="clear" w:color="auto" w:fill="C4C413"/>
    </w:rPr>
  </w:style>
  <w:style w:type="paragraph" w:customStyle="1" w:styleId="affffd">
    <w:name w:val="Ссылка на официальную публикацию"/>
    <w:basedOn w:val="a"/>
    <w:next w:val="a"/>
    <w:uiPriority w:val="99"/>
    <w:rsid w:val="000549E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549E9"/>
    <w:rPr>
      <w:b/>
      <w:color w:val="749232"/>
    </w:rPr>
  </w:style>
  <w:style w:type="paragraph" w:customStyle="1" w:styleId="afffff">
    <w:name w:val="Текст в таблице"/>
    <w:basedOn w:val="afffc"/>
    <w:next w:val="a"/>
    <w:uiPriority w:val="99"/>
    <w:rsid w:val="000549E9"/>
    <w:pPr>
      <w:ind w:firstLine="500"/>
    </w:pPr>
  </w:style>
  <w:style w:type="paragraph" w:customStyle="1" w:styleId="afffff0">
    <w:name w:val="Текст ЭР (см. также)"/>
    <w:basedOn w:val="a"/>
    <w:next w:val="a"/>
    <w:uiPriority w:val="99"/>
    <w:rsid w:val="000549E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549E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549E9"/>
    <w:rPr>
      <w:b/>
      <w:strike/>
      <w:color w:val="666600"/>
    </w:rPr>
  </w:style>
  <w:style w:type="paragraph" w:customStyle="1" w:styleId="afffff3">
    <w:name w:val="Формула"/>
    <w:basedOn w:val="a"/>
    <w:next w:val="a"/>
    <w:uiPriority w:val="99"/>
    <w:rsid w:val="000549E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549E9"/>
    <w:pPr>
      <w:jc w:val="center"/>
    </w:pPr>
  </w:style>
  <w:style w:type="paragraph" w:customStyle="1" w:styleId="-">
    <w:name w:val="ЭР-содержание (правое окно)"/>
    <w:basedOn w:val="a"/>
    <w:next w:val="a"/>
    <w:uiPriority w:val="99"/>
    <w:rsid w:val="000549E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549E9"/>
    <w:pPr>
      <w:autoSpaceDE w:val="0"/>
      <w:autoSpaceDN w:val="0"/>
      <w:adjustRightInd w:val="0"/>
      <w:spacing w:line="240" w:lineRule="auto"/>
      <w:ind w:left="0" w:right="0" w:firstLine="0"/>
      <w:jc w:val="left"/>
    </w:pPr>
    <w:rPr>
      <w:rFonts w:ascii="Times New Roman" w:eastAsia="Times New Roman" w:hAnsi="Times New Roman" w:cs="Times New Roman"/>
      <w:color w:val="000000"/>
      <w:sz w:val="24"/>
      <w:szCs w:val="24"/>
    </w:rPr>
  </w:style>
  <w:style w:type="character" w:styleId="afffff5">
    <w:name w:val="annotation reference"/>
    <w:uiPriority w:val="99"/>
    <w:unhideWhenUsed/>
    <w:rsid w:val="000549E9"/>
    <w:rPr>
      <w:rFonts w:cs="Times New Roman"/>
      <w:sz w:val="16"/>
    </w:rPr>
  </w:style>
  <w:style w:type="paragraph" w:styleId="41">
    <w:name w:val="toc 4"/>
    <w:basedOn w:val="a"/>
    <w:next w:val="a"/>
    <w:autoRedefine/>
    <w:rsid w:val="000549E9"/>
    <w:pPr>
      <w:spacing w:after="0" w:line="240" w:lineRule="auto"/>
      <w:ind w:left="720"/>
    </w:pPr>
    <w:rPr>
      <w:rFonts w:cs="Calibri"/>
      <w:sz w:val="20"/>
      <w:szCs w:val="20"/>
    </w:rPr>
  </w:style>
  <w:style w:type="paragraph" w:styleId="5">
    <w:name w:val="toc 5"/>
    <w:basedOn w:val="a"/>
    <w:next w:val="a"/>
    <w:autoRedefine/>
    <w:rsid w:val="000549E9"/>
    <w:pPr>
      <w:spacing w:after="0" w:line="240" w:lineRule="auto"/>
      <w:ind w:left="960"/>
    </w:pPr>
    <w:rPr>
      <w:rFonts w:cs="Calibri"/>
      <w:sz w:val="20"/>
      <w:szCs w:val="20"/>
    </w:rPr>
  </w:style>
  <w:style w:type="paragraph" w:styleId="6">
    <w:name w:val="toc 6"/>
    <w:basedOn w:val="a"/>
    <w:next w:val="a"/>
    <w:autoRedefine/>
    <w:rsid w:val="000549E9"/>
    <w:pPr>
      <w:spacing w:after="0" w:line="240" w:lineRule="auto"/>
      <w:ind w:left="1200"/>
    </w:pPr>
    <w:rPr>
      <w:rFonts w:cs="Calibri"/>
      <w:sz w:val="20"/>
      <w:szCs w:val="20"/>
    </w:rPr>
  </w:style>
  <w:style w:type="paragraph" w:styleId="7">
    <w:name w:val="toc 7"/>
    <w:basedOn w:val="a"/>
    <w:next w:val="a"/>
    <w:autoRedefine/>
    <w:rsid w:val="000549E9"/>
    <w:pPr>
      <w:spacing w:after="0" w:line="240" w:lineRule="auto"/>
      <w:ind w:left="1440"/>
    </w:pPr>
    <w:rPr>
      <w:rFonts w:cs="Calibri"/>
      <w:sz w:val="20"/>
      <w:szCs w:val="20"/>
    </w:rPr>
  </w:style>
  <w:style w:type="paragraph" w:styleId="8">
    <w:name w:val="toc 8"/>
    <w:basedOn w:val="a"/>
    <w:next w:val="a"/>
    <w:autoRedefine/>
    <w:rsid w:val="000549E9"/>
    <w:pPr>
      <w:spacing w:after="0" w:line="240" w:lineRule="auto"/>
      <w:ind w:left="1680"/>
    </w:pPr>
    <w:rPr>
      <w:rFonts w:cs="Calibri"/>
      <w:sz w:val="20"/>
      <w:szCs w:val="20"/>
    </w:rPr>
  </w:style>
  <w:style w:type="paragraph" w:styleId="9">
    <w:name w:val="toc 9"/>
    <w:basedOn w:val="a"/>
    <w:next w:val="a"/>
    <w:autoRedefine/>
    <w:rsid w:val="000549E9"/>
    <w:pPr>
      <w:spacing w:after="0" w:line="240" w:lineRule="auto"/>
      <w:ind w:left="1920"/>
    </w:pPr>
    <w:rPr>
      <w:rFonts w:cs="Calibri"/>
      <w:sz w:val="20"/>
      <w:szCs w:val="20"/>
    </w:rPr>
  </w:style>
  <w:style w:type="paragraph" w:customStyle="1" w:styleId="s1">
    <w:name w:val="s_1"/>
    <w:basedOn w:val="a"/>
    <w:rsid w:val="000549E9"/>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549E9"/>
    <w:pPr>
      <w:spacing w:line="240" w:lineRule="auto"/>
      <w:ind w:left="0" w:right="0" w:firstLine="0"/>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549E9"/>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549E9"/>
    <w:rPr>
      <w:rFonts w:ascii="Calibri" w:eastAsia="Times New Roman" w:hAnsi="Calibri" w:cs="Times New Roman"/>
      <w:sz w:val="20"/>
      <w:szCs w:val="20"/>
      <w:lang w:val="x-none" w:eastAsia="x-none"/>
    </w:rPr>
  </w:style>
  <w:style w:type="character" w:styleId="afffff9">
    <w:name w:val="endnote reference"/>
    <w:uiPriority w:val="99"/>
    <w:semiHidden/>
    <w:unhideWhenUsed/>
    <w:rsid w:val="000549E9"/>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549E9"/>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0549E9"/>
    <w:rPr>
      <w:rFonts w:ascii="Times New Roman" w:hAnsi="Times New Roman"/>
      <w:sz w:val="24"/>
      <w:szCs w:val="24"/>
      <w:lang w:val="en-US" w:eastAsia="nl-NL"/>
    </w:rPr>
  </w:style>
  <w:style w:type="character" w:styleId="afffffa">
    <w:name w:val="Strong"/>
    <w:uiPriority w:val="22"/>
    <w:qFormat/>
    <w:rsid w:val="000549E9"/>
    <w:rPr>
      <w:b/>
      <w:bCs/>
    </w:rPr>
  </w:style>
  <w:style w:type="table" w:customStyle="1" w:styleId="TableNormal">
    <w:name w:val="Table Normal"/>
    <w:uiPriority w:val="2"/>
    <w:semiHidden/>
    <w:unhideWhenUsed/>
    <w:qFormat/>
    <w:rsid w:val="000549E9"/>
    <w:pPr>
      <w:widowControl w:val="0"/>
      <w:autoSpaceDE w:val="0"/>
      <w:autoSpaceDN w:val="0"/>
      <w:spacing w:line="240" w:lineRule="auto"/>
      <w:ind w:left="0" w:right="0" w:firstLine="0"/>
      <w:jc w:val="left"/>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49E9"/>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549E9"/>
    <w:rPr>
      <w:color w:val="0000FF"/>
      <w:u w:val="single"/>
    </w:rPr>
  </w:style>
  <w:style w:type="character" w:styleId="afffffc">
    <w:name w:val="Subtle Emphasis"/>
    <w:uiPriority w:val="19"/>
    <w:qFormat/>
    <w:rsid w:val="000549E9"/>
    <w:rPr>
      <w:i/>
      <w:iCs/>
      <w:color w:val="404040"/>
    </w:rPr>
  </w:style>
  <w:style w:type="paragraph" w:styleId="afffffd">
    <w:name w:val="Subtitle"/>
    <w:basedOn w:val="a"/>
    <w:next w:val="a"/>
    <w:link w:val="afffffe"/>
    <w:uiPriority w:val="11"/>
    <w:qFormat/>
    <w:rsid w:val="000549E9"/>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549E9"/>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549E9"/>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0549E9"/>
    <w:pPr>
      <w:spacing w:line="240" w:lineRule="auto"/>
      <w:ind w:left="0" w:right="0" w:firstLine="0"/>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0549E9"/>
    <w:rPr>
      <w:color w:val="605E5C"/>
      <w:shd w:val="clear" w:color="auto" w:fill="E1DFDD"/>
    </w:rPr>
  </w:style>
  <w:style w:type="paragraph" w:styleId="affffff1">
    <w:name w:val="Title"/>
    <w:basedOn w:val="a"/>
    <w:next w:val="a"/>
    <w:link w:val="affffff2"/>
    <w:uiPriority w:val="10"/>
    <w:qFormat/>
    <w:rsid w:val="000549E9"/>
    <w:pPr>
      <w:spacing w:after="120"/>
      <w:ind w:firstLine="709"/>
      <w:outlineLvl w:val="0"/>
    </w:pPr>
    <w:rPr>
      <w:rFonts w:ascii="Times New Roman" w:hAnsi="Times New Roman"/>
      <w:kern w:val="28"/>
      <w:sz w:val="24"/>
      <w:szCs w:val="24"/>
    </w:rPr>
  </w:style>
  <w:style w:type="character" w:customStyle="1" w:styleId="affffff2">
    <w:name w:val="Заголовок Знак"/>
    <w:basedOn w:val="a0"/>
    <w:link w:val="affffff1"/>
    <w:uiPriority w:val="10"/>
    <w:rsid w:val="000549E9"/>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uiPriority w:val="59"/>
    <w:rsid w:val="000549E9"/>
    <w:pPr>
      <w:spacing w:line="240" w:lineRule="auto"/>
      <w:ind w:left="0" w:right="0"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0549E9"/>
    <w:pPr>
      <w:spacing w:line="240" w:lineRule="auto"/>
      <w:ind w:left="0" w:right="0"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549E9"/>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0549E9"/>
    <w:pPr>
      <w:spacing w:line="240" w:lineRule="auto"/>
      <w:ind w:left="0" w:right="0" w:firstLine="0"/>
      <w:jc w:val="left"/>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Revision"/>
    <w:hidden/>
    <w:uiPriority w:val="99"/>
    <w:semiHidden/>
    <w:rsid w:val="000549E9"/>
    <w:pPr>
      <w:spacing w:line="240" w:lineRule="auto"/>
      <w:ind w:left="0" w:right="0" w:firstLine="0"/>
      <w:jc w:val="left"/>
    </w:pPr>
    <w:rPr>
      <w:rFonts w:ascii="Calibri" w:eastAsia="Times New Roman" w:hAnsi="Calibri" w:cs="Times New Roman"/>
      <w:lang w:eastAsia="ru-RU"/>
    </w:rPr>
  </w:style>
  <w:style w:type="table" w:customStyle="1" w:styleId="310">
    <w:name w:val="Таблица простая 31"/>
    <w:basedOn w:val="a1"/>
    <w:uiPriority w:val="43"/>
    <w:rsid w:val="00EB1DEF"/>
    <w:pPr>
      <w:spacing w:line="240" w:lineRule="auto"/>
      <w:ind w:left="0" w:right="0" w:firstLine="0"/>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EB1DEF"/>
    <w:rPr>
      <w:color w:val="605E5C"/>
      <w:shd w:val="clear" w:color="auto" w:fill="E1DFDD"/>
    </w:rPr>
  </w:style>
  <w:style w:type="paragraph" w:styleId="affffff4">
    <w:name w:val="No Spacing"/>
    <w:link w:val="affffff5"/>
    <w:qFormat/>
    <w:rsid w:val="00EB1DEF"/>
    <w:pPr>
      <w:spacing w:line="240" w:lineRule="auto"/>
      <w:ind w:left="0" w:right="0" w:firstLine="0"/>
      <w:jc w:val="left"/>
    </w:pPr>
    <w:rPr>
      <w:rFonts w:ascii="Calibri" w:eastAsia="Times New Roman" w:hAnsi="Calibri" w:cs="Times New Roman"/>
    </w:rPr>
  </w:style>
  <w:style w:type="character" w:customStyle="1" w:styleId="affffff5">
    <w:name w:val="Без интервала Знак"/>
    <w:link w:val="affffff4"/>
    <w:rsid w:val="00EB1DEF"/>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yperlink" Target="https://future2day.ru/natsionalnaya-programma-tsifrovaya-ekonomika-obzor/" TargetMode="External"/><Relationship Id="rId39" Type="http://schemas.openxmlformats.org/officeDocument/2006/relationships/hyperlink" Target="https://yandex.ru/q/question/transport/chto_takoe_karshering_mashiny_cddb0167/?utm_source=yandex&amp;utm_medium=wizard&amp;answer_id=a0afe582-841e-49eb-8957-f3b5202c7849" TargetMode="External"/><Relationship Id="rId21" Type="http://schemas.openxmlformats.org/officeDocument/2006/relationships/hyperlink" Target="https://e.lanbook.com/" TargetMode="External"/><Relationship Id="rId34" Type="http://schemas.openxmlformats.org/officeDocument/2006/relationships/hyperlink" Target="https://hiterbober.ru/money-methods/kak-zarabotat-na-avito-bez-vlozhenij.html" TargetMode="External"/><Relationship Id="rId42" Type="http://schemas.openxmlformats.org/officeDocument/2006/relationships/hyperlink" Target="https://www.airbnb.ru/help/article/1170/&#1082;&#1072;&#1082;&#1086;&#1074;&#1099;-&#1090;&#1088;&#1077;&#1073;&#1086;&#1074;&#1072;&#1085;&#1080;&#1103;-airbnb-&#1082;-&#1073;&#1088;&#1086;&#1085;&#1080;&#1088;&#1091;&#1102;&#1097;&#1080;&#1084;?_%20set_bev_on_new_domain%20=1584857058_%20AjjDB4Mr%20%2B8ZXoG3k"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hyperlink" Target="https://www.gosuslugi.ru/help/faq/obshaya_informaci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 TargetMode="External"/><Relationship Id="rId24" Type="http://schemas.openxmlformats.org/officeDocument/2006/relationships/footer" Target="footer11.xml"/><Relationship Id="rId32" Type="http://schemas.openxmlformats.org/officeDocument/2006/relationships/hyperlink" Target="https://cash4brands.ru/blog/kak-zakazyvat-na-ozon/" TargetMode="External"/><Relationship Id="rId37" Type="http://schemas.openxmlformats.org/officeDocument/2006/relationships/hyperlink" Target="https://spravochnick.ru/marketing/internet-marketing/vidy_internet-marketinga/" TargetMode="External"/><Relationship Id="rId40" Type="http://schemas.openxmlformats.org/officeDocument/2006/relationships/hyperlink" Target="https://airbnbru.ru" TargetMode="Externa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yperlink" Target="https://e.lanbook.com/" TargetMode="External"/><Relationship Id="rId23" Type="http://schemas.openxmlformats.org/officeDocument/2006/relationships/footer" Target="footer10.xml"/><Relationship Id="rId28" Type="http://schemas.openxmlformats.org/officeDocument/2006/relationships/hyperlink" Target="https://www.tadviser.ru/index.php/" TargetMode="External"/><Relationship Id="rId36" Type="http://schemas.openxmlformats.org/officeDocument/2006/relationships/hyperlink" Target="https://ru.wikipedia.org/wiki/&#1069;&#1083;&#1077;&#1082;&#1090;&#1088;&#1086;&#1085;&#1085;&#1099;&#1081;_&#1084;&#1072;&#1088;&#1082;&#1077;&#1090;&#1080;&#1085;&#1075;" TargetMode="External"/><Relationship Id="rId10" Type="http://schemas.openxmlformats.org/officeDocument/2006/relationships/hyperlink" Target="https://urait.ru/" TargetMode="External"/><Relationship Id="rId19" Type="http://schemas.openxmlformats.org/officeDocument/2006/relationships/footer" Target="footer8.xml"/><Relationship Id="rId31" Type="http://schemas.openxmlformats.org/officeDocument/2006/relationships/hyperlink" Target="https://propokupki.online/wildberries/kak-zakazat-na-vajldberriz.html" TargetMode="External"/><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 TargetMode="External"/><Relationship Id="rId22" Type="http://schemas.openxmlformats.org/officeDocument/2006/relationships/footer" Target="footer9.xml"/><Relationship Id="rId27" Type="http://schemas.openxmlformats.org/officeDocument/2006/relationships/hyperlink" Target="https://zen.yandex.ru/media/fingram/chto-takoe-cifrovaia-ekonomika-59cddde73c50f7d9eaec17e3" TargetMode="External"/><Relationship Id="rId30" Type="http://schemas.openxmlformats.org/officeDocument/2006/relationships/hyperlink" Target="https://yandex.ru/turbo/fast-wolker.ru/s/chto-takoe-internet-banking-sberbank-online" TargetMode="External"/><Relationship Id="rId35" Type="http://schemas.openxmlformats.org/officeDocument/2006/relationships/hyperlink" Target="https://zen.yandex.ru/media/voronin/kak-prodavat-na-avito-instrukciia-po-primeneniiu--5a61ee0b8c8be324f1651d45" TargetMode="External"/><Relationship Id="rId43" Type="http://schemas.openxmlformats.org/officeDocument/2006/relationships/footer" Target="footer13.xml"/><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hyperlink" Target="https://magobzor.com/statyi/chto-takoe-aliexpress-polzovatsya" TargetMode="External"/><Relationship Id="rId38" Type="http://schemas.openxmlformats.org/officeDocument/2006/relationships/hyperlink" Target="https://carshering.info" TargetMode="External"/><Relationship Id="rId46" Type="http://schemas.openxmlformats.org/officeDocument/2006/relationships/footer" Target="footer16.xml"/><Relationship Id="rId20" Type="http://schemas.openxmlformats.org/officeDocument/2006/relationships/hyperlink" Target="https://urait.ru/" TargetMode="External"/><Relationship Id="rId41" Type="http://schemas.openxmlformats.org/officeDocument/2006/relationships/hyperlink" Target="https://www.airbnb.ru/d/howairbnbwor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5A5C0-3923-41AB-884B-8FD40D635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101</Pages>
  <Words>18582</Words>
  <Characters>105920</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84</cp:revision>
  <dcterms:created xsi:type="dcterms:W3CDTF">2023-02-16T14:52:00Z</dcterms:created>
  <dcterms:modified xsi:type="dcterms:W3CDTF">2023-09-07T09:06:00Z</dcterms:modified>
</cp:coreProperties>
</file>