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1B22391C" w14:textId="77777777" w:rsidR="004178E3" w:rsidRPr="00AA74C2" w:rsidRDefault="004178E3" w:rsidP="004178E3">
      <w:pPr>
        <w:keepNext/>
        <w:jc w:val="right"/>
        <w:outlineLvl w:val="0"/>
        <w:rPr>
          <w:rFonts w:ascii="Times New Roman" w:eastAsia="Times New Roman" w:hAnsi="Times New Roman" w:cs="Times New Roman"/>
          <w:b/>
          <w:bCs/>
          <w:kern w:val="32"/>
          <w:sz w:val="24"/>
          <w:szCs w:val="24"/>
          <w:lang w:eastAsia="x-none"/>
        </w:rPr>
      </w:pPr>
      <w:r w:rsidRPr="00AA74C2">
        <w:rPr>
          <w:rFonts w:ascii="Times New Roman" w:eastAsia="Times New Roman" w:hAnsi="Times New Roman" w:cs="Times New Roman"/>
          <w:b/>
          <w:bCs/>
          <w:kern w:val="32"/>
          <w:sz w:val="24"/>
          <w:szCs w:val="24"/>
          <w:lang w:eastAsia="x-none"/>
        </w:rPr>
        <w:t>к ПОП-П по специальности</w:t>
      </w:r>
    </w:p>
    <w:p w14:paraId="0AF595B5" w14:textId="77777777" w:rsidR="004178E3" w:rsidRPr="00AA74C2" w:rsidRDefault="004178E3" w:rsidP="004178E3">
      <w:pPr>
        <w:keepNext/>
        <w:jc w:val="right"/>
        <w:outlineLvl w:val="0"/>
        <w:rPr>
          <w:rFonts w:ascii="Times New Roman" w:eastAsia="Times New Roman" w:hAnsi="Times New Roman" w:cs="Times New Roman"/>
          <w:b/>
          <w:bCs/>
          <w:kern w:val="32"/>
          <w:sz w:val="24"/>
          <w:szCs w:val="24"/>
          <w:lang w:eastAsia="x-none"/>
        </w:rPr>
      </w:pPr>
      <w:r w:rsidRPr="00AA74C2">
        <w:rPr>
          <w:rFonts w:ascii="Times New Roman" w:eastAsia="Times New Roman" w:hAnsi="Times New Roman" w:cs="Times New Roman"/>
          <w:b/>
          <w:bCs/>
          <w:kern w:val="32"/>
          <w:sz w:val="24"/>
          <w:szCs w:val="24"/>
          <w:lang w:eastAsia="x-none"/>
        </w:rPr>
        <w:t>18.02.04 Электрохимическое производство</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5F50DCE8" w:rsidR="009D116C" w:rsidRPr="00D62E42" w:rsidRDefault="00896BB3" w:rsidP="00D62E42">
      <w:pPr>
        <w:pStyle w:val="14"/>
        <w:rPr>
          <w:rFonts w:asciiTheme="minorHAnsi" w:eastAsiaTheme="minorEastAsia" w:hAnsiTheme="minorHAnsi" w:cstheme="minorBidi"/>
          <w:b/>
          <w:bCs/>
          <w:lang w:eastAsia="ru-RU"/>
        </w:rPr>
      </w:pPr>
      <w:r w:rsidRPr="00D62E42">
        <w:rPr>
          <w:rFonts w:eastAsia="Times New Roman"/>
          <w:b/>
          <w:bCs/>
          <w:sz w:val="24"/>
          <w:szCs w:val="24"/>
          <w:lang w:eastAsia="ru-RU"/>
        </w:rPr>
        <w:fldChar w:fldCharType="begin"/>
      </w:r>
      <w:r w:rsidRPr="00D62E42">
        <w:rPr>
          <w:rFonts w:eastAsia="Times New Roman"/>
          <w:b/>
          <w:bCs/>
          <w:sz w:val="24"/>
          <w:szCs w:val="24"/>
          <w:lang w:eastAsia="ru-RU"/>
        </w:rPr>
        <w:instrText xml:space="preserve"> TOC \o "3-3" \h \z \t "Заголовок 1;1;Заголовок 2;2;Заголовок1;1;Заголовок;1" </w:instrText>
      </w:r>
      <w:r w:rsidRPr="00D62E42">
        <w:rPr>
          <w:rFonts w:eastAsia="Times New Roman"/>
          <w:b/>
          <w:bCs/>
          <w:sz w:val="24"/>
          <w:szCs w:val="24"/>
          <w:lang w:eastAsia="ru-RU"/>
        </w:rPr>
        <w:fldChar w:fldCharType="separate"/>
      </w:r>
      <w:hyperlink w:anchor="_Toc161313282" w:history="1">
        <w:r w:rsidR="009D116C" w:rsidRPr="00D62E42">
          <w:rPr>
            <w:rStyle w:val="af0"/>
            <w:b/>
            <w:bCs/>
            <w:u w:val="none"/>
          </w:rPr>
          <w:t xml:space="preserve">«ПМ.01 </w:t>
        </w:r>
        <w:r w:rsidR="00AB6424" w:rsidRPr="00AB6424">
          <w:rPr>
            <w:rStyle w:val="af0"/>
            <w:b/>
            <w:bCs/>
            <w:u w:val="none"/>
          </w:rPr>
          <w:t>ЭКСПЛУАТАЦИЯ ОБСЛУЖИВАЕМОГО ТЕХНОЛОГИЧЕСКОГО ОБОРУДОВАНИЯ</w:t>
        </w:r>
        <w:r w:rsidR="009D116C" w:rsidRPr="00D62E42">
          <w:rPr>
            <w:rStyle w:val="af0"/>
            <w:b/>
            <w:bCs/>
            <w:u w:val="none"/>
          </w:rPr>
          <w:t>»</w:t>
        </w:r>
        <w:r w:rsidR="009D116C" w:rsidRPr="00D62E42">
          <w:rPr>
            <w:b/>
            <w:bCs/>
            <w:webHidden/>
          </w:rPr>
          <w:tab/>
        </w:r>
        <w:r w:rsidR="009D116C" w:rsidRPr="00D62E42">
          <w:rPr>
            <w:b/>
            <w:bCs/>
            <w:webHidden/>
          </w:rPr>
          <w:fldChar w:fldCharType="begin"/>
        </w:r>
        <w:r w:rsidR="009D116C" w:rsidRPr="00D62E42">
          <w:rPr>
            <w:b/>
            <w:bCs/>
            <w:webHidden/>
          </w:rPr>
          <w:instrText xml:space="preserve"> PAGEREF _Toc161313282 \h </w:instrText>
        </w:r>
        <w:r w:rsidR="009D116C" w:rsidRPr="00D62E42">
          <w:rPr>
            <w:b/>
            <w:bCs/>
            <w:webHidden/>
          </w:rPr>
        </w:r>
        <w:r w:rsidR="009D116C" w:rsidRPr="00D62E42">
          <w:rPr>
            <w:b/>
            <w:bCs/>
            <w:webHidden/>
          </w:rPr>
          <w:fldChar w:fldCharType="separate"/>
        </w:r>
        <w:r w:rsidR="009D116C" w:rsidRPr="00D62E42">
          <w:rPr>
            <w:b/>
            <w:bCs/>
            <w:webHidden/>
          </w:rPr>
          <w:t>2</w:t>
        </w:r>
        <w:r w:rsidR="009D116C" w:rsidRPr="00D62E42">
          <w:rPr>
            <w:b/>
            <w:bCs/>
            <w:webHidden/>
          </w:rPr>
          <w:fldChar w:fldCharType="end"/>
        </w:r>
      </w:hyperlink>
    </w:p>
    <w:p w14:paraId="22A8F543" w14:textId="722045ED" w:rsidR="009D116C" w:rsidRPr="00D62E42" w:rsidRDefault="00643E7D" w:rsidP="00D62E42">
      <w:pPr>
        <w:pStyle w:val="14"/>
        <w:rPr>
          <w:rFonts w:asciiTheme="minorHAnsi" w:eastAsiaTheme="minorEastAsia" w:hAnsiTheme="minorHAnsi" w:cstheme="minorBidi"/>
          <w:b/>
          <w:bCs/>
          <w:lang w:eastAsia="ru-RU"/>
        </w:rPr>
      </w:pPr>
      <w:hyperlink w:anchor="_Toc161313283" w:history="1">
        <w:r w:rsidR="009D116C" w:rsidRPr="00D62E42">
          <w:rPr>
            <w:rStyle w:val="af0"/>
            <w:b/>
            <w:bCs/>
            <w:u w:val="none"/>
          </w:rPr>
          <w:t xml:space="preserve">«ПМ.02 </w:t>
        </w:r>
        <w:r w:rsidR="00AB6424" w:rsidRPr="00AB6424">
          <w:rPr>
            <w:rStyle w:val="af0"/>
            <w:b/>
            <w:bCs/>
            <w:u w:val="none"/>
          </w:rPr>
          <w:t>ВЕДЕНИЕ ТЕХНОЛОГИЧЕСКОГО ПРОЦЕССА С АВТОМАТИЧЕСКИМ РЕГУЛИРОВАНИЕМ ПАРАМЕТРОВ И РЕЖИМОВ</w:t>
        </w:r>
        <w:r w:rsidR="009D116C" w:rsidRPr="00D62E42">
          <w:rPr>
            <w:rStyle w:val="af0"/>
            <w:b/>
            <w:bCs/>
            <w:u w:val="none"/>
          </w:rPr>
          <w:t>»</w:t>
        </w:r>
        <w:r w:rsidR="009D116C" w:rsidRPr="00D62E42">
          <w:rPr>
            <w:b/>
            <w:bCs/>
            <w:webHidden/>
          </w:rPr>
          <w:tab/>
        </w:r>
        <w:r w:rsidR="007B1A5C">
          <w:rPr>
            <w:b/>
            <w:bCs/>
            <w:webHidden/>
          </w:rPr>
          <w:t>16</w:t>
        </w:r>
      </w:hyperlink>
    </w:p>
    <w:p w14:paraId="46D5C2B6" w14:textId="33CC59F4" w:rsidR="009D116C" w:rsidRPr="00D62E42" w:rsidRDefault="00643E7D" w:rsidP="00D62E42">
      <w:pPr>
        <w:pStyle w:val="14"/>
        <w:rPr>
          <w:rFonts w:asciiTheme="minorHAnsi" w:eastAsiaTheme="minorEastAsia" w:hAnsiTheme="minorHAnsi" w:cstheme="minorBidi"/>
          <w:b/>
          <w:bCs/>
          <w:lang w:eastAsia="ru-RU"/>
        </w:rPr>
      </w:pPr>
      <w:hyperlink w:anchor="_Toc161313284" w:history="1">
        <w:r w:rsidR="009D116C" w:rsidRPr="00D62E42">
          <w:rPr>
            <w:rStyle w:val="af0"/>
            <w:b/>
            <w:bCs/>
            <w:u w:val="none"/>
          </w:rPr>
          <w:t>«ПМ.0</w:t>
        </w:r>
        <w:r w:rsidR="00D62E42" w:rsidRPr="00D62E42">
          <w:rPr>
            <w:rStyle w:val="af0"/>
            <w:b/>
            <w:bCs/>
            <w:u w:val="none"/>
          </w:rPr>
          <w:t>3</w:t>
        </w:r>
        <w:r w:rsidR="009D116C" w:rsidRPr="00D62E42">
          <w:rPr>
            <w:rStyle w:val="af0"/>
            <w:b/>
            <w:bCs/>
            <w:u w:val="none"/>
          </w:rPr>
          <w:t xml:space="preserve"> </w:t>
        </w:r>
        <w:r w:rsidR="00AB6424" w:rsidRPr="00AB6424">
          <w:rPr>
            <w:rStyle w:val="af0"/>
            <w:b/>
            <w:bCs/>
            <w:u w:val="none"/>
          </w:rPr>
          <w:t>КОНТРОЛЬ РЕСУРСОВ И КАЧЕСТВА ПРОДУКЦИИ</w:t>
        </w:r>
        <w:r w:rsidR="009D116C" w:rsidRPr="00D62E42">
          <w:rPr>
            <w:rStyle w:val="af0"/>
            <w:b/>
            <w:bCs/>
            <w:u w:val="none"/>
          </w:rPr>
          <w:t>»</w:t>
        </w:r>
        <w:r w:rsidR="009D116C" w:rsidRPr="00D62E42">
          <w:rPr>
            <w:b/>
            <w:bCs/>
            <w:webHidden/>
          </w:rPr>
          <w:tab/>
        </w:r>
        <w:r w:rsidR="007B1A5C">
          <w:rPr>
            <w:b/>
            <w:bCs/>
            <w:webHidden/>
          </w:rPr>
          <w:t>30</w:t>
        </w:r>
      </w:hyperlink>
    </w:p>
    <w:p w14:paraId="0D874099" w14:textId="73C91C2A" w:rsidR="00D62E42" w:rsidRPr="00D62E42" w:rsidRDefault="00896BB3" w:rsidP="00D62E42">
      <w:pPr>
        <w:pStyle w:val="14"/>
        <w:rPr>
          <w:rFonts w:asciiTheme="minorHAnsi" w:eastAsiaTheme="minorEastAsia" w:hAnsiTheme="minorHAnsi" w:cstheme="minorBidi"/>
          <w:b/>
          <w:bCs/>
          <w:lang w:eastAsia="ru-RU"/>
        </w:rPr>
      </w:pPr>
      <w:r w:rsidRPr="00D62E42">
        <w:rPr>
          <w:rFonts w:eastAsia="Times New Roman"/>
          <w:b/>
          <w:bCs/>
          <w:sz w:val="24"/>
          <w:szCs w:val="24"/>
          <w:lang w:eastAsia="ru-RU"/>
        </w:rPr>
        <w:fldChar w:fldCharType="end"/>
      </w:r>
      <w:hyperlink w:anchor="_Toc161313284" w:history="1">
        <w:r w:rsidR="00D62E42" w:rsidRPr="00D62E42">
          <w:rPr>
            <w:rStyle w:val="af0"/>
            <w:b/>
            <w:bCs/>
            <w:color w:val="auto"/>
            <w:u w:val="none"/>
          </w:rPr>
          <w:t>«ПМ.0</w:t>
        </w:r>
        <w:r w:rsidR="00D62E42">
          <w:rPr>
            <w:rStyle w:val="af0"/>
            <w:b/>
            <w:bCs/>
            <w:color w:val="auto"/>
            <w:u w:val="none"/>
          </w:rPr>
          <w:t xml:space="preserve">4 </w:t>
        </w:r>
        <w:r w:rsidR="00AB6424" w:rsidRPr="00AB6424">
          <w:rPr>
            <w:rStyle w:val="af0"/>
            <w:b/>
            <w:bCs/>
            <w:color w:val="auto"/>
            <w:u w:val="none"/>
          </w:rPr>
          <w:t>ПЛАНИРОВАНИЕ И ОРГАНИЗАЦИЯ РАБОТЫ КОЛЛЕКТИВА ПРОИЗВОДСТВЕННОГО ПОДРАЗДЕЛЕНИЯ</w:t>
        </w:r>
        <w:r w:rsidR="00D62E42" w:rsidRPr="00D62E42">
          <w:rPr>
            <w:rStyle w:val="af0"/>
            <w:b/>
            <w:bCs/>
            <w:color w:val="auto"/>
            <w:u w:val="none"/>
          </w:rPr>
          <w:t>»</w:t>
        </w:r>
        <w:r w:rsidR="00D62E42" w:rsidRPr="00D62E42">
          <w:rPr>
            <w:b/>
            <w:bCs/>
            <w:webHidden/>
          </w:rPr>
          <w:tab/>
        </w:r>
        <w:r w:rsidR="007B1A5C">
          <w:rPr>
            <w:b/>
            <w:bCs/>
            <w:webHidden/>
          </w:rPr>
          <w:t>42</w:t>
        </w:r>
      </w:hyperlink>
    </w:p>
    <w:p w14:paraId="15516DDC" w14:textId="18C5DE70" w:rsidR="00CD2973"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AB6424">
      <w:pPr>
        <w:rPr>
          <w:rFonts w:ascii="Times New Roman" w:hAnsi="Times New Roman" w:cs="Times New Roman"/>
          <w:b/>
          <w:i/>
          <w:sz w:val="24"/>
          <w:szCs w:val="24"/>
        </w:rPr>
      </w:pPr>
    </w:p>
    <w:p w14:paraId="76A94161" w14:textId="1170FC95" w:rsidR="006E7FF4" w:rsidRPr="00AB6424" w:rsidRDefault="008018C7" w:rsidP="00AB6424">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2A7E02">
        <w:rPr>
          <w:rFonts w:ascii="Times New Roman" w:hAnsi="Times New Roman" w:cs="Times New Roman"/>
          <w:b/>
          <w:bCs/>
          <w:sz w:val="24"/>
          <w:szCs w:val="24"/>
        </w:rPr>
        <w:t>4</w:t>
      </w:r>
      <w:r w:rsidR="00D23F98">
        <w:rPr>
          <w:rFonts w:ascii="Times New Roman" w:hAnsi="Times New Roman" w:cs="Times New Roman"/>
          <w:b/>
          <w:bCs/>
          <w:sz w:val="24"/>
          <w:szCs w:val="24"/>
        </w:rPr>
        <w:t xml:space="preserve"> </w:t>
      </w:r>
      <w:r w:rsidRPr="00F53FDC">
        <w:rPr>
          <w:rFonts w:ascii="Times New Roman" w:hAnsi="Times New Roman" w:cs="Times New Roman"/>
          <w:b/>
          <w:bCs/>
          <w:sz w:val="24"/>
          <w:szCs w:val="24"/>
        </w:rPr>
        <w:t>г.</w:t>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18B685A" w14:textId="77777777" w:rsidR="004178E3" w:rsidRPr="00AA74C2" w:rsidRDefault="004178E3" w:rsidP="004178E3">
      <w:pPr>
        <w:keepNext/>
        <w:jc w:val="right"/>
        <w:outlineLvl w:val="0"/>
        <w:rPr>
          <w:rFonts w:ascii="Times New Roman" w:eastAsia="Times New Roman" w:hAnsi="Times New Roman" w:cs="Times New Roman"/>
          <w:b/>
          <w:bCs/>
          <w:kern w:val="32"/>
          <w:sz w:val="24"/>
          <w:szCs w:val="24"/>
          <w:lang w:eastAsia="x-none"/>
        </w:rPr>
      </w:pPr>
      <w:r w:rsidRPr="00AA74C2">
        <w:rPr>
          <w:rFonts w:ascii="Times New Roman" w:eastAsia="Times New Roman" w:hAnsi="Times New Roman" w:cs="Times New Roman"/>
          <w:b/>
          <w:bCs/>
          <w:kern w:val="32"/>
          <w:sz w:val="24"/>
          <w:szCs w:val="24"/>
          <w:lang w:eastAsia="x-none"/>
        </w:rPr>
        <w:t>к ПОП-П по специальности</w:t>
      </w:r>
    </w:p>
    <w:p w14:paraId="7C2EF9D1" w14:textId="77777777" w:rsidR="004178E3" w:rsidRPr="00AA74C2" w:rsidRDefault="004178E3" w:rsidP="004178E3">
      <w:pPr>
        <w:keepNext/>
        <w:jc w:val="right"/>
        <w:outlineLvl w:val="0"/>
        <w:rPr>
          <w:rFonts w:ascii="Times New Roman" w:eastAsia="Times New Roman" w:hAnsi="Times New Roman" w:cs="Times New Roman"/>
          <w:b/>
          <w:bCs/>
          <w:kern w:val="32"/>
          <w:sz w:val="24"/>
          <w:szCs w:val="24"/>
          <w:lang w:eastAsia="x-none"/>
        </w:rPr>
      </w:pPr>
      <w:r w:rsidRPr="00AA74C2">
        <w:rPr>
          <w:rFonts w:ascii="Times New Roman" w:eastAsia="Times New Roman" w:hAnsi="Times New Roman" w:cs="Times New Roman"/>
          <w:b/>
          <w:bCs/>
          <w:kern w:val="32"/>
          <w:sz w:val="24"/>
          <w:szCs w:val="24"/>
          <w:lang w:eastAsia="x-none"/>
        </w:rPr>
        <w:t>18.02.04 Электрохимическое производство</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37A5910A" w:rsidR="00502F97" w:rsidRDefault="00502F97" w:rsidP="00502F97">
      <w:pPr>
        <w:jc w:val="right"/>
        <w:rPr>
          <w:rFonts w:ascii="Times New Roman" w:hAnsi="Times New Roman" w:cs="Times New Roman"/>
          <w:b/>
          <w:bCs/>
          <w:color w:val="0070C0"/>
          <w:sz w:val="24"/>
          <w:szCs w:val="24"/>
        </w:rPr>
      </w:pPr>
    </w:p>
    <w:p w14:paraId="65BA0678" w14:textId="2C9721A1" w:rsidR="00D96AB4" w:rsidRDefault="00D96AB4" w:rsidP="00502F97">
      <w:pPr>
        <w:jc w:val="right"/>
        <w:rPr>
          <w:rFonts w:ascii="Times New Roman" w:hAnsi="Times New Roman" w:cs="Times New Roman"/>
          <w:b/>
          <w:bCs/>
          <w:color w:val="0070C0"/>
          <w:sz w:val="24"/>
          <w:szCs w:val="24"/>
        </w:rPr>
      </w:pPr>
    </w:p>
    <w:p w14:paraId="3CF1F6E1" w14:textId="2998E3F7" w:rsidR="00D96AB4" w:rsidRDefault="00D96AB4" w:rsidP="00502F97">
      <w:pPr>
        <w:jc w:val="right"/>
        <w:rPr>
          <w:rFonts w:ascii="Times New Roman" w:hAnsi="Times New Roman" w:cs="Times New Roman"/>
          <w:b/>
          <w:bCs/>
          <w:color w:val="0070C0"/>
          <w:sz w:val="24"/>
          <w:szCs w:val="24"/>
        </w:rPr>
      </w:pPr>
    </w:p>
    <w:p w14:paraId="696E467B" w14:textId="1A215377" w:rsidR="00D96AB4" w:rsidRDefault="00D96AB4" w:rsidP="00502F97">
      <w:pPr>
        <w:jc w:val="right"/>
        <w:rPr>
          <w:rFonts w:ascii="Times New Roman" w:hAnsi="Times New Roman" w:cs="Times New Roman"/>
          <w:b/>
          <w:bCs/>
          <w:color w:val="0070C0"/>
          <w:sz w:val="24"/>
          <w:szCs w:val="24"/>
        </w:rPr>
      </w:pPr>
    </w:p>
    <w:p w14:paraId="0B8BB76D" w14:textId="77777777" w:rsidR="00D96AB4" w:rsidRDefault="00D96AB4"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41254BD2" w:rsid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EDA8909" w14:textId="77777777" w:rsidR="002A7E02" w:rsidRPr="008F578C" w:rsidRDefault="002A7E02" w:rsidP="008F578C">
      <w:pPr>
        <w:jc w:val="center"/>
        <w:rPr>
          <w:rFonts w:ascii="Times New Roman" w:hAnsi="Times New Roman" w:cs="Times New Roman"/>
          <w:b/>
          <w:bCs/>
          <w:sz w:val="24"/>
          <w:szCs w:val="24"/>
        </w:rPr>
      </w:pPr>
    </w:p>
    <w:p w14:paraId="41E9DB3F" w14:textId="2CDDC4B9" w:rsidR="00502F97" w:rsidRPr="00F53FDC" w:rsidRDefault="002A7E02" w:rsidP="004178E3">
      <w:pPr>
        <w:pStyle w:val="1f"/>
      </w:pPr>
      <w:r w:rsidRPr="002A7E02">
        <w:t>«</w:t>
      </w:r>
      <w:r w:rsidRPr="004178E3">
        <w:t xml:space="preserve">ПМ.01 </w:t>
      </w:r>
      <w:r w:rsidR="004178E3" w:rsidRPr="004178E3">
        <w:t>Эксплуатация обслуживаемого технологического оборудования</w:t>
      </w:r>
      <w:r w:rsidRPr="002A7E02">
        <w:t>»</w:t>
      </w:r>
      <w:r w:rsidR="00EF7FF3">
        <w:t xml:space="preserve"> </w:t>
      </w: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4692CF06" w:rsidR="00502F97" w:rsidRDefault="00502F97" w:rsidP="00F53FDC">
      <w:pPr>
        <w:spacing w:line="360" w:lineRule="auto"/>
        <w:jc w:val="center"/>
        <w:rPr>
          <w:rFonts w:ascii="Times New Roman" w:hAnsi="Times New Roman" w:cs="Times New Roman"/>
          <w:sz w:val="24"/>
          <w:szCs w:val="24"/>
        </w:rPr>
      </w:pPr>
    </w:p>
    <w:p w14:paraId="091CFA11" w14:textId="37B20C55" w:rsidR="00D96AB4" w:rsidRDefault="00D96AB4" w:rsidP="00F53FDC">
      <w:pPr>
        <w:spacing w:line="360" w:lineRule="auto"/>
        <w:jc w:val="center"/>
        <w:rPr>
          <w:rFonts w:ascii="Times New Roman" w:hAnsi="Times New Roman" w:cs="Times New Roman"/>
          <w:sz w:val="24"/>
          <w:szCs w:val="24"/>
        </w:rPr>
      </w:pPr>
    </w:p>
    <w:p w14:paraId="448FEE86" w14:textId="60BE55C2" w:rsidR="00D96AB4" w:rsidRDefault="00D96AB4" w:rsidP="00F53FDC">
      <w:pPr>
        <w:spacing w:line="360" w:lineRule="auto"/>
        <w:jc w:val="center"/>
        <w:rPr>
          <w:rFonts w:ascii="Times New Roman" w:hAnsi="Times New Roman" w:cs="Times New Roman"/>
          <w:sz w:val="24"/>
          <w:szCs w:val="24"/>
        </w:rPr>
      </w:pPr>
    </w:p>
    <w:p w14:paraId="00ECCD78" w14:textId="17932DD7" w:rsidR="00D96AB4" w:rsidRDefault="00D96AB4" w:rsidP="00F53FDC">
      <w:pPr>
        <w:spacing w:line="360" w:lineRule="auto"/>
        <w:jc w:val="center"/>
        <w:rPr>
          <w:rFonts w:ascii="Times New Roman" w:hAnsi="Times New Roman" w:cs="Times New Roman"/>
          <w:sz w:val="24"/>
          <w:szCs w:val="24"/>
        </w:rPr>
      </w:pPr>
    </w:p>
    <w:p w14:paraId="04526242" w14:textId="67903216" w:rsidR="00D96AB4" w:rsidRDefault="00D96AB4" w:rsidP="00F53FDC">
      <w:pPr>
        <w:spacing w:line="360" w:lineRule="auto"/>
        <w:jc w:val="center"/>
        <w:rPr>
          <w:rFonts w:ascii="Times New Roman" w:hAnsi="Times New Roman" w:cs="Times New Roman"/>
          <w:sz w:val="24"/>
          <w:szCs w:val="24"/>
        </w:rPr>
      </w:pPr>
    </w:p>
    <w:p w14:paraId="0699BDBB" w14:textId="77777777" w:rsidR="00D96AB4" w:rsidRPr="00F53FDC" w:rsidRDefault="00D96AB4"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73A90EB1"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96AB4">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3BCB3FB1" w14:textId="77777777" w:rsidR="0025660E" w:rsidRPr="0025660E" w:rsidRDefault="0025660E" w:rsidP="0025660E">
      <w:pPr>
        <w:tabs>
          <w:tab w:val="right" w:leader="dot" w:pos="9639"/>
        </w:tabs>
        <w:spacing w:before="120" w:line="276" w:lineRule="auto"/>
        <w:rPr>
          <w:rFonts w:eastAsiaTheme="minorEastAsia"/>
          <w:noProof/>
          <w:lang w:eastAsia="ru-RU"/>
        </w:rPr>
      </w:pPr>
      <w:r w:rsidRPr="0025660E">
        <w:rPr>
          <w:rFonts w:ascii="Times New Roman" w:hAnsi="Times New Roman" w:cs="Times New Roman"/>
          <w:b/>
          <w:bCs/>
          <w:noProof/>
        </w:rPr>
        <w:fldChar w:fldCharType="begin"/>
      </w:r>
      <w:r w:rsidRPr="0025660E">
        <w:rPr>
          <w:rFonts w:ascii="Times New Roman" w:hAnsi="Times New Roman" w:cs="Times New Roman"/>
          <w:b/>
          <w:bCs/>
          <w:noProof/>
        </w:rPr>
        <w:instrText xml:space="preserve"> TOC \h \z \t "Раздел 1;1;Раздел 1.1;2" </w:instrText>
      </w:r>
      <w:r w:rsidRPr="0025660E">
        <w:rPr>
          <w:rFonts w:ascii="Times New Roman" w:hAnsi="Times New Roman" w:cs="Times New Roman"/>
          <w:b/>
          <w:bCs/>
          <w:noProof/>
        </w:rPr>
        <w:fldChar w:fldCharType="separate"/>
      </w:r>
      <w:bookmarkStart w:id="2" w:name="_Hlk163465692"/>
      <w:r w:rsidRPr="0025660E">
        <w:rPr>
          <w:rFonts w:ascii="Times New Roman" w:hAnsi="Times New Roman" w:cs="Times New Roman"/>
          <w:b/>
          <w:bCs/>
          <w:noProof/>
        </w:rPr>
        <w:fldChar w:fldCharType="begin"/>
      </w:r>
      <w:r w:rsidRPr="0025660E">
        <w:rPr>
          <w:rFonts w:ascii="Times New Roman" w:hAnsi="Times New Roman" w:cs="Times New Roman"/>
          <w:b/>
          <w:bCs/>
          <w:noProof/>
        </w:rPr>
        <w:instrText xml:space="preserve"> HYPERLINK \l "_Toc156820309" </w:instrText>
      </w:r>
      <w:r w:rsidRPr="0025660E">
        <w:rPr>
          <w:rFonts w:ascii="Times New Roman" w:hAnsi="Times New Roman" w:cs="Times New Roman"/>
          <w:b/>
          <w:bCs/>
          <w:noProof/>
        </w:rPr>
        <w:fldChar w:fldCharType="separate"/>
      </w:r>
      <w:r w:rsidRPr="0025660E">
        <w:rPr>
          <w:rFonts w:ascii="Times New Roman" w:hAnsi="Times New Roman" w:cs="Times New Roman"/>
          <w:b/>
          <w:bCs/>
          <w:noProof/>
        </w:rPr>
        <w:t>1. Общая характеристика</w:t>
      </w:r>
      <w:r w:rsidRPr="0025660E">
        <w:rPr>
          <w:rFonts w:ascii="Times New Roman" w:hAnsi="Times New Roman" w:cs="Times New Roman"/>
          <w:b/>
          <w:bCs/>
          <w:noProof/>
          <w:webHidden/>
        </w:rPr>
        <w:tab/>
      </w:r>
      <w:r w:rsidRPr="0025660E">
        <w:rPr>
          <w:rFonts w:ascii="Times New Roman" w:hAnsi="Times New Roman" w:cs="Times New Roman"/>
          <w:b/>
          <w:bCs/>
          <w:noProof/>
        </w:rPr>
        <w:fldChar w:fldCharType="end"/>
      </w:r>
    </w:p>
    <w:p w14:paraId="7F574203" w14:textId="2D66B713" w:rsidR="0025660E" w:rsidRPr="0025660E" w:rsidRDefault="00643E7D" w:rsidP="0025660E">
      <w:pPr>
        <w:tabs>
          <w:tab w:val="right" w:leader="dot" w:pos="9639"/>
        </w:tabs>
        <w:spacing w:before="120"/>
        <w:ind w:left="240"/>
        <w:rPr>
          <w:rFonts w:eastAsiaTheme="minorEastAsia"/>
          <w:noProof/>
          <w:lang w:eastAsia="ru-RU"/>
        </w:rPr>
      </w:pPr>
      <w:hyperlink w:anchor="_Toc156820310" w:history="1">
        <w:r w:rsidR="0025660E" w:rsidRPr="0025660E">
          <w:rPr>
            <w:rFonts w:ascii="Times New Roman" w:eastAsia="Times New Roman" w:hAnsi="Times New Roman" w:cs="Times New Roman"/>
            <w:noProof/>
            <w:sz w:val="24"/>
            <w:szCs w:val="24"/>
            <w:lang w:eastAsia="ru-RU"/>
          </w:rPr>
          <w:t>1.1. Цель и место профессионального модуля «</w:t>
        </w:r>
        <w:r w:rsidR="009D6C86" w:rsidRPr="009D6C86">
          <w:rPr>
            <w:rFonts w:ascii="Times New Roman" w:eastAsia="Times New Roman" w:hAnsi="Times New Roman" w:cs="Times New Roman"/>
            <w:noProof/>
            <w:sz w:val="24"/>
            <w:szCs w:val="24"/>
            <w:lang w:eastAsia="ru-RU"/>
          </w:rPr>
          <w:t>ПМ.01 Эксплуатация обслуживаемого технологического оборудования</w:t>
        </w:r>
        <w:r w:rsidR="0025660E" w:rsidRPr="0025660E">
          <w:rPr>
            <w:rFonts w:ascii="Times New Roman" w:eastAsia="Times New Roman" w:hAnsi="Times New Roman" w:cs="Times New Roman"/>
            <w:noProof/>
            <w:sz w:val="24"/>
            <w:szCs w:val="24"/>
            <w:lang w:eastAsia="ru-RU"/>
          </w:rPr>
          <w:t>»  в структуре образовательной программы</w:t>
        </w:r>
        <w:r w:rsidR="0025660E" w:rsidRPr="0025660E">
          <w:rPr>
            <w:rFonts w:ascii="Times New Roman" w:eastAsia="Times New Roman" w:hAnsi="Times New Roman" w:cs="Times New Roman"/>
            <w:noProof/>
            <w:webHidden/>
            <w:sz w:val="24"/>
            <w:szCs w:val="24"/>
            <w:lang w:eastAsia="ru-RU"/>
          </w:rPr>
          <w:tab/>
        </w:r>
      </w:hyperlink>
    </w:p>
    <w:p w14:paraId="518C6FB0" w14:textId="77777777" w:rsidR="0025660E" w:rsidRPr="0025660E" w:rsidRDefault="00643E7D" w:rsidP="0025660E">
      <w:pPr>
        <w:tabs>
          <w:tab w:val="right" w:leader="dot" w:pos="9639"/>
        </w:tabs>
        <w:spacing w:before="120"/>
        <w:ind w:left="240"/>
        <w:rPr>
          <w:rFonts w:eastAsiaTheme="minorEastAsia"/>
          <w:noProof/>
          <w:lang w:eastAsia="ru-RU"/>
        </w:rPr>
      </w:pPr>
      <w:hyperlink w:anchor="_Toc156820311" w:history="1">
        <w:r w:rsidR="0025660E" w:rsidRPr="0025660E">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25660E" w:rsidRPr="0025660E">
          <w:rPr>
            <w:rFonts w:ascii="Times New Roman" w:eastAsia="Times New Roman" w:hAnsi="Times New Roman" w:cs="Times New Roman"/>
            <w:noProof/>
            <w:webHidden/>
            <w:sz w:val="24"/>
            <w:szCs w:val="24"/>
            <w:lang w:eastAsia="ru-RU"/>
          </w:rPr>
          <w:tab/>
        </w:r>
      </w:hyperlink>
    </w:p>
    <w:p w14:paraId="13A5A3DC" w14:textId="77777777" w:rsidR="0025660E" w:rsidRPr="0025660E" w:rsidRDefault="00643E7D" w:rsidP="0025660E">
      <w:pPr>
        <w:tabs>
          <w:tab w:val="right" w:leader="dot" w:pos="9639"/>
        </w:tabs>
        <w:spacing w:before="120" w:line="276" w:lineRule="auto"/>
        <w:rPr>
          <w:rFonts w:eastAsiaTheme="minorEastAsia"/>
          <w:noProof/>
          <w:lang w:eastAsia="ru-RU"/>
        </w:rPr>
      </w:pPr>
      <w:hyperlink w:anchor="_Toc156820312" w:history="1">
        <w:r w:rsidR="0025660E" w:rsidRPr="0025660E">
          <w:rPr>
            <w:rFonts w:ascii="Times New Roman" w:hAnsi="Times New Roman" w:cs="Times New Roman"/>
            <w:b/>
            <w:bCs/>
            <w:noProof/>
          </w:rPr>
          <w:t>2. Структура и содержание профессионального модуля</w:t>
        </w:r>
        <w:r w:rsidR="0025660E" w:rsidRPr="0025660E">
          <w:rPr>
            <w:rFonts w:ascii="Times New Roman" w:hAnsi="Times New Roman" w:cs="Times New Roman"/>
            <w:b/>
            <w:bCs/>
            <w:noProof/>
            <w:webHidden/>
          </w:rPr>
          <w:tab/>
        </w:r>
      </w:hyperlink>
    </w:p>
    <w:p w14:paraId="548BD822" w14:textId="77777777" w:rsidR="0025660E" w:rsidRPr="0025660E" w:rsidRDefault="00643E7D" w:rsidP="0025660E">
      <w:pPr>
        <w:tabs>
          <w:tab w:val="right" w:leader="dot" w:pos="9639"/>
        </w:tabs>
        <w:spacing w:before="120"/>
        <w:ind w:left="240"/>
        <w:rPr>
          <w:rFonts w:eastAsiaTheme="minorEastAsia"/>
          <w:noProof/>
          <w:lang w:eastAsia="ru-RU"/>
        </w:rPr>
      </w:pPr>
      <w:hyperlink w:anchor="_Toc156820313" w:history="1">
        <w:r w:rsidR="0025660E" w:rsidRPr="0025660E">
          <w:rPr>
            <w:rFonts w:ascii="Times New Roman" w:eastAsia="Times New Roman" w:hAnsi="Times New Roman" w:cs="Times New Roman"/>
            <w:noProof/>
            <w:sz w:val="24"/>
            <w:szCs w:val="24"/>
            <w:lang w:eastAsia="ru-RU"/>
          </w:rPr>
          <w:t>2.1. Трудоемкость освоения модуля</w:t>
        </w:r>
        <w:r w:rsidR="0025660E" w:rsidRPr="0025660E">
          <w:rPr>
            <w:rFonts w:ascii="Times New Roman" w:eastAsia="Times New Roman" w:hAnsi="Times New Roman" w:cs="Times New Roman"/>
            <w:noProof/>
            <w:webHidden/>
            <w:sz w:val="24"/>
            <w:szCs w:val="24"/>
            <w:lang w:eastAsia="ru-RU"/>
          </w:rPr>
          <w:tab/>
        </w:r>
      </w:hyperlink>
    </w:p>
    <w:p w14:paraId="13EF6672" w14:textId="77777777" w:rsidR="0025660E" w:rsidRPr="0025660E" w:rsidRDefault="00643E7D" w:rsidP="0025660E">
      <w:pPr>
        <w:tabs>
          <w:tab w:val="right" w:leader="dot" w:pos="9639"/>
        </w:tabs>
        <w:spacing w:before="120"/>
        <w:ind w:left="240"/>
        <w:rPr>
          <w:rFonts w:eastAsiaTheme="minorEastAsia"/>
          <w:noProof/>
          <w:lang w:eastAsia="ru-RU"/>
        </w:rPr>
      </w:pPr>
      <w:hyperlink w:anchor="_Toc156820314" w:history="1">
        <w:r w:rsidR="0025660E" w:rsidRPr="0025660E">
          <w:rPr>
            <w:rFonts w:ascii="Times New Roman" w:eastAsia="Times New Roman" w:hAnsi="Times New Roman" w:cs="Times New Roman"/>
            <w:noProof/>
            <w:sz w:val="24"/>
            <w:szCs w:val="24"/>
            <w:lang w:eastAsia="ru-RU"/>
          </w:rPr>
          <w:t>2.2. Структура профессионального модуля</w:t>
        </w:r>
        <w:r w:rsidR="0025660E" w:rsidRPr="0025660E">
          <w:rPr>
            <w:rFonts w:ascii="Times New Roman" w:eastAsia="Times New Roman" w:hAnsi="Times New Roman" w:cs="Times New Roman"/>
            <w:noProof/>
            <w:webHidden/>
            <w:sz w:val="24"/>
            <w:szCs w:val="24"/>
            <w:lang w:eastAsia="ru-RU"/>
          </w:rPr>
          <w:tab/>
        </w:r>
      </w:hyperlink>
    </w:p>
    <w:p w14:paraId="6239F1F0" w14:textId="77777777" w:rsidR="0025660E" w:rsidRPr="0025660E" w:rsidRDefault="00643E7D" w:rsidP="0025660E">
      <w:pPr>
        <w:tabs>
          <w:tab w:val="right" w:leader="dot" w:pos="9639"/>
        </w:tabs>
        <w:spacing w:before="120"/>
        <w:ind w:left="240"/>
        <w:rPr>
          <w:rFonts w:eastAsiaTheme="minorEastAsia"/>
          <w:noProof/>
          <w:lang w:eastAsia="ru-RU"/>
        </w:rPr>
      </w:pPr>
      <w:hyperlink w:anchor="_Toc156820315" w:history="1">
        <w:r w:rsidR="0025660E" w:rsidRPr="0025660E">
          <w:rPr>
            <w:rFonts w:ascii="Times New Roman" w:eastAsia="Times New Roman" w:hAnsi="Times New Roman" w:cs="Times New Roman"/>
            <w:noProof/>
            <w:sz w:val="24"/>
            <w:szCs w:val="24"/>
            <w:lang w:eastAsia="ru-RU"/>
          </w:rPr>
          <w:t>2.3. Примерное содержание профессионального модуля</w:t>
        </w:r>
        <w:r w:rsidR="0025660E" w:rsidRPr="0025660E">
          <w:rPr>
            <w:rFonts w:ascii="Times New Roman" w:eastAsia="Times New Roman" w:hAnsi="Times New Roman" w:cs="Times New Roman"/>
            <w:noProof/>
            <w:webHidden/>
            <w:sz w:val="24"/>
            <w:szCs w:val="24"/>
            <w:lang w:eastAsia="ru-RU"/>
          </w:rPr>
          <w:tab/>
        </w:r>
      </w:hyperlink>
    </w:p>
    <w:p w14:paraId="724BEC6B" w14:textId="77777777" w:rsidR="0025660E" w:rsidRPr="0025660E" w:rsidRDefault="00643E7D" w:rsidP="0025660E">
      <w:pPr>
        <w:tabs>
          <w:tab w:val="right" w:leader="dot" w:pos="9639"/>
        </w:tabs>
        <w:spacing w:before="120" w:line="276" w:lineRule="auto"/>
        <w:rPr>
          <w:rFonts w:eastAsiaTheme="minorEastAsia"/>
          <w:noProof/>
          <w:lang w:eastAsia="ru-RU"/>
        </w:rPr>
      </w:pPr>
      <w:hyperlink w:anchor="_Toc156820317" w:history="1">
        <w:r w:rsidR="0025660E" w:rsidRPr="0025660E">
          <w:rPr>
            <w:rFonts w:ascii="Times New Roman" w:hAnsi="Times New Roman" w:cs="Times New Roman"/>
            <w:b/>
            <w:bCs/>
            <w:noProof/>
          </w:rPr>
          <w:t>3. Условия реализации профессионального модуля</w:t>
        </w:r>
        <w:r w:rsidR="0025660E" w:rsidRPr="0025660E">
          <w:rPr>
            <w:rFonts w:ascii="Times New Roman" w:hAnsi="Times New Roman" w:cs="Times New Roman"/>
            <w:b/>
            <w:bCs/>
            <w:noProof/>
            <w:webHidden/>
          </w:rPr>
          <w:tab/>
        </w:r>
      </w:hyperlink>
    </w:p>
    <w:p w14:paraId="65B9A740" w14:textId="77777777" w:rsidR="0025660E" w:rsidRPr="0025660E" w:rsidRDefault="00643E7D" w:rsidP="0025660E">
      <w:pPr>
        <w:tabs>
          <w:tab w:val="right" w:leader="dot" w:pos="9639"/>
        </w:tabs>
        <w:spacing w:before="120"/>
        <w:ind w:left="240"/>
        <w:rPr>
          <w:rFonts w:eastAsiaTheme="minorEastAsia"/>
          <w:noProof/>
          <w:lang w:eastAsia="ru-RU"/>
        </w:rPr>
      </w:pPr>
      <w:hyperlink w:anchor="_Toc156820318" w:history="1">
        <w:r w:rsidR="0025660E" w:rsidRPr="0025660E">
          <w:rPr>
            <w:rFonts w:ascii="Times New Roman" w:eastAsia="Times New Roman" w:hAnsi="Times New Roman" w:cs="Times New Roman"/>
            <w:noProof/>
            <w:sz w:val="24"/>
            <w:szCs w:val="24"/>
            <w:lang w:eastAsia="ru-RU"/>
          </w:rPr>
          <w:t>3.1. Материально-техническое обеспечение</w:t>
        </w:r>
        <w:r w:rsidR="0025660E" w:rsidRPr="0025660E">
          <w:rPr>
            <w:rFonts w:ascii="Times New Roman" w:eastAsia="Times New Roman" w:hAnsi="Times New Roman" w:cs="Times New Roman"/>
            <w:noProof/>
            <w:webHidden/>
            <w:sz w:val="24"/>
            <w:szCs w:val="24"/>
            <w:lang w:eastAsia="ru-RU"/>
          </w:rPr>
          <w:tab/>
        </w:r>
      </w:hyperlink>
    </w:p>
    <w:p w14:paraId="1E522F20" w14:textId="77777777" w:rsidR="0025660E" w:rsidRPr="0025660E" w:rsidRDefault="00643E7D" w:rsidP="0025660E">
      <w:pPr>
        <w:tabs>
          <w:tab w:val="right" w:leader="dot" w:pos="9639"/>
        </w:tabs>
        <w:spacing w:before="120"/>
        <w:ind w:left="240"/>
        <w:rPr>
          <w:rFonts w:eastAsiaTheme="minorEastAsia"/>
          <w:noProof/>
          <w:lang w:eastAsia="ru-RU"/>
        </w:rPr>
      </w:pPr>
      <w:hyperlink w:anchor="_Toc156820319" w:history="1">
        <w:r w:rsidR="0025660E" w:rsidRPr="0025660E">
          <w:rPr>
            <w:rFonts w:ascii="Times New Roman" w:eastAsia="Times New Roman" w:hAnsi="Times New Roman" w:cs="Times New Roman"/>
            <w:noProof/>
            <w:sz w:val="24"/>
            <w:szCs w:val="24"/>
            <w:lang w:eastAsia="ru-RU"/>
          </w:rPr>
          <w:t>3.2. Учебно-методическое обеспечение</w:t>
        </w:r>
        <w:r w:rsidR="0025660E" w:rsidRPr="0025660E">
          <w:rPr>
            <w:rFonts w:ascii="Times New Roman" w:eastAsia="Times New Roman" w:hAnsi="Times New Roman" w:cs="Times New Roman"/>
            <w:noProof/>
            <w:webHidden/>
            <w:sz w:val="24"/>
            <w:szCs w:val="24"/>
            <w:lang w:eastAsia="ru-RU"/>
          </w:rPr>
          <w:tab/>
        </w:r>
      </w:hyperlink>
    </w:p>
    <w:p w14:paraId="51E68F2E" w14:textId="77777777" w:rsidR="0025660E" w:rsidRPr="0025660E" w:rsidRDefault="00643E7D" w:rsidP="0025660E">
      <w:pPr>
        <w:tabs>
          <w:tab w:val="right" w:leader="dot" w:pos="9639"/>
        </w:tabs>
        <w:spacing w:before="120" w:line="276" w:lineRule="auto"/>
        <w:rPr>
          <w:rFonts w:eastAsiaTheme="minorEastAsia"/>
          <w:noProof/>
          <w:lang w:eastAsia="ru-RU"/>
        </w:rPr>
      </w:pPr>
      <w:hyperlink w:anchor="_Toc156820320" w:history="1">
        <w:r w:rsidR="0025660E" w:rsidRPr="0025660E">
          <w:rPr>
            <w:rFonts w:ascii="Times New Roman" w:hAnsi="Times New Roman" w:cs="Times New Roman"/>
            <w:b/>
            <w:bCs/>
            <w:noProof/>
          </w:rPr>
          <w:t>4. Контроль и оценка результатов освоения  профессионального модуля</w:t>
        </w:r>
        <w:r w:rsidR="0025660E" w:rsidRPr="0025660E">
          <w:rPr>
            <w:rFonts w:ascii="Times New Roman" w:hAnsi="Times New Roman" w:cs="Times New Roman"/>
            <w:b/>
            <w:bCs/>
            <w:noProof/>
            <w:webHidden/>
          </w:rPr>
          <w:tab/>
        </w:r>
      </w:hyperlink>
      <w:bookmarkEnd w:id="2"/>
    </w:p>
    <w:p w14:paraId="150FA62A" w14:textId="77777777" w:rsidR="0025660E" w:rsidRPr="0025660E" w:rsidRDefault="0025660E" w:rsidP="0025660E">
      <w:r w:rsidRPr="0025660E">
        <w:fldChar w:fldCharType="end"/>
      </w:r>
    </w:p>
    <w:p w14:paraId="6993E632" w14:textId="77777777" w:rsidR="00B766E1" w:rsidRDefault="00B766E1" w:rsidP="006E7FF4">
      <w:pPr>
        <w:pStyle w:val="1"/>
      </w:pPr>
    </w:p>
    <w:p w14:paraId="08DCC1CB" w14:textId="77777777" w:rsidR="00502F97" w:rsidRDefault="00502F97" w:rsidP="004178E3">
      <w:pPr>
        <w:pStyle w:val="1f"/>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3" w:name="_Toc149904144"/>
      <w:bookmarkStart w:id="4" w:name="_Toc150695622"/>
      <w:bookmarkStart w:id="5" w:name="_Toc150695787"/>
    </w:p>
    <w:p w14:paraId="03B6880D" w14:textId="48DFECCF" w:rsidR="00E52263" w:rsidRPr="00C13371" w:rsidRDefault="006E7FF4" w:rsidP="004178E3">
      <w:pPr>
        <w:pStyle w:val="1f"/>
      </w:pPr>
      <w:bookmarkStart w:id="6" w:name="_Toc156820309"/>
      <w:r w:rsidRPr="007863C1">
        <w:lastRenderedPageBreak/>
        <w:t xml:space="preserve">1. Общая </w:t>
      </w:r>
      <w:r w:rsidRPr="00C13371">
        <w:t>характеристика</w:t>
      </w:r>
      <w:bookmarkEnd w:id="3"/>
      <w:bookmarkEnd w:id="4"/>
      <w:bookmarkEnd w:id="5"/>
      <w:bookmarkEnd w:id="6"/>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5948FA87" w14:textId="71179D5B" w:rsidR="00A97A9D" w:rsidRPr="006272E6" w:rsidRDefault="00A97A9D" w:rsidP="00A97A9D">
      <w:pPr>
        <w:pStyle w:val="1d"/>
        <w:jc w:val="center"/>
        <w:rPr>
          <w:rFonts w:eastAsia="Segoe UI"/>
          <w:lang w:val="ru-RU"/>
        </w:rPr>
      </w:pPr>
      <w:r w:rsidRPr="006272E6">
        <w:rPr>
          <w:rFonts w:eastAsia="Segoe UI"/>
          <w:lang w:val="ru-RU"/>
        </w:rPr>
        <w:t xml:space="preserve">«ПМ.01 </w:t>
      </w:r>
      <w:r w:rsidR="004178E3" w:rsidRPr="006272E6">
        <w:rPr>
          <w:rFonts w:eastAsia="Segoe UI"/>
          <w:lang w:val="ru-RU"/>
        </w:rPr>
        <w:t>Эксплуатация обслуживаемого технологического оборудования</w:t>
      </w:r>
      <w:r w:rsidRPr="006272E6">
        <w:rPr>
          <w:rFonts w:eastAsia="Segoe UI"/>
          <w:lang w:val="ru-RU"/>
        </w:rPr>
        <w:t>»</w:t>
      </w:r>
    </w:p>
    <w:p w14:paraId="19B931A0" w14:textId="794F26AC" w:rsidR="006E7FF4" w:rsidRPr="00C13371" w:rsidRDefault="006E7FF4" w:rsidP="004178E3">
      <w:pPr>
        <w:pStyle w:val="1f"/>
      </w:pPr>
    </w:p>
    <w:p w14:paraId="46AC078F" w14:textId="476B70BD" w:rsidR="00C63897" w:rsidRPr="00EA6E1D" w:rsidRDefault="007863C1" w:rsidP="007863C1">
      <w:pPr>
        <w:pStyle w:val="114"/>
        <w:rPr>
          <w:rFonts w:ascii="Times New Roman" w:hAnsi="Times New Roman"/>
        </w:rPr>
      </w:pPr>
      <w:bookmarkStart w:id="7" w:name="_Toc150695623"/>
      <w:bookmarkStart w:id="8" w:name="_Toc156820310"/>
      <w:r w:rsidRPr="00C13371">
        <w:rPr>
          <w:rFonts w:ascii="Times New Roman" w:hAnsi="Times New Roman"/>
        </w:rPr>
        <w:t xml:space="preserve">1.1. </w:t>
      </w:r>
      <w:bookmarkEnd w:id="7"/>
      <w:bookmarkEnd w:id="8"/>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5FFB03B9" w:rsidR="00C63897" w:rsidRPr="00540598" w:rsidRDefault="004F5C5E" w:rsidP="0054059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540598">
        <w:rPr>
          <w:rFonts w:ascii="Times New Roman" w:eastAsia="Times New Roman" w:hAnsi="Times New Roman" w:cs="Times New Roman"/>
          <w:sz w:val="24"/>
          <w:szCs w:val="24"/>
          <w:lang w:eastAsia="ru-RU"/>
        </w:rPr>
        <w:t>«</w:t>
      </w:r>
      <w:r w:rsidR="004178E3" w:rsidRPr="004178E3">
        <w:rPr>
          <w:rFonts w:ascii="Times New Roman" w:eastAsia="Times New Roman" w:hAnsi="Times New Roman" w:cs="Times New Roman"/>
          <w:sz w:val="24"/>
          <w:szCs w:val="24"/>
          <w:lang w:eastAsia="ru-RU"/>
        </w:rPr>
        <w:t>Эксплуатация обслуживаемого технологического оборудования</w:t>
      </w:r>
      <w:r w:rsidR="00896BB3" w:rsidRPr="00540598">
        <w:rPr>
          <w:rFonts w:ascii="Times New Roman" w:eastAsia="Times New Roman" w:hAnsi="Times New Roman" w:cs="Times New Roman"/>
          <w:bCs/>
          <w:sz w:val="24"/>
          <w:szCs w:val="24"/>
          <w:lang w:eastAsia="ru-RU"/>
        </w:rPr>
        <w:t>»</w:t>
      </w:r>
      <w:r w:rsidR="00896BB3" w:rsidRPr="00540598">
        <w:rPr>
          <w:rFonts w:ascii="Times New Roman" w:eastAsia="Times New Roman" w:hAnsi="Times New Roman" w:cs="Times New Roman"/>
          <w:sz w:val="24"/>
          <w:szCs w:val="24"/>
          <w:lang w:eastAsia="ru-RU"/>
        </w:rPr>
        <w:t>.</w:t>
      </w:r>
      <w:r w:rsidRPr="00540598">
        <w:rPr>
          <w:rFonts w:ascii="Times New Roman" w:eastAsia="Times New Roman" w:hAnsi="Times New Roman" w:cs="Times New Roman"/>
          <w:sz w:val="24"/>
          <w:szCs w:val="24"/>
          <w:lang w:eastAsia="ru-RU"/>
        </w:rPr>
        <w:t xml:space="preserve"> </w:t>
      </w:r>
    </w:p>
    <w:p w14:paraId="6DF4969D" w14:textId="201477D8" w:rsidR="004F5C5E"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540598">
        <w:rPr>
          <w:rFonts w:ascii="Times New Roman" w:hAnsi="Times New Roman" w:cs="Times New Roman"/>
          <w:iCs/>
          <w:sz w:val="24"/>
          <w:szCs w:val="24"/>
        </w:rPr>
        <w:t>обязательную часть образовательной программы</w:t>
      </w:r>
      <w:r w:rsidR="00540598" w:rsidRPr="00540598">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9"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9"/>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5DB1F1B4"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7"/>
        <w:gridCol w:w="2843"/>
        <w:gridCol w:w="2829"/>
        <w:gridCol w:w="2829"/>
      </w:tblGrid>
      <w:tr w:rsidR="00E52263" w:rsidRPr="000E591D" w14:paraId="79A6D897" w14:textId="77777777" w:rsidTr="00D5575F">
        <w:tc>
          <w:tcPr>
            <w:tcW w:w="1127"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9B06C5">
              <w:rPr>
                <w:rStyle w:val="afb"/>
                <w:b/>
                <w:i w:val="0"/>
                <w:iCs/>
                <w:sz w:val="24"/>
                <w:szCs w:val="24"/>
              </w:rPr>
              <w:t>ОК, ПК</w:t>
            </w:r>
          </w:p>
        </w:tc>
        <w:tc>
          <w:tcPr>
            <w:tcW w:w="284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29" w:type="dxa"/>
            <w:tcBorders>
              <w:top w:val="single" w:sz="4" w:space="0" w:color="auto"/>
              <w:left w:val="single" w:sz="4" w:space="0" w:color="auto"/>
              <w:bottom w:val="single" w:sz="4" w:space="0" w:color="auto"/>
              <w:right w:val="single" w:sz="4" w:space="0" w:color="auto"/>
            </w:tcBorders>
          </w:tcPr>
          <w:p w14:paraId="7C2A3100" w14:textId="77777777" w:rsidR="00E52263" w:rsidRPr="00C759B7" w:rsidRDefault="00E52263" w:rsidP="0014732F">
            <w:pPr>
              <w:jc w:val="center"/>
              <w:rPr>
                <w:rFonts w:ascii="Times New Roman" w:hAnsi="Times New Roman" w:cs="Times New Roman"/>
                <w:b/>
                <w:sz w:val="24"/>
                <w:szCs w:val="24"/>
              </w:rPr>
            </w:pPr>
            <w:r w:rsidRPr="00C759B7">
              <w:rPr>
                <w:rFonts w:ascii="Times New Roman" w:hAnsi="Times New Roman" w:cs="Times New Roman"/>
                <w:b/>
                <w:sz w:val="24"/>
                <w:szCs w:val="24"/>
              </w:rPr>
              <w:t>Владеть навыками</w:t>
            </w:r>
          </w:p>
        </w:tc>
      </w:tr>
      <w:tr w:rsidR="00D5575F" w:rsidRPr="000E591D" w14:paraId="2F76FF93" w14:textId="77777777" w:rsidTr="00D5575F">
        <w:tc>
          <w:tcPr>
            <w:tcW w:w="1127" w:type="dxa"/>
            <w:tcBorders>
              <w:top w:val="single" w:sz="4" w:space="0" w:color="auto"/>
              <w:left w:val="single" w:sz="4" w:space="0" w:color="auto"/>
              <w:right w:val="single" w:sz="4" w:space="0" w:color="auto"/>
            </w:tcBorders>
          </w:tcPr>
          <w:p w14:paraId="10D001FC" w14:textId="7C500C2A" w:rsidR="00D5575F" w:rsidRPr="00C13371" w:rsidRDefault="00D5575F" w:rsidP="00D5575F">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43" w:type="dxa"/>
            <w:tcBorders>
              <w:top w:val="single" w:sz="4" w:space="0" w:color="auto"/>
              <w:left w:val="single" w:sz="4" w:space="0" w:color="auto"/>
              <w:right w:val="single" w:sz="4" w:space="0" w:color="auto"/>
            </w:tcBorders>
            <w:hideMark/>
          </w:tcPr>
          <w:p w14:paraId="6CDB0639" w14:textId="51F24C1E"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sidR="004F548C">
              <w:rPr>
                <w:rFonts w:ascii="Times New Roman" w:hAnsi="Times New Roman" w:cs="Times New Roman"/>
                <w:bCs/>
                <w:iCs/>
                <w:sz w:val="24"/>
                <w:szCs w:val="24"/>
              </w:rPr>
              <w:t>;</w:t>
            </w:r>
          </w:p>
          <w:p w14:paraId="204B47B3" w14:textId="77777777" w:rsidR="004F548C"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sidR="004F548C">
              <w:rPr>
                <w:rFonts w:ascii="Times New Roman" w:hAnsi="Times New Roman" w:cs="Times New Roman"/>
                <w:bCs/>
                <w:iCs/>
                <w:sz w:val="24"/>
                <w:szCs w:val="24"/>
              </w:rPr>
              <w:t>;</w:t>
            </w:r>
          </w:p>
          <w:p w14:paraId="298A9AF1" w14:textId="40F0907D"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sidR="004F548C">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4566C81F" w14:textId="67E3E087"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sidR="004F548C">
              <w:rPr>
                <w:rFonts w:ascii="Times New Roman" w:hAnsi="Times New Roman" w:cs="Times New Roman"/>
                <w:bCs/>
                <w:iCs/>
                <w:sz w:val="24"/>
                <w:szCs w:val="24"/>
              </w:rPr>
              <w:t>;</w:t>
            </w:r>
          </w:p>
          <w:p w14:paraId="13182C6C" w14:textId="2C299913"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sidR="004F548C">
              <w:rPr>
                <w:rFonts w:ascii="Times New Roman" w:hAnsi="Times New Roman" w:cs="Times New Roman"/>
                <w:bCs/>
                <w:iCs/>
                <w:sz w:val="24"/>
                <w:szCs w:val="24"/>
              </w:rPr>
              <w:t>;</w:t>
            </w:r>
          </w:p>
          <w:p w14:paraId="16E8CE08" w14:textId="52E2354F" w:rsidR="00D5575F" w:rsidRPr="00C13371" w:rsidRDefault="00D5575F" w:rsidP="00D5575F">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sidR="004F548C">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6C96D086" w14:textId="50DC7FEC"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sidR="00C759B7">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70CA8D80" w14:textId="362466B6"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sidR="00C759B7">
              <w:rPr>
                <w:rFonts w:ascii="Times New Roman" w:hAnsi="Times New Roman" w:cs="Times New Roman"/>
                <w:bCs/>
                <w:iCs/>
                <w:sz w:val="24"/>
                <w:szCs w:val="24"/>
              </w:rPr>
              <w:t>;</w:t>
            </w:r>
          </w:p>
          <w:p w14:paraId="25A36C33" w14:textId="2D853620"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sidR="00C759B7">
              <w:rPr>
                <w:rFonts w:ascii="Times New Roman" w:hAnsi="Times New Roman" w:cs="Times New Roman"/>
                <w:bCs/>
                <w:iCs/>
                <w:sz w:val="24"/>
                <w:szCs w:val="24"/>
              </w:rPr>
              <w:t>;</w:t>
            </w:r>
          </w:p>
          <w:p w14:paraId="097AAE62" w14:textId="6A7A3394"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sidR="00C759B7">
              <w:rPr>
                <w:rFonts w:ascii="Times New Roman" w:hAnsi="Times New Roman" w:cs="Times New Roman"/>
                <w:bCs/>
                <w:iCs/>
                <w:sz w:val="24"/>
                <w:szCs w:val="24"/>
              </w:rPr>
              <w:t>;</w:t>
            </w:r>
          </w:p>
          <w:p w14:paraId="7C34C632" w14:textId="6D199951" w:rsidR="00D5575F" w:rsidRPr="00C13371" w:rsidRDefault="00D5575F" w:rsidP="00D5575F">
            <w:pPr>
              <w:rPr>
                <w:rFonts w:ascii="Times New Roman" w:hAnsi="Times New Roman" w:cs="Times New Roman"/>
                <w:bCs/>
                <w:i/>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sidR="00C759B7">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0FA45C56" w14:textId="77777777" w:rsidR="00D5575F" w:rsidRPr="00C759B7" w:rsidRDefault="00D5575F" w:rsidP="00D5575F">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863354" w:rsidRPr="000E591D" w14:paraId="6846F772" w14:textId="77777777" w:rsidTr="00D5575F">
        <w:tc>
          <w:tcPr>
            <w:tcW w:w="1127" w:type="dxa"/>
            <w:tcBorders>
              <w:left w:val="single" w:sz="4" w:space="0" w:color="auto"/>
              <w:bottom w:val="single" w:sz="4" w:space="0" w:color="auto"/>
              <w:right w:val="single" w:sz="4" w:space="0" w:color="auto"/>
            </w:tcBorders>
          </w:tcPr>
          <w:p w14:paraId="033763F4" w14:textId="398B6483" w:rsidR="00863354" w:rsidRPr="00C13371" w:rsidRDefault="00863354" w:rsidP="0086335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43" w:type="dxa"/>
            <w:tcBorders>
              <w:left w:val="single" w:sz="4" w:space="0" w:color="auto"/>
              <w:bottom w:val="single" w:sz="4" w:space="0" w:color="auto"/>
              <w:right w:val="single" w:sz="4" w:space="0" w:color="auto"/>
            </w:tcBorders>
          </w:tcPr>
          <w:p w14:paraId="53C092B9" w14:textId="4B23F582" w:rsidR="00863354" w:rsidRPr="009A1B94" w:rsidRDefault="00863354" w:rsidP="00863354">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поиска информации, </w:t>
            </w:r>
            <w:r w:rsidRPr="009A1B94">
              <w:rPr>
                <w:rFonts w:ascii="Times New Roman" w:hAnsi="Times New Roman" w:cs="Times New Roman"/>
                <w:bCs/>
                <w:iCs/>
                <w:sz w:val="24"/>
                <w:szCs w:val="24"/>
              </w:rPr>
              <w:lastRenderedPageBreak/>
              <w:t>планировать процесс поиска, выбирать необходимые источники информации</w:t>
            </w:r>
            <w:r w:rsidR="004F548C">
              <w:rPr>
                <w:rFonts w:ascii="Times New Roman" w:hAnsi="Times New Roman" w:cs="Times New Roman"/>
                <w:bCs/>
                <w:iCs/>
                <w:sz w:val="24"/>
                <w:szCs w:val="24"/>
              </w:rPr>
              <w:t>;</w:t>
            </w:r>
          </w:p>
          <w:p w14:paraId="19DD4884" w14:textId="740BBE32" w:rsidR="00863354" w:rsidRDefault="00863354" w:rsidP="00863354">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sidR="00C759B7">
              <w:rPr>
                <w:rFonts w:ascii="Times New Roman" w:hAnsi="Times New Roman" w:cs="Times New Roman"/>
                <w:bCs/>
                <w:iCs/>
                <w:sz w:val="24"/>
                <w:szCs w:val="24"/>
              </w:rPr>
              <w:t>;</w:t>
            </w:r>
          </w:p>
          <w:p w14:paraId="1DC99914" w14:textId="018C7250" w:rsidR="00863354" w:rsidRPr="009A1B94" w:rsidRDefault="00863354" w:rsidP="00863354">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sidR="00C759B7">
              <w:rPr>
                <w:rFonts w:ascii="Times New Roman" w:hAnsi="Times New Roman" w:cs="Times New Roman"/>
                <w:bCs/>
                <w:iCs/>
                <w:sz w:val="24"/>
                <w:szCs w:val="24"/>
              </w:rPr>
              <w:t>;</w:t>
            </w:r>
          </w:p>
          <w:p w14:paraId="5A024DE2" w14:textId="040A1B24" w:rsidR="00863354" w:rsidRPr="009A1B94" w:rsidRDefault="00863354" w:rsidP="00863354">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sidR="00C759B7">
              <w:rPr>
                <w:rFonts w:ascii="Times New Roman" w:hAnsi="Times New Roman" w:cs="Times New Roman"/>
                <w:bCs/>
                <w:iCs/>
                <w:sz w:val="24"/>
                <w:szCs w:val="24"/>
              </w:rPr>
              <w:t>;</w:t>
            </w:r>
          </w:p>
          <w:p w14:paraId="2572CB18" w14:textId="12BFF0C6" w:rsidR="00863354" w:rsidRPr="009A1B94" w:rsidRDefault="00863354" w:rsidP="00863354">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sidR="00C759B7">
              <w:rPr>
                <w:rFonts w:ascii="Times New Roman" w:hAnsi="Times New Roman" w:cs="Times New Roman"/>
                <w:bCs/>
                <w:iCs/>
                <w:sz w:val="24"/>
                <w:szCs w:val="24"/>
              </w:rPr>
              <w:t>;</w:t>
            </w:r>
          </w:p>
          <w:p w14:paraId="3FE61217" w14:textId="68849FD8" w:rsidR="00863354" w:rsidRPr="009A1B94" w:rsidRDefault="00863354" w:rsidP="00863354">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sidR="00C759B7">
              <w:rPr>
                <w:rFonts w:ascii="Times New Roman" w:hAnsi="Times New Roman" w:cs="Times New Roman"/>
                <w:bCs/>
                <w:iCs/>
                <w:sz w:val="24"/>
                <w:szCs w:val="24"/>
              </w:rPr>
              <w:t>;</w:t>
            </w:r>
          </w:p>
          <w:p w14:paraId="7F0227EE" w14:textId="42F52014" w:rsidR="00863354" w:rsidRPr="00C13371" w:rsidRDefault="00863354" w:rsidP="00863354">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sidR="00C759B7">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4D534F12" w14:textId="1BF0718B" w:rsidR="00863354" w:rsidRPr="009A1B94" w:rsidRDefault="00863354" w:rsidP="00863354">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информационных </w:t>
            </w:r>
            <w:r w:rsidRPr="009A1B94">
              <w:rPr>
                <w:rFonts w:ascii="Times New Roman" w:hAnsi="Times New Roman" w:cs="Times New Roman"/>
                <w:bCs/>
                <w:iCs/>
                <w:sz w:val="24"/>
                <w:szCs w:val="24"/>
              </w:rPr>
              <w:lastRenderedPageBreak/>
              <w:t>источников, применяемых в профессиональной деятельности</w:t>
            </w:r>
          </w:p>
          <w:p w14:paraId="100D564F" w14:textId="724099EA" w:rsidR="00863354" w:rsidRPr="009A1B94" w:rsidRDefault="00863354" w:rsidP="00863354">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6AB4D656" w14:textId="335D9D98" w:rsidR="00863354" w:rsidRPr="009A1B94" w:rsidRDefault="00863354" w:rsidP="00863354">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54BA59D8" w14:textId="77777777" w:rsidR="00863354" w:rsidRDefault="00863354" w:rsidP="00863354">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10C2E0AF" w14:textId="0A1BAF7E" w:rsidR="00863354" w:rsidRPr="00C759B7" w:rsidRDefault="00863354" w:rsidP="00863354">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29" w:type="dxa"/>
            <w:tcBorders>
              <w:top w:val="single" w:sz="4" w:space="0" w:color="auto"/>
              <w:left w:val="single" w:sz="4" w:space="0" w:color="auto"/>
              <w:bottom w:val="single" w:sz="4" w:space="0" w:color="auto"/>
              <w:right w:val="single" w:sz="4" w:space="0" w:color="auto"/>
            </w:tcBorders>
          </w:tcPr>
          <w:p w14:paraId="1F325080" w14:textId="77777777" w:rsidR="00863354" w:rsidRPr="00C759B7" w:rsidRDefault="00863354" w:rsidP="00863354">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863354" w:rsidRPr="000E591D" w14:paraId="39E96D9F" w14:textId="77777777" w:rsidTr="00D5575F">
        <w:tc>
          <w:tcPr>
            <w:tcW w:w="1127" w:type="dxa"/>
            <w:tcBorders>
              <w:left w:val="single" w:sz="4" w:space="0" w:color="auto"/>
              <w:bottom w:val="single" w:sz="4" w:space="0" w:color="auto"/>
              <w:right w:val="single" w:sz="4" w:space="0" w:color="auto"/>
            </w:tcBorders>
          </w:tcPr>
          <w:p w14:paraId="1D173A95" w14:textId="00D0BD48" w:rsidR="00863354" w:rsidRPr="00C13371" w:rsidRDefault="00863354" w:rsidP="00863354">
            <w:pPr>
              <w:rPr>
                <w:rFonts w:ascii="Times New Roman" w:hAnsi="Times New Roman" w:cs="Times New Roman"/>
                <w:bCs/>
                <w:sz w:val="24"/>
                <w:szCs w:val="24"/>
              </w:rPr>
            </w:pPr>
            <w:r>
              <w:rPr>
                <w:rFonts w:ascii="Times New Roman" w:hAnsi="Times New Roman" w:cs="Times New Roman"/>
                <w:bCs/>
                <w:sz w:val="24"/>
                <w:szCs w:val="24"/>
              </w:rPr>
              <w:t>ОК.03</w:t>
            </w:r>
          </w:p>
        </w:tc>
        <w:tc>
          <w:tcPr>
            <w:tcW w:w="2843" w:type="dxa"/>
            <w:tcBorders>
              <w:left w:val="single" w:sz="4" w:space="0" w:color="auto"/>
              <w:bottom w:val="single" w:sz="4" w:space="0" w:color="auto"/>
              <w:right w:val="single" w:sz="4" w:space="0" w:color="auto"/>
            </w:tcBorders>
          </w:tcPr>
          <w:p w14:paraId="3DF67D17" w14:textId="70CC14B7" w:rsidR="00863354" w:rsidRPr="009A1B94" w:rsidRDefault="00C759B7"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sidR="00F113E5">
              <w:rPr>
                <w:rFonts w:ascii="Times New Roman" w:hAnsi="Times New Roman" w:cs="Times New Roman"/>
                <w:bCs/>
                <w:iCs/>
                <w:sz w:val="24"/>
                <w:szCs w:val="24"/>
              </w:rPr>
              <w:t>;</w:t>
            </w:r>
          </w:p>
          <w:p w14:paraId="3429B4AC" w14:textId="306A7B6E" w:rsidR="00863354" w:rsidRPr="009A1B94" w:rsidRDefault="00F113E5"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применять современную научную профессиональную терминологию</w:t>
            </w:r>
            <w:r>
              <w:rPr>
                <w:rFonts w:ascii="Times New Roman" w:hAnsi="Times New Roman" w:cs="Times New Roman"/>
                <w:bCs/>
                <w:iCs/>
                <w:sz w:val="24"/>
                <w:szCs w:val="24"/>
              </w:rPr>
              <w:t>;</w:t>
            </w:r>
          </w:p>
          <w:p w14:paraId="3F04F1BE" w14:textId="17F5B1EA" w:rsidR="00863354" w:rsidRPr="009A1B94" w:rsidRDefault="00F113E5"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3BBAD5E6" w14:textId="7EDF41C0" w:rsidR="00863354" w:rsidRPr="009A1B94" w:rsidRDefault="00F113E5"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09ACA429" w14:textId="42EA85D9" w:rsidR="00863354" w:rsidRPr="009A1B94" w:rsidRDefault="00F113E5"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 xml:space="preserve">определять инвестиционную привлекательность </w:t>
            </w:r>
            <w:r w:rsidR="00863354" w:rsidRPr="009A1B94">
              <w:rPr>
                <w:rFonts w:ascii="Times New Roman" w:hAnsi="Times New Roman" w:cs="Times New Roman"/>
                <w:bCs/>
                <w:iCs/>
                <w:sz w:val="24"/>
                <w:szCs w:val="24"/>
              </w:rPr>
              <w:lastRenderedPageBreak/>
              <w:t>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3F2276EF" w14:textId="1BC47B8D" w:rsidR="00863354" w:rsidRPr="009A1B94" w:rsidRDefault="00F113E5"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283997F3" w14:textId="744D1582" w:rsidR="00863354" w:rsidRPr="009A1B94" w:rsidRDefault="00F113E5"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4487190C" w14:textId="21E9D885" w:rsidR="00863354" w:rsidRPr="009A1B94" w:rsidRDefault="00F113E5"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составлять различные правовые документы</w:t>
            </w:r>
            <w:r w:rsidR="00A8006D">
              <w:rPr>
                <w:rFonts w:ascii="Times New Roman" w:hAnsi="Times New Roman" w:cs="Times New Roman"/>
                <w:bCs/>
                <w:iCs/>
                <w:sz w:val="24"/>
                <w:szCs w:val="24"/>
              </w:rPr>
              <w:t>;</w:t>
            </w:r>
          </w:p>
          <w:p w14:paraId="0DD8BE0D" w14:textId="3EB8A77B" w:rsidR="00863354" w:rsidRPr="009A1B94" w:rsidRDefault="00A8006D"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1F2F175C" w14:textId="59A8203E" w:rsidR="00863354" w:rsidRPr="00C13371" w:rsidRDefault="00A8006D" w:rsidP="00863354">
            <w:pPr>
              <w:rPr>
                <w:rFonts w:ascii="Times New Roman" w:hAnsi="Times New Roman" w:cs="Times New Roman"/>
                <w:b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3FB4E6C3" w14:textId="16A558F0" w:rsidR="00863354" w:rsidRPr="009A1B94" w:rsidRDefault="00A8006D" w:rsidP="00863354">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00863354" w:rsidRPr="009A1B94">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1A05A34E" w14:textId="20B03288" w:rsidR="00863354" w:rsidRPr="009A1B94" w:rsidRDefault="00A8006D"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6556A05B" w14:textId="4F0CFE23" w:rsidR="00863354" w:rsidRPr="009A1B94" w:rsidRDefault="00A8006D"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4752A5AA" w14:textId="77283C46" w:rsidR="00863354" w:rsidRPr="009A1B94" w:rsidRDefault="00A8006D"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48AA4618" w14:textId="1FE2DD49" w:rsidR="00863354" w:rsidRPr="009A1B94" w:rsidRDefault="00A8006D"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правила разработки презентации</w:t>
            </w:r>
            <w:r>
              <w:rPr>
                <w:rFonts w:ascii="Times New Roman" w:hAnsi="Times New Roman" w:cs="Times New Roman"/>
                <w:bCs/>
                <w:iCs/>
                <w:sz w:val="24"/>
                <w:szCs w:val="24"/>
              </w:rPr>
              <w:t>;</w:t>
            </w:r>
          </w:p>
          <w:p w14:paraId="6C9FE4DC" w14:textId="2352FB4A" w:rsidR="00863354" w:rsidRPr="00C13371" w:rsidRDefault="00A8006D" w:rsidP="00863354">
            <w:pPr>
              <w:rPr>
                <w:rFonts w:ascii="Times New Roman" w:hAnsi="Times New Roman" w:cs="Times New Roman"/>
                <w:bCs/>
                <w:i/>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4D1BADDA" w14:textId="63281A03" w:rsidR="00863354" w:rsidRPr="00C759B7" w:rsidRDefault="00C759B7" w:rsidP="00863354">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863354" w:rsidRPr="000E591D" w14:paraId="73719CB6" w14:textId="77777777" w:rsidTr="00D5575F">
        <w:tc>
          <w:tcPr>
            <w:tcW w:w="1127" w:type="dxa"/>
            <w:tcBorders>
              <w:left w:val="single" w:sz="4" w:space="0" w:color="auto"/>
              <w:bottom w:val="single" w:sz="4" w:space="0" w:color="auto"/>
              <w:right w:val="single" w:sz="4" w:space="0" w:color="auto"/>
            </w:tcBorders>
          </w:tcPr>
          <w:p w14:paraId="494C0E47" w14:textId="201EF583" w:rsidR="00863354" w:rsidRDefault="00863354" w:rsidP="00863354">
            <w:pPr>
              <w:rPr>
                <w:rFonts w:ascii="Times New Roman" w:hAnsi="Times New Roman" w:cs="Times New Roman"/>
                <w:bCs/>
                <w:sz w:val="24"/>
                <w:szCs w:val="24"/>
              </w:rPr>
            </w:pPr>
            <w:r>
              <w:rPr>
                <w:rFonts w:ascii="Times New Roman" w:hAnsi="Times New Roman" w:cs="Times New Roman"/>
                <w:bCs/>
                <w:sz w:val="24"/>
                <w:szCs w:val="24"/>
              </w:rPr>
              <w:t>ОК.04</w:t>
            </w:r>
          </w:p>
        </w:tc>
        <w:tc>
          <w:tcPr>
            <w:tcW w:w="2843" w:type="dxa"/>
            <w:tcBorders>
              <w:left w:val="single" w:sz="4" w:space="0" w:color="auto"/>
              <w:bottom w:val="single" w:sz="4" w:space="0" w:color="auto"/>
              <w:right w:val="single" w:sz="4" w:space="0" w:color="auto"/>
            </w:tcBorders>
          </w:tcPr>
          <w:p w14:paraId="57F736BD" w14:textId="6DA513E2" w:rsidR="00863354" w:rsidRPr="009A1B94" w:rsidRDefault="008D49FB"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05CC876C" w14:textId="229D7239" w:rsidR="00863354" w:rsidRPr="009A1B94" w:rsidRDefault="008D49FB"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взаимодействовать с коллегами,</w:t>
            </w:r>
            <w:r w:rsidR="00347160">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руководством, клиентами в ходе профессиональной деятельности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72A2ED08" w14:textId="7A9CF418" w:rsidR="00863354" w:rsidRPr="009A1B94" w:rsidRDefault="008D49FB"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1273F49B" w14:textId="4E3BE48C" w:rsidR="00863354" w:rsidRPr="009A1B94" w:rsidRDefault="008D49FB"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057BA4E5" w14:textId="0B958B99" w:rsidR="00863354" w:rsidRPr="00C759B7" w:rsidRDefault="00347160" w:rsidP="0086335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B4AE6" w:rsidRPr="000E591D" w14:paraId="323189EC" w14:textId="77777777" w:rsidTr="00D5575F">
        <w:tc>
          <w:tcPr>
            <w:tcW w:w="1127" w:type="dxa"/>
            <w:tcBorders>
              <w:left w:val="single" w:sz="4" w:space="0" w:color="auto"/>
              <w:bottom w:val="single" w:sz="4" w:space="0" w:color="auto"/>
              <w:right w:val="single" w:sz="4" w:space="0" w:color="auto"/>
            </w:tcBorders>
          </w:tcPr>
          <w:p w14:paraId="1E6FFC43" w14:textId="1FDDB3F0" w:rsidR="00DB4AE6" w:rsidRDefault="00DB4AE6" w:rsidP="00DB4AE6">
            <w:pPr>
              <w:rPr>
                <w:rFonts w:ascii="Times New Roman" w:hAnsi="Times New Roman" w:cs="Times New Roman"/>
                <w:bCs/>
                <w:sz w:val="24"/>
                <w:szCs w:val="24"/>
              </w:rPr>
            </w:pPr>
            <w:r>
              <w:rPr>
                <w:rFonts w:ascii="Times New Roman" w:hAnsi="Times New Roman" w:cs="Times New Roman"/>
                <w:bCs/>
                <w:sz w:val="24"/>
                <w:szCs w:val="24"/>
              </w:rPr>
              <w:t>ОК.05</w:t>
            </w:r>
          </w:p>
        </w:tc>
        <w:tc>
          <w:tcPr>
            <w:tcW w:w="2843" w:type="dxa"/>
            <w:tcBorders>
              <w:left w:val="single" w:sz="4" w:space="0" w:color="auto"/>
              <w:bottom w:val="single" w:sz="4" w:space="0" w:color="auto"/>
              <w:right w:val="single" w:sz="4" w:space="0" w:color="auto"/>
            </w:tcBorders>
          </w:tcPr>
          <w:p w14:paraId="0A193530" w14:textId="71355368" w:rsidR="00DB4AE6" w:rsidRPr="009A1B94" w:rsidRDefault="008D49FB" w:rsidP="00DB4AE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DB4AE6"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492D6949" w14:textId="7452047A" w:rsidR="00DB4AE6" w:rsidRPr="009A1B94" w:rsidRDefault="008D49FB" w:rsidP="00DB4AE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DB4AE6"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78DD02CF" w14:textId="3FE7544D" w:rsidR="00DB4AE6" w:rsidRPr="009A1B94" w:rsidRDefault="008D49FB" w:rsidP="00DB4AE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DB4AE6"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00DB4AE6" w:rsidRPr="009A1B94">
              <w:rPr>
                <w:rFonts w:ascii="Times New Roman" w:hAnsi="Times New Roman" w:cs="Times New Roman"/>
                <w:bCs/>
                <w:iCs/>
                <w:sz w:val="24"/>
                <w:szCs w:val="24"/>
              </w:rPr>
              <w:t xml:space="preserve"> </w:t>
            </w:r>
          </w:p>
          <w:p w14:paraId="51C1AE64" w14:textId="2D9FA10E" w:rsidR="00DB4AE6" w:rsidRPr="009A1B94" w:rsidRDefault="008D49FB" w:rsidP="00DB4AE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DB4AE6" w:rsidRPr="009A1B94">
              <w:rPr>
                <w:rFonts w:ascii="Times New Roman" w:hAnsi="Times New Roman" w:cs="Times New Roman"/>
                <w:bCs/>
                <w:iCs/>
                <w:sz w:val="24"/>
                <w:szCs w:val="24"/>
              </w:rPr>
              <w:t>правила построения устных сообщений</w:t>
            </w:r>
            <w:r w:rsidR="00347160">
              <w:rPr>
                <w:rFonts w:ascii="Times New Roman" w:hAnsi="Times New Roman" w:cs="Times New Roman"/>
                <w:bCs/>
                <w:iCs/>
                <w:sz w:val="24"/>
                <w:szCs w:val="24"/>
              </w:rPr>
              <w:t>;</w:t>
            </w:r>
          </w:p>
          <w:p w14:paraId="6E2CF247" w14:textId="2D615F66" w:rsidR="00DB4AE6" w:rsidRPr="009A1B94" w:rsidRDefault="00347160" w:rsidP="00DB4AE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DB4AE6"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29" w:type="dxa"/>
            <w:tcBorders>
              <w:top w:val="single" w:sz="4" w:space="0" w:color="auto"/>
              <w:left w:val="single" w:sz="4" w:space="0" w:color="auto"/>
              <w:bottom w:val="single" w:sz="4" w:space="0" w:color="auto"/>
              <w:right w:val="single" w:sz="4" w:space="0" w:color="auto"/>
            </w:tcBorders>
          </w:tcPr>
          <w:p w14:paraId="4D57890D" w14:textId="03192143" w:rsidR="00DB4AE6" w:rsidRPr="00C759B7" w:rsidRDefault="00347160" w:rsidP="00DB4AE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F50B8" w:rsidRPr="000E591D" w14:paraId="253D3CAE" w14:textId="77777777" w:rsidTr="00D5575F">
        <w:tc>
          <w:tcPr>
            <w:tcW w:w="1127" w:type="dxa"/>
            <w:tcBorders>
              <w:left w:val="single" w:sz="4" w:space="0" w:color="auto"/>
              <w:bottom w:val="single" w:sz="4" w:space="0" w:color="auto"/>
              <w:right w:val="single" w:sz="4" w:space="0" w:color="auto"/>
            </w:tcBorders>
          </w:tcPr>
          <w:p w14:paraId="50AD59B0" w14:textId="1D7CEC3E" w:rsidR="007F50B8" w:rsidRDefault="007F50B8" w:rsidP="007F50B8">
            <w:pPr>
              <w:rPr>
                <w:rFonts w:ascii="Times New Roman" w:hAnsi="Times New Roman" w:cs="Times New Roman"/>
                <w:bCs/>
                <w:sz w:val="24"/>
                <w:szCs w:val="24"/>
              </w:rPr>
            </w:pPr>
            <w:r w:rsidRPr="009A1B94">
              <w:rPr>
                <w:rFonts w:ascii="Times New Roman" w:hAnsi="Times New Roman"/>
                <w:bCs/>
                <w:sz w:val="24"/>
                <w:szCs w:val="24"/>
              </w:rPr>
              <w:t>ОК 07</w:t>
            </w:r>
          </w:p>
        </w:tc>
        <w:tc>
          <w:tcPr>
            <w:tcW w:w="2843" w:type="dxa"/>
            <w:tcBorders>
              <w:left w:val="single" w:sz="4" w:space="0" w:color="auto"/>
              <w:bottom w:val="single" w:sz="4" w:space="0" w:color="auto"/>
              <w:right w:val="single" w:sz="4" w:space="0" w:color="auto"/>
            </w:tcBorders>
          </w:tcPr>
          <w:p w14:paraId="5C7FDA71" w14:textId="718DD4E3" w:rsidR="007F50B8" w:rsidRPr="009A1B94" w:rsidRDefault="00347160"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2FEC0BAD" w14:textId="2F613D82" w:rsidR="007F50B8" w:rsidRPr="009A1B94" w:rsidRDefault="00347160"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iCs/>
                <w:sz w:val="24"/>
                <w:szCs w:val="24"/>
              </w:rPr>
              <w:t>;</w:t>
            </w:r>
          </w:p>
          <w:p w14:paraId="0D88B189" w14:textId="4BE6EF11" w:rsidR="007F50B8" w:rsidRPr="009A1B94" w:rsidRDefault="00083981" w:rsidP="007F50B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007F50B8" w:rsidRPr="009A1B94">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500F8566" w14:textId="44B80C1A" w:rsidR="007F50B8" w:rsidRPr="009A1B94" w:rsidRDefault="00083981"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25568E7B" w14:textId="26C0E40C" w:rsidR="007F50B8" w:rsidRPr="009A1B94" w:rsidRDefault="00083981"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2D2A517F" w14:textId="3CD5FF8B" w:rsidR="007F50B8" w:rsidRPr="009A1B94" w:rsidRDefault="00083981" w:rsidP="007F50B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007F50B8"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007F50B8" w:rsidRPr="009A1B94">
              <w:rPr>
                <w:rFonts w:ascii="Times New Roman" w:hAnsi="Times New Roman" w:cs="Times New Roman"/>
                <w:bCs/>
                <w:iCs/>
                <w:sz w:val="24"/>
                <w:szCs w:val="24"/>
              </w:rPr>
              <w:t xml:space="preserve"> </w:t>
            </w:r>
          </w:p>
          <w:p w14:paraId="4B853533" w14:textId="59145CF6" w:rsidR="007F50B8" w:rsidRPr="009A1B94" w:rsidRDefault="00083981"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5056CAFB" w14:textId="7C41A263" w:rsidR="007F50B8" w:rsidRPr="009A1B94" w:rsidRDefault="00083981"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пути обеспечения ресурсосбережения</w:t>
            </w:r>
          </w:p>
          <w:p w14:paraId="2CB5D6C7" w14:textId="7CFF9A96" w:rsidR="007F50B8" w:rsidRPr="009A1B94" w:rsidRDefault="007F50B8" w:rsidP="007F50B8">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принципы бережливого производства</w:t>
            </w:r>
            <w:r w:rsidR="00083981">
              <w:rPr>
                <w:rFonts w:ascii="Times New Roman" w:hAnsi="Times New Roman" w:cs="Times New Roman"/>
                <w:bCs/>
                <w:iCs/>
                <w:sz w:val="24"/>
                <w:szCs w:val="24"/>
              </w:rPr>
              <w:t>;</w:t>
            </w:r>
          </w:p>
          <w:p w14:paraId="56FD50BB" w14:textId="78AD53E0" w:rsidR="007F50B8" w:rsidRPr="009A1B94" w:rsidRDefault="00083981"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04A4BA7C" w14:textId="3389B434" w:rsidR="007F50B8" w:rsidRPr="009A1B94" w:rsidRDefault="00083981"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3E92EA8F" w14:textId="761DAF0D" w:rsidR="007F50B8" w:rsidRPr="00C759B7" w:rsidRDefault="00347160" w:rsidP="007F50B8">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7F50B8" w:rsidRPr="000E591D" w14:paraId="17D5857E" w14:textId="77777777" w:rsidTr="00D5575F">
        <w:tc>
          <w:tcPr>
            <w:tcW w:w="1127" w:type="dxa"/>
            <w:tcBorders>
              <w:top w:val="single" w:sz="4" w:space="0" w:color="auto"/>
              <w:left w:val="single" w:sz="4" w:space="0" w:color="auto"/>
              <w:right w:val="single" w:sz="4" w:space="0" w:color="auto"/>
            </w:tcBorders>
          </w:tcPr>
          <w:p w14:paraId="058FAC0E" w14:textId="3802A987" w:rsidR="007F50B8" w:rsidRPr="00C13371" w:rsidRDefault="007F50B8" w:rsidP="007F50B8">
            <w:pPr>
              <w:rPr>
                <w:rFonts w:ascii="Times New Roman" w:hAnsi="Times New Roman" w:cs="Times New Roman"/>
                <w:bCs/>
                <w:sz w:val="24"/>
                <w:szCs w:val="24"/>
              </w:rPr>
            </w:pPr>
            <w:r w:rsidRPr="009A1B94">
              <w:rPr>
                <w:rFonts w:ascii="Times New Roman" w:hAnsi="Times New Roman"/>
                <w:bCs/>
                <w:sz w:val="24"/>
                <w:szCs w:val="24"/>
              </w:rPr>
              <w:t>ОК 09</w:t>
            </w:r>
          </w:p>
        </w:tc>
        <w:tc>
          <w:tcPr>
            <w:tcW w:w="2843" w:type="dxa"/>
            <w:tcBorders>
              <w:top w:val="single" w:sz="4" w:space="0" w:color="auto"/>
              <w:left w:val="single" w:sz="4" w:space="0" w:color="auto"/>
              <w:right w:val="single" w:sz="4" w:space="0" w:color="auto"/>
            </w:tcBorders>
            <w:hideMark/>
          </w:tcPr>
          <w:p w14:paraId="65999532" w14:textId="1BE070FA" w:rsidR="007F50B8" w:rsidRPr="009A1B94" w:rsidRDefault="00083981"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sidR="00B456E3">
              <w:rPr>
                <w:rFonts w:ascii="Times New Roman" w:hAnsi="Times New Roman" w:cs="Times New Roman"/>
                <w:bCs/>
                <w:iCs/>
                <w:sz w:val="24"/>
                <w:szCs w:val="24"/>
              </w:rPr>
              <w:t>;</w:t>
            </w:r>
          </w:p>
          <w:p w14:paraId="4FFD9134" w14:textId="063F2F0F" w:rsidR="007F50B8" w:rsidRPr="009A1B94" w:rsidRDefault="00B456E3"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4DB86343" w14:textId="247B226C" w:rsidR="007F50B8" w:rsidRPr="009A1B94" w:rsidRDefault="00B456E3"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35C4E658" w14:textId="5C4CB3FF" w:rsidR="007F50B8" w:rsidRPr="009A1B94" w:rsidRDefault="00B456E3"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73C84E2E" w14:textId="6346BFB5" w:rsidR="007F50B8" w:rsidRPr="00C13371" w:rsidRDefault="00B456E3" w:rsidP="007F50B8">
            <w:pPr>
              <w:rPr>
                <w:rFonts w:ascii="Times New Roman" w:hAnsi="Times New Roman" w:cs="Times New Roman"/>
                <w:b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689621B5" w14:textId="15CD9D6A" w:rsidR="007F50B8" w:rsidRPr="009A1B94" w:rsidRDefault="00B456E3"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62981B4E" w14:textId="26C741A2" w:rsidR="007F50B8" w:rsidRPr="009A1B94" w:rsidRDefault="00B456E3"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005C7786" w14:textId="38FCA53F" w:rsidR="007F50B8" w:rsidRPr="009A1B94" w:rsidRDefault="00B456E3"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766210A4" w14:textId="78B31E5C" w:rsidR="007F50B8" w:rsidRPr="009A1B94" w:rsidRDefault="00D34D06"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666C2448" w14:textId="098EDFC9" w:rsidR="007F50B8" w:rsidRPr="00823343" w:rsidRDefault="00D34D06"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29" w:type="dxa"/>
            <w:tcBorders>
              <w:top w:val="single" w:sz="4" w:space="0" w:color="auto"/>
              <w:left w:val="single" w:sz="4" w:space="0" w:color="auto"/>
              <w:bottom w:val="single" w:sz="4" w:space="0" w:color="auto"/>
              <w:right w:val="single" w:sz="4" w:space="0" w:color="auto"/>
            </w:tcBorders>
            <w:hideMark/>
          </w:tcPr>
          <w:p w14:paraId="5DB8DBCF" w14:textId="6BD169E7" w:rsidR="007F50B8" w:rsidRPr="00C759B7" w:rsidRDefault="00347160" w:rsidP="0034716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B06C5" w14:paraId="6122CDC2" w14:textId="77777777" w:rsidTr="00D5575F">
        <w:trPr>
          <w:trHeight w:val="327"/>
        </w:trPr>
        <w:tc>
          <w:tcPr>
            <w:tcW w:w="1127" w:type="dxa"/>
            <w:tcBorders>
              <w:left w:val="single" w:sz="4" w:space="0" w:color="auto"/>
              <w:right w:val="single" w:sz="4" w:space="0" w:color="auto"/>
            </w:tcBorders>
          </w:tcPr>
          <w:p w14:paraId="604AABA0" w14:textId="7A435A2A" w:rsidR="009B06C5" w:rsidRPr="00C13371" w:rsidRDefault="009B06C5" w:rsidP="007F50B8">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1.1</w:t>
            </w:r>
          </w:p>
          <w:p w14:paraId="2BA701A7" w14:textId="04E6EFAD" w:rsidR="009B06C5" w:rsidRPr="00C13371" w:rsidRDefault="009B06C5" w:rsidP="007F50B8">
            <w:pPr>
              <w:rPr>
                <w:rFonts w:ascii="Times New Roman" w:hAnsi="Times New Roman" w:cs="Times New Roman"/>
                <w:bCs/>
                <w:sz w:val="24"/>
                <w:szCs w:val="24"/>
              </w:rPr>
            </w:pPr>
            <w:r>
              <w:rPr>
                <w:rFonts w:ascii="Times New Roman" w:hAnsi="Times New Roman" w:cs="Times New Roman"/>
                <w:bCs/>
                <w:sz w:val="24"/>
                <w:szCs w:val="24"/>
              </w:rPr>
              <w:t>ПК 1.2</w:t>
            </w:r>
          </w:p>
          <w:p w14:paraId="6463237C" w14:textId="77777777" w:rsidR="009B06C5" w:rsidRDefault="009B06C5" w:rsidP="007F50B8">
            <w:pPr>
              <w:rPr>
                <w:rFonts w:ascii="Times New Roman" w:hAnsi="Times New Roman" w:cs="Times New Roman"/>
                <w:bCs/>
                <w:sz w:val="24"/>
                <w:szCs w:val="24"/>
              </w:rPr>
            </w:pPr>
            <w:r>
              <w:rPr>
                <w:rFonts w:ascii="Times New Roman" w:hAnsi="Times New Roman" w:cs="Times New Roman"/>
                <w:bCs/>
                <w:sz w:val="24"/>
                <w:szCs w:val="24"/>
              </w:rPr>
              <w:t>ПК 1.3</w:t>
            </w:r>
          </w:p>
          <w:p w14:paraId="11D4BE0A" w14:textId="77777777" w:rsidR="009B06C5" w:rsidRDefault="009B06C5" w:rsidP="007F50B8">
            <w:pPr>
              <w:rPr>
                <w:rFonts w:ascii="Times New Roman" w:hAnsi="Times New Roman" w:cs="Times New Roman"/>
                <w:bCs/>
                <w:sz w:val="24"/>
                <w:szCs w:val="24"/>
              </w:rPr>
            </w:pPr>
            <w:r>
              <w:rPr>
                <w:rFonts w:ascii="Times New Roman" w:hAnsi="Times New Roman" w:cs="Times New Roman"/>
                <w:bCs/>
                <w:sz w:val="24"/>
                <w:szCs w:val="24"/>
              </w:rPr>
              <w:t>ПК 1.4</w:t>
            </w:r>
          </w:p>
          <w:p w14:paraId="78C6FD01" w14:textId="77777777" w:rsidR="009B06C5" w:rsidRDefault="009B06C5" w:rsidP="007F50B8">
            <w:pPr>
              <w:rPr>
                <w:rFonts w:ascii="Times New Roman" w:hAnsi="Times New Roman" w:cs="Times New Roman"/>
                <w:bCs/>
                <w:sz w:val="24"/>
                <w:szCs w:val="24"/>
              </w:rPr>
            </w:pPr>
            <w:r>
              <w:rPr>
                <w:rFonts w:ascii="Times New Roman" w:hAnsi="Times New Roman" w:cs="Times New Roman"/>
                <w:bCs/>
                <w:sz w:val="24"/>
                <w:szCs w:val="24"/>
              </w:rPr>
              <w:t>ПК 1.5</w:t>
            </w:r>
          </w:p>
          <w:p w14:paraId="756EFED3" w14:textId="66B6A345" w:rsidR="009B06C5" w:rsidRPr="00C13371" w:rsidRDefault="009B06C5" w:rsidP="007F50B8">
            <w:pPr>
              <w:rPr>
                <w:rFonts w:ascii="Times New Roman" w:hAnsi="Times New Roman" w:cs="Times New Roman"/>
                <w:bCs/>
                <w:sz w:val="24"/>
                <w:szCs w:val="24"/>
              </w:rPr>
            </w:pPr>
            <w:r>
              <w:rPr>
                <w:rFonts w:ascii="Times New Roman" w:hAnsi="Times New Roman" w:cs="Times New Roman"/>
                <w:bCs/>
                <w:sz w:val="24"/>
                <w:szCs w:val="24"/>
              </w:rPr>
              <w:t>ПК 1.6</w:t>
            </w:r>
          </w:p>
        </w:tc>
        <w:tc>
          <w:tcPr>
            <w:tcW w:w="2843" w:type="dxa"/>
            <w:tcBorders>
              <w:left w:val="single" w:sz="4" w:space="0" w:color="auto"/>
              <w:right w:val="single" w:sz="4" w:space="0" w:color="auto"/>
            </w:tcBorders>
          </w:tcPr>
          <w:p w14:paraId="5C124CCC" w14:textId="7BAEFD79" w:rsidR="009B06C5" w:rsidRPr="009B06C5" w:rsidRDefault="009B06C5" w:rsidP="009B06C5">
            <w:pPr>
              <w:rPr>
                <w:rFonts w:ascii="Times New Roman" w:hAnsi="Times New Roman" w:cs="Times New Roman"/>
                <w:bCs/>
                <w:sz w:val="24"/>
                <w:szCs w:val="24"/>
              </w:rPr>
            </w:pPr>
            <w:r>
              <w:rPr>
                <w:rFonts w:ascii="Times New Roman" w:hAnsi="Times New Roman" w:cs="Times New Roman"/>
                <w:bCs/>
                <w:sz w:val="24"/>
                <w:szCs w:val="24"/>
              </w:rPr>
              <w:t xml:space="preserve">- </w:t>
            </w:r>
            <w:r w:rsidRPr="009B06C5">
              <w:rPr>
                <w:rFonts w:ascii="Times New Roman" w:hAnsi="Times New Roman" w:cs="Times New Roman"/>
                <w:bCs/>
                <w:sz w:val="24"/>
                <w:szCs w:val="24"/>
              </w:rPr>
              <w:t>рассчитывать основные параметры аппаратов и выбирать оборудование для проведения электрохимических процессов;</w:t>
            </w:r>
          </w:p>
          <w:p w14:paraId="451903D4" w14:textId="737C280D" w:rsidR="009B06C5" w:rsidRPr="009B06C5" w:rsidRDefault="009B06C5" w:rsidP="009B06C5">
            <w:pPr>
              <w:rPr>
                <w:rFonts w:ascii="Times New Roman" w:hAnsi="Times New Roman" w:cs="Times New Roman"/>
                <w:bCs/>
                <w:sz w:val="24"/>
                <w:szCs w:val="24"/>
              </w:rPr>
            </w:pPr>
            <w:r>
              <w:rPr>
                <w:rFonts w:ascii="Times New Roman" w:hAnsi="Times New Roman" w:cs="Times New Roman"/>
                <w:bCs/>
                <w:sz w:val="24"/>
                <w:szCs w:val="24"/>
              </w:rPr>
              <w:t xml:space="preserve">- </w:t>
            </w:r>
            <w:r w:rsidRPr="009B06C5">
              <w:rPr>
                <w:rFonts w:ascii="Times New Roman" w:hAnsi="Times New Roman" w:cs="Times New Roman"/>
                <w:bCs/>
                <w:sz w:val="24"/>
                <w:szCs w:val="24"/>
              </w:rPr>
              <w:t>обосновывать выбор конструкционных материалов;</w:t>
            </w:r>
          </w:p>
          <w:p w14:paraId="6BB4AE0F" w14:textId="15DB3C82" w:rsidR="009B06C5" w:rsidRPr="009B06C5" w:rsidRDefault="009B06C5" w:rsidP="009B06C5">
            <w:pPr>
              <w:rPr>
                <w:rFonts w:ascii="Times New Roman" w:hAnsi="Times New Roman" w:cs="Times New Roman"/>
                <w:bCs/>
                <w:sz w:val="24"/>
                <w:szCs w:val="24"/>
              </w:rPr>
            </w:pPr>
            <w:r>
              <w:rPr>
                <w:rFonts w:ascii="Times New Roman" w:hAnsi="Times New Roman" w:cs="Times New Roman"/>
                <w:bCs/>
                <w:sz w:val="24"/>
                <w:szCs w:val="24"/>
              </w:rPr>
              <w:t xml:space="preserve">- </w:t>
            </w:r>
            <w:r w:rsidRPr="009B06C5">
              <w:rPr>
                <w:rFonts w:ascii="Times New Roman" w:hAnsi="Times New Roman" w:cs="Times New Roman"/>
                <w:bCs/>
                <w:sz w:val="24"/>
                <w:szCs w:val="24"/>
              </w:rPr>
              <w:t xml:space="preserve">осуществлять безопасное обслуживание оборудования и </w:t>
            </w:r>
            <w:r w:rsidRPr="009B06C5">
              <w:rPr>
                <w:rFonts w:ascii="Times New Roman" w:hAnsi="Times New Roman" w:cs="Times New Roman"/>
                <w:bCs/>
                <w:sz w:val="24"/>
                <w:szCs w:val="24"/>
              </w:rPr>
              <w:lastRenderedPageBreak/>
              <w:t>коммуникации в заданном режиме;</w:t>
            </w:r>
          </w:p>
          <w:p w14:paraId="0D8671AF" w14:textId="7983C7AD" w:rsidR="009B06C5" w:rsidRPr="009B06C5" w:rsidRDefault="009B06C5" w:rsidP="009B06C5">
            <w:pPr>
              <w:rPr>
                <w:rFonts w:ascii="Times New Roman" w:hAnsi="Times New Roman" w:cs="Times New Roman"/>
                <w:bCs/>
                <w:sz w:val="24"/>
                <w:szCs w:val="24"/>
              </w:rPr>
            </w:pPr>
            <w:r>
              <w:rPr>
                <w:rFonts w:ascii="Times New Roman" w:hAnsi="Times New Roman" w:cs="Times New Roman"/>
                <w:bCs/>
                <w:sz w:val="24"/>
                <w:szCs w:val="24"/>
              </w:rPr>
              <w:t xml:space="preserve">- </w:t>
            </w:r>
            <w:r w:rsidRPr="009B06C5">
              <w:rPr>
                <w:rFonts w:ascii="Times New Roman" w:hAnsi="Times New Roman" w:cs="Times New Roman"/>
                <w:bCs/>
                <w:sz w:val="24"/>
                <w:szCs w:val="24"/>
              </w:rPr>
              <w:t>своевременно выявлять и устранять неполадки в работе оборудования;</w:t>
            </w:r>
          </w:p>
          <w:p w14:paraId="79C40057" w14:textId="3D13C54D" w:rsidR="009B06C5" w:rsidRPr="009B06C5" w:rsidRDefault="009B06C5" w:rsidP="009B06C5">
            <w:pPr>
              <w:rPr>
                <w:rFonts w:ascii="Times New Roman" w:hAnsi="Times New Roman" w:cs="Times New Roman"/>
                <w:bCs/>
                <w:sz w:val="24"/>
                <w:szCs w:val="24"/>
              </w:rPr>
            </w:pPr>
            <w:r>
              <w:rPr>
                <w:rFonts w:ascii="Times New Roman" w:hAnsi="Times New Roman" w:cs="Times New Roman"/>
                <w:bCs/>
                <w:sz w:val="24"/>
                <w:szCs w:val="24"/>
              </w:rPr>
              <w:t xml:space="preserve">- </w:t>
            </w:r>
            <w:r w:rsidRPr="009B06C5">
              <w:rPr>
                <w:rFonts w:ascii="Times New Roman" w:hAnsi="Times New Roman" w:cs="Times New Roman"/>
                <w:bCs/>
                <w:sz w:val="24"/>
                <w:szCs w:val="24"/>
              </w:rPr>
              <w:t>подготавливать оборудование к ремонтным работам и принимать оборудование из ремонта;</w:t>
            </w:r>
          </w:p>
          <w:p w14:paraId="3E32CC81" w14:textId="1225C623" w:rsidR="009B06C5" w:rsidRPr="00C13371" w:rsidRDefault="009B06C5" w:rsidP="009B06C5">
            <w:pPr>
              <w:rPr>
                <w:rFonts w:ascii="Times New Roman" w:hAnsi="Times New Roman" w:cs="Times New Roman"/>
                <w:bCs/>
                <w:sz w:val="24"/>
                <w:szCs w:val="24"/>
              </w:rPr>
            </w:pPr>
            <w:r>
              <w:rPr>
                <w:rFonts w:ascii="Times New Roman" w:hAnsi="Times New Roman" w:cs="Times New Roman"/>
                <w:bCs/>
                <w:sz w:val="24"/>
                <w:szCs w:val="24"/>
              </w:rPr>
              <w:t xml:space="preserve">- </w:t>
            </w:r>
            <w:r w:rsidRPr="009B06C5">
              <w:rPr>
                <w:rFonts w:ascii="Times New Roman" w:hAnsi="Times New Roman" w:cs="Times New Roman"/>
                <w:bCs/>
                <w:sz w:val="24"/>
                <w:szCs w:val="24"/>
              </w:rPr>
              <w:t>производить пуск оборудования после всех видов ремонта.</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488BD1EB" w14:textId="27B14D88" w:rsidR="009B06C5" w:rsidRPr="009B06C5" w:rsidRDefault="009B06C5" w:rsidP="009B06C5">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B06C5">
              <w:rPr>
                <w:rFonts w:ascii="Times New Roman" w:hAnsi="Times New Roman" w:cs="Times New Roman"/>
                <w:bCs/>
                <w:iCs/>
                <w:sz w:val="24"/>
                <w:szCs w:val="24"/>
              </w:rPr>
              <w:t>классификации основных процессов и технологического оборудования электрохимических производств;</w:t>
            </w:r>
          </w:p>
          <w:p w14:paraId="37010362" w14:textId="42DE5E0C" w:rsidR="009B06C5" w:rsidRPr="009B06C5" w:rsidRDefault="009B06C5" w:rsidP="009B06C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B06C5">
              <w:rPr>
                <w:rFonts w:ascii="Times New Roman" w:hAnsi="Times New Roman" w:cs="Times New Roman"/>
                <w:bCs/>
                <w:iCs/>
                <w:sz w:val="24"/>
                <w:szCs w:val="24"/>
              </w:rPr>
              <w:t>основных требований, предъявляемых к оборудованию;</w:t>
            </w:r>
          </w:p>
          <w:p w14:paraId="3CEB865E" w14:textId="054CB101" w:rsidR="009B06C5" w:rsidRPr="009B06C5" w:rsidRDefault="009B06C5" w:rsidP="009B06C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B06C5">
              <w:rPr>
                <w:rFonts w:ascii="Times New Roman" w:hAnsi="Times New Roman" w:cs="Times New Roman"/>
                <w:bCs/>
                <w:iCs/>
                <w:sz w:val="24"/>
                <w:szCs w:val="24"/>
              </w:rPr>
              <w:t xml:space="preserve">основных типов и конструктивных особенностей, и принципа работы </w:t>
            </w:r>
            <w:r w:rsidRPr="009B06C5">
              <w:rPr>
                <w:rFonts w:ascii="Times New Roman" w:hAnsi="Times New Roman" w:cs="Times New Roman"/>
                <w:bCs/>
                <w:iCs/>
                <w:sz w:val="24"/>
                <w:szCs w:val="24"/>
              </w:rPr>
              <w:lastRenderedPageBreak/>
              <w:t>оборудования для проведения технологических процессов электрохимических производств;</w:t>
            </w:r>
          </w:p>
          <w:p w14:paraId="328E8DBB" w14:textId="4D36046F" w:rsidR="009B06C5" w:rsidRPr="009B06C5" w:rsidRDefault="009B06C5" w:rsidP="009B06C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B06C5">
              <w:rPr>
                <w:rFonts w:ascii="Times New Roman" w:hAnsi="Times New Roman" w:cs="Times New Roman"/>
                <w:bCs/>
                <w:iCs/>
                <w:sz w:val="24"/>
                <w:szCs w:val="24"/>
              </w:rPr>
              <w:t>методов расчёта и принципов выбора технологического оборудования;</w:t>
            </w:r>
          </w:p>
          <w:p w14:paraId="3DDC4169" w14:textId="6760125B" w:rsidR="009B06C5" w:rsidRPr="00823343" w:rsidRDefault="009B06C5" w:rsidP="009B06C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B06C5">
              <w:rPr>
                <w:rFonts w:ascii="Times New Roman" w:hAnsi="Times New Roman" w:cs="Times New Roman"/>
                <w:bCs/>
                <w:iCs/>
                <w:sz w:val="24"/>
                <w:szCs w:val="24"/>
              </w:rPr>
              <w:t>правил безопасного обслуживания технологического оборудования.</w:t>
            </w:r>
            <w:r w:rsidRPr="00D27ECB">
              <w:rPr>
                <w:rFonts w:ascii="Times New Roman" w:hAnsi="Times New Roman" w:cs="Times New Roman"/>
                <w:bCs/>
                <w:iCs/>
                <w:sz w:val="24"/>
                <w:szCs w:val="24"/>
              </w:rPr>
              <w:br/>
            </w:r>
          </w:p>
        </w:tc>
        <w:tc>
          <w:tcPr>
            <w:tcW w:w="2829" w:type="dxa"/>
            <w:tcBorders>
              <w:top w:val="single" w:sz="4" w:space="0" w:color="auto"/>
              <w:left w:val="single" w:sz="4" w:space="0" w:color="auto"/>
              <w:bottom w:val="single" w:sz="4" w:space="0" w:color="auto"/>
              <w:right w:val="single" w:sz="4" w:space="0" w:color="auto"/>
            </w:tcBorders>
          </w:tcPr>
          <w:p w14:paraId="6EA2D29D" w14:textId="553267C2" w:rsidR="009B06C5" w:rsidRPr="009B06C5" w:rsidRDefault="009B06C5" w:rsidP="009B06C5">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9B06C5">
              <w:rPr>
                <w:rFonts w:ascii="Times New Roman" w:hAnsi="Times New Roman" w:cs="Times New Roman"/>
                <w:bCs/>
                <w:sz w:val="24"/>
                <w:szCs w:val="24"/>
              </w:rPr>
              <w:t>подбора основного и вспомогательного оборудования для проведения технологических процессов;</w:t>
            </w:r>
          </w:p>
          <w:p w14:paraId="7776B2BD" w14:textId="585B4EE4" w:rsidR="009B06C5" w:rsidRPr="009B06C5" w:rsidRDefault="009B06C5" w:rsidP="009B06C5">
            <w:pPr>
              <w:rPr>
                <w:rFonts w:ascii="Times New Roman" w:hAnsi="Times New Roman" w:cs="Times New Roman"/>
                <w:bCs/>
                <w:sz w:val="24"/>
                <w:szCs w:val="24"/>
              </w:rPr>
            </w:pPr>
            <w:r>
              <w:rPr>
                <w:rFonts w:ascii="Times New Roman" w:hAnsi="Times New Roman" w:cs="Times New Roman"/>
                <w:bCs/>
                <w:sz w:val="24"/>
                <w:szCs w:val="24"/>
              </w:rPr>
              <w:t xml:space="preserve">- </w:t>
            </w:r>
            <w:r w:rsidRPr="009B06C5">
              <w:rPr>
                <w:rFonts w:ascii="Times New Roman" w:hAnsi="Times New Roman" w:cs="Times New Roman"/>
                <w:bCs/>
                <w:sz w:val="24"/>
                <w:szCs w:val="24"/>
              </w:rPr>
              <w:t>наблюдения и контроля за работой и состоянием оборудования, коммуникаций и арматуры;</w:t>
            </w:r>
          </w:p>
          <w:p w14:paraId="45C63D19" w14:textId="6743FD83" w:rsidR="009B06C5" w:rsidRPr="00C759B7" w:rsidRDefault="009B06C5" w:rsidP="009B06C5">
            <w:pPr>
              <w:rPr>
                <w:rFonts w:ascii="Times New Roman" w:hAnsi="Times New Roman" w:cs="Times New Roman"/>
                <w:bCs/>
                <w:sz w:val="24"/>
                <w:szCs w:val="24"/>
              </w:rPr>
            </w:pPr>
            <w:r>
              <w:rPr>
                <w:rFonts w:ascii="Times New Roman" w:hAnsi="Times New Roman" w:cs="Times New Roman"/>
                <w:bCs/>
                <w:sz w:val="24"/>
                <w:szCs w:val="24"/>
              </w:rPr>
              <w:t xml:space="preserve">- </w:t>
            </w:r>
            <w:r w:rsidRPr="009B06C5">
              <w:rPr>
                <w:rFonts w:ascii="Times New Roman" w:hAnsi="Times New Roman" w:cs="Times New Roman"/>
                <w:bCs/>
                <w:sz w:val="24"/>
                <w:szCs w:val="24"/>
              </w:rPr>
              <w:t xml:space="preserve">подготовки оборудования к </w:t>
            </w:r>
            <w:r w:rsidRPr="009B06C5">
              <w:rPr>
                <w:rFonts w:ascii="Times New Roman" w:hAnsi="Times New Roman" w:cs="Times New Roman"/>
                <w:bCs/>
                <w:sz w:val="24"/>
                <w:szCs w:val="24"/>
              </w:rPr>
              <w:lastRenderedPageBreak/>
              <w:t>безопасному пуску и ремонту; выводу на технологический режим.</w:t>
            </w:r>
          </w:p>
        </w:tc>
      </w:tr>
    </w:tbl>
    <w:p w14:paraId="53D95B92" w14:textId="77777777" w:rsidR="00782EFC" w:rsidRDefault="00782EFC" w:rsidP="006272E6">
      <w:pPr>
        <w:rPr>
          <w:rFonts w:ascii="Times New Roman" w:eastAsia="Times New Roman" w:hAnsi="Times New Roman" w:cs="Times New Roman"/>
          <w:sz w:val="24"/>
          <w:szCs w:val="24"/>
          <w:lang w:eastAsia="ru-RU"/>
        </w:rPr>
      </w:pPr>
    </w:p>
    <w:p w14:paraId="5B4B5E66" w14:textId="77777777" w:rsidR="000156CF" w:rsidRPr="00E11160" w:rsidRDefault="000156CF" w:rsidP="004178E3">
      <w:pPr>
        <w:pStyle w:val="1f"/>
      </w:pPr>
      <w:bookmarkStart w:id="10" w:name="_Toc152334663"/>
      <w:bookmarkStart w:id="11" w:name="_Toc156820312"/>
      <w:r w:rsidRPr="00E11160">
        <w:t>2. Структура и содержание профессионального модуля</w:t>
      </w:r>
      <w:bookmarkEnd w:id="10"/>
      <w:bookmarkEnd w:id="11"/>
    </w:p>
    <w:p w14:paraId="757157CD" w14:textId="77777777" w:rsidR="000156CF" w:rsidRPr="00E11160" w:rsidRDefault="000156CF" w:rsidP="000156CF">
      <w:pPr>
        <w:pStyle w:val="114"/>
        <w:rPr>
          <w:rFonts w:ascii="Times New Roman" w:hAnsi="Times New Roman"/>
        </w:rPr>
      </w:pPr>
      <w:bookmarkStart w:id="12" w:name="_Toc152334664"/>
      <w:bookmarkStart w:id="13" w:name="_Toc156820313"/>
      <w:r w:rsidRPr="00E11160">
        <w:rPr>
          <w:rFonts w:ascii="Times New Roman" w:hAnsi="Times New Roman"/>
        </w:rPr>
        <w:t>2.1. Трудоемкость освоения модуля</w:t>
      </w:r>
      <w:bookmarkEnd w:id="12"/>
      <w:bookmarkEnd w:id="13"/>
      <w:r w:rsidRPr="00E11160">
        <w:rPr>
          <w:rFonts w:ascii="Times New Roman" w:hAnsi="Times New Roman"/>
        </w:rPr>
        <w:t xml:space="preserve"> </w:t>
      </w:r>
    </w:p>
    <w:p w14:paraId="76B5549A" w14:textId="09776E01" w:rsidR="00EA6E1D" w:rsidRPr="00D15991" w:rsidRDefault="00EA6E1D" w:rsidP="00C63897">
      <w:pPr>
        <w:rPr>
          <w:rFonts w:ascii="Times New Roman" w:hAnsi="Times New Roman" w:cs="Times New Roman"/>
          <w:iCs/>
          <w:sz w:val="24"/>
          <w:szCs w:val="24"/>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15991" w:rsidRPr="006358E0" w14:paraId="39163825" w14:textId="77777777" w:rsidTr="005B3F28">
        <w:trPr>
          <w:trHeight w:val="23"/>
        </w:trPr>
        <w:tc>
          <w:tcPr>
            <w:tcW w:w="2460" w:type="pct"/>
            <w:vAlign w:val="center"/>
          </w:tcPr>
          <w:p w14:paraId="7DC639E9" w14:textId="77777777" w:rsidR="00D15991" w:rsidRPr="006358E0" w:rsidRDefault="00D15991" w:rsidP="005B3F28">
            <w:pPr>
              <w:jc w:val="center"/>
              <w:rPr>
                <w:rFonts w:ascii="Times New Roman" w:hAnsi="Times New Roman" w:cs="Times New Roman"/>
                <w:b/>
                <w:sz w:val="24"/>
              </w:rPr>
            </w:pPr>
            <w:r w:rsidRPr="006358E0">
              <w:rPr>
                <w:rFonts w:ascii="Times New Roman" w:hAnsi="Times New Roman" w:cs="Times New Roman"/>
                <w:b/>
                <w:sz w:val="24"/>
              </w:rPr>
              <w:t>Наименование составных частей модуля</w:t>
            </w:r>
          </w:p>
        </w:tc>
        <w:tc>
          <w:tcPr>
            <w:tcW w:w="1195" w:type="pct"/>
            <w:vAlign w:val="center"/>
          </w:tcPr>
          <w:p w14:paraId="38A88938" w14:textId="77777777" w:rsidR="00D15991" w:rsidRPr="006358E0" w:rsidRDefault="00D15991" w:rsidP="005B3F28">
            <w:pPr>
              <w:jc w:val="center"/>
              <w:rPr>
                <w:rFonts w:ascii="Times New Roman" w:hAnsi="Times New Roman" w:cs="Times New Roman"/>
                <w:b/>
                <w:iCs/>
                <w:sz w:val="24"/>
              </w:rPr>
            </w:pPr>
            <w:r w:rsidRPr="006358E0">
              <w:rPr>
                <w:rFonts w:ascii="Times New Roman" w:hAnsi="Times New Roman" w:cs="Times New Roman"/>
                <w:b/>
                <w:iCs/>
                <w:sz w:val="24"/>
              </w:rPr>
              <w:t>Объем в часах</w:t>
            </w:r>
          </w:p>
        </w:tc>
        <w:tc>
          <w:tcPr>
            <w:tcW w:w="1345" w:type="pct"/>
          </w:tcPr>
          <w:p w14:paraId="34A500A3" w14:textId="77777777" w:rsidR="00D15991" w:rsidRPr="006358E0" w:rsidRDefault="00D15991" w:rsidP="005B3F28">
            <w:pPr>
              <w:jc w:val="center"/>
              <w:rPr>
                <w:rFonts w:ascii="Times New Roman" w:hAnsi="Times New Roman" w:cs="Times New Roman"/>
                <w:b/>
                <w:iCs/>
                <w:sz w:val="24"/>
              </w:rPr>
            </w:pPr>
            <w:r w:rsidRPr="006358E0">
              <w:rPr>
                <w:rFonts w:ascii="Times New Roman" w:hAnsi="Times New Roman" w:cs="Times New Roman"/>
                <w:b/>
                <w:sz w:val="24"/>
              </w:rPr>
              <w:t xml:space="preserve">В т.ч. в форме </w:t>
            </w:r>
            <w:proofErr w:type="spellStart"/>
            <w:r w:rsidRPr="006358E0">
              <w:rPr>
                <w:rFonts w:ascii="Times New Roman" w:hAnsi="Times New Roman" w:cs="Times New Roman"/>
                <w:b/>
                <w:sz w:val="24"/>
              </w:rPr>
              <w:t>практ</w:t>
            </w:r>
            <w:proofErr w:type="spellEnd"/>
            <w:r w:rsidRPr="006358E0">
              <w:rPr>
                <w:rFonts w:ascii="Times New Roman" w:hAnsi="Times New Roman" w:cs="Times New Roman"/>
                <w:b/>
                <w:sz w:val="24"/>
              </w:rPr>
              <w:t>. подготовки</w:t>
            </w:r>
          </w:p>
        </w:tc>
      </w:tr>
      <w:tr w:rsidR="00D15991" w:rsidRPr="006358E0" w14:paraId="43D388B3" w14:textId="77777777" w:rsidTr="005B3F28">
        <w:trPr>
          <w:trHeight w:val="23"/>
        </w:trPr>
        <w:tc>
          <w:tcPr>
            <w:tcW w:w="2460" w:type="pct"/>
            <w:vAlign w:val="center"/>
          </w:tcPr>
          <w:p w14:paraId="2474AF7F" w14:textId="77777777" w:rsidR="00D15991" w:rsidRPr="006358E0" w:rsidRDefault="00D15991" w:rsidP="005B3F28">
            <w:pPr>
              <w:jc w:val="both"/>
              <w:rPr>
                <w:rFonts w:ascii="Times New Roman" w:hAnsi="Times New Roman" w:cs="Times New Roman"/>
                <w:bCs/>
                <w:sz w:val="24"/>
                <w:szCs w:val="24"/>
              </w:rPr>
            </w:pPr>
            <w:r w:rsidRPr="006358E0">
              <w:rPr>
                <w:rFonts w:ascii="Times New Roman" w:hAnsi="Times New Roman" w:cs="Times New Roman"/>
                <w:bCs/>
                <w:sz w:val="24"/>
                <w:szCs w:val="24"/>
              </w:rPr>
              <w:t>Учебные занятия</w:t>
            </w:r>
          </w:p>
        </w:tc>
        <w:tc>
          <w:tcPr>
            <w:tcW w:w="1195" w:type="pct"/>
            <w:vAlign w:val="center"/>
          </w:tcPr>
          <w:p w14:paraId="2B7D5CA0" w14:textId="2208FACF" w:rsidR="00D15991" w:rsidRPr="006358E0" w:rsidRDefault="005A44C8" w:rsidP="005B3F28">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03573687" w14:textId="7213D769" w:rsidR="00D15991" w:rsidRPr="006358E0" w:rsidRDefault="005A44C8" w:rsidP="005B3F28">
            <w:pPr>
              <w:jc w:val="center"/>
              <w:rPr>
                <w:rFonts w:ascii="Times New Roman" w:hAnsi="Times New Roman" w:cs="Times New Roman"/>
                <w:bCs/>
                <w:sz w:val="24"/>
                <w:szCs w:val="24"/>
              </w:rPr>
            </w:pPr>
            <w:r>
              <w:rPr>
                <w:rFonts w:ascii="Times New Roman" w:hAnsi="Times New Roman" w:cs="Times New Roman"/>
                <w:bCs/>
                <w:sz w:val="24"/>
                <w:szCs w:val="24"/>
              </w:rPr>
              <w:t>202</w:t>
            </w:r>
          </w:p>
        </w:tc>
      </w:tr>
      <w:tr w:rsidR="00D15991" w:rsidRPr="006358E0" w14:paraId="16A8A277" w14:textId="77777777" w:rsidTr="005B3F28">
        <w:trPr>
          <w:trHeight w:val="23"/>
        </w:trPr>
        <w:tc>
          <w:tcPr>
            <w:tcW w:w="2460" w:type="pct"/>
            <w:vAlign w:val="center"/>
          </w:tcPr>
          <w:p w14:paraId="25300296" w14:textId="77777777" w:rsidR="00D15991" w:rsidRPr="006358E0" w:rsidRDefault="00D15991" w:rsidP="005B3F28">
            <w:pPr>
              <w:jc w:val="both"/>
              <w:rPr>
                <w:rFonts w:ascii="Times New Roman" w:hAnsi="Times New Roman" w:cs="Times New Roman"/>
                <w:bCs/>
                <w:sz w:val="24"/>
                <w:szCs w:val="24"/>
              </w:rPr>
            </w:pPr>
            <w:r w:rsidRPr="006358E0">
              <w:rPr>
                <w:rFonts w:ascii="Times New Roman" w:hAnsi="Times New Roman" w:cs="Times New Roman"/>
                <w:bCs/>
                <w:sz w:val="24"/>
                <w:szCs w:val="24"/>
              </w:rPr>
              <w:t>Самостоятельная работа</w:t>
            </w:r>
          </w:p>
        </w:tc>
        <w:tc>
          <w:tcPr>
            <w:tcW w:w="1195" w:type="pct"/>
            <w:vAlign w:val="center"/>
          </w:tcPr>
          <w:p w14:paraId="3DDFF9E0" w14:textId="7E3BC882" w:rsidR="00D15991" w:rsidRPr="006358E0" w:rsidRDefault="00D15991" w:rsidP="005B3F28">
            <w:pPr>
              <w:jc w:val="center"/>
              <w:rPr>
                <w:rFonts w:ascii="Times New Roman" w:hAnsi="Times New Roman" w:cs="Times New Roman"/>
                <w:bCs/>
                <w:sz w:val="24"/>
                <w:szCs w:val="24"/>
              </w:rPr>
            </w:pPr>
          </w:p>
        </w:tc>
        <w:tc>
          <w:tcPr>
            <w:tcW w:w="1345" w:type="pct"/>
            <w:vAlign w:val="center"/>
          </w:tcPr>
          <w:p w14:paraId="5481E7DB" w14:textId="56881CAF" w:rsidR="00D15991" w:rsidRPr="006358E0" w:rsidRDefault="00D15991" w:rsidP="005B3F28">
            <w:pPr>
              <w:jc w:val="center"/>
              <w:rPr>
                <w:rFonts w:ascii="Times New Roman" w:hAnsi="Times New Roman" w:cs="Times New Roman"/>
                <w:bCs/>
                <w:sz w:val="24"/>
                <w:szCs w:val="24"/>
              </w:rPr>
            </w:pPr>
          </w:p>
        </w:tc>
      </w:tr>
      <w:tr w:rsidR="005A44C8" w:rsidRPr="006358E0" w14:paraId="2F619462" w14:textId="77777777" w:rsidTr="005B3F28">
        <w:trPr>
          <w:trHeight w:val="23"/>
        </w:trPr>
        <w:tc>
          <w:tcPr>
            <w:tcW w:w="2460" w:type="pct"/>
            <w:vAlign w:val="center"/>
          </w:tcPr>
          <w:p w14:paraId="5E6D63E7" w14:textId="77777777" w:rsidR="005A44C8" w:rsidRPr="006358E0" w:rsidRDefault="005A44C8" w:rsidP="005A44C8">
            <w:pPr>
              <w:jc w:val="both"/>
              <w:rPr>
                <w:rFonts w:ascii="Times New Roman" w:hAnsi="Times New Roman" w:cs="Times New Roman"/>
                <w:bCs/>
                <w:sz w:val="24"/>
                <w:szCs w:val="24"/>
              </w:rPr>
            </w:pPr>
            <w:r w:rsidRPr="006358E0">
              <w:rPr>
                <w:rFonts w:ascii="Times New Roman" w:hAnsi="Times New Roman" w:cs="Times New Roman"/>
                <w:bCs/>
                <w:sz w:val="24"/>
                <w:szCs w:val="24"/>
              </w:rPr>
              <w:t>Практика, в т.ч.:</w:t>
            </w:r>
          </w:p>
        </w:tc>
        <w:tc>
          <w:tcPr>
            <w:tcW w:w="1195" w:type="pct"/>
            <w:vAlign w:val="center"/>
          </w:tcPr>
          <w:p w14:paraId="259E895C" w14:textId="2F3B167F" w:rsidR="005A44C8" w:rsidRPr="006358E0" w:rsidRDefault="005A44C8" w:rsidP="005A44C8">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4E084C3D" w14:textId="105CF9AC" w:rsidR="005A44C8" w:rsidRPr="006358E0" w:rsidRDefault="005A44C8" w:rsidP="005A44C8">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5A44C8" w:rsidRPr="006358E0" w14:paraId="62D9F005" w14:textId="77777777" w:rsidTr="005B3F28">
        <w:trPr>
          <w:trHeight w:val="23"/>
        </w:trPr>
        <w:tc>
          <w:tcPr>
            <w:tcW w:w="2460" w:type="pct"/>
            <w:vAlign w:val="center"/>
          </w:tcPr>
          <w:p w14:paraId="4D862D5F" w14:textId="77777777" w:rsidR="005A44C8" w:rsidRPr="006358E0" w:rsidRDefault="005A44C8" w:rsidP="005A44C8">
            <w:pPr>
              <w:jc w:val="both"/>
              <w:rPr>
                <w:rFonts w:ascii="Times New Roman" w:hAnsi="Times New Roman" w:cs="Times New Roman"/>
                <w:bCs/>
                <w:sz w:val="24"/>
                <w:szCs w:val="24"/>
              </w:rPr>
            </w:pPr>
            <w:r w:rsidRPr="006358E0">
              <w:rPr>
                <w:rFonts w:ascii="Times New Roman" w:hAnsi="Times New Roman" w:cs="Times New Roman"/>
                <w:bCs/>
                <w:sz w:val="24"/>
                <w:szCs w:val="24"/>
              </w:rPr>
              <w:t>учебная</w:t>
            </w:r>
          </w:p>
        </w:tc>
        <w:tc>
          <w:tcPr>
            <w:tcW w:w="1195" w:type="pct"/>
            <w:vAlign w:val="center"/>
          </w:tcPr>
          <w:p w14:paraId="2F877113" w14:textId="629BFC81" w:rsidR="005A44C8" w:rsidRPr="006358E0" w:rsidRDefault="005A44C8" w:rsidP="005A44C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A09BE64" w14:textId="705277EB" w:rsidR="005A44C8" w:rsidRPr="006358E0" w:rsidRDefault="005A44C8" w:rsidP="005A44C8">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5A44C8" w:rsidRPr="006358E0" w14:paraId="7B254B95" w14:textId="77777777" w:rsidTr="005B3F28">
        <w:trPr>
          <w:trHeight w:val="23"/>
        </w:trPr>
        <w:tc>
          <w:tcPr>
            <w:tcW w:w="2460" w:type="pct"/>
            <w:vAlign w:val="center"/>
          </w:tcPr>
          <w:p w14:paraId="5DD9ED05" w14:textId="77777777" w:rsidR="005A44C8" w:rsidRPr="006358E0" w:rsidRDefault="005A44C8" w:rsidP="005A44C8">
            <w:pPr>
              <w:jc w:val="both"/>
              <w:rPr>
                <w:rFonts w:ascii="Times New Roman" w:hAnsi="Times New Roman" w:cs="Times New Roman"/>
                <w:bCs/>
                <w:sz w:val="24"/>
                <w:szCs w:val="24"/>
              </w:rPr>
            </w:pPr>
            <w:r w:rsidRPr="006358E0">
              <w:rPr>
                <w:rFonts w:ascii="Times New Roman" w:hAnsi="Times New Roman" w:cs="Times New Roman"/>
                <w:bCs/>
                <w:sz w:val="24"/>
                <w:szCs w:val="24"/>
              </w:rPr>
              <w:t>производственная</w:t>
            </w:r>
          </w:p>
        </w:tc>
        <w:tc>
          <w:tcPr>
            <w:tcW w:w="1195" w:type="pct"/>
            <w:vAlign w:val="center"/>
          </w:tcPr>
          <w:p w14:paraId="0C66C6AA" w14:textId="115C7EB4" w:rsidR="005A44C8" w:rsidRPr="006358E0" w:rsidRDefault="005A44C8" w:rsidP="005A44C8">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5DE0262C" w14:textId="7D8858DF" w:rsidR="005A44C8" w:rsidRPr="006358E0" w:rsidRDefault="005A44C8" w:rsidP="005A44C8">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D15991" w:rsidRPr="006358E0" w14:paraId="5135CDC8" w14:textId="77777777" w:rsidTr="005B3F28">
        <w:trPr>
          <w:trHeight w:val="23"/>
        </w:trPr>
        <w:tc>
          <w:tcPr>
            <w:tcW w:w="2460" w:type="pct"/>
            <w:vAlign w:val="center"/>
          </w:tcPr>
          <w:p w14:paraId="60D19F05" w14:textId="77777777" w:rsidR="00D15991" w:rsidRPr="006358E0" w:rsidRDefault="00D15991" w:rsidP="005B3F28">
            <w:pPr>
              <w:jc w:val="both"/>
              <w:rPr>
                <w:rFonts w:ascii="Times New Roman" w:hAnsi="Times New Roman" w:cs="Times New Roman"/>
                <w:bCs/>
                <w:sz w:val="24"/>
                <w:szCs w:val="24"/>
              </w:rPr>
            </w:pPr>
            <w:r w:rsidRPr="006358E0">
              <w:rPr>
                <w:rFonts w:ascii="Times New Roman" w:hAnsi="Times New Roman" w:cs="Times New Roman"/>
                <w:bCs/>
                <w:sz w:val="24"/>
                <w:szCs w:val="24"/>
              </w:rPr>
              <w:t xml:space="preserve">Промежуточная аттестация </w:t>
            </w:r>
          </w:p>
        </w:tc>
        <w:tc>
          <w:tcPr>
            <w:tcW w:w="1195" w:type="pct"/>
            <w:vAlign w:val="center"/>
          </w:tcPr>
          <w:p w14:paraId="64CE6173" w14:textId="4CC8CA41" w:rsidR="00D15991" w:rsidRPr="006358E0" w:rsidRDefault="00D15991" w:rsidP="005B3F28">
            <w:pPr>
              <w:jc w:val="center"/>
              <w:rPr>
                <w:rFonts w:ascii="Times New Roman" w:hAnsi="Times New Roman" w:cs="Times New Roman"/>
                <w:bCs/>
                <w:sz w:val="24"/>
                <w:szCs w:val="24"/>
              </w:rPr>
            </w:pPr>
          </w:p>
        </w:tc>
        <w:tc>
          <w:tcPr>
            <w:tcW w:w="1345" w:type="pct"/>
            <w:vAlign w:val="center"/>
          </w:tcPr>
          <w:p w14:paraId="5C7D626D" w14:textId="4E03FE3F" w:rsidR="00D15991" w:rsidRPr="006358E0" w:rsidRDefault="00D15991" w:rsidP="005B3F28">
            <w:pPr>
              <w:jc w:val="center"/>
              <w:rPr>
                <w:rFonts w:ascii="Times New Roman" w:hAnsi="Times New Roman" w:cs="Times New Roman"/>
                <w:bCs/>
                <w:sz w:val="24"/>
                <w:szCs w:val="24"/>
              </w:rPr>
            </w:pPr>
          </w:p>
        </w:tc>
      </w:tr>
      <w:tr w:rsidR="00D15991" w:rsidRPr="00257255" w14:paraId="77BA9E89" w14:textId="77777777" w:rsidTr="005B3F28">
        <w:trPr>
          <w:trHeight w:val="23"/>
        </w:trPr>
        <w:tc>
          <w:tcPr>
            <w:tcW w:w="2460" w:type="pct"/>
            <w:vAlign w:val="center"/>
          </w:tcPr>
          <w:p w14:paraId="182457DC" w14:textId="77777777" w:rsidR="00D15991" w:rsidRPr="006358E0" w:rsidRDefault="00D15991" w:rsidP="005B3F28">
            <w:pPr>
              <w:jc w:val="both"/>
              <w:rPr>
                <w:rFonts w:ascii="Times New Roman" w:hAnsi="Times New Roman" w:cs="Times New Roman"/>
                <w:bCs/>
                <w:sz w:val="24"/>
                <w:szCs w:val="24"/>
              </w:rPr>
            </w:pPr>
            <w:r w:rsidRPr="006358E0">
              <w:rPr>
                <w:rFonts w:ascii="Times New Roman" w:hAnsi="Times New Roman" w:cs="Times New Roman"/>
                <w:bCs/>
                <w:sz w:val="24"/>
                <w:szCs w:val="24"/>
              </w:rPr>
              <w:t>Всего</w:t>
            </w:r>
          </w:p>
        </w:tc>
        <w:tc>
          <w:tcPr>
            <w:tcW w:w="1195" w:type="pct"/>
            <w:vAlign w:val="center"/>
          </w:tcPr>
          <w:p w14:paraId="454B6378" w14:textId="2532DBDB" w:rsidR="00D15991" w:rsidRPr="006358E0" w:rsidRDefault="005A44C8" w:rsidP="005B3F28">
            <w:pPr>
              <w:jc w:val="center"/>
              <w:rPr>
                <w:rFonts w:ascii="Times New Roman" w:hAnsi="Times New Roman" w:cs="Times New Roman"/>
                <w:b/>
                <w:sz w:val="24"/>
                <w:szCs w:val="24"/>
              </w:rPr>
            </w:pPr>
            <w:r>
              <w:rPr>
                <w:rFonts w:ascii="Times New Roman" w:hAnsi="Times New Roman" w:cs="Times New Roman"/>
                <w:b/>
                <w:sz w:val="24"/>
                <w:szCs w:val="24"/>
              </w:rPr>
              <w:t>468</w:t>
            </w:r>
          </w:p>
        </w:tc>
        <w:tc>
          <w:tcPr>
            <w:tcW w:w="1345" w:type="pct"/>
            <w:vAlign w:val="center"/>
          </w:tcPr>
          <w:p w14:paraId="7833D68C" w14:textId="31B00799" w:rsidR="00D15991" w:rsidRPr="006358E0" w:rsidRDefault="005A44C8" w:rsidP="005B3F28">
            <w:pPr>
              <w:jc w:val="center"/>
              <w:rPr>
                <w:rFonts w:ascii="Times New Roman" w:hAnsi="Times New Roman" w:cs="Times New Roman"/>
                <w:b/>
                <w:sz w:val="24"/>
                <w:szCs w:val="24"/>
              </w:rPr>
            </w:pPr>
            <w:r>
              <w:rPr>
                <w:rFonts w:ascii="Times New Roman" w:hAnsi="Times New Roman" w:cs="Times New Roman"/>
                <w:b/>
                <w:sz w:val="24"/>
                <w:szCs w:val="24"/>
              </w:rPr>
              <w:t>418</w:t>
            </w:r>
          </w:p>
        </w:tc>
      </w:tr>
    </w:tbl>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4" w:name="_Toc150695625"/>
      <w:bookmarkStart w:id="15"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4"/>
      <w:bookmarkEnd w:id="15"/>
      <w:r w:rsidRPr="000156CF">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3"/>
        <w:gridCol w:w="3146"/>
        <w:gridCol w:w="874"/>
        <w:gridCol w:w="616"/>
        <w:gridCol w:w="590"/>
        <w:gridCol w:w="538"/>
        <w:gridCol w:w="416"/>
        <w:gridCol w:w="528"/>
        <w:gridCol w:w="659"/>
        <w:gridCol w:w="806"/>
      </w:tblGrid>
      <w:tr w:rsidR="00554B8B" w:rsidRPr="00370528" w14:paraId="6F87E685" w14:textId="77777777" w:rsidTr="00496E9A">
        <w:trPr>
          <w:cantSplit/>
          <w:trHeight w:val="3271"/>
        </w:trPr>
        <w:tc>
          <w:tcPr>
            <w:tcW w:w="820" w:type="pct"/>
            <w:tcBorders>
              <w:bottom w:val="single" w:sz="4" w:space="0" w:color="auto"/>
            </w:tcBorders>
          </w:tcPr>
          <w:p w14:paraId="64CDAFAF" w14:textId="77777777" w:rsidR="00554B8B" w:rsidRPr="00370528" w:rsidRDefault="00554B8B" w:rsidP="0014732F">
            <w:pPr>
              <w:suppressAutoHyphens/>
              <w:jc w:val="center"/>
              <w:rPr>
                <w:rFonts w:ascii="Times New Roman" w:eastAsia="Times New Roman" w:hAnsi="Times New Roman" w:cs="Times New Roman"/>
                <w:lang w:eastAsia="ru-RU"/>
              </w:rPr>
            </w:pPr>
            <w:bookmarkStart w:id="16" w:name="_Hlk163464473"/>
            <w:r w:rsidRPr="00370528">
              <w:rPr>
                <w:rFonts w:ascii="Times New Roman" w:eastAsia="Times New Roman" w:hAnsi="Times New Roman" w:cs="Times New Roman"/>
                <w:lang w:eastAsia="ru-RU"/>
              </w:rPr>
              <w:t>Код ОК, ПК</w:t>
            </w:r>
          </w:p>
        </w:tc>
        <w:tc>
          <w:tcPr>
            <w:tcW w:w="1609" w:type="pct"/>
            <w:tcBorders>
              <w:bottom w:val="single" w:sz="4" w:space="0" w:color="auto"/>
            </w:tcBorders>
            <w:vAlign w:val="center"/>
          </w:tcPr>
          <w:p w14:paraId="41D9AA4F" w14:textId="77777777" w:rsidR="00554B8B" w:rsidRPr="00370528" w:rsidRDefault="00554B8B" w:rsidP="0014732F">
            <w:pPr>
              <w:suppressAutoHyphens/>
              <w:jc w:val="center"/>
              <w:rPr>
                <w:rFonts w:ascii="Times New Roman" w:eastAsia="Times New Roman" w:hAnsi="Times New Roman" w:cs="Times New Roman"/>
                <w:lang w:eastAsia="ru-RU"/>
              </w:rPr>
            </w:pPr>
            <w:r w:rsidRPr="00370528">
              <w:rPr>
                <w:rFonts w:ascii="Times New Roman" w:eastAsia="Times New Roman" w:hAnsi="Times New Roman" w:cs="Times New Roman"/>
                <w:lang w:eastAsia="ru-RU"/>
              </w:rPr>
              <w:t>Наименования разделов профессионального модуля</w:t>
            </w:r>
          </w:p>
        </w:tc>
        <w:tc>
          <w:tcPr>
            <w:tcW w:w="447" w:type="pct"/>
            <w:tcBorders>
              <w:bottom w:val="single" w:sz="4" w:space="0" w:color="auto"/>
            </w:tcBorders>
            <w:vAlign w:val="center"/>
          </w:tcPr>
          <w:p w14:paraId="56677B74" w14:textId="77777777" w:rsidR="00554B8B" w:rsidRPr="00370528" w:rsidRDefault="00554B8B" w:rsidP="0014732F">
            <w:pPr>
              <w:jc w:val="center"/>
              <w:rPr>
                <w:rFonts w:ascii="Times New Roman" w:eastAsia="Times New Roman" w:hAnsi="Times New Roman" w:cs="Times New Roman"/>
                <w:lang w:eastAsia="ru-RU"/>
              </w:rPr>
            </w:pPr>
            <w:r w:rsidRPr="00370528">
              <w:rPr>
                <w:rFonts w:ascii="Times New Roman" w:eastAsia="Times New Roman" w:hAnsi="Times New Roman" w:cs="Times New Roman"/>
                <w:lang w:eastAsia="ru-RU"/>
              </w:rPr>
              <w:t>Всего, час.</w:t>
            </w:r>
          </w:p>
        </w:tc>
        <w:tc>
          <w:tcPr>
            <w:tcW w:w="315" w:type="pct"/>
            <w:tcBorders>
              <w:bottom w:val="single" w:sz="4" w:space="0" w:color="auto"/>
            </w:tcBorders>
            <w:textDirection w:val="btLr"/>
            <w:vAlign w:val="center"/>
          </w:tcPr>
          <w:p w14:paraId="5AF7FA6A" w14:textId="77777777" w:rsidR="00554B8B" w:rsidRPr="00370528" w:rsidRDefault="00554B8B" w:rsidP="0014732F">
            <w:pPr>
              <w:jc w:val="center"/>
              <w:rPr>
                <w:rFonts w:ascii="Times New Roman" w:eastAsia="Times New Roman" w:hAnsi="Times New Roman" w:cs="Times New Roman"/>
                <w:lang w:eastAsia="ru-RU"/>
              </w:rPr>
            </w:pPr>
            <w:r w:rsidRPr="00370528">
              <w:rPr>
                <w:rFonts w:ascii="Times New Roman" w:eastAsia="Times New Roman" w:hAnsi="Times New Roman" w:cs="Times New Roman"/>
                <w:lang w:eastAsia="ru-RU"/>
              </w:rPr>
              <w:t>В т.ч. в форме практической подготовки</w:t>
            </w:r>
          </w:p>
        </w:tc>
        <w:tc>
          <w:tcPr>
            <w:tcW w:w="302" w:type="pct"/>
            <w:shd w:val="clear" w:color="auto" w:fill="D9D9D9" w:themeFill="background1" w:themeFillShade="D9"/>
            <w:textDirection w:val="btLr"/>
            <w:vAlign w:val="center"/>
          </w:tcPr>
          <w:p w14:paraId="764E9636" w14:textId="77777777" w:rsidR="00554B8B" w:rsidRPr="00370528" w:rsidRDefault="00554B8B" w:rsidP="0014732F">
            <w:pPr>
              <w:suppressAutoHyphens/>
              <w:ind w:left="113" w:right="113"/>
              <w:jc w:val="center"/>
              <w:rPr>
                <w:rFonts w:ascii="Times New Roman" w:eastAsia="Times New Roman" w:hAnsi="Times New Roman" w:cs="Times New Roman"/>
                <w:lang w:eastAsia="ru-RU"/>
              </w:rPr>
            </w:pPr>
            <w:r w:rsidRPr="00370528">
              <w:rPr>
                <w:rFonts w:ascii="Times New Roman" w:eastAsia="Times New Roman" w:hAnsi="Times New Roman" w:cs="Times New Roman"/>
                <w:lang w:eastAsia="ru-RU"/>
              </w:rPr>
              <w:t>Обучение по МДК, в т.ч.:</w:t>
            </w:r>
          </w:p>
        </w:tc>
        <w:tc>
          <w:tcPr>
            <w:tcW w:w="275" w:type="pct"/>
            <w:textDirection w:val="btLr"/>
            <w:vAlign w:val="center"/>
          </w:tcPr>
          <w:p w14:paraId="3FE5906D" w14:textId="77777777" w:rsidR="00554B8B" w:rsidRPr="00370528" w:rsidRDefault="00554B8B" w:rsidP="0014732F">
            <w:pPr>
              <w:suppressAutoHyphens/>
              <w:jc w:val="center"/>
              <w:rPr>
                <w:rFonts w:ascii="Times New Roman" w:eastAsia="Times New Roman" w:hAnsi="Times New Roman" w:cs="Times New Roman"/>
                <w:lang w:eastAsia="ru-RU"/>
              </w:rPr>
            </w:pPr>
            <w:r w:rsidRPr="00370528">
              <w:rPr>
                <w:rFonts w:ascii="Times New Roman" w:hAnsi="Times New Roman" w:cs="Times New Roman"/>
                <w:bCs/>
                <w:sz w:val="24"/>
                <w:szCs w:val="24"/>
              </w:rPr>
              <w:t>Учебные занятия</w:t>
            </w:r>
          </w:p>
        </w:tc>
        <w:tc>
          <w:tcPr>
            <w:tcW w:w="213" w:type="pct"/>
            <w:textDirection w:val="btLr"/>
          </w:tcPr>
          <w:p w14:paraId="14DB17E3" w14:textId="5220B61B" w:rsidR="00554B8B" w:rsidRPr="00370528" w:rsidRDefault="00554B8B" w:rsidP="0014732F">
            <w:pPr>
              <w:suppressAutoHyphens/>
              <w:jc w:val="center"/>
              <w:rPr>
                <w:rFonts w:ascii="Times New Roman" w:eastAsia="Times New Roman" w:hAnsi="Times New Roman" w:cs="Times New Roman"/>
                <w:lang w:eastAsia="ru-RU"/>
              </w:rPr>
            </w:pPr>
            <w:r w:rsidRPr="00370528">
              <w:rPr>
                <w:rFonts w:ascii="Times New Roman" w:eastAsia="Times New Roman" w:hAnsi="Times New Roman" w:cs="Times New Roman"/>
                <w:lang w:eastAsia="ru-RU"/>
              </w:rPr>
              <w:t>Курсовой проект (работа)</w:t>
            </w:r>
          </w:p>
        </w:tc>
        <w:tc>
          <w:tcPr>
            <w:tcW w:w="270" w:type="pct"/>
            <w:textDirection w:val="btLr"/>
            <w:vAlign w:val="center"/>
          </w:tcPr>
          <w:p w14:paraId="5E96507F" w14:textId="75E2B232" w:rsidR="00554B8B" w:rsidRPr="00370528" w:rsidRDefault="00554B8B" w:rsidP="0014732F">
            <w:pPr>
              <w:suppressAutoHyphens/>
              <w:jc w:val="center"/>
              <w:rPr>
                <w:rFonts w:ascii="Times New Roman" w:eastAsia="Times New Roman" w:hAnsi="Times New Roman" w:cs="Times New Roman"/>
                <w:lang w:eastAsia="ru-RU"/>
              </w:rPr>
            </w:pPr>
            <w:r w:rsidRPr="00370528">
              <w:rPr>
                <w:rFonts w:ascii="Times New Roman" w:eastAsia="Times New Roman" w:hAnsi="Times New Roman" w:cs="Times New Roman"/>
                <w:lang w:eastAsia="ru-RU"/>
              </w:rPr>
              <w:t>Самостоятельная работа</w:t>
            </w:r>
            <w:r w:rsidRPr="00370528">
              <w:rPr>
                <w:rFonts w:ascii="Times New Roman" w:eastAsia="Times New Roman" w:hAnsi="Times New Roman" w:cs="Times New Roman"/>
                <w:vertAlign w:val="superscript"/>
                <w:lang w:eastAsia="ru-RU"/>
              </w:rPr>
              <w:footnoteReference w:id="1"/>
            </w:r>
          </w:p>
        </w:tc>
        <w:tc>
          <w:tcPr>
            <w:tcW w:w="337" w:type="pct"/>
            <w:shd w:val="clear" w:color="auto" w:fill="D9D9D9" w:themeFill="background1" w:themeFillShade="D9"/>
            <w:textDirection w:val="btLr"/>
            <w:vAlign w:val="center"/>
          </w:tcPr>
          <w:p w14:paraId="479B13FE" w14:textId="77777777" w:rsidR="00554B8B" w:rsidRPr="00370528" w:rsidRDefault="00554B8B" w:rsidP="0014732F">
            <w:pPr>
              <w:suppressAutoHyphens/>
              <w:jc w:val="center"/>
              <w:rPr>
                <w:rFonts w:ascii="Times New Roman" w:eastAsia="Times New Roman" w:hAnsi="Times New Roman" w:cs="Times New Roman"/>
                <w:lang w:eastAsia="ru-RU"/>
              </w:rPr>
            </w:pPr>
            <w:r w:rsidRPr="00370528">
              <w:rPr>
                <w:rFonts w:ascii="Times New Roman" w:eastAsia="Times New Roman" w:hAnsi="Times New Roman" w:cs="Times New Roman"/>
                <w:lang w:eastAsia="ru-RU"/>
              </w:rPr>
              <w:t>Учебная практика</w:t>
            </w:r>
          </w:p>
        </w:tc>
        <w:tc>
          <w:tcPr>
            <w:tcW w:w="413" w:type="pct"/>
            <w:shd w:val="clear" w:color="auto" w:fill="D9D9D9" w:themeFill="background1" w:themeFillShade="D9"/>
            <w:textDirection w:val="btLr"/>
          </w:tcPr>
          <w:p w14:paraId="235ADAC8" w14:textId="77777777" w:rsidR="00554B8B" w:rsidRPr="00370528" w:rsidRDefault="00554B8B" w:rsidP="0014732F">
            <w:pPr>
              <w:suppressAutoHyphens/>
              <w:jc w:val="center"/>
              <w:rPr>
                <w:rFonts w:ascii="Times New Roman" w:eastAsia="Times New Roman" w:hAnsi="Times New Roman" w:cs="Times New Roman"/>
                <w:lang w:eastAsia="ru-RU"/>
              </w:rPr>
            </w:pPr>
            <w:r w:rsidRPr="00370528">
              <w:rPr>
                <w:rFonts w:ascii="Times New Roman" w:eastAsia="Times New Roman" w:hAnsi="Times New Roman" w:cs="Times New Roman"/>
                <w:lang w:eastAsia="ru-RU"/>
              </w:rPr>
              <w:t>Производственная практика</w:t>
            </w:r>
          </w:p>
        </w:tc>
      </w:tr>
      <w:tr w:rsidR="00554B8B" w:rsidRPr="00370528" w14:paraId="1E0380C1" w14:textId="77777777" w:rsidTr="00496E9A">
        <w:trPr>
          <w:cantSplit/>
          <w:trHeight w:val="73"/>
        </w:trPr>
        <w:tc>
          <w:tcPr>
            <w:tcW w:w="820" w:type="pct"/>
            <w:tcBorders>
              <w:bottom w:val="single" w:sz="4" w:space="0" w:color="auto"/>
            </w:tcBorders>
            <w:vAlign w:val="center"/>
          </w:tcPr>
          <w:p w14:paraId="4BA3818A" w14:textId="77777777" w:rsidR="00554B8B" w:rsidRPr="00370528" w:rsidRDefault="00554B8B" w:rsidP="0014732F">
            <w:pPr>
              <w:suppressAutoHyphens/>
              <w:jc w:val="center"/>
              <w:rPr>
                <w:rFonts w:ascii="Times New Roman" w:eastAsia="Times New Roman" w:hAnsi="Times New Roman" w:cs="Times New Roman"/>
                <w:sz w:val="16"/>
                <w:szCs w:val="16"/>
                <w:lang w:eastAsia="ru-RU"/>
              </w:rPr>
            </w:pPr>
            <w:r w:rsidRPr="00370528">
              <w:rPr>
                <w:rFonts w:ascii="Times New Roman" w:eastAsia="Times New Roman" w:hAnsi="Times New Roman" w:cs="Times New Roman"/>
                <w:sz w:val="16"/>
                <w:szCs w:val="16"/>
                <w:lang w:eastAsia="ru-RU"/>
              </w:rPr>
              <w:t>1</w:t>
            </w:r>
          </w:p>
        </w:tc>
        <w:tc>
          <w:tcPr>
            <w:tcW w:w="1609" w:type="pct"/>
            <w:tcBorders>
              <w:bottom w:val="single" w:sz="4" w:space="0" w:color="auto"/>
            </w:tcBorders>
            <w:vAlign w:val="center"/>
          </w:tcPr>
          <w:p w14:paraId="5AAD6379" w14:textId="77777777" w:rsidR="00554B8B" w:rsidRPr="00370528" w:rsidRDefault="00554B8B" w:rsidP="0014732F">
            <w:pPr>
              <w:suppressAutoHyphens/>
              <w:jc w:val="center"/>
              <w:rPr>
                <w:rFonts w:ascii="Times New Roman" w:eastAsia="Times New Roman" w:hAnsi="Times New Roman" w:cs="Times New Roman"/>
                <w:sz w:val="16"/>
                <w:szCs w:val="16"/>
                <w:lang w:eastAsia="ru-RU"/>
              </w:rPr>
            </w:pPr>
            <w:r w:rsidRPr="00370528">
              <w:rPr>
                <w:rFonts w:ascii="Times New Roman" w:eastAsia="Times New Roman" w:hAnsi="Times New Roman" w:cs="Times New Roman"/>
                <w:sz w:val="16"/>
                <w:szCs w:val="16"/>
                <w:lang w:eastAsia="ru-RU"/>
              </w:rPr>
              <w:t>2</w:t>
            </w:r>
          </w:p>
        </w:tc>
        <w:tc>
          <w:tcPr>
            <w:tcW w:w="447" w:type="pct"/>
            <w:tcBorders>
              <w:bottom w:val="single" w:sz="4" w:space="0" w:color="auto"/>
            </w:tcBorders>
            <w:vAlign w:val="center"/>
          </w:tcPr>
          <w:p w14:paraId="48CDF8B7" w14:textId="77777777" w:rsidR="00554B8B" w:rsidRPr="00370528" w:rsidRDefault="00554B8B" w:rsidP="0014732F">
            <w:pPr>
              <w:jc w:val="center"/>
              <w:rPr>
                <w:rFonts w:ascii="Times New Roman" w:eastAsia="Times New Roman" w:hAnsi="Times New Roman" w:cs="Times New Roman"/>
                <w:sz w:val="16"/>
                <w:szCs w:val="16"/>
                <w:lang w:eastAsia="ru-RU"/>
              </w:rPr>
            </w:pPr>
            <w:r w:rsidRPr="00370528">
              <w:rPr>
                <w:rFonts w:ascii="Times New Roman" w:eastAsia="Times New Roman" w:hAnsi="Times New Roman" w:cs="Times New Roman"/>
                <w:sz w:val="16"/>
                <w:szCs w:val="16"/>
                <w:lang w:eastAsia="ru-RU"/>
              </w:rPr>
              <w:t>3</w:t>
            </w:r>
          </w:p>
        </w:tc>
        <w:tc>
          <w:tcPr>
            <w:tcW w:w="315" w:type="pct"/>
            <w:tcBorders>
              <w:bottom w:val="single" w:sz="4" w:space="0" w:color="auto"/>
            </w:tcBorders>
            <w:vAlign w:val="center"/>
          </w:tcPr>
          <w:p w14:paraId="20CB6391" w14:textId="77777777" w:rsidR="00554B8B" w:rsidRPr="00370528" w:rsidRDefault="00554B8B" w:rsidP="0014732F">
            <w:pPr>
              <w:jc w:val="center"/>
              <w:rPr>
                <w:rFonts w:ascii="Times New Roman" w:eastAsia="Times New Roman" w:hAnsi="Times New Roman" w:cs="Times New Roman"/>
                <w:sz w:val="16"/>
                <w:szCs w:val="16"/>
                <w:lang w:eastAsia="ru-RU"/>
              </w:rPr>
            </w:pPr>
            <w:r w:rsidRPr="00370528">
              <w:rPr>
                <w:rFonts w:ascii="Times New Roman" w:eastAsia="Times New Roman" w:hAnsi="Times New Roman" w:cs="Times New Roman"/>
                <w:sz w:val="16"/>
                <w:szCs w:val="16"/>
                <w:lang w:eastAsia="ru-RU"/>
              </w:rPr>
              <w:t>4</w:t>
            </w:r>
          </w:p>
        </w:tc>
        <w:tc>
          <w:tcPr>
            <w:tcW w:w="302" w:type="pct"/>
            <w:shd w:val="clear" w:color="auto" w:fill="D9D9D9" w:themeFill="background1" w:themeFillShade="D9"/>
            <w:vAlign w:val="center"/>
          </w:tcPr>
          <w:p w14:paraId="35B77869" w14:textId="77777777" w:rsidR="00554B8B" w:rsidRPr="00370528" w:rsidRDefault="00554B8B" w:rsidP="0014732F">
            <w:pPr>
              <w:suppressAutoHyphens/>
              <w:jc w:val="center"/>
              <w:rPr>
                <w:rFonts w:ascii="Times New Roman" w:eastAsia="Times New Roman" w:hAnsi="Times New Roman" w:cs="Times New Roman"/>
                <w:sz w:val="16"/>
                <w:szCs w:val="16"/>
                <w:lang w:eastAsia="ru-RU"/>
              </w:rPr>
            </w:pPr>
            <w:r w:rsidRPr="00370528">
              <w:rPr>
                <w:rFonts w:ascii="Times New Roman" w:eastAsia="Times New Roman" w:hAnsi="Times New Roman" w:cs="Times New Roman"/>
                <w:sz w:val="16"/>
                <w:szCs w:val="16"/>
                <w:lang w:eastAsia="ru-RU"/>
              </w:rPr>
              <w:t>5</w:t>
            </w:r>
          </w:p>
        </w:tc>
        <w:tc>
          <w:tcPr>
            <w:tcW w:w="275" w:type="pct"/>
            <w:vAlign w:val="center"/>
          </w:tcPr>
          <w:p w14:paraId="5A93199A" w14:textId="77777777" w:rsidR="00554B8B" w:rsidRPr="00370528" w:rsidRDefault="00554B8B" w:rsidP="0014732F">
            <w:pPr>
              <w:suppressAutoHyphens/>
              <w:jc w:val="center"/>
              <w:rPr>
                <w:rFonts w:ascii="Times New Roman" w:eastAsia="Times New Roman" w:hAnsi="Times New Roman" w:cs="Times New Roman"/>
                <w:sz w:val="16"/>
                <w:szCs w:val="16"/>
                <w:lang w:eastAsia="ru-RU"/>
              </w:rPr>
            </w:pPr>
            <w:r w:rsidRPr="00370528">
              <w:rPr>
                <w:rFonts w:ascii="Times New Roman" w:eastAsia="Times New Roman" w:hAnsi="Times New Roman" w:cs="Times New Roman"/>
                <w:color w:val="000000"/>
                <w:sz w:val="16"/>
                <w:szCs w:val="16"/>
                <w:lang w:eastAsia="ru-RU"/>
              </w:rPr>
              <w:t>6</w:t>
            </w:r>
          </w:p>
        </w:tc>
        <w:tc>
          <w:tcPr>
            <w:tcW w:w="213" w:type="pct"/>
          </w:tcPr>
          <w:p w14:paraId="3256849B" w14:textId="4BF6FDE1" w:rsidR="00554B8B" w:rsidRPr="00370528" w:rsidRDefault="00554B8B" w:rsidP="0014732F">
            <w:pPr>
              <w:suppressAutoHyphens/>
              <w:jc w:val="center"/>
              <w:rPr>
                <w:rFonts w:ascii="Times New Roman" w:eastAsia="Times New Roman" w:hAnsi="Times New Roman" w:cs="Times New Roman"/>
                <w:sz w:val="16"/>
                <w:szCs w:val="16"/>
                <w:lang w:eastAsia="ru-RU"/>
              </w:rPr>
            </w:pPr>
            <w:r w:rsidRPr="00370528">
              <w:rPr>
                <w:rFonts w:ascii="Times New Roman" w:eastAsia="Times New Roman" w:hAnsi="Times New Roman" w:cs="Times New Roman"/>
                <w:sz w:val="16"/>
                <w:szCs w:val="16"/>
                <w:lang w:eastAsia="ru-RU"/>
              </w:rPr>
              <w:t>7</w:t>
            </w:r>
          </w:p>
        </w:tc>
        <w:tc>
          <w:tcPr>
            <w:tcW w:w="270" w:type="pct"/>
            <w:vAlign w:val="center"/>
          </w:tcPr>
          <w:p w14:paraId="2C8A3179" w14:textId="34300C59" w:rsidR="00554B8B" w:rsidRPr="00370528" w:rsidRDefault="00554B8B" w:rsidP="0014732F">
            <w:pPr>
              <w:suppressAutoHyphens/>
              <w:jc w:val="center"/>
              <w:rPr>
                <w:rFonts w:ascii="Times New Roman" w:eastAsia="Times New Roman" w:hAnsi="Times New Roman" w:cs="Times New Roman"/>
                <w:sz w:val="16"/>
                <w:szCs w:val="16"/>
                <w:lang w:eastAsia="ru-RU"/>
              </w:rPr>
            </w:pPr>
            <w:r w:rsidRPr="00370528">
              <w:rPr>
                <w:rFonts w:ascii="Times New Roman" w:eastAsia="Times New Roman" w:hAnsi="Times New Roman" w:cs="Times New Roman"/>
                <w:sz w:val="16"/>
                <w:szCs w:val="16"/>
                <w:lang w:eastAsia="ru-RU"/>
              </w:rPr>
              <w:t>8</w:t>
            </w:r>
          </w:p>
        </w:tc>
        <w:tc>
          <w:tcPr>
            <w:tcW w:w="337" w:type="pct"/>
            <w:shd w:val="clear" w:color="auto" w:fill="D9D9D9" w:themeFill="background1" w:themeFillShade="D9"/>
          </w:tcPr>
          <w:p w14:paraId="4C98CA5E" w14:textId="77777777" w:rsidR="00554B8B" w:rsidRPr="00370528" w:rsidRDefault="00554B8B" w:rsidP="0014732F">
            <w:pPr>
              <w:suppressAutoHyphens/>
              <w:jc w:val="center"/>
              <w:rPr>
                <w:rFonts w:ascii="Times New Roman" w:eastAsia="Times New Roman" w:hAnsi="Times New Roman" w:cs="Times New Roman"/>
                <w:sz w:val="16"/>
                <w:szCs w:val="16"/>
                <w:lang w:eastAsia="ru-RU"/>
              </w:rPr>
            </w:pPr>
            <w:r w:rsidRPr="00370528">
              <w:rPr>
                <w:rFonts w:ascii="Times New Roman" w:eastAsia="Times New Roman" w:hAnsi="Times New Roman" w:cs="Times New Roman"/>
                <w:sz w:val="16"/>
                <w:szCs w:val="16"/>
                <w:lang w:eastAsia="ru-RU"/>
              </w:rPr>
              <w:t>9</w:t>
            </w:r>
          </w:p>
        </w:tc>
        <w:tc>
          <w:tcPr>
            <w:tcW w:w="413" w:type="pct"/>
            <w:shd w:val="clear" w:color="auto" w:fill="D9D9D9" w:themeFill="background1" w:themeFillShade="D9"/>
          </w:tcPr>
          <w:p w14:paraId="1C986911" w14:textId="77777777" w:rsidR="00554B8B" w:rsidRPr="00370528" w:rsidRDefault="00554B8B" w:rsidP="0014732F">
            <w:pPr>
              <w:suppressAutoHyphens/>
              <w:jc w:val="center"/>
              <w:rPr>
                <w:rFonts w:ascii="Times New Roman" w:eastAsia="Times New Roman" w:hAnsi="Times New Roman" w:cs="Times New Roman"/>
                <w:sz w:val="16"/>
                <w:szCs w:val="16"/>
                <w:lang w:eastAsia="ru-RU"/>
              </w:rPr>
            </w:pPr>
            <w:r w:rsidRPr="00370528">
              <w:rPr>
                <w:rFonts w:ascii="Times New Roman" w:eastAsia="Times New Roman" w:hAnsi="Times New Roman" w:cs="Times New Roman"/>
                <w:sz w:val="16"/>
                <w:szCs w:val="16"/>
                <w:lang w:eastAsia="ru-RU"/>
              </w:rPr>
              <w:t>10</w:t>
            </w:r>
          </w:p>
        </w:tc>
      </w:tr>
      <w:tr w:rsidR="00554B8B" w:rsidRPr="00370528" w14:paraId="69946EFA" w14:textId="77777777" w:rsidTr="00496E9A">
        <w:tc>
          <w:tcPr>
            <w:tcW w:w="820" w:type="pct"/>
            <w:vMerge w:val="restart"/>
          </w:tcPr>
          <w:p w14:paraId="727B95D1" w14:textId="2F484374" w:rsidR="00554B8B" w:rsidRPr="00370528" w:rsidRDefault="00554B8B" w:rsidP="009B7691">
            <w:pPr>
              <w:rPr>
                <w:rFonts w:ascii="Times New Roman" w:eastAsia="Times New Roman" w:hAnsi="Times New Roman" w:cs="Times New Roman"/>
                <w:bCs/>
                <w:lang w:eastAsia="ru-RU"/>
              </w:rPr>
            </w:pPr>
            <w:r w:rsidRPr="00370528">
              <w:rPr>
                <w:rFonts w:ascii="Times New Roman" w:eastAsia="Times New Roman" w:hAnsi="Times New Roman" w:cs="Times New Roman"/>
                <w:bCs/>
                <w:lang w:eastAsia="ru-RU"/>
              </w:rPr>
              <w:t>ОК.01, ОК.02,</w:t>
            </w:r>
          </w:p>
          <w:p w14:paraId="0A2F73E2" w14:textId="67E05CE5" w:rsidR="00554B8B" w:rsidRPr="00370528" w:rsidRDefault="00554B8B" w:rsidP="009B7691">
            <w:pPr>
              <w:rPr>
                <w:rFonts w:ascii="Times New Roman" w:eastAsia="Times New Roman" w:hAnsi="Times New Roman" w:cs="Times New Roman"/>
                <w:bCs/>
                <w:lang w:eastAsia="ru-RU"/>
              </w:rPr>
            </w:pPr>
            <w:r w:rsidRPr="00370528">
              <w:rPr>
                <w:rFonts w:ascii="Times New Roman" w:eastAsia="Times New Roman" w:hAnsi="Times New Roman" w:cs="Times New Roman"/>
                <w:bCs/>
                <w:lang w:eastAsia="ru-RU"/>
              </w:rPr>
              <w:t>ОК.03, ОК.04,</w:t>
            </w:r>
          </w:p>
          <w:p w14:paraId="597D4971" w14:textId="0D1DAC67" w:rsidR="00554B8B" w:rsidRPr="00370528" w:rsidRDefault="00554B8B" w:rsidP="009B7691">
            <w:pPr>
              <w:rPr>
                <w:rFonts w:ascii="Times New Roman" w:eastAsia="Times New Roman" w:hAnsi="Times New Roman" w:cs="Times New Roman"/>
                <w:bCs/>
                <w:lang w:eastAsia="ru-RU"/>
              </w:rPr>
            </w:pPr>
            <w:r w:rsidRPr="00370528">
              <w:rPr>
                <w:rFonts w:ascii="Times New Roman" w:eastAsia="Times New Roman" w:hAnsi="Times New Roman" w:cs="Times New Roman"/>
                <w:bCs/>
                <w:lang w:eastAsia="ru-RU"/>
              </w:rPr>
              <w:t>ОК.05, ОК.07,</w:t>
            </w:r>
          </w:p>
          <w:p w14:paraId="57660FEF" w14:textId="77777777" w:rsidR="00554B8B" w:rsidRPr="00370528" w:rsidRDefault="00554B8B" w:rsidP="009B7691">
            <w:pPr>
              <w:rPr>
                <w:rFonts w:ascii="Times New Roman" w:eastAsia="Times New Roman" w:hAnsi="Times New Roman" w:cs="Times New Roman"/>
                <w:bCs/>
                <w:lang w:eastAsia="ru-RU"/>
              </w:rPr>
            </w:pPr>
            <w:r w:rsidRPr="00370528">
              <w:rPr>
                <w:rFonts w:ascii="Times New Roman" w:eastAsia="Times New Roman" w:hAnsi="Times New Roman" w:cs="Times New Roman"/>
                <w:bCs/>
                <w:lang w:eastAsia="ru-RU"/>
              </w:rPr>
              <w:t xml:space="preserve">ОК.09, </w:t>
            </w:r>
          </w:p>
          <w:p w14:paraId="3F9AB7D5" w14:textId="6BAD0682" w:rsidR="00554B8B" w:rsidRPr="00370528" w:rsidRDefault="00554B8B" w:rsidP="00C456D3">
            <w:pPr>
              <w:rPr>
                <w:rFonts w:ascii="Times New Roman" w:eastAsia="Times New Roman" w:hAnsi="Times New Roman" w:cs="Times New Roman"/>
                <w:bCs/>
                <w:lang w:eastAsia="ru-RU"/>
              </w:rPr>
            </w:pPr>
            <w:r w:rsidRPr="00370528">
              <w:rPr>
                <w:rFonts w:ascii="Times New Roman" w:eastAsia="Times New Roman" w:hAnsi="Times New Roman" w:cs="Times New Roman"/>
                <w:bCs/>
                <w:lang w:eastAsia="ru-RU"/>
              </w:rPr>
              <w:lastRenderedPageBreak/>
              <w:t xml:space="preserve">ПК.1.1, ПК.1.2, </w:t>
            </w:r>
          </w:p>
          <w:p w14:paraId="076F1BD9" w14:textId="54D0260A" w:rsidR="00554B8B" w:rsidRPr="00370528" w:rsidRDefault="00554B8B" w:rsidP="00C456D3">
            <w:pPr>
              <w:rPr>
                <w:rFonts w:ascii="Times New Roman" w:eastAsia="Times New Roman" w:hAnsi="Times New Roman" w:cs="Times New Roman"/>
                <w:bCs/>
                <w:lang w:eastAsia="ru-RU"/>
              </w:rPr>
            </w:pPr>
            <w:r w:rsidRPr="00370528">
              <w:rPr>
                <w:rFonts w:ascii="Times New Roman" w:eastAsia="Times New Roman" w:hAnsi="Times New Roman" w:cs="Times New Roman"/>
                <w:bCs/>
                <w:lang w:eastAsia="ru-RU"/>
              </w:rPr>
              <w:t>ПК.1.3</w:t>
            </w:r>
            <w:r w:rsidR="006358E0" w:rsidRPr="00370528">
              <w:rPr>
                <w:rFonts w:ascii="Times New Roman" w:eastAsia="Times New Roman" w:hAnsi="Times New Roman" w:cs="Times New Roman"/>
                <w:bCs/>
                <w:lang w:eastAsia="ru-RU"/>
              </w:rPr>
              <w:t>, ПК. 1.4, ПК.1.5</w:t>
            </w:r>
          </w:p>
        </w:tc>
        <w:tc>
          <w:tcPr>
            <w:tcW w:w="1609" w:type="pct"/>
          </w:tcPr>
          <w:p w14:paraId="4C8BFBFE" w14:textId="4E4FA8E3" w:rsidR="00554B8B" w:rsidRPr="00370528" w:rsidRDefault="00370528" w:rsidP="0014732F">
            <w:pPr>
              <w:rPr>
                <w:rFonts w:ascii="Times New Roman" w:eastAsia="Times New Roman" w:hAnsi="Times New Roman" w:cs="Times New Roman"/>
                <w:bCs/>
                <w:lang w:eastAsia="ru-RU"/>
              </w:rPr>
            </w:pPr>
            <w:r w:rsidRPr="00370528">
              <w:rPr>
                <w:rFonts w:ascii="Times New Roman" w:eastAsia="Times New Roman" w:hAnsi="Times New Roman" w:cs="Times New Roman"/>
                <w:bCs/>
                <w:lang w:eastAsia="ru-RU"/>
              </w:rPr>
              <w:lastRenderedPageBreak/>
              <w:t xml:space="preserve">Раздел 1. Основы теории коррозии металлов и сплавов </w:t>
            </w:r>
          </w:p>
        </w:tc>
        <w:tc>
          <w:tcPr>
            <w:tcW w:w="447" w:type="pct"/>
          </w:tcPr>
          <w:p w14:paraId="314F26E7" w14:textId="6B007111" w:rsidR="00554B8B" w:rsidRPr="00370528" w:rsidRDefault="00554B8B" w:rsidP="0014732F">
            <w:pPr>
              <w:jc w:val="center"/>
              <w:rPr>
                <w:rFonts w:ascii="Times New Roman" w:eastAsia="Times New Roman" w:hAnsi="Times New Roman" w:cs="Times New Roman"/>
                <w:b/>
                <w:bCs/>
                <w:lang w:eastAsia="ru-RU"/>
              </w:rPr>
            </w:pPr>
          </w:p>
        </w:tc>
        <w:tc>
          <w:tcPr>
            <w:tcW w:w="315" w:type="pct"/>
          </w:tcPr>
          <w:p w14:paraId="44942769" w14:textId="0AFE9051" w:rsidR="00554B8B" w:rsidRPr="00370528" w:rsidRDefault="00554B8B" w:rsidP="0014732F">
            <w:pPr>
              <w:jc w:val="center"/>
              <w:rPr>
                <w:rFonts w:ascii="Times New Roman" w:eastAsia="Times New Roman" w:hAnsi="Times New Roman" w:cs="Times New Roman"/>
                <w:b/>
                <w:lang w:eastAsia="ru-RU"/>
              </w:rPr>
            </w:pPr>
          </w:p>
        </w:tc>
        <w:tc>
          <w:tcPr>
            <w:tcW w:w="302" w:type="pct"/>
            <w:shd w:val="clear" w:color="auto" w:fill="D9D9D9" w:themeFill="background1" w:themeFillShade="D9"/>
          </w:tcPr>
          <w:p w14:paraId="02B8C988" w14:textId="62F31FB5" w:rsidR="00554B8B" w:rsidRPr="00370528" w:rsidRDefault="00554B8B" w:rsidP="0014732F">
            <w:pPr>
              <w:jc w:val="center"/>
              <w:rPr>
                <w:rFonts w:ascii="Times New Roman" w:eastAsia="Times New Roman" w:hAnsi="Times New Roman" w:cs="Times New Roman"/>
                <w:b/>
                <w:bCs/>
                <w:lang w:eastAsia="ru-RU"/>
              </w:rPr>
            </w:pPr>
          </w:p>
        </w:tc>
        <w:tc>
          <w:tcPr>
            <w:tcW w:w="275" w:type="pct"/>
          </w:tcPr>
          <w:p w14:paraId="0618067B" w14:textId="24144A02" w:rsidR="00554B8B" w:rsidRPr="000F74DA" w:rsidRDefault="00554B8B" w:rsidP="0014732F">
            <w:pPr>
              <w:jc w:val="center"/>
              <w:rPr>
                <w:rFonts w:ascii="Times New Roman" w:eastAsia="Times New Roman" w:hAnsi="Times New Roman" w:cs="Times New Roman"/>
                <w:b/>
                <w:bCs/>
                <w:lang w:eastAsia="ru-RU"/>
              </w:rPr>
            </w:pPr>
          </w:p>
        </w:tc>
        <w:tc>
          <w:tcPr>
            <w:tcW w:w="213" w:type="pct"/>
          </w:tcPr>
          <w:p w14:paraId="30515077" w14:textId="77777777" w:rsidR="00554B8B" w:rsidRPr="00370528" w:rsidRDefault="00554B8B" w:rsidP="0014732F">
            <w:pPr>
              <w:jc w:val="center"/>
              <w:rPr>
                <w:rFonts w:ascii="Times New Roman" w:eastAsia="Times New Roman" w:hAnsi="Times New Roman" w:cs="Times New Roman"/>
                <w:b/>
                <w:bCs/>
                <w:lang w:eastAsia="ru-RU"/>
              </w:rPr>
            </w:pPr>
          </w:p>
        </w:tc>
        <w:tc>
          <w:tcPr>
            <w:tcW w:w="270" w:type="pct"/>
          </w:tcPr>
          <w:p w14:paraId="123DAEA2" w14:textId="3967EDBE" w:rsidR="00554B8B" w:rsidRPr="00370528" w:rsidRDefault="00554B8B" w:rsidP="0014732F">
            <w:pPr>
              <w:jc w:val="center"/>
              <w:rPr>
                <w:rFonts w:ascii="Times New Roman" w:eastAsia="Times New Roman" w:hAnsi="Times New Roman" w:cs="Times New Roman"/>
                <w:b/>
                <w:bCs/>
                <w:lang w:eastAsia="ru-RU"/>
              </w:rPr>
            </w:pPr>
          </w:p>
        </w:tc>
        <w:tc>
          <w:tcPr>
            <w:tcW w:w="337" w:type="pct"/>
            <w:shd w:val="clear" w:color="auto" w:fill="D9D9D9" w:themeFill="background1" w:themeFillShade="D9"/>
          </w:tcPr>
          <w:p w14:paraId="636144C8" w14:textId="1EBC8C14" w:rsidR="00554B8B" w:rsidRPr="00370528" w:rsidRDefault="00554B8B" w:rsidP="0014732F">
            <w:pPr>
              <w:jc w:val="center"/>
              <w:rPr>
                <w:rFonts w:ascii="Times New Roman" w:eastAsia="Times New Roman" w:hAnsi="Times New Roman" w:cs="Times New Roman"/>
                <w:b/>
                <w:bCs/>
                <w:lang w:eastAsia="ru-RU"/>
              </w:rPr>
            </w:pPr>
          </w:p>
        </w:tc>
        <w:tc>
          <w:tcPr>
            <w:tcW w:w="413" w:type="pct"/>
            <w:shd w:val="clear" w:color="auto" w:fill="D9D9D9" w:themeFill="background1" w:themeFillShade="D9"/>
          </w:tcPr>
          <w:p w14:paraId="259894E2" w14:textId="49E25816" w:rsidR="00554B8B" w:rsidRPr="00370528" w:rsidRDefault="00554B8B" w:rsidP="0014732F">
            <w:pPr>
              <w:jc w:val="center"/>
              <w:rPr>
                <w:rFonts w:ascii="Times New Roman" w:eastAsia="Times New Roman" w:hAnsi="Times New Roman" w:cs="Times New Roman"/>
                <w:b/>
                <w:bCs/>
                <w:lang w:eastAsia="ru-RU"/>
              </w:rPr>
            </w:pPr>
          </w:p>
        </w:tc>
      </w:tr>
      <w:tr w:rsidR="00370528" w:rsidRPr="00370528" w14:paraId="30E04805" w14:textId="77777777" w:rsidTr="00496E9A">
        <w:tc>
          <w:tcPr>
            <w:tcW w:w="820" w:type="pct"/>
            <w:vMerge/>
          </w:tcPr>
          <w:p w14:paraId="5DDF593B" w14:textId="77777777" w:rsidR="00370528" w:rsidRPr="00370528" w:rsidRDefault="00370528" w:rsidP="009B7691">
            <w:pPr>
              <w:rPr>
                <w:rFonts w:ascii="Times New Roman" w:eastAsia="Times New Roman" w:hAnsi="Times New Roman" w:cs="Times New Roman"/>
                <w:bCs/>
                <w:lang w:eastAsia="ru-RU"/>
              </w:rPr>
            </w:pPr>
          </w:p>
        </w:tc>
        <w:tc>
          <w:tcPr>
            <w:tcW w:w="1609" w:type="pct"/>
          </w:tcPr>
          <w:p w14:paraId="5C6F1688" w14:textId="566B5956" w:rsidR="00370528" w:rsidRPr="00370528" w:rsidRDefault="00370528" w:rsidP="0014732F">
            <w:pPr>
              <w:rPr>
                <w:rFonts w:ascii="Times New Roman" w:eastAsia="Times New Roman" w:hAnsi="Times New Roman" w:cs="Times New Roman"/>
                <w:bCs/>
                <w:lang w:eastAsia="ru-RU"/>
              </w:rPr>
            </w:pPr>
            <w:r w:rsidRPr="00370528">
              <w:rPr>
                <w:rFonts w:ascii="Times New Roman" w:eastAsia="Times New Roman" w:hAnsi="Times New Roman" w:cs="Times New Roman"/>
                <w:bCs/>
                <w:lang w:eastAsia="ru-RU"/>
              </w:rPr>
              <w:t>Раздел 2. Теоретические основы гальваностегии</w:t>
            </w:r>
          </w:p>
        </w:tc>
        <w:tc>
          <w:tcPr>
            <w:tcW w:w="447" w:type="pct"/>
          </w:tcPr>
          <w:p w14:paraId="2CC0410A" w14:textId="287481B4" w:rsidR="00370528" w:rsidRPr="00370528" w:rsidRDefault="00370528" w:rsidP="0014732F">
            <w:pPr>
              <w:jc w:val="center"/>
              <w:rPr>
                <w:rFonts w:ascii="Times New Roman" w:eastAsia="Times New Roman" w:hAnsi="Times New Roman" w:cs="Times New Roman"/>
                <w:b/>
                <w:bCs/>
                <w:lang w:eastAsia="ru-RU"/>
              </w:rPr>
            </w:pPr>
          </w:p>
        </w:tc>
        <w:tc>
          <w:tcPr>
            <w:tcW w:w="315" w:type="pct"/>
          </w:tcPr>
          <w:p w14:paraId="668BEA1B" w14:textId="30303430" w:rsidR="00370528" w:rsidRPr="00370528" w:rsidRDefault="00370528" w:rsidP="0014732F">
            <w:pPr>
              <w:jc w:val="center"/>
              <w:rPr>
                <w:rFonts w:ascii="Times New Roman" w:eastAsia="Times New Roman" w:hAnsi="Times New Roman" w:cs="Times New Roman"/>
                <w:b/>
                <w:lang w:eastAsia="ru-RU"/>
              </w:rPr>
            </w:pPr>
          </w:p>
        </w:tc>
        <w:tc>
          <w:tcPr>
            <w:tcW w:w="302" w:type="pct"/>
            <w:shd w:val="clear" w:color="auto" w:fill="D9D9D9" w:themeFill="background1" w:themeFillShade="D9"/>
          </w:tcPr>
          <w:p w14:paraId="20A106F8" w14:textId="467C78B9" w:rsidR="00370528" w:rsidRPr="00370528" w:rsidRDefault="00370528" w:rsidP="0014732F">
            <w:pPr>
              <w:jc w:val="center"/>
              <w:rPr>
                <w:rFonts w:ascii="Times New Roman" w:eastAsia="Times New Roman" w:hAnsi="Times New Roman" w:cs="Times New Roman"/>
                <w:b/>
                <w:bCs/>
                <w:lang w:eastAsia="ru-RU"/>
              </w:rPr>
            </w:pPr>
          </w:p>
        </w:tc>
        <w:tc>
          <w:tcPr>
            <w:tcW w:w="275" w:type="pct"/>
          </w:tcPr>
          <w:p w14:paraId="5C9526EB" w14:textId="554A79A4" w:rsidR="00370528" w:rsidRPr="000F74DA" w:rsidRDefault="00370528" w:rsidP="0014732F">
            <w:pPr>
              <w:jc w:val="center"/>
              <w:rPr>
                <w:rFonts w:ascii="Times New Roman" w:eastAsia="Times New Roman" w:hAnsi="Times New Roman" w:cs="Times New Roman"/>
                <w:b/>
                <w:bCs/>
                <w:lang w:eastAsia="ru-RU"/>
              </w:rPr>
            </w:pPr>
          </w:p>
        </w:tc>
        <w:tc>
          <w:tcPr>
            <w:tcW w:w="213" w:type="pct"/>
          </w:tcPr>
          <w:p w14:paraId="6102E281" w14:textId="77777777" w:rsidR="00370528" w:rsidRPr="00370528" w:rsidRDefault="00370528" w:rsidP="0014732F">
            <w:pPr>
              <w:jc w:val="center"/>
              <w:rPr>
                <w:rFonts w:ascii="Times New Roman" w:eastAsia="Times New Roman" w:hAnsi="Times New Roman" w:cs="Times New Roman"/>
                <w:b/>
                <w:bCs/>
                <w:lang w:eastAsia="ru-RU"/>
              </w:rPr>
            </w:pPr>
          </w:p>
        </w:tc>
        <w:tc>
          <w:tcPr>
            <w:tcW w:w="270" w:type="pct"/>
          </w:tcPr>
          <w:p w14:paraId="46B86699" w14:textId="631862A5" w:rsidR="00370528" w:rsidRPr="00370528" w:rsidRDefault="00370528" w:rsidP="0014732F">
            <w:pPr>
              <w:jc w:val="center"/>
              <w:rPr>
                <w:rFonts w:ascii="Times New Roman" w:eastAsia="Times New Roman" w:hAnsi="Times New Roman" w:cs="Times New Roman"/>
                <w:b/>
                <w:bCs/>
                <w:lang w:eastAsia="ru-RU"/>
              </w:rPr>
            </w:pPr>
          </w:p>
        </w:tc>
        <w:tc>
          <w:tcPr>
            <w:tcW w:w="337" w:type="pct"/>
            <w:shd w:val="clear" w:color="auto" w:fill="D9D9D9" w:themeFill="background1" w:themeFillShade="D9"/>
          </w:tcPr>
          <w:p w14:paraId="2B44DF77" w14:textId="77777777" w:rsidR="00370528" w:rsidRPr="00370528" w:rsidRDefault="00370528" w:rsidP="0014732F">
            <w:pPr>
              <w:jc w:val="center"/>
              <w:rPr>
                <w:rFonts w:ascii="Times New Roman" w:eastAsia="Times New Roman" w:hAnsi="Times New Roman" w:cs="Times New Roman"/>
                <w:b/>
                <w:bCs/>
                <w:lang w:eastAsia="ru-RU"/>
              </w:rPr>
            </w:pPr>
          </w:p>
        </w:tc>
        <w:tc>
          <w:tcPr>
            <w:tcW w:w="413" w:type="pct"/>
            <w:shd w:val="clear" w:color="auto" w:fill="D9D9D9" w:themeFill="background1" w:themeFillShade="D9"/>
          </w:tcPr>
          <w:p w14:paraId="0C3D9094" w14:textId="77777777" w:rsidR="00370528" w:rsidRPr="00370528" w:rsidRDefault="00370528" w:rsidP="0014732F">
            <w:pPr>
              <w:jc w:val="center"/>
              <w:rPr>
                <w:rFonts w:ascii="Times New Roman" w:eastAsia="Times New Roman" w:hAnsi="Times New Roman" w:cs="Times New Roman"/>
                <w:b/>
                <w:bCs/>
                <w:lang w:eastAsia="ru-RU"/>
              </w:rPr>
            </w:pPr>
          </w:p>
        </w:tc>
      </w:tr>
      <w:tr w:rsidR="00370528" w:rsidRPr="00370528" w14:paraId="6EC93DC8" w14:textId="77777777" w:rsidTr="00496E9A">
        <w:tc>
          <w:tcPr>
            <w:tcW w:w="820" w:type="pct"/>
            <w:vMerge/>
          </w:tcPr>
          <w:p w14:paraId="76828288" w14:textId="77777777" w:rsidR="00370528" w:rsidRPr="00370528" w:rsidRDefault="00370528" w:rsidP="009B7691">
            <w:pPr>
              <w:rPr>
                <w:rFonts w:ascii="Times New Roman" w:eastAsia="Times New Roman" w:hAnsi="Times New Roman" w:cs="Times New Roman"/>
                <w:bCs/>
                <w:lang w:eastAsia="ru-RU"/>
              </w:rPr>
            </w:pPr>
          </w:p>
        </w:tc>
        <w:tc>
          <w:tcPr>
            <w:tcW w:w="1609" w:type="pct"/>
          </w:tcPr>
          <w:p w14:paraId="07D6A1E8" w14:textId="4ACDFCAB" w:rsidR="00370528" w:rsidRPr="00370528" w:rsidRDefault="00370528" w:rsidP="0014732F">
            <w:pPr>
              <w:rPr>
                <w:rFonts w:ascii="Times New Roman" w:eastAsia="Times New Roman" w:hAnsi="Times New Roman" w:cs="Times New Roman"/>
                <w:bCs/>
                <w:lang w:eastAsia="ru-RU"/>
              </w:rPr>
            </w:pPr>
            <w:r w:rsidRPr="00370528">
              <w:rPr>
                <w:rFonts w:ascii="Times New Roman" w:eastAsia="Times New Roman" w:hAnsi="Times New Roman" w:cs="Times New Roman"/>
                <w:bCs/>
                <w:lang w:eastAsia="ru-RU"/>
              </w:rPr>
              <w:t>Раздел 3. Основные расчеты и конструкции химического оборудования</w:t>
            </w:r>
          </w:p>
        </w:tc>
        <w:tc>
          <w:tcPr>
            <w:tcW w:w="447" w:type="pct"/>
          </w:tcPr>
          <w:p w14:paraId="500DF68E" w14:textId="18A08F44" w:rsidR="00370528" w:rsidRPr="00370528" w:rsidRDefault="00370528" w:rsidP="0014732F">
            <w:pPr>
              <w:jc w:val="center"/>
              <w:rPr>
                <w:rFonts w:ascii="Times New Roman" w:eastAsia="Times New Roman" w:hAnsi="Times New Roman" w:cs="Times New Roman"/>
                <w:b/>
                <w:bCs/>
                <w:lang w:eastAsia="ru-RU"/>
              </w:rPr>
            </w:pPr>
          </w:p>
        </w:tc>
        <w:tc>
          <w:tcPr>
            <w:tcW w:w="315" w:type="pct"/>
          </w:tcPr>
          <w:p w14:paraId="42B8850B" w14:textId="444EED41" w:rsidR="00370528" w:rsidRPr="00370528" w:rsidRDefault="00370528" w:rsidP="0014732F">
            <w:pPr>
              <w:jc w:val="center"/>
              <w:rPr>
                <w:rFonts w:ascii="Times New Roman" w:eastAsia="Times New Roman" w:hAnsi="Times New Roman" w:cs="Times New Roman"/>
                <w:b/>
                <w:lang w:eastAsia="ru-RU"/>
              </w:rPr>
            </w:pPr>
          </w:p>
        </w:tc>
        <w:tc>
          <w:tcPr>
            <w:tcW w:w="302" w:type="pct"/>
            <w:shd w:val="clear" w:color="auto" w:fill="D9D9D9" w:themeFill="background1" w:themeFillShade="D9"/>
          </w:tcPr>
          <w:p w14:paraId="3BD4E092" w14:textId="13768FEF" w:rsidR="00370528" w:rsidRPr="00370528" w:rsidRDefault="00370528" w:rsidP="0014732F">
            <w:pPr>
              <w:jc w:val="center"/>
              <w:rPr>
                <w:rFonts w:ascii="Times New Roman" w:eastAsia="Times New Roman" w:hAnsi="Times New Roman" w:cs="Times New Roman"/>
                <w:b/>
                <w:bCs/>
                <w:lang w:eastAsia="ru-RU"/>
              </w:rPr>
            </w:pPr>
          </w:p>
        </w:tc>
        <w:tc>
          <w:tcPr>
            <w:tcW w:w="275" w:type="pct"/>
          </w:tcPr>
          <w:p w14:paraId="70B81841" w14:textId="25296E55" w:rsidR="00370528" w:rsidRPr="000F74DA" w:rsidRDefault="00370528" w:rsidP="0014732F">
            <w:pPr>
              <w:jc w:val="center"/>
              <w:rPr>
                <w:rFonts w:ascii="Times New Roman" w:eastAsia="Times New Roman" w:hAnsi="Times New Roman" w:cs="Times New Roman"/>
                <w:b/>
                <w:bCs/>
                <w:lang w:eastAsia="ru-RU"/>
              </w:rPr>
            </w:pPr>
          </w:p>
        </w:tc>
        <w:tc>
          <w:tcPr>
            <w:tcW w:w="213" w:type="pct"/>
          </w:tcPr>
          <w:p w14:paraId="61875FEF" w14:textId="77777777" w:rsidR="00370528" w:rsidRPr="00370528" w:rsidRDefault="00370528" w:rsidP="0014732F">
            <w:pPr>
              <w:jc w:val="center"/>
              <w:rPr>
                <w:rFonts w:ascii="Times New Roman" w:eastAsia="Times New Roman" w:hAnsi="Times New Roman" w:cs="Times New Roman"/>
                <w:b/>
                <w:bCs/>
                <w:lang w:eastAsia="ru-RU"/>
              </w:rPr>
            </w:pPr>
          </w:p>
        </w:tc>
        <w:tc>
          <w:tcPr>
            <w:tcW w:w="270" w:type="pct"/>
          </w:tcPr>
          <w:p w14:paraId="21784A70" w14:textId="398D3EDD" w:rsidR="00370528" w:rsidRPr="00370528" w:rsidRDefault="00370528" w:rsidP="0014732F">
            <w:pPr>
              <w:jc w:val="center"/>
              <w:rPr>
                <w:rFonts w:ascii="Times New Roman" w:eastAsia="Times New Roman" w:hAnsi="Times New Roman" w:cs="Times New Roman"/>
                <w:b/>
                <w:bCs/>
                <w:lang w:eastAsia="ru-RU"/>
              </w:rPr>
            </w:pPr>
          </w:p>
        </w:tc>
        <w:tc>
          <w:tcPr>
            <w:tcW w:w="337" w:type="pct"/>
            <w:shd w:val="clear" w:color="auto" w:fill="D9D9D9" w:themeFill="background1" w:themeFillShade="D9"/>
          </w:tcPr>
          <w:p w14:paraId="1ECC72C5" w14:textId="77777777" w:rsidR="00370528" w:rsidRPr="00370528" w:rsidRDefault="00370528" w:rsidP="0014732F">
            <w:pPr>
              <w:jc w:val="center"/>
              <w:rPr>
                <w:rFonts w:ascii="Times New Roman" w:eastAsia="Times New Roman" w:hAnsi="Times New Roman" w:cs="Times New Roman"/>
                <w:b/>
                <w:bCs/>
                <w:lang w:eastAsia="ru-RU"/>
              </w:rPr>
            </w:pPr>
          </w:p>
        </w:tc>
        <w:tc>
          <w:tcPr>
            <w:tcW w:w="413" w:type="pct"/>
            <w:shd w:val="clear" w:color="auto" w:fill="D9D9D9" w:themeFill="background1" w:themeFillShade="D9"/>
          </w:tcPr>
          <w:p w14:paraId="245BBF5E" w14:textId="77777777" w:rsidR="00370528" w:rsidRPr="00370528" w:rsidRDefault="00370528" w:rsidP="0014732F">
            <w:pPr>
              <w:jc w:val="center"/>
              <w:rPr>
                <w:rFonts w:ascii="Times New Roman" w:eastAsia="Times New Roman" w:hAnsi="Times New Roman" w:cs="Times New Roman"/>
                <w:b/>
                <w:bCs/>
                <w:lang w:eastAsia="ru-RU"/>
              </w:rPr>
            </w:pPr>
          </w:p>
        </w:tc>
      </w:tr>
      <w:tr w:rsidR="00370528" w:rsidRPr="00370528" w14:paraId="4B5F9D05" w14:textId="77777777" w:rsidTr="00496E9A">
        <w:tc>
          <w:tcPr>
            <w:tcW w:w="820" w:type="pct"/>
            <w:vMerge/>
          </w:tcPr>
          <w:p w14:paraId="459BD515" w14:textId="77777777" w:rsidR="00370528" w:rsidRPr="00370528" w:rsidRDefault="00370528" w:rsidP="009B7691">
            <w:pPr>
              <w:rPr>
                <w:rFonts w:ascii="Times New Roman" w:eastAsia="Times New Roman" w:hAnsi="Times New Roman" w:cs="Times New Roman"/>
                <w:bCs/>
                <w:lang w:eastAsia="ru-RU"/>
              </w:rPr>
            </w:pPr>
          </w:p>
        </w:tc>
        <w:tc>
          <w:tcPr>
            <w:tcW w:w="1609" w:type="pct"/>
          </w:tcPr>
          <w:p w14:paraId="064A70BB" w14:textId="589490DF" w:rsidR="00370528" w:rsidRPr="00370528" w:rsidRDefault="00370528" w:rsidP="0014732F">
            <w:pPr>
              <w:rPr>
                <w:rFonts w:ascii="Times New Roman" w:eastAsia="Times New Roman" w:hAnsi="Times New Roman" w:cs="Times New Roman"/>
                <w:bCs/>
                <w:lang w:eastAsia="ru-RU"/>
              </w:rPr>
            </w:pPr>
            <w:r w:rsidRPr="00370528">
              <w:rPr>
                <w:rFonts w:ascii="Times New Roman" w:eastAsia="Times New Roman" w:hAnsi="Times New Roman" w:cs="Times New Roman"/>
                <w:bCs/>
                <w:lang w:eastAsia="ru-RU"/>
              </w:rPr>
              <w:t>Раздел 4. Оборудование для получения неорганических продуктов</w:t>
            </w:r>
          </w:p>
        </w:tc>
        <w:tc>
          <w:tcPr>
            <w:tcW w:w="447" w:type="pct"/>
          </w:tcPr>
          <w:p w14:paraId="70D37133" w14:textId="0601AB93" w:rsidR="00370528" w:rsidRPr="00370528" w:rsidRDefault="00370528" w:rsidP="0014732F">
            <w:pPr>
              <w:jc w:val="center"/>
              <w:rPr>
                <w:rFonts w:ascii="Times New Roman" w:eastAsia="Times New Roman" w:hAnsi="Times New Roman" w:cs="Times New Roman"/>
                <w:b/>
                <w:bCs/>
                <w:lang w:eastAsia="ru-RU"/>
              </w:rPr>
            </w:pPr>
          </w:p>
        </w:tc>
        <w:tc>
          <w:tcPr>
            <w:tcW w:w="315" w:type="pct"/>
          </w:tcPr>
          <w:p w14:paraId="7AAAA55D" w14:textId="22F0ABF5" w:rsidR="00370528" w:rsidRPr="00370528" w:rsidRDefault="00370528" w:rsidP="0014732F">
            <w:pPr>
              <w:jc w:val="center"/>
              <w:rPr>
                <w:rFonts w:ascii="Times New Roman" w:eastAsia="Times New Roman" w:hAnsi="Times New Roman" w:cs="Times New Roman"/>
                <w:b/>
                <w:lang w:eastAsia="ru-RU"/>
              </w:rPr>
            </w:pPr>
          </w:p>
        </w:tc>
        <w:tc>
          <w:tcPr>
            <w:tcW w:w="302" w:type="pct"/>
            <w:shd w:val="clear" w:color="auto" w:fill="D9D9D9" w:themeFill="background1" w:themeFillShade="D9"/>
          </w:tcPr>
          <w:p w14:paraId="7F96DA17" w14:textId="138C9681" w:rsidR="00370528" w:rsidRPr="00370528" w:rsidRDefault="00370528" w:rsidP="0014732F">
            <w:pPr>
              <w:jc w:val="center"/>
              <w:rPr>
                <w:rFonts w:ascii="Times New Roman" w:eastAsia="Times New Roman" w:hAnsi="Times New Roman" w:cs="Times New Roman"/>
                <w:b/>
                <w:bCs/>
                <w:lang w:eastAsia="ru-RU"/>
              </w:rPr>
            </w:pPr>
          </w:p>
        </w:tc>
        <w:tc>
          <w:tcPr>
            <w:tcW w:w="275" w:type="pct"/>
          </w:tcPr>
          <w:p w14:paraId="5939A78E" w14:textId="417A7FFB" w:rsidR="00370528" w:rsidRPr="000F74DA" w:rsidRDefault="00370528" w:rsidP="0014732F">
            <w:pPr>
              <w:jc w:val="center"/>
              <w:rPr>
                <w:rFonts w:ascii="Times New Roman" w:eastAsia="Times New Roman" w:hAnsi="Times New Roman" w:cs="Times New Roman"/>
                <w:b/>
                <w:bCs/>
                <w:lang w:eastAsia="ru-RU"/>
              </w:rPr>
            </w:pPr>
          </w:p>
        </w:tc>
        <w:tc>
          <w:tcPr>
            <w:tcW w:w="213" w:type="pct"/>
          </w:tcPr>
          <w:p w14:paraId="13DDCE87" w14:textId="77777777" w:rsidR="00370528" w:rsidRPr="00370528" w:rsidRDefault="00370528" w:rsidP="0014732F">
            <w:pPr>
              <w:jc w:val="center"/>
              <w:rPr>
                <w:rFonts w:ascii="Times New Roman" w:eastAsia="Times New Roman" w:hAnsi="Times New Roman" w:cs="Times New Roman"/>
                <w:b/>
                <w:bCs/>
                <w:lang w:eastAsia="ru-RU"/>
              </w:rPr>
            </w:pPr>
          </w:p>
        </w:tc>
        <w:tc>
          <w:tcPr>
            <w:tcW w:w="270" w:type="pct"/>
          </w:tcPr>
          <w:p w14:paraId="3F48BFA6" w14:textId="2A032260" w:rsidR="00370528" w:rsidRPr="00370528" w:rsidRDefault="00370528" w:rsidP="0014732F">
            <w:pPr>
              <w:jc w:val="center"/>
              <w:rPr>
                <w:rFonts w:ascii="Times New Roman" w:eastAsia="Times New Roman" w:hAnsi="Times New Roman" w:cs="Times New Roman"/>
                <w:b/>
                <w:bCs/>
                <w:lang w:eastAsia="ru-RU"/>
              </w:rPr>
            </w:pPr>
          </w:p>
        </w:tc>
        <w:tc>
          <w:tcPr>
            <w:tcW w:w="337" w:type="pct"/>
            <w:shd w:val="clear" w:color="auto" w:fill="D9D9D9" w:themeFill="background1" w:themeFillShade="D9"/>
          </w:tcPr>
          <w:p w14:paraId="64ED1C64" w14:textId="77777777" w:rsidR="00370528" w:rsidRPr="00370528" w:rsidRDefault="00370528" w:rsidP="0014732F">
            <w:pPr>
              <w:jc w:val="center"/>
              <w:rPr>
                <w:rFonts w:ascii="Times New Roman" w:eastAsia="Times New Roman" w:hAnsi="Times New Roman" w:cs="Times New Roman"/>
                <w:b/>
                <w:bCs/>
                <w:lang w:eastAsia="ru-RU"/>
              </w:rPr>
            </w:pPr>
          </w:p>
        </w:tc>
        <w:tc>
          <w:tcPr>
            <w:tcW w:w="413" w:type="pct"/>
            <w:shd w:val="clear" w:color="auto" w:fill="D9D9D9" w:themeFill="background1" w:themeFillShade="D9"/>
          </w:tcPr>
          <w:p w14:paraId="77672767" w14:textId="77777777" w:rsidR="00370528" w:rsidRPr="00370528" w:rsidRDefault="00370528" w:rsidP="0014732F">
            <w:pPr>
              <w:jc w:val="center"/>
              <w:rPr>
                <w:rFonts w:ascii="Times New Roman" w:eastAsia="Times New Roman" w:hAnsi="Times New Roman" w:cs="Times New Roman"/>
                <w:b/>
                <w:bCs/>
                <w:lang w:eastAsia="ru-RU"/>
              </w:rPr>
            </w:pPr>
          </w:p>
        </w:tc>
      </w:tr>
      <w:tr w:rsidR="00554B8B" w:rsidRPr="00370528" w14:paraId="7D7DCCE8" w14:textId="77777777" w:rsidTr="00496E9A">
        <w:trPr>
          <w:trHeight w:val="314"/>
        </w:trPr>
        <w:tc>
          <w:tcPr>
            <w:tcW w:w="820" w:type="pct"/>
            <w:vMerge/>
          </w:tcPr>
          <w:p w14:paraId="14694963" w14:textId="77777777" w:rsidR="00554B8B" w:rsidRPr="00370528" w:rsidRDefault="00554B8B" w:rsidP="0014732F">
            <w:pPr>
              <w:rPr>
                <w:rFonts w:ascii="Times New Roman" w:eastAsia="Times New Roman" w:hAnsi="Times New Roman" w:cs="Times New Roman"/>
                <w:bCs/>
                <w:lang w:eastAsia="ru-RU"/>
              </w:rPr>
            </w:pPr>
          </w:p>
        </w:tc>
        <w:tc>
          <w:tcPr>
            <w:tcW w:w="1609" w:type="pct"/>
          </w:tcPr>
          <w:p w14:paraId="263118EF" w14:textId="77777777" w:rsidR="00554B8B" w:rsidRPr="00370528" w:rsidRDefault="00554B8B" w:rsidP="0014732F">
            <w:pPr>
              <w:rPr>
                <w:rFonts w:ascii="Times New Roman" w:eastAsia="Times New Roman" w:hAnsi="Times New Roman" w:cs="Times New Roman"/>
                <w:bCs/>
                <w:lang w:eastAsia="ru-RU"/>
              </w:rPr>
            </w:pPr>
            <w:r w:rsidRPr="00370528">
              <w:rPr>
                <w:rFonts w:ascii="Times New Roman" w:eastAsia="Times New Roman" w:hAnsi="Times New Roman" w:cs="Times New Roman"/>
                <w:bCs/>
                <w:lang w:eastAsia="ru-RU"/>
              </w:rPr>
              <w:t>Учебная практика</w:t>
            </w:r>
          </w:p>
        </w:tc>
        <w:tc>
          <w:tcPr>
            <w:tcW w:w="447" w:type="pct"/>
          </w:tcPr>
          <w:p w14:paraId="4496449E" w14:textId="225F8FEC" w:rsidR="00554B8B" w:rsidRPr="00370528" w:rsidRDefault="005A44C8"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5" w:type="pct"/>
          </w:tcPr>
          <w:p w14:paraId="53D3394A" w14:textId="15DB6042" w:rsidR="00554B8B" w:rsidRPr="00370528" w:rsidRDefault="005A44C8"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2" w:type="pct"/>
            <w:shd w:val="clear" w:color="auto" w:fill="D9D9D9" w:themeFill="background1" w:themeFillShade="D9"/>
          </w:tcPr>
          <w:p w14:paraId="6949A831" w14:textId="77777777" w:rsidR="00554B8B" w:rsidRPr="00370528" w:rsidRDefault="00554B8B" w:rsidP="0014732F">
            <w:pPr>
              <w:jc w:val="center"/>
              <w:rPr>
                <w:rFonts w:ascii="Times New Roman" w:eastAsia="Times New Roman" w:hAnsi="Times New Roman" w:cs="Times New Roman"/>
                <w:b/>
                <w:bCs/>
                <w:lang w:eastAsia="ru-RU"/>
              </w:rPr>
            </w:pPr>
          </w:p>
        </w:tc>
        <w:tc>
          <w:tcPr>
            <w:tcW w:w="275" w:type="pct"/>
            <w:shd w:val="clear" w:color="auto" w:fill="auto"/>
          </w:tcPr>
          <w:p w14:paraId="6B8BD7B2" w14:textId="77777777" w:rsidR="00554B8B" w:rsidRPr="00370528" w:rsidRDefault="00554B8B" w:rsidP="0014732F">
            <w:pPr>
              <w:jc w:val="center"/>
              <w:rPr>
                <w:rFonts w:ascii="Times New Roman" w:eastAsia="Times New Roman" w:hAnsi="Times New Roman" w:cs="Times New Roman"/>
                <w:b/>
                <w:bCs/>
                <w:lang w:eastAsia="ru-RU"/>
              </w:rPr>
            </w:pPr>
          </w:p>
        </w:tc>
        <w:tc>
          <w:tcPr>
            <w:tcW w:w="213" w:type="pct"/>
          </w:tcPr>
          <w:p w14:paraId="296D7A5A" w14:textId="77777777" w:rsidR="00554B8B" w:rsidRPr="00370528" w:rsidRDefault="00554B8B" w:rsidP="0014732F">
            <w:pPr>
              <w:jc w:val="center"/>
              <w:rPr>
                <w:rFonts w:ascii="Times New Roman" w:eastAsia="Times New Roman" w:hAnsi="Times New Roman" w:cs="Times New Roman"/>
                <w:b/>
                <w:bCs/>
                <w:lang w:eastAsia="ru-RU"/>
              </w:rPr>
            </w:pPr>
          </w:p>
        </w:tc>
        <w:tc>
          <w:tcPr>
            <w:tcW w:w="270" w:type="pct"/>
            <w:shd w:val="clear" w:color="auto" w:fill="auto"/>
          </w:tcPr>
          <w:p w14:paraId="591BE685" w14:textId="3A88B3FB" w:rsidR="00554B8B" w:rsidRPr="00370528" w:rsidRDefault="00554B8B" w:rsidP="0014732F">
            <w:pPr>
              <w:jc w:val="center"/>
              <w:rPr>
                <w:rFonts w:ascii="Times New Roman" w:eastAsia="Times New Roman" w:hAnsi="Times New Roman" w:cs="Times New Roman"/>
                <w:b/>
                <w:bCs/>
                <w:lang w:eastAsia="ru-RU"/>
              </w:rPr>
            </w:pPr>
          </w:p>
        </w:tc>
        <w:tc>
          <w:tcPr>
            <w:tcW w:w="337" w:type="pct"/>
            <w:shd w:val="clear" w:color="auto" w:fill="D9D9D9" w:themeFill="background1" w:themeFillShade="D9"/>
          </w:tcPr>
          <w:p w14:paraId="5CAA589C" w14:textId="4B7F6232" w:rsidR="00554B8B" w:rsidRPr="00370528" w:rsidRDefault="005A44C8"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13" w:type="pct"/>
            <w:shd w:val="clear" w:color="auto" w:fill="D9D9D9" w:themeFill="background1" w:themeFillShade="D9"/>
          </w:tcPr>
          <w:p w14:paraId="1E6756E8" w14:textId="7F1B7D7E" w:rsidR="00554B8B" w:rsidRPr="00370528" w:rsidRDefault="00554B8B" w:rsidP="0014732F">
            <w:pPr>
              <w:jc w:val="center"/>
              <w:rPr>
                <w:rFonts w:ascii="Times New Roman" w:eastAsia="Times New Roman" w:hAnsi="Times New Roman" w:cs="Times New Roman"/>
                <w:b/>
                <w:bCs/>
                <w:lang w:eastAsia="ru-RU"/>
              </w:rPr>
            </w:pPr>
          </w:p>
        </w:tc>
      </w:tr>
      <w:tr w:rsidR="00554B8B" w:rsidRPr="00370528" w14:paraId="7E9EC039" w14:textId="77777777" w:rsidTr="00496E9A">
        <w:trPr>
          <w:trHeight w:val="314"/>
        </w:trPr>
        <w:tc>
          <w:tcPr>
            <w:tcW w:w="820" w:type="pct"/>
            <w:vMerge/>
          </w:tcPr>
          <w:p w14:paraId="5E2ADD2F" w14:textId="77777777" w:rsidR="00554B8B" w:rsidRPr="00370528" w:rsidRDefault="00554B8B" w:rsidP="0014732F">
            <w:pPr>
              <w:rPr>
                <w:rFonts w:ascii="Times New Roman" w:eastAsia="Times New Roman" w:hAnsi="Times New Roman" w:cs="Times New Roman"/>
                <w:lang w:eastAsia="ru-RU"/>
              </w:rPr>
            </w:pPr>
          </w:p>
        </w:tc>
        <w:tc>
          <w:tcPr>
            <w:tcW w:w="1609" w:type="pct"/>
          </w:tcPr>
          <w:p w14:paraId="2D744C7C" w14:textId="77777777" w:rsidR="00554B8B" w:rsidRPr="00370528" w:rsidRDefault="00554B8B" w:rsidP="0014732F">
            <w:pPr>
              <w:rPr>
                <w:rFonts w:ascii="Times New Roman" w:eastAsia="Times New Roman" w:hAnsi="Times New Roman" w:cs="Times New Roman"/>
                <w:b/>
                <w:bCs/>
                <w:u w:val="single"/>
                <w:lang w:eastAsia="ru-RU"/>
              </w:rPr>
            </w:pPr>
            <w:r w:rsidRPr="00370528">
              <w:rPr>
                <w:rFonts w:ascii="Times New Roman" w:eastAsia="Times New Roman" w:hAnsi="Times New Roman" w:cs="Times New Roman"/>
                <w:lang w:eastAsia="ru-RU"/>
              </w:rPr>
              <w:t>Производственная практика</w:t>
            </w:r>
          </w:p>
        </w:tc>
        <w:tc>
          <w:tcPr>
            <w:tcW w:w="447" w:type="pct"/>
          </w:tcPr>
          <w:p w14:paraId="61A706EA" w14:textId="567B7495" w:rsidR="00554B8B" w:rsidRPr="00370528" w:rsidRDefault="005A44C8"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15" w:type="pct"/>
          </w:tcPr>
          <w:p w14:paraId="5FC11EFD" w14:textId="56E9B764" w:rsidR="00554B8B" w:rsidRPr="00370528" w:rsidRDefault="005A44C8"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02" w:type="pct"/>
            <w:shd w:val="clear" w:color="auto" w:fill="D9D9D9" w:themeFill="background1" w:themeFillShade="D9"/>
          </w:tcPr>
          <w:p w14:paraId="0ECEC3E7" w14:textId="77777777" w:rsidR="00554B8B" w:rsidRPr="00370528" w:rsidRDefault="00554B8B" w:rsidP="0014732F">
            <w:pPr>
              <w:jc w:val="center"/>
              <w:rPr>
                <w:rFonts w:ascii="Times New Roman" w:eastAsia="Times New Roman" w:hAnsi="Times New Roman" w:cs="Times New Roman"/>
                <w:b/>
                <w:bCs/>
                <w:lang w:eastAsia="ru-RU"/>
              </w:rPr>
            </w:pPr>
          </w:p>
        </w:tc>
        <w:tc>
          <w:tcPr>
            <w:tcW w:w="275" w:type="pct"/>
            <w:shd w:val="clear" w:color="auto" w:fill="auto"/>
          </w:tcPr>
          <w:p w14:paraId="7CB6BD1D" w14:textId="77777777" w:rsidR="00554B8B" w:rsidRPr="00370528" w:rsidRDefault="00554B8B" w:rsidP="0014732F">
            <w:pPr>
              <w:jc w:val="center"/>
              <w:rPr>
                <w:rFonts w:ascii="Times New Roman" w:eastAsia="Times New Roman" w:hAnsi="Times New Roman" w:cs="Times New Roman"/>
                <w:b/>
                <w:bCs/>
                <w:lang w:eastAsia="ru-RU"/>
              </w:rPr>
            </w:pPr>
          </w:p>
        </w:tc>
        <w:tc>
          <w:tcPr>
            <w:tcW w:w="213" w:type="pct"/>
          </w:tcPr>
          <w:p w14:paraId="3BD6A8F1" w14:textId="77777777" w:rsidR="00554B8B" w:rsidRPr="00370528" w:rsidRDefault="00554B8B" w:rsidP="0014732F">
            <w:pPr>
              <w:jc w:val="center"/>
              <w:rPr>
                <w:rFonts w:ascii="Times New Roman" w:eastAsia="Times New Roman" w:hAnsi="Times New Roman" w:cs="Times New Roman"/>
                <w:b/>
                <w:bCs/>
                <w:lang w:eastAsia="ru-RU"/>
              </w:rPr>
            </w:pPr>
          </w:p>
        </w:tc>
        <w:tc>
          <w:tcPr>
            <w:tcW w:w="270" w:type="pct"/>
            <w:shd w:val="clear" w:color="auto" w:fill="auto"/>
          </w:tcPr>
          <w:p w14:paraId="45A8F077" w14:textId="67FBA430" w:rsidR="00554B8B" w:rsidRPr="00370528" w:rsidRDefault="00554B8B" w:rsidP="0014732F">
            <w:pPr>
              <w:jc w:val="center"/>
              <w:rPr>
                <w:rFonts w:ascii="Times New Roman" w:eastAsia="Times New Roman" w:hAnsi="Times New Roman" w:cs="Times New Roman"/>
                <w:b/>
                <w:bCs/>
                <w:lang w:eastAsia="ru-RU"/>
              </w:rPr>
            </w:pPr>
          </w:p>
        </w:tc>
        <w:tc>
          <w:tcPr>
            <w:tcW w:w="337" w:type="pct"/>
            <w:shd w:val="clear" w:color="auto" w:fill="D9D9D9" w:themeFill="background1" w:themeFillShade="D9"/>
          </w:tcPr>
          <w:p w14:paraId="3056BF45" w14:textId="6454CA42" w:rsidR="00554B8B" w:rsidRPr="00370528" w:rsidRDefault="00554B8B" w:rsidP="0014732F">
            <w:pPr>
              <w:jc w:val="center"/>
              <w:rPr>
                <w:rFonts w:ascii="Times New Roman" w:eastAsia="Times New Roman" w:hAnsi="Times New Roman" w:cs="Times New Roman"/>
                <w:b/>
                <w:bCs/>
                <w:lang w:eastAsia="ru-RU"/>
              </w:rPr>
            </w:pPr>
          </w:p>
        </w:tc>
        <w:tc>
          <w:tcPr>
            <w:tcW w:w="413" w:type="pct"/>
            <w:shd w:val="clear" w:color="auto" w:fill="D9D9D9" w:themeFill="background1" w:themeFillShade="D9"/>
          </w:tcPr>
          <w:p w14:paraId="7D1DE31D" w14:textId="00A4933A" w:rsidR="00554B8B" w:rsidRPr="00370528" w:rsidRDefault="005A44C8"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554B8B" w:rsidRPr="00370528" w14:paraId="6936528C" w14:textId="77777777" w:rsidTr="00496E9A">
        <w:tc>
          <w:tcPr>
            <w:tcW w:w="820" w:type="pct"/>
          </w:tcPr>
          <w:p w14:paraId="2B41521B" w14:textId="77777777" w:rsidR="00554B8B" w:rsidRPr="00370528" w:rsidRDefault="00554B8B" w:rsidP="0014732F">
            <w:pPr>
              <w:suppressAutoHyphens/>
              <w:rPr>
                <w:rFonts w:ascii="Times New Roman" w:eastAsia="Times New Roman" w:hAnsi="Times New Roman" w:cs="Times New Roman"/>
                <w:highlight w:val="yellow"/>
                <w:lang w:eastAsia="ru-RU"/>
              </w:rPr>
            </w:pPr>
          </w:p>
        </w:tc>
        <w:tc>
          <w:tcPr>
            <w:tcW w:w="1609" w:type="pct"/>
          </w:tcPr>
          <w:p w14:paraId="03F791FB" w14:textId="77777777" w:rsidR="00554B8B" w:rsidRPr="00370528" w:rsidRDefault="00554B8B" w:rsidP="0014732F">
            <w:pPr>
              <w:suppressAutoHyphens/>
              <w:rPr>
                <w:rFonts w:ascii="Times New Roman" w:eastAsia="Times New Roman" w:hAnsi="Times New Roman" w:cs="Times New Roman"/>
                <w:lang w:eastAsia="ru-RU"/>
              </w:rPr>
            </w:pPr>
            <w:r w:rsidRPr="00370528">
              <w:rPr>
                <w:rFonts w:ascii="Times New Roman" w:eastAsia="Times New Roman" w:hAnsi="Times New Roman" w:cs="Times New Roman"/>
                <w:lang w:eastAsia="ru-RU"/>
              </w:rPr>
              <w:t>Промежуточная аттестация</w:t>
            </w:r>
          </w:p>
        </w:tc>
        <w:tc>
          <w:tcPr>
            <w:tcW w:w="447" w:type="pct"/>
          </w:tcPr>
          <w:p w14:paraId="4BA7F830" w14:textId="62A4D202" w:rsidR="00554B8B" w:rsidRPr="00370528" w:rsidRDefault="00554B8B" w:rsidP="0014732F">
            <w:pPr>
              <w:suppressAutoHyphens/>
              <w:jc w:val="center"/>
              <w:rPr>
                <w:rFonts w:ascii="Times New Roman" w:eastAsia="Times New Roman" w:hAnsi="Times New Roman" w:cs="Times New Roman"/>
                <w:b/>
                <w:bCs/>
                <w:lang w:eastAsia="ru-RU"/>
              </w:rPr>
            </w:pPr>
          </w:p>
        </w:tc>
        <w:tc>
          <w:tcPr>
            <w:tcW w:w="315" w:type="pct"/>
            <w:shd w:val="clear" w:color="auto" w:fill="auto"/>
          </w:tcPr>
          <w:p w14:paraId="05E93783" w14:textId="77777777" w:rsidR="00554B8B" w:rsidRPr="00370528" w:rsidRDefault="00554B8B" w:rsidP="0014732F">
            <w:pPr>
              <w:jc w:val="center"/>
              <w:rPr>
                <w:rFonts w:ascii="Times New Roman" w:eastAsia="Times New Roman" w:hAnsi="Times New Roman" w:cs="Times New Roman"/>
                <w:b/>
                <w:highlight w:val="yellow"/>
                <w:lang w:eastAsia="ru-RU"/>
              </w:rPr>
            </w:pPr>
          </w:p>
        </w:tc>
        <w:tc>
          <w:tcPr>
            <w:tcW w:w="302" w:type="pct"/>
            <w:shd w:val="clear" w:color="auto" w:fill="D9D9D9" w:themeFill="background1" w:themeFillShade="D9"/>
          </w:tcPr>
          <w:p w14:paraId="5F03498C" w14:textId="77777777" w:rsidR="00554B8B" w:rsidRPr="00370528" w:rsidRDefault="00554B8B" w:rsidP="0014732F">
            <w:pPr>
              <w:jc w:val="center"/>
              <w:rPr>
                <w:rFonts w:ascii="Times New Roman" w:eastAsia="Times New Roman" w:hAnsi="Times New Roman" w:cs="Times New Roman"/>
                <w:highlight w:val="yellow"/>
                <w:lang w:eastAsia="ru-RU"/>
              </w:rPr>
            </w:pPr>
          </w:p>
        </w:tc>
        <w:tc>
          <w:tcPr>
            <w:tcW w:w="275" w:type="pct"/>
            <w:shd w:val="clear" w:color="auto" w:fill="auto"/>
          </w:tcPr>
          <w:p w14:paraId="43EBF3F5" w14:textId="77777777" w:rsidR="00554B8B" w:rsidRPr="00370528" w:rsidRDefault="00554B8B" w:rsidP="0014732F">
            <w:pPr>
              <w:jc w:val="center"/>
              <w:rPr>
                <w:rFonts w:ascii="Times New Roman" w:eastAsia="Times New Roman" w:hAnsi="Times New Roman" w:cs="Times New Roman"/>
                <w:highlight w:val="yellow"/>
                <w:lang w:eastAsia="ru-RU"/>
              </w:rPr>
            </w:pPr>
          </w:p>
        </w:tc>
        <w:tc>
          <w:tcPr>
            <w:tcW w:w="213" w:type="pct"/>
          </w:tcPr>
          <w:p w14:paraId="0F636285" w14:textId="77777777" w:rsidR="00554B8B" w:rsidRPr="00370528" w:rsidRDefault="00554B8B" w:rsidP="0014732F">
            <w:pPr>
              <w:jc w:val="center"/>
              <w:rPr>
                <w:rFonts w:ascii="Times New Roman" w:eastAsia="Times New Roman" w:hAnsi="Times New Roman" w:cs="Times New Roman"/>
                <w:highlight w:val="yellow"/>
                <w:lang w:eastAsia="ru-RU"/>
              </w:rPr>
            </w:pPr>
          </w:p>
        </w:tc>
        <w:tc>
          <w:tcPr>
            <w:tcW w:w="270" w:type="pct"/>
            <w:shd w:val="clear" w:color="auto" w:fill="auto"/>
          </w:tcPr>
          <w:p w14:paraId="794BFABB" w14:textId="351C07C8" w:rsidR="00554B8B" w:rsidRPr="00370528" w:rsidRDefault="00554B8B" w:rsidP="0014732F">
            <w:pPr>
              <w:jc w:val="center"/>
              <w:rPr>
                <w:rFonts w:ascii="Times New Roman" w:eastAsia="Times New Roman" w:hAnsi="Times New Roman" w:cs="Times New Roman"/>
                <w:highlight w:val="yellow"/>
                <w:lang w:eastAsia="ru-RU"/>
              </w:rPr>
            </w:pPr>
          </w:p>
        </w:tc>
        <w:tc>
          <w:tcPr>
            <w:tcW w:w="337" w:type="pct"/>
            <w:shd w:val="clear" w:color="auto" w:fill="D9D9D9" w:themeFill="background1" w:themeFillShade="D9"/>
          </w:tcPr>
          <w:p w14:paraId="4EE9546A" w14:textId="77777777" w:rsidR="00554B8B" w:rsidRPr="00370528" w:rsidRDefault="00554B8B" w:rsidP="0014732F">
            <w:pPr>
              <w:jc w:val="center"/>
              <w:rPr>
                <w:rFonts w:ascii="Times New Roman" w:eastAsia="Times New Roman" w:hAnsi="Times New Roman" w:cs="Times New Roman"/>
                <w:highlight w:val="yellow"/>
                <w:lang w:eastAsia="ru-RU"/>
              </w:rPr>
            </w:pPr>
          </w:p>
        </w:tc>
        <w:tc>
          <w:tcPr>
            <w:tcW w:w="413" w:type="pct"/>
            <w:shd w:val="clear" w:color="auto" w:fill="D9D9D9" w:themeFill="background1" w:themeFillShade="D9"/>
          </w:tcPr>
          <w:p w14:paraId="72DED24A" w14:textId="2EA36F15" w:rsidR="00554B8B" w:rsidRPr="00370528" w:rsidRDefault="00554B8B" w:rsidP="0014732F">
            <w:pPr>
              <w:jc w:val="center"/>
              <w:rPr>
                <w:rFonts w:ascii="Times New Roman" w:eastAsia="Times New Roman" w:hAnsi="Times New Roman" w:cs="Times New Roman"/>
                <w:highlight w:val="yellow"/>
                <w:lang w:eastAsia="ru-RU"/>
              </w:rPr>
            </w:pPr>
          </w:p>
        </w:tc>
      </w:tr>
      <w:tr w:rsidR="00554B8B" w:rsidRPr="00370528" w14:paraId="409E2AC5" w14:textId="77777777" w:rsidTr="00496E9A">
        <w:trPr>
          <w:trHeight w:val="217"/>
        </w:trPr>
        <w:tc>
          <w:tcPr>
            <w:tcW w:w="820" w:type="pct"/>
          </w:tcPr>
          <w:p w14:paraId="6409B3D4" w14:textId="77777777" w:rsidR="00554B8B" w:rsidRPr="00370528" w:rsidRDefault="00554B8B" w:rsidP="0014732F">
            <w:pPr>
              <w:rPr>
                <w:rFonts w:ascii="Times New Roman" w:eastAsia="Times New Roman" w:hAnsi="Times New Roman" w:cs="Times New Roman"/>
                <w:b/>
                <w:lang w:eastAsia="ru-RU"/>
              </w:rPr>
            </w:pPr>
          </w:p>
        </w:tc>
        <w:tc>
          <w:tcPr>
            <w:tcW w:w="1609" w:type="pct"/>
          </w:tcPr>
          <w:p w14:paraId="6344A63A" w14:textId="77777777" w:rsidR="00554B8B" w:rsidRPr="00370528" w:rsidRDefault="00554B8B" w:rsidP="0014732F">
            <w:pPr>
              <w:rPr>
                <w:rFonts w:ascii="Times New Roman" w:eastAsia="Times New Roman" w:hAnsi="Times New Roman" w:cs="Times New Roman"/>
                <w:b/>
                <w:lang w:eastAsia="ru-RU"/>
              </w:rPr>
            </w:pPr>
            <w:r w:rsidRPr="00370528">
              <w:rPr>
                <w:rFonts w:ascii="Times New Roman" w:eastAsia="Times New Roman" w:hAnsi="Times New Roman" w:cs="Times New Roman"/>
                <w:b/>
                <w:lang w:eastAsia="ru-RU"/>
              </w:rPr>
              <w:t xml:space="preserve">Всего: </w:t>
            </w:r>
          </w:p>
        </w:tc>
        <w:tc>
          <w:tcPr>
            <w:tcW w:w="447" w:type="pct"/>
          </w:tcPr>
          <w:p w14:paraId="5BA9F395" w14:textId="68197A4E" w:rsidR="00554B8B" w:rsidRPr="00370528" w:rsidRDefault="00554B8B" w:rsidP="0014732F">
            <w:pPr>
              <w:jc w:val="center"/>
              <w:rPr>
                <w:rFonts w:ascii="Times New Roman" w:eastAsia="Times New Roman" w:hAnsi="Times New Roman" w:cs="Times New Roman"/>
                <w:b/>
                <w:lang w:eastAsia="ru-RU"/>
              </w:rPr>
            </w:pPr>
          </w:p>
        </w:tc>
        <w:tc>
          <w:tcPr>
            <w:tcW w:w="315" w:type="pct"/>
          </w:tcPr>
          <w:p w14:paraId="21F28647" w14:textId="3475EB89" w:rsidR="00554B8B" w:rsidRPr="00370528" w:rsidRDefault="00554B8B" w:rsidP="0014732F">
            <w:pPr>
              <w:jc w:val="center"/>
              <w:rPr>
                <w:rFonts w:ascii="Times New Roman" w:eastAsia="Times New Roman" w:hAnsi="Times New Roman" w:cs="Times New Roman"/>
                <w:b/>
                <w:lang w:eastAsia="ru-RU"/>
              </w:rPr>
            </w:pPr>
          </w:p>
        </w:tc>
        <w:tc>
          <w:tcPr>
            <w:tcW w:w="302" w:type="pct"/>
            <w:shd w:val="clear" w:color="auto" w:fill="D9D9D9" w:themeFill="background1" w:themeFillShade="D9"/>
          </w:tcPr>
          <w:p w14:paraId="701621E4" w14:textId="2AD9C182" w:rsidR="00554B8B" w:rsidRPr="00370528" w:rsidRDefault="00554B8B" w:rsidP="0014732F">
            <w:pPr>
              <w:jc w:val="center"/>
              <w:rPr>
                <w:rFonts w:ascii="Times New Roman" w:eastAsia="Times New Roman" w:hAnsi="Times New Roman" w:cs="Times New Roman"/>
                <w:b/>
                <w:lang w:eastAsia="ru-RU"/>
              </w:rPr>
            </w:pPr>
          </w:p>
        </w:tc>
        <w:tc>
          <w:tcPr>
            <w:tcW w:w="275" w:type="pct"/>
          </w:tcPr>
          <w:p w14:paraId="1C1F0857" w14:textId="7EE170CA" w:rsidR="00554B8B" w:rsidRPr="00370528" w:rsidRDefault="00554B8B" w:rsidP="0014732F">
            <w:pPr>
              <w:jc w:val="center"/>
              <w:rPr>
                <w:rFonts w:ascii="Times New Roman" w:eastAsia="Times New Roman" w:hAnsi="Times New Roman" w:cs="Times New Roman"/>
                <w:b/>
                <w:lang w:eastAsia="ru-RU"/>
              </w:rPr>
            </w:pPr>
          </w:p>
        </w:tc>
        <w:tc>
          <w:tcPr>
            <w:tcW w:w="213" w:type="pct"/>
          </w:tcPr>
          <w:p w14:paraId="600E6F43" w14:textId="77777777" w:rsidR="00554B8B" w:rsidRPr="00370528" w:rsidRDefault="00554B8B" w:rsidP="0014732F">
            <w:pPr>
              <w:jc w:val="center"/>
              <w:rPr>
                <w:rFonts w:ascii="Times New Roman" w:eastAsia="Times New Roman" w:hAnsi="Times New Roman" w:cs="Times New Roman"/>
                <w:b/>
                <w:lang w:eastAsia="ru-RU"/>
              </w:rPr>
            </w:pPr>
          </w:p>
        </w:tc>
        <w:tc>
          <w:tcPr>
            <w:tcW w:w="270" w:type="pct"/>
          </w:tcPr>
          <w:p w14:paraId="3A77EB68" w14:textId="29B0EA0C" w:rsidR="00554B8B" w:rsidRPr="00370528" w:rsidRDefault="00554B8B" w:rsidP="0014732F">
            <w:pPr>
              <w:jc w:val="center"/>
              <w:rPr>
                <w:rFonts w:ascii="Times New Roman" w:eastAsia="Times New Roman" w:hAnsi="Times New Roman" w:cs="Times New Roman"/>
                <w:b/>
                <w:lang w:eastAsia="ru-RU"/>
              </w:rPr>
            </w:pPr>
          </w:p>
        </w:tc>
        <w:tc>
          <w:tcPr>
            <w:tcW w:w="337" w:type="pct"/>
            <w:shd w:val="clear" w:color="auto" w:fill="D9D9D9" w:themeFill="background1" w:themeFillShade="D9"/>
          </w:tcPr>
          <w:p w14:paraId="258EBE23" w14:textId="58B732A9" w:rsidR="00554B8B" w:rsidRPr="00370528" w:rsidRDefault="005A44C8"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413" w:type="pct"/>
            <w:shd w:val="clear" w:color="auto" w:fill="D9D9D9" w:themeFill="background1" w:themeFillShade="D9"/>
          </w:tcPr>
          <w:p w14:paraId="702117E2" w14:textId="735CD316" w:rsidR="00554B8B" w:rsidRPr="00370528" w:rsidRDefault="006358E0" w:rsidP="0014732F">
            <w:pPr>
              <w:jc w:val="center"/>
              <w:rPr>
                <w:rFonts w:ascii="Times New Roman" w:eastAsia="Times New Roman" w:hAnsi="Times New Roman" w:cs="Times New Roman"/>
                <w:b/>
                <w:lang w:eastAsia="ru-RU"/>
              </w:rPr>
            </w:pPr>
            <w:r w:rsidRPr="00370528">
              <w:rPr>
                <w:rFonts w:ascii="Times New Roman" w:eastAsia="Times New Roman" w:hAnsi="Times New Roman" w:cs="Times New Roman"/>
                <w:b/>
                <w:lang w:eastAsia="ru-RU"/>
              </w:rPr>
              <w:t>1</w:t>
            </w:r>
            <w:r w:rsidR="005A44C8">
              <w:rPr>
                <w:rFonts w:ascii="Times New Roman" w:eastAsia="Times New Roman" w:hAnsi="Times New Roman" w:cs="Times New Roman"/>
                <w:b/>
                <w:lang w:eastAsia="ru-RU"/>
              </w:rPr>
              <w:t>44</w:t>
            </w:r>
          </w:p>
        </w:tc>
      </w:tr>
      <w:bookmarkEnd w:id="16"/>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17" w:name="_Toc150695626"/>
      <w:bookmarkStart w:id="18" w:name="_Toc156820315"/>
      <w:r w:rsidRPr="006E7E78">
        <w:rPr>
          <w:rFonts w:ascii="Times New Roman" w:hAnsi="Times New Roman"/>
        </w:rPr>
        <w:t>2.</w:t>
      </w:r>
      <w:r w:rsidR="00782EFC" w:rsidRPr="006E7E78">
        <w:rPr>
          <w:rFonts w:ascii="Times New Roman" w:hAnsi="Times New Roman"/>
        </w:rPr>
        <w:t>3</w:t>
      </w:r>
      <w:r w:rsidRPr="006E7E78">
        <w:rPr>
          <w:rFonts w:ascii="Times New Roman" w:hAnsi="Times New Roman"/>
        </w:rPr>
        <w:t>. </w:t>
      </w:r>
      <w:r w:rsidR="007863C1" w:rsidRPr="006E7E78">
        <w:rPr>
          <w:rFonts w:ascii="Times New Roman" w:hAnsi="Times New Roman"/>
        </w:rPr>
        <w:t>Примерн</w:t>
      </w:r>
      <w:r w:rsidR="00782EFC" w:rsidRPr="006E7E78">
        <w:rPr>
          <w:rFonts w:ascii="Times New Roman" w:hAnsi="Times New Roman"/>
        </w:rPr>
        <w:t>о</w:t>
      </w:r>
      <w:r w:rsidR="007863C1" w:rsidRPr="006E7E78">
        <w:rPr>
          <w:rFonts w:ascii="Times New Roman" w:hAnsi="Times New Roman"/>
        </w:rPr>
        <w:t xml:space="preserve">е </w:t>
      </w:r>
      <w:r w:rsidRPr="006E7E78">
        <w:rPr>
          <w:rFonts w:ascii="Times New Roman" w:hAnsi="Times New Roman"/>
        </w:rPr>
        <w:t xml:space="preserve">содержание </w:t>
      </w:r>
      <w:bookmarkEnd w:id="17"/>
      <w:r w:rsidR="00782EFC" w:rsidRPr="006E7E78">
        <w:rPr>
          <w:rFonts w:ascii="Times New Roman" w:hAnsi="Times New Roman"/>
        </w:rPr>
        <w:t>профессионального модуля</w:t>
      </w:r>
      <w:bookmarkEnd w:id="18"/>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804"/>
      </w:tblGrid>
      <w:tr w:rsidR="00E52263" w:rsidRPr="00C63897" w14:paraId="6238F18D" w14:textId="77777777" w:rsidTr="00496E9A">
        <w:trPr>
          <w:trHeight w:val="903"/>
        </w:trPr>
        <w:tc>
          <w:tcPr>
            <w:tcW w:w="2972" w:type="dxa"/>
            <w:vAlign w:val="center"/>
          </w:tcPr>
          <w:p w14:paraId="4C0C40E0" w14:textId="77777777" w:rsidR="00E52263" w:rsidRPr="00C13371" w:rsidRDefault="00E52263" w:rsidP="0014732F">
            <w:pPr>
              <w:spacing w:line="276" w:lineRule="auto"/>
              <w:jc w:val="center"/>
              <w:rPr>
                <w:rFonts w:ascii="Times New Roman" w:eastAsia="Times New Roman" w:hAnsi="Times New Roman" w:cs="Times New Roman"/>
                <w:b/>
                <w:lang w:eastAsia="ru-RU"/>
              </w:rPr>
            </w:pPr>
            <w:bookmarkStart w:id="19" w:name="_Toc152334670"/>
            <w:r w:rsidRPr="00C13371">
              <w:rPr>
                <w:rFonts w:ascii="Times New Roman" w:eastAsia="Times New Roman" w:hAnsi="Times New Roman" w:cs="Times New Roman"/>
                <w:b/>
                <w:bCs/>
                <w:lang w:eastAsia="ru-RU"/>
              </w:rPr>
              <w:t>Наименование разделов и тем</w:t>
            </w:r>
          </w:p>
        </w:tc>
        <w:tc>
          <w:tcPr>
            <w:tcW w:w="6804" w:type="dxa"/>
            <w:vAlign w:val="center"/>
          </w:tcPr>
          <w:p w14:paraId="0D21BC14" w14:textId="6B994374" w:rsidR="00E52263" w:rsidRPr="00C13371" w:rsidRDefault="00E52263" w:rsidP="0014732F">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076484">
              <w:rPr>
                <w:rFonts w:ascii="Times New Roman" w:eastAsia="Times New Roman" w:hAnsi="Times New Roman" w:cs="Times New Roman"/>
                <w:b/>
                <w:bCs/>
                <w:lang w:eastAsia="ru-RU"/>
              </w:rPr>
              <w:t>й</w:t>
            </w:r>
            <w:r w:rsidRPr="00C13371">
              <w:rPr>
                <w:rFonts w:ascii="Times New Roman" w:eastAsia="Times New Roman" w:hAnsi="Times New Roman" w:cs="Times New Roman"/>
                <w:b/>
                <w:bCs/>
                <w:lang w:eastAsia="ru-RU"/>
              </w:rPr>
              <w:t xml:space="preserve">, </w:t>
            </w:r>
            <w:r w:rsidRPr="00076484">
              <w:rPr>
                <w:rFonts w:ascii="Times New Roman" w:eastAsia="Times New Roman" w:hAnsi="Times New Roman" w:cs="Times New Roman"/>
                <w:b/>
                <w:bCs/>
                <w:lang w:eastAsia="ru-RU"/>
              </w:rPr>
              <w:t>курсовой проект (работа)</w:t>
            </w:r>
          </w:p>
        </w:tc>
      </w:tr>
      <w:tr w:rsidR="00E52263" w:rsidRPr="00C63897" w14:paraId="7E00094B" w14:textId="77777777" w:rsidTr="00496E9A">
        <w:tc>
          <w:tcPr>
            <w:tcW w:w="9776" w:type="dxa"/>
            <w:gridSpan w:val="2"/>
          </w:tcPr>
          <w:p w14:paraId="3D97A775" w14:textId="5A757913" w:rsidR="00E52263" w:rsidRPr="00953AD3" w:rsidRDefault="00E52263" w:rsidP="0014732F">
            <w:pPr>
              <w:rPr>
                <w:rFonts w:ascii="Times New Roman" w:eastAsia="Times New Roman" w:hAnsi="Times New Roman" w:cs="Times New Roman"/>
                <w:b/>
                <w:bCs/>
                <w:lang w:eastAsia="ru-RU"/>
              </w:rPr>
            </w:pPr>
            <w:bookmarkStart w:id="20" w:name="_Hlk156226944"/>
            <w:r w:rsidRPr="00C13371">
              <w:rPr>
                <w:rFonts w:ascii="Times New Roman" w:eastAsia="Times New Roman" w:hAnsi="Times New Roman" w:cs="Times New Roman"/>
                <w:b/>
                <w:bCs/>
                <w:lang w:eastAsia="ru-RU"/>
              </w:rPr>
              <w:t xml:space="preserve">Раздел </w:t>
            </w:r>
            <w:r w:rsidR="00953AD3">
              <w:rPr>
                <w:rFonts w:ascii="Times New Roman" w:eastAsia="Times New Roman" w:hAnsi="Times New Roman" w:cs="Times New Roman"/>
                <w:b/>
                <w:bCs/>
                <w:lang w:eastAsia="ru-RU"/>
              </w:rPr>
              <w:t>1</w:t>
            </w:r>
            <w:r w:rsidRPr="00C13371">
              <w:rPr>
                <w:rFonts w:ascii="Times New Roman" w:eastAsia="Times New Roman" w:hAnsi="Times New Roman" w:cs="Times New Roman"/>
                <w:b/>
                <w:bCs/>
                <w:lang w:eastAsia="ru-RU"/>
              </w:rPr>
              <w:t xml:space="preserve">. </w:t>
            </w:r>
            <w:r w:rsidR="00076484" w:rsidRPr="00076484">
              <w:rPr>
                <w:rFonts w:ascii="Times New Roman" w:eastAsia="Times New Roman" w:hAnsi="Times New Roman" w:cs="Times New Roman"/>
                <w:b/>
                <w:bCs/>
                <w:lang w:eastAsia="ru-RU"/>
              </w:rPr>
              <w:t>Основы теории коррозии металлов и сплавов</w:t>
            </w:r>
            <w:r w:rsidR="00076484">
              <w:rPr>
                <w:rFonts w:ascii="Times New Roman" w:eastAsia="Times New Roman" w:hAnsi="Times New Roman" w:cs="Times New Roman"/>
                <w:b/>
                <w:bCs/>
                <w:lang w:eastAsia="ru-RU"/>
              </w:rPr>
              <w:t xml:space="preserve"> </w:t>
            </w:r>
          </w:p>
        </w:tc>
      </w:tr>
      <w:tr w:rsidR="00E52263" w:rsidRPr="00C63897" w14:paraId="3786A8DF" w14:textId="77777777" w:rsidTr="00496E9A">
        <w:trPr>
          <w:trHeight w:val="20"/>
        </w:trPr>
        <w:tc>
          <w:tcPr>
            <w:tcW w:w="9776" w:type="dxa"/>
            <w:gridSpan w:val="2"/>
          </w:tcPr>
          <w:p w14:paraId="6271819F" w14:textId="740DBAAE" w:rsidR="00E52263" w:rsidRPr="00C63897" w:rsidRDefault="00E52263" w:rsidP="0014732F">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МДК </w:t>
            </w:r>
            <w:r w:rsidR="00953AD3">
              <w:rPr>
                <w:rFonts w:ascii="Times New Roman" w:eastAsia="Times New Roman" w:hAnsi="Times New Roman" w:cs="Times New Roman"/>
                <w:b/>
                <w:bCs/>
                <w:lang w:eastAsia="ru-RU"/>
              </w:rPr>
              <w:t>01.01</w:t>
            </w:r>
            <w:r w:rsidRPr="00C63897">
              <w:rPr>
                <w:rFonts w:ascii="Times New Roman" w:eastAsia="Times New Roman" w:hAnsi="Times New Roman" w:cs="Times New Roman"/>
                <w:b/>
                <w:bCs/>
                <w:lang w:eastAsia="ru-RU"/>
              </w:rPr>
              <w:t xml:space="preserve"> </w:t>
            </w:r>
            <w:r w:rsidR="00076484" w:rsidRPr="00076484">
              <w:rPr>
                <w:rFonts w:ascii="Times New Roman" w:eastAsia="Times New Roman" w:hAnsi="Times New Roman" w:cs="Times New Roman"/>
                <w:b/>
                <w:bCs/>
                <w:lang w:eastAsia="ru-RU"/>
              </w:rPr>
              <w:t>Основы эк</w:t>
            </w:r>
            <w:r w:rsidR="00076484">
              <w:rPr>
                <w:rFonts w:ascii="Times New Roman" w:eastAsia="Times New Roman" w:hAnsi="Times New Roman" w:cs="Times New Roman"/>
                <w:b/>
                <w:bCs/>
                <w:lang w:eastAsia="ru-RU"/>
              </w:rPr>
              <w:t>с</w:t>
            </w:r>
            <w:r w:rsidR="00076484" w:rsidRPr="00076484">
              <w:rPr>
                <w:rFonts w:ascii="Times New Roman" w:eastAsia="Times New Roman" w:hAnsi="Times New Roman" w:cs="Times New Roman"/>
                <w:b/>
                <w:bCs/>
                <w:lang w:eastAsia="ru-RU"/>
              </w:rPr>
              <w:t>плуатации промышленного оборудования</w:t>
            </w:r>
          </w:p>
        </w:tc>
      </w:tr>
      <w:tr w:rsidR="00E52263" w:rsidRPr="00C63897" w14:paraId="3172D287" w14:textId="77777777" w:rsidTr="00496E9A">
        <w:tc>
          <w:tcPr>
            <w:tcW w:w="2972" w:type="dxa"/>
            <w:vMerge w:val="restart"/>
          </w:tcPr>
          <w:p w14:paraId="4409535F" w14:textId="69E654D1" w:rsidR="00E52263" w:rsidRPr="00C63897" w:rsidRDefault="00076484" w:rsidP="0014732F">
            <w:pPr>
              <w:rPr>
                <w:rFonts w:ascii="Times New Roman" w:eastAsia="Times New Roman" w:hAnsi="Times New Roman" w:cs="Times New Roman"/>
                <w:b/>
                <w:bCs/>
                <w:lang w:eastAsia="ru-RU"/>
              </w:rPr>
            </w:pPr>
            <w:r w:rsidRPr="00076484">
              <w:rPr>
                <w:rFonts w:ascii="Times New Roman" w:eastAsia="Times New Roman" w:hAnsi="Times New Roman" w:cs="Times New Roman"/>
                <w:b/>
                <w:bCs/>
                <w:lang w:eastAsia="ru-RU"/>
              </w:rPr>
              <w:t>Тема 1.1</w:t>
            </w:r>
            <w:r>
              <w:rPr>
                <w:rFonts w:ascii="Times New Roman" w:eastAsia="Times New Roman" w:hAnsi="Times New Roman" w:cs="Times New Roman"/>
                <w:b/>
                <w:bCs/>
                <w:lang w:eastAsia="ru-RU"/>
              </w:rPr>
              <w:t xml:space="preserve"> </w:t>
            </w:r>
            <w:r w:rsidR="006E7E78">
              <w:rPr>
                <w:rFonts w:ascii="Times New Roman" w:eastAsia="Times New Roman" w:hAnsi="Times New Roman" w:cs="Times New Roman"/>
                <w:b/>
                <w:bCs/>
                <w:lang w:eastAsia="ru-RU"/>
              </w:rPr>
              <w:t>Коррозия металлов и сплавов</w:t>
            </w:r>
          </w:p>
        </w:tc>
        <w:tc>
          <w:tcPr>
            <w:tcW w:w="6804" w:type="dxa"/>
          </w:tcPr>
          <w:p w14:paraId="34D02D9E" w14:textId="77777777" w:rsidR="00E52263" w:rsidRPr="00C63897" w:rsidRDefault="00E52263" w:rsidP="0014732F">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5F54EFAF" w14:textId="77777777" w:rsidTr="00496E9A">
        <w:trPr>
          <w:trHeight w:val="396"/>
        </w:trPr>
        <w:tc>
          <w:tcPr>
            <w:tcW w:w="2972" w:type="dxa"/>
            <w:vMerge/>
          </w:tcPr>
          <w:p w14:paraId="1D034D80" w14:textId="77777777" w:rsidR="00E52263" w:rsidRPr="00C63897" w:rsidRDefault="00E52263" w:rsidP="0014732F">
            <w:pPr>
              <w:rPr>
                <w:rFonts w:ascii="Times New Roman" w:eastAsia="Times New Roman" w:hAnsi="Times New Roman" w:cs="Times New Roman"/>
                <w:b/>
                <w:bCs/>
                <w:lang w:eastAsia="ru-RU"/>
              </w:rPr>
            </w:pPr>
          </w:p>
        </w:tc>
        <w:tc>
          <w:tcPr>
            <w:tcW w:w="6804" w:type="dxa"/>
          </w:tcPr>
          <w:p w14:paraId="4F3CC439" w14:textId="36DDE903" w:rsidR="006E7E78" w:rsidRPr="006E7E78" w:rsidRDefault="00076484" w:rsidP="006E7E78">
            <w:pPr>
              <w:suppressAutoHyphens/>
              <w:jc w:val="both"/>
              <w:rPr>
                <w:rFonts w:ascii="Times New Roman" w:eastAsia="Times New Roman" w:hAnsi="Times New Roman" w:cs="Times New Roman"/>
                <w:lang w:eastAsia="ru-RU"/>
              </w:rPr>
            </w:pPr>
            <w:r w:rsidRPr="00076484">
              <w:rPr>
                <w:rFonts w:ascii="Times New Roman" w:eastAsia="Times New Roman" w:hAnsi="Times New Roman" w:cs="Times New Roman"/>
                <w:lang w:eastAsia="ru-RU"/>
              </w:rPr>
              <w:t>Классификация коррозионных процессов и характер коррозионных разрушений</w:t>
            </w:r>
            <w:r w:rsidR="006E7E78">
              <w:rPr>
                <w:rFonts w:ascii="Times New Roman" w:eastAsia="Times New Roman" w:hAnsi="Times New Roman" w:cs="Times New Roman"/>
                <w:lang w:eastAsia="ru-RU"/>
              </w:rPr>
              <w:t xml:space="preserve">. </w:t>
            </w:r>
            <w:r w:rsidR="006E7E78" w:rsidRPr="006E7E78">
              <w:rPr>
                <w:rFonts w:ascii="Times New Roman" w:eastAsia="Times New Roman" w:hAnsi="Times New Roman" w:cs="Times New Roman"/>
                <w:lang w:eastAsia="ru-RU"/>
              </w:rPr>
              <w:t>Механизм химической коррозии. Коррозия металлов в газовых средах. Коррозия металлов в жидкостях-не электролитах. Основные закономерности роста и свойства плёнок на поверхности металлов.</w:t>
            </w:r>
            <w:r w:rsidR="006E7E78">
              <w:rPr>
                <w:rFonts w:ascii="Times New Roman" w:eastAsia="Times New Roman" w:hAnsi="Times New Roman" w:cs="Times New Roman"/>
                <w:lang w:eastAsia="ru-RU"/>
              </w:rPr>
              <w:t xml:space="preserve"> </w:t>
            </w:r>
            <w:r w:rsidR="006E7E78" w:rsidRPr="006E7E78">
              <w:rPr>
                <w:rFonts w:ascii="Times New Roman" w:eastAsia="Times New Roman" w:hAnsi="Times New Roman" w:cs="Times New Roman"/>
                <w:lang w:eastAsia="ru-RU"/>
              </w:rPr>
              <w:t xml:space="preserve">Влияние внутренних и внешних факторов на скорость </w:t>
            </w:r>
          </w:p>
          <w:p w14:paraId="22C0F3C7" w14:textId="54A13ACF" w:rsidR="00E52263" w:rsidRPr="00C63897" w:rsidRDefault="006E7E78" w:rsidP="006E7E78">
            <w:pPr>
              <w:suppressAutoHyphens/>
              <w:jc w:val="both"/>
              <w:rPr>
                <w:rFonts w:ascii="Times New Roman" w:eastAsia="Times New Roman" w:hAnsi="Times New Roman" w:cs="Times New Roman"/>
                <w:lang w:eastAsia="ru-RU"/>
              </w:rPr>
            </w:pPr>
            <w:r w:rsidRPr="006E7E78">
              <w:rPr>
                <w:rFonts w:ascii="Times New Roman" w:eastAsia="Times New Roman" w:hAnsi="Times New Roman" w:cs="Times New Roman"/>
                <w:lang w:eastAsia="ru-RU"/>
              </w:rPr>
              <w:t>газовой коррозии.</w:t>
            </w:r>
            <w:r>
              <w:rPr>
                <w:rFonts w:ascii="Times New Roman" w:eastAsia="Times New Roman" w:hAnsi="Times New Roman" w:cs="Times New Roman"/>
                <w:lang w:eastAsia="ru-RU"/>
              </w:rPr>
              <w:t xml:space="preserve"> </w:t>
            </w:r>
            <w:r w:rsidRPr="006E7E78">
              <w:rPr>
                <w:rFonts w:ascii="Times New Roman" w:eastAsia="Times New Roman" w:hAnsi="Times New Roman" w:cs="Times New Roman"/>
                <w:lang w:eastAsia="ru-RU"/>
              </w:rPr>
              <w:t>Термодинамика электрохимической коррозии. Типы коррозионных гальванических элементов. Поляризация и деполяризация электродов коррозионного гальванического элемента. Скорость электрохимической коррозии. Влияние внутренних и внешних факторов на скорость электрохимической коррозии. Пассивность металлов.</w:t>
            </w:r>
          </w:p>
        </w:tc>
      </w:tr>
      <w:tr w:rsidR="00E52263" w:rsidRPr="00C63897" w14:paraId="761821EF" w14:textId="77777777" w:rsidTr="00496E9A">
        <w:trPr>
          <w:trHeight w:val="20"/>
        </w:trPr>
        <w:tc>
          <w:tcPr>
            <w:tcW w:w="2972" w:type="dxa"/>
            <w:vMerge/>
          </w:tcPr>
          <w:p w14:paraId="587BF6F9" w14:textId="77777777" w:rsidR="00E52263" w:rsidRPr="00C63897" w:rsidRDefault="00E52263" w:rsidP="0014732F">
            <w:pPr>
              <w:rPr>
                <w:rFonts w:ascii="Times New Roman" w:eastAsia="Times New Roman" w:hAnsi="Times New Roman" w:cs="Times New Roman"/>
                <w:b/>
                <w:bCs/>
                <w:lang w:eastAsia="ru-RU"/>
              </w:rPr>
            </w:pPr>
          </w:p>
        </w:tc>
        <w:tc>
          <w:tcPr>
            <w:tcW w:w="6804" w:type="dxa"/>
          </w:tcPr>
          <w:p w14:paraId="26BE859A" w14:textId="77777777" w:rsidR="00E52263" w:rsidRPr="00C63897" w:rsidRDefault="00E52263" w:rsidP="0014732F">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4B9CBF55" w14:textId="77777777" w:rsidTr="00496E9A">
        <w:trPr>
          <w:trHeight w:val="204"/>
        </w:trPr>
        <w:tc>
          <w:tcPr>
            <w:tcW w:w="2972" w:type="dxa"/>
            <w:vMerge/>
          </w:tcPr>
          <w:p w14:paraId="16DAC87C" w14:textId="77777777" w:rsidR="00E52263" w:rsidRPr="00C63897" w:rsidRDefault="00E52263" w:rsidP="0014732F">
            <w:pPr>
              <w:rPr>
                <w:rFonts w:ascii="Times New Roman" w:eastAsia="Times New Roman" w:hAnsi="Times New Roman" w:cs="Times New Roman"/>
                <w:b/>
                <w:bCs/>
                <w:lang w:eastAsia="ru-RU"/>
              </w:rPr>
            </w:pPr>
          </w:p>
        </w:tc>
        <w:tc>
          <w:tcPr>
            <w:tcW w:w="6804" w:type="dxa"/>
          </w:tcPr>
          <w:p w14:paraId="6249FDDC" w14:textId="132ABC48" w:rsidR="00E52263" w:rsidRPr="00C63897" w:rsidRDefault="00E52263" w:rsidP="0014732F">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 xml:space="preserve">1. </w:t>
            </w:r>
            <w:r w:rsidR="00076484" w:rsidRPr="00076484">
              <w:rPr>
                <w:rFonts w:ascii="Times New Roman" w:eastAsia="Times New Roman" w:hAnsi="Times New Roman" w:cs="Times New Roman"/>
                <w:lang w:eastAsia="ru-RU"/>
              </w:rPr>
              <w:t>Определение характера разрушений</w:t>
            </w:r>
          </w:p>
        </w:tc>
      </w:tr>
      <w:tr w:rsidR="006E7E78" w:rsidRPr="00C63897" w14:paraId="69FDCD56" w14:textId="77777777" w:rsidTr="00496E9A">
        <w:trPr>
          <w:trHeight w:val="204"/>
        </w:trPr>
        <w:tc>
          <w:tcPr>
            <w:tcW w:w="2972" w:type="dxa"/>
            <w:vMerge/>
          </w:tcPr>
          <w:p w14:paraId="5A6630D7" w14:textId="77777777" w:rsidR="006E7E78" w:rsidRPr="00C63897" w:rsidRDefault="006E7E78" w:rsidP="0014732F">
            <w:pPr>
              <w:rPr>
                <w:rFonts w:ascii="Times New Roman" w:eastAsia="Times New Roman" w:hAnsi="Times New Roman" w:cs="Times New Roman"/>
                <w:b/>
                <w:bCs/>
                <w:lang w:eastAsia="ru-RU"/>
              </w:rPr>
            </w:pPr>
          </w:p>
        </w:tc>
        <w:tc>
          <w:tcPr>
            <w:tcW w:w="6804" w:type="dxa"/>
          </w:tcPr>
          <w:p w14:paraId="1D6C9787" w14:textId="55A9981A" w:rsidR="006E7E78" w:rsidRPr="00C63897" w:rsidRDefault="006E7E78" w:rsidP="0014732F">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6E7E78">
              <w:rPr>
                <w:rFonts w:ascii="Times New Roman" w:eastAsia="Times New Roman" w:hAnsi="Times New Roman" w:cs="Times New Roman"/>
                <w:lang w:eastAsia="ru-RU"/>
              </w:rPr>
              <w:t>Расчет скорости химической коррозии</w:t>
            </w:r>
          </w:p>
        </w:tc>
      </w:tr>
      <w:tr w:rsidR="006E7E78" w:rsidRPr="00C63897" w14:paraId="78F1CF3C" w14:textId="77777777" w:rsidTr="00496E9A">
        <w:trPr>
          <w:trHeight w:val="204"/>
        </w:trPr>
        <w:tc>
          <w:tcPr>
            <w:tcW w:w="2972" w:type="dxa"/>
            <w:vMerge/>
          </w:tcPr>
          <w:p w14:paraId="7F58E66A" w14:textId="77777777" w:rsidR="006E7E78" w:rsidRPr="00C63897" w:rsidRDefault="006E7E78" w:rsidP="0014732F">
            <w:pPr>
              <w:rPr>
                <w:rFonts w:ascii="Times New Roman" w:eastAsia="Times New Roman" w:hAnsi="Times New Roman" w:cs="Times New Roman"/>
                <w:b/>
                <w:bCs/>
                <w:lang w:eastAsia="ru-RU"/>
              </w:rPr>
            </w:pPr>
          </w:p>
        </w:tc>
        <w:tc>
          <w:tcPr>
            <w:tcW w:w="6804" w:type="dxa"/>
          </w:tcPr>
          <w:p w14:paraId="108C7F06" w14:textId="0226D30A" w:rsidR="006E7E78" w:rsidRDefault="006E7E78" w:rsidP="0014732F">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6E7E78">
              <w:rPr>
                <w:rFonts w:ascii="Times New Roman" w:eastAsia="Times New Roman" w:hAnsi="Times New Roman" w:cs="Times New Roman"/>
                <w:lang w:eastAsia="ru-RU"/>
              </w:rPr>
              <w:t>Расчет скорости электрохимической коррозии</w:t>
            </w:r>
          </w:p>
        </w:tc>
      </w:tr>
      <w:tr w:rsidR="00E52263" w:rsidRPr="00C63897" w14:paraId="6AA9EC36" w14:textId="77777777" w:rsidTr="00496E9A">
        <w:trPr>
          <w:trHeight w:val="361"/>
        </w:trPr>
        <w:tc>
          <w:tcPr>
            <w:tcW w:w="2972" w:type="dxa"/>
            <w:vMerge/>
          </w:tcPr>
          <w:p w14:paraId="00A08E69" w14:textId="77777777" w:rsidR="00E52263" w:rsidRPr="00C63897" w:rsidRDefault="00E52263" w:rsidP="0014732F">
            <w:pPr>
              <w:rPr>
                <w:rFonts w:ascii="Times New Roman" w:eastAsia="Times New Roman" w:hAnsi="Times New Roman" w:cs="Times New Roman"/>
                <w:b/>
                <w:bCs/>
                <w:lang w:eastAsia="ru-RU"/>
              </w:rPr>
            </w:pPr>
          </w:p>
        </w:tc>
        <w:tc>
          <w:tcPr>
            <w:tcW w:w="6804" w:type="dxa"/>
            <w:vAlign w:val="bottom"/>
          </w:tcPr>
          <w:p w14:paraId="2A8400D4"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207EB7" w14:textId="77777777" w:rsidR="00E52263" w:rsidRPr="004D41E5" w:rsidRDefault="00E52263" w:rsidP="0014732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C63897" w14:paraId="7F77DA61" w14:textId="77777777" w:rsidTr="00496E9A">
        <w:trPr>
          <w:trHeight w:val="361"/>
        </w:trPr>
        <w:tc>
          <w:tcPr>
            <w:tcW w:w="2972" w:type="dxa"/>
            <w:vMerge w:val="restart"/>
          </w:tcPr>
          <w:p w14:paraId="13D7BEE1" w14:textId="69B6C43D" w:rsidR="00E52263" w:rsidRPr="00C63897" w:rsidRDefault="00076484" w:rsidP="0014732F">
            <w:pPr>
              <w:rPr>
                <w:rFonts w:ascii="Times New Roman" w:eastAsia="Times New Roman" w:hAnsi="Times New Roman" w:cs="Times New Roman"/>
                <w:b/>
                <w:bCs/>
                <w:lang w:eastAsia="ru-RU"/>
              </w:rPr>
            </w:pPr>
            <w:r w:rsidRPr="00076484">
              <w:rPr>
                <w:rFonts w:ascii="Times New Roman" w:eastAsia="Times New Roman" w:hAnsi="Times New Roman" w:cs="Times New Roman"/>
                <w:b/>
                <w:bCs/>
                <w:lang w:eastAsia="ru-RU"/>
              </w:rPr>
              <w:t>Тема 1.2</w:t>
            </w:r>
            <w:r>
              <w:rPr>
                <w:rFonts w:ascii="Times New Roman" w:eastAsia="Times New Roman" w:hAnsi="Times New Roman" w:cs="Times New Roman"/>
                <w:b/>
                <w:bCs/>
                <w:lang w:eastAsia="ru-RU"/>
              </w:rPr>
              <w:t xml:space="preserve"> </w:t>
            </w:r>
            <w:r w:rsidR="006E7E78" w:rsidRPr="006E7E78">
              <w:rPr>
                <w:rFonts w:ascii="Times New Roman" w:eastAsia="Times New Roman" w:hAnsi="Times New Roman" w:cs="Times New Roman"/>
                <w:b/>
                <w:bCs/>
                <w:lang w:eastAsia="ru-RU"/>
              </w:rPr>
              <w:t xml:space="preserve">Коррозия металлов </w:t>
            </w:r>
            <w:r w:rsidR="006E7E78">
              <w:rPr>
                <w:rFonts w:ascii="Times New Roman" w:eastAsia="Times New Roman" w:hAnsi="Times New Roman" w:cs="Times New Roman"/>
                <w:b/>
                <w:bCs/>
                <w:lang w:eastAsia="ru-RU"/>
              </w:rPr>
              <w:t xml:space="preserve">и неметаллов </w:t>
            </w:r>
            <w:r w:rsidR="006E7E78" w:rsidRPr="006E7E78">
              <w:rPr>
                <w:rFonts w:ascii="Times New Roman" w:eastAsia="Times New Roman" w:hAnsi="Times New Roman" w:cs="Times New Roman"/>
                <w:b/>
                <w:bCs/>
                <w:lang w:eastAsia="ru-RU"/>
              </w:rPr>
              <w:t>в природных и технологических средах</w:t>
            </w:r>
          </w:p>
        </w:tc>
        <w:tc>
          <w:tcPr>
            <w:tcW w:w="6804" w:type="dxa"/>
            <w:tcBorders>
              <w:top w:val="single" w:sz="4" w:space="0" w:color="auto"/>
              <w:left w:val="single" w:sz="4" w:space="0" w:color="auto"/>
              <w:bottom w:val="single" w:sz="4" w:space="0" w:color="auto"/>
              <w:right w:val="single" w:sz="4" w:space="0" w:color="auto"/>
            </w:tcBorders>
            <w:vAlign w:val="bottom"/>
          </w:tcPr>
          <w:p w14:paraId="56C28512"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77848E1F" w14:textId="77777777" w:rsidTr="00496E9A">
        <w:trPr>
          <w:trHeight w:val="361"/>
        </w:trPr>
        <w:tc>
          <w:tcPr>
            <w:tcW w:w="2972" w:type="dxa"/>
            <w:vMerge/>
          </w:tcPr>
          <w:p w14:paraId="3401A916" w14:textId="77777777" w:rsidR="00E52263" w:rsidRPr="00C63897" w:rsidRDefault="00E52263" w:rsidP="0014732F">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3EC06F8F" w14:textId="678CCA59" w:rsidR="00E52263" w:rsidRPr="00C63897" w:rsidRDefault="006E7E78" w:rsidP="006E7E78">
            <w:pPr>
              <w:rPr>
                <w:rFonts w:ascii="Times New Roman" w:eastAsia="Times New Roman" w:hAnsi="Times New Roman" w:cs="Times New Roman"/>
                <w:lang w:eastAsia="ru-RU"/>
              </w:rPr>
            </w:pPr>
            <w:r w:rsidRPr="006E7E78">
              <w:rPr>
                <w:rFonts w:ascii="Times New Roman" w:eastAsia="Times New Roman" w:hAnsi="Times New Roman" w:cs="Times New Roman"/>
                <w:lang w:eastAsia="ru-RU"/>
              </w:rPr>
              <w:t>Атмосферная коррозия.</w:t>
            </w:r>
            <w:r>
              <w:rPr>
                <w:rFonts w:ascii="Times New Roman" w:eastAsia="Times New Roman" w:hAnsi="Times New Roman" w:cs="Times New Roman"/>
                <w:lang w:eastAsia="ru-RU"/>
              </w:rPr>
              <w:t xml:space="preserve"> </w:t>
            </w:r>
            <w:r w:rsidRPr="006E7E78">
              <w:rPr>
                <w:rFonts w:ascii="Times New Roman" w:eastAsia="Times New Roman" w:hAnsi="Times New Roman" w:cs="Times New Roman"/>
                <w:lang w:eastAsia="ru-RU"/>
              </w:rPr>
              <w:t>Почвенная коррозия.</w:t>
            </w:r>
            <w:r>
              <w:rPr>
                <w:rFonts w:ascii="Times New Roman" w:eastAsia="Times New Roman" w:hAnsi="Times New Roman" w:cs="Times New Roman"/>
                <w:lang w:eastAsia="ru-RU"/>
              </w:rPr>
              <w:t xml:space="preserve"> </w:t>
            </w:r>
            <w:r w:rsidRPr="006E7E78">
              <w:rPr>
                <w:rFonts w:ascii="Times New Roman" w:eastAsia="Times New Roman" w:hAnsi="Times New Roman" w:cs="Times New Roman"/>
                <w:lang w:eastAsia="ru-RU"/>
              </w:rPr>
              <w:t>Морская коррозия.</w:t>
            </w:r>
            <w:r>
              <w:rPr>
                <w:rFonts w:ascii="Times New Roman" w:eastAsia="Times New Roman" w:hAnsi="Times New Roman" w:cs="Times New Roman"/>
                <w:lang w:eastAsia="ru-RU"/>
              </w:rPr>
              <w:t xml:space="preserve"> </w:t>
            </w:r>
            <w:r w:rsidRPr="006E7E78">
              <w:rPr>
                <w:rFonts w:ascii="Times New Roman" w:eastAsia="Times New Roman" w:hAnsi="Times New Roman" w:cs="Times New Roman"/>
                <w:lang w:eastAsia="ru-RU"/>
              </w:rPr>
              <w:t>Влияние конструктивных особенностей на коррозию машин и аппаратов</w:t>
            </w:r>
            <w:r>
              <w:rPr>
                <w:rFonts w:ascii="Times New Roman" w:eastAsia="Times New Roman" w:hAnsi="Times New Roman" w:cs="Times New Roman"/>
                <w:lang w:eastAsia="ru-RU"/>
              </w:rPr>
              <w:t xml:space="preserve">. </w:t>
            </w:r>
            <w:r w:rsidRPr="006E7E78">
              <w:rPr>
                <w:rFonts w:ascii="Times New Roman" w:eastAsia="Times New Roman" w:hAnsi="Times New Roman" w:cs="Times New Roman"/>
                <w:lang w:eastAsia="ru-RU"/>
              </w:rPr>
              <w:t>Подготовка образцов и особенности испытаний в зависимости от вида коррозионного процесса. Методы испытаний металлов на коррозионную стойкость.</w:t>
            </w:r>
            <w:r>
              <w:rPr>
                <w:rFonts w:ascii="Times New Roman" w:eastAsia="Times New Roman" w:hAnsi="Times New Roman" w:cs="Times New Roman"/>
                <w:lang w:eastAsia="ru-RU"/>
              </w:rPr>
              <w:t xml:space="preserve"> </w:t>
            </w:r>
            <w:r w:rsidRPr="006E7E78">
              <w:rPr>
                <w:rFonts w:ascii="Times New Roman" w:eastAsia="Times New Roman" w:hAnsi="Times New Roman" w:cs="Times New Roman"/>
                <w:lang w:eastAsia="ru-RU"/>
              </w:rPr>
              <w:t>Коррозионная стойкость неметаллических материалов неорганического и органического происхождения.</w:t>
            </w:r>
          </w:p>
        </w:tc>
      </w:tr>
      <w:tr w:rsidR="00E52263" w:rsidRPr="00C63897" w14:paraId="23D1FF27" w14:textId="77777777" w:rsidTr="00496E9A">
        <w:trPr>
          <w:trHeight w:val="361"/>
        </w:trPr>
        <w:tc>
          <w:tcPr>
            <w:tcW w:w="2972" w:type="dxa"/>
            <w:vMerge/>
          </w:tcPr>
          <w:p w14:paraId="334D3EE9" w14:textId="77777777" w:rsidR="00E52263" w:rsidRPr="00C63897" w:rsidRDefault="00E52263" w:rsidP="0014732F">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35735007"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3E6A433D" w14:textId="77777777" w:rsidTr="00496E9A">
        <w:trPr>
          <w:trHeight w:val="137"/>
        </w:trPr>
        <w:tc>
          <w:tcPr>
            <w:tcW w:w="2972" w:type="dxa"/>
            <w:vMerge/>
          </w:tcPr>
          <w:p w14:paraId="4A363024" w14:textId="77777777" w:rsidR="00E52263" w:rsidRPr="00C63897" w:rsidRDefault="00E52263" w:rsidP="0014732F">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1BE1BF07" w14:textId="496092E2" w:rsidR="00E52263" w:rsidRPr="00C63897" w:rsidRDefault="006E7E78" w:rsidP="0014732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00E52263" w:rsidRPr="00C63897">
              <w:rPr>
                <w:rFonts w:ascii="Times New Roman" w:eastAsia="Times New Roman" w:hAnsi="Times New Roman" w:cs="Times New Roman"/>
                <w:lang w:eastAsia="ru-RU"/>
              </w:rPr>
              <w:t xml:space="preserve"> </w:t>
            </w:r>
            <w:r w:rsidRPr="006E7E78">
              <w:rPr>
                <w:rFonts w:ascii="Times New Roman" w:eastAsia="Times New Roman" w:hAnsi="Times New Roman" w:cs="Times New Roman"/>
                <w:lang w:eastAsia="ru-RU"/>
              </w:rPr>
              <w:t>Коррозия при контакте двух металлов</w:t>
            </w:r>
          </w:p>
        </w:tc>
      </w:tr>
      <w:tr w:rsidR="00E52263" w:rsidRPr="00C63897" w14:paraId="1CE989E4" w14:textId="77777777" w:rsidTr="00496E9A">
        <w:trPr>
          <w:trHeight w:val="298"/>
        </w:trPr>
        <w:tc>
          <w:tcPr>
            <w:tcW w:w="2972" w:type="dxa"/>
            <w:vMerge/>
          </w:tcPr>
          <w:p w14:paraId="0DA250E2" w14:textId="77777777" w:rsidR="00E52263" w:rsidRPr="00C63897" w:rsidRDefault="00E52263" w:rsidP="0014732F">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70599C9" w14:textId="1E2B5DF2" w:rsidR="00E52263" w:rsidRPr="00C63897" w:rsidRDefault="006E7E78" w:rsidP="0014732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6E7E78">
              <w:rPr>
                <w:rFonts w:ascii="Times New Roman" w:eastAsia="Times New Roman" w:hAnsi="Times New Roman" w:cs="Times New Roman"/>
                <w:lang w:eastAsia="ru-RU"/>
              </w:rPr>
              <w:t>Влияние конструктивных особенностей на коррозию машин и аппаратов</w:t>
            </w:r>
          </w:p>
        </w:tc>
      </w:tr>
      <w:tr w:rsidR="00E52263" w:rsidRPr="00C63897" w14:paraId="1D480CC1" w14:textId="77777777" w:rsidTr="00496E9A">
        <w:trPr>
          <w:trHeight w:val="361"/>
        </w:trPr>
        <w:tc>
          <w:tcPr>
            <w:tcW w:w="2972" w:type="dxa"/>
            <w:vMerge/>
          </w:tcPr>
          <w:p w14:paraId="465BA973" w14:textId="77777777" w:rsidR="00E52263" w:rsidRPr="00C63897" w:rsidRDefault="00E52263" w:rsidP="0014732F">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5806E67"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E52263" w:rsidRPr="00C63897" w:rsidRDefault="00E52263" w:rsidP="0014732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76484" w:rsidRPr="00C63897" w14:paraId="40B82D42" w14:textId="77777777" w:rsidTr="00496E9A">
        <w:trPr>
          <w:trHeight w:val="361"/>
        </w:trPr>
        <w:tc>
          <w:tcPr>
            <w:tcW w:w="2972" w:type="dxa"/>
            <w:vMerge w:val="restart"/>
          </w:tcPr>
          <w:p w14:paraId="51562A04" w14:textId="02055FEB" w:rsidR="00076484" w:rsidRPr="00C63897" w:rsidRDefault="00076484" w:rsidP="0035249C">
            <w:pPr>
              <w:rPr>
                <w:rFonts w:ascii="Times New Roman" w:eastAsia="Times New Roman" w:hAnsi="Times New Roman" w:cs="Times New Roman"/>
                <w:b/>
                <w:bCs/>
                <w:lang w:eastAsia="ru-RU"/>
              </w:rPr>
            </w:pPr>
            <w:r w:rsidRPr="00076484">
              <w:rPr>
                <w:rFonts w:ascii="Times New Roman" w:eastAsia="Times New Roman" w:hAnsi="Times New Roman" w:cs="Times New Roman"/>
                <w:b/>
                <w:bCs/>
                <w:lang w:eastAsia="ru-RU"/>
              </w:rPr>
              <w:t>Тема 1.3</w:t>
            </w:r>
            <w:r w:rsidR="006E7E78">
              <w:rPr>
                <w:rFonts w:ascii="Times New Roman" w:eastAsia="Times New Roman" w:hAnsi="Times New Roman" w:cs="Times New Roman"/>
                <w:b/>
                <w:bCs/>
                <w:lang w:eastAsia="ru-RU"/>
              </w:rPr>
              <w:t xml:space="preserve"> </w:t>
            </w:r>
            <w:r w:rsidR="006E7E78" w:rsidRPr="006E7E78">
              <w:rPr>
                <w:rFonts w:ascii="Times New Roman" w:eastAsia="Times New Roman" w:hAnsi="Times New Roman" w:cs="Times New Roman"/>
                <w:b/>
                <w:bCs/>
                <w:lang w:eastAsia="ru-RU"/>
              </w:rPr>
              <w:t>Методы защиты машин и аппаратов от коррозии</w:t>
            </w:r>
          </w:p>
        </w:tc>
        <w:tc>
          <w:tcPr>
            <w:tcW w:w="6804" w:type="dxa"/>
            <w:tcBorders>
              <w:top w:val="single" w:sz="4" w:space="0" w:color="auto"/>
              <w:left w:val="single" w:sz="4" w:space="0" w:color="auto"/>
              <w:bottom w:val="single" w:sz="4" w:space="0" w:color="auto"/>
              <w:right w:val="single" w:sz="4" w:space="0" w:color="auto"/>
            </w:tcBorders>
            <w:vAlign w:val="bottom"/>
          </w:tcPr>
          <w:p w14:paraId="7196C95F" w14:textId="77777777" w:rsidR="00076484" w:rsidRPr="00C63897" w:rsidRDefault="00076484"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76484" w:rsidRPr="00C63897" w14:paraId="6E56587B" w14:textId="77777777" w:rsidTr="00496E9A">
        <w:trPr>
          <w:trHeight w:val="361"/>
        </w:trPr>
        <w:tc>
          <w:tcPr>
            <w:tcW w:w="2972" w:type="dxa"/>
            <w:vMerge/>
          </w:tcPr>
          <w:p w14:paraId="74AD1E9B" w14:textId="77777777" w:rsidR="00076484" w:rsidRPr="00C63897" w:rsidRDefault="00076484"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8AB4A83" w14:textId="3F3B0488" w:rsidR="00076484" w:rsidRPr="00C63897" w:rsidRDefault="006E7E78" w:rsidP="006E7E78">
            <w:pPr>
              <w:rPr>
                <w:rFonts w:ascii="Times New Roman" w:eastAsia="Times New Roman" w:hAnsi="Times New Roman" w:cs="Times New Roman"/>
                <w:lang w:eastAsia="ru-RU"/>
              </w:rPr>
            </w:pPr>
            <w:r w:rsidRPr="006E7E78">
              <w:rPr>
                <w:rFonts w:ascii="Times New Roman" w:eastAsia="Times New Roman" w:hAnsi="Times New Roman" w:cs="Times New Roman"/>
                <w:lang w:eastAsia="ru-RU"/>
              </w:rPr>
              <w:t>Виды, назначение и свойства защитных покрытий.</w:t>
            </w:r>
            <w:r>
              <w:rPr>
                <w:rFonts w:ascii="Times New Roman" w:eastAsia="Times New Roman" w:hAnsi="Times New Roman" w:cs="Times New Roman"/>
                <w:lang w:eastAsia="ru-RU"/>
              </w:rPr>
              <w:t xml:space="preserve"> </w:t>
            </w:r>
            <w:r w:rsidRPr="006E7E78">
              <w:rPr>
                <w:rFonts w:ascii="Times New Roman" w:eastAsia="Times New Roman" w:hAnsi="Times New Roman" w:cs="Times New Roman"/>
                <w:lang w:eastAsia="ru-RU"/>
              </w:rPr>
              <w:t>Методы</w:t>
            </w:r>
            <w:r>
              <w:rPr>
                <w:rFonts w:ascii="Times New Roman" w:eastAsia="Times New Roman" w:hAnsi="Times New Roman" w:cs="Times New Roman"/>
                <w:lang w:eastAsia="ru-RU"/>
              </w:rPr>
              <w:t xml:space="preserve"> </w:t>
            </w:r>
            <w:r w:rsidRPr="006E7E78">
              <w:rPr>
                <w:rFonts w:ascii="Times New Roman" w:eastAsia="Times New Roman" w:hAnsi="Times New Roman" w:cs="Times New Roman"/>
                <w:lang w:eastAsia="ru-RU"/>
              </w:rPr>
              <w:t>нанесения защитных покрытий. Гуммирование.</w:t>
            </w:r>
            <w:r>
              <w:rPr>
                <w:rFonts w:ascii="Times New Roman" w:eastAsia="Times New Roman" w:hAnsi="Times New Roman" w:cs="Times New Roman"/>
                <w:lang w:eastAsia="ru-RU"/>
              </w:rPr>
              <w:t xml:space="preserve"> </w:t>
            </w:r>
            <w:r w:rsidRPr="006E7E78">
              <w:rPr>
                <w:rFonts w:ascii="Times New Roman" w:eastAsia="Times New Roman" w:hAnsi="Times New Roman" w:cs="Times New Roman"/>
                <w:lang w:eastAsia="ru-RU"/>
              </w:rPr>
              <w:t xml:space="preserve">Катодная и анодная </w:t>
            </w:r>
            <w:r w:rsidRPr="006E7E78">
              <w:rPr>
                <w:rFonts w:ascii="Times New Roman" w:eastAsia="Times New Roman" w:hAnsi="Times New Roman" w:cs="Times New Roman"/>
                <w:lang w:eastAsia="ru-RU"/>
              </w:rPr>
              <w:lastRenderedPageBreak/>
              <w:t>защита.</w:t>
            </w:r>
            <w:r>
              <w:rPr>
                <w:rFonts w:ascii="Times New Roman" w:eastAsia="Times New Roman" w:hAnsi="Times New Roman" w:cs="Times New Roman"/>
                <w:lang w:eastAsia="ru-RU"/>
              </w:rPr>
              <w:t xml:space="preserve"> </w:t>
            </w:r>
            <w:r w:rsidRPr="006E7E78">
              <w:rPr>
                <w:rFonts w:ascii="Times New Roman" w:eastAsia="Times New Roman" w:hAnsi="Times New Roman" w:cs="Times New Roman"/>
                <w:lang w:eastAsia="ru-RU"/>
              </w:rPr>
              <w:t>Изменение состава среды как метод противокоррозионной</w:t>
            </w:r>
            <w:r>
              <w:rPr>
                <w:rFonts w:ascii="Times New Roman" w:eastAsia="Times New Roman" w:hAnsi="Times New Roman" w:cs="Times New Roman"/>
                <w:lang w:eastAsia="ru-RU"/>
              </w:rPr>
              <w:t xml:space="preserve"> </w:t>
            </w:r>
            <w:r w:rsidRPr="006E7E78">
              <w:rPr>
                <w:rFonts w:ascii="Times New Roman" w:eastAsia="Times New Roman" w:hAnsi="Times New Roman" w:cs="Times New Roman"/>
                <w:lang w:eastAsia="ru-RU"/>
              </w:rPr>
              <w:t>защиты</w:t>
            </w:r>
            <w:r>
              <w:rPr>
                <w:rFonts w:ascii="Times New Roman" w:eastAsia="Times New Roman" w:hAnsi="Times New Roman" w:cs="Times New Roman"/>
                <w:lang w:eastAsia="ru-RU"/>
              </w:rPr>
              <w:t xml:space="preserve">. </w:t>
            </w:r>
          </w:p>
        </w:tc>
      </w:tr>
      <w:tr w:rsidR="00076484" w:rsidRPr="00C63897" w14:paraId="46D8515E" w14:textId="77777777" w:rsidTr="00496E9A">
        <w:trPr>
          <w:trHeight w:val="361"/>
        </w:trPr>
        <w:tc>
          <w:tcPr>
            <w:tcW w:w="2972" w:type="dxa"/>
            <w:vMerge/>
          </w:tcPr>
          <w:p w14:paraId="018D5F2C" w14:textId="77777777" w:rsidR="00076484" w:rsidRPr="00C63897" w:rsidRDefault="00076484"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788D176" w14:textId="77777777" w:rsidR="00076484" w:rsidRPr="00C63897" w:rsidRDefault="00076484"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76484" w:rsidRPr="00C63897" w14:paraId="3431EBF2" w14:textId="77777777" w:rsidTr="00496E9A">
        <w:trPr>
          <w:trHeight w:val="137"/>
        </w:trPr>
        <w:tc>
          <w:tcPr>
            <w:tcW w:w="2972" w:type="dxa"/>
            <w:vMerge/>
          </w:tcPr>
          <w:p w14:paraId="73B65CA6" w14:textId="77777777" w:rsidR="00076484" w:rsidRPr="00C63897" w:rsidRDefault="00076484"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360D3834" w14:textId="1CA27AE9" w:rsidR="00076484" w:rsidRPr="00C63897" w:rsidRDefault="006E7E78"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Pr="006E7E78">
              <w:rPr>
                <w:rFonts w:ascii="Times New Roman" w:eastAsia="Times New Roman" w:hAnsi="Times New Roman" w:cs="Times New Roman"/>
                <w:lang w:eastAsia="ru-RU"/>
              </w:rPr>
              <w:t>Защита металлов от коррозии</w:t>
            </w:r>
          </w:p>
        </w:tc>
      </w:tr>
      <w:tr w:rsidR="00076484" w:rsidRPr="00C63897" w14:paraId="3BBD768B" w14:textId="77777777" w:rsidTr="00496E9A">
        <w:trPr>
          <w:trHeight w:val="361"/>
        </w:trPr>
        <w:tc>
          <w:tcPr>
            <w:tcW w:w="2972" w:type="dxa"/>
            <w:vMerge/>
          </w:tcPr>
          <w:p w14:paraId="09F94DA9" w14:textId="77777777" w:rsidR="00076484" w:rsidRPr="00C63897" w:rsidRDefault="00076484"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3C2500D8" w14:textId="77777777" w:rsidR="00076484" w:rsidRDefault="00076484"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9E3E00" w14:textId="77777777" w:rsidR="00076484" w:rsidRPr="00C63897" w:rsidRDefault="00076484" w:rsidP="0035249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7E78" w:rsidRPr="00C63897" w14:paraId="3AED39BB" w14:textId="77777777" w:rsidTr="00496E9A">
        <w:trPr>
          <w:trHeight w:val="361"/>
        </w:trPr>
        <w:tc>
          <w:tcPr>
            <w:tcW w:w="9776" w:type="dxa"/>
            <w:gridSpan w:val="2"/>
            <w:tcBorders>
              <w:right w:val="single" w:sz="4" w:space="0" w:color="auto"/>
            </w:tcBorders>
          </w:tcPr>
          <w:p w14:paraId="1E97A6F8" w14:textId="21CA3A71" w:rsidR="006E7E78" w:rsidRPr="00C63897" w:rsidRDefault="006E7E78" w:rsidP="0014732F">
            <w:pPr>
              <w:rPr>
                <w:rFonts w:ascii="Times New Roman" w:eastAsia="Times New Roman" w:hAnsi="Times New Roman" w:cs="Times New Roman"/>
                <w:b/>
                <w:bCs/>
                <w:lang w:eastAsia="ru-RU"/>
              </w:rPr>
            </w:pPr>
            <w:r w:rsidRPr="006E7E78">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2</w:t>
            </w:r>
            <w:r w:rsidRPr="006E7E78">
              <w:rPr>
                <w:rFonts w:ascii="Times New Roman" w:eastAsia="Times New Roman" w:hAnsi="Times New Roman" w:cs="Times New Roman"/>
                <w:b/>
                <w:bCs/>
                <w:lang w:eastAsia="ru-RU"/>
              </w:rPr>
              <w:t>. Теоретические основы гальваностегии</w:t>
            </w:r>
            <w:r>
              <w:rPr>
                <w:rFonts w:ascii="Times New Roman" w:eastAsia="Times New Roman" w:hAnsi="Times New Roman" w:cs="Times New Roman"/>
                <w:b/>
                <w:bCs/>
                <w:lang w:eastAsia="ru-RU"/>
              </w:rPr>
              <w:t xml:space="preserve"> </w:t>
            </w:r>
          </w:p>
        </w:tc>
      </w:tr>
      <w:tr w:rsidR="006E7E78" w:rsidRPr="00C63897" w14:paraId="0DC941E0" w14:textId="77777777" w:rsidTr="00496E9A">
        <w:trPr>
          <w:trHeight w:val="361"/>
        </w:trPr>
        <w:tc>
          <w:tcPr>
            <w:tcW w:w="2972" w:type="dxa"/>
            <w:vMerge w:val="restart"/>
          </w:tcPr>
          <w:p w14:paraId="48EAA75F" w14:textId="7A230ECF" w:rsidR="006E7E78" w:rsidRPr="00C63897" w:rsidRDefault="006E7E78" w:rsidP="0035249C">
            <w:pPr>
              <w:rPr>
                <w:rFonts w:ascii="Times New Roman" w:eastAsia="Times New Roman" w:hAnsi="Times New Roman" w:cs="Times New Roman"/>
                <w:b/>
                <w:bCs/>
                <w:lang w:eastAsia="ru-RU"/>
              </w:rPr>
            </w:pPr>
            <w:r w:rsidRPr="00076484">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2.1 </w:t>
            </w:r>
            <w:proofErr w:type="spellStart"/>
            <w:r w:rsidRPr="006E7E78">
              <w:rPr>
                <w:rFonts w:ascii="Times New Roman" w:eastAsia="Times New Roman" w:hAnsi="Times New Roman" w:cs="Times New Roman"/>
                <w:b/>
                <w:bCs/>
                <w:lang w:eastAsia="ru-RU"/>
              </w:rPr>
              <w:t>Электрокристаллизация</w:t>
            </w:r>
            <w:proofErr w:type="spellEnd"/>
            <w:r w:rsidRPr="006E7E78">
              <w:rPr>
                <w:rFonts w:ascii="Times New Roman" w:eastAsia="Times New Roman" w:hAnsi="Times New Roman" w:cs="Times New Roman"/>
                <w:b/>
                <w:bCs/>
                <w:lang w:eastAsia="ru-RU"/>
              </w:rPr>
              <w:t xml:space="preserve"> металлов</w:t>
            </w:r>
            <w:r>
              <w:rPr>
                <w:rFonts w:ascii="Times New Roman" w:eastAsia="Times New Roman" w:hAnsi="Times New Roman" w:cs="Times New Roman"/>
                <w:b/>
                <w:bCs/>
                <w:lang w:eastAsia="ru-RU"/>
              </w:rPr>
              <w:t xml:space="preserve"> </w:t>
            </w:r>
          </w:p>
        </w:tc>
        <w:tc>
          <w:tcPr>
            <w:tcW w:w="6804" w:type="dxa"/>
            <w:tcBorders>
              <w:top w:val="single" w:sz="4" w:space="0" w:color="auto"/>
              <w:left w:val="single" w:sz="4" w:space="0" w:color="auto"/>
              <w:bottom w:val="single" w:sz="4" w:space="0" w:color="auto"/>
              <w:right w:val="single" w:sz="4" w:space="0" w:color="auto"/>
            </w:tcBorders>
            <w:vAlign w:val="bottom"/>
          </w:tcPr>
          <w:p w14:paraId="6D23B450" w14:textId="77777777" w:rsidR="006E7E78" w:rsidRPr="00C63897" w:rsidRDefault="006E7E78"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E7E78" w:rsidRPr="00C63897" w14:paraId="643DFD1E" w14:textId="77777777" w:rsidTr="00496E9A">
        <w:trPr>
          <w:trHeight w:val="361"/>
        </w:trPr>
        <w:tc>
          <w:tcPr>
            <w:tcW w:w="2972" w:type="dxa"/>
            <w:vMerge/>
          </w:tcPr>
          <w:p w14:paraId="7CF0D58F" w14:textId="77777777" w:rsidR="006E7E78" w:rsidRPr="00C63897" w:rsidRDefault="006E7E78"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3E3DCF14" w14:textId="0D488724" w:rsidR="006E7E78" w:rsidRPr="00C63897" w:rsidRDefault="007475FA" w:rsidP="007475FA">
            <w:pPr>
              <w:rPr>
                <w:rFonts w:ascii="Times New Roman" w:eastAsia="Times New Roman" w:hAnsi="Times New Roman" w:cs="Times New Roman"/>
                <w:lang w:eastAsia="ru-RU"/>
              </w:rPr>
            </w:pPr>
            <w:r w:rsidRPr="007475FA">
              <w:rPr>
                <w:rFonts w:ascii="Times New Roman" w:eastAsia="Times New Roman" w:hAnsi="Times New Roman" w:cs="Times New Roman"/>
                <w:lang w:eastAsia="ru-RU"/>
              </w:rPr>
              <w:t xml:space="preserve">Механизм </w:t>
            </w:r>
            <w:proofErr w:type="spellStart"/>
            <w:r w:rsidRPr="007475FA">
              <w:rPr>
                <w:rFonts w:ascii="Times New Roman" w:eastAsia="Times New Roman" w:hAnsi="Times New Roman" w:cs="Times New Roman"/>
                <w:lang w:eastAsia="ru-RU"/>
              </w:rPr>
              <w:t>электрокристаллизации</w:t>
            </w:r>
            <w:proofErr w:type="spellEnd"/>
            <w:r w:rsidRPr="007475FA">
              <w:rPr>
                <w:rFonts w:ascii="Times New Roman" w:eastAsia="Times New Roman" w:hAnsi="Times New Roman" w:cs="Times New Roman"/>
                <w:lang w:eastAsia="ru-RU"/>
              </w:rPr>
              <w:t xml:space="preserve"> металлов.</w:t>
            </w:r>
            <w:r>
              <w:rPr>
                <w:rFonts w:ascii="Times New Roman" w:eastAsia="Times New Roman" w:hAnsi="Times New Roman" w:cs="Times New Roman"/>
                <w:lang w:eastAsia="ru-RU"/>
              </w:rPr>
              <w:t xml:space="preserve"> </w:t>
            </w:r>
            <w:proofErr w:type="spellStart"/>
            <w:r w:rsidRPr="007475FA">
              <w:rPr>
                <w:rFonts w:ascii="Times New Roman" w:eastAsia="Times New Roman" w:hAnsi="Times New Roman" w:cs="Times New Roman"/>
                <w:lang w:eastAsia="ru-RU"/>
              </w:rPr>
              <w:t>Электроосаждение</w:t>
            </w:r>
            <w:proofErr w:type="spellEnd"/>
            <w:r w:rsidRPr="007475FA">
              <w:rPr>
                <w:rFonts w:ascii="Times New Roman" w:eastAsia="Times New Roman" w:hAnsi="Times New Roman" w:cs="Times New Roman"/>
                <w:lang w:eastAsia="ru-RU"/>
              </w:rPr>
              <w:t xml:space="preserve"> сплавов.</w:t>
            </w:r>
            <w:r>
              <w:rPr>
                <w:rFonts w:ascii="Times New Roman" w:eastAsia="Times New Roman" w:hAnsi="Times New Roman" w:cs="Times New Roman"/>
                <w:lang w:eastAsia="ru-RU"/>
              </w:rPr>
              <w:t xml:space="preserve"> </w:t>
            </w:r>
            <w:r w:rsidRPr="007475FA">
              <w:rPr>
                <w:rFonts w:ascii="Times New Roman" w:eastAsia="Times New Roman" w:hAnsi="Times New Roman" w:cs="Times New Roman"/>
                <w:lang w:eastAsia="ru-RU"/>
              </w:rPr>
              <w:t>Влияние различных факторов на структуру и качество металлических покрытий.  ГОСТы на покрытия.</w:t>
            </w:r>
            <w:r>
              <w:rPr>
                <w:rFonts w:ascii="Times New Roman" w:eastAsia="Times New Roman" w:hAnsi="Times New Roman" w:cs="Times New Roman"/>
                <w:lang w:eastAsia="ru-RU"/>
              </w:rPr>
              <w:t xml:space="preserve"> </w:t>
            </w:r>
            <w:r w:rsidRPr="007475FA">
              <w:rPr>
                <w:rFonts w:ascii="Times New Roman" w:eastAsia="Times New Roman" w:hAnsi="Times New Roman" w:cs="Times New Roman"/>
                <w:lang w:eastAsia="ru-RU"/>
              </w:rPr>
              <w:t>Рассеивающая и кроющая способности электролитов.</w:t>
            </w:r>
          </w:p>
        </w:tc>
      </w:tr>
      <w:tr w:rsidR="006E7E78" w:rsidRPr="00C63897" w14:paraId="6F7AE792" w14:textId="77777777" w:rsidTr="00496E9A">
        <w:trPr>
          <w:trHeight w:val="361"/>
        </w:trPr>
        <w:tc>
          <w:tcPr>
            <w:tcW w:w="2972" w:type="dxa"/>
            <w:vMerge/>
          </w:tcPr>
          <w:p w14:paraId="39245359" w14:textId="77777777" w:rsidR="006E7E78" w:rsidRPr="00C63897" w:rsidRDefault="006E7E78"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19E42F1" w14:textId="77777777" w:rsidR="006E7E78" w:rsidRPr="00C63897" w:rsidRDefault="006E7E78"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7E78" w:rsidRPr="00C63897" w14:paraId="058BE7DE" w14:textId="77777777" w:rsidTr="00496E9A">
        <w:trPr>
          <w:trHeight w:val="137"/>
        </w:trPr>
        <w:tc>
          <w:tcPr>
            <w:tcW w:w="2972" w:type="dxa"/>
            <w:vMerge/>
          </w:tcPr>
          <w:p w14:paraId="5912CBF1" w14:textId="77777777" w:rsidR="006E7E78" w:rsidRPr="00C63897" w:rsidRDefault="006E7E78"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126B8CA" w14:textId="4F574A70" w:rsidR="006E7E78" w:rsidRPr="00C63897" w:rsidRDefault="007475FA"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7475FA">
              <w:rPr>
                <w:rFonts w:ascii="Times New Roman" w:eastAsia="Times New Roman" w:hAnsi="Times New Roman" w:cs="Times New Roman"/>
                <w:lang w:eastAsia="ru-RU"/>
              </w:rPr>
              <w:t>Определение рассеивающей способности электролита</w:t>
            </w:r>
          </w:p>
        </w:tc>
      </w:tr>
      <w:tr w:rsidR="006E7E78" w:rsidRPr="00C63897" w14:paraId="04E49C98" w14:textId="77777777" w:rsidTr="00496E9A">
        <w:trPr>
          <w:trHeight w:val="361"/>
        </w:trPr>
        <w:tc>
          <w:tcPr>
            <w:tcW w:w="2972" w:type="dxa"/>
            <w:vMerge/>
          </w:tcPr>
          <w:p w14:paraId="634AD1E4" w14:textId="77777777" w:rsidR="006E7E78" w:rsidRPr="00C63897" w:rsidRDefault="006E7E78"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862F20B" w14:textId="77777777" w:rsidR="006E7E78" w:rsidRDefault="006E7E78"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6EC5E26" w14:textId="77777777" w:rsidR="006E7E78" w:rsidRPr="00C63897" w:rsidRDefault="006E7E78" w:rsidP="0035249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475FA" w:rsidRPr="00C63897" w14:paraId="5C77D5F7" w14:textId="77777777" w:rsidTr="00496E9A">
        <w:trPr>
          <w:trHeight w:val="361"/>
        </w:trPr>
        <w:tc>
          <w:tcPr>
            <w:tcW w:w="2972" w:type="dxa"/>
            <w:vMerge w:val="restart"/>
          </w:tcPr>
          <w:p w14:paraId="1F390C9A" w14:textId="0D758206" w:rsidR="007475FA" w:rsidRPr="00C63897" w:rsidRDefault="007475FA" w:rsidP="0035249C">
            <w:pPr>
              <w:rPr>
                <w:rFonts w:ascii="Times New Roman" w:eastAsia="Times New Roman" w:hAnsi="Times New Roman" w:cs="Times New Roman"/>
                <w:b/>
                <w:bCs/>
                <w:lang w:eastAsia="ru-RU"/>
              </w:rPr>
            </w:pPr>
            <w:r w:rsidRPr="007475FA">
              <w:rPr>
                <w:rFonts w:ascii="Times New Roman" w:eastAsia="Times New Roman" w:hAnsi="Times New Roman" w:cs="Times New Roman"/>
                <w:b/>
                <w:bCs/>
                <w:lang w:eastAsia="ru-RU"/>
              </w:rPr>
              <w:t>Тема 2.2 Технологическая схема процесса нанесения гальванопокрытий</w:t>
            </w:r>
          </w:p>
        </w:tc>
        <w:tc>
          <w:tcPr>
            <w:tcW w:w="6804" w:type="dxa"/>
            <w:tcBorders>
              <w:top w:val="single" w:sz="4" w:space="0" w:color="auto"/>
              <w:left w:val="single" w:sz="4" w:space="0" w:color="auto"/>
              <w:bottom w:val="single" w:sz="4" w:space="0" w:color="auto"/>
              <w:right w:val="single" w:sz="4" w:space="0" w:color="auto"/>
            </w:tcBorders>
            <w:vAlign w:val="bottom"/>
          </w:tcPr>
          <w:p w14:paraId="6AA5248B" w14:textId="77777777" w:rsidR="007475FA" w:rsidRPr="00C63897" w:rsidRDefault="007475FA"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475FA" w:rsidRPr="00C63897" w14:paraId="49534C7B" w14:textId="77777777" w:rsidTr="00496E9A">
        <w:trPr>
          <w:trHeight w:val="361"/>
        </w:trPr>
        <w:tc>
          <w:tcPr>
            <w:tcW w:w="2972" w:type="dxa"/>
            <w:vMerge/>
          </w:tcPr>
          <w:p w14:paraId="7C584D07"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28FFFC0" w14:textId="6EEB1967" w:rsidR="007475FA" w:rsidRPr="00C63897" w:rsidRDefault="007475FA" w:rsidP="007475FA">
            <w:pPr>
              <w:rPr>
                <w:rFonts w:ascii="Times New Roman" w:eastAsia="Times New Roman" w:hAnsi="Times New Roman" w:cs="Times New Roman"/>
                <w:lang w:eastAsia="ru-RU"/>
              </w:rPr>
            </w:pPr>
            <w:r w:rsidRPr="007475FA">
              <w:rPr>
                <w:rFonts w:ascii="Times New Roman" w:eastAsia="Times New Roman" w:hAnsi="Times New Roman" w:cs="Times New Roman"/>
                <w:lang w:eastAsia="ru-RU"/>
              </w:rPr>
              <w:t>Подготовка поверхности деталей перед гальваническим покрытием</w:t>
            </w:r>
            <w:r>
              <w:rPr>
                <w:rFonts w:ascii="Times New Roman" w:eastAsia="Times New Roman" w:hAnsi="Times New Roman" w:cs="Times New Roman"/>
                <w:lang w:eastAsia="ru-RU"/>
              </w:rPr>
              <w:t xml:space="preserve">. </w:t>
            </w:r>
            <w:r w:rsidRPr="007475FA">
              <w:rPr>
                <w:rFonts w:ascii="Times New Roman" w:eastAsia="Times New Roman" w:hAnsi="Times New Roman" w:cs="Times New Roman"/>
                <w:lang w:eastAsia="ru-RU"/>
              </w:rPr>
              <w:t>Технологические схемы покрытий м</w:t>
            </w:r>
            <w:r>
              <w:rPr>
                <w:rFonts w:ascii="Times New Roman" w:eastAsia="Times New Roman" w:hAnsi="Times New Roman" w:cs="Times New Roman"/>
                <w:lang w:eastAsia="ru-RU"/>
              </w:rPr>
              <w:t>е</w:t>
            </w:r>
            <w:r w:rsidRPr="007475FA">
              <w:rPr>
                <w:rFonts w:ascii="Times New Roman" w:eastAsia="Times New Roman" w:hAnsi="Times New Roman" w:cs="Times New Roman"/>
                <w:lang w:eastAsia="ru-RU"/>
              </w:rPr>
              <w:t>таллами</w:t>
            </w:r>
            <w:r>
              <w:rPr>
                <w:rFonts w:ascii="Times New Roman" w:eastAsia="Times New Roman" w:hAnsi="Times New Roman" w:cs="Times New Roman"/>
                <w:lang w:eastAsia="ru-RU"/>
              </w:rPr>
              <w:t xml:space="preserve">. </w:t>
            </w:r>
            <w:proofErr w:type="spellStart"/>
            <w:r w:rsidRPr="007475FA">
              <w:rPr>
                <w:rFonts w:ascii="Times New Roman" w:eastAsia="Times New Roman" w:hAnsi="Times New Roman" w:cs="Times New Roman"/>
                <w:lang w:eastAsia="ru-RU"/>
              </w:rPr>
              <w:t>Меднение</w:t>
            </w:r>
            <w:proofErr w:type="spellEnd"/>
            <w:r w:rsidRPr="007475FA">
              <w:rPr>
                <w:rFonts w:ascii="Times New Roman" w:eastAsia="Times New Roman" w:hAnsi="Times New Roman" w:cs="Times New Roman"/>
                <w:lang w:eastAsia="ru-RU"/>
              </w:rPr>
              <w:t xml:space="preserve"> и никелирование</w:t>
            </w:r>
            <w:r>
              <w:rPr>
                <w:rFonts w:ascii="Times New Roman" w:eastAsia="Times New Roman" w:hAnsi="Times New Roman" w:cs="Times New Roman"/>
                <w:lang w:eastAsia="ru-RU"/>
              </w:rPr>
              <w:t xml:space="preserve">. </w:t>
            </w:r>
            <w:r w:rsidRPr="007475FA">
              <w:rPr>
                <w:rFonts w:ascii="Times New Roman" w:eastAsia="Times New Roman" w:hAnsi="Times New Roman" w:cs="Times New Roman"/>
                <w:lang w:eastAsia="ru-RU"/>
              </w:rPr>
              <w:t xml:space="preserve">Цинкование и </w:t>
            </w:r>
            <w:proofErr w:type="spellStart"/>
            <w:r w:rsidRPr="007475FA">
              <w:rPr>
                <w:rFonts w:ascii="Times New Roman" w:eastAsia="Times New Roman" w:hAnsi="Times New Roman" w:cs="Times New Roman"/>
                <w:lang w:eastAsia="ru-RU"/>
              </w:rPr>
              <w:t>кадмирование</w:t>
            </w:r>
            <w:proofErr w:type="spellEnd"/>
            <w:r>
              <w:rPr>
                <w:rFonts w:ascii="Times New Roman" w:eastAsia="Times New Roman" w:hAnsi="Times New Roman" w:cs="Times New Roman"/>
                <w:lang w:eastAsia="ru-RU"/>
              </w:rPr>
              <w:t xml:space="preserve">. </w:t>
            </w:r>
            <w:r w:rsidRPr="007475FA">
              <w:rPr>
                <w:rFonts w:ascii="Times New Roman" w:eastAsia="Times New Roman" w:hAnsi="Times New Roman" w:cs="Times New Roman"/>
                <w:lang w:eastAsia="ru-RU"/>
              </w:rPr>
              <w:t>Хромирование.</w:t>
            </w:r>
            <w:r>
              <w:rPr>
                <w:rFonts w:ascii="Times New Roman" w:eastAsia="Times New Roman" w:hAnsi="Times New Roman" w:cs="Times New Roman"/>
                <w:lang w:eastAsia="ru-RU"/>
              </w:rPr>
              <w:t xml:space="preserve"> </w:t>
            </w:r>
            <w:proofErr w:type="spellStart"/>
            <w:r w:rsidRPr="007475FA">
              <w:rPr>
                <w:rFonts w:ascii="Times New Roman" w:eastAsia="Times New Roman" w:hAnsi="Times New Roman" w:cs="Times New Roman"/>
                <w:lang w:eastAsia="ru-RU"/>
              </w:rPr>
              <w:t>Оловянирование</w:t>
            </w:r>
            <w:proofErr w:type="spellEnd"/>
            <w:r w:rsidRPr="007475FA">
              <w:rPr>
                <w:rFonts w:ascii="Times New Roman" w:eastAsia="Times New Roman" w:hAnsi="Times New Roman" w:cs="Times New Roman"/>
                <w:lang w:eastAsia="ru-RU"/>
              </w:rPr>
              <w:t xml:space="preserve"> и свинцевание.</w:t>
            </w:r>
            <w:r>
              <w:rPr>
                <w:rFonts w:ascii="Times New Roman" w:eastAsia="Times New Roman" w:hAnsi="Times New Roman" w:cs="Times New Roman"/>
                <w:lang w:eastAsia="ru-RU"/>
              </w:rPr>
              <w:t xml:space="preserve"> </w:t>
            </w:r>
            <w:r w:rsidRPr="007475FA">
              <w:rPr>
                <w:rFonts w:ascii="Times New Roman" w:eastAsia="Times New Roman" w:hAnsi="Times New Roman" w:cs="Times New Roman"/>
                <w:lang w:eastAsia="ru-RU"/>
              </w:rPr>
              <w:t>Фосфатирование, анодное и химическое оксидирование.</w:t>
            </w:r>
            <w:r>
              <w:rPr>
                <w:rFonts w:ascii="Times New Roman" w:eastAsia="Times New Roman" w:hAnsi="Times New Roman" w:cs="Times New Roman"/>
                <w:lang w:eastAsia="ru-RU"/>
              </w:rPr>
              <w:t xml:space="preserve"> </w:t>
            </w:r>
            <w:r w:rsidRPr="007475FA">
              <w:rPr>
                <w:rFonts w:ascii="Times New Roman" w:eastAsia="Times New Roman" w:hAnsi="Times New Roman" w:cs="Times New Roman"/>
                <w:lang w:eastAsia="ru-RU"/>
              </w:rPr>
              <w:t>Основы процесса химической металлизации.</w:t>
            </w:r>
            <w:r>
              <w:rPr>
                <w:rFonts w:ascii="Times New Roman" w:eastAsia="Times New Roman" w:hAnsi="Times New Roman" w:cs="Times New Roman"/>
                <w:lang w:eastAsia="ru-RU"/>
              </w:rPr>
              <w:t xml:space="preserve"> </w:t>
            </w:r>
            <w:r w:rsidRPr="007475FA">
              <w:rPr>
                <w:rFonts w:ascii="Times New Roman" w:eastAsia="Times New Roman" w:hAnsi="Times New Roman" w:cs="Times New Roman"/>
                <w:lang w:eastAsia="ru-RU"/>
              </w:rPr>
              <w:t>Химическое осаждение цветных и благородных</w:t>
            </w:r>
            <w:r>
              <w:rPr>
                <w:rFonts w:ascii="Times New Roman" w:eastAsia="Times New Roman" w:hAnsi="Times New Roman" w:cs="Times New Roman"/>
                <w:lang w:eastAsia="ru-RU"/>
              </w:rPr>
              <w:t xml:space="preserve"> </w:t>
            </w:r>
            <w:r w:rsidRPr="007475FA">
              <w:rPr>
                <w:rFonts w:ascii="Times New Roman" w:eastAsia="Times New Roman" w:hAnsi="Times New Roman" w:cs="Times New Roman"/>
                <w:lang w:eastAsia="ru-RU"/>
              </w:rPr>
              <w:t>металлов.</w:t>
            </w:r>
            <w:r>
              <w:rPr>
                <w:rFonts w:ascii="Times New Roman" w:eastAsia="Times New Roman" w:hAnsi="Times New Roman" w:cs="Times New Roman"/>
                <w:lang w:eastAsia="ru-RU"/>
              </w:rPr>
              <w:t xml:space="preserve"> </w:t>
            </w:r>
            <w:r w:rsidRPr="007475FA">
              <w:rPr>
                <w:rFonts w:ascii="Times New Roman" w:eastAsia="Times New Roman" w:hAnsi="Times New Roman" w:cs="Times New Roman"/>
                <w:lang w:eastAsia="ru-RU"/>
              </w:rPr>
              <w:t>Методы контроля гальванических покрытий</w:t>
            </w:r>
            <w:r>
              <w:rPr>
                <w:rFonts w:ascii="Times New Roman" w:eastAsia="Times New Roman" w:hAnsi="Times New Roman" w:cs="Times New Roman"/>
                <w:lang w:eastAsia="ru-RU"/>
              </w:rPr>
              <w:t xml:space="preserve">. </w:t>
            </w:r>
          </w:p>
        </w:tc>
      </w:tr>
      <w:tr w:rsidR="007475FA" w:rsidRPr="00C63897" w14:paraId="7AA1DB50" w14:textId="77777777" w:rsidTr="00496E9A">
        <w:trPr>
          <w:trHeight w:val="361"/>
        </w:trPr>
        <w:tc>
          <w:tcPr>
            <w:tcW w:w="2972" w:type="dxa"/>
            <w:vMerge/>
          </w:tcPr>
          <w:p w14:paraId="1BA9DB75"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5E54EA00" w14:textId="77777777" w:rsidR="007475FA" w:rsidRPr="00C63897" w:rsidRDefault="007475FA"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475FA" w:rsidRPr="00C63897" w14:paraId="5E382D40" w14:textId="77777777" w:rsidTr="00496E9A">
        <w:trPr>
          <w:trHeight w:val="137"/>
        </w:trPr>
        <w:tc>
          <w:tcPr>
            <w:tcW w:w="2972" w:type="dxa"/>
            <w:vMerge/>
          </w:tcPr>
          <w:p w14:paraId="2E6779AF"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52B3FE86" w14:textId="69AAC6F1" w:rsidR="007475FA" w:rsidRPr="00C63897" w:rsidRDefault="007475FA"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 </w:t>
            </w:r>
            <w:r w:rsidRPr="007475FA">
              <w:rPr>
                <w:rFonts w:ascii="Times New Roman" w:eastAsia="Times New Roman" w:hAnsi="Times New Roman" w:cs="Times New Roman"/>
                <w:lang w:eastAsia="ru-RU"/>
              </w:rPr>
              <w:t>Нанесение никелевого покрытия</w:t>
            </w:r>
          </w:p>
        </w:tc>
      </w:tr>
      <w:tr w:rsidR="007475FA" w:rsidRPr="00C63897" w14:paraId="6A2C22D8" w14:textId="77777777" w:rsidTr="00496E9A">
        <w:trPr>
          <w:trHeight w:val="137"/>
        </w:trPr>
        <w:tc>
          <w:tcPr>
            <w:tcW w:w="2972" w:type="dxa"/>
            <w:vMerge/>
          </w:tcPr>
          <w:p w14:paraId="5154B7B8"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3A18F2EC" w14:textId="775BCB5B" w:rsidR="007475FA" w:rsidRDefault="007475FA"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w:t>
            </w:r>
            <w:r w:rsidRPr="007475FA">
              <w:rPr>
                <w:rFonts w:ascii="Times New Roman" w:eastAsia="Times New Roman" w:hAnsi="Times New Roman" w:cs="Times New Roman"/>
                <w:lang w:eastAsia="ru-RU"/>
              </w:rPr>
              <w:t>Нанесение оксидного покрытия на алюминиевые детали</w:t>
            </w:r>
          </w:p>
        </w:tc>
      </w:tr>
      <w:tr w:rsidR="007475FA" w:rsidRPr="00C63897" w14:paraId="078EE547" w14:textId="77777777" w:rsidTr="00496E9A">
        <w:trPr>
          <w:trHeight w:val="137"/>
        </w:trPr>
        <w:tc>
          <w:tcPr>
            <w:tcW w:w="2972" w:type="dxa"/>
            <w:vMerge/>
          </w:tcPr>
          <w:p w14:paraId="29FB08DC"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1E8FA3E2" w14:textId="772A65A1" w:rsidR="007475FA" w:rsidRDefault="007475FA"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10. </w:t>
            </w:r>
            <w:r w:rsidRPr="007475FA">
              <w:rPr>
                <w:rFonts w:ascii="Times New Roman" w:eastAsia="Times New Roman" w:hAnsi="Times New Roman" w:cs="Times New Roman"/>
                <w:lang w:eastAsia="ru-RU"/>
              </w:rPr>
              <w:t>Расчет оборудования и химикатов для нанесения гальванического покрытия</w:t>
            </w:r>
          </w:p>
        </w:tc>
      </w:tr>
      <w:tr w:rsidR="007475FA" w:rsidRPr="00C63897" w14:paraId="7551DDB6" w14:textId="77777777" w:rsidTr="00496E9A">
        <w:trPr>
          <w:trHeight w:val="137"/>
        </w:trPr>
        <w:tc>
          <w:tcPr>
            <w:tcW w:w="2972" w:type="dxa"/>
            <w:vMerge/>
          </w:tcPr>
          <w:p w14:paraId="64C1DB42"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C056072" w14:textId="1022530C" w:rsidR="007475FA" w:rsidRDefault="007475FA"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11. </w:t>
            </w:r>
            <w:r w:rsidRPr="007475FA">
              <w:rPr>
                <w:rFonts w:ascii="Times New Roman" w:eastAsia="Times New Roman" w:hAnsi="Times New Roman" w:cs="Times New Roman"/>
                <w:lang w:eastAsia="ru-RU"/>
              </w:rPr>
              <w:t>Определение толщины и пористости гальванического покрытия</w:t>
            </w:r>
          </w:p>
        </w:tc>
      </w:tr>
      <w:tr w:rsidR="007475FA" w:rsidRPr="00C63897" w14:paraId="7187177C" w14:textId="77777777" w:rsidTr="00496E9A">
        <w:trPr>
          <w:trHeight w:val="361"/>
        </w:trPr>
        <w:tc>
          <w:tcPr>
            <w:tcW w:w="2972" w:type="dxa"/>
            <w:vMerge/>
          </w:tcPr>
          <w:p w14:paraId="2C2CD089"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E48DAE8" w14:textId="77777777" w:rsidR="007475FA" w:rsidRDefault="007475FA"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C02C687" w14:textId="77777777" w:rsidR="007475FA" w:rsidRPr="00C63897" w:rsidRDefault="007475FA" w:rsidP="0035249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475FA" w:rsidRPr="00C63897" w14:paraId="6D8C355E" w14:textId="77777777" w:rsidTr="00496E9A">
        <w:trPr>
          <w:trHeight w:val="361"/>
        </w:trPr>
        <w:tc>
          <w:tcPr>
            <w:tcW w:w="9776" w:type="dxa"/>
            <w:gridSpan w:val="2"/>
            <w:tcBorders>
              <w:right w:val="single" w:sz="4" w:space="0" w:color="auto"/>
            </w:tcBorders>
          </w:tcPr>
          <w:p w14:paraId="44C5A65E" w14:textId="7AFE4B72" w:rsidR="007475FA" w:rsidRPr="006E7E78" w:rsidRDefault="007475FA" w:rsidP="0014732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3. </w:t>
            </w:r>
            <w:r w:rsidRPr="007475FA">
              <w:rPr>
                <w:rFonts w:ascii="Times New Roman" w:eastAsia="Times New Roman" w:hAnsi="Times New Roman" w:cs="Times New Roman"/>
                <w:b/>
                <w:bCs/>
                <w:lang w:eastAsia="ru-RU"/>
              </w:rPr>
              <w:t>Основные расчеты и конструкции химического оборудования</w:t>
            </w:r>
            <w:r>
              <w:rPr>
                <w:rFonts w:ascii="Times New Roman" w:eastAsia="Times New Roman" w:hAnsi="Times New Roman" w:cs="Times New Roman"/>
                <w:b/>
                <w:bCs/>
                <w:lang w:eastAsia="ru-RU"/>
              </w:rPr>
              <w:t xml:space="preserve"> </w:t>
            </w:r>
            <w:r w:rsidRPr="00402314">
              <w:rPr>
                <w:rFonts w:ascii="Times New Roman" w:eastAsia="Times New Roman" w:hAnsi="Times New Roman" w:cs="Times New Roman"/>
                <w:b/>
                <w:bCs/>
                <w:lang w:eastAsia="ru-RU"/>
              </w:rPr>
              <w:t>(</w:t>
            </w:r>
            <w:r w:rsidR="00402314" w:rsidRPr="00402314">
              <w:rPr>
                <w:rFonts w:ascii="Times New Roman" w:eastAsia="Times New Roman" w:hAnsi="Times New Roman" w:cs="Times New Roman"/>
                <w:b/>
                <w:bCs/>
                <w:lang w:eastAsia="ru-RU"/>
              </w:rPr>
              <w:t>68</w:t>
            </w:r>
            <w:r w:rsidRPr="00402314">
              <w:rPr>
                <w:rFonts w:ascii="Times New Roman" w:eastAsia="Times New Roman" w:hAnsi="Times New Roman" w:cs="Times New Roman"/>
                <w:b/>
                <w:bCs/>
                <w:lang w:eastAsia="ru-RU"/>
              </w:rPr>
              <w:t>)</w:t>
            </w:r>
          </w:p>
        </w:tc>
      </w:tr>
      <w:tr w:rsidR="007475FA" w:rsidRPr="00C63897" w14:paraId="2C15BEE1" w14:textId="77777777" w:rsidTr="00496E9A">
        <w:trPr>
          <w:trHeight w:val="361"/>
        </w:trPr>
        <w:tc>
          <w:tcPr>
            <w:tcW w:w="2972" w:type="dxa"/>
            <w:vMerge w:val="restart"/>
          </w:tcPr>
          <w:p w14:paraId="51124657" w14:textId="6539048A" w:rsidR="007475FA" w:rsidRPr="00C63897" w:rsidRDefault="007475FA" w:rsidP="0035249C">
            <w:pPr>
              <w:rPr>
                <w:rFonts w:ascii="Times New Roman" w:eastAsia="Times New Roman" w:hAnsi="Times New Roman" w:cs="Times New Roman"/>
                <w:b/>
                <w:bCs/>
                <w:lang w:eastAsia="ru-RU"/>
              </w:rPr>
            </w:pPr>
            <w:r w:rsidRPr="007475F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3.1 </w:t>
            </w:r>
            <w:r w:rsidRPr="007475FA">
              <w:rPr>
                <w:rFonts w:ascii="Times New Roman" w:eastAsia="Times New Roman" w:hAnsi="Times New Roman" w:cs="Times New Roman"/>
                <w:b/>
                <w:bCs/>
                <w:lang w:eastAsia="ru-RU"/>
              </w:rPr>
              <w:t>Общие правила конструирования и проектирования химических машин и аппаратов</w:t>
            </w:r>
          </w:p>
        </w:tc>
        <w:tc>
          <w:tcPr>
            <w:tcW w:w="6804" w:type="dxa"/>
            <w:tcBorders>
              <w:top w:val="single" w:sz="4" w:space="0" w:color="auto"/>
              <w:left w:val="single" w:sz="4" w:space="0" w:color="auto"/>
              <w:bottom w:val="single" w:sz="4" w:space="0" w:color="auto"/>
              <w:right w:val="single" w:sz="4" w:space="0" w:color="auto"/>
            </w:tcBorders>
            <w:vAlign w:val="bottom"/>
          </w:tcPr>
          <w:p w14:paraId="45215DBC" w14:textId="77777777" w:rsidR="007475FA" w:rsidRPr="00C63897" w:rsidRDefault="007475FA"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475FA" w:rsidRPr="00C63897" w14:paraId="4E96A348" w14:textId="77777777" w:rsidTr="00496E9A">
        <w:trPr>
          <w:trHeight w:val="361"/>
        </w:trPr>
        <w:tc>
          <w:tcPr>
            <w:tcW w:w="2972" w:type="dxa"/>
            <w:vMerge/>
          </w:tcPr>
          <w:p w14:paraId="59487F73"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040B5734" w14:textId="5D777811" w:rsidR="007475FA" w:rsidRPr="007475FA" w:rsidRDefault="007475FA" w:rsidP="007475FA">
            <w:pPr>
              <w:rPr>
                <w:rFonts w:ascii="Times New Roman" w:eastAsia="Times New Roman" w:hAnsi="Times New Roman" w:cs="Times New Roman"/>
                <w:lang w:eastAsia="ru-RU"/>
              </w:rPr>
            </w:pPr>
            <w:r w:rsidRPr="007475FA">
              <w:rPr>
                <w:rFonts w:ascii="Times New Roman" w:eastAsia="Times New Roman" w:hAnsi="Times New Roman" w:cs="Times New Roman"/>
                <w:lang w:eastAsia="ru-RU"/>
              </w:rPr>
              <w:t>Основные принципы конструирования химических аппаратов</w:t>
            </w:r>
            <w:r>
              <w:rPr>
                <w:rFonts w:ascii="Times New Roman" w:eastAsia="Times New Roman" w:hAnsi="Times New Roman" w:cs="Times New Roman"/>
                <w:lang w:eastAsia="ru-RU"/>
              </w:rPr>
              <w:t xml:space="preserve">. </w:t>
            </w:r>
            <w:r w:rsidRPr="007475FA">
              <w:rPr>
                <w:rFonts w:ascii="Times New Roman" w:eastAsia="Times New Roman" w:hAnsi="Times New Roman" w:cs="Times New Roman"/>
                <w:lang w:eastAsia="ru-RU"/>
              </w:rPr>
              <w:t>Нормативно-техническая документация и методы испытаний химических аппаратов</w:t>
            </w:r>
            <w:r>
              <w:rPr>
                <w:rFonts w:ascii="Times New Roman" w:eastAsia="Times New Roman" w:hAnsi="Times New Roman" w:cs="Times New Roman"/>
                <w:lang w:eastAsia="ru-RU"/>
              </w:rPr>
              <w:t xml:space="preserve">. </w:t>
            </w:r>
            <w:r w:rsidRPr="007475FA">
              <w:rPr>
                <w:rFonts w:ascii="Times New Roman" w:eastAsia="Times New Roman" w:hAnsi="Times New Roman" w:cs="Times New Roman"/>
                <w:lang w:eastAsia="ru-RU"/>
              </w:rPr>
              <w:t>Способы изготовления аппаратуры</w:t>
            </w:r>
          </w:p>
          <w:p w14:paraId="4D4E4414" w14:textId="38EBB3C3" w:rsidR="007475FA" w:rsidRPr="00C63897" w:rsidRDefault="007475FA" w:rsidP="007475FA">
            <w:pPr>
              <w:rPr>
                <w:rFonts w:ascii="Times New Roman" w:eastAsia="Times New Roman" w:hAnsi="Times New Roman" w:cs="Times New Roman"/>
                <w:lang w:eastAsia="ru-RU"/>
              </w:rPr>
            </w:pPr>
            <w:r w:rsidRPr="007475FA">
              <w:rPr>
                <w:rFonts w:ascii="Times New Roman" w:eastAsia="Times New Roman" w:hAnsi="Times New Roman" w:cs="Times New Roman"/>
                <w:lang w:eastAsia="ru-RU"/>
              </w:rPr>
              <w:t>Основные конструкционные материалы в химическом машиностроении</w:t>
            </w:r>
            <w:r>
              <w:rPr>
                <w:rFonts w:ascii="Times New Roman" w:eastAsia="Times New Roman" w:hAnsi="Times New Roman" w:cs="Times New Roman"/>
                <w:lang w:eastAsia="ru-RU"/>
              </w:rPr>
              <w:t xml:space="preserve">. </w:t>
            </w:r>
            <w:r w:rsidRPr="007475FA">
              <w:rPr>
                <w:rFonts w:ascii="Times New Roman" w:eastAsia="Times New Roman" w:hAnsi="Times New Roman" w:cs="Times New Roman"/>
                <w:lang w:eastAsia="ru-RU"/>
              </w:rPr>
              <w:t>Не металлические материалы</w:t>
            </w:r>
            <w:r>
              <w:rPr>
                <w:rFonts w:ascii="Times New Roman" w:eastAsia="Times New Roman" w:hAnsi="Times New Roman" w:cs="Times New Roman"/>
                <w:lang w:eastAsia="ru-RU"/>
              </w:rPr>
              <w:t>.</w:t>
            </w:r>
          </w:p>
        </w:tc>
      </w:tr>
      <w:tr w:rsidR="007475FA" w:rsidRPr="00C63897" w14:paraId="5ED8D125" w14:textId="77777777" w:rsidTr="00496E9A">
        <w:trPr>
          <w:trHeight w:val="361"/>
        </w:trPr>
        <w:tc>
          <w:tcPr>
            <w:tcW w:w="2972" w:type="dxa"/>
            <w:vMerge/>
          </w:tcPr>
          <w:p w14:paraId="0402F034"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FC5B5B5" w14:textId="77777777" w:rsidR="007475FA" w:rsidRPr="00C63897" w:rsidRDefault="007475FA"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475FA" w:rsidRPr="00C63897" w14:paraId="4E31ED9A" w14:textId="77777777" w:rsidTr="00496E9A">
        <w:trPr>
          <w:trHeight w:val="137"/>
        </w:trPr>
        <w:tc>
          <w:tcPr>
            <w:tcW w:w="2972" w:type="dxa"/>
            <w:vMerge/>
          </w:tcPr>
          <w:p w14:paraId="3EDC63F7"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7F3C74F" w14:textId="2C0AE8DF" w:rsidR="007475FA" w:rsidRPr="00C63897" w:rsidRDefault="007475FA"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12. </w:t>
            </w:r>
            <w:r w:rsidRPr="007475FA">
              <w:rPr>
                <w:rFonts w:ascii="Times New Roman" w:eastAsia="Times New Roman" w:hAnsi="Times New Roman" w:cs="Times New Roman"/>
                <w:lang w:eastAsia="ru-RU"/>
              </w:rPr>
              <w:t>Жаростойкие чугуны и стали.  Выбор конструкционных материалов для конкретного технологического процесса</w:t>
            </w:r>
          </w:p>
        </w:tc>
      </w:tr>
      <w:tr w:rsidR="007475FA" w:rsidRPr="00C63897" w14:paraId="14F35778" w14:textId="77777777" w:rsidTr="00496E9A">
        <w:trPr>
          <w:trHeight w:val="361"/>
        </w:trPr>
        <w:tc>
          <w:tcPr>
            <w:tcW w:w="2972" w:type="dxa"/>
            <w:vMerge/>
          </w:tcPr>
          <w:p w14:paraId="30987638"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3FC1D14" w14:textId="77777777" w:rsidR="007475FA" w:rsidRDefault="007475FA"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F48731" w14:textId="77777777" w:rsidR="007475FA" w:rsidRPr="00C63897" w:rsidRDefault="007475FA" w:rsidP="0035249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475FA" w:rsidRPr="00C63897" w14:paraId="467B869B" w14:textId="77777777" w:rsidTr="00496E9A">
        <w:trPr>
          <w:trHeight w:val="361"/>
        </w:trPr>
        <w:tc>
          <w:tcPr>
            <w:tcW w:w="2972" w:type="dxa"/>
            <w:vMerge w:val="restart"/>
          </w:tcPr>
          <w:p w14:paraId="193E5DE8" w14:textId="1493B379" w:rsidR="007475FA" w:rsidRPr="00C63897" w:rsidRDefault="007475FA" w:rsidP="0035249C">
            <w:pPr>
              <w:rPr>
                <w:rFonts w:ascii="Times New Roman" w:eastAsia="Times New Roman" w:hAnsi="Times New Roman" w:cs="Times New Roman"/>
                <w:b/>
                <w:bCs/>
                <w:lang w:eastAsia="ru-RU"/>
              </w:rPr>
            </w:pPr>
            <w:r w:rsidRPr="007475F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3.2 </w:t>
            </w:r>
            <w:r w:rsidRPr="007475FA">
              <w:rPr>
                <w:rFonts w:ascii="Times New Roman" w:eastAsia="Times New Roman" w:hAnsi="Times New Roman" w:cs="Times New Roman"/>
                <w:b/>
                <w:bCs/>
                <w:lang w:eastAsia="ru-RU"/>
              </w:rPr>
              <w:t>Конструирование и расчет основных элементов химических машин и аппаратов</w:t>
            </w:r>
          </w:p>
        </w:tc>
        <w:tc>
          <w:tcPr>
            <w:tcW w:w="6804" w:type="dxa"/>
            <w:tcBorders>
              <w:top w:val="single" w:sz="4" w:space="0" w:color="auto"/>
              <w:left w:val="single" w:sz="4" w:space="0" w:color="auto"/>
              <w:bottom w:val="single" w:sz="4" w:space="0" w:color="auto"/>
              <w:right w:val="single" w:sz="4" w:space="0" w:color="auto"/>
            </w:tcBorders>
            <w:vAlign w:val="bottom"/>
          </w:tcPr>
          <w:p w14:paraId="08A53F56" w14:textId="77777777" w:rsidR="007475FA" w:rsidRPr="00C63897" w:rsidRDefault="007475FA"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475FA" w:rsidRPr="00C63897" w14:paraId="202C6963" w14:textId="77777777" w:rsidTr="00496E9A">
        <w:trPr>
          <w:trHeight w:val="361"/>
        </w:trPr>
        <w:tc>
          <w:tcPr>
            <w:tcW w:w="2972" w:type="dxa"/>
            <w:vMerge/>
          </w:tcPr>
          <w:p w14:paraId="0BE7C346"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0DAE13E8" w14:textId="6ACBBBD1" w:rsidR="007475FA" w:rsidRPr="007475FA" w:rsidRDefault="007475FA" w:rsidP="007475FA">
            <w:pPr>
              <w:rPr>
                <w:rFonts w:ascii="Times New Roman" w:eastAsia="Times New Roman" w:hAnsi="Times New Roman" w:cs="Times New Roman"/>
                <w:lang w:eastAsia="ru-RU"/>
              </w:rPr>
            </w:pPr>
            <w:r w:rsidRPr="007475FA">
              <w:rPr>
                <w:rFonts w:ascii="Times New Roman" w:eastAsia="Times New Roman" w:hAnsi="Times New Roman" w:cs="Times New Roman"/>
                <w:lang w:eastAsia="ru-RU"/>
              </w:rPr>
              <w:t>Основные узлы и детали химической аппаратуры</w:t>
            </w:r>
            <w:r>
              <w:rPr>
                <w:rFonts w:ascii="Times New Roman" w:eastAsia="Times New Roman" w:hAnsi="Times New Roman" w:cs="Times New Roman"/>
                <w:lang w:eastAsia="ru-RU"/>
              </w:rPr>
              <w:t xml:space="preserve">. </w:t>
            </w:r>
            <w:r w:rsidRPr="007475FA">
              <w:rPr>
                <w:rFonts w:ascii="Times New Roman" w:eastAsia="Times New Roman" w:hAnsi="Times New Roman" w:cs="Times New Roman"/>
                <w:lang w:eastAsia="ru-RU"/>
              </w:rPr>
              <w:t>Днища и крышки</w:t>
            </w:r>
          </w:p>
          <w:p w14:paraId="6A3E6400" w14:textId="77777777" w:rsidR="007475FA" w:rsidRPr="007475FA" w:rsidRDefault="007475FA" w:rsidP="007475FA">
            <w:pPr>
              <w:rPr>
                <w:rFonts w:ascii="Times New Roman" w:eastAsia="Times New Roman" w:hAnsi="Times New Roman" w:cs="Times New Roman"/>
                <w:lang w:eastAsia="ru-RU"/>
              </w:rPr>
            </w:pPr>
            <w:r w:rsidRPr="007475FA">
              <w:rPr>
                <w:rFonts w:ascii="Times New Roman" w:eastAsia="Times New Roman" w:hAnsi="Times New Roman" w:cs="Times New Roman"/>
                <w:lang w:eastAsia="ru-RU"/>
              </w:rPr>
              <w:t>Конструкции фланцев различных типов. Выбор фланцев по ГОСТу.</w:t>
            </w:r>
          </w:p>
          <w:p w14:paraId="579C3F12" w14:textId="6C871FA1" w:rsidR="007475FA" w:rsidRPr="00C63897" w:rsidRDefault="007475FA" w:rsidP="007475FA">
            <w:pPr>
              <w:rPr>
                <w:rFonts w:ascii="Times New Roman" w:eastAsia="Times New Roman" w:hAnsi="Times New Roman" w:cs="Times New Roman"/>
                <w:lang w:eastAsia="ru-RU"/>
              </w:rPr>
            </w:pPr>
            <w:r w:rsidRPr="007475FA">
              <w:rPr>
                <w:rFonts w:ascii="Times New Roman" w:eastAsia="Times New Roman" w:hAnsi="Times New Roman" w:cs="Times New Roman"/>
                <w:lang w:eastAsia="ru-RU"/>
              </w:rPr>
              <w:t>Устройство для присоединения трубопроводов и осмотра</w:t>
            </w:r>
            <w:r>
              <w:rPr>
                <w:rFonts w:ascii="Times New Roman" w:eastAsia="Times New Roman" w:hAnsi="Times New Roman" w:cs="Times New Roman"/>
                <w:lang w:eastAsia="ru-RU"/>
              </w:rPr>
              <w:t xml:space="preserve"> </w:t>
            </w:r>
            <w:r w:rsidRPr="007475FA">
              <w:rPr>
                <w:rFonts w:ascii="Times New Roman" w:eastAsia="Times New Roman" w:hAnsi="Times New Roman" w:cs="Times New Roman"/>
                <w:lang w:eastAsia="ru-RU"/>
              </w:rPr>
              <w:t>аппаратов. Укрепление отверстий в оболочках.</w:t>
            </w:r>
            <w:r>
              <w:rPr>
                <w:rFonts w:ascii="Times New Roman" w:eastAsia="Times New Roman" w:hAnsi="Times New Roman" w:cs="Times New Roman"/>
                <w:lang w:eastAsia="ru-RU"/>
              </w:rPr>
              <w:t xml:space="preserve"> </w:t>
            </w:r>
            <w:r w:rsidRPr="007475FA">
              <w:rPr>
                <w:rFonts w:ascii="Times New Roman" w:eastAsia="Times New Roman" w:hAnsi="Times New Roman" w:cs="Times New Roman"/>
                <w:lang w:eastAsia="ru-RU"/>
              </w:rPr>
              <w:t>Опоры и устройства для строповки аппаратов. Выбор опор.</w:t>
            </w:r>
          </w:p>
        </w:tc>
      </w:tr>
      <w:tr w:rsidR="007475FA" w:rsidRPr="00C63897" w14:paraId="7F292045" w14:textId="77777777" w:rsidTr="00496E9A">
        <w:trPr>
          <w:trHeight w:val="361"/>
        </w:trPr>
        <w:tc>
          <w:tcPr>
            <w:tcW w:w="2972" w:type="dxa"/>
            <w:vMerge/>
          </w:tcPr>
          <w:p w14:paraId="62D3B841"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F5085C7" w14:textId="77777777" w:rsidR="007475FA" w:rsidRPr="00C63897" w:rsidRDefault="007475FA"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475FA" w:rsidRPr="00C63897" w14:paraId="1D948C3C" w14:textId="77777777" w:rsidTr="00496E9A">
        <w:trPr>
          <w:trHeight w:val="137"/>
        </w:trPr>
        <w:tc>
          <w:tcPr>
            <w:tcW w:w="2972" w:type="dxa"/>
            <w:vMerge/>
          </w:tcPr>
          <w:p w14:paraId="67C7F65E"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D43655D" w14:textId="09AE5E45" w:rsidR="007475FA" w:rsidRPr="00C63897" w:rsidRDefault="007475FA"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13. </w:t>
            </w:r>
            <w:r w:rsidRPr="007475FA">
              <w:rPr>
                <w:rFonts w:ascii="Times New Roman" w:eastAsia="Times New Roman" w:hAnsi="Times New Roman" w:cs="Times New Roman"/>
                <w:lang w:eastAsia="ru-RU"/>
              </w:rPr>
              <w:t>Расчет и выбор фланцев</w:t>
            </w:r>
          </w:p>
        </w:tc>
      </w:tr>
      <w:tr w:rsidR="007475FA" w:rsidRPr="00C63897" w14:paraId="667742F3" w14:textId="77777777" w:rsidTr="00496E9A">
        <w:trPr>
          <w:trHeight w:val="137"/>
        </w:trPr>
        <w:tc>
          <w:tcPr>
            <w:tcW w:w="2972" w:type="dxa"/>
            <w:vMerge/>
          </w:tcPr>
          <w:p w14:paraId="2E4B1CD9"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129E8594" w14:textId="719B2727" w:rsidR="007475FA" w:rsidRDefault="007475FA"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14. </w:t>
            </w:r>
            <w:r w:rsidRPr="007475FA">
              <w:rPr>
                <w:rFonts w:ascii="Times New Roman" w:eastAsia="Times New Roman" w:hAnsi="Times New Roman" w:cs="Times New Roman"/>
                <w:lang w:eastAsia="ru-RU"/>
              </w:rPr>
              <w:t>Расчет толщины стенки цилиндрической обечайки</w:t>
            </w:r>
          </w:p>
        </w:tc>
      </w:tr>
      <w:tr w:rsidR="007475FA" w:rsidRPr="00C63897" w14:paraId="44211F71" w14:textId="77777777" w:rsidTr="00496E9A">
        <w:trPr>
          <w:trHeight w:val="361"/>
        </w:trPr>
        <w:tc>
          <w:tcPr>
            <w:tcW w:w="2972" w:type="dxa"/>
            <w:vMerge/>
          </w:tcPr>
          <w:p w14:paraId="66D49F8E"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05F9E88D" w14:textId="77777777" w:rsidR="007475FA" w:rsidRDefault="007475FA"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5B1428" w14:textId="77777777" w:rsidR="007475FA" w:rsidRPr="00C63897" w:rsidRDefault="007475FA" w:rsidP="0035249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475FA" w:rsidRPr="00C63897" w14:paraId="4B1CBD87" w14:textId="77777777" w:rsidTr="00496E9A">
        <w:trPr>
          <w:trHeight w:val="361"/>
        </w:trPr>
        <w:tc>
          <w:tcPr>
            <w:tcW w:w="2972" w:type="dxa"/>
            <w:vMerge w:val="restart"/>
          </w:tcPr>
          <w:p w14:paraId="10A688B1" w14:textId="421DAA08" w:rsidR="007475FA" w:rsidRPr="00C63897" w:rsidRDefault="007475FA" w:rsidP="0035249C">
            <w:pPr>
              <w:rPr>
                <w:rFonts w:ascii="Times New Roman" w:eastAsia="Times New Roman" w:hAnsi="Times New Roman" w:cs="Times New Roman"/>
                <w:b/>
                <w:bCs/>
                <w:lang w:eastAsia="ru-RU"/>
              </w:rPr>
            </w:pPr>
            <w:r w:rsidRPr="007475F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3.</w:t>
            </w:r>
            <w:r w:rsidR="00560AAA">
              <w:rPr>
                <w:rFonts w:ascii="Times New Roman" w:eastAsia="Times New Roman" w:hAnsi="Times New Roman" w:cs="Times New Roman"/>
                <w:b/>
                <w:bCs/>
                <w:lang w:eastAsia="ru-RU"/>
              </w:rPr>
              <w:t xml:space="preserve">3 </w:t>
            </w:r>
            <w:r w:rsidR="00560AAA" w:rsidRPr="00560AAA">
              <w:rPr>
                <w:rFonts w:ascii="Times New Roman" w:eastAsia="Times New Roman" w:hAnsi="Times New Roman" w:cs="Times New Roman"/>
                <w:b/>
                <w:bCs/>
                <w:lang w:eastAsia="ru-RU"/>
              </w:rPr>
              <w:t xml:space="preserve">Емкости для хранения сырья и продуктов </w:t>
            </w:r>
          </w:p>
        </w:tc>
        <w:tc>
          <w:tcPr>
            <w:tcW w:w="6804" w:type="dxa"/>
            <w:tcBorders>
              <w:top w:val="single" w:sz="4" w:space="0" w:color="auto"/>
              <w:left w:val="single" w:sz="4" w:space="0" w:color="auto"/>
              <w:bottom w:val="single" w:sz="4" w:space="0" w:color="auto"/>
              <w:right w:val="single" w:sz="4" w:space="0" w:color="auto"/>
            </w:tcBorders>
            <w:vAlign w:val="bottom"/>
          </w:tcPr>
          <w:p w14:paraId="5FD6B64E" w14:textId="77777777" w:rsidR="007475FA" w:rsidRPr="00C63897" w:rsidRDefault="007475FA"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475FA" w:rsidRPr="00C63897" w14:paraId="2F937A9A" w14:textId="77777777" w:rsidTr="00496E9A">
        <w:trPr>
          <w:trHeight w:val="361"/>
        </w:trPr>
        <w:tc>
          <w:tcPr>
            <w:tcW w:w="2972" w:type="dxa"/>
            <w:vMerge/>
          </w:tcPr>
          <w:p w14:paraId="289FD32A"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162BF645" w14:textId="25AD7BBD" w:rsidR="007475FA" w:rsidRPr="00C63897" w:rsidRDefault="00560AAA" w:rsidP="00560AAA">
            <w:pPr>
              <w:rPr>
                <w:rFonts w:ascii="Times New Roman" w:eastAsia="Times New Roman" w:hAnsi="Times New Roman" w:cs="Times New Roman"/>
                <w:lang w:eastAsia="ru-RU"/>
              </w:rPr>
            </w:pPr>
            <w:r w:rsidRPr="00560AAA">
              <w:rPr>
                <w:rFonts w:ascii="Times New Roman" w:eastAsia="Times New Roman" w:hAnsi="Times New Roman" w:cs="Times New Roman"/>
                <w:lang w:eastAsia="ru-RU"/>
              </w:rPr>
              <w:t>Резервуары</w:t>
            </w:r>
            <w:r>
              <w:rPr>
                <w:rFonts w:ascii="Times New Roman" w:eastAsia="Times New Roman" w:hAnsi="Times New Roman" w:cs="Times New Roman"/>
                <w:lang w:eastAsia="ru-RU"/>
              </w:rPr>
              <w:t xml:space="preserve">. </w:t>
            </w:r>
            <w:r w:rsidRPr="00560AAA">
              <w:rPr>
                <w:rFonts w:ascii="Times New Roman" w:eastAsia="Times New Roman" w:hAnsi="Times New Roman" w:cs="Times New Roman"/>
                <w:lang w:eastAsia="ru-RU"/>
              </w:rPr>
              <w:t>Аппараты высокого давления</w:t>
            </w:r>
          </w:p>
        </w:tc>
      </w:tr>
      <w:tr w:rsidR="007475FA" w:rsidRPr="00C63897" w14:paraId="37235F2F" w14:textId="77777777" w:rsidTr="00496E9A">
        <w:trPr>
          <w:trHeight w:val="361"/>
        </w:trPr>
        <w:tc>
          <w:tcPr>
            <w:tcW w:w="2972" w:type="dxa"/>
            <w:vMerge/>
          </w:tcPr>
          <w:p w14:paraId="47D32F00"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0BBEF0AA" w14:textId="77777777" w:rsidR="007475FA" w:rsidRPr="00C63897" w:rsidRDefault="007475FA"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475FA" w:rsidRPr="00C63897" w14:paraId="08E9130C" w14:textId="77777777" w:rsidTr="00496E9A">
        <w:trPr>
          <w:trHeight w:val="137"/>
        </w:trPr>
        <w:tc>
          <w:tcPr>
            <w:tcW w:w="2972" w:type="dxa"/>
            <w:vMerge/>
          </w:tcPr>
          <w:p w14:paraId="6307551B"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B58CE24" w14:textId="546B0EE5" w:rsidR="007475FA" w:rsidRPr="00C63897" w:rsidRDefault="00560AAA"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15. </w:t>
            </w:r>
            <w:r w:rsidRPr="00560AAA">
              <w:rPr>
                <w:rFonts w:ascii="Times New Roman" w:eastAsia="Times New Roman" w:hAnsi="Times New Roman" w:cs="Times New Roman"/>
                <w:lang w:eastAsia="ru-RU"/>
              </w:rPr>
              <w:t>Расчет толщины стенки плоского днища (крышки</w:t>
            </w:r>
            <w:r>
              <w:rPr>
                <w:rFonts w:ascii="Times New Roman" w:eastAsia="Times New Roman" w:hAnsi="Times New Roman" w:cs="Times New Roman"/>
                <w:lang w:eastAsia="ru-RU"/>
              </w:rPr>
              <w:t>)</w:t>
            </w:r>
          </w:p>
        </w:tc>
      </w:tr>
      <w:tr w:rsidR="00560AAA" w:rsidRPr="00C63897" w14:paraId="799496BE" w14:textId="77777777" w:rsidTr="00496E9A">
        <w:trPr>
          <w:trHeight w:val="137"/>
        </w:trPr>
        <w:tc>
          <w:tcPr>
            <w:tcW w:w="2972" w:type="dxa"/>
            <w:vMerge/>
          </w:tcPr>
          <w:p w14:paraId="3BBD5A39" w14:textId="77777777" w:rsidR="00560AAA" w:rsidRPr="00C63897" w:rsidRDefault="00560AA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A3B2202" w14:textId="5FAC9D2A" w:rsidR="00560AAA" w:rsidRDefault="00560AAA"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16. </w:t>
            </w:r>
            <w:r w:rsidRPr="00560AAA">
              <w:rPr>
                <w:rFonts w:ascii="Times New Roman" w:eastAsia="Times New Roman" w:hAnsi="Times New Roman" w:cs="Times New Roman"/>
                <w:lang w:eastAsia="ru-RU"/>
              </w:rPr>
              <w:t>Расчет укрепления отверстий</w:t>
            </w:r>
          </w:p>
        </w:tc>
      </w:tr>
      <w:tr w:rsidR="007475FA" w:rsidRPr="00C63897" w14:paraId="2333E755" w14:textId="77777777" w:rsidTr="00496E9A">
        <w:trPr>
          <w:trHeight w:val="361"/>
        </w:trPr>
        <w:tc>
          <w:tcPr>
            <w:tcW w:w="2972" w:type="dxa"/>
            <w:vMerge/>
          </w:tcPr>
          <w:p w14:paraId="708C7046"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56BC211E" w14:textId="77777777" w:rsidR="007475FA" w:rsidRDefault="007475FA"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4F6720" w14:textId="77777777" w:rsidR="007475FA" w:rsidRPr="00C63897" w:rsidRDefault="007475FA" w:rsidP="0035249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60AAA" w:rsidRPr="00C63897" w14:paraId="599EBBBB" w14:textId="77777777" w:rsidTr="00496E9A">
        <w:trPr>
          <w:trHeight w:val="361"/>
        </w:trPr>
        <w:tc>
          <w:tcPr>
            <w:tcW w:w="9776" w:type="dxa"/>
            <w:gridSpan w:val="2"/>
            <w:tcBorders>
              <w:right w:val="single" w:sz="4" w:space="0" w:color="auto"/>
            </w:tcBorders>
          </w:tcPr>
          <w:p w14:paraId="24BF4AA1" w14:textId="2EA4F3D8" w:rsidR="00560AAA" w:rsidRPr="00C63897" w:rsidRDefault="00560AAA" w:rsidP="0035249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4. </w:t>
            </w:r>
            <w:r w:rsidRPr="00560AAA">
              <w:rPr>
                <w:rFonts w:ascii="Times New Roman" w:eastAsia="Times New Roman" w:hAnsi="Times New Roman" w:cs="Times New Roman"/>
                <w:b/>
                <w:bCs/>
                <w:lang w:eastAsia="ru-RU"/>
              </w:rPr>
              <w:t>Оборудование для получения неорганических продуктов</w:t>
            </w:r>
            <w:r>
              <w:rPr>
                <w:rFonts w:ascii="Times New Roman" w:eastAsia="Times New Roman" w:hAnsi="Times New Roman" w:cs="Times New Roman"/>
                <w:b/>
                <w:bCs/>
                <w:lang w:eastAsia="ru-RU"/>
              </w:rPr>
              <w:t xml:space="preserve"> </w:t>
            </w:r>
          </w:p>
        </w:tc>
      </w:tr>
      <w:tr w:rsidR="007475FA" w:rsidRPr="00C63897" w14:paraId="527FCA94" w14:textId="77777777" w:rsidTr="00496E9A">
        <w:trPr>
          <w:trHeight w:val="361"/>
        </w:trPr>
        <w:tc>
          <w:tcPr>
            <w:tcW w:w="2972" w:type="dxa"/>
            <w:vMerge w:val="restart"/>
          </w:tcPr>
          <w:p w14:paraId="72D26749" w14:textId="3DB723AB" w:rsidR="007475FA" w:rsidRPr="00C63897" w:rsidRDefault="007475FA" w:rsidP="0035249C">
            <w:pPr>
              <w:rPr>
                <w:rFonts w:ascii="Times New Roman" w:eastAsia="Times New Roman" w:hAnsi="Times New Roman" w:cs="Times New Roman"/>
                <w:b/>
                <w:bCs/>
                <w:lang w:eastAsia="ru-RU"/>
              </w:rPr>
            </w:pPr>
            <w:r w:rsidRPr="007475FA">
              <w:rPr>
                <w:rFonts w:ascii="Times New Roman" w:eastAsia="Times New Roman" w:hAnsi="Times New Roman" w:cs="Times New Roman"/>
                <w:b/>
                <w:bCs/>
                <w:lang w:eastAsia="ru-RU"/>
              </w:rPr>
              <w:t xml:space="preserve">Тема </w:t>
            </w:r>
            <w:r w:rsidR="00560AAA">
              <w:rPr>
                <w:rFonts w:ascii="Times New Roman" w:eastAsia="Times New Roman" w:hAnsi="Times New Roman" w:cs="Times New Roman"/>
                <w:b/>
                <w:bCs/>
                <w:lang w:eastAsia="ru-RU"/>
              </w:rPr>
              <w:t xml:space="preserve">4.1 </w:t>
            </w:r>
            <w:r w:rsidR="0070259E" w:rsidRPr="0070259E">
              <w:rPr>
                <w:rFonts w:ascii="Times New Roman" w:eastAsia="Times New Roman" w:hAnsi="Times New Roman" w:cs="Times New Roman"/>
                <w:b/>
                <w:bCs/>
                <w:lang w:eastAsia="ru-RU"/>
              </w:rPr>
              <w:t>Оборудование электрохимических производств</w:t>
            </w:r>
          </w:p>
        </w:tc>
        <w:tc>
          <w:tcPr>
            <w:tcW w:w="6804" w:type="dxa"/>
            <w:tcBorders>
              <w:top w:val="single" w:sz="4" w:space="0" w:color="auto"/>
              <w:left w:val="single" w:sz="4" w:space="0" w:color="auto"/>
              <w:bottom w:val="single" w:sz="4" w:space="0" w:color="auto"/>
              <w:right w:val="single" w:sz="4" w:space="0" w:color="auto"/>
            </w:tcBorders>
            <w:vAlign w:val="bottom"/>
          </w:tcPr>
          <w:p w14:paraId="0CD13F8D" w14:textId="77777777" w:rsidR="007475FA" w:rsidRPr="00C63897" w:rsidRDefault="007475FA"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475FA" w:rsidRPr="00C63897" w14:paraId="7BB64DD2" w14:textId="77777777" w:rsidTr="00496E9A">
        <w:trPr>
          <w:trHeight w:val="361"/>
        </w:trPr>
        <w:tc>
          <w:tcPr>
            <w:tcW w:w="2972" w:type="dxa"/>
            <w:vMerge/>
          </w:tcPr>
          <w:p w14:paraId="0B8B7F1D"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5E1FBBAC" w14:textId="77777777" w:rsidR="0070259E" w:rsidRPr="0070259E" w:rsidRDefault="0070259E" w:rsidP="0070259E">
            <w:pPr>
              <w:rPr>
                <w:rFonts w:ascii="Times New Roman" w:eastAsia="Times New Roman" w:hAnsi="Times New Roman" w:cs="Times New Roman"/>
                <w:lang w:eastAsia="ru-RU"/>
              </w:rPr>
            </w:pPr>
            <w:r w:rsidRPr="0070259E">
              <w:rPr>
                <w:rFonts w:ascii="Times New Roman" w:eastAsia="Times New Roman" w:hAnsi="Times New Roman" w:cs="Times New Roman"/>
                <w:lang w:eastAsia="ru-RU"/>
              </w:rPr>
              <w:t>Классификация и конструкции электролизеров.  Типы электролизеров с различными системами разделения продуктов электролиза.  Теплообменные устройства в электролизерах.</w:t>
            </w:r>
          </w:p>
          <w:p w14:paraId="3718E7D8" w14:textId="77777777" w:rsidR="0070259E" w:rsidRPr="0070259E" w:rsidRDefault="0070259E" w:rsidP="0070259E">
            <w:pPr>
              <w:rPr>
                <w:rFonts w:ascii="Times New Roman" w:eastAsia="Times New Roman" w:hAnsi="Times New Roman" w:cs="Times New Roman"/>
                <w:lang w:eastAsia="ru-RU"/>
              </w:rPr>
            </w:pPr>
            <w:r w:rsidRPr="0070259E">
              <w:rPr>
                <w:rFonts w:ascii="Times New Roman" w:eastAsia="Times New Roman" w:hAnsi="Times New Roman" w:cs="Times New Roman"/>
                <w:lang w:eastAsia="ru-RU"/>
              </w:rPr>
              <w:t>Принципы компоновки оборудования в цехах</w:t>
            </w:r>
            <w:r>
              <w:rPr>
                <w:rFonts w:ascii="Times New Roman" w:eastAsia="Times New Roman" w:hAnsi="Times New Roman" w:cs="Times New Roman"/>
                <w:lang w:eastAsia="ru-RU"/>
              </w:rPr>
              <w:t xml:space="preserve">. </w:t>
            </w:r>
            <w:r w:rsidRPr="0070259E">
              <w:rPr>
                <w:rFonts w:ascii="Times New Roman" w:eastAsia="Times New Roman" w:hAnsi="Times New Roman" w:cs="Times New Roman"/>
                <w:lang w:eastAsia="ru-RU"/>
              </w:rPr>
              <w:t>Теплообменники. Конструкции и области применения</w:t>
            </w:r>
            <w:r>
              <w:rPr>
                <w:rFonts w:ascii="Times New Roman" w:eastAsia="Times New Roman" w:hAnsi="Times New Roman" w:cs="Times New Roman"/>
                <w:lang w:eastAsia="ru-RU"/>
              </w:rPr>
              <w:t xml:space="preserve">. </w:t>
            </w:r>
            <w:r w:rsidRPr="0070259E">
              <w:rPr>
                <w:rFonts w:ascii="Times New Roman" w:eastAsia="Times New Roman" w:hAnsi="Times New Roman" w:cs="Times New Roman"/>
                <w:lang w:eastAsia="ru-RU"/>
              </w:rPr>
              <w:t>Выпарные аппараты</w:t>
            </w:r>
            <w:r>
              <w:rPr>
                <w:rFonts w:ascii="Times New Roman" w:eastAsia="Times New Roman" w:hAnsi="Times New Roman" w:cs="Times New Roman"/>
                <w:lang w:eastAsia="ru-RU"/>
              </w:rPr>
              <w:t xml:space="preserve">. </w:t>
            </w:r>
            <w:r w:rsidRPr="0070259E">
              <w:rPr>
                <w:rFonts w:ascii="Times New Roman" w:eastAsia="Times New Roman" w:hAnsi="Times New Roman" w:cs="Times New Roman"/>
                <w:lang w:eastAsia="ru-RU"/>
              </w:rPr>
              <w:t>Насадочные колонны. Типы насадок и устройства для орошения.</w:t>
            </w:r>
          </w:p>
          <w:p w14:paraId="45D79D31" w14:textId="5C35A4FF" w:rsidR="007475FA" w:rsidRPr="00C63897" w:rsidRDefault="0070259E" w:rsidP="0070259E">
            <w:pPr>
              <w:rPr>
                <w:rFonts w:ascii="Times New Roman" w:eastAsia="Times New Roman" w:hAnsi="Times New Roman" w:cs="Times New Roman"/>
                <w:lang w:eastAsia="ru-RU"/>
              </w:rPr>
            </w:pPr>
            <w:r w:rsidRPr="0070259E">
              <w:rPr>
                <w:rFonts w:ascii="Times New Roman" w:eastAsia="Times New Roman" w:hAnsi="Times New Roman" w:cs="Times New Roman"/>
                <w:lang w:eastAsia="ru-RU"/>
              </w:rPr>
              <w:t>Ионообменные колонны</w:t>
            </w:r>
            <w:r>
              <w:rPr>
                <w:rFonts w:ascii="Times New Roman" w:eastAsia="Times New Roman" w:hAnsi="Times New Roman" w:cs="Times New Roman"/>
                <w:lang w:eastAsia="ru-RU"/>
              </w:rPr>
              <w:t xml:space="preserve">. </w:t>
            </w:r>
            <w:r w:rsidRPr="0070259E">
              <w:rPr>
                <w:rFonts w:ascii="Times New Roman" w:eastAsia="Times New Roman" w:hAnsi="Times New Roman" w:cs="Times New Roman"/>
                <w:lang w:eastAsia="ru-RU"/>
              </w:rPr>
              <w:t>Отстойники, мешалки, фильтры и центрифуги. Узлы и детали.</w:t>
            </w:r>
            <w:r>
              <w:rPr>
                <w:rFonts w:ascii="Times New Roman" w:eastAsia="Times New Roman" w:hAnsi="Times New Roman" w:cs="Times New Roman"/>
                <w:lang w:eastAsia="ru-RU"/>
              </w:rPr>
              <w:t xml:space="preserve"> </w:t>
            </w:r>
            <w:r w:rsidRPr="0070259E">
              <w:rPr>
                <w:rFonts w:ascii="Times New Roman" w:eastAsia="Times New Roman" w:hAnsi="Times New Roman" w:cs="Times New Roman"/>
                <w:lang w:eastAsia="ru-RU"/>
              </w:rPr>
              <w:t>Трубопроводы. Узлы и детали трубопроводов.</w:t>
            </w:r>
            <w:r>
              <w:rPr>
                <w:rFonts w:ascii="Times New Roman" w:eastAsia="Times New Roman" w:hAnsi="Times New Roman" w:cs="Times New Roman"/>
                <w:lang w:eastAsia="ru-RU"/>
              </w:rPr>
              <w:t xml:space="preserve"> </w:t>
            </w:r>
            <w:r w:rsidRPr="0070259E">
              <w:rPr>
                <w:rFonts w:ascii="Times New Roman" w:eastAsia="Times New Roman" w:hAnsi="Times New Roman" w:cs="Times New Roman"/>
                <w:lang w:eastAsia="ru-RU"/>
              </w:rPr>
              <w:t>Трубопроводная арматура</w:t>
            </w:r>
            <w:r>
              <w:rPr>
                <w:rFonts w:ascii="Times New Roman" w:eastAsia="Times New Roman" w:hAnsi="Times New Roman" w:cs="Times New Roman"/>
                <w:lang w:eastAsia="ru-RU"/>
              </w:rPr>
              <w:t xml:space="preserve">. </w:t>
            </w:r>
            <w:r w:rsidRPr="0070259E">
              <w:rPr>
                <w:rFonts w:ascii="Times New Roman" w:eastAsia="Times New Roman" w:hAnsi="Times New Roman" w:cs="Times New Roman"/>
                <w:lang w:eastAsia="ru-RU"/>
              </w:rPr>
              <w:t>Тепловая изоляция трубопроводов и аппаратов</w:t>
            </w:r>
            <w:r>
              <w:rPr>
                <w:rFonts w:ascii="Times New Roman" w:eastAsia="Times New Roman" w:hAnsi="Times New Roman" w:cs="Times New Roman"/>
                <w:lang w:eastAsia="ru-RU"/>
              </w:rPr>
              <w:t>.</w:t>
            </w:r>
          </w:p>
        </w:tc>
      </w:tr>
      <w:tr w:rsidR="007475FA" w:rsidRPr="00C63897" w14:paraId="5820DDDA" w14:textId="77777777" w:rsidTr="00496E9A">
        <w:trPr>
          <w:trHeight w:val="361"/>
        </w:trPr>
        <w:tc>
          <w:tcPr>
            <w:tcW w:w="2972" w:type="dxa"/>
            <w:vMerge/>
          </w:tcPr>
          <w:p w14:paraId="1BD4619C"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3DB15BF0" w14:textId="77777777" w:rsidR="007475FA" w:rsidRPr="00C63897" w:rsidRDefault="007475FA"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475FA" w:rsidRPr="00C63897" w14:paraId="57F6FDDB" w14:textId="77777777" w:rsidTr="00496E9A">
        <w:trPr>
          <w:trHeight w:val="137"/>
        </w:trPr>
        <w:tc>
          <w:tcPr>
            <w:tcW w:w="2972" w:type="dxa"/>
            <w:vMerge/>
          </w:tcPr>
          <w:p w14:paraId="7FEBE1F6"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17489E8B" w14:textId="7F2E7A65" w:rsidR="007475FA" w:rsidRPr="00C63897" w:rsidRDefault="0070259E"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17. </w:t>
            </w:r>
            <w:r w:rsidRPr="0070259E">
              <w:rPr>
                <w:rFonts w:ascii="Times New Roman" w:eastAsia="Times New Roman" w:hAnsi="Times New Roman" w:cs="Times New Roman"/>
                <w:lang w:eastAsia="ru-RU"/>
              </w:rPr>
              <w:t>Подбор типа электролизера. Конструктивный расчет</w:t>
            </w:r>
          </w:p>
        </w:tc>
      </w:tr>
      <w:tr w:rsidR="0070259E" w:rsidRPr="00C63897" w14:paraId="378D7573" w14:textId="77777777" w:rsidTr="00496E9A">
        <w:trPr>
          <w:trHeight w:val="137"/>
        </w:trPr>
        <w:tc>
          <w:tcPr>
            <w:tcW w:w="2972" w:type="dxa"/>
            <w:vMerge/>
          </w:tcPr>
          <w:p w14:paraId="02D88F1A" w14:textId="77777777" w:rsidR="0070259E" w:rsidRPr="00C63897" w:rsidRDefault="0070259E"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8F69A62" w14:textId="7C5F70B5" w:rsidR="0070259E" w:rsidRDefault="0070259E"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18. </w:t>
            </w:r>
            <w:r w:rsidRPr="0070259E">
              <w:rPr>
                <w:rFonts w:ascii="Times New Roman" w:eastAsia="Times New Roman" w:hAnsi="Times New Roman" w:cs="Times New Roman"/>
                <w:lang w:eastAsia="ru-RU"/>
              </w:rPr>
              <w:t>Ориентировочный расчет и выбор теплообменника. Расчет высоты трубной решетки</w:t>
            </w:r>
          </w:p>
        </w:tc>
      </w:tr>
      <w:tr w:rsidR="0070259E" w:rsidRPr="00C63897" w14:paraId="13426A44" w14:textId="77777777" w:rsidTr="00496E9A">
        <w:trPr>
          <w:trHeight w:val="137"/>
        </w:trPr>
        <w:tc>
          <w:tcPr>
            <w:tcW w:w="2972" w:type="dxa"/>
            <w:vMerge/>
          </w:tcPr>
          <w:p w14:paraId="211191A2" w14:textId="77777777" w:rsidR="0070259E" w:rsidRPr="00C63897" w:rsidRDefault="0070259E"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3A0CAC7F" w14:textId="681A2339" w:rsidR="0070259E" w:rsidRDefault="0070259E"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19. </w:t>
            </w:r>
            <w:r w:rsidRPr="0070259E">
              <w:rPr>
                <w:rFonts w:ascii="Times New Roman" w:eastAsia="Times New Roman" w:hAnsi="Times New Roman" w:cs="Times New Roman"/>
                <w:lang w:eastAsia="ru-RU"/>
              </w:rPr>
              <w:t>Расчет корпуса тарельчатой ректификационной колонны</w:t>
            </w:r>
          </w:p>
        </w:tc>
      </w:tr>
      <w:tr w:rsidR="007475FA" w:rsidRPr="00C63897" w14:paraId="5B7E2035" w14:textId="77777777" w:rsidTr="00496E9A">
        <w:trPr>
          <w:trHeight w:val="361"/>
        </w:trPr>
        <w:tc>
          <w:tcPr>
            <w:tcW w:w="2972" w:type="dxa"/>
            <w:vMerge/>
          </w:tcPr>
          <w:p w14:paraId="39759FB6" w14:textId="77777777" w:rsidR="007475FA" w:rsidRPr="00C63897" w:rsidRDefault="007475FA"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07CEB32" w14:textId="77777777" w:rsidR="007475FA" w:rsidRDefault="007475FA"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357D474" w14:textId="77777777" w:rsidR="007475FA" w:rsidRPr="00C63897" w:rsidRDefault="007475FA" w:rsidP="0035249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259E" w:rsidRPr="00C63897" w14:paraId="268B3E73" w14:textId="77777777" w:rsidTr="00496E9A">
        <w:trPr>
          <w:trHeight w:val="361"/>
        </w:trPr>
        <w:tc>
          <w:tcPr>
            <w:tcW w:w="2972" w:type="dxa"/>
            <w:vMerge w:val="restart"/>
          </w:tcPr>
          <w:p w14:paraId="4BFC16B8" w14:textId="7C77591F" w:rsidR="0070259E" w:rsidRPr="00C63897" w:rsidRDefault="0070259E" w:rsidP="0035249C">
            <w:pPr>
              <w:rPr>
                <w:rFonts w:ascii="Times New Roman" w:eastAsia="Times New Roman" w:hAnsi="Times New Roman" w:cs="Times New Roman"/>
                <w:b/>
                <w:bCs/>
                <w:lang w:eastAsia="ru-RU"/>
              </w:rPr>
            </w:pPr>
            <w:r w:rsidRPr="0070259E">
              <w:rPr>
                <w:rFonts w:ascii="Times New Roman" w:eastAsia="Times New Roman" w:hAnsi="Times New Roman" w:cs="Times New Roman"/>
                <w:b/>
                <w:bCs/>
                <w:lang w:eastAsia="ru-RU"/>
              </w:rPr>
              <w:t>Тема 4.2 Оборудование гальванических цехов</w:t>
            </w:r>
          </w:p>
        </w:tc>
        <w:tc>
          <w:tcPr>
            <w:tcW w:w="6804" w:type="dxa"/>
            <w:tcBorders>
              <w:top w:val="single" w:sz="4" w:space="0" w:color="auto"/>
              <w:left w:val="single" w:sz="4" w:space="0" w:color="auto"/>
              <w:bottom w:val="single" w:sz="4" w:space="0" w:color="auto"/>
              <w:right w:val="single" w:sz="4" w:space="0" w:color="auto"/>
            </w:tcBorders>
            <w:vAlign w:val="bottom"/>
          </w:tcPr>
          <w:p w14:paraId="210060B8" w14:textId="77777777" w:rsidR="0070259E" w:rsidRPr="00C63897" w:rsidRDefault="0070259E"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0259E" w:rsidRPr="00C63897" w14:paraId="2AAECECB" w14:textId="77777777" w:rsidTr="00496E9A">
        <w:trPr>
          <w:trHeight w:val="361"/>
        </w:trPr>
        <w:tc>
          <w:tcPr>
            <w:tcW w:w="2972" w:type="dxa"/>
            <w:vMerge/>
          </w:tcPr>
          <w:p w14:paraId="46E77FD1" w14:textId="77777777" w:rsidR="0070259E" w:rsidRPr="00C63897" w:rsidRDefault="0070259E"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1E6CBE91" w14:textId="77777777" w:rsidR="0070259E" w:rsidRPr="0070259E" w:rsidRDefault="0070259E" w:rsidP="0070259E">
            <w:pPr>
              <w:rPr>
                <w:rFonts w:ascii="Times New Roman" w:eastAsia="Times New Roman" w:hAnsi="Times New Roman" w:cs="Times New Roman"/>
                <w:lang w:eastAsia="ru-RU"/>
              </w:rPr>
            </w:pPr>
            <w:r w:rsidRPr="0070259E">
              <w:rPr>
                <w:rFonts w:ascii="Times New Roman" w:eastAsia="Times New Roman" w:hAnsi="Times New Roman" w:cs="Times New Roman"/>
                <w:lang w:eastAsia="ru-RU"/>
              </w:rPr>
              <w:t>Оборудование для шлифования и полирования</w:t>
            </w:r>
          </w:p>
          <w:p w14:paraId="4CD781DD" w14:textId="77777777" w:rsidR="0070259E" w:rsidRPr="0070259E" w:rsidRDefault="0070259E" w:rsidP="0070259E">
            <w:pPr>
              <w:rPr>
                <w:rFonts w:ascii="Times New Roman" w:eastAsia="Times New Roman" w:hAnsi="Times New Roman" w:cs="Times New Roman"/>
                <w:lang w:eastAsia="ru-RU"/>
              </w:rPr>
            </w:pPr>
            <w:r w:rsidRPr="0070259E">
              <w:rPr>
                <w:rFonts w:ascii="Times New Roman" w:eastAsia="Times New Roman" w:hAnsi="Times New Roman" w:cs="Times New Roman"/>
                <w:lang w:eastAsia="ru-RU"/>
              </w:rPr>
              <w:t xml:space="preserve">Оборудование для галтовки, </w:t>
            </w:r>
            <w:proofErr w:type="spellStart"/>
            <w:r w:rsidRPr="0070259E">
              <w:rPr>
                <w:rFonts w:ascii="Times New Roman" w:eastAsia="Times New Roman" w:hAnsi="Times New Roman" w:cs="Times New Roman"/>
                <w:lang w:eastAsia="ru-RU"/>
              </w:rPr>
              <w:t>крацевания</w:t>
            </w:r>
            <w:proofErr w:type="spellEnd"/>
            <w:r w:rsidRPr="0070259E">
              <w:rPr>
                <w:rFonts w:ascii="Times New Roman" w:eastAsia="Times New Roman" w:hAnsi="Times New Roman" w:cs="Times New Roman"/>
                <w:lang w:eastAsia="ru-RU"/>
              </w:rPr>
              <w:t>, вибрационной обработки</w:t>
            </w:r>
          </w:p>
          <w:p w14:paraId="33580C1D" w14:textId="2D90E7DB" w:rsidR="0070259E" w:rsidRPr="0070259E" w:rsidRDefault="0070259E" w:rsidP="0070259E">
            <w:pPr>
              <w:rPr>
                <w:rFonts w:ascii="Times New Roman" w:eastAsia="Times New Roman" w:hAnsi="Times New Roman" w:cs="Times New Roman"/>
                <w:lang w:eastAsia="ru-RU"/>
              </w:rPr>
            </w:pPr>
            <w:r w:rsidRPr="0070259E">
              <w:rPr>
                <w:rFonts w:ascii="Times New Roman" w:eastAsia="Times New Roman" w:hAnsi="Times New Roman" w:cs="Times New Roman"/>
                <w:lang w:eastAsia="ru-RU"/>
              </w:rPr>
              <w:t xml:space="preserve">Оборудование для </w:t>
            </w:r>
            <w:proofErr w:type="spellStart"/>
            <w:r w:rsidRPr="0070259E">
              <w:rPr>
                <w:rFonts w:ascii="Times New Roman" w:eastAsia="Times New Roman" w:hAnsi="Times New Roman" w:cs="Times New Roman"/>
                <w:lang w:eastAsia="ru-RU"/>
              </w:rPr>
              <w:t>песко</w:t>
            </w:r>
            <w:proofErr w:type="spellEnd"/>
            <w:r w:rsidRPr="0070259E">
              <w:rPr>
                <w:rFonts w:ascii="Times New Roman" w:eastAsia="Times New Roman" w:hAnsi="Times New Roman" w:cs="Times New Roman"/>
                <w:lang w:eastAsia="ru-RU"/>
              </w:rPr>
              <w:t xml:space="preserve">-, дробеструйной и </w:t>
            </w:r>
            <w:proofErr w:type="spellStart"/>
            <w:r w:rsidRPr="0070259E">
              <w:rPr>
                <w:rFonts w:ascii="Times New Roman" w:eastAsia="Times New Roman" w:hAnsi="Times New Roman" w:cs="Times New Roman"/>
                <w:lang w:eastAsia="ru-RU"/>
              </w:rPr>
              <w:t>гидрообразивной</w:t>
            </w:r>
            <w:proofErr w:type="spellEnd"/>
            <w:r w:rsidRPr="0070259E">
              <w:rPr>
                <w:rFonts w:ascii="Times New Roman" w:eastAsia="Times New Roman" w:hAnsi="Times New Roman" w:cs="Times New Roman"/>
                <w:lang w:eastAsia="ru-RU"/>
              </w:rPr>
              <w:t xml:space="preserve"> обработки</w:t>
            </w:r>
            <w:r>
              <w:rPr>
                <w:rFonts w:ascii="Times New Roman" w:eastAsia="Times New Roman" w:hAnsi="Times New Roman" w:cs="Times New Roman"/>
                <w:lang w:eastAsia="ru-RU"/>
              </w:rPr>
              <w:t xml:space="preserve"> </w:t>
            </w:r>
            <w:r w:rsidRPr="0070259E">
              <w:rPr>
                <w:rFonts w:ascii="Times New Roman" w:eastAsia="Times New Roman" w:hAnsi="Times New Roman" w:cs="Times New Roman"/>
                <w:lang w:eastAsia="ru-RU"/>
              </w:rPr>
              <w:t>Оборудование для химической и электрохимической подготовки деталей</w:t>
            </w:r>
            <w:r>
              <w:rPr>
                <w:rFonts w:ascii="Times New Roman" w:eastAsia="Times New Roman" w:hAnsi="Times New Roman" w:cs="Times New Roman"/>
                <w:lang w:eastAsia="ru-RU"/>
              </w:rPr>
              <w:t xml:space="preserve">. </w:t>
            </w:r>
            <w:r w:rsidRPr="0070259E">
              <w:rPr>
                <w:rFonts w:ascii="Times New Roman" w:eastAsia="Times New Roman" w:hAnsi="Times New Roman" w:cs="Times New Roman"/>
                <w:lang w:eastAsia="ru-RU"/>
              </w:rPr>
              <w:t>Оборудование для ультразвуковой очистки</w:t>
            </w:r>
            <w:r>
              <w:rPr>
                <w:rFonts w:ascii="Times New Roman" w:eastAsia="Times New Roman" w:hAnsi="Times New Roman" w:cs="Times New Roman"/>
                <w:lang w:eastAsia="ru-RU"/>
              </w:rPr>
              <w:t xml:space="preserve"> </w:t>
            </w:r>
            <w:r w:rsidRPr="0070259E">
              <w:rPr>
                <w:rFonts w:ascii="Times New Roman" w:eastAsia="Times New Roman" w:hAnsi="Times New Roman" w:cs="Times New Roman"/>
                <w:lang w:eastAsia="ru-RU"/>
              </w:rPr>
              <w:t>Ванны для нанесения покрытий</w:t>
            </w:r>
          </w:p>
          <w:p w14:paraId="6A43683D" w14:textId="23C6BA15" w:rsidR="0070259E" w:rsidRPr="0070259E" w:rsidRDefault="0070259E" w:rsidP="0070259E">
            <w:pPr>
              <w:rPr>
                <w:rFonts w:ascii="Times New Roman" w:eastAsia="Times New Roman" w:hAnsi="Times New Roman" w:cs="Times New Roman"/>
                <w:lang w:eastAsia="ru-RU"/>
              </w:rPr>
            </w:pPr>
            <w:r w:rsidRPr="0070259E">
              <w:rPr>
                <w:rFonts w:ascii="Times New Roman" w:eastAsia="Times New Roman" w:hAnsi="Times New Roman" w:cs="Times New Roman"/>
                <w:lang w:eastAsia="ru-RU"/>
              </w:rPr>
              <w:t>Автоматические линии для нанесения гальванических покрытий</w:t>
            </w:r>
            <w:r>
              <w:rPr>
                <w:rFonts w:ascii="Times New Roman" w:eastAsia="Times New Roman" w:hAnsi="Times New Roman" w:cs="Times New Roman"/>
                <w:lang w:eastAsia="ru-RU"/>
              </w:rPr>
              <w:t xml:space="preserve">. </w:t>
            </w:r>
            <w:r w:rsidRPr="0070259E">
              <w:rPr>
                <w:rFonts w:ascii="Times New Roman" w:eastAsia="Times New Roman" w:hAnsi="Times New Roman" w:cs="Times New Roman"/>
                <w:lang w:eastAsia="ru-RU"/>
              </w:rPr>
              <w:t>Материалы для изготовления и футеровки ванн</w:t>
            </w:r>
            <w:r>
              <w:rPr>
                <w:rFonts w:ascii="Times New Roman" w:eastAsia="Times New Roman" w:hAnsi="Times New Roman" w:cs="Times New Roman"/>
                <w:lang w:eastAsia="ru-RU"/>
              </w:rPr>
              <w:t xml:space="preserve">. </w:t>
            </w:r>
            <w:r w:rsidRPr="0070259E">
              <w:rPr>
                <w:rFonts w:ascii="Times New Roman" w:eastAsia="Times New Roman" w:hAnsi="Times New Roman" w:cs="Times New Roman"/>
                <w:lang w:eastAsia="ru-RU"/>
              </w:rPr>
              <w:t>Аноды.</w:t>
            </w:r>
            <w:r>
              <w:rPr>
                <w:rFonts w:ascii="Times New Roman" w:eastAsia="Times New Roman" w:hAnsi="Times New Roman" w:cs="Times New Roman"/>
                <w:lang w:eastAsia="ru-RU"/>
              </w:rPr>
              <w:t xml:space="preserve"> </w:t>
            </w:r>
            <w:r w:rsidRPr="0070259E">
              <w:rPr>
                <w:rFonts w:ascii="Times New Roman" w:eastAsia="Times New Roman" w:hAnsi="Times New Roman" w:cs="Times New Roman"/>
                <w:lang w:eastAsia="ru-RU"/>
              </w:rPr>
              <w:t>Приспособления для подготовки и загрузки деталей в ванны</w:t>
            </w:r>
            <w:r>
              <w:rPr>
                <w:rFonts w:ascii="Times New Roman" w:eastAsia="Times New Roman" w:hAnsi="Times New Roman" w:cs="Times New Roman"/>
                <w:lang w:eastAsia="ru-RU"/>
              </w:rPr>
              <w:t>.</w:t>
            </w:r>
          </w:p>
          <w:p w14:paraId="4E762CA8" w14:textId="61035E37" w:rsidR="0070259E" w:rsidRPr="0070259E" w:rsidRDefault="0070259E" w:rsidP="0070259E">
            <w:pPr>
              <w:rPr>
                <w:rFonts w:ascii="Times New Roman" w:eastAsia="Times New Roman" w:hAnsi="Times New Roman" w:cs="Times New Roman"/>
                <w:lang w:eastAsia="ru-RU"/>
              </w:rPr>
            </w:pPr>
            <w:r w:rsidRPr="0070259E">
              <w:rPr>
                <w:rFonts w:ascii="Times New Roman" w:eastAsia="Times New Roman" w:hAnsi="Times New Roman" w:cs="Times New Roman"/>
                <w:lang w:eastAsia="ru-RU"/>
              </w:rPr>
              <w:t>Оборудование для сушки деталей. Вспомогательные устройства и транспортные средства</w:t>
            </w:r>
            <w:r>
              <w:rPr>
                <w:rFonts w:ascii="Times New Roman" w:eastAsia="Times New Roman" w:hAnsi="Times New Roman" w:cs="Times New Roman"/>
                <w:lang w:eastAsia="ru-RU"/>
              </w:rPr>
              <w:t xml:space="preserve">. </w:t>
            </w:r>
            <w:r w:rsidRPr="0070259E">
              <w:rPr>
                <w:rFonts w:ascii="Times New Roman" w:eastAsia="Times New Roman" w:hAnsi="Times New Roman" w:cs="Times New Roman"/>
                <w:lang w:eastAsia="ru-RU"/>
              </w:rPr>
              <w:t>Источники постоянного тока</w:t>
            </w:r>
          </w:p>
          <w:p w14:paraId="0DE87A77" w14:textId="7F25901A" w:rsidR="0070259E" w:rsidRPr="00C63897" w:rsidRDefault="0070259E" w:rsidP="0070259E">
            <w:pPr>
              <w:rPr>
                <w:rFonts w:ascii="Times New Roman" w:eastAsia="Times New Roman" w:hAnsi="Times New Roman" w:cs="Times New Roman"/>
                <w:lang w:eastAsia="ru-RU"/>
              </w:rPr>
            </w:pPr>
            <w:r w:rsidRPr="0070259E">
              <w:rPr>
                <w:rFonts w:ascii="Times New Roman" w:eastAsia="Times New Roman" w:hAnsi="Times New Roman" w:cs="Times New Roman"/>
                <w:lang w:eastAsia="ru-RU"/>
              </w:rPr>
              <w:t xml:space="preserve">Расчет и подбор </w:t>
            </w:r>
            <w:proofErr w:type="spellStart"/>
            <w:r w:rsidRPr="0070259E">
              <w:rPr>
                <w:rFonts w:ascii="Times New Roman" w:eastAsia="Times New Roman" w:hAnsi="Times New Roman" w:cs="Times New Roman"/>
                <w:lang w:eastAsia="ru-RU"/>
              </w:rPr>
              <w:t>шинопроводов</w:t>
            </w:r>
            <w:proofErr w:type="spellEnd"/>
            <w:r>
              <w:rPr>
                <w:rFonts w:ascii="Times New Roman" w:eastAsia="Times New Roman" w:hAnsi="Times New Roman" w:cs="Times New Roman"/>
                <w:lang w:eastAsia="ru-RU"/>
              </w:rPr>
              <w:t xml:space="preserve">. </w:t>
            </w:r>
            <w:r w:rsidRPr="0070259E">
              <w:rPr>
                <w:rFonts w:ascii="Times New Roman" w:eastAsia="Times New Roman" w:hAnsi="Times New Roman" w:cs="Times New Roman"/>
                <w:lang w:eastAsia="ru-RU"/>
              </w:rPr>
              <w:t>Вентиляционные устройства</w:t>
            </w:r>
            <w:r>
              <w:rPr>
                <w:rFonts w:ascii="Times New Roman" w:eastAsia="Times New Roman" w:hAnsi="Times New Roman" w:cs="Times New Roman"/>
                <w:lang w:eastAsia="ru-RU"/>
              </w:rPr>
              <w:t xml:space="preserve">. </w:t>
            </w:r>
            <w:r w:rsidRPr="0070259E">
              <w:rPr>
                <w:rFonts w:ascii="Times New Roman" w:eastAsia="Times New Roman" w:hAnsi="Times New Roman" w:cs="Times New Roman"/>
                <w:lang w:eastAsia="ru-RU"/>
              </w:rPr>
              <w:t>Оборудование для очистки воздуха от пыли</w:t>
            </w:r>
            <w:r>
              <w:rPr>
                <w:rFonts w:ascii="Times New Roman" w:eastAsia="Times New Roman" w:hAnsi="Times New Roman" w:cs="Times New Roman"/>
                <w:lang w:eastAsia="ru-RU"/>
              </w:rPr>
              <w:t xml:space="preserve">. </w:t>
            </w:r>
            <w:r w:rsidRPr="0070259E">
              <w:rPr>
                <w:rFonts w:ascii="Times New Roman" w:eastAsia="Times New Roman" w:hAnsi="Times New Roman" w:cs="Times New Roman"/>
                <w:lang w:eastAsia="ru-RU"/>
              </w:rPr>
              <w:t>Оборудование для обезвреживания сточных вод</w:t>
            </w:r>
            <w:r>
              <w:rPr>
                <w:rFonts w:ascii="Times New Roman" w:eastAsia="Times New Roman" w:hAnsi="Times New Roman" w:cs="Times New Roman"/>
                <w:lang w:eastAsia="ru-RU"/>
              </w:rPr>
              <w:t>.</w:t>
            </w:r>
          </w:p>
        </w:tc>
      </w:tr>
      <w:tr w:rsidR="0070259E" w:rsidRPr="00C63897" w14:paraId="793E18E4" w14:textId="77777777" w:rsidTr="00496E9A">
        <w:trPr>
          <w:trHeight w:val="361"/>
        </w:trPr>
        <w:tc>
          <w:tcPr>
            <w:tcW w:w="2972" w:type="dxa"/>
            <w:vMerge/>
          </w:tcPr>
          <w:p w14:paraId="0F4017FE" w14:textId="77777777" w:rsidR="0070259E" w:rsidRPr="00C63897" w:rsidRDefault="0070259E"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8E52160" w14:textId="77777777" w:rsidR="0070259E" w:rsidRPr="00C63897" w:rsidRDefault="0070259E"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0259E" w:rsidRPr="00C63897" w14:paraId="52BF1B5D" w14:textId="77777777" w:rsidTr="00496E9A">
        <w:trPr>
          <w:trHeight w:val="137"/>
        </w:trPr>
        <w:tc>
          <w:tcPr>
            <w:tcW w:w="2972" w:type="dxa"/>
            <w:vMerge/>
          </w:tcPr>
          <w:p w14:paraId="5E4DEBCC" w14:textId="77777777" w:rsidR="0070259E" w:rsidRPr="00C63897" w:rsidRDefault="0070259E"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E5BCC72" w14:textId="20D7EFDC" w:rsidR="0070259E" w:rsidRPr="00C63897" w:rsidRDefault="0070259E"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20. </w:t>
            </w:r>
            <w:r w:rsidRPr="0070259E">
              <w:rPr>
                <w:rFonts w:ascii="Times New Roman" w:eastAsia="Times New Roman" w:hAnsi="Times New Roman" w:cs="Times New Roman"/>
                <w:lang w:eastAsia="ru-RU"/>
              </w:rPr>
              <w:t>Расчет производительности автоматической линии</w:t>
            </w:r>
          </w:p>
        </w:tc>
      </w:tr>
      <w:tr w:rsidR="0070259E" w14:paraId="28EA6B3F" w14:textId="77777777" w:rsidTr="00496E9A">
        <w:trPr>
          <w:trHeight w:val="137"/>
        </w:trPr>
        <w:tc>
          <w:tcPr>
            <w:tcW w:w="2972" w:type="dxa"/>
            <w:vMerge/>
          </w:tcPr>
          <w:p w14:paraId="088992A2" w14:textId="77777777" w:rsidR="0070259E" w:rsidRPr="00C63897" w:rsidRDefault="0070259E"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0CB0E25" w14:textId="5C4A0729" w:rsidR="0070259E" w:rsidRDefault="0070259E"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21. </w:t>
            </w:r>
            <w:r w:rsidRPr="0070259E">
              <w:rPr>
                <w:rFonts w:ascii="Times New Roman" w:eastAsia="Times New Roman" w:hAnsi="Times New Roman" w:cs="Times New Roman"/>
                <w:lang w:eastAsia="ru-RU"/>
              </w:rPr>
              <w:t>Расчет автооператора</w:t>
            </w:r>
          </w:p>
        </w:tc>
      </w:tr>
      <w:tr w:rsidR="0070259E" w14:paraId="0D9ED89E" w14:textId="77777777" w:rsidTr="00496E9A">
        <w:trPr>
          <w:trHeight w:val="137"/>
        </w:trPr>
        <w:tc>
          <w:tcPr>
            <w:tcW w:w="2972" w:type="dxa"/>
            <w:vMerge/>
          </w:tcPr>
          <w:p w14:paraId="44212681" w14:textId="77777777" w:rsidR="0070259E" w:rsidRPr="00C63897" w:rsidRDefault="0070259E"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6CEFBCE" w14:textId="22F9409D" w:rsidR="0070259E" w:rsidRDefault="0070259E"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22. </w:t>
            </w:r>
            <w:r w:rsidRPr="0070259E">
              <w:rPr>
                <w:rFonts w:ascii="Times New Roman" w:eastAsia="Times New Roman" w:hAnsi="Times New Roman" w:cs="Times New Roman"/>
                <w:lang w:eastAsia="ru-RU"/>
              </w:rPr>
              <w:t>Расчет ванны химического обезжиривания.  Определение параметров змеевика в гальванической ванне</w:t>
            </w:r>
          </w:p>
        </w:tc>
      </w:tr>
      <w:tr w:rsidR="0070259E" w:rsidRPr="00C63897" w14:paraId="7E1CF4D7" w14:textId="77777777" w:rsidTr="00496E9A">
        <w:trPr>
          <w:trHeight w:val="361"/>
        </w:trPr>
        <w:tc>
          <w:tcPr>
            <w:tcW w:w="2972" w:type="dxa"/>
            <w:vMerge/>
          </w:tcPr>
          <w:p w14:paraId="21E8E384" w14:textId="77777777" w:rsidR="0070259E" w:rsidRPr="00C63897" w:rsidRDefault="0070259E" w:rsidP="0035249C">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E6D08AE" w14:textId="77777777" w:rsidR="0070259E" w:rsidRDefault="0070259E"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F2F139" w14:textId="77777777" w:rsidR="0070259E" w:rsidRPr="00C63897" w:rsidRDefault="0070259E" w:rsidP="0035249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0"/>
      <w:tr w:rsidR="00E52263" w:rsidRPr="00C63897" w14:paraId="6A297C46" w14:textId="77777777" w:rsidTr="00496E9A">
        <w:tc>
          <w:tcPr>
            <w:tcW w:w="9776" w:type="dxa"/>
            <w:gridSpan w:val="2"/>
          </w:tcPr>
          <w:p w14:paraId="763134CE" w14:textId="77777777" w:rsidR="00E52263" w:rsidRDefault="00E52263" w:rsidP="0014732F">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3D525504" w14:textId="77777777" w:rsidR="00E52263" w:rsidRDefault="00E52263" w:rsidP="0014732F">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Виды работ:</w:t>
            </w:r>
          </w:p>
          <w:p w14:paraId="2440287D" w14:textId="4B9592BF" w:rsidR="0070259E" w:rsidRPr="0070259E" w:rsidRDefault="0070259E" w:rsidP="0070259E">
            <w:pPr>
              <w:suppressAutoHyphens/>
              <w:jc w:val="both"/>
              <w:rPr>
                <w:rFonts w:ascii="Times New Roman" w:eastAsia="Times New Roman" w:hAnsi="Times New Roman" w:cs="Times New Roman"/>
                <w:lang w:eastAsia="ru-RU"/>
              </w:rPr>
            </w:pPr>
            <w:r w:rsidRPr="0070259E">
              <w:rPr>
                <w:rFonts w:ascii="Times New Roman" w:eastAsia="Times New Roman" w:hAnsi="Times New Roman" w:cs="Times New Roman"/>
                <w:lang w:eastAsia="ru-RU"/>
              </w:rPr>
              <w:t>Характеристика сырья, материалов и продукта</w:t>
            </w:r>
          </w:p>
          <w:p w14:paraId="4C5E00B3" w14:textId="5EA738DA" w:rsidR="0070259E" w:rsidRPr="0070259E" w:rsidRDefault="0070259E" w:rsidP="0070259E">
            <w:pPr>
              <w:suppressAutoHyphens/>
              <w:jc w:val="both"/>
              <w:rPr>
                <w:rFonts w:ascii="Times New Roman" w:eastAsia="Times New Roman" w:hAnsi="Times New Roman" w:cs="Times New Roman"/>
                <w:lang w:eastAsia="ru-RU"/>
              </w:rPr>
            </w:pPr>
            <w:r w:rsidRPr="0070259E">
              <w:rPr>
                <w:rFonts w:ascii="Times New Roman" w:eastAsia="Times New Roman" w:hAnsi="Times New Roman" w:cs="Times New Roman"/>
                <w:lang w:eastAsia="ru-RU"/>
              </w:rPr>
              <w:t>Технология и технологическая схема процесса</w:t>
            </w:r>
          </w:p>
          <w:p w14:paraId="4D4DC332" w14:textId="5166B816" w:rsidR="0070259E" w:rsidRPr="0070259E" w:rsidRDefault="0070259E" w:rsidP="0070259E">
            <w:pPr>
              <w:suppressAutoHyphens/>
              <w:jc w:val="both"/>
              <w:rPr>
                <w:rFonts w:ascii="Times New Roman" w:eastAsia="Times New Roman" w:hAnsi="Times New Roman" w:cs="Times New Roman"/>
                <w:lang w:eastAsia="ru-RU"/>
              </w:rPr>
            </w:pPr>
            <w:r w:rsidRPr="0070259E">
              <w:rPr>
                <w:rFonts w:ascii="Times New Roman" w:eastAsia="Times New Roman" w:hAnsi="Times New Roman" w:cs="Times New Roman"/>
                <w:lang w:eastAsia="ru-RU"/>
              </w:rPr>
              <w:t>Основное технологическое оборудование</w:t>
            </w:r>
          </w:p>
          <w:p w14:paraId="3B462BC8" w14:textId="5F1117C5" w:rsidR="0070259E" w:rsidRPr="0070259E" w:rsidRDefault="0070259E" w:rsidP="0070259E">
            <w:pPr>
              <w:suppressAutoHyphens/>
              <w:jc w:val="both"/>
              <w:rPr>
                <w:rFonts w:ascii="Times New Roman" w:eastAsia="Times New Roman" w:hAnsi="Times New Roman" w:cs="Times New Roman"/>
                <w:lang w:eastAsia="ru-RU"/>
              </w:rPr>
            </w:pPr>
            <w:r w:rsidRPr="0070259E">
              <w:rPr>
                <w:rFonts w:ascii="Times New Roman" w:eastAsia="Times New Roman" w:hAnsi="Times New Roman" w:cs="Times New Roman"/>
                <w:lang w:eastAsia="ru-RU"/>
              </w:rPr>
              <w:t>Контроль производства</w:t>
            </w:r>
          </w:p>
          <w:p w14:paraId="58C3CA01" w14:textId="118399B1" w:rsidR="0070259E" w:rsidRPr="00C63897" w:rsidRDefault="0070259E" w:rsidP="0070259E">
            <w:pPr>
              <w:suppressAutoHyphens/>
              <w:jc w:val="both"/>
              <w:rPr>
                <w:rFonts w:ascii="Times New Roman" w:eastAsia="Times New Roman" w:hAnsi="Times New Roman" w:cs="Times New Roman"/>
                <w:lang w:eastAsia="ru-RU"/>
              </w:rPr>
            </w:pPr>
            <w:r w:rsidRPr="0070259E">
              <w:rPr>
                <w:rFonts w:ascii="Times New Roman" w:eastAsia="Times New Roman" w:hAnsi="Times New Roman" w:cs="Times New Roman"/>
                <w:lang w:eastAsia="ru-RU"/>
              </w:rPr>
              <w:t>Организация рабочих мест. Основная технологическая документация</w:t>
            </w:r>
          </w:p>
        </w:tc>
      </w:tr>
      <w:tr w:rsidR="00E52263" w:rsidRPr="00C63897" w14:paraId="1A4DCD2E" w14:textId="77777777" w:rsidTr="00496E9A">
        <w:trPr>
          <w:trHeight w:val="317"/>
        </w:trPr>
        <w:tc>
          <w:tcPr>
            <w:tcW w:w="9776" w:type="dxa"/>
            <w:gridSpan w:val="2"/>
          </w:tcPr>
          <w:p w14:paraId="5491898E" w14:textId="77777777" w:rsidR="00E52263" w:rsidRDefault="00E52263" w:rsidP="0014732F">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Производственная практика </w:t>
            </w:r>
          </w:p>
          <w:p w14:paraId="0CB96DE0" w14:textId="77777777" w:rsidR="00E52263" w:rsidRDefault="00E52263" w:rsidP="0014732F">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2B089319" w14:textId="6CA25E06" w:rsidR="0070259E" w:rsidRPr="0070259E" w:rsidRDefault="0070259E" w:rsidP="0070259E">
            <w:pPr>
              <w:suppressAutoHyphens/>
              <w:jc w:val="both"/>
              <w:rPr>
                <w:rFonts w:ascii="Times New Roman" w:eastAsia="Times New Roman" w:hAnsi="Times New Roman" w:cs="Times New Roman"/>
                <w:lang w:eastAsia="ru-RU"/>
              </w:rPr>
            </w:pPr>
            <w:r w:rsidRPr="0070259E">
              <w:rPr>
                <w:rFonts w:ascii="Times New Roman" w:eastAsia="Times New Roman" w:hAnsi="Times New Roman" w:cs="Times New Roman"/>
                <w:lang w:eastAsia="ru-RU"/>
              </w:rPr>
              <w:t>Подготовка оборудования к пуску в соответствии с технологической картой</w:t>
            </w:r>
          </w:p>
          <w:p w14:paraId="02FFF270" w14:textId="14E8D5D8" w:rsidR="0070259E" w:rsidRPr="0070259E" w:rsidRDefault="0070259E" w:rsidP="0070259E">
            <w:pPr>
              <w:suppressAutoHyphens/>
              <w:jc w:val="both"/>
              <w:rPr>
                <w:rFonts w:ascii="Times New Roman" w:eastAsia="Times New Roman" w:hAnsi="Times New Roman" w:cs="Times New Roman"/>
                <w:lang w:eastAsia="ru-RU"/>
              </w:rPr>
            </w:pPr>
            <w:r w:rsidRPr="0070259E">
              <w:rPr>
                <w:rFonts w:ascii="Times New Roman" w:eastAsia="Times New Roman" w:hAnsi="Times New Roman" w:cs="Times New Roman"/>
                <w:lang w:eastAsia="ru-RU"/>
              </w:rPr>
              <w:t>Включение оборудование в работу.  Подвод сырья к реакционной зоне</w:t>
            </w:r>
          </w:p>
          <w:p w14:paraId="300469B0" w14:textId="0992D8A2" w:rsidR="0070259E" w:rsidRPr="0070259E" w:rsidRDefault="0070259E" w:rsidP="0070259E">
            <w:pPr>
              <w:suppressAutoHyphens/>
              <w:jc w:val="both"/>
              <w:rPr>
                <w:rFonts w:ascii="Times New Roman" w:eastAsia="Times New Roman" w:hAnsi="Times New Roman" w:cs="Times New Roman"/>
                <w:lang w:eastAsia="ru-RU"/>
              </w:rPr>
            </w:pPr>
            <w:r w:rsidRPr="0070259E">
              <w:rPr>
                <w:rFonts w:ascii="Times New Roman" w:eastAsia="Times New Roman" w:hAnsi="Times New Roman" w:cs="Times New Roman"/>
                <w:lang w:eastAsia="ru-RU"/>
              </w:rPr>
              <w:t>Ведение технологического процесса</w:t>
            </w:r>
          </w:p>
          <w:p w14:paraId="345744DB" w14:textId="1E27E88B" w:rsidR="0070259E" w:rsidRPr="0070259E" w:rsidRDefault="0070259E" w:rsidP="0070259E">
            <w:pPr>
              <w:suppressAutoHyphens/>
              <w:jc w:val="both"/>
              <w:rPr>
                <w:rFonts w:ascii="Times New Roman" w:eastAsia="Times New Roman" w:hAnsi="Times New Roman" w:cs="Times New Roman"/>
                <w:lang w:eastAsia="ru-RU"/>
              </w:rPr>
            </w:pPr>
            <w:r w:rsidRPr="0070259E">
              <w:rPr>
                <w:rFonts w:ascii="Times New Roman" w:eastAsia="Times New Roman" w:hAnsi="Times New Roman" w:cs="Times New Roman"/>
                <w:lang w:eastAsia="ru-RU"/>
              </w:rPr>
              <w:t>Вывод продукта из реакционной зоны. Отключение оборудования.</w:t>
            </w:r>
          </w:p>
          <w:p w14:paraId="12F94DB8" w14:textId="6D02E1DA" w:rsidR="0070259E" w:rsidRPr="0070259E" w:rsidRDefault="0070259E" w:rsidP="0070259E">
            <w:pPr>
              <w:suppressAutoHyphens/>
              <w:jc w:val="both"/>
              <w:rPr>
                <w:rFonts w:ascii="Times New Roman" w:eastAsia="Times New Roman" w:hAnsi="Times New Roman" w:cs="Times New Roman"/>
                <w:lang w:eastAsia="ru-RU"/>
              </w:rPr>
            </w:pPr>
            <w:r w:rsidRPr="0070259E">
              <w:rPr>
                <w:rFonts w:ascii="Times New Roman" w:eastAsia="Times New Roman" w:hAnsi="Times New Roman" w:cs="Times New Roman"/>
                <w:lang w:eastAsia="ru-RU"/>
              </w:rPr>
              <w:t>Вывод оборудования в ремонт</w:t>
            </w:r>
          </w:p>
          <w:p w14:paraId="6E56FDA6" w14:textId="40AB411D" w:rsidR="0070259E" w:rsidRPr="00C63897" w:rsidRDefault="0070259E" w:rsidP="0070259E">
            <w:pPr>
              <w:suppressAutoHyphens/>
              <w:jc w:val="both"/>
              <w:rPr>
                <w:rFonts w:ascii="Times New Roman" w:eastAsia="Times New Roman" w:hAnsi="Times New Roman" w:cs="Times New Roman"/>
                <w:lang w:eastAsia="ru-RU"/>
              </w:rPr>
            </w:pPr>
            <w:r w:rsidRPr="0070259E">
              <w:rPr>
                <w:rFonts w:ascii="Times New Roman" w:eastAsia="Times New Roman" w:hAnsi="Times New Roman" w:cs="Times New Roman"/>
                <w:lang w:eastAsia="ru-RU"/>
              </w:rPr>
              <w:t>Обходы и осмотры оборудования (выявление дефектов).</w:t>
            </w:r>
          </w:p>
        </w:tc>
      </w:tr>
      <w:tr w:rsidR="00E52263" w:rsidRPr="00C63897" w14:paraId="68250296" w14:textId="77777777" w:rsidTr="00496E9A">
        <w:tc>
          <w:tcPr>
            <w:tcW w:w="9776" w:type="dxa"/>
            <w:gridSpan w:val="2"/>
          </w:tcPr>
          <w:p w14:paraId="35C52B90" w14:textId="7EC4906A" w:rsidR="00E52263" w:rsidRPr="007B1A5C" w:rsidRDefault="007B1A5C" w:rsidP="0014732F">
            <w:pPr>
              <w:spacing w:line="276" w:lineRule="auto"/>
              <w:rPr>
                <w:rFonts w:ascii="Times New Roman" w:eastAsia="Times New Roman" w:hAnsi="Times New Roman" w:cs="Times New Roman"/>
                <w:b/>
                <w:bCs/>
                <w:iCs/>
                <w:lang w:eastAsia="ru-RU"/>
              </w:rPr>
            </w:pPr>
            <w:r w:rsidRPr="007B1A5C">
              <w:rPr>
                <w:rFonts w:ascii="Times New Roman" w:eastAsia="Times New Roman" w:hAnsi="Times New Roman" w:cs="Times New Roman"/>
                <w:b/>
                <w:bCs/>
                <w:iCs/>
                <w:lang w:eastAsia="ru-RU"/>
              </w:rPr>
              <w:t>Промежуточная аттестация</w:t>
            </w:r>
          </w:p>
        </w:tc>
      </w:tr>
      <w:tr w:rsidR="00E52263" w:rsidRPr="00C63897" w14:paraId="4BF258E9" w14:textId="77777777" w:rsidTr="00496E9A">
        <w:tc>
          <w:tcPr>
            <w:tcW w:w="9776" w:type="dxa"/>
            <w:gridSpan w:val="2"/>
          </w:tcPr>
          <w:p w14:paraId="6EE11512" w14:textId="155ED892" w:rsidR="00E52263" w:rsidRPr="00402314" w:rsidRDefault="00E52263" w:rsidP="0014732F">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402314">
              <w:rPr>
                <w:rFonts w:ascii="Times New Roman" w:eastAsia="Times New Roman" w:hAnsi="Times New Roman" w:cs="Times New Roman"/>
                <w:b/>
                <w:bCs/>
                <w:lang w:val="en-US" w:eastAsia="ru-RU"/>
              </w:rPr>
              <w:t xml:space="preserve"> (</w:t>
            </w:r>
            <w:r w:rsidR="00402314">
              <w:rPr>
                <w:rFonts w:ascii="Times New Roman" w:eastAsia="Times New Roman" w:hAnsi="Times New Roman" w:cs="Times New Roman"/>
                <w:b/>
                <w:bCs/>
                <w:lang w:eastAsia="ru-RU"/>
              </w:rPr>
              <w:t xml:space="preserve">количество часов = </w:t>
            </w:r>
            <w:r w:rsidR="00370528">
              <w:rPr>
                <w:rFonts w:ascii="Times New Roman" w:eastAsia="Times New Roman" w:hAnsi="Times New Roman" w:cs="Times New Roman"/>
                <w:b/>
                <w:bCs/>
                <w:lang w:eastAsia="ru-RU"/>
              </w:rPr>
              <w:t>2</w:t>
            </w:r>
            <w:r w:rsidR="005A44C8">
              <w:rPr>
                <w:rFonts w:ascii="Times New Roman" w:eastAsia="Times New Roman" w:hAnsi="Times New Roman" w:cs="Times New Roman"/>
                <w:b/>
                <w:bCs/>
                <w:lang w:eastAsia="ru-RU"/>
              </w:rPr>
              <w:t>52</w:t>
            </w:r>
            <w:r w:rsidR="00370528">
              <w:rPr>
                <w:rFonts w:ascii="Times New Roman" w:eastAsia="Times New Roman" w:hAnsi="Times New Roman" w:cs="Times New Roman"/>
                <w:b/>
                <w:bCs/>
                <w:lang w:eastAsia="ru-RU"/>
              </w:rPr>
              <w:t>)</w:t>
            </w:r>
          </w:p>
        </w:tc>
      </w:tr>
      <w:bookmarkEnd w:id="19"/>
    </w:tbl>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4178E3">
      <w:pPr>
        <w:pStyle w:val="1f"/>
      </w:pPr>
      <w:bookmarkStart w:id="21" w:name="_Toc152334671"/>
      <w:bookmarkStart w:id="22" w:name="_Toc156820317"/>
      <w:r w:rsidRPr="00490E14">
        <w:t>3. Условия реализации профессионального модуля</w:t>
      </w:r>
      <w:bookmarkEnd w:id="21"/>
      <w:bookmarkEnd w:id="22"/>
    </w:p>
    <w:p w14:paraId="5687404E" w14:textId="77777777" w:rsidR="00782EFC" w:rsidRPr="00E11160" w:rsidRDefault="00782EFC" w:rsidP="00782EFC">
      <w:pPr>
        <w:pStyle w:val="114"/>
        <w:rPr>
          <w:rFonts w:ascii="Times New Roman" w:hAnsi="Times New Roman"/>
        </w:rPr>
      </w:pPr>
      <w:bookmarkStart w:id="23" w:name="_Toc152334672"/>
      <w:bookmarkStart w:id="24" w:name="_Toc156820318"/>
      <w:r w:rsidRPr="00E11160">
        <w:rPr>
          <w:rFonts w:ascii="Times New Roman" w:hAnsi="Times New Roman"/>
        </w:rPr>
        <w:t>3.1. Материально-техническое обеспечение</w:t>
      </w:r>
      <w:bookmarkEnd w:id="23"/>
      <w:bookmarkEnd w:id="24"/>
    </w:p>
    <w:p w14:paraId="53C78D4A" w14:textId="77777777" w:rsidR="00B73C57" w:rsidRDefault="00782EFC" w:rsidP="00B73C57">
      <w:pPr>
        <w:pStyle w:val="afc"/>
        <w:spacing w:after="0" w:line="288" w:lineRule="atLeast"/>
        <w:ind w:firstLine="540"/>
        <w:jc w:val="both"/>
        <w:rPr>
          <w:bCs/>
          <w:i/>
        </w:rPr>
      </w:pPr>
      <w:r w:rsidRPr="00FA680C">
        <w:rPr>
          <w:bCs/>
        </w:rPr>
        <w:t xml:space="preserve">Лаборатории </w:t>
      </w:r>
      <w:r w:rsidR="00F61F04">
        <w:rPr>
          <w:bCs/>
        </w:rPr>
        <w:t>«</w:t>
      </w:r>
      <w:r w:rsidR="00490E14">
        <w:t>Технологии электрохимического производства</w:t>
      </w:r>
      <w:r w:rsidR="00F61F04">
        <w:t>», «</w:t>
      </w:r>
      <w:r w:rsidR="00490E14">
        <w:t>Электротехники и электроники</w:t>
      </w:r>
      <w:r w:rsidR="00F61F04">
        <w:t>»</w:t>
      </w:r>
      <w:r w:rsidR="00045EAC">
        <w:t xml:space="preserve">, </w:t>
      </w:r>
      <w:r w:rsidR="00490E14" w:rsidRPr="00490E14">
        <w:t>«</w:t>
      </w:r>
      <w:r w:rsidR="00490E14">
        <w:t>Автоматизации технологического про</w:t>
      </w:r>
      <w:r w:rsidR="00B73C57">
        <w:t>цесса</w:t>
      </w:r>
      <w:r w:rsidR="00490E14" w:rsidRPr="00490E14">
        <w:t>»</w:t>
      </w:r>
      <w:r w:rsidR="00490E14">
        <w:t xml:space="preserve">, </w:t>
      </w:r>
      <w:r w:rsidRPr="00FA680C">
        <w:rPr>
          <w:bCs/>
        </w:rPr>
        <w:t>оснащенн</w:t>
      </w:r>
      <w:r w:rsidR="00045EAC">
        <w:rPr>
          <w:bCs/>
        </w:rPr>
        <w:t>ые</w:t>
      </w:r>
      <w:r w:rsidRPr="00FA680C">
        <w:rPr>
          <w:bCs/>
        </w:rPr>
        <w:t xml:space="preserve"> в соответствии с </w:t>
      </w:r>
      <w:r w:rsidRPr="00FA680C">
        <w:rPr>
          <w:bCs/>
          <w:iCs/>
        </w:rPr>
        <w:t>приложением 3</w:t>
      </w:r>
      <w:r>
        <w:rPr>
          <w:bCs/>
          <w:iCs/>
        </w:rPr>
        <w:t xml:space="preserve"> </w:t>
      </w:r>
      <w:r w:rsidR="00D37EAF">
        <w:rPr>
          <w:bCs/>
          <w:iCs/>
        </w:rPr>
        <w:t>ПОП-П</w:t>
      </w:r>
      <w:r w:rsidRPr="00FA680C">
        <w:rPr>
          <w:bCs/>
          <w:i/>
        </w:rPr>
        <w:t>.</w:t>
      </w:r>
    </w:p>
    <w:p w14:paraId="4C1B1F80" w14:textId="36087FAA" w:rsidR="006841BF" w:rsidRPr="00B73C57" w:rsidRDefault="00B73C57" w:rsidP="00B73C57">
      <w:pPr>
        <w:pStyle w:val="afc"/>
        <w:spacing w:after="0" w:line="288" w:lineRule="atLeast"/>
        <w:ind w:firstLine="540"/>
        <w:jc w:val="both"/>
      </w:pPr>
      <w:r w:rsidRPr="00B73C57">
        <w:rPr>
          <w:bCs/>
        </w:rPr>
        <w:t>Б</w:t>
      </w:r>
      <w:r w:rsidR="00782EFC" w:rsidRPr="00B73C57">
        <w:rPr>
          <w:bCs/>
        </w:rPr>
        <w:t>азы практики</w:t>
      </w:r>
      <w:r w:rsidR="00420636" w:rsidRPr="00B73C57">
        <w:rPr>
          <w:bCs/>
        </w:rPr>
        <w:t xml:space="preserve"> (</w:t>
      </w:r>
      <w:r w:rsidR="00420636" w:rsidRPr="00B73C57">
        <w:t>зоны по видам работ)</w:t>
      </w:r>
      <w:r w:rsidR="006841BF" w:rsidRPr="00B73C57">
        <w:t>,</w:t>
      </w:r>
      <w:r w:rsidR="00782EFC" w:rsidRPr="00B73C57">
        <w:t xml:space="preserve"> </w:t>
      </w:r>
      <w:r w:rsidR="00782EFC" w:rsidRPr="00B73C57">
        <w:rPr>
          <w:bCs/>
        </w:rPr>
        <w:t>оснащенные</w:t>
      </w:r>
      <w:r w:rsidR="006841BF" w:rsidRPr="00B73C57">
        <w:rPr>
          <w:bCs/>
        </w:rPr>
        <w:t xml:space="preserve"> </w:t>
      </w:r>
      <w:r w:rsidR="00782EFC" w:rsidRPr="00B73C57">
        <w:rPr>
          <w:bCs/>
        </w:rPr>
        <w:t xml:space="preserve">в соответствии с </w:t>
      </w:r>
      <w:r w:rsidR="00782EFC" w:rsidRPr="00B73C57">
        <w:rPr>
          <w:bCs/>
          <w:iCs/>
        </w:rPr>
        <w:t xml:space="preserve">приложением 3 </w:t>
      </w:r>
      <w:r w:rsidR="00D37EAF" w:rsidRPr="00B73C57">
        <w:rPr>
          <w:bCs/>
          <w:iCs/>
        </w:rPr>
        <w:t>ПОП-П</w:t>
      </w:r>
      <w:r w:rsidR="00782EFC" w:rsidRPr="00B73C57">
        <w:rPr>
          <w:bCs/>
          <w:i/>
          <w:iCs/>
        </w:rPr>
        <w:t>.</w:t>
      </w:r>
    </w:p>
    <w:p w14:paraId="78BF6208" w14:textId="77777777" w:rsidR="00602549" w:rsidRPr="00602549" w:rsidRDefault="00602549" w:rsidP="00602549">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5" w:name="_Toc152334673"/>
      <w:bookmarkStart w:id="26" w:name="_Toc156820319"/>
      <w:r w:rsidRPr="00E11160">
        <w:rPr>
          <w:rFonts w:ascii="Times New Roman" w:hAnsi="Times New Roman"/>
        </w:rPr>
        <w:t>3.2. Учебно-методическое обеспечение</w:t>
      </w:r>
      <w:bookmarkEnd w:id="25"/>
      <w:bookmarkEnd w:id="26"/>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7"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7"/>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E0B15">
        <w:rPr>
          <w:rFonts w:ascii="Times New Roman" w:hAnsi="Times New Roman" w:cs="Times New Roman"/>
          <w:b/>
          <w:sz w:val="24"/>
          <w:szCs w:val="24"/>
        </w:rPr>
        <w:t>3.2.1. Основные печатные и/или электронные издания</w:t>
      </w:r>
    </w:p>
    <w:p w14:paraId="7FAEFDB5" w14:textId="77777777" w:rsidR="00EE0B15" w:rsidRPr="00EE0B15" w:rsidRDefault="00EE0B15" w:rsidP="00EE0B15">
      <w:pPr>
        <w:pStyle w:val="a4"/>
        <w:numPr>
          <w:ilvl w:val="0"/>
          <w:numId w:val="15"/>
        </w:numPr>
        <w:spacing w:line="276" w:lineRule="auto"/>
        <w:ind w:left="426"/>
        <w:jc w:val="both"/>
        <w:rPr>
          <w:rFonts w:ascii="Times New Roman" w:eastAsia="Times New Roman" w:hAnsi="Times New Roman" w:cs="Times New Roman"/>
          <w:sz w:val="24"/>
          <w:szCs w:val="24"/>
          <w:lang w:eastAsia="ru-RU"/>
        </w:rPr>
      </w:pPr>
      <w:r w:rsidRPr="00EE0B15">
        <w:rPr>
          <w:rFonts w:ascii="Times New Roman" w:eastAsia="Times New Roman" w:hAnsi="Times New Roman" w:cs="Times New Roman"/>
          <w:sz w:val="24"/>
          <w:szCs w:val="24"/>
          <w:lang w:eastAsia="ru-RU"/>
        </w:rPr>
        <w:t>Генкин А.Э. Оборудование химических заводов. Учебник для техникумов. М., «</w:t>
      </w:r>
      <w:proofErr w:type="spellStart"/>
      <w:r w:rsidRPr="00EE0B15">
        <w:rPr>
          <w:rFonts w:ascii="Times New Roman" w:eastAsia="Times New Roman" w:hAnsi="Times New Roman" w:cs="Times New Roman"/>
          <w:sz w:val="24"/>
          <w:szCs w:val="24"/>
          <w:lang w:eastAsia="ru-RU"/>
        </w:rPr>
        <w:t>Высш</w:t>
      </w:r>
      <w:proofErr w:type="spellEnd"/>
      <w:r w:rsidRPr="00EE0B15">
        <w:rPr>
          <w:rFonts w:ascii="Times New Roman" w:eastAsia="Times New Roman" w:hAnsi="Times New Roman" w:cs="Times New Roman"/>
          <w:sz w:val="24"/>
          <w:szCs w:val="24"/>
          <w:lang w:eastAsia="ru-RU"/>
        </w:rPr>
        <w:t>. Школа», 1970.</w:t>
      </w:r>
    </w:p>
    <w:p w14:paraId="7747FADE" w14:textId="77777777" w:rsidR="00EE0B15" w:rsidRPr="00EE0B15" w:rsidRDefault="00EE0B15" w:rsidP="00EE0B15">
      <w:pPr>
        <w:pStyle w:val="a4"/>
        <w:numPr>
          <w:ilvl w:val="0"/>
          <w:numId w:val="15"/>
        </w:numPr>
        <w:spacing w:line="276" w:lineRule="auto"/>
        <w:ind w:left="426"/>
        <w:jc w:val="both"/>
        <w:rPr>
          <w:rFonts w:ascii="Times New Roman" w:eastAsia="Times New Roman" w:hAnsi="Times New Roman" w:cs="Times New Roman"/>
          <w:sz w:val="24"/>
          <w:szCs w:val="24"/>
          <w:lang w:eastAsia="ru-RU"/>
        </w:rPr>
      </w:pPr>
      <w:proofErr w:type="spellStart"/>
      <w:r w:rsidRPr="00EE0B15">
        <w:rPr>
          <w:rFonts w:ascii="Times New Roman" w:eastAsia="Times New Roman" w:hAnsi="Times New Roman" w:cs="Times New Roman"/>
          <w:sz w:val="24"/>
          <w:szCs w:val="24"/>
          <w:lang w:eastAsia="ru-RU"/>
        </w:rPr>
        <w:t>Дасоян</w:t>
      </w:r>
      <w:proofErr w:type="spellEnd"/>
      <w:r w:rsidRPr="00EE0B15">
        <w:rPr>
          <w:rFonts w:ascii="Times New Roman" w:eastAsia="Times New Roman" w:hAnsi="Times New Roman" w:cs="Times New Roman"/>
          <w:sz w:val="24"/>
          <w:szCs w:val="24"/>
          <w:lang w:eastAsia="ru-RU"/>
        </w:rPr>
        <w:t xml:space="preserve"> </w:t>
      </w:r>
      <w:proofErr w:type="gramStart"/>
      <w:r w:rsidRPr="00EE0B15">
        <w:rPr>
          <w:rFonts w:ascii="Times New Roman" w:eastAsia="Times New Roman" w:hAnsi="Times New Roman" w:cs="Times New Roman"/>
          <w:sz w:val="24"/>
          <w:szCs w:val="24"/>
          <w:lang w:eastAsia="ru-RU"/>
        </w:rPr>
        <w:t>М.А. ,</w:t>
      </w:r>
      <w:proofErr w:type="gramEnd"/>
      <w:r w:rsidRPr="00EE0B15">
        <w:rPr>
          <w:rFonts w:ascii="Times New Roman" w:eastAsia="Times New Roman" w:hAnsi="Times New Roman" w:cs="Times New Roman"/>
          <w:sz w:val="24"/>
          <w:szCs w:val="24"/>
          <w:lang w:eastAsia="ru-RU"/>
        </w:rPr>
        <w:t xml:space="preserve"> </w:t>
      </w:r>
      <w:proofErr w:type="spellStart"/>
      <w:r w:rsidRPr="00EE0B15">
        <w:rPr>
          <w:rFonts w:ascii="Times New Roman" w:eastAsia="Times New Roman" w:hAnsi="Times New Roman" w:cs="Times New Roman"/>
          <w:sz w:val="24"/>
          <w:szCs w:val="24"/>
          <w:lang w:eastAsia="ru-RU"/>
        </w:rPr>
        <w:t>Пальмская</w:t>
      </w:r>
      <w:proofErr w:type="spellEnd"/>
      <w:r w:rsidRPr="00EE0B15">
        <w:rPr>
          <w:rFonts w:ascii="Times New Roman" w:eastAsia="Times New Roman" w:hAnsi="Times New Roman" w:cs="Times New Roman"/>
          <w:sz w:val="24"/>
          <w:szCs w:val="24"/>
          <w:lang w:eastAsia="ru-RU"/>
        </w:rPr>
        <w:t xml:space="preserve"> И.Я. Оборудование цехов электрохимического производства, изд. Машиностроение, 1979.</w:t>
      </w:r>
    </w:p>
    <w:p w14:paraId="1F700911" w14:textId="77777777" w:rsidR="00EE0B15" w:rsidRPr="00EE0B15" w:rsidRDefault="00EE0B15" w:rsidP="00EE0B15">
      <w:pPr>
        <w:pStyle w:val="a4"/>
        <w:numPr>
          <w:ilvl w:val="0"/>
          <w:numId w:val="15"/>
        </w:numPr>
        <w:spacing w:line="276" w:lineRule="auto"/>
        <w:ind w:left="426"/>
        <w:jc w:val="both"/>
        <w:rPr>
          <w:rFonts w:ascii="Times New Roman" w:eastAsia="Times New Roman" w:hAnsi="Times New Roman" w:cs="Times New Roman"/>
          <w:sz w:val="24"/>
          <w:szCs w:val="24"/>
          <w:lang w:eastAsia="ru-RU"/>
        </w:rPr>
      </w:pPr>
      <w:r w:rsidRPr="00EE0B15">
        <w:rPr>
          <w:rFonts w:ascii="Times New Roman" w:eastAsia="Times New Roman" w:hAnsi="Times New Roman" w:cs="Times New Roman"/>
          <w:sz w:val="24"/>
          <w:szCs w:val="24"/>
          <w:lang w:eastAsia="ru-RU"/>
        </w:rPr>
        <w:t xml:space="preserve">Семенова И.В., </w:t>
      </w:r>
      <w:proofErr w:type="spellStart"/>
      <w:r w:rsidRPr="00EE0B15">
        <w:rPr>
          <w:rFonts w:ascii="Times New Roman" w:eastAsia="Times New Roman" w:hAnsi="Times New Roman" w:cs="Times New Roman"/>
          <w:sz w:val="24"/>
          <w:szCs w:val="24"/>
          <w:lang w:eastAsia="ru-RU"/>
        </w:rPr>
        <w:t>Флорианович</w:t>
      </w:r>
      <w:proofErr w:type="spellEnd"/>
      <w:r w:rsidRPr="00EE0B15">
        <w:rPr>
          <w:rFonts w:ascii="Times New Roman" w:eastAsia="Times New Roman" w:hAnsi="Times New Roman" w:cs="Times New Roman"/>
          <w:sz w:val="24"/>
          <w:szCs w:val="24"/>
          <w:lang w:eastAsia="ru-RU"/>
        </w:rPr>
        <w:t xml:space="preserve"> Г.М., Хорошилов А.В. Коррозия и защита от коррозии. </w:t>
      </w:r>
      <w:proofErr w:type="spellStart"/>
      <w:r w:rsidRPr="00EE0B15">
        <w:rPr>
          <w:rFonts w:ascii="Times New Roman" w:eastAsia="Times New Roman" w:hAnsi="Times New Roman" w:cs="Times New Roman"/>
          <w:sz w:val="24"/>
          <w:szCs w:val="24"/>
          <w:lang w:eastAsia="ru-RU"/>
        </w:rPr>
        <w:t>Физматлит</w:t>
      </w:r>
      <w:proofErr w:type="spellEnd"/>
      <w:r w:rsidRPr="00EE0B15">
        <w:rPr>
          <w:rFonts w:ascii="Times New Roman" w:eastAsia="Times New Roman" w:hAnsi="Times New Roman" w:cs="Times New Roman"/>
          <w:sz w:val="24"/>
          <w:szCs w:val="24"/>
          <w:lang w:eastAsia="ru-RU"/>
        </w:rPr>
        <w:t>. - М. - 2002.</w:t>
      </w:r>
    </w:p>
    <w:p w14:paraId="148E54D7" w14:textId="1D4B55C3" w:rsidR="006841BF" w:rsidRDefault="006841BF" w:rsidP="006841BF">
      <w:pPr>
        <w:suppressAutoHyphens/>
        <w:spacing w:line="276" w:lineRule="auto"/>
        <w:ind w:firstLine="709"/>
        <w:contextualSpacing/>
        <w:rPr>
          <w:rFonts w:ascii="Times New Roman" w:hAnsi="Times New Roman" w:cs="Times New Roman"/>
          <w:bCs/>
          <w:i/>
          <w:sz w:val="24"/>
          <w:szCs w:val="24"/>
        </w:rPr>
      </w:pPr>
      <w:r w:rsidRPr="00EE0B15">
        <w:rPr>
          <w:rFonts w:ascii="Times New Roman" w:hAnsi="Times New Roman" w:cs="Times New Roman"/>
          <w:b/>
          <w:bCs/>
          <w:sz w:val="24"/>
          <w:szCs w:val="24"/>
        </w:rPr>
        <w:t xml:space="preserve">3.2.2. Дополнительные источники </w:t>
      </w:r>
      <w:r w:rsidRPr="00EE0B15">
        <w:rPr>
          <w:rFonts w:ascii="Times New Roman" w:hAnsi="Times New Roman" w:cs="Times New Roman"/>
          <w:bCs/>
          <w:i/>
          <w:sz w:val="24"/>
          <w:szCs w:val="24"/>
        </w:rPr>
        <w:t>(при необходимости)</w:t>
      </w:r>
    </w:p>
    <w:p w14:paraId="3ACD211C" w14:textId="77777777" w:rsidR="00EE0B15" w:rsidRPr="00EE0B15" w:rsidRDefault="00EE0B15" w:rsidP="00EE0B15">
      <w:pPr>
        <w:pStyle w:val="a4"/>
        <w:numPr>
          <w:ilvl w:val="0"/>
          <w:numId w:val="16"/>
        </w:numPr>
        <w:suppressAutoHyphens/>
        <w:spacing w:line="276" w:lineRule="auto"/>
        <w:ind w:left="426"/>
        <w:rPr>
          <w:rFonts w:ascii="Times New Roman" w:hAnsi="Times New Roman" w:cs="Times New Roman"/>
          <w:bCs/>
          <w:iCs/>
          <w:sz w:val="24"/>
          <w:szCs w:val="24"/>
        </w:rPr>
      </w:pPr>
      <w:r w:rsidRPr="00EE0B15">
        <w:rPr>
          <w:rFonts w:ascii="Times New Roman" w:hAnsi="Times New Roman" w:cs="Times New Roman"/>
          <w:bCs/>
          <w:iCs/>
          <w:sz w:val="24"/>
          <w:szCs w:val="24"/>
        </w:rPr>
        <w:t>Вячеславов П.М. Электролитическое осаждение сплавов. Машиностроение. Л. 1971.</w:t>
      </w:r>
    </w:p>
    <w:p w14:paraId="6A7C008B" w14:textId="77777777" w:rsidR="00EE0B15" w:rsidRPr="00EE0B15" w:rsidRDefault="00EE0B15" w:rsidP="00EE0B15">
      <w:pPr>
        <w:pStyle w:val="a4"/>
        <w:numPr>
          <w:ilvl w:val="0"/>
          <w:numId w:val="16"/>
        </w:numPr>
        <w:suppressAutoHyphens/>
        <w:spacing w:line="276" w:lineRule="auto"/>
        <w:ind w:left="426"/>
        <w:rPr>
          <w:rFonts w:ascii="Times New Roman" w:hAnsi="Times New Roman" w:cs="Times New Roman"/>
          <w:bCs/>
          <w:iCs/>
          <w:sz w:val="24"/>
          <w:szCs w:val="24"/>
        </w:rPr>
      </w:pPr>
      <w:proofErr w:type="spellStart"/>
      <w:r w:rsidRPr="00EE0B15">
        <w:rPr>
          <w:rFonts w:ascii="Times New Roman" w:hAnsi="Times New Roman" w:cs="Times New Roman"/>
          <w:bCs/>
          <w:iCs/>
          <w:sz w:val="24"/>
          <w:szCs w:val="24"/>
        </w:rPr>
        <w:t>Грилихес</w:t>
      </w:r>
      <w:proofErr w:type="spellEnd"/>
      <w:r w:rsidRPr="00EE0B15">
        <w:rPr>
          <w:rFonts w:ascii="Times New Roman" w:hAnsi="Times New Roman" w:cs="Times New Roman"/>
          <w:bCs/>
          <w:iCs/>
          <w:sz w:val="24"/>
          <w:szCs w:val="24"/>
        </w:rPr>
        <w:t xml:space="preserve"> С.Я., Тихонов К.И. Электролитические и химические покрытия. Химия. Л.1990.</w:t>
      </w:r>
    </w:p>
    <w:p w14:paraId="322DB860" w14:textId="77777777" w:rsidR="00EE0B15" w:rsidRPr="00EE0B15" w:rsidRDefault="00EE0B15" w:rsidP="00EE0B15">
      <w:pPr>
        <w:pStyle w:val="a4"/>
        <w:numPr>
          <w:ilvl w:val="0"/>
          <w:numId w:val="16"/>
        </w:numPr>
        <w:suppressAutoHyphens/>
        <w:spacing w:line="276" w:lineRule="auto"/>
        <w:ind w:left="426"/>
        <w:rPr>
          <w:rFonts w:ascii="Times New Roman" w:hAnsi="Times New Roman" w:cs="Times New Roman"/>
          <w:bCs/>
          <w:iCs/>
          <w:sz w:val="24"/>
          <w:szCs w:val="24"/>
        </w:rPr>
      </w:pPr>
      <w:proofErr w:type="spellStart"/>
      <w:r w:rsidRPr="00EE0B15">
        <w:rPr>
          <w:rFonts w:ascii="Times New Roman" w:hAnsi="Times New Roman" w:cs="Times New Roman"/>
          <w:bCs/>
          <w:iCs/>
          <w:sz w:val="24"/>
          <w:szCs w:val="24"/>
        </w:rPr>
        <w:t>Дасоян</w:t>
      </w:r>
      <w:proofErr w:type="spellEnd"/>
      <w:r w:rsidRPr="00EE0B15">
        <w:rPr>
          <w:rFonts w:ascii="Times New Roman" w:hAnsi="Times New Roman" w:cs="Times New Roman"/>
          <w:bCs/>
          <w:iCs/>
          <w:sz w:val="24"/>
          <w:szCs w:val="24"/>
        </w:rPr>
        <w:t xml:space="preserve"> М.В., Сахарова И.Я. Технология нанесения гальванических покрытий. Машиностроение. Л. 1989.</w:t>
      </w:r>
    </w:p>
    <w:p w14:paraId="1F071996" w14:textId="77777777" w:rsidR="00EE0B15" w:rsidRPr="00EE0B15" w:rsidRDefault="00EE0B15" w:rsidP="00EE0B15">
      <w:pPr>
        <w:pStyle w:val="a4"/>
        <w:numPr>
          <w:ilvl w:val="0"/>
          <w:numId w:val="16"/>
        </w:numPr>
        <w:suppressAutoHyphens/>
        <w:spacing w:line="276" w:lineRule="auto"/>
        <w:ind w:left="426"/>
        <w:rPr>
          <w:rFonts w:ascii="Times New Roman" w:hAnsi="Times New Roman" w:cs="Times New Roman"/>
          <w:bCs/>
          <w:iCs/>
          <w:sz w:val="24"/>
          <w:szCs w:val="24"/>
        </w:rPr>
      </w:pPr>
      <w:r w:rsidRPr="00EE0B15">
        <w:rPr>
          <w:rFonts w:ascii="Times New Roman" w:hAnsi="Times New Roman" w:cs="Times New Roman"/>
          <w:bCs/>
          <w:iCs/>
          <w:sz w:val="24"/>
          <w:szCs w:val="24"/>
        </w:rPr>
        <w:t>Ильин В.А. Металлизация диэлектриков. Машиностроение. Л. 1977</w:t>
      </w:r>
    </w:p>
    <w:p w14:paraId="6E6D59BE" w14:textId="77777777" w:rsidR="00EE0B15" w:rsidRPr="00EE0B15" w:rsidRDefault="00EE0B15" w:rsidP="00EE0B15">
      <w:pPr>
        <w:pStyle w:val="a4"/>
        <w:numPr>
          <w:ilvl w:val="0"/>
          <w:numId w:val="16"/>
        </w:numPr>
        <w:suppressAutoHyphens/>
        <w:spacing w:line="276" w:lineRule="auto"/>
        <w:ind w:left="426"/>
        <w:rPr>
          <w:rFonts w:ascii="Times New Roman" w:hAnsi="Times New Roman" w:cs="Times New Roman"/>
          <w:bCs/>
          <w:iCs/>
          <w:sz w:val="24"/>
          <w:szCs w:val="24"/>
        </w:rPr>
      </w:pPr>
      <w:r w:rsidRPr="00EE0B15">
        <w:rPr>
          <w:rFonts w:ascii="Times New Roman" w:hAnsi="Times New Roman" w:cs="Times New Roman"/>
          <w:bCs/>
          <w:iCs/>
          <w:sz w:val="24"/>
          <w:szCs w:val="24"/>
        </w:rPr>
        <w:t>Лобанов С.А. Практические советы гальванику. Машиностроение. Л. 1983.</w:t>
      </w:r>
    </w:p>
    <w:p w14:paraId="7418CE73" w14:textId="77777777" w:rsidR="00EE0B15" w:rsidRPr="00EE0B15" w:rsidRDefault="00EE0B15" w:rsidP="00EE0B15">
      <w:pPr>
        <w:pStyle w:val="a4"/>
        <w:numPr>
          <w:ilvl w:val="0"/>
          <w:numId w:val="16"/>
        </w:numPr>
        <w:suppressAutoHyphens/>
        <w:spacing w:line="276" w:lineRule="auto"/>
        <w:ind w:left="426"/>
        <w:rPr>
          <w:rFonts w:ascii="Times New Roman" w:hAnsi="Times New Roman" w:cs="Times New Roman"/>
          <w:bCs/>
          <w:iCs/>
          <w:sz w:val="24"/>
          <w:szCs w:val="24"/>
        </w:rPr>
      </w:pPr>
      <w:r w:rsidRPr="00EE0B15">
        <w:rPr>
          <w:rFonts w:ascii="Times New Roman" w:hAnsi="Times New Roman" w:cs="Times New Roman"/>
          <w:bCs/>
          <w:iCs/>
          <w:sz w:val="24"/>
          <w:szCs w:val="24"/>
        </w:rPr>
        <w:lastRenderedPageBreak/>
        <w:t xml:space="preserve">Малахов </w:t>
      </w:r>
      <w:proofErr w:type="spellStart"/>
      <w:proofErr w:type="gramStart"/>
      <w:r w:rsidRPr="00EE0B15">
        <w:rPr>
          <w:rFonts w:ascii="Times New Roman" w:hAnsi="Times New Roman" w:cs="Times New Roman"/>
          <w:bCs/>
          <w:iCs/>
          <w:sz w:val="24"/>
          <w:szCs w:val="24"/>
        </w:rPr>
        <w:t>А.И.,Тютина</w:t>
      </w:r>
      <w:proofErr w:type="spellEnd"/>
      <w:proofErr w:type="gramEnd"/>
      <w:r w:rsidRPr="00EE0B15">
        <w:rPr>
          <w:rFonts w:ascii="Times New Roman" w:hAnsi="Times New Roman" w:cs="Times New Roman"/>
          <w:bCs/>
          <w:iCs/>
          <w:sz w:val="24"/>
          <w:szCs w:val="24"/>
        </w:rPr>
        <w:t xml:space="preserve"> К.М.  Коррозия и основы гальваностегии. Химия. - М., 1977.</w:t>
      </w:r>
    </w:p>
    <w:p w14:paraId="76B4F880" w14:textId="77777777" w:rsidR="00EE0B15" w:rsidRPr="00EE0B15" w:rsidRDefault="00EE0B15" w:rsidP="00EE0B15">
      <w:pPr>
        <w:pStyle w:val="a4"/>
        <w:numPr>
          <w:ilvl w:val="0"/>
          <w:numId w:val="16"/>
        </w:numPr>
        <w:suppressAutoHyphens/>
        <w:spacing w:line="276" w:lineRule="auto"/>
        <w:ind w:left="426"/>
        <w:rPr>
          <w:rFonts w:ascii="Times New Roman" w:hAnsi="Times New Roman" w:cs="Times New Roman"/>
          <w:bCs/>
          <w:iCs/>
          <w:sz w:val="24"/>
          <w:szCs w:val="24"/>
        </w:rPr>
      </w:pPr>
      <w:r w:rsidRPr="00EE0B15">
        <w:rPr>
          <w:rFonts w:ascii="Times New Roman" w:hAnsi="Times New Roman" w:cs="Times New Roman"/>
          <w:bCs/>
          <w:iCs/>
          <w:sz w:val="24"/>
          <w:szCs w:val="24"/>
        </w:rPr>
        <w:t xml:space="preserve">Малахов </w:t>
      </w:r>
      <w:proofErr w:type="spellStart"/>
      <w:proofErr w:type="gramStart"/>
      <w:r w:rsidRPr="00EE0B15">
        <w:rPr>
          <w:rFonts w:ascii="Times New Roman" w:hAnsi="Times New Roman" w:cs="Times New Roman"/>
          <w:bCs/>
          <w:iCs/>
          <w:sz w:val="24"/>
          <w:szCs w:val="24"/>
        </w:rPr>
        <w:t>А.И.,Тютина</w:t>
      </w:r>
      <w:proofErr w:type="spellEnd"/>
      <w:proofErr w:type="gramEnd"/>
      <w:r w:rsidRPr="00EE0B15">
        <w:rPr>
          <w:rFonts w:ascii="Times New Roman" w:hAnsi="Times New Roman" w:cs="Times New Roman"/>
          <w:bCs/>
          <w:iCs/>
          <w:sz w:val="24"/>
          <w:szCs w:val="24"/>
        </w:rPr>
        <w:t xml:space="preserve"> К.М., </w:t>
      </w:r>
      <w:proofErr w:type="spellStart"/>
      <w:r w:rsidRPr="00EE0B15">
        <w:rPr>
          <w:rFonts w:ascii="Times New Roman" w:hAnsi="Times New Roman" w:cs="Times New Roman"/>
          <w:bCs/>
          <w:iCs/>
          <w:sz w:val="24"/>
          <w:szCs w:val="24"/>
        </w:rPr>
        <w:t>Цупак</w:t>
      </w:r>
      <w:proofErr w:type="spellEnd"/>
      <w:r w:rsidRPr="00EE0B15">
        <w:rPr>
          <w:rFonts w:ascii="Times New Roman" w:hAnsi="Times New Roman" w:cs="Times New Roman"/>
          <w:bCs/>
          <w:iCs/>
          <w:sz w:val="24"/>
          <w:szCs w:val="24"/>
        </w:rPr>
        <w:t xml:space="preserve"> Т.Е..  Коррозия и основы гальваностегии. Химия. - М., 1987.</w:t>
      </w:r>
    </w:p>
    <w:p w14:paraId="17AE47E7" w14:textId="77777777" w:rsidR="00EE0B15" w:rsidRPr="00EE0B15" w:rsidRDefault="00EE0B15" w:rsidP="00EE0B15">
      <w:pPr>
        <w:pStyle w:val="a4"/>
        <w:numPr>
          <w:ilvl w:val="0"/>
          <w:numId w:val="16"/>
        </w:numPr>
        <w:suppressAutoHyphens/>
        <w:spacing w:line="276" w:lineRule="auto"/>
        <w:ind w:left="426"/>
        <w:rPr>
          <w:rFonts w:ascii="Times New Roman" w:hAnsi="Times New Roman" w:cs="Times New Roman"/>
          <w:bCs/>
          <w:iCs/>
          <w:sz w:val="24"/>
          <w:szCs w:val="24"/>
        </w:rPr>
      </w:pPr>
      <w:r w:rsidRPr="00EE0B15">
        <w:rPr>
          <w:rFonts w:ascii="Times New Roman" w:hAnsi="Times New Roman" w:cs="Times New Roman"/>
          <w:bCs/>
          <w:iCs/>
          <w:sz w:val="24"/>
          <w:szCs w:val="24"/>
        </w:rPr>
        <w:t>Мельников П.С. Справочник по гальванопокрытиям.  Машиностроение. М. 1979.</w:t>
      </w:r>
    </w:p>
    <w:p w14:paraId="14093712" w14:textId="77777777" w:rsidR="00EE0B15" w:rsidRPr="00EE0B15" w:rsidRDefault="00EE0B15" w:rsidP="00EE0B15">
      <w:pPr>
        <w:pStyle w:val="a4"/>
        <w:numPr>
          <w:ilvl w:val="0"/>
          <w:numId w:val="16"/>
        </w:numPr>
        <w:suppressAutoHyphens/>
        <w:spacing w:line="276" w:lineRule="auto"/>
        <w:ind w:left="426"/>
        <w:rPr>
          <w:rFonts w:ascii="Times New Roman" w:hAnsi="Times New Roman" w:cs="Times New Roman"/>
          <w:bCs/>
          <w:iCs/>
          <w:sz w:val="24"/>
          <w:szCs w:val="24"/>
        </w:rPr>
      </w:pPr>
      <w:proofErr w:type="spellStart"/>
      <w:r w:rsidRPr="00EE0B15">
        <w:rPr>
          <w:rFonts w:ascii="Times New Roman" w:hAnsi="Times New Roman" w:cs="Times New Roman"/>
          <w:bCs/>
          <w:iCs/>
          <w:sz w:val="24"/>
          <w:szCs w:val="24"/>
        </w:rPr>
        <w:t>Сайфуллин</w:t>
      </w:r>
      <w:proofErr w:type="spellEnd"/>
      <w:r w:rsidRPr="00EE0B15">
        <w:rPr>
          <w:rFonts w:ascii="Times New Roman" w:hAnsi="Times New Roman" w:cs="Times New Roman"/>
          <w:bCs/>
          <w:iCs/>
          <w:sz w:val="24"/>
          <w:szCs w:val="24"/>
        </w:rPr>
        <w:t xml:space="preserve"> Р.С. Комбинированные электрохимические покрытия и материалы. Химия. 1972.</w:t>
      </w:r>
    </w:p>
    <w:p w14:paraId="4B1F4F29" w14:textId="77777777" w:rsidR="00EE0B15" w:rsidRPr="00EE0B15" w:rsidRDefault="00EE0B15" w:rsidP="00EE0B15">
      <w:pPr>
        <w:pStyle w:val="1f"/>
        <w:jc w:val="left"/>
        <w:rPr>
          <w:b w:val="0"/>
          <w:bCs w:val="0"/>
          <w:highlight w:val="yellow"/>
        </w:rPr>
      </w:pPr>
      <w:bookmarkStart w:id="28" w:name="_Toc152334674"/>
      <w:bookmarkStart w:id="29" w:name="_Toc156820320"/>
    </w:p>
    <w:p w14:paraId="47B86259" w14:textId="07CFD4B1" w:rsidR="006841BF" w:rsidRPr="00FA680C" w:rsidRDefault="006841BF" w:rsidP="004178E3">
      <w:pPr>
        <w:pStyle w:val="1f"/>
      </w:pPr>
      <w:r w:rsidRPr="00EE0B15">
        <w:t xml:space="preserve">4. Контроль и оценка результатов освоения </w:t>
      </w:r>
      <w:r w:rsidR="001604E7" w:rsidRPr="00EE0B15">
        <w:br/>
      </w:r>
      <w:r w:rsidRPr="00EE0B15">
        <w:t>профессионального модуля</w:t>
      </w:r>
      <w:bookmarkEnd w:id="28"/>
      <w:bookmarkEnd w:id="29"/>
    </w:p>
    <w:p w14:paraId="1DD4D835" w14:textId="77777777" w:rsidR="00C63897" w:rsidRPr="00FB50A0" w:rsidRDefault="00C63897" w:rsidP="00FB50A0">
      <w:pPr>
        <w:rPr>
          <w:rFonts w:ascii="Times New Roman" w:hAnsi="Times New Roman" w:cs="Times New Roman"/>
          <w:b/>
          <w:bCs/>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801"/>
        <w:gridCol w:w="2278"/>
      </w:tblGrid>
      <w:tr w:rsidR="00602549" w:rsidRPr="008D2724" w14:paraId="79AB273D" w14:textId="77777777" w:rsidTr="00496E9A">
        <w:trPr>
          <w:trHeight w:val="23"/>
        </w:trPr>
        <w:tc>
          <w:tcPr>
            <w:tcW w:w="1324" w:type="pct"/>
          </w:tcPr>
          <w:p w14:paraId="2ADC0808" w14:textId="77777777" w:rsidR="00602549" w:rsidRPr="008D2724" w:rsidRDefault="00602549" w:rsidP="005B3F28">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493" w:type="pct"/>
            <w:vAlign w:val="center"/>
          </w:tcPr>
          <w:p w14:paraId="562CEE4D" w14:textId="77777777" w:rsidR="00602549" w:rsidRPr="008D2724" w:rsidRDefault="00602549" w:rsidP="005B3F2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183" w:type="pct"/>
            <w:vAlign w:val="center"/>
          </w:tcPr>
          <w:p w14:paraId="14BEE02F" w14:textId="4A4D5035" w:rsidR="00602549" w:rsidRPr="008D2724" w:rsidRDefault="00602549" w:rsidP="005B3F2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935CE0" w:rsidRPr="008D2724" w14:paraId="7BE16565" w14:textId="77777777" w:rsidTr="00496E9A">
        <w:trPr>
          <w:trHeight w:val="23"/>
        </w:trPr>
        <w:tc>
          <w:tcPr>
            <w:tcW w:w="1324" w:type="pct"/>
          </w:tcPr>
          <w:p w14:paraId="360D49E5" w14:textId="0A5C24D3" w:rsidR="00935CE0" w:rsidRPr="008D2724" w:rsidRDefault="00935CE0" w:rsidP="005B3F28">
            <w:pPr>
              <w:suppressAutoHyphens/>
              <w:contextualSpacing/>
              <w:rPr>
                <w:rFonts w:ascii="Times New Roman" w:hAnsi="Times New Roman" w:cs="Times New Roman"/>
                <w:i/>
                <w:sz w:val="24"/>
                <w:szCs w:val="24"/>
              </w:rPr>
            </w:pPr>
            <w:r w:rsidRPr="00EE0B15">
              <w:rPr>
                <w:rFonts w:ascii="Times New Roman" w:eastAsia="Times New Roman" w:hAnsi="Times New Roman" w:cs="Times New Roman"/>
                <w:bCs/>
                <w:iCs/>
                <w:sz w:val="24"/>
                <w:szCs w:val="24"/>
              </w:rPr>
              <w:t>ПК</w:t>
            </w:r>
            <w:r>
              <w:rPr>
                <w:rFonts w:ascii="Times New Roman" w:eastAsia="Times New Roman" w:hAnsi="Times New Roman" w:cs="Times New Roman"/>
                <w:bCs/>
                <w:iCs/>
                <w:sz w:val="24"/>
                <w:szCs w:val="24"/>
              </w:rPr>
              <w:t xml:space="preserve"> </w:t>
            </w:r>
            <w:r w:rsidRPr="00EE0B15">
              <w:rPr>
                <w:rFonts w:ascii="Times New Roman" w:eastAsia="Times New Roman" w:hAnsi="Times New Roman" w:cs="Times New Roman"/>
                <w:bCs/>
                <w:iCs/>
                <w:sz w:val="24"/>
                <w:szCs w:val="24"/>
              </w:rPr>
              <w:t>1.1</w:t>
            </w:r>
            <w:r>
              <w:rPr>
                <w:rFonts w:ascii="Times New Roman" w:eastAsia="Times New Roman" w:hAnsi="Times New Roman" w:cs="Times New Roman"/>
                <w:bCs/>
                <w:iCs/>
                <w:sz w:val="24"/>
                <w:szCs w:val="24"/>
              </w:rPr>
              <w:t xml:space="preserve"> </w:t>
            </w:r>
            <w:r w:rsidRPr="00EE0B15">
              <w:rPr>
                <w:rFonts w:ascii="Times New Roman" w:eastAsia="Times New Roman" w:hAnsi="Times New Roman" w:cs="Times New Roman"/>
                <w:bCs/>
                <w:iCs/>
                <w:sz w:val="24"/>
                <w:szCs w:val="24"/>
              </w:rPr>
              <w:t>Подготавливать к работе технологическое оборудование, инструменты, оснастку</w:t>
            </w:r>
          </w:p>
        </w:tc>
        <w:tc>
          <w:tcPr>
            <w:tcW w:w="2493" w:type="pct"/>
            <w:vMerge w:val="restart"/>
          </w:tcPr>
          <w:p w14:paraId="44840A72" w14:textId="6A6AE2A6" w:rsidR="00935CE0" w:rsidRPr="00EE0B15" w:rsidRDefault="00935CE0" w:rsidP="00EE0B15">
            <w:pPr>
              <w:suppressAutoHyphens/>
              <w:contextualSpacing/>
              <w:rPr>
                <w:rFonts w:ascii="Times New Roman" w:hAnsi="Times New Roman" w:cs="Times New Roman"/>
                <w:iCs/>
                <w:sz w:val="24"/>
                <w:szCs w:val="24"/>
              </w:rPr>
            </w:pPr>
            <w:r w:rsidRPr="00EE0B15">
              <w:rPr>
                <w:rFonts w:ascii="Times New Roman" w:hAnsi="Times New Roman" w:cs="Times New Roman"/>
                <w:iCs/>
                <w:sz w:val="24"/>
                <w:szCs w:val="24"/>
              </w:rPr>
              <w:t>-</w:t>
            </w:r>
            <w:r>
              <w:rPr>
                <w:rFonts w:ascii="Times New Roman" w:hAnsi="Times New Roman" w:cs="Times New Roman"/>
                <w:iCs/>
                <w:sz w:val="24"/>
                <w:szCs w:val="24"/>
              </w:rPr>
              <w:t xml:space="preserve"> готовит</w:t>
            </w:r>
            <w:r w:rsidRPr="00EE0B15">
              <w:rPr>
                <w:rFonts w:ascii="Times New Roman" w:hAnsi="Times New Roman" w:cs="Times New Roman"/>
                <w:iCs/>
                <w:sz w:val="24"/>
                <w:szCs w:val="24"/>
              </w:rPr>
              <w:t xml:space="preserve"> оборудования к пуску;</w:t>
            </w:r>
          </w:p>
          <w:p w14:paraId="1891886A" w14:textId="4A446A21" w:rsidR="00935CE0" w:rsidRPr="00EE0B15" w:rsidRDefault="00935CE0" w:rsidP="00EE0B15">
            <w:pPr>
              <w:suppressAutoHyphens/>
              <w:contextualSpacing/>
              <w:rPr>
                <w:rFonts w:ascii="Times New Roman" w:hAnsi="Times New Roman" w:cs="Times New Roman"/>
                <w:iCs/>
                <w:sz w:val="24"/>
                <w:szCs w:val="24"/>
              </w:rPr>
            </w:pPr>
            <w:r w:rsidRPr="00EE0B15">
              <w:rPr>
                <w:rFonts w:ascii="Times New Roman" w:hAnsi="Times New Roman" w:cs="Times New Roman"/>
                <w:iCs/>
                <w:sz w:val="24"/>
                <w:szCs w:val="24"/>
              </w:rPr>
              <w:t>-</w:t>
            </w:r>
            <w:r>
              <w:rPr>
                <w:rFonts w:ascii="Times New Roman" w:hAnsi="Times New Roman" w:cs="Times New Roman"/>
                <w:iCs/>
                <w:sz w:val="24"/>
                <w:szCs w:val="24"/>
              </w:rPr>
              <w:t xml:space="preserve"> производит подвод</w:t>
            </w:r>
            <w:r w:rsidRPr="00EE0B15">
              <w:rPr>
                <w:rFonts w:ascii="Times New Roman" w:hAnsi="Times New Roman" w:cs="Times New Roman"/>
                <w:iCs/>
                <w:sz w:val="24"/>
                <w:szCs w:val="24"/>
              </w:rPr>
              <w:t xml:space="preserve"> сырья в реакционную зону;</w:t>
            </w:r>
          </w:p>
          <w:p w14:paraId="222B0B8C" w14:textId="09F4554A" w:rsidR="00935CE0" w:rsidRPr="00EE0B15" w:rsidRDefault="00935CE0" w:rsidP="00EE0B15">
            <w:pPr>
              <w:suppressAutoHyphens/>
              <w:contextualSpacing/>
              <w:rPr>
                <w:rFonts w:ascii="Times New Roman" w:hAnsi="Times New Roman" w:cs="Times New Roman"/>
                <w:iCs/>
                <w:sz w:val="24"/>
                <w:szCs w:val="24"/>
              </w:rPr>
            </w:pPr>
            <w:r w:rsidRPr="00EE0B15">
              <w:rPr>
                <w:rFonts w:ascii="Times New Roman" w:hAnsi="Times New Roman" w:cs="Times New Roman"/>
                <w:iCs/>
                <w:sz w:val="24"/>
                <w:szCs w:val="24"/>
              </w:rPr>
              <w:t>-</w:t>
            </w:r>
            <w:r>
              <w:rPr>
                <w:rFonts w:ascii="Times New Roman" w:hAnsi="Times New Roman" w:cs="Times New Roman"/>
                <w:iCs/>
                <w:sz w:val="24"/>
                <w:szCs w:val="24"/>
              </w:rPr>
              <w:t xml:space="preserve"> в</w:t>
            </w:r>
            <w:r w:rsidRPr="00EE0B15">
              <w:rPr>
                <w:rFonts w:ascii="Times New Roman" w:hAnsi="Times New Roman" w:cs="Times New Roman"/>
                <w:iCs/>
                <w:sz w:val="24"/>
                <w:szCs w:val="24"/>
              </w:rPr>
              <w:t>ключ</w:t>
            </w:r>
            <w:r>
              <w:rPr>
                <w:rFonts w:ascii="Times New Roman" w:hAnsi="Times New Roman" w:cs="Times New Roman"/>
                <w:iCs/>
                <w:sz w:val="24"/>
                <w:szCs w:val="24"/>
              </w:rPr>
              <w:t>ает</w:t>
            </w:r>
            <w:r w:rsidRPr="00EE0B15">
              <w:rPr>
                <w:rFonts w:ascii="Times New Roman" w:hAnsi="Times New Roman" w:cs="Times New Roman"/>
                <w:iCs/>
                <w:sz w:val="24"/>
                <w:szCs w:val="24"/>
              </w:rPr>
              <w:t xml:space="preserve"> оборудования в работу согласно технологической карте;</w:t>
            </w:r>
          </w:p>
          <w:p w14:paraId="6866C6CF" w14:textId="324F827E" w:rsidR="00935CE0" w:rsidRPr="00EE0B15" w:rsidRDefault="00935CE0" w:rsidP="00EE0B15">
            <w:pPr>
              <w:suppressAutoHyphens/>
              <w:contextualSpacing/>
              <w:rPr>
                <w:rFonts w:ascii="Times New Roman" w:hAnsi="Times New Roman" w:cs="Times New Roman"/>
                <w:iCs/>
                <w:sz w:val="24"/>
                <w:szCs w:val="24"/>
              </w:rPr>
            </w:pPr>
            <w:r w:rsidRPr="00EE0B15">
              <w:rPr>
                <w:rFonts w:ascii="Times New Roman" w:hAnsi="Times New Roman" w:cs="Times New Roman"/>
                <w:iCs/>
                <w:sz w:val="24"/>
                <w:szCs w:val="24"/>
              </w:rPr>
              <w:t xml:space="preserve">- </w:t>
            </w:r>
            <w:r>
              <w:rPr>
                <w:rFonts w:ascii="Times New Roman" w:hAnsi="Times New Roman" w:cs="Times New Roman"/>
                <w:iCs/>
                <w:sz w:val="24"/>
                <w:szCs w:val="24"/>
              </w:rPr>
              <w:t>контролирует работу</w:t>
            </w:r>
            <w:r w:rsidRPr="00EE0B15">
              <w:rPr>
                <w:rFonts w:ascii="Times New Roman" w:hAnsi="Times New Roman" w:cs="Times New Roman"/>
                <w:iCs/>
                <w:sz w:val="24"/>
                <w:szCs w:val="24"/>
              </w:rPr>
              <w:t xml:space="preserve"> оборудования по средствам аналитического и автоматического контроля;</w:t>
            </w:r>
          </w:p>
          <w:p w14:paraId="49E5E1F1" w14:textId="2512B62C" w:rsidR="00935CE0" w:rsidRPr="00EE0B15" w:rsidRDefault="00935CE0" w:rsidP="00EE0B15">
            <w:pPr>
              <w:suppressAutoHyphens/>
              <w:contextualSpacing/>
              <w:rPr>
                <w:rFonts w:ascii="Times New Roman" w:hAnsi="Times New Roman" w:cs="Times New Roman"/>
                <w:iCs/>
                <w:sz w:val="24"/>
                <w:szCs w:val="24"/>
              </w:rPr>
            </w:pPr>
            <w:r w:rsidRPr="00EE0B15">
              <w:rPr>
                <w:rFonts w:ascii="Times New Roman" w:hAnsi="Times New Roman" w:cs="Times New Roman"/>
                <w:iCs/>
                <w:sz w:val="24"/>
                <w:szCs w:val="24"/>
              </w:rPr>
              <w:t>-</w:t>
            </w:r>
            <w:r>
              <w:rPr>
                <w:rFonts w:ascii="Times New Roman" w:hAnsi="Times New Roman" w:cs="Times New Roman"/>
                <w:iCs/>
                <w:sz w:val="24"/>
                <w:szCs w:val="24"/>
              </w:rPr>
              <w:t xml:space="preserve"> выводит продукт</w:t>
            </w:r>
            <w:r w:rsidRPr="00EE0B15">
              <w:rPr>
                <w:rFonts w:ascii="Times New Roman" w:hAnsi="Times New Roman" w:cs="Times New Roman"/>
                <w:iCs/>
                <w:sz w:val="24"/>
                <w:szCs w:val="24"/>
              </w:rPr>
              <w:t xml:space="preserve"> из реакционной зоны;</w:t>
            </w:r>
          </w:p>
          <w:p w14:paraId="36D89E0C" w14:textId="688EA40F" w:rsidR="00935CE0" w:rsidRPr="00EE0B15" w:rsidRDefault="00935CE0" w:rsidP="00EE0B15">
            <w:pPr>
              <w:suppressAutoHyphens/>
              <w:contextualSpacing/>
              <w:rPr>
                <w:rFonts w:ascii="Times New Roman" w:hAnsi="Times New Roman" w:cs="Times New Roman"/>
                <w:iCs/>
                <w:sz w:val="24"/>
                <w:szCs w:val="24"/>
              </w:rPr>
            </w:pPr>
            <w:r w:rsidRPr="00EE0B15">
              <w:rPr>
                <w:rFonts w:ascii="Times New Roman" w:hAnsi="Times New Roman" w:cs="Times New Roman"/>
                <w:iCs/>
                <w:sz w:val="24"/>
                <w:szCs w:val="24"/>
              </w:rPr>
              <w:t>-</w:t>
            </w:r>
            <w:r>
              <w:rPr>
                <w:rFonts w:ascii="Times New Roman" w:hAnsi="Times New Roman" w:cs="Times New Roman"/>
                <w:iCs/>
                <w:sz w:val="24"/>
                <w:szCs w:val="24"/>
              </w:rPr>
              <w:t xml:space="preserve"> выводит </w:t>
            </w:r>
            <w:r w:rsidRPr="00EE0B15">
              <w:rPr>
                <w:rFonts w:ascii="Times New Roman" w:hAnsi="Times New Roman" w:cs="Times New Roman"/>
                <w:iCs/>
                <w:sz w:val="24"/>
                <w:szCs w:val="24"/>
              </w:rPr>
              <w:t>оборудование из технологического режима</w:t>
            </w:r>
            <w:r>
              <w:rPr>
                <w:rFonts w:ascii="Times New Roman" w:hAnsi="Times New Roman" w:cs="Times New Roman"/>
                <w:iCs/>
                <w:sz w:val="24"/>
                <w:szCs w:val="24"/>
              </w:rPr>
              <w:t>.</w:t>
            </w:r>
          </w:p>
        </w:tc>
        <w:tc>
          <w:tcPr>
            <w:tcW w:w="1183" w:type="pct"/>
            <w:vMerge w:val="restart"/>
          </w:tcPr>
          <w:p w14:paraId="2F34139E" w14:textId="77777777" w:rsidR="00935CE0" w:rsidRPr="00EE0B15" w:rsidRDefault="00935CE0" w:rsidP="005B3F28">
            <w:pPr>
              <w:suppressAutoHyphens/>
              <w:contextualSpacing/>
              <w:rPr>
                <w:rFonts w:ascii="Times New Roman" w:hAnsi="Times New Roman" w:cs="Times New Roman"/>
                <w:iCs/>
                <w:sz w:val="24"/>
                <w:szCs w:val="24"/>
              </w:rPr>
            </w:pPr>
            <w:r w:rsidRPr="00EE0B15">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935CE0" w:rsidRPr="008D2724" w14:paraId="06B693F6" w14:textId="77777777" w:rsidTr="00496E9A">
        <w:trPr>
          <w:trHeight w:val="23"/>
        </w:trPr>
        <w:tc>
          <w:tcPr>
            <w:tcW w:w="1324" w:type="pct"/>
          </w:tcPr>
          <w:p w14:paraId="10FBBB18" w14:textId="125DDC02" w:rsidR="00935CE0" w:rsidRPr="008D2724" w:rsidRDefault="00935CE0" w:rsidP="005B3F28">
            <w:pPr>
              <w:suppressAutoHyphens/>
              <w:contextualSpacing/>
              <w:rPr>
                <w:rFonts w:ascii="Times New Roman" w:hAnsi="Times New Roman" w:cs="Times New Roman"/>
                <w:i/>
                <w:sz w:val="24"/>
                <w:szCs w:val="24"/>
              </w:rPr>
            </w:pPr>
            <w:r w:rsidRPr="00EE0B15">
              <w:rPr>
                <w:rFonts w:ascii="Times New Roman" w:hAnsi="Times New Roman" w:cs="Times New Roman"/>
                <w:iCs/>
                <w:sz w:val="24"/>
                <w:szCs w:val="24"/>
              </w:rPr>
              <w:t>ПК</w:t>
            </w:r>
            <w:r>
              <w:rPr>
                <w:rFonts w:ascii="Times New Roman" w:hAnsi="Times New Roman" w:cs="Times New Roman"/>
                <w:iCs/>
                <w:sz w:val="24"/>
                <w:szCs w:val="24"/>
              </w:rPr>
              <w:t xml:space="preserve"> </w:t>
            </w:r>
            <w:r w:rsidRPr="00EE0B15">
              <w:rPr>
                <w:rFonts w:ascii="Times New Roman" w:hAnsi="Times New Roman" w:cs="Times New Roman"/>
                <w:iCs/>
                <w:sz w:val="24"/>
                <w:szCs w:val="24"/>
              </w:rPr>
              <w:t>1.2</w:t>
            </w:r>
            <w:r>
              <w:rPr>
                <w:rFonts w:ascii="Times New Roman" w:hAnsi="Times New Roman" w:cs="Times New Roman"/>
                <w:iCs/>
                <w:sz w:val="24"/>
                <w:szCs w:val="24"/>
              </w:rPr>
              <w:t xml:space="preserve"> </w:t>
            </w:r>
            <w:r w:rsidRPr="00EE0B15">
              <w:rPr>
                <w:rFonts w:ascii="Times New Roman" w:hAnsi="Times New Roman" w:cs="Times New Roman"/>
                <w:iCs/>
                <w:sz w:val="24"/>
                <w:szCs w:val="24"/>
              </w:rPr>
              <w:t>Контролировать бесперебойную работу оборудования, технологических линий, коммуникаций</w:t>
            </w:r>
          </w:p>
        </w:tc>
        <w:tc>
          <w:tcPr>
            <w:tcW w:w="2493" w:type="pct"/>
            <w:vMerge/>
          </w:tcPr>
          <w:p w14:paraId="244554AC" w14:textId="7FAA0FBE" w:rsidR="00935CE0" w:rsidRPr="008D2724" w:rsidRDefault="00935CE0" w:rsidP="005B3F28">
            <w:pPr>
              <w:suppressAutoHyphens/>
              <w:contextualSpacing/>
              <w:rPr>
                <w:rFonts w:ascii="Times New Roman" w:hAnsi="Times New Roman" w:cs="Times New Roman"/>
                <w:i/>
                <w:sz w:val="24"/>
                <w:szCs w:val="24"/>
              </w:rPr>
            </w:pPr>
          </w:p>
        </w:tc>
        <w:tc>
          <w:tcPr>
            <w:tcW w:w="1183" w:type="pct"/>
            <w:vMerge/>
          </w:tcPr>
          <w:p w14:paraId="12CE12DE" w14:textId="77777777" w:rsidR="00935CE0" w:rsidRPr="008D2724" w:rsidDel="009D5E3A" w:rsidRDefault="00935CE0" w:rsidP="005B3F28">
            <w:pPr>
              <w:suppressAutoHyphens/>
              <w:contextualSpacing/>
              <w:rPr>
                <w:rFonts w:ascii="Times New Roman" w:hAnsi="Times New Roman" w:cs="Times New Roman"/>
                <w:i/>
                <w:sz w:val="24"/>
                <w:szCs w:val="24"/>
              </w:rPr>
            </w:pPr>
          </w:p>
        </w:tc>
      </w:tr>
      <w:tr w:rsidR="00935CE0" w:rsidRPr="008D2724" w14:paraId="0737A4A6" w14:textId="77777777" w:rsidTr="00496E9A">
        <w:trPr>
          <w:trHeight w:val="23"/>
        </w:trPr>
        <w:tc>
          <w:tcPr>
            <w:tcW w:w="1324" w:type="pct"/>
          </w:tcPr>
          <w:p w14:paraId="2556F885" w14:textId="2B29DCCC" w:rsidR="00935CE0" w:rsidRPr="008D2724" w:rsidRDefault="00935CE0" w:rsidP="005B3F28">
            <w:pPr>
              <w:suppressAutoHyphens/>
              <w:contextualSpacing/>
              <w:rPr>
                <w:rFonts w:ascii="Times New Roman" w:hAnsi="Times New Roman" w:cs="Times New Roman"/>
                <w:i/>
                <w:sz w:val="24"/>
                <w:szCs w:val="24"/>
              </w:rPr>
            </w:pPr>
            <w:r w:rsidRPr="00EE0B15">
              <w:rPr>
                <w:rFonts w:ascii="Times New Roman" w:eastAsia="Times New Roman" w:hAnsi="Times New Roman" w:cs="Times New Roman"/>
                <w:bCs/>
                <w:iCs/>
                <w:sz w:val="24"/>
                <w:szCs w:val="24"/>
              </w:rPr>
              <w:t>ПК</w:t>
            </w:r>
            <w:r>
              <w:rPr>
                <w:rFonts w:ascii="Times New Roman" w:eastAsia="Times New Roman" w:hAnsi="Times New Roman" w:cs="Times New Roman"/>
                <w:bCs/>
                <w:iCs/>
                <w:sz w:val="24"/>
                <w:szCs w:val="24"/>
              </w:rPr>
              <w:t xml:space="preserve"> </w:t>
            </w:r>
            <w:r w:rsidRPr="00EE0B15">
              <w:rPr>
                <w:rFonts w:ascii="Times New Roman" w:eastAsia="Times New Roman" w:hAnsi="Times New Roman" w:cs="Times New Roman"/>
                <w:bCs/>
                <w:iCs/>
                <w:sz w:val="24"/>
                <w:szCs w:val="24"/>
              </w:rPr>
              <w:t>1.3 Поддерживать бесперебойную работу оборудования, технологических линий, коммуникаций</w:t>
            </w:r>
          </w:p>
        </w:tc>
        <w:tc>
          <w:tcPr>
            <w:tcW w:w="2493" w:type="pct"/>
            <w:vMerge/>
          </w:tcPr>
          <w:p w14:paraId="1488C9FB" w14:textId="73F0C48A" w:rsidR="00935CE0" w:rsidRPr="008D2724" w:rsidRDefault="00935CE0" w:rsidP="005B3F28">
            <w:pPr>
              <w:suppressAutoHyphens/>
              <w:contextualSpacing/>
              <w:rPr>
                <w:rFonts w:ascii="Times New Roman" w:hAnsi="Times New Roman" w:cs="Times New Roman"/>
                <w:i/>
                <w:sz w:val="24"/>
                <w:szCs w:val="24"/>
              </w:rPr>
            </w:pPr>
          </w:p>
        </w:tc>
        <w:tc>
          <w:tcPr>
            <w:tcW w:w="1183" w:type="pct"/>
            <w:vMerge/>
          </w:tcPr>
          <w:p w14:paraId="5EB9567B" w14:textId="77777777" w:rsidR="00935CE0" w:rsidRPr="008D2724" w:rsidRDefault="00935CE0" w:rsidP="005B3F28">
            <w:pPr>
              <w:suppressAutoHyphens/>
              <w:contextualSpacing/>
              <w:rPr>
                <w:rFonts w:ascii="Times New Roman" w:hAnsi="Times New Roman" w:cs="Times New Roman"/>
                <w:i/>
                <w:sz w:val="24"/>
                <w:szCs w:val="24"/>
              </w:rPr>
            </w:pPr>
          </w:p>
        </w:tc>
      </w:tr>
      <w:tr w:rsidR="00935CE0" w:rsidRPr="008D2724" w14:paraId="6A6A2D6B" w14:textId="77777777" w:rsidTr="00496E9A">
        <w:trPr>
          <w:trHeight w:val="23"/>
        </w:trPr>
        <w:tc>
          <w:tcPr>
            <w:tcW w:w="1324" w:type="pct"/>
          </w:tcPr>
          <w:p w14:paraId="071BD680" w14:textId="07C25D8D" w:rsidR="00935CE0" w:rsidRPr="00EE0B15" w:rsidRDefault="00935CE0" w:rsidP="005B3F28">
            <w:pPr>
              <w:suppressAutoHyphens/>
              <w:contextualSpacing/>
              <w:rPr>
                <w:rFonts w:ascii="Times New Roman" w:eastAsia="Times New Roman" w:hAnsi="Times New Roman" w:cs="Times New Roman"/>
                <w:bCs/>
                <w:iCs/>
                <w:sz w:val="24"/>
                <w:szCs w:val="24"/>
              </w:rPr>
            </w:pPr>
            <w:r w:rsidRPr="00EE0B15">
              <w:rPr>
                <w:rFonts w:ascii="Times New Roman" w:eastAsia="Times New Roman" w:hAnsi="Times New Roman" w:cs="Times New Roman"/>
                <w:bCs/>
                <w:iCs/>
                <w:sz w:val="24"/>
                <w:szCs w:val="24"/>
              </w:rPr>
              <w:t>ПК</w:t>
            </w:r>
            <w:r>
              <w:rPr>
                <w:rFonts w:ascii="Times New Roman" w:eastAsia="Times New Roman" w:hAnsi="Times New Roman" w:cs="Times New Roman"/>
                <w:bCs/>
                <w:iCs/>
                <w:sz w:val="24"/>
                <w:szCs w:val="24"/>
              </w:rPr>
              <w:t xml:space="preserve"> </w:t>
            </w:r>
            <w:r w:rsidRPr="00EE0B15">
              <w:rPr>
                <w:rFonts w:ascii="Times New Roman" w:eastAsia="Times New Roman" w:hAnsi="Times New Roman" w:cs="Times New Roman"/>
                <w:bCs/>
                <w:iCs/>
                <w:sz w:val="24"/>
                <w:szCs w:val="24"/>
              </w:rPr>
              <w:t>1.4 Эксплуатировать оборудование при ведении технологического процесса с соблюдением правил техники безопасности</w:t>
            </w:r>
          </w:p>
        </w:tc>
        <w:tc>
          <w:tcPr>
            <w:tcW w:w="2493" w:type="pct"/>
          </w:tcPr>
          <w:p w14:paraId="2D1FB570" w14:textId="117A8069" w:rsidR="00935CE0" w:rsidRPr="00935CE0" w:rsidRDefault="00935CE0" w:rsidP="00935CE0">
            <w:pPr>
              <w:suppressAutoHyphens/>
              <w:contextualSpacing/>
              <w:rPr>
                <w:rFonts w:ascii="Times New Roman" w:hAnsi="Times New Roman" w:cs="Times New Roman"/>
                <w:iCs/>
                <w:sz w:val="24"/>
                <w:szCs w:val="24"/>
              </w:rPr>
            </w:pPr>
            <w:r w:rsidRPr="00935CE0">
              <w:rPr>
                <w:rFonts w:ascii="Times New Roman" w:hAnsi="Times New Roman" w:cs="Times New Roman"/>
                <w:iCs/>
                <w:sz w:val="24"/>
                <w:szCs w:val="24"/>
              </w:rPr>
              <w:t>-</w:t>
            </w:r>
            <w:r>
              <w:rPr>
                <w:rFonts w:ascii="Times New Roman" w:hAnsi="Times New Roman" w:cs="Times New Roman"/>
                <w:iCs/>
                <w:sz w:val="24"/>
                <w:szCs w:val="24"/>
              </w:rPr>
              <w:t xml:space="preserve"> н</w:t>
            </w:r>
            <w:r w:rsidRPr="00935CE0">
              <w:rPr>
                <w:rFonts w:ascii="Times New Roman" w:hAnsi="Times New Roman" w:cs="Times New Roman"/>
                <w:iCs/>
                <w:sz w:val="24"/>
                <w:szCs w:val="24"/>
              </w:rPr>
              <w:t>аблюд</w:t>
            </w:r>
            <w:r>
              <w:rPr>
                <w:rFonts w:ascii="Times New Roman" w:hAnsi="Times New Roman" w:cs="Times New Roman"/>
                <w:iCs/>
                <w:sz w:val="24"/>
                <w:szCs w:val="24"/>
              </w:rPr>
              <w:t>ает</w:t>
            </w:r>
            <w:r w:rsidRPr="00935CE0">
              <w:rPr>
                <w:rFonts w:ascii="Times New Roman" w:hAnsi="Times New Roman" w:cs="Times New Roman"/>
                <w:iCs/>
                <w:sz w:val="24"/>
                <w:szCs w:val="24"/>
              </w:rPr>
              <w:t xml:space="preserve"> за параметрами процесса;</w:t>
            </w:r>
          </w:p>
          <w:p w14:paraId="52008EAB" w14:textId="25D754A5" w:rsidR="00935CE0" w:rsidRPr="00935CE0" w:rsidRDefault="00935CE0" w:rsidP="00935CE0">
            <w:pPr>
              <w:suppressAutoHyphens/>
              <w:contextualSpacing/>
              <w:rPr>
                <w:rFonts w:ascii="Times New Roman" w:hAnsi="Times New Roman" w:cs="Times New Roman"/>
                <w:iCs/>
                <w:sz w:val="24"/>
                <w:szCs w:val="24"/>
              </w:rPr>
            </w:pPr>
            <w:r w:rsidRPr="00935CE0">
              <w:rPr>
                <w:rFonts w:ascii="Times New Roman" w:hAnsi="Times New Roman" w:cs="Times New Roman"/>
                <w:iCs/>
                <w:sz w:val="24"/>
                <w:szCs w:val="24"/>
              </w:rPr>
              <w:t>-</w:t>
            </w:r>
            <w:r>
              <w:rPr>
                <w:rFonts w:ascii="Times New Roman" w:hAnsi="Times New Roman" w:cs="Times New Roman"/>
                <w:iCs/>
                <w:sz w:val="24"/>
                <w:szCs w:val="24"/>
              </w:rPr>
              <w:t xml:space="preserve"> с</w:t>
            </w:r>
            <w:r w:rsidRPr="00935CE0">
              <w:rPr>
                <w:rFonts w:ascii="Times New Roman" w:hAnsi="Times New Roman" w:cs="Times New Roman"/>
                <w:iCs/>
                <w:sz w:val="24"/>
                <w:szCs w:val="24"/>
              </w:rPr>
              <w:t>облю</w:t>
            </w:r>
            <w:r>
              <w:rPr>
                <w:rFonts w:ascii="Times New Roman" w:hAnsi="Times New Roman" w:cs="Times New Roman"/>
                <w:iCs/>
                <w:sz w:val="24"/>
                <w:szCs w:val="24"/>
              </w:rPr>
              <w:t>дает</w:t>
            </w:r>
            <w:r w:rsidRPr="00935CE0">
              <w:rPr>
                <w:rFonts w:ascii="Times New Roman" w:hAnsi="Times New Roman" w:cs="Times New Roman"/>
                <w:iCs/>
                <w:sz w:val="24"/>
                <w:szCs w:val="24"/>
              </w:rPr>
              <w:t xml:space="preserve"> техник</w:t>
            </w:r>
            <w:r>
              <w:rPr>
                <w:rFonts w:ascii="Times New Roman" w:hAnsi="Times New Roman" w:cs="Times New Roman"/>
                <w:iCs/>
                <w:sz w:val="24"/>
                <w:szCs w:val="24"/>
              </w:rPr>
              <w:t>у</w:t>
            </w:r>
            <w:r w:rsidRPr="00935CE0">
              <w:rPr>
                <w:rFonts w:ascii="Times New Roman" w:hAnsi="Times New Roman" w:cs="Times New Roman"/>
                <w:iCs/>
                <w:sz w:val="24"/>
                <w:szCs w:val="24"/>
              </w:rPr>
              <w:t xml:space="preserve"> безопасности и выполнение должностных инструкций</w:t>
            </w:r>
            <w:r>
              <w:rPr>
                <w:rFonts w:ascii="Times New Roman" w:hAnsi="Times New Roman" w:cs="Times New Roman"/>
                <w:iCs/>
                <w:sz w:val="24"/>
                <w:szCs w:val="24"/>
              </w:rPr>
              <w:t>.</w:t>
            </w:r>
          </w:p>
        </w:tc>
        <w:tc>
          <w:tcPr>
            <w:tcW w:w="1183" w:type="pct"/>
            <w:vMerge/>
          </w:tcPr>
          <w:p w14:paraId="7A6E095D" w14:textId="77777777" w:rsidR="00935CE0" w:rsidRPr="008D2724" w:rsidRDefault="00935CE0" w:rsidP="005B3F28">
            <w:pPr>
              <w:suppressAutoHyphens/>
              <w:contextualSpacing/>
              <w:rPr>
                <w:rFonts w:ascii="Times New Roman" w:hAnsi="Times New Roman" w:cs="Times New Roman"/>
                <w:i/>
                <w:sz w:val="24"/>
                <w:szCs w:val="24"/>
              </w:rPr>
            </w:pPr>
          </w:p>
        </w:tc>
      </w:tr>
      <w:tr w:rsidR="00935CE0" w:rsidRPr="008D2724" w14:paraId="377DC01B" w14:textId="77777777" w:rsidTr="00496E9A">
        <w:trPr>
          <w:trHeight w:val="23"/>
        </w:trPr>
        <w:tc>
          <w:tcPr>
            <w:tcW w:w="1324" w:type="pct"/>
          </w:tcPr>
          <w:p w14:paraId="7B9F0462" w14:textId="6857B4DC" w:rsidR="00935CE0" w:rsidRPr="00EE0B15" w:rsidRDefault="00935CE0" w:rsidP="005B3F28">
            <w:pPr>
              <w:suppressAutoHyphens/>
              <w:contextualSpacing/>
              <w:rPr>
                <w:rFonts w:ascii="Times New Roman" w:eastAsia="Times New Roman" w:hAnsi="Times New Roman" w:cs="Times New Roman"/>
                <w:bCs/>
                <w:iCs/>
                <w:sz w:val="24"/>
                <w:szCs w:val="24"/>
              </w:rPr>
            </w:pPr>
            <w:r w:rsidRPr="00EE0B15">
              <w:rPr>
                <w:rFonts w:ascii="Times New Roman" w:eastAsia="Times New Roman" w:hAnsi="Times New Roman" w:cs="Times New Roman"/>
                <w:bCs/>
                <w:iCs/>
                <w:sz w:val="24"/>
                <w:szCs w:val="24"/>
              </w:rPr>
              <w:t>ПК</w:t>
            </w:r>
            <w:r>
              <w:rPr>
                <w:rFonts w:ascii="Times New Roman" w:eastAsia="Times New Roman" w:hAnsi="Times New Roman" w:cs="Times New Roman"/>
                <w:bCs/>
                <w:iCs/>
                <w:sz w:val="24"/>
                <w:szCs w:val="24"/>
              </w:rPr>
              <w:t xml:space="preserve"> </w:t>
            </w:r>
            <w:r w:rsidRPr="00EE0B15">
              <w:rPr>
                <w:rFonts w:ascii="Times New Roman" w:eastAsia="Times New Roman" w:hAnsi="Times New Roman" w:cs="Times New Roman"/>
                <w:bCs/>
                <w:iCs/>
                <w:sz w:val="24"/>
                <w:szCs w:val="24"/>
              </w:rPr>
              <w:t>1.5 Подготавливать оборудование к проведению ремонтных работ различного характера</w:t>
            </w:r>
          </w:p>
        </w:tc>
        <w:tc>
          <w:tcPr>
            <w:tcW w:w="2493" w:type="pct"/>
            <w:vMerge w:val="restart"/>
          </w:tcPr>
          <w:p w14:paraId="47C36D8D" w14:textId="07B4262D" w:rsidR="00935CE0" w:rsidRPr="00935CE0" w:rsidRDefault="00935CE0" w:rsidP="00935CE0">
            <w:pPr>
              <w:suppressAutoHyphens/>
              <w:contextualSpacing/>
              <w:rPr>
                <w:rFonts w:ascii="Times New Roman" w:hAnsi="Times New Roman" w:cs="Times New Roman"/>
                <w:iCs/>
                <w:sz w:val="24"/>
                <w:szCs w:val="24"/>
              </w:rPr>
            </w:pPr>
            <w:r w:rsidRPr="00935CE0">
              <w:rPr>
                <w:rFonts w:ascii="Times New Roman" w:hAnsi="Times New Roman" w:cs="Times New Roman"/>
                <w:iCs/>
                <w:sz w:val="24"/>
                <w:szCs w:val="24"/>
              </w:rPr>
              <w:t>-</w:t>
            </w:r>
            <w:r>
              <w:rPr>
                <w:rFonts w:ascii="Times New Roman" w:hAnsi="Times New Roman" w:cs="Times New Roman"/>
                <w:iCs/>
                <w:sz w:val="24"/>
                <w:szCs w:val="24"/>
              </w:rPr>
              <w:t xml:space="preserve"> выполняет о</w:t>
            </w:r>
            <w:r w:rsidRPr="00935CE0">
              <w:rPr>
                <w:rFonts w:ascii="Times New Roman" w:hAnsi="Times New Roman" w:cs="Times New Roman"/>
                <w:iCs/>
                <w:sz w:val="24"/>
                <w:szCs w:val="24"/>
              </w:rPr>
              <w:t>бход и осмотр оборудования с целью выявления дефектов;</w:t>
            </w:r>
          </w:p>
          <w:p w14:paraId="2F4E87DA" w14:textId="380753BE" w:rsidR="00935CE0" w:rsidRPr="00935CE0" w:rsidRDefault="00935CE0" w:rsidP="00935CE0">
            <w:pPr>
              <w:suppressAutoHyphens/>
              <w:contextualSpacing/>
              <w:rPr>
                <w:rFonts w:ascii="Times New Roman" w:hAnsi="Times New Roman" w:cs="Times New Roman"/>
                <w:iCs/>
                <w:sz w:val="24"/>
                <w:szCs w:val="24"/>
              </w:rPr>
            </w:pPr>
            <w:r w:rsidRPr="00935CE0">
              <w:rPr>
                <w:rFonts w:ascii="Times New Roman" w:hAnsi="Times New Roman" w:cs="Times New Roman"/>
                <w:iCs/>
                <w:sz w:val="24"/>
                <w:szCs w:val="24"/>
              </w:rPr>
              <w:t xml:space="preserve">- </w:t>
            </w:r>
            <w:r>
              <w:rPr>
                <w:rFonts w:ascii="Times New Roman" w:hAnsi="Times New Roman" w:cs="Times New Roman"/>
                <w:iCs/>
                <w:sz w:val="24"/>
                <w:szCs w:val="24"/>
              </w:rPr>
              <w:t>п</w:t>
            </w:r>
            <w:r w:rsidRPr="00935CE0">
              <w:rPr>
                <w:rFonts w:ascii="Times New Roman" w:hAnsi="Times New Roman" w:cs="Times New Roman"/>
                <w:iCs/>
                <w:sz w:val="24"/>
                <w:szCs w:val="24"/>
              </w:rPr>
              <w:t>одгот</w:t>
            </w:r>
            <w:r>
              <w:rPr>
                <w:rFonts w:ascii="Times New Roman" w:hAnsi="Times New Roman" w:cs="Times New Roman"/>
                <w:iCs/>
                <w:sz w:val="24"/>
                <w:szCs w:val="24"/>
              </w:rPr>
              <w:t>авливает</w:t>
            </w:r>
            <w:r w:rsidRPr="00935CE0">
              <w:rPr>
                <w:rFonts w:ascii="Times New Roman" w:hAnsi="Times New Roman" w:cs="Times New Roman"/>
                <w:iCs/>
                <w:sz w:val="24"/>
                <w:szCs w:val="24"/>
              </w:rPr>
              <w:t xml:space="preserve"> оборудовани</w:t>
            </w:r>
            <w:r>
              <w:rPr>
                <w:rFonts w:ascii="Times New Roman" w:hAnsi="Times New Roman" w:cs="Times New Roman"/>
                <w:iCs/>
                <w:sz w:val="24"/>
                <w:szCs w:val="24"/>
              </w:rPr>
              <w:t>е</w:t>
            </w:r>
            <w:r w:rsidRPr="00935CE0">
              <w:rPr>
                <w:rFonts w:ascii="Times New Roman" w:hAnsi="Times New Roman" w:cs="Times New Roman"/>
                <w:iCs/>
                <w:sz w:val="24"/>
                <w:szCs w:val="24"/>
              </w:rPr>
              <w:t xml:space="preserve"> к ремонту;</w:t>
            </w:r>
          </w:p>
          <w:p w14:paraId="72BE7090" w14:textId="0C7322B6" w:rsidR="00935CE0" w:rsidRPr="00935CE0" w:rsidRDefault="00935CE0" w:rsidP="00935CE0">
            <w:pPr>
              <w:suppressAutoHyphens/>
              <w:contextualSpacing/>
              <w:rPr>
                <w:rFonts w:ascii="Times New Roman" w:hAnsi="Times New Roman" w:cs="Times New Roman"/>
                <w:iCs/>
                <w:sz w:val="24"/>
                <w:szCs w:val="24"/>
              </w:rPr>
            </w:pPr>
            <w:r w:rsidRPr="00935CE0">
              <w:rPr>
                <w:rFonts w:ascii="Times New Roman" w:hAnsi="Times New Roman" w:cs="Times New Roman"/>
                <w:iCs/>
                <w:sz w:val="24"/>
                <w:szCs w:val="24"/>
              </w:rPr>
              <w:t xml:space="preserve">- </w:t>
            </w:r>
            <w:r>
              <w:rPr>
                <w:rFonts w:ascii="Times New Roman" w:hAnsi="Times New Roman" w:cs="Times New Roman"/>
                <w:iCs/>
                <w:sz w:val="24"/>
                <w:szCs w:val="24"/>
              </w:rPr>
              <w:t xml:space="preserve">производит вывод </w:t>
            </w:r>
            <w:r w:rsidRPr="00935CE0">
              <w:rPr>
                <w:rFonts w:ascii="Times New Roman" w:hAnsi="Times New Roman" w:cs="Times New Roman"/>
                <w:iCs/>
                <w:sz w:val="24"/>
                <w:szCs w:val="24"/>
              </w:rPr>
              <w:t>из технологического процесса;</w:t>
            </w:r>
          </w:p>
          <w:p w14:paraId="1E78186B" w14:textId="66D08556" w:rsidR="00935CE0" w:rsidRPr="00935CE0" w:rsidRDefault="00935CE0" w:rsidP="00935CE0">
            <w:pPr>
              <w:suppressAutoHyphens/>
              <w:contextualSpacing/>
              <w:rPr>
                <w:rFonts w:ascii="Times New Roman" w:hAnsi="Times New Roman" w:cs="Times New Roman"/>
                <w:iCs/>
                <w:sz w:val="24"/>
                <w:szCs w:val="24"/>
              </w:rPr>
            </w:pPr>
            <w:r w:rsidRPr="00935CE0">
              <w:rPr>
                <w:rFonts w:ascii="Times New Roman" w:hAnsi="Times New Roman" w:cs="Times New Roman"/>
                <w:iCs/>
                <w:sz w:val="24"/>
                <w:szCs w:val="24"/>
              </w:rPr>
              <w:t>-</w:t>
            </w:r>
            <w:r>
              <w:rPr>
                <w:rFonts w:ascii="Times New Roman" w:hAnsi="Times New Roman" w:cs="Times New Roman"/>
                <w:iCs/>
                <w:sz w:val="24"/>
                <w:szCs w:val="24"/>
              </w:rPr>
              <w:t xml:space="preserve"> производит</w:t>
            </w:r>
            <w:r w:rsidRPr="00935CE0">
              <w:rPr>
                <w:rFonts w:ascii="Times New Roman" w:hAnsi="Times New Roman" w:cs="Times New Roman"/>
                <w:iCs/>
                <w:sz w:val="24"/>
                <w:szCs w:val="24"/>
              </w:rPr>
              <w:t xml:space="preserve"> подготовку оборудования согласно регламенту и технике безопасности</w:t>
            </w:r>
            <w:r>
              <w:rPr>
                <w:rFonts w:ascii="Times New Roman" w:hAnsi="Times New Roman" w:cs="Times New Roman"/>
                <w:iCs/>
                <w:sz w:val="24"/>
                <w:szCs w:val="24"/>
              </w:rPr>
              <w:t>.</w:t>
            </w:r>
          </w:p>
        </w:tc>
        <w:tc>
          <w:tcPr>
            <w:tcW w:w="1183" w:type="pct"/>
            <w:vMerge/>
          </w:tcPr>
          <w:p w14:paraId="004D7B3F" w14:textId="77777777" w:rsidR="00935CE0" w:rsidRPr="008D2724" w:rsidRDefault="00935CE0" w:rsidP="005B3F28">
            <w:pPr>
              <w:suppressAutoHyphens/>
              <w:contextualSpacing/>
              <w:rPr>
                <w:rFonts w:ascii="Times New Roman" w:hAnsi="Times New Roman" w:cs="Times New Roman"/>
                <w:i/>
                <w:sz w:val="24"/>
                <w:szCs w:val="24"/>
              </w:rPr>
            </w:pPr>
          </w:p>
        </w:tc>
      </w:tr>
      <w:tr w:rsidR="00935CE0" w:rsidRPr="008D2724" w14:paraId="1D817F7D" w14:textId="77777777" w:rsidTr="00496E9A">
        <w:trPr>
          <w:trHeight w:val="23"/>
        </w:trPr>
        <w:tc>
          <w:tcPr>
            <w:tcW w:w="1324" w:type="pct"/>
          </w:tcPr>
          <w:p w14:paraId="6D8F7DCC" w14:textId="50337DA4" w:rsidR="00935CE0" w:rsidRPr="00EE0B15" w:rsidRDefault="00935CE0" w:rsidP="00EE0B15">
            <w:pPr>
              <w:suppressAutoHyphens/>
              <w:contextualSpacing/>
              <w:rPr>
                <w:rFonts w:ascii="Times New Roman" w:eastAsia="Times New Roman" w:hAnsi="Times New Roman" w:cs="Times New Roman"/>
                <w:bCs/>
                <w:iCs/>
                <w:sz w:val="24"/>
                <w:szCs w:val="24"/>
              </w:rPr>
            </w:pPr>
            <w:r w:rsidRPr="00EE0B15">
              <w:rPr>
                <w:rFonts w:ascii="Times New Roman" w:eastAsia="Times New Roman" w:hAnsi="Times New Roman" w:cs="Times New Roman"/>
                <w:bCs/>
                <w:iCs/>
                <w:sz w:val="24"/>
                <w:szCs w:val="24"/>
              </w:rPr>
              <w:t>ПК</w:t>
            </w:r>
            <w:r>
              <w:rPr>
                <w:rFonts w:ascii="Times New Roman" w:eastAsia="Times New Roman" w:hAnsi="Times New Roman" w:cs="Times New Roman"/>
                <w:bCs/>
                <w:iCs/>
                <w:sz w:val="24"/>
                <w:szCs w:val="24"/>
              </w:rPr>
              <w:t xml:space="preserve"> </w:t>
            </w:r>
            <w:r w:rsidRPr="00EE0B15">
              <w:rPr>
                <w:rFonts w:ascii="Times New Roman" w:eastAsia="Times New Roman" w:hAnsi="Times New Roman" w:cs="Times New Roman"/>
                <w:bCs/>
                <w:iCs/>
                <w:sz w:val="24"/>
                <w:szCs w:val="24"/>
              </w:rPr>
              <w:t>1.6 Принимать оборудование из ремонта</w:t>
            </w:r>
          </w:p>
        </w:tc>
        <w:tc>
          <w:tcPr>
            <w:tcW w:w="2493" w:type="pct"/>
            <w:vMerge/>
          </w:tcPr>
          <w:p w14:paraId="34D9EA3B" w14:textId="77777777" w:rsidR="00935CE0" w:rsidRDefault="00935CE0" w:rsidP="005B3F28">
            <w:pPr>
              <w:suppressAutoHyphens/>
              <w:contextualSpacing/>
              <w:rPr>
                <w:rFonts w:ascii="Times New Roman" w:hAnsi="Times New Roman" w:cs="Times New Roman"/>
                <w:i/>
                <w:sz w:val="24"/>
                <w:szCs w:val="24"/>
              </w:rPr>
            </w:pPr>
          </w:p>
        </w:tc>
        <w:tc>
          <w:tcPr>
            <w:tcW w:w="1183" w:type="pct"/>
            <w:vMerge/>
          </w:tcPr>
          <w:p w14:paraId="26FB9B4C" w14:textId="77777777" w:rsidR="00935CE0" w:rsidRPr="008D2724" w:rsidRDefault="00935CE0" w:rsidP="005B3F28">
            <w:pPr>
              <w:suppressAutoHyphens/>
              <w:contextualSpacing/>
              <w:rPr>
                <w:rFonts w:ascii="Times New Roman" w:hAnsi="Times New Roman" w:cs="Times New Roman"/>
                <w:i/>
                <w:sz w:val="24"/>
                <w:szCs w:val="24"/>
              </w:rPr>
            </w:pPr>
          </w:p>
        </w:tc>
      </w:tr>
      <w:tr w:rsidR="00935CE0" w:rsidRPr="008D2724" w14:paraId="681E1E4D" w14:textId="77777777" w:rsidTr="00496E9A">
        <w:trPr>
          <w:trHeight w:val="23"/>
        </w:trPr>
        <w:tc>
          <w:tcPr>
            <w:tcW w:w="1324" w:type="pct"/>
            <w:tcBorders>
              <w:top w:val="single" w:sz="4" w:space="0" w:color="auto"/>
              <w:left w:val="single" w:sz="4" w:space="0" w:color="auto"/>
              <w:right w:val="single" w:sz="4" w:space="0" w:color="auto"/>
            </w:tcBorders>
          </w:tcPr>
          <w:p w14:paraId="7CB4205C" w14:textId="77777777" w:rsidR="00935CE0" w:rsidRPr="008D2724" w:rsidRDefault="00935CE0" w:rsidP="00935CE0">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 xml:space="preserve">1. </w:t>
            </w:r>
            <w:r w:rsidRPr="00293A2D">
              <w:rPr>
                <w:rFonts w:ascii="Times New Roman" w:hAnsi="Times New Roman" w:cs="Times New Roman"/>
                <w:bCs/>
                <w:iCs/>
                <w:sz w:val="24"/>
                <w:szCs w:val="24"/>
              </w:rPr>
              <w:t xml:space="preserve">Выбирать способы решения задач </w:t>
            </w:r>
            <w:r w:rsidRPr="00293A2D">
              <w:rPr>
                <w:rFonts w:ascii="Times New Roman" w:hAnsi="Times New Roman" w:cs="Times New Roman"/>
                <w:bCs/>
                <w:iCs/>
                <w:sz w:val="24"/>
                <w:szCs w:val="24"/>
              </w:rPr>
              <w:lastRenderedPageBreak/>
              <w:t>профессиональной деятельности применительно к различным контекстам</w:t>
            </w:r>
          </w:p>
        </w:tc>
        <w:tc>
          <w:tcPr>
            <w:tcW w:w="2493" w:type="pct"/>
          </w:tcPr>
          <w:p w14:paraId="4DAAEB41" w14:textId="77777777" w:rsidR="00935CE0" w:rsidRPr="001344A0" w:rsidRDefault="00935CE0"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 xml:space="preserve">- </w:t>
            </w:r>
            <w:r w:rsidRPr="001344A0">
              <w:rPr>
                <w:rFonts w:ascii="Times New Roman" w:hAnsi="Times New Roman" w:cs="Times New Roman"/>
                <w:iCs/>
                <w:sz w:val="24"/>
                <w:szCs w:val="24"/>
              </w:rPr>
              <w:t>распозна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задачу и/или проблему в профессиональном и/или социальном </w:t>
            </w:r>
            <w:r w:rsidRPr="001344A0">
              <w:rPr>
                <w:rFonts w:ascii="Times New Roman" w:hAnsi="Times New Roman" w:cs="Times New Roman"/>
                <w:iCs/>
                <w:sz w:val="24"/>
                <w:szCs w:val="24"/>
              </w:rPr>
              <w:lastRenderedPageBreak/>
              <w:t>контексте, анализир</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и выделя</w:t>
            </w:r>
            <w:r>
              <w:rPr>
                <w:rFonts w:ascii="Times New Roman" w:hAnsi="Times New Roman" w:cs="Times New Roman"/>
                <w:iCs/>
                <w:sz w:val="24"/>
                <w:szCs w:val="24"/>
              </w:rPr>
              <w:t xml:space="preserve">ет </w:t>
            </w:r>
            <w:r w:rsidRPr="001344A0">
              <w:rPr>
                <w:rFonts w:ascii="Times New Roman" w:hAnsi="Times New Roman" w:cs="Times New Roman"/>
                <w:iCs/>
                <w:sz w:val="24"/>
                <w:szCs w:val="24"/>
              </w:rPr>
              <w:t>её составные части</w:t>
            </w:r>
            <w:r>
              <w:rPr>
                <w:rFonts w:ascii="Times New Roman" w:hAnsi="Times New Roman" w:cs="Times New Roman"/>
                <w:iCs/>
                <w:sz w:val="24"/>
                <w:szCs w:val="24"/>
              </w:rPr>
              <w:t>;</w:t>
            </w:r>
          </w:p>
          <w:p w14:paraId="310FF448" w14:textId="77777777" w:rsidR="00935CE0" w:rsidRPr="001344A0" w:rsidRDefault="00935CE0"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определя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этапы решения задачи, составля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план действия, реализо</w:t>
            </w:r>
            <w:r>
              <w:rPr>
                <w:rFonts w:ascii="Times New Roman" w:hAnsi="Times New Roman" w:cs="Times New Roman"/>
                <w:iCs/>
                <w:sz w:val="24"/>
                <w:szCs w:val="24"/>
              </w:rPr>
              <w:t xml:space="preserve">вывает </w:t>
            </w:r>
            <w:r w:rsidRPr="001344A0">
              <w:rPr>
                <w:rFonts w:ascii="Times New Roman" w:hAnsi="Times New Roman" w:cs="Times New Roman"/>
                <w:iCs/>
                <w:sz w:val="24"/>
                <w:szCs w:val="24"/>
              </w:rPr>
              <w:t>составленный план, определ</w:t>
            </w:r>
            <w:r>
              <w:rPr>
                <w:rFonts w:ascii="Times New Roman" w:hAnsi="Times New Roman" w:cs="Times New Roman"/>
                <w:iCs/>
                <w:sz w:val="24"/>
                <w:szCs w:val="24"/>
              </w:rPr>
              <w:t>яет</w:t>
            </w:r>
            <w:r w:rsidRPr="001344A0">
              <w:rPr>
                <w:rFonts w:ascii="Times New Roman" w:hAnsi="Times New Roman" w:cs="Times New Roman"/>
                <w:iCs/>
                <w:sz w:val="24"/>
                <w:szCs w:val="24"/>
              </w:rPr>
              <w:t xml:space="preserve"> необходимые ресурсы</w:t>
            </w:r>
            <w:r>
              <w:rPr>
                <w:rFonts w:ascii="Times New Roman" w:hAnsi="Times New Roman" w:cs="Times New Roman"/>
                <w:iCs/>
                <w:sz w:val="24"/>
                <w:szCs w:val="24"/>
              </w:rPr>
              <w:t>;</w:t>
            </w:r>
          </w:p>
          <w:p w14:paraId="4C1B3590" w14:textId="77777777" w:rsidR="00935CE0" w:rsidRPr="001344A0" w:rsidRDefault="00935CE0"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выявля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и эффективно и</w:t>
            </w:r>
            <w:r>
              <w:rPr>
                <w:rFonts w:ascii="Times New Roman" w:hAnsi="Times New Roman" w:cs="Times New Roman"/>
                <w:iCs/>
                <w:sz w:val="24"/>
                <w:szCs w:val="24"/>
              </w:rPr>
              <w:t xml:space="preserve">щет </w:t>
            </w:r>
            <w:r w:rsidRPr="001344A0">
              <w:rPr>
                <w:rFonts w:ascii="Times New Roman" w:hAnsi="Times New Roman" w:cs="Times New Roman"/>
                <w:iCs/>
                <w:sz w:val="24"/>
                <w:szCs w:val="24"/>
              </w:rPr>
              <w:t>информацию, необходимую для решения задачи и/или проблемы</w:t>
            </w:r>
            <w:r>
              <w:rPr>
                <w:rFonts w:ascii="Times New Roman" w:hAnsi="Times New Roman" w:cs="Times New Roman"/>
                <w:iCs/>
                <w:sz w:val="24"/>
                <w:szCs w:val="24"/>
              </w:rPr>
              <w:t>;</w:t>
            </w:r>
          </w:p>
          <w:p w14:paraId="4AE2B31F" w14:textId="77777777" w:rsidR="00935CE0" w:rsidRPr="001344A0" w:rsidRDefault="00935CE0"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владе</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актуальными методами работы в профессиональной и смежных сферах</w:t>
            </w:r>
            <w:r>
              <w:rPr>
                <w:rFonts w:ascii="Times New Roman" w:hAnsi="Times New Roman" w:cs="Times New Roman"/>
                <w:iCs/>
                <w:sz w:val="24"/>
                <w:szCs w:val="24"/>
              </w:rPr>
              <w:t>;</w:t>
            </w:r>
          </w:p>
          <w:p w14:paraId="254A6222" w14:textId="75FE95FC" w:rsidR="00935CE0" w:rsidRPr="00935CE0" w:rsidRDefault="00935CE0"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оценива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результат и последствия своих действий (самостоятельно или с помощью наставника)</w:t>
            </w:r>
            <w:r>
              <w:rPr>
                <w:rFonts w:ascii="Times New Roman" w:hAnsi="Times New Roman" w:cs="Times New Roman"/>
                <w:iCs/>
                <w:sz w:val="24"/>
                <w:szCs w:val="24"/>
              </w:rPr>
              <w:t>.</w:t>
            </w:r>
          </w:p>
        </w:tc>
        <w:tc>
          <w:tcPr>
            <w:tcW w:w="1183" w:type="pct"/>
            <w:vMerge/>
          </w:tcPr>
          <w:p w14:paraId="31A37DCE" w14:textId="77777777" w:rsidR="00935CE0" w:rsidRPr="008D2724" w:rsidDel="009D5E3A" w:rsidRDefault="00935CE0" w:rsidP="00935CE0">
            <w:pPr>
              <w:suppressAutoHyphens/>
              <w:contextualSpacing/>
              <w:rPr>
                <w:rFonts w:ascii="Times New Roman" w:hAnsi="Times New Roman" w:cs="Times New Roman"/>
                <w:i/>
                <w:sz w:val="24"/>
                <w:szCs w:val="24"/>
              </w:rPr>
            </w:pPr>
          </w:p>
        </w:tc>
      </w:tr>
      <w:tr w:rsidR="00935CE0" w:rsidRPr="008D2724" w14:paraId="5A548C68" w14:textId="77777777" w:rsidTr="00496E9A">
        <w:trPr>
          <w:trHeight w:val="23"/>
        </w:trPr>
        <w:tc>
          <w:tcPr>
            <w:tcW w:w="1324" w:type="pct"/>
            <w:tcBorders>
              <w:left w:val="single" w:sz="4" w:space="0" w:color="auto"/>
              <w:bottom w:val="single" w:sz="4" w:space="0" w:color="auto"/>
              <w:right w:val="single" w:sz="4" w:space="0" w:color="auto"/>
            </w:tcBorders>
          </w:tcPr>
          <w:p w14:paraId="667D6156" w14:textId="77777777" w:rsidR="00935CE0" w:rsidRPr="008D2724" w:rsidRDefault="00935CE0" w:rsidP="00935CE0">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 xml:space="preserve">2. </w:t>
            </w:r>
            <w:r w:rsidRPr="00293A2D">
              <w:rPr>
                <w:rFonts w:ascii="Times New Roman" w:hAnsi="Times New Roman" w:cs="Times New Roman"/>
                <w:b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493" w:type="pct"/>
          </w:tcPr>
          <w:p w14:paraId="42CCC9B3" w14:textId="77777777" w:rsidR="00935CE0" w:rsidRPr="001344A0" w:rsidRDefault="00935CE0"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определя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задачи для поиска информации, планир</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процесс поиска, выбира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необходимые источники информации</w:t>
            </w:r>
            <w:r>
              <w:rPr>
                <w:rFonts w:ascii="Times New Roman" w:hAnsi="Times New Roman" w:cs="Times New Roman"/>
                <w:iCs/>
                <w:sz w:val="24"/>
                <w:szCs w:val="24"/>
              </w:rPr>
              <w:t>;</w:t>
            </w:r>
          </w:p>
          <w:p w14:paraId="4562BA42" w14:textId="77777777" w:rsidR="00935CE0" w:rsidRPr="001344A0" w:rsidRDefault="00935CE0"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выделя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наиболее значимое в перечне информации, структури</w:t>
            </w:r>
            <w:r>
              <w:rPr>
                <w:rFonts w:ascii="Times New Roman" w:hAnsi="Times New Roman" w:cs="Times New Roman"/>
                <w:iCs/>
                <w:sz w:val="24"/>
                <w:szCs w:val="24"/>
              </w:rPr>
              <w:t>рует</w:t>
            </w:r>
            <w:r w:rsidRPr="001344A0">
              <w:rPr>
                <w:rFonts w:ascii="Times New Roman" w:hAnsi="Times New Roman" w:cs="Times New Roman"/>
                <w:iCs/>
                <w:sz w:val="24"/>
                <w:szCs w:val="24"/>
              </w:rPr>
              <w:t xml:space="preserve"> получаемую информацию, оформля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результаты поиска</w:t>
            </w:r>
            <w:r>
              <w:rPr>
                <w:rFonts w:ascii="Times New Roman" w:hAnsi="Times New Roman" w:cs="Times New Roman"/>
                <w:iCs/>
                <w:sz w:val="24"/>
                <w:szCs w:val="24"/>
              </w:rPr>
              <w:t>;</w:t>
            </w:r>
          </w:p>
          <w:p w14:paraId="779054D5" w14:textId="77777777" w:rsidR="00935CE0" w:rsidRPr="001344A0" w:rsidRDefault="00935CE0"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оценива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практическую значимость результатов поиска</w:t>
            </w:r>
            <w:r>
              <w:rPr>
                <w:rFonts w:ascii="Times New Roman" w:hAnsi="Times New Roman" w:cs="Times New Roman"/>
                <w:iCs/>
                <w:sz w:val="24"/>
                <w:szCs w:val="24"/>
              </w:rPr>
              <w:t>;</w:t>
            </w:r>
          </w:p>
          <w:p w14:paraId="77136DEE" w14:textId="77777777" w:rsidR="00935CE0" w:rsidRPr="001344A0" w:rsidRDefault="00935CE0"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применя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средства информационных технологий для решения профессиональных задач</w:t>
            </w:r>
            <w:r>
              <w:rPr>
                <w:rFonts w:ascii="Times New Roman" w:hAnsi="Times New Roman" w:cs="Times New Roman"/>
                <w:iCs/>
                <w:sz w:val="24"/>
                <w:szCs w:val="24"/>
              </w:rPr>
              <w:t>;</w:t>
            </w:r>
          </w:p>
          <w:p w14:paraId="3F6D3BB9" w14:textId="77777777" w:rsidR="00935CE0" w:rsidRPr="001344A0" w:rsidRDefault="00935CE0"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использ</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современное программное обеспечение в профессиональной деятельности</w:t>
            </w:r>
            <w:r>
              <w:rPr>
                <w:rFonts w:ascii="Times New Roman" w:hAnsi="Times New Roman" w:cs="Times New Roman"/>
                <w:iCs/>
                <w:sz w:val="24"/>
                <w:szCs w:val="24"/>
              </w:rPr>
              <w:t>;</w:t>
            </w:r>
          </w:p>
          <w:p w14:paraId="730C19A0" w14:textId="5C98F036" w:rsidR="00935CE0" w:rsidRPr="00935CE0" w:rsidRDefault="00935CE0"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использ</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различные цифровые средства для решения профессиональных задач</w:t>
            </w:r>
            <w:r>
              <w:rPr>
                <w:rFonts w:ascii="Times New Roman" w:hAnsi="Times New Roman" w:cs="Times New Roman"/>
                <w:iCs/>
                <w:sz w:val="24"/>
                <w:szCs w:val="24"/>
              </w:rPr>
              <w:t>.</w:t>
            </w:r>
          </w:p>
        </w:tc>
        <w:tc>
          <w:tcPr>
            <w:tcW w:w="1183" w:type="pct"/>
            <w:vMerge/>
          </w:tcPr>
          <w:p w14:paraId="323FF2DB" w14:textId="77777777" w:rsidR="00935CE0" w:rsidRPr="008D2724" w:rsidDel="009D5E3A" w:rsidRDefault="00935CE0" w:rsidP="00935CE0">
            <w:pPr>
              <w:suppressAutoHyphens/>
              <w:contextualSpacing/>
              <w:rPr>
                <w:rFonts w:ascii="Times New Roman" w:hAnsi="Times New Roman" w:cs="Times New Roman"/>
                <w:i/>
                <w:sz w:val="24"/>
                <w:szCs w:val="24"/>
              </w:rPr>
            </w:pPr>
          </w:p>
        </w:tc>
      </w:tr>
      <w:tr w:rsidR="00935CE0" w:rsidRPr="008D2724" w14:paraId="3BDC3CA3" w14:textId="77777777" w:rsidTr="00496E9A">
        <w:trPr>
          <w:trHeight w:val="23"/>
        </w:trPr>
        <w:tc>
          <w:tcPr>
            <w:tcW w:w="1324" w:type="pct"/>
            <w:tcBorders>
              <w:left w:val="single" w:sz="4" w:space="0" w:color="auto"/>
              <w:bottom w:val="single" w:sz="4" w:space="0" w:color="auto"/>
              <w:right w:val="single" w:sz="4" w:space="0" w:color="auto"/>
            </w:tcBorders>
          </w:tcPr>
          <w:p w14:paraId="789B4B3E" w14:textId="77777777" w:rsidR="00935CE0" w:rsidRPr="008D2724" w:rsidRDefault="00935CE0" w:rsidP="00935CE0">
            <w:pPr>
              <w:suppressAutoHyphens/>
              <w:contextualSpacing/>
              <w:rPr>
                <w:rFonts w:ascii="Times New Roman" w:hAnsi="Times New Roman" w:cs="Times New Roman"/>
                <w:i/>
                <w:sz w:val="24"/>
                <w:szCs w:val="24"/>
              </w:rPr>
            </w:pPr>
            <w:r>
              <w:rPr>
                <w:rFonts w:ascii="Times New Roman" w:hAnsi="Times New Roman" w:cs="Times New Roman"/>
                <w:bCs/>
                <w:sz w:val="24"/>
                <w:szCs w:val="24"/>
              </w:rPr>
              <w:t xml:space="preserve">ОК.03. </w:t>
            </w:r>
            <w:r w:rsidRPr="00293A2D">
              <w:rPr>
                <w:rFonts w:ascii="Times New Roman" w:hAnsi="Times New Roman" w:cs="Times New Roman"/>
                <w:b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493" w:type="pct"/>
          </w:tcPr>
          <w:p w14:paraId="724436CF" w14:textId="77777777" w:rsidR="00935CE0" w:rsidRPr="00A96D87" w:rsidRDefault="00935CE0"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актуальность нормативно-правовой документации в профессиональной деятельности</w:t>
            </w:r>
            <w:r>
              <w:rPr>
                <w:rFonts w:ascii="Times New Roman" w:hAnsi="Times New Roman" w:cs="Times New Roman"/>
                <w:iCs/>
                <w:sz w:val="24"/>
                <w:szCs w:val="24"/>
              </w:rPr>
              <w:t>;</w:t>
            </w:r>
          </w:p>
          <w:p w14:paraId="3DF79251" w14:textId="77777777" w:rsidR="00935CE0" w:rsidRPr="00A96D87" w:rsidRDefault="00935CE0"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применя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современную научную профессиональную терминологию</w:t>
            </w:r>
            <w:r>
              <w:rPr>
                <w:rFonts w:ascii="Times New Roman" w:hAnsi="Times New Roman" w:cs="Times New Roman"/>
                <w:iCs/>
                <w:sz w:val="24"/>
                <w:szCs w:val="24"/>
              </w:rPr>
              <w:t>;</w:t>
            </w:r>
          </w:p>
          <w:p w14:paraId="5DB515A6" w14:textId="77777777" w:rsidR="00935CE0" w:rsidRPr="00A96D87" w:rsidRDefault="00935CE0"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w:t>
            </w:r>
            <w:r>
              <w:rPr>
                <w:rFonts w:ascii="Times New Roman" w:hAnsi="Times New Roman" w:cs="Times New Roman"/>
                <w:iCs/>
                <w:sz w:val="24"/>
                <w:szCs w:val="24"/>
              </w:rPr>
              <w:t>яет</w:t>
            </w:r>
            <w:r w:rsidRPr="00A96D87">
              <w:rPr>
                <w:rFonts w:ascii="Times New Roman" w:hAnsi="Times New Roman" w:cs="Times New Roman"/>
                <w:iCs/>
                <w:sz w:val="24"/>
                <w:szCs w:val="24"/>
              </w:rPr>
              <w:t xml:space="preserve"> и выстраива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траектории профессионального развития и самообразования</w:t>
            </w:r>
            <w:r>
              <w:rPr>
                <w:rFonts w:ascii="Times New Roman" w:hAnsi="Times New Roman" w:cs="Times New Roman"/>
                <w:iCs/>
                <w:sz w:val="24"/>
                <w:szCs w:val="24"/>
              </w:rPr>
              <w:t>;</w:t>
            </w:r>
          </w:p>
          <w:p w14:paraId="070C748C" w14:textId="77777777" w:rsidR="00935CE0" w:rsidRPr="00A96D87" w:rsidRDefault="00935CE0"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выявля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достоинства и недостатки коммерческой идеи</w:t>
            </w:r>
            <w:r>
              <w:rPr>
                <w:rFonts w:ascii="Times New Roman" w:hAnsi="Times New Roman" w:cs="Times New Roman"/>
                <w:iCs/>
                <w:sz w:val="24"/>
                <w:szCs w:val="24"/>
              </w:rPr>
              <w:t>;</w:t>
            </w:r>
          </w:p>
          <w:p w14:paraId="03DFE047" w14:textId="77777777" w:rsidR="00935CE0" w:rsidRPr="00A96D87" w:rsidRDefault="00935CE0"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iCs/>
                <w:sz w:val="24"/>
                <w:szCs w:val="24"/>
              </w:rPr>
              <w:t>;</w:t>
            </w:r>
          </w:p>
          <w:p w14:paraId="3EABA6DC" w14:textId="77777777" w:rsidR="00935CE0" w:rsidRPr="00A96D87" w:rsidRDefault="00935CE0"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презент</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идеи открытия собственного дела в профессиональной деятельности</w:t>
            </w:r>
            <w:r>
              <w:rPr>
                <w:rFonts w:ascii="Times New Roman" w:hAnsi="Times New Roman" w:cs="Times New Roman"/>
                <w:iCs/>
                <w:sz w:val="24"/>
                <w:szCs w:val="24"/>
              </w:rPr>
              <w:t>;</w:t>
            </w:r>
          </w:p>
          <w:p w14:paraId="5A2D200F" w14:textId="77777777" w:rsidR="00935CE0" w:rsidRPr="00A96D87" w:rsidRDefault="00935CE0"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источники достоверной правовой информации</w:t>
            </w:r>
            <w:r>
              <w:rPr>
                <w:rFonts w:ascii="Times New Roman" w:hAnsi="Times New Roman" w:cs="Times New Roman"/>
                <w:iCs/>
                <w:sz w:val="24"/>
                <w:szCs w:val="24"/>
              </w:rPr>
              <w:t>;</w:t>
            </w:r>
          </w:p>
          <w:p w14:paraId="1033CCFF" w14:textId="77777777" w:rsidR="00935CE0" w:rsidRPr="00A96D87" w:rsidRDefault="00935CE0"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составля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различные правовые документы</w:t>
            </w:r>
            <w:r>
              <w:rPr>
                <w:rFonts w:ascii="Times New Roman" w:hAnsi="Times New Roman" w:cs="Times New Roman"/>
                <w:iCs/>
                <w:sz w:val="24"/>
                <w:szCs w:val="24"/>
              </w:rPr>
              <w:t>;</w:t>
            </w:r>
          </w:p>
          <w:p w14:paraId="2E4C1B8B" w14:textId="77777777" w:rsidR="00935CE0" w:rsidRPr="00A96D87" w:rsidRDefault="00935CE0"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 xml:space="preserve">- </w:t>
            </w:r>
            <w:r w:rsidRPr="00A96D87">
              <w:rPr>
                <w:rFonts w:ascii="Times New Roman" w:hAnsi="Times New Roman" w:cs="Times New Roman"/>
                <w:iCs/>
                <w:sz w:val="24"/>
                <w:szCs w:val="24"/>
              </w:rPr>
              <w:t>находит интересные проектные идеи, грамотно их формулир</w:t>
            </w:r>
            <w:r>
              <w:rPr>
                <w:rFonts w:ascii="Times New Roman" w:hAnsi="Times New Roman" w:cs="Times New Roman"/>
                <w:iCs/>
                <w:sz w:val="24"/>
                <w:szCs w:val="24"/>
              </w:rPr>
              <w:t xml:space="preserve">ует </w:t>
            </w:r>
            <w:r w:rsidRPr="00A96D87">
              <w:rPr>
                <w:rFonts w:ascii="Times New Roman" w:hAnsi="Times New Roman" w:cs="Times New Roman"/>
                <w:iCs/>
                <w:sz w:val="24"/>
                <w:szCs w:val="24"/>
              </w:rPr>
              <w:t>и документи</w:t>
            </w:r>
            <w:r>
              <w:rPr>
                <w:rFonts w:ascii="Times New Roman" w:hAnsi="Times New Roman" w:cs="Times New Roman"/>
                <w:iCs/>
                <w:sz w:val="24"/>
                <w:szCs w:val="24"/>
              </w:rPr>
              <w:t>рует;</w:t>
            </w:r>
          </w:p>
          <w:p w14:paraId="78A28514" w14:textId="38C97338" w:rsidR="00935CE0" w:rsidRPr="00935CE0" w:rsidRDefault="00935CE0"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оценива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жизнеспособность проектной идеи, составля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план проекта</w:t>
            </w:r>
            <w:r>
              <w:rPr>
                <w:rFonts w:ascii="Times New Roman" w:hAnsi="Times New Roman" w:cs="Times New Roman"/>
                <w:iCs/>
                <w:sz w:val="24"/>
                <w:szCs w:val="24"/>
              </w:rPr>
              <w:t>.</w:t>
            </w:r>
          </w:p>
        </w:tc>
        <w:tc>
          <w:tcPr>
            <w:tcW w:w="1183" w:type="pct"/>
            <w:vMerge/>
          </w:tcPr>
          <w:p w14:paraId="0DD83E57" w14:textId="77777777" w:rsidR="00935CE0" w:rsidRPr="008D2724" w:rsidDel="009D5E3A" w:rsidRDefault="00935CE0" w:rsidP="00935CE0">
            <w:pPr>
              <w:suppressAutoHyphens/>
              <w:contextualSpacing/>
              <w:rPr>
                <w:rFonts w:ascii="Times New Roman" w:hAnsi="Times New Roman" w:cs="Times New Roman"/>
                <w:i/>
                <w:sz w:val="24"/>
                <w:szCs w:val="24"/>
              </w:rPr>
            </w:pPr>
          </w:p>
        </w:tc>
      </w:tr>
      <w:tr w:rsidR="00935CE0" w:rsidRPr="008D2724" w14:paraId="493C2C1C" w14:textId="77777777" w:rsidTr="00496E9A">
        <w:trPr>
          <w:trHeight w:val="23"/>
        </w:trPr>
        <w:tc>
          <w:tcPr>
            <w:tcW w:w="1324" w:type="pct"/>
            <w:tcBorders>
              <w:left w:val="single" w:sz="4" w:space="0" w:color="auto"/>
              <w:bottom w:val="single" w:sz="4" w:space="0" w:color="auto"/>
              <w:right w:val="single" w:sz="4" w:space="0" w:color="auto"/>
            </w:tcBorders>
          </w:tcPr>
          <w:p w14:paraId="0B0F196D" w14:textId="77777777" w:rsidR="00935CE0" w:rsidRPr="008D2724" w:rsidRDefault="00935CE0" w:rsidP="00935CE0">
            <w:pPr>
              <w:suppressAutoHyphens/>
              <w:contextualSpacing/>
              <w:rPr>
                <w:rFonts w:ascii="Times New Roman" w:hAnsi="Times New Roman" w:cs="Times New Roman"/>
                <w:i/>
                <w:sz w:val="24"/>
                <w:szCs w:val="24"/>
              </w:rPr>
            </w:pPr>
            <w:r>
              <w:rPr>
                <w:rFonts w:ascii="Times New Roman" w:hAnsi="Times New Roman" w:cs="Times New Roman"/>
                <w:bCs/>
                <w:sz w:val="24"/>
                <w:szCs w:val="24"/>
              </w:rPr>
              <w:t xml:space="preserve">ОК.04. </w:t>
            </w:r>
            <w:r w:rsidRPr="00293A2D">
              <w:rPr>
                <w:rFonts w:ascii="Times New Roman" w:hAnsi="Times New Roman" w:cs="Times New Roman"/>
                <w:bCs/>
                <w:sz w:val="24"/>
                <w:szCs w:val="24"/>
              </w:rPr>
              <w:t>Эффективно взаимодействовать и работать в коллективе и команде</w:t>
            </w:r>
          </w:p>
        </w:tc>
        <w:tc>
          <w:tcPr>
            <w:tcW w:w="2493" w:type="pct"/>
          </w:tcPr>
          <w:p w14:paraId="23560F60" w14:textId="77777777" w:rsidR="00935CE0" w:rsidRPr="00A96D87" w:rsidRDefault="00935CE0"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работу коллектива и команды</w:t>
            </w:r>
            <w:r>
              <w:rPr>
                <w:rFonts w:ascii="Times New Roman" w:hAnsi="Times New Roman" w:cs="Times New Roman"/>
                <w:iCs/>
                <w:sz w:val="24"/>
                <w:szCs w:val="24"/>
              </w:rPr>
              <w:t>;</w:t>
            </w:r>
          </w:p>
          <w:p w14:paraId="5D4F26C3" w14:textId="37989C29" w:rsidR="00935CE0" w:rsidRPr="00935CE0" w:rsidRDefault="00935CE0"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взаимодейств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с коллегами, руководством, клиентами в ходе профессиональной деятельности</w:t>
            </w:r>
            <w:r>
              <w:rPr>
                <w:rFonts w:ascii="Times New Roman" w:hAnsi="Times New Roman" w:cs="Times New Roman"/>
                <w:iCs/>
                <w:sz w:val="24"/>
                <w:szCs w:val="24"/>
              </w:rPr>
              <w:t>.</w:t>
            </w:r>
          </w:p>
        </w:tc>
        <w:tc>
          <w:tcPr>
            <w:tcW w:w="1183" w:type="pct"/>
            <w:vMerge/>
          </w:tcPr>
          <w:p w14:paraId="408F0193" w14:textId="77777777" w:rsidR="00935CE0" w:rsidRPr="008D2724" w:rsidDel="009D5E3A" w:rsidRDefault="00935CE0" w:rsidP="00935CE0">
            <w:pPr>
              <w:suppressAutoHyphens/>
              <w:contextualSpacing/>
              <w:rPr>
                <w:rFonts w:ascii="Times New Roman" w:hAnsi="Times New Roman" w:cs="Times New Roman"/>
                <w:i/>
                <w:sz w:val="24"/>
                <w:szCs w:val="24"/>
              </w:rPr>
            </w:pPr>
          </w:p>
        </w:tc>
      </w:tr>
      <w:tr w:rsidR="00935CE0" w:rsidRPr="008D2724" w14:paraId="1A427A05" w14:textId="77777777" w:rsidTr="00496E9A">
        <w:trPr>
          <w:trHeight w:val="23"/>
        </w:trPr>
        <w:tc>
          <w:tcPr>
            <w:tcW w:w="1324" w:type="pct"/>
            <w:tcBorders>
              <w:left w:val="single" w:sz="4" w:space="0" w:color="auto"/>
              <w:bottom w:val="single" w:sz="4" w:space="0" w:color="auto"/>
              <w:right w:val="single" w:sz="4" w:space="0" w:color="auto"/>
            </w:tcBorders>
          </w:tcPr>
          <w:p w14:paraId="2475017F" w14:textId="77777777" w:rsidR="00935CE0" w:rsidRPr="008D2724" w:rsidRDefault="00935CE0" w:rsidP="00935CE0">
            <w:pPr>
              <w:suppressAutoHyphens/>
              <w:contextualSpacing/>
              <w:rPr>
                <w:rFonts w:ascii="Times New Roman" w:hAnsi="Times New Roman" w:cs="Times New Roman"/>
                <w:i/>
                <w:sz w:val="24"/>
                <w:szCs w:val="24"/>
              </w:rPr>
            </w:pPr>
            <w:r>
              <w:rPr>
                <w:rFonts w:ascii="Times New Roman" w:hAnsi="Times New Roman" w:cs="Times New Roman"/>
                <w:bCs/>
                <w:sz w:val="24"/>
                <w:szCs w:val="24"/>
              </w:rPr>
              <w:t xml:space="preserve">ОК.05. </w:t>
            </w:r>
            <w:r w:rsidRPr="00293A2D">
              <w:rPr>
                <w:rFonts w:ascii="Times New Roman" w:hAnsi="Times New Roman" w:cs="Times New Roman"/>
                <w:b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493" w:type="pct"/>
          </w:tcPr>
          <w:p w14:paraId="74AB92E7" w14:textId="77777777" w:rsidR="00935CE0" w:rsidRPr="00A96D87" w:rsidRDefault="00935CE0"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грамотно излага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свои мысли и оформля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документы по профессиональной тематике на государственном языке</w:t>
            </w:r>
            <w:r>
              <w:rPr>
                <w:rFonts w:ascii="Times New Roman" w:hAnsi="Times New Roman" w:cs="Times New Roman"/>
                <w:iCs/>
                <w:sz w:val="24"/>
                <w:szCs w:val="24"/>
              </w:rPr>
              <w:t>;</w:t>
            </w:r>
          </w:p>
          <w:p w14:paraId="37C71804" w14:textId="752FA917" w:rsidR="00935CE0" w:rsidRPr="00935CE0" w:rsidRDefault="00935CE0"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проявля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толерантность в рабочем коллективе</w:t>
            </w:r>
            <w:r>
              <w:rPr>
                <w:rFonts w:ascii="Times New Roman" w:hAnsi="Times New Roman" w:cs="Times New Roman"/>
                <w:iCs/>
                <w:sz w:val="24"/>
                <w:szCs w:val="24"/>
              </w:rPr>
              <w:t>.</w:t>
            </w:r>
          </w:p>
        </w:tc>
        <w:tc>
          <w:tcPr>
            <w:tcW w:w="1183" w:type="pct"/>
            <w:vMerge/>
          </w:tcPr>
          <w:p w14:paraId="6BF111BD" w14:textId="77777777" w:rsidR="00935CE0" w:rsidRPr="008D2724" w:rsidDel="009D5E3A" w:rsidRDefault="00935CE0" w:rsidP="00935CE0">
            <w:pPr>
              <w:suppressAutoHyphens/>
              <w:contextualSpacing/>
              <w:rPr>
                <w:rFonts w:ascii="Times New Roman" w:hAnsi="Times New Roman" w:cs="Times New Roman"/>
                <w:i/>
                <w:sz w:val="24"/>
                <w:szCs w:val="24"/>
              </w:rPr>
            </w:pPr>
          </w:p>
        </w:tc>
      </w:tr>
      <w:tr w:rsidR="00935CE0" w:rsidRPr="008D2724" w14:paraId="727B658C" w14:textId="77777777" w:rsidTr="00496E9A">
        <w:trPr>
          <w:trHeight w:val="23"/>
        </w:trPr>
        <w:tc>
          <w:tcPr>
            <w:tcW w:w="1324" w:type="pct"/>
            <w:tcBorders>
              <w:left w:val="single" w:sz="4" w:space="0" w:color="auto"/>
              <w:bottom w:val="single" w:sz="4" w:space="0" w:color="auto"/>
              <w:right w:val="single" w:sz="4" w:space="0" w:color="auto"/>
            </w:tcBorders>
          </w:tcPr>
          <w:p w14:paraId="034FDD20" w14:textId="77777777" w:rsidR="00935CE0" w:rsidRPr="008D2724" w:rsidRDefault="00935CE0" w:rsidP="00935CE0">
            <w:pPr>
              <w:suppressAutoHyphens/>
              <w:contextualSpacing/>
              <w:rPr>
                <w:rFonts w:ascii="Times New Roman" w:hAnsi="Times New Roman" w:cs="Times New Roman"/>
                <w:i/>
                <w:sz w:val="24"/>
                <w:szCs w:val="24"/>
              </w:rPr>
            </w:pPr>
            <w:r w:rsidRPr="009A1B94">
              <w:rPr>
                <w:rFonts w:ascii="Times New Roman" w:hAnsi="Times New Roman"/>
                <w:bCs/>
                <w:sz w:val="24"/>
                <w:szCs w:val="24"/>
              </w:rPr>
              <w:t>ОК 07</w:t>
            </w:r>
            <w:r>
              <w:rPr>
                <w:rFonts w:ascii="Times New Roman" w:hAnsi="Times New Roman"/>
                <w:bCs/>
                <w:sz w:val="24"/>
                <w:szCs w:val="24"/>
              </w:rPr>
              <w:t xml:space="preserve">. </w:t>
            </w:r>
            <w:r w:rsidRPr="00293A2D">
              <w:rPr>
                <w:rFonts w:ascii="Times New Roman" w:hAnsi="Times New Roman"/>
                <w:b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93" w:type="pct"/>
          </w:tcPr>
          <w:p w14:paraId="4076DD41" w14:textId="77777777" w:rsidR="00935CE0" w:rsidRPr="003E4B58" w:rsidRDefault="00935CE0" w:rsidP="00935CE0">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проявля</w:t>
            </w:r>
            <w:r>
              <w:rPr>
                <w:rFonts w:ascii="Times New Roman" w:hAnsi="Times New Roman" w:cs="Times New Roman"/>
                <w:iCs/>
                <w:sz w:val="24"/>
                <w:szCs w:val="24"/>
              </w:rPr>
              <w:t>ет</w:t>
            </w:r>
            <w:r w:rsidRPr="003E4B58">
              <w:rPr>
                <w:rFonts w:ascii="Times New Roman" w:hAnsi="Times New Roman" w:cs="Times New Roman"/>
                <w:iCs/>
                <w:sz w:val="24"/>
                <w:szCs w:val="24"/>
              </w:rPr>
              <w:t xml:space="preserve"> гражданско-патриотическую позицию;</w:t>
            </w:r>
          </w:p>
          <w:p w14:paraId="2B12D0DE" w14:textId="77777777" w:rsidR="00935CE0" w:rsidRPr="003E4B58" w:rsidRDefault="00935CE0" w:rsidP="00935CE0">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демонстрир</w:t>
            </w:r>
            <w:r>
              <w:rPr>
                <w:rFonts w:ascii="Times New Roman" w:hAnsi="Times New Roman" w:cs="Times New Roman"/>
                <w:iCs/>
                <w:sz w:val="24"/>
                <w:szCs w:val="24"/>
              </w:rPr>
              <w:t>ует</w:t>
            </w:r>
            <w:r w:rsidRPr="003E4B58">
              <w:rPr>
                <w:rFonts w:ascii="Times New Roman" w:hAnsi="Times New Roman" w:cs="Times New Roman"/>
                <w:iCs/>
                <w:sz w:val="24"/>
                <w:szCs w:val="24"/>
              </w:rPr>
              <w:t xml:space="preserve"> осознанное поведение;</w:t>
            </w:r>
          </w:p>
          <w:p w14:paraId="0BE3AEB7" w14:textId="77777777" w:rsidR="00935CE0" w:rsidRPr="003E4B58" w:rsidRDefault="00935CE0" w:rsidP="00935CE0">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описыва</w:t>
            </w:r>
            <w:r>
              <w:rPr>
                <w:rFonts w:ascii="Times New Roman" w:hAnsi="Times New Roman" w:cs="Times New Roman"/>
                <w:iCs/>
                <w:sz w:val="24"/>
                <w:szCs w:val="24"/>
              </w:rPr>
              <w:t>ет</w:t>
            </w:r>
            <w:r w:rsidRPr="003E4B58">
              <w:rPr>
                <w:rFonts w:ascii="Times New Roman" w:hAnsi="Times New Roman" w:cs="Times New Roman"/>
                <w:iCs/>
                <w:sz w:val="24"/>
                <w:szCs w:val="24"/>
              </w:rPr>
              <w:t xml:space="preserve"> значимость своей профессии;</w:t>
            </w:r>
          </w:p>
          <w:p w14:paraId="38B262B2" w14:textId="77777777" w:rsidR="00935CE0" w:rsidRDefault="00935CE0" w:rsidP="00935CE0">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приме</w:t>
            </w:r>
            <w:r>
              <w:rPr>
                <w:rFonts w:ascii="Times New Roman" w:hAnsi="Times New Roman" w:cs="Times New Roman"/>
                <w:iCs/>
                <w:sz w:val="24"/>
                <w:szCs w:val="24"/>
              </w:rPr>
              <w:t>няет</w:t>
            </w:r>
            <w:r w:rsidRPr="003E4B58">
              <w:rPr>
                <w:rFonts w:ascii="Times New Roman" w:hAnsi="Times New Roman" w:cs="Times New Roman"/>
                <w:iCs/>
                <w:sz w:val="24"/>
                <w:szCs w:val="24"/>
              </w:rPr>
              <w:t xml:space="preserve"> стандарты антикоррупционного поведения.</w:t>
            </w:r>
          </w:p>
          <w:p w14:paraId="29E2B6CB" w14:textId="77777777" w:rsidR="00935CE0" w:rsidRPr="00935CE0" w:rsidRDefault="00935CE0" w:rsidP="00935CE0">
            <w:pPr>
              <w:suppressAutoHyphens/>
              <w:contextualSpacing/>
              <w:rPr>
                <w:rFonts w:ascii="Times New Roman" w:hAnsi="Times New Roman" w:cs="Times New Roman"/>
                <w:iCs/>
                <w:sz w:val="24"/>
                <w:szCs w:val="24"/>
              </w:rPr>
            </w:pPr>
          </w:p>
        </w:tc>
        <w:tc>
          <w:tcPr>
            <w:tcW w:w="1183" w:type="pct"/>
            <w:vMerge/>
          </w:tcPr>
          <w:p w14:paraId="798B5CFE" w14:textId="77777777" w:rsidR="00935CE0" w:rsidRPr="008D2724" w:rsidDel="009D5E3A" w:rsidRDefault="00935CE0" w:rsidP="00935CE0">
            <w:pPr>
              <w:suppressAutoHyphens/>
              <w:contextualSpacing/>
              <w:rPr>
                <w:rFonts w:ascii="Times New Roman" w:hAnsi="Times New Roman" w:cs="Times New Roman"/>
                <w:i/>
                <w:sz w:val="24"/>
                <w:szCs w:val="24"/>
              </w:rPr>
            </w:pPr>
          </w:p>
        </w:tc>
      </w:tr>
      <w:tr w:rsidR="00935CE0" w:rsidRPr="008D2724" w14:paraId="07CB667D" w14:textId="77777777" w:rsidTr="00496E9A">
        <w:trPr>
          <w:trHeight w:val="23"/>
        </w:trPr>
        <w:tc>
          <w:tcPr>
            <w:tcW w:w="1324" w:type="pct"/>
            <w:tcBorders>
              <w:top w:val="single" w:sz="4" w:space="0" w:color="auto"/>
              <w:left w:val="single" w:sz="4" w:space="0" w:color="auto"/>
              <w:right w:val="single" w:sz="4" w:space="0" w:color="auto"/>
            </w:tcBorders>
          </w:tcPr>
          <w:p w14:paraId="02F38DA5" w14:textId="77777777" w:rsidR="00935CE0" w:rsidRPr="008D2724" w:rsidRDefault="00935CE0" w:rsidP="00935CE0">
            <w:pPr>
              <w:suppressAutoHyphens/>
              <w:contextualSpacing/>
              <w:rPr>
                <w:rFonts w:ascii="Times New Roman" w:hAnsi="Times New Roman" w:cs="Times New Roman"/>
                <w:i/>
                <w:sz w:val="24"/>
                <w:szCs w:val="24"/>
              </w:rPr>
            </w:pPr>
            <w:r w:rsidRPr="009A1B94">
              <w:rPr>
                <w:rFonts w:ascii="Times New Roman" w:hAnsi="Times New Roman"/>
                <w:bCs/>
                <w:sz w:val="24"/>
                <w:szCs w:val="24"/>
              </w:rPr>
              <w:t>ОК 09</w:t>
            </w:r>
            <w:r>
              <w:rPr>
                <w:rFonts w:ascii="Times New Roman" w:hAnsi="Times New Roman"/>
                <w:bCs/>
                <w:sz w:val="24"/>
                <w:szCs w:val="24"/>
              </w:rPr>
              <w:t xml:space="preserve">. </w:t>
            </w:r>
            <w:r w:rsidRPr="00293A2D">
              <w:rPr>
                <w:rFonts w:ascii="Times New Roman" w:hAnsi="Times New Roman"/>
                <w:bCs/>
                <w:sz w:val="24"/>
                <w:szCs w:val="24"/>
              </w:rPr>
              <w:t>Пользоваться профессиональной документацией на государственном и иностранном языках</w:t>
            </w:r>
          </w:p>
        </w:tc>
        <w:tc>
          <w:tcPr>
            <w:tcW w:w="2493" w:type="pct"/>
          </w:tcPr>
          <w:p w14:paraId="2E8113B1" w14:textId="77777777" w:rsidR="00935CE0" w:rsidRPr="00A96D87" w:rsidRDefault="00935CE0"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соблюда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нормы экологической безопасности</w:t>
            </w:r>
            <w:r>
              <w:rPr>
                <w:rFonts w:ascii="Times New Roman" w:hAnsi="Times New Roman" w:cs="Times New Roman"/>
                <w:iCs/>
                <w:sz w:val="24"/>
                <w:szCs w:val="24"/>
              </w:rPr>
              <w:t>;</w:t>
            </w:r>
          </w:p>
          <w:p w14:paraId="28DD3CA7" w14:textId="77777777" w:rsidR="00935CE0" w:rsidRPr="00A96D87" w:rsidRDefault="00935CE0"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направления ресурсосбережения в рамках профессиональной деятельности по профессии</w:t>
            </w:r>
            <w:r>
              <w:rPr>
                <w:rFonts w:ascii="Times New Roman" w:hAnsi="Times New Roman" w:cs="Times New Roman"/>
                <w:iCs/>
                <w:sz w:val="24"/>
                <w:szCs w:val="24"/>
              </w:rPr>
              <w:t>;</w:t>
            </w:r>
          </w:p>
          <w:p w14:paraId="4A6C93DB" w14:textId="77777777" w:rsidR="00935CE0" w:rsidRPr="00A96D87" w:rsidRDefault="00935CE0"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профессиональную деятельность с соблюдением принципов бережливого производства</w:t>
            </w:r>
            <w:r>
              <w:rPr>
                <w:rFonts w:ascii="Times New Roman" w:hAnsi="Times New Roman" w:cs="Times New Roman"/>
                <w:iCs/>
                <w:sz w:val="24"/>
                <w:szCs w:val="24"/>
              </w:rPr>
              <w:t>;</w:t>
            </w:r>
          </w:p>
          <w:p w14:paraId="42711372" w14:textId="77777777" w:rsidR="00935CE0" w:rsidRPr="00A96D87" w:rsidRDefault="00935CE0"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профессиональную деятельность с учетом знаний об изменении климатических условий региона</w:t>
            </w:r>
            <w:r>
              <w:rPr>
                <w:rFonts w:ascii="Times New Roman" w:hAnsi="Times New Roman" w:cs="Times New Roman"/>
                <w:iCs/>
                <w:sz w:val="24"/>
                <w:szCs w:val="24"/>
              </w:rPr>
              <w:t>;</w:t>
            </w:r>
          </w:p>
          <w:p w14:paraId="548DA811" w14:textId="0703E2EB" w:rsidR="00935CE0" w:rsidRPr="00935CE0" w:rsidRDefault="00935CE0" w:rsidP="00935CE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эффективно действ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в чрезвычайных ситуациях</w:t>
            </w:r>
            <w:r>
              <w:rPr>
                <w:rFonts w:ascii="Times New Roman" w:hAnsi="Times New Roman" w:cs="Times New Roman"/>
                <w:iCs/>
                <w:sz w:val="24"/>
                <w:szCs w:val="24"/>
              </w:rPr>
              <w:t>.</w:t>
            </w:r>
          </w:p>
        </w:tc>
        <w:tc>
          <w:tcPr>
            <w:tcW w:w="1183" w:type="pct"/>
            <w:vMerge/>
          </w:tcPr>
          <w:p w14:paraId="597565B3" w14:textId="77777777" w:rsidR="00935CE0" w:rsidRPr="008D2724" w:rsidDel="009D5E3A" w:rsidRDefault="00935CE0" w:rsidP="00935CE0">
            <w:pPr>
              <w:suppressAutoHyphens/>
              <w:contextualSpacing/>
              <w:rPr>
                <w:rFonts w:ascii="Times New Roman" w:hAnsi="Times New Roman" w:cs="Times New Roman"/>
                <w:i/>
                <w:sz w:val="24"/>
                <w:szCs w:val="24"/>
              </w:rPr>
            </w:pPr>
          </w:p>
        </w:tc>
      </w:tr>
    </w:tbl>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3132BED0" w14:textId="77777777" w:rsidR="004178E3" w:rsidRPr="00AA74C2" w:rsidRDefault="004178E3" w:rsidP="004178E3">
      <w:pPr>
        <w:keepNext/>
        <w:jc w:val="right"/>
        <w:outlineLvl w:val="0"/>
        <w:rPr>
          <w:rFonts w:ascii="Times New Roman" w:eastAsia="Times New Roman" w:hAnsi="Times New Roman" w:cs="Times New Roman"/>
          <w:b/>
          <w:bCs/>
          <w:kern w:val="32"/>
          <w:sz w:val="24"/>
          <w:szCs w:val="24"/>
          <w:lang w:eastAsia="x-none"/>
        </w:rPr>
      </w:pPr>
      <w:r w:rsidRPr="00AA74C2">
        <w:rPr>
          <w:rFonts w:ascii="Times New Roman" w:eastAsia="Times New Roman" w:hAnsi="Times New Roman" w:cs="Times New Roman"/>
          <w:b/>
          <w:bCs/>
          <w:kern w:val="32"/>
          <w:sz w:val="24"/>
          <w:szCs w:val="24"/>
          <w:lang w:eastAsia="x-none"/>
        </w:rPr>
        <w:t>к ПОП-П по специальности</w:t>
      </w:r>
    </w:p>
    <w:p w14:paraId="02CEFD05" w14:textId="77777777" w:rsidR="004178E3" w:rsidRPr="00AA74C2" w:rsidRDefault="004178E3" w:rsidP="004178E3">
      <w:pPr>
        <w:keepNext/>
        <w:jc w:val="right"/>
        <w:outlineLvl w:val="0"/>
        <w:rPr>
          <w:rFonts w:ascii="Times New Roman" w:eastAsia="Times New Roman" w:hAnsi="Times New Roman" w:cs="Times New Roman"/>
          <w:b/>
          <w:bCs/>
          <w:kern w:val="32"/>
          <w:sz w:val="24"/>
          <w:szCs w:val="24"/>
          <w:lang w:eastAsia="x-none"/>
        </w:rPr>
      </w:pPr>
      <w:r w:rsidRPr="00AA74C2">
        <w:rPr>
          <w:rFonts w:ascii="Times New Roman" w:eastAsia="Times New Roman" w:hAnsi="Times New Roman" w:cs="Times New Roman"/>
          <w:b/>
          <w:bCs/>
          <w:kern w:val="32"/>
          <w:sz w:val="24"/>
          <w:szCs w:val="24"/>
          <w:lang w:eastAsia="x-none"/>
        </w:rPr>
        <w:t>18.02.04 Электрохимическое производство</w:t>
      </w: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06F6946E" w:rsidR="00F53FDC" w:rsidRDefault="00F53FDC" w:rsidP="00F53FDC">
      <w:pPr>
        <w:jc w:val="right"/>
        <w:rPr>
          <w:rFonts w:ascii="Times New Roman" w:hAnsi="Times New Roman" w:cs="Times New Roman"/>
          <w:b/>
          <w:bCs/>
          <w:color w:val="0070C0"/>
          <w:sz w:val="24"/>
          <w:szCs w:val="24"/>
        </w:rPr>
      </w:pPr>
    </w:p>
    <w:p w14:paraId="3CA8FB61" w14:textId="4692B248" w:rsidR="00437D40" w:rsidRDefault="00437D40" w:rsidP="00F53FDC">
      <w:pPr>
        <w:jc w:val="right"/>
        <w:rPr>
          <w:rFonts w:ascii="Times New Roman" w:hAnsi="Times New Roman" w:cs="Times New Roman"/>
          <w:b/>
          <w:bCs/>
          <w:color w:val="0070C0"/>
          <w:sz w:val="24"/>
          <w:szCs w:val="24"/>
        </w:rPr>
      </w:pPr>
    </w:p>
    <w:p w14:paraId="04CE4A41" w14:textId="1F888272" w:rsidR="00437D40" w:rsidRDefault="00437D40" w:rsidP="00F53FDC">
      <w:pPr>
        <w:jc w:val="right"/>
        <w:rPr>
          <w:rFonts w:ascii="Times New Roman" w:hAnsi="Times New Roman" w:cs="Times New Roman"/>
          <w:b/>
          <w:bCs/>
          <w:color w:val="0070C0"/>
          <w:sz w:val="24"/>
          <w:szCs w:val="24"/>
        </w:rPr>
      </w:pPr>
    </w:p>
    <w:p w14:paraId="530109EF" w14:textId="77777777" w:rsidR="00437D40" w:rsidRDefault="00437D40" w:rsidP="00F53FDC">
      <w:pPr>
        <w:jc w:val="right"/>
        <w:rPr>
          <w:rFonts w:ascii="Times New Roman" w:hAnsi="Times New Roman" w:cs="Times New Roman"/>
          <w:b/>
          <w:bCs/>
          <w:color w:val="0070C0"/>
          <w:sz w:val="24"/>
          <w:szCs w:val="24"/>
        </w:rPr>
      </w:pPr>
    </w:p>
    <w:p w14:paraId="0DE55E8F" w14:textId="77777777" w:rsidR="00437D40" w:rsidRDefault="00437D40"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3A79F3F0" w:rsidR="00F53FD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3901028" w14:textId="77777777" w:rsidR="002A7E02" w:rsidRPr="008F578C" w:rsidRDefault="002A7E02" w:rsidP="00F53FDC">
      <w:pPr>
        <w:jc w:val="center"/>
        <w:rPr>
          <w:rFonts w:ascii="Times New Roman" w:hAnsi="Times New Roman" w:cs="Times New Roman"/>
          <w:b/>
          <w:bCs/>
          <w:sz w:val="24"/>
          <w:szCs w:val="24"/>
        </w:rPr>
      </w:pPr>
    </w:p>
    <w:p w14:paraId="67D50358" w14:textId="72BD1361" w:rsidR="002A7E02" w:rsidRPr="004178E3" w:rsidRDefault="00643E7D" w:rsidP="004178E3">
      <w:pPr>
        <w:jc w:val="center"/>
        <w:rPr>
          <w:rFonts w:ascii="Times New Roman" w:eastAsia="Times New Roman" w:hAnsi="Times New Roman" w:cs="Times New Roman"/>
          <w:b/>
          <w:bCs/>
          <w:color w:val="000000"/>
          <w:lang w:eastAsia="ru-RU"/>
        </w:rPr>
      </w:pPr>
      <w:hyperlink w:anchor="_Toc161313283" w:history="1">
        <w:r w:rsidR="002A7E02" w:rsidRPr="002A7E02">
          <w:rPr>
            <w:rStyle w:val="af0"/>
            <w:rFonts w:ascii="Times New Roman" w:eastAsia="Times New Roman" w:hAnsi="Times New Roman" w:cs="Times New Roman"/>
            <w:b/>
            <w:bCs/>
            <w:color w:val="auto"/>
            <w:kern w:val="36"/>
            <w:sz w:val="24"/>
            <w:szCs w:val="24"/>
            <w:u w:val="none"/>
            <w:lang w:eastAsia="ru-RU"/>
          </w:rPr>
          <w:t xml:space="preserve">«ПМ.02 </w:t>
        </w:r>
        <w:r w:rsidR="004178E3" w:rsidRPr="004178E3">
          <w:rPr>
            <w:rStyle w:val="1f0"/>
            <w:lang w:eastAsia="ru-RU"/>
          </w:rPr>
          <w:t>Ведение технологического процесса с автоматическим регулированием параметров и режимов</w:t>
        </w:r>
        <w:r w:rsidR="002A7E02" w:rsidRPr="002A7E02">
          <w:rPr>
            <w:rStyle w:val="af0"/>
            <w:rFonts w:ascii="Times New Roman" w:eastAsia="Times New Roman" w:hAnsi="Times New Roman" w:cs="Times New Roman"/>
            <w:b/>
            <w:bCs/>
            <w:color w:val="auto"/>
            <w:kern w:val="36"/>
            <w:sz w:val="24"/>
            <w:szCs w:val="24"/>
            <w:u w:val="none"/>
            <w:lang w:eastAsia="ru-RU"/>
          </w:rPr>
          <w:t>»</w:t>
        </w:r>
        <w:r w:rsidR="002A7E02" w:rsidRPr="002A7E02">
          <w:rPr>
            <w:rStyle w:val="af0"/>
            <w:rFonts w:ascii="Times New Roman" w:eastAsia="Times New Roman" w:hAnsi="Times New Roman" w:cs="Times New Roman"/>
            <w:b/>
            <w:bCs/>
            <w:webHidden/>
            <w:color w:val="auto"/>
            <w:kern w:val="36"/>
            <w:sz w:val="24"/>
            <w:szCs w:val="24"/>
            <w:u w:val="none"/>
            <w:lang w:eastAsia="ru-RU"/>
          </w:rPr>
          <w:tab/>
        </w:r>
      </w:hyperlink>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33694F85" w:rsidR="00F53FDC" w:rsidRDefault="00F53FDC" w:rsidP="00F53FDC">
      <w:pPr>
        <w:spacing w:line="360" w:lineRule="auto"/>
        <w:jc w:val="center"/>
        <w:rPr>
          <w:rFonts w:ascii="Times New Roman" w:hAnsi="Times New Roman" w:cs="Times New Roman"/>
          <w:sz w:val="24"/>
          <w:szCs w:val="24"/>
        </w:rPr>
      </w:pPr>
    </w:p>
    <w:p w14:paraId="6A1C644D" w14:textId="5E40C6A5" w:rsidR="00437D40" w:rsidRDefault="00437D40" w:rsidP="00F53FDC">
      <w:pPr>
        <w:spacing w:line="360" w:lineRule="auto"/>
        <w:jc w:val="center"/>
        <w:rPr>
          <w:rFonts w:ascii="Times New Roman" w:hAnsi="Times New Roman" w:cs="Times New Roman"/>
          <w:sz w:val="24"/>
          <w:szCs w:val="24"/>
        </w:rPr>
      </w:pPr>
    </w:p>
    <w:p w14:paraId="76119EA0" w14:textId="1CFF558A" w:rsidR="00437D40" w:rsidRDefault="00437D40" w:rsidP="00F53FDC">
      <w:pPr>
        <w:spacing w:line="360" w:lineRule="auto"/>
        <w:jc w:val="center"/>
        <w:rPr>
          <w:rFonts w:ascii="Times New Roman" w:hAnsi="Times New Roman" w:cs="Times New Roman"/>
          <w:sz w:val="24"/>
          <w:szCs w:val="24"/>
        </w:rPr>
      </w:pPr>
    </w:p>
    <w:p w14:paraId="0A815AE4" w14:textId="77777777" w:rsidR="00437D40" w:rsidRPr="00F53FDC" w:rsidRDefault="00437D40"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27A3882C" w:rsid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96AB4">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47ABBF00" w14:textId="77777777" w:rsidR="00540DDB" w:rsidRDefault="00540DDB" w:rsidP="00F53FDC">
      <w:pPr>
        <w:jc w:val="center"/>
        <w:rPr>
          <w:rFonts w:ascii="Times New Roman" w:hAnsi="Times New Roman" w:cs="Times New Roman"/>
          <w:b/>
          <w:bCs/>
          <w:sz w:val="24"/>
          <w:szCs w:val="24"/>
        </w:rPr>
      </w:pPr>
    </w:p>
    <w:p w14:paraId="5AB9079C" w14:textId="0765DD1E" w:rsidR="00437D40" w:rsidRDefault="00437D40" w:rsidP="00F53FDC">
      <w:pPr>
        <w:jc w:val="center"/>
        <w:rPr>
          <w:rFonts w:ascii="Times New Roman" w:hAnsi="Times New Roman" w:cs="Times New Roman"/>
          <w:b/>
          <w:bCs/>
          <w:sz w:val="24"/>
          <w:szCs w:val="24"/>
        </w:rPr>
      </w:pPr>
    </w:p>
    <w:p w14:paraId="0B7E56F7" w14:textId="77777777" w:rsidR="00437D40" w:rsidRPr="00F53FDC" w:rsidRDefault="00437D40" w:rsidP="006272E6">
      <w:pPr>
        <w:rPr>
          <w:rFonts w:ascii="Times New Roman" w:hAnsi="Times New Roman" w:cs="Times New Roman"/>
          <w:b/>
          <w:bCs/>
          <w:sz w:val="24"/>
          <w:szCs w:val="24"/>
        </w:rPr>
      </w:pPr>
    </w:p>
    <w:p w14:paraId="22CB33A0" w14:textId="77777777" w:rsidR="00540DDB" w:rsidRPr="00B766E1" w:rsidRDefault="00540DDB" w:rsidP="00540DD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88845AF" w14:textId="77777777" w:rsidR="00540DDB" w:rsidRDefault="00540DDB" w:rsidP="00540DDB"/>
    <w:p w14:paraId="5191EFA6" w14:textId="77777777" w:rsidR="0025660E" w:rsidRPr="0025660E" w:rsidRDefault="00540DDB" w:rsidP="0025660E">
      <w:pPr>
        <w:tabs>
          <w:tab w:val="right" w:leader="dot" w:pos="9639"/>
        </w:tabs>
        <w:spacing w:before="120" w:line="276" w:lineRule="auto"/>
        <w:rPr>
          <w:rFonts w:eastAsiaTheme="minorEastAsia"/>
          <w:noProof/>
          <w:lang w:eastAsia="ru-RU"/>
        </w:rPr>
      </w:pPr>
      <w:r>
        <w:rPr>
          <w:rFonts w:ascii="Times New Roman" w:hAnsi="Times New Roman"/>
          <w:b/>
          <w:bCs/>
          <w:noProof/>
        </w:rPr>
        <w:fldChar w:fldCharType="begin"/>
      </w:r>
      <w:r>
        <w:instrText xml:space="preserve"> TOC \h \z \t "Раздел 1;1;Раздел 1.1;2" </w:instrText>
      </w:r>
      <w:r>
        <w:rPr>
          <w:rFonts w:ascii="Times New Roman" w:hAnsi="Times New Roman"/>
          <w:b/>
          <w:bCs/>
          <w:noProof/>
        </w:rPr>
        <w:fldChar w:fldCharType="separate"/>
      </w:r>
      <w:hyperlink w:anchor="_Toc156820309" w:history="1">
        <w:r w:rsidR="0025660E" w:rsidRPr="0025660E">
          <w:rPr>
            <w:rFonts w:ascii="Times New Roman" w:hAnsi="Times New Roman" w:cs="Times New Roman"/>
            <w:b/>
            <w:bCs/>
            <w:noProof/>
          </w:rPr>
          <w:t>1. Общая характеристика</w:t>
        </w:r>
        <w:r w:rsidR="0025660E" w:rsidRPr="0025660E">
          <w:rPr>
            <w:rFonts w:ascii="Times New Roman" w:hAnsi="Times New Roman" w:cs="Times New Roman"/>
            <w:b/>
            <w:bCs/>
            <w:noProof/>
            <w:webHidden/>
          </w:rPr>
          <w:tab/>
        </w:r>
      </w:hyperlink>
    </w:p>
    <w:p w14:paraId="66A3A711" w14:textId="7DBF082F" w:rsidR="0025660E" w:rsidRPr="0025660E" w:rsidRDefault="00643E7D" w:rsidP="0025660E">
      <w:pPr>
        <w:tabs>
          <w:tab w:val="right" w:leader="dot" w:pos="9639"/>
        </w:tabs>
        <w:spacing w:before="120"/>
        <w:ind w:left="240"/>
        <w:rPr>
          <w:rFonts w:eastAsiaTheme="minorEastAsia"/>
          <w:noProof/>
          <w:lang w:eastAsia="ru-RU"/>
        </w:rPr>
      </w:pPr>
      <w:hyperlink w:anchor="_Toc156820310" w:history="1">
        <w:r w:rsidR="0025660E" w:rsidRPr="0025660E">
          <w:rPr>
            <w:rFonts w:ascii="Times New Roman" w:eastAsia="Times New Roman" w:hAnsi="Times New Roman" w:cs="Times New Roman"/>
            <w:noProof/>
            <w:sz w:val="24"/>
            <w:szCs w:val="24"/>
            <w:lang w:eastAsia="ru-RU"/>
          </w:rPr>
          <w:t>1.1. Цель и место профессионального модуля «</w:t>
        </w:r>
        <w:r w:rsidR="009D6C86" w:rsidRPr="009D6C86">
          <w:rPr>
            <w:rFonts w:ascii="Times New Roman" w:eastAsia="Times New Roman" w:hAnsi="Times New Roman" w:cs="Times New Roman"/>
            <w:noProof/>
            <w:sz w:val="24"/>
            <w:szCs w:val="24"/>
            <w:lang w:eastAsia="ru-RU"/>
          </w:rPr>
          <w:t>ПМ.02 Ведение технологического процесса с автоматическим регулированием параметров и режимов</w:t>
        </w:r>
        <w:r w:rsidR="0025660E" w:rsidRPr="0025660E">
          <w:rPr>
            <w:rFonts w:ascii="Times New Roman" w:eastAsia="Times New Roman" w:hAnsi="Times New Roman" w:cs="Times New Roman"/>
            <w:noProof/>
            <w:sz w:val="24"/>
            <w:szCs w:val="24"/>
            <w:lang w:eastAsia="ru-RU"/>
          </w:rPr>
          <w:t>»  в структуре образовательной программы</w:t>
        </w:r>
        <w:r w:rsidR="0025660E" w:rsidRPr="0025660E">
          <w:rPr>
            <w:rFonts w:ascii="Times New Roman" w:eastAsia="Times New Roman" w:hAnsi="Times New Roman" w:cs="Times New Roman"/>
            <w:noProof/>
            <w:webHidden/>
            <w:sz w:val="24"/>
            <w:szCs w:val="24"/>
            <w:lang w:eastAsia="ru-RU"/>
          </w:rPr>
          <w:tab/>
        </w:r>
      </w:hyperlink>
    </w:p>
    <w:p w14:paraId="2F4D295E" w14:textId="77777777" w:rsidR="0025660E" w:rsidRPr="0025660E" w:rsidRDefault="00643E7D" w:rsidP="0025660E">
      <w:pPr>
        <w:tabs>
          <w:tab w:val="right" w:leader="dot" w:pos="9639"/>
        </w:tabs>
        <w:spacing w:before="120"/>
        <w:ind w:left="240"/>
        <w:rPr>
          <w:rFonts w:eastAsiaTheme="minorEastAsia"/>
          <w:noProof/>
          <w:lang w:eastAsia="ru-RU"/>
        </w:rPr>
      </w:pPr>
      <w:hyperlink w:anchor="_Toc156820311" w:history="1">
        <w:r w:rsidR="0025660E" w:rsidRPr="0025660E">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25660E" w:rsidRPr="0025660E">
          <w:rPr>
            <w:rFonts w:ascii="Times New Roman" w:eastAsia="Times New Roman" w:hAnsi="Times New Roman" w:cs="Times New Roman"/>
            <w:noProof/>
            <w:webHidden/>
            <w:sz w:val="24"/>
            <w:szCs w:val="24"/>
            <w:lang w:eastAsia="ru-RU"/>
          </w:rPr>
          <w:tab/>
        </w:r>
      </w:hyperlink>
    </w:p>
    <w:p w14:paraId="3E38CE18" w14:textId="77777777" w:rsidR="0025660E" w:rsidRPr="0025660E" w:rsidRDefault="00643E7D" w:rsidP="0025660E">
      <w:pPr>
        <w:tabs>
          <w:tab w:val="right" w:leader="dot" w:pos="9639"/>
        </w:tabs>
        <w:spacing w:before="120" w:line="276" w:lineRule="auto"/>
        <w:rPr>
          <w:rFonts w:eastAsiaTheme="minorEastAsia"/>
          <w:noProof/>
          <w:lang w:eastAsia="ru-RU"/>
        </w:rPr>
      </w:pPr>
      <w:hyperlink w:anchor="_Toc156820312" w:history="1">
        <w:r w:rsidR="0025660E" w:rsidRPr="0025660E">
          <w:rPr>
            <w:rFonts w:ascii="Times New Roman" w:hAnsi="Times New Roman" w:cs="Times New Roman"/>
            <w:b/>
            <w:bCs/>
            <w:noProof/>
          </w:rPr>
          <w:t>2. Структура и содержание профессионального модуля</w:t>
        </w:r>
        <w:r w:rsidR="0025660E" w:rsidRPr="0025660E">
          <w:rPr>
            <w:rFonts w:ascii="Times New Roman" w:hAnsi="Times New Roman" w:cs="Times New Roman"/>
            <w:b/>
            <w:bCs/>
            <w:noProof/>
            <w:webHidden/>
          </w:rPr>
          <w:tab/>
        </w:r>
      </w:hyperlink>
    </w:p>
    <w:p w14:paraId="24474B7B" w14:textId="77777777" w:rsidR="0025660E" w:rsidRPr="0025660E" w:rsidRDefault="00643E7D" w:rsidP="0025660E">
      <w:pPr>
        <w:tabs>
          <w:tab w:val="right" w:leader="dot" w:pos="9639"/>
        </w:tabs>
        <w:spacing w:before="120"/>
        <w:ind w:left="240"/>
        <w:rPr>
          <w:rFonts w:eastAsiaTheme="minorEastAsia"/>
          <w:noProof/>
          <w:lang w:eastAsia="ru-RU"/>
        </w:rPr>
      </w:pPr>
      <w:hyperlink w:anchor="_Toc156820313" w:history="1">
        <w:r w:rsidR="0025660E" w:rsidRPr="0025660E">
          <w:rPr>
            <w:rFonts w:ascii="Times New Roman" w:eastAsia="Times New Roman" w:hAnsi="Times New Roman" w:cs="Times New Roman"/>
            <w:noProof/>
            <w:sz w:val="24"/>
            <w:szCs w:val="24"/>
            <w:lang w:eastAsia="ru-RU"/>
          </w:rPr>
          <w:t>2.1. Трудоемкость освоения модуля</w:t>
        </w:r>
        <w:r w:rsidR="0025660E" w:rsidRPr="0025660E">
          <w:rPr>
            <w:rFonts w:ascii="Times New Roman" w:eastAsia="Times New Roman" w:hAnsi="Times New Roman" w:cs="Times New Roman"/>
            <w:noProof/>
            <w:webHidden/>
            <w:sz w:val="24"/>
            <w:szCs w:val="24"/>
            <w:lang w:eastAsia="ru-RU"/>
          </w:rPr>
          <w:tab/>
        </w:r>
      </w:hyperlink>
    </w:p>
    <w:p w14:paraId="5E278293" w14:textId="77777777" w:rsidR="0025660E" w:rsidRPr="0025660E" w:rsidRDefault="00643E7D" w:rsidP="0025660E">
      <w:pPr>
        <w:tabs>
          <w:tab w:val="right" w:leader="dot" w:pos="9639"/>
        </w:tabs>
        <w:spacing w:before="120"/>
        <w:ind w:left="240"/>
        <w:rPr>
          <w:rFonts w:eastAsiaTheme="minorEastAsia"/>
          <w:noProof/>
          <w:lang w:eastAsia="ru-RU"/>
        </w:rPr>
      </w:pPr>
      <w:hyperlink w:anchor="_Toc156820314" w:history="1">
        <w:r w:rsidR="0025660E" w:rsidRPr="0025660E">
          <w:rPr>
            <w:rFonts w:ascii="Times New Roman" w:eastAsia="Times New Roman" w:hAnsi="Times New Roman" w:cs="Times New Roman"/>
            <w:noProof/>
            <w:sz w:val="24"/>
            <w:szCs w:val="24"/>
            <w:lang w:eastAsia="ru-RU"/>
          </w:rPr>
          <w:t>2.2. Структура профессионального модуля</w:t>
        </w:r>
        <w:r w:rsidR="0025660E" w:rsidRPr="0025660E">
          <w:rPr>
            <w:rFonts w:ascii="Times New Roman" w:eastAsia="Times New Roman" w:hAnsi="Times New Roman" w:cs="Times New Roman"/>
            <w:noProof/>
            <w:webHidden/>
            <w:sz w:val="24"/>
            <w:szCs w:val="24"/>
            <w:lang w:eastAsia="ru-RU"/>
          </w:rPr>
          <w:tab/>
        </w:r>
      </w:hyperlink>
    </w:p>
    <w:p w14:paraId="2CC939E3" w14:textId="77777777" w:rsidR="0025660E" w:rsidRPr="0025660E" w:rsidRDefault="00643E7D" w:rsidP="0025660E">
      <w:pPr>
        <w:tabs>
          <w:tab w:val="right" w:leader="dot" w:pos="9639"/>
        </w:tabs>
        <w:spacing w:before="120"/>
        <w:ind w:left="240"/>
        <w:rPr>
          <w:rFonts w:eastAsiaTheme="minorEastAsia"/>
          <w:noProof/>
          <w:lang w:eastAsia="ru-RU"/>
        </w:rPr>
      </w:pPr>
      <w:hyperlink w:anchor="_Toc156820315" w:history="1">
        <w:r w:rsidR="0025660E" w:rsidRPr="0025660E">
          <w:rPr>
            <w:rFonts w:ascii="Times New Roman" w:eastAsia="Times New Roman" w:hAnsi="Times New Roman" w:cs="Times New Roman"/>
            <w:noProof/>
            <w:sz w:val="24"/>
            <w:szCs w:val="24"/>
            <w:lang w:eastAsia="ru-RU"/>
          </w:rPr>
          <w:t>2.3. Примерное содержание профессионального модуля</w:t>
        </w:r>
        <w:r w:rsidR="0025660E" w:rsidRPr="0025660E">
          <w:rPr>
            <w:rFonts w:ascii="Times New Roman" w:eastAsia="Times New Roman" w:hAnsi="Times New Roman" w:cs="Times New Roman"/>
            <w:noProof/>
            <w:webHidden/>
            <w:sz w:val="24"/>
            <w:szCs w:val="24"/>
            <w:lang w:eastAsia="ru-RU"/>
          </w:rPr>
          <w:tab/>
        </w:r>
      </w:hyperlink>
    </w:p>
    <w:p w14:paraId="3EBE964D" w14:textId="77777777" w:rsidR="0025660E" w:rsidRPr="0025660E" w:rsidRDefault="00643E7D" w:rsidP="0025660E">
      <w:pPr>
        <w:tabs>
          <w:tab w:val="right" w:leader="dot" w:pos="9639"/>
        </w:tabs>
        <w:spacing w:before="120"/>
        <w:ind w:left="240"/>
        <w:rPr>
          <w:rFonts w:eastAsiaTheme="minorEastAsia"/>
          <w:noProof/>
          <w:lang w:eastAsia="ru-RU"/>
        </w:rPr>
      </w:pPr>
      <w:hyperlink w:anchor="_Toc156820316" w:history="1">
        <w:r w:rsidR="0025660E" w:rsidRPr="0025660E">
          <w:rPr>
            <w:rFonts w:ascii="Times New Roman" w:eastAsia="Times New Roman" w:hAnsi="Times New Roman" w:cs="Times New Roman"/>
            <w:noProof/>
            <w:sz w:val="24"/>
            <w:szCs w:val="24"/>
            <w:lang w:eastAsia="ru-RU"/>
          </w:rPr>
          <w:t>2.4. Курсовой проект (работа)</w:t>
        </w:r>
        <w:r w:rsidR="0025660E" w:rsidRPr="0025660E">
          <w:rPr>
            <w:rFonts w:ascii="Times New Roman" w:eastAsia="Times New Roman" w:hAnsi="Times New Roman" w:cs="Times New Roman"/>
            <w:noProof/>
            <w:webHidden/>
            <w:sz w:val="24"/>
            <w:szCs w:val="24"/>
            <w:lang w:eastAsia="ru-RU"/>
          </w:rPr>
          <w:tab/>
        </w:r>
      </w:hyperlink>
    </w:p>
    <w:p w14:paraId="3098E3D6" w14:textId="77777777" w:rsidR="0025660E" w:rsidRPr="0025660E" w:rsidRDefault="00643E7D" w:rsidP="0025660E">
      <w:pPr>
        <w:tabs>
          <w:tab w:val="right" w:leader="dot" w:pos="9639"/>
        </w:tabs>
        <w:spacing w:before="120" w:line="276" w:lineRule="auto"/>
        <w:rPr>
          <w:rFonts w:eastAsiaTheme="minorEastAsia"/>
          <w:noProof/>
          <w:lang w:eastAsia="ru-RU"/>
        </w:rPr>
      </w:pPr>
      <w:hyperlink w:anchor="_Toc156820317" w:history="1">
        <w:r w:rsidR="0025660E" w:rsidRPr="0025660E">
          <w:rPr>
            <w:rFonts w:ascii="Times New Roman" w:hAnsi="Times New Roman" w:cs="Times New Roman"/>
            <w:b/>
            <w:bCs/>
            <w:noProof/>
          </w:rPr>
          <w:t>3. Условия реализации профессионального модуля</w:t>
        </w:r>
        <w:r w:rsidR="0025660E" w:rsidRPr="0025660E">
          <w:rPr>
            <w:rFonts w:ascii="Times New Roman" w:hAnsi="Times New Roman" w:cs="Times New Roman"/>
            <w:b/>
            <w:bCs/>
            <w:noProof/>
            <w:webHidden/>
          </w:rPr>
          <w:tab/>
        </w:r>
      </w:hyperlink>
    </w:p>
    <w:p w14:paraId="746956BD" w14:textId="77777777" w:rsidR="0025660E" w:rsidRPr="0025660E" w:rsidRDefault="00643E7D" w:rsidP="0025660E">
      <w:pPr>
        <w:tabs>
          <w:tab w:val="right" w:leader="dot" w:pos="9639"/>
        </w:tabs>
        <w:spacing w:before="120"/>
        <w:ind w:left="240"/>
        <w:rPr>
          <w:rFonts w:eastAsiaTheme="minorEastAsia"/>
          <w:noProof/>
          <w:lang w:eastAsia="ru-RU"/>
        </w:rPr>
      </w:pPr>
      <w:hyperlink w:anchor="_Toc156820318" w:history="1">
        <w:r w:rsidR="0025660E" w:rsidRPr="0025660E">
          <w:rPr>
            <w:rFonts w:ascii="Times New Roman" w:eastAsia="Times New Roman" w:hAnsi="Times New Roman" w:cs="Times New Roman"/>
            <w:noProof/>
            <w:sz w:val="24"/>
            <w:szCs w:val="24"/>
            <w:lang w:eastAsia="ru-RU"/>
          </w:rPr>
          <w:t>3.1. Материально-техническое обеспечение</w:t>
        </w:r>
        <w:r w:rsidR="0025660E" w:rsidRPr="0025660E">
          <w:rPr>
            <w:rFonts w:ascii="Times New Roman" w:eastAsia="Times New Roman" w:hAnsi="Times New Roman" w:cs="Times New Roman"/>
            <w:noProof/>
            <w:webHidden/>
            <w:sz w:val="24"/>
            <w:szCs w:val="24"/>
            <w:lang w:eastAsia="ru-RU"/>
          </w:rPr>
          <w:tab/>
        </w:r>
      </w:hyperlink>
    </w:p>
    <w:p w14:paraId="0831943D" w14:textId="77777777" w:rsidR="0025660E" w:rsidRPr="0025660E" w:rsidRDefault="00643E7D" w:rsidP="0025660E">
      <w:pPr>
        <w:tabs>
          <w:tab w:val="right" w:leader="dot" w:pos="9639"/>
        </w:tabs>
        <w:spacing w:before="120"/>
        <w:ind w:left="240"/>
        <w:rPr>
          <w:rFonts w:eastAsiaTheme="minorEastAsia"/>
          <w:noProof/>
          <w:lang w:eastAsia="ru-RU"/>
        </w:rPr>
      </w:pPr>
      <w:hyperlink w:anchor="_Toc156820319" w:history="1">
        <w:r w:rsidR="0025660E" w:rsidRPr="0025660E">
          <w:rPr>
            <w:rFonts w:ascii="Times New Roman" w:eastAsia="Times New Roman" w:hAnsi="Times New Roman" w:cs="Times New Roman"/>
            <w:noProof/>
            <w:sz w:val="24"/>
            <w:szCs w:val="24"/>
            <w:lang w:eastAsia="ru-RU"/>
          </w:rPr>
          <w:t>3.2. Учебно-методическое обеспечение</w:t>
        </w:r>
        <w:r w:rsidR="0025660E" w:rsidRPr="0025660E">
          <w:rPr>
            <w:rFonts w:ascii="Times New Roman" w:eastAsia="Times New Roman" w:hAnsi="Times New Roman" w:cs="Times New Roman"/>
            <w:noProof/>
            <w:webHidden/>
            <w:sz w:val="24"/>
            <w:szCs w:val="24"/>
            <w:lang w:eastAsia="ru-RU"/>
          </w:rPr>
          <w:tab/>
        </w:r>
      </w:hyperlink>
    </w:p>
    <w:p w14:paraId="6F9F0520" w14:textId="71109A22" w:rsidR="00540DDB" w:rsidRDefault="00643E7D" w:rsidP="0025660E">
      <w:pPr>
        <w:pStyle w:val="14"/>
        <w:rPr>
          <w:rFonts w:asciiTheme="minorHAnsi" w:eastAsiaTheme="minorEastAsia" w:hAnsiTheme="minorHAnsi" w:cstheme="minorBidi"/>
          <w:b/>
          <w:bCs/>
          <w:lang w:eastAsia="ru-RU"/>
        </w:rPr>
      </w:pPr>
      <w:hyperlink w:anchor="_Toc156820320" w:history="1">
        <w:r w:rsidR="0025660E" w:rsidRPr="0025660E">
          <w:rPr>
            <w:b/>
            <w:bCs/>
          </w:rPr>
          <w:t>4. Контроль и оценка результатов освоения  профессионального модуля</w:t>
        </w:r>
        <w:r w:rsidR="0025660E" w:rsidRPr="0025660E">
          <w:rPr>
            <w:b/>
            <w:bCs/>
            <w:webHidden/>
          </w:rPr>
          <w:tab/>
        </w:r>
      </w:hyperlink>
    </w:p>
    <w:p w14:paraId="08DAF283" w14:textId="42948F91" w:rsidR="00437D40" w:rsidRPr="00C13371" w:rsidRDefault="00540DDB" w:rsidP="004178E3">
      <w:pPr>
        <w:pStyle w:val="1f"/>
      </w:pPr>
      <w:r>
        <w:fldChar w:fldCharType="end"/>
      </w:r>
      <w:r w:rsidR="00F53FDC">
        <w:rPr>
          <w:rFonts w:ascii="Times New Roman" w:hAnsi="Times New Roman"/>
          <w:sz w:val="20"/>
          <w:szCs w:val="20"/>
        </w:rPr>
        <w:br w:type="page"/>
      </w:r>
      <w:r w:rsidR="00437D40" w:rsidRPr="007863C1">
        <w:lastRenderedPageBreak/>
        <w:t xml:space="preserve">1. Общая </w:t>
      </w:r>
      <w:r w:rsidR="00437D40" w:rsidRPr="00C13371">
        <w:t>характеристика ПРИМЕРНОЙ</w:t>
      </w:r>
      <w:r w:rsidR="00437D40" w:rsidRPr="00C13371">
        <w:rPr>
          <w:rFonts w:asciiTheme="minorHAnsi" w:hAnsiTheme="minorHAnsi"/>
          <w:lang w:val="ru-RU"/>
        </w:rPr>
        <w:t xml:space="preserve"> </w:t>
      </w:r>
      <w:r w:rsidR="00437D40" w:rsidRPr="00C13371">
        <w:t>РАБОЧЕЙ ПРОГРАММЫ</w:t>
      </w:r>
      <w:r w:rsidR="00437D40" w:rsidRPr="00C13371">
        <w:rPr>
          <w:rFonts w:asciiTheme="minorHAnsi" w:hAnsiTheme="minorHAnsi"/>
          <w:lang w:val="ru-RU"/>
        </w:rPr>
        <w:t xml:space="preserve"> </w:t>
      </w:r>
      <w:r w:rsidR="00437D40" w:rsidRPr="00C13371">
        <w:t>ПРОФЕССИОНАЛЬНОГО МОДУЛЯ</w:t>
      </w:r>
    </w:p>
    <w:p w14:paraId="52964895" w14:textId="53173C83" w:rsidR="00437D40" w:rsidRPr="006272E6" w:rsidRDefault="00437D40" w:rsidP="00437D40">
      <w:pPr>
        <w:pStyle w:val="1d"/>
        <w:jc w:val="center"/>
        <w:rPr>
          <w:rFonts w:eastAsia="Segoe UI"/>
          <w:lang w:val="ru-RU"/>
        </w:rPr>
      </w:pPr>
      <w:r w:rsidRPr="006272E6">
        <w:rPr>
          <w:rFonts w:eastAsia="Segoe UI"/>
          <w:lang w:val="ru-RU"/>
        </w:rPr>
        <w:t>«</w:t>
      </w:r>
      <w:r w:rsidR="009E3697" w:rsidRPr="006272E6">
        <w:rPr>
          <w:rFonts w:eastAsia="Segoe UI"/>
          <w:lang w:val="ru-RU"/>
        </w:rPr>
        <w:t xml:space="preserve">ПМ.02 </w:t>
      </w:r>
      <w:r w:rsidR="004178E3" w:rsidRPr="006272E6">
        <w:rPr>
          <w:rFonts w:eastAsia="Segoe UI"/>
          <w:lang w:val="ru-RU"/>
        </w:rPr>
        <w:t>Ведение технологического процесса с автоматическим регулированием параметров и режимов</w:t>
      </w:r>
      <w:r w:rsidR="009E3697" w:rsidRPr="006272E6">
        <w:rPr>
          <w:rFonts w:eastAsia="Segoe UI"/>
          <w:lang w:val="ru-RU"/>
        </w:rPr>
        <w:t>»</w:t>
      </w:r>
    </w:p>
    <w:p w14:paraId="6A6B506C" w14:textId="77777777" w:rsidR="00437D40" w:rsidRPr="00C13371" w:rsidRDefault="00437D40" w:rsidP="004178E3">
      <w:pPr>
        <w:pStyle w:val="1f"/>
      </w:pPr>
    </w:p>
    <w:p w14:paraId="31F92656" w14:textId="77777777" w:rsidR="00437D40" w:rsidRPr="00EA6E1D" w:rsidRDefault="00437D40" w:rsidP="00437D4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E4088AF" w14:textId="5312A345" w:rsidR="00437D40" w:rsidRPr="00540598" w:rsidRDefault="00437D40" w:rsidP="00437D4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540598">
        <w:rPr>
          <w:rFonts w:ascii="Times New Roman" w:eastAsia="Times New Roman" w:hAnsi="Times New Roman" w:cs="Times New Roman"/>
          <w:sz w:val="24"/>
          <w:szCs w:val="24"/>
          <w:lang w:eastAsia="ru-RU"/>
        </w:rPr>
        <w:t>«</w:t>
      </w:r>
      <w:r w:rsidR="004178E3" w:rsidRPr="004178E3">
        <w:rPr>
          <w:rFonts w:ascii="Times New Roman" w:eastAsia="Times New Roman" w:hAnsi="Times New Roman" w:cs="Times New Roman"/>
          <w:sz w:val="24"/>
          <w:szCs w:val="24"/>
          <w:lang w:eastAsia="ru-RU"/>
        </w:rPr>
        <w:t>Ведение технологического процесса с автоматическим регулированием параметров и режимов</w:t>
      </w:r>
      <w:r w:rsidRPr="00540598">
        <w:rPr>
          <w:rFonts w:ascii="Times New Roman" w:eastAsia="Times New Roman" w:hAnsi="Times New Roman" w:cs="Times New Roman"/>
          <w:bCs/>
          <w:sz w:val="24"/>
          <w:szCs w:val="24"/>
          <w:lang w:eastAsia="ru-RU"/>
        </w:rPr>
        <w:t>»</w:t>
      </w:r>
      <w:r w:rsidRPr="00540598">
        <w:rPr>
          <w:rFonts w:ascii="Times New Roman" w:eastAsia="Times New Roman" w:hAnsi="Times New Roman" w:cs="Times New Roman"/>
          <w:sz w:val="24"/>
          <w:szCs w:val="24"/>
          <w:lang w:eastAsia="ru-RU"/>
        </w:rPr>
        <w:t xml:space="preserve">. </w:t>
      </w:r>
    </w:p>
    <w:p w14:paraId="4CC87A70" w14:textId="77777777" w:rsidR="00437D40" w:rsidRDefault="00437D40" w:rsidP="00437D4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540598">
        <w:rPr>
          <w:rFonts w:ascii="Times New Roman" w:hAnsi="Times New Roman" w:cs="Times New Roman"/>
          <w:iCs/>
          <w:sz w:val="24"/>
          <w:szCs w:val="24"/>
        </w:rPr>
        <w:t>обязательную часть образовательной программы.</w:t>
      </w:r>
    </w:p>
    <w:p w14:paraId="420E04DC" w14:textId="77777777" w:rsidR="00437D40" w:rsidRDefault="00437D40" w:rsidP="00437D40">
      <w:pPr>
        <w:suppressAutoHyphens/>
        <w:spacing w:line="276" w:lineRule="auto"/>
        <w:ind w:firstLine="709"/>
        <w:jc w:val="both"/>
        <w:rPr>
          <w:rFonts w:ascii="Times New Roman" w:hAnsi="Times New Roman" w:cs="Times New Roman"/>
          <w:sz w:val="24"/>
          <w:szCs w:val="24"/>
        </w:rPr>
      </w:pPr>
    </w:p>
    <w:p w14:paraId="2EDD5486" w14:textId="77777777" w:rsidR="00437D40" w:rsidRPr="00EA6E1D" w:rsidRDefault="00437D40" w:rsidP="00437D4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C006208" w14:textId="77777777" w:rsidR="00437D40" w:rsidRDefault="00437D40" w:rsidP="00437D4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5BDC671" w14:textId="0E927896" w:rsidR="00437D40" w:rsidRDefault="00437D40" w:rsidP="00437D4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7"/>
        <w:gridCol w:w="2843"/>
        <w:gridCol w:w="2829"/>
        <w:gridCol w:w="2829"/>
      </w:tblGrid>
      <w:tr w:rsidR="009B06C5" w:rsidRPr="000E591D" w14:paraId="19A7E738" w14:textId="77777777" w:rsidTr="00A16D77">
        <w:tc>
          <w:tcPr>
            <w:tcW w:w="1127" w:type="dxa"/>
            <w:tcBorders>
              <w:top w:val="single" w:sz="4" w:space="0" w:color="auto"/>
              <w:left w:val="single" w:sz="4" w:space="0" w:color="auto"/>
              <w:right w:val="single" w:sz="4" w:space="0" w:color="auto"/>
            </w:tcBorders>
          </w:tcPr>
          <w:p w14:paraId="1CF69D93" w14:textId="77777777" w:rsidR="009B06C5" w:rsidRPr="00C13371" w:rsidRDefault="009B06C5" w:rsidP="00A16D77">
            <w:pPr>
              <w:rPr>
                <w:rStyle w:val="afb"/>
                <w:b/>
                <w:i w:val="0"/>
                <w:sz w:val="24"/>
                <w:szCs w:val="24"/>
              </w:rPr>
            </w:pPr>
            <w:r w:rsidRPr="00C13371">
              <w:rPr>
                <w:rStyle w:val="afb"/>
                <w:b/>
                <w:i w:val="0"/>
                <w:sz w:val="24"/>
                <w:szCs w:val="24"/>
              </w:rPr>
              <w:t xml:space="preserve">Код </w:t>
            </w:r>
            <w:r w:rsidRPr="009B06C5">
              <w:rPr>
                <w:rStyle w:val="afb"/>
                <w:b/>
                <w:i w:val="0"/>
                <w:iCs/>
                <w:sz w:val="24"/>
                <w:szCs w:val="24"/>
              </w:rPr>
              <w:t>ОК, ПК</w:t>
            </w:r>
          </w:p>
        </w:tc>
        <w:tc>
          <w:tcPr>
            <w:tcW w:w="2843" w:type="dxa"/>
            <w:tcBorders>
              <w:top w:val="single" w:sz="4" w:space="0" w:color="auto"/>
              <w:left w:val="single" w:sz="4" w:space="0" w:color="auto"/>
              <w:right w:val="single" w:sz="4" w:space="0" w:color="auto"/>
            </w:tcBorders>
          </w:tcPr>
          <w:p w14:paraId="3C07C9DF" w14:textId="77777777" w:rsidR="009B06C5" w:rsidRPr="00C13371" w:rsidRDefault="009B06C5" w:rsidP="00A16D77">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11D85611" w14:textId="77777777" w:rsidR="009B06C5" w:rsidRPr="00C13371" w:rsidRDefault="009B06C5" w:rsidP="00A16D77">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29" w:type="dxa"/>
            <w:tcBorders>
              <w:top w:val="single" w:sz="4" w:space="0" w:color="auto"/>
              <w:left w:val="single" w:sz="4" w:space="0" w:color="auto"/>
              <w:bottom w:val="single" w:sz="4" w:space="0" w:color="auto"/>
              <w:right w:val="single" w:sz="4" w:space="0" w:color="auto"/>
            </w:tcBorders>
          </w:tcPr>
          <w:p w14:paraId="336A8CCA" w14:textId="77777777" w:rsidR="009B06C5" w:rsidRPr="00C759B7" w:rsidRDefault="009B06C5" w:rsidP="00A16D77">
            <w:pPr>
              <w:jc w:val="center"/>
              <w:rPr>
                <w:rFonts w:ascii="Times New Roman" w:hAnsi="Times New Roman" w:cs="Times New Roman"/>
                <w:b/>
                <w:sz w:val="24"/>
                <w:szCs w:val="24"/>
              </w:rPr>
            </w:pPr>
            <w:r w:rsidRPr="00C759B7">
              <w:rPr>
                <w:rFonts w:ascii="Times New Roman" w:hAnsi="Times New Roman" w:cs="Times New Roman"/>
                <w:b/>
                <w:sz w:val="24"/>
                <w:szCs w:val="24"/>
              </w:rPr>
              <w:t>Владеть навыками</w:t>
            </w:r>
          </w:p>
        </w:tc>
      </w:tr>
      <w:tr w:rsidR="009B06C5" w:rsidRPr="000E591D" w14:paraId="480D421F" w14:textId="77777777" w:rsidTr="00A16D77">
        <w:tc>
          <w:tcPr>
            <w:tcW w:w="1127" w:type="dxa"/>
            <w:tcBorders>
              <w:top w:val="single" w:sz="4" w:space="0" w:color="auto"/>
              <w:left w:val="single" w:sz="4" w:space="0" w:color="auto"/>
              <w:right w:val="single" w:sz="4" w:space="0" w:color="auto"/>
            </w:tcBorders>
          </w:tcPr>
          <w:p w14:paraId="595E0DE8" w14:textId="77777777" w:rsidR="009B06C5" w:rsidRPr="00C13371" w:rsidRDefault="009B06C5" w:rsidP="00A16D7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43" w:type="dxa"/>
            <w:tcBorders>
              <w:top w:val="single" w:sz="4" w:space="0" w:color="auto"/>
              <w:left w:val="single" w:sz="4" w:space="0" w:color="auto"/>
              <w:right w:val="single" w:sz="4" w:space="0" w:color="auto"/>
            </w:tcBorders>
            <w:hideMark/>
          </w:tcPr>
          <w:p w14:paraId="084870D3" w14:textId="77777777" w:rsidR="009B06C5" w:rsidRPr="009A1B94"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5E1D0593" w14:textId="77777777" w:rsidR="009B06C5"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1A6BB7B7" w14:textId="77777777" w:rsidR="009B06C5" w:rsidRPr="009A1B94"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31739CC1" w14:textId="77777777" w:rsidR="009B06C5" w:rsidRPr="009A1B94"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3B517793" w14:textId="77777777" w:rsidR="009B06C5" w:rsidRPr="009A1B94"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3F65059D" w14:textId="77777777" w:rsidR="009B06C5" w:rsidRPr="00C13371" w:rsidRDefault="009B06C5" w:rsidP="00A16D77">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21952F41" w14:textId="77777777" w:rsidR="009B06C5" w:rsidRPr="009A1B94"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73429492" w14:textId="77777777" w:rsidR="009B06C5" w:rsidRPr="009A1B94"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5C4A9B93" w14:textId="77777777" w:rsidR="009B06C5" w:rsidRPr="009A1B94"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353F3E07" w14:textId="77777777" w:rsidR="009B06C5" w:rsidRPr="009A1B94"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563B7466" w14:textId="77777777" w:rsidR="009B06C5" w:rsidRPr="00C13371" w:rsidRDefault="009B06C5" w:rsidP="00A16D77">
            <w:pPr>
              <w:rPr>
                <w:rFonts w:ascii="Times New Roman" w:hAnsi="Times New Roman" w:cs="Times New Roman"/>
                <w:bCs/>
                <w:i/>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41ED4F70" w14:textId="77777777" w:rsidR="009B06C5" w:rsidRPr="00C759B7" w:rsidRDefault="009B06C5" w:rsidP="00A16D77">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9B06C5" w:rsidRPr="000E591D" w14:paraId="5E1F15DC" w14:textId="77777777" w:rsidTr="00A16D77">
        <w:tc>
          <w:tcPr>
            <w:tcW w:w="1127" w:type="dxa"/>
            <w:tcBorders>
              <w:left w:val="single" w:sz="4" w:space="0" w:color="auto"/>
              <w:bottom w:val="single" w:sz="4" w:space="0" w:color="auto"/>
              <w:right w:val="single" w:sz="4" w:space="0" w:color="auto"/>
            </w:tcBorders>
          </w:tcPr>
          <w:p w14:paraId="3FAE6F36" w14:textId="77777777" w:rsidR="009B06C5" w:rsidRPr="00C13371" w:rsidRDefault="009B06C5" w:rsidP="00A16D77">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43" w:type="dxa"/>
            <w:tcBorders>
              <w:left w:val="single" w:sz="4" w:space="0" w:color="auto"/>
              <w:bottom w:val="single" w:sz="4" w:space="0" w:color="auto"/>
              <w:right w:val="single" w:sz="4" w:space="0" w:color="auto"/>
            </w:tcBorders>
          </w:tcPr>
          <w:p w14:paraId="21ED3D31" w14:textId="77777777" w:rsidR="009B06C5" w:rsidRPr="009A1B94"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25513AB9" w14:textId="77777777" w:rsidR="009B06C5"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38468E58" w14:textId="77777777" w:rsidR="009B06C5" w:rsidRPr="009A1B94"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05CF9639" w14:textId="77777777" w:rsidR="009B06C5" w:rsidRPr="009A1B94"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07C2AA6E" w14:textId="77777777" w:rsidR="009B06C5" w:rsidRPr="009A1B94"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5210E765" w14:textId="77777777" w:rsidR="009B06C5" w:rsidRPr="009A1B94"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6D89F8B0" w14:textId="77777777" w:rsidR="009B06C5" w:rsidRPr="00C13371" w:rsidRDefault="009B06C5" w:rsidP="00A16D77">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61166076" w14:textId="77777777" w:rsidR="009B06C5" w:rsidRPr="009A1B94"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327F77B1" w14:textId="77777777" w:rsidR="009B06C5" w:rsidRPr="009A1B94"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5F1F9F8F" w14:textId="77777777" w:rsidR="009B06C5" w:rsidRPr="009A1B94"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5B391E1E" w14:textId="77777777" w:rsidR="009B06C5"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394557B0" w14:textId="77777777" w:rsidR="009B06C5" w:rsidRPr="00C759B7"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29" w:type="dxa"/>
            <w:tcBorders>
              <w:top w:val="single" w:sz="4" w:space="0" w:color="auto"/>
              <w:left w:val="single" w:sz="4" w:space="0" w:color="auto"/>
              <w:bottom w:val="single" w:sz="4" w:space="0" w:color="auto"/>
              <w:right w:val="single" w:sz="4" w:space="0" w:color="auto"/>
            </w:tcBorders>
          </w:tcPr>
          <w:p w14:paraId="3441DF44" w14:textId="77777777" w:rsidR="009B06C5" w:rsidRPr="00C759B7" w:rsidRDefault="009B06C5" w:rsidP="00A16D77">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9B06C5" w:rsidRPr="000E591D" w14:paraId="0B51D0C5" w14:textId="77777777" w:rsidTr="00A16D77">
        <w:tc>
          <w:tcPr>
            <w:tcW w:w="1127" w:type="dxa"/>
            <w:tcBorders>
              <w:left w:val="single" w:sz="4" w:space="0" w:color="auto"/>
              <w:bottom w:val="single" w:sz="4" w:space="0" w:color="auto"/>
              <w:right w:val="single" w:sz="4" w:space="0" w:color="auto"/>
            </w:tcBorders>
          </w:tcPr>
          <w:p w14:paraId="699670D0" w14:textId="77777777" w:rsidR="009B06C5" w:rsidRPr="00C13371" w:rsidRDefault="009B06C5" w:rsidP="00A16D77">
            <w:pPr>
              <w:rPr>
                <w:rFonts w:ascii="Times New Roman" w:hAnsi="Times New Roman" w:cs="Times New Roman"/>
                <w:bCs/>
                <w:sz w:val="24"/>
                <w:szCs w:val="24"/>
              </w:rPr>
            </w:pPr>
            <w:r>
              <w:rPr>
                <w:rFonts w:ascii="Times New Roman" w:hAnsi="Times New Roman" w:cs="Times New Roman"/>
                <w:bCs/>
                <w:sz w:val="24"/>
                <w:szCs w:val="24"/>
              </w:rPr>
              <w:t>ОК.03</w:t>
            </w:r>
          </w:p>
        </w:tc>
        <w:tc>
          <w:tcPr>
            <w:tcW w:w="2843" w:type="dxa"/>
            <w:tcBorders>
              <w:left w:val="single" w:sz="4" w:space="0" w:color="auto"/>
              <w:bottom w:val="single" w:sz="4" w:space="0" w:color="auto"/>
              <w:right w:val="single" w:sz="4" w:space="0" w:color="auto"/>
            </w:tcBorders>
          </w:tcPr>
          <w:p w14:paraId="4B72B7E0"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0B04DDD3"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современную научную профессиональную терминологию</w:t>
            </w:r>
            <w:r>
              <w:rPr>
                <w:rFonts w:ascii="Times New Roman" w:hAnsi="Times New Roman" w:cs="Times New Roman"/>
                <w:bCs/>
                <w:iCs/>
                <w:sz w:val="24"/>
                <w:szCs w:val="24"/>
              </w:rPr>
              <w:t>;</w:t>
            </w:r>
          </w:p>
          <w:p w14:paraId="54BEAC23"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31DE954E"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43129BF7"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3BF62946"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6D9A3466"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4FD92251"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5806619B"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07DB4B88" w14:textId="77777777" w:rsidR="009B06C5" w:rsidRPr="00C13371" w:rsidRDefault="009B06C5" w:rsidP="00A16D77">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02ED5A2E"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66A94BE8"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07D20224"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1EA8D70D"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4E4EDB7F"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разработки презентации</w:t>
            </w:r>
            <w:r>
              <w:rPr>
                <w:rFonts w:ascii="Times New Roman" w:hAnsi="Times New Roman" w:cs="Times New Roman"/>
                <w:bCs/>
                <w:iCs/>
                <w:sz w:val="24"/>
                <w:szCs w:val="24"/>
              </w:rPr>
              <w:t>;</w:t>
            </w:r>
          </w:p>
          <w:p w14:paraId="424785CE" w14:textId="77777777" w:rsidR="009B06C5" w:rsidRPr="00C13371" w:rsidRDefault="009B06C5" w:rsidP="00A16D77">
            <w:pPr>
              <w:rPr>
                <w:rFonts w:ascii="Times New Roman" w:hAnsi="Times New Roman" w:cs="Times New Roman"/>
                <w:bCs/>
                <w:i/>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4CE5148A" w14:textId="77777777" w:rsidR="009B06C5" w:rsidRPr="00C759B7" w:rsidRDefault="009B06C5" w:rsidP="00A16D77">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9B06C5" w:rsidRPr="000E591D" w14:paraId="2702FAE9" w14:textId="77777777" w:rsidTr="00A16D77">
        <w:tc>
          <w:tcPr>
            <w:tcW w:w="1127" w:type="dxa"/>
            <w:tcBorders>
              <w:left w:val="single" w:sz="4" w:space="0" w:color="auto"/>
              <w:bottom w:val="single" w:sz="4" w:space="0" w:color="auto"/>
              <w:right w:val="single" w:sz="4" w:space="0" w:color="auto"/>
            </w:tcBorders>
          </w:tcPr>
          <w:p w14:paraId="5CC2D8DA" w14:textId="77777777" w:rsidR="009B06C5" w:rsidRDefault="009B06C5" w:rsidP="00A16D77">
            <w:pPr>
              <w:rPr>
                <w:rFonts w:ascii="Times New Roman" w:hAnsi="Times New Roman" w:cs="Times New Roman"/>
                <w:bCs/>
                <w:sz w:val="24"/>
                <w:szCs w:val="24"/>
              </w:rPr>
            </w:pPr>
            <w:r>
              <w:rPr>
                <w:rFonts w:ascii="Times New Roman" w:hAnsi="Times New Roman" w:cs="Times New Roman"/>
                <w:bCs/>
                <w:sz w:val="24"/>
                <w:szCs w:val="24"/>
              </w:rPr>
              <w:t>ОК.04</w:t>
            </w:r>
          </w:p>
        </w:tc>
        <w:tc>
          <w:tcPr>
            <w:tcW w:w="2843" w:type="dxa"/>
            <w:tcBorders>
              <w:left w:val="single" w:sz="4" w:space="0" w:color="auto"/>
              <w:bottom w:val="single" w:sz="4" w:space="0" w:color="auto"/>
              <w:right w:val="single" w:sz="4" w:space="0" w:color="auto"/>
            </w:tcBorders>
          </w:tcPr>
          <w:p w14:paraId="3A060162"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136FCC72"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взаимодействовать с коллегами,</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руководством, клиентами в ходе профессиональной деятельности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4302DB99"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5FAF6089"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66174D72" w14:textId="77777777" w:rsidR="009B06C5" w:rsidRPr="00C759B7" w:rsidRDefault="009B06C5" w:rsidP="00A16D7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B06C5" w:rsidRPr="000E591D" w14:paraId="416B087B" w14:textId="77777777" w:rsidTr="00A16D77">
        <w:tc>
          <w:tcPr>
            <w:tcW w:w="1127" w:type="dxa"/>
            <w:tcBorders>
              <w:left w:val="single" w:sz="4" w:space="0" w:color="auto"/>
              <w:bottom w:val="single" w:sz="4" w:space="0" w:color="auto"/>
              <w:right w:val="single" w:sz="4" w:space="0" w:color="auto"/>
            </w:tcBorders>
          </w:tcPr>
          <w:p w14:paraId="38609715" w14:textId="77777777" w:rsidR="009B06C5" w:rsidRDefault="009B06C5" w:rsidP="00A16D77">
            <w:pPr>
              <w:rPr>
                <w:rFonts w:ascii="Times New Roman" w:hAnsi="Times New Roman" w:cs="Times New Roman"/>
                <w:bCs/>
                <w:sz w:val="24"/>
                <w:szCs w:val="24"/>
              </w:rPr>
            </w:pPr>
            <w:r>
              <w:rPr>
                <w:rFonts w:ascii="Times New Roman" w:hAnsi="Times New Roman" w:cs="Times New Roman"/>
                <w:bCs/>
                <w:sz w:val="24"/>
                <w:szCs w:val="24"/>
              </w:rPr>
              <w:t>ОК.05</w:t>
            </w:r>
          </w:p>
        </w:tc>
        <w:tc>
          <w:tcPr>
            <w:tcW w:w="2843" w:type="dxa"/>
            <w:tcBorders>
              <w:left w:val="single" w:sz="4" w:space="0" w:color="auto"/>
              <w:bottom w:val="single" w:sz="4" w:space="0" w:color="auto"/>
              <w:right w:val="single" w:sz="4" w:space="0" w:color="auto"/>
            </w:tcBorders>
          </w:tcPr>
          <w:p w14:paraId="6C90E3AF"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0D7B8F5D"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58378DB8"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6644A8C1"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730AD6F1"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29" w:type="dxa"/>
            <w:tcBorders>
              <w:top w:val="single" w:sz="4" w:space="0" w:color="auto"/>
              <w:left w:val="single" w:sz="4" w:space="0" w:color="auto"/>
              <w:bottom w:val="single" w:sz="4" w:space="0" w:color="auto"/>
              <w:right w:val="single" w:sz="4" w:space="0" w:color="auto"/>
            </w:tcBorders>
          </w:tcPr>
          <w:p w14:paraId="01E4CBCC" w14:textId="77777777" w:rsidR="009B06C5" w:rsidRPr="00C759B7" w:rsidRDefault="009B06C5" w:rsidP="00A16D7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B06C5" w:rsidRPr="000E591D" w14:paraId="641D0061" w14:textId="77777777" w:rsidTr="00A16D77">
        <w:tc>
          <w:tcPr>
            <w:tcW w:w="1127" w:type="dxa"/>
            <w:tcBorders>
              <w:left w:val="single" w:sz="4" w:space="0" w:color="auto"/>
              <w:bottom w:val="single" w:sz="4" w:space="0" w:color="auto"/>
              <w:right w:val="single" w:sz="4" w:space="0" w:color="auto"/>
            </w:tcBorders>
          </w:tcPr>
          <w:p w14:paraId="42313971" w14:textId="77777777" w:rsidR="009B06C5" w:rsidRDefault="009B06C5" w:rsidP="00A16D77">
            <w:pPr>
              <w:rPr>
                <w:rFonts w:ascii="Times New Roman" w:hAnsi="Times New Roman" w:cs="Times New Roman"/>
                <w:bCs/>
                <w:sz w:val="24"/>
                <w:szCs w:val="24"/>
              </w:rPr>
            </w:pPr>
            <w:r w:rsidRPr="009A1B94">
              <w:rPr>
                <w:rFonts w:ascii="Times New Roman" w:hAnsi="Times New Roman"/>
                <w:bCs/>
                <w:sz w:val="24"/>
                <w:szCs w:val="24"/>
              </w:rPr>
              <w:t>ОК 07</w:t>
            </w:r>
          </w:p>
        </w:tc>
        <w:tc>
          <w:tcPr>
            <w:tcW w:w="2843" w:type="dxa"/>
            <w:tcBorders>
              <w:left w:val="single" w:sz="4" w:space="0" w:color="auto"/>
              <w:bottom w:val="single" w:sz="4" w:space="0" w:color="auto"/>
              <w:right w:val="single" w:sz="4" w:space="0" w:color="auto"/>
            </w:tcBorders>
          </w:tcPr>
          <w:p w14:paraId="75757DF6"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376E455F"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направления ресурсосбережения в рамках профессиональной </w:t>
            </w:r>
            <w:r w:rsidRPr="009A1B94">
              <w:rPr>
                <w:rFonts w:ascii="Times New Roman" w:hAnsi="Times New Roman" w:cs="Times New Roman"/>
                <w:bCs/>
                <w:iCs/>
                <w:sz w:val="24"/>
                <w:szCs w:val="24"/>
              </w:rPr>
              <w:lastRenderedPageBreak/>
              <w:t>деятельности по профессии</w:t>
            </w:r>
            <w:r>
              <w:rPr>
                <w:rFonts w:ascii="Times New Roman" w:hAnsi="Times New Roman" w:cs="Times New Roman"/>
                <w:bCs/>
                <w:iCs/>
                <w:sz w:val="24"/>
                <w:szCs w:val="24"/>
              </w:rPr>
              <w:t>;</w:t>
            </w:r>
          </w:p>
          <w:p w14:paraId="1C6822DC"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620E0120"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4E4E1319"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243F8432"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33BF2B09"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основные ресурсы, задействованные в </w:t>
            </w:r>
            <w:r w:rsidRPr="009A1B94">
              <w:rPr>
                <w:rFonts w:ascii="Times New Roman" w:hAnsi="Times New Roman" w:cs="Times New Roman"/>
                <w:bCs/>
                <w:iCs/>
                <w:sz w:val="24"/>
                <w:szCs w:val="24"/>
              </w:rPr>
              <w:lastRenderedPageBreak/>
              <w:t>профессиональной деятельности</w:t>
            </w:r>
            <w:r>
              <w:rPr>
                <w:rFonts w:ascii="Times New Roman" w:hAnsi="Times New Roman" w:cs="Times New Roman"/>
                <w:bCs/>
                <w:iCs/>
                <w:sz w:val="24"/>
                <w:szCs w:val="24"/>
              </w:rPr>
              <w:t>;</w:t>
            </w:r>
          </w:p>
          <w:p w14:paraId="47E2CCF0"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пути обеспечения ресурсосбережения</w:t>
            </w:r>
          </w:p>
          <w:p w14:paraId="62DCF6C4" w14:textId="77777777" w:rsidR="009B06C5" w:rsidRPr="009A1B94" w:rsidRDefault="009B06C5" w:rsidP="00A16D77">
            <w:pPr>
              <w:rPr>
                <w:rFonts w:ascii="Times New Roman" w:hAnsi="Times New Roman" w:cs="Times New Roman"/>
                <w:bCs/>
                <w:iCs/>
                <w:sz w:val="24"/>
                <w:szCs w:val="24"/>
              </w:rPr>
            </w:pPr>
            <w:r w:rsidRPr="009A1B94">
              <w:rPr>
                <w:rFonts w:ascii="Times New Roman" w:hAnsi="Times New Roman" w:cs="Times New Roman"/>
                <w:bCs/>
                <w:iCs/>
                <w:sz w:val="24"/>
                <w:szCs w:val="24"/>
              </w:rPr>
              <w:t>принципы бережливого производства</w:t>
            </w:r>
            <w:r>
              <w:rPr>
                <w:rFonts w:ascii="Times New Roman" w:hAnsi="Times New Roman" w:cs="Times New Roman"/>
                <w:bCs/>
                <w:iCs/>
                <w:sz w:val="24"/>
                <w:szCs w:val="24"/>
              </w:rPr>
              <w:t>;</w:t>
            </w:r>
          </w:p>
          <w:p w14:paraId="51F3A667"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0B439829"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3B310F19" w14:textId="77777777" w:rsidR="009B06C5" w:rsidRPr="00C759B7" w:rsidRDefault="009B06C5" w:rsidP="00A16D77">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9B06C5" w:rsidRPr="000E591D" w14:paraId="4AC5A4EB" w14:textId="77777777" w:rsidTr="00A16D77">
        <w:tc>
          <w:tcPr>
            <w:tcW w:w="1127" w:type="dxa"/>
            <w:tcBorders>
              <w:top w:val="single" w:sz="4" w:space="0" w:color="auto"/>
              <w:left w:val="single" w:sz="4" w:space="0" w:color="auto"/>
              <w:right w:val="single" w:sz="4" w:space="0" w:color="auto"/>
            </w:tcBorders>
          </w:tcPr>
          <w:p w14:paraId="47A48252" w14:textId="77777777" w:rsidR="009B06C5" w:rsidRPr="00C13371" w:rsidRDefault="009B06C5" w:rsidP="00A16D77">
            <w:pPr>
              <w:rPr>
                <w:rFonts w:ascii="Times New Roman" w:hAnsi="Times New Roman" w:cs="Times New Roman"/>
                <w:bCs/>
                <w:sz w:val="24"/>
                <w:szCs w:val="24"/>
              </w:rPr>
            </w:pPr>
            <w:r w:rsidRPr="009A1B94">
              <w:rPr>
                <w:rFonts w:ascii="Times New Roman" w:hAnsi="Times New Roman"/>
                <w:bCs/>
                <w:sz w:val="24"/>
                <w:szCs w:val="24"/>
              </w:rPr>
              <w:t>ОК 09</w:t>
            </w:r>
          </w:p>
        </w:tc>
        <w:tc>
          <w:tcPr>
            <w:tcW w:w="2843" w:type="dxa"/>
            <w:tcBorders>
              <w:top w:val="single" w:sz="4" w:space="0" w:color="auto"/>
              <w:left w:val="single" w:sz="4" w:space="0" w:color="auto"/>
              <w:right w:val="single" w:sz="4" w:space="0" w:color="auto"/>
            </w:tcBorders>
            <w:hideMark/>
          </w:tcPr>
          <w:p w14:paraId="0D287203"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63AA97FB"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22956F8C"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59E50EE5"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43795A82" w14:textId="77777777" w:rsidR="009B06C5" w:rsidRPr="00C13371" w:rsidRDefault="009B06C5" w:rsidP="00A16D77">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2191F59C"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778826FA"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3D4C45B3"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321AA7B0" w14:textId="77777777" w:rsidR="009B06C5" w:rsidRPr="009A1B94"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439FE59A" w14:textId="77777777" w:rsidR="009B06C5" w:rsidRPr="00823343" w:rsidRDefault="009B06C5"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29" w:type="dxa"/>
            <w:tcBorders>
              <w:top w:val="single" w:sz="4" w:space="0" w:color="auto"/>
              <w:left w:val="single" w:sz="4" w:space="0" w:color="auto"/>
              <w:bottom w:val="single" w:sz="4" w:space="0" w:color="auto"/>
              <w:right w:val="single" w:sz="4" w:space="0" w:color="auto"/>
            </w:tcBorders>
            <w:hideMark/>
          </w:tcPr>
          <w:p w14:paraId="6838168A" w14:textId="77777777" w:rsidR="009B06C5" w:rsidRPr="00C759B7" w:rsidRDefault="009B06C5" w:rsidP="00A16D7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B06C5" w14:paraId="3E0C39C7" w14:textId="77777777" w:rsidTr="00A16D77">
        <w:trPr>
          <w:trHeight w:val="327"/>
        </w:trPr>
        <w:tc>
          <w:tcPr>
            <w:tcW w:w="1127" w:type="dxa"/>
            <w:tcBorders>
              <w:left w:val="single" w:sz="4" w:space="0" w:color="auto"/>
              <w:right w:val="single" w:sz="4" w:space="0" w:color="auto"/>
            </w:tcBorders>
          </w:tcPr>
          <w:p w14:paraId="1B549DB8" w14:textId="359B8FCB" w:rsidR="009B06C5" w:rsidRPr="00C13371" w:rsidRDefault="009B06C5" w:rsidP="00A16D77">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2.1</w:t>
            </w:r>
          </w:p>
          <w:p w14:paraId="18336739" w14:textId="02CD7256" w:rsidR="009B06C5" w:rsidRPr="00C13371" w:rsidRDefault="009B06C5" w:rsidP="00A16D77">
            <w:pPr>
              <w:rPr>
                <w:rFonts w:ascii="Times New Roman" w:hAnsi="Times New Roman" w:cs="Times New Roman"/>
                <w:bCs/>
                <w:sz w:val="24"/>
                <w:szCs w:val="24"/>
              </w:rPr>
            </w:pPr>
            <w:r>
              <w:rPr>
                <w:rFonts w:ascii="Times New Roman" w:hAnsi="Times New Roman" w:cs="Times New Roman"/>
                <w:bCs/>
                <w:sz w:val="24"/>
                <w:szCs w:val="24"/>
              </w:rPr>
              <w:t>ПК 2.2</w:t>
            </w:r>
          </w:p>
          <w:p w14:paraId="070BC536" w14:textId="3021AE25" w:rsidR="009B06C5" w:rsidRDefault="009B06C5" w:rsidP="00A16D77">
            <w:pPr>
              <w:rPr>
                <w:rFonts w:ascii="Times New Roman" w:hAnsi="Times New Roman" w:cs="Times New Roman"/>
                <w:bCs/>
                <w:sz w:val="24"/>
                <w:szCs w:val="24"/>
              </w:rPr>
            </w:pPr>
            <w:r>
              <w:rPr>
                <w:rFonts w:ascii="Times New Roman" w:hAnsi="Times New Roman" w:cs="Times New Roman"/>
                <w:bCs/>
                <w:sz w:val="24"/>
                <w:szCs w:val="24"/>
              </w:rPr>
              <w:t>ПК 2.3</w:t>
            </w:r>
          </w:p>
          <w:p w14:paraId="69995160" w14:textId="25B1AA92" w:rsidR="009B06C5" w:rsidRDefault="009B06C5" w:rsidP="00A16D77">
            <w:pPr>
              <w:rPr>
                <w:rFonts w:ascii="Times New Roman" w:hAnsi="Times New Roman" w:cs="Times New Roman"/>
                <w:bCs/>
                <w:sz w:val="24"/>
                <w:szCs w:val="24"/>
              </w:rPr>
            </w:pPr>
            <w:r>
              <w:rPr>
                <w:rFonts w:ascii="Times New Roman" w:hAnsi="Times New Roman" w:cs="Times New Roman"/>
                <w:bCs/>
                <w:sz w:val="24"/>
                <w:szCs w:val="24"/>
              </w:rPr>
              <w:t>ПК 2.4</w:t>
            </w:r>
          </w:p>
          <w:p w14:paraId="39D3C8E3" w14:textId="361B246A" w:rsidR="009B06C5" w:rsidRDefault="009B06C5" w:rsidP="00A16D77">
            <w:pPr>
              <w:rPr>
                <w:rFonts w:ascii="Times New Roman" w:hAnsi="Times New Roman" w:cs="Times New Roman"/>
                <w:bCs/>
                <w:sz w:val="24"/>
                <w:szCs w:val="24"/>
              </w:rPr>
            </w:pPr>
            <w:r>
              <w:rPr>
                <w:rFonts w:ascii="Times New Roman" w:hAnsi="Times New Roman" w:cs="Times New Roman"/>
                <w:bCs/>
                <w:sz w:val="24"/>
                <w:szCs w:val="24"/>
              </w:rPr>
              <w:t>ПК 2.5</w:t>
            </w:r>
          </w:p>
          <w:p w14:paraId="0CCE6D5B" w14:textId="761165C6" w:rsidR="009B06C5" w:rsidRPr="00C13371" w:rsidRDefault="009B06C5" w:rsidP="00A16D77">
            <w:pPr>
              <w:rPr>
                <w:rFonts w:ascii="Times New Roman" w:hAnsi="Times New Roman" w:cs="Times New Roman"/>
                <w:bCs/>
                <w:sz w:val="24"/>
                <w:szCs w:val="24"/>
              </w:rPr>
            </w:pPr>
          </w:p>
        </w:tc>
        <w:tc>
          <w:tcPr>
            <w:tcW w:w="2843" w:type="dxa"/>
            <w:tcBorders>
              <w:left w:val="single" w:sz="4" w:space="0" w:color="auto"/>
              <w:right w:val="single" w:sz="4" w:space="0" w:color="auto"/>
            </w:tcBorders>
          </w:tcPr>
          <w:p w14:paraId="5607FF3B" w14:textId="77777777" w:rsidR="009B06C5" w:rsidRPr="009B06C5" w:rsidRDefault="009B06C5" w:rsidP="009B06C5">
            <w:pPr>
              <w:rPr>
                <w:rFonts w:ascii="Times New Roman" w:hAnsi="Times New Roman" w:cs="Times New Roman"/>
                <w:bCs/>
                <w:sz w:val="24"/>
                <w:szCs w:val="24"/>
              </w:rPr>
            </w:pPr>
            <w:r w:rsidRPr="009B06C5">
              <w:rPr>
                <w:rFonts w:ascii="Times New Roman" w:hAnsi="Times New Roman" w:cs="Times New Roman"/>
                <w:bCs/>
                <w:sz w:val="24"/>
                <w:szCs w:val="24"/>
              </w:rPr>
              <w:t>- применять знания теоретических основ химико-технологических процессов;</w:t>
            </w:r>
          </w:p>
          <w:p w14:paraId="0BD764D6" w14:textId="77777777" w:rsidR="009B06C5" w:rsidRPr="009B06C5" w:rsidRDefault="009B06C5" w:rsidP="009B06C5">
            <w:pPr>
              <w:rPr>
                <w:rFonts w:ascii="Times New Roman" w:hAnsi="Times New Roman" w:cs="Times New Roman"/>
                <w:bCs/>
                <w:sz w:val="24"/>
                <w:szCs w:val="24"/>
              </w:rPr>
            </w:pPr>
            <w:r w:rsidRPr="009B06C5">
              <w:rPr>
                <w:rFonts w:ascii="Times New Roman" w:hAnsi="Times New Roman" w:cs="Times New Roman"/>
                <w:bCs/>
                <w:sz w:val="24"/>
                <w:szCs w:val="24"/>
              </w:rPr>
              <w:t>- снимать показания приборов и оценивать достоверность информации;</w:t>
            </w:r>
          </w:p>
          <w:p w14:paraId="61441685" w14:textId="77777777" w:rsidR="009B06C5" w:rsidRPr="009B06C5" w:rsidRDefault="009B06C5" w:rsidP="009B06C5">
            <w:pPr>
              <w:rPr>
                <w:rFonts w:ascii="Times New Roman" w:hAnsi="Times New Roman" w:cs="Times New Roman"/>
                <w:bCs/>
                <w:sz w:val="24"/>
                <w:szCs w:val="24"/>
              </w:rPr>
            </w:pPr>
            <w:r w:rsidRPr="009B06C5">
              <w:rPr>
                <w:rFonts w:ascii="Times New Roman" w:hAnsi="Times New Roman" w:cs="Times New Roman"/>
                <w:bCs/>
                <w:sz w:val="24"/>
                <w:szCs w:val="24"/>
              </w:rPr>
              <w:t xml:space="preserve">- регулировать и вести технологический процесс на оптимальных </w:t>
            </w:r>
            <w:r w:rsidRPr="009B06C5">
              <w:rPr>
                <w:rFonts w:ascii="Times New Roman" w:hAnsi="Times New Roman" w:cs="Times New Roman"/>
                <w:bCs/>
                <w:sz w:val="24"/>
                <w:szCs w:val="24"/>
              </w:rPr>
              <w:lastRenderedPageBreak/>
              <w:t>условиях по показаниям КИПиА;</w:t>
            </w:r>
          </w:p>
          <w:p w14:paraId="0C20CFAD" w14:textId="77777777" w:rsidR="009B06C5" w:rsidRPr="009B06C5" w:rsidRDefault="009B06C5" w:rsidP="009B06C5">
            <w:pPr>
              <w:rPr>
                <w:rFonts w:ascii="Times New Roman" w:hAnsi="Times New Roman" w:cs="Times New Roman"/>
                <w:bCs/>
                <w:sz w:val="24"/>
                <w:szCs w:val="24"/>
              </w:rPr>
            </w:pPr>
            <w:r w:rsidRPr="009B06C5">
              <w:rPr>
                <w:rFonts w:ascii="Times New Roman" w:hAnsi="Times New Roman" w:cs="Times New Roman"/>
                <w:bCs/>
                <w:sz w:val="24"/>
                <w:szCs w:val="24"/>
              </w:rPr>
              <w:t>- выявлять, анализировать и устранять причины отклонений от норм технологического режима;</w:t>
            </w:r>
          </w:p>
          <w:p w14:paraId="61CBCDC7" w14:textId="77777777" w:rsidR="009B06C5" w:rsidRPr="009B06C5" w:rsidRDefault="009B06C5" w:rsidP="009B06C5">
            <w:pPr>
              <w:rPr>
                <w:rFonts w:ascii="Times New Roman" w:hAnsi="Times New Roman" w:cs="Times New Roman"/>
                <w:bCs/>
                <w:sz w:val="24"/>
                <w:szCs w:val="24"/>
              </w:rPr>
            </w:pPr>
            <w:r w:rsidRPr="009B06C5">
              <w:rPr>
                <w:rFonts w:ascii="Times New Roman" w:hAnsi="Times New Roman" w:cs="Times New Roman"/>
                <w:bCs/>
                <w:sz w:val="24"/>
                <w:szCs w:val="24"/>
              </w:rPr>
              <w:t>- следить за своевременной откачкой сточных вод и контролировать их качество;</w:t>
            </w:r>
          </w:p>
          <w:p w14:paraId="62A23264" w14:textId="77777777" w:rsidR="009B06C5" w:rsidRPr="009B06C5" w:rsidRDefault="009B06C5" w:rsidP="009B06C5">
            <w:pPr>
              <w:rPr>
                <w:rFonts w:ascii="Times New Roman" w:hAnsi="Times New Roman" w:cs="Times New Roman"/>
                <w:bCs/>
                <w:sz w:val="24"/>
                <w:szCs w:val="24"/>
              </w:rPr>
            </w:pPr>
            <w:r w:rsidRPr="009B06C5">
              <w:rPr>
                <w:rFonts w:ascii="Times New Roman" w:hAnsi="Times New Roman" w:cs="Times New Roman"/>
                <w:bCs/>
                <w:sz w:val="24"/>
                <w:szCs w:val="24"/>
              </w:rPr>
              <w:t>- пользоваться СИЗ;</w:t>
            </w:r>
          </w:p>
          <w:p w14:paraId="03742423" w14:textId="77777777" w:rsidR="009B06C5" w:rsidRPr="009B06C5" w:rsidRDefault="009B06C5" w:rsidP="009B06C5">
            <w:pPr>
              <w:rPr>
                <w:rFonts w:ascii="Times New Roman" w:hAnsi="Times New Roman" w:cs="Times New Roman"/>
                <w:bCs/>
                <w:sz w:val="24"/>
                <w:szCs w:val="24"/>
              </w:rPr>
            </w:pPr>
            <w:r w:rsidRPr="009B06C5">
              <w:rPr>
                <w:rFonts w:ascii="Times New Roman" w:hAnsi="Times New Roman" w:cs="Times New Roman"/>
                <w:bCs/>
                <w:sz w:val="24"/>
                <w:szCs w:val="24"/>
              </w:rPr>
              <w:t>- осуществлять контроль за работой, пуском и остановкой газоочистных установок, выявлять и устранять нарушения в их работе;</w:t>
            </w:r>
          </w:p>
          <w:p w14:paraId="199B0538" w14:textId="77777777" w:rsidR="009B06C5" w:rsidRPr="009B06C5" w:rsidRDefault="009B06C5" w:rsidP="009B06C5">
            <w:pPr>
              <w:rPr>
                <w:rFonts w:ascii="Times New Roman" w:hAnsi="Times New Roman" w:cs="Times New Roman"/>
                <w:bCs/>
                <w:sz w:val="24"/>
                <w:szCs w:val="24"/>
              </w:rPr>
            </w:pPr>
            <w:r w:rsidRPr="009B06C5">
              <w:rPr>
                <w:rFonts w:ascii="Times New Roman" w:hAnsi="Times New Roman" w:cs="Times New Roman"/>
                <w:bCs/>
                <w:sz w:val="24"/>
                <w:szCs w:val="24"/>
              </w:rPr>
              <w:t>- производить упаковку и отгрузку твердых отходов;</w:t>
            </w:r>
          </w:p>
          <w:p w14:paraId="6B23F927" w14:textId="77777777" w:rsidR="009B06C5" w:rsidRPr="009B06C5" w:rsidRDefault="009B06C5" w:rsidP="009B06C5">
            <w:pPr>
              <w:rPr>
                <w:rFonts w:ascii="Times New Roman" w:hAnsi="Times New Roman" w:cs="Times New Roman"/>
                <w:bCs/>
                <w:sz w:val="24"/>
                <w:szCs w:val="24"/>
              </w:rPr>
            </w:pPr>
            <w:r w:rsidRPr="009B06C5">
              <w:rPr>
                <w:rFonts w:ascii="Times New Roman" w:hAnsi="Times New Roman" w:cs="Times New Roman"/>
                <w:bCs/>
                <w:sz w:val="24"/>
                <w:szCs w:val="24"/>
              </w:rPr>
              <w:t>- рассчитывать технико-экономические показатели технологического процесса.</w:t>
            </w:r>
          </w:p>
          <w:p w14:paraId="0DAB522C" w14:textId="77D2F008" w:rsidR="009B06C5" w:rsidRPr="00C13371" w:rsidRDefault="009B06C5" w:rsidP="00A16D77">
            <w:pPr>
              <w:rPr>
                <w:rFonts w:ascii="Times New Roman" w:hAnsi="Times New Roman" w:cs="Times New Roman"/>
                <w:bCs/>
                <w:sz w:val="24"/>
                <w:szCs w:val="24"/>
              </w:rPr>
            </w:pP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2C0E23E4" w14:textId="7C301C91" w:rsidR="009B06C5" w:rsidRPr="009B06C5" w:rsidRDefault="009B06C5" w:rsidP="009B06C5">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B06C5">
              <w:rPr>
                <w:rFonts w:ascii="Times New Roman" w:hAnsi="Times New Roman" w:cs="Times New Roman"/>
                <w:bCs/>
                <w:iCs/>
                <w:sz w:val="24"/>
                <w:szCs w:val="24"/>
              </w:rPr>
              <w:t>теоретических основ химико-технологических процессов электрохимических производств;</w:t>
            </w:r>
          </w:p>
          <w:p w14:paraId="3583ADBB" w14:textId="2C256B49" w:rsidR="009B06C5" w:rsidRPr="009B06C5" w:rsidRDefault="009B06C5" w:rsidP="009B06C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B06C5">
              <w:rPr>
                <w:rFonts w:ascii="Times New Roman" w:hAnsi="Times New Roman" w:cs="Times New Roman"/>
                <w:bCs/>
                <w:iCs/>
                <w:sz w:val="24"/>
                <w:szCs w:val="24"/>
              </w:rPr>
              <w:t xml:space="preserve">типовых схем регулирования параметров технологических процессов </w:t>
            </w:r>
            <w:r w:rsidRPr="009B06C5">
              <w:rPr>
                <w:rFonts w:ascii="Times New Roman" w:hAnsi="Times New Roman" w:cs="Times New Roman"/>
                <w:bCs/>
                <w:iCs/>
                <w:sz w:val="24"/>
                <w:szCs w:val="24"/>
              </w:rPr>
              <w:lastRenderedPageBreak/>
              <w:t>электрохимических производств;</w:t>
            </w:r>
          </w:p>
          <w:p w14:paraId="17ACB8DA" w14:textId="7F90C9FD" w:rsidR="009B06C5" w:rsidRPr="009B06C5" w:rsidRDefault="009B06C5" w:rsidP="009B06C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B06C5">
              <w:rPr>
                <w:rFonts w:ascii="Times New Roman" w:hAnsi="Times New Roman" w:cs="Times New Roman"/>
                <w:bCs/>
                <w:iCs/>
                <w:sz w:val="24"/>
                <w:szCs w:val="24"/>
              </w:rPr>
              <w:t>состава и свойства промышленных отходов;</w:t>
            </w:r>
          </w:p>
          <w:p w14:paraId="583C3579" w14:textId="355065DE" w:rsidR="009B06C5" w:rsidRPr="009B06C5" w:rsidRDefault="009B06C5" w:rsidP="009B06C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B06C5">
              <w:rPr>
                <w:rFonts w:ascii="Times New Roman" w:hAnsi="Times New Roman" w:cs="Times New Roman"/>
                <w:bCs/>
                <w:iCs/>
                <w:sz w:val="24"/>
                <w:szCs w:val="24"/>
              </w:rPr>
              <w:t>основных методов утилизации отходов;</w:t>
            </w:r>
          </w:p>
          <w:p w14:paraId="18DC383A" w14:textId="773C4212" w:rsidR="009B06C5" w:rsidRPr="009B06C5" w:rsidRDefault="009B06C5" w:rsidP="009B06C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B06C5">
              <w:rPr>
                <w:rFonts w:ascii="Times New Roman" w:hAnsi="Times New Roman" w:cs="Times New Roman"/>
                <w:bCs/>
                <w:iCs/>
                <w:sz w:val="24"/>
                <w:szCs w:val="24"/>
              </w:rPr>
              <w:t>основных технико-экономических показателей технологического процесса электрохимических производств.</w:t>
            </w:r>
          </w:p>
          <w:p w14:paraId="66CE6C7E" w14:textId="1CD3ED18" w:rsidR="009B06C5" w:rsidRPr="00823343" w:rsidRDefault="009B06C5" w:rsidP="009B06C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B06C5">
              <w:rPr>
                <w:rFonts w:ascii="Times New Roman" w:hAnsi="Times New Roman" w:cs="Times New Roman"/>
                <w:bCs/>
                <w:iCs/>
                <w:sz w:val="24"/>
                <w:szCs w:val="24"/>
              </w:rPr>
              <w:t>основ производственной безопасности.</w:t>
            </w:r>
            <w:r w:rsidRPr="00D27ECB">
              <w:rPr>
                <w:rFonts w:ascii="Times New Roman" w:hAnsi="Times New Roman" w:cs="Times New Roman"/>
                <w:bCs/>
                <w:iCs/>
                <w:sz w:val="24"/>
                <w:szCs w:val="24"/>
              </w:rPr>
              <w:br/>
            </w:r>
          </w:p>
        </w:tc>
        <w:tc>
          <w:tcPr>
            <w:tcW w:w="2829" w:type="dxa"/>
            <w:tcBorders>
              <w:top w:val="single" w:sz="4" w:space="0" w:color="auto"/>
              <w:left w:val="single" w:sz="4" w:space="0" w:color="auto"/>
              <w:bottom w:val="single" w:sz="4" w:space="0" w:color="auto"/>
              <w:right w:val="single" w:sz="4" w:space="0" w:color="auto"/>
            </w:tcBorders>
          </w:tcPr>
          <w:p w14:paraId="132CF052" w14:textId="243675AE" w:rsidR="009B06C5" w:rsidRPr="00C759B7" w:rsidRDefault="009B06C5" w:rsidP="00A16D77">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9B06C5">
              <w:rPr>
                <w:rFonts w:ascii="Times New Roman" w:hAnsi="Times New Roman" w:cs="Times New Roman"/>
                <w:bCs/>
                <w:sz w:val="24"/>
                <w:szCs w:val="24"/>
              </w:rPr>
              <w:t>безопасного ведения технологических процессов электрохимических производств с помощью контрольно-измерительных приборов и результатов аналитического контроля.</w:t>
            </w:r>
          </w:p>
        </w:tc>
      </w:tr>
    </w:tbl>
    <w:p w14:paraId="42926C7C" w14:textId="77777777" w:rsidR="00437D40" w:rsidRDefault="00437D40" w:rsidP="00437D40">
      <w:pPr>
        <w:ind w:firstLine="709"/>
        <w:rPr>
          <w:rFonts w:ascii="Times New Roman" w:eastAsia="Times New Roman" w:hAnsi="Times New Roman" w:cs="Times New Roman"/>
          <w:sz w:val="24"/>
          <w:szCs w:val="24"/>
          <w:lang w:eastAsia="ru-RU"/>
        </w:rPr>
      </w:pPr>
    </w:p>
    <w:p w14:paraId="0658B11C" w14:textId="77777777" w:rsidR="00437D40" w:rsidRDefault="00437D40" w:rsidP="00437D40">
      <w:pPr>
        <w:ind w:firstLine="709"/>
        <w:rPr>
          <w:rFonts w:ascii="Times New Roman" w:eastAsia="Times New Roman" w:hAnsi="Times New Roman" w:cs="Times New Roman"/>
          <w:sz w:val="24"/>
          <w:szCs w:val="24"/>
          <w:lang w:eastAsia="ru-RU"/>
        </w:rPr>
      </w:pPr>
    </w:p>
    <w:p w14:paraId="138F2D68" w14:textId="77777777" w:rsidR="00437D40" w:rsidRPr="00E11160" w:rsidRDefault="00437D40" w:rsidP="004178E3">
      <w:pPr>
        <w:pStyle w:val="1f"/>
      </w:pPr>
      <w:r w:rsidRPr="00E11160">
        <w:t>2. Структура и содержание профессионального модуля</w:t>
      </w:r>
    </w:p>
    <w:p w14:paraId="76CDA507" w14:textId="77777777" w:rsidR="00437D40" w:rsidRPr="00E11160" w:rsidRDefault="00437D40" w:rsidP="00437D4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A44C8" w:rsidRPr="006358E0" w14:paraId="54B06DE7" w14:textId="77777777" w:rsidTr="00754B89">
        <w:trPr>
          <w:trHeight w:val="23"/>
        </w:trPr>
        <w:tc>
          <w:tcPr>
            <w:tcW w:w="2460" w:type="pct"/>
            <w:vAlign w:val="center"/>
          </w:tcPr>
          <w:p w14:paraId="72A70DF0" w14:textId="77777777" w:rsidR="005A44C8" w:rsidRPr="006358E0" w:rsidRDefault="005A44C8" w:rsidP="00754B89">
            <w:pPr>
              <w:jc w:val="center"/>
              <w:rPr>
                <w:rFonts w:ascii="Times New Roman" w:hAnsi="Times New Roman" w:cs="Times New Roman"/>
                <w:b/>
                <w:sz w:val="24"/>
              </w:rPr>
            </w:pPr>
            <w:r w:rsidRPr="006358E0">
              <w:rPr>
                <w:rFonts w:ascii="Times New Roman" w:hAnsi="Times New Roman" w:cs="Times New Roman"/>
                <w:b/>
                <w:sz w:val="24"/>
              </w:rPr>
              <w:t>Наименование составных частей модуля</w:t>
            </w:r>
          </w:p>
        </w:tc>
        <w:tc>
          <w:tcPr>
            <w:tcW w:w="1195" w:type="pct"/>
            <w:vAlign w:val="center"/>
          </w:tcPr>
          <w:p w14:paraId="0DCE932C" w14:textId="77777777" w:rsidR="005A44C8" w:rsidRPr="006358E0" w:rsidRDefault="005A44C8" w:rsidP="00754B89">
            <w:pPr>
              <w:jc w:val="center"/>
              <w:rPr>
                <w:rFonts w:ascii="Times New Roman" w:hAnsi="Times New Roman" w:cs="Times New Roman"/>
                <w:b/>
                <w:iCs/>
                <w:sz w:val="24"/>
              </w:rPr>
            </w:pPr>
            <w:r w:rsidRPr="006358E0">
              <w:rPr>
                <w:rFonts w:ascii="Times New Roman" w:hAnsi="Times New Roman" w:cs="Times New Roman"/>
                <w:b/>
                <w:iCs/>
                <w:sz w:val="24"/>
              </w:rPr>
              <w:t>Объем в часах</w:t>
            </w:r>
          </w:p>
        </w:tc>
        <w:tc>
          <w:tcPr>
            <w:tcW w:w="1345" w:type="pct"/>
          </w:tcPr>
          <w:p w14:paraId="48F0B083" w14:textId="77777777" w:rsidR="005A44C8" w:rsidRPr="006358E0" w:rsidRDefault="005A44C8" w:rsidP="00754B89">
            <w:pPr>
              <w:jc w:val="center"/>
              <w:rPr>
                <w:rFonts w:ascii="Times New Roman" w:hAnsi="Times New Roman" w:cs="Times New Roman"/>
                <w:b/>
                <w:iCs/>
                <w:sz w:val="24"/>
              </w:rPr>
            </w:pPr>
            <w:r w:rsidRPr="006358E0">
              <w:rPr>
                <w:rFonts w:ascii="Times New Roman" w:hAnsi="Times New Roman" w:cs="Times New Roman"/>
                <w:b/>
                <w:sz w:val="24"/>
              </w:rPr>
              <w:t xml:space="preserve">В т.ч. в форме </w:t>
            </w:r>
            <w:proofErr w:type="spellStart"/>
            <w:r w:rsidRPr="006358E0">
              <w:rPr>
                <w:rFonts w:ascii="Times New Roman" w:hAnsi="Times New Roman" w:cs="Times New Roman"/>
                <w:b/>
                <w:sz w:val="24"/>
              </w:rPr>
              <w:t>практ</w:t>
            </w:r>
            <w:proofErr w:type="spellEnd"/>
            <w:r w:rsidRPr="006358E0">
              <w:rPr>
                <w:rFonts w:ascii="Times New Roman" w:hAnsi="Times New Roman" w:cs="Times New Roman"/>
                <w:b/>
                <w:sz w:val="24"/>
              </w:rPr>
              <w:t>. подготовки</w:t>
            </w:r>
          </w:p>
        </w:tc>
      </w:tr>
      <w:tr w:rsidR="005A44C8" w:rsidRPr="006358E0" w14:paraId="0F1108AF" w14:textId="77777777" w:rsidTr="00754B89">
        <w:trPr>
          <w:trHeight w:val="23"/>
        </w:trPr>
        <w:tc>
          <w:tcPr>
            <w:tcW w:w="2460" w:type="pct"/>
            <w:vAlign w:val="center"/>
          </w:tcPr>
          <w:p w14:paraId="0F75085E" w14:textId="77777777" w:rsidR="005A44C8" w:rsidRPr="006358E0" w:rsidRDefault="005A44C8" w:rsidP="00754B89">
            <w:pPr>
              <w:jc w:val="both"/>
              <w:rPr>
                <w:rFonts w:ascii="Times New Roman" w:hAnsi="Times New Roman" w:cs="Times New Roman"/>
                <w:bCs/>
                <w:sz w:val="24"/>
                <w:szCs w:val="24"/>
              </w:rPr>
            </w:pPr>
            <w:r w:rsidRPr="006358E0">
              <w:rPr>
                <w:rFonts w:ascii="Times New Roman" w:hAnsi="Times New Roman" w:cs="Times New Roman"/>
                <w:bCs/>
                <w:sz w:val="24"/>
                <w:szCs w:val="24"/>
              </w:rPr>
              <w:t>Учебные занятия</w:t>
            </w:r>
          </w:p>
        </w:tc>
        <w:tc>
          <w:tcPr>
            <w:tcW w:w="1195" w:type="pct"/>
            <w:vAlign w:val="center"/>
          </w:tcPr>
          <w:p w14:paraId="17CEC2A3" w14:textId="77777777" w:rsidR="005A44C8" w:rsidRPr="006358E0" w:rsidRDefault="005A44C8" w:rsidP="00754B89">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720D9B70" w14:textId="77777777" w:rsidR="005A44C8" w:rsidRPr="006358E0" w:rsidRDefault="005A44C8" w:rsidP="00754B89">
            <w:pPr>
              <w:jc w:val="center"/>
              <w:rPr>
                <w:rFonts w:ascii="Times New Roman" w:hAnsi="Times New Roman" w:cs="Times New Roman"/>
                <w:bCs/>
                <w:sz w:val="24"/>
                <w:szCs w:val="24"/>
              </w:rPr>
            </w:pPr>
            <w:r>
              <w:rPr>
                <w:rFonts w:ascii="Times New Roman" w:hAnsi="Times New Roman" w:cs="Times New Roman"/>
                <w:bCs/>
                <w:sz w:val="24"/>
                <w:szCs w:val="24"/>
              </w:rPr>
              <w:t>202</w:t>
            </w:r>
          </w:p>
        </w:tc>
      </w:tr>
      <w:tr w:rsidR="005A44C8" w:rsidRPr="006358E0" w14:paraId="5ADAC3EE" w14:textId="77777777" w:rsidTr="00754B89">
        <w:trPr>
          <w:trHeight w:val="23"/>
        </w:trPr>
        <w:tc>
          <w:tcPr>
            <w:tcW w:w="2460" w:type="pct"/>
            <w:vAlign w:val="center"/>
          </w:tcPr>
          <w:p w14:paraId="1B86D1C1" w14:textId="77777777" w:rsidR="005A44C8" w:rsidRPr="006358E0" w:rsidRDefault="005A44C8" w:rsidP="00754B89">
            <w:pPr>
              <w:jc w:val="both"/>
              <w:rPr>
                <w:rFonts w:ascii="Times New Roman" w:hAnsi="Times New Roman" w:cs="Times New Roman"/>
                <w:bCs/>
                <w:sz w:val="24"/>
                <w:szCs w:val="24"/>
              </w:rPr>
            </w:pPr>
            <w:r w:rsidRPr="006358E0">
              <w:rPr>
                <w:rFonts w:ascii="Times New Roman" w:hAnsi="Times New Roman" w:cs="Times New Roman"/>
                <w:bCs/>
                <w:sz w:val="24"/>
                <w:szCs w:val="24"/>
              </w:rPr>
              <w:t>Самостоятельная работа</w:t>
            </w:r>
          </w:p>
        </w:tc>
        <w:tc>
          <w:tcPr>
            <w:tcW w:w="1195" w:type="pct"/>
            <w:vAlign w:val="center"/>
          </w:tcPr>
          <w:p w14:paraId="1E29AB16" w14:textId="77777777" w:rsidR="005A44C8" w:rsidRPr="006358E0" w:rsidRDefault="005A44C8" w:rsidP="00754B89">
            <w:pPr>
              <w:jc w:val="center"/>
              <w:rPr>
                <w:rFonts w:ascii="Times New Roman" w:hAnsi="Times New Roman" w:cs="Times New Roman"/>
                <w:bCs/>
                <w:sz w:val="24"/>
                <w:szCs w:val="24"/>
              </w:rPr>
            </w:pPr>
          </w:p>
        </w:tc>
        <w:tc>
          <w:tcPr>
            <w:tcW w:w="1345" w:type="pct"/>
            <w:vAlign w:val="center"/>
          </w:tcPr>
          <w:p w14:paraId="3F9539E4" w14:textId="77777777" w:rsidR="005A44C8" w:rsidRPr="006358E0" w:rsidRDefault="005A44C8" w:rsidP="00754B89">
            <w:pPr>
              <w:jc w:val="center"/>
              <w:rPr>
                <w:rFonts w:ascii="Times New Roman" w:hAnsi="Times New Roman" w:cs="Times New Roman"/>
                <w:bCs/>
                <w:sz w:val="24"/>
                <w:szCs w:val="24"/>
              </w:rPr>
            </w:pPr>
          </w:p>
        </w:tc>
      </w:tr>
      <w:tr w:rsidR="005A44C8" w:rsidRPr="006358E0" w14:paraId="6C8CF1DA" w14:textId="77777777" w:rsidTr="00754B89">
        <w:trPr>
          <w:trHeight w:val="23"/>
        </w:trPr>
        <w:tc>
          <w:tcPr>
            <w:tcW w:w="2460" w:type="pct"/>
            <w:vAlign w:val="center"/>
          </w:tcPr>
          <w:p w14:paraId="159B7514" w14:textId="77777777" w:rsidR="005A44C8" w:rsidRPr="006358E0" w:rsidRDefault="005A44C8" w:rsidP="00754B89">
            <w:pPr>
              <w:jc w:val="both"/>
              <w:rPr>
                <w:rFonts w:ascii="Times New Roman" w:hAnsi="Times New Roman" w:cs="Times New Roman"/>
                <w:bCs/>
                <w:sz w:val="24"/>
                <w:szCs w:val="24"/>
              </w:rPr>
            </w:pPr>
            <w:r w:rsidRPr="006358E0">
              <w:rPr>
                <w:rFonts w:ascii="Times New Roman" w:hAnsi="Times New Roman" w:cs="Times New Roman"/>
                <w:bCs/>
                <w:sz w:val="24"/>
                <w:szCs w:val="24"/>
              </w:rPr>
              <w:t>Практика, в т.ч.:</w:t>
            </w:r>
          </w:p>
        </w:tc>
        <w:tc>
          <w:tcPr>
            <w:tcW w:w="1195" w:type="pct"/>
            <w:vAlign w:val="center"/>
          </w:tcPr>
          <w:p w14:paraId="07E73E29" w14:textId="21810648" w:rsidR="005A44C8" w:rsidRPr="006358E0" w:rsidRDefault="005A44C8" w:rsidP="00754B89">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4D485FB8" w14:textId="3EEE8AE4" w:rsidR="005A44C8" w:rsidRPr="006358E0" w:rsidRDefault="005A44C8" w:rsidP="00754B89">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5A44C8" w:rsidRPr="006358E0" w14:paraId="57B51508" w14:textId="77777777" w:rsidTr="00754B89">
        <w:trPr>
          <w:trHeight w:val="23"/>
        </w:trPr>
        <w:tc>
          <w:tcPr>
            <w:tcW w:w="2460" w:type="pct"/>
            <w:vAlign w:val="center"/>
          </w:tcPr>
          <w:p w14:paraId="76273A7E" w14:textId="77777777" w:rsidR="005A44C8" w:rsidRPr="006358E0" w:rsidRDefault="005A44C8" w:rsidP="00754B89">
            <w:pPr>
              <w:jc w:val="both"/>
              <w:rPr>
                <w:rFonts w:ascii="Times New Roman" w:hAnsi="Times New Roman" w:cs="Times New Roman"/>
                <w:bCs/>
                <w:sz w:val="24"/>
                <w:szCs w:val="24"/>
              </w:rPr>
            </w:pPr>
            <w:r w:rsidRPr="006358E0">
              <w:rPr>
                <w:rFonts w:ascii="Times New Roman" w:hAnsi="Times New Roman" w:cs="Times New Roman"/>
                <w:bCs/>
                <w:sz w:val="24"/>
                <w:szCs w:val="24"/>
              </w:rPr>
              <w:t>учебная</w:t>
            </w:r>
          </w:p>
        </w:tc>
        <w:tc>
          <w:tcPr>
            <w:tcW w:w="1195" w:type="pct"/>
            <w:vAlign w:val="center"/>
          </w:tcPr>
          <w:p w14:paraId="59FBEF2E" w14:textId="77777777" w:rsidR="005A44C8" w:rsidRPr="006358E0" w:rsidRDefault="005A44C8" w:rsidP="00754B89">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11397D8" w14:textId="77777777" w:rsidR="005A44C8" w:rsidRPr="006358E0" w:rsidRDefault="005A44C8" w:rsidP="00754B89">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5A44C8" w:rsidRPr="006358E0" w14:paraId="27C134AF" w14:textId="77777777" w:rsidTr="00754B89">
        <w:trPr>
          <w:trHeight w:val="23"/>
        </w:trPr>
        <w:tc>
          <w:tcPr>
            <w:tcW w:w="2460" w:type="pct"/>
            <w:vAlign w:val="center"/>
          </w:tcPr>
          <w:p w14:paraId="58F4AC65" w14:textId="77777777" w:rsidR="005A44C8" w:rsidRPr="006358E0" w:rsidRDefault="005A44C8" w:rsidP="00754B89">
            <w:pPr>
              <w:jc w:val="both"/>
              <w:rPr>
                <w:rFonts w:ascii="Times New Roman" w:hAnsi="Times New Roman" w:cs="Times New Roman"/>
                <w:bCs/>
                <w:sz w:val="24"/>
                <w:szCs w:val="24"/>
              </w:rPr>
            </w:pPr>
            <w:r w:rsidRPr="006358E0">
              <w:rPr>
                <w:rFonts w:ascii="Times New Roman" w:hAnsi="Times New Roman" w:cs="Times New Roman"/>
                <w:bCs/>
                <w:sz w:val="24"/>
                <w:szCs w:val="24"/>
              </w:rPr>
              <w:t>производственная</w:t>
            </w:r>
          </w:p>
        </w:tc>
        <w:tc>
          <w:tcPr>
            <w:tcW w:w="1195" w:type="pct"/>
            <w:vAlign w:val="center"/>
          </w:tcPr>
          <w:p w14:paraId="3D868C63" w14:textId="53471130" w:rsidR="005A44C8" w:rsidRPr="006358E0" w:rsidRDefault="005A44C8" w:rsidP="00754B89">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6DC488CE" w14:textId="6FF168BF" w:rsidR="005A44C8" w:rsidRPr="006358E0" w:rsidRDefault="005A44C8" w:rsidP="00754B89">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5A44C8" w:rsidRPr="006358E0" w14:paraId="5D9ED6DD" w14:textId="77777777" w:rsidTr="00754B89">
        <w:trPr>
          <w:trHeight w:val="23"/>
        </w:trPr>
        <w:tc>
          <w:tcPr>
            <w:tcW w:w="2460" w:type="pct"/>
            <w:vAlign w:val="center"/>
          </w:tcPr>
          <w:p w14:paraId="3A0EDC24" w14:textId="77777777" w:rsidR="005A44C8" w:rsidRPr="006358E0" w:rsidRDefault="005A44C8" w:rsidP="00754B89">
            <w:pPr>
              <w:jc w:val="both"/>
              <w:rPr>
                <w:rFonts w:ascii="Times New Roman" w:hAnsi="Times New Roman" w:cs="Times New Roman"/>
                <w:bCs/>
                <w:sz w:val="24"/>
                <w:szCs w:val="24"/>
              </w:rPr>
            </w:pPr>
            <w:r w:rsidRPr="006358E0">
              <w:rPr>
                <w:rFonts w:ascii="Times New Roman" w:hAnsi="Times New Roman" w:cs="Times New Roman"/>
                <w:bCs/>
                <w:sz w:val="24"/>
                <w:szCs w:val="24"/>
              </w:rPr>
              <w:t xml:space="preserve">Промежуточная аттестация </w:t>
            </w:r>
          </w:p>
        </w:tc>
        <w:tc>
          <w:tcPr>
            <w:tcW w:w="1195" w:type="pct"/>
            <w:vAlign w:val="center"/>
          </w:tcPr>
          <w:p w14:paraId="67201E41" w14:textId="77777777" w:rsidR="005A44C8" w:rsidRPr="006358E0" w:rsidRDefault="005A44C8" w:rsidP="00754B89">
            <w:pPr>
              <w:jc w:val="center"/>
              <w:rPr>
                <w:rFonts w:ascii="Times New Roman" w:hAnsi="Times New Roman" w:cs="Times New Roman"/>
                <w:bCs/>
                <w:sz w:val="24"/>
                <w:szCs w:val="24"/>
              </w:rPr>
            </w:pPr>
          </w:p>
        </w:tc>
        <w:tc>
          <w:tcPr>
            <w:tcW w:w="1345" w:type="pct"/>
            <w:vAlign w:val="center"/>
          </w:tcPr>
          <w:p w14:paraId="563580E6" w14:textId="77777777" w:rsidR="005A44C8" w:rsidRPr="006358E0" w:rsidRDefault="005A44C8" w:rsidP="00754B89">
            <w:pPr>
              <w:jc w:val="center"/>
              <w:rPr>
                <w:rFonts w:ascii="Times New Roman" w:hAnsi="Times New Roman" w:cs="Times New Roman"/>
                <w:bCs/>
                <w:sz w:val="24"/>
                <w:szCs w:val="24"/>
              </w:rPr>
            </w:pPr>
          </w:p>
        </w:tc>
      </w:tr>
      <w:tr w:rsidR="005A44C8" w:rsidRPr="00257255" w14:paraId="303A4F18" w14:textId="77777777" w:rsidTr="00754B89">
        <w:trPr>
          <w:trHeight w:val="23"/>
        </w:trPr>
        <w:tc>
          <w:tcPr>
            <w:tcW w:w="2460" w:type="pct"/>
            <w:vAlign w:val="center"/>
          </w:tcPr>
          <w:p w14:paraId="31A5B7EC" w14:textId="77777777" w:rsidR="005A44C8" w:rsidRPr="006358E0" w:rsidRDefault="005A44C8" w:rsidP="00754B89">
            <w:pPr>
              <w:jc w:val="both"/>
              <w:rPr>
                <w:rFonts w:ascii="Times New Roman" w:hAnsi="Times New Roman" w:cs="Times New Roman"/>
                <w:bCs/>
                <w:sz w:val="24"/>
                <w:szCs w:val="24"/>
              </w:rPr>
            </w:pPr>
            <w:r w:rsidRPr="006358E0">
              <w:rPr>
                <w:rFonts w:ascii="Times New Roman" w:hAnsi="Times New Roman" w:cs="Times New Roman"/>
                <w:bCs/>
                <w:sz w:val="24"/>
                <w:szCs w:val="24"/>
              </w:rPr>
              <w:t>Всего</w:t>
            </w:r>
          </w:p>
        </w:tc>
        <w:tc>
          <w:tcPr>
            <w:tcW w:w="1195" w:type="pct"/>
            <w:vAlign w:val="center"/>
          </w:tcPr>
          <w:p w14:paraId="3D8DB832" w14:textId="63F9E33C" w:rsidR="005A44C8" w:rsidRPr="006358E0" w:rsidRDefault="005A44C8" w:rsidP="00754B89">
            <w:pPr>
              <w:jc w:val="center"/>
              <w:rPr>
                <w:rFonts w:ascii="Times New Roman" w:hAnsi="Times New Roman" w:cs="Times New Roman"/>
                <w:b/>
                <w:sz w:val="24"/>
                <w:szCs w:val="24"/>
              </w:rPr>
            </w:pPr>
            <w:r>
              <w:rPr>
                <w:rFonts w:ascii="Times New Roman" w:hAnsi="Times New Roman" w:cs="Times New Roman"/>
                <w:b/>
                <w:sz w:val="24"/>
                <w:szCs w:val="24"/>
              </w:rPr>
              <w:t>504</w:t>
            </w:r>
          </w:p>
        </w:tc>
        <w:tc>
          <w:tcPr>
            <w:tcW w:w="1345" w:type="pct"/>
            <w:vAlign w:val="center"/>
          </w:tcPr>
          <w:p w14:paraId="00E01961" w14:textId="1294BFAE" w:rsidR="005A44C8" w:rsidRPr="006358E0" w:rsidRDefault="005A44C8" w:rsidP="00754B89">
            <w:pPr>
              <w:jc w:val="center"/>
              <w:rPr>
                <w:rFonts w:ascii="Times New Roman" w:hAnsi="Times New Roman" w:cs="Times New Roman"/>
                <w:b/>
                <w:sz w:val="24"/>
                <w:szCs w:val="24"/>
              </w:rPr>
            </w:pPr>
            <w:r>
              <w:rPr>
                <w:rFonts w:ascii="Times New Roman" w:hAnsi="Times New Roman" w:cs="Times New Roman"/>
                <w:b/>
                <w:sz w:val="24"/>
                <w:szCs w:val="24"/>
              </w:rPr>
              <w:t>454</w:t>
            </w:r>
          </w:p>
        </w:tc>
      </w:tr>
    </w:tbl>
    <w:p w14:paraId="3A8E28D5" w14:textId="77777777" w:rsidR="00437D40" w:rsidRDefault="00437D40" w:rsidP="00437D40">
      <w:pPr>
        <w:rPr>
          <w:rFonts w:ascii="Times New Roman" w:hAnsi="Times New Roman" w:cs="Times New Roman"/>
          <w:i/>
          <w:sz w:val="24"/>
          <w:szCs w:val="24"/>
        </w:rPr>
      </w:pPr>
    </w:p>
    <w:p w14:paraId="7AC138C2" w14:textId="77777777" w:rsidR="00437D40" w:rsidRDefault="00437D40" w:rsidP="00437D40">
      <w:pPr>
        <w:rPr>
          <w:rFonts w:ascii="Times New Roman" w:hAnsi="Times New Roman" w:cs="Times New Roman"/>
          <w:i/>
          <w:sz w:val="24"/>
          <w:szCs w:val="24"/>
        </w:rPr>
      </w:pPr>
    </w:p>
    <w:p w14:paraId="61AB7252" w14:textId="77777777" w:rsidR="00437D40" w:rsidRDefault="00437D40" w:rsidP="00437D40">
      <w:pPr>
        <w:rPr>
          <w:rFonts w:ascii="Times New Roman" w:hAnsi="Times New Roman" w:cs="Times New Roman"/>
          <w:i/>
          <w:sz w:val="24"/>
          <w:szCs w:val="24"/>
        </w:rPr>
      </w:pPr>
    </w:p>
    <w:p w14:paraId="51E06401" w14:textId="77777777" w:rsidR="007B1A5C" w:rsidRDefault="007B1A5C" w:rsidP="00437D40">
      <w:pPr>
        <w:pStyle w:val="114"/>
        <w:rPr>
          <w:rFonts w:ascii="Times New Roman" w:hAnsi="Times New Roman"/>
        </w:rPr>
      </w:pPr>
    </w:p>
    <w:p w14:paraId="6EDB1D83" w14:textId="77777777" w:rsidR="007B1A5C" w:rsidRDefault="007B1A5C" w:rsidP="00437D40">
      <w:pPr>
        <w:pStyle w:val="114"/>
        <w:rPr>
          <w:rFonts w:ascii="Times New Roman" w:hAnsi="Times New Roman"/>
        </w:rPr>
      </w:pPr>
    </w:p>
    <w:p w14:paraId="3EA96791" w14:textId="77777777" w:rsidR="007B1A5C" w:rsidRDefault="007B1A5C" w:rsidP="00437D40">
      <w:pPr>
        <w:pStyle w:val="114"/>
        <w:rPr>
          <w:rFonts w:ascii="Times New Roman" w:hAnsi="Times New Roman"/>
        </w:rPr>
      </w:pPr>
    </w:p>
    <w:p w14:paraId="344DECCB" w14:textId="77777777" w:rsidR="007B1A5C" w:rsidRDefault="007B1A5C" w:rsidP="00437D40">
      <w:pPr>
        <w:pStyle w:val="114"/>
        <w:rPr>
          <w:rFonts w:ascii="Times New Roman" w:hAnsi="Times New Roman"/>
        </w:rPr>
      </w:pPr>
    </w:p>
    <w:p w14:paraId="094D99C5" w14:textId="03F6F627" w:rsidR="00437D40" w:rsidRPr="000156CF" w:rsidRDefault="00437D40" w:rsidP="00437D40">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3"/>
        <w:gridCol w:w="3145"/>
        <w:gridCol w:w="874"/>
        <w:gridCol w:w="616"/>
        <w:gridCol w:w="591"/>
        <w:gridCol w:w="537"/>
        <w:gridCol w:w="416"/>
        <w:gridCol w:w="528"/>
        <w:gridCol w:w="659"/>
        <w:gridCol w:w="659"/>
      </w:tblGrid>
      <w:tr w:rsidR="00554B8B" w:rsidRPr="00C63897" w14:paraId="220C0788" w14:textId="77777777" w:rsidTr="00997952">
        <w:trPr>
          <w:cantSplit/>
          <w:trHeight w:val="3271"/>
        </w:trPr>
        <w:tc>
          <w:tcPr>
            <w:tcW w:w="832" w:type="pct"/>
            <w:tcBorders>
              <w:bottom w:val="single" w:sz="4" w:space="0" w:color="auto"/>
            </w:tcBorders>
          </w:tcPr>
          <w:p w14:paraId="23DD0F4E" w14:textId="77777777" w:rsidR="00554B8B" w:rsidRPr="00C13371" w:rsidRDefault="00554B8B" w:rsidP="00A16D7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33" w:type="pct"/>
            <w:tcBorders>
              <w:bottom w:val="single" w:sz="4" w:space="0" w:color="auto"/>
            </w:tcBorders>
            <w:vAlign w:val="center"/>
          </w:tcPr>
          <w:p w14:paraId="72A0F0E2" w14:textId="77777777" w:rsidR="00554B8B" w:rsidRPr="00C13371" w:rsidRDefault="00554B8B" w:rsidP="00A16D7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54" w:type="pct"/>
            <w:tcBorders>
              <w:bottom w:val="single" w:sz="4" w:space="0" w:color="auto"/>
            </w:tcBorders>
            <w:vAlign w:val="center"/>
          </w:tcPr>
          <w:p w14:paraId="23460E3B" w14:textId="77777777" w:rsidR="00554B8B" w:rsidRPr="00C13371" w:rsidRDefault="00554B8B" w:rsidP="00A16D7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20" w:type="pct"/>
            <w:tcBorders>
              <w:bottom w:val="single" w:sz="4" w:space="0" w:color="auto"/>
            </w:tcBorders>
            <w:textDirection w:val="btLr"/>
            <w:vAlign w:val="center"/>
          </w:tcPr>
          <w:p w14:paraId="519CB849" w14:textId="77777777" w:rsidR="00554B8B" w:rsidRPr="00C13371" w:rsidRDefault="00554B8B" w:rsidP="00A16D7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07" w:type="pct"/>
            <w:shd w:val="clear" w:color="auto" w:fill="D9D9D9" w:themeFill="background1" w:themeFillShade="D9"/>
            <w:textDirection w:val="btLr"/>
            <w:vAlign w:val="center"/>
          </w:tcPr>
          <w:p w14:paraId="0456B3F8" w14:textId="77777777" w:rsidR="00554B8B" w:rsidRPr="00C13371" w:rsidRDefault="00554B8B" w:rsidP="00A16D77">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9" w:type="pct"/>
            <w:textDirection w:val="btLr"/>
            <w:vAlign w:val="center"/>
          </w:tcPr>
          <w:p w14:paraId="0D42F6B5" w14:textId="77777777" w:rsidR="00554B8B" w:rsidRPr="00C13371" w:rsidRDefault="00554B8B" w:rsidP="00A16D77">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tcPr>
          <w:p w14:paraId="5CFF276A" w14:textId="77777777" w:rsidR="00554B8B" w:rsidRPr="00C63897" w:rsidRDefault="00554B8B" w:rsidP="00A16D7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Курсовой проект (работа)</w:t>
            </w:r>
          </w:p>
        </w:tc>
        <w:tc>
          <w:tcPr>
            <w:tcW w:w="274" w:type="pct"/>
            <w:textDirection w:val="btLr"/>
            <w:vAlign w:val="center"/>
          </w:tcPr>
          <w:p w14:paraId="4397E70C" w14:textId="77777777" w:rsidR="00554B8B" w:rsidRPr="00C63897" w:rsidRDefault="00554B8B" w:rsidP="00A16D7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342" w:type="pct"/>
            <w:shd w:val="clear" w:color="auto" w:fill="D9D9D9" w:themeFill="background1" w:themeFillShade="D9"/>
            <w:textDirection w:val="btLr"/>
            <w:vAlign w:val="center"/>
          </w:tcPr>
          <w:p w14:paraId="35879386" w14:textId="77777777" w:rsidR="00554B8B" w:rsidRPr="00C63897" w:rsidRDefault="00554B8B" w:rsidP="00A16D7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42" w:type="pct"/>
            <w:shd w:val="clear" w:color="auto" w:fill="D9D9D9" w:themeFill="background1" w:themeFillShade="D9"/>
            <w:textDirection w:val="btLr"/>
          </w:tcPr>
          <w:p w14:paraId="2D333F31" w14:textId="77777777" w:rsidR="00554B8B" w:rsidRPr="00C63897" w:rsidRDefault="00554B8B" w:rsidP="00A16D7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54B8B" w:rsidRPr="005643D7" w14:paraId="534B1345" w14:textId="77777777" w:rsidTr="00997952">
        <w:trPr>
          <w:cantSplit/>
          <w:trHeight w:val="73"/>
        </w:trPr>
        <w:tc>
          <w:tcPr>
            <w:tcW w:w="832" w:type="pct"/>
            <w:tcBorders>
              <w:bottom w:val="single" w:sz="4" w:space="0" w:color="auto"/>
            </w:tcBorders>
            <w:vAlign w:val="center"/>
          </w:tcPr>
          <w:p w14:paraId="42899FE2" w14:textId="77777777" w:rsidR="00554B8B" w:rsidRPr="00C13371" w:rsidRDefault="00554B8B" w:rsidP="00A16D7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33" w:type="pct"/>
            <w:tcBorders>
              <w:bottom w:val="single" w:sz="4" w:space="0" w:color="auto"/>
            </w:tcBorders>
            <w:vAlign w:val="center"/>
          </w:tcPr>
          <w:p w14:paraId="34C772C6" w14:textId="77777777" w:rsidR="00554B8B" w:rsidRPr="00C13371" w:rsidRDefault="00554B8B" w:rsidP="00A16D7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54" w:type="pct"/>
            <w:tcBorders>
              <w:bottom w:val="single" w:sz="4" w:space="0" w:color="auto"/>
            </w:tcBorders>
            <w:vAlign w:val="center"/>
          </w:tcPr>
          <w:p w14:paraId="628AEF51" w14:textId="77777777" w:rsidR="00554B8B" w:rsidRPr="00C13371" w:rsidRDefault="00554B8B" w:rsidP="00A16D7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20" w:type="pct"/>
            <w:tcBorders>
              <w:bottom w:val="single" w:sz="4" w:space="0" w:color="auto"/>
            </w:tcBorders>
            <w:vAlign w:val="center"/>
          </w:tcPr>
          <w:p w14:paraId="070BEB05" w14:textId="77777777" w:rsidR="00554B8B" w:rsidRPr="00C13371" w:rsidRDefault="00554B8B" w:rsidP="00A16D7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07" w:type="pct"/>
            <w:shd w:val="clear" w:color="auto" w:fill="D9D9D9" w:themeFill="background1" w:themeFillShade="D9"/>
            <w:vAlign w:val="center"/>
          </w:tcPr>
          <w:p w14:paraId="6F43C434" w14:textId="77777777" w:rsidR="00554B8B" w:rsidRPr="00C13371" w:rsidRDefault="00554B8B" w:rsidP="00A16D7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9" w:type="pct"/>
            <w:vAlign w:val="center"/>
          </w:tcPr>
          <w:p w14:paraId="15CAF13C" w14:textId="77777777" w:rsidR="00554B8B" w:rsidRPr="00C13371" w:rsidRDefault="00554B8B" w:rsidP="00A16D7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tcPr>
          <w:p w14:paraId="25954578" w14:textId="77777777" w:rsidR="00554B8B" w:rsidRDefault="00554B8B" w:rsidP="00A16D7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74" w:type="pct"/>
            <w:vAlign w:val="center"/>
          </w:tcPr>
          <w:p w14:paraId="6A96C8AF" w14:textId="77777777" w:rsidR="00554B8B" w:rsidRPr="005643D7" w:rsidRDefault="00554B8B" w:rsidP="00A16D7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42" w:type="pct"/>
            <w:shd w:val="clear" w:color="auto" w:fill="D9D9D9" w:themeFill="background1" w:themeFillShade="D9"/>
          </w:tcPr>
          <w:p w14:paraId="359DD557" w14:textId="77777777" w:rsidR="00554B8B" w:rsidRPr="005643D7" w:rsidRDefault="00554B8B" w:rsidP="00A16D7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42" w:type="pct"/>
            <w:shd w:val="clear" w:color="auto" w:fill="D9D9D9" w:themeFill="background1" w:themeFillShade="D9"/>
          </w:tcPr>
          <w:p w14:paraId="030E3670" w14:textId="77777777" w:rsidR="00554B8B" w:rsidRPr="005643D7" w:rsidRDefault="00554B8B" w:rsidP="00A16D7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54B8B" w:rsidRPr="00C63897" w14:paraId="2F590E59" w14:textId="77777777" w:rsidTr="00997952">
        <w:tc>
          <w:tcPr>
            <w:tcW w:w="832" w:type="pct"/>
            <w:vMerge w:val="restart"/>
          </w:tcPr>
          <w:p w14:paraId="022F1AD6" w14:textId="77777777" w:rsidR="00554B8B" w:rsidRPr="009B7691" w:rsidRDefault="00554B8B" w:rsidP="00A16D77">
            <w:pPr>
              <w:rPr>
                <w:rFonts w:ascii="Times New Roman" w:eastAsia="Times New Roman" w:hAnsi="Times New Roman" w:cs="Times New Roman"/>
                <w:bCs/>
                <w:lang w:eastAsia="ru-RU"/>
              </w:rPr>
            </w:pPr>
            <w:r w:rsidRPr="009B7691">
              <w:rPr>
                <w:rFonts w:ascii="Times New Roman" w:eastAsia="Times New Roman" w:hAnsi="Times New Roman" w:cs="Times New Roman"/>
                <w:bCs/>
                <w:lang w:eastAsia="ru-RU"/>
              </w:rPr>
              <w:t>ОК</w:t>
            </w:r>
            <w:r>
              <w:rPr>
                <w:rFonts w:ascii="Times New Roman" w:eastAsia="Times New Roman" w:hAnsi="Times New Roman" w:cs="Times New Roman"/>
                <w:bCs/>
                <w:lang w:eastAsia="ru-RU"/>
              </w:rPr>
              <w:t>.</w:t>
            </w:r>
            <w:r w:rsidRPr="009B7691">
              <w:rPr>
                <w:rFonts w:ascii="Times New Roman" w:eastAsia="Times New Roman" w:hAnsi="Times New Roman" w:cs="Times New Roman"/>
                <w:bCs/>
                <w:lang w:eastAsia="ru-RU"/>
              </w:rPr>
              <w:t>01, ОК</w:t>
            </w:r>
            <w:r>
              <w:rPr>
                <w:rFonts w:ascii="Times New Roman" w:eastAsia="Times New Roman" w:hAnsi="Times New Roman" w:cs="Times New Roman"/>
                <w:bCs/>
                <w:lang w:eastAsia="ru-RU"/>
              </w:rPr>
              <w:t>.</w:t>
            </w:r>
            <w:r w:rsidRPr="009B7691">
              <w:rPr>
                <w:rFonts w:ascii="Times New Roman" w:eastAsia="Times New Roman" w:hAnsi="Times New Roman" w:cs="Times New Roman"/>
                <w:bCs/>
                <w:lang w:eastAsia="ru-RU"/>
              </w:rPr>
              <w:t>02,</w:t>
            </w:r>
          </w:p>
          <w:p w14:paraId="642522E9" w14:textId="77777777" w:rsidR="00554B8B" w:rsidRPr="009B7691" w:rsidRDefault="00554B8B" w:rsidP="00A16D77">
            <w:pPr>
              <w:rPr>
                <w:rFonts w:ascii="Times New Roman" w:eastAsia="Times New Roman" w:hAnsi="Times New Roman" w:cs="Times New Roman"/>
                <w:bCs/>
                <w:lang w:eastAsia="ru-RU"/>
              </w:rPr>
            </w:pPr>
            <w:r w:rsidRPr="009B7691">
              <w:rPr>
                <w:rFonts w:ascii="Times New Roman" w:eastAsia="Times New Roman" w:hAnsi="Times New Roman" w:cs="Times New Roman"/>
                <w:bCs/>
                <w:lang w:eastAsia="ru-RU"/>
              </w:rPr>
              <w:t>ОК</w:t>
            </w:r>
            <w:r>
              <w:rPr>
                <w:rFonts w:ascii="Times New Roman" w:eastAsia="Times New Roman" w:hAnsi="Times New Roman" w:cs="Times New Roman"/>
                <w:bCs/>
                <w:lang w:eastAsia="ru-RU"/>
              </w:rPr>
              <w:t>.</w:t>
            </w:r>
            <w:r w:rsidRPr="009B7691">
              <w:rPr>
                <w:rFonts w:ascii="Times New Roman" w:eastAsia="Times New Roman" w:hAnsi="Times New Roman" w:cs="Times New Roman"/>
                <w:bCs/>
                <w:lang w:eastAsia="ru-RU"/>
              </w:rPr>
              <w:t>03, ОК</w:t>
            </w:r>
            <w:r>
              <w:rPr>
                <w:rFonts w:ascii="Times New Roman" w:eastAsia="Times New Roman" w:hAnsi="Times New Roman" w:cs="Times New Roman"/>
                <w:bCs/>
                <w:lang w:eastAsia="ru-RU"/>
              </w:rPr>
              <w:t>.</w:t>
            </w:r>
            <w:r w:rsidRPr="009B7691">
              <w:rPr>
                <w:rFonts w:ascii="Times New Roman" w:eastAsia="Times New Roman" w:hAnsi="Times New Roman" w:cs="Times New Roman"/>
                <w:bCs/>
                <w:lang w:eastAsia="ru-RU"/>
              </w:rPr>
              <w:t>04,</w:t>
            </w:r>
          </w:p>
          <w:p w14:paraId="7FB93410" w14:textId="77777777" w:rsidR="00554B8B" w:rsidRPr="009B7691" w:rsidRDefault="00554B8B" w:rsidP="00A16D77">
            <w:pPr>
              <w:rPr>
                <w:rFonts w:ascii="Times New Roman" w:eastAsia="Times New Roman" w:hAnsi="Times New Roman" w:cs="Times New Roman"/>
                <w:bCs/>
                <w:lang w:eastAsia="ru-RU"/>
              </w:rPr>
            </w:pPr>
            <w:r w:rsidRPr="009B7691">
              <w:rPr>
                <w:rFonts w:ascii="Times New Roman" w:eastAsia="Times New Roman" w:hAnsi="Times New Roman" w:cs="Times New Roman"/>
                <w:bCs/>
                <w:lang w:eastAsia="ru-RU"/>
              </w:rPr>
              <w:t>ОК</w:t>
            </w:r>
            <w:r>
              <w:rPr>
                <w:rFonts w:ascii="Times New Roman" w:eastAsia="Times New Roman" w:hAnsi="Times New Roman" w:cs="Times New Roman"/>
                <w:bCs/>
                <w:lang w:eastAsia="ru-RU"/>
              </w:rPr>
              <w:t>.</w:t>
            </w:r>
            <w:r w:rsidRPr="009B7691">
              <w:rPr>
                <w:rFonts w:ascii="Times New Roman" w:eastAsia="Times New Roman" w:hAnsi="Times New Roman" w:cs="Times New Roman"/>
                <w:bCs/>
                <w:lang w:eastAsia="ru-RU"/>
              </w:rPr>
              <w:t>05, ОК</w:t>
            </w:r>
            <w:r>
              <w:rPr>
                <w:rFonts w:ascii="Times New Roman" w:eastAsia="Times New Roman" w:hAnsi="Times New Roman" w:cs="Times New Roman"/>
                <w:bCs/>
                <w:lang w:eastAsia="ru-RU"/>
              </w:rPr>
              <w:t>.</w:t>
            </w:r>
            <w:r w:rsidRPr="009B7691">
              <w:rPr>
                <w:rFonts w:ascii="Times New Roman" w:eastAsia="Times New Roman" w:hAnsi="Times New Roman" w:cs="Times New Roman"/>
                <w:bCs/>
                <w:lang w:eastAsia="ru-RU"/>
              </w:rPr>
              <w:t>07,</w:t>
            </w:r>
          </w:p>
          <w:p w14:paraId="7F0F3E79" w14:textId="77777777" w:rsidR="00554B8B" w:rsidRDefault="00554B8B" w:rsidP="00A16D77">
            <w:pPr>
              <w:rPr>
                <w:rFonts w:ascii="Times New Roman" w:eastAsia="Times New Roman" w:hAnsi="Times New Roman" w:cs="Times New Roman"/>
                <w:bCs/>
                <w:lang w:eastAsia="ru-RU"/>
              </w:rPr>
            </w:pPr>
            <w:r w:rsidRPr="009B7691">
              <w:rPr>
                <w:rFonts w:ascii="Times New Roman" w:eastAsia="Times New Roman" w:hAnsi="Times New Roman" w:cs="Times New Roman"/>
                <w:bCs/>
                <w:lang w:eastAsia="ru-RU"/>
              </w:rPr>
              <w:t>ОК</w:t>
            </w:r>
            <w:r>
              <w:rPr>
                <w:rFonts w:ascii="Times New Roman" w:eastAsia="Times New Roman" w:hAnsi="Times New Roman" w:cs="Times New Roman"/>
                <w:bCs/>
                <w:lang w:eastAsia="ru-RU"/>
              </w:rPr>
              <w:t>.</w:t>
            </w:r>
            <w:r w:rsidRPr="009B7691">
              <w:rPr>
                <w:rFonts w:ascii="Times New Roman" w:eastAsia="Times New Roman" w:hAnsi="Times New Roman" w:cs="Times New Roman"/>
                <w:bCs/>
                <w:lang w:eastAsia="ru-RU"/>
              </w:rPr>
              <w:t>09</w:t>
            </w:r>
            <w:r>
              <w:rPr>
                <w:rFonts w:ascii="Times New Roman" w:eastAsia="Times New Roman" w:hAnsi="Times New Roman" w:cs="Times New Roman"/>
                <w:bCs/>
                <w:lang w:eastAsia="ru-RU"/>
              </w:rPr>
              <w:t xml:space="preserve">, </w:t>
            </w:r>
          </w:p>
          <w:p w14:paraId="06DCA11F" w14:textId="67654F1C" w:rsidR="00AB6424" w:rsidRPr="00C13371" w:rsidRDefault="00554B8B" w:rsidP="00AB6424">
            <w:pPr>
              <w:rPr>
                <w:rFonts w:ascii="Times New Roman" w:eastAsia="Times New Roman" w:hAnsi="Times New Roman" w:cs="Times New Roman"/>
                <w:bCs/>
                <w:lang w:eastAsia="ru-RU"/>
              </w:rPr>
            </w:pPr>
            <w:r w:rsidRPr="00C456D3">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w:t>
            </w:r>
            <w:r w:rsidR="00AB6424">
              <w:rPr>
                <w:rFonts w:ascii="Times New Roman" w:eastAsia="Times New Roman" w:hAnsi="Times New Roman" w:cs="Times New Roman"/>
                <w:bCs/>
                <w:lang w:eastAsia="ru-RU"/>
              </w:rPr>
              <w:t>2.1, ПК.2.2, ПК.2.3, ПК.2.4, ПК.2.5</w:t>
            </w:r>
          </w:p>
          <w:p w14:paraId="591DCACC" w14:textId="7A862AFD" w:rsidR="00554B8B" w:rsidRPr="00C13371" w:rsidRDefault="00554B8B" w:rsidP="00A16D77">
            <w:pPr>
              <w:rPr>
                <w:rFonts w:ascii="Times New Roman" w:eastAsia="Times New Roman" w:hAnsi="Times New Roman" w:cs="Times New Roman"/>
                <w:bCs/>
                <w:lang w:eastAsia="ru-RU"/>
              </w:rPr>
            </w:pPr>
          </w:p>
        </w:tc>
        <w:tc>
          <w:tcPr>
            <w:tcW w:w="1633" w:type="pct"/>
          </w:tcPr>
          <w:p w14:paraId="19E8833C" w14:textId="2D9C3D56" w:rsidR="00554B8B" w:rsidRPr="001B5804" w:rsidRDefault="002445FC" w:rsidP="00A16D77">
            <w:pPr>
              <w:rPr>
                <w:rFonts w:ascii="Times New Roman" w:eastAsia="Times New Roman" w:hAnsi="Times New Roman" w:cs="Times New Roman"/>
                <w:bCs/>
                <w:lang w:eastAsia="ru-RU"/>
              </w:rPr>
            </w:pPr>
            <w:r w:rsidRPr="002445FC">
              <w:rPr>
                <w:rFonts w:ascii="Times New Roman" w:eastAsia="Times New Roman" w:hAnsi="Times New Roman" w:cs="Times New Roman"/>
                <w:bCs/>
                <w:lang w:eastAsia="ru-RU"/>
              </w:rPr>
              <w:t xml:space="preserve">Раздел 1. Безопасное ведение, контролирование и регулирование режимов технологических процессов </w:t>
            </w:r>
          </w:p>
        </w:tc>
        <w:tc>
          <w:tcPr>
            <w:tcW w:w="454" w:type="pct"/>
          </w:tcPr>
          <w:p w14:paraId="07FF52B1" w14:textId="6F8A4063" w:rsidR="00554B8B" w:rsidRPr="002445FC" w:rsidRDefault="00554B8B" w:rsidP="00A16D77">
            <w:pPr>
              <w:jc w:val="center"/>
              <w:rPr>
                <w:rFonts w:ascii="Times New Roman" w:eastAsia="Times New Roman" w:hAnsi="Times New Roman" w:cs="Times New Roman"/>
                <w:b/>
                <w:bCs/>
                <w:lang w:eastAsia="ru-RU"/>
              </w:rPr>
            </w:pPr>
          </w:p>
        </w:tc>
        <w:tc>
          <w:tcPr>
            <w:tcW w:w="320" w:type="pct"/>
          </w:tcPr>
          <w:p w14:paraId="69140520" w14:textId="25D50F6D" w:rsidR="00554B8B" w:rsidRPr="002445FC" w:rsidRDefault="00554B8B" w:rsidP="00AB6424">
            <w:pPr>
              <w:rPr>
                <w:rFonts w:ascii="Times New Roman" w:eastAsia="Times New Roman" w:hAnsi="Times New Roman" w:cs="Times New Roman"/>
                <w:b/>
                <w:bCs/>
                <w:lang w:eastAsia="ru-RU"/>
              </w:rPr>
            </w:pPr>
          </w:p>
        </w:tc>
        <w:tc>
          <w:tcPr>
            <w:tcW w:w="307" w:type="pct"/>
            <w:shd w:val="clear" w:color="auto" w:fill="D9D9D9" w:themeFill="background1" w:themeFillShade="D9"/>
          </w:tcPr>
          <w:p w14:paraId="401578A3" w14:textId="79BD8D01" w:rsidR="00554B8B" w:rsidRPr="002445FC" w:rsidRDefault="00554B8B" w:rsidP="00A16D77">
            <w:pPr>
              <w:jc w:val="center"/>
              <w:rPr>
                <w:rFonts w:ascii="Times New Roman" w:eastAsia="Times New Roman" w:hAnsi="Times New Roman" w:cs="Times New Roman"/>
                <w:b/>
                <w:bCs/>
                <w:lang w:eastAsia="ru-RU"/>
              </w:rPr>
            </w:pPr>
          </w:p>
        </w:tc>
        <w:tc>
          <w:tcPr>
            <w:tcW w:w="279" w:type="pct"/>
          </w:tcPr>
          <w:p w14:paraId="12C1E128" w14:textId="77D75958" w:rsidR="00554B8B" w:rsidRPr="002445FC" w:rsidRDefault="00554B8B" w:rsidP="00A16D77">
            <w:pPr>
              <w:jc w:val="center"/>
              <w:rPr>
                <w:rFonts w:ascii="Times New Roman" w:eastAsia="Times New Roman" w:hAnsi="Times New Roman" w:cs="Times New Roman"/>
                <w:b/>
                <w:bCs/>
                <w:lang w:eastAsia="ru-RU"/>
              </w:rPr>
            </w:pPr>
          </w:p>
        </w:tc>
        <w:tc>
          <w:tcPr>
            <w:tcW w:w="216" w:type="pct"/>
          </w:tcPr>
          <w:p w14:paraId="32E76A23" w14:textId="77777777" w:rsidR="00554B8B" w:rsidRPr="002445FC" w:rsidRDefault="00554B8B" w:rsidP="00A16D77">
            <w:pPr>
              <w:jc w:val="center"/>
              <w:rPr>
                <w:rFonts w:ascii="Times New Roman" w:eastAsia="Times New Roman" w:hAnsi="Times New Roman" w:cs="Times New Roman"/>
                <w:b/>
                <w:bCs/>
                <w:lang w:eastAsia="ru-RU"/>
              </w:rPr>
            </w:pPr>
          </w:p>
        </w:tc>
        <w:tc>
          <w:tcPr>
            <w:tcW w:w="274" w:type="pct"/>
          </w:tcPr>
          <w:p w14:paraId="72DF99CD" w14:textId="1B8B7A16" w:rsidR="00554B8B" w:rsidRPr="002445FC" w:rsidRDefault="00554B8B"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071C4C8E" w14:textId="77777777" w:rsidR="00554B8B" w:rsidRPr="002445FC" w:rsidRDefault="00554B8B"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63B19975" w14:textId="77777777" w:rsidR="00554B8B" w:rsidRPr="002445FC" w:rsidRDefault="00554B8B" w:rsidP="00A16D77">
            <w:pPr>
              <w:jc w:val="center"/>
              <w:rPr>
                <w:rFonts w:ascii="Times New Roman" w:eastAsia="Times New Roman" w:hAnsi="Times New Roman" w:cs="Times New Roman"/>
                <w:b/>
                <w:bCs/>
                <w:lang w:eastAsia="ru-RU"/>
              </w:rPr>
            </w:pPr>
          </w:p>
        </w:tc>
      </w:tr>
      <w:tr w:rsidR="002445FC" w:rsidRPr="00C63897" w14:paraId="6FB94FE7" w14:textId="77777777" w:rsidTr="00997952">
        <w:tc>
          <w:tcPr>
            <w:tcW w:w="832" w:type="pct"/>
            <w:vMerge/>
          </w:tcPr>
          <w:p w14:paraId="5963D95D" w14:textId="77777777" w:rsidR="002445FC" w:rsidRPr="009B7691" w:rsidRDefault="002445FC" w:rsidP="00A16D77">
            <w:pPr>
              <w:rPr>
                <w:rFonts w:ascii="Times New Roman" w:eastAsia="Times New Roman" w:hAnsi="Times New Roman" w:cs="Times New Roman"/>
                <w:bCs/>
                <w:lang w:eastAsia="ru-RU"/>
              </w:rPr>
            </w:pPr>
          </w:p>
        </w:tc>
        <w:tc>
          <w:tcPr>
            <w:tcW w:w="1633" w:type="pct"/>
          </w:tcPr>
          <w:p w14:paraId="669697E1" w14:textId="69D8438A" w:rsidR="002445FC" w:rsidRPr="002445FC" w:rsidRDefault="002445FC" w:rsidP="00A16D77">
            <w:pPr>
              <w:rPr>
                <w:rFonts w:ascii="Times New Roman" w:eastAsia="Times New Roman" w:hAnsi="Times New Roman" w:cs="Times New Roman"/>
                <w:bCs/>
                <w:lang w:eastAsia="ru-RU"/>
              </w:rPr>
            </w:pPr>
            <w:r w:rsidRPr="002445FC">
              <w:rPr>
                <w:rFonts w:ascii="Times New Roman" w:eastAsia="Times New Roman" w:hAnsi="Times New Roman" w:cs="Times New Roman"/>
                <w:bCs/>
                <w:lang w:eastAsia="ru-RU"/>
              </w:rPr>
              <w:t xml:space="preserve">Раздел 2. Общие сведения о процессах электрохимического синтеза </w:t>
            </w:r>
          </w:p>
        </w:tc>
        <w:tc>
          <w:tcPr>
            <w:tcW w:w="454" w:type="pct"/>
          </w:tcPr>
          <w:p w14:paraId="3A4D7D70" w14:textId="2EBF97D4" w:rsidR="002445FC" w:rsidRPr="002445FC" w:rsidRDefault="002445FC" w:rsidP="00A16D77">
            <w:pPr>
              <w:jc w:val="center"/>
              <w:rPr>
                <w:rFonts w:ascii="Times New Roman" w:eastAsia="Times New Roman" w:hAnsi="Times New Roman" w:cs="Times New Roman"/>
                <w:b/>
                <w:bCs/>
                <w:lang w:eastAsia="ru-RU"/>
              </w:rPr>
            </w:pPr>
          </w:p>
        </w:tc>
        <w:tc>
          <w:tcPr>
            <w:tcW w:w="320" w:type="pct"/>
          </w:tcPr>
          <w:p w14:paraId="49D1FE57" w14:textId="49A08949" w:rsidR="002445FC" w:rsidRPr="002445FC" w:rsidRDefault="002445FC" w:rsidP="00AB6424">
            <w:pPr>
              <w:rPr>
                <w:rFonts w:ascii="Times New Roman" w:eastAsia="Times New Roman" w:hAnsi="Times New Roman" w:cs="Times New Roman"/>
                <w:b/>
                <w:bCs/>
                <w:lang w:eastAsia="ru-RU"/>
              </w:rPr>
            </w:pPr>
          </w:p>
        </w:tc>
        <w:tc>
          <w:tcPr>
            <w:tcW w:w="307" w:type="pct"/>
            <w:shd w:val="clear" w:color="auto" w:fill="D9D9D9" w:themeFill="background1" w:themeFillShade="D9"/>
          </w:tcPr>
          <w:p w14:paraId="1817227B" w14:textId="395D4157" w:rsidR="002445FC" w:rsidRPr="002445FC" w:rsidRDefault="002445FC" w:rsidP="00A16D77">
            <w:pPr>
              <w:jc w:val="center"/>
              <w:rPr>
                <w:rFonts w:ascii="Times New Roman" w:eastAsia="Times New Roman" w:hAnsi="Times New Roman" w:cs="Times New Roman"/>
                <w:b/>
                <w:bCs/>
                <w:lang w:eastAsia="ru-RU"/>
              </w:rPr>
            </w:pPr>
          </w:p>
        </w:tc>
        <w:tc>
          <w:tcPr>
            <w:tcW w:w="279" w:type="pct"/>
          </w:tcPr>
          <w:p w14:paraId="4A92781D" w14:textId="6ED34078" w:rsidR="002445FC" w:rsidRPr="002445FC" w:rsidRDefault="002445FC" w:rsidP="00A16D77">
            <w:pPr>
              <w:jc w:val="center"/>
              <w:rPr>
                <w:rFonts w:ascii="Times New Roman" w:eastAsia="Times New Roman" w:hAnsi="Times New Roman" w:cs="Times New Roman"/>
                <w:b/>
                <w:bCs/>
                <w:lang w:eastAsia="ru-RU"/>
              </w:rPr>
            </w:pPr>
          </w:p>
        </w:tc>
        <w:tc>
          <w:tcPr>
            <w:tcW w:w="216" w:type="pct"/>
          </w:tcPr>
          <w:p w14:paraId="7016C98C" w14:textId="77777777" w:rsidR="002445FC" w:rsidRPr="002445FC" w:rsidRDefault="002445FC" w:rsidP="00A16D77">
            <w:pPr>
              <w:jc w:val="center"/>
              <w:rPr>
                <w:rFonts w:ascii="Times New Roman" w:eastAsia="Times New Roman" w:hAnsi="Times New Roman" w:cs="Times New Roman"/>
                <w:b/>
                <w:bCs/>
                <w:lang w:eastAsia="ru-RU"/>
              </w:rPr>
            </w:pPr>
          </w:p>
        </w:tc>
        <w:tc>
          <w:tcPr>
            <w:tcW w:w="274" w:type="pct"/>
          </w:tcPr>
          <w:p w14:paraId="353EF7F8" w14:textId="50D74DDF" w:rsidR="002445FC" w:rsidRPr="002445FC" w:rsidRDefault="002445FC"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4BBBC587" w14:textId="77777777" w:rsidR="002445FC" w:rsidRPr="002445FC" w:rsidRDefault="002445FC"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7D959D1D" w14:textId="77777777" w:rsidR="002445FC" w:rsidRPr="002445FC" w:rsidRDefault="002445FC" w:rsidP="00A16D77">
            <w:pPr>
              <w:jc w:val="center"/>
              <w:rPr>
                <w:rFonts w:ascii="Times New Roman" w:eastAsia="Times New Roman" w:hAnsi="Times New Roman" w:cs="Times New Roman"/>
                <w:b/>
                <w:bCs/>
                <w:lang w:eastAsia="ru-RU"/>
              </w:rPr>
            </w:pPr>
          </w:p>
        </w:tc>
      </w:tr>
      <w:tr w:rsidR="00554B8B" w:rsidRPr="00C63897" w14:paraId="27AEB341" w14:textId="77777777" w:rsidTr="00997952">
        <w:trPr>
          <w:trHeight w:val="314"/>
        </w:trPr>
        <w:tc>
          <w:tcPr>
            <w:tcW w:w="832" w:type="pct"/>
            <w:vMerge/>
          </w:tcPr>
          <w:p w14:paraId="068834F1" w14:textId="77777777" w:rsidR="00554B8B" w:rsidRPr="00C63897" w:rsidRDefault="00554B8B" w:rsidP="00A16D77">
            <w:pPr>
              <w:rPr>
                <w:rFonts w:ascii="Times New Roman" w:eastAsia="Times New Roman" w:hAnsi="Times New Roman" w:cs="Times New Roman"/>
                <w:bCs/>
                <w:lang w:eastAsia="ru-RU"/>
              </w:rPr>
            </w:pPr>
          </w:p>
        </w:tc>
        <w:tc>
          <w:tcPr>
            <w:tcW w:w="1633" w:type="pct"/>
          </w:tcPr>
          <w:p w14:paraId="3263B567" w14:textId="77777777" w:rsidR="00554B8B" w:rsidRPr="00C63897" w:rsidRDefault="00554B8B" w:rsidP="00A16D77">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54" w:type="pct"/>
          </w:tcPr>
          <w:p w14:paraId="3632FE92" w14:textId="0125BBD4" w:rsidR="00554B8B" w:rsidRPr="002445FC" w:rsidRDefault="005A44C8" w:rsidP="00A16D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0" w:type="pct"/>
          </w:tcPr>
          <w:p w14:paraId="5D5CEBD2" w14:textId="65926678" w:rsidR="00554B8B" w:rsidRPr="002445FC" w:rsidRDefault="005A44C8" w:rsidP="00A16D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7" w:type="pct"/>
            <w:shd w:val="clear" w:color="auto" w:fill="D9D9D9" w:themeFill="background1" w:themeFillShade="D9"/>
          </w:tcPr>
          <w:p w14:paraId="50CFCDC0" w14:textId="77777777" w:rsidR="00554B8B" w:rsidRPr="002445FC" w:rsidRDefault="00554B8B" w:rsidP="00A16D77">
            <w:pPr>
              <w:jc w:val="center"/>
              <w:rPr>
                <w:rFonts w:ascii="Times New Roman" w:eastAsia="Times New Roman" w:hAnsi="Times New Roman" w:cs="Times New Roman"/>
                <w:b/>
                <w:bCs/>
                <w:lang w:eastAsia="ru-RU"/>
              </w:rPr>
            </w:pPr>
          </w:p>
        </w:tc>
        <w:tc>
          <w:tcPr>
            <w:tcW w:w="279" w:type="pct"/>
            <w:shd w:val="clear" w:color="auto" w:fill="auto"/>
          </w:tcPr>
          <w:p w14:paraId="4F151F42" w14:textId="77777777" w:rsidR="00554B8B" w:rsidRPr="002445FC" w:rsidRDefault="00554B8B" w:rsidP="00A16D77">
            <w:pPr>
              <w:jc w:val="center"/>
              <w:rPr>
                <w:rFonts w:ascii="Times New Roman" w:eastAsia="Times New Roman" w:hAnsi="Times New Roman" w:cs="Times New Roman"/>
                <w:b/>
                <w:bCs/>
                <w:lang w:eastAsia="ru-RU"/>
              </w:rPr>
            </w:pPr>
          </w:p>
        </w:tc>
        <w:tc>
          <w:tcPr>
            <w:tcW w:w="216" w:type="pct"/>
          </w:tcPr>
          <w:p w14:paraId="785CFF04" w14:textId="77777777" w:rsidR="00554B8B" w:rsidRPr="002445FC" w:rsidRDefault="00554B8B" w:rsidP="00A16D77">
            <w:pPr>
              <w:jc w:val="center"/>
              <w:rPr>
                <w:rFonts w:ascii="Times New Roman" w:eastAsia="Times New Roman" w:hAnsi="Times New Roman" w:cs="Times New Roman"/>
                <w:b/>
                <w:bCs/>
                <w:lang w:eastAsia="ru-RU"/>
              </w:rPr>
            </w:pPr>
          </w:p>
        </w:tc>
        <w:tc>
          <w:tcPr>
            <w:tcW w:w="274" w:type="pct"/>
            <w:shd w:val="clear" w:color="auto" w:fill="auto"/>
          </w:tcPr>
          <w:p w14:paraId="22B026B4" w14:textId="77777777" w:rsidR="00554B8B" w:rsidRPr="002445FC" w:rsidRDefault="00554B8B"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5AC990BE" w14:textId="028B6091" w:rsidR="00554B8B" w:rsidRPr="002445FC" w:rsidRDefault="005A44C8" w:rsidP="00A16D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2" w:type="pct"/>
            <w:shd w:val="clear" w:color="auto" w:fill="D9D9D9" w:themeFill="background1" w:themeFillShade="D9"/>
          </w:tcPr>
          <w:p w14:paraId="01C2C290" w14:textId="77777777" w:rsidR="00554B8B" w:rsidRPr="002445FC" w:rsidRDefault="00554B8B" w:rsidP="00A16D77">
            <w:pPr>
              <w:jc w:val="center"/>
              <w:rPr>
                <w:rFonts w:ascii="Times New Roman" w:eastAsia="Times New Roman" w:hAnsi="Times New Roman" w:cs="Times New Roman"/>
                <w:b/>
                <w:bCs/>
                <w:lang w:eastAsia="ru-RU"/>
              </w:rPr>
            </w:pPr>
          </w:p>
        </w:tc>
      </w:tr>
      <w:tr w:rsidR="00554B8B" w:rsidRPr="00C63897" w14:paraId="1EEDC278" w14:textId="77777777" w:rsidTr="00997952">
        <w:trPr>
          <w:trHeight w:val="314"/>
        </w:trPr>
        <w:tc>
          <w:tcPr>
            <w:tcW w:w="832" w:type="pct"/>
            <w:vMerge/>
          </w:tcPr>
          <w:p w14:paraId="741F8D25" w14:textId="77777777" w:rsidR="00554B8B" w:rsidRPr="00C63897" w:rsidRDefault="00554B8B" w:rsidP="00A16D77">
            <w:pPr>
              <w:rPr>
                <w:rFonts w:ascii="Times New Roman" w:eastAsia="Times New Roman" w:hAnsi="Times New Roman" w:cs="Times New Roman"/>
                <w:lang w:eastAsia="ru-RU"/>
              </w:rPr>
            </w:pPr>
          </w:p>
        </w:tc>
        <w:tc>
          <w:tcPr>
            <w:tcW w:w="1633" w:type="pct"/>
          </w:tcPr>
          <w:p w14:paraId="7976AEB0" w14:textId="77777777" w:rsidR="00554B8B" w:rsidRPr="00C63897" w:rsidRDefault="00554B8B" w:rsidP="00A16D77">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54" w:type="pct"/>
          </w:tcPr>
          <w:p w14:paraId="591885A8" w14:textId="52B6B618" w:rsidR="00554B8B" w:rsidRPr="002445FC" w:rsidRDefault="005A44C8" w:rsidP="00A16D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20" w:type="pct"/>
          </w:tcPr>
          <w:p w14:paraId="1CCC5147" w14:textId="78415B7B" w:rsidR="00554B8B" w:rsidRPr="002445FC" w:rsidRDefault="005A44C8" w:rsidP="00A16D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07" w:type="pct"/>
            <w:shd w:val="clear" w:color="auto" w:fill="D9D9D9" w:themeFill="background1" w:themeFillShade="D9"/>
          </w:tcPr>
          <w:p w14:paraId="6556E310" w14:textId="77777777" w:rsidR="00554B8B" w:rsidRPr="002445FC" w:rsidRDefault="00554B8B" w:rsidP="00A16D77">
            <w:pPr>
              <w:jc w:val="center"/>
              <w:rPr>
                <w:rFonts w:ascii="Times New Roman" w:eastAsia="Times New Roman" w:hAnsi="Times New Roman" w:cs="Times New Roman"/>
                <w:b/>
                <w:bCs/>
                <w:lang w:eastAsia="ru-RU"/>
              </w:rPr>
            </w:pPr>
          </w:p>
        </w:tc>
        <w:tc>
          <w:tcPr>
            <w:tcW w:w="279" w:type="pct"/>
            <w:shd w:val="clear" w:color="auto" w:fill="auto"/>
          </w:tcPr>
          <w:p w14:paraId="5151C796" w14:textId="77777777" w:rsidR="00554B8B" w:rsidRPr="002445FC" w:rsidRDefault="00554B8B" w:rsidP="00A16D77">
            <w:pPr>
              <w:jc w:val="center"/>
              <w:rPr>
                <w:rFonts w:ascii="Times New Roman" w:eastAsia="Times New Roman" w:hAnsi="Times New Roman" w:cs="Times New Roman"/>
                <w:b/>
                <w:bCs/>
                <w:lang w:eastAsia="ru-RU"/>
              </w:rPr>
            </w:pPr>
          </w:p>
        </w:tc>
        <w:tc>
          <w:tcPr>
            <w:tcW w:w="216" w:type="pct"/>
          </w:tcPr>
          <w:p w14:paraId="4962991D" w14:textId="77777777" w:rsidR="00554B8B" w:rsidRPr="002445FC" w:rsidRDefault="00554B8B" w:rsidP="00A16D77">
            <w:pPr>
              <w:jc w:val="center"/>
              <w:rPr>
                <w:rFonts w:ascii="Times New Roman" w:eastAsia="Times New Roman" w:hAnsi="Times New Roman" w:cs="Times New Roman"/>
                <w:b/>
                <w:bCs/>
                <w:lang w:eastAsia="ru-RU"/>
              </w:rPr>
            </w:pPr>
          </w:p>
        </w:tc>
        <w:tc>
          <w:tcPr>
            <w:tcW w:w="274" w:type="pct"/>
            <w:shd w:val="clear" w:color="auto" w:fill="auto"/>
          </w:tcPr>
          <w:p w14:paraId="6698BC48" w14:textId="77777777" w:rsidR="00554B8B" w:rsidRPr="002445FC" w:rsidRDefault="00554B8B"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0C7C12B1" w14:textId="77777777" w:rsidR="00554B8B" w:rsidRPr="002445FC" w:rsidRDefault="00554B8B"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0EE5BF6F" w14:textId="5577971E" w:rsidR="00554B8B" w:rsidRPr="002445FC" w:rsidRDefault="005A44C8" w:rsidP="00A16D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554B8B" w:rsidRPr="00C63897" w14:paraId="393129E8" w14:textId="77777777" w:rsidTr="00997952">
        <w:tc>
          <w:tcPr>
            <w:tcW w:w="832" w:type="pct"/>
          </w:tcPr>
          <w:p w14:paraId="224A3177" w14:textId="77777777" w:rsidR="00554B8B" w:rsidRPr="009B7691" w:rsidRDefault="00554B8B" w:rsidP="00A16D77">
            <w:pPr>
              <w:suppressAutoHyphens/>
              <w:rPr>
                <w:rFonts w:ascii="Times New Roman" w:eastAsia="Times New Roman" w:hAnsi="Times New Roman" w:cs="Times New Roman"/>
                <w:highlight w:val="yellow"/>
                <w:lang w:eastAsia="ru-RU"/>
              </w:rPr>
            </w:pPr>
          </w:p>
        </w:tc>
        <w:tc>
          <w:tcPr>
            <w:tcW w:w="1633" w:type="pct"/>
          </w:tcPr>
          <w:p w14:paraId="13585ABB" w14:textId="77777777" w:rsidR="00554B8B" w:rsidRPr="00AB6424" w:rsidRDefault="00554B8B" w:rsidP="00A16D77">
            <w:pPr>
              <w:suppressAutoHyphens/>
              <w:rPr>
                <w:rFonts w:ascii="Times New Roman" w:eastAsia="Times New Roman" w:hAnsi="Times New Roman" w:cs="Times New Roman"/>
                <w:lang w:eastAsia="ru-RU"/>
              </w:rPr>
            </w:pPr>
            <w:r w:rsidRPr="00AB6424">
              <w:rPr>
                <w:rFonts w:ascii="Times New Roman" w:eastAsia="Times New Roman" w:hAnsi="Times New Roman" w:cs="Times New Roman"/>
                <w:lang w:eastAsia="ru-RU"/>
              </w:rPr>
              <w:t>Промежуточная аттестация</w:t>
            </w:r>
          </w:p>
        </w:tc>
        <w:tc>
          <w:tcPr>
            <w:tcW w:w="454" w:type="pct"/>
          </w:tcPr>
          <w:p w14:paraId="3F9D69C3" w14:textId="07305F7C" w:rsidR="00554B8B" w:rsidRPr="002445FC" w:rsidRDefault="00554B8B" w:rsidP="00A16D77">
            <w:pPr>
              <w:suppressAutoHyphens/>
              <w:jc w:val="center"/>
              <w:rPr>
                <w:rFonts w:ascii="Times New Roman" w:eastAsia="Times New Roman" w:hAnsi="Times New Roman" w:cs="Times New Roman"/>
                <w:b/>
                <w:bCs/>
                <w:lang w:eastAsia="ru-RU"/>
              </w:rPr>
            </w:pPr>
          </w:p>
        </w:tc>
        <w:tc>
          <w:tcPr>
            <w:tcW w:w="320" w:type="pct"/>
            <w:shd w:val="clear" w:color="auto" w:fill="auto"/>
          </w:tcPr>
          <w:p w14:paraId="14EF2FAA" w14:textId="77777777" w:rsidR="00554B8B" w:rsidRPr="002445FC" w:rsidRDefault="00554B8B" w:rsidP="00A16D77">
            <w:pPr>
              <w:jc w:val="center"/>
              <w:rPr>
                <w:rFonts w:ascii="Times New Roman" w:eastAsia="Times New Roman" w:hAnsi="Times New Roman" w:cs="Times New Roman"/>
                <w:b/>
                <w:bCs/>
                <w:highlight w:val="yellow"/>
                <w:lang w:eastAsia="ru-RU"/>
              </w:rPr>
            </w:pPr>
          </w:p>
        </w:tc>
        <w:tc>
          <w:tcPr>
            <w:tcW w:w="307" w:type="pct"/>
            <w:shd w:val="clear" w:color="auto" w:fill="D9D9D9" w:themeFill="background1" w:themeFillShade="D9"/>
          </w:tcPr>
          <w:p w14:paraId="37044DB9" w14:textId="77777777" w:rsidR="00554B8B" w:rsidRPr="002445FC" w:rsidRDefault="00554B8B" w:rsidP="00A16D77">
            <w:pPr>
              <w:jc w:val="center"/>
              <w:rPr>
                <w:rFonts w:ascii="Times New Roman" w:eastAsia="Times New Roman" w:hAnsi="Times New Roman" w:cs="Times New Roman"/>
                <w:b/>
                <w:bCs/>
                <w:highlight w:val="yellow"/>
                <w:lang w:eastAsia="ru-RU"/>
              </w:rPr>
            </w:pPr>
          </w:p>
        </w:tc>
        <w:tc>
          <w:tcPr>
            <w:tcW w:w="279" w:type="pct"/>
            <w:shd w:val="clear" w:color="auto" w:fill="auto"/>
          </w:tcPr>
          <w:p w14:paraId="3B267831" w14:textId="77777777" w:rsidR="00554B8B" w:rsidRPr="002445FC" w:rsidRDefault="00554B8B" w:rsidP="00A16D77">
            <w:pPr>
              <w:jc w:val="center"/>
              <w:rPr>
                <w:rFonts w:ascii="Times New Roman" w:eastAsia="Times New Roman" w:hAnsi="Times New Roman" w:cs="Times New Roman"/>
                <w:b/>
                <w:bCs/>
                <w:highlight w:val="yellow"/>
                <w:lang w:eastAsia="ru-RU"/>
              </w:rPr>
            </w:pPr>
          </w:p>
        </w:tc>
        <w:tc>
          <w:tcPr>
            <w:tcW w:w="216" w:type="pct"/>
          </w:tcPr>
          <w:p w14:paraId="4DDDBC4D" w14:textId="77777777" w:rsidR="00554B8B" w:rsidRPr="002445FC" w:rsidRDefault="00554B8B" w:rsidP="00A16D77">
            <w:pPr>
              <w:jc w:val="center"/>
              <w:rPr>
                <w:rFonts w:ascii="Times New Roman" w:eastAsia="Times New Roman" w:hAnsi="Times New Roman" w:cs="Times New Roman"/>
                <w:b/>
                <w:bCs/>
                <w:highlight w:val="yellow"/>
                <w:lang w:eastAsia="ru-RU"/>
              </w:rPr>
            </w:pPr>
          </w:p>
        </w:tc>
        <w:tc>
          <w:tcPr>
            <w:tcW w:w="274" w:type="pct"/>
            <w:shd w:val="clear" w:color="auto" w:fill="auto"/>
          </w:tcPr>
          <w:p w14:paraId="4E8DC145" w14:textId="77777777" w:rsidR="00554B8B" w:rsidRPr="002445FC" w:rsidRDefault="00554B8B" w:rsidP="00A16D77">
            <w:pPr>
              <w:jc w:val="center"/>
              <w:rPr>
                <w:rFonts w:ascii="Times New Roman" w:eastAsia="Times New Roman" w:hAnsi="Times New Roman" w:cs="Times New Roman"/>
                <w:b/>
                <w:bCs/>
                <w:highlight w:val="yellow"/>
                <w:lang w:eastAsia="ru-RU"/>
              </w:rPr>
            </w:pPr>
          </w:p>
        </w:tc>
        <w:tc>
          <w:tcPr>
            <w:tcW w:w="342" w:type="pct"/>
            <w:shd w:val="clear" w:color="auto" w:fill="D9D9D9" w:themeFill="background1" w:themeFillShade="D9"/>
          </w:tcPr>
          <w:p w14:paraId="2F3C521A" w14:textId="77777777" w:rsidR="00554B8B" w:rsidRPr="002445FC" w:rsidRDefault="00554B8B" w:rsidP="00A16D77">
            <w:pPr>
              <w:jc w:val="center"/>
              <w:rPr>
                <w:rFonts w:ascii="Times New Roman" w:eastAsia="Times New Roman" w:hAnsi="Times New Roman" w:cs="Times New Roman"/>
                <w:b/>
                <w:bCs/>
                <w:highlight w:val="yellow"/>
                <w:lang w:eastAsia="ru-RU"/>
              </w:rPr>
            </w:pPr>
          </w:p>
        </w:tc>
        <w:tc>
          <w:tcPr>
            <w:tcW w:w="342" w:type="pct"/>
            <w:shd w:val="clear" w:color="auto" w:fill="D9D9D9" w:themeFill="background1" w:themeFillShade="D9"/>
          </w:tcPr>
          <w:p w14:paraId="382687B6" w14:textId="77777777" w:rsidR="00554B8B" w:rsidRPr="002445FC" w:rsidRDefault="00554B8B" w:rsidP="00A16D77">
            <w:pPr>
              <w:jc w:val="center"/>
              <w:rPr>
                <w:rFonts w:ascii="Times New Roman" w:eastAsia="Times New Roman" w:hAnsi="Times New Roman" w:cs="Times New Roman"/>
                <w:b/>
                <w:bCs/>
                <w:highlight w:val="yellow"/>
                <w:lang w:eastAsia="ru-RU"/>
              </w:rPr>
            </w:pPr>
          </w:p>
        </w:tc>
      </w:tr>
      <w:tr w:rsidR="00554B8B" w:rsidRPr="00C63897" w14:paraId="3F52F565" w14:textId="77777777" w:rsidTr="00997952">
        <w:trPr>
          <w:trHeight w:val="217"/>
        </w:trPr>
        <w:tc>
          <w:tcPr>
            <w:tcW w:w="832" w:type="pct"/>
          </w:tcPr>
          <w:p w14:paraId="2E218C7D" w14:textId="77777777" w:rsidR="00554B8B" w:rsidRPr="00C63897" w:rsidRDefault="00554B8B" w:rsidP="00A16D77">
            <w:pPr>
              <w:rPr>
                <w:rFonts w:ascii="Times New Roman" w:eastAsia="Times New Roman" w:hAnsi="Times New Roman" w:cs="Times New Roman"/>
                <w:b/>
                <w:i/>
                <w:lang w:eastAsia="ru-RU"/>
              </w:rPr>
            </w:pPr>
          </w:p>
        </w:tc>
        <w:tc>
          <w:tcPr>
            <w:tcW w:w="1633" w:type="pct"/>
          </w:tcPr>
          <w:p w14:paraId="58175DC4" w14:textId="77777777" w:rsidR="00554B8B" w:rsidRPr="00C63897" w:rsidRDefault="00554B8B" w:rsidP="00A16D77">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54" w:type="pct"/>
          </w:tcPr>
          <w:p w14:paraId="1375178D" w14:textId="65CBC5C0" w:rsidR="00554B8B" w:rsidRPr="002445FC" w:rsidRDefault="00554B8B" w:rsidP="00A16D77">
            <w:pPr>
              <w:jc w:val="center"/>
              <w:rPr>
                <w:rFonts w:ascii="Times New Roman" w:eastAsia="Times New Roman" w:hAnsi="Times New Roman" w:cs="Times New Roman"/>
                <w:b/>
                <w:bCs/>
                <w:lang w:eastAsia="ru-RU"/>
              </w:rPr>
            </w:pPr>
          </w:p>
        </w:tc>
        <w:tc>
          <w:tcPr>
            <w:tcW w:w="320" w:type="pct"/>
          </w:tcPr>
          <w:p w14:paraId="0E152C8E" w14:textId="556E4F4F" w:rsidR="00554B8B" w:rsidRPr="002445FC" w:rsidRDefault="00554B8B" w:rsidP="00A16D77">
            <w:pPr>
              <w:jc w:val="center"/>
              <w:rPr>
                <w:rFonts w:ascii="Times New Roman" w:eastAsia="Times New Roman" w:hAnsi="Times New Roman" w:cs="Times New Roman"/>
                <w:b/>
                <w:bCs/>
                <w:lang w:eastAsia="ru-RU"/>
              </w:rPr>
            </w:pPr>
          </w:p>
        </w:tc>
        <w:tc>
          <w:tcPr>
            <w:tcW w:w="307" w:type="pct"/>
            <w:shd w:val="clear" w:color="auto" w:fill="D9D9D9" w:themeFill="background1" w:themeFillShade="D9"/>
          </w:tcPr>
          <w:p w14:paraId="5D5AFD21" w14:textId="03E56D82" w:rsidR="00554B8B" w:rsidRPr="002445FC" w:rsidRDefault="00554B8B" w:rsidP="00A16D77">
            <w:pPr>
              <w:jc w:val="center"/>
              <w:rPr>
                <w:rFonts w:ascii="Times New Roman" w:eastAsia="Times New Roman" w:hAnsi="Times New Roman" w:cs="Times New Roman"/>
                <w:b/>
                <w:bCs/>
                <w:lang w:eastAsia="ru-RU"/>
              </w:rPr>
            </w:pPr>
          </w:p>
        </w:tc>
        <w:tc>
          <w:tcPr>
            <w:tcW w:w="279" w:type="pct"/>
          </w:tcPr>
          <w:p w14:paraId="06ADC803" w14:textId="13A6C59B" w:rsidR="00554B8B" w:rsidRPr="002445FC" w:rsidRDefault="00554B8B" w:rsidP="00A16D77">
            <w:pPr>
              <w:jc w:val="center"/>
              <w:rPr>
                <w:rFonts w:ascii="Times New Roman" w:eastAsia="Times New Roman" w:hAnsi="Times New Roman" w:cs="Times New Roman"/>
                <w:b/>
                <w:bCs/>
                <w:lang w:eastAsia="ru-RU"/>
              </w:rPr>
            </w:pPr>
          </w:p>
        </w:tc>
        <w:tc>
          <w:tcPr>
            <w:tcW w:w="216" w:type="pct"/>
          </w:tcPr>
          <w:p w14:paraId="53DED994" w14:textId="77777777" w:rsidR="00554B8B" w:rsidRPr="002445FC" w:rsidRDefault="00554B8B" w:rsidP="00A16D77">
            <w:pPr>
              <w:jc w:val="center"/>
              <w:rPr>
                <w:rFonts w:ascii="Times New Roman" w:eastAsia="Times New Roman" w:hAnsi="Times New Roman" w:cs="Times New Roman"/>
                <w:b/>
                <w:bCs/>
                <w:lang w:eastAsia="ru-RU"/>
              </w:rPr>
            </w:pPr>
          </w:p>
        </w:tc>
        <w:tc>
          <w:tcPr>
            <w:tcW w:w="274" w:type="pct"/>
          </w:tcPr>
          <w:p w14:paraId="274DEF57" w14:textId="7FF799AE" w:rsidR="00554B8B" w:rsidRPr="002445FC" w:rsidRDefault="00554B8B"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73E397A5" w14:textId="58AC23BC" w:rsidR="00554B8B" w:rsidRPr="002445FC" w:rsidRDefault="005A44C8" w:rsidP="00A16D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2" w:type="pct"/>
            <w:shd w:val="clear" w:color="auto" w:fill="D9D9D9" w:themeFill="background1" w:themeFillShade="D9"/>
          </w:tcPr>
          <w:p w14:paraId="7D3D9A3C" w14:textId="4A8F97E7" w:rsidR="00554B8B" w:rsidRPr="002445FC" w:rsidRDefault="005A44C8" w:rsidP="00A16D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bl>
    <w:p w14:paraId="4D2718E4" w14:textId="77777777" w:rsidR="00437D40" w:rsidRPr="00554B8B" w:rsidRDefault="00437D40" w:rsidP="00437D40">
      <w:pPr>
        <w:spacing w:after="200" w:line="276" w:lineRule="auto"/>
        <w:rPr>
          <w:rFonts w:ascii="Times New Roman" w:eastAsia="Times New Roman" w:hAnsi="Times New Roman" w:cs="Times New Roman"/>
          <w:b/>
          <w:iCs/>
          <w:color w:val="0070C0"/>
          <w:sz w:val="24"/>
          <w:szCs w:val="24"/>
          <w:lang w:eastAsia="ru-RU"/>
        </w:rPr>
      </w:pPr>
    </w:p>
    <w:p w14:paraId="6FF2B4F2" w14:textId="77777777" w:rsidR="00437D40" w:rsidRPr="00782EFC" w:rsidRDefault="00437D40" w:rsidP="00437D40">
      <w:pPr>
        <w:pStyle w:val="114"/>
        <w:rPr>
          <w:rFonts w:ascii="Times New Roman" w:hAnsi="Times New Roman"/>
        </w:rPr>
      </w:pPr>
      <w:r w:rsidRPr="00997952">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37D40" w:rsidRPr="00C63897" w14:paraId="5A901DED" w14:textId="77777777" w:rsidTr="005B3F28">
        <w:trPr>
          <w:trHeight w:val="903"/>
        </w:trPr>
        <w:tc>
          <w:tcPr>
            <w:tcW w:w="2972" w:type="dxa"/>
            <w:vAlign w:val="center"/>
          </w:tcPr>
          <w:p w14:paraId="4D14AB1D" w14:textId="77777777" w:rsidR="00437D40" w:rsidRPr="00C13371" w:rsidRDefault="00437D40" w:rsidP="005B3F28">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2CF55379" w14:textId="4A93A960" w:rsidR="00437D40" w:rsidRPr="00C13371" w:rsidRDefault="00437D40" w:rsidP="005B3F28">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496E9A">
              <w:rPr>
                <w:rFonts w:ascii="Times New Roman" w:eastAsia="Times New Roman" w:hAnsi="Times New Roman" w:cs="Times New Roman"/>
                <w:b/>
                <w:bCs/>
                <w:lang w:eastAsia="ru-RU"/>
              </w:rPr>
              <w:t>й</w:t>
            </w:r>
            <w:r w:rsidRPr="00C13371">
              <w:rPr>
                <w:rFonts w:ascii="Times New Roman" w:eastAsia="Times New Roman" w:hAnsi="Times New Roman" w:cs="Times New Roman"/>
                <w:b/>
                <w:bCs/>
                <w:lang w:eastAsia="ru-RU"/>
              </w:rPr>
              <w:t xml:space="preserve">, </w:t>
            </w:r>
            <w:r w:rsidRPr="00496E9A">
              <w:rPr>
                <w:rFonts w:ascii="Times New Roman" w:eastAsia="Times New Roman" w:hAnsi="Times New Roman" w:cs="Times New Roman"/>
                <w:b/>
                <w:bCs/>
                <w:lang w:eastAsia="ru-RU"/>
              </w:rPr>
              <w:t>курсовой проект (работа)</w:t>
            </w:r>
          </w:p>
        </w:tc>
      </w:tr>
      <w:tr w:rsidR="00437D40" w:rsidRPr="00C63897" w14:paraId="1DF0EC68" w14:textId="77777777" w:rsidTr="005B3F28">
        <w:tc>
          <w:tcPr>
            <w:tcW w:w="9634" w:type="dxa"/>
            <w:gridSpan w:val="2"/>
          </w:tcPr>
          <w:p w14:paraId="4D039827" w14:textId="180E4C0B" w:rsidR="00437D40" w:rsidRPr="00953AD3" w:rsidRDefault="00496E9A" w:rsidP="005B3F28">
            <w:pPr>
              <w:rPr>
                <w:rFonts w:ascii="Times New Roman" w:eastAsia="Times New Roman" w:hAnsi="Times New Roman" w:cs="Times New Roman"/>
                <w:b/>
                <w:bCs/>
                <w:lang w:eastAsia="ru-RU"/>
              </w:rPr>
            </w:pPr>
            <w:r w:rsidRPr="00496E9A">
              <w:rPr>
                <w:rFonts w:ascii="Times New Roman" w:eastAsia="Times New Roman" w:hAnsi="Times New Roman" w:cs="Times New Roman"/>
                <w:b/>
                <w:bCs/>
                <w:lang w:eastAsia="ru-RU"/>
              </w:rPr>
              <w:t xml:space="preserve">Раздел 1. Безопасное ведение, контролирование и регулирование режимов технологических процессов </w:t>
            </w:r>
          </w:p>
        </w:tc>
      </w:tr>
      <w:tr w:rsidR="00437D40" w:rsidRPr="00C63897" w14:paraId="1F0AFEF3" w14:textId="77777777" w:rsidTr="005B3F28">
        <w:trPr>
          <w:trHeight w:val="20"/>
        </w:trPr>
        <w:tc>
          <w:tcPr>
            <w:tcW w:w="9634" w:type="dxa"/>
            <w:gridSpan w:val="2"/>
          </w:tcPr>
          <w:p w14:paraId="3EAA1C43" w14:textId="4A8AD3FF" w:rsidR="00437D40" w:rsidRPr="00C63897" w:rsidRDefault="00437D40" w:rsidP="005B3F28">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МДК </w:t>
            </w:r>
            <w:r>
              <w:rPr>
                <w:rFonts w:ascii="Times New Roman" w:eastAsia="Times New Roman" w:hAnsi="Times New Roman" w:cs="Times New Roman"/>
                <w:b/>
                <w:bCs/>
                <w:lang w:eastAsia="ru-RU"/>
              </w:rPr>
              <w:t>0</w:t>
            </w:r>
            <w:r w:rsidR="00A40E37">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.01</w:t>
            </w:r>
            <w:r w:rsidRPr="00C63897">
              <w:rPr>
                <w:rFonts w:ascii="Times New Roman" w:eastAsia="Times New Roman" w:hAnsi="Times New Roman" w:cs="Times New Roman"/>
                <w:b/>
                <w:bCs/>
                <w:lang w:eastAsia="ru-RU"/>
              </w:rPr>
              <w:t xml:space="preserve"> </w:t>
            </w:r>
            <w:r w:rsidR="00496E9A" w:rsidRPr="00496E9A">
              <w:rPr>
                <w:rFonts w:ascii="Times New Roman" w:eastAsia="Times New Roman" w:hAnsi="Times New Roman" w:cs="Times New Roman"/>
                <w:b/>
                <w:bCs/>
                <w:lang w:eastAsia="ru-RU"/>
              </w:rPr>
              <w:t>Ведение технологического процесса производства</w:t>
            </w:r>
          </w:p>
        </w:tc>
      </w:tr>
      <w:tr w:rsidR="00437D40" w:rsidRPr="00C63897" w14:paraId="1D626DDD" w14:textId="77777777" w:rsidTr="005B3F28">
        <w:tc>
          <w:tcPr>
            <w:tcW w:w="2972" w:type="dxa"/>
            <w:vMerge w:val="restart"/>
          </w:tcPr>
          <w:p w14:paraId="03E36422" w14:textId="4B4635C7" w:rsidR="00437D40" w:rsidRPr="00C63897"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496E9A">
              <w:rPr>
                <w:rFonts w:ascii="Times New Roman" w:eastAsia="Times New Roman" w:hAnsi="Times New Roman" w:cs="Times New Roman"/>
                <w:b/>
                <w:bCs/>
                <w:lang w:eastAsia="ru-RU"/>
              </w:rPr>
              <w:t>1.1 Электролиз</w:t>
            </w:r>
          </w:p>
        </w:tc>
        <w:tc>
          <w:tcPr>
            <w:tcW w:w="6662" w:type="dxa"/>
          </w:tcPr>
          <w:p w14:paraId="45851423" w14:textId="77777777" w:rsidR="00437D40" w:rsidRPr="00C63897" w:rsidRDefault="00437D40" w:rsidP="005B3F2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437D40" w:rsidRPr="00C63897" w14:paraId="2C4E5937" w14:textId="77777777" w:rsidTr="005B3F28">
        <w:trPr>
          <w:trHeight w:val="396"/>
        </w:trPr>
        <w:tc>
          <w:tcPr>
            <w:tcW w:w="2972" w:type="dxa"/>
            <w:vMerge/>
          </w:tcPr>
          <w:p w14:paraId="641D8762"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5BDF9B1C" w14:textId="76348408" w:rsidR="00437D40" w:rsidRPr="00C63897" w:rsidRDefault="00496E9A" w:rsidP="00966BC8">
            <w:pPr>
              <w:suppressAutoHyphens/>
              <w:jc w:val="both"/>
              <w:rPr>
                <w:rFonts w:ascii="Times New Roman" w:eastAsia="Times New Roman" w:hAnsi="Times New Roman" w:cs="Times New Roman"/>
                <w:lang w:eastAsia="ru-RU"/>
              </w:rPr>
            </w:pPr>
            <w:r w:rsidRPr="00496E9A">
              <w:rPr>
                <w:rFonts w:ascii="Times New Roman" w:eastAsia="Times New Roman" w:hAnsi="Times New Roman" w:cs="Times New Roman"/>
                <w:lang w:eastAsia="ru-RU"/>
              </w:rPr>
              <w:t>Свойства, применения и требования к качеству сырья Н</w:t>
            </w:r>
            <w:r w:rsidRPr="00496E9A">
              <w:rPr>
                <w:rFonts w:ascii="Times New Roman" w:eastAsia="Times New Roman" w:hAnsi="Times New Roman" w:cs="Times New Roman"/>
                <w:sz w:val="16"/>
                <w:szCs w:val="16"/>
                <w:lang w:eastAsia="ru-RU"/>
              </w:rPr>
              <w:t>2</w:t>
            </w:r>
            <w:r w:rsidRPr="00496E9A">
              <w:rPr>
                <w:rFonts w:ascii="Times New Roman" w:eastAsia="Times New Roman" w:hAnsi="Times New Roman" w:cs="Times New Roman"/>
                <w:lang w:eastAsia="ru-RU"/>
              </w:rPr>
              <w:t xml:space="preserve"> и О</w:t>
            </w:r>
            <w:r w:rsidRPr="00496E9A">
              <w:rPr>
                <w:rFonts w:ascii="Times New Roman" w:eastAsia="Times New Roman" w:hAnsi="Times New Roman" w:cs="Times New Roman"/>
                <w:sz w:val="18"/>
                <w:szCs w:val="18"/>
                <w:lang w:eastAsia="ru-RU"/>
              </w:rPr>
              <w:t>2</w:t>
            </w:r>
            <w:r w:rsidRPr="00496E9A">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96E9A">
              <w:rPr>
                <w:rFonts w:ascii="Times New Roman" w:eastAsia="Times New Roman" w:hAnsi="Times New Roman" w:cs="Times New Roman"/>
                <w:lang w:eastAsia="ru-RU"/>
              </w:rPr>
              <w:t>Теоретические основы процесса электролиза.</w:t>
            </w:r>
            <w:r>
              <w:rPr>
                <w:rFonts w:ascii="Times New Roman" w:eastAsia="Times New Roman" w:hAnsi="Times New Roman" w:cs="Times New Roman"/>
                <w:lang w:eastAsia="ru-RU"/>
              </w:rPr>
              <w:t xml:space="preserve"> </w:t>
            </w:r>
            <w:r w:rsidRPr="00496E9A">
              <w:rPr>
                <w:rFonts w:ascii="Times New Roman" w:eastAsia="Times New Roman" w:hAnsi="Times New Roman" w:cs="Times New Roman"/>
                <w:lang w:eastAsia="ru-RU"/>
              </w:rPr>
              <w:t>Баланс напряжения. Материальный и тепловой баланс.</w:t>
            </w:r>
            <w:r>
              <w:rPr>
                <w:rFonts w:ascii="Times New Roman" w:eastAsia="Times New Roman" w:hAnsi="Times New Roman" w:cs="Times New Roman"/>
                <w:lang w:eastAsia="ru-RU"/>
              </w:rPr>
              <w:t xml:space="preserve"> </w:t>
            </w:r>
            <w:r w:rsidRPr="00496E9A">
              <w:rPr>
                <w:rFonts w:ascii="Times New Roman" w:eastAsia="Times New Roman" w:hAnsi="Times New Roman" w:cs="Times New Roman"/>
                <w:lang w:eastAsia="ru-RU"/>
              </w:rPr>
              <w:t>Технологическая схема и особенности электролиза воды.</w:t>
            </w:r>
            <w:r>
              <w:rPr>
                <w:rFonts w:ascii="Times New Roman" w:eastAsia="Times New Roman" w:hAnsi="Times New Roman" w:cs="Times New Roman"/>
                <w:lang w:eastAsia="ru-RU"/>
              </w:rPr>
              <w:t xml:space="preserve"> </w:t>
            </w:r>
            <w:r w:rsidRPr="00496E9A">
              <w:rPr>
                <w:rFonts w:ascii="Times New Roman" w:eastAsia="Times New Roman" w:hAnsi="Times New Roman" w:cs="Times New Roman"/>
                <w:lang w:eastAsia="ru-RU"/>
              </w:rPr>
              <w:t>Методы управления и приемы безопасного ведения технологического процесса.</w:t>
            </w:r>
            <w:r>
              <w:rPr>
                <w:rFonts w:ascii="Times New Roman" w:eastAsia="Times New Roman" w:hAnsi="Times New Roman" w:cs="Times New Roman"/>
                <w:lang w:eastAsia="ru-RU"/>
              </w:rPr>
              <w:t xml:space="preserve"> </w:t>
            </w:r>
            <w:r w:rsidRPr="00496E9A">
              <w:rPr>
                <w:rFonts w:ascii="Times New Roman" w:eastAsia="Times New Roman" w:hAnsi="Times New Roman" w:cs="Times New Roman"/>
                <w:lang w:eastAsia="ru-RU"/>
              </w:rPr>
              <w:t>Получение тяжелой воды.</w:t>
            </w:r>
            <w:r>
              <w:rPr>
                <w:rFonts w:ascii="Times New Roman" w:eastAsia="Times New Roman" w:hAnsi="Times New Roman" w:cs="Times New Roman"/>
                <w:lang w:eastAsia="ru-RU"/>
              </w:rPr>
              <w:t xml:space="preserve"> </w:t>
            </w:r>
            <w:r w:rsidRPr="00496E9A">
              <w:rPr>
                <w:rFonts w:ascii="Times New Roman" w:eastAsia="Times New Roman" w:hAnsi="Times New Roman" w:cs="Times New Roman"/>
                <w:lang w:eastAsia="ru-RU"/>
              </w:rPr>
              <w:t>Направления совершенствования производства электролиза воды.</w:t>
            </w:r>
            <w:r>
              <w:rPr>
                <w:rFonts w:ascii="Times New Roman" w:eastAsia="Times New Roman" w:hAnsi="Times New Roman" w:cs="Times New Roman"/>
                <w:lang w:eastAsia="ru-RU"/>
              </w:rPr>
              <w:t xml:space="preserve"> </w:t>
            </w:r>
            <w:r w:rsidRPr="00496E9A">
              <w:rPr>
                <w:rFonts w:ascii="Times New Roman" w:eastAsia="Times New Roman" w:hAnsi="Times New Roman" w:cs="Times New Roman"/>
                <w:lang w:eastAsia="ru-RU"/>
              </w:rPr>
              <w:t>Свойства и способы получения хлора, водорода и гидроксида натрия.</w:t>
            </w:r>
            <w:r>
              <w:rPr>
                <w:rFonts w:ascii="Times New Roman" w:eastAsia="Times New Roman" w:hAnsi="Times New Roman" w:cs="Times New Roman"/>
                <w:lang w:eastAsia="ru-RU"/>
              </w:rPr>
              <w:t xml:space="preserve"> </w:t>
            </w:r>
            <w:r w:rsidRPr="00496E9A">
              <w:rPr>
                <w:rFonts w:ascii="Times New Roman" w:eastAsia="Times New Roman" w:hAnsi="Times New Roman" w:cs="Times New Roman"/>
                <w:lang w:eastAsia="ru-RU"/>
              </w:rPr>
              <w:t>Требования ГОСТа к продуктам электролиза.</w:t>
            </w:r>
            <w:r>
              <w:rPr>
                <w:rFonts w:ascii="Times New Roman" w:eastAsia="Times New Roman" w:hAnsi="Times New Roman" w:cs="Times New Roman"/>
                <w:lang w:eastAsia="ru-RU"/>
              </w:rPr>
              <w:t xml:space="preserve"> </w:t>
            </w:r>
            <w:r w:rsidRPr="00496E9A">
              <w:rPr>
                <w:rFonts w:ascii="Times New Roman" w:eastAsia="Times New Roman" w:hAnsi="Times New Roman" w:cs="Times New Roman"/>
                <w:lang w:eastAsia="ru-RU"/>
              </w:rPr>
              <w:t>Сырьё для получения хлора и гидроксида натрия.</w:t>
            </w:r>
            <w:r>
              <w:rPr>
                <w:rFonts w:ascii="Times New Roman" w:eastAsia="Times New Roman" w:hAnsi="Times New Roman" w:cs="Times New Roman"/>
                <w:lang w:eastAsia="ru-RU"/>
              </w:rPr>
              <w:t xml:space="preserve"> </w:t>
            </w:r>
            <w:r w:rsidRPr="00496E9A">
              <w:rPr>
                <w:rFonts w:ascii="Times New Roman" w:eastAsia="Times New Roman" w:hAnsi="Times New Roman" w:cs="Times New Roman"/>
                <w:lang w:eastAsia="ru-RU"/>
              </w:rPr>
              <w:t>Теоретические основы процесса электролиза.</w:t>
            </w:r>
            <w:r>
              <w:rPr>
                <w:rFonts w:ascii="Times New Roman" w:eastAsia="Times New Roman" w:hAnsi="Times New Roman" w:cs="Times New Roman"/>
                <w:lang w:eastAsia="ru-RU"/>
              </w:rPr>
              <w:t xml:space="preserve"> </w:t>
            </w:r>
            <w:r w:rsidRPr="00496E9A">
              <w:rPr>
                <w:rFonts w:ascii="Times New Roman" w:eastAsia="Times New Roman" w:hAnsi="Times New Roman" w:cs="Times New Roman"/>
                <w:lang w:eastAsia="ru-RU"/>
              </w:rPr>
              <w:t>Технологическая схема электролизного цеха.</w:t>
            </w:r>
            <w:r>
              <w:rPr>
                <w:rFonts w:ascii="Times New Roman" w:eastAsia="Times New Roman" w:hAnsi="Times New Roman" w:cs="Times New Roman"/>
                <w:lang w:eastAsia="ru-RU"/>
              </w:rPr>
              <w:t xml:space="preserve"> </w:t>
            </w:r>
            <w:r w:rsidRPr="00496E9A">
              <w:rPr>
                <w:rFonts w:ascii="Times New Roman" w:eastAsia="Times New Roman" w:hAnsi="Times New Roman" w:cs="Times New Roman"/>
                <w:lang w:eastAsia="ru-RU"/>
              </w:rPr>
              <w:t>Выход по току и факторы</w:t>
            </w:r>
            <w:r>
              <w:rPr>
                <w:rFonts w:ascii="Times New Roman" w:eastAsia="Times New Roman" w:hAnsi="Times New Roman" w:cs="Times New Roman"/>
                <w:lang w:eastAsia="ru-RU"/>
              </w:rPr>
              <w:t>,</w:t>
            </w:r>
            <w:r w:rsidRPr="00496E9A">
              <w:rPr>
                <w:rFonts w:ascii="Times New Roman" w:eastAsia="Times New Roman" w:hAnsi="Times New Roman" w:cs="Times New Roman"/>
                <w:lang w:eastAsia="ru-RU"/>
              </w:rPr>
              <w:t xml:space="preserve"> влияющие</w:t>
            </w:r>
            <w:r>
              <w:rPr>
                <w:rFonts w:ascii="Times New Roman" w:eastAsia="Times New Roman" w:hAnsi="Times New Roman" w:cs="Times New Roman"/>
                <w:lang w:eastAsia="ru-RU"/>
              </w:rPr>
              <w:t xml:space="preserve"> </w:t>
            </w:r>
            <w:r w:rsidRPr="00496E9A">
              <w:rPr>
                <w:rFonts w:ascii="Times New Roman" w:eastAsia="Times New Roman" w:hAnsi="Times New Roman" w:cs="Times New Roman"/>
                <w:lang w:eastAsia="ru-RU"/>
              </w:rPr>
              <w:t>на его величину.</w:t>
            </w:r>
            <w:r>
              <w:rPr>
                <w:rFonts w:ascii="Times New Roman" w:eastAsia="Times New Roman" w:hAnsi="Times New Roman" w:cs="Times New Roman"/>
                <w:lang w:eastAsia="ru-RU"/>
              </w:rPr>
              <w:t xml:space="preserve"> </w:t>
            </w:r>
            <w:r w:rsidRPr="00496E9A">
              <w:rPr>
                <w:rFonts w:ascii="Times New Roman" w:eastAsia="Times New Roman" w:hAnsi="Times New Roman" w:cs="Times New Roman"/>
                <w:lang w:eastAsia="ru-RU"/>
              </w:rPr>
              <w:t>Материальный баланс электролизера и баланс напряжения.</w:t>
            </w:r>
            <w:r>
              <w:rPr>
                <w:rFonts w:ascii="Times New Roman" w:eastAsia="Times New Roman" w:hAnsi="Times New Roman" w:cs="Times New Roman"/>
                <w:lang w:eastAsia="ru-RU"/>
              </w:rPr>
              <w:t xml:space="preserve"> </w:t>
            </w:r>
            <w:r w:rsidRPr="00496E9A">
              <w:rPr>
                <w:rFonts w:ascii="Times New Roman" w:eastAsia="Times New Roman" w:hAnsi="Times New Roman" w:cs="Times New Roman"/>
                <w:lang w:eastAsia="ru-RU"/>
              </w:rPr>
              <w:t>Тепловой баланс электролизера.</w:t>
            </w:r>
            <w:r>
              <w:rPr>
                <w:rFonts w:ascii="Times New Roman" w:eastAsia="Times New Roman" w:hAnsi="Times New Roman" w:cs="Times New Roman"/>
                <w:lang w:eastAsia="ru-RU"/>
              </w:rPr>
              <w:t xml:space="preserve"> </w:t>
            </w:r>
            <w:r w:rsidRPr="00496E9A">
              <w:rPr>
                <w:rFonts w:ascii="Times New Roman" w:eastAsia="Times New Roman" w:hAnsi="Times New Roman" w:cs="Times New Roman"/>
                <w:lang w:eastAsia="ru-RU"/>
              </w:rPr>
              <w:t>Конструктивные особенности и технико-экономические характеристики электролизеров.</w:t>
            </w:r>
            <w:r>
              <w:rPr>
                <w:rFonts w:ascii="Times New Roman" w:eastAsia="Times New Roman" w:hAnsi="Times New Roman" w:cs="Times New Roman"/>
                <w:lang w:eastAsia="ru-RU"/>
              </w:rPr>
              <w:t xml:space="preserve"> </w:t>
            </w:r>
            <w:r w:rsidRPr="00496E9A">
              <w:rPr>
                <w:rFonts w:ascii="Times New Roman" w:eastAsia="Times New Roman" w:hAnsi="Times New Roman" w:cs="Times New Roman"/>
                <w:lang w:eastAsia="ru-RU"/>
              </w:rPr>
              <w:t>Методы управления и приемы безопасного ведения технологического процесса электролиза.</w:t>
            </w:r>
            <w:r>
              <w:rPr>
                <w:rFonts w:ascii="Times New Roman" w:eastAsia="Times New Roman" w:hAnsi="Times New Roman" w:cs="Times New Roman"/>
                <w:lang w:eastAsia="ru-RU"/>
              </w:rPr>
              <w:t xml:space="preserve"> </w:t>
            </w:r>
            <w:r w:rsidRPr="00496E9A">
              <w:rPr>
                <w:rFonts w:ascii="Times New Roman" w:eastAsia="Times New Roman" w:hAnsi="Times New Roman" w:cs="Times New Roman"/>
                <w:lang w:eastAsia="ru-RU"/>
              </w:rPr>
              <w:t>Классификация и технико-</w:t>
            </w:r>
            <w:r w:rsidRPr="00496E9A">
              <w:rPr>
                <w:rFonts w:ascii="Times New Roman" w:eastAsia="Times New Roman" w:hAnsi="Times New Roman" w:cs="Times New Roman"/>
                <w:lang w:eastAsia="ru-RU"/>
              </w:rPr>
              <w:lastRenderedPageBreak/>
              <w:t>экономические показатели работы выпарных систем.</w:t>
            </w:r>
            <w:r>
              <w:rPr>
                <w:rFonts w:ascii="Times New Roman" w:eastAsia="Times New Roman" w:hAnsi="Times New Roman" w:cs="Times New Roman"/>
                <w:lang w:eastAsia="ru-RU"/>
              </w:rPr>
              <w:t xml:space="preserve"> </w:t>
            </w:r>
            <w:r w:rsidRPr="00496E9A">
              <w:rPr>
                <w:rFonts w:ascii="Times New Roman" w:eastAsia="Times New Roman" w:hAnsi="Times New Roman" w:cs="Times New Roman"/>
                <w:lang w:eastAsia="ru-RU"/>
              </w:rPr>
              <w:t>Технологическая схема выпарных установок. Вывод сульфатов.</w:t>
            </w:r>
            <w:r w:rsidR="00966BC8">
              <w:rPr>
                <w:rFonts w:ascii="Times New Roman" w:eastAsia="Times New Roman" w:hAnsi="Times New Roman" w:cs="Times New Roman"/>
                <w:lang w:eastAsia="ru-RU"/>
              </w:rPr>
              <w:t xml:space="preserve"> </w:t>
            </w:r>
            <w:r w:rsidRPr="00496E9A">
              <w:rPr>
                <w:rFonts w:ascii="Times New Roman" w:eastAsia="Times New Roman" w:hAnsi="Times New Roman" w:cs="Times New Roman"/>
                <w:lang w:eastAsia="ru-RU"/>
              </w:rPr>
              <w:t>Основная аппаратура выпарных установок</w:t>
            </w:r>
            <w:r w:rsidR="00966BC8">
              <w:rPr>
                <w:rFonts w:ascii="Times New Roman" w:eastAsia="Times New Roman" w:hAnsi="Times New Roman" w:cs="Times New Roman"/>
                <w:lang w:eastAsia="ru-RU"/>
              </w:rPr>
              <w:t xml:space="preserve">. </w:t>
            </w:r>
            <w:r w:rsidRPr="00496E9A">
              <w:rPr>
                <w:rFonts w:ascii="Times New Roman" w:eastAsia="Times New Roman" w:hAnsi="Times New Roman" w:cs="Times New Roman"/>
                <w:lang w:eastAsia="ru-RU"/>
              </w:rPr>
              <w:t>Плавление и гранулирование гидроксида натрия.</w:t>
            </w:r>
            <w:r w:rsidR="00966BC8">
              <w:rPr>
                <w:rFonts w:ascii="Times New Roman" w:eastAsia="Times New Roman" w:hAnsi="Times New Roman" w:cs="Times New Roman"/>
                <w:lang w:eastAsia="ru-RU"/>
              </w:rPr>
              <w:t xml:space="preserve"> </w:t>
            </w:r>
            <w:r w:rsidRPr="00496E9A">
              <w:rPr>
                <w:rFonts w:ascii="Times New Roman" w:eastAsia="Times New Roman" w:hAnsi="Times New Roman" w:cs="Times New Roman"/>
                <w:lang w:eastAsia="ru-RU"/>
              </w:rPr>
              <w:t>Методы управления и приемы безопасного ведения технологического процесса.</w:t>
            </w:r>
            <w:r w:rsidR="00966BC8">
              <w:rPr>
                <w:rFonts w:ascii="Times New Roman" w:eastAsia="Times New Roman" w:hAnsi="Times New Roman" w:cs="Times New Roman"/>
                <w:lang w:eastAsia="ru-RU"/>
              </w:rPr>
              <w:t xml:space="preserve"> </w:t>
            </w:r>
            <w:r w:rsidR="00966BC8" w:rsidRPr="00966BC8">
              <w:rPr>
                <w:rFonts w:ascii="Times New Roman" w:eastAsia="Times New Roman" w:hAnsi="Times New Roman" w:cs="Times New Roman"/>
                <w:lang w:eastAsia="ru-RU"/>
              </w:rPr>
              <w:t>Принципиальная схема ртутной ванны</w:t>
            </w:r>
            <w:r w:rsidR="00966BC8">
              <w:rPr>
                <w:rFonts w:ascii="Times New Roman" w:eastAsia="Times New Roman" w:hAnsi="Times New Roman" w:cs="Times New Roman"/>
                <w:lang w:eastAsia="ru-RU"/>
              </w:rPr>
              <w:t xml:space="preserve">. </w:t>
            </w:r>
            <w:r w:rsidR="00966BC8" w:rsidRPr="00966BC8">
              <w:rPr>
                <w:rFonts w:ascii="Times New Roman" w:eastAsia="Times New Roman" w:hAnsi="Times New Roman" w:cs="Times New Roman"/>
                <w:lang w:eastAsia="ru-RU"/>
              </w:rPr>
              <w:t>Теоретические основы процесса электролиза с ионообменной мембраной</w:t>
            </w:r>
            <w:r w:rsidR="00966BC8">
              <w:rPr>
                <w:rFonts w:ascii="Times New Roman" w:eastAsia="Times New Roman" w:hAnsi="Times New Roman" w:cs="Times New Roman"/>
                <w:lang w:eastAsia="ru-RU"/>
              </w:rPr>
              <w:t xml:space="preserve">. </w:t>
            </w:r>
            <w:r w:rsidR="00966BC8" w:rsidRPr="00966BC8">
              <w:rPr>
                <w:rFonts w:ascii="Times New Roman" w:eastAsia="Times New Roman" w:hAnsi="Times New Roman" w:cs="Times New Roman"/>
                <w:lang w:eastAsia="ru-RU"/>
              </w:rPr>
              <w:t>Технологическая схема процесса.</w:t>
            </w:r>
            <w:r w:rsidR="00966BC8">
              <w:rPr>
                <w:rFonts w:ascii="Times New Roman" w:eastAsia="Times New Roman" w:hAnsi="Times New Roman" w:cs="Times New Roman"/>
                <w:lang w:eastAsia="ru-RU"/>
              </w:rPr>
              <w:t xml:space="preserve"> </w:t>
            </w:r>
            <w:r w:rsidR="00966BC8" w:rsidRPr="00966BC8">
              <w:rPr>
                <w:rFonts w:ascii="Times New Roman" w:eastAsia="Times New Roman" w:hAnsi="Times New Roman" w:cs="Times New Roman"/>
                <w:lang w:eastAsia="ru-RU"/>
              </w:rPr>
              <w:t>Строение и характеристика мембран. Режим работы электролизеров.</w:t>
            </w:r>
          </w:p>
        </w:tc>
      </w:tr>
      <w:tr w:rsidR="00437D40" w:rsidRPr="00C63897" w14:paraId="4320D5CB" w14:textId="77777777" w:rsidTr="005B3F28">
        <w:trPr>
          <w:trHeight w:val="20"/>
        </w:trPr>
        <w:tc>
          <w:tcPr>
            <w:tcW w:w="2972" w:type="dxa"/>
            <w:vMerge/>
          </w:tcPr>
          <w:p w14:paraId="54C156DD"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182E4BDB" w14:textId="77777777" w:rsidR="00437D40" w:rsidRPr="00C63897" w:rsidRDefault="00437D40" w:rsidP="005B3F2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37D40" w:rsidRPr="00C63897" w14:paraId="4C0957D5" w14:textId="77777777" w:rsidTr="005B3F28">
        <w:trPr>
          <w:trHeight w:val="204"/>
        </w:trPr>
        <w:tc>
          <w:tcPr>
            <w:tcW w:w="2972" w:type="dxa"/>
            <w:vMerge/>
          </w:tcPr>
          <w:p w14:paraId="5DB6A04A"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42302507" w14:textId="46D74398" w:rsidR="00437D40" w:rsidRPr="00C63897" w:rsidRDefault="00437D40" w:rsidP="005B3F28">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 xml:space="preserve">1. </w:t>
            </w:r>
            <w:r w:rsidR="00496E9A" w:rsidRPr="00496E9A">
              <w:rPr>
                <w:rFonts w:ascii="Times New Roman" w:eastAsia="Times New Roman" w:hAnsi="Times New Roman" w:cs="Times New Roman"/>
                <w:lang w:eastAsia="ru-RU"/>
              </w:rPr>
              <w:t>Расчет материального баланса получения Н</w:t>
            </w:r>
            <w:r w:rsidR="00496E9A" w:rsidRPr="00496E9A">
              <w:rPr>
                <w:rFonts w:ascii="Times New Roman" w:eastAsia="Times New Roman" w:hAnsi="Times New Roman" w:cs="Times New Roman"/>
                <w:sz w:val="18"/>
                <w:szCs w:val="18"/>
                <w:lang w:eastAsia="ru-RU"/>
              </w:rPr>
              <w:t>2</w:t>
            </w:r>
            <w:r w:rsidR="00496E9A" w:rsidRPr="00496E9A">
              <w:rPr>
                <w:rFonts w:ascii="Times New Roman" w:eastAsia="Times New Roman" w:hAnsi="Times New Roman" w:cs="Times New Roman"/>
                <w:lang w:eastAsia="ru-RU"/>
              </w:rPr>
              <w:t xml:space="preserve"> и О</w:t>
            </w:r>
            <w:r w:rsidR="00496E9A" w:rsidRPr="00496E9A">
              <w:rPr>
                <w:rFonts w:ascii="Times New Roman" w:eastAsia="Times New Roman" w:hAnsi="Times New Roman" w:cs="Times New Roman"/>
                <w:sz w:val="18"/>
                <w:szCs w:val="18"/>
                <w:lang w:eastAsia="ru-RU"/>
              </w:rPr>
              <w:t>2</w:t>
            </w:r>
          </w:p>
        </w:tc>
      </w:tr>
      <w:tr w:rsidR="00437D40" w:rsidRPr="00C63897" w14:paraId="503061BB" w14:textId="77777777" w:rsidTr="005B3F28">
        <w:trPr>
          <w:trHeight w:val="73"/>
        </w:trPr>
        <w:tc>
          <w:tcPr>
            <w:tcW w:w="2972" w:type="dxa"/>
            <w:vMerge/>
          </w:tcPr>
          <w:p w14:paraId="1D7B5B80" w14:textId="77777777" w:rsidR="00437D40" w:rsidRPr="00C63897" w:rsidRDefault="00437D40" w:rsidP="005B3F28">
            <w:pPr>
              <w:rPr>
                <w:rFonts w:ascii="Times New Roman" w:eastAsia="Times New Roman" w:hAnsi="Times New Roman" w:cs="Times New Roman"/>
                <w:b/>
                <w:bCs/>
                <w:lang w:eastAsia="ru-RU"/>
              </w:rPr>
            </w:pPr>
          </w:p>
        </w:tc>
        <w:tc>
          <w:tcPr>
            <w:tcW w:w="6662" w:type="dxa"/>
            <w:vAlign w:val="bottom"/>
          </w:tcPr>
          <w:p w14:paraId="2071FE2A" w14:textId="0E2D3ED4" w:rsidR="00437D40" w:rsidRPr="00C63897" w:rsidRDefault="00437D40" w:rsidP="005B3F2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2. </w:t>
            </w:r>
            <w:r w:rsidR="00496E9A" w:rsidRPr="00496E9A">
              <w:rPr>
                <w:rFonts w:ascii="Times New Roman" w:eastAsia="Times New Roman" w:hAnsi="Times New Roman" w:cs="Times New Roman"/>
                <w:lang w:eastAsia="ru-RU"/>
              </w:rPr>
              <w:t>Расчет баланса напряжения</w:t>
            </w:r>
          </w:p>
        </w:tc>
      </w:tr>
      <w:tr w:rsidR="00496E9A" w:rsidRPr="00C63897" w14:paraId="58683661" w14:textId="77777777" w:rsidTr="005B3F28">
        <w:trPr>
          <w:trHeight w:val="73"/>
        </w:trPr>
        <w:tc>
          <w:tcPr>
            <w:tcW w:w="2972" w:type="dxa"/>
            <w:vMerge/>
          </w:tcPr>
          <w:p w14:paraId="1535795E" w14:textId="77777777" w:rsidR="00496E9A" w:rsidRPr="00C63897" w:rsidRDefault="00496E9A" w:rsidP="005B3F28">
            <w:pPr>
              <w:rPr>
                <w:rFonts w:ascii="Times New Roman" w:eastAsia="Times New Roman" w:hAnsi="Times New Roman" w:cs="Times New Roman"/>
                <w:b/>
                <w:bCs/>
                <w:lang w:eastAsia="ru-RU"/>
              </w:rPr>
            </w:pPr>
          </w:p>
        </w:tc>
        <w:tc>
          <w:tcPr>
            <w:tcW w:w="6662" w:type="dxa"/>
            <w:vAlign w:val="bottom"/>
          </w:tcPr>
          <w:p w14:paraId="3F7DCE82" w14:textId="0E2BF15D" w:rsidR="00496E9A" w:rsidRPr="00C63897" w:rsidRDefault="00496E9A" w:rsidP="005B3F28">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496E9A">
              <w:rPr>
                <w:rFonts w:ascii="Times New Roman" w:eastAsia="Times New Roman" w:hAnsi="Times New Roman" w:cs="Times New Roman"/>
                <w:lang w:eastAsia="ru-RU"/>
              </w:rPr>
              <w:t>Выбор оптимального режима электролиза воды</w:t>
            </w:r>
          </w:p>
        </w:tc>
      </w:tr>
      <w:tr w:rsidR="00496E9A" w:rsidRPr="00C63897" w14:paraId="419E44E5" w14:textId="77777777" w:rsidTr="005B3F28">
        <w:trPr>
          <w:trHeight w:val="73"/>
        </w:trPr>
        <w:tc>
          <w:tcPr>
            <w:tcW w:w="2972" w:type="dxa"/>
            <w:vMerge/>
          </w:tcPr>
          <w:p w14:paraId="1437593A" w14:textId="77777777" w:rsidR="00496E9A" w:rsidRPr="00C63897" w:rsidRDefault="00496E9A" w:rsidP="005B3F28">
            <w:pPr>
              <w:rPr>
                <w:rFonts w:ascii="Times New Roman" w:eastAsia="Times New Roman" w:hAnsi="Times New Roman" w:cs="Times New Roman"/>
                <w:b/>
                <w:bCs/>
                <w:lang w:eastAsia="ru-RU"/>
              </w:rPr>
            </w:pPr>
          </w:p>
        </w:tc>
        <w:tc>
          <w:tcPr>
            <w:tcW w:w="6662" w:type="dxa"/>
            <w:vAlign w:val="bottom"/>
          </w:tcPr>
          <w:p w14:paraId="2A66B799" w14:textId="487BF7C9" w:rsidR="00496E9A" w:rsidRDefault="00966BC8" w:rsidP="005B3F28">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966BC8">
              <w:rPr>
                <w:rFonts w:ascii="Times New Roman" w:eastAsia="Times New Roman" w:hAnsi="Times New Roman" w:cs="Times New Roman"/>
                <w:lang w:eastAsia="ru-RU"/>
              </w:rPr>
              <w:t>Расчет материального баланса электролизера с ртутным катодом</w:t>
            </w:r>
          </w:p>
        </w:tc>
      </w:tr>
      <w:tr w:rsidR="00437D40" w:rsidRPr="00C63897" w14:paraId="1E09A3FC" w14:textId="77777777" w:rsidTr="005B3F28">
        <w:trPr>
          <w:trHeight w:val="361"/>
        </w:trPr>
        <w:tc>
          <w:tcPr>
            <w:tcW w:w="2972" w:type="dxa"/>
            <w:vMerge/>
          </w:tcPr>
          <w:p w14:paraId="6B221FEB" w14:textId="77777777" w:rsidR="00437D40" w:rsidRPr="00C63897" w:rsidRDefault="00437D40" w:rsidP="005B3F28">
            <w:pPr>
              <w:rPr>
                <w:rFonts w:ascii="Times New Roman" w:eastAsia="Times New Roman" w:hAnsi="Times New Roman" w:cs="Times New Roman"/>
                <w:b/>
                <w:bCs/>
                <w:lang w:eastAsia="ru-RU"/>
              </w:rPr>
            </w:pPr>
          </w:p>
        </w:tc>
        <w:tc>
          <w:tcPr>
            <w:tcW w:w="6662" w:type="dxa"/>
            <w:vAlign w:val="bottom"/>
          </w:tcPr>
          <w:p w14:paraId="172F642C" w14:textId="77777777" w:rsidR="00437D40"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22B1BF" w14:textId="77777777" w:rsidR="00437D40" w:rsidRPr="004D41E5" w:rsidRDefault="00437D40" w:rsidP="005B3F2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6BC8" w:rsidRPr="00C63897" w14:paraId="6D2BBF20" w14:textId="77777777" w:rsidTr="00C9186E">
        <w:trPr>
          <w:trHeight w:val="361"/>
        </w:trPr>
        <w:tc>
          <w:tcPr>
            <w:tcW w:w="9634" w:type="dxa"/>
            <w:gridSpan w:val="2"/>
          </w:tcPr>
          <w:p w14:paraId="6236D8E5" w14:textId="7A030CBC" w:rsidR="00966BC8" w:rsidRPr="00C63897" w:rsidRDefault="00966BC8" w:rsidP="005B3F2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2. </w:t>
            </w:r>
            <w:r w:rsidRPr="00966BC8">
              <w:rPr>
                <w:rFonts w:ascii="Times New Roman" w:eastAsia="Times New Roman" w:hAnsi="Times New Roman" w:cs="Times New Roman"/>
                <w:b/>
                <w:bCs/>
                <w:lang w:eastAsia="ru-RU"/>
              </w:rPr>
              <w:t>Общие сведения о процессах электрохимического синтеза</w:t>
            </w:r>
          </w:p>
        </w:tc>
      </w:tr>
      <w:tr w:rsidR="00437D40" w:rsidRPr="00C63897" w14:paraId="45CE3E12" w14:textId="77777777" w:rsidTr="005B3F28">
        <w:trPr>
          <w:trHeight w:val="361"/>
        </w:trPr>
        <w:tc>
          <w:tcPr>
            <w:tcW w:w="2972" w:type="dxa"/>
            <w:vMerge w:val="restart"/>
          </w:tcPr>
          <w:p w14:paraId="72E4CBD7" w14:textId="47AA3657" w:rsidR="00437D40" w:rsidRPr="00C63897"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966BC8">
              <w:rPr>
                <w:rFonts w:ascii="Times New Roman" w:eastAsia="Times New Roman" w:hAnsi="Times New Roman" w:cs="Times New Roman"/>
                <w:b/>
                <w:bCs/>
                <w:lang w:eastAsia="ru-RU"/>
              </w:rPr>
              <w:t>2.1 Электрохимический синтез</w:t>
            </w:r>
          </w:p>
        </w:tc>
        <w:tc>
          <w:tcPr>
            <w:tcW w:w="6662" w:type="dxa"/>
            <w:tcBorders>
              <w:top w:val="single" w:sz="4" w:space="0" w:color="auto"/>
              <w:left w:val="single" w:sz="4" w:space="0" w:color="auto"/>
              <w:bottom w:val="single" w:sz="4" w:space="0" w:color="auto"/>
              <w:right w:val="single" w:sz="4" w:space="0" w:color="auto"/>
            </w:tcBorders>
            <w:vAlign w:val="bottom"/>
          </w:tcPr>
          <w:p w14:paraId="4E6CFA61" w14:textId="77777777" w:rsidR="00437D40" w:rsidRPr="00C63897"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37D40" w:rsidRPr="00C63897" w14:paraId="07ED7D54" w14:textId="77777777" w:rsidTr="005B3F28">
        <w:trPr>
          <w:trHeight w:val="361"/>
        </w:trPr>
        <w:tc>
          <w:tcPr>
            <w:tcW w:w="2972" w:type="dxa"/>
            <w:vMerge/>
          </w:tcPr>
          <w:p w14:paraId="1430026C"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D9A076" w14:textId="2BABCDBA" w:rsidR="00437D40" w:rsidRPr="00C63897" w:rsidRDefault="00966BC8" w:rsidP="00966BC8">
            <w:pPr>
              <w:rPr>
                <w:rFonts w:ascii="Times New Roman" w:eastAsia="Times New Roman" w:hAnsi="Times New Roman" w:cs="Times New Roman"/>
                <w:lang w:eastAsia="ru-RU"/>
              </w:rPr>
            </w:pPr>
            <w:r w:rsidRPr="00966BC8">
              <w:rPr>
                <w:rFonts w:ascii="Times New Roman" w:eastAsia="Times New Roman" w:hAnsi="Times New Roman" w:cs="Times New Roman"/>
                <w:lang w:eastAsia="ru-RU"/>
              </w:rPr>
              <w:t>Способы получения гипохлорита натрия</w:t>
            </w:r>
            <w:r>
              <w:rPr>
                <w:rFonts w:ascii="Times New Roman" w:eastAsia="Times New Roman" w:hAnsi="Times New Roman" w:cs="Times New Roman"/>
                <w:lang w:eastAsia="ru-RU"/>
              </w:rPr>
              <w:t xml:space="preserve">. </w:t>
            </w:r>
            <w:r w:rsidRPr="00966BC8">
              <w:rPr>
                <w:rFonts w:ascii="Times New Roman" w:eastAsia="Times New Roman" w:hAnsi="Times New Roman" w:cs="Times New Roman"/>
                <w:lang w:eastAsia="ru-RU"/>
              </w:rPr>
              <w:t>Теоретические основы производства хлората натрия.</w:t>
            </w:r>
            <w:r>
              <w:rPr>
                <w:rFonts w:ascii="Times New Roman" w:eastAsia="Times New Roman" w:hAnsi="Times New Roman" w:cs="Times New Roman"/>
                <w:lang w:eastAsia="ru-RU"/>
              </w:rPr>
              <w:t xml:space="preserve"> </w:t>
            </w:r>
            <w:r w:rsidRPr="00966BC8">
              <w:rPr>
                <w:rFonts w:ascii="Times New Roman" w:eastAsia="Times New Roman" w:hAnsi="Times New Roman" w:cs="Times New Roman"/>
                <w:lang w:eastAsia="ru-RU"/>
              </w:rPr>
              <w:t>Технологические схемы производства хлоратов.</w:t>
            </w:r>
            <w:r>
              <w:rPr>
                <w:rFonts w:ascii="Times New Roman" w:eastAsia="Times New Roman" w:hAnsi="Times New Roman" w:cs="Times New Roman"/>
                <w:lang w:eastAsia="ru-RU"/>
              </w:rPr>
              <w:t xml:space="preserve"> </w:t>
            </w:r>
            <w:r w:rsidRPr="00966BC8">
              <w:rPr>
                <w:rFonts w:ascii="Times New Roman" w:eastAsia="Times New Roman" w:hAnsi="Times New Roman" w:cs="Times New Roman"/>
                <w:lang w:eastAsia="ru-RU"/>
              </w:rPr>
              <w:t>Принцип действия оборудования производства хлоратов.</w:t>
            </w:r>
            <w:r>
              <w:rPr>
                <w:rFonts w:ascii="Times New Roman" w:eastAsia="Times New Roman" w:hAnsi="Times New Roman" w:cs="Times New Roman"/>
                <w:lang w:eastAsia="ru-RU"/>
              </w:rPr>
              <w:t xml:space="preserve"> </w:t>
            </w:r>
            <w:r w:rsidRPr="00966BC8">
              <w:rPr>
                <w:rFonts w:ascii="Times New Roman" w:eastAsia="Times New Roman" w:hAnsi="Times New Roman" w:cs="Times New Roman"/>
                <w:lang w:eastAsia="ru-RU"/>
              </w:rPr>
              <w:t>Способы получения хлорной кислоты.</w:t>
            </w:r>
            <w:r>
              <w:rPr>
                <w:rFonts w:ascii="Times New Roman" w:eastAsia="Times New Roman" w:hAnsi="Times New Roman" w:cs="Times New Roman"/>
                <w:lang w:eastAsia="ru-RU"/>
              </w:rPr>
              <w:t xml:space="preserve"> </w:t>
            </w:r>
            <w:r w:rsidRPr="00966BC8">
              <w:rPr>
                <w:rFonts w:ascii="Times New Roman" w:eastAsia="Times New Roman" w:hAnsi="Times New Roman" w:cs="Times New Roman"/>
                <w:lang w:eastAsia="ru-RU"/>
              </w:rPr>
              <w:t>Теоретические основы производства перхлоратов.</w:t>
            </w:r>
            <w:r>
              <w:rPr>
                <w:rFonts w:ascii="Times New Roman" w:eastAsia="Times New Roman" w:hAnsi="Times New Roman" w:cs="Times New Roman"/>
                <w:lang w:eastAsia="ru-RU"/>
              </w:rPr>
              <w:t xml:space="preserve"> </w:t>
            </w:r>
            <w:r w:rsidRPr="00966BC8">
              <w:rPr>
                <w:rFonts w:ascii="Times New Roman" w:eastAsia="Times New Roman" w:hAnsi="Times New Roman" w:cs="Times New Roman"/>
                <w:lang w:eastAsia="ru-RU"/>
              </w:rPr>
              <w:t>Технологические схемы электролиза и конструкции электролизеров, в производстве перхлоратов.</w:t>
            </w:r>
            <w:r>
              <w:rPr>
                <w:rFonts w:ascii="Times New Roman" w:eastAsia="Times New Roman" w:hAnsi="Times New Roman" w:cs="Times New Roman"/>
                <w:lang w:eastAsia="ru-RU"/>
              </w:rPr>
              <w:t xml:space="preserve"> </w:t>
            </w:r>
            <w:r w:rsidRPr="00966BC8">
              <w:rPr>
                <w:rFonts w:ascii="Times New Roman" w:eastAsia="Times New Roman" w:hAnsi="Times New Roman" w:cs="Times New Roman"/>
                <w:lang w:eastAsia="ru-RU"/>
              </w:rPr>
              <w:t>Свойства и способы получения пероксида водорода.</w:t>
            </w:r>
            <w:r>
              <w:rPr>
                <w:rFonts w:ascii="Times New Roman" w:eastAsia="Times New Roman" w:hAnsi="Times New Roman" w:cs="Times New Roman"/>
                <w:lang w:eastAsia="ru-RU"/>
              </w:rPr>
              <w:t xml:space="preserve"> </w:t>
            </w:r>
            <w:r w:rsidRPr="00966BC8">
              <w:rPr>
                <w:rFonts w:ascii="Times New Roman" w:eastAsia="Times New Roman" w:hAnsi="Times New Roman" w:cs="Times New Roman"/>
                <w:lang w:eastAsia="ru-RU"/>
              </w:rPr>
              <w:t xml:space="preserve">Теоретические основы получения </w:t>
            </w:r>
            <w:proofErr w:type="spellStart"/>
            <w:r w:rsidRPr="00966BC8">
              <w:rPr>
                <w:rFonts w:ascii="Times New Roman" w:eastAsia="Times New Roman" w:hAnsi="Times New Roman" w:cs="Times New Roman"/>
                <w:lang w:eastAsia="ru-RU"/>
              </w:rPr>
              <w:t>пероксодвусерной</w:t>
            </w:r>
            <w:proofErr w:type="spellEnd"/>
            <w:r w:rsidRPr="00966BC8">
              <w:rPr>
                <w:rFonts w:ascii="Times New Roman" w:eastAsia="Times New Roman" w:hAnsi="Times New Roman" w:cs="Times New Roman"/>
                <w:lang w:eastAsia="ru-RU"/>
              </w:rPr>
              <w:t xml:space="preserve"> кислоты.</w:t>
            </w:r>
            <w:r>
              <w:rPr>
                <w:rFonts w:ascii="Times New Roman" w:eastAsia="Times New Roman" w:hAnsi="Times New Roman" w:cs="Times New Roman"/>
                <w:lang w:eastAsia="ru-RU"/>
              </w:rPr>
              <w:t xml:space="preserve"> </w:t>
            </w:r>
            <w:r w:rsidRPr="00966BC8">
              <w:rPr>
                <w:rFonts w:ascii="Times New Roman" w:eastAsia="Times New Roman" w:hAnsi="Times New Roman" w:cs="Times New Roman"/>
                <w:lang w:eastAsia="ru-RU"/>
              </w:rPr>
              <w:t xml:space="preserve">Теоретические основы получения пероксида водорода через </w:t>
            </w:r>
            <w:proofErr w:type="spellStart"/>
            <w:r w:rsidRPr="00966BC8">
              <w:rPr>
                <w:rFonts w:ascii="Times New Roman" w:eastAsia="Times New Roman" w:hAnsi="Times New Roman" w:cs="Times New Roman"/>
                <w:lang w:eastAsia="ru-RU"/>
              </w:rPr>
              <w:t>пероксодвусерную</w:t>
            </w:r>
            <w:proofErr w:type="spellEnd"/>
            <w:r w:rsidRPr="00966BC8">
              <w:rPr>
                <w:rFonts w:ascii="Times New Roman" w:eastAsia="Times New Roman" w:hAnsi="Times New Roman" w:cs="Times New Roman"/>
                <w:lang w:eastAsia="ru-RU"/>
              </w:rPr>
              <w:t xml:space="preserve"> кислоту.</w:t>
            </w:r>
            <w:r>
              <w:rPr>
                <w:rFonts w:ascii="Times New Roman" w:eastAsia="Times New Roman" w:hAnsi="Times New Roman" w:cs="Times New Roman"/>
                <w:lang w:eastAsia="ru-RU"/>
              </w:rPr>
              <w:t xml:space="preserve"> </w:t>
            </w:r>
            <w:r w:rsidRPr="00966BC8">
              <w:rPr>
                <w:rFonts w:ascii="Times New Roman" w:eastAsia="Times New Roman" w:hAnsi="Times New Roman" w:cs="Times New Roman"/>
                <w:lang w:eastAsia="ru-RU"/>
              </w:rPr>
              <w:t xml:space="preserve">Технологическая схема производства </w:t>
            </w:r>
            <w:proofErr w:type="spellStart"/>
            <w:r w:rsidRPr="00966BC8">
              <w:rPr>
                <w:rFonts w:ascii="Times New Roman" w:eastAsia="Times New Roman" w:hAnsi="Times New Roman" w:cs="Times New Roman"/>
                <w:lang w:eastAsia="ru-RU"/>
              </w:rPr>
              <w:t>пероксодвусерной</w:t>
            </w:r>
            <w:proofErr w:type="spellEnd"/>
            <w:r w:rsidRPr="00966BC8">
              <w:rPr>
                <w:rFonts w:ascii="Times New Roman" w:eastAsia="Times New Roman" w:hAnsi="Times New Roman" w:cs="Times New Roman"/>
                <w:lang w:eastAsia="ru-RU"/>
              </w:rPr>
              <w:t xml:space="preserve"> кислоты и пероксида водорода.</w:t>
            </w:r>
            <w:r>
              <w:rPr>
                <w:rFonts w:ascii="Times New Roman" w:eastAsia="Times New Roman" w:hAnsi="Times New Roman" w:cs="Times New Roman"/>
                <w:lang w:eastAsia="ru-RU"/>
              </w:rPr>
              <w:t xml:space="preserve"> </w:t>
            </w:r>
            <w:r w:rsidRPr="00966BC8">
              <w:rPr>
                <w:rFonts w:ascii="Times New Roman" w:eastAsia="Times New Roman" w:hAnsi="Times New Roman" w:cs="Times New Roman"/>
                <w:lang w:eastAsia="ru-RU"/>
              </w:rPr>
              <w:t>Конструкция и принцип работы электролизеров, гидролизёров.</w:t>
            </w:r>
            <w:r>
              <w:rPr>
                <w:rFonts w:ascii="Times New Roman" w:eastAsia="Times New Roman" w:hAnsi="Times New Roman" w:cs="Times New Roman"/>
                <w:lang w:eastAsia="ru-RU"/>
              </w:rPr>
              <w:t xml:space="preserve"> </w:t>
            </w:r>
            <w:r w:rsidRPr="00966BC8">
              <w:rPr>
                <w:rFonts w:ascii="Times New Roman" w:eastAsia="Times New Roman" w:hAnsi="Times New Roman" w:cs="Times New Roman"/>
                <w:lang w:eastAsia="ru-RU"/>
              </w:rPr>
              <w:t>Методы управления и приемы безопасного ведения технологического процесса электролиза.</w:t>
            </w:r>
            <w:r>
              <w:rPr>
                <w:rFonts w:ascii="Times New Roman" w:eastAsia="Times New Roman" w:hAnsi="Times New Roman" w:cs="Times New Roman"/>
                <w:lang w:eastAsia="ru-RU"/>
              </w:rPr>
              <w:t xml:space="preserve"> </w:t>
            </w:r>
            <w:r w:rsidRPr="00966BC8">
              <w:rPr>
                <w:rFonts w:ascii="Times New Roman" w:eastAsia="Times New Roman" w:hAnsi="Times New Roman" w:cs="Times New Roman"/>
                <w:lang w:eastAsia="ru-RU"/>
              </w:rPr>
              <w:t>Методы управления и приемы безопасного ведения технологического процесса гидролиза</w:t>
            </w:r>
            <w:r>
              <w:rPr>
                <w:rFonts w:ascii="Times New Roman" w:eastAsia="Times New Roman" w:hAnsi="Times New Roman" w:cs="Times New Roman"/>
                <w:lang w:eastAsia="ru-RU"/>
              </w:rPr>
              <w:t xml:space="preserve">. </w:t>
            </w:r>
            <w:r w:rsidRPr="00966BC8">
              <w:rPr>
                <w:rFonts w:ascii="Times New Roman" w:eastAsia="Times New Roman" w:hAnsi="Times New Roman" w:cs="Times New Roman"/>
                <w:lang w:eastAsia="ru-RU"/>
              </w:rPr>
              <w:t>Материальный, тепловой и баланс напряжения электролизеров.</w:t>
            </w:r>
            <w:r>
              <w:rPr>
                <w:rFonts w:ascii="Times New Roman" w:eastAsia="Times New Roman" w:hAnsi="Times New Roman" w:cs="Times New Roman"/>
                <w:lang w:eastAsia="ru-RU"/>
              </w:rPr>
              <w:t xml:space="preserve"> </w:t>
            </w:r>
            <w:r w:rsidRPr="00966BC8">
              <w:rPr>
                <w:rFonts w:ascii="Times New Roman" w:eastAsia="Times New Roman" w:hAnsi="Times New Roman" w:cs="Times New Roman"/>
                <w:lang w:eastAsia="ru-RU"/>
              </w:rPr>
              <w:t>Теоретические основы производства перманганата калия.</w:t>
            </w:r>
            <w:r>
              <w:rPr>
                <w:rFonts w:ascii="Times New Roman" w:eastAsia="Times New Roman" w:hAnsi="Times New Roman" w:cs="Times New Roman"/>
                <w:lang w:eastAsia="ru-RU"/>
              </w:rPr>
              <w:t xml:space="preserve"> </w:t>
            </w:r>
            <w:r w:rsidRPr="00966BC8">
              <w:rPr>
                <w:rFonts w:ascii="Times New Roman" w:eastAsia="Times New Roman" w:hAnsi="Times New Roman" w:cs="Times New Roman"/>
                <w:lang w:eastAsia="ru-RU"/>
              </w:rPr>
              <w:t>Технологические схемы производства перманганата калия. Конструкции электролизёров.</w:t>
            </w:r>
            <w:r>
              <w:rPr>
                <w:rFonts w:ascii="Times New Roman" w:eastAsia="Times New Roman" w:hAnsi="Times New Roman" w:cs="Times New Roman"/>
                <w:lang w:eastAsia="ru-RU"/>
              </w:rPr>
              <w:t xml:space="preserve"> </w:t>
            </w:r>
            <w:r w:rsidRPr="00966BC8">
              <w:rPr>
                <w:rFonts w:ascii="Times New Roman" w:eastAsia="Times New Roman" w:hAnsi="Times New Roman" w:cs="Times New Roman"/>
                <w:lang w:eastAsia="ru-RU"/>
              </w:rPr>
              <w:t>Способы получения и применения ЭДМ</w:t>
            </w:r>
            <w:r>
              <w:rPr>
                <w:rFonts w:ascii="Times New Roman" w:eastAsia="Times New Roman" w:hAnsi="Times New Roman" w:cs="Times New Roman"/>
                <w:lang w:eastAsia="ru-RU"/>
              </w:rPr>
              <w:t xml:space="preserve">. </w:t>
            </w:r>
            <w:r w:rsidRPr="00966BC8">
              <w:rPr>
                <w:rFonts w:ascii="Times New Roman" w:eastAsia="Times New Roman" w:hAnsi="Times New Roman" w:cs="Times New Roman"/>
                <w:lang w:eastAsia="ru-RU"/>
              </w:rPr>
              <w:t>Электрохимический синтез продуктов на катоде</w:t>
            </w:r>
            <w:r>
              <w:rPr>
                <w:rFonts w:ascii="Times New Roman" w:eastAsia="Times New Roman" w:hAnsi="Times New Roman" w:cs="Times New Roman"/>
                <w:lang w:eastAsia="ru-RU"/>
              </w:rPr>
              <w:t xml:space="preserve">. </w:t>
            </w:r>
            <w:r w:rsidRPr="00966BC8">
              <w:rPr>
                <w:rFonts w:ascii="Times New Roman" w:eastAsia="Times New Roman" w:hAnsi="Times New Roman" w:cs="Times New Roman"/>
                <w:lang w:eastAsia="ru-RU"/>
              </w:rPr>
              <w:t>Электрохимическая регенерация отходов производств</w:t>
            </w:r>
            <w:r>
              <w:rPr>
                <w:rFonts w:ascii="Times New Roman" w:eastAsia="Times New Roman" w:hAnsi="Times New Roman" w:cs="Times New Roman"/>
                <w:lang w:eastAsia="ru-RU"/>
              </w:rPr>
              <w:t xml:space="preserve">. </w:t>
            </w:r>
            <w:r w:rsidRPr="00966BC8">
              <w:rPr>
                <w:rFonts w:ascii="Times New Roman" w:eastAsia="Times New Roman" w:hAnsi="Times New Roman" w:cs="Times New Roman"/>
                <w:lang w:eastAsia="ru-RU"/>
              </w:rPr>
              <w:t xml:space="preserve">Теоретические основы </w:t>
            </w:r>
            <w:proofErr w:type="spellStart"/>
            <w:r w:rsidRPr="00966BC8">
              <w:rPr>
                <w:rFonts w:ascii="Times New Roman" w:eastAsia="Times New Roman" w:hAnsi="Times New Roman" w:cs="Times New Roman"/>
                <w:lang w:eastAsia="ru-RU"/>
              </w:rPr>
              <w:t>электрорафинирования</w:t>
            </w:r>
            <w:proofErr w:type="spellEnd"/>
            <w:r>
              <w:rPr>
                <w:rFonts w:ascii="Times New Roman" w:eastAsia="Times New Roman" w:hAnsi="Times New Roman" w:cs="Times New Roman"/>
                <w:lang w:eastAsia="ru-RU"/>
              </w:rPr>
              <w:t xml:space="preserve">. </w:t>
            </w:r>
          </w:p>
        </w:tc>
      </w:tr>
      <w:tr w:rsidR="00437D40" w:rsidRPr="00C63897" w14:paraId="3D3489BC" w14:textId="77777777" w:rsidTr="005B3F28">
        <w:trPr>
          <w:trHeight w:val="361"/>
        </w:trPr>
        <w:tc>
          <w:tcPr>
            <w:tcW w:w="2972" w:type="dxa"/>
            <w:vMerge/>
          </w:tcPr>
          <w:p w14:paraId="3CEDA44E"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C5254C" w14:textId="77777777" w:rsidR="00437D40" w:rsidRPr="00C63897"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37D40" w:rsidRPr="00C63897" w14:paraId="0D35F87E" w14:textId="77777777" w:rsidTr="005B3F28">
        <w:trPr>
          <w:trHeight w:val="137"/>
        </w:trPr>
        <w:tc>
          <w:tcPr>
            <w:tcW w:w="2972" w:type="dxa"/>
            <w:vMerge/>
          </w:tcPr>
          <w:p w14:paraId="2394C2D2"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02BDBF" w14:textId="090B076F" w:rsidR="00437D40" w:rsidRPr="00C63897" w:rsidRDefault="00966BC8" w:rsidP="005B3F28">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00437D40" w:rsidRPr="00C63897">
              <w:rPr>
                <w:rFonts w:ascii="Times New Roman" w:eastAsia="Times New Roman" w:hAnsi="Times New Roman" w:cs="Times New Roman"/>
                <w:lang w:eastAsia="ru-RU"/>
              </w:rPr>
              <w:t xml:space="preserve"> </w:t>
            </w:r>
            <w:r w:rsidRPr="00966BC8">
              <w:rPr>
                <w:rFonts w:ascii="Times New Roman" w:eastAsia="Times New Roman" w:hAnsi="Times New Roman" w:cs="Times New Roman"/>
                <w:lang w:eastAsia="ru-RU"/>
              </w:rPr>
              <w:t>Расчет материального баланса продукционной стадии</w:t>
            </w:r>
            <w:r>
              <w:rPr>
                <w:rFonts w:ascii="Times New Roman" w:eastAsia="Times New Roman" w:hAnsi="Times New Roman" w:cs="Times New Roman"/>
                <w:lang w:eastAsia="ru-RU"/>
              </w:rPr>
              <w:t xml:space="preserve"> </w:t>
            </w:r>
            <w:r w:rsidRPr="00966BC8">
              <w:rPr>
                <w:rFonts w:ascii="Times New Roman" w:eastAsia="Times New Roman" w:hAnsi="Times New Roman" w:cs="Times New Roman"/>
                <w:lang w:eastAsia="ru-RU"/>
              </w:rPr>
              <w:t>электролиза</w:t>
            </w:r>
          </w:p>
        </w:tc>
      </w:tr>
      <w:tr w:rsidR="00437D40" w:rsidRPr="00C63897" w14:paraId="23BCB5CB" w14:textId="77777777" w:rsidTr="005B3F28">
        <w:trPr>
          <w:trHeight w:val="298"/>
        </w:trPr>
        <w:tc>
          <w:tcPr>
            <w:tcW w:w="2972" w:type="dxa"/>
            <w:vMerge/>
          </w:tcPr>
          <w:p w14:paraId="6A8AC4C6"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ABD950" w14:textId="50CAF444" w:rsidR="00437D40" w:rsidRPr="00C63897" w:rsidRDefault="00966BC8" w:rsidP="005B3F28">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Pr="00966BC8">
              <w:rPr>
                <w:rFonts w:ascii="Times New Roman" w:eastAsia="Times New Roman" w:hAnsi="Times New Roman" w:cs="Times New Roman"/>
                <w:lang w:eastAsia="ru-RU"/>
              </w:rPr>
              <w:t>Расчет материального баланса очистной стадии электролиза</w:t>
            </w:r>
          </w:p>
        </w:tc>
      </w:tr>
      <w:tr w:rsidR="00966BC8" w:rsidRPr="00C63897" w14:paraId="241E44C8" w14:textId="77777777" w:rsidTr="005B3F28">
        <w:trPr>
          <w:trHeight w:val="298"/>
        </w:trPr>
        <w:tc>
          <w:tcPr>
            <w:tcW w:w="2972" w:type="dxa"/>
            <w:vMerge/>
          </w:tcPr>
          <w:p w14:paraId="45F17A89" w14:textId="77777777" w:rsidR="00966BC8" w:rsidRPr="00C63897" w:rsidRDefault="00966BC8"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F6BF85" w14:textId="59735F71" w:rsidR="00966BC8" w:rsidRDefault="00966BC8" w:rsidP="005B3F28">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966BC8">
              <w:rPr>
                <w:rFonts w:ascii="Times New Roman" w:eastAsia="Times New Roman" w:hAnsi="Times New Roman" w:cs="Times New Roman"/>
                <w:lang w:eastAsia="ru-RU"/>
              </w:rPr>
              <w:t>Расчет баланса напряжения</w:t>
            </w:r>
          </w:p>
        </w:tc>
      </w:tr>
      <w:tr w:rsidR="00437D40" w:rsidRPr="00C63897" w14:paraId="39D5A3FF" w14:textId="77777777" w:rsidTr="005B3F28">
        <w:trPr>
          <w:trHeight w:val="361"/>
        </w:trPr>
        <w:tc>
          <w:tcPr>
            <w:tcW w:w="2972" w:type="dxa"/>
            <w:vMerge/>
          </w:tcPr>
          <w:p w14:paraId="1996FD85"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88A9D0" w14:textId="77777777" w:rsidR="00437D40"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E769E1" w14:textId="77777777" w:rsidR="00437D40" w:rsidRPr="00C63897" w:rsidRDefault="00437D40" w:rsidP="005B3F2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6BC8" w:rsidRPr="00C63897" w14:paraId="6A344F27" w14:textId="77777777" w:rsidTr="0035249C">
        <w:trPr>
          <w:trHeight w:val="361"/>
        </w:trPr>
        <w:tc>
          <w:tcPr>
            <w:tcW w:w="2972" w:type="dxa"/>
            <w:vMerge w:val="restart"/>
          </w:tcPr>
          <w:p w14:paraId="46661243" w14:textId="65A73BCD" w:rsidR="00966BC8" w:rsidRPr="00C63897" w:rsidRDefault="00966BC8"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2.2 </w:t>
            </w:r>
            <w:r w:rsidRPr="00966BC8">
              <w:rPr>
                <w:rFonts w:ascii="Times New Roman" w:eastAsia="Times New Roman" w:hAnsi="Times New Roman" w:cs="Times New Roman"/>
                <w:b/>
                <w:bCs/>
                <w:lang w:eastAsia="ru-RU"/>
              </w:rPr>
              <w:t>Классификация и электрические характеристики химических источников</w:t>
            </w:r>
          </w:p>
        </w:tc>
        <w:tc>
          <w:tcPr>
            <w:tcW w:w="6662" w:type="dxa"/>
            <w:tcBorders>
              <w:top w:val="single" w:sz="4" w:space="0" w:color="auto"/>
              <w:left w:val="single" w:sz="4" w:space="0" w:color="auto"/>
              <w:bottom w:val="single" w:sz="4" w:space="0" w:color="auto"/>
              <w:right w:val="single" w:sz="4" w:space="0" w:color="auto"/>
            </w:tcBorders>
            <w:vAlign w:val="bottom"/>
          </w:tcPr>
          <w:p w14:paraId="54D77F1D" w14:textId="77777777" w:rsidR="00966BC8" w:rsidRPr="00C63897" w:rsidRDefault="00966BC8"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66BC8" w:rsidRPr="00C63897" w14:paraId="1847E5CC" w14:textId="77777777" w:rsidTr="0035249C">
        <w:trPr>
          <w:trHeight w:val="361"/>
        </w:trPr>
        <w:tc>
          <w:tcPr>
            <w:tcW w:w="2972" w:type="dxa"/>
            <w:vMerge/>
          </w:tcPr>
          <w:p w14:paraId="73CD8047" w14:textId="77777777" w:rsidR="00966BC8" w:rsidRPr="00C63897" w:rsidRDefault="00966BC8" w:rsidP="003524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BF2053" w14:textId="63F8C5D3" w:rsidR="00966BC8" w:rsidRPr="00C63897" w:rsidRDefault="00966BC8" w:rsidP="002445FC">
            <w:pPr>
              <w:rPr>
                <w:rFonts w:ascii="Times New Roman" w:eastAsia="Times New Roman" w:hAnsi="Times New Roman" w:cs="Times New Roman"/>
                <w:lang w:eastAsia="ru-RU"/>
              </w:rPr>
            </w:pPr>
            <w:r w:rsidRPr="00966BC8">
              <w:rPr>
                <w:rFonts w:ascii="Times New Roman" w:eastAsia="Times New Roman" w:hAnsi="Times New Roman" w:cs="Times New Roman"/>
                <w:lang w:eastAsia="ru-RU"/>
              </w:rPr>
              <w:t>Классификация и электрические характеристики химических источников.</w:t>
            </w:r>
            <w:r>
              <w:rPr>
                <w:rFonts w:ascii="Times New Roman" w:eastAsia="Times New Roman" w:hAnsi="Times New Roman" w:cs="Times New Roman"/>
                <w:lang w:eastAsia="ru-RU"/>
              </w:rPr>
              <w:t xml:space="preserve"> </w:t>
            </w:r>
            <w:r w:rsidRPr="00966BC8">
              <w:rPr>
                <w:rFonts w:ascii="Times New Roman" w:eastAsia="Times New Roman" w:hAnsi="Times New Roman" w:cs="Times New Roman"/>
                <w:lang w:eastAsia="ru-RU"/>
              </w:rPr>
              <w:t>Электрохимические системы</w:t>
            </w:r>
            <w:r w:rsidR="002445FC">
              <w:rPr>
                <w:rFonts w:ascii="Times New Roman" w:eastAsia="Times New Roman" w:hAnsi="Times New Roman" w:cs="Times New Roman"/>
                <w:lang w:eastAsia="ru-RU"/>
              </w:rPr>
              <w:t xml:space="preserve"> и</w:t>
            </w:r>
            <w:r w:rsidRPr="00966BC8">
              <w:rPr>
                <w:rFonts w:ascii="Times New Roman" w:eastAsia="Times New Roman" w:hAnsi="Times New Roman" w:cs="Times New Roman"/>
                <w:lang w:eastAsia="ru-RU"/>
              </w:rPr>
              <w:t xml:space="preserve"> </w:t>
            </w:r>
            <w:r w:rsidR="002445FC">
              <w:rPr>
                <w:rFonts w:ascii="Times New Roman" w:eastAsia="Times New Roman" w:hAnsi="Times New Roman" w:cs="Times New Roman"/>
                <w:lang w:eastAsia="ru-RU"/>
              </w:rPr>
              <w:t>т</w:t>
            </w:r>
            <w:r w:rsidRPr="00966BC8">
              <w:rPr>
                <w:rFonts w:ascii="Times New Roman" w:eastAsia="Times New Roman" w:hAnsi="Times New Roman" w:cs="Times New Roman"/>
                <w:lang w:eastAsia="ru-RU"/>
              </w:rPr>
              <w:t>ребования к ним. Марганцево-цинковые элементы.</w:t>
            </w:r>
            <w:r>
              <w:rPr>
                <w:rFonts w:ascii="Times New Roman" w:eastAsia="Times New Roman" w:hAnsi="Times New Roman" w:cs="Times New Roman"/>
                <w:lang w:eastAsia="ru-RU"/>
              </w:rPr>
              <w:t xml:space="preserve"> </w:t>
            </w:r>
            <w:r w:rsidRPr="00966BC8">
              <w:rPr>
                <w:rFonts w:ascii="Times New Roman" w:eastAsia="Times New Roman" w:hAnsi="Times New Roman" w:cs="Times New Roman"/>
                <w:lang w:eastAsia="ru-RU"/>
              </w:rPr>
              <w:t xml:space="preserve">Топливные элементы с регенерацией </w:t>
            </w:r>
            <w:proofErr w:type="spellStart"/>
            <w:r w:rsidRPr="00966BC8">
              <w:rPr>
                <w:rFonts w:ascii="Times New Roman" w:eastAsia="Times New Roman" w:hAnsi="Times New Roman" w:cs="Times New Roman"/>
                <w:lang w:eastAsia="ru-RU"/>
              </w:rPr>
              <w:t>токообразующих</w:t>
            </w:r>
            <w:proofErr w:type="spellEnd"/>
            <w:r w:rsidRPr="00966BC8">
              <w:rPr>
                <w:rFonts w:ascii="Times New Roman" w:eastAsia="Times New Roman" w:hAnsi="Times New Roman" w:cs="Times New Roman"/>
                <w:lang w:eastAsia="ru-RU"/>
              </w:rPr>
              <w:t xml:space="preserve"> вещест</w:t>
            </w:r>
            <w:r w:rsidR="002445FC">
              <w:rPr>
                <w:rFonts w:ascii="Times New Roman" w:eastAsia="Times New Roman" w:hAnsi="Times New Roman" w:cs="Times New Roman"/>
                <w:lang w:eastAsia="ru-RU"/>
              </w:rPr>
              <w:t xml:space="preserve">в. </w:t>
            </w:r>
            <w:r w:rsidRPr="00966BC8">
              <w:rPr>
                <w:rFonts w:ascii="Times New Roman" w:eastAsia="Times New Roman" w:hAnsi="Times New Roman" w:cs="Times New Roman"/>
                <w:lang w:eastAsia="ru-RU"/>
              </w:rPr>
              <w:t>Устройство и принцип работы кислотных аккумуляторов</w:t>
            </w:r>
            <w:r w:rsidR="002445FC">
              <w:rPr>
                <w:rFonts w:ascii="Times New Roman" w:eastAsia="Times New Roman" w:hAnsi="Times New Roman" w:cs="Times New Roman"/>
                <w:lang w:eastAsia="ru-RU"/>
              </w:rPr>
              <w:t xml:space="preserve">. </w:t>
            </w:r>
            <w:r w:rsidRPr="00966BC8">
              <w:rPr>
                <w:rFonts w:ascii="Times New Roman" w:eastAsia="Times New Roman" w:hAnsi="Times New Roman" w:cs="Times New Roman"/>
                <w:lang w:eastAsia="ru-RU"/>
              </w:rPr>
              <w:t xml:space="preserve">Устройство и принцип действия </w:t>
            </w:r>
            <w:r w:rsidRPr="00966BC8">
              <w:rPr>
                <w:rFonts w:ascii="Times New Roman" w:eastAsia="Times New Roman" w:hAnsi="Times New Roman" w:cs="Times New Roman"/>
                <w:lang w:eastAsia="ru-RU"/>
              </w:rPr>
              <w:lastRenderedPageBreak/>
              <w:t xml:space="preserve">Ni – </w:t>
            </w:r>
            <w:proofErr w:type="spellStart"/>
            <w:r w:rsidRPr="00966BC8">
              <w:rPr>
                <w:rFonts w:ascii="Times New Roman" w:eastAsia="Times New Roman" w:hAnsi="Times New Roman" w:cs="Times New Roman"/>
                <w:lang w:eastAsia="ru-RU"/>
              </w:rPr>
              <w:t>Fе</w:t>
            </w:r>
            <w:proofErr w:type="spellEnd"/>
            <w:r w:rsidRPr="00966BC8">
              <w:rPr>
                <w:rFonts w:ascii="Times New Roman" w:eastAsia="Times New Roman" w:hAnsi="Times New Roman" w:cs="Times New Roman"/>
                <w:lang w:eastAsia="ru-RU"/>
              </w:rPr>
              <w:t xml:space="preserve"> и Ni – </w:t>
            </w:r>
            <w:proofErr w:type="spellStart"/>
            <w:r w:rsidRPr="00966BC8">
              <w:rPr>
                <w:rFonts w:ascii="Times New Roman" w:eastAsia="Times New Roman" w:hAnsi="Times New Roman" w:cs="Times New Roman"/>
                <w:lang w:eastAsia="ru-RU"/>
              </w:rPr>
              <w:t>Cd</w:t>
            </w:r>
            <w:proofErr w:type="spellEnd"/>
            <w:r w:rsidRPr="00966BC8">
              <w:rPr>
                <w:rFonts w:ascii="Times New Roman" w:eastAsia="Times New Roman" w:hAnsi="Times New Roman" w:cs="Times New Roman"/>
                <w:lang w:eastAsia="ru-RU"/>
              </w:rPr>
              <w:t xml:space="preserve"> аккумуляторов</w:t>
            </w:r>
            <w:r w:rsidR="002445FC">
              <w:rPr>
                <w:rFonts w:ascii="Times New Roman" w:eastAsia="Times New Roman" w:hAnsi="Times New Roman" w:cs="Times New Roman"/>
                <w:lang w:eastAsia="ru-RU"/>
              </w:rPr>
              <w:t xml:space="preserve">. </w:t>
            </w:r>
            <w:r w:rsidRPr="00966BC8">
              <w:rPr>
                <w:rFonts w:ascii="Times New Roman" w:eastAsia="Times New Roman" w:hAnsi="Times New Roman" w:cs="Times New Roman"/>
                <w:lang w:eastAsia="ru-RU"/>
              </w:rPr>
              <w:t xml:space="preserve">Устройство и принцип действия Ag – Zn и Ag – </w:t>
            </w:r>
            <w:proofErr w:type="spellStart"/>
            <w:r w:rsidRPr="00966BC8">
              <w:rPr>
                <w:rFonts w:ascii="Times New Roman" w:eastAsia="Times New Roman" w:hAnsi="Times New Roman" w:cs="Times New Roman"/>
                <w:lang w:eastAsia="ru-RU"/>
              </w:rPr>
              <w:t>Cd</w:t>
            </w:r>
            <w:proofErr w:type="spellEnd"/>
            <w:r w:rsidRPr="00966BC8">
              <w:rPr>
                <w:rFonts w:ascii="Times New Roman" w:eastAsia="Times New Roman" w:hAnsi="Times New Roman" w:cs="Times New Roman"/>
                <w:lang w:eastAsia="ru-RU"/>
              </w:rPr>
              <w:t xml:space="preserve"> аккумуляторов</w:t>
            </w:r>
            <w:r w:rsidR="002445FC">
              <w:rPr>
                <w:rFonts w:ascii="Times New Roman" w:eastAsia="Times New Roman" w:hAnsi="Times New Roman" w:cs="Times New Roman"/>
                <w:lang w:eastAsia="ru-RU"/>
              </w:rPr>
              <w:t xml:space="preserve">. </w:t>
            </w:r>
            <w:r w:rsidR="002445FC" w:rsidRPr="002445FC">
              <w:rPr>
                <w:rFonts w:ascii="Times New Roman" w:eastAsia="Times New Roman" w:hAnsi="Times New Roman" w:cs="Times New Roman"/>
                <w:lang w:eastAsia="ru-RU"/>
              </w:rPr>
              <w:t>Основы теории электрокинетических процессов</w:t>
            </w:r>
            <w:r w:rsidR="002445FC">
              <w:rPr>
                <w:rFonts w:ascii="Times New Roman" w:eastAsia="Times New Roman" w:hAnsi="Times New Roman" w:cs="Times New Roman"/>
                <w:lang w:eastAsia="ru-RU"/>
              </w:rPr>
              <w:t xml:space="preserve">. </w:t>
            </w:r>
            <w:proofErr w:type="spellStart"/>
            <w:r w:rsidR="002445FC" w:rsidRPr="002445FC">
              <w:rPr>
                <w:rFonts w:ascii="Times New Roman" w:eastAsia="Times New Roman" w:hAnsi="Times New Roman" w:cs="Times New Roman"/>
                <w:lang w:eastAsia="ru-RU"/>
              </w:rPr>
              <w:t>Электроосмос</w:t>
            </w:r>
            <w:proofErr w:type="spellEnd"/>
            <w:r w:rsidR="002445FC" w:rsidRPr="002445FC">
              <w:rPr>
                <w:rFonts w:ascii="Times New Roman" w:eastAsia="Times New Roman" w:hAnsi="Times New Roman" w:cs="Times New Roman"/>
                <w:lang w:eastAsia="ru-RU"/>
              </w:rPr>
              <w:t xml:space="preserve"> и электрофорез. Промышленное применение.</w:t>
            </w:r>
          </w:p>
        </w:tc>
      </w:tr>
      <w:tr w:rsidR="00966BC8" w:rsidRPr="00C63897" w14:paraId="0A0BB236" w14:textId="77777777" w:rsidTr="0035249C">
        <w:trPr>
          <w:trHeight w:val="361"/>
        </w:trPr>
        <w:tc>
          <w:tcPr>
            <w:tcW w:w="2972" w:type="dxa"/>
            <w:vMerge/>
          </w:tcPr>
          <w:p w14:paraId="19478E31" w14:textId="77777777" w:rsidR="00966BC8" w:rsidRPr="00C63897" w:rsidRDefault="00966BC8" w:rsidP="003524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26A16D" w14:textId="77777777" w:rsidR="00966BC8" w:rsidRPr="00C63897" w:rsidRDefault="00966BC8"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66BC8" w:rsidRPr="00C63897" w14:paraId="0563398E" w14:textId="77777777" w:rsidTr="0035249C">
        <w:trPr>
          <w:trHeight w:val="137"/>
        </w:trPr>
        <w:tc>
          <w:tcPr>
            <w:tcW w:w="2972" w:type="dxa"/>
            <w:vMerge/>
          </w:tcPr>
          <w:p w14:paraId="7DC06C66" w14:textId="77777777" w:rsidR="00966BC8" w:rsidRPr="00C63897" w:rsidRDefault="00966BC8" w:rsidP="003524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0B7A64" w14:textId="77777777" w:rsidR="00966BC8" w:rsidRPr="00C63897" w:rsidRDefault="00966BC8"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C63897">
              <w:rPr>
                <w:rFonts w:ascii="Times New Roman" w:eastAsia="Times New Roman" w:hAnsi="Times New Roman" w:cs="Times New Roman"/>
                <w:lang w:eastAsia="ru-RU"/>
              </w:rPr>
              <w:t xml:space="preserve"> </w:t>
            </w:r>
            <w:r w:rsidRPr="00966BC8">
              <w:rPr>
                <w:rFonts w:ascii="Times New Roman" w:eastAsia="Times New Roman" w:hAnsi="Times New Roman" w:cs="Times New Roman"/>
                <w:lang w:eastAsia="ru-RU"/>
              </w:rPr>
              <w:t>Расчет материального баланса продукционной стадии</w:t>
            </w:r>
            <w:r>
              <w:rPr>
                <w:rFonts w:ascii="Times New Roman" w:eastAsia="Times New Roman" w:hAnsi="Times New Roman" w:cs="Times New Roman"/>
                <w:lang w:eastAsia="ru-RU"/>
              </w:rPr>
              <w:t xml:space="preserve"> </w:t>
            </w:r>
            <w:r w:rsidRPr="00966BC8">
              <w:rPr>
                <w:rFonts w:ascii="Times New Roman" w:eastAsia="Times New Roman" w:hAnsi="Times New Roman" w:cs="Times New Roman"/>
                <w:lang w:eastAsia="ru-RU"/>
              </w:rPr>
              <w:t>электролиза</w:t>
            </w:r>
          </w:p>
        </w:tc>
      </w:tr>
      <w:tr w:rsidR="00966BC8" w:rsidRPr="00C63897" w14:paraId="05184B7C" w14:textId="77777777" w:rsidTr="0035249C">
        <w:trPr>
          <w:trHeight w:val="298"/>
        </w:trPr>
        <w:tc>
          <w:tcPr>
            <w:tcW w:w="2972" w:type="dxa"/>
            <w:vMerge/>
          </w:tcPr>
          <w:p w14:paraId="4AA3AD4A" w14:textId="77777777" w:rsidR="00966BC8" w:rsidRPr="00C63897" w:rsidRDefault="00966BC8" w:rsidP="003524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3BCC46" w14:textId="77777777" w:rsidR="00966BC8" w:rsidRPr="00C63897" w:rsidRDefault="00966BC8"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Pr="00966BC8">
              <w:rPr>
                <w:rFonts w:ascii="Times New Roman" w:eastAsia="Times New Roman" w:hAnsi="Times New Roman" w:cs="Times New Roman"/>
                <w:lang w:eastAsia="ru-RU"/>
              </w:rPr>
              <w:t>Расчет материального баланса очистной стадии электролиза</w:t>
            </w:r>
          </w:p>
        </w:tc>
      </w:tr>
      <w:tr w:rsidR="00966BC8" w14:paraId="704A0847" w14:textId="77777777" w:rsidTr="0035249C">
        <w:trPr>
          <w:trHeight w:val="298"/>
        </w:trPr>
        <w:tc>
          <w:tcPr>
            <w:tcW w:w="2972" w:type="dxa"/>
            <w:vMerge/>
          </w:tcPr>
          <w:p w14:paraId="1014946A" w14:textId="77777777" w:rsidR="00966BC8" w:rsidRPr="00C63897" w:rsidRDefault="00966BC8" w:rsidP="003524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8E5B1D" w14:textId="77777777" w:rsidR="00966BC8" w:rsidRDefault="00966BC8"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966BC8">
              <w:rPr>
                <w:rFonts w:ascii="Times New Roman" w:eastAsia="Times New Roman" w:hAnsi="Times New Roman" w:cs="Times New Roman"/>
                <w:lang w:eastAsia="ru-RU"/>
              </w:rPr>
              <w:t>Расчет баланса напряжения</w:t>
            </w:r>
          </w:p>
        </w:tc>
      </w:tr>
      <w:tr w:rsidR="00966BC8" w:rsidRPr="00C63897" w14:paraId="24DBF210" w14:textId="77777777" w:rsidTr="0035249C">
        <w:trPr>
          <w:trHeight w:val="361"/>
        </w:trPr>
        <w:tc>
          <w:tcPr>
            <w:tcW w:w="2972" w:type="dxa"/>
            <w:vMerge/>
          </w:tcPr>
          <w:p w14:paraId="632C7418" w14:textId="77777777" w:rsidR="00966BC8" w:rsidRPr="00C63897" w:rsidRDefault="00966BC8" w:rsidP="003524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6E9C1A" w14:textId="77777777" w:rsidR="00966BC8" w:rsidRDefault="00966BC8"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D67740E" w14:textId="77777777" w:rsidR="00966BC8" w:rsidRPr="00C63897" w:rsidRDefault="00966BC8" w:rsidP="0035249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6BC8" w:rsidRPr="00C63897" w14:paraId="78D6C0A5" w14:textId="77777777" w:rsidTr="005B3F28">
        <w:trPr>
          <w:trHeight w:val="361"/>
        </w:trPr>
        <w:tc>
          <w:tcPr>
            <w:tcW w:w="2972" w:type="dxa"/>
          </w:tcPr>
          <w:p w14:paraId="2DE0E537" w14:textId="77777777" w:rsidR="00966BC8" w:rsidRPr="00C63897" w:rsidRDefault="00966BC8"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C62DC6" w14:textId="77777777" w:rsidR="00966BC8" w:rsidRPr="00C63897" w:rsidRDefault="00966BC8" w:rsidP="005B3F28">
            <w:pPr>
              <w:rPr>
                <w:rFonts w:ascii="Times New Roman" w:eastAsia="Times New Roman" w:hAnsi="Times New Roman" w:cs="Times New Roman"/>
                <w:b/>
                <w:bCs/>
                <w:lang w:eastAsia="ru-RU"/>
              </w:rPr>
            </w:pPr>
          </w:p>
        </w:tc>
      </w:tr>
      <w:tr w:rsidR="00437D40" w:rsidRPr="00C63897" w14:paraId="280BBA35" w14:textId="77777777" w:rsidTr="005B3F28">
        <w:tc>
          <w:tcPr>
            <w:tcW w:w="9634" w:type="dxa"/>
            <w:gridSpan w:val="2"/>
          </w:tcPr>
          <w:p w14:paraId="54013D82" w14:textId="77777777" w:rsidR="00437D40" w:rsidRDefault="00437D40" w:rsidP="005B3F2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499E86AD" w14:textId="77777777" w:rsidR="00437D40" w:rsidRDefault="00437D40" w:rsidP="005B3F28">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1A363FE1" w14:textId="0010EB17" w:rsidR="002445FC" w:rsidRPr="002445FC" w:rsidRDefault="002445FC" w:rsidP="002445FC">
            <w:pPr>
              <w:suppressAutoHyphens/>
              <w:jc w:val="both"/>
              <w:rPr>
                <w:rFonts w:ascii="Times New Roman" w:eastAsia="Times New Roman" w:hAnsi="Times New Roman" w:cs="Times New Roman"/>
                <w:lang w:eastAsia="ru-RU"/>
              </w:rPr>
            </w:pPr>
            <w:r w:rsidRPr="002445FC">
              <w:rPr>
                <w:rFonts w:ascii="Times New Roman" w:eastAsia="Times New Roman" w:hAnsi="Times New Roman" w:cs="Times New Roman"/>
                <w:lang w:eastAsia="ru-RU"/>
              </w:rPr>
              <w:t>Введение. Техника безопасности. Технико-экономические показатели процесса электролиза</w:t>
            </w:r>
          </w:p>
          <w:p w14:paraId="2E3D5BC7" w14:textId="0FB5E0FC" w:rsidR="002445FC" w:rsidRPr="002445FC" w:rsidRDefault="002445FC" w:rsidP="002445FC">
            <w:pPr>
              <w:suppressAutoHyphens/>
              <w:jc w:val="both"/>
              <w:rPr>
                <w:rFonts w:ascii="Times New Roman" w:eastAsia="Times New Roman" w:hAnsi="Times New Roman" w:cs="Times New Roman"/>
                <w:lang w:eastAsia="ru-RU"/>
              </w:rPr>
            </w:pPr>
            <w:r w:rsidRPr="002445FC">
              <w:rPr>
                <w:rFonts w:ascii="Times New Roman" w:eastAsia="Times New Roman" w:hAnsi="Times New Roman" w:cs="Times New Roman"/>
                <w:lang w:eastAsia="ru-RU"/>
              </w:rPr>
              <w:t>Очистка рассола для диафрагменного электролиза от ионов Са2+ и Мg2+</w:t>
            </w:r>
          </w:p>
          <w:p w14:paraId="02F6AE40" w14:textId="4F84EECF" w:rsidR="002445FC" w:rsidRPr="002445FC" w:rsidRDefault="002445FC" w:rsidP="002445FC">
            <w:pPr>
              <w:suppressAutoHyphens/>
              <w:jc w:val="both"/>
              <w:rPr>
                <w:rFonts w:ascii="Times New Roman" w:eastAsia="Times New Roman" w:hAnsi="Times New Roman" w:cs="Times New Roman"/>
                <w:lang w:eastAsia="ru-RU"/>
              </w:rPr>
            </w:pPr>
            <w:r w:rsidRPr="002445FC">
              <w:rPr>
                <w:rFonts w:ascii="Times New Roman" w:eastAsia="Times New Roman" w:hAnsi="Times New Roman" w:cs="Times New Roman"/>
                <w:lang w:eastAsia="ru-RU"/>
              </w:rPr>
              <w:t xml:space="preserve">Электролиз раствора </w:t>
            </w:r>
            <w:proofErr w:type="spellStart"/>
            <w:r w:rsidRPr="002445FC">
              <w:rPr>
                <w:rFonts w:ascii="Times New Roman" w:eastAsia="Times New Roman" w:hAnsi="Times New Roman" w:cs="Times New Roman"/>
                <w:lang w:eastAsia="ru-RU"/>
              </w:rPr>
              <w:t>NaCl</w:t>
            </w:r>
            <w:proofErr w:type="spellEnd"/>
            <w:r w:rsidRPr="002445FC">
              <w:rPr>
                <w:rFonts w:ascii="Times New Roman" w:eastAsia="Times New Roman" w:hAnsi="Times New Roman" w:cs="Times New Roman"/>
                <w:lang w:eastAsia="ru-RU"/>
              </w:rPr>
              <w:t xml:space="preserve"> с непроточной диафрагмой</w:t>
            </w:r>
          </w:p>
          <w:p w14:paraId="4C876F44" w14:textId="7F0FC4D1" w:rsidR="002445FC" w:rsidRPr="002445FC" w:rsidRDefault="002445FC" w:rsidP="002445FC">
            <w:pPr>
              <w:suppressAutoHyphens/>
              <w:jc w:val="both"/>
              <w:rPr>
                <w:rFonts w:ascii="Times New Roman" w:eastAsia="Times New Roman" w:hAnsi="Times New Roman" w:cs="Times New Roman"/>
                <w:lang w:eastAsia="ru-RU"/>
              </w:rPr>
            </w:pPr>
            <w:r w:rsidRPr="002445FC">
              <w:rPr>
                <w:rFonts w:ascii="Times New Roman" w:eastAsia="Times New Roman" w:hAnsi="Times New Roman" w:cs="Times New Roman"/>
                <w:lang w:eastAsia="ru-RU"/>
              </w:rPr>
              <w:t xml:space="preserve">Электролиз раствора   </w:t>
            </w:r>
            <w:proofErr w:type="spellStart"/>
            <w:r w:rsidRPr="002445FC">
              <w:rPr>
                <w:rFonts w:ascii="Times New Roman" w:eastAsia="Times New Roman" w:hAnsi="Times New Roman" w:cs="Times New Roman"/>
                <w:lang w:eastAsia="ru-RU"/>
              </w:rPr>
              <w:t>NaCl</w:t>
            </w:r>
            <w:proofErr w:type="spellEnd"/>
            <w:r w:rsidRPr="002445FC">
              <w:rPr>
                <w:rFonts w:ascii="Times New Roman" w:eastAsia="Times New Roman" w:hAnsi="Times New Roman" w:cs="Times New Roman"/>
                <w:lang w:eastAsia="ru-RU"/>
              </w:rPr>
              <w:t xml:space="preserve"> без диафрагмы. Получение гипохлорита и хлората натрия </w:t>
            </w:r>
          </w:p>
          <w:p w14:paraId="02C46F62" w14:textId="39CA62CA" w:rsidR="002445FC" w:rsidRPr="002445FC" w:rsidRDefault="002445FC" w:rsidP="002445FC">
            <w:pPr>
              <w:suppressAutoHyphens/>
              <w:jc w:val="both"/>
              <w:rPr>
                <w:rFonts w:ascii="Times New Roman" w:eastAsia="Times New Roman" w:hAnsi="Times New Roman" w:cs="Times New Roman"/>
                <w:lang w:eastAsia="ru-RU"/>
              </w:rPr>
            </w:pPr>
            <w:r w:rsidRPr="002445FC">
              <w:rPr>
                <w:rFonts w:ascii="Times New Roman" w:eastAsia="Times New Roman" w:hAnsi="Times New Roman" w:cs="Times New Roman"/>
                <w:lang w:eastAsia="ru-RU"/>
              </w:rPr>
              <w:t>Получение перхлората натрия электролизом раствора поваренной соли</w:t>
            </w:r>
          </w:p>
          <w:p w14:paraId="44F1A764" w14:textId="243CAA9D" w:rsidR="002445FC" w:rsidRPr="002445FC" w:rsidRDefault="002445FC" w:rsidP="002445FC">
            <w:pPr>
              <w:suppressAutoHyphens/>
              <w:jc w:val="both"/>
              <w:rPr>
                <w:rFonts w:ascii="Times New Roman" w:eastAsia="Times New Roman" w:hAnsi="Times New Roman" w:cs="Times New Roman"/>
                <w:lang w:eastAsia="ru-RU"/>
              </w:rPr>
            </w:pPr>
            <w:r w:rsidRPr="002445FC">
              <w:rPr>
                <w:rFonts w:ascii="Times New Roman" w:eastAsia="Times New Roman" w:hAnsi="Times New Roman" w:cs="Times New Roman"/>
                <w:lang w:eastAsia="ru-RU"/>
              </w:rPr>
              <w:t xml:space="preserve">Получение </w:t>
            </w:r>
            <w:proofErr w:type="spellStart"/>
            <w:r w:rsidRPr="002445FC">
              <w:rPr>
                <w:rFonts w:ascii="Times New Roman" w:eastAsia="Times New Roman" w:hAnsi="Times New Roman" w:cs="Times New Roman"/>
                <w:lang w:eastAsia="ru-RU"/>
              </w:rPr>
              <w:t>пероксодисульфата</w:t>
            </w:r>
            <w:proofErr w:type="spellEnd"/>
            <w:r w:rsidRPr="002445FC">
              <w:rPr>
                <w:rFonts w:ascii="Times New Roman" w:eastAsia="Times New Roman" w:hAnsi="Times New Roman" w:cs="Times New Roman"/>
                <w:lang w:eastAsia="ru-RU"/>
              </w:rPr>
              <w:t xml:space="preserve"> аммония</w:t>
            </w:r>
          </w:p>
          <w:p w14:paraId="05AF884B" w14:textId="466A0A99" w:rsidR="002445FC" w:rsidRPr="002445FC" w:rsidRDefault="002445FC" w:rsidP="002445FC">
            <w:pPr>
              <w:suppressAutoHyphens/>
              <w:jc w:val="both"/>
              <w:rPr>
                <w:rFonts w:ascii="Times New Roman" w:eastAsia="Times New Roman" w:hAnsi="Times New Roman" w:cs="Times New Roman"/>
                <w:lang w:eastAsia="ru-RU"/>
              </w:rPr>
            </w:pPr>
            <w:r w:rsidRPr="002445FC">
              <w:rPr>
                <w:rFonts w:ascii="Times New Roman" w:eastAsia="Times New Roman" w:hAnsi="Times New Roman" w:cs="Times New Roman"/>
                <w:lang w:eastAsia="ru-RU"/>
              </w:rPr>
              <w:t>Получение пероксодисерной кислоты</w:t>
            </w:r>
            <w:r>
              <w:rPr>
                <w:rFonts w:ascii="Times New Roman" w:eastAsia="Times New Roman" w:hAnsi="Times New Roman" w:cs="Times New Roman"/>
                <w:lang w:eastAsia="ru-RU"/>
              </w:rPr>
              <w:t xml:space="preserve"> </w:t>
            </w:r>
            <w:r w:rsidRPr="002445FC">
              <w:rPr>
                <w:rFonts w:ascii="Times New Roman" w:eastAsia="Times New Roman" w:hAnsi="Times New Roman" w:cs="Times New Roman"/>
                <w:lang w:eastAsia="ru-RU"/>
              </w:rPr>
              <w:t>и пероксида водорода</w:t>
            </w:r>
          </w:p>
          <w:p w14:paraId="3A0C4B03" w14:textId="6D2566F2" w:rsidR="002445FC" w:rsidRPr="002445FC" w:rsidRDefault="002445FC" w:rsidP="002445FC">
            <w:pPr>
              <w:suppressAutoHyphens/>
              <w:jc w:val="both"/>
              <w:rPr>
                <w:rFonts w:ascii="Times New Roman" w:eastAsia="Times New Roman" w:hAnsi="Times New Roman" w:cs="Times New Roman"/>
                <w:lang w:eastAsia="ru-RU"/>
              </w:rPr>
            </w:pPr>
            <w:r w:rsidRPr="002445FC">
              <w:rPr>
                <w:rFonts w:ascii="Times New Roman" w:eastAsia="Times New Roman" w:hAnsi="Times New Roman" w:cs="Times New Roman"/>
                <w:lang w:eastAsia="ru-RU"/>
              </w:rPr>
              <w:t>Получение электролитического диоксида марганца</w:t>
            </w:r>
          </w:p>
          <w:p w14:paraId="04A67A8D" w14:textId="4EEB4A2C" w:rsidR="002445FC" w:rsidRPr="002445FC" w:rsidRDefault="002445FC" w:rsidP="002445FC">
            <w:pPr>
              <w:suppressAutoHyphens/>
              <w:jc w:val="both"/>
              <w:rPr>
                <w:rFonts w:ascii="Times New Roman" w:eastAsia="Times New Roman" w:hAnsi="Times New Roman" w:cs="Times New Roman"/>
                <w:lang w:eastAsia="ru-RU"/>
              </w:rPr>
            </w:pPr>
            <w:r w:rsidRPr="002445FC">
              <w:rPr>
                <w:rFonts w:ascii="Times New Roman" w:eastAsia="Times New Roman" w:hAnsi="Times New Roman" w:cs="Times New Roman"/>
                <w:lang w:eastAsia="ru-RU"/>
              </w:rPr>
              <w:t>Получение медного порошка</w:t>
            </w:r>
          </w:p>
          <w:p w14:paraId="01B81924" w14:textId="3389685B" w:rsidR="002445FC" w:rsidRPr="002445FC" w:rsidRDefault="002445FC" w:rsidP="002445FC">
            <w:pPr>
              <w:suppressAutoHyphens/>
              <w:jc w:val="both"/>
              <w:rPr>
                <w:rFonts w:ascii="Times New Roman" w:eastAsia="Times New Roman" w:hAnsi="Times New Roman" w:cs="Times New Roman"/>
                <w:lang w:eastAsia="ru-RU"/>
              </w:rPr>
            </w:pPr>
            <w:proofErr w:type="spellStart"/>
            <w:r w:rsidRPr="002445FC">
              <w:rPr>
                <w:rFonts w:ascii="Times New Roman" w:eastAsia="Times New Roman" w:hAnsi="Times New Roman" w:cs="Times New Roman"/>
                <w:lang w:eastAsia="ru-RU"/>
              </w:rPr>
              <w:t>Электроэкстракция</w:t>
            </w:r>
            <w:proofErr w:type="spellEnd"/>
            <w:r w:rsidRPr="002445FC">
              <w:rPr>
                <w:rFonts w:ascii="Times New Roman" w:eastAsia="Times New Roman" w:hAnsi="Times New Roman" w:cs="Times New Roman"/>
                <w:lang w:eastAsia="ru-RU"/>
              </w:rPr>
              <w:t xml:space="preserve"> цинка</w:t>
            </w:r>
          </w:p>
          <w:p w14:paraId="0EA92A1C" w14:textId="38322611" w:rsidR="002445FC" w:rsidRPr="002445FC" w:rsidRDefault="002445FC" w:rsidP="002445FC">
            <w:pPr>
              <w:suppressAutoHyphens/>
              <w:jc w:val="both"/>
              <w:rPr>
                <w:rFonts w:ascii="Times New Roman" w:eastAsia="Times New Roman" w:hAnsi="Times New Roman" w:cs="Times New Roman"/>
                <w:lang w:eastAsia="ru-RU"/>
              </w:rPr>
            </w:pPr>
            <w:r w:rsidRPr="002445FC">
              <w:rPr>
                <w:rFonts w:ascii="Times New Roman" w:eastAsia="Times New Roman" w:hAnsi="Times New Roman" w:cs="Times New Roman"/>
                <w:lang w:eastAsia="ru-RU"/>
              </w:rPr>
              <w:t>Электрохимичес</w:t>
            </w:r>
            <w:r>
              <w:rPr>
                <w:rFonts w:ascii="Times New Roman" w:eastAsia="Times New Roman" w:hAnsi="Times New Roman" w:cs="Times New Roman"/>
                <w:lang w:eastAsia="ru-RU"/>
              </w:rPr>
              <w:t>к</w:t>
            </w:r>
            <w:r w:rsidRPr="002445FC">
              <w:rPr>
                <w:rFonts w:ascii="Times New Roman" w:eastAsia="Times New Roman" w:hAnsi="Times New Roman" w:cs="Times New Roman"/>
                <w:lang w:eastAsia="ru-RU"/>
              </w:rPr>
              <w:t>ий синтез йодоформа</w:t>
            </w:r>
          </w:p>
          <w:p w14:paraId="4EA19631" w14:textId="60547A95" w:rsidR="002445FC" w:rsidRPr="00C63897" w:rsidRDefault="002445FC" w:rsidP="002445FC">
            <w:pPr>
              <w:suppressAutoHyphens/>
              <w:jc w:val="both"/>
              <w:rPr>
                <w:rFonts w:ascii="Times New Roman" w:eastAsia="Times New Roman" w:hAnsi="Times New Roman" w:cs="Times New Roman"/>
                <w:lang w:eastAsia="ru-RU"/>
              </w:rPr>
            </w:pPr>
            <w:r w:rsidRPr="002445FC">
              <w:rPr>
                <w:rFonts w:ascii="Times New Roman" w:eastAsia="Times New Roman" w:hAnsi="Times New Roman" w:cs="Times New Roman"/>
                <w:lang w:eastAsia="ru-RU"/>
              </w:rPr>
              <w:t>Подведение итогов практики</w:t>
            </w:r>
          </w:p>
        </w:tc>
      </w:tr>
      <w:tr w:rsidR="00437D40" w:rsidRPr="00C63897" w14:paraId="04D3F666" w14:textId="77777777" w:rsidTr="005B3F28">
        <w:trPr>
          <w:trHeight w:val="317"/>
        </w:trPr>
        <w:tc>
          <w:tcPr>
            <w:tcW w:w="9634" w:type="dxa"/>
            <w:gridSpan w:val="2"/>
          </w:tcPr>
          <w:p w14:paraId="64F34603" w14:textId="77777777" w:rsidR="00437D40" w:rsidRDefault="00437D40" w:rsidP="005B3F2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51F58A8E" w14:textId="77777777" w:rsidR="00437D40" w:rsidRDefault="00437D40" w:rsidP="005B3F28">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00E920B6" w14:textId="3236346C" w:rsidR="002445FC" w:rsidRPr="002445FC" w:rsidRDefault="002445FC" w:rsidP="002445FC">
            <w:pPr>
              <w:suppressAutoHyphens/>
              <w:jc w:val="both"/>
              <w:rPr>
                <w:rFonts w:ascii="Times New Roman" w:eastAsia="Times New Roman" w:hAnsi="Times New Roman" w:cs="Times New Roman"/>
                <w:lang w:eastAsia="ru-RU"/>
              </w:rPr>
            </w:pPr>
            <w:r w:rsidRPr="002445FC">
              <w:rPr>
                <w:rFonts w:ascii="Times New Roman" w:eastAsia="Times New Roman" w:hAnsi="Times New Roman" w:cs="Times New Roman"/>
                <w:lang w:eastAsia="ru-RU"/>
              </w:rPr>
              <w:t>Изучение производства</w:t>
            </w:r>
          </w:p>
          <w:p w14:paraId="0A98A5F6" w14:textId="6485F265" w:rsidR="002445FC" w:rsidRPr="002445FC" w:rsidRDefault="002445FC" w:rsidP="002445FC">
            <w:pPr>
              <w:suppressAutoHyphens/>
              <w:jc w:val="both"/>
              <w:rPr>
                <w:rFonts w:ascii="Times New Roman" w:eastAsia="Times New Roman" w:hAnsi="Times New Roman" w:cs="Times New Roman"/>
                <w:lang w:eastAsia="ru-RU"/>
              </w:rPr>
            </w:pPr>
            <w:r w:rsidRPr="002445FC">
              <w:rPr>
                <w:rFonts w:ascii="Times New Roman" w:eastAsia="Times New Roman" w:hAnsi="Times New Roman" w:cs="Times New Roman"/>
                <w:lang w:eastAsia="ru-RU"/>
              </w:rPr>
              <w:t>Выполнение (дублирование) обязанностей аппаратчика (оператора или лаборанта химического анализа)</w:t>
            </w:r>
          </w:p>
          <w:p w14:paraId="63D1DB39" w14:textId="01B0F166" w:rsidR="002445FC" w:rsidRPr="00C63897" w:rsidRDefault="002445FC" w:rsidP="002445FC">
            <w:pPr>
              <w:suppressAutoHyphens/>
              <w:jc w:val="both"/>
              <w:rPr>
                <w:rFonts w:ascii="Times New Roman" w:eastAsia="Times New Roman" w:hAnsi="Times New Roman" w:cs="Times New Roman"/>
                <w:lang w:eastAsia="ru-RU"/>
              </w:rPr>
            </w:pPr>
            <w:r w:rsidRPr="002445FC">
              <w:rPr>
                <w:rFonts w:ascii="Times New Roman" w:eastAsia="Times New Roman" w:hAnsi="Times New Roman" w:cs="Times New Roman"/>
                <w:lang w:eastAsia="ru-RU"/>
              </w:rPr>
              <w:t>Выполнение индивидуального задания</w:t>
            </w:r>
          </w:p>
        </w:tc>
      </w:tr>
      <w:tr w:rsidR="00437D40" w:rsidRPr="00C63897" w14:paraId="6AF4D9A3" w14:textId="77777777" w:rsidTr="005B3F28">
        <w:tc>
          <w:tcPr>
            <w:tcW w:w="9634" w:type="dxa"/>
            <w:gridSpan w:val="2"/>
          </w:tcPr>
          <w:p w14:paraId="52A04E9E" w14:textId="169988BB" w:rsidR="00437D40" w:rsidRPr="007B1A5C" w:rsidRDefault="007B1A5C" w:rsidP="005B3F28">
            <w:pPr>
              <w:spacing w:line="276" w:lineRule="auto"/>
              <w:rPr>
                <w:rFonts w:ascii="Times New Roman" w:eastAsia="Times New Roman" w:hAnsi="Times New Roman" w:cs="Times New Roman"/>
                <w:b/>
                <w:bCs/>
                <w:iCs/>
                <w:lang w:eastAsia="ru-RU"/>
              </w:rPr>
            </w:pPr>
            <w:r w:rsidRPr="007B1A5C">
              <w:rPr>
                <w:rFonts w:ascii="Times New Roman" w:eastAsia="Times New Roman" w:hAnsi="Times New Roman" w:cs="Times New Roman"/>
                <w:b/>
                <w:bCs/>
                <w:iCs/>
                <w:lang w:eastAsia="ru-RU"/>
              </w:rPr>
              <w:t>Промежуточная аттестация</w:t>
            </w:r>
          </w:p>
        </w:tc>
      </w:tr>
      <w:tr w:rsidR="00437D40" w:rsidRPr="00C63897" w14:paraId="2BBB702B" w14:textId="77777777" w:rsidTr="005B3F28">
        <w:tc>
          <w:tcPr>
            <w:tcW w:w="9634" w:type="dxa"/>
            <w:gridSpan w:val="2"/>
          </w:tcPr>
          <w:p w14:paraId="4E4E450A" w14:textId="1DBA9FAE" w:rsidR="00437D40" w:rsidRPr="00C63897" w:rsidRDefault="00437D40" w:rsidP="005B3F28">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2445FC">
              <w:rPr>
                <w:rFonts w:ascii="Times New Roman" w:eastAsia="Times New Roman" w:hAnsi="Times New Roman" w:cs="Times New Roman"/>
                <w:b/>
                <w:bCs/>
                <w:lang w:eastAsia="ru-RU"/>
              </w:rPr>
              <w:t xml:space="preserve"> (количество часов = </w:t>
            </w:r>
            <w:r w:rsidR="005A44C8">
              <w:rPr>
                <w:rFonts w:ascii="Times New Roman" w:eastAsia="Times New Roman" w:hAnsi="Times New Roman" w:cs="Times New Roman"/>
                <w:b/>
                <w:bCs/>
                <w:lang w:eastAsia="ru-RU"/>
              </w:rPr>
              <w:t>252</w:t>
            </w:r>
            <w:r w:rsidR="002445FC">
              <w:rPr>
                <w:rFonts w:ascii="Times New Roman" w:eastAsia="Times New Roman" w:hAnsi="Times New Roman" w:cs="Times New Roman"/>
                <w:b/>
                <w:bCs/>
                <w:lang w:eastAsia="ru-RU"/>
              </w:rPr>
              <w:t>)</w:t>
            </w:r>
          </w:p>
        </w:tc>
      </w:tr>
    </w:tbl>
    <w:p w14:paraId="1B5D087F" w14:textId="77777777" w:rsidR="0098702E" w:rsidRDefault="0098702E" w:rsidP="009D6C86">
      <w:pPr>
        <w:pStyle w:val="114"/>
        <w:jc w:val="both"/>
        <w:rPr>
          <w:rFonts w:ascii="Times New Roman" w:hAnsi="Times New Roman"/>
        </w:rPr>
      </w:pPr>
    </w:p>
    <w:p w14:paraId="14EA32B6" w14:textId="61628389" w:rsidR="009D6C86" w:rsidRPr="002445FC" w:rsidRDefault="009D6C86" w:rsidP="009D6C86">
      <w:pPr>
        <w:pStyle w:val="114"/>
        <w:jc w:val="both"/>
        <w:rPr>
          <w:rFonts w:ascii="Times New Roman" w:hAnsi="Times New Roman"/>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0AE2B371" w14:textId="091EAE09" w:rsidR="009D6C86" w:rsidRPr="00051B56" w:rsidRDefault="009D6C86" w:rsidP="00051B56">
      <w:pPr>
        <w:suppressAutoHyphens/>
        <w:ind w:firstLine="708"/>
        <w:contextualSpacing/>
        <w:jc w:val="both"/>
        <w:rPr>
          <w:rFonts w:ascii="Times New Roman" w:hAnsi="Times New Roman" w:cs="Times New Roman"/>
          <w:sz w:val="24"/>
          <w:szCs w:val="24"/>
        </w:rPr>
      </w:pPr>
      <w:r w:rsidRPr="00051B56">
        <w:rPr>
          <w:rFonts w:ascii="Times New Roman" w:hAnsi="Times New Roman" w:cs="Times New Roman"/>
          <w:sz w:val="24"/>
          <w:szCs w:val="24"/>
        </w:rPr>
        <w:t>Примерная тематика курсовых проектов (работ)</w:t>
      </w:r>
      <w:r w:rsidR="007370C4" w:rsidRPr="00051B56">
        <w:rPr>
          <w:rFonts w:ascii="Times New Roman" w:hAnsi="Times New Roman" w:cs="Times New Roman"/>
          <w:sz w:val="24"/>
          <w:szCs w:val="24"/>
        </w:rPr>
        <w:t>:</w:t>
      </w:r>
    </w:p>
    <w:p w14:paraId="79074763" w14:textId="77777777" w:rsidR="00051B56" w:rsidRPr="00051B56" w:rsidRDefault="00051B56" w:rsidP="00051B56">
      <w:pPr>
        <w:suppressAutoHyphens/>
        <w:ind w:firstLine="708"/>
        <w:contextualSpacing/>
        <w:jc w:val="both"/>
        <w:rPr>
          <w:rFonts w:ascii="Times New Roman" w:hAnsi="Times New Roman" w:cs="Times New Roman"/>
          <w:sz w:val="24"/>
          <w:szCs w:val="24"/>
        </w:rPr>
      </w:pPr>
    </w:p>
    <w:p w14:paraId="325FB5B7" w14:textId="77777777" w:rsidR="00051B56" w:rsidRPr="00051B56" w:rsidRDefault="00051B56" w:rsidP="00051B56">
      <w:pPr>
        <w:pStyle w:val="114"/>
        <w:numPr>
          <w:ilvl w:val="0"/>
          <w:numId w:val="23"/>
        </w:numPr>
        <w:spacing w:line="240" w:lineRule="auto"/>
        <w:ind w:left="426"/>
        <w:contextualSpacing/>
        <w:jc w:val="both"/>
        <w:rPr>
          <w:rFonts w:ascii="Times New Roman" w:hAnsi="Times New Roman"/>
          <w:b w:val="0"/>
          <w:bCs w:val="0"/>
        </w:rPr>
      </w:pPr>
      <w:r w:rsidRPr="00051B56">
        <w:rPr>
          <w:rFonts w:ascii="Times New Roman" w:hAnsi="Times New Roman"/>
          <w:b w:val="0"/>
          <w:bCs w:val="0"/>
        </w:rPr>
        <w:t xml:space="preserve">Гальваническая линия двухслойного покрытия стальных деталей.   </w:t>
      </w:r>
    </w:p>
    <w:p w14:paraId="1CCB0646" w14:textId="77777777" w:rsidR="00051B56" w:rsidRPr="00051B56" w:rsidRDefault="00051B56" w:rsidP="00051B56">
      <w:pPr>
        <w:pStyle w:val="114"/>
        <w:numPr>
          <w:ilvl w:val="0"/>
          <w:numId w:val="23"/>
        </w:numPr>
        <w:ind w:left="426"/>
        <w:contextualSpacing/>
        <w:jc w:val="both"/>
        <w:rPr>
          <w:rFonts w:ascii="Times New Roman" w:hAnsi="Times New Roman"/>
          <w:b w:val="0"/>
          <w:bCs w:val="0"/>
        </w:rPr>
      </w:pPr>
      <w:r w:rsidRPr="00051B56">
        <w:rPr>
          <w:rFonts w:ascii="Times New Roman" w:hAnsi="Times New Roman"/>
          <w:b w:val="0"/>
          <w:bCs w:val="0"/>
        </w:rPr>
        <w:t xml:space="preserve">Гальваническая линия искробезопасного </w:t>
      </w:r>
      <w:proofErr w:type="spellStart"/>
      <w:r w:rsidRPr="00051B56">
        <w:rPr>
          <w:rFonts w:ascii="Times New Roman" w:hAnsi="Times New Roman"/>
          <w:b w:val="0"/>
          <w:bCs w:val="0"/>
        </w:rPr>
        <w:t>меднения</w:t>
      </w:r>
      <w:proofErr w:type="spellEnd"/>
      <w:r w:rsidRPr="00051B56">
        <w:rPr>
          <w:rFonts w:ascii="Times New Roman" w:hAnsi="Times New Roman"/>
          <w:b w:val="0"/>
          <w:bCs w:val="0"/>
        </w:rPr>
        <w:t xml:space="preserve"> стальных деталей.</w:t>
      </w:r>
    </w:p>
    <w:p w14:paraId="33BC6846" w14:textId="77777777" w:rsidR="00051B56" w:rsidRPr="00051B56" w:rsidRDefault="00051B56" w:rsidP="00051B56">
      <w:pPr>
        <w:pStyle w:val="114"/>
        <w:numPr>
          <w:ilvl w:val="0"/>
          <w:numId w:val="23"/>
        </w:numPr>
        <w:ind w:left="426"/>
        <w:contextualSpacing/>
        <w:jc w:val="both"/>
        <w:rPr>
          <w:rFonts w:ascii="Times New Roman" w:hAnsi="Times New Roman"/>
          <w:b w:val="0"/>
          <w:bCs w:val="0"/>
        </w:rPr>
      </w:pPr>
      <w:r w:rsidRPr="00051B56">
        <w:rPr>
          <w:rFonts w:ascii="Times New Roman" w:hAnsi="Times New Roman"/>
          <w:b w:val="0"/>
          <w:bCs w:val="0"/>
        </w:rPr>
        <w:t>Гальваническая линия никелирования стальных деталей.</w:t>
      </w:r>
    </w:p>
    <w:p w14:paraId="5DF90BC9" w14:textId="77777777" w:rsidR="00051B56" w:rsidRPr="00051B56" w:rsidRDefault="00051B56" w:rsidP="00051B56">
      <w:pPr>
        <w:pStyle w:val="114"/>
        <w:numPr>
          <w:ilvl w:val="0"/>
          <w:numId w:val="23"/>
        </w:numPr>
        <w:ind w:left="426"/>
        <w:contextualSpacing/>
        <w:jc w:val="both"/>
        <w:rPr>
          <w:rFonts w:ascii="Times New Roman" w:hAnsi="Times New Roman"/>
          <w:b w:val="0"/>
          <w:bCs w:val="0"/>
        </w:rPr>
      </w:pPr>
      <w:r w:rsidRPr="00051B56">
        <w:rPr>
          <w:rFonts w:ascii="Times New Roman" w:hAnsi="Times New Roman"/>
          <w:b w:val="0"/>
          <w:bCs w:val="0"/>
        </w:rPr>
        <w:t>Гальваническая линия хромирования стальных деталей.</w:t>
      </w:r>
    </w:p>
    <w:p w14:paraId="36460D5D" w14:textId="77777777" w:rsidR="00051B56" w:rsidRPr="00051B56" w:rsidRDefault="00051B56" w:rsidP="00051B56">
      <w:pPr>
        <w:pStyle w:val="114"/>
        <w:numPr>
          <w:ilvl w:val="0"/>
          <w:numId w:val="23"/>
        </w:numPr>
        <w:ind w:left="426"/>
        <w:contextualSpacing/>
        <w:jc w:val="both"/>
        <w:rPr>
          <w:rFonts w:ascii="Times New Roman" w:hAnsi="Times New Roman"/>
          <w:b w:val="0"/>
          <w:bCs w:val="0"/>
        </w:rPr>
      </w:pPr>
      <w:r w:rsidRPr="00051B56">
        <w:rPr>
          <w:rFonts w:ascii="Times New Roman" w:hAnsi="Times New Roman"/>
          <w:b w:val="0"/>
          <w:bCs w:val="0"/>
        </w:rPr>
        <w:t>Гальваническая линия цинкования стальных деталей.</w:t>
      </w:r>
    </w:p>
    <w:p w14:paraId="387B7F7A" w14:textId="77777777" w:rsidR="00051B56" w:rsidRPr="00051B56" w:rsidRDefault="00051B56" w:rsidP="00051B56">
      <w:pPr>
        <w:pStyle w:val="114"/>
        <w:numPr>
          <w:ilvl w:val="0"/>
          <w:numId w:val="23"/>
        </w:numPr>
        <w:ind w:left="426"/>
        <w:contextualSpacing/>
        <w:jc w:val="both"/>
        <w:rPr>
          <w:rFonts w:ascii="Times New Roman" w:hAnsi="Times New Roman"/>
          <w:b w:val="0"/>
          <w:bCs w:val="0"/>
        </w:rPr>
      </w:pPr>
      <w:r w:rsidRPr="00051B56">
        <w:rPr>
          <w:rFonts w:ascii="Times New Roman" w:hAnsi="Times New Roman"/>
          <w:b w:val="0"/>
          <w:bCs w:val="0"/>
        </w:rPr>
        <w:t>Отделение гидролиза в производстве пероксида водорода электрохимическим методом.</w:t>
      </w:r>
    </w:p>
    <w:p w14:paraId="74D64B3A" w14:textId="77777777" w:rsidR="00051B56" w:rsidRPr="00051B56" w:rsidRDefault="00051B56" w:rsidP="00051B56">
      <w:pPr>
        <w:pStyle w:val="114"/>
        <w:numPr>
          <w:ilvl w:val="0"/>
          <w:numId w:val="23"/>
        </w:numPr>
        <w:ind w:left="426"/>
        <w:contextualSpacing/>
        <w:jc w:val="both"/>
        <w:rPr>
          <w:rFonts w:ascii="Times New Roman" w:hAnsi="Times New Roman"/>
          <w:b w:val="0"/>
          <w:bCs w:val="0"/>
        </w:rPr>
      </w:pPr>
      <w:r w:rsidRPr="00051B56">
        <w:rPr>
          <w:rFonts w:ascii="Times New Roman" w:hAnsi="Times New Roman"/>
          <w:b w:val="0"/>
          <w:bCs w:val="0"/>
        </w:rPr>
        <w:t>Отделение электролиза в производстве пероксида водорода электрохимическим методом.</w:t>
      </w:r>
    </w:p>
    <w:p w14:paraId="5C10DD17" w14:textId="77777777" w:rsidR="00051B56" w:rsidRPr="00051B56" w:rsidRDefault="00051B56" w:rsidP="00051B56">
      <w:pPr>
        <w:pStyle w:val="114"/>
        <w:numPr>
          <w:ilvl w:val="0"/>
          <w:numId w:val="23"/>
        </w:numPr>
        <w:ind w:left="426"/>
        <w:contextualSpacing/>
        <w:jc w:val="both"/>
        <w:rPr>
          <w:rFonts w:ascii="Times New Roman" w:hAnsi="Times New Roman"/>
          <w:b w:val="0"/>
          <w:bCs w:val="0"/>
        </w:rPr>
      </w:pPr>
      <w:r w:rsidRPr="00051B56">
        <w:rPr>
          <w:rFonts w:ascii="Times New Roman" w:hAnsi="Times New Roman"/>
          <w:b w:val="0"/>
          <w:bCs w:val="0"/>
        </w:rPr>
        <w:t>Очистная стадия электролиза в производстве перхлората натрия.</w:t>
      </w:r>
    </w:p>
    <w:p w14:paraId="0DFEA04A" w14:textId="77777777" w:rsidR="00051B56" w:rsidRPr="00051B56" w:rsidRDefault="00051B56" w:rsidP="00051B56">
      <w:pPr>
        <w:pStyle w:val="114"/>
        <w:numPr>
          <w:ilvl w:val="0"/>
          <w:numId w:val="23"/>
        </w:numPr>
        <w:ind w:left="426"/>
        <w:contextualSpacing/>
        <w:jc w:val="both"/>
        <w:rPr>
          <w:rFonts w:ascii="Times New Roman" w:hAnsi="Times New Roman"/>
          <w:b w:val="0"/>
          <w:bCs w:val="0"/>
        </w:rPr>
      </w:pPr>
      <w:r w:rsidRPr="00051B56">
        <w:rPr>
          <w:rFonts w:ascii="Times New Roman" w:hAnsi="Times New Roman"/>
          <w:b w:val="0"/>
          <w:bCs w:val="0"/>
        </w:rPr>
        <w:t>Получение водорода и кислорода электролизом воды.</w:t>
      </w:r>
    </w:p>
    <w:p w14:paraId="7C57DDB1" w14:textId="77777777" w:rsidR="00051B56" w:rsidRPr="00051B56" w:rsidRDefault="00051B56" w:rsidP="00051B56">
      <w:pPr>
        <w:pStyle w:val="114"/>
        <w:numPr>
          <w:ilvl w:val="0"/>
          <w:numId w:val="23"/>
        </w:numPr>
        <w:ind w:left="426"/>
        <w:contextualSpacing/>
        <w:jc w:val="both"/>
        <w:rPr>
          <w:rFonts w:ascii="Times New Roman" w:hAnsi="Times New Roman"/>
          <w:b w:val="0"/>
          <w:bCs w:val="0"/>
        </w:rPr>
      </w:pPr>
      <w:r w:rsidRPr="00051B56">
        <w:rPr>
          <w:rFonts w:ascii="Times New Roman" w:hAnsi="Times New Roman"/>
          <w:b w:val="0"/>
          <w:bCs w:val="0"/>
        </w:rPr>
        <w:t>Предварительная подготовка воды для паровых котлов.</w:t>
      </w:r>
    </w:p>
    <w:p w14:paraId="51E0D2F3" w14:textId="77777777" w:rsidR="00051B56" w:rsidRPr="00051B56" w:rsidRDefault="00051B56" w:rsidP="00051B56">
      <w:pPr>
        <w:pStyle w:val="114"/>
        <w:numPr>
          <w:ilvl w:val="0"/>
          <w:numId w:val="23"/>
        </w:numPr>
        <w:ind w:left="426"/>
        <w:contextualSpacing/>
        <w:jc w:val="both"/>
        <w:rPr>
          <w:rFonts w:ascii="Times New Roman" w:hAnsi="Times New Roman"/>
          <w:b w:val="0"/>
          <w:bCs w:val="0"/>
        </w:rPr>
      </w:pPr>
      <w:r w:rsidRPr="00051B56">
        <w:rPr>
          <w:rFonts w:ascii="Times New Roman" w:hAnsi="Times New Roman"/>
          <w:b w:val="0"/>
          <w:bCs w:val="0"/>
        </w:rPr>
        <w:t>Продукционная стадия электролиза в производстве перхлората натрия.</w:t>
      </w:r>
    </w:p>
    <w:p w14:paraId="390993A9" w14:textId="77777777" w:rsidR="00051B56" w:rsidRPr="00051B56" w:rsidRDefault="00051B56" w:rsidP="00051B56">
      <w:pPr>
        <w:pStyle w:val="114"/>
        <w:numPr>
          <w:ilvl w:val="0"/>
          <w:numId w:val="23"/>
        </w:numPr>
        <w:ind w:left="426"/>
        <w:contextualSpacing/>
        <w:jc w:val="both"/>
        <w:rPr>
          <w:rFonts w:ascii="Times New Roman" w:hAnsi="Times New Roman"/>
          <w:b w:val="0"/>
          <w:bCs w:val="0"/>
        </w:rPr>
      </w:pPr>
      <w:r w:rsidRPr="00051B56">
        <w:rPr>
          <w:rFonts w:ascii="Times New Roman" w:hAnsi="Times New Roman"/>
          <w:b w:val="0"/>
          <w:bCs w:val="0"/>
        </w:rPr>
        <w:lastRenderedPageBreak/>
        <w:t>Участок выпуска секций оксидно-полупроводниковых конденсаторов.</w:t>
      </w:r>
    </w:p>
    <w:p w14:paraId="13C4EA92" w14:textId="77777777" w:rsidR="00437D40" w:rsidRDefault="00437D40" w:rsidP="00437D40">
      <w:pPr>
        <w:rPr>
          <w:rFonts w:ascii="Times New Roman" w:hAnsi="Times New Roman" w:cs="Times New Roman"/>
          <w:sz w:val="24"/>
          <w:szCs w:val="24"/>
        </w:rPr>
      </w:pPr>
    </w:p>
    <w:p w14:paraId="0467A761" w14:textId="77777777" w:rsidR="00437D40" w:rsidRPr="00E11160" w:rsidRDefault="00437D40" w:rsidP="004178E3">
      <w:pPr>
        <w:pStyle w:val="1f"/>
      </w:pPr>
      <w:r w:rsidRPr="00E11160">
        <w:t xml:space="preserve">3. </w:t>
      </w:r>
      <w:r w:rsidRPr="008D2724">
        <w:t>Условия реализации профессионального модуля</w:t>
      </w:r>
    </w:p>
    <w:p w14:paraId="178CDA88" w14:textId="77777777" w:rsidR="00437D40" w:rsidRPr="00E11160" w:rsidRDefault="00437D40" w:rsidP="00437D40">
      <w:pPr>
        <w:pStyle w:val="114"/>
        <w:rPr>
          <w:rFonts w:ascii="Times New Roman" w:hAnsi="Times New Roman"/>
        </w:rPr>
      </w:pPr>
      <w:r w:rsidRPr="00B73C57">
        <w:rPr>
          <w:rFonts w:ascii="Times New Roman" w:hAnsi="Times New Roman"/>
        </w:rPr>
        <w:t>3.1. Материально-техническое обеспечение</w:t>
      </w:r>
    </w:p>
    <w:p w14:paraId="443A8EC4" w14:textId="77777777" w:rsidR="00B73C57" w:rsidRPr="00B73C57" w:rsidRDefault="00B73C57" w:rsidP="00B73C57">
      <w:pPr>
        <w:pStyle w:val="114"/>
        <w:rPr>
          <w:rFonts w:ascii="Times New Roman" w:eastAsia="Times New Roman" w:hAnsi="Times New Roman"/>
          <w:b w:val="0"/>
        </w:rPr>
      </w:pPr>
      <w:r w:rsidRPr="00B73C57">
        <w:rPr>
          <w:rFonts w:ascii="Times New Roman" w:eastAsia="Times New Roman" w:hAnsi="Times New Roman"/>
          <w:b w:val="0"/>
        </w:rPr>
        <w:t>Лаборатории «Технологии электрохимического производства», «Электротехники и электроники», «Автоматизации технологического процесса», оснащенные в соответствии с приложением 3 ПОП-П.</w:t>
      </w:r>
    </w:p>
    <w:p w14:paraId="51D07DD0" w14:textId="77777777" w:rsidR="00B73C57" w:rsidRDefault="00B73C57" w:rsidP="00B73C57">
      <w:pPr>
        <w:pStyle w:val="114"/>
        <w:rPr>
          <w:rFonts w:ascii="Times New Roman" w:eastAsia="Times New Roman" w:hAnsi="Times New Roman"/>
          <w:b w:val="0"/>
        </w:rPr>
      </w:pPr>
      <w:r w:rsidRPr="00B73C57">
        <w:rPr>
          <w:rFonts w:ascii="Times New Roman" w:eastAsia="Times New Roman" w:hAnsi="Times New Roman"/>
          <w:b w:val="0"/>
        </w:rPr>
        <w:t>Базы практики (зоны по видам работ), оснащенные в соответствии с приложением 3 ПОП-П.</w:t>
      </w:r>
    </w:p>
    <w:p w14:paraId="53BF85B1" w14:textId="7DDE3CD4" w:rsidR="00437D40" w:rsidRPr="00E11160" w:rsidRDefault="00437D40" w:rsidP="00B73C5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578BDE0" w14:textId="77777777" w:rsidR="00437D40" w:rsidRDefault="00437D40" w:rsidP="00437D4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192DC4" w14:textId="77777777" w:rsidR="00437D40" w:rsidRDefault="00437D40" w:rsidP="00437D40">
      <w:pPr>
        <w:pStyle w:val="a4"/>
        <w:spacing w:line="276" w:lineRule="auto"/>
        <w:ind w:left="0" w:firstLine="709"/>
        <w:jc w:val="both"/>
        <w:rPr>
          <w:rFonts w:ascii="Times New Roman" w:hAnsi="Times New Roman"/>
          <w:bCs/>
          <w:sz w:val="24"/>
          <w:szCs w:val="24"/>
        </w:rPr>
      </w:pPr>
    </w:p>
    <w:p w14:paraId="44FD878D" w14:textId="77777777" w:rsidR="00437D40" w:rsidRPr="0098702E" w:rsidRDefault="00437D40" w:rsidP="00437D40">
      <w:pPr>
        <w:pStyle w:val="a4"/>
        <w:spacing w:line="276" w:lineRule="auto"/>
        <w:ind w:left="0" w:firstLine="709"/>
        <w:rPr>
          <w:rFonts w:ascii="Times New Roman" w:hAnsi="Times New Roman" w:cs="Times New Roman"/>
          <w:b/>
          <w:sz w:val="24"/>
          <w:szCs w:val="24"/>
        </w:rPr>
      </w:pPr>
      <w:r w:rsidRPr="0098702E">
        <w:rPr>
          <w:rFonts w:ascii="Times New Roman" w:hAnsi="Times New Roman" w:cs="Times New Roman"/>
          <w:b/>
          <w:sz w:val="24"/>
          <w:szCs w:val="24"/>
        </w:rPr>
        <w:t>3.2.1. Основные печатные и/или электронные издания</w:t>
      </w:r>
    </w:p>
    <w:p w14:paraId="28052F05" w14:textId="1D0CA526" w:rsidR="00437D40" w:rsidRPr="0098702E" w:rsidRDefault="0098702E" w:rsidP="0098702E">
      <w:pPr>
        <w:pStyle w:val="a4"/>
        <w:numPr>
          <w:ilvl w:val="0"/>
          <w:numId w:val="17"/>
        </w:numPr>
        <w:spacing w:line="276" w:lineRule="auto"/>
        <w:ind w:left="284"/>
        <w:jc w:val="both"/>
        <w:rPr>
          <w:rFonts w:ascii="Times New Roman" w:eastAsia="Times New Roman" w:hAnsi="Times New Roman" w:cs="Times New Roman"/>
          <w:sz w:val="24"/>
          <w:szCs w:val="24"/>
          <w:lang w:eastAsia="ru-RU"/>
        </w:rPr>
      </w:pPr>
      <w:r w:rsidRPr="0098702E">
        <w:rPr>
          <w:rFonts w:ascii="Times New Roman" w:eastAsia="Times New Roman" w:hAnsi="Times New Roman" w:cs="Times New Roman"/>
          <w:sz w:val="24"/>
          <w:szCs w:val="24"/>
          <w:lang w:eastAsia="ru-RU"/>
        </w:rPr>
        <w:t>Кубасов В.А., Банников В.В. «Электрохимическая технология неорганических веществ» М. «Химия» 1989.</w:t>
      </w:r>
    </w:p>
    <w:p w14:paraId="69E9A649" w14:textId="05015CFC" w:rsidR="00437D40" w:rsidRDefault="00437D40" w:rsidP="00437D40">
      <w:pPr>
        <w:suppressAutoHyphens/>
        <w:spacing w:line="276" w:lineRule="auto"/>
        <w:ind w:firstLine="709"/>
        <w:contextualSpacing/>
        <w:rPr>
          <w:rFonts w:ascii="Times New Roman" w:hAnsi="Times New Roman" w:cs="Times New Roman"/>
          <w:bCs/>
          <w:i/>
          <w:sz w:val="24"/>
          <w:szCs w:val="24"/>
        </w:rPr>
      </w:pPr>
      <w:r w:rsidRPr="0098702E">
        <w:rPr>
          <w:rFonts w:ascii="Times New Roman" w:hAnsi="Times New Roman" w:cs="Times New Roman"/>
          <w:b/>
          <w:bCs/>
          <w:sz w:val="24"/>
          <w:szCs w:val="24"/>
        </w:rPr>
        <w:t xml:space="preserve">3.2.2. Дополнительные источники </w:t>
      </w:r>
      <w:r w:rsidRPr="0098702E">
        <w:rPr>
          <w:rFonts w:ascii="Times New Roman" w:hAnsi="Times New Roman" w:cs="Times New Roman"/>
          <w:bCs/>
          <w:i/>
          <w:sz w:val="24"/>
          <w:szCs w:val="24"/>
        </w:rPr>
        <w:t>(при необходимости)</w:t>
      </w:r>
    </w:p>
    <w:p w14:paraId="520557E6" w14:textId="77777777" w:rsidR="0098702E" w:rsidRPr="0098702E" w:rsidRDefault="0098702E" w:rsidP="0098702E">
      <w:pPr>
        <w:pStyle w:val="a4"/>
        <w:numPr>
          <w:ilvl w:val="0"/>
          <w:numId w:val="18"/>
        </w:numPr>
        <w:suppressAutoHyphens/>
        <w:spacing w:line="276" w:lineRule="auto"/>
        <w:ind w:left="284"/>
        <w:rPr>
          <w:rFonts w:ascii="Times New Roman" w:hAnsi="Times New Roman" w:cs="Times New Roman"/>
          <w:bCs/>
          <w:sz w:val="24"/>
          <w:szCs w:val="24"/>
        </w:rPr>
      </w:pPr>
      <w:r w:rsidRPr="0098702E">
        <w:rPr>
          <w:rFonts w:ascii="Times New Roman" w:hAnsi="Times New Roman" w:cs="Times New Roman"/>
          <w:bCs/>
          <w:sz w:val="24"/>
          <w:szCs w:val="24"/>
        </w:rPr>
        <w:t xml:space="preserve">Вячеславов П.М. Новые электрохимические покрытия. </w:t>
      </w:r>
      <w:proofErr w:type="spellStart"/>
      <w:r w:rsidRPr="0098702E">
        <w:rPr>
          <w:rFonts w:ascii="Times New Roman" w:hAnsi="Times New Roman" w:cs="Times New Roman"/>
          <w:bCs/>
          <w:sz w:val="24"/>
          <w:szCs w:val="24"/>
        </w:rPr>
        <w:t>Лениздат</w:t>
      </w:r>
      <w:proofErr w:type="spellEnd"/>
      <w:r w:rsidRPr="0098702E">
        <w:rPr>
          <w:rFonts w:ascii="Times New Roman" w:hAnsi="Times New Roman" w:cs="Times New Roman"/>
          <w:bCs/>
          <w:sz w:val="24"/>
          <w:szCs w:val="24"/>
        </w:rPr>
        <w:t>. 1972.</w:t>
      </w:r>
    </w:p>
    <w:p w14:paraId="3209EE0B" w14:textId="77777777" w:rsidR="0098702E" w:rsidRPr="0098702E" w:rsidRDefault="0098702E" w:rsidP="0098702E">
      <w:pPr>
        <w:pStyle w:val="a4"/>
        <w:numPr>
          <w:ilvl w:val="0"/>
          <w:numId w:val="18"/>
        </w:numPr>
        <w:suppressAutoHyphens/>
        <w:spacing w:line="276" w:lineRule="auto"/>
        <w:ind w:left="284"/>
        <w:rPr>
          <w:rFonts w:ascii="Times New Roman" w:hAnsi="Times New Roman" w:cs="Times New Roman"/>
          <w:bCs/>
          <w:sz w:val="24"/>
          <w:szCs w:val="24"/>
        </w:rPr>
      </w:pPr>
      <w:r w:rsidRPr="0098702E">
        <w:rPr>
          <w:rFonts w:ascii="Times New Roman" w:hAnsi="Times New Roman" w:cs="Times New Roman"/>
          <w:bCs/>
          <w:sz w:val="24"/>
          <w:szCs w:val="24"/>
        </w:rPr>
        <w:t>Вячеславов П.М. Электролитическое осаждение сплавов.  «Машиностроение» Л 1971.</w:t>
      </w:r>
    </w:p>
    <w:p w14:paraId="41FDED85" w14:textId="77777777" w:rsidR="0098702E" w:rsidRPr="0098702E" w:rsidRDefault="0098702E" w:rsidP="0098702E">
      <w:pPr>
        <w:pStyle w:val="a4"/>
        <w:numPr>
          <w:ilvl w:val="0"/>
          <w:numId w:val="18"/>
        </w:numPr>
        <w:suppressAutoHyphens/>
        <w:spacing w:line="276" w:lineRule="auto"/>
        <w:ind w:left="284"/>
        <w:rPr>
          <w:rFonts w:ascii="Times New Roman" w:hAnsi="Times New Roman" w:cs="Times New Roman"/>
          <w:bCs/>
          <w:sz w:val="24"/>
          <w:szCs w:val="24"/>
        </w:rPr>
      </w:pPr>
      <w:r w:rsidRPr="0098702E">
        <w:rPr>
          <w:rFonts w:ascii="Times New Roman" w:hAnsi="Times New Roman" w:cs="Times New Roman"/>
          <w:bCs/>
          <w:sz w:val="24"/>
          <w:szCs w:val="24"/>
        </w:rPr>
        <w:t>Голубятникова В.А., Шувалов В.В. Автоматизация производственных процессов в химической промышленности – М. «Химия».1985</w:t>
      </w:r>
    </w:p>
    <w:p w14:paraId="458DD2C5" w14:textId="77777777" w:rsidR="0098702E" w:rsidRPr="0098702E" w:rsidRDefault="0098702E" w:rsidP="0098702E">
      <w:pPr>
        <w:pStyle w:val="a4"/>
        <w:numPr>
          <w:ilvl w:val="0"/>
          <w:numId w:val="18"/>
        </w:numPr>
        <w:suppressAutoHyphens/>
        <w:spacing w:line="276" w:lineRule="auto"/>
        <w:ind w:left="284"/>
        <w:rPr>
          <w:rFonts w:ascii="Times New Roman" w:hAnsi="Times New Roman" w:cs="Times New Roman"/>
          <w:bCs/>
          <w:sz w:val="24"/>
          <w:szCs w:val="24"/>
        </w:rPr>
      </w:pPr>
      <w:proofErr w:type="spellStart"/>
      <w:r w:rsidRPr="0098702E">
        <w:rPr>
          <w:rFonts w:ascii="Times New Roman" w:hAnsi="Times New Roman" w:cs="Times New Roman"/>
          <w:bCs/>
          <w:sz w:val="24"/>
          <w:szCs w:val="24"/>
        </w:rPr>
        <w:t>Дасоян</w:t>
      </w:r>
      <w:proofErr w:type="spellEnd"/>
      <w:r w:rsidRPr="0098702E">
        <w:rPr>
          <w:rFonts w:ascii="Times New Roman" w:hAnsi="Times New Roman" w:cs="Times New Roman"/>
          <w:bCs/>
          <w:sz w:val="24"/>
          <w:szCs w:val="24"/>
        </w:rPr>
        <w:t xml:space="preserve"> М.В., Сахарова И.Я. Технология нанесения гальванических покрытий. Л: Машиностроение. – 1989.</w:t>
      </w:r>
    </w:p>
    <w:p w14:paraId="6CDBA608" w14:textId="77777777" w:rsidR="0098702E" w:rsidRPr="0098702E" w:rsidRDefault="0098702E" w:rsidP="0098702E">
      <w:pPr>
        <w:pStyle w:val="a4"/>
        <w:numPr>
          <w:ilvl w:val="0"/>
          <w:numId w:val="18"/>
        </w:numPr>
        <w:suppressAutoHyphens/>
        <w:spacing w:line="276" w:lineRule="auto"/>
        <w:ind w:left="284"/>
        <w:rPr>
          <w:rFonts w:ascii="Times New Roman" w:hAnsi="Times New Roman" w:cs="Times New Roman"/>
          <w:bCs/>
          <w:sz w:val="24"/>
          <w:szCs w:val="24"/>
        </w:rPr>
      </w:pPr>
      <w:r w:rsidRPr="0098702E">
        <w:rPr>
          <w:rFonts w:ascii="Times New Roman" w:hAnsi="Times New Roman" w:cs="Times New Roman"/>
          <w:bCs/>
          <w:sz w:val="24"/>
          <w:szCs w:val="24"/>
        </w:rPr>
        <w:t>Зарецкий С.А., Сучков В.Н. «Электрохимическая технология неорганических веществ и химические источники тока» М. «Высшая школа» 1980.</w:t>
      </w:r>
    </w:p>
    <w:p w14:paraId="417D7246" w14:textId="77777777" w:rsidR="0098702E" w:rsidRPr="0098702E" w:rsidRDefault="0098702E" w:rsidP="0098702E">
      <w:pPr>
        <w:pStyle w:val="a4"/>
        <w:numPr>
          <w:ilvl w:val="0"/>
          <w:numId w:val="18"/>
        </w:numPr>
        <w:suppressAutoHyphens/>
        <w:spacing w:line="276" w:lineRule="auto"/>
        <w:ind w:left="284"/>
        <w:rPr>
          <w:rFonts w:ascii="Times New Roman" w:hAnsi="Times New Roman" w:cs="Times New Roman"/>
          <w:bCs/>
          <w:sz w:val="24"/>
          <w:szCs w:val="24"/>
        </w:rPr>
      </w:pPr>
      <w:r w:rsidRPr="0098702E">
        <w:rPr>
          <w:rFonts w:ascii="Times New Roman" w:hAnsi="Times New Roman" w:cs="Times New Roman"/>
          <w:bCs/>
          <w:sz w:val="24"/>
          <w:szCs w:val="24"/>
        </w:rPr>
        <w:t>Стендер В.В. «Прикладная электрохимия». М. «Химия» 1983.</w:t>
      </w:r>
    </w:p>
    <w:p w14:paraId="0495BA87" w14:textId="77777777" w:rsidR="0098702E" w:rsidRPr="0098702E" w:rsidRDefault="0098702E" w:rsidP="0098702E">
      <w:pPr>
        <w:pStyle w:val="a4"/>
        <w:numPr>
          <w:ilvl w:val="0"/>
          <w:numId w:val="18"/>
        </w:numPr>
        <w:suppressAutoHyphens/>
        <w:spacing w:line="276" w:lineRule="auto"/>
        <w:ind w:left="284"/>
        <w:rPr>
          <w:rFonts w:ascii="Times New Roman" w:hAnsi="Times New Roman" w:cs="Times New Roman"/>
          <w:bCs/>
          <w:sz w:val="24"/>
          <w:szCs w:val="24"/>
        </w:rPr>
      </w:pPr>
      <w:r w:rsidRPr="0098702E">
        <w:rPr>
          <w:rFonts w:ascii="Times New Roman" w:hAnsi="Times New Roman" w:cs="Times New Roman"/>
          <w:bCs/>
          <w:sz w:val="24"/>
          <w:szCs w:val="24"/>
        </w:rPr>
        <w:t>Флёров В.Н. Сборник задач по прикладной электрохимии. «Высшая школа» М.1966.</w:t>
      </w:r>
    </w:p>
    <w:p w14:paraId="7F219160" w14:textId="77777777" w:rsidR="0098702E" w:rsidRPr="0098702E" w:rsidRDefault="0098702E" w:rsidP="0098702E">
      <w:pPr>
        <w:pStyle w:val="a4"/>
        <w:numPr>
          <w:ilvl w:val="0"/>
          <w:numId w:val="18"/>
        </w:numPr>
        <w:suppressAutoHyphens/>
        <w:spacing w:line="276" w:lineRule="auto"/>
        <w:ind w:left="284"/>
        <w:rPr>
          <w:rFonts w:ascii="Times New Roman" w:hAnsi="Times New Roman" w:cs="Times New Roman"/>
          <w:bCs/>
          <w:sz w:val="24"/>
          <w:szCs w:val="24"/>
        </w:rPr>
      </w:pPr>
      <w:r w:rsidRPr="0098702E">
        <w:rPr>
          <w:rFonts w:ascii="Times New Roman" w:hAnsi="Times New Roman" w:cs="Times New Roman"/>
          <w:bCs/>
          <w:sz w:val="24"/>
          <w:szCs w:val="24"/>
        </w:rPr>
        <w:t>Чирков Ю. Любимое дитя электрохимии. Знание». М. 1985.</w:t>
      </w:r>
    </w:p>
    <w:p w14:paraId="45D302E4" w14:textId="77777777" w:rsidR="0098702E" w:rsidRPr="0098702E" w:rsidRDefault="0098702E" w:rsidP="0098702E">
      <w:pPr>
        <w:pStyle w:val="a4"/>
        <w:numPr>
          <w:ilvl w:val="0"/>
          <w:numId w:val="18"/>
        </w:numPr>
        <w:suppressAutoHyphens/>
        <w:spacing w:line="276" w:lineRule="auto"/>
        <w:ind w:left="284"/>
        <w:rPr>
          <w:rFonts w:ascii="Times New Roman" w:hAnsi="Times New Roman" w:cs="Times New Roman"/>
          <w:bCs/>
          <w:sz w:val="24"/>
          <w:szCs w:val="24"/>
        </w:rPr>
      </w:pPr>
      <w:proofErr w:type="spellStart"/>
      <w:r w:rsidRPr="0098702E">
        <w:rPr>
          <w:rFonts w:ascii="Times New Roman" w:hAnsi="Times New Roman" w:cs="Times New Roman"/>
          <w:bCs/>
          <w:sz w:val="24"/>
          <w:szCs w:val="24"/>
        </w:rPr>
        <w:t>Эрдеи</w:t>
      </w:r>
      <w:proofErr w:type="spellEnd"/>
      <w:r w:rsidRPr="0098702E">
        <w:rPr>
          <w:rFonts w:ascii="Times New Roman" w:hAnsi="Times New Roman" w:cs="Times New Roman"/>
          <w:bCs/>
          <w:sz w:val="24"/>
          <w:szCs w:val="24"/>
        </w:rPr>
        <w:t xml:space="preserve"> Т.– Груз. «Химические источники энергии» М. «Мир» 1974.</w:t>
      </w:r>
    </w:p>
    <w:p w14:paraId="4B22B7C6" w14:textId="77777777" w:rsidR="0098702E" w:rsidRPr="0098702E" w:rsidRDefault="0098702E" w:rsidP="0098702E">
      <w:pPr>
        <w:pStyle w:val="a4"/>
        <w:numPr>
          <w:ilvl w:val="0"/>
          <w:numId w:val="18"/>
        </w:numPr>
        <w:suppressAutoHyphens/>
        <w:spacing w:line="276" w:lineRule="auto"/>
        <w:ind w:left="284"/>
        <w:rPr>
          <w:rFonts w:ascii="Times New Roman" w:hAnsi="Times New Roman" w:cs="Times New Roman"/>
          <w:bCs/>
          <w:sz w:val="24"/>
          <w:szCs w:val="24"/>
        </w:rPr>
      </w:pPr>
      <w:r w:rsidRPr="0098702E">
        <w:rPr>
          <w:rFonts w:ascii="Times New Roman" w:hAnsi="Times New Roman" w:cs="Times New Roman"/>
          <w:bCs/>
          <w:sz w:val="24"/>
          <w:szCs w:val="24"/>
        </w:rPr>
        <w:t>Якименко Л.М., Серышев Г.А. «Электрохимический синтез неорганических соединений» М. «Химия» 1984.</w:t>
      </w:r>
    </w:p>
    <w:p w14:paraId="0CC239A6" w14:textId="77777777" w:rsidR="00437D40" w:rsidRPr="00FA680C" w:rsidRDefault="00437D40" w:rsidP="004178E3">
      <w:pPr>
        <w:pStyle w:val="1f"/>
      </w:pPr>
      <w:r w:rsidRPr="0098702E">
        <w:t xml:space="preserve">4. Контроль и оценка результатов освоения </w:t>
      </w:r>
      <w:r w:rsidRPr="0098702E">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801"/>
        <w:gridCol w:w="2278"/>
      </w:tblGrid>
      <w:tr w:rsidR="00437D40" w:rsidRPr="008D2724" w14:paraId="797B14FF" w14:textId="77777777" w:rsidTr="00AF7A46">
        <w:trPr>
          <w:trHeight w:val="23"/>
        </w:trPr>
        <w:tc>
          <w:tcPr>
            <w:tcW w:w="1324" w:type="pct"/>
          </w:tcPr>
          <w:p w14:paraId="122A5991" w14:textId="77777777" w:rsidR="00437D40" w:rsidRPr="008D2724" w:rsidRDefault="00437D40" w:rsidP="005B3F28">
            <w:pPr>
              <w:suppressAutoHyphens/>
              <w:contextualSpacing/>
              <w:jc w:val="center"/>
              <w:rPr>
                <w:rFonts w:ascii="Times New Roman" w:hAnsi="Times New Roman" w:cs="Times New Roman"/>
                <w:b/>
                <w:iCs/>
                <w:sz w:val="24"/>
                <w:szCs w:val="24"/>
              </w:rPr>
            </w:pPr>
            <w:bookmarkStart w:id="30" w:name="_Hlk162516598"/>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493" w:type="pct"/>
            <w:vAlign w:val="center"/>
          </w:tcPr>
          <w:p w14:paraId="7DBAD55B" w14:textId="77777777" w:rsidR="00437D40" w:rsidRPr="008D2724" w:rsidRDefault="00437D40" w:rsidP="005B3F2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183" w:type="pct"/>
            <w:vAlign w:val="center"/>
          </w:tcPr>
          <w:p w14:paraId="0398016B" w14:textId="130ADAC2" w:rsidR="00437D40" w:rsidRPr="008D2724" w:rsidRDefault="00437D40" w:rsidP="005B3F2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3A72AE" w:rsidRPr="008D2724" w14:paraId="2AB51820" w14:textId="77777777" w:rsidTr="00AF7A46">
        <w:trPr>
          <w:trHeight w:val="23"/>
        </w:trPr>
        <w:tc>
          <w:tcPr>
            <w:tcW w:w="1324" w:type="pct"/>
          </w:tcPr>
          <w:p w14:paraId="43A52B18" w14:textId="1807CFAC" w:rsidR="003A72AE" w:rsidRPr="008D2724" w:rsidRDefault="003A72AE" w:rsidP="00D640F5">
            <w:pPr>
              <w:suppressAutoHyphens/>
              <w:contextualSpacing/>
              <w:rPr>
                <w:rFonts w:ascii="Times New Roman" w:hAnsi="Times New Roman" w:cs="Times New Roman"/>
                <w:i/>
                <w:sz w:val="24"/>
                <w:szCs w:val="24"/>
              </w:rPr>
            </w:pPr>
            <w:r w:rsidRPr="0098702E">
              <w:rPr>
                <w:rFonts w:ascii="Times New Roman" w:eastAsia="Times New Roman" w:hAnsi="Times New Roman" w:cs="Times New Roman"/>
                <w:bCs/>
                <w:iCs/>
                <w:sz w:val="24"/>
                <w:szCs w:val="24"/>
              </w:rPr>
              <w:t>ПК</w:t>
            </w:r>
            <w:r>
              <w:rPr>
                <w:rFonts w:ascii="Times New Roman" w:eastAsia="Times New Roman" w:hAnsi="Times New Roman" w:cs="Times New Roman"/>
                <w:bCs/>
                <w:iCs/>
                <w:sz w:val="24"/>
                <w:szCs w:val="24"/>
              </w:rPr>
              <w:t xml:space="preserve"> </w:t>
            </w:r>
            <w:r w:rsidRPr="0098702E">
              <w:rPr>
                <w:rFonts w:ascii="Times New Roman" w:eastAsia="Times New Roman" w:hAnsi="Times New Roman" w:cs="Times New Roman"/>
                <w:bCs/>
                <w:iCs/>
                <w:sz w:val="24"/>
                <w:szCs w:val="24"/>
              </w:rPr>
              <w:t xml:space="preserve">2.1 Получать продукты электрохимического производства </w:t>
            </w:r>
            <w:r w:rsidRPr="0098702E">
              <w:rPr>
                <w:rFonts w:ascii="Times New Roman" w:eastAsia="Times New Roman" w:hAnsi="Times New Roman" w:cs="Times New Roman"/>
                <w:bCs/>
                <w:iCs/>
                <w:sz w:val="24"/>
                <w:szCs w:val="24"/>
              </w:rPr>
              <w:lastRenderedPageBreak/>
              <w:t>заданного количества и качества</w:t>
            </w:r>
          </w:p>
        </w:tc>
        <w:tc>
          <w:tcPr>
            <w:tcW w:w="2493" w:type="pct"/>
          </w:tcPr>
          <w:p w14:paraId="32731695" w14:textId="2FB9C782" w:rsidR="003A72AE" w:rsidRPr="0098702E" w:rsidRDefault="003A72AE" w:rsidP="00D640F5">
            <w:pPr>
              <w:suppressAutoHyphens/>
              <w:contextualSpacing/>
              <w:rPr>
                <w:rFonts w:ascii="Times New Roman" w:hAnsi="Times New Roman" w:cs="Times New Roman"/>
                <w:iCs/>
                <w:sz w:val="24"/>
                <w:szCs w:val="24"/>
              </w:rPr>
            </w:pPr>
            <w:r w:rsidRPr="0098702E">
              <w:rPr>
                <w:rFonts w:ascii="Times New Roman" w:hAnsi="Times New Roman" w:cs="Times New Roman"/>
                <w:iCs/>
                <w:sz w:val="24"/>
                <w:szCs w:val="24"/>
              </w:rPr>
              <w:lastRenderedPageBreak/>
              <w:t>-</w:t>
            </w:r>
            <w:r>
              <w:rPr>
                <w:rFonts w:ascii="Times New Roman" w:hAnsi="Times New Roman" w:cs="Times New Roman"/>
                <w:iCs/>
                <w:sz w:val="24"/>
                <w:szCs w:val="24"/>
              </w:rPr>
              <w:t xml:space="preserve"> демонстрировать знания </w:t>
            </w:r>
            <w:r w:rsidRPr="0098702E">
              <w:rPr>
                <w:rFonts w:ascii="Times New Roman" w:hAnsi="Times New Roman" w:cs="Times New Roman"/>
                <w:iCs/>
                <w:sz w:val="24"/>
                <w:szCs w:val="24"/>
              </w:rPr>
              <w:t>технических требований</w:t>
            </w:r>
            <w:r>
              <w:rPr>
                <w:rFonts w:ascii="Times New Roman" w:hAnsi="Times New Roman" w:cs="Times New Roman"/>
                <w:iCs/>
                <w:sz w:val="24"/>
                <w:szCs w:val="24"/>
              </w:rPr>
              <w:t>,</w:t>
            </w:r>
            <w:r w:rsidRPr="0098702E">
              <w:rPr>
                <w:rFonts w:ascii="Times New Roman" w:hAnsi="Times New Roman" w:cs="Times New Roman"/>
                <w:iCs/>
                <w:sz w:val="24"/>
                <w:szCs w:val="24"/>
              </w:rPr>
              <w:t xml:space="preserve"> предъявляемы</w:t>
            </w:r>
            <w:r>
              <w:rPr>
                <w:rFonts w:ascii="Times New Roman" w:hAnsi="Times New Roman" w:cs="Times New Roman"/>
                <w:iCs/>
                <w:sz w:val="24"/>
                <w:szCs w:val="24"/>
              </w:rPr>
              <w:t>х</w:t>
            </w:r>
            <w:r w:rsidRPr="0098702E">
              <w:rPr>
                <w:rFonts w:ascii="Times New Roman" w:hAnsi="Times New Roman" w:cs="Times New Roman"/>
                <w:iCs/>
                <w:sz w:val="24"/>
                <w:szCs w:val="24"/>
              </w:rPr>
              <w:t xml:space="preserve"> к сырью, готовой продукции в соответствии с нормативной документацией</w:t>
            </w:r>
            <w:r>
              <w:rPr>
                <w:rFonts w:ascii="Times New Roman" w:hAnsi="Times New Roman" w:cs="Times New Roman"/>
                <w:iCs/>
                <w:sz w:val="24"/>
                <w:szCs w:val="24"/>
              </w:rPr>
              <w:t>.</w:t>
            </w:r>
          </w:p>
        </w:tc>
        <w:tc>
          <w:tcPr>
            <w:tcW w:w="1183" w:type="pct"/>
            <w:vMerge w:val="restart"/>
          </w:tcPr>
          <w:p w14:paraId="04361AF7" w14:textId="77777777" w:rsidR="003A72AE" w:rsidRPr="0098702E" w:rsidRDefault="003A72AE" w:rsidP="00D640F5">
            <w:pPr>
              <w:suppressAutoHyphens/>
              <w:contextualSpacing/>
              <w:rPr>
                <w:rFonts w:ascii="Times New Roman" w:hAnsi="Times New Roman" w:cs="Times New Roman"/>
                <w:iCs/>
                <w:sz w:val="24"/>
                <w:szCs w:val="24"/>
              </w:rPr>
            </w:pPr>
            <w:r w:rsidRPr="0098702E">
              <w:rPr>
                <w:rFonts w:ascii="Times New Roman" w:hAnsi="Times New Roman" w:cs="Times New Roman"/>
                <w:iCs/>
                <w:sz w:val="24"/>
                <w:szCs w:val="24"/>
              </w:rPr>
              <w:t xml:space="preserve">Контрольные работы, зачеты, квалификационные испытания, защита </w:t>
            </w:r>
            <w:r w:rsidRPr="0098702E">
              <w:rPr>
                <w:rFonts w:ascii="Times New Roman" w:hAnsi="Times New Roman" w:cs="Times New Roman"/>
                <w:iCs/>
                <w:sz w:val="24"/>
                <w:szCs w:val="24"/>
              </w:rPr>
              <w:lastRenderedPageBreak/>
              <w:t>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3A72AE" w:rsidRPr="008D2724" w14:paraId="6F01AC96" w14:textId="77777777" w:rsidTr="00AF7A46">
        <w:trPr>
          <w:trHeight w:val="23"/>
        </w:trPr>
        <w:tc>
          <w:tcPr>
            <w:tcW w:w="1324" w:type="pct"/>
          </w:tcPr>
          <w:p w14:paraId="2E52B96B" w14:textId="164732AE" w:rsidR="003A72AE" w:rsidRPr="008D2724" w:rsidRDefault="003A72AE" w:rsidP="00D640F5">
            <w:pPr>
              <w:suppressAutoHyphens/>
              <w:contextualSpacing/>
              <w:rPr>
                <w:rFonts w:ascii="Times New Roman" w:hAnsi="Times New Roman" w:cs="Times New Roman"/>
                <w:i/>
                <w:sz w:val="24"/>
                <w:szCs w:val="24"/>
              </w:rPr>
            </w:pPr>
            <w:r w:rsidRPr="0098702E">
              <w:rPr>
                <w:rFonts w:ascii="Times New Roman" w:hAnsi="Times New Roman" w:cs="Times New Roman"/>
                <w:iCs/>
                <w:sz w:val="24"/>
                <w:szCs w:val="24"/>
              </w:rPr>
              <w:lastRenderedPageBreak/>
              <w:t>ПК</w:t>
            </w:r>
            <w:r>
              <w:rPr>
                <w:rFonts w:ascii="Times New Roman" w:hAnsi="Times New Roman" w:cs="Times New Roman"/>
                <w:iCs/>
                <w:sz w:val="24"/>
                <w:szCs w:val="24"/>
              </w:rPr>
              <w:t xml:space="preserve"> </w:t>
            </w:r>
            <w:r w:rsidRPr="0098702E">
              <w:rPr>
                <w:rFonts w:ascii="Times New Roman" w:hAnsi="Times New Roman" w:cs="Times New Roman"/>
                <w:iCs/>
                <w:sz w:val="24"/>
                <w:szCs w:val="24"/>
              </w:rPr>
              <w:t>2.2 Контролировать параметры технологических процессов с помощью контрольно-измерительных приборов и результатов аналитического контроля</w:t>
            </w:r>
          </w:p>
        </w:tc>
        <w:tc>
          <w:tcPr>
            <w:tcW w:w="2493" w:type="pct"/>
            <w:vMerge w:val="restart"/>
          </w:tcPr>
          <w:p w14:paraId="4CA57D9D" w14:textId="3F42DEF2" w:rsidR="003A72AE" w:rsidRPr="0098702E" w:rsidRDefault="003A72AE" w:rsidP="0098702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98702E">
              <w:rPr>
                <w:rFonts w:ascii="Times New Roman" w:hAnsi="Times New Roman" w:cs="Times New Roman"/>
                <w:iCs/>
                <w:sz w:val="24"/>
                <w:szCs w:val="24"/>
              </w:rPr>
              <w:t>обосно</w:t>
            </w:r>
            <w:r>
              <w:rPr>
                <w:rFonts w:ascii="Times New Roman" w:hAnsi="Times New Roman" w:cs="Times New Roman"/>
                <w:iCs/>
                <w:sz w:val="24"/>
                <w:szCs w:val="24"/>
              </w:rPr>
              <w:t>вывает</w:t>
            </w:r>
            <w:r w:rsidRPr="0098702E">
              <w:rPr>
                <w:rFonts w:ascii="Times New Roman" w:hAnsi="Times New Roman" w:cs="Times New Roman"/>
                <w:iCs/>
                <w:sz w:val="24"/>
                <w:szCs w:val="24"/>
              </w:rPr>
              <w:t xml:space="preserve"> параметр</w:t>
            </w:r>
            <w:r>
              <w:rPr>
                <w:rFonts w:ascii="Times New Roman" w:hAnsi="Times New Roman" w:cs="Times New Roman"/>
                <w:iCs/>
                <w:sz w:val="24"/>
                <w:szCs w:val="24"/>
              </w:rPr>
              <w:t>ы</w:t>
            </w:r>
            <w:r w:rsidRPr="0098702E">
              <w:rPr>
                <w:rFonts w:ascii="Times New Roman" w:hAnsi="Times New Roman" w:cs="Times New Roman"/>
                <w:iCs/>
                <w:sz w:val="24"/>
                <w:szCs w:val="24"/>
              </w:rPr>
              <w:t xml:space="preserve"> ведения процессов с целью получения конечного продукта с заданными свойствами;</w:t>
            </w:r>
          </w:p>
          <w:p w14:paraId="03D0C934" w14:textId="2AA7C584" w:rsidR="003A72AE" w:rsidRPr="0098702E" w:rsidRDefault="003A72AE" w:rsidP="0098702E">
            <w:pPr>
              <w:suppressAutoHyphens/>
              <w:contextualSpacing/>
              <w:rPr>
                <w:rFonts w:ascii="Times New Roman" w:hAnsi="Times New Roman" w:cs="Times New Roman"/>
                <w:iCs/>
                <w:sz w:val="24"/>
                <w:szCs w:val="24"/>
              </w:rPr>
            </w:pPr>
            <w:r w:rsidRPr="0098702E">
              <w:rPr>
                <w:rFonts w:ascii="Times New Roman" w:hAnsi="Times New Roman" w:cs="Times New Roman"/>
                <w:iCs/>
                <w:sz w:val="24"/>
                <w:szCs w:val="24"/>
              </w:rPr>
              <w:t>-</w:t>
            </w:r>
            <w:r>
              <w:rPr>
                <w:rFonts w:ascii="Times New Roman" w:hAnsi="Times New Roman" w:cs="Times New Roman"/>
                <w:iCs/>
                <w:sz w:val="24"/>
                <w:szCs w:val="24"/>
              </w:rPr>
              <w:t xml:space="preserve"> </w:t>
            </w:r>
            <w:r w:rsidRPr="0098702E">
              <w:rPr>
                <w:rFonts w:ascii="Times New Roman" w:hAnsi="Times New Roman" w:cs="Times New Roman"/>
                <w:iCs/>
                <w:sz w:val="24"/>
                <w:szCs w:val="24"/>
              </w:rPr>
              <w:t>определ</w:t>
            </w:r>
            <w:r>
              <w:rPr>
                <w:rFonts w:ascii="Times New Roman" w:hAnsi="Times New Roman" w:cs="Times New Roman"/>
                <w:iCs/>
                <w:sz w:val="24"/>
                <w:szCs w:val="24"/>
              </w:rPr>
              <w:t>яет</w:t>
            </w:r>
            <w:r w:rsidRPr="0098702E">
              <w:rPr>
                <w:rFonts w:ascii="Times New Roman" w:hAnsi="Times New Roman" w:cs="Times New Roman"/>
                <w:iCs/>
                <w:sz w:val="24"/>
                <w:szCs w:val="24"/>
              </w:rPr>
              <w:t xml:space="preserve"> причин</w:t>
            </w:r>
            <w:r>
              <w:rPr>
                <w:rFonts w:ascii="Times New Roman" w:hAnsi="Times New Roman" w:cs="Times New Roman"/>
                <w:iCs/>
                <w:sz w:val="24"/>
                <w:szCs w:val="24"/>
              </w:rPr>
              <w:t>ы</w:t>
            </w:r>
            <w:r w:rsidRPr="0098702E">
              <w:rPr>
                <w:rFonts w:ascii="Times New Roman" w:hAnsi="Times New Roman" w:cs="Times New Roman"/>
                <w:iCs/>
                <w:sz w:val="24"/>
                <w:szCs w:val="24"/>
              </w:rPr>
              <w:t xml:space="preserve"> нарушения технологического процесса;</w:t>
            </w:r>
          </w:p>
          <w:p w14:paraId="36A00368" w14:textId="373DE077" w:rsidR="003A72AE" w:rsidRPr="0098702E" w:rsidRDefault="003A72AE" w:rsidP="0098702E">
            <w:pPr>
              <w:suppressAutoHyphens/>
              <w:contextualSpacing/>
              <w:rPr>
                <w:rFonts w:ascii="Times New Roman" w:hAnsi="Times New Roman" w:cs="Times New Roman"/>
                <w:iCs/>
                <w:sz w:val="24"/>
                <w:szCs w:val="24"/>
              </w:rPr>
            </w:pPr>
            <w:r w:rsidRPr="0098702E">
              <w:rPr>
                <w:rFonts w:ascii="Times New Roman" w:hAnsi="Times New Roman" w:cs="Times New Roman"/>
                <w:iCs/>
                <w:sz w:val="24"/>
                <w:szCs w:val="24"/>
              </w:rPr>
              <w:t>-</w:t>
            </w:r>
            <w:r>
              <w:rPr>
                <w:rFonts w:ascii="Times New Roman" w:hAnsi="Times New Roman" w:cs="Times New Roman"/>
                <w:iCs/>
                <w:sz w:val="24"/>
                <w:szCs w:val="24"/>
              </w:rPr>
              <w:t xml:space="preserve"> </w:t>
            </w:r>
            <w:r w:rsidRPr="0098702E">
              <w:rPr>
                <w:rFonts w:ascii="Times New Roman" w:hAnsi="Times New Roman" w:cs="Times New Roman"/>
                <w:iCs/>
                <w:sz w:val="24"/>
                <w:szCs w:val="24"/>
              </w:rPr>
              <w:t>формулир</w:t>
            </w:r>
            <w:r>
              <w:rPr>
                <w:rFonts w:ascii="Times New Roman" w:hAnsi="Times New Roman" w:cs="Times New Roman"/>
                <w:iCs/>
                <w:sz w:val="24"/>
                <w:szCs w:val="24"/>
              </w:rPr>
              <w:t>ует</w:t>
            </w:r>
            <w:r w:rsidRPr="0098702E">
              <w:rPr>
                <w:rFonts w:ascii="Times New Roman" w:hAnsi="Times New Roman" w:cs="Times New Roman"/>
                <w:iCs/>
                <w:sz w:val="24"/>
                <w:szCs w:val="24"/>
              </w:rPr>
              <w:t xml:space="preserve"> теоретически</w:t>
            </w:r>
            <w:r>
              <w:rPr>
                <w:rFonts w:ascii="Times New Roman" w:hAnsi="Times New Roman" w:cs="Times New Roman"/>
                <w:iCs/>
                <w:sz w:val="24"/>
                <w:szCs w:val="24"/>
              </w:rPr>
              <w:t>е</w:t>
            </w:r>
            <w:r w:rsidRPr="0098702E">
              <w:rPr>
                <w:rFonts w:ascii="Times New Roman" w:hAnsi="Times New Roman" w:cs="Times New Roman"/>
                <w:iCs/>
                <w:sz w:val="24"/>
                <w:szCs w:val="24"/>
              </w:rPr>
              <w:t xml:space="preserve"> основ</w:t>
            </w:r>
            <w:r>
              <w:rPr>
                <w:rFonts w:ascii="Times New Roman" w:hAnsi="Times New Roman" w:cs="Times New Roman"/>
                <w:iCs/>
                <w:sz w:val="24"/>
                <w:szCs w:val="24"/>
              </w:rPr>
              <w:t xml:space="preserve">ы </w:t>
            </w:r>
            <w:r w:rsidRPr="0098702E">
              <w:rPr>
                <w:rFonts w:ascii="Times New Roman" w:hAnsi="Times New Roman" w:cs="Times New Roman"/>
                <w:iCs/>
                <w:sz w:val="24"/>
                <w:szCs w:val="24"/>
              </w:rPr>
              <w:t>химико-технологических процессов</w:t>
            </w:r>
            <w:r>
              <w:rPr>
                <w:rFonts w:ascii="Times New Roman" w:hAnsi="Times New Roman" w:cs="Times New Roman"/>
                <w:iCs/>
                <w:sz w:val="24"/>
                <w:szCs w:val="24"/>
              </w:rPr>
              <w:t>.</w:t>
            </w:r>
          </w:p>
        </w:tc>
        <w:tc>
          <w:tcPr>
            <w:tcW w:w="1183" w:type="pct"/>
            <w:vMerge/>
          </w:tcPr>
          <w:p w14:paraId="33AF8157" w14:textId="77777777" w:rsidR="003A72AE" w:rsidRPr="008D2724" w:rsidDel="009D5E3A" w:rsidRDefault="003A72AE" w:rsidP="00D640F5">
            <w:pPr>
              <w:suppressAutoHyphens/>
              <w:contextualSpacing/>
              <w:rPr>
                <w:rFonts w:ascii="Times New Roman" w:hAnsi="Times New Roman" w:cs="Times New Roman"/>
                <w:i/>
                <w:sz w:val="24"/>
                <w:szCs w:val="24"/>
              </w:rPr>
            </w:pPr>
          </w:p>
        </w:tc>
      </w:tr>
      <w:tr w:rsidR="003A72AE" w:rsidRPr="008D2724" w14:paraId="3C3BE49D" w14:textId="77777777" w:rsidTr="00AF7A46">
        <w:trPr>
          <w:trHeight w:val="23"/>
        </w:trPr>
        <w:tc>
          <w:tcPr>
            <w:tcW w:w="1324" w:type="pct"/>
          </w:tcPr>
          <w:p w14:paraId="7173336E" w14:textId="4E5E7DC8" w:rsidR="003A72AE" w:rsidRPr="008D2724" w:rsidRDefault="003A72AE" w:rsidP="00D640F5">
            <w:pPr>
              <w:suppressAutoHyphens/>
              <w:contextualSpacing/>
              <w:rPr>
                <w:rFonts w:ascii="Times New Roman" w:hAnsi="Times New Roman" w:cs="Times New Roman"/>
                <w:i/>
                <w:sz w:val="24"/>
                <w:szCs w:val="24"/>
              </w:rPr>
            </w:pPr>
            <w:r w:rsidRPr="0098702E">
              <w:rPr>
                <w:rFonts w:ascii="Times New Roman" w:eastAsia="Times New Roman" w:hAnsi="Times New Roman" w:cs="Times New Roman"/>
                <w:bCs/>
                <w:iCs/>
                <w:sz w:val="24"/>
                <w:szCs w:val="24"/>
              </w:rPr>
              <w:t>ПК</w:t>
            </w:r>
            <w:r>
              <w:rPr>
                <w:rFonts w:ascii="Times New Roman" w:eastAsia="Times New Roman" w:hAnsi="Times New Roman" w:cs="Times New Roman"/>
                <w:bCs/>
                <w:iCs/>
                <w:sz w:val="24"/>
                <w:szCs w:val="24"/>
              </w:rPr>
              <w:t xml:space="preserve"> </w:t>
            </w:r>
            <w:r w:rsidRPr="0098702E">
              <w:rPr>
                <w:rFonts w:ascii="Times New Roman" w:eastAsia="Times New Roman" w:hAnsi="Times New Roman" w:cs="Times New Roman"/>
                <w:bCs/>
                <w:iCs/>
                <w:sz w:val="24"/>
                <w:szCs w:val="24"/>
              </w:rPr>
              <w:t>2.3 Регулировать параметры технологических процессов</w:t>
            </w:r>
          </w:p>
        </w:tc>
        <w:tc>
          <w:tcPr>
            <w:tcW w:w="2493" w:type="pct"/>
            <w:vMerge/>
          </w:tcPr>
          <w:p w14:paraId="6B88E7F6" w14:textId="7D72DE64" w:rsidR="003A72AE" w:rsidRPr="0098702E" w:rsidRDefault="003A72AE" w:rsidP="00D640F5">
            <w:pPr>
              <w:suppressAutoHyphens/>
              <w:contextualSpacing/>
              <w:rPr>
                <w:rFonts w:ascii="Times New Roman" w:hAnsi="Times New Roman" w:cs="Times New Roman"/>
                <w:iCs/>
                <w:sz w:val="24"/>
                <w:szCs w:val="24"/>
              </w:rPr>
            </w:pPr>
          </w:p>
        </w:tc>
        <w:tc>
          <w:tcPr>
            <w:tcW w:w="1183" w:type="pct"/>
            <w:vMerge/>
          </w:tcPr>
          <w:p w14:paraId="7E37C2DF" w14:textId="77777777" w:rsidR="003A72AE" w:rsidRPr="008D2724" w:rsidRDefault="003A72AE" w:rsidP="00D640F5">
            <w:pPr>
              <w:suppressAutoHyphens/>
              <w:contextualSpacing/>
              <w:rPr>
                <w:rFonts w:ascii="Times New Roman" w:hAnsi="Times New Roman" w:cs="Times New Roman"/>
                <w:i/>
                <w:sz w:val="24"/>
                <w:szCs w:val="24"/>
              </w:rPr>
            </w:pPr>
          </w:p>
        </w:tc>
      </w:tr>
      <w:tr w:rsidR="003A72AE" w:rsidRPr="008D2724" w14:paraId="769AAE42" w14:textId="77777777" w:rsidTr="00AF7A46">
        <w:trPr>
          <w:trHeight w:val="23"/>
        </w:trPr>
        <w:tc>
          <w:tcPr>
            <w:tcW w:w="1324" w:type="pct"/>
          </w:tcPr>
          <w:p w14:paraId="1D18EFC6" w14:textId="594897DF" w:rsidR="003A72AE" w:rsidRPr="0098702E" w:rsidRDefault="003A72AE" w:rsidP="00D640F5">
            <w:pPr>
              <w:suppressAutoHyphens/>
              <w:contextualSpacing/>
              <w:rPr>
                <w:rFonts w:ascii="Times New Roman" w:eastAsia="Times New Roman" w:hAnsi="Times New Roman" w:cs="Times New Roman"/>
                <w:bCs/>
                <w:iCs/>
                <w:sz w:val="24"/>
                <w:szCs w:val="24"/>
              </w:rPr>
            </w:pPr>
            <w:r w:rsidRPr="0098702E">
              <w:rPr>
                <w:rFonts w:ascii="Times New Roman" w:eastAsia="Times New Roman" w:hAnsi="Times New Roman" w:cs="Times New Roman"/>
                <w:bCs/>
                <w:iCs/>
                <w:sz w:val="24"/>
                <w:szCs w:val="24"/>
              </w:rPr>
              <w:t>ПК</w:t>
            </w:r>
            <w:r>
              <w:rPr>
                <w:rFonts w:ascii="Times New Roman" w:eastAsia="Times New Roman" w:hAnsi="Times New Roman" w:cs="Times New Roman"/>
                <w:bCs/>
                <w:iCs/>
                <w:sz w:val="24"/>
                <w:szCs w:val="24"/>
              </w:rPr>
              <w:t xml:space="preserve"> </w:t>
            </w:r>
            <w:r w:rsidRPr="0098702E">
              <w:rPr>
                <w:rFonts w:ascii="Times New Roman" w:eastAsia="Times New Roman" w:hAnsi="Times New Roman" w:cs="Times New Roman"/>
                <w:bCs/>
                <w:iCs/>
                <w:sz w:val="24"/>
                <w:szCs w:val="24"/>
              </w:rPr>
              <w:t>2.4 Выполнять требования производственной безопасности</w:t>
            </w:r>
          </w:p>
        </w:tc>
        <w:tc>
          <w:tcPr>
            <w:tcW w:w="2493" w:type="pct"/>
          </w:tcPr>
          <w:p w14:paraId="06482B1F" w14:textId="54D3BE81" w:rsidR="003A72AE" w:rsidRPr="00AF7A46" w:rsidRDefault="003A72AE" w:rsidP="00AF7A46">
            <w:pPr>
              <w:suppressAutoHyphens/>
              <w:contextualSpacing/>
              <w:rPr>
                <w:rFonts w:ascii="Times New Roman" w:hAnsi="Times New Roman" w:cs="Times New Roman"/>
                <w:iCs/>
                <w:sz w:val="24"/>
                <w:szCs w:val="24"/>
              </w:rPr>
            </w:pPr>
            <w:r w:rsidRPr="00AF7A46">
              <w:rPr>
                <w:rFonts w:ascii="Times New Roman" w:hAnsi="Times New Roman" w:cs="Times New Roman"/>
                <w:iCs/>
                <w:sz w:val="24"/>
                <w:szCs w:val="24"/>
              </w:rPr>
              <w:t>-</w:t>
            </w:r>
            <w:r>
              <w:rPr>
                <w:rFonts w:ascii="Times New Roman" w:hAnsi="Times New Roman" w:cs="Times New Roman"/>
                <w:iCs/>
                <w:sz w:val="24"/>
                <w:szCs w:val="24"/>
              </w:rPr>
              <w:t xml:space="preserve"> </w:t>
            </w:r>
            <w:r w:rsidRPr="00AF7A46">
              <w:rPr>
                <w:rFonts w:ascii="Times New Roman" w:hAnsi="Times New Roman" w:cs="Times New Roman"/>
                <w:iCs/>
                <w:sz w:val="24"/>
                <w:szCs w:val="24"/>
              </w:rPr>
              <w:t>осуществл</w:t>
            </w:r>
            <w:r>
              <w:rPr>
                <w:rFonts w:ascii="Times New Roman" w:hAnsi="Times New Roman" w:cs="Times New Roman"/>
                <w:iCs/>
                <w:sz w:val="24"/>
                <w:szCs w:val="24"/>
              </w:rPr>
              <w:t>яет</w:t>
            </w:r>
            <w:r w:rsidRPr="00AF7A46">
              <w:rPr>
                <w:rFonts w:ascii="Times New Roman" w:hAnsi="Times New Roman" w:cs="Times New Roman"/>
                <w:iCs/>
                <w:sz w:val="24"/>
                <w:szCs w:val="24"/>
              </w:rPr>
              <w:t xml:space="preserve"> контрол</w:t>
            </w:r>
            <w:r>
              <w:rPr>
                <w:rFonts w:ascii="Times New Roman" w:hAnsi="Times New Roman" w:cs="Times New Roman"/>
                <w:iCs/>
                <w:sz w:val="24"/>
                <w:szCs w:val="24"/>
              </w:rPr>
              <w:t xml:space="preserve">ь </w:t>
            </w:r>
            <w:r w:rsidRPr="00AF7A46">
              <w:rPr>
                <w:rFonts w:ascii="Times New Roman" w:hAnsi="Times New Roman" w:cs="Times New Roman"/>
                <w:iCs/>
                <w:sz w:val="24"/>
                <w:szCs w:val="24"/>
              </w:rPr>
              <w:t>работ</w:t>
            </w:r>
            <w:r>
              <w:rPr>
                <w:rFonts w:ascii="Times New Roman" w:hAnsi="Times New Roman" w:cs="Times New Roman"/>
                <w:iCs/>
                <w:sz w:val="24"/>
                <w:szCs w:val="24"/>
              </w:rPr>
              <w:t>ы</w:t>
            </w:r>
            <w:r w:rsidRPr="00AF7A46">
              <w:rPr>
                <w:rFonts w:ascii="Times New Roman" w:hAnsi="Times New Roman" w:cs="Times New Roman"/>
                <w:iCs/>
                <w:sz w:val="24"/>
                <w:szCs w:val="24"/>
              </w:rPr>
              <w:t>, пуск</w:t>
            </w:r>
            <w:r>
              <w:rPr>
                <w:rFonts w:ascii="Times New Roman" w:hAnsi="Times New Roman" w:cs="Times New Roman"/>
                <w:iCs/>
                <w:sz w:val="24"/>
                <w:szCs w:val="24"/>
              </w:rPr>
              <w:t>а</w:t>
            </w:r>
            <w:r w:rsidRPr="00AF7A46">
              <w:rPr>
                <w:rFonts w:ascii="Times New Roman" w:hAnsi="Times New Roman" w:cs="Times New Roman"/>
                <w:iCs/>
                <w:sz w:val="24"/>
                <w:szCs w:val="24"/>
              </w:rPr>
              <w:t xml:space="preserve"> и останов</w:t>
            </w:r>
            <w:r>
              <w:rPr>
                <w:rFonts w:ascii="Times New Roman" w:hAnsi="Times New Roman" w:cs="Times New Roman"/>
                <w:iCs/>
                <w:sz w:val="24"/>
                <w:szCs w:val="24"/>
              </w:rPr>
              <w:t>ки</w:t>
            </w:r>
            <w:r w:rsidRPr="00AF7A46">
              <w:rPr>
                <w:rFonts w:ascii="Times New Roman" w:hAnsi="Times New Roman" w:cs="Times New Roman"/>
                <w:iCs/>
                <w:sz w:val="24"/>
                <w:szCs w:val="24"/>
              </w:rPr>
              <w:t xml:space="preserve"> газоочистных установок, своевременной откачк</w:t>
            </w:r>
            <w:r>
              <w:rPr>
                <w:rFonts w:ascii="Times New Roman" w:hAnsi="Times New Roman" w:cs="Times New Roman"/>
                <w:iCs/>
                <w:sz w:val="24"/>
                <w:szCs w:val="24"/>
              </w:rPr>
              <w:t>и</w:t>
            </w:r>
            <w:r w:rsidRPr="00AF7A46">
              <w:rPr>
                <w:rFonts w:ascii="Times New Roman" w:hAnsi="Times New Roman" w:cs="Times New Roman"/>
                <w:iCs/>
                <w:sz w:val="24"/>
                <w:szCs w:val="24"/>
              </w:rPr>
              <w:t xml:space="preserve"> сточных вод; </w:t>
            </w:r>
          </w:p>
          <w:p w14:paraId="60B34CA1" w14:textId="70ECFE34" w:rsidR="003A72AE" w:rsidRPr="0098702E" w:rsidRDefault="003A72AE" w:rsidP="00AF7A46">
            <w:pPr>
              <w:suppressAutoHyphens/>
              <w:contextualSpacing/>
              <w:rPr>
                <w:rFonts w:ascii="Times New Roman" w:hAnsi="Times New Roman" w:cs="Times New Roman"/>
                <w:iCs/>
                <w:sz w:val="24"/>
                <w:szCs w:val="24"/>
              </w:rPr>
            </w:pPr>
            <w:r w:rsidRPr="00AF7A46">
              <w:rPr>
                <w:rFonts w:ascii="Times New Roman" w:hAnsi="Times New Roman" w:cs="Times New Roman"/>
                <w:iCs/>
                <w:sz w:val="24"/>
                <w:szCs w:val="24"/>
              </w:rPr>
              <w:t>-</w:t>
            </w:r>
            <w:r>
              <w:rPr>
                <w:rFonts w:ascii="Times New Roman" w:hAnsi="Times New Roman" w:cs="Times New Roman"/>
                <w:iCs/>
                <w:sz w:val="24"/>
                <w:szCs w:val="24"/>
              </w:rPr>
              <w:t xml:space="preserve"> </w:t>
            </w:r>
            <w:r w:rsidRPr="00AF7A46">
              <w:rPr>
                <w:rFonts w:ascii="Times New Roman" w:hAnsi="Times New Roman" w:cs="Times New Roman"/>
                <w:iCs/>
                <w:sz w:val="24"/>
                <w:szCs w:val="24"/>
              </w:rPr>
              <w:t>использ</w:t>
            </w:r>
            <w:r>
              <w:rPr>
                <w:rFonts w:ascii="Times New Roman" w:hAnsi="Times New Roman" w:cs="Times New Roman"/>
                <w:iCs/>
                <w:sz w:val="24"/>
                <w:szCs w:val="24"/>
              </w:rPr>
              <w:t xml:space="preserve">ует </w:t>
            </w:r>
            <w:r w:rsidRPr="00AF7A46">
              <w:rPr>
                <w:rFonts w:ascii="Times New Roman" w:hAnsi="Times New Roman" w:cs="Times New Roman"/>
                <w:iCs/>
                <w:sz w:val="24"/>
                <w:szCs w:val="24"/>
              </w:rPr>
              <w:t>правил</w:t>
            </w:r>
            <w:r>
              <w:rPr>
                <w:rFonts w:ascii="Times New Roman" w:hAnsi="Times New Roman" w:cs="Times New Roman"/>
                <w:iCs/>
                <w:sz w:val="24"/>
                <w:szCs w:val="24"/>
              </w:rPr>
              <w:t>а</w:t>
            </w:r>
            <w:r w:rsidRPr="00AF7A46">
              <w:rPr>
                <w:rFonts w:ascii="Times New Roman" w:hAnsi="Times New Roman" w:cs="Times New Roman"/>
                <w:iCs/>
                <w:sz w:val="24"/>
                <w:szCs w:val="24"/>
              </w:rPr>
              <w:t xml:space="preserve"> и норм</w:t>
            </w:r>
            <w:r>
              <w:rPr>
                <w:rFonts w:ascii="Times New Roman" w:hAnsi="Times New Roman" w:cs="Times New Roman"/>
                <w:iCs/>
                <w:sz w:val="24"/>
                <w:szCs w:val="24"/>
              </w:rPr>
              <w:t>ы</w:t>
            </w:r>
            <w:r w:rsidRPr="00AF7A46">
              <w:rPr>
                <w:rFonts w:ascii="Times New Roman" w:hAnsi="Times New Roman" w:cs="Times New Roman"/>
                <w:iCs/>
                <w:sz w:val="24"/>
                <w:szCs w:val="24"/>
              </w:rPr>
              <w:t xml:space="preserve"> охраны труда, техники безопасности, личной и производственной</w:t>
            </w:r>
            <w:r>
              <w:rPr>
                <w:rFonts w:ascii="Times New Roman" w:hAnsi="Times New Roman" w:cs="Times New Roman"/>
                <w:iCs/>
                <w:sz w:val="24"/>
                <w:szCs w:val="24"/>
              </w:rPr>
              <w:t>.</w:t>
            </w:r>
          </w:p>
        </w:tc>
        <w:tc>
          <w:tcPr>
            <w:tcW w:w="1183" w:type="pct"/>
            <w:vMerge/>
          </w:tcPr>
          <w:p w14:paraId="598FA430" w14:textId="77777777" w:rsidR="003A72AE" w:rsidRPr="008D2724" w:rsidRDefault="003A72AE" w:rsidP="00D640F5">
            <w:pPr>
              <w:suppressAutoHyphens/>
              <w:contextualSpacing/>
              <w:rPr>
                <w:rFonts w:ascii="Times New Roman" w:hAnsi="Times New Roman" w:cs="Times New Roman"/>
                <w:i/>
                <w:sz w:val="24"/>
                <w:szCs w:val="24"/>
              </w:rPr>
            </w:pPr>
          </w:p>
        </w:tc>
      </w:tr>
      <w:tr w:rsidR="003A72AE" w:rsidRPr="008D2724" w14:paraId="09EA6613" w14:textId="77777777" w:rsidTr="00AF7A46">
        <w:trPr>
          <w:trHeight w:val="23"/>
        </w:trPr>
        <w:tc>
          <w:tcPr>
            <w:tcW w:w="1324" w:type="pct"/>
          </w:tcPr>
          <w:p w14:paraId="693AFE64" w14:textId="5AB0F003" w:rsidR="003A72AE" w:rsidRPr="0098702E" w:rsidRDefault="003A72AE" w:rsidP="00D640F5">
            <w:pPr>
              <w:suppressAutoHyphens/>
              <w:contextualSpacing/>
              <w:rPr>
                <w:rFonts w:ascii="Times New Roman" w:eastAsia="Times New Roman" w:hAnsi="Times New Roman" w:cs="Times New Roman"/>
                <w:bCs/>
                <w:iCs/>
                <w:sz w:val="24"/>
                <w:szCs w:val="24"/>
              </w:rPr>
            </w:pPr>
            <w:r w:rsidRPr="0098702E">
              <w:rPr>
                <w:rFonts w:ascii="Times New Roman" w:eastAsia="Times New Roman" w:hAnsi="Times New Roman" w:cs="Times New Roman"/>
                <w:bCs/>
                <w:iCs/>
                <w:sz w:val="24"/>
                <w:szCs w:val="24"/>
              </w:rPr>
              <w:t>ПК</w:t>
            </w:r>
            <w:r>
              <w:rPr>
                <w:rFonts w:ascii="Times New Roman" w:eastAsia="Times New Roman" w:hAnsi="Times New Roman" w:cs="Times New Roman"/>
                <w:bCs/>
                <w:iCs/>
                <w:sz w:val="24"/>
                <w:szCs w:val="24"/>
              </w:rPr>
              <w:t xml:space="preserve"> </w:t>
            </w:r>
            <w:r w:rsidRPr="0098702E">
              <w:rPr>
                <w:rFonts w:ascii="Times New Roman" w:eastAsia="Times New Roman" w:hAnsi="Times New Roman" w:cs="Times New Roman"/>
                <w:bCs/>
                <w:iCs/>
                <w:sz w:val="24"/>
                <w:szCs w:val="24"/>
              </w:rPr>
              <w:t>2.5 Рассчитывать технико-экономические показатели технологического процесса</w:t>
            </w:r>
          </w:p>
        </w:tc>
        <w:tc>
          <w:tcPr>
            <w:tcW w:w="2493" w:type="pct"/>
          </w:tcPr>
          <w:p w14:paraId="173E332C" w14:textId="77A0025C" w:rsidR="003A72AE" w:rsidRPr="0098702E" w:rsidRDefault="003A72AE" w:rsidP="00D640F5">
            <w:pPr>
              <w:suppressAutoHyphens/>
              <w:contextualSpacing/>
              <w:rPr>
                <w:rFonts w:ascii="Times New Roman" w:hAnsi="Times New Roman" w:cs="Times New Roman"/>
                <w:iCs/>
                <w:sz w:val="24"/>
                <w:szCs w:val="24"/>
              </w:rPr>
            </w:pPr>
            <w:r w:rsidRPr="00AF7A46">
              <w:rPr>
                <w:rFonts w:ascii="Times New Roman" w:hAnsi="Times New Roman" w:cs="Times New Roman"/>
                <w:iCs/>
                <w:sz w:val="24"/>
                <w:szCs w:val="24"/>
              </w:rPr>
              <w:t>-</w:t>
            </w:r>
            <w:r>
              <w:rPr>
                <w:rFonts w:ascii="Times New Roman" w:hAnsi="Times New Roman" w:cs="Times New Roman"/>
                <w:iCs/>
                <w:sz w:val="24"/>
                <w:szCs w:val="24"/>
              </w:rPr>
              <w:t xml:space="preserve"> умеет </w:t>
            </w:r>
            <w:r w:rsidRPr="00AF7A46">
              <w:rPr>
                <w:rFonts w:ascii="Times New Roman" w:hAnsi="Times New Roman" w:cs="Times New Roman"/>
                <w:iCs/>
                <w:sz w:val="24"/>
                <w:szCs w:val="24"/>
              </w:rPr>
              <w:t>определ</w:t>
            </w:r>
            <w:r>
              <w:rPr>
                <w:rFonts w:ascii="Times New Roman" w:hAnsi="Times New Roman" w:cs="Times New Roman"/>
                <w:iCs/>
                <w:sz w:val="24"/>
                <w:szCs w:val="24"/>
              </w:rPr>
              <w:t>ять</w:t>
            </w:r>
            <w:r w:rsidRPr="00AF7A46">
              <w:rPr>
                <w:rFonts w:ascii="Times New Roman" w:hAnsi="Times New Roman" w:cs="Times New Roman"/>
                <w:iCs/>
                <w:sz w:val="24"/>
                <w:szCs w:val="24"/>
              </w:rPr>
              <w:t xml:space="preserve"> материальн</w:t>
            </w:r>
            <w:r>
              <w:rPr>
                <w:rFonts w:ascii="Times New Roman" w:hAnsi="Times New Roman" w:cs="Times New Roman"/>
                <w:iCs/>
                <w:sz w:val="24"/>
                <w:szCs w:val="24"/>
              </w:rPr>
              <w:t xml:space="preserve">ый и </w:t>
            </w:r>
            <w:r w:rsidRPr="00AF7A46">
              <w:rPr>
                <w:rFonts w:ascii="Times New Roman" w:hAnsi="Times New Roman" w:cs="Times New Roman"/>
                <w:iCs/>
                <w:sz w:val="24"/>
                <w:szCs w:val="24"/>
              </w:rPr>
              <w:t>теплово</w:t>
            </w:r>
            <w:r>
              <w:rPr>
                <w:rFonts w:ascii="Times New Roman" w:hAnsi="Times New Roman" w:cs="Times New Roman"/>
                <w:iCs/>
                <w:sz w:val="24"/>
                <w:szCs w:val="24"/>
              </w:rPr>
              <w:t>й</w:t>
            </w:r>
            <w:r w:rsidRPr="00AF7A46">
              <w:rPr>
                <w:rFonts w:ascii="Times New Roman" w:hAnsi="Times New Roman" w:cs="Times New Roman"/>
                <w:iCs/>
                <w:sz w:val="24"/>
                <w:szCs w:val="24"/>
              </w:rPr>
              <w:t xml:space="preserve"> баланс, расходны</w:t>
            </w:r>
            <w:r>
              <w:rPr>
                <w:rFonts w:ascii="Times New Roman" w:hAnsi="Times New Roman" w:cs="Times New Roman"/>
                <w:iCs/>
                <w:sz w:val="24"/>
                <w:szCs w:val="24"/>
              </w:rPr>
              <w:t xml:space="preserve">е </w:t>
            </w:r>
            <w:r w:rsidRPr="00AF7A46">
              <w:rPr>
                <w:rFonts w:ascii="Times New Roman" w:hAnsi="Times New Roman" w:cs="Times New Roman"/>
                <w:iCs/>
                <w:sz w:val="24"/>
                <w:szCs w:val="24"/>
              </w:rPr>
              <w:t>коэффициентов</w:t>
            </w:r>
            <w:r>
              <w:rPr>
                <w:rFonts w:ascii="Times New Roman" w:hAnsi="Times New Roman" w:cs="Times New Roman"/>
                <w:iCs/>
                <w:sz w:val="24"/>
                <w:szCs w:val="24"/>
              </w:rPr>
              <w:t xml:space="preserve"> </w:t>
            </w:r>
            <w:r w:rsidRPr="00AF7A46">
              <w:rPr>
                <w:rFonts w:ascii="Times New Roman" w:hAnsi="Times New Roman" w:cs="Times New Roman"/>
                <w:iCs/>
                <w:sz w:val="24"/>
                <w:szCs w:val="24"/>
              </w:rPr>
              <w:t>сырь</w:t>
            </w:r>
            <w:r>
              <w:rPr>
                <w:rFonts w:ascii="Times New Roman" w:hAnsi="Times New Roman" w:cs="Times New Roman"/>
                <w:iCs/>
                <w:sz w:val="24"/>
                <w:szCs w:val="24"/>
              </w:rPr>
              <w:t>я</w:t>
            </w:r>
            <w:r w:rsidRPr="00AF7A46">
              <w:rPr>
                <w:rFonts w:ascii="Times New Roman" w:hAnsi="Times New Roman" w:cs="Times New Roman"/>
                <w:iCs/>
                <w:sz w:val="24"/>
                <w:szCs w:val="24"/>
              </w:rPr>
              <w:t xml:space="preserve"> и энергии</w:t>
            </w:r>
            <w:r>
              <w:rPr>
                <w:rFonts w:ascii="Times New Roman" w:hAnsi="Times New Roman" w:cs="Times New Roman"/>
                <w:iCs/>
                <w:sz w:val="24"/>
                <w:szCs w:val="24"/>
              </w:rPr>
              <w:t>.</w:t>
            </w:r>
          </w:p>
        </w:tc>
        <w:tc>
          <w:tcPr>
            <w:tcW w:w="1183" w:type="pct"/>
            <w:vMerge/>
          </w:tcPr>
          <w:p w14:paraId="483DE797" w14:textId="77777777" w:rsidR="003A72AE" w:rsidRPr="008D2724" w:rsidRDefault="003A72AE" w:rsidP="00D640F5">
            <w:pPr>
              <w:suppressAutoHyphens/>
              <w:contextualSpacing/>
              <w:rPr>
                <w:rFonts w:ascii="Times New Roman" w:hAnsi="Times New Roman" w:cs="Times New Roman"/>
                <w:i/>
                <w:sz w:val="24"/>
                <w:szCs w:val="24"/>
              </w:rPr>
            </w:pPr>
          </w:p>
        </w:tc>
      </w:tr>
      <w:tr w:rsidR="003A72AE" w:rsidRPr="008D2724" w14:paraId="22F72CEA" w14:textId="77777777" w:rsidTr="00AF7A46">
        <w:trPr>
          <w:trHeight w:val="23"/>
        </w:trPr>
        <w:tc>
          <w:tcPr>
            <w:tcW w:w="1324" w:type="pct"/>
            <w:tcBorders>
              <w:top w:val="single" w:sz="4" w:space="0" w:color="auto"/>
              <w:left w:val="single" w:sz="4" w:space="0" w:color="auto"/>
              <w:right w:val="single" w:sz="4" w:space="0" w:color="auto"/>
            </w:tcBorders>
          </w:tcPr>
          <w:p w14:paraId="7DEDB0CD" w14:textId="5EE84825" w:rsidR="003A72AE" w:rsidRPr="008D2724" w:rsidRDefault="003A72AE" w:rsidP="00D90BC1">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 xml:space="preserve">1. </w:t>
            </w:r>
            <w:r w:rsidRPr="00293A2D">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c>
          <w:tcPr>
            <w:tcW w:w="2493" w:type="pct"/>
          </w:tcPr>
          <w:p w14:paraId="779A3EC4" w14:textId="77777777" w:rsidR="003A72AE" w:rsidRPr="001344A0" w:rsidRDefault="003A72AE" w:rsidP="00D90BC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распозна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задачу и/или проблему в профессиональном и/или социальном контексте, анализир</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и выделя</w:t>
            </w:r>
            <w:r>
              <w:rPr>
                <w:rFonts w:ascii="Times New Roman" w:hAnsi="Times New Roman" w:cs="Times New Roman"/>
                <w:iCs/>
                <w:sz w:val="24"/>
                <w:szCs w:val="24"/>
              </w:rPr>
              <w:t xml:space="preserve">ет </w:t>
            </w:r>
            <w:r w:rsidRPr="001344A0">
              <w:rPr>
                <w:rFonts w:ascii="Times New Roman" w:hAnsi="Times New Roman" w:cs="Times New Roman"/>
                <w:iCs/>
                <w:sz w:val="24"/>
                <w:szCs w:val="24"/>
              </w:rPr>
              <w:t>её составные части</w:t>
            </w:r>
            <w:r>
              <w:rPr>
                <w:rFonts w:ascii="Times New Roman" w:hAnsi="Times New Roman" w:cs="Times New Roman"/>
                <w:iCs/>
                <w:sz w:val="24"/>
                <w:szCs w:val="24"/>
              </w:rPr>
              <w:t>;</w:t>
            </w:r>
          </w:p>
          <w:p w14:paraId="7366CF13" w14:textId="77777777" w:rsidR="003A72AE" w:rsidRPr="001344A0" w:rsidRDefault="003A72AE" w:rsidP="00D90BC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определя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этапы решения задачи, составля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план действия, реализо</w:t>
            </w:r>
            <w:r>
              <w:rPr>
                <w:rFonts w:ascii="Times New Roman" w:hAnsi="Times New Roman" w:cs="Times New Roman"/>
                <w:iCs/>
                <w:sz w:val="24"/>
                <w:szCs w:val="24"/>
              </w:rPr>
              <w:t xml:space="preserve">вывает </w:t>
            </w:r>
            <w:r w:rsidRPr="001344A0">
              <w:rPr>
                <w:rFonts w:ascii="Times New Roman" w:hAnsi="Times New Roman" w:cs="Times New Roman"/>
                <w:iCs/>
                <w:sz w:val="24"/>
                <w:szCs w:val="24"/>
              </w:rPr>
              <w:t>составленный план, определ</w:t>
            </w:r>
            <w:r>
              <w:rPr>
                <w:rFonts w:ascii="Times New Roman" w:hAnsi="Times New Roman" w:cs="Times New Roman"/>
                <w:iCs/>
                <w:sz w:val="24"/>
                <w:szCs w:val="24"/>
              </w:rPr>
              <w:t>яет</w:t>
            </w:r>
            <w:r w:rsidRPr="001344A0">
              <w:rPr>
                <w:rFonts w:ascii="Times New Roman" w:hAnsi="Times New Roman" w:cs="Times New Roman"/>
                <w:iCs/>
                <w:sz w:val="24"/>
                <w:szCs w:val="24"/>
              </w:rPr>
              <w:t xml:space="preserve"> необходимые ресурсы</w:t>
            </w:r>
            <w:r>
              <w:rPr>
                <w:rFonts w:ascii="Times New Roman" w:hAnsi="Times New Roman" w:cs="Times New Roman"/>
                <w:iCs/>
                <w:sz w:val="24"/>
                <w:szCs w:val="24"/>
              </w:rPr>
              <w:t>;</w:t>
            </w:r>
          </w:p>
          <w:p w14:paraId="4A22FF11" w14:textId="77777777" w:rsidR="003A72AE" w:rsidRPr="001344A0" w:rsidRDefault="003A72AE" w:rsidP="00D90BC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выявля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и эффективно и</w:t>
            </w:r>
            <w:r>
              <w:rPr>
                <w:rFonts w:ascii="Times New Roman" w:hAnsi="Times New Roman" w:cs="Times New Roman"/>
                <w:iCs/>
                <w:sz w:val="24"/>
                <w:szCs w:val="24"/>
              </w:rPr>
              <w:t xml:space="preserve">щет </w:t>
            </w:r>
            <w:r w:rsidRPr="001344A0">
              <w:rPr>
                <w:rFonts w:ascii="Times New Roman" w:hAnsi="Times New Roman" w:cs="Times New Roman"/>
                <w:iCs/>
                <w:sz w:val="24"/>
                <w:szCs w:val="24"/>
              </w:rPr>
              <w:t>информацию, необходимую для решения задачи и/или проблемы</w:t>
            </w:r>
            <w:r>
              <w:rPr>
                <w:rFonts w:ascii="Times New Roman" w:hAnsi="Times New Roman" w:cs="Times New Roman"/>
                <w:iCs/>
                <w:sz w:val="24"/>
                <w:szCs w:val="24"/>
              </w:rPr>
              <w:t>;</w:t>
            </w:r>
          </w:p>
          <w:p w14:paraId="3BA0100F" w14:textId="77777777" w:rsidR="003A72AE" w:rsidRPr="001344A0" w:rsidRDefault="003A72AE" w:rsidP="00D90BC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владе</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актуальными методами работы в профессиональной и смежных сферах</w:t>
            </w:r>
            <w:r>
              <w:rPr>
                <w:rFonts w:ascii="Times New Roman" w:hAnsi="Times New Roman" w:cs="Times New Roman"/>
                <w:iCs/>
                <w:sz w:val="24"/>
                <w:szCs w:val="24"/>
              </w:rPr>
              <w:t>;</w:t>
            </w:r>
          </w:p>
          <w:p w14:paraId="22A495F2" w14:textId="0694E3F9" w:rsidR="003A72AE" w:rsidRPr="00AF7A46" w:rsidRDefault="003A72AE" w:rsidP="00D90BC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оценива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результат и последствия своих действий (самостоятельно или с помощью наставника)</w:t>
            </w:r>
            <w:r>
              <w:rPr>
                <w:rFonts w:ascii="Times New Roman" w:hAnsi="Times New Roman" w:cs="Times New Roman"/>
                <w:iCs/>
                <w:sz w:val="24"/>
                <w:szCs w:val="24"/>
              </w:rPr>
              <w:t>.</w:t>
            </w:r>
          </w:p>
        </w:tc>
        <w:tc>
          <w:tcPr>
            <w:tcW w:w="1183" w:type="pct"/>
            <w:vMerge/>
          </w:tcPr>
          <w:p w14:paraId="1F1926EE" w14:textId="77777777" w:rsidR="003A72AE" w:rsidRPr="008D2724" w:rsidDel="009D5E3A" w:rsidRDefault="003A72AE" w:rsidP="00D90BC1">
            <w:pPr>
              <w:suppressAutoHyphens/>
              <w:contextualSpacing/>
              <w:rPr>
                <w:rFonts w:ascii="Times New Roman" w:hAnsi="Times New Roman" w:cs="Times New Roman"/>
                <w:i/>
                <w:sz w:val="24"/>
                <w:szCs w:val="24"/>
              </w:rPr>
            </w:pPr>
          </w:p>
        </w:tc>
      </w:tr>
      <w:tr w:rsidR="003A72AE" w:rsidRPr="008D2724" w14:paraId="536111CE" w14:textId="77777777" w:rsidTr="00AF7A46">
        <w:trPr>
          <w:trHeight w:val="23"/>
        </w:trPr>
        <w:tc>
          <w:tcPr>
            <w:tcW w:w="1324" w:type="pct"/>
            <w:tcBorders>
              <w:left w:val="single" w:sz="4" w:space="0" w:color="auto"/>
              <w:bottom w:val="single" w:sz="4" w:space="0" w:color="auto"/>
              <w:right w:val="single" w:sz="4" w:space="0" w:color="auto"/>
            </w:tcBorders>
          </w:tcPr>
          <w:p w14:paraId="7A66C096" w14:textId="10248D95" w:rsidR="003A72AE" w:rsidRPr="008D2724" w:rsidRDefault="003A72AE" w:rsidP="00D90BC1">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 xml:space="preserve">2. </w:t>
            </w:r>
            <w:r w:rsidRPr="00293A2D">
              <w:rPr>
                <w:rFonts w:ascii="Times New Roman" w:hAnsi="Times New Roman" w:cs="Times New Roman"/>
                <w:bCs/>
                <w:sz w:val="24"/>
                <w:szCs w:val="24"/>
              </w:rPr>
              <w:t xml:space="preserve">Использовать современные средства поиска, анализа и интерпретации информации, и информационные технологии для </w:t>
            </w:r>
            <w:r w:rsidRPr="00293A2D">
              <w:rPr>
                <w:rFonts w:ascii="Times New Roman" w:hAnsi="Times New Roman" w:cs="Times New Roman"/>
                <w:bCs/>
                <w:sz w:val="24"/>
                <w:szCs w:val="24"/>
              </w:rPr>
              <w:lastRenderedPageBreak/>
              <w:t>выполнения задач профессиональной деятельности</w:t>
            </w:r>
          </w:p>
        </w:tc>
        <w:tc>
          <w:tcPr>
            <w:tcW w:w="2493" w:type="pct"/>
          </w:tcPr>
          <w:p w14:paraId="18FA76BD" w14:textId="77777777" w:rsidR="003A72AE" w:rsidRPr="001344A0" w:rsidRDefault="003A72AE" w:rsidP="00D90BC1">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 xml:space="preserve">- </w:t>
            </w:r>
            <w:r w:rsidRPr="001344A0">
              <w:rPr>
                <w:rFonts w:ascii="Times New Roman" w:hAnsi="Times New Roman" w:cs="Times New Roman"/>
                <w:iCs/>
                <w:sz w:val="24"/>
                <w:szCs w:val="24"/>
              </w:rPr>
              <w:t>определя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задачи для поиска информации, планир</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процесс поиска, выбира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необходимые источники информации</w:t>
            </w:r>
            <w:r>
              <w:rPr>
                <w:rFonts w:ascii="Times New Roman" w:hAnsi="Times New Roman" w:cs="Times New Roman"/>
                <w:iCs/>
                <w:sz w:val="24"/>
                <w:szCs w:val="24"/>
              </w:rPr>
              <w:t>;</w:t>
            </w:r>
          </w:p>
          <w:p w14:paraId="5BA9FBBD" w14:textId="77777777" w:rsidR="003A72AE" w:rsidRPr="001344A0" w:rsidRDefault="003A72AE" w:rsidP="00D90BC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выделя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наиболее значимое в перечне информации, структури</w:t>
            </w:r>
            <w:r>
              <w:rPr>
                <w:rFonts w:ascii="Times New Roman" w:hAnsi="Times New Roman" w:cs="Times New Roman"/>
                <w:iCs/>
                <w:sz w:val="24"/>
                <w:szCs w:val="24"/>
              </w:rPr>
              <w:t>рует</w:t>
            </w:r>
            <w:r w:rsidRPr="001344A0">
              <w:rPr>
                <w:rFonts w:ascii="Times New Roman" w:hAnsi="Times New Roman" w:cs="Times New Roman"/>
                <w:iCs/>
                <w:sz w:val="24"/>
                <w:szCs w:val="24"/>
              </w:rPr>
              <w:t xml:space="preserve"> получаемую </w:t>
            </w:r>
            <w:r w:rsidRPr="001344A0">
              <w:rPr>
                <w:rFonts w:ascii="Times New Roman" w:hAnsi="Times New Roman" w:cs="Times New Roman"/>
                <w:iCs/>
                <w:sz w:val="24"/>
                <w:szCs w:val="24"/>
              </w:rPr>
              <w:lastRenderedPageBreak/>
              <w:t>информацию, оформля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результаты поиска</w:t>
            </w:r>
            <w:r>
              <w:rPr>
                <w:rFonts w:ascii="Times New Roman" w:hAnsi="Times New Roman" w:cs="Times New Roman"/>
                <w:iCs/>
                <w:sz w:val="24"/>
                <w:szCs w:val="24"/>
              </w:rPr>
              <w:t>;</w:t>
            </w:r>
          </w:p>
          <w:p w14:paraId="232B5BA7" w14:textId="77777777" w:rsidR="003A72AE" w:rsidRPr="001344A0" w:rsidRDefault="003A72AE" w:rsidP="00D90BC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оценива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практическую значимость результатов поиска</w:t>
            </w:r>
            <w:r>
              <w:rPr>
                <w:rFonts w:ascii="Times New Roman" w:hAnsi="Times New Roman" w:cs="Times New Roman"/>
                <w:iCs/>
                <w:sz w:val="24"/>
                <w:szCs w:val="24"/>
              </w:rPr>
              <w:t>;</w:t>
            </w:r>
          </w:p>
          <w:p w14:paraId="5167CEEA" w14:textId="77777777" w:rsidR="003A72AE" w:rsidRPr="001344A0" w:rsidRDefault="003A72AE" w:rsidP="00D90BC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применя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средства информационных технологий для решения профессиональных задач</w:t>
            </w:r>
            <w:r>
              <w:rPr>
                <w:rFonts w:ascii="Times New Roman" w:hAnsi="Times New Roman" w:cs="Times New Roman"/>
                <w:iCs/>
                <w:sz w:val="24"/>
                <w:szCs w:val="24"/>
              </w:rPr>
              <w:t>;</w:t>
            </w:r>
          </w:p>
          <w:p w14:paraId="1679B828" w14:textId="77777777" w:rsidR="003A72AE" w:rsidRPr="001344A0" w:rsidRDefault="003A72AE" w:rsidP="00D90BC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использ</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современное программное обеспечение в профессиональной деятельности</w:t>
            </w:r>
            <w:r>
              <w:rPr>
                <w:rFonts w:ascii="Times New Roman" w:hAnsi="Times New Roman" w:cs="Times New Roman"/>
                <w:iCs/>
                <w:sz w:val="24"/>
                <w:szCs w:val="24"/>
              </w:rPr>
              <w:t>;</w:t>
            </w:r>
          </w:p>
          <w:p w14:paraId="52F7269D" w14:textId="569AA581" w:rsidR="003A72AE" w:rsidRDefault="003A72AE" w:rsidP="00D90BC1">
            <w:pPr>
              <w:suppressAutoHyphens/>
              <w:contextualSpacing/>
              <w:rPr>
                <w:rFonts w:ascii="Times New Roman" w:hAnsi="Times New Roman" w:cs="Times New Roman"/>
                <w:i/>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использ</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различные цифровые средства для решения профессиональных задач</w:t>
            </w:r>
            <w:r>
              <w:rPr>
                <w:rFonts w:ascii="Times New Roman" w:hAnsi="Times New Roman" w:cs="Times New Roman"/>
                <w:iCs/>
                <w:sz w:val="24"/>
                <w:szCs w:val="24"/>
              </w:rPr>
              <w:t>.</w:t>
            </w:r>
          </w:p>
        </w:tc>
        <w:tc>
          <w:tcPr>
            <w:tcW w:w="1183" w:type="pct"/>
            <w:vMerge/>
          </w:tcPr>
          <w:p w14:paraId="6E913311" w14:textId="77777777" w:rsidR="003A72AE" w:rsidRPr="008D2724" w:rsidDel="009D5E3A" w:rsidRDefault="003A72AE" w:rsidP="00D90BC1">
            <w:pPr>
              <w:suppressAutoHyphens/>
              <w:contextualSpacing/>
              <w:rPr>
                <w:rFonts w:ascii="Times New Roman" w:hAnsi="Times New Roman" w:cs="Times New Roman"/>
                <w:i/>
                <w:sz w:val="24"/>
                <w:szCs w:val="24"/>
              </w:rPr>
            </w:pPr>
          </w:p>
        </w:tc>
      </w:tr>
      <w:tr w:rsidR="003A72AE" w:rsidRPr="008D2724" w14:paraId="2D44E429" w14:textId="77777777" w:rsidTr="00AF7A46">
        <w:trPr>
          <w:trHeight w:val="23"/>
        </w:trPr>
        <w:tc>
          <w:tcPr>
            <w:tcW w:w="1324" w:type="pct"/>
            <w:tcBorders>
              <w:left w:val="single" w:sz="4" w:space="0" w:color="auto"/>
              <w:bottom w:val="single" w:sz="4" w:space="0" w:color="auto"/>
              <w:right w:val="single" w:sz="4" w:space="0" w:color="auto"/>
            </w:tcBorders>
          </w:tcPr>
          <w:p w14:paraId="71681D8B" w14:textId="6558544F" w:rsidR="003A72AE" w:rsidRPr="008D2724" w:rsidRDefault="003A72AE" w:rsidP="00D90BC1">
            <w:pPr>
              <w:suppressAutoHyphens/>
              <w:contextualSpacing/>
              <w:rPr>
                <w:rFonts w:ascii="Times New Roman" w:hAnsi="Times New Roman" w:cs="Times New Roman"/>
                <w:i/>
                <w:sz w:val="24"/>
                <w:szCs w:val="24"/>
              </w:rPr>
            </w:pPr>
            <w:r>
              <w:rPr>
                <w:rFonts w:ascii="Times New Roman" w:hAnsi="Times New Roman" w:cs="Times New Roman"/>
                <w:bCs/>
                <w:sz w:val="24"/>
                <w:szCs w:val="24"/>
              </w:rPr>
              <w:t xml:space="preserve">ОК.03. </w:t>
            </w:r>
            <w:r w:rsidRPr="00293A2D">
              <w:rPr>
                <w:rFonts w:ascii="Times New Roman" w:hAnsi="Times New Roman" w:cs="Times New Roman"/>
                <w:b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493" w:type="pct"/>
          </w:tcPr>
          <w:p w14:paraId="05CC30F1" w14:textId="77777777" w:rsidR="003A72AE" w:rsidRPr="00A96D87" w:rsidRDefault="003A72AE" w:rsidP="00D90BC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актуальность нормативно-правовой документации в профессиональной деятельности</w:t>
            </w:r>
            <w:r>
              <w:rPr>
                <w:rFonts w:ascii="Times New Roman" w:hAnsi="Times New Roman" w:cs="Times New Roman"/>
                <w:iCs/>
                <w:sz w:val="24"/>
                <w:szCs w:val="24"/>
              </w:rPr>
              <w:t>;</w:t>
            </w:r>
          </w:p>
          <w:p w14:paraId="057E3052" w14:textId="77777777" w:rsidR="003A72AE" w:rsidRPr="00A96D87" w:rsidRDefault="003A72AE" w:rsidP="00D90BC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применя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современную научную профессиональную терминологию</w:t>
            </w:r>
            <w:r>
              <w:rPr>
                <w:rFonts w:ascii="Times New Roman" w:hAnsi="Times New Roman" w:cs="Times New Roman"/>
                <w:iCs/>
                <w:sz w:val="24"/>
                <w:szCs w:val="24"/>
              </w:rPr>
              <w:t>;</w:t>
            </w:r>
          </w:p>
          <w:p w14:paraId="5510780E" w14:textId="77777777" w:rsidR="003A72AE" w:rsidRPr="00A96D87" w:rsidRDefault="003A72AE" w:rsidP="00D90BC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w:t>
            </w:r>
            <w:r>
              <w:rPr>
                <w:rFonts w:ascii="Times New Roman" w:hAnsi="Times New Roman" w:cs="Times New Roman"/>
                <w:iCs/>
                <w:sz w:val="24"/>
                <w:szCs w:val="24"/>
              </w:rPr>
              <w:t>яет</w:t>
            </w:r>
            <w:r w:rsidRPr="00A96D87">
              <w:rPr>
                <w:rFonts w:ascii="Times New Roman" w:hAnsi="Times New Roman" w:cs="Times New Roman"/>
                <w:iCs/>
                <w:sz w:val="24"/>
                <w:szCs w:val="24"/>
              </w:rPr>
              <w:t xml:space="preserve"> и выстраива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траектории профессионального развития и самообразования</w:t>
            </w:r>
            <w:r>
              <w:rPr>
                <w:rFonts w:ascii="Times New Roman" w:hAnsi="Times New Roman" w:cs="Times New Roman"/>
                <w:iCs/>
                <w:sz w:val="24"/>
                <w:szCs w:val="24"/>
              </w:rPr>
              <w:t>;</w:t>
            </w:r>
          </w:p>
          <w:p w14:paraId="73DA88C0" w14:textId="77777777" w:rsidR="003A72AE" w:rsidRPr="00A96D87" w:rsidRDefault="003A72AE" w:rsidP="00D90BC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выявля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достоинства и недостатки коммерческой идеи</w:t>
            </w:r>
            <w:r>
              <w:rPr>
                <w:rFonts w:ascii="Times New Roman" w:hAnsi="Times New Roman" w:cs="Times New Roman"/>
                <w:iCs/>
                <w:sz w:val="24"/>
                <w:szCs w:val="24"/>
              </w:rPr>
              <w:t>;</w:t>
            </w:r>
          </w:p>
          <w:p w14:paraId="21BD1B86" w14:textId="77777777" w:rsidR="003A72AE" w:rsidRPr="00A96D87" w:rsidRDefault="003A72AE" w:rsidP="00D90BC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iCs/>
                <w:sz w:val="24"/>
                <w:szCs w:val="24"/>
              </w:rPr>
              <w:t>;</w:t>
            </w:r>
          </w:p>
          <w:p w14:paraId="6ED59B33" w14:textId="77777777" w:rsidR="003A72AE" w:rsidRPr="00A96D87" w:rsidRDefault="003A72AE" w:rsidP="00D90BC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презент</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идеи открытия собственного дела в профессиональной деятельности</w:t>
            </w:r>
            <w:r>
              <w:rPr>
                <w:rFonts w:ascii="Times New Roman" w:hAnsi="Times New Roman" w:cs="Times New Roman"/>
                <w:iCs/>
                <w:sz w:val="24"/>
                <w:szCs w:val="24"/>
              </w:rPr>
              <w:t>;</w:t>
            </w:r>
          </w:p>
          <w:p w14:paraId="13AFE439" w14:textId="77777777" w:rsidR="003A72AE" w:rsidRPr="00A96D87" w:rsidRDefault="003A72AE" w:rsidP="00D90BC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источники достоверной правовой информации</w:t>
            </w:r>
            <w:r>
              <w:rPr>
                <w:rFonts w:ascii="Times New Roman" w:hAnsi="Times New Roman" w:cs="Times New Roman"/>
                <w:iCs/>
                <w:sz w:val="24"/>
                <w:szCs w:val="24"/>
              </w:rPr>
              <w:t>;</w:t>
            </w:r>
          </w:p>
          <w:p w14:paraId="5DD31960" w14:textId="77777777" w:rsidR="003A72AE" w:rsidRPr="00A96D87" w:rsidRDefault="003A72AE" w:rsidP="00D90BC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составля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различные правовые документы</w:t>
            </w:r>
            <w:r>
              <w:rPr>
                <w:rFonts w:ascii="Times New Roman" w:hAnsi="Times New Roman" w:cs="Times New Roman"/>
                <w:iCs/>
                <w:sz w:val="24"/>
                <w:szCs w:val="24"/>
              </w:rPr>
              <w:t>;</w:t>
            </w:r>
          </w:p>
          <w:p w14:paraId="06815A56" w14:textId="77777777" w:rsidR="003A72AE" w:rsidRPr="00A96D87" w:rsidRDefault="003A72AE" w:rsidP="00D90BC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находит интересные проектные идеи, грамотно их формулир</w:t>
            </w:r>
            <w:r>
              <w:rPr>
                <w:rFonts w:ascii="Times New Roman" w:hAnsi="Times New Roman" w:cs="Times New Roman"/>
                <w:iCs/>
                <w:sz w:val="24"/>
                <w:szCs w:val="24"/>
              </w:rPr>
              <w:t xml:space="preserve">ует </w:t>
            </w:r>
            <w:r w:rsidRPr="00A96D87">
              <w:rPr>
                <w:rFonts w:ascii="Times New Roman" w:hAnsi="Times New Roman" w:cs="Times New Roman"/>
                <w:iCs/>
                <w:sz w:val="24"/>
                <w:szCs w:val="24"/>
              </w:rPr>
              <w:t>и документи</w:t>
            </w:r>
            <w:r>
              <w:rPr>
                <w:rFonts w:ascii="Times New Roman" w:hAnsi="Times New Roman" w:cs="Times New Roman"/>
                <w:iCs/>
                <w:sz w:val="24"/>
                <w:szCs w:val="24"/>
              </w:rPr>
              <w:t>рует;</w:t>
            </w:r>
          </w:p>
          <w:p w14:paraId="42425382" w14:textId="2B733C48" w:rsidR="003A72AE" w:rsidRDefault="003A72AE" w:rsidP="00D90BC1">
            <w:pPr>
              <w:suppressAutoHyphens/>
              <w:contextualSpacing/>
              <w:rPr>
                <w:rFonts w:ascii="Times New Roman" w:hAnsi="Times New Roman" w:cs="Times New Roman"/>
                <w:i/>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оценива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жизнеспособность проектной идеи, составля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план проекта</w:t>
            </w:r>
            <w:r>
              <w:rPr>
                <w:rFonts w:ascii="Times New Roman" w:hAnsi="Times New Roman" w:cs="Times New Roman"/>
                <w:iCs/>
                <w:sz w:val="24"/>
                <w:szCs w:val="24"/>
              </w:rPr>
              <w:t>.</w:t>
            </w:r>
          </w:p>
        </w:tc>
        <w:tc>
          <w:tcPr>
            <w:tcW w:w="1183" w:type="pct"/>
            <w:vMerge/>
          </w:tcPr>
          <w:p w14:paraId="058A7F5E" w14:textId="77777777" w:rsidR="003A72AE" w:rsidRPr="008D2724" w:rsidDel="009D5E3A" w:rsidRDefault="003A72AE" w:rsidP="00D90BC1">
            <w:pPr>
              <w:suppressAutoHyphens/>
              <w:contextualSpacing/>
              <w:rPr>
                <w:rFonts w:ascii="Times New Roman" w:hAnsi="Times New Roman" w:cs="Times New Roman"/>
                <w:i/>
                <w:sz w:val="24"/>
                <w:szCs w:val="24"/>
              </w:rPr>
            </w:pPr>
          </w:p>
        </w:tc>
      </w:tr>
      <w:tr w:rsidR="003A72AE" w:rsidRPr="008D2724" w14:paraId="23B1A239" w14:textId="77777777" w:rsidTr="00AF7A46">
        <w:trPr>
          <w:trHeight w:val="23"/>
        </w:trPr>
        <w:tc>
          <w:tcPr>
            <w:tcW w:w="1324" w:type="pct"/>
            <w:tcBorders>
              <w:left w:val="single" w:sz="4" w:space="0" w:color="auto"/>
              <w:bottom w:val="single" w:sz="4" w:space="0" w:color="auto"/>
              <w:right w:val="single" w:sz="4" w:space="0" w:color="auto"/>
            </w:tcBorders>
          </w:tcPr>
          <w:p w14:paraId="47CECCA0" w14:textId="08A749F9" w:rsidR="003A72AE" w:rsidRPr="008D2724" w:rsidRDefault="003A72AE" w:rsidP="00D90BC1">
            <w:pPr>
              <w:suppressAutoHyphens/>
              <w:contextualSpacing/>
              <w:rPr>
                <w:rFonts w:ascii="Times New Roman" w:hAnsi="Times New Roman" w:cs="Times New Roman"/>
                <w:i/>
                <w:sz w:val="24"/>
                <w:szCs w:val="24"/>
              </w:rPr>
            </w:pPr>
            <w:r>
              <w:rPr>
                <w:rFonts w:ascii="Times New Roman" w:hAnsi="Times New Roman" w:cs="Times New Roman"/>
                <w:bCs/>
                <w:sz w:val="24"/>
                <w:szCs w:val="24"/>
              </w:rPr>
              <w:t xml:space="preserve">ОК.04. </w:t>
            </w:r>
            <w:r w:rsidRPr="00293A2D">
              <w:rPr>
                <w:rFonts w:ascii="Times New Roman" w:hAnsi="Times New Roman" w:cs="Times New Roman"/>
                <w:bCs/>
                <w:sz w:val="24"/>
                <w:szCs w:val="24"/>
              </w:rPr>
              <w:t>Эффективно взаимодействовать и работать в коллективе и команде</w:t>
            </w:r>
          </w:p>
        </w:tc>
        <w:tc>
          <w:tcPr>
            <w:tcW w:w="2493" w:type="pct"/>
          </w:tcPr>
          <w:p w14:paraId="7EDC61FB" w14:textId="77777777" w:rsidR="003A72AE" w:rsidRPr="00A96D87" w:rsidRDefault="003A72AE" w:rsidP="00D90BC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работу коллектива и команды</w:t>
            </w:r>
            <w:r>
              <w:rPr>
                <w:rFonts w:ascii="Times New Roman" w:hAnsi="Times New Roman" w:cs="Times New Roman"/>
                <w:iCs/>
                <w:sz w:val="24"/>
                <w:szCs w:val="24"/>
              </w:rPr>
              <w:t>;</w:t>
            </w:r>
          </w:p>
          <w:p w14:paraId="638CFCB3" w14:textId="67A7D37E" w:rsidR="003A72AE" w:rsidRDefault="003A72AE" w:rsidP="00D90BC1">
            <w:pPr>
              <w:suppressAutoHyphens/>
              <w:contextualSpacing/>
              <w:rPr>
                <w:rFonts w:ascii="Times New Roman" w:hAnsi="Times New Roman" w:cs="Times New Roman"/>
                <w:i/>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взаимодейств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с коллегами, руководством, клиентами в ходе профессиональной деятельности</w:t>
            </w:r>
            <w:r>
              <w:rPr>
                <w:rFonts w:ascii="Times New Roman" w:hAnsi="Times New Roman" w:cs="Times New Roman"/>
                <w:iCs/>
                <w:sz w:val="24"/>
                <w:szCs w:val="24"/>
              </w:rPr>
              <w:t>.</w:t>
            </w:r>
          </w:p>
        </w:tc>
        <w:tc>
          <w:tcPr>
            <w:tcW w:w="1183" w:type="pct"/>
            <w:vMerge/>
          </w:tcPr>
          <w:p w14:paraId="32C7526B" w14:textId="77777777" w:rsidR="003A72AE" w:rsidRPr="008D2724" w:rsidDel="009D5E3A" w:rsidRDefault="003A72AE" w:rsidP="00D90BC1">
            <w:pPr>
              <w:suppressAutoHyphens/>
              <w:contextualSpacing/>
              <w:rPr>
                <w:rFonts w:ascii="Times New Roman" w:hAnsi="Times New Roman" w:cs="Times New Roman"/>
                <w:i/>
                <w:sz w:val="24"/>
                <w:szCs w:val="24"/>
              </w:rPr>
            </w:pPr>
          </w:p>
        </w:tc>
      </w:tr>
      <w:tr w:rsidR="003A72AE" w:rsidRPr="008D2724" w14:paraId="16DDC879" w14:textId="77777777" w:rsidTr="00AF7A46">
        <w:trPr>
          <w:trHeight w:val="23"/>
        </w:trPr>
        <w:tc>
          <w:tcPr>
            <w:tcW w:w="1324" w:type="pct"/>
            <w:tcBorders>
              <w:left w:val="single" w:sz="4" w:space="0" w:color="auto"/>
              <w:bottom w:val="single" w:sz="4" w:space="0" w:color="auto"/>
              <w:right w:val="single" w:sz="4" w:space="0" w:color="auto"/>
            </w:tcBorders>
          </w:tcPr>
          <w:p w14:paraId="22ACA17F" w14:textId="14CD7ED2" w:rsidR="003A72AE" w:rsidRPr="008D2724" w:rsidRDefault="003A72AE" w:rsidP="00D90BC1">
            <w:pPr>
              <w:suppressAutoHyphens/>
              <w:contextualSpacing/>
              <w:rPr>
                <w:rFonts w:ascii="Times New Roman" w:hAnsi="Times New Roman" w:cs="Times New Roman"/>
                <w:i/>
                <w:sz w:val="24"/>
                <w:szCs w:val="24"/>
              </w:rPr>
            </w:pPr>
            <w:r>
              <w:rPr>
                <w:rFonts w:ascii="Times New Roman" w:hAnsi="Times New Roman" w:cs="Times New Roman"/>
                <w:bCs/>
                <w:sz w:val="24"/>
                <w:szCs w:val="24"/>
              </w:rPr>
              <w:t xml:space="preserve">ОК.05. </w:t>
            </w:r>
            <w:r w:rsidRPr="00293A2D">
              <w:rPr>
                <w:rFonts w:ascii="Times New Roman" w:hAnsi="Times New Roman" w:cs="Times New Roman"/>
                <w:b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493" w:type="pct"/>
          </w:tcPr>
          <w:p w14:paraId="2C69659C" w14:textId="77777777" w:rsidR="003A72AE" w:rsidRPr="00A96D87" w:rsidRDefault="003A72AE" w:rsidP="00D90BC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грамотно излага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свои мысли и оформля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документы по профессиональной тематике на государственном языке</w:t>
            </w:r>
            <w:r>
              <w:rPr>
                <w:rFonts w:ascii="Times New Roman" w:hAnsi="Times New Roman" w:cs="Times New Roman"/>
                <w:iCs/>
                <w:sz w:val="24"/>
                <w:szCs w:val="24"/>
              </w:rPr>
              <w:t>;</w:t>
            </w:r>
          </w:p>
          <w:p w14:paraId="53BC547C" w14:textId="626BED88" w:rsidR="003A72AE" w:rsidRDefault="003A72AE" w:rsidP="00D90BC1">
            <w:pPr>
              <w:suppressAutoHyphens/>
              <w:contextualSpacing/>
              <w:rPr>
                <w:rFonts w:ascii="Times New Roman" w:hAnsi="Times New Roman" w:cs="Times New Roman"/>
                <w:i/>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проявля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толерантность в рабочем коллективе</w:t>
            </w:r>
            <w:r>
              <w:rPr>
                <w:rFonts w:ascii="Times New Roman" w:hAnsi="Times New Roman" w:cs="Times New Roman"/>
                <w:iCs/>
                <w:sz w:val="24"/>
                <w:szCs w:val="24"/>
              </w:rPr>
              <w:t>.</w:t>
            </w:r>
          </w:p>
        </w:tc>
        <w:tc>
          <w:tcPr>
            <w:tcW w:w="1183" w:type="pct"/>
            <w:vMerge/>
          </w:tcPr>
          <w:p w14:paraId="7B020098" w14:textId="77777777" w:rsidR="003A72AE" w:rsidRPr="008D2724" w:rsidDel="009D5E3A" w:rsidRDefault="003A72AE" w:rsidP="00D90BC1">
            <w:pPr>
              <w:suppressAutoHyphens/>
              <w:contextualSpacing/>
              <w:rPr>
                <w:rFonts w:ascii="Times New Roman" w:hAnsi="Times New Roman" w:cs="Times New Roman"/>
                <w:i/>
                <w:sz w:val="24"/>
                <w:szCs w:val="24"/>
              </w:rPr>
            </w:pPr>
          </w:p>
        </w:tc>
      </w:tr>
      <w:tr w:rsidR="003A72AE" w:rsidRPr="008D2724" w14:paraId="45E8628C" w14:textId="77777777" w:rsidTr="00AF7A46">
        <w:trPr>
          <w:trHeight w:val="23"/>
        </w:trPr>
        <w:tc>
          <w:tcPr>
            <w:tcW w:w="1324" w:type="pct"/>
            <w:tcBorders>
              <w:left w:val="single" w:sz="4" w:space="0" w:color="auto"/>
              <w:bottom w:val="single" w:sz="4" w:space="0" w:color="auto"/>
              <w:right w:val="single" w:sz="4" w:space="0" w:color="auto"/>
            </w:tcBorders>
          </w:tcPr>
          <w:p w14:paraId="2A38A951" w14:textId="2A86FBF5" w:rsidR="003A72AE" w:rsidRPr="008D2724" w:rsidRDefault="003A72AE" w:rsidP="00D90BC1">
            <w:pPr>
              <w:suppressAutoHyphens/>
              <w:contextualSpacing/>
              <w:rPr>
                <w:rFonts w:ascii="Times New Roman" w:hAnsi="Times New Roman" w:cs="Times New Roman"/>
                <w:i/>
                <w:sz w:val="24"/>
                <w:szCs w:val="24"/>
              </w:rPr>
            </w:pPr>
            <w:r w:rsidRPr="009A1B94">
              <w:rPr>
                <w:rFonts w:ascii="Times New Roman" w:hAnsi="Times New Roman"/>
                <w:bCs/>
                <w:sz w:val="24"/>
                <w:szCs w:val="24"/>
              </w:rPr>
              <w:lastRenderedPageBreak/>
              <w:t>ОК 07</w:t>
            </w:r>
            <w:r>
              <w:rPr>
                <w:rFonts w:ascii="Times New Roman" w:hAnsi="Times New Roman"/>
                <w:bCs/>
                <w:sz w:val="24"/>
                <w:szCs w:val="24"/>
              </w:rPr>
              <w:t xml:space="preserve">. </w:t>
            </w:r>
            <w:r w:rsidRPr="00293A2D">
              <w:rPr>
                <w:rFonts w:ascii="Times New Roman" w:hAnsi="Times New Roman"/>
                <w:b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93" w:type="pct"/>
          </w:tcPr>
          <w:p w14:paraId="61846EC5" w14:textId="77777777" w:rsidR="003A72AE" w:rsidRPr="003E4B58" w:rsidRDefault="003A72AE" w:rsidP="00D90BC1">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проявля</w:t>
            </w:r>
            <w:r>
              <w:rPr>
                <w:rFonts w:ascii="Times New Roman" w:hAnsi="Times New Roman" w:cs="Times New Roman"/>
                <w:iCs/>
                <w:sz w:val="24"/>
                <w:szCs w:val="24"/>
              </w:rPr>
              <w:t>ет</w:t>
            </w:r>
            <w:r w:rsidRPr="003E4B58">
              <w:rPr>
                <w:rFonts w:ascii="Times New Roman" w:hAnsi="Times New Roman" w:cs="Times New Roman"/>
                <w:iCs/>
                <w:sz w:val="24"/>
                <w:szCs w:val="24"/>
              </w:rPr>
              <w:t xml:space="preserve"> гражданско-патриотическую позицию;</w:t>
            </w:r>
          </w:p>
          <w:p w14:paraId="309A58C7" w14:textId="77777777" w:rsidR="003A72AE" w:rsidRPr="003E4B58" w:rsidRDefault="003A72AE" w:rsidP="00D90BC1">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демонстрир</w:t>
            </w:r>
            <w:r>
              <w:rPr>
                <w:rFonts w:ascii="Times New Roman" w:hAnsi="Times New Roman" w:cs="Times New Roman"/>
                <w:iCs/>
                <w:sz w:val="24"/>
                <w:szCs w:val="24"/>
              </w:rPr>
              <w:t>ует</w:t>
            </w:r>
            <w:r w:rsidRPr="003E4B58">
              <w:rPr>
                <w:rFonts w:ascii="Times New Roman" w:hAnsi="Times New Roman" w:cs="Times New Roman"/>
                <w:iCs/>
                <w:sz w:val="24"/>
                <w:szCs w:val="24"/>
              </w:rPr>
              <w:t xml:space="preserve"> осознанное поведение;</w:t>
            </w:r>
          </w:p>
          <w:p w14:paraId="2C4CA2A3" w14:textId="77777777" w:rsidR="003A72AE" w:rsidRPr="003E4B58" w:rsidRDefault="003A72AE" w:rsidP="00D90BC1">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описыва</w:t>
            </w:r>
            <w:r>
              <w:rPr>
                <w:rFonts w:ascii="Times New Roman" w:hAnsi="Times New Roman" w:cs="Times New Roman"/>
                <w:iCs/>
                <w:sz w:val="24"/>
                <w:szCs w:val="24"/>
              </w:rPr>
              <w:t>ет</w:t>
            </w:r>
            <w:r w:rsidRPr="003E4B58">
              <w:rPr>
                <w:rFonts w:ascii="Times New Roman" w:hAnsi="Times New Roman" w:cs="Times New Roman"/>
                <w:iCs/>
                <w:sz w:val="24"/>
                <w:szCs w:val="24"/>
              </w:rPr>
              <w:t xml:space="preserve"> значимость своей профессии;</w:t>
            </w:r>
          </w:p>
          <w:p w14:paraId="1308009D" w14:textId="77777777" w:rsidR="003A72AE" w:rsidRDefault="003A72AE" w:rsidP="00D90BC1">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приме</w:t>
            </w:r>
            <w:r>
              <w:rPr>
                <w:rFonts w:ascii="Times New Roman" w:hAnsi="Times New Roman" w:cs="Times New Roman"/>
                <w:iCs/>
                <w:sz w:val="24"/>
                <w:szCs w:val="24"/>
              </w:rPr>
              <w:t>няет</w:t>
            </w:r>
            <w:r w:rsidRPr="003E4B58">
              <w:rPr>
                <w:rFonts w:ascii="Times New Roman" w:hAnsi="Times New Roman" w:cs="Times New Roman"/>
                <w:iCs/>
                <w:sz w:val="24"/>
                <w:szCs w:val="24"/>
              </w:rPr>
              <w:t xml:space="preserve"> стандарты антикоррупционного поведения.</w:t>
            </w:r>
          </w:p>
          <w:p w14:paraId="5AC443EB" w14:textId="77777777" w:rsidR="003A72AE" w:rsidRDefault="003A72AE" w:rsidP="00D90BC1">
            <w:pPr>
              <w:suppressAutoHyphens/>
              <w:contextualSpacing/>
              <w:rPr>
                <w:rFonts w:ascii="Times New Roman" w:hAnsi="Times New Roman" w:cs="Times New Roman"/>
                <w:i/>
                <w:sz w:val="24"/>
                <w:szCs w:val="24"/>
              </w:rPr>
            </w:pPr>
          </w:p>
        </w:tc>
        <w:tc>
          <w:tcPr>
            <w:tcW w:w="1183" w:type="pct"/>
            <w:vMerge/>
          </w:tcPr>
          <w:p w14:paraId="366E70C1" w14:textId="77777777" w:rsidR="003A72AE" w:rsidRPr="008D2724" w:rsidDel="009D5E3A" w:rsidRDefault="003A72AE" w:rsidP="00D90BC1">
            <w:pPr>
              <w:suppressAutoHyphens/>
              <w:contextualSpacing/>
              <w:rPr>
                <w:rFonts w:ascii="Times New Roman" w:hAnsi="Times New Roman" w:cs="Times New Roman"/>
                <w:i/>
                <w:sz w:val="24"/>
                <w:szCs w:val="24"/>
              </w:rPr>
            </w:pPr>
          </w:p>
        </w:tc>
      </w:tr>
      <w:tr w:rsidR="003A72AE" w:rsidRPr="008D2724" w14:paraId="7CCDE213" w14:textId="77777777" w:rsidTr="00AF7A46">
        <w:trPr>
          <w:trHeight w:val="23"/>
        </w:trPr>
        <w:tc>
          <w:tcPr>
            <w:tcW w:w="1324" w:type="pct"/>
            <w:tcBorders>
              <w:top w:val="single" w:sz="4" w:space="0" w:color="auto"/>
              <w:left w:val="single" w:sz="4" w:space="0" w:color="auto"/>
              <w:right w:val="single" w:sz="4" w:space="0" w:color="auto"/>
            </w:tcBorders>
          </w:tcPr>
          <w:p w14:paraId="1E5DA213" w14:textId="177CAC4A" w:rsidR="003A72AE" w:rsidRPr="008D2724" w:rsidRDefault="003A72AE" w:rsidP="00D90BC1">
            <w:pPr>
              <w:suppressAutoHyphens/>
              <w:contextualSpacing/>
              <w:rPr>
                <w:rFonts w:ascii="Times New Roman" w:hAnsi="Times New Roman" w:cs="Times New Roman"/>
                <w:i/>
                <w:sz w:val="24"/>
                <w:szCs w:val="24"/>
              </w:rPr>
            </w:pPr>
            <w:r w:rsidRPr="009A1B94">
              <w:rPr>
                <w:rFonts w:ascii="Times New Roman" w:hAnsi="Times New Roman"/>
                <w:bCs/>
                <w:sz w:val="24"/>
                <w:szCs w:val="24"/>
              </w:rPr>
              <w:t>ОК 09</w:t>
            </w:r>
            <w:r>
              <w:rPr>
                <w:rFonts w:ascii="Times New Roman" w:hAnsi="Times New Roman"/>
                <w:bCs/>
                <w:sz w:val="24"/>
                <w:szCs w:val="24"/>
              </w:rPr>
              <w:t xml:space="preserve">. </w:t>
            </w:r>
            <w:r w:rsidRPr="00293A2D">
              <w:rPr>
                <w:rFonts w:ascii="Times New Roman" w:hAnsi="Times New Roman"/>
                <w:bCs/>
                <w:sz w:val="24"/>
                <w:szCs w:val="24"/>
              </w:rPr>
              <w:t>Пользоваться профессиональной документацией на государственном и иностранном языках</w:t>
            </w:r>
          </w:p>
        </w:tc>
        <w:tc>
          <w:tcPr>
            <w:tcW w:w="2493" w:type="pct"/>
          </w:tcPr>
          <w:p w14:paraId="350C3FC2" w14:textId="77777777" w:rsidR="003A72AE" w:rsidRPr="00A96D87" w:rsidRDefault="003A72AE" w:rsidP="00D90BC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соблюда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нормы экологической безопасности</w:t>
            </w:r>
            <w:r>
              <w:rPr>
                <w:rFonts w:ascii="Times New Roman" w:hAnsi="Times New Roman" w:cs="Times New Roman"/>
                <w:iCs/>
                <w:sz w:val="24"/>
                <w:szCs w:val="24"/>
              </w:rPr>
              <w:t>;</w:t>
            </w:r>
          </w:p>
          <w:p w14:paraId="31F6BC36" w14:textId="77777777" w:rsidR="003A72AE" w:rsidRPr="00A96D87" w:rsidRDefault="003A72AE" w:rsidP="00D90BC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направления ресурсосбережения в рамках профессиональной деятельности по профессии</w:t>
            </w:r>
            <w:r>
              <w:rPr>
                <w:rFonts w:ascii="Times New Roman" w:hAnsi="Times New Roman" w:cs="Times New Roman"/>
                <w:iCs/>
                <w:sz w:val="24"/>
                <w:szCs w:val="24"/>
              </w:rPr>
              <w:t>;</w:t>
            </w:r>
          </w:p>
          <w:p w14:paraId="619F2913" w14:textId="77777777" w:rsidR="003A72AE" w:rsidRPr="00A96D87" w:rsidRDefault="003A72AE" w:rsidP="00D90BC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профессиональную деятельность с соблюдением принципов бережливого производства</w:t>
            </w:r>
            <w:r>
              <w:rPr>
                <w:rFonts w:ascii="Times New Roman" w:hAnsi="Times New Roman" w:cs="Times New Roman"/>
                <w:iCs/>
                <w:sz w:val="24"/>
                <w:szCs w:val="24"/>
              </w:rPr>
              <w:t>;</w:t>
            </w:r>
          </w:p>
          <w:p w14:paraId="31F7A65B" w14:textId="77777777" w:rsidR="003A72AE" w:rsidRPr="00A96D87" w:rsidRDefault="003A72AE" w:rsidP="00D90BC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профессиональную деятельность с учетом знаний об изменении климатических условий региона</w:t>
            </w:r>
            <w:r>
              <w:rPr>
                <w:rFonts w:ascii="Times New Roman" w:hAnsi="Times New Roman" w:cs="Times New Roman"/>
                <w:iCs/>
                <w:sz w:val="24"/>
                <w:szCs w:val="24"/>
              </w:rPr>
              <w:t>;</w:t>
            </w:r>
          </w:p>
          <w:p w14:paraId="091F7AEA" w14:textId="04B5AC7B" w:rsidR="003A72AE" w:rsidRDefault="003A72AE" w:rsidP="00D90BC1">
            <w:pPr>
              <w:suppressAutoHyphens/>
              <w:contextualSpacing/>
              <w:rPr>
                <w:rFonts w:ascii="Times New Roman" w:hAnsi="Times New Roman" w:cs="Times New Roman"/>
                <w:i/>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эффективно действ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в чрезвычайных ситуациях</w:t>
            </w:r>
            <w:r>
              <w:rPr>
                <w:rFonts w:ascii="Times New Roman" w:hAnsi="Times New Roman" w:cs="Times New Roman"/>
                <w:iCs/>
                <w:sz w:val="24"/>
                <w:szCs w:val="24"/>
              </w:rPr>
              <w:t>.</w:t>
            </w:r>
          </w:p>
        </w:tc>
        <w:tc>
          <w:tcPr>
            <w:tcW w:w="1183" w:type="pct"/>
            <w:vMerge/>
          </w:tcPr>
          <w:p w14:paraId="17BB057A" w14:textId="77777777" w:rsidR="003A72AE" w:rsidRPr="008D2724" w:rsidDel="009D5E3A" w:rsidRDefault="003A72AE" w:rsidP="00D90BC1">
            <w:pPr>
              <w:suppressAutoHyphens/>
              <w:contextualSpacing/>
              <w:rPr>
                <w:rFonts w:ascii="Times New Roman" w:hAnsi="Times New Roman" w:cs="Times New Roman"/>
                <w:i/>
                <w:sz w:val="24"/>
                <w:szCs w:val="24"/>
              </w:rPr>
            </w:pPr>
          </w:p>
        </w:tc>
      </w:tr>
      <w:bookmarkEnd w:id="30"/>
    </w:tbl>
    <w:p w14:paraId="7F82C62D" w14:textId="77777777" w:rsidR="00437D40" w:rsidRPr="00FB50A0" w:rsidRDefault="00437D40" w:rsidP="00437D40">
      <w:pPr>
        <w:rPr>
          <w:rFonts w:ascii="Times New Roman" w:hAnsi="Times New Roman" w:cs="Times New Roman"/>
          <w:b/>
          <w:bCs/>
          <w:sz w:val="18"/>
          <w:szCs w:val="18"/>
        </w:rPr>
      </w:pPr>
    </w:p>
    <w:p w14:paraId="6FC6FDBC" w14:textId="56F99CE4" w:rsidR="00F53FDC" w:rsidRDefault="00437D40" w:rsidP="00437D40">
      <w:pPr>
        <w:rPr>
          <w:rFonts w:ascii="Times New Roman" w:hAnsi="Times New Roman" w:cs="Times New Roman"/>
          <w:b/>
          <w:bCs/>
          <w:sz w:val="20"/>
          <w:szCs w:val="20"/>
        </w:rPr>
      </w:pPr>
      <w:r>
        <w:rPr>
          <w:rFonts w:ascii="Times New Roman" w:hAnsi="Times New Roman" w:cs="Times New Roman"/>
          <w:b/>
          <w:bCs/>
          <w:sz w:val="24"/>
          <w:szCs w:val="24"/>
        </w:rPr>
        <w:br w:type="page"/>
      </w:r>
    </w:p>
    <w:p w14:paraId="2061E883" w14:textId="41E8726A"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2A7E02">
        <w:rPr>
          <w:rFonts w:ascii="Times New Roman" w:hAnsi="Times New Roman" w:cs="Times New Roman"/>
          <w:b/>
          <w:bCs/>
          <w:sz w:val="24"/>
          <w:szCs w:val="24"/>
        </w:rPr>
        <w:t>3</w:t>
      </w:r>
    </w:p>
    <w:p w14:paraId="59CD58EB" w14:textId="77777777" w:rsidR="004178E3" w:rsidRPr="00AA74C2" w:rsidRDefault="004178E3" w:rsidP="004178E3">
      <w:pPr>
        <w:keepNext/>
        <w:jc w:val="right"/>
        <w:outlineLvl w:val="0"/>
        <w:rPr>
          <w:rFonts w:ascii="Times New Roman" w:eastAsia="Times New Roman" w:hAnsi="Times New Roman" w:cs="Times New Roman"/>
          <w:b/>
          <w:bCs/>
          <w:kern w:val="32"/>
          <w:sz w:val="24"/>
          <w:szCs w:val="24"/>
          <w:lang w:eastAsia="x-none"/>
        </w:rPr>
      </w:pPr>
      <w:r w:rsidRPr="00AA74C2">
        <w:rPr>
          <w:rFonts w:ascii="Times New Roman" w:eastAsia="Times New Roman" w:hAnsi="Times New Roman" w:cs="Times New Roman"/>
          <w:b/>
          <w:bCs/>
          <w:kern w:val="32"/>
          <w:sz w:val="24"/>
          <w:szCs w:val="24"/>
          <w:lang w:eastAsia="x-none"/>
        </w:rPr>
        <w:t>к ПОП-П по специальности</w:t>
      </w:r>
    </w:p>
    <w:p w14:paraId="35D920BE" w14:textId="77777777" w:rsidR="004178E3" w:rsidRPr="00AA74C2" w:rsidRDefault="004178E3" w:rsidP="004178E3">
      <w:pPr>
        <w:keepNext/>
        <w:jc w:val="right"/>
        <w:outlineLvl w:val="0"/>
        <w:rPr>
          <w:rFonts w:ascii="Times New Roman" w:eastAsia="Times New Roman" w:hAnsi="Times New Roman" w:cs="Times New Roman"/>
          <w:b/>
          <w:bCs/>
          <w:kern w:val="32"/>
          <w:sz w:val="24"/>
          <w:szCs w:val="24"/>
          <w:lang w:eastAsia="x-none"/>
        </w:rPr>
      </w:pPr>
      <w:r w:rsidRPr="00AA74C2">
        <w:rPr>
          <w:rFonts w:ascii="Times New Roman" w:eastAsia="Times New Roman" w:hAnsi="Times New Roman" w:cs="Times New Roman"/>
          <w:b/>
          <w:bCs/>
          <w:kern w:val="32"/>
          <w:sz w:val="24"/>
          <w:szCs w:val="24"/>
          <w:lang w:eastAsia="x-none"/>
        </w:rPr>
        <w:t>18.02.04 Электрохимическое производство</w:t>
      </w:r>
    </w:p>
    <w:p w14:paraId="6DAAA8B8" w14:textId="77777777" w:rsidR="00F53FDC" w:rsidRDefault="00F53FDC" w:rsidP="00F53FDC">
      <w:pPr>
        <w:jc w:val="right"/>
        <w:rPr>
          <w:rFonts w:ascii="Times New Roman" w:hAnsi="Times New Roman" w:cs="Times New Roman"/>
          <w:b/>
          <w:bCs/>
          <w:color w:val="0070C0"/>
          <w:sz w:val="24"/>
          <w:szCs w:val="24"/>
        </w:rPr>
      </w:pPr>
    </w:p>
    <w:p w14:paraId="47179B6C" w14:textId="77777777" w:rsidR="00F53FDC" w:rsidRDefault="00F53FDC" w:rsidP="00F53FDC">
      <w:pPr>
        <w:jc w:val="right"/>
        <w:rPr>
          <w:rFonts w:ascii="Times New Roman" w:hAnsi="Times New Roman" w:cs="Times New Roman"/>
          <w:b/>
          <w:bCs/>
          <w:color w:val="0070C0"/>
          <w:sz w:val="24"/>
          <w:szCs w:val="24"/>
        </w:rPr>
      </w:pP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43FFB52C" w:rsidR="00F53FDC" w:rsidRDefault="00F53FDC" w:rsidP="00F53FDC">
      <w:pPr>
        <w:jc w:val="right"/>
        <w:rPr>
          <w:rFonts w:ascii="Times New Roman" w:hAnsi="Times New Roman" w:cs="Times New Roman"/>
          <w:b/>
          <w:bCs/>
          <w:color w:val="0070C0"/>
          <w:sz w:val="24"/>
          <w:szCs w:val="24"/>
        </w:rPr>
      </w:pPr>
    </w:p>
    <w:p w14:paraId="43D62EB4" w14:textId="0ACA8171" w:rsidR="00437D40" w:rsidRDefault="00437D40" w:rsidP="00F53FDC">
      <w:pPr>
        <w:jc w:val="right"/>
        <w:rPr>
          <w:rFonts w:ascii="Times New Roman" w:hAnsi="Times New Roman" w:cs="Times New Roman"/>
          <w:b/>
          <w:bCs/>
          <w:color w:val="0070C0"/>
          <w:sz w:val="24"/>
          <w:szCs w:val="24"/>
        </w:rPr>
      </w:pPr>
    </w:p>
    <w:p w14:paraId="15D47B8F" w14:textId="1394D692" w:rsidR="00437D40" w:rsidRDefault="00437D40" w:rsidP="00F53FDC">
      <w:pPr>
        <w:jc w:val="right"/>
        <w:rPr>
          <w:rFonts w:ascii="Times New Roman" w:hAnsi="Times New Roman" w:cs="Times New Roman"/>
          <w:b/>
          <w:bCs/>
          <w:color w:val="0070C0"/>
          <w:sz w:val="24"/>
          <w:szCs w:val="24"/>
        </w:rPr>
      </w:pPr>
    </w:p>
    <w:p w14:paraId="4FF86CAA" w14:textId="086D967E" w:rsidR="00437D40" w:rsidRDefault="00437D40" w:rsidP="00F53FDC">
      <w:pPr>
        <w:jc w:val="right"/>
        <w:rPr>
          <w:rFonts w:ascii="Times New Roman" w:hAnsi="Times New Roman" w:cs="Times New Roman"/>
          <w:b/>
          <w:bCs/>
          <w:color w:val="0070C0"/>
          <w:sz w:val="24"/>
          <w:szCs w:val="24"/>
        </w:rPr>
      </w:pPr>
    </w:p>
    <w:p w14:paraId="6F33265A" w14:textId="18534EF2" w:rsidR="00437D40" w:rsidRDefault="00437D40" w:rsidP="00F53FDC">
      <w:pPr>
        <w:jc w:val="right"/>
        <w:rPr>
          <w:rFonts w:ascii="Times New Roman" w:hAnsi="Times New Roman" w:cs="Times New Roman"/>
          <w:b/>
          <w:bCs/>
          <w:color w:val="0070C0"/>
          <w:sz w:val="24"/>
          <w:szCs w:val="24"/>
        </w:rPr>
      </w:pPr>
    </w:p>
    <w:p w14:paraId="4F086451" w14:textId="77777777" w:rsidR="00437D40" w:rsidRDefault="00437D40"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6AC41D73" w14:textId="6E3364E0" w:rsidR="00F53FD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4B1EAAC" w14:textId="77777777" w:rsidR="002A7E02" w:rsidRPr="008F578C" w:rsidRDefault="002A7E02" w:rsidP="00F53FDC">
      <w:pPr>
        <w:jc w:val="center"/>
        <w:rPr>
          <w:rFonts w:ascii="Times New Roman" w:hAnsi="Times New Roman" w:cs="Times New Roman"/>
          <w:b/>
          <w:bCs/>
          <w:sz w:val="24"/>
          <w:szCs w:val="24"/>
        </w:rPr>
      </w:pPr>
    </w:p>
    <w:p w14:paraId="3011DCDA" w14:textId="09BBECC1" w:rsidR="00F53FDC" w:rsidRPr="004178E3" w:rsidRDefault="00643E7D" w:rsidP="004178E3">
      <w:pPr>
        <w:jc w:val="center"/>
        <w:rPr>
          <w:rFonts w:ascii="Times New Roman" w:eastAsia="Times New Roman" w:hAnsi="Times New Roman" w:cs="Times New Roman"/>
          <w:b/>
          <w:bCs/>
          <w:color w:val="000000"/>
          <w:lang w:eastAsia="ru-RU"/>
        </w:rPr>
      </w:pPr>
      <w:hyperlink w:anchor="_Toc161313284" w:history="1">
        <w:r w:rsidR="002A7E02" w:rsidRPr="002A7E02">
          <w:rPr>
            <w:rStyle w:val="af0"/>
            <w:rFonts w:ascii="Times New Roman" w:eastAsia="Times New Roman" w:hAnsi="Times New Roman" w:cs="Times New Roman"/>
            <w:b/>
            <w:bCs/>
            <w:color w:val="auto"/>
            <w:kern w:val="36"/>
            <w:sz w:val="24"/>
            <w:szCs w:val="24"/>
            <w:u w:val="none"/>
            <w:lang w:eastAsia="ru-RU"/>
          </w:rPr>
          <w:t xml:space="preserve">«ПМ.03 </w:t>
        </w:r>
        <w:r w:rsidR="004178E3" w:rsidRPr="004178E3">
          <w:rPr>
            <w:rStyle w:val="1f0"/>
            <w:lang w:eastAsia="ru-RU"/>
          </w:rPr>
          <w:t>Контроль ресурсов и качества продукции</w:t>
        </w:r>
        <w:r w:rsidR="002A7E02" w:rsidRPr="002A7E02">
          <w:rPr>
            <w:rStyle w:val="af0"/>
            <w:rFonts w:ascii="Times New Roman" w:eastAsia="Times New Roman" w:hAnsi="Times New Roman" w:cs="Times New Roman"/>
            <w:b/>
            <w:bCs/>
            <w:color w:val="auto"/>
            <w:kern w:val="36"/>
            <w:sz w:val="24"/>
            <w:szCs w:val="24"/>
            <w:u w:val="none"/>
            <w:lang w:eastAsia="ru-RU"/>
          </w:rPr>
          <w:t>»</w:t>
        </w:r>
        <w:r w:rsidR="002A7E02" w:rsidRPr="002A7E02">
          <w:rPr>
            <w:rStyle w:val="af0"/>
            <w:rFonts w:ascii="Times New Roman" w:eastAsia="Times New Roman" w:hAnsi="Times New Roman" w:cs="Times New Roman"/>
            <w:b/>
            <w:bCs/>
            <w:webHidden/>
            <w:color w:val="auto"/>
            <w:kern w:val="36"/>
            <w:sz w:val="24"/>
            <w:szCs w:val="24"/>
            <w:u w:val="none"/>
            <w:lang w:eastAsia="ru-RU"/>
          </w:rPr>
          <w:t xml:space="preserve"> </w:t>
        </w:r>
      </w:hyperlink>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65C9DCAF" w:rsidR="00F53FDC" w:rsidRDefault="00F53FDC" w:rsidP="00F53FDC">
      <w:pPr>
        <w:spacing w:line="360" w:lineRule="auto"/>
        <w:jc w:val="center"/>
        <w:rPr>
          <w:rFonts w:ascii="Times New Roman" w:hAnsi="Times New Roman" w:cs="Times New Roman"/>
          <w:sz w:val="24"/>
          <w:szCs w:val="24"/>
        </w:rPr>
      </w:pPr>
    </w:p>
    <w:p w14:paraId="0C24003E" w14:textId="77777777" w:rsidR="004178E3" w:rsidRDefault="004178E3" w:rsidP="00F53FDC">
      <w:pPr>
        <w:spacing w:line="360" w:lineRule="auto"/>
        <w:jc w:val="center"/>
        <w:rPr>
          <w:rFonts w:ascii="Times New Roman" w:hAnsi="Times New Roman" w:cs="Times New Roman"/>
          <w:sz w:val="24"/>
          <w:szCs w:val="24"/>
        </w:rPr>
      </w:pPr>
    </w:p>
    <w:p w14:paraId="0642B6F0" w14:textId="291503F5" w:rsidR="00437D40" w:rsidRDefault="00437D40" w:rsidP="00F53FDC">
      <w:pPr>
        <w:spacing w:line="360" w:lineRule="auto"/>
        <w:jc w:val="center"/>
        <w:rPr>
          <w:rFonts w:ascii="Times New Roman" w:hAnsi="Times New Roman" w:cs="Times New Roman"/>
          <w:sz w:val="24"/>
          <w:szCs w:val="24"/>
        </w:rPr>
      </w:pPr>
    </w:p>
    <w:p w14:paraId="26458647" w14:textId="77777777" w:rsidR="00437D40" w:rsidRDefault="00437D40" w:rsidP="00F53FDC">
      <w:pPr>
        <w:spacing w:line="360" w:lineRule="auto"/>
        <w:jc w:val="center"/>
        <w:rPr>
          <w:rFonts w:ascii="Times New Roman" w:hAnsi="Times New Roman" w:cs="Times New Roman"/>
          <w:sz w:val="24"/>
          <w:szCs w:val="24"/>
        </w:rPr>
      </w:pPr>
    </w:p>
    <w:p w14:paraId="28002841" w14:textId="77777777" w:rsidR="00437D40" w:rsidRPr="00F53FDC" w:rsidRDefault="00437D40" w:rsidP="00F53FDC">
      <w:pPr>
        <w:spacing w:line="360" w:lineRule="auto"/>
        <w:jc w:val="center"/>
        <w:rPr>
          <w:rFonts w:ascii="Times New Roman" w:hAnsi="Times New Roman" w:cs="Times New Roman"/>
          <w:sz w:val="24"/>
          <w:szCs w:val="24"/>
        </w:rPr>
      </w:pPr>
    </w:p>
    <w:p w14:paraId="1E1CFE1F" w14:textId="77777777" w:rsidR="00F53FDC" w:rsidRPr="00F53FDC" w:rsidRDefault="00F53FDC"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14C94810" w14:textId="585479BA" w:rsidR="00F53FDC" w:rsidRDefault="00F53FDC" w:rsidP="00F53FDC">
      <w:pPr>
        <w:spacing w:line="360" w:lineRule="auto"/>
        <w:jc w:val="center"/>
        <w:rPr>
          <w:rFonts w:ascii="Times New Roman" w:hAnsi="Times New Roman" w:cs="Times New Roman"/>
          <w:b/>
          <w:bCs/>
          <w:sz w:val="24"/>
          <w:szCs w:val="24"/>
        </w:rPr>
      </w:pPr>
      <w:bookmarkStart w:id="31" w:name="_Toc156819741"/>
      <w:r w:rsidRPr="00F53FDC">
        <w:rPr>
          <w:rFonts w:ascii="Times New Roman" w:hAnsi="Times New Roman" w:cs="Times New Roman"/>
          <w:b/>
          <w:bCs/>
          <w:sz w:val="24"/>
          <w:szCs w:val="24"/>
        </w:rPr>
        <w:t>202</w:t>
      </w:r>
      <w:r w:rsidR="00D96AB4">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bookmarkEnd w:id="31"/>
    </w:p>
    <w:p w14:paraId="3BCEBC6C" w14:textId="051F4BA3" w:rsidR="00540DDB" w:rsidRDefault="00540DDB" w:rsidP="00F53FDC">
      <w:pPr>
        <w:spacing w:line="360" w:lineRule="auto"/>
        <w:jc w:val="center"/>
        <w:rPr>
          <w:rFonts w:ascii="Times New Roman" w:hAnsi="Times New Roman" w:cs="Times New Roman"/>
          <w:b/>
          <w:bCs/>
          <w:sz w:val="24"/>
          <w:szCs w:val="24"/>
        </w:rPr>
      </w:pPr>
    </w:p>
    <w:p w14:paraId="1CA55BDF" w14:textId="0EC24192" w:rsidR="00540DDB" w:rsidRDefault="00540DDB" w:rsidP="00F53FDC">
      <w:pPr>
        <w:spacing w:line="360" w:lineRule="auto"/>
        <w:jc w:val="center"/>
        <w:rPr>
          <w:rFonts w:ascii="Times New Roman" w:hAnsi="Times New Roman" w:cs="Times New Roman"/>
          <w:b/>
          <w:bCs/>
          <w:sz w:val="24"/>
          <w:szCs w:val="24"/>
        </w:rPr>
      </w:pPr>
    </w:p>
    <w:p w14:paraId="1AD967B8" w14:textId="77777777" w:rsidR="00540DDB" w:rsidRPr="00B766E1" w:rsidRDefault="00540DDB" w:rsidP="00540DD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16CBD63" w14:textId="77777777" w:rsidR="00540DDB" w:rsidRDefault="00540DDB" w:rsidP="00540DDB"/>
    <w:p w14:paraId="3DD77B9B" w14:textId="77777777" w:rsidR="0025660E" w:rsidRPr="0025660E" w:rsidRDefault="00643E7D" w:rsidP="0025660E">
      <w:pPr>
        <w:tabs>
          <w:tab w:val="right" w:leader="dot" w:pos="9639"/>
        </w:tabs>
        <w:spacing w:before="120" w:line="276" w:lineRule="auto"/>
        <w:rPr>
          <w:rFonts w:eastAsiaTheme="minorEastAsia"/>
          <w:noProof/>
          <w:lang w:eastAsia="ru-RU"/>
        </w:rPr>
      </w:pPr>
      <w:hyperlink w:anchor="_Toc156820309" w:history="1">
        <w:r w:rsidR="0025660E" w:rsidRPr="0025660E">
          <w:rPr>
            <w:rFonts w:ascii="Times New Roman" w:hAnsi="Times New Roman" w:cs="Times New Roman"/>
            <w:b/>
            <w:bCs/>
            <w:noProof/>
          </w:rPr>
          <w:t>1. Общая характеристика</w:t>
        </w:r>
        <w:r w:rsidR="0025660E" w:rsidRPr="0025660E">
          <w:rPr>
            <w:rFonts w:ascii="Times New Roman" w:hAnsi="Times New Roman" w:cs="Times New Roman"/>
            <w:b/>
            <w:bCs/>
            <w:noProof/>
            <w:webHidden/>
          </w:rPr>
          <w:tab/>
        </w:r>
      </w:hyperlink>
    </w:p>
    <w:p w14:paraId="0EADB12B" w14:textId="37FB5DE3" w:rsidR="0025660E" w:rsidRPr="0025660E" w:rsidRDefault="00643E7D" w:rsidP="0025660E">
      <w:pPr>
        <w:tabs>
          <w:tab w:val="right" w:leader="dot" w:pos="9639"/>
        </w:tabs>
        <w:spacing w:before="120"/>
        <w:ind w:left="240"/>
        <w:rPr>
          <w:rFonts w:eastAsiaTheme="minorEastAsia"/>
          <w:noProof/>
          <w:lang w:eastAsia="ru-RU"/>
        </w:rPr>
      </w:pPr>
      <w:hyperlink w:anchor="_Toc156820310" w:history="1">
        <w:r w:rsidR="0025660E" w:rsidRPr="0025660E">
          <w:rPr>
            <w:rFonts w:ascii="Times New Roman" w:eastAsia="Times New Roman" w:hAnsi="Times New Roman" w:cs="Times New Roman"/>
            <w:noProof/>
            <w:sz w:val="24"/>
            <w:szCs w:val="24"/>
            <w:lang w:eastAsia="ru-RU"/>
          </w:rPr>
          <w:t>1.1. Цель и место профессионального модуля «</w:t>
        </w:r>
        <w:r w:rsidR="009D6C86" w:rsidRPr="009D6C86">
          <w:rPr>
            <w:rFonts w:ascii="Times New Roman" w:eastAsia="Times New Roman" w:hAnsi="Times New Roman" w:cs="Times New Roman"/>
            <w:noProof/>
            <w:sz w:val="24"/>
            <w:szCs w:val="24"/>
            <w:lang w:eastAsia="ru-RU"/>
          </w:rPr>
          <w:t>ПМ.03 Контроль ресурсов и качества продукции</w:t>
        </w:r>
        <w:r w:rsidR="0025660E" w:rsidRPr="0025660E">
          <w:rPr>
            <w:rFonts w:ascii="Times New Roman" w:eastAsia="Times New Roman" w:hAnsi="Times New Roman" w:cs="Times New Roman"/>
            <w:noProof/>
            <w:sz w:val="24"/>
            <w:szCs w:val="24"/>
            <w:lang w:eastAsia="ru-RU"/>
          </w:rPr>
          <w:t>»  в структуре образовательной программы</w:t>
        </w:r>
        <w:r w:rsidR="0025660E" w:rsidRPr="0025660E">
          <w:rPr>
            <w:rFonts w:ascii="Times New Roman" w:eastAsia="Times New Roman" w:hAnsi="Times New Roman" w:cs="Times New Roman"/>
            <w:noProof/>
            <w:webHidden/>
            <w:sz w:val="24"/>
            <w:szCs w:val="24"/>
            <w:lang w:eastAsia="ru-RU"/>
          </w:rPr>
          <w:tab/>
        </w:r>
      </w:hyperlink>
    </w:p>
    <w:p w14:paraId="38727984" w14:textId="77777777" w:rsidR="0025660E" w:rsidRPr="0025660E" w:rsidRDefault="00643E7D" w:rsidP="0025660E">
      <w:pPr>
        <w:tabs>
          <w:tab w:val="right" w:leader="dot" w:pos="9639"/>
        </w:tabs>
        <w:spacing w:before="120"/>
        <w:ind w:left="240"/>
        <w:rPr>
          <w:rFonts w:eastAsiaTheme="minorEastAsia"/>
          <w:noProof/>
          <w:lang w:eastAsia="ru-RU"/>
        </w:rPr>
      </w:pPr>
      <w:hyperlink w:anchor="_Toc156820311" w:history="1">
        <w:r w:rsidR="0025660E" w:rsidRPr="0025660E">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25660E" w:rsidRPr="0025660E">
          <w:rPr>
            <w:rFonts w:ascii="Times New Roman" w:eastAsia="Times New Roman" w:hAnsi="Times New Roman" w:cs="Times New Roman"/>
            <w:noProof/>
            <w:webHidden/>
            <w:sz w:val="24"/>
            <w:szCs w:val="24"/>
            <w:lang w:eastAsia="ru-RU"/>
          </w:rPr>
          <w:tab/>
        </w:r>
      </w:hyperlink>
    </w:p>
    <w:p w14:paraId="1AAC8DF4" w14:textId="77777777" w:rsidR="0025660E" w:rsidRPr="0025660E" w:rsidRDefault="00643E7D" w:rsidP="0025660E">
      <w:pPr>
        <w:tabs>
          <w:tab w:val="right" w:leader="dot" w:pos="9639"/>
        </w:tabs>
        <w:spacing w:before="120" w:line="276" w:lineRule="auto"/>
        <w:rPr>
          <w:rFonts w:eastAsiaTheme="minorEastAsia"/>
          <w:noProof/>
          <w:lang w:eastAsia="ru-RU"/>
        </w:rPr>
      </w:pPr>
      <w:hyperlink w:anchor="_Toc156820312" w:history="1">
        <w:r w:rsidR="0025660E" w:rsidRPr="0025660E">
          <w:rPr>
            <w:rFonts w:ascii="Times New Roman" w:hAnsi="Times New Roman" w:cs="Times New Roman"/>
            <w:b/>
            <w:bCs/>
            <w:noProof/>
          </w:rPr>
          <w:t>2. Структура и содержание профессионального модуля</w:t>
        </w:r>
        <w:r w:rsidR="0025660E" w:rsidRPr="0025660E">
          <w:rPr>
            <w:rFonts w:ascii="Times New Roman" w:hAnsi="Times New Roman" w:cs="Times New Roman"/>
            <w:b/>
            <w:bCs/>
            <w:noProof/>
            <w:webHidden/>
          </w:rPr>
          <w:tab/>
        </w:r>
      </w:hyperlink>
    </w:p>
    <w:p w14:paraId="68CE8AAD" w14:textId="77777777" w:rsidR="0025660E" w:rsidRPr="0025660E" w:rsidRDefault="00643E7D" w:rsidP="0025660E">
      <w:pPr>
        <w:tabs>
          <w:tab w:val="right" w:leader="dot" w:pos="9639"/>
        </w:tabs>
        <w:spacing w:before="120"/>
        <w:ind w:left="240"/>
        <w:rPr>
          <w:rFonts w:eastAsiaTheme="minorEastAsia"/>
          <w:noProof/>
          <w:lang w:eastAsia="ru-RU"/>
        </w:rPr>
      </w:pPr>
      <w:hyperlink w:anchor="_Toc156820313" w:history="1">
        <w:r w:rsidR="0025660E" w:rsidRPr="0025660E">
          <w:rPr>
            <w:rFonts w:ascii="Times New Roman" w:eastAsia="Times New Roman" w:hAnsi="Times New Roman" w:cs="Times New Roman"/>
            <w:noProof/>
            <w:sz w:val="24"/>
            <w:szCs w:val="24"/>
            <w:lang w:eastAsia="ru-RU"/>
          </w:rPr>
          <w:t>2.1. Трудоемкость освоения модуля</w:t>
        </w:r>
        <w:r w:rsidR="0025660E" w:rsidRPr="0025660E">
          <w:rPr>
            <w:rFonts w:ascii="Times New Roman" w:eastAsia="Times New Roman" w:hAnsi="Times New Roman" w:cs="Times New Roman"/>
            <w:noProof/>
            <w:webHidden/>
            <w:sz w:val="24"/>
            <w:szCs w:val="24"/>
            <w:lang w:eastAsia="ru-RU"/>
          </w:rPr>
          <w:tab/>
        </w:r>
      </w:hyperlink>
    </w:p>
    <w:p w14:paraId="56AB0229" w14:textId="77777777" w:rsidR="0025660E" w:rsidRPr="0025660E" w:rsidRDefault="00643E7D" w:rsidP="0025660E">
      <w:pPr>
        <w:tabs>
          <w:tab w:val="right" w:leader="dot" w:pos="9639"/>
        </w:tabs>
        <w:spacing w:before="120"/>
        <w:ind w:left="240"/>
        <w:rPr>
          <w:rFonts w:eastAsiaTheme="minorEastAsia"/>
          <w:noProof/>
          <w:lang w:eastAsia="ru-RU"/>
        </w:rPr>
      </w:pPr>
      <w:hyperlink w:anchor="_Toc156820314" w:history="1">
        <w:r w:rsidR="0025660E" w:rsidRPr="0025660E">
          <w:rPr>
            <w:rFonts w:ascii="Times New Roman" w:eastAsia="Times New Roman" w:hAnsi="Times New Roman" w:cs="Times New Roman"/>
            <w:noProof/>
            <w:sz w:val="24"/>
            <w:szCs w:val="24"/>
            <w:lang w:eastAsia="ru-RU"/>
          </w:rPr>
          <w:t>2.2. Структура профессионального модуля</w:t>
        </w:r>
        <w:r w:rsidR="0025660E" w:rsidRPr="0025660E">
          <w:rPr>
            <w:rFonts w:ascii="Times New Roman" w:eastAsia="Times New Roman" w:hAnsi="Times New Roman" w:cs="Times New Roman"/>
            <w:noProof/>
            <w:webHidden/>
            <w:sz w:val="24"/>
            <w:szCs w:val="24"/>
            <w:lang w:eastAsia="ru-RU"/>
          </w:rPr>
          <w:tab/>
        </w:r>
      </w:hyperlink>
    </w:p>
    <w:p w14:paraId="797ECDA3" w14:textId="77777777" w:rsidR="0025660E" w:rsidRPr="0025660E" w:rsidRDefault="00643E7D" w:rsidP="0025660E">
      <w:pPr>
        <w:tabs>
          <w:tab w:val="right" w:leader="dot" w:pos="9639"/>
        </w:tabs>
        <w:spacing w:before="120"/>
        <w:ind w:left="240"/>
        <w:rPr>
          <w:rFonts w:eastAsiaTheme="minorEastAsia"/>
          <w:noProof/>
          <w:lang w:eastAsia="ru-RU"/>
        </w:rPr>
      </w:pPr>
      <w:hyperlink w:anchor="_Toc156820315" w:history="1">
        <w:r w:rsidR="0025660E" w:rsidRPr="0025660E">
          <w:rPr>
            <w:rFonts w:ascii="Times New Roman" w:eastAsia="Times New Roman" w:hAnsi="Times New Roman" w:cs="Times New Roman"/>
            <w:noProof/>
            <w:sz w:val="24"/>
            <w:szCs w:val="24"/>
            <w:lang w:eastAsia="ru-RU"/>
          </w:rPr>
          <w:t>2.3. Примерное содержание профессионального модуля</w:t>
        </w:r>
        <w:r w:rsidR="0025660E" w:rsidRPr="0025660E">
          <w:rPr>
            <w:rFonts w:ascii="Times New Roman" w:eastAsia="Times New Roman" w:hAnsi="Times New Roman" w:cs="Times New Roman"/>
            <w:noProof/>
            <w:webHidden/>
            <w:sz w:val="24"/>
            <w:szCs w:val="24"/>
            <w:lang w:eastAsia="ru-RU"/>
          </w:rPr>
          <w:tab/>
        </w:r>
      </w:hyperlink>
    </w:p>
    <w:p w14:paraId="77B7CC0D" w14:textId="77777777" w:rsidR="0025660E" w:rsidRPr="0025660E" w:rsidRDefault="00643E7D" w:rsidP="0025660E">
      <w:pPr>
        <w:tabs>
          <w:tab w:val="right" w:leader="dot" w:pos="9639"/>
        </w:tabs>
        <w:spacing w:before="120" w:line="276" w:lineRule="auto"/>
        <w:rPr>
          <w:rFonts w:eastAsiaTheme="minorEastAsia"/>
          <w:noProof/>
          <w:lang w:eastAsia="ru-RU"/>
        </w:rPr>
      </w:pPr>
      <w:hyperlink w:anchor="_Toc156820317" w:history="1">
        <w:r w:rsidR="0025660E" w:rsidRPr="0025660E">
          <w:rPr>
            <w:rFonts w:ascii="Times New Roman" w:hAnsi="Times New Roman" w:cs="Times New Roman"/>
            <w:b/>
            <w:bCs/>
            <w:noProof/>
          </w:rPr>
          <w:t>3. Условия реализации профессионального модуля</w:t>
        </w:r>
        <w:r w:rsidR="0025660E" w:rsidRPr="0025660E">
          <w:rPr>
            <w:rFonts w:ascii="Times New Roman" w:hAnsi="Times New Roman" w:cs="Times New Roman"/>
            <w:b/>
            <w:bCs/>
            <w:noProof/>
            <w:webHidden/>
          </w:rPr>
          <w:tab/>
        </w:r>
      </w:hyperlink>
    </w:p>
    <w:p w14:paraId="611BFFB6" w14:textId="77777777" w:rsidR="0025660E" w:rsidRPr="0025660E" w:rsidRDefault="00643E7D" w:rsidP="0025660E">
      <w:pPr>
        <w:tabs>
          <w:tab w:val="right" w:leader="dot" w:pos="9639"/>
        </w:tabs>
        <w:spacing w:before="120"/>
        <w:ind w:left="240"/>
        <w:rPr>
          <w:rFonts w:eastAsiaTheme="minorEastAsia"/>
          <w:noProof/>
          <w:lang w:eastAsia="ru-RU"/>
        </w:rPr>
      </w:pPr>
      <w:hyperlink w:anchor="_Toc156820318" w:history="1">
        <w:r w:rsidR="0025660E" w:rsidRPr="0025660E">
          <w:rPr>
            <w:rFonts w:ascii="Times New Roman" w:eastAsia="Times New Roman" w:hAnsi="Times New Roman" w:cs="Times New Roman"/>
            <w:noProof/>
            <w:sz w:val="24"/>
            <w:szCs w:val="24"/>
            <w:lang w:eastAsia="ru-RU"/>
          </w:rPr>
          <w:t>3.1. Материально-техническое обеспечение</w:t>
        </w:r>
        <w:r w:rsidR="0025660E" w:rsidRPr="0025660E">
          <w:rPr>
            <w:rFonts w:ascii="Times New Roman" w:eastAsia="Times New Roman" w:hAnsi="Times New Roman" w:cs="Times New Roman"/>
            <w:noProof/>
            <w:webHidden/>
            <w:sz w:val="24"/>
            <w:szCs w:val="24"/>
            <w:lang w:eastAsia="ru-RU"/>
          </w:rPr>
          <w:tab/>
        </w:r>
      </w:hyperlink>
    </w:p>
    <w:p w14:paraId="0A2DE607" w14:textId="77777777" w:rsidR="0025660E" w:rsidRPr="0025660E" w:rsidRDefault="00643E7D" w:rsidP="0025660E">
      <w:pPr>
        <w:tabs>
          <w:tab w:val="right" w:leader="dot" w:pos="9639"/>
        </w:tabs>
        <w:spacing w:before="120"/>
        <w:ind w:left="240"/>
        <w:rPr>
          <w:rFonts w:eastAsiaTheme="minorEastAsia"/>
          <w:noProof/>
          <w:lang w:eastAsia="ru-RU"/>
        </w:rPr>
      </w:pPr>
      <w:hyperlink w:anchor="_Toc156820319" w:history="1">
        <w:r w:rsidR="0025660E" w:rsidRPr="0025660E">
          <w:rPr>
            <w:rFonts w:ascii="Times New Roman" w:eastAsia="Times New Roman" w:hAnsi="Times New Roman" w:cs="Times New Roman"/>
            <w:noProof/>
            <w:sz w:val="24"/>
            <w:szCs w:val="24"/>
            <w:lang w:eastAsia="ru-RU"/>
          </w:rPr>
          <w:t>3.2. Учебно-методическое обеспечение</w:t>
        </w:r>
        <w:r w:rsidR="0025660E" w:rsidRPr="0025660E">
          <w:rPr>
            <w:rFonts w:ascii="Times New Roman" w:eastAsia="Times New Roman" w:hAnsi="Times New Roman" w:cs="Times New Roman"/>
            <w:noProof/>
            <w:webHidden/>
            <w:sz w:val="24"/>
            <w:szCs w:val="24"/>
            <w:lang w:eastAsia="ru-RU"/>
          </w:rPr>
          <w:tab/>
        </w:r>
      </w:hyperlink>
    </w:p>
    <w:p w14:paraId="4D5A436C" w14:textId="1DDE4627" w:rsidR="00540DDB" w:rsidRPr="00F53FDC" w:rsidRDefault="00643E7D" w:rsidP="0025660E">
      <w:pPr>
        <w:pStyle w:val="14"/>
        <w:rPr>
          <w:b/>
          <w:bCs/>
          <w:sz w:val="24"/>
          <w:szCs w:val="24"/>
        </w:rPr>
      </w:pPr>
      <w:hyperlink w:anchor="_Toc156820320" w:history="1">
        <w:r w:rsidR="0025660E" w:rsidRPr="0025660E">
          <w:rPr>
            <w:b/>
            <w:bCs/>
          </w:rPr>
          <w:t>4. Контроль и оценка результатов освоения  профессионального модуля</w:t>
        </w:r>
        <w:r w:rsidR="0025660E" w:rsidRPr="0025660E">
          <w:rPr>
            <w:b/>
            <w:bCs/>
            <w:webHidden/>
          </w:rPr>
          <w:tab/>
        </w:r>
      </w:hyperlink>
      <w:r w:rsidR="00540DDB">
        <w:rPr>
          <w:b/>
          <w:bCs/>
        </w:rPr>
        <w:fldChar w:fldCharType="begin"/>
      </w:r>
      <w:r w:rsidR="00540DDB">
        <w:instrText xml:space="preserve"> TOC \h \z \t "Раздел 1;1;Раздел 1.1;2" </w:instrText>
      </w:r>
      <w:r>
        <w:rPr>
          <w:b/>
          <w:bCs/>
        </w:rPr>
        <w:fldChar w:fldCharType="separate"/>
      </w:r>
      <w:r w:rsidR="00540DDB">
        <w:fldChar w:fldCharType="end"/>
      </w:r>
    </w:p>
    <w:p w14:paraId="3B755C47" w14:textId="2719959E" w:rsidR="001604E7" w:rsidRDefault="001604E7" w:rsidP="00F53FDC">
      <w:pPr>
        <w:jc w:val="right"/>
        <w:rPr>
          <w:rFonts w:ascii="Times New Roman" w:hAnsi="Times New Roman" w:cs="Times New Roman"/>
          <w:b/>
          <w:bCs/>
          <w:sz w:val="20"/>
          <w:szCs w:val="20"/>
        </w:rPr>
      </w:pPr>
    </w:p>
    <w:p w14:paraId="1B8D9BF4" w14:textId="22A4930B" w:rsidR="002A7E02" w:rsidRDefault="002A7E02" w:rsidP="00F53FDC">
      <w:pPr>
        <w:jc w:val="right"/>
        <w:rPr>
          <w:rFonts w:ascii="Times New Roman" w:hAnsi="Times New Roman" w:cs="Times New Roman"/>
          <w:b/>
          <w:bCs/>
          <w:sz w:val="20"/>
          <w:szCs w:val="20"/>
        </w:rPr>
      </w:pPr>
    </w:p>
    <w:p w14:paraId="1FC2CCBF" w14:textId="06ED8BC2" w:rsidR="002A7E02" w:rsidRDefault="005E48C9" w:rsidP="005E48C9">
      <w:pPr>
        <w:rPr>
          <w:rFonts w:ascii="Times New Roman" w:hAnsi="Times New Roman" w:cs="Times New Roman"/>
          <w:b/>
          <w:bCs/>
          <w:sz w:val="20"/>
          <w:szCs w:val="20"/>
        </w:rPr>
      </w:pPr>
      <w:r>
        <w:rPr>
          <w:rFonts w:ascii="Times New Roman" w:hAnsi="Times New Roman" w:cs="Times New Roman"/>
          <w:b/>
          <w:bCs/>
          <w:sz w:val="20"/>
          <w:szCs w:val="20"/>
        </w:rPr>
        <w:br w:type="page"/>
      </w:r>
    </w:p>
    <w:p w14:paraId="10132426" w14:textId="62A3E5C0" w:rsidR="002A7E02" w:rsidRDefault="002A7E02" w:rsidP="00437D40">
      <w:pPr>
        <w:jc w:val="center"/>
        <w:rPr>
          <w:rFonts w:ascii="Times New Roman" w:hAnsi="Times New Roman" w:cs="Times New Roman"/>
          <w:b/>
          <w:bCs/>
          <w:sz w:val="20"/>
          <w:szCs w:val="20"/>
        </w:rPr>
      </w:pPr>
    </w:p>
    <w:p w14:paraId="2581FCB7" w14:textId="77777777" w:rsidR="00437D40" w:rsidRPr="00C13371" w:rsidRDefault="00437D40" w:rsidP="004178E3">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6C8AE0F" w14:textId="5B647206" w:rsidR="00437D40" w:rsidRPr="006272E6" w:rsidRDefault="00437D40" w:rsidP="00437D40">
      <w:pPr>
        <w:pStyle w:val="1d"/>
        <w:jc w:val="center"/>
        <w:rPr>
          <w:rFonts w:eastAsia="Segoe UI"/>
          <w:lang w:val="ru-RU"/>
        </w:rPr>
      </w:pPr>
      <w:r w:rsidRPr="006272E6">
        <w:rPr>
          <w:rFonts w:eastAsia="Segoe UI"/>
          <w:lang w:val="ru-RU"/>
        </w:rPr>
        <w:t>«</w:t>
      </w:r>
      <w:bookmarkStart w:id="32" w:name="_Hlk163465861"/>
      <w:r w:rsidRPr="006272E6">
        <w:rPr>
          <w:rFonts w:eastAsia="Segoe UI"/>
          <w:lang w:val="ru-RU"/>
        </w:rPr>
        <w:t>ПМ.0</w:t>
      </w:r>
      <w:r w:rsidR="003769A5" w:rsidRPr="006272E6">
        <w:rPr>
          <w:rFonts w:eastAsia="Segoe UI"/>
          <w:lang w:val="ru-RU"/>
        </w:rPr>
        <w:t>3</w:t>
      </w:r>
      <w:r w:rsidRPr="006272E6">
        <w:rPr>
          <w:rFonts w:eastAsia="Segoe UI"/>
          <w:lang w:val="ru-RU"/>
        </w:rPr>
        <w:t xml:space="preserve"> </w:t>
      </w:r>
      <w:r w:rsidR="004178E3" w:rsidRPr="006272E6">
        <w:rPr>
          <w:rFonts w:eastAsia="Segoe UI"/>
          <w:lang w:val="ru-RU"/>
        </w:rPr>
        <w:t>Контроль ресурсов и качества продукции</w:t>
      </w:r>
      <w:bookmarkEnd w:id="32"/>
      <w:r w:rsidRPr="006272E6">
        <w:rPr>
          <w:rFonts w:eastAsia="Segoe UI"/>
          <w:lang w:val="ru-RU"/>
        </w:rPr>
        <w:t>»</w:t>
      </w:r>
    </w:p>
    <w:p w14:paraId="5BCA240E" w14:textId="77777777" w:rsidR="00437D40" w:rsidRPr="00C13371" w:rsidRDefault="00437D40" w:rsidP="004178E3">
      <w:pPr>
        <w:pStyle w:val="1f"/>
      </w:pPr>
    </w:p>
    <w:p w14:paraId="74D6062C" w14:textId="77777777" w:rsidR="00437D40" w:rsidRPr="00EA6E1D" w:rsidRDefault="00437D40" w:rsidP="00437D4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1B7C510" w14:textId="190485D5" w:rsidR="00437D40" w:rsidRPr="00540598" w:rsidRDefault="00437D40" w:rsidP="00437D4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540598">
        <w:rPr>
          <w:rFonts w:ascii="Times New Roman" w:eastAsia="Times New Roman" w:hAnsi="Times New Roman" w:cs="Times New Roman"/>
          <w:sz w:val="24"/>
          <w:szCs w:val="24"/>
          <w:lang w:eastAsia="ru-RU"/>
        </w:rPr>
        <w:t>«</w:t>
      </w:r>
      <w:r w:rsidR="004178E3" w:rsidRPr="004178E3">
        <w:rPr>
          <w:rFonts w:ascii="Times New Roman" w:eastAsia="Times New Roman" w:hAnsi="Times New Roman" w:cs="Times New Roman"/>
          <w:sz w:val="24"/>
          <w:szCs w:val="24"/>
          <w:lang w:eastAsia="ru-RU"/>
        </w:rPr>
        <w:t>Контроль ресурсов и качества продукции</w:t>
      </w:r>
      <w:r w:rsidR="0007306A" w:rsidRPr="0007306A">
        <w:rPr>
          <w:rFonts w:ascii="Times New Roman" w:eastAsia="Times New Roman" w:hAnsi="Times New Roman" w:cs="Times New Roman"/>
          <w:sz w:val="24"/>
          <w:szCs w:val="24"/>
          <w:lang w:eastAsia="ru-RU"/>
        </w:rPr>
        <w:t>»</w:t>
      </w:r>
      <w:r w:rsidR="007F48A6">
        <w:rPr>
          <w:rFonts w:ascii="Times New Roman" w:eastAsia="Times New Roman" w:hAnsi="Times New Roman" w:cs="Times New Roman"/>
          <w:sz w:val="24"/>
          <w:szCs w:val="24"/>
          <w:lang w:eastAsia="ru-RU"/>
        </w:rPr>
        <w:t>.</w:t>
      </w:r>
      <w:r w:rsidRPr="00540598">
        <w:rPr>
          <w:rFonts w:ascii="Times New Roman" w:eastAsia="Times New Roman" w:hAnsi="Times New Roman" w:cs="Times New Roman"/>
          <w:sz w:val="24"/>
          <w:szCs w:val="24"/>
          <w:lang w:eastAsia="ru-RU"/>
        </w:rPr>
        <w:t xml:space="preserve"> </w:t>
      </w:r>
    </w:p>
    <w:p w14:paraId="120FD30D" w14:textId="77777777" w:rsidR="00437D40" w:rsidRDefault="00437D40" w:rsidP="00437D4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540598">
        <w:rPr>
          <w:rFonts w:ascii="Times New Roman" w:hAnsi="Times New Roman" w:cs="Times New Roman"/>
          <w:iCs/>
          <w:sz w:val="24"/>
          <w:szCs w:val="24"/>
        </w:rPr>
        <w:t>обязательную часть образовательной программы.</w:t>
      </w:r>
    </w:p>
    <w:p w14:paraId="04206435" w14:textId="77777777" w:rsidR="00437D40" w:rsidRDefault="00437D40" w:rsidP="00437D40">
      <w:pPr>
        <w:suppressAutoHyphens/>
        <w:spacing w:line="276" w:lineRule="auto"/>
        <w:ind w:firstLine="709"/>
        <w:jc w:val="both"/>
        <w:rPr>
          <w:rFonts w:ascii="Times New Roman" w:hAnsi="Times New Roman" w:cs="Times New Roman"/>
          <w:sz w:val="24"/>
          <w:szCs w:val="24"/>
        </w:rPr>
      </w:pPr>
    </w:p>
    <w:p w14:paraId="69B0E77E" w14:textId="77777777" w:rsidR="00437D40" w:rsidRPr="00EA6E1D" w:rsidRDefault="00437D40" w:rsidP="00437D4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2ADCD5A" w14:textId="77777777" w:rsidR="00437D40" w:rsidRDefault="00437D40" w:rsidP="00437D4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0ABC3D9" w14:textId="2428BF14" w:rsidR="00437D40" w:rsidRDefault="00437D40" w:rsidP="00437D4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7"/>
        <w:gridCol w:w="2843"/>
        <w:gridCol w:w="2829"/>
        <w:gridCol w:w="2829"/>
      </w:tblGrid>
      <w:tr w:rsidR="00F86216" w:rsidRPr="000E591D" w14:paraId="35689E1B" w14:textId="77777777" w:rsidTr="00A16D77">
        <w:tc>
          <w:tcPr>
            <w:tcW w:w="1127" w:type="dxa"/>
            <w:tcBorders>
              <w:top w:val="single" w:sz="4" w:space="0" w:color="auto"/>
              <w:left w:val="single" w:sz="4" w:space="0" w:color="auto"/>
              <w:right w:val="single" w:sz="4" w:space="0" w:color="auto"/>
            </w:tcBorders>
          </w:tcPr>
          <w:p w14:paraId="39A45045" w14:textId="77777777" w:rsidR="00F86216" w:rsidRPr="00C13371" w:rsidRDefault="00F86216" w:rsidP="00A16D77">
            <w:pPr>
              <w:rPr>
                <w:rStyle w:val="afb"/>
                <w:b/>
                <w:i w:val="0"/>
                <w:sz w:val="24"/>
                <w:szCs w:val="24"/>
              </w:rPr>
            </w:pPr>
            <w:r w:rsidRPr="00C13371">
              <w:rPr>
                <w:rStyle w:val="afb"/>
                <w:b/>
                <w:i w:val="0"/>
                <w:sz w:val="24"/>
                <w:szCs w:val="24"/>
              </w:rPr>
              <w:t xml:space="preserve">Код </w:t>
            </w:r>
            <w:r w:rsidRPr="009B06C5">
              <w:rPr>
                <w:rStyle w:val="afb"/>
                <w:b/>
                <w:i w:val="0"/>
                <w:iCs/>
                <w:sz w:val="24"/>
                <w:szCs w:val="24"/>
              </w:rPr>
              <w:t>ОК, ПК</w:t>
            </w:r>
          </w:p>
        </w:tc>
        <w:tc>
          <w:tcPr>
            <w:tcW w:w="2843" w:type="dxa"/>
            <w:tcBorders>
              <w:top w:val="single" w:sz="4" w:space="0" w:color="auto"/>
              <w:left w:val="single" w:sz="4" w:space="0" w:color="auto"/>
              <w:right w:val="single" w:sz="4" w:space="0" w:color="auto"/>
            </w:tcBorders>
          </w:tcPr>
          <w:p w14:paraId="6FA84027" w14:textId="77777777" w:rsidR="00F86216" w:rsidRPr="00C13371" w:rsidRDefault="00F86216" w:rsidP="00A16D77">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24B21740" w14:textId="77777777" w:rsidR="00F86216" w:rsidRPr="00C13371" w:rsidRDefault="00F86216" w:rsidP="00A16D77">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29" w:type="dxa"/>
            <w:tcBorders>
              <w:top w:val="single" w:sz="4" w:space="0" w:color="auto"/>
              <w:left w:val="single" w:sz="4" w:space="0" w:color="auto"/>
              <w:bottom w:val="single" w:sz="4" w:space="0" w:color="auto"/>
              <w:right w:val="single" w:sz="4" w:space="0" w:color="auto"/>
            </w:tcBorders>
          </w:tcPr>
          <w:p w14:paraId="5F32A81F" w14:textId="77777777" w:rsidR="00F86216" w:rsidRPr="00C759B7" w:rsidRDefault="00F86216" w:rsidP="00A16D77">
            <w:pPr>
              <w:jc w:val="center"/>
              <w:rPr>
                <w:rFonts w:ascii="Times New Roman" w:hAnsi="Times New Roman" w:cs="Times New Roman"/>
                <w:b/>
                <w:sz w:val="24"/>
                <w:szCs w:val="24"/>
              </w:rPr>
            </w:pPr>
            <w:r w:rsidRPr="00C759B7">
              <w:rPr>
                <w:rFonts w:ascii="Times New Roman" w:hAnsi="Times New Roman" w:cs="Times New Roman"/>
                <w:b/>
                <w:sz w:val="24"/>
                <w:szCs w:val="24"/>
              </w:rPr>
              <w:t>Владеть навыками</w:t>
            </w:r>
          </w:p>
        </w:tc>
      </w:tr>
      <w:tr w:rsidR="00F86216" w:rsidRPr="000E591D" w14:paraId="1499F19A" w14:textId="77777777" w:rsidTr="00A16D77">
        <w:tc>
          <w:tcPr>
            <w:tcW w:w="1127" w:type="dxa"/>
            <w:tcBorders>
              <w:top w:val="single" w:sz="4" w:space="0" w:color="auto"/>
              <w:left w:val="single" w:sz="4" w:space="0" w:color="auto"/>
              <w:right w:val="single" w:sz="4" w:space="0" w:color="auto"/>
            </w:tcBorders>
          </w:tcPr>
          <w:p w14:paraId="09863A6B" w14:textId="77777777" w:rsidR="00F86216" w:rsidRPr="00C13371" w:rsidRDefault="00F86216" w:rsidP="00A16D7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43" w:type="dxa"/>
            <w:tcBorders>
              <w:top w:val="single" w:sz="4" w:space="0" w:color="auto"/>
              <w:left w:val="single" w:sz="4" w:space="0" w:color="auto"/>
              <w:right w:val="single" w:sz="4" w:space="0" w:color="auto"/>
            </w:tcBorders>
            <w:hideMark/>
          </w:tcPr>
          <w:p w14:paraId="7D7BCEB8"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11B65D5C" w14:textId="77777777" w:rsidR="00F86216"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1C285749"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52A93C39"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41783318"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3B4CF822" w14:textId="77777777" w:rsidR="00F86216" w:rsidRPr="00C13371" w:rsidRDefault="00F86216" w:rsidP="00A16D77">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12D81715"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06FA353B"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47D8DF8A"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6604996E"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597F0B2B" w14:textId="77777777" w:rsidR="00F86216" w:rsidRPr="00C13371" w:rsidRDefault="00F86216" w:rsidP="00A16D77">
            <w:pPr>
              <w:rPr>
                <w:rFonts w:ascii="Times New Roman" w:hAnsi="Times New Roman" w:cs="Times New Roman"/>
                <w:bCs/>
                <w:i/>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79DC5446" w14:textId="77777777" w:rsidR="00F86216" w:rsidRPr="00C759B7" w:rsidRDefault="00F86216" w:rsidP="00A16D77">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F86216" w:rsidRPr="000E591D" w14:paraId="759A8895" w14:textId="77777777" w:rsidTr="00A16D77">
        <w:tc>
          <w:tcPr>
            <w:tcW w:w="1127" w:type="dxa"/>
            <w:tcBorders>
              <w:left w:val="single" w:sz="4" w:space="0" w:color="auto"/>
              <w:bottom w:val="single" w:sz="4" w:space="0" w:color="auto"/>
              <w:right w:val="single" w:sz="4" w:space="0" w:color="auto"/>
            </w:tcBorders>
          </w:tcPr>
          <w:p w14:paraId="70D65145" w14:textId="77777777" w:rsidR="00F86216" w:rsidRPr="00C13371" w:rsidRDefault="00F86216" w:rsidP="00A16D7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43" w:type="dxa"/>
            <w:tcBorders>
              <w:left w:val="single" w:sz="4" w:space="0" w:color="auto"/>
              <w:bottom w:val="single" w:sz="4" w:space="0" w:color="auto"/>
              <w:right w:val="single" w:sz="4" w:space="0" w:color="auto"/>
            </w:tcBorders>
          </w:tcPr>
          <w:p w14:paraId="68F8CA56"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поиска информации, планировать процесс </w:t>
            </w:r>
            <w:r w:rsidRPr="009A1B94">
              <w:rPr>
                <w:rFonts w:ascii="Times New Roman" w:hAnsi="Times New Roman" w:cs="Times New Roman"/>
                <w:bCs/>
                <w:iCs/>
                <w:sz w:val="24"/>
                <w:szCs w:val="24"/>
              </w:rPr>
              <w:lastRenderedPageBreak/>
              <w:t>поиска, выбирать необходимые источники информации</w:t>
            </w:r>
            <w:r>
              <w:rPr>
                <w:rFonts w:ascii="Times New Roman" w:hAnsi="Times New Roman" w:cs="Times New Roman"/>
                <w:bCs/>
                <w:iCs/>
                <w:sz w:val="24"/>
                <w:szCs w:val="24"/>
              </w:rPr>
              <w:t>;</w:t>
            </w:r>
          </w:p>
          <w:p w14:paraId="2B773244" w14:textId="77777777" w:rsidR="00F86216"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16D01932"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4863595F"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266872EC"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100D804F"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71000F7E" w14:textId="77777777" w:rsidR="00F86216" w:rsidRPr="00C13371" w:rsidRDefault="00F86216" w:rsidP="00A16D77">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2A5F48D7"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информационных источников, </w:t>
            </w:r>
            <w:r w:rsidRPr="009A1B94">
              <w:rPr>
                <w:rFonts w:ascii="Times New Roman" w:hAnsi="Times New Roman" w:cs="Times New Roman"/>
                <w:bCs/>
                <w:iCs/>
                <w:sz w:val="24"/>
                <w:szCs w:val="24"/>
              </w:rPr>
              <w:lastRenderedPageBreak/>
              <w:t>применяемых в профессиональной деятельности</w:t>
            </w:r>
          </w:p>
          <w:p w14:paraId="247A2185"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7C64B4BE"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3E76DD87" w14:textId="77777777" w:rsidR="00F86216"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711D4B4C" w14:textId="77777777" w:rsidR="00F86216" w:rsidRPr="00C759B7"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29" w:type="dxa"/>
            <w:tcBorders>
              <w:top w:val="single" w:sz="4" w:space="0" w:color="auto"/>
              <w:left w:val="single" w:sz="4" w:space="0" w:color="auto"/>
              <w:bottom w:val="single" w:sz="4" w:space="0" w:color="auto"/>
              <w:right w:val="single" w:sz="4" w:space="0" w:color="auto"/>
            </w:tcBorders>
          </w:tcPr>
          <w:p w14:paraId="0BDE98DA" w14:textId="77777777" w:rsidR="00F86216" w:rsidRPr="00C759B7" w:rsidRDefault="00F86216" w:rsidP="00A16D77">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F86216" w:rsidRPr="000E591D" w14:paraId="39C22302" w14:textId="77777777" w:rsidTr="00A16D77">
        <w:tc>
          <w:tcPr>
            <w:tcW w:w="1127" w:type="dxa"/>
            <w:tcBorders>
              <w:left w:val="single" w:sz="4" w:space="0" w:color="auto"/>
              <w:bottom w:val="single" w:sz="4" w:space="0" w:color="auto"/>
              <w:right w:val="single" w:sz="4" w:space="0" w:color="auto"/>
            </w:tcBorders>
          </w:tcPr>
          <w:p w14:paraId="4476AE78" w14:textId="77777777" w:rsidR="00F86216" w:rsidRPr="00C13371" w:rsidRDefault="00F86216" w:rsidP="00A16D77">
            <w:pPr>
              <w:rPr>
                <w:rFonts w:ascii="Times New Roman" w:hAnsi="Times New Roman" w:cs="Times New Roman"/>
                <w:bCs/>
                <w:sz w:val="24"/>
                <w:szCs w:val="24"/>
              </w:rPr>
            </w:pPr>
            <w:r>
              <w:rPr>
                <w:rFonts w:ascii="Times New Roman" w:hAnsi="Times New Roman" w:cs="Times New Roman"/>
                <w:bCs/>
                <w:sz w:val="24"/>
                <w:szCs w:val="24"/>
              </w:rPr>
              <w:t>ОК.03</w:t>
            </w:r>
          </w:p>
        </w:tc>
        <w:tc>
          <w:tcPr>
            <w:tcW w:w="2843" w:type="dxa"/>
            <w:tcBorders>
              <w:left w:val="single" w:sz="4" w:space="0" w:color="auto"/>
              <w:bottom w:val="single" w:sz="4" w:space="0" w:color="auto"/>
              <w:right w:val="single" w:sz="4" w:space="0" w:color="auto"/>
            </w:tcBorders>
          </w:tcPr>
          <w:p w14:paraId="181012A1"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3BA76695"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современную научную профессиональную терминологию</w:t>
            </w:r>
            <w:r>
              <w:rPr>
                <w:rFonts w:ascii="Times New Roman" w:hAnsi="Times New Roman" w:cs="Times New Roman"/>
                <w:bCs/>
                <w:iCs/>
                <w:sz w:val="24"/>
                <w:szCs w:val="24"/>
              </w:rPr>
              <w:t>;</w:t>
            </w:r>
          </w:p>
          <w:p w14:paraId="20172F88"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3487403C"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43B810BE"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инвестиционную привлекательность коммерческих идей в </w:t>
            </w:r>
            <w:r w:rsidRPr="009A1B94">
              <w:rPr>
                <w:rFonts w:ascii="Times New Roman" w:hAnsi="Times New Roman" w:cs="Times New Roman"/>
                <w:bCs/>
                <w:iCs/>
                <w:sz w:val="24"/>
                <w:szCs w:val="24"/>
              </w:rPr>
              <w:lastRenderedPageBreak/>
              <w:t>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076725CA"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1B2164EA"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6B293720"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2734C9D4"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2F2F7F97" w14:textId="77777777" w:rsidR="00F86216" w:rsidRPr="00C13371" w:rsidRDefault="00F86216" w:rsidP="00A16D77">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4C3E98D3"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1879AFBF"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0F57E4BE"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39EF02E6"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214EFC09"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разработки презентации</w:t>
            </w:r>
            <w:r>
              <w:rPr>
                <w:rFonts w:ascii="Times New Roman" w:hAnsi="Times New Roman" w:cs="Times New Roman"/>
                <w:bCs/>
                <w:iCs/>
                <w:sz w:val="24"/>
                <w:szCs w:val="24"/>
              </w:rPr>
              <w:t>;</w:t>
            </w:r>
          </w:p>
          <w:p w14:paraId="6E27ADDF" w14:textId="77777777" w:rsidR="00F86216" w:rsidRPr="00C13371" w:rsidRDefault="00F86216" w:rsidP="00A16D77">
            <w:pPr>
              <w:rPr>
                <w:rFonts w:ascii="Times New Roman" w:hAnsi="Times New Roman" w:cs="Times New Roman"/>
                <w:bCs/>
                <w:i/>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03464498" w14:textId="77777777" w:rsidR="00F86216" w:rsidRPr="00C759B7" w:rsidRDefault="00F86216" w:rsidP="00A16D77">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F86216" w:rsidRPr="000E591D" w14:paraId="7519583B" w14:textId="77777777" w:rsidTr="00A16D77">
        <w:tc>
          <w:tcPr>
            <w:tcW w:w="1127" w:type="dxa"/>
            <w:tcBorders>
              <w:left w:val="single" w:sz="4" w:space="0" w:color="auto"/>
              <w:bottom w:val="single" w:sz="4" w:space="0" w:color="auto"/>
              <w:right w:val="single" w:sz="4" w:space="0" w:color="auto"/>
            </w:tcBorders>
          </w:tcPr>
          <w:p w14:paraId="67C5C883" w14:textId="77777777" w:rsidR="00F86216" w:rsidRDefault="00F86216" w:rsidP="00A16D77">
            <w:pPr>
              <w:rPr>
                <w:rFonts w:ascii="Times New Roman" w:hAnsi="Times New Roman" w:cs="Times New Roman"/>
                <w:bCs/>
                <w:sz w:val="24"/>
                <w:szCs w:val="24"/>
              </w:rPr>
            </w:pPr>
            <w:r>
              <w:rPr>
                <w:rFonts w:ascii="Times New Roman" w:hAnsi="Times New Roman" w:cs="Times New Roman"/>
                <w:bCs/>
                <w:sz w:val="24"/>
                <w:szCs w:val="24"/>
              </w:rPr>
              <w:t>ОК.04</w:t>
            </w:r>
          </w:p>
        </w:tc>
        <w:tc>
          <w:tcPr>
            <w:tcW w:w="2843" w:type="dxa"/>
            <w:tcBorders>
              <w:left w:val="single" w:sz="4" w:space="0" w:color="auto"/>
              <w:bottom w:val="single" w:sz="4" w:space="0" w:color="auto"/>
              <w:right w:val="single" w:sz="4" w:space="0" w:color="auto"/>
            </w:tcBorders>
          </w:tcPr>
          <w:p w14:paraId="29AA30B1"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011ACDBF"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взаимодействовать с коллегами,</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руководством, клиентами в ходе профессиональной деятельности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7C53CAE3"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359B50A4"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2271716E" w14:textId="77777777" w:rsidR="00F86216" w:rsidRPr="00C759B7" w:rsidRDefault="00F86216" w:rsidP="00A16D7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86216" w:rsidRPr="000E591D" w14:paraId="3A8E0E03" w14:textId="77777777" w:rsidTr="00A16D77">
        <w:tc>
          <w:tcPr>
            <w:tcW w:w="1127" w:type="dxa"/>
            <w:tcBorders>
              <w:left w:val="single" w:sz="4" w:space="0" w:color="auto"/>
              <w:bottom w:val="single" w:sz="4" w:space="0" w:color="auto"/>
              <w:right w:val="single" w:sz="4" w:space="0" w:color="auto"/>
            </w:tcBorders>
          </w:tcPr>
          <w:p w14:paraId="685AD661" w14:textId="77777777" w:rsidR="00F86216" w:rsidRDefault="00F86216" w:rsidP="00A16D77">
            <w:pPr>
              <w:rPr>
                <w:rFonts w:ascii="Times New Roman" w:hAnsi="Times New Roman" w:cs="Times New Roman"/>
                <w:bCs/>
                <w:sz w:val="24"/>
                <w:szCs w:val="24"/>
              </w:rPr>
            </w:pPr>
            <w:r>
              <w:rPr>
                <w:rFonts w:ascii="Times New Roman" w:hAnsi="Times New Roman" w:cs="Times New Roman"/>
                <w:bCs/>
                <w:sz w:val="24"/>
                <w:szCs w:val="24"/>
              </w:rPr>
              <w:t>ОК.05</w:t>
            </w:r>
          </w:p>
        </w:tc>
        <w:tc>
          <w:tcPr>
            <w:tcW w:w="2843" w:type="dxa"/>
            <w:tcBorders>
              <w:left w:val="single" w:sz="4" w:space="0" w:color="auto"/>
              <w:bottom w:val="single" w:sz="4" w:space="0" w:color="auto"/>
              <w:right w:val="single" w:sz="4" w:space="0" w:color="auto"/>
            </w:tcBorders>
          </w:tcPr>
          <w:p w14:paraId="7FDF2652"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2ECE04E3"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309E3DED"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41BA6F2F"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28483FDB"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29" w:type="dxa"/>
            <w:tcBorders>
              <w:top w:val="single" w:sz="4" w:space="0" w:color="auto"/>
              <w:left w:val="single" w:sz="4" w:space="0" w:color="auto"/>
              <w:bottom w:val="single" w:sz="4" w:space="0" w:color="auto"/>
              <w:right w:val="single" w:sz="4" w:space="0" w:color="auto"/>
            </w:tcBorders>
          </w:tcPr>
          <w:p w14:paraId="76C68FF8" w14:textId="77777777" w:rsidR="00F86216" w:rsidRPr="00C759B7" w:rsidRDefault="00F86216" w:rsidP="00A16D7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86216" w:rsidRPr="000E591D" w14:paraId="7E0E79BA" w14:textId="77777777" w:rsidTr="00A16D77">
        <w:tc>
          <w:tcPr>
            <w:tcW w:w="1127" w:type="dxa"/>
            <w:tcBorders>
              <w:left w:val="single" w:sz="4" w:space="0" w:color="auto"/>
              <w:bottom w:val="single" w:sz="4" w:space="0" w:color="auto"/>
              <w:right w:val="single" w:sz="4" w:space="0" w:color="auto"/>
            </w:tcBorders>
          </w:tcPr>
          <w:p w14:paraId="76BC58BC" w14:textId="77777777" w:rsidR="00F86216" w:rsidRDefault="00F86216" w:rsidP="00A16D77">
            <w:pPr>
              <w:rPr>
                <w:rFonts w:ascii="Times New Roman" w:hAnsi="Times New Roman" w:cs="Times New Roman"/>
                <w:bCs/>
                <w:sz w:val="24"/>
                <w:szCs w:val="24"/>
              </w:rPr>
            </w:pPr>
            <w:r w:rsidRPr="009A1B94">
              <w:rPr>
                <w:rFonts w:ascii="Times New Roman" w:hAnsi="Times New Roman"/>
                <w:bCs/>
                <w:sz w:val="24"/>
                <w:szCs w:val="24"/>
              </w:rPr>
              <w:t>ОК 07</w:t>
            </w:r>
          </w:p>
        </w:tc>
        <w:tc>
          <w:tcPr>
            <w:tcW w:w="2843" w:type="dxa"/>
            <w:tcBorders>
              <w:left w:val="single" w:sz="4" w:space="0" w:color="auto"/>
              <w:bottom w:val="single" w:sz="4" w:space="0" w:color="auto"/>
              <w:right w:val="single" w:sz="4" w:space="0" w:color="auto"/>
            </w:tcBorders>
          </w:tcPr>
          <w:p w14:paraId="32A527B9"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04F1AEC4"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iCs/>
                <w:sz w:val="24"/>
                <w:szCs w:val="24"/>
              </w:rPr>
              <w:t>;</w:t>
            </w:r>
          </w:p>
          <w:p w14:paraId="46CA3E6A"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организовывать профессиональную </w:t>
            </w:r>
            <w:r w:rsidRPr="009A1B94">
              <w:rPr>
                <w:rFonts w:ascii="Times New Roman" w:hAnsi="Times New Roman" w:cs="Times New Roman"/>
                <w:bCs/>
                <w:iCs/>
                <w:sz w:val="24"/>
                <w:szCs w:val="24"/>
              </w:rPr>
              <w:lastRenderedPageBreak/>
              <w:t>деятельность с соблюдением принципов бережливого производства</w:t>
            </w:r>
            <w:r>
              <w:rPr>
                <w:rFonts w:ascii="Times New Roman" w:hAnsi="Times New Roman" w:cs="Times New Roman"/>
                <w:bCs/>
                <w:iCs/>
                <w:sz w:val="24"/>
                <w:szCs w:val="24"/>
              </w:rPr>
              <w:t>;</w:t>
            </w:r>
          </w:p>
          <w:p w14:paraId="57C93E99"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5E736878"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0C7BAB39"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7F646532"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498B37E8"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пути обеспечения ресурсосбережения</w:t>
            </w:r>
          </w:p>
          <w:p w14:paraId="7CECAC26"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принципы бережливого производства</w:t>
            </w:r>
            <w:r>
              <w:rPr>
                <w:rFonts w:ascii="Times New Roman" w:hAnsi="Times New Roman" w:cs="Times New Roman"/>
                <w:bCs/>
                <w:iCs/>
                <w:sz w:val="24"/>
                <w:szCs w:val="24"/>
              </w:rPr>
              <w:t>;</w:t>
            </w:r>
          </w:p>
          <w:p w14:paraId="1E952B16"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5BA2B971"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0CB104B6" w14:textId="77777777" w:rsidR="00F86216" w:rsidRPr="00C759B7" w:rsidRDefault="00F86216" w:rsidP="00A16D77">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F86216" w:rsidRPr="000E591D" w14:paraId="36311E7F" w14:textId="77777777" w:rsidTr="00A16D77">
        <w:tc>
          <w:tcPr>
            <w:tcW w:w="1127" w:type="dxa"/>
            <w:tcBorders>
              <w:top w:val="single" w:sz="4" w:space="0" w:color="auto"/>
              <w:left w:val="single" w:sz="4" w:space="0" w:color="auto"/>
              <w:right w:val="single" w:sz="4" w:space="0" w:color="auto"/>
            </w:tcBorders>
          </w:tcPr>
          <w:p w14:paraId="0C60DCF1" w14:textId="77777777" w:rsidR="00F86216" w:rsidRPr="00C13371" w:rsidRDefault="00F86216" w:rsidP="00A16D77">
            <w:pPr>
              <w:rPr>
                <w:rFonts w:ascii="Times New Roman" w:hAnsi="Times New Roman" w:cs="Times New Roman"/>
                <w:bCs/>
                <w:sz w:val="24"/>
                <w:szCs w:val="24"/>
              </w:rPr>
            </w:pPr>
            <w:r w:rsidRPr="009A1B94">
              <w:rPr>
                <w:rFonts w:ascii="Times New Roman" w:hAnsi="Times New Roman"/>
                <w:bCs/>
                <w:sz w:val="24"/>
                <w:szCs w:val="24"/>
              </w:rPr>
              <w:t>ОК 09</w:t>
            </w:r>
          </w:p>
        </w:tc>
        <w:tc>
          <w:tcPr>
            <w:tcW w:w="2843" w:type="dxa"/>
            <w:tcBorders>
              <w:top w:val="single" w:sz="4" w:space="0" w:color="auto"/>
              <w:left w:val="single" w:sz="4" w:space="0" w:color="auto"/>
              <w:right w:val="single" w:sz="4" w:space="0" w:color="auto"/>
            </w:tcBorders>
            <w:hideMark/>
          </w:tcPr>
          <w:p w14:paraId="7B08D380"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1CA6E06B"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48FC39B8"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0F3F2150"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03EDA8E6" w14:textId="77777777" w:rsidR="00F86216" w:rsidRPr="00C13371" w:rsidRDefault="00F86216" w:rsidP="00A16D77">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4F7520D2"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5B790B01"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4DA802B9"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417D597C"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00DEC191" w14:textId="77777777" w:rsidR="00F86216" w:rsidRPr="00823343"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29" w:type="dxa"/>
            <w:tcBorders>
              <w:top w:val="single" w:sz="4" w:space="0" w:color="auto"/>
              <w:left w:val="single" w:sz="4" w:space="0" w:color="auto"/>
              <w:bottom w:val="single" w:sz="4" w:space="0" w:color="auto"/>
              <w:right w:val="single" w:sz="4" w:space="0" w:color="auto"/>
            </w:tcBorders>
            <w:hideMark/>
          </w:tcPr>
          <w:p w14:paraId="7CB49124" w14:textId="77777777" w:rsidR="00F86216" w:rsidRPr="00C759B7" w:rsidRDefault="00F86216" w:rsidP="00A16D7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86216" w14:paraId="32B5BD1B" w14:textId="77777777" w:rsidTr="00A16D77">
        <w:trPr>
          <w:trHeight w:val="327"/>
        </w:trPr>
        <w:tc>
          <w:tcPr>
            <w:tcW w:w="1127" w:type="dxa"/>
            <w:tcBorders>
              <w:left w:val="single" w:sz="4" w:space="0" w:color="auto"/>
              <w:right w:val="single" w:sz="4" w:space="0" w:color="auto"/>
            </w:tcBorders>
          </w:tcPr>
          <w:p w14:paraId="156BBC4A" w14:textId="716D5464" w:rsidR="00F86216" w:rsidRPr="00C13371" w:rsidRDefault="00F86216" w:rsidP="00A16D77">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3.1</w:t>
            </w:r>
          </w:p>
          <w:p w14:paraId="612327AA" w14:textId="0989ACFF" w:rsidR="00F86216" w:rsidRPr="00C13371" w:rsidRDefault="00F86216" w:rsidP="00A16D77">
            <w:pPr>
              <w:rPr>
                <w:rFonts w:ascii="Times New Roman" w:hAnsi="Times New Roman" w:cs="Times New Roman"/>
                <w:bCs/>
                <w:sz w:val="24"/>
                <w:szCs w:val="24"/>
              </w:rPr>
            </w:pPr>
            <w:r>
              <w:rPr>
                <w:rFonts w:ascii="Times New Roman" w:hAnsi="Times New Roman" w:cs="Times New Roman"/>
                <w:bCs/>
                <w:sz w:val="24"/>
                <w:szCs w:val="24"/>
              </w:rPr>
              <w:t>ПК 3.2</w:t>
            </w:r>
          </w:p>
          <w:p w14:paraId="1CB59B39" w14:textId="7E12F2B7" w:rsidR="00F86216" w:rsidRDefault="00F86216" w:rsidP="00A16D77">
            <w:pPr>
              <w:rPr>
                <w:rFonts w:ascii="Times New Roman" w:hAnsi="Times New Roman" w:cs="Times New Roman"/>
                <w:bCs/>
                <w:sz w:val="24"/>
                <w:szCs w:val="24"/>
              </w:rPr>
            </w:pPr>
            <w:r>
              <w:rPr>
                <w:rFonts w:ascii="Times New Roman" w:hAnsi="Times New Roman" w:cs="Times New Roman"/>
                <w:bCs/>
                <w:sz w:val="24"/>
                <w:szCs w:val="24"/>
              </w:rPr>
              <w:t>ПК 3.3</w:t>
            </w:r>
          </w:p>
          <w:p w14:paraId="7E1093D9" w14:textId="0076BFAE" w:rsidR="00F86216" w:rsidRDefault="00F86216" w:rsidP="00A16D77">
            <w:pPr>
              <w:rPr>
                <w:rFonts w:ascii="Times New Roman" w:hAnsi="Times New Roman" w:cs="Times New Roman"/>
                <w:bCs/>
                <w:sz w:val="24"/>
                <w:szCs w:val="24"/>
              </w:rPr>
            </w:pPr>
            <w:r>
              <w:rPr>
                <w:rFonts w:ascii="Times New Roman" w:hAnsi="Times New Roman" w:cs="Times New Roman"/>
                <w:bCs/>
                <w:sz w:val="24"/>
                <w:szCs w:val="24"/>
              </w:rPr>
              <w:t>ПК 3.4</w:t>
            </w:r>
          </w:p>
          <w:p w14:paraId="209AEA1F" w14:textId="77777777" w:rsidR="00F86216" w:rsidRPr="00C13371" w:rsidRDefault="00F86216" w:rsidP="00F86216">
            <w:pPr>
              <w:rPr>
                <w:rFonts w:ascii="Times New Roman" w:hAnsi="Times New Roman" w:cs="Times New Roman"/>
                <w:bCs/>
                <w:sz w:val="24"/>
                <w:szCs w:val="24"/>
              </w:rPr>
            </w:pPr>
          </w:p>
        </w:tc>
        <w:tc>
          <w:tcPr>
            <w:tcW w:w="2843" w:type="dxa"/>
            <w:tcBorders>
              <w:left w:val="single" w:sz="4" w:space="0" w:color="auto"/>
              <w:right w:val="single" w:sz="4" w:space="0" w:color="auto"/>
            </w:tcBorders>
          </w:tcPr>
          <w:p w14:paraId="354D37A6" w14:textId="6C7E5DEE" w:rsidR="00F86216" w:rsidRPr="00F86216" w:rsidRDefault="00F86216" w:rsidP="00F86216">
            <w:pPr>
              <w:rPr>
                <w:rFonts w:ascii="Times New Roman" w:hAnsi="Times New Roman" w:cs="Times New Roman"/>
                <w:bCs/>
                <w:sz w:val="24"/>
                <w:szCs w:val="24"/>
              </w:rPr>
            </w:pPr>
            <w:r>
              <w:rPr>
                <w:rFonts w:ascii="Times New Roman" w:hAnsi="Times New Roman" w:cs="Times New Roman"/>
                <w:bCs/>
                <w:sz w:val="24"/>
                <w:szCs w:val="24"/>
              </w:rPr>
              <w:t xml:space="preserve">- </w:t>
            </w:r>
            <w:r w:rsidRPr="00F86216">
              <w:rPr>
                <w:rFonts w:ascii="Times New Roman" w:hAnsi="Times New Roman" w:cs="Times New Roman"/>
                <w:bCs/>
                <w:sz w:val="24"/>
                <w:szCs w:val="24"/>
              </w:rPr>
              <w:t>отбора и подготовки проб для анализов;</w:t>
            </w:r>
          </w:p>
          <w:p w14:paraId="6E5CBCA2" w14:textId="0E131980" w:rsidR="00F86216" w:rsidRPr="00F86216" w:rsidRDefault="00F86216" w:rsidP="00F86216">
            <w:pPr>
              <w:rPr>
                <w:rFonts w:ascii="Times New Roman" w:hAnsi="Times New Roman" w:cs="Times New Roman"/>
                <w:bCs/>
                <w:sz w:val="24"/>
                <w:szCs w:val="24"/>
              </w:rPr>
            </w:pPr>
            <w:r>
              <w:rPr>
                <w:rFonts w:ascii="Times New Roman" w:hAnsi="Times New Roman" w:cs="Times New Roman"/>
                <w:bCs/>
                <w:sz w:val="24"/>
                <w:szCs w:val="24"/>
              </w:rPr>
              <w:t xml:space="preserve">- </w:t>
            </w:r>
            <w:r w:rsidRPr="00F86216">
              <w:rPr>
                <w:rFonts w:ascii="Times New Roman" w:hAnsi="Times New Roman" w:cs="Times New Roman"/>
                <w:bCs/>
                <w:sz w:val="24"/>
                <w:szCs w:val="24"/>
              </w:rPr>
              <w:t>обработки и оценки результатов анализа;</w:t>
            </w:r>
          </w:p>
          <w:p w14:paraId="76BD912D" w14:textId="658DD334" w:rsidR="00F86216" w:rsidRPr="00F86216" w:rsidRDefault="00F86216" w:rsidP="00F86216">
            <w:pPr>
              <w:rPr>
                <w:rFonts w:ascii="Times New Roman" w:hAnsi="Times New Roman" w:cs="Times New Roman"/>
                <w:bCs/>
                <w:sz w:val="24"/>
                <w:szCs w:val="24"/>
              </w:rPr>
            </w:pPr>
            <w:r>
              <w:rPr>
                <w:rFonts w:ascii="Times New Roman" w:hAnsi="Times New Roman" w:cs="Times New Roman"/>
                <w:bCs/>
                <w:sz w:val="24"/>
                <w:szCs w:val="24"/>
              </w:rPr>
              <w:t xml:space="preserve">- </w:t>
            </w:r>
            <w:r w:rsidRPr="00F86216">
              <w:rPr>
                <w:rFonts w:ascii="Times New Roman" w:hAnsi="Times New Roman" w:cs="Times New Roman"/>
                <w:bCs/>
                <w:sz w:val="24"/>
                <w:szCs w:val="24"/>
              </w:rPr>
              <w:t>производить расчёты по результатам анализа;</w:t>
            </w:r>
          </w:p>
          <w:p w14:paraId="61777524" w14:textId="51387525" w:rsidR="00F86216" w:rsidRPr="00F86216" w:rsidRDefault="00F86216" w:rsidP="00F86216">
            <w:pPr>
              <w:rPr>
                <w:rFonts w:ascii="Times New Roman" w:hAnsi="Times New Roman" w:cs="Times New Roman"/>
                <w:bCs/>
                <w:sz w:val="24"/>
                <w:szCs w:val="24"/>
              </w:rPr>
            </w:pPr>
            <w:r>
              <w:rPr>
                <w:rFonts w:ascii="Times New Roman" w:hAnsi="Times New Roman" w:cs="Times New Roman"/>
                <w:bCs/>
                <w:sz w:val="24"/>
                <w:szCs w:val="24"/>
              </w:rPr>
              <w:t xml:space="preserve">- </w:t>
            </w:r>
            <w:r w:rsidRPr="00F86216">
              <w:rPr>
                <w:rFonts w:ascii="Times New Roman" w:hAnsi="Times New Roman" w:cs="Times New Roman"/>
                <w:bCs/>
                <w:sz w:val="24"/>
                <w:szCs w:val="24"/>
              </w:rPr>
              <w:t>выявлять возможные причины отклонения качества продукции;</w:t>
            </w:r>
          </w:p>
          <w:p w14:paraId="71B471F7" w14:textId="1D461035" w:rsidR="00F86216" w:rsidRPr="00C13371" w:rsidRDefault="00F86216" w:rsidP="00F86216">
            <w:pPr>
              <w:rPr>
                <w:rFonts w:ascii="Times New Roman" w:hAnsi="Times New Roman" w:cs="Times New Roman"/>
                <w:bCs/>
                <w:sz w:val="24"/>
                <w:szCs w:val="24"/>
              </w:rPr>
            </w:pPr>
            <w:r>
              <w:rPr>
                <w:rFonts w:ascii="Times New Roman" w:hAnsi="Times New Roman" w:cs="Times New Roman"/>
                <w:bCs/>
                <w:sz w:val="24"/>
                <w:szCs w:val="24"/>
              </w:rPr>
              <w:t xml:space="preserve">- </w:t>
            </w:r>
            <w:r w:rsidRPr="00F86216">
              <w:rPr>
                <w:rFonts w:ascii="Times New Roman" w:hAnsi="Times New Roman" w:cs="Times New Roman"/>
                <w:bCs/>
                <w:sz w:val="24"/>
                <w:szCs w:val="24"/>
              </w:rPr>
              <w:t>находить оптимальные решения для устранения брака.</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667B3E11" w14:textId="01B41528" w:rsidR="00F86216" w:rsidRPr="00F86216" w:rsidRDefault="00F86216" w:rsidP="00F8621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F86216">
              <w:rPr>
                <w:rFonts w:ascii="Times New Roman" w:hAnsi="Times New Roman" w:cs="Times New Roman"/>
                <w:bCs/>
                <w:iCs/>
                <w:sz w:val="24"/>
                <w:szCs w:val="24"/>
              </w:rPr>
              <w:t>теоретических основ методов анализа химических веществ;</w:t>
            </w:r>
          </w:p>
          <w:p w14:paraId="210903FE" w14:textId="5FFDECE8" w:rsidR="00F86216" w:rsidRPr="00F86216" w:rsidRDefault="00F86216" w:rsidP="00F8621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F86216">
              <w:rPr>
                <w:rFonts w:ascii="Times New Roman" w:hAnsi="Times New Roman" w:cs="Times New Roman"/>
                <w:bCs/>
                <w:iCs/>
                <w:sz w:val="24"/>
                <w:szCs w:val="24"/>
              </w:rPr>
              <w:t>методик проведения анализов и расчетов;</w:t>
            </w:r>
          </w:p>
          <w:p w14:paraId="71EAFDBD" w14:textId="6BCC2622" w:rsidR="00F86216" w:rsidRPr="00F86216" w:rsidRDefault="00F86216" w:rsidP="00F8621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F86216">
              <w:rPr>
                <w:rFonts w:ascii="Times New Roman" w:hAnsi="Times New Roman" w:cs="Times New Roman"/>
                <w:bCs/>
                <w:iCs/>
                <w:sz w:val="24"/>
                <w:szCs w:val="24"/>
              </w:rPr>
              <w:t>государственных стандартов, технических условий и стандартов организации на сырье и готовую продукцию;</w:t>
            </w:r>
          </w:p>
          <w:p w14:paraId="5F152D06" w14:textId="3009642C" w:rsidR="00F86216" w:rsidRPr="00F86216" w:rsidRDefault="00F86216" w:rsidP="00F8621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F86216">
              <w:rPr>
                <w:rFonts w:ascii="Times New Roman" w:hAnsi="Times New Roman" w:cs="Times New Roman"/>
                <w:bCs/>
                <w:iCs/>
                <w:sz w:val="24"/>
                <w:szCs w:val="24"/>
              </w:rPr>
              <w:t xml:space="preserve">правил отбора и подготовки проб; </w:t>
            </w:r>
          </w:p>
          <w:p w14:paraId="4A6D38A3" w14:textId="62D3F360" w:rsidR="00F86216" w:rsidRPr="00F86216" w:rsidRDefault="00F86216" w:rsidP="00F8621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F86216">
              <w:rPr>
                <w:rFonts w:ascii="Times New Roman" w:hAnsi="Times New Roman" w:cs="Times New Roman"/>
                <w:bCs/>
                <w:iCs/>
                <w:sz w:val="24"/>
                <w:szCs w:val="24"/>
              </w:rPr>
              <w:t>видов технологического брака и пути его устранения;</w:t>
            </w:r>
          </w:p>
          <w:p w14:paraId="60D5CA22" w14:textId="132F25C6" w:rsidR="00F86216" w:rsidRPr="00823343" w:rsidRDefault="00F86216" w:rsidP="00F86216">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F86216">
              <w:rPr>
                <w:rFonts w:ascii="Times New Roman" w:hAnsi="Times New Roman" w:cs="Times New Roman"/>
                <w:bCs/>
                <w:iCs/>
                <w:sz w:val="24"/>
                <w:szCs w:val="24"/>
              </w:rPr>
              <w:t>влияний нарушения технологического режима и свойств сырья на качество готовой продукции.</w:t>
            </w:r>
          </w:p>
        </w:tc>
        <w:tc>
          <w:tcPr>
            <w:tcW w:w="2829" w:type="dxa"/>
            <w:tcBorders>
              <w:top w:val="single" w:sz="4" w:space="0" w:color="auto"/>
              <w:left w:val="single" w:sz="4" w:space="0" w:color="auto"/>
              <w:bottom w:val="single" w:sz="4" w:space="0" w:color="auto"/>
              <w:right w:val="single" w:sz="4" w:space="0" w:color="auto"/>
            </w:tcBorders>
          </w:tcPr>
          <w:p w14:paraId="4A83EAAF" w14:textId="0FA426F5" w:rsidR="00F86216" w:rsidRPr="00F86216" w:rsidRDefault="00F86216" w:rsidP="00F86216">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F86216">
              <w:rPr>
                <w:rFonts w:ascii="Times New Roman" w:hAnsi="Times New Roman" w:cs="Times New Roman"/>
                <w:bCs/>
                <w:sz w:val="24"/>
                <w:szCs w:val="24"/>
              </w:rPr>
              <w:t>рационального использования сырья, материалов и энергоресурсов в соответствии с нормативными документами;</w:t>
            </w:r>
          </w:p>
          <w:p w14:paraId="04B87038" w14:textId="66225B5D" w:rsidR="00F86216" w:rsidRPr="00C759B7" w:rsidRDefault="00F86216" w:rsidP="00F86216">
            <w:pPr>
              <w:rPr>
                <w:rFonts w:ascii="Times New Roman" w:hAnsi="Times New Roman" w:cs="Times New Roman"/>
                <w:bCs/>
                <w:sz w:val="24"/>
                <w:szCs w:val="24"/>
              </w:rPr>
            </w:pPr>
            <w:r>
              <w:rPr>
                <w:rFonts w:ascii="Times New Roman" w:hAnsi="Times New Roman" w:cs="Times New Roman"/>
                <w:bCs/>
                <w:sz w:val="24"/>
                <w:szCs w:val="24"/>
              </w:rPr>
              <w:t xml:space="preserve">- </w:t>
            </w:r>
            <w:r w:rsidRPr="00F86216">
              <w:rPr>
                <w:rFonts w:ascii="Times New Roman" w:hAnsi="Times New Roman" w:cs="Times New Roman"/>
                <w:bCs/>
                <w:sz w:val="24"/>
                <w:szCs w:val="24"/>
              </w:rPr>
              <w:t>выявления и устранения причин брака.</w:t>
            </w:r>
          </w:p>
        </w:tc>
      </w:tr>
    </w:tbl>
    <w:p w14:paraId="62528A7A" w14:textId="77777777" w:rsidR="00437D40" w:rsidRDefault="00437D40" w:rsidP="00437D40">
      <w:pPr>
        <w:ind w:firstLine="709"/>
        <w:rPr>
          <w:rFonts w:ascii="Times New Roman" w:eastAsia="Times New Roman" w:hAnsi="Times New Roman" w:cs="Times New Roman"/>
          <w:sz w:val="24"/>
          <w:szCs w:val="24"/>
          <w:lang w:eastAsia="ru-RU"/>
        </w:rPr>
      </w:pPr>
    </w:p>
    <w:p w14:paraId="13975459" w14:textId="77777777" w:rsidR="00437D40" w:rsidRDefault="00437D40" w:rsidP="00437D40">
      <w:pPr>
        <w:ind w:firstLine="709"/>
        <w:rPr>
          <w:rFonts w:ascii="Times New Roman" w:eastAsia="Times New Roman" w:hAnsi="Times New Roman" w:cs="Times New Roman"/>
          <w:sz w:val="24"/>
          <w:szCs w:val="24"/>
          <w:lang w:eastAsia="ru-RU"/>
        </w:rPr>
      </w:pPr>
    </w:p>
    <w:p w14:paraId="2F8B8EA2" w14:textId="77777777" w:rsidR="00437D40" w:rsidRPr="00E11160" w:rsidRDefault="00437D40" w:rsidP="004178E3">
      <w:pPr>
        <w:pStyle w:val="1f"/>
      </w:pPr>
      <w:r w:rsidRPr="00E11160">
        <w:t>2. Структура и содержание профессионального модуля</w:t>
      </w:r>
    </w:p>
    <w:p w14:paraId="17EBAE74" w14:textId="77777777" w:rsidR="00437D40" w:rsidRPr="00E11160" w:rsidRDefault="00437D40" w:rsidP="00437D4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A44C8" w:rsidRPr="006358E0" w14:paraId="435E2E3E" w14:textId="77777777" w:rsidTr="00754B89">
        <w:trPr>
          <w:trHeight w:val="23"/>
        </w:trPr>
        <w:tc>
          <w:tcPr>
            <w:tcW w:w="2460" w:type="pct"/>
            <w:vAlign w:val="center"/>
          </w:tcPr>
          <w:p w14:paraId="6B4861C7" w14:textId="77777777" w:rsidR="005A44C8" w:rsidRPr="006358E0" w:rsidRDefault="005A44C8" w:rsidP="00754B89">
            <w:pPr>
              <w:jc w:val="center"/>
              <w:rPr>
                <w:rFonts w:ascii="Times New Roman" w:hAnsi="Times New Roman" w:cs="Times New Roman"/>
                <w:b/>
                <w:sz w:val="24"/>
              </w:rPr>
            </w:pPr>
            <w:r w:rsidRPr="006358E0">
              <w:rPr>
                <w:rFonts w:ascii="Times New Roman" w:hAnsi="Times New Roman" w:cs="Times New Roman"/>
                <w:b/>
                <w:sz w:val="24"/>
              </w:rPr>
              <w:t>Наименование составных частей модуля</w:t>
            </w:r>
          </w:p>
        </w:tc>
        <w:tc>
          <w:tcPr>
            <w:tcW w:w="1195" w:type="pct"/>
            <w:vAlign w:val="center"/>
          </w:tcPr>
          <w:p w14:paraId="52DC0FA5" w14:textId="77777777" w:rsidR="005A44C8" w:rsidRPr="006358E0" w:rsidRDefault="005A44C8" w:rsidP="00754B89">
            <w:pPr>
              <w:jc w:val="center"/>
              <w:rPr>
                <w:rFonts w:ascii="Times New Roman" w:hAnsi="Times New Roman" w:cs="Times New Roman"/>
                <w:b/>
                <w:iCs/>
                <w:sz w:val="24"/>
              </w:rPr>
            </w:pPr>
            <w:r w:rsidRPr="006358E0">
              <w:rPr>
                <w:rFonts w:ascii="Times New Roman" w:hAnsi="Times New Roman" w:cs="Times New Roman"/>
                <w:b/>
                <w:iCs/>
                <w:sz w:val="24"/>
              </w:rPr>
              <w:t>Объем в часах</w:t>
            </w:r>
          </w:p>
        </w:tc>
        <w:tc>
          <w:tcPr>
            <w:tcW w:w="1345" w:type="pct"/>
          </w:tcPr>
          <w:p w14:paraId="5F510CA0" w14:textId="77777777" w:rsidR="005A44C8" w:rsidRPr="006358E0" w:rsidRDefault="005A44C8" w:rsidP="00754B89">
            <w:pPr>
              <w:jc w:val="center"/>
              <w:rPr>
                <w:rFonts w:ascii="Times New Roman" w:hAnsi="Times New Roman" w:cs="Times New Roman"/>
                <w:b/>
                <w:iCs/>
                <w:sz w:val="24"/>
              </w:rPr>
            </w:pPr>
            <w:r w:rsidRPr="006358E0">
              <w:rPr>
                <w:rFonts w:ascii="Times New Roman" w:hAnsi="Times New Roman" w:cs="Times New Roman"/>
                <w:b/>
                <w:sz w:val="24"/>
              </w:rPr>
              <w:t xml:space="preserve">В т.ч. в форме </w:t>
            </w:r>
            <w:proofErr w:type="spellStart"/>
            <w:r w:rsidRPr="006358E0">
              <w:rPr>
                <w:rFonts w:ascii="Times New Roman" w:hAnsi="Times New Roman" w:cs="Times New Roman"/>
                <w:b/>
                <w:sz w:val="24"/>
              </w:rPr>
              <w:t>практ</w:t>
            </w:r>
            <w:proofErr w:type="spellEnd"/>
            <w:r w:rsidRPr="006358E0">
              <w:rPr>
                <w:rFonts w:ascii="Times New Roman" w:hAnsi="Times New Roman" w:cs="Times New Roman"/>
                <w:b/>
                <w:sz w:val="24"/>
              </w:rPr>
              <w:t>. подготовки</w:t>
            </w:r>
          </w:p>
        </w:tc>
      </w:tr>
      <w:tr w:rsidR="005A44C8" w:rsidRPr="006358E0" w14:paraId="0F727EF1" w14:textId="77777777" w:rsidTr="00754B89">
        <w:trPr>
          <w:trHeight w:val="23"/>
        </w:trPr>
        <w:tc>
          <w:tcPr>
            <w:tcW w:w="2460" w:type="pct"/>
            <w:vAlign w:val="center"/>
          </w:tcPr>
          <w:p w14:paraId="0F20CB61" w14:textId="77777777" w:rsidR="005A44C8" w:rsidRPr="006358E0" w:rsidRDefault="005A44C8" w:rsidP="00754B89">
            <w:pPr>
              <w:jc w:val="both"/>
              <w:rPr>
                <w:rFonts w:ascii="Times New Roman" w:hAnsi="Times New Roman" w:cs="Times New Roman"/>
                <w:bCs/>
                <w:sz w:val="24"/>
                <w:szCs w:val="24"/>
              </w:rPr>
            </w:pPr>
            <w:r w:rsidRPr="006358E0">
              <w:rPr>
                <w:rFonts w:ascii="Times New Roman" w:hAnsi="Times New Roman" w:cs="Times New Roman"/>
                <w:bCs/>
                <w:sz w:val="24"/>
                <w:szCs w:val="24"/>
              </w:rPr>
              <w:t>Учебные занятия</w:t>
            </w:r>
          </w:p>
        </w:tc>
        <w:tc>
          <w:tcPr>
            <w:tcW w:w="1195" w:type="pct"/>
            <w:vAlign w:val="center"/>
          </w:tcPr>
          <w:p w14:paraId="78270D52" w14:textId="77777777" w:rsidR="005A44C8" w:rsidRPr="006358E0" w:rsidRDefault="005A44C8" w:rsidP="00754B89">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0D36EEC4" w14:textId="77777777" w:rsidR="005A44C8" w:rsidRPr="006358E0" w:rsidRDefault="005A44C8" w:rsidP="00754B89">
            <w:pPr>
              <w:jc w:val="center"/>
              <w:rPr>
                <w:rFonts w:ascii="Times New Roman" w:hAnsi="Times New Roman" w:cs="Times New Roman"/>
                <w:bCs/>
                <w:sz w:val="24"/>
                <w:szCs w:val="24"/>
              </w:rPr>
            </w:pPr>
            <w:r>
              <w:rPr>
                <w:rFonts w:ascii="Times New Roman" w:hAnsi="Times New Roman" w:cs="Times New Roman"/>
                <w:bCs/>
                <w:sz w:val="24"/>
                <w:szCs w:val="24"/>
              </w:rPr>
              <w:t>202</w:t>
            </w:r>
          </w:p>
        </w:tc>
      </w:tr>
      <w:tr w:rsidR="005A44C8" w:rsidRPr="006358E0" w14:paraId="30E688C9" w14:textId="77777777" w:rsidTr="00754B89">
        <w:trPr>
          <w:trHeight w:val="23"/>
        </w:trPr>
        <w:tc>
          <w:tcPr>
            <w:tcW w:w="2460" w:type="pct"/>
            <w:vAlign w:val="center"/>
          </w:tcPr>
          <w:p w14:paraId="367C9DB2" w14:textId="77777777" w:rsidR="005A44C8" w:rsidRPr="006358E0" w:rsidRDefault="005A44C8" w:rsidP="00754B89">
            <w:pPr>
              <w:jc w:val="both"/>
              <w:rPr>
                <w:rFonts w:ascii="Times New Roman" w:hAnsi="Times New Roman" w:cs="Times New Roman"/>
                <w:bCs/>
                <w:sz w:val="24"/>
                <w:szCs w:val="24"/>
              </w:rPr>
            </w:pPr>
            <w:r w:rsidRPr="006358E0">
              <w:rPr>
                <w:rFonts w:ascii="Times New Roman" w:hAnsi="Times New Roman" w:cs="Times New Roman"/>
                <w:bCs/>
                <w:sz w:val="24"/>
                <w:szCs w:val="24"/>
              </w:rPr>
              <w:t>Самостоятельная работа</w:t>
            </w:r>
          </w:p>
        </w:tc>
        <w:tc>
          <w:tcPr>
            <w:tcW w:w="1195" w:type="pct"/>
            <w:vAlign w:val="center"/>
          </w:tcPr>
          <w:p w14:paraId="65BA8DB4" w14:textId="77777777" w:rsidR="005A44C8" w:rsidRPr="006358E0" w:rsidRDefault="005A44C8" w:rsidP="00754B89">
            <w:pPr>
              <w:jc w:val="center"/>
              <w:rPr>
                <w:rFonts w:ascii="Times New Roman" w:hAnsi="Times New Roman" w:cs="Times New Roman"/>
                <w:bCs/>
                <w:sz w:val="24"/>
                <w:szCs w:val="24"/>
              </w:rPr>
            </w:pPr>
          </w:p>
        </w:tc>
        <w:tc>
          <w:tcPr>
            <w:tcW w:w="1345" w:type="pct"/>
            <w:vAlign w:val="center"/>
          </w:tcPr>
          <w:p w14:paraId="40DB1CA4" w14:textId="77777777" w:rsidR="005A44C8" w:rsidRPr="006358E0" w:rsidRDefault="005A44C8" w:rsidP="00754B89">
            <w:pPr>
              <w:jc w:val="center"/>
              <w:rPr>
                <w:rFonts w:ascii="Times New Roman" w:hAnsi="Times New Roman" w:cs="Times New Roman"/>
                <w:bCs/>
                <w:sz w:val="24"/>
                <w:szCs w:val="24"/>
              </w:rPr>
            </w:pPr>
          </w:p>
        </w:tc>
      </w:tr>
      <w:tr w:rsidR="005A44C8" w:rsidRPr="006358E0" w14:paraId="7FB6D822" w14:textId="77777777" w:rsidTr="00754B89">
        <w:trPr>
          <w:trHeight w:val="23"/>
        </w:trPr>
        <w:tc>
          <w:tcPr>
            <w:tcW w:w="2460" w:type="pct"/>
            <w:vAlign w:val="center"/>
          </w:tcPr>
          <w:p w14:paraId="171A4C42" w14:textId="77777777" w:rsidR="005A44C8" w:rsidRPr="006358E0" w:rsidRDefault="005A44C8" w:rsidP="00754B89">
            <w:pPr>
              <w:jc w:val="both"/>
              <w:rPr>
                <w:rFonts w:ascii="Times New Roman" w:hAnsi="Times New Roman" w:cs="Times New Roman"/>
                <w:bCs/>
                <w:sz w:val="24"/>
                <w:szCs w:val="24"/>
              </w:rPr>
            </w:pPr>
            <w:r w:rsidRPr="006358E0">
              <w:rPr>
                <w:rFonts w:ascii="Times New Roman" w:hAnsi="Times New Roman" w:cs="Times New Roman"/>
                <w:bCs/>
                <w:sz w:val="24"/>
                <w:szCs w:val="24"/>
              </w:rPr>
              <w:t>Практика, в т.ч.:</w:t>
            </w:r>
          </w:p>
        </w:tc>
        <w:tc>
          <w:tcPr>
            <w:tcW w:w="1195" w:type="pct"/>
            <w:vAlign w:val="center"/>
          </w:tcPr>
          <w:p w14:paraId="66EC2D28" w14:textId="77777777" w:rsidR="005A44C8" w:rsidRPr="006358E0" w:rsidRDefault="005A44C8" w:rsidP="00754B89">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0D8D45AE" w14:textId="77777777" w:rsidR="005A44C8" w:rsidRPr="006358E0" w:rsidRDefault="005A44C8" w:rsidP="00754B89">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5A44C8" w:rsidRPr="006358E0" w14:paraId="6B274199" w14:textId="77777777" w:rsidTr="00754B89">
        <w:trPr>
          <w:trHeight w:val="23"/>
        </w:trPr>
        <w:tc>
          <w:tcPr>
            <w:tcW w:w="2460" w:type="pct"/>
            <w:vAlign w:val="center"/>
          </w:tcPr>
          <w:p w14:paraId="248E8BD6" w14:textId="77777777" w:rsidR="005A44C8" w:rsidRPr="006358E0" w:rsidRDefault="005A44C8" w:rsidP="00754B89">
            <w:pPr>
              <w:jc w:val="both"/>
              <w:rPr>
                <w:rFonts w:ascii="Times New Roman" w:hAnsi="Times New Roman" w:cs="Times New Roman"/>
                <w:bCs/>
                <w:sz w:val="24"/>
                <w:szCs w:val="24"/>
              </w:rPr>
            </w:pPr>
            <w:r w:rsidRPr="006358E0">
              <w:rPr>
                <w:rFonts w:ascii="Times New Roman" w:hAnsi="Times New Roman" w:cs="Times New Roman"/>
                <w:bCs/>
                <w:sz w:val="24"/>
                <w:szCs w:val="24"/>
              </w:rPr>
              <w:t>учебная</w:t>
            </w:r>
          </w:p>
        </w:tc>
        <w:tc>
          <w:tcPr>
            <w:tcW w:w="1195" w:type="pct"/>
            <w:vAlign w:val="center"/>
          </w:tcPr>
          <w:p w14:paraId="0B975169" w14:textId="77777777" w:rsidR="005A44C8" w:rsidRPr="006358E0" w:rsidRDefault="005A44C8" w:rsidP="00754B89">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71AD341" w14:textId="77777777" w:rsidR="005A44C8" w:rsidRPr="006358E0" w:rsidRDefault="005A44C8" w:rsidP="00754B89">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5A44C8" w:rsidRPr="006358E0" w14:paraId="64624CE6" w14:textId="77777777" w:rsidTr="00754B89">
        <w:trPr>
          <w:trHeight w:val="23"/>
        </w:trPr>
        <w:tc>
          <w:tcPr>
            <w:tcW w:w="2460" w:type="pct"/>
            <w:vAlign w:val="center"/>
          </w:tcPr>
          <w:p w14:paraId="5C0C7461" w14:textId="77777777" w:rsidR="005A44C8" w:rsidRPr="006358E0" w:rsidRDefault="005A44C8" w:rsidP="00754B89">
            <w:pPr>
              <w:jc w:val="both"/>
              <w:rPr>
                <w:rFonts w:ascii="Times New Roman" w:hAnsi="Times New Roman" w:cs="Times New Roman"/>
                <w:bCs/>
                <w:sz w:val="24"/>
                <w:szCs w:val="24"/>
              </w:rPr>
            </w:pPr>
            <w:r w:rsidRPr="006358E0">
              <w:rPr>
                <w:rFonts w:ascii="Times New Roman" w:hAnsi="Times New Roman" w:cs="Times New Roman"/>
                <w:bCs/>
                <w:sz w:val="24"/>
                <w:szCs w:val="24"/>
              </w:rPr>
              <w:t>производственная</w:t>
            </w:r>
          </w:p>
        </w:tc>
        <w:tc>
          <w:tcPr>
            <w:tcW w:w="1195" w:type="pct"/>
            <w:vAlign w:val="center"/>
          </w:tcPr>
          <w:p w14:paraId="64D9995C" w14:textId="77777777" w:rsidR="005A44C8" w:rsidRPr="006358E0" w:rsidRDefault="005A44C8" w:rsidP="00754B89">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0ADD3C63" w14:textId="77777777" w:rsidR="005A44C8" w:rsidRPr="006358E0" w:rsidRDefault="005A44C8" w:rsidP="00754B89">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5A44C8" w:rsidRPr="006358E0" w14:paraId="2FFC9EE3" w14:textId="77777777" w:rsidTr="00754B89">
        <w:trPr>
          <w:trHeight w:val="23"/>
        </w:trPr>
        <w:tc>
          <w:tcPr>
            <w:tcW w:w="2460" w:type="pct"/>
            <w:vAlign w:val="center"/>
          </w:tcPr>
          <w:p w14:paraId="2A2CF078" w14:textId="77777777" w:rsidR="005A44C8" w:rsidRPr="006358E0" w:rsidRDefault="005A44C8" w:rsidP="00754B89">
            <w:pPr>
              <w:jc w:val="both"/>
              <w:rPr>
                <w:rFonts w:ascii="Times New Roman" w:hAnsi="Times New Roman" w:cs="Times New Roman"/>
                <w:bCs/>
                <w:sz w:val="24"/>
                <w:szCs w:val="24"/>
              </w:rPr>
            </w:pPr>
            <w:r w:rsidRPr="006358E0">
              <w:rPr>
                <w:rFonts w:ascii="Times New Roman" w:hAnsi="Times New Roman" w:cs="Times New Roman"/>
                <w:bCs/>
                <w:sz w:val="24"/>
                <w:szCs w:val="24"/>
              </w:rPr>
              <w:t xml:space="preserve">Промежуточная аттестация </w:t>
            </w:r>
          </w:p>
        </w:tc>
        <w:tc>
          <w:tcPr>
            <w:tcW w:w="1195" w:type="pct"/>
            <w:vAlign w:val="center"/>
          </w:tcPr>
          <w:p w14:paraId="1911E810" w14:textId="77777777" w:rsidR="005A44C8" w:rsidRPr="006358E0" w:rsidRDefault="005A44C8" w:rsidP="00754B89">
            <w:pPr>
              <w:jc w:val="center"/>
              <w:rPr>
                <w:rFonts w:ascii="Times New Roman" w:hAnsi="Times New Roman" w:cs="Times New Roman"/>
                <w:bCs/>
                <w:sz w:val="24"/>
                <w:szCs w:val="24"/>
              </w:rPr>
            </w:pPr>
          </w:p>
        </w:tc>
        <w:tc>
          <w:tcPr>
            <w:tcW w:w="1345" w:type="pct"/>
            <w:vAlign w:val="center"/>
          </w:tcPr>
          <w:p w14:paraId="5F0077B1" w14:textId="77777777" w:rsidR="005A44C8" w:rsidRPr="006358E0" w:rsidRDefault="005A44C8" w:rsidP="00754B89">
            <w:pPr>
              <w:jc w:val="center"/>
              <w:rPr>
                <w:rFonts w:ascii="Times New Roman" w:hAnsi="Times New Roman" w:cs="Times New Roman"/>
                <w:bCs/>
                <w:sz w:val="24"/>
                <w:szCs w:val="24"/>
              </w:rPr>
            </w:pPr>
          </w:p>
        </w:tc>
      </w:tr>
      <w:tr w:rsidR="005A44C8" w:rsidRPr="00257255" w14:paraId="11E483B1" w14:textId="77777777" w:rsidTr="00754B89">
        <w:trPr>
          <w:trHeight w:val="23"/>
        </w:trPr>
        <w:tc>
          <w:tcPr>
            <w:tcW w:w="2460" w:type="pct"/>
            <w:vAlign w:val="center"/>
          </w:tcPr>
          <w:p w14:paraId="09683F4A" w14:textId="77777777" w:rsidR="005A44C8" w:rsidRPr="006358E0" w:rsidRDefault="005A44C8" w:rsidP="00754B89">
            <w:pPr>
              <w:jc w:val="both"/>
              <w:rPr>
                <w:rFonts w:ascii="Times New Roman" w:hAnsi="Times New Roman" w:cs="Times New Roman"/>
                <w:bCs/>
                <w:sz w:val="24"/>
                <w:szCs w:val="24"/>
              </w:rPr>
            </w:pPr>
            <w:r w:rsidRPr="006358E0">
              <w:rPr>
                <w:rFonts w:ascii="Times New Roman" w:hAnsi="Times New Roman" w:cs="Times New Roman"/>
                <w:bCs/>
                <w:sz w:val="24"/>
                <w:szCs w:val="24"/>
              </w:rPr>
              <w:t>Всего</w:t>
            </w:r>
          </w:p>
        </w:tc>
        <w:tc>
          <w:tcPr>
            <w:tcW w:w="1195" w:type="pct"/>
            <w:vAlign w:val="center"/>
          </w:tcPr>
          <w:p w14:paraId="7F509EAB" w14:textId="77777777" w:rsidR="005A44C8" w:rsidRPr="006358E0" w:rsidRDefault="005A44C8" w:rsidP="00754B89">
            <w:pPr>
              <w:jc w:val="center"/>
              <w:rPr>
                <w:rFonts w:ascii="Times New Roman" w:hAnsi="Times New Roman" w:cs="Times New Roman"/>
                <w:b/>
                <w:sz w:val="24"/>
                <w:szCs w:val="24"/>
              </w:rPr>
            </w:pPr>
            <w:r>
              <w:rPr>
                <w:rFonts w:ascii="Times New Roman" w:hAnsi="Times New Roman" w:cs="Times New Roman"/>
                <w:b/>
                <w:sz w:val="24"/>
                <w:szCs w:val="24"/>
              </w:rPr>
              <w:t>468</w:t>
            </w:r>
          </w:p>
        </w:tc>
        <w:tc>
          <w:tcPr>
            <w:tcW w:w="1345" w:type="pct"/>
            <w:vAlign w:val="center"/>
          </w:tcPr>
          <w:p w14:paraId="52E40D71" w14:textId="77777777" w:rsidR="005A44C8" w:rsidRPr="006358E0" w:rsidRDefault="005A44C8" w:rsidP="00754B89">
            <w:pPr>
              <w:jc w:val="center"/>
              <w:rPr>
                <w:rFonts w:ascii="Times New Roman" w:hAnsi="Times New Roman" w:cs="Times New Roman"/>
                <w:b/>
                <w:sz w:val="24"/>
                <w:szCs w:val="24"/>
              </w:rPr>
            </w:pPr>
            <w:r>
              <w:rPr>
                <w:rFonts w:ascii="Times New Roman" w:hAnsi="Times New Roman" w:cs="Times New Roman"/>
                <w:b/>
                <w:sz w:val="24"/>
                <w:szCs w:val="24"/>
              </w:rPr>
              <w:t>418</w:t>
            </w:r>
          </w:p>
        </w:tc>
      </w:tr>
    </w:tbl>
    <w:p w14:paraId="3E0728EA" w14:textId="77777777" w:rsidR="00437D40" w:rsidRDefault="00437D40" w:rsidP="00437D40">
      <w:pPr>
        <w:rPr>
          <w:rFonts w:ascii="Times New Roman" w:hAnsi="Times New Roman" w:cs="Times New Roman"/>
          <w:i/>
          <w:sz w:val="24"/>
          <w:szCs w:val="24"/>
        </w:rPr>
      </w:pPr>
    </w:p>
    <w:p w14:paraId="33B95F4B" w14:textId="77777777" w:rsidR="00437D40" w:rsidRPr="000156CF" w:rsidRDefault="00437D40" w:rsidP="00437D4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3"/>
        <w:gridCol w:w="3145"/>
        <w:gridCol w:w="874"/>
        <w:gridCol w:w="616"/>
        <w:gridCol w:w="591"/>
        <w:gridCol w:w="537"/>
        <w:gridCol w:w="416"/>
        <w:gridCol w:w="528"/>
        <w:gridCol w:w="659"/>
        <w:gridCol w:w="659"/>
      </w:tblGrid>
      <w:tr w:rsidR="00554B8B" w:rsidRPr="00C63897" w14:paraId="32A0E6AD" w14:textId="77777777" w:rsidTr="006272E6">
        <w:trPr>
          <w:cantSplit/>
          <w:trHeight w:val="3271"/>
        </w:trPr>
        <w:tc>
          <w:tcPr>
            <w:tcW w:w="832" w:type="pct"/>
            <w:tcBorders>
              <w:bottom w:val="single" w:sz="4" w:space="0" w:color="auto"/>
            </w:tcBorders>
            <w:vAlign w:val="center"/>
          </w:tcPr>
          <w:p w14:paraId="4FE3E99A" w14:textId="77777777" w:rsidR="00554B8B" w:rsidRPr="00C13371" w:rsidRDefault="00554B8B" w:rsidP="006272E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33" w:type="pct"/>
            <w:tcBorders>
              <w:bottom w:val="single" w:sz="4" w:space="0" w:color="auto"/>
            </w:tcBorders>
            <w:vAlign w:val="center"/>
          </w:tcPr>
          <w:p w14:paraId="758586CB" w14:textId="77777777" w:rsidR="00554B8B" w:rsidRPr="00C13371" w:rsidRDefault="00554B8B" w:rsidP="00A16D7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54" w:type="pct"/>
            <w:tcBorders>
              <w:bottom w:val="single" w:sz="4" w:space="0" w:color="auto"/>
            </w:tcBorders>
            <w:vAlign w:val="center"/>
          </w:tcPr>
          <w:p w14:paraId="1E910F63" w14:textId="77777777" w:rsidR="00554B8B" w:rsidRPr="00C13371" w:rsidRDefault="00554B8B" w:rsidP="00A16D7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20" w:type="pct"/>
            <w:tcBorders>
              <w:bottom w:val="single" w:sz="4" w:space="0" w:color="auto"/>
            </w:tcBorders>
            <w:textDirection w:val="btLr"/>
            <w:vAlign w:val="center"/>
          </w:tcPr>
          <w:p w14:paraId="3E080356" w14:textId="77777777" w:rsidR="00554B8B" w:rsidRPr="00C13371" w:rsidRDefault="00554B8B" w:rsidP="00A16D7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07" w:type="pct"/>
            <w:shd w:val="clear" w:color="auto" w:fill="D9D9D9" w:themeFill="background1" w:themeFillShade="D9"/>
            <w:textDirection w:val="btLr"/>
            <w:vAlign w:val="center"/>
          </w:tcPr>
          <w:p w14:paraId="5474C0D3" w14:textId="77777777" w:rsidR="00554B8B" w:rsidRPr="00C13371" w:rsidRDefault="00554B8B" w:rsidP="00A16D77">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9" w:type="pct"/>
            <w:textDirection w:val="btLr"/>
            <w:vAlign w:val="center"/>
          </w:tcPr>
          <w:p w14:paraId="1E163C8A" w14:textId="77777777" w:rsidR="00554B8B" w:rsidRPr="00C13371" w:rsidRDefault="00554B8B" w:rsidP="00A16D77">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tcPr>
          <w:p w14:paraId="561D4476" w14:textId="77777777" w:rsidR="00554B8B" w:rsidRPr="00C63897" w:rsidRDefault="00554B8B" w:rsidP="00A16D7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Курсовой проект (работа)</w:t>
            </w:r>
          </w:p>
        </w:tc>
        <w:tc>
          <w:tcPr>
            <w:tcW w:w="274" w:type="pct"/>
            <w:textDirection w:val="btLr"/>
            <w:vAlign w:val="center"/>
          </w:tcPr>
          <w:p w14:paraId="3BD843E6" w14:textId="77777777" w:rsidR="00554B8B" w:rsidRPr="00C63897" w:rsidRDefault="00554B8B" w:rsidP="00A16D7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3"/>
            </w:r>
          </w:p>
        </w:tc>
        <w:tc>
          <w:tcPr>
            <w:tcW w:w="342" w:type="pct"/>
            <w:shd w:val="clear" w:color="auto" w:fill="D9D9D9" w:themeFill="background1" w:themeFillShade="D9"/>
            <w:textDirection w:val="btLr"/>
            <w:vAlign w:val="center"/>
          </w:tcPr>
          <w:p w14:paraId="72B1B102" w14:textId="77777777" w:rsidR="00554B8B" w:rsidRPr="00C63897" w:rsidRDefault="00554B8B" w:rsidP="00A16D7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42" w:type="pct"/>
            <w:shd w:val="clear" w:color="auto" w:fill="D9D9D9" w:themeFill="background1" w:themeFillShade="D9"/>
            <w:textDirection w:val="btLr"/>
          </w:tcPr>
          <w:p w14:paraId="25E08D7E" w14:textId="77777777" w:rsidR="00554B8B" w:rsidRPr="00C63897" w:rsidRDefault="00554B8B" w:rsidP="00A16D7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54B8B" w:rsidRPr="005643D7" w14:paraId="612FB618" w14:textId="77777777" w:rsidTr="00D00875">
        <w:trPr>
          <w:cantSplit/>
          <w:trHeight w:val="73"/>
        </w:trPr>
        <w:tc>
          <w:tcPr>
            <w:tcW w:w="832" w:type="pct"/>
            <w:tcBorders>
              <w:bottom w:val="single" w:sz="4" w:space="0" w:color="auto"/>
            </w:tcBorders>
            <w:vAlign w:val="center"/>
          </w:tcPr>
          <w:p w14:paraId="61BE54C3" w14:textId="77777777" w:rsidR="00554B8B" w:rsidRPr="00C13371" w:rsidRDefault="00554B8B" w:rsidP="00A16D7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33" w:type="pct"/>
            <w:tcBorders>
              <w:bottom w:val="single" w:sz="4" w:space="0" w:color="auto"/>
            </w:tcBorders>
            <w:vAlign w:val="center"/>
          </w:tcPr>
          <w:p w14:paraId="5DC6957B" w14:textId="77777777" w:rsidR="00554B8B" w:rsidRPr="00C13371" w:rsidRDefault="00554B8B" w:rsidP="00A16D7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54" w:type="pct"/>
            <w:tcBorders>
              <w:bottom w:val="single" w:sz="4" w:space="0" w:color="auto"/>
            </w:tcBorders>
            <w:vAlign w:val="center"/>
          </w:tcPr>
          <w:p w14:paraId="266164F4" w14:textId="77777777" w:rsidR="00554B8B" w:rsidRPr="00C13371" w:rsidRDefault="00554B8B" w:rsidP="00A16D7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20" w:type="pct"/>
            <w:tcBorders>
              <w:bottom w:val="single" w:sz="4" w:space="0" w:color="auto"/>
            </w:tcBorders>
            <w:vAlign w:val="center"/>
          </w:tcPr>
          <w:p w14:paraId="016AB33F" w14:textId="77777777" w:rsidR="00554B8B" w:rsidRPr="00C13371" w:rsidRDefault="00554B8B" w:rsidP="00A16D7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07" w:type="pct"/>
            <w:shd w:val="clear" w:color="auto" w:fill="D9D9D9" w:themeFill="background1" w:themeFillShade="D9"/>
            <w:vAlign w:val="center"/>
          </w:tcPr>
          <w:p w14:paraId="756B19C0" w14:textId="77777777" w:rsidR="00554B8B" w:rsidRPr="00C13371" w:rsidRDefault="00554B8B" w:rsidP="00A16D7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9" w:type="pct"/>
            <w:vAlign w:val="center"/>
          </w:tcPr>
          <w:p w14:paraId="28C7DEDA" w14:textId="77777777" w:rsidR="00554B8B" w:rsidRPr="00C13371" w:rsidRDefault="00554B8B" w:rsidP="00A16D7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tcPr>
          <w:p w14:paraId="16BD1934" w14:textId="77777777" w:rsidR="00554B8B" w:rsidRDefault="00554B8B" w:rsidP="00A16D7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74" w:type="pct"/>
            <w:vAlign w:val="center"/>
          </w:tcPr>
          <w:p w14:paraId="6F7CA8B8" w14:textId="77777777" w:rsidR="00554B8B" w:rsidRPr="005643D7" w:rsidRDefault="00554B8B" w:rsidP="00A16D7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42" w:type="pct"/>
            <w:shd w:val="clear" w:color="auto" w:fill="D9D9D9" w:themeFill="background1" w:themeFillShade="D9"/>
          </w:tcPr>
          <w:p w14:paraId="1C6189F7" w14:textId="77777777" w:rsidR="00554B8B" w:rsidRPr="005643D7" w:rsidRDefault="00554B8B" w:rsidP="00A16D7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42" w:type="pct"/>
            <w:shd w:val="clear" w:color="auto" w:fill="D9D9D9" w:themeFill="background1" w:themeFillShade="D9"/>
          </w:tcPr>
          <w:p w14:paraId="64F68A97" w14:textId="77777777" w:rsidR="00554B8B" w:rsidRPr="005643D7" w:rsidRDefault="00554B8B" w:rsidP="00A16D7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54B8B" w:rsidRPr="00C63897" w14:paraId="73DA495C" w14:textId="77777777" w:rsidTr="00D00875">
        <w:tc>
          <w:tcPr>
            <w:tcW w:w="832" w:type="pct"/>
            <w:vMerge w:val="restart"/>
          </w:tcPr>
          <w:p w14:paraId="7E699E7E" w14:textId="77777777" w:rsidR="00554B8B" w:rsidRPr="009B7691" w:rsidRDefault="00554B8B" w:rsidP="00A16D77">
            <w:pPr>
              <w:rPr>
                <w:rFonts w:ascii="Times New Roman" w:eastAsia="Times New Roman" w:hAnsi="Times New Roman" w:cs="Times New Roman"/>
                <w:bCs/>
                <w:lang w:eastAsia="ru-RU"/>
              </w:rPr>
            </w:pPr>
            <w:r w:rsidRPr="009B7691">
              <w:rPr>
                <w:rFonts w:ascii="Times New Roman" w:eastAsia="Times New Roman" w:hAnsi="Times New Roman" w:cs="Times New Roman"/>
                <w:bCs/>
                <w:lang w:eastAsia="ru-RU"/>
              </w:rPr>
              <w:t>ОК</w:t>
            </w:r>
            <w:r>
              <w:rPr>
                <w:rFonts w:ascii="Times New Roman" w:eastAsia="Times New Roman" w:hAnsi="Times New Roman" w:cs="Times New Roman"/>
                <w:bCs/>
                <w:lang w:eastAsia="ru-RU"/>
              </w:rPr>
              <w:t>.</w:t>
            </w:r>
            <w:r w:rsidRPr="009B7691">
              <w:rPr>
                <w:rFonts w:ascii="Times New Roman" w:eastAsia="Times New Roman" w:hAnsi="Times New Roman" w:cs="Times New Roman"/>
                <w:bCs/>
                <w:lang w:eastAsia="ru-RU"/>
              </w:rPr>
              <w:t>01, ОК</w:t>
            </w:r>
            <w:r>
              <w:rPr>
                <w:rFonts w:ascii="Times New Roman" w:eastAsia="Times New Roman" w:hAnsi="Times New Roman" w:cs="Times New Roman"/>
                <w:bCs/>
                <w:lang w:eastAsia="ru-RU"/>
              </w:rPr>
              <w:t>.</w:t>
            </w:r>
            <w:r w:rsidRPr="009B7691">
              <w:rPr>
                <w:rFonts w:ascii="Times New Roman" w:eastAsia="Times New Roman" w:hAnsi="Times New Roman" w:cs="Times New Roman"/>
                <w:bCs/>
                <w:lang w:eastAsia="ru-RU"/>
              </w:rPr>
              <w:t>02,</w:t>
            </w:r>
          </w:p>
          <w:p w14:paraId="34F23791" w14:textId="77777777" w:rsidR="00554B8B" w:rsidRPr="009B7691" w:rsidRDefault="00554B8B" w:rsidP="00A16D77">
            <w:pPr>
              <w:rPr>
                <w:rFonts w:ascii="Times New Roman" w:eastAsia="Times New Roman" w:hAnsi="Times New Roman" w:cs="Times New Roman"/>
                <w:bCs/>
                <w:lang w:eastAsia="ru-RU"/>
              </w:rPr>
            </w:pPr>
            <w:r w:rsidRPr="009B7691">
              <w:rPr>
                <w:rFonts w:ascii="Times New Roman" w:eastAsia="Times New Roman" w:hAnsi="Times New Roman" w:cs="Times New Roman"/>
                <w:bCs/>
                <w:lang w:eastAsia="ru-RU"/>
              </w:rPr>
              <w:t>ОК</w:t>
            </w:r>
            <w:r>
              <w:rPr>
                <w:rFonts w:ascii="Times New Roman" w:eastAsia="Times New Roman" w:hAnsi="Times New Roman" w:cs="Times New Roman"/>
                <w:bCs/>
                <w:lang w:eastAsia="ru-RU"/>
              </w:rPr>
              <w:t>.</w:t>
            </w:r>
            <w:r w:rsidRPr="009B7691">
              <w:rPr>
                <w:rFonts w:ascii="Times New Roman" w:eastAsia="Times New Roman" w:hAnsi="Times New Roman" w:cs="Times New Roman"/>
                <w:bCs/>
                <w:lang w:eastAsia="ru-RU"/>
              </w:rPr>
              <w:t>03, ОК</w:t>
            </w:r>
            <w:r>
              <w:rPr>
                <w:rFonts w:ascii="Times New Roman" w:eastAsia="Times New Roman" w:hAnsi="Times New Roman" w:cs="Times New Roman"/>
                <w:bCs/>
                <w:lang w:eastAsia="ru-RU"/>
              </w:rPr>
              <w:t>.</w:t>
            </w:r>
            <w:r w:rsidRPr="009B7691">
              <w:rPr>
                <w:rFonts w:ascii="Times New Roman" w:eastAsia="Times New Roman" w:hAnsi="Times New Roman" w:cs="Times New Roman"/>
                <w:bCs/>
                <w:lang w:eastAsia="ru-RU"/>
              </w:rPr>
              <w:t>04,</w:t>
            </w:r>
          </w:p>
          <w:p w14:paraId="4B4A8FD0" w14:textId="77777777" w:rsidR="00554B8B" w:rsidRPr="009B7691" w:rsidRDefault="00554B8B" w:rsidP="00A16D77">
            <w:pPr>
              <w:rPr>
                <w:rFonts w:ascii="Times New Roman" w:eastAsia="Times New Roman" w:hAnsi="Times New Roman" w:cs="Times New Roman"/>
                <w:bCs/>
                <w:lang w:eastAsia="ru-RU"/>
              </w:rPr>
            </w:pPr>
            <w:r w:rsidRPr="009B7691">
              <w:rPr>
                <w:rFonts w:ascii="Times New Roman" w:eastAsia="Times New Roman" w:hAnsi="Times New Roman" w:cs="Times New Roman"/>
                <w:bCs/>
                <w:lang w:eastAsia="ru-RU"/>
              </w:rPr>
              <w:t>ОК</w:t>
            </w:r>
            <w:r>
              <w:rPr>
                <w:rFonts w:ascii="Times New Roman" w:eastAsia="Times New Roman" w:hAnsi="Times New Roman" w:cs="Times New Roman"/>
                <w:bCs/>
                <w:lang w:eastAsia="ru-RU"/>
              </w:rPr>
              <w:t>.</w:t>
            </w:r>
            <w:r w:rsidRPr="009B7691">
              <w:rPr>
                <w:rFonts w:ascii="Times New Roman" w:eastAsia="Times New Roman" w:hAnsi="Times New Roman" w:cs="Times New Roman"/>
                <w:bCs/>
                <w:lang w:eastAsia="ru-RU"/>
              </w:rPr>
              <w:t>05, ОК</w:t>
            </w:r>
            <w:r>
              <w:rPr>
                <w:rFonts w:ascii="Times New Roman" w:eastAsia="Times New Roman" w:hAnsi="Times New Roman" w:cs="Times New Roman"/>
                <w:bCs/>
                <w:lang w:eastAsia="ru-RU"/>
              </w:rPr>
              <w:t>.</w:t>
            </w:r>
            <w:r w:rsidRPr="009B7691">
              <w:rPr>
                <w:rFonts w:ascii="Times New Roman" w:eastAsia="Times New Roman" w:hAnsi="Times New Roman" w:cs="Times New Roman"/>
                <w:bCs/>
                <w:lang w:eastAsia="ru-RU"/>
              </w:rPr>
              <w:t>07,</w:t>
            </w:r>
          </w:p>
          <w:p w14:paraId="067C0C1D" w14:textId="77777777" w:rsidR="00554B8B" w:rsidRDefault="00554B8B" w:rsidP="00A16D77">
            <w:pPr>
              <w:rPr>
                <w:rFonts w:ascii="Times New Roman" w:eastAsia="Times New Roman" w:hAnsi="Times New Roman" w:cs="Times New Roman"/>
                <w:bCs/>
                <w:lang w:eastAsia="ru-RU"/>
              </w:rPr>
            </w:pPr>
            <w:r w:rsidRPr="009B7691">
              <w:rPr>
                <w:rFonts w:ascii="Times New Roman" w:eastAsia="Times New Roman" w:hAnsi="Times New Roman" w:cs="Times New Roman"/>
                <w:bCs/>
                <w:lang w:eastAsia="ru-RU"/>
              </w:rPr>
              <w:t>ОК</w:t>
            </w:r>
            <w:r>
              <w:rPr>
                <w:rFonts w:ascii="Times New Roman" w:eastAsia="Times New Roman" w:hAnsi="Times New Roman" w:cs="Times New Roman"/>
                <w:bCs/>
                <w:lang w:eastAsia="ru-RU"/>
              </w:rPr>
              <w:t>.</w:t>
            </w:r>
            <w:r w:rsidRPr="009B7691">
              <w:rPr>
                <w:rFonts w:ascii="Times New Roman" w:eastAsia="Times New Roman" w:hAnsi="Times New Roman" w:cs="Times New Roman"/>
                <w:bCs/>
                <w:lang w:eastAsia="ru-RU"/>
              </w:rPr>
              <w:t>09</w:t>
            </w:r>
            <w:r>
              <w:rPr>
                <w:rFonts w:ascii="Times New Roman" w:eastAsia="Times New Roman" w:hAnsi="Times New Roman" w:cs="Times New Roman"/>
                <w:bCs/>
                <w:lang w:eastAsia="ru-RU"/>
              </w:rPr>
              <w:t xml:space="preserve">, </w:t>
            </w:r>
          </w:p>
          <w:p w14:paraId="5FE95713" w14:textId="7AFE4B67" w:rsidR="00554B8B" w:rsidRPr="00C456D3" w:rsidRDefault="00554B8B" w:rsidP="00A16D77">
            <w:pPr>
              <w:rPr>
                <w:rFonts w:ascii="Times New Roman" w:eastAsia="Times New Roman" w:hAnsi="Times New Roman" w:cs="Times New Roman"/>
                <w:bCs/>
                <w:lang w:eastAsia="ru-RU"/>
              </w:rPr>
            </w:pPr>
            <w:r w:rsidRPr="00C456D3">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w:t>
            </w:r>
            <w:r w:rsidR="00AB6424">
              <w:rPr>
                <w:rFonts w:ascii="Times New Roman" w:eastAsia="Times New Roman" w:hAnsi="Times New Roman" w:cs="Times New Roman"/>
                <w:bCs/>
                <w:lang w:eastAsia="ru-RU"/>
              </w:rPr>
              <w:t>3</w:t>
            </w:r>
            <w:r w:rsidRPr="00C456D3">
              <w:rPr>
                <w:rFonts w:ascii="Times New Roman" w:eastAsia="Times New Roman" w:hAnsi="Times New Roman" w:cs="Times New Roman"/>
                <w:bCs/>
                <w:lang w:eastAsia="ru-RU"/>
              </w:rPr>
              <w:t>.1, ПК</w:t>
            </w:r>
            <w:r>
              <w:rPr>
                <w:rFonts w:ascii="Times New Roman" w:eastAsia="Times New Roman" w:hAnsi="Times New Roman" w:cs="Times New Roman"/>
                <w:bCs/>
                <w:lang w:eastAsia="ru-RU"/>
              </w:rPr>
              <w:t>.</w:t>
            </w:r>
            <w:r w:rsidR="00AB6424">
              <w:rPr>
                <w:rFonts w:ascii="Times New Roman" w:eastAsia="Times New Roman" w:hAnsi="Times New Roman" w:cs="Times New Roman"/>
                <w:bCs/>
                <w:lang w:eastAsia="ru-RU"/>
              </w:rPr>
              <w:t>3</w:t>
            </w:r>
            <w:r w:rsidRPr="00C456D3">
              <w:rPr>
                <w:rFonts w:ascii="Times New Roman" w:eastAsia="Times New Roman" w:hAnsi="Times New Roman" w:cs="Times New Roman"/>
                <w:bCs/>
                <w:lang w:eastAsia="ru-RU"/>
              </w:rPr>
              <w:t xml:space="preserve">.2, </w:t>
            </w:r>
          </w:p>
          <w:p w14:paraId="3EBA06A7" w14:textId="77777777" w:rsidR="006272E6" w:rsidRDefault="00554B8B" w:rsidP="00A16D77">
            <w:pPr>
              <w:rPr>
                <w:rFonts w:ascii="Times New Roman" w:eastAsia="Times New Roman" w:hAnsi="Times New Roman" w:cs="Times New Roman"/>
                <w:bCs/>
                <w:lang w:eastAsia="ru-RU"/>
              </w:rPr>
            </w:pPr>
            <w:r w:rsidRPr="00C456D3">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w:t>
            </w:r>
            <w:r w:rsidR="00AB6424">
              <w:rPr>
                <w:rFonts w:ascii="Times New Roman" w:eastAsia="Times New Roman" w:hAnsi="Times New Roman" w:cs="Times New Roman"/>
                <w:bCs/>
                <w:lang w:eastAsia="ru-RU"/>
              </w:rPr>
              <w:t>3</w:t>
            </w:r>
            <w:r w:rsidRPr="00C456D3">
              <w:rPr>
                <w:rFonts w:ascii="Times New Roman" w:eastAsia="Times New Roman" w:hAnsi="Times New Roman" w:cs="Times New Roman"/>
                <w:bCs/>
                <w:lang w:eastAsia="ru-RU"/>
              </w:rPr>
              <w:t>.3</w:t>
            </w:r>
            <w:r w:rsidR="00AB6424">
              <w:rPr>
                <w:rFonts w:ascii="Times New Roman" w:eastAsia="Times New Roman" w:hAnsi="Times New Roman" w:cs="Times New Roman"/>
                <w:bCs/>
                <w:lang w:eastAsia="ru-RU"/>
              </w:rPr>
              <w:t xml:space="preserve">, </w:t>
            </w:r>
          </w:p>
          <w:p w14:paraId="15BE69FE" w14:textId="4A3718AA" w:rsidR="00554B8B" w:rsidRPr="00C13371" w:rsidRDefault="00AB6424" w:rsidP="00A16D7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ПК.3.4</w:t>
            </w:r>
          </w:p>
        </w:tc>
        <w:tc>
          <w:tcPr>
            <w:tcW w:w="1633" w:type="pct"/>
          </w:tcPr>
          <w:p w14:paraId="0418CDD6" w14:textId="35D0F5AF" w:rsidR="00554B8B" w:rsidRPr="001B5804" w:rsidRDefault="00D00875" w:rsidP="00A16D77">
            <w:pPr>
              <w:rPr>
                <w:rFonts w:ascii="Times New Roman" w:eastAsia="Times New Roman" w:hAnsi="Times New Roman" w:cs="Times New Roman"/>
                <w:bCs/>
                <w:lang w:eastAsia="ru-RU"/>
              </w:rPr>
            </w:pPr>
            <w:r w:rsidRPr="00D00875">
              <w:rPr>
                <w:rFonts w:ascii="Times New Roman" w:eastAsia="Times New Roman" w:hAnsi="Times New Roman" w:cs="Times New Roman"/>
                <w:bCs/>
                <w:lang w:eastAsia="ru-RU"/>
              </w:rPr>
              <w:t xml:space="preserve">Раздел 1. Обеспечение качества продукции в технологическом производстве </w:t>
            </w:r>
          </w:p>
        </w:tc>
        <w:tc>
          <w:tcPr>
            <w:tcW w:w="454" w:type="pct"/>
          </w:tcPr>
          <w:p w14:paraId="469D4CC1" w14:textId="069CD666" w:rsidR="00554B8B" w:rsidRPr="00C13371" w:rsidRDefault="00554B8B" w:rsidP="00A16D77">
            <w:pPr>
              <w:jc w:val="center"/>
              <w:rPr>
                <w:rFonts w:ascii="Times New Roman" w:eastAsia="Times New Roman" w:hAnsi="Times New Roman" w:cs="Times New Roman"/>
                <w:b/>
                <w:bCs/>
                <w:lang w:eastAsia="ru-RU"/>
              </w:rPr>
            </w:pPr>
          </w:p>
        </w:tc>
        <w:tc>
          <w:tcPr>
            <w:tcW w:w="320" w:type="pct"/>
          </w:tcPr>
          <w:p w14:paraId="1B9662EE" w14:textId="49D9CA44" w:rsidR="00554B8B" w:rsidRPr="00C13371" w:rsidRDefault="00554B8B" w:rsidP="00A16D77">
            <w:pPr>
              <w:jc w:val="center"/>
              <w:rPr>
                <w:rFonts w:ascii="Times New Roman" w:eastAsia="Times New Roman" w:hAnsi="Times New Roman" w:cs="Times New Roman"/>
                <w:b/>
                <w:lang w:eastAsia="ru-RU"/>
              </w:rPr>
            </w:pPr>
          </w:p>
        </w:tc>
        <w:tc>
          <w:tcPr>
            <w:tcW w:w="307" w:type="pct"/>
            <w:shd w:val="clear" w:color="auto" w:fill="D9D9D9" w:themeFill="background1" w:themeFillShade="D9"/>
          </w:tcPr>
          <w:p w14:paraId="735DFDA1" w14:textId="433169EB" w:rsidR="00554B8B" w:rsidRPr="00C13371" w:rsidRDefault="00554B8B" w:rsidP="00A16D77">
            <w:pPr>
              <w:jc w:val="center"/>
              <w:rPr>
                <w:rFonts w:ascii="Times New Roman" w:eastAsia="Times New Roman" w:hAnsi="Times New Roman" w:cs="Times New Roman"/>
                <w:b/>
                <w:bCs/>
                <w:lang w:eastAsia="ru-RU"/>
              </w:rPr>
            </w:pPr>
          </w:p>
        </w:tc>
        <w:tc>
          <w:tcPr>
            <w:tcW w:w="279" w:type="pct"/>
          </w:tcPr>
          <w:p w14:paraId="77D7FA07" w14:textId="59B946B1" w:rsidR="00554B8B" w:rsidRPr="00D00875" w:rsidRDefault="00554B8B" w:rsidP="00A16D77">
            <w:pPr>
              <w:jc w:val="center"/>
              <w:rPr>
                <w:rFonts w:ascii="Times New Roman" w:eastAsia="Times New Roman" w:hAnsi="Times New Roman" w:cs="Times New Roman"/>
                <w:b/>
                <w:bCs/>
                <w:lang w:eastAsia="ru-RU"/>
              </w:rPr>
            </w:pPr>
          </w:p>
        </w:tc>
        <w:tc>
          <w:tcPr>
            <w:tcW w:w="216" w:type="pct"/>
          </w:tcPr>
          <w:p w14:paraId="339FD827" w14:textId="77777777" w:rsidR="00554B8B" w:rsidRDefault="00554B8B" w:rsidP="00A16D77">
            <w:pPr>
              <w:jc w:val="center"/>
              <w:rPr>
                <w:rFonts w:ascii="Times New Roman" w:eastAsia="Times New Roman" w:hAnsi="Times New Roman" w:cs="Times New Roman"/>
                <w:b/>
                <w:bCs/>
                <w:lang w:eastAsia="ru-RU"/>
              </w:rPr>
            </w:pPr>
          </w:p>
        </w:tc>
        <w:tc>
          <w:tcPr>
            <w:tcW w:w="274" w:type="pct"/>
          </w:tcPr>
          <w:p w14:paraId="16342284" w14:textId="33D9EAD7" w:rsidR="00554B8B" w:rsidRPr="00C63897" w:rsidRDefault="00554B8B"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691CED54" w14:textId="77777777" w:rsidR="00554B8B" w:rsidRPr="00C63897" w:rsidRDefault="00554B8B"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15C9A561" w14:textId="77777777" w:rsidR="00554B8B" w:rsidRPr="00C63897" w:rsidRDefault="00554B8B" w:rsidP="00A16D77">
            <w:pPr>
              <w:jc w:val="center"/>
              <w:rPr>
                <w:rFonts w:ascii="Times New Roman" w:eastAsia="Times New Roman" w:hAnsi="Times New Roman" w:cs="Times New Roman"/>
                <w:b/>
                <w:bCs/>
                <w:lang w:eastAsia="ru-RU"/>
              </w:rPr>
            </w:pPr>
          </w:p>
        </w:tc>
      </w:tr>
      <w:tr w:rsidR="00554B8B" w:rsidRPr="00C63897" w14:paraId="18EA25A4" w14:textId="77777777" w:rsidTr="00D00875">
        <w:trPr>
          <w:trHeight w:val="314"/>
        </w:trPr>
        <w:tc>
          <w:tcPr>
            <w:tcW w:w="832" w:type="pct"/>
            <w:vMerge/>
          </w:tcPr>
          <w:p w14:paraId="183D476F" w14:textId="77777777" w:rsidR="00554B8B" w:rsidRPr="00C63897" w:rsidRDefault="00554B8B" w:rsidP="00A16D77">
            <w:pPr>
              <w:rPr>
                <w:rFonts w:ascii="Times New Roman" w:eastAsia="Times New Roman" w:hAnsi="Times New Roman" w:cs="Times New Roman"/>
                <w:bCs/>
                <w:lang w:eastAsia="ru-RU"/>
              </w:rPr>
            </w:pPr>
          </w:p>
        </w:tc>
        <w:tc>
          <w:tcPr>
            <w:tcW w:w="1633" w:type="pct"/>
          </w:tcPr>
          <w:p w14:paraId="01EA2E4B" w14:textId="77777777" w:rsidR="00554B8B" w:rsidRPr="00C63897" w:rsidRDefault="00554B8B" w:rsidP="00A16D77">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54" w:type="pct"/>
          </w:tcPr>
          <w:p w14:paraId="0FFE92DE" w14:textId="03616792" w:rsidR="00554B8B" w:rsidRPr="00C63897" w:rsidRDefault="005A44C8" w:rsidP="00A16D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0" w:type="pct"/>
          </w:tcPr>
          <w:p w14:paraId="34551B27" w14:textId="39EDC7EA" w:rsidR="00554B8B" w:rsidRPr="00C63897" w:rsidRDefault="005A44C8" w:rsidP="00A16D7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7" w:type="pct"/>
            <w:shd w:val="clear" w:color="auto" w:fill="D9D9D9" w:themeFill="background1" w:themeFillShade="D9"/>
          </w:tcPr>
          <w:p w14:paraId="3FFF831B" w14:textId="77777777" w:rsidR="00554B8B" w:rsidRPr="00C63897" w:rsidRDefault="00554B8B" w:rsidP="00A16D77">
            <w:pPr>
              <w:jc w:val="center"/>
              <w:rPr>
                <w:rFonts w:ascii="Times New Roman" w:eastAsia="Times New Roman" w:hAnsi="Times New Roman" w:cs="Times New Roman"/>
                <w:b/>
                <w:bCs/>
                <w:lang w:eastAsia="ru-RU"/>
              </w:rPr>
            </w:pPr>
          </w:p>
        </w:tc>
        <w:tc>
          <w:tcPr>
            <w:tcW w:w="279" w:type="pct"/>
            <w:shd w:val="clear" w:color="auto" w:fill="auto"/>
          </w:tcPr>
          <w:p w14:paraId="485577C7" w14:textId="77777777" w:rsidR="00554B8B" w:rsidRPr="00C63897" w:rsidRDefault="00554B8B" w:rsidP="00A16D77">
            <w:pPr>
              <w:jc w:val="center"/>
              <w:rPr>
                <w:rFonts w:ascii="Times New Roman" w:eastAsia="Times New Roman" w:hAnsi="Times New Roman" w:cs="Times New Roman"/>
                <w:b/>
                <w:bCs/>
                <w:lang w:eastAsia="ru-RU"/>
              </w:rPr>
            </w:pPr>
          </w:p>
        </w:tc>
        <w:tc>
          <w:tcPr>
            <w:tcW w:w="216" w:type="pct"/>
          </w:tcPr>
          <w:p w14:paraId="11E0E663" w14:textId="77777777" w:rsidR="00554B8B" w:rsidRPr="00C63897" w:rsidRDefault="00554B8B" w:rsidP="00A16D77">
            <w:pPr>
              <w:jc w:val="center"/>
              <w:rPr>
                <w:rFonts w:ascii="Times New Roman" w:eastAsia="Times New Roman" w:hAnsi="Times New Roman" w:cs="Times New Roman"/>
                <w:b/>
                <w:bCs/>
                <w:lang w:eastAsia="ru-RU"/>
              </w:rPr>
            </w:pPr>
          </w:p>
        </w:tc>
        <w:tc>
          <w:tcPr>
            <w:tcW w:w="274" w:type="pct"/>
            <w:shd w:val="clear" w:color="auto" w:fill="auto"/>
          </w:tcPr>
          <w:p w14:paraId="7BF31650" w14:textId="77777777" w:rsidR="00554B8B" w:rsidRPr="00C63897" w:rsidRDefault="00554B8B"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37ABFDAA" w14:textId="26DCECB3" w:rsidR="00554B8B" w:rsidRPr="00C63897" w:rsidRDefault="005A44C8" w:rsidP="00A16D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2" w:type="pct"/>
            <w:shd w:val="clear" w:color="auto" w:fill="D9D9D9" w:themeFill="background1" w:themeFillShade="D9"/>
          </w:tcPr>
          <w:p w14:paraId="5C2F2D4F" w14:textId="77777777" w:rsidR="00554B8B" w:rsidRPr="00C63897" w:rsidRDefault="00554B8B" w:rsidP="00A16D77">
            <w:pPr>
              <w:jc w:val="center"/>
              <w:rPr>
                <w:rFonts w:ascii="Times New Roman" w:eastAsia="Times New Roman" w:hAnsi="Times New Roman" w:cs="Times New Roman"/>
                <w:b/>
                <w:bCs/>
                <w:lang w:eastAsia="ru-RU"/>
              </w:rPr>
            </w:pPr>
          </w:p>
        </w:tc>
      </w:tr>
      <w:tr w:rsidR="00554B8B" w:rsidRPr="00C63897" w14:paraId="6F816A5D" w14:textId="77777777" w:rsidTr="00D00875">
        <w:trPr>
          <w:trHeight w:val="314"/>
        </w:trPr>
        <w:tc>
          <w:tcPr>
            <w:tcW w:w="832" w:type="pct"/>
            <w:vMerge/>
          </w:tcPr>
          <w:p w14:paraId="69B2B44E" w14:textId="77777777" w:rsidR="00554B8B" w:rsidRPr="00C63897" w:rsidRDefault="00554B8B" w:rsidP="00A16D77">
            <w:pPr>
              <w:rPr>
                <w:rFonts w:ascii="Times New Roman" w:eastAsia="Times New Roman" w:hAnsi="Times New Roman" w:cs="Times New Roman"/>
                <w:lang w:eastAsia="ru-RU"/>
              </w:rPr>
            </w:pPr>
          </w:p>
        </w:tc>
        <w:tc>
          <w:tcPr>
            <w:tcW w:w="1633" w:type="pct"/>
          </w:tcPr>
          <w:p w14:paraId="07BC093A" w14:textId="77777777" w:rsidR="00554B8B" w:rsidRPr="00C63897" w:rsidRDefault="00554B8B" w:rsidP="00A16D77">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54" w:type="pct"/>
          </w:tcPr>
          <w:p w14:paraId="53BAB755" w14:textId="7B5ABCEB" w:rsidR="00554B8B" w:rsidRPr="00C63897" w:rsidRDefault="005A44C8" w:rsidP="00A16D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20" w:type="pct"/>
          </w:tcPr>
          <w:p w14:paraId="3D1819BC" w14:textId="772A7397" w:rsidR="00554B8B" w:rsidRPr="00C63897" w:rsidRDefault="005A44C8" w:rsidP="00A16D7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07" w:type="pct"/>
            <w:shd w:val="clear" w:color="auto" w:fill="D9D9D9" w:themeFill="background1" w:themeFillShade="D9"/>
          </w:tcPr>
          <w:p w14:paraId="60A023AD" w14:textId="77777777" w:rsidR="00554B8B" w:rsidRPr="00C63897" w:rsidRDefault="00554B8B" w:rsidP="00A16D77">
            <w:pPr>
              <w:jc w:val="center"/>
              <w:rPr>
                <w:rFonts w:ascii="Times New Roman" w:eastAsia="Times New Roman" w:hAnsi="Times New Roman" w:cs="Times New Roman"/>
                <w:b/>
                <w:bCs/>
                <w:lang w:eastAsia="ru-RU"/>
              </w:rPr>
            </w:pPr>
          </w:p>
        </w:tc>
        <w:tc>
          <w:tcPr>
            <w:tcW w:w="279" w:type="pct"/>
            <w:shd w:val="clear" w:color="auto" w:fill="auto"/>
          </w:tcPr>
          <w:p w14:paraId="7A8590A4" w14:textId="77777777" w:rsidR="00554B8B" w:rsidRPr="00C63897" w:rsidRDefault="00554B8B" w:rsidP="00A16D77">
            <w:pPr>
              <w:jc w:val="center"/>
              <w:rPr>
                <w:rFonts w:ascii="Times New Roman" w:eastAsia="Times New Roman" w:hAnsi="Times New Roman" w:cs="Times New Roman"/>
                <w:b/>
                <w:bCs/>
                <w:lang w:eastAsia="ru-RU"/>
              </w:rPr>
            </w:pPr>
          </w:p>
        </w:tc>
        <w:tc>
          <w:tcPr>
            <w:tcW w:w="216" w:type="pct"/>
          </w:tcPr>
          <w:p w14:paraId="710AD9E3" w14:textId="77777777" w:rsidR="00554B8B" w:rsidRPr="00C63897" w:rsidRDefault="00554B8B" w:rsidP="00A16D77">
            <w:pPr>
              <w:jc w:val="center"/>
              <w:rPr>
                <w:rFonts w:ascii="Times New Roman" w:eastAsia="Times New Roman" w:hAnsi="Times New Roman" w:cs="Times New Roman"/>
                <w:b/>
                <w:bCs/>
                <w:lang w:eastAsia="ru-RU"/>
              </w:rPr>
            </w:pPr>
          </w:p>
        </w:tc>
        <w:tc>
          <w:tcPr>
            <w:tcW w:w="274" w:type="pct"/>
            <w:shd w:val="clear" w:color="auto" w:fill="auto"/>
          </w:tcPr>
          <w:p w14:paraId="4855D279" w14:textId="77777777" w:rsidR="00554B8B" w:rsidRPr="00C63897" w:rsidRDefault="00554B8B"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1F785349" w14:textId="77777777" w:rsidR="00554B8B" w:rsidRPr="00C63897" w:rsidRDefault="00554B8B"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661FDD80" w14:textId="0A8E1C4A" w:rsidR="00554B8B" w:rsidRPr="00C63897" w:rsidRDefault="005A44C8" w:rsidP="00A16D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554B8B" w:rsidRPr="00C63897" w14:paraId="7DC5F20B" w14:textId="77777777" w:rsidTr="00D00875">
        <w:tc>
          <w:tcPr>
            <w:tcW w:w="832" w:type="pct"/>
          </w:tcPr>
          <w:p w14:paraId="52DA5D15" w14:textId="77777777" w:rsidR="00554B8B" w:rsidRPr="009B7691" w:rsidRDefault="00554B8B" w:rsidP="00A16D77">
            <w:pPr>
              <w:suppressAutoHyphens/>
              <w:rPr>
                <w:rFonts w:ascii="Times New Roman" w:eastAsia="Times New Roman" w:hAnsi="Times New Roman" w:cs="Times New Roman"/>
                <w:highlight w:val="yellow"/>
                <w:lang w:eastAsia="ru-RU"/>
              </w:rPr>
            </w:pPr>
          </w:p>
        </w:tc>
        <w:tc>
          <w:tcPr>
            <w:tcW w:w="1633" w:type="pct"/>
          </w:tcPr>
          <w:p w14:paraId="1E31CCAB" w14:textId="77777777" w:rsidR="00554B8B" w:rsidRPr="00AB6424" w:rsidRDefault="00554B8B" w:rsidP="00A16D77">
            <w:pPr>
              <w:suppressAutoHyphens/>
              <w:rPr>
                <w:rFonts w:ascii="Times New Roman" w:eastAsia="Times New Roman" w:hAnsi="Times New Roman" w:cs="Times New Roman"/>
                <w:lang w:eastAsia="ru-RU"/>
              </w:rPr>
            </w:pPr>
            <w:r w:rsidRPr="00AB6424">
              <w:rPr>
                <w:rFonts w:ascii="Times New Roman" w:eastAsia="Times New Roman" w:hAnsi="Times New Roman" w:cs="Times New Roman"/>
                <w:lang w:eastAsia="ru-RU"/>
              </w:rPr>
              <w:t>Промежуточная аттестация</w:t>
            </w:r>
          </w:p>
        </w:tc>
        <w:tc>
          <w:tcPr>
            <w:tcW w:w="454" w:type="pct"/>
          </w:tcPr>
          <w:p w14:paraId="77856E05" w14:textId="4A12FB38" w:rsidR="00554B8B" w:rsidRPr="00AB6424" w:rsidRDefault="00554B8B" w:rsidP="00A16D77">
            <w:pPr>
              <w:suppressAutoHyphens/>
              <w:jc w:val="center"/>
              <w:rPr>
                <w:rFonts w:ascii="Times New Roman" w:eastAsia="Times New Roman" w:hAnsi="Times New Roman" w:cs="Times New Roman"/>
                <w:b/>
                <w:bCs/>
                <w:lang w:eastAsia="ru-RU"/>
              </w:rPr>
            </w:pPr>
          </w:p>
        </w:tc>
        <w:tc>
          <w:tcPr>
            <w:tcW w:w="320" w:type="pct"/>
            <w:shd w:val="clear" w:color="auto" w:fill="auto"/>
          </w:tcPr>
          <w:p w14:paraId="54DAB4F8" w14:textId="77777777" w:rsidR="00554B8B" w:rsidRPr="009B7691" w:rsidRDefault="00554B8B" w:rsidP="00A16D77">
            <w:pPr>
              <w:jc w:val="center"/>
              <w:rPr>
                <w:rFonts w:ascii="Times New Roman" w:eastAsia="Times New Roman" w:hAnsi="Times New Roman" w:cs="Times New Roman"/>
                <w:b/>
                <w:highlight w:val="yellow"/>
                <w:lang w:eastAsia="ru-RU"/>
              </w:rPr>
            </w:pPr>
          </w:p>
        </w:tc>
        <w:tc>
          <w:tcPr>
            <w:tcW w:w="307" w:type="pct"/>
            <w:shd w:val="clear" w:color="auto" w:fill="D9D9D9" w:themeFill="background1" w:themeFillShade="D9"/>
          </w:tcPr>
          <w:p w14:paraId="655D715F" w14:textId="77777777" w:rsidR="00554B8B" w:rsidRPr="009B7691" w:rsidRDefault="00554B8B" w:rsidP="00A16D77">
            <w:pPr>
              <w:jc w:val="center"/>
              <w:rPr>
                <w:rFonts w:ascii="Times New Roman" w:eastAsia="Times New Roman" w:hAnsi="Times New Roman" w:cs="Times New Roman"/>
                <w:i/>
                <w:highlight w:val="yellow"/>
                <w:lang w:eastAsia="ru-RU"/>
              </w:rPr>
            </w:pPr>
          </w:p>
        </w:tc>
        <w:tc>
          <w:tcPr>
            <w:tcW w:w="279" w:type="pct"/>
            <w:shd w:val="clear" w:color="auto" w:fill="auto"/>
          </w:tcPr>
          <w:p w14:paraId="4CD33D33" w14:textId="77777777" w:rsidR="00554B8B" w:rsidRPr="009B7691" w:rsidRDefault="00554B8B" w:rsidP="00A16D77">
            <w:pPr>
              <w:jc w:val="center"/>
              <w:rPr>
                <w:rFonts w:ascii="Times New Roman" w:eastAsia="Times New Roman" w:hAnsi="Times New Roman" w:cs="Times New Roman"/>
                <w:i/>
                <w:highlight w:val="yellow"/>
                <w:lang w:eastAsia="ru-RU"/>
              </w:rPr>
            </w:pPr>
          </w:p>
        </w:tc>
        <w:tc>
          <w:tcPr>
            <w:tcW w:w="216" w:type="pct"/>
          </w:tcPr>
          <w:p w14:paraId="5EDFB8C0" w14:textId="77777777" w:rsidR="00554B8B" w:rsidRPr="009B7691" w:rsidRDefault="00554B8B" w:rsidP="00A16D77">
            <w:pPr>
              <w:jc w:val="center"/>
              <w:rPr>
                <w:rFonts w:ascii="Times New Roman" w:eastAsia="Times New Roman" w:hAnsi="Times New Roman" w:cs="Times New Roman"/>
                <w:i/>
                <w:highlight w:val="yellow"/>
                <w:lang w:eastAsia="ru-RU"/>
              </w:rPr>
            </w:pPr>
          </w:p>
        </w:tc>
        <w:tc>
          <w:tcPr>
            <w:tcW w:w="274" w:type="pct"/>
            <w:shd w:val="clear" w:color="auto" w:fill="auto"/>
          </w:tcPr>
          <w:p w14:paraId="47BF74D1" w14:textId="77777777" w:rsidR="00554B8B" w:rsidRPr="009B7691" w:rsidRDefault="00554B8B" w:rsidP="00A16D77">
            <w:pPr>
              <w:jc w:val="center"/>
              <w:rPr>
                <w:rFonts w:ascii="Times New Roman" w:eastAsia="Times New Roman" w:hAnsi="Times New Roman" w:cs="Times New Roman"/>
                <w:i/>
                <w:highlight w:val="yellow"/>
                <w:lang w:eastAsia="ru-RU"/>
              </w:rPr>
            </w:pPr>
          </w:p>
        </w:tc>
        <w:tc>
          <w:tcPr>
            <w:tcW w:w="342" w:type="pct"/>
            <w:shd w:val="clear" w:color="auto" w:fill="D9D9D9" w:themeFill="background1" w:themeFillShade="D9"/>
          </w:tcPr>
          <w:p w14:paraId="16F15251" w14:textId="77777777" w:rsidR="00554B8B" w:rsidRPr="009B7691" w:rsidRDefault="00554B8B" w:rsidP="00A16D77">
            <w:pPr>
              <w:jc w:val="center"/>
              <w:rPr>
                <w:rFonts w:ascii="Times New Roman" w:eastAsia="Times New Roman" w:hAnsi="Times New Roman" w:cs="Times New Roman"/>
                <w:i/>
                <w:highlight w:val="yellow"/>
                <w:lang w:eastAsia="ru-RU"/>
              </w:rPr>
            </w:pPr>
          </w:p>
        </w:tc>
        <w:tc>
          <w:tcPr>
            <w:tcW w:w="342" w:type="pct"/>
            <w:shd w:val="clear" w:color="auto" w:fill="D9D9D9" w:themeFill="background1" w:themeFillShade="D9"/>
          </w:tcPr>
          <w:p w14:paraId="42EF9F7A" w14:textId="77777777" w:rsidR="00554B8B" w:rsidRPr="009B7691" w:rsidRDefault="00554B8B" w:rsidP="00A16D77">
            <w:pPr>
              <w:jc w:val="center"/>
              <w:rPr>
                <w:rFonts w:ascii="Times New Roman" w:eastAsia="Times New Roman" w:hAnsi="Times New Roman" w:cs="Times New Roman"/>
                <w:i/>
                <w:highlight w:val="yellow"/>
                <w:lang w:eastAsia="ru-RU"/>
              </w:rPr>
            </w:pPr>
          </w:p>
        </w:tc>
      </w:tr>
      <w:tr w:rsidR="00554B8B" w:rsidRPr="00C63897" w14:paraId="5E7F6009" w14:textId="77777777" w:rsidTr="00D00875">
        <w:trPr>
          <w:trHeight w:val="217"/>
        </w:trPr>
        <w:tc>
          <w:tcPr>
            <w:tcW w:w="832" w:type="pct"/>
          </w:tcPr>
          <w:p w14:paraId="2DE39153" w14:textId="77777777" w:rsidR="00554B8B" w:rsidRPr="00C63897" w:rsidRDefault="00554B8B" w:rsidP="00A16D77">
            <w:pPr>
              <w:rPr>
                <w:rFonts w:ascii="Times New Roman" w:eastAsia="Times New Roman" w:hAnsi="Times New Roman" w:cs="Times New Roman"/>
                <w:b/>
                <w:i/>
                <w:lang w:eastAsia="ru-RU"/>
              </w:rPr>
            </w:pPr>
          </w:p>
        </w:tc>
        <w:tc>
          <w:tcPr>
            <w:tcW w:w="1633" w:type="pct"/>
          </w:tcPr>
          <w:p w14:paraId="0E4AE46A" w14:textId="77777777" w:rsidR="00554B8B" w:rsidRPr="00C63897" w:rsidRDefault="00554B8B" w:rsidP="00A16D77">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54" w:type="pct"/>
          </w:tcPr>
          <w:p w14:paraId="6A296004" w14:textId="09525FF7" w:rsidR="00554B8B" w:rsidRPr="00D00875" w:rsidRDefault="00554B8B" w:rsidP="00A16D77">
            <w:pPr>
              <w:jc w:val="center"/>
              <w:rPr>
                <w:rFonts w:ascii="Times New Roman" w:eastAsia="Times New Roman" w:hAnsi="Times New Roman" w:cs="Times New Roman"/>
                <w:b/>
                <w:lang w:eastAsia="ru-RU"/>
              </w:rPr>
            </w:pPr>
          </w:p>
        </w:tc>
        <w:tc>
          <w:tcPr>
            <w:tcW w:w="320" w:type="pct"/>
          </w:tcPr>
          <w:p w14:paraId="50556B6B" w14:textId="38384C6A" w:rsidR="00554B8B" w:rsidRPr="00D00875" w:rsidRDefault="00554B8B" w:rsidP="00A16D77">
            <w:pPr>
              <w:jc w:val="center"/>
              <w:rPr>
                <w:rFonts w:ascii="Times New Roman" w:eastAsia="Times New Roman" w:hAnsi="Times New Roman" w:cs="Times New Roman"/>
                <w:b/>
                <w:lang w:eastAsia="ru-RU"/>
              </w:rPr>
            </w:pPr>
          </w:p>
        </w:tc>
        <w:tc>
          <w:tcPr>
            <w:tcW w:w="307" w:type="pct"/>
            <w:shd w:val="clear" w:color="auto" w:fill="D9D9D9" w:themeFill="background1" w:themeFillShade="D9"/>
          </w:tcPr>
          <w:p w14:paraId="7806CC46" w14:textId="62D8557F" w:rsidR="00554B8B" w:rsidRPr="00D00875" w:rsidRDefault="00554B8B" w:rsidP="00A16D77">
            <w:pPr>
              <w:jc w:val="center"/>
              <w:rPr>
                <w:rFonts w:ascii="Times New Roman" w:eastAsia="Times New Roman" w:hAnsi="Times New Roman" w:cs="Times New Roman"/>
                <w:b/>
                <w:lang w:eastAsia="ru-RU"/>
              </w:rPr>
            </w:pPr>
          </w:p>
        </w:tc>
        <w:tc>
          <w:tcPr>
            <w:tcW w:w="279" w:type="pct"/>
          </w:tcPr>
          <w:p w14:paraId="37D7828E" w14:textId="2054E4EC" w:rsidR="00554B8B" w:rsidRPr="00D00875" w:rsidRDefault="00554B8B" w:rsidP="00A16D77">
            <w:pPr>
              <w:jc w:val="center"/>
              <w:rPr>
                <w:rFonts w:ascii="Times New Roman" w:eastAsia="Times New Roman" w:hAnsi="Times New Roman" w:cs="Times New Roman"/>
                <w:b/>
                <w:lang w:eastAsia="ru-RU"/>
              </w:rPr>
            </w:pPr>
          </w:p>
        </w:tc>
        <w:tc>
          <w:tcPr>
            <w:tcW w:w="216" w:type="pct"/>
          </w:tcPr>
          <w:p w14:paraId="61B8556E" w14:textId="77777777" w:rsidR="00554B8B" w:rsidRPr="00D00875" w:rsidRDefault="00554B8B" w:rsidP="00A16D77">
            <w:pPr>
              <w:jc w:val="center"/>
              <w:rPr>
                <w:rFonts w:ascii="Times New Roman" w:eastAsia="Times New Roman" w:hAnsi="Times New Roman" w:cs="Times New Roman"/>
                <w:b/>
                <w:lang w:eastAsia="ru-RU"/>
              </w:rPr>
            </w:pPr>
          </w:p>
        </w:tc>
        <w:tc>
          <w:tcPr>
            <w:tcW w:w="274" w:type="pct"/>
          </w:tcPr>
          <w:p w14:paraId="77B2409D" w14:textId="73DEE7E8" w:rsidR="00554B8B" w:rsidRPr="00D00875" w:rsidRDefault="00554B8B" w:rsidP="00A16D77">
            <w:pPr>
              <w:jc w:val="center"/>
              <w:rPr>
                <w:rFonts w:ascii="Times New Roman" w:eastAsia="Times New Roman" w:hAnsi="Times New Roman" w:cs="Times New Roman"/>
                <w:b/>
                <w:lang w:eastAsia="ru-RU"/>
              </w:rPr>
            </w:pPr>
          </w:p>
        </w:tc>
        <w:tc>
          <w:tcPr>
            <w:tcW w:w="342" w:type="pct"/>
            <w:shd w:val="clear" w:color="auto" w:fill="D9D9D9" w:themeFill="background1" w:themeFillShade="D9"/>
          </w:tcPr>
          <w:p w14:paraId="0C65B735" w14:textId="52CD601C" w:rsidR="00554B8B" w:rsidRPr="00C63897" w:rsidRDefault="005A44C8" w:rsidP="00A16D7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42" w:type="pct"/>
            <w:shd w:val="clear" w:color="auto" w:fill="D9D9D9" w:themeFill="background1" w:themeFillShade="D9"/>
          </w:tcPr>
          <w:p w14:paraId="35321C95" w14:textId="14D8E11E" w:rsidR="00554B8B" w:rsidRPr="00C63897" w:rsidRDefault="005A44C8" w:rsidP="00A16D7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741269BA" w14:textId="77777777" w:rsidR="00437D40" w:rsidRPr="00782EFC" w:rsidRDefault="00437D40" w:rsidP="005E48C9">
      <w:pPr>
        <w:pStyle w:val="114"/>
        <w:rPr>
          <w:rFonts w:ascii="Times New Roman" w:hAnsi="Times New Roman"/>
        </w:rPr>
      </w:pPr>
      <w:r w:rsidRPr="00D90BC1">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37D40" w:rsidRPr="00C63897" w14:paraId="466685B1" w14:textId="77777777" w:rsidTr="005B3F28">
        <w:trPr>
          <w:trHeight w:val="903"/>
        </w:trPr>
        <w:tc>
          <w:tcPr>
            <w:tcW w:w="2972" w:type="dxa"/>
            <w:vAlign w:val="center"/>
          </w:tcPr>
          <w:p w14:paraId="016F0BE5" w14:textId="77777777" w:rsidR="00437D40" w:rsidRPr="00C13371" w:rsidRDefault="00437D40" w:rsidP="005B3F28">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1C280578" w14:textId="589F97E5" w:rsidR="00437D40" w:rsidRPr="00C13371" w:rsidRDefault="00437D40" w:rsidP="005B3F28">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90BC1">
              <w:rPr>
                <w:rFonts w:ascii="Times New Roman" w:eastAsia="Times New Roman" w:hAnsi="Times New Roman" w:cs="Times New Roman"/>
                <w:b/>
                <w:bCs/>
                <w:lang w:eastAsia="ru-RU"/>
              </w:rPr>
              <w:t>й</w:t>
            </w:r>
            <w:r w:rsidRPr="00C13371">
              <w:rPr>
                <w:rFonts w:ascii="Times New Roman" w:eastAsia="Times New Roman" w:hAnsi="Times New Roman" w:cs="Times New Roman"/>
                <w:b/>
                <w:bCs/>
                <w:lang w:eastAsia="ru-RU"/>
              </w:rPr>
              <w:t xml:space="preserve">, </w:t>
            </w:r>
            <w:r w:rsidRPr="00D90BC1">
              <w:rPr>
                <w:rFonts w:ascii="Times New Roman" w:eastAsia="Times New Roman" w:hAnsi="Times New Roman" w:cs="Times New Roman"/>
                <w:b/>
                <w:bCs/>
                <w:lang w:eastAsia="ru-RU"/>
              </w:rPr>
              <w:t>курсовой проект (работа)</w:t>
            </w:r>
          </w:p>
        </w:tc>
      </w:tr>
      <w:tr w:rsidR="00437D40" w:rsidRPr="00C63897" w14:paraId="47A73950" w14:textId="77777777" w:rsidTr="005B3F28">
        <w:tc>
          <w:tcPr>
            <w:tcW w:w="9634" w:type="dxa"/>
            <w:gridSpan w:val="2"/>
          </w:tcPr>
          <w:p w14:paraId="00A4A6FF" w14:textId="74F16D26" w:rsidR="00437D40" w:rsidRPr="00953AD3" w:rsidRDefault="00437D40" w:rsidP="005B3F28">
            <w:pPr>
              <w:rPr>
                <w:rFonts w:ascii="Times New Roman" w:eastAsia="Times New Roman" w:hAnsi="Times New Roman" w:cs="Times New Roman"/>
                <w:b/>
                <w:bCs/>
                <w:lang w:eastAsia="ru-RU"/>
              </w:rPr>
            </w:pPr>
            <w:r w:rsidRPr="00C1337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1</w:t>
            </w:r>
            <w:r w:rsidRPr="00C13371">
              <w:rPr>
                <w:rFonts w:ascii="Times New Roman" w:eastAsia="Times New Roman" w:hAnsi="Times New Roman" w:cs="Times New Roman"/>
                <w:b/>
                <w:bCs/>
                <w:lang w:eastAsia="ru-RU"/>
              </w:rPr>
              <w:t xml:space="preserve">. </w:t>
            </w:r>
            <w:r w:rsidR="00D90BC1" w:rsidRPr="00D90BC1">
              <w:rPr>
                <w:rFonts w:ascii="Times New Roman" w:eastAsia="Times New Roman" w:hAnsi="Times New Roman" w:cs="Times New Roman"/>
                <w:b/>
                <w:bCs/>
                <w:lang w:eastAsia="ru-RU"/>
              </w:rPr>
              <w:t>Обеспечени</w:t>
            </w:r>
            <w:r w:rsidR="00D90BC1">
              <w:rPr>
                <w:rFonts w:ascii="Times New Roman" w:eastAsia="Times New Roman" w:hAnsi="Times New Roman" w:cs="Times New Roman"/>
                <w:b/>
                <w:bCs/>
                <w:lang w:eastAsia="ru-RU"/>
              </w:rPr>
              <w:t>е</w:t>
            </w:r>
            <w:r w:rsidR="00D90BC1" w:rsidRPr="00D90BC1">
              <w:rPr>
                <w:rFonts w:ascii="Times New Roman" w:eastAsia="Times New Roman" w:hAnsi="Times New Roman" w:cs="Times New Roman"/>
                <w:b/>
                <w:bCs/>
                <w:lang w:eastAsia="ru-RU"/>
              </w:rPr>
              <w:t xml:space="preserve"> качества продукции в технологическом производстве</w:t>
            </w:r>
            <w:r w:rsidR="00D90BC1">
              <w:rPr>
                <w:rFonts w:ascii="Times New Roman" w:eastAsia="Times New Roman" w:hAnsi="Times New Roman" w:cs="Times New Roman"/>
                <w:b/>
                <w:bCs/>
                <w:lang w:eastAsia="ru-RU"/>
              </w:rPr>
              <w:t xml:space="preserve"> </w:t>
            </w:r>
          </w:p>
        </w:tc>
      </w:tr>
      <w:tr w:rsidR="00437D40" w:rsidRPr="00C63897" w14:paraId="5F96AE5B" w14:textId="77777777" w:rsidTr="005B3F28">
        <w:trPr>
          <w:trHeight w:val="20"/>
        </w:trPr>
        <w:tc>
          <w:tcPr>
            <w:tcW w:w="9634" w:type="dxa"/>
            <w:gridSpan w:val="2"/>
          </w:tcPr>
          <w:p w14:paraId="754E8023" w14:textId="6A7AC353" w:rsidR="00437D40" w:rsidRPr="00C63897" w:rsidRDefault="00437D40" w:rsidP="005B3F28">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lastRenderedPageBreak/>
              <w:t xml:space="preserve">МДК </w:t>
            </w:r>
            <w:r>
              <w:rPr>
                <w:rFonts w:ascii="Times New Roman" w:eastAsia="Times New Roman" w:hAnsi="Times New Roman" w:cs="Times New Roman"/>
                <w:b/>
                <w:bCs/>
                <w:lang w:eastAsia="ru-RU"/>
              </w:rPr>
              <w:t>0</w:t>
            </w:r>
            <w:r w:rsidR="005E1562">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.01</w:t>
            </w:r>
            <w:r w:rsidRPr="00C63897">
              <w:rPr>
                <w:rFonts w:ascii="Times New Roman" w:eastAsia="Times New Roman" w:hAnsi="Times New Roman" w:cs="Times New Roman"/>
                <w:b/>
                <w:bCs/>
                <w:lang w:eastAsia="ru-RU"/>
              </w:rPr>
              <w:t xml:space="preserve"> </w:t>
            </w:r>
            <w:r w:rsidR="00D90BC1" w:rsidRPr="00D90BC1">
              <w:rPr>
                <w:rFonts w:ascii="Times New Roman" w:eastAsia="Times New Roman" w:hAnsi="Times New Roman" w:cs="Times New Roman"/>
                <w:b/>
                <w:bCs/>
                <w:lang w:eastAsia="ru-RU"/>
              </w:rPr>
              <w:t>Обеспечение качества продукции</w:t>
            </w:r>
          </w:p>
        </w:tc>
      </w:tr>
      <w:tr w:rsidR="00437D40" w:rsidRPr="00C63897" w14:paraId="5CA32529" w14:textId="77777777" w:rsidTr="005B3F28">
        <w:tc>
          <w:tcPr>
            <w:tcW w:w="2972" w:type="dxa"/>
            <w:vMerge w:val="restart"/>
          </w:tcPr>
          <w:p w14:paraId="32ABCBC6" w14:textId="10EDC55D" w:rsidR="00437D40" w:rsidRPr="00C63897"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D90BC1">
              <w:rPr>
                <w:rFonts w:ascii="Times New Roman" w:eastAsia="Times New Roman" w:hAnsi="Times New Roman" w:cs="Times New Roman"/>
                <w:b/>
                <w:bCs/>
                <w:lang w:eastAsia="ru-RU"/>
              </w:rPr>
              <w:t xml:space="preserve">1.1 </w:t>
            </w:r>
            <w:r w:rsidR="00D90BC1" w:rsidRPr="00D90BC1">
              <w:rPr>
                <w:rFonts w:ascii="Times New Roman" w:eastAsia="Times New Roman" w:hAnsi="Times New Roman" w:cs="Times New Roman"/>
                <w:b/>
                <w:bCs/>
                <w:lang w:eastAsia="ru-RU"/>
              </w:rPr>
              <w:t>Основы стандартизации</w:t>
            </w:r>
          </w:p>
        </w:tc>
        <w:tc>
          <w:tcPr>
            <w:tcW w:w="6662" w:type="dxa"/>
          </w:tcPr>
          <w:p w14:paraId="03B5484B" w14:textId="77777777" w:rsidR="00437D40" w:rsidRPr="00C63897" w:rsidRDefault="00437D40" w:rsidP="005B3F2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437D40" w:rsidRPr="00C63897" w14:paraId="40A440F3" w14:textId="77777777" w:rsidTr="005B3F28">
        <w:trPr>
          <w:trHeight w:val="396"/>
        </w:trPr>
        <w:tc>
          <w:tcPr>
            <w:tcW w:w="2972" w:type="dxa"/>
            <w:vMerge/>
          </w:tcPr>
          <w:p w14:paraId="79D56D68"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0BD334FB" w14:textId="31A303C8" w:rsidR="00437D40" w:rsidRPr="00C63897" w:rsidRDefault="00D90BC1" w:rsidP="00D90BC1">
            <w:pPr>
              <w:suppressAutoHyphens/>
              <w:jc w:val="both"/>
              <w:rPr>
                <w:rFonts w:ascii="Times New Roman" w:eastAsia="Times New Roman" w:hAnsi="Times New Roman" w:cs="Times New Roman"/>
                <w:lang w:eastAsia="ru-RU"/>
              </w:rPr>
            </w:pPr>
            <w:r w:rsidRPr="00D90BC1">
              <w:rPr>
                <w:rFonts w:ascii="Times New Roman" w:eastAsia="Times New Roman" w:hAnsi="Times New Roman" w:cs="Times New Roman"/>
                <w:lang w:eastAsia="ru-RU"/>
              </w:rPr>
              <w:t>Сущность стандартизации. Цели и задачи стандартизации. Принципы стандартизации. Правовые основы стандартизации и ее задачи. Органы и службы по стандартизации. Нормативные документы по стандартизации и виды стандартов. Классификация стандартов. Организация работ по стандартизации. Документы в области стандартизации и их применение.</w:t>
            </w:r>
            <w:r>
              <w:rPr>
                <w:rFonts w:ascii="Times New Roman" w:eastAsia="Times New Roman" w:hAnsi="Times New Roman" w:cs="Times New Roman"/>
                <w:lang w:eastAsia="ru-RU"/>
              </w:rPr>
              <w:t xml:space="preserve"> </w:t>
            </w:r>
            <w:r w:rsidRPr="00D90BC1">
              <w:rPr>
                <w:rFonts w:ascii="Times New Roman" w:eastAsia="Times New Roman" w:hAnsi="Times New Roman" w:cs="Times New Roman"/>
                <w:lang w:eastAsia="ru-RU"/>
              </w:rPr>
              <w:t>Международная организация по стандартизации (ИСО).</w:t>
            </w:r>
            <w:r>
              <w:rPr>
                <w:rFonts w:ascii="Times New Roman" w:eastAsia="Times New Roman" w:hAnsi="Times New Roman" w:cs="Times New Roman"/>
                <w:lang w:eastAsia="ru-RU"/>
              </w:rPr>
              <w:t xml:space="preserve"> </w:t>
            </w:r>
            <w:r w:rsidRPr="00D90BC1">
              <w:rPr>
                <w:rFonts w:ascii="Times New Roman" w:eastAsia="Times New Roman" w:hAnsi="Times New Roman" w:cs="Times New Roman"/>
                <w:lang w:eastAsia="ru-RU"/>
              </w:rPr>
              <w:t>Международная электротехническая комиссия (МЭК).</w:t>
            </w:r>
            <w:r>
              <w:rPr>
                <w:rFonts w:ascii="Times New Roman" w:eastAsia="Times New Roman" w:hAnsi="Times New Roman" w:cs="Times New Roman"/>
                <w:lang w:eastAsia="ru-RU"/>
              </w:rPr>
              <w:t xml:space="preserve"> </w:t>
            </w:r>
            <w:r w:rsidRPr="00D90BC1">
              <w:rPr>
                <w:rFonts w:ascii="Times New Roman" w:eastAsia="Times New Roman" w:hAnsi="Times New Roman" w:cs="Times New Roman"/>
                <w:lang w:eastAsia="ru-RU"/>
              </w:rPr>
              <w:t>Международные организации, участвующие в работе ИСО.</w:t>
            </w:r>
          </w:p>
        </w:tc>
      </w:tr>
      <w:tr w:rsidR="00437D40" w:rsidRPr="00C63897" w14:paraId="0D4C6E4E" w14:textId="77777777" w:rsidTr="005B3F28">
        <w:trPr>
          <w:trHeight w:val="361"/>
        </w:trPr>
        <w:tc>
          <w:tcPr>
            <w:tcW w:w="2972" w:type="dxa"/>
            <w:vMerge/>
          </w:tcPr>
          <w:p w14:paraId="3FE6D874" w14:textId="77777777" w:rsidR="00437D40" w:rsidRPr="00C63897" w:rsidRDefault="00437D40" w:rsidP="005B3F28">
            <w:pPr>
              <w:rPr>
                <w:rFonts w:ascii="Times New Roman" w:eastAsia="Times New Roman" w:hAnsi="Times New Roman" w:cs="Times New Roman"/>
                <w:b/>
                <w:bCs/>
                <w:lang w:eastAsia="ru-RU"/>
              </w:rPr>
            </w:pPr>
          </w:p>
        </w:tc>
        <w:tc>
          <w:tcPr>
            <w:tcW w:w="6662" w:type="dxa"/>
            <w:vAlign w:val="bottom"/>
          </w:tcPr>
          <w:p w14:paraId="160AAB84" w14:textId="77777777" w:rsidR="00437D40"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62A478" w14:textId="77777777" w:rsidR="00437D40" w:rsidRPr="004D41E5" w:rsidRDefault="00437D40" w:rsidP="005B3F2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7D40" w:rsidRPr="00C63897" w14:paraId="3BE75FF3" w14:textId="77777777" w:rsidTr="005B3F28">
        <w:trPr>
          <w:trHeight w:val="361"/>
        </w:trPr>
        <w:tc>
          <w:tcPr>
            <w:tcW w:w="2972" w:type="dxa"/>
            <w:vMerge w:val="restart"/>
          </w:tcPr>
          <w:p w14:paraId="48307097" w14:textId="329D74AD" w:rsidR="00437D40" w:rsidRPr="00C63897"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D90BC1">
              <w:rPr>
                <w:rFonts w:ascii="Times New Roman" w:eastAsia="Times New Roman" w:hAnsi="Times New Roman" w:cs="Times New Roman"/>
                <w:b/>
                <w:bCs/>
                <w:lang w:eastAsia="ru-RU"/>
              </w:rPr>
              <w:t xml:space="preserve">1.2 </w:t>
            </w:r>
            <w:r w:rsidR="00D90BC1" w:rsidRPr="00D90BC1">
              <w:rPr>
                <w:rFonts w:ascii="Times New Roman" w:eastAsia="Times New Roman" w:hAnsi="Times New Roman" w:cs="Times New Roman"/>
                <w:b/>
                <w:bCs/>
                <w:lang w:eastAsia="ru-RU"/>
              </w:rPr>
              <w:t xml:space="preserve">Основы </w:t>
            </w:r>
            <w:r w:rsidR="00D90BC1">
              <w:rPr>
                <w:rFonts w:ascii="Times New Roman" w:eastAsia="Times New Roman" w:hAnsi="Times New Roman" w:cs="Times New Roman"/>
                <w:b/>
                <w:bCs/>
                <w:lang w:eastAsia="ru-RU"/>
              </w:rPr>
              <w:t>метрологии</w:t>
            </w:r>
          </w:p>
        </w:tc>
        <w:tc>
          <w:tcPr>
            <w:tcW w:w="6662" w:type="dxa"/>
            <w:tcBorders>
              <w:top w:val="single" w:sz="4" w:space="0" w:color="auto"/>
              <w:left w:val="single" w:sz="4" w:space="0" w:color="auto"/>
              <w:bottom w:val="single" w:sz="4" w:space="0" w:color="auto"/>
              <w:right w:val="single" w:sz="4" w:space="0" w:color="auto"/>
            </w:tcBorders>
            <w:vAlign w:val="bottom"/>
          </w:tcPr>
          <w:p w14:paraId="055C2AEC" w14:textId="77777777" w:rsidR="00437D40" w:rsidRPr="00C63897"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37D40" w:rsidRPr="00C63897" w14:paraId="08E34E21" w14:textId="77777777" w:rsidTr="005B3F28">
        <w:trPr>
          <w:trHeight w:val="361"/>
        </w:trPr>
        <w:tc>
          <w:tcPr>
            <w:tcW w:w="2972" w:type="dxa"/>
            <w:vMerge/>
          </w:tcPr>
          <w:p w14:paraId="3658BA4E"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F011B0" w14:textId="36CD0D6D" w:rsidR="00437D40" w:rsidRPr="00C63897" w:rsidRDefault="00D90BC1" w:rsidP="005B3F28">
            <w:pPr>
              <w:rPr>
                <w:rFonts w:ascii="Times New Roman" w:eastAsia="Times New Roman" w:hAnsi="Times New Roman" w:cs="Times New Roman"/>
                <w:lang w:eastAsia="ru-RU"/>
              </w:rPr>
            </w:pPr>
            <w:r w:rsidRPr="00D90BC1">
              <w:rPr>
                <w:rFonts w:ascii="Times New Roman" w:eastAsia="Times New Roman" w:hAnsi="Times New Roman" w:cs="Times New Roman"/>
                <w:lang w:eastAsia="ru-RU"/>
              </w:rPr>
              <w:t>Основные термины и определения. Триада приоритетных составляющих метрологии. Задачи метрологии. Нормативно-правовая основа метрологического обеспечения точности. Измерения. Физические и нефизические величины. Основное уравнение измерений. Составляющие элементы измерений. Классификация измерений. Виды средств измерений. Эталоны. Единицы физических величин. Международная система единиц физических величин СИ. Основные, производные, внесистемные единицы измерений. Понятие погрешности. Классификация по форме выражения, характеру проявления в зависимости от источника возникновения, по условиям проведения измерений.</w:t>
            </w:r>
          </w:p>
        </w:tc>
      </w:tr>
      <w:tr w:rsidR="00437D40" w:rsidRPr="00C63897" w14:paraId="77DBA2C6" w14:textId="77777777" w:rsidTr="005B3F28">
        <w:trPr>
          <w:trHeight w:val="361"/>
        </w:trPr>
        <w:tc>
          <w:tcPr>
            <w:tcW w:w="2972" w:type="dxa"/>
            <w:vMerge/>
          </w:tcPr>
          <w:p w14:paraId="1338FC84"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3C1418" w14:textId="77777777" w:rsidR="00437D40" w:rsidRPr="00C63897"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0BC1" w:rsidRPr="00C63897" w14:paraId="19478E9B" w14:textId="77777777" w:rsidTr="000421EE">
        <w:trPr>
          <w:trHeight w:val="137"/>
        </w:trPr>
        <w:tc>
          <w:tcPr>
            <w:tcW w:w="2972" w:type="dxa"/>
            <w:vMerge/>
          </w:tcPr>
          <w:p w14:paraId="40007FC3" w14:textId="77777777" w:rsidR="00D90BC1" w:rsidRPr="00C63897" w:rsidRDefault="00D90BC1" w:rsidP="00D90BC1">
            <w:pPr>
              <w:rPr>
                <w:rFonts w:ascii="Times New Roman" w:eastAsia="Times New Roman" w:hAnsi="Times New Roman" w:cs="Times New Roman"/>
                <w:b/>
                <w:bCs/>
                <w:lang w:eastAsia="ru-RU"/>
              </w:rPr>
            </w:pPr>
          </w:p>
        </w:tc>
        <w:tc>
          <w:tcPr>
            <w:tcW w:w="6662" w:type="dxa"/>
          </w:tcPr>
          <w:p w14:paraId="6E32432A" w14:textId="5CB2A827" w:rsidR="00D90BC1" w:rsidRPr="00C63897" w:rsidRDefault="00D90BC1" w:rsidP="00D90BC1">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D90BC1">
              <w:rPr>
                <w:rFonts w:ascii="Times New Roman" w:eastAsia="Times New Roman" w:hAnsi="Times New Roman" w:cs="Times New Roman"/>
                <w:lang w:eastAsia="ru-RU"/>
              </w:rPr>
              <w:t>Изучение положений ГОСТ 8.417—2002 «Государственная система обеспечения единства измерений (ГСИ). Единицы величин»</w:t>
            </w:r>
          </w:p>
        </w:tc>
      </w:tr>
      <w:tr w:rsidR="00D90BC1" w:rsidRPr="00C63897" w14:paraId="2D4F65F4" w14:textId="77777777" w:rsidTr="000421EE">
        <w:trPr>
          <w:trHeight w:val="298"/>
        </w:trPr>
        <w:tc>
          <w:tcPr>
            <w:tcW w:w="2972" w:type="dxa"/>
            <w:vMerge/>
          </w:tcPr>
          <w:p w14:paraId="69369CF5" w14:textId="77777777" w:rsidR="00D90BC1" w:rsidRPr="00C63897" w:rsidRDefault="00D90BC1" w:rsidP="00D90BC1">
            <w:pPr>
              <w:rPr>
                <w:rFonts w:ascii="Times New Roman" w:eastAsia="Times New Roman" w:hAnsi="Times New Roman" w:cs="Times New Roman"/>
                <w:b/>
                <w:bCs/>
                <w:lang w:eastAsia="ru-RU"/>
              </w:rPr>
            </w:pPr>
          </w:p>
        </w:tc>
        <w:tc>
          <w:tcPr>
            <w:tcW w:w="6662" w:type="dxa"/>
            <w:vAlign w:val="bottom"/>
          </w:tcPr>
          <w:p w14:paraId="6F305C3C" w14:textId="2B29266F" w:rsidR="00D90BC1" w:rsidRPr="00C63897" w:rsidRDefault="00D90BC1" w:rsidP="00D90BC1">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C63897">
              <w:rPr>
                <w:rFonts w:ascii="Times New Roman" w:eastAsia="Times New Roman" w:hAnsi="Times New Roman" w:cs="Times New Roman"/>
                <w:lang w:eastAsia="ru-RU"/>
              </w:rPr>
              <w:t xml:space="preserve"> </w:t>
            </w:r>
            <w:r w:rsidRPr="00D90BC1">
              <w:rPr>
                <w:rFonts w:ascii="Times New Roman" w:eastAsia="Times New Roman" w:hAnsi="Times New Roman" w:cs="Times New Roman"/>
                <w:lang w:eastAsia="ru-RU"/>
              </w:rPr>
              <w:t>Оценка точности измерений</w:t>
            </w:r>
          </w:p>
        </w:tc>
      </w:tr>
      <w:tr w:rsidR="00437D40" w:rsidRPr="00C63897" w14:paraId="6F2EBAF9" w14:textId="77777777" w:rsidTr="005B3F28">
        <w:trPr>
          <w:trHeight w:val="361"/>
        </w:trPr>
        <w:tc>
          <w:tcPr>
            <w:tcW w:w="2972" w:type="dxa"/>
            <w:vMerge/>
          </w:tcPr>
          <w:p w14:paraId="5A071ABB"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9950A6" w14:textId="77777777" w:rsidR="00437D40"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B7CC8A" w14:textId="77777777" w:rsidR="00437D40" w:rsidRPr="00C63897" w:rsidRDefault="00437D40" w:rsidP="005B3F2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90BC1" w:rsidRPr="00C63897" w14:paraId="445AECED" w14:textId="77777777" w:rsidTr="0035249C">
        <w:trPr>
          <w:trHeight w:val="361"/>
        </w:trPr>
        <w:tc>
          <w:tcPr>
            <w:tcW w:w="2972" w:type="dxa"/>
            <w:vMerge w:val="restart"/>
          </w:tcPr>
          <w:p w14:paraId="3897C984" w14:textId="1E8C8C98" w:rsidR="00D90BC1" w:rsidRPr="00C63897" w:rsidRDefault="00D90BC1"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1.2 </w:t>
            </w:r>
            <w:r w:rsidRPr="00D90BC1">
              <w:rPr>
                <w:rFonts w:ascii="Times New Roman" w:eastAsia="Times New Roman" w:hAnsi="Times New Roman" w:cs="Times New Roman"/>
                <w:b/>
                <w:bCs/>
                <w:lang w:eastAsia="ru-RU"/>
              </w:rPr>
              <w:t xml:space="preserve">Основы </w:t>
            </w:r>
            <w:r>
              <w:rPr>
                <w:rFonts w:ascii="Times New Roman" w:eastAsia="Times New Roman" w:hAnsi="Times New Roman" w:cs="Times New Roman"/>
                <w:b/>
                <w:bCs/>
                <w:lang w:eastAsia="ru-RU"/>
              </w:rPr>
              <w:t>сертификации</w:t>
            </w:r>
          </w:p>
        </w:tc>
        <w:tc>
          <w:tcPr>
            <w:tcW w:w="6662" w:type="dxa"/>
            <w:tcBorders>
              <w:top w:val="single" w:sz="4" w:space="0" w:color="auto"/>
              <w:left w:val="single" w:sz="4" w:space="0" w:color="auto"/>
              <w:bottom w:val="single" w:sz="4" w:space="0" w:color="auto"/>
              <w:right w:val="single" w:sz="4" w:space="0" w:color="auto"/>
            </w:tcBorders>
            <w:vAlign w:val="bottom"/>
          </w:tcPr>
          <w:p w14:paraId="321AAC90" w14:textId="77777777" w:rsidR="00D90BC1" w:rsidRPr="00C63897" w:rsidRDefault="00D90BC1"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90BC1" w:rsidRPr="00C63897" w14:paraId="7F0EDE03" w14:textId="77777777" w:rsidTr="0035249C">
        <w:trPr>
          <w:trHeight w:val="361"/>
        </w:trPr>
        <w:tc>
          <w:tcPr>
            <w:tcW w:w="2972" w:type="dxa"/>
            <w:vMerge/>
          </w:tcPr>
          <w:p w14:paraId="6F40070D" w14:textId="77777777" w:rsidR="00D90BC1" w:rsidRPr="00C63897" w:rsidRDefault="00D90BC1" w:rsidP="003524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5B7E74" w14:textId="4BDF9FE0" w:rsidR="00D90BC1" w:rsidRPr="00C63897" w:rsidRDefault="00D90BC1" w:rsidP="0035249C">
            <w:pPr>
              <w:rPr>
                <w:rFonts w:ascii="Times New Roman" w:eastAsia="Times New Roman" w:hAnsi="Times New Roman" w:cs="Times New Roman"/>
                <w:lang w:eastAsia="ru-RU"/>
              </w:rPr>
            </w:pPr>
            <w:r w:rsidRPr="00D90BC1">
              <w:rPr>
                <w:rFonts w:ascii="Times New Roman" w:eastAsia="Times New Roman" w:hAnsi="Times New Roman" w:cs="Times New Roman"/>
                <w:lang w:eastAsia="ru-RU"/>
              </w:rPr>
              <w:t>Сущность подтверждения соответствия. Цели и принципы подтверждения соответствия. Формы подтверждения соответствия. Объекты обязательной и добровольной сертификации. Порядок сертификации отечественной продукции. Участники обязательной сертификации. Функции органа по сертификации. Порядок декларирования соответствия в России. Документы для проведения декларирования соответствия в России. Добровольное подтверждение соответствия. Система сертификации ГОСТ Р. Порядок получения свидетельства о государственной регистрации продукции. Маркировка продукции знаком соответствия государственным стандартам.</w:t>
            </w:r>
          </w:p>
        </w:tc>
      </w:tr>
      <w:tr w:rsidR="00D90BC1" w:rsidRPr="00C63897" w14:paraId="41D4BBFE" w14:textId="77777777" w:rsidTr="0035249C">
        <w:trPr>
          <w:trHeight w:val="361"/>
        </w:trPr>
        <w:tc>
          <w:tcPr>
            <w:tcW w:w="2972" w:type="dxa"/>
            <w:vMerge/>
          </w:tcPr>
          <w:p w14:paraId="786809EE" w14:textId="77777777" w:rsidR="00D90BC1" w:rsidRPr="00C63897" w:rsidRDefault="00D90BC1" w:rsidP="003524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51DE94" w14:textId="77777777" w:rsidR="00D90BC1" w:rsidRPr="00C63897" w:rsidRDefault="00D90BC1"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0BC1" w:rsidRPr="00C63897" w14:paraId="1AF2DE90" w14:textId="77777777" w:rsidTr="0035249C">
        <w:trPr>
          <w:trHeight w:val="137"/>
        </w:trPr>
        <w:tc>
          <w:tcPr>
            <w:tcW w:w="2972" w:type="dxa"/>
            <w:vMerge/>
          </w:tcPr>
          <w:p w14:paraId="193CCC27" w14:textId="77777777" w:rsidR="00D90BC1" w:rsidRPr="00C63897" w:rsidRDefault="00D90BC1" w:rsidP="003524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70B594" w14:textId="75B85909" w:rsidR="00D90BC1" w:rsidRPr="00C63897" w:rsidRDefault="00D90BC1" w:rsidP="0035249C">
            <w:pP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3. </w:t>
            </w:r>
            <w:r w:rsidRPr="00D90BC1">
              <w:rPr>
                <w:rFonts w:ascii="Times New Roman" w:eastAsia="Times New Roman" w:hAnsi="Times New Roman" w:cs="Times New Roman"/>
                <w:lang w:eastAsia="ru-RU"/>
              </w:rPr>
              <w:t>Изучение деятельности по подтверждению соответствия</w:t>
            </w:r>
          </w:p>
        </w:tc>
      </w:tr>
      <w:tr w:rsidR="00D90BC1" w:rsidRPr="00C63897" w14:paraId="6F01E41B" w14:textId="77777777" w:rsidTr="0035249C">
        <w:trPr>
          <w:trHeight w:val="361"/>
        </w:trPr>
        <w:tc>
          <w:tcPr>
            <w:tcW w:w="2972" w:type="dxa"/>
            <w:vMerge/>
          </w:tcPr>
          <w:p w14:paraId="4E3CB119" w14:textId="77777777" w:rsidR="00D90BC1" w:rsidRPr="00C63897" w:rsidRDefault="00D90BC1" w:rsidP="003524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62E806" w14:textId="77777777" w:rsidR="00D90BC1" w:rsidRDefault="00D90BC1"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6BDCC9" w14:textId="77777777" w:rsidR="00D90BC1" w:rsidRPr="00C63897" w:rsidRDefault="00D90BC1" w:rsidP="0035249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7D40" w:rsidRPr="00C63897" w14:paraId="38F305A9" w14:textId="77777777" w:rsidTr="005B3F28">
        <w:tc>
          <w:tcPr>
            <w:tcW w:w="9634" w:type="dxa"/>
            <w:gridSpan w:val="2"/>
          </w:tcPr>
          <w:p w14:paraId="6EC7D16C" w14:textId="77777777" w:rsidR="00437D40" w:rsidRDefault="00437D40" w:rsidP="005B3F2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40F881D2" w14:textId="77777777" w:rsidR="00437D40" w:rsidRDefault="00437D40" w:rsidP="005B3F28">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67B7FFD4" w14:textId="1640D64D" w:rsidR="00D00875" w:rsidRPr="00D00875" w:rsidRDefault="00D00875" w:rsidP="00D00875">
            <w:pPr>
              <w:suppressAutoHyphens/>
              <w:jc w:val="both"/>
              <w:rPr>
                <w:rFonts w:ascii="Times New Roman" w:eastAsia="Times New Roman" w:hAnsi="Times New Roman" w:cs="Times New Roman"/>
                <w:lang w:eastAsia="ru-RU"/>
              </w:rPr>
            </w:pPr>
            <w:r w:rsidRPr="00D00875">
              <w:rPr>
                <w:rFonts w:ascii="Times New Roman" w:eastAsia="Times New Roman" w:hAnsi="Times New Roman" w:cs="Times New Roman"/>
                <w:lang w:eastAsia="ru-RU"/>
              </w:rPr>
              <w:t>Технический анализ и контроль приготовления и очистки рассола для электролиза с твердым катодом.</w:t>
            </w:r>
          </w:p>
          <w:p w14:paraId="18DE6094" w14:textId="506A0916" w:rsidR="00D00875" w:rsidRPr="00D00875" w:rsidRDefault="00D00875" w:rsidP="00D00875">
            <w:pPr>
              <w:suppressAutoHyphens/>
              <w:jc w:val="both"/>
              <w:rPr>
                <w:rFonts w:ascii="Times New Roman" w:eastAsia="Times New Roman" w:hAnsi="Times New Roman" w:cs="Times New Roman"/>
                <w:lang w:eastAsia="ru-RU"/>
              </w:rPr>
            </w:pPr>
            <w:r w:rsidRPr="00D00875">
              <w:rPr>
                <w:rFonts w:ascii="Times New Roman" w:eastAsia="Times New Roman" w:hAnsi="Times New Roman" w:cs="Times New Roman"/>
                <w:lang w:eastAsia="ru-RU"/>
              </w:rPr>
              <w:lastRenderedPageBreak/>
              <w:t>Технический анализ и контроль производства хлора, каустической соды и водорода с твердым катодом.</w:t>
            </w:r>
          </w:p>
          <w:p w14:paraId="262BCB35" w14:textId="0EEB64EA" w:rsidR="00D00875" w:rsidRPr="00D00875" w:rsidRDefault="00D00875" w:rsidP="00D00875">
            <w:pPr>
              <w:suppressAutoHyphens/>
              <w:jc w:val="both"/>
              <w:rPr>
                <w:rFonts w:ascii="Times New Roman" w:eastAsia="Times New Roman" w:hAnsi="Times New Roman" w:cs="Times New Roman"/>
                <w:lang w:eastAsia="ru-RU"/>
              </w:rPr>
            </w:pPr>
            <w:r w:rsidRPr="00D00875">
              <w:rPr>
                <w:rFonts w:ascii="Times New Roman" w:eastAsia="Times New Roman" w:hAnsi="Times New Roman" w:cs="Times New Roman"/>
                <w:lang w:eastAsia="ru-RU"/>
              </w:rPr>
              <w:t>Технический анализ и контроль процесса выпаривания электролитической щелочи.</w:t>
            </w:r>
          </w:p>
          <w:p w14:paraId="791F87FE" w14:textId="778B2944" w:rsidR="00D00875" w:rsidRPr="00D00875" w:rsidRDefault="00D00875" w:rsidP="00D00875">
            <w:pPr>
              <w:suppressAutoHyphens/>
              <w:jc w:val="both"/>
              <w:rPr>
                <w:rFonts w:ascii="Times New Roman" w:eastAsia="Times New Roman" w:hAnsi="Times New Roman" w:cs="Times New Roman"/>
                <w:lang w:eastAsia="ru-RU"/>
              </w:rPr>
            </w:pPr>
            <w:r w:rsidRPr="00D00875">
              <w:rPr>
                <w:rFonts w:ascii="Times New Roman" w:eastAsia="Times New Roman" w:hAnsi="Times New Roman" w:cs="Times New Roman"/>
                <w:lang w:eastAsia="ru-RU"/>
              </w:rPr>
              <w:t xml:space="preserve">Технический анализ и контроль электролиза раствора поваренной соли с жидким катодом </w:t>
            </w:r>
          </w:p>
          <w:p w14:paraId="49B11003" w14:textId="30BB01C0" w:rsidR="00D00875" w:rsidRPr="00D00875" w:rsidRDefault="00D00875" w:rsidP="00D00875">
            <w:pPr>
              <w:suppressAutoHyphens/>
              <w:jc w:val="both"/>
              <w:rPr>
                <w:rFonts w:ascii="Times New Roman" w:eastAsia="Times New Roman" w:hAnsi="Times New Roman" w:cs="Times New Roman"/>
                <w:lang w:eastAsia="ru-RU"/>
              </w:rPr>
            </w:pPr>
            <w:r w:rsidRPr="00D00875">
              <w:rPr>
                <w:rFonts w:ascii="Times New Roman" w:eastAsia="Times New Roman" w:hAnsi="Times New Roman" w:cs="Times New Roman"/>
                <w:lang w:eastAsia="ru-RU"/>
              </w:rPr>
              <w:t>Технический анализ и контроль процессов электрохимического получения продуктов окисления.</w:t>
            </w:r>
          </w:p>
          <w:p w14:paraId="28C01CEE" w14:textId="113EF9E5" w:rsidR="00D00875" w:rsidRPr="00D00875" w:rsidRDefault="00D00875" w:rsidP="00D00875">
            <w:pPr>
              <w:suppressAutoHyphens/>
              <w:jc w:val="both"/>
              <w:rPr>
                <w:rFonts w:ascii="Times New Roman" w:eastAsia="Times New Roman" w:hAnsi="Times New Roman" w:cs="Times New Roman"/>
                <w:lang w:eastAsia="ru-RU"/>
              </w:rPr>
            </w:pPr>
            <w:r w:rsidRPr="00D00875">
              <w:rPr>
                <w:rFonts w:ascii="Times New Roman" w:eastAsia="Times New Roman" w:hAnsi="Times New Roman" w:cs="Times New Roman"/>
                <w:lang w:eastAsia="ru-RU"/>
              </w:rPr>
              <w:t>Технический анализ и контроль производства щелочных металлов.</w:t>
            </w:r>
          </w:p>
          <w:p w14:paraId="6D22A821" w14:textId="3805832F" w:rsidR="00D00875" w:rsidRPr="00D00875" w:rsidRDefault="00D00875" w:rsidP="00D00875">
            <w:pPr>
              <w:suppressAutoHyphens/>
              <w:jc w:val="both"/>
              <w:rPr>
                <w:rFonts w:ascii="Times New Roman" w:eastAsia="Times New Roman" w:hAnsi="Times New Roman" w:cs="Times New Roman"/>
                <w:lang w:eastAsia="ru-RU"/>
              </w:rPr>
            </w:pPr>
            <w:r w:rsidRPr="00D00875">
              <w:rPr>
                <w:rFonts w:ascii="Times New Roman" w:eastAsia="Times New Roman" w:hAnsi="Times New Roman" w:cs="Times New Roman"/>
                <w:lang w:eastAsia="ru-RU"/>
              </w:rPr>
              <w:t>Технический анализ и контроль производства тройного сплава.</w:t>
            </w:r>
          </w:p>
          <w:p w14:paraId="6598F9BD" w14:textId="4686765E" w:rsidR="00D00875" w:rsidRPr="00D00875" w:rsidRDefault="00D00875" w:rsidP="00D00875">
            <w:pPr>
              <w:suppressAutoHyphens/>
              <w:jc w:val="both"/>
              <w:rPr>
                <w:rFonts w:ascii="Times New Roman" w:eastAsia="Times New Roman" w:hAnsi="Times New Roman" w:cs="Times New Roman"/>
                <w:lang w:eastAsia="ru-RU"/>
              </w:rPr>
            </w:pPr>
            <w:r w:rsidRPr="00D00875">
              <w:rPr>
                <w:rFonts w:ascii="Times New Roman" w:eastAsia="Times New Roman" w:hAnsi="Times New Roman" w:cs="Times New Roman"/>
                <w:lang w:eastAsia="ru-RU"/>
              </w:rPr>
              <w:t>Технический анализ и контроль производства выделения металлов из водных растворов их солей.</w:t>
            </w:r>
          </w:p>
          <w:p w14:paraId="38B1BC53" w14:textId="2F77DB40" w:rsidR="00D00875" w:rsidRPr="00D00875" w:rsidRDefault="00D00875" w:rsidP="00D00875">
            <w:pPr>
              <w:suppressAutoHyphens/>
              <w:jc w:val="both"/>
              <w:rPr>
                <w:rFonts w:ascii="Times New Roman" w:eastAsia="Times New Roman" w:hAnsi="Times New Roman" w:cs="Times New Roman"/>
                <w:lang w:eastAsia="ru-RU"/>
              </w:rPr>
            </w:pPr>
            <w:r w:rsidRPr="00D00875">
              <w:rPr>
                <w:rFonts w:ascii="Times New Roman" w:eastAsia="Times New Roman" w:hAnsi="Times New Roman" w:cs="Times New Roman"/>
                <w:lang w:eastAsia="ru-RU"/>
              </w:rPr>
              <w:t>Технический анализ и контроль качества производственных вод.</w:t>
            </w:r>
          </w:p>
          <w:p w14:paraId="15928EE0" w14:textId="2422FDB1" w:rsidR="00D00875" w:rsidRPr="00D00875" w:rsidRDefault="00D00875" w:rsidP="00D00875">
            <w:pPr>
              <w:suppressAutoHyphens/>
              <w:jc w:val="both"/>
              <w:rPr>
                <w:rFonts w:ascii="Times New Roman" w:eastAsia="Times New Roman" w:hAnsi="Times New Roman" w:cs="Times New Roman"/>
                <w:lang w:eastAsia="ru-RU"/>
              </w:rPr>
            </w:pPr>
            <w:r w:rsidRPr="00D00875">
              <w:rPr>
                <w:rFonts w:ascii="Times New Roman" w:eastAsia="Times New Roman" w:hAnsi="Times New Roman" w:cs="Times New Roman"/>
                <w:lang w:eastAsia="ru-RU"/>
              </w:rPr>
              <w:t>Технический анализ и контроль сточных вод.</w:t>
            </w:r>
          </w:p>
          <w:p w14:paraId="327FEF3B" w14:textId="6D6B482A" w:rsidR="00D00875" w:rsidRPr="00D00875" w:rsidRDefault="00D00875" w:rsidP="00D00875">
            <w:pPr>
              <w:suppressAutoHyphens/>
              <w:jc w:val="both"/>
              <w:rPr>
                <w:rFonts w:ascii="Times New Roman" w:eastAsia="Times New Roman" w:hAnsi="Times New Roman" w:cs="Times New Roman"/>
                <w:lang w:eastAsia="ru-RU"/>
              </w:rPr>
            </w:pPr>
            <w:r w:rsidRPr="00D00875">
              <w:rPr>
                <w:rFonts w:ascii="Times New Roman" w:eastAsia="Times New Roman" w:hAnsi="Times New Roman" w:cs="Times New Roman"/>
                <w:lang w:eastAsia="ru-RU"/>
              </w:rPr>
              <w:t>Технический анализ и контроль воздуха производственных помещений.</w:t>
            </w:r>
          </w:p>
          <w:p w14:paraId="02BA1CE4" w14:textId="47BC5D6E" w:rsidR="00D00875" w:rsidRPr="00C63897" w:rsidRDefault="00D00875" w:rsidP="00D00875">
            <w:pPr>
              <w:suppressAutoHyphens/>
              <w:jc w:val="both"/>
              <w:rPr>
                <w:rFonts w:ascii="Times New Roman" w:eastAsia="Times New Roman" w:hAnsi="Times New Roman" w:cs="Times New Roman"/>
                <w:lang w:eastAsia="ru-RU"/>
              </w:rPr>
            </w:pPr>
            <w:r w:rsidRPr="00D00875">
              <w:rPr>
                <w:rFonts w:ascii="Times New Roman" w:eastAsia="Times New Roman" w:hAnsi="Times New Roman" w:cs="Times New Roman"/>
                <w:lang w:eastAsia="ru-RU"/>
              </w:rPr>
              <w:t>Технический анализ и контроль хлор-газа.</w:t>
            </w:r>
          </w:p>
        </w:tc>
      </w:tr>
      <w:tr w:rsidR="00437D40" w:rsidRPr="00C63897" w14:paraId="303A6ADA" w14:textId="77777777" w:rsidTr="005B3F28">
        <w:trPr>
          <w:trHeight w:val="317"/>
        </w:trPr>
        <w:tc>
          <w:tcPr>
            <w:tcW w:w="9634" w:type="dxa"/>
            <w:gridSpan w:val="2"/>
          </w:tcPr>
          <w:p w14:paraId="5E2CEC07" w14:textId="77777777" w:rsidR="00437D40" w:rsidRDefault="00437D40" w:rsidP="005B3F2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Производственная практика </w:t>
            </w:r>
          </w:p>
          <w:p w14:paraId="3409231C" w14:textId="77777777" w:rsidR="00437D40" w:rsidRDefault="00437D40" w:rsidP="005B3F28">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4B87A6B7" w14:textId="2F1719BD" w:rsidR="00D00875" w:rsidRPr="00D00875" w:rsidRDefault="00D00875" w:rsidP="00D00875">
            <w:pPr>
              <w:suppressAutoHyphens/>
              <w:jc w:val="both"/>
              <w:rPr>
                <w:rFonts w:ascii="Times New Roman" w:eastAsia="Times New Roman" w:hAnsi="Times New Roman" w:cs="Times New Roman"/>
                <w:lang w:eastAsia="ru-RU"/>
              </w:rPr>
            </w:pPr>
            <w:r w:rsidRPr="00D00875">
              <w:rPr>
                <w:rFonts w:ascii="Times New Roman" w:eastAsia="Times New Roman" w:hAnsi="Times New Roman" w:cs="Times New Roman"/>
                <w:lang w:eastAsia="ru-RU"/>
              </w:rPr>
              <w:t>Изучение производства.</w:t>
            </w:r>
          </w:p>
          <w:p w14:paraId="2E139D63" w14:textId="24432F4B" w:rsidR="00D00875" w:rsidRPr="00D00875" w:rsidRDefault="00D00875" w:rsidP="00D00875">
            <w:pPr>
              <w:suppressAutoHyphens/>
              <w:jc w:val="both"/>
              <w:rPr>
                <w:rFonts w:ascii="Times New Roman" w:eastAsia="Times New Roman" w:hAnsi="Times New Roman" w:cs="Times New Roman"/>
                <w:lang w:eastAsia="ru-RU"/>
              </w:rPr>
            </w:pPr>
            <w:r w:rsidRPr="00D00875">
              <w:rPr>
                <w:rFonts w:ascii="Times New Roman" w:eastAsia="Times New Roman" w:hAnsi="Times New Roman" w:cs="Times New Roman"/>
                <w:lang w:eastAsia="ru-RU"/>
              </w:rPr>
              <w:t>Выполнение (дублирование) обязанностей аппаратчика (оператора или</w:t>
            </w:r>
          </w:p>
          <w:p w14:paraId="4189AFD0" w14:textId="77777777" w:rsidR="00D00875" w:rsidRPr="00D00875" w:rsidRDefault="00D00875" w:rsidP="00D00875">
            <w:pPr>
              <w:suppressAutoHyphens/>
              <w:jc w:val="both"/>
              <w:rPr>
                <w:rFonts w:ascii="Times New Roman" w:eastAsia="Times New Roman" w:hAnsi="Times New Roman" w:cs="Times New Roman"/>
                <w:lang w:eastAsia="ru-RU"/>
              </w:rPr>
            </w:pPr>
            <w:r w:rsidRPr="00D00875">
              <w:rPr>
                <w:rFonts w:ascii="Times New Roman" w:eastAsia="Times New Roman" w:hAnsi="Times New Roman" w:cs="Times New Roman"/>
                <w:lang w:eastAsia="ru-RU"/>
              </w:rPr>
              <w:t>лаборанта химического анализа).</w:t>
            </w:r>
          </w:p>
          <w:p w14:paraId="7C67ABE5" w14:textId="407A1C99" w:rsidR="00D00875" w:rsidRPr="00C63897" w:rsidRDefault="00D00875" w:rsidP="00D00875">
            <w:pPr>
              <w:suppressAutoHyphens/>
              <w:jc w:val="both"/>
              <w:rPr>
                <w:rFonts w:ascii="Times New Roman" w:eastAsia="Times New Roman" w:hAnsi="Times New Roman" w:cs="Times New Roman"/>
                <w:lang w:eastAsia="ru-RU"/>
              </w:rPr>
            </w:pPr>
            <w:r w:rsidRPr="00D00875">
              <w:rPr>
                <w:rFonts w:ascii="Times New Roman" w:eastAsia="Times New Roman" w:hAnsi="Times New Roman" w:cs="Times New Roman"/>
                <w:lang w:eastAsia="ru-RU"/>
              </w:rPr>
              <w:t>Выполнение индивидуального задания.</w:t>
            </w:r>
          </w:p>
        </w:tc>
      </w:tr>
      <w:tr w:rsidR="00437D40" w:rsidRPr="00C63897" w14:paraId="4CB4A123" w14:textId="77777777" w:rsidTr="005B3F28">
        <w:tc>
          <w:tcPr>
            <w:tcW w:w="9634" w:type="dxa"/>
            <w:gridSpan w:val="2"/>
          </w:tcPr>
          <w:p w14:paraId="4C21EE02" w14:textId="2AF120E1" w:rsidR="00437D40" w:rsidRPr="007B1A5C" w:rsidRDefault="007B1A5C" w:rsidP="005B3F28">
            <w:pPr>
              <w:spacing w:line="276" w:lineRule="auto"/>
              <w:rPr>
                <w:rFonts w:ascii="Times New Roman" w:eastAsia="Times New Roman" w:hAnsi="Times New Roman" w:cs="Times New Roman"/>
                <w:b/>
                <w:bCs/>
                <w:iCs/>
                <w:lang w:eastAsia="ru-RU"/>
              </w:rPr>
            </w:pPr>
            <w:r w:rsidRPr="007B1A5C">
              <w:rPr>
                <w:rFonts w:ascii="Times New Roman" w:eastAsia="Times New Roman" w:hAnsi="Times New Roman" w:cs="Times New Roman"/>
                <w:b/>
                <w:bCs/>
                <w:iCs/>
                <w:lang w:eastAsia="ru-RU"/>
              </w:rPr>
              <w:t>Промежуточная аттестация</w:t>
            </w:r>
          </w:p>
        </w:tc>
      </w:tr>
      <w:tr w:rsidR="00437D40" w:rsidRPr="00C63897" w14:paraId="5330C30D" w14:textId="77777777" w:rsidTr="005B3F28">
        <w:tc>
          <w:tcPr>
            <w:tcW w:w="9634" w:type="dxa"/>
            <w:gridSpan w:val="2"/>
          </w:tcPr>
          <w:p w14:paraId="48969075" w14:textId="05353678" w:rsidR="00437D40" w:rsidRPr="00C63897" w:rsidRDefault="00437D40" w:rsidP="005B3F28">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D00875">
              <w:rPr>
                <w:rFonts w:ascii="Times New Roman" w:eastAsia="Times New Roman" w:hAnsi="Times New Roman" w:cs="Times New Roman"/>
                <w:b/>
                <w:bCs/>
                <w:lang w:eastAsia="ru-RU"/>
              </w:rPr>
              <w:t xml:space="preserve"> (количество часов = 2</w:t>
            </w:r>
            <w:r w:rsidR="005A44C8">
              <w:rPr>
                <w:rFonts w:ascii="Times New Roman" w:eastAsia="Times New Roman" w:hAnsi="Times New Roman" w:cs="Times New Roman"/>
                <w:b/>
                <w:bCs/>
                <w:lang w:eastAsia="ru-RU"/>
              </w:rPr>
              <w:t>52</w:t>
            </w:r>
            <w:r w:rsidR="00D00875">
              <w:rPr>
                <w:rFonts w:ascii="Times New Roman" w:eastAsia="Times New Roman" w:hAnsi="Times New Roman" w:cs="Times New Roman"/>
                <w:b/>
                <w:bCs/>
                <w:lang w:eastAsia="ru-RU"/>
              </w:rPr>
              <w:t>)</w:t>
            </w:r>
          </w:p>
        </w:tc>
      </w:tr>
    </w:tbl>
    <w:p w14:paraId="71B9C995" w14:textId="77777777" w:rsidR="00437D40" w:rsidRDefault="00437D40" w:rsidP="00437D40">
      <w:pPr>
        <w:rPr>
          <w:rFonts w:ascii="Times New Roman" w:hAnsi="Times New Roman" w:cs="Times New Roman"/>
          <w:sz w:val="24"/>
          <w:szCs w:val="24"/>
        </w:rPr>
      </w:pPr>
    </w:p>
    <w:p w14:paraId="7F775488" w14:textId="77777777" w:rsidR="00437D40" w:rsidRPr="00E11160" w:rsidRDefault="00437D40" w:rsidP="004178E3">
      <w:pPr>
        <w:pStyle w:val="1f"/>
      </w:pPr>
      <w:r w:rsidRPr="00E11160">
        <w:t xml:space="preserve">3. </w:t>
      </w:r>
      <w:r w:rsidRPr="008D2724">
        <w:t>Условия реализации профессионального модуля</w:t>
      </w:r>
    </w:p>
    <w:p w14:paraId="1FF2EBE8" w14:textId="77777777" w:rsidR="00437D40" w:rsidRPr="00E11160" w:rsidRDefault="00437D40" w:rsidP="00437D40">
      <w:pPr>
        <w:pStyle w:val="114"/>
        <w:rPr>
          <w:rFonts w:ascii="Times New Roman" w:hAnsi="Times New Roman"/>
        </w:rPr>
      </w:pPr>
      <w:r w:rsidRPr="00E11160">
        <w:rPr>
          <w:rFonts w:ascii="Times New Roman" w:hAnsi="Times New Roman"/>
        </w:rPr>
        <w:t>3.1. Материально-техническое обеспечение</w:t>
      </w:r>
    </w:p>
    <w:p w14:paraId="680567BC" w14:textId="77777777" w:rsidR="00B73C57" w:rsidRDefault="00437D40" w:rsidP="00B73C57">
      <w:pPr>
        <w:pStyle w:val="afc"/>
        <w:spacing w:after="0" w:line="288" w:lineRule="atLeast"/>
        <w:ind w:firstLine="540"/>
        <w:jc w:val="both"/>
        <w:rPr>
          <w:bCs/>
        </w:rPr>
      </w:pPr>
      <w:r w:rsidRPr="00FA680C">
        <w:rPr>
          <w:bCs/>
        </w:rPr>
        <w:t>Кабинет</w:t>
      </w:r>
      <w:r w:rsidR="00B73C57">
        <w:rPr>
          <w:bCs/>
        </w:rPr>
        <w:t xml:space="preserve"> «Основы обеспечения качества продукции», </w:t>
      </w:r>
      <w:r w:rsidRPr="00FA680C">
        <w:rPr>
          <w:bCs/>
        </w:rPr>
        <w:t>оснащенны</w:t>
      </w:r>
      <w:r w:rsidR="00B73C57">
        <w:rPr>
          <w:bCs/>
        </w:rPr>
        <w:t>й</w:t>
      </w:r>
      <w:r w:rsidRPr="00FA680C">
        <w:rPr>
          <w:bCs/>
        </w:rPr>
        <w:t xml:space="preserve"> </w:t>
      </w:r>
      <w:r w:rsidRPr="00FA680C">
        <w:rPr>
          <w:bCs/>
          <w:iCs/>
        </w:rPr>
        <w:t xml:space="preserve">в соответствии с приложением 3 </w:t>
      </w:r>
      <w:r>
        <w:rPr>
          <w:bCs/>
          <w:iCs/>
        </w:rPr>
        <w:t>ПОП-П</w:t>
      </w:r>
      <w:r w:rsidRPr="00FA680C">
        <w:rPr>
          <w:bCs/>
        </w:rPr>
        <w:t xml:space="preserve">. </w:t>
      </w:r>
    </w:p>
    <w:p w14:paraId="616BD9B1" w14:textId="06F7B5C8" w:rsidR="00B73C57" w:rsidRPr="00B73C57" w:rsidRDefault="00B73C57" w:rsidP="00B73C57">
      <w:pPr>
        <w:pStyle w:val="afc"/>
        <w:spacing w:after="0" w:line="288" w:lineRule="atLeast"/>
        <w:ind w:firstLine="540"/>
        <w:jc w:val="both"/>
      </w:pPr>
      <w:r w:rsidRPr="00B73C57">
        <w:t>Базы практики (зоны по видам работ), оснащенные в соответствии с приложением 3 ПОП-П.</w:t>
      </w:r>
    </w:p>
    <w:p w14:paraId="53F1A4E6" w14:textId="2A1ACE5F" w:rsidR="00437D40" w:rsidRPr="00E11160" w:rsidRDefault="00437D40" w:rsidP="00437D4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84FDF79" w14:textId="77777777" w:rsidR="00437D40" w:rsidRDefault="00437D40" w:rsidP="00437D4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3D0F95" w14:textId="77777777" w:rsidR="00437D40" w:rsidRDefault="00437D40" w:rsidP="00437D40">
      <w:pPr>
        <w:pStyle w:val="a4"/>
        <w:spacing w:line="276" w:lineRule="auto"/>
        <w:ind w:left="0" w:firstLine="709"/>
        <w:jc w:val="both"/>
        <w:rPr>
          <w:rFonts w:ascii="Times New Roman" w:hAnsi="Times New Roman"/>
          <w:bCs/>
          <w:sz w:val="24"/>
          <w:szCs w:val="24"/>
        </w:rPr>
      </w:pPr>
    </w:p>
    <w:p w14:paraId="608B8CE3" w14:textId="77777777" w:rsidR="00437D40" w:rsidRPr="00E11160" w:rsidRDefault="00437D40" w:rsidP="00437D40">
      <w:pPr>
        <w:pStyle w:val="a4"/>
        <w:spacing w:line="276" w:lineRule="auto"/>
        <w:ind w:left="0" w:firstLine="709"/>
        <w:rPr>
          <w:rFonts w:ascii="Times New Roman" w:hAnsi="Times New Roman" w:cs="Times New Roman"/>
          <w:b/>
          <w:sz w:val="24"/>
          <w:szCs w:val="24"/>
        </w:rPr>
      </w:pPr>
      <w:r w:rsidRPr="00FE3197">
        <w:rPr>
          <w:rFonts w:ascii="Times New Roman" w:hAnsi="Times New Roman" w:cs="Times New Roman"/>
          <w:b/>
          <w:sz w:val="24"/>
          <w:szCs w:val="24"/>
        </w:rPr>
        <w:t>3.2.1. Основные печатные и/или электронные издания</w:t>
      </w:r>
    </w:p>
    <w:p w14:paraId="0BFA990E" w14:textId="7EA2F837" w:rsidR="00FE3197" w:rsidRPr="00FE3197" w:rsidRDefault="00FE3197" w:rsidP="00FE3197">
      <w:pPr>
        <w:pStyle w:val="a4"/>
        <w:numPr>
          <w:ilvl w:val="0"/>
          <w:numId w:val="19"/>
        </w:numPr>
        <w:spacing w:line="276" w:lineRule="auto"/>
        <w:ind w:left="426"/>
        <w:jc w:val="both"/>
        <w:rPr>
          <w:rFonts w:ascii="Times New Roman" w:eastAsia="Times New Roman" w:hAnsi="Times New Roman" w:cs="Times New Roman"/>
          <w:sz w:val="24"/>
          <w:szCs w:val="24"/>
          <w:lang w:eastAsia="ru-RU"/>
        </w:rPr>
      </w:pPr>
      <w:r w:rsidRPr="00FE3197">
        <w:rPr>
          <w:rFonts w:ascii="Times New Roman" w:eastAsia="Times New Roman" w:hAnsi="Times New Roman" w:cs="Times New Roman"/>
          <w:sz w:val="24"/>
          <w:szCs w:val="24"/>
          <w:lang w:eastAsia="ru-RU"/>
        </w:rPr>
        <w:t>Сергеев А.Г. Крохин В.В. С 32 Метрология: учеб. пособие –М.: Логос, 2000-408 с.: ил.</w:t>
      </w:r>
    </w:p>
    <w:p w14:paraId="0AB50A48" w14:textId="19CFBDDB" w:rsidR="00437D40" w:rsidRDefault="00FE3197" w:rsidP="00FE3197">
      <w:pPr>
        <w:pStyle w:val="a4"/>
        <w:numPr>
          <w:ilvl w:val="0"/>
          <w:numId w:val="19"/>
        </w:numPr>
        <w:spacing w:line="276" w:lineRule="auto"/>
        <w:ind w:left="426"/>
        <w:jc w:val="both"/>
        <w:rPr>
          <w:rFonts w:ascii="Times New Roman" w:eastAsia="Times New Roman" w:hAnsi="Times New Roman" w:cs="Times New Roman"/>
          <w:sz w:val="24"/>
          <w:szCs w:val="24"/>
          <w:lang w:eastAsia="ru-RU"/>
        </w:rPr>
      </w:pPr>
      <w:r w:rsidRPr="00FE3197">
        <w:rPr>
          <w:rFonts w:ascii="Times New Roman" w:eastAsia="Times New Roman" w:hAnsi="Times New Roman" w:cs="Times New Roman"/>
          <w:sz w:val="24"/>
          <w:szCs w:val="24"/>
          <w:lang w:eastAsia="ru-RU"/>
        </w:rPr>
        <w:t xml:space="preserve">Федюкин В.К. Квалиметрия. Измерение качества промышленной продукции: учебное пособие-Москва: КРОНОС, 2009-320 с.   </w:t>
      </w:r>
    </w:p>
    <w:p w14:paraId="5E580FAC" w14:textId="77777777" w:rsidR="00437D40" w:rsidRPr="00FA680C" w:rsidRDefault="00437D40" w:rsidP="00437D40">
      <w:pPr>
        <w:suppressAutoHyphens/>
        <w:spacing w:line="276" w:lineRule="auto"/>
        <w:ind w:firstLine="709"/>
        <w:contextualSpacing/>
        <w:rPr>
          <w:rFonts w:ascii="Times New Roman" w:hAnsi="Times New Roman" w:cs="Times New Roman"/>
          <w:bCs/>
          <w:i/>
          <w:sz w:val="24"/>
          <w:szCs w:val="24"/>
        </w:rPr>
      </w:pPr>
      <w:r w:rsidRPr="00FE3197">
        <w:rPr>
          <w:rFonts w:ascii="Times New Roman" w:hAnsi="Times New Roman" w:cs="Times New Roman"/>
          <w:b/>
          <w:bCs/>
          <w:sz w:val="24"/>
          <w:szCs w:val="24"/>
        </w:rPr>
        <w:t xml:space="preserve">3.2.2. Дополнительные источники </w:t>
      </w:r>
      <w:r w:rsidRPr="00FE3197">
        <w:rPr>
          <w:rFonts w:ascii="Times New Roman" w:hAnsi="Times New Roman" w:cs="Times New Roman"/>
          <w:bCs/>
          <w:i/>
          <w:sz w:val="24"/>
          <w:szCs w:val="24"/>
        </w:rPr>
        <w:t>(при необходимости)</w:t>
      </w:r>
    </w:p>
    <w:p w14:paraId="094D859F" w14:textId="766101BD" w:rsidR="00FE3197" w:rsidRPr="00FE3197" w:rsidRDefault="00FE3197" w:rsidP="00FE3197">
      <w:pPr>
        <w:pStyle w:val="1f"/>
        <w:numPr>
          <w:ilvl w:val="0"/>
          <w:numId w:val="20"/>
        </w:numPr>
        <w:ind w:left="426"/>
        <w:jc w:val="left"/>
        <w:rPr>
          <w:rFonts w:ascii="Times New Roman" w:eastAsiaTheme="minorHAnsi" w:hAnsi="Times New Roman"/>
          <w:b w:val="0"/>
          <w:iCs/>
          <w:caps w:val="0"/>
          <w:kern w:val="0"/>
          <w:lang w:val="ru-RU" w:eastAsia="en-US"/>
        </w:rPr>
      </w:pPr>
      <w:r w:rsidRPr="00FE3197">
        <w:rPr>
          <w:rFonts w:ascii="Times New Roman" w:eastAsiaTheme="minorHAnsi" w:hAnsi="Times New Roman"/>
          <w:b w:val="0"/>
          <w:iCs/>
          <w:caps w:val="0"/>
          <w:kern w:val="0"/>
          <w:lang w:val="ru-RU" w:eastAsia="en-US"/>
        </w:rPr>
        <w:t xml:space="preserve">Герасимова, Е. Б. Метрология, стандартизация и сертификация: учеб. пособие / Е. Б. </w:t>
      </w:r>
    </w:p>
    <w:p w14:paraId="7E0BCF2B" w14:textId="0A27045E" w:rsidR="00FE3197" w:rsidRPr="00FE3197" w:rsidRDefault="00FE3197" w:rsidP="00FE3197">
      <w:pPr>
        <w:pStyle w:val="1f"/>
        <w:numPr>
          <w:ilvl w:val="0"/>
          <w:numId w:val="20"/>
        </w:numPr>
        <w:ind w:left="426"/>
        <w:jc w:val="left"/>
        <w:rPr>
          <w:rFonts w:ascii="Times New Roman" w:eastAsiaTheme="minorHAnsi" w:hAnsi="Times New Roman"/>
          <w:b w:val="0"/>
          <w:iCs/>
          <w:caps w:val="0"/>
          <w:kern w:val="0"/>
          <w:lang w:val="ru-RU" w:eastAsia="en-US"/>
        </w:rPr>
      </w:pPr>
      <w:r w:rsidRPr="00FE3197">
        <w:rPr>
          <w:rFonts w:ascii="Times New Roman" w:eastAsiaTheme="minorHAnsi" w:hAnsi="Times New Roman"/>
          <w:b w:val="0"/>
          <w:iCs/>
          <w:caps w:val="0"/>
          <w:kern w:val="0"/>
          <w:lang w:val="ru-RU" w:eastAsia="en-US"/>
        </w:rPr>
        <w:t xml:space="preserve">Герасимова. Б. И. Герасимов. – Москва: Форум: ИНФРА-М, 2008. – 224 с. </w:t>
      </w:r>
    </w:p>
    <w:p w14:paraId="50E9B9A2" w14:textId="77777777" w:rsidR="00FE3197" w:rsidRDefault="00FE3197" w:rsidP="00FE3197">
      <w:pPr>
        <w:pStyle w:val="1f"/>
        <w:numPr>
          <w:ilvl w:val="0"/>
          <w:numId w:val="20"/>
        </w:numPr>
        <w:ind w:left="426"/>
        <w:jc w:val="left"/>
        <w:rPr>
          <w:rFonts w:ascii="Times New Roman" w:eastAsiaTheme="minorHAnsi" w:hAnsi="Times New Roman"/>
          <w:b w:val="0"/>
          <w:iCs/>
          <w:caps w:val="0"/>
          <w:kern w:val="0"/>
          <w:lang w:val="ru-RU" w:eastAsia="en-US"/>
        </w:rPr>
      </w:pPr>
      <w:proofErr w:type="spellStart"/>
      <w:r w:rsidRPr="00FE3197">
        <w:rPr>
          <w:rFonts w:ascii="Times New Roman" w:eastAsiaTheme="minorHAnsi" w:hAnsi="Times New Roman"/>
          <w:b w:val="0"/>
          <w:iCs/>
          <w:caps w:val="0"/>
          <w:kern w:val="0"/>
          <w:lang w:val="ru-RU" w:eastAsia="en-US"/>
        </w:rPr>
        <w:t>Димов</w:t>
      </w:r>
      <w:proofErr w:type="spellEnd"/>
      <w:r w:rsidRPr="00FE3197">
        <w:rPr>
          <w:rFonts w:ascii="Times New Roman" w:eastAsiaTheme="minorHAnsi" w:hAnsi="Times New Roman"/>
          <w:b w:val="0"/>
          <w:iCs/>
          <w:caps w:val="0"/>
          <w:kern w:val="0"/>
          <w:lang w:val="ru-RU" w:eastAsia="en-US"/>
        </w:rPr>
        <w:t xml:space="preserve">, Ю. В. Метрология, стандартизация и сертификация: учебник для вузов / Ю.В. </w:t>
      </w:r>
      <w:proofErr w:type="spellStart"/>
      <w:r w:rsidRPr="00FE3197">
        <w:rPr>
          <w:rFonts w:ascii="Times New Roman" w:eastAsiaTheme="minorHAnsi" w:hAnsi="Times New Roman"/>
          <w:b w:val="0"/>
          <w:iCs/>
          <w:caps w:val="0"/>
          <w:kern w:val="0"/>
          <w:lang w:val="ru-RU" w:eastAsia="en-US"/>
        </w:rPr>
        <w:t>Димов</w:t>
      </w:r>
      <w:proofErr w:type="spellEnd"/>
      <w:r w:rsidRPr="00FE3197">
        <w:rPr>
          <w:rFonts w:ascii="Times New Roman" w:eastAsiaTheme="minorHAnsi" w:hAnsi="Times New Roman"/>
          <w:b w:val="0"/>
          <w:iCs/>
          <w:caps w:val="0"/>
          <w:kern w:val="0"/>
          <w:lang w:val="ru-RU" w:eastAsia="en-US"/>
        </w:rPr>
        <w:t xml:space="preserve">. – 3-е изд. – СПб.: Питер, 2010. – 464 с. для студ. сред. проф. образования / Н.Д. </w:t>
      </w:r>
      <w:r w:rsidRPr="00FE3197">
        <w:rPr>
          <w:rFonts w:ascii="Times New Roman" w:eastAsiaTheme="minorHAnsi" w:hAnsi="Times New Roman"/>
          <w:b w:val="0"/>
          <w:iCs/>
          <w:caps w:val="0"/>
          <w:kern w:val="0"/>
          <w:lang w:val="ru-RU" w:eastAsia="en-US"/>
        </w:rPr>
        <w:lastRenderedPageBreak/>
        <w:t>Дубовой, Е.М. Портнов. – Москва: Форум: ИНФРА-М, 2008. – 256 с. Москва: ИД «Форум-ИНФА-М»</w:t>
      </w:r>
      <w:r>
        <w:rPr>
          <w:rFonts w:ascii="Times New Roman" w:eastAsiaTheme="minorHAnsi" w:hAnsi="Times New Roman"/>
          <w:b w:val="0"/>
          <w:iCs/>
          <w:caps w:val="0"/>
          <w:kern w:val="0"/>
          <w:lang w:val="ru-RU" w:eastAsia="en-US"/>
        </w:rPr>
        <w:t xml:space="preserve"> </w:t>
      </w:r>
      <w:r w:rsidRPr="00FE3197">
        <w:rPr>
          <w:rFonts w:ascii="Times New Roman" w:eastAsiaTheme="minorHAnsi" w:hAnsi="Times New Roman"/>
          <w:b w:val="0"/>
          <w:iCs/>
          <w:caps w:val="0"/>
          <w:kern w:val="0"/>
          <w:lang w:val="ru-RU" w:eastAsia="en-US"/>
        </w:rPr>
        <w:t>2010.</w:t>
      </w:r>
    </w:p>
    <w:p w14:paraId="72A3AE92" w14:textId="7F3FE2B8" w:rsidR="00437D40" w:rsidRPr="00FA680C" w:rsidRDefault="00437D40" w:rsidP="00FE3197">
      <w:pPr>
        <w:pStyle w:val="1f"/>
      </w:pPr>
      <w:r w:rsidRPr="00746A2E">
        <w:t xml:space="preserve">4. Контроль и оценка результатов освоения </w:t>
      </w:r>
      <w:r w:rsidRPr="00746A2E">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801"/>
        <w:gridCol w:w="2278"/>
      </w:tblGrid>
      <w:tr w:rsidR="00F376E2" w:rsidRPr="008D2724" w14:paraId="3DF4C7E0" w14:textId="77777777" w:rsidTr="00746A2E">
        <w:trPr>
          <w:trHeight w:val="23"/>
        </w:trPr>
        <w:tc>
          <w:tcPr>
            <w:tcW w:w="1324" w:type="pct"/>
          </w:tcPr>
          <w:p w14:paraId="0376F66B" w14:textId="77777777" w:rsidR="00F376E2" w:rsidRPr="008D2724" w:rsidRDefault="00F376E2" w:rsidP="005B3F28">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493" w:type="pct"/>
            <w:vAlign w:val="center"/>
          </w:tcPr>
          <w:p w14:paraId="05D81628" w14:textId="77777777" w:rsidR="00F376E2" w:rsidRPr="008D2724" w:rsidRDefault="00F376E2" w:rsidP="005B3F2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183" w:type="pct"/>
            <w:vAlign w:val="center"/>
          </w:tcPr>
          <w:p w14:paraId="4DD6A13F" w14:textId="019E06CB" w:rsidR="00F376E2" w:rsidRPr="008D2724" w:rsidRDefault="00F376E2" w:rsidP="005B3F2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3A72AE" w:rsidRPr="008D2724" w14:paraId="030BC229" w14:textId="77777777" w:rsidTr="00746A2E">
        <w:trPr>
          <w:trHeight w:val="23"/>
        </w:trPr>
        <w:tc>
          <w:tcPr>
            <w:tcW w:w="1324" w:type="pct"/>
          </w:tcPr>
          <w:p w14:paraId="72A4BBFB" w14:textId="57BF414E" w:rsidR="003A72AE" w:rsidRPr="008D2724" w:rsidRDefault="003A72AE" w:rsidP="005B3F28">
            <w:pPr>
              <w:suppressAutoHyphens/>
              <w:contextualSpacing/>
              <w:rPr>
                <w:rFonts w:ascii="Times New Roman" w:hAnsi="Times New Roman" w:cs="Times New Roman"/>
                <w:i/>
                <w:sz w:val="24"/>
                <w:szCs w:val="24"/>
              </w:rPr>
            </w:pPr>
            <w:r w:rsidRPr="00FE3197">
              <w:rPr>
                <w:rFonts w:ascii="Times New Roman" w:eastAsia="Times New Roman" w:hAnsi="Times New Roman" w:cs="Times New Roman"/>
                <w:bCs/>
                <w:iCs/>
                <w:sz w:val="24"/>
                <w:szCs w:val="24"/>
              </w:rPr>
              <w:t>ПК</w:t>
            </w:r>
            <w:r>
              <w:rPr>
                <w:rFonts w:ascii="Times New Roman" w:eastAsia="Times New Roman" w:hAnsi="Times New Roman" w:cs="Times New Roman"/>
                <w:bCs/>
                <w:iCs/>
                <w:sz w:val="24"/>
                <w:szCs w:val="24"/>
              </w:rPr>
              <w:t xml:space="preserve"> </w:t>
            </w:r>
            <w:r w:rsidRPr="00FE3197">
              <w:rPr>
                <w:rFonts w:ascii="Times New Roman" w:eastAsia="Times New Roman" w:hAnsi="Times New Roman" w:cs="Times New Roman"/>
                <w:bCs/>
                <w:iCs/>
                <w:sz w:val="24"/>
                <w:szCs w:val="24"/>
              </w:rPr>
              <w:t>3.1 Вести учёт расхода используемого сырья, вспомогательных материалов, энергоресурсов</w:t>
            </w:r>
          </w:p>
        </w:tc>
        <w:tc>
          <w:tcPr>
            <w:tcW w:w="2493" w:type="pct"/>
            <w:vMerge w:val="restart"/>
          </w:tcPr>
          <w:p w14:paraId="199EE0B6" w14:textId="5BE5BB57" w:rsidR="003A72AE" w:rsidRPr="00746A2E" w:rsidRDefault="003A72AE" w:rsidP="00746A2E">
            <w:pPr>
              <w:suppressAutoHyphens/>
              <w:contextualSpacing/>
              <w:rPr>
                <w:rFonts w:ascii="Times New Roman" w:hAnsi="Times New Roman" w:cs="Times New Roman"/>
                <w:iCs/>
                <w:sz w:val="24"/>
                <w:szCs w:val="24"/>
              </w:rPr>
            </w:pPr>
            <w:r w:rsidRPr="00746A2E">
              <w:rPr>
                <w:rFonts w:ascii="Times New Roman" w:hAnsi="Times New Roman" w:cs="Times New Roman"/>
                <w:iCs/>
                <w:sz w:val="24"/>
                <w:szCs w:val="24"/>
              </w:rPr>
              <w:t xml:space="preserve">- </w:t>
            </w:r>
            <w:r>
              <w:rPr>
                <w:rFonts w:ascii="Times New Roman" w:hAnsi="Times New Roman" w:cs="Times New Roman"/>
                <w:iCs/>
                <w:sz w:val="24"/>
                <w:szCs w:val="24"/>
              </w:rPr>
              <w:t>осуществляет</w:t>
            </w:r>
            <w:r w:rsidRPr="00746A2E">
              <w:rPr>
                <w:rFonts w:ascii="Times New Roman" w:hAnsi="Times New Roman" w:cs="Times New Roman"/>
                <w:iCs/>
                <w:sz w:val="24"/>
                <w:szCs w:val="24"/>
              </w:rPr>
              <w:t xml:space="preserve"> поиск необходимых нормативных документов;</w:t>
            </w:r>
          </w:p>
          <w:p w14:paraId="642B5143" w14:textId="77777777" w:rsidR="003A72AE" w:rsidRDefault="003A72AE" w:rsidP="00746A2E">
            <w:pPr>
              <w:suppressAutoHyphens/>
              <w:contextualSpacing/>
              <w:rPr>
                <w:rFonts w:ascii="Times New Roman" w:hAnsi="Times New Roman" w:cs="Times New Roman"/>
                <w:iCs/>
                <w:sz w:val="24"/>
                <w:szCs w:val="24"/>
              </w:rPr>
            </w:pPr>
            <w:r w:rsidRPr="00746A2E">
              <w:rPr>
                <w:rFonts w:ascii="Times New Roman" w:hAnsi="Times New Roman" w:cs="Times New Roman"/>
                <w:iCs/>
                <w:sz w:val="24"/>
                <w:szCs w:val="24"/>
              </w:rPr>
              <w:t xml:space="preserve">- </w:t>
            </w:r>
            <w:r>
              <w:rPr>
                <w:rFonts w:ascii="Times New Roman" w:hAnsi="Times New Roman" w:cs="Times New Roman"/>
                <w:iCs/>
                <w:sz w:val="24"/>
                <w:szCs w:val="24"/>
              </w:rPr>
              <w:t>рассчитывает материальные и тепловые балансы,</w:t>
            </w:r>
            <w:r w:rsidRPr="00746A2E">
              <w:rPr>
                <w:rFonts w:ascii="Times New Roman" w:hAnsi="Times New Roman" w:cs="Times New Roman"/>
                <w:iCs/>
                <w:sz w:val="24"/>
                <w:szCs w:val="24"/>
              </w:rPr>
              <w:t xml:space="preserve"> расходны</w:t>
            </w:r>
            <w:r>
              <w:rPr>
                <w:rFonts w:ascii="Times New Roman" w:hAnsi="Times New Roman" w:cs="Times New Roman"/>
                <w:iCs/>
                <w:sz w:val="24"/>
                <w:szCs w:val="24"/>
              </w:rPr>
              <w:t>е</w:t>
            </w:r>
            <w:r w:rsidRPr="00746A2E">
              <w:rPr>
                <w:rFonts w:ascii="Times New Roman" w:hAnsi="Times New Roman" w:cs="Times New Roman"/>
                <w:iCs/>
                <w:sz w:val="24"/>
                <w:szCs w:val="24"/>
              </w:rPr>
              <w:t xml:space="preserve"> коэффициент</w:t>
            </w:r>
            <w:r>
              <w:rPr>
                <w:rFonts w:ascii="Times New Roman" w:hAnsi="Times New Roman" w:cs="Times New Roman"/>
                <w:iCs/>
                <w:sz w:val="24"/>
                <w:szCs w:val="24"/>
              </w:rPr>
              <w:t>ы</w:t>
            </w:r>
            <w:r w:rsidRPr="00746A2E">
              <w:rPr>
                <w:rFonts w:ascii="Times New Roman" w:hAnsi="Times New Roman" w:cs="Times New Roman"/>
                <w:iCs/>
                <w:sz w:val="24"/>
                <w:szCs w:val="24"/>
              </w:rPr>
              <w:t>;</w:t>
            </w:r>
          </w:p>
          <w:p w14:paraId="34CC83B2" w14:textId="1FFF7823" w:rsidR="003A72AE" w:rsidRPr="00746A2E" w:rsidRDefault="003A72AE" w:rsidP="00746A2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проводит </w:t>
            </w:r>
            <w:r w:rsidRPr="00746A2E">
              <w:rPr>
                <w:rFonts w:ascii="Times New Roman" w:hAnsi="Times New Roman" w:cs="Times New Roman"/>
                <w:iCs/>
                <w:sz w:val="24"/>
                <w:szCs w:val="24"/>
              </w:rPr>
              <w:t>анализ причин брака продукции</w:t>
            </w:r>
            <w:r>
              <w:rPr>
                <w:rFonts w:ascii="Times New Roman" w:hAnsi="Times New Roman" w:cs="Times New Roman"/>
                <w:iCs/>
                <w:sz w:val="24"/>
                <w:szCs w:val="24"/>
              </w:rPr>
              <w:t>.</w:t>
            </w:r>
          </w:p>
        </w:tc>
        <w:tc>
          <w:tcPr>
            <w:tcW w:w="1183" w:type="pct"/>
            <w:vMerge w:val="restart"/>
          </w:tcPr>
          <w:p w14:paraId="24E512B7" w14:textId="77777777" w:rsidR="003A72AE" w:rsidRPr="00746A2E" w:rsidRDefault="003A72AE" w:rsidP="005B3F28">
            <w:pPr>
              <w:suppressAutoHyphens/>
              <w:contextualSpacing/>
              <w:rPr>
                <w:rFonts w:ascii="Times New Roman" w:hAnsi="Times New Roman" w:cs="Times New Roman"/>
                <w:iCs/>
                <w:sz w:val="24"/>
                <w:szCs w:val="24"/>
              </w:rPr>
            </w:pPr>
            <w:r w:rsidRPr="00746A2E">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3A72AE" w:rsidRPr="008D2724" w14:paraId="5FC0B712" w14:textId="77777777" w:rsidTr="00746A2E">
        <w:trPr>
          <w:trHeight w:val="23"/>
        </w:trPr>
        <w:tc>
          <w:tcPr>
            <w:tcW w:w="1324" w:type="pct"/>
          </w:tcPr>
          <w:p w14:paraId="752463E7" w14:textId="5F3944B2" w:rsidR="003A72AE" w:rsidRPr="008D2724" w:rsidRDefault="003A72AE" w:rsidP="005B3F28">
            <w:pPr>
              <w:suppressAutoHyphens/>
              <w:contextualSpacing/>
              <w:rPr>
                <w:rFonts w:ascii="Times New Roman" w:hAnsi="Times New Roman" w:cs="Times New Roman"/>
                <w:i/>
                <w:sz w:val="24"/>
                <w:szCs w:val="24"/>
              </w:rPr>
            </w:pPr>
            <w:r w:rsidRPr="00FE3197">
              <w:rPr>
                <w:rFonts w:ascii="Times New Roman" w:hAnsi="Times New Roman" w:cs="Times New Roman"/>
                <w:iCs/>
                <w:sz w:val="24"/>
                <w:szCs w:val="24"/>
              </w:rPr>
              <w:t>ПК</w:t>
            </w:r>
            <w:r>
              <w:rPr>
                <w:rFonts w:ascii="Times New Roman" w:hAnsi="Times New Roman" w:cs="Times New Roman"/>
                <w:iCs/>
                <w:sz w:val="24"/>
                <w:szCs w:val="24"/>
              </w:rPr>
              <w:t xml:space="preserve"> </w:t>
            </w:r>
            <w:r w:rsidRPr="00FE3197">
              <w:rPr>
                <w:rFonts w:ascii="Times New Roman" w:hAnsi="Times New Roman" w:cs="Times New Roman"/>
                <w:iCs/>
                <w:sz w:val="24"/>
                <w:szCs w:val="24"/>
              </w:rPr>
              <w:t>3.2 Контролировать качество сырья, полуфабрикатов (полупродуктов) и готовой продукции на всех участках электрохимического производства</w:t>
            </w:r>
          </w:p>
        </w:tc>
        <w:tc>
          <w:tcPr>
            <w:tcW w:w="2493" w:type="pct"/>
            <w:vMerge/>
          </w:tcPr>
          <w:p w14:paraId="101979ED" w14:textId="5D626A9D" w:rsidR="003A72AE" w:rsidRPr="00746A2E" w:rsidRDefault="003A72AE" w:rsidP="005B3F28">
            <w:pPr>
              <w:suppressAutoHyphens/>
              <w:contextualSpacing/>
              <w:rPr>
                <w:rFonts w:ascii="Times New Roman" w:hAnsi="Times New Roman" w:cs="Times New Roman"/>
                <w:iCs/>
                <w:sz w:val="24"/>
                <w:szCs w:val="24"/>
              </w:rPr>
            </w:pPr>
          </w:p>
        </w:tc>
        <w:tc>
          <w:tcPr>
            <w:tcW w:w="1183" w:type="pct"/>
            <w:vMerge/>
          </w:tcPr>
          <w:p w14:paraId="3C673DF5" w14:textId="77777777" w:rsidR="003A72AE" w:rsidRPr="008D2724" w:rsidDel="009D5E3A" w:rsidRDefault="003A72AE" w:rsidP="005B3F28">
            <w:pPr>
              <w:suppressAutoHyphens/>
              <w:contextualSpacing/>
              <w:rPr>
                <w:rFonts w:ascii="Times New Roman" w:hAnsi="Times New Roman" w:cs="Times New Roman"/>
                <w:i/>
                <w:sz w:val="24"/>
                <w:szCs w:val="24"/>
              </w:rPr>
            </w:pPr>
          </w:p>
        </w:tc>
      </w:tr>
      <w:tr w:rsidR="003A72AE" w:rsidRPr="008D2724" w14:paraId="4932CF63" w14:textId="77777777" w:rsidTr="00746A2E">
        <w:trPr>
          <w:trHeight w:val="23"/>
        </w:trPr>
        <w:tc>
          <w:tcPr>
            <w:tcW w:w="1324" w:type="pct"/>
          </w:tcPr>
          <w:p w14:paraId="7F3C09EC" w14:textId="34556363" w:rsidR="003A72AE" w:rsidRPr="008D2724" w:rsidRDefault="003A72AE" w:rsidP="005B3F28">
            <w:pPr>
              <w:suppressAutoHyphens/>
              <w:contextualSpacing/>
              <w:rPr>
                <w:rFonts w:ascii="Times New Roman" w:hAnsi="Times New Roman" w:cs="Times New Roman"/>
                <w:i/>
                <w:sz w:val="24"/>
                <w:szCs w:val="24"/>
              </w:rPr>
            </w:pPr>
            <w:r w:rsidRPr="00FE3197">
              <w:rPr>
                <w:rFonts w:ascii="Times New Roman" w:eastAsia="Times New Roman" w:hAnsi="Times New Roman" w:cs="Times New Roman"/>
                <w:bCs/>
                <w:iCs/>
                <w:sz w:val="24"/>
                <w:szCs w:val="24"/>
              </w:rPr>
              <w:t>ПК</w:t>
            </w:r>
            <w:r>
              <w:rPr>
                <w:rFonts w:ascii="Times New Roman" w:eastAsia="Times New Roman" w:hAnsi="Times New Roman" w:cs="Times New Roman"/>
                <w:bCs/>
                <w:iCs/>
                <w:sz w:val="24"/>
                <w:szCs w:val="24"/>
              </w:rPr>
              <w:t xml:space="preserve"> </w:t>
            </w:r>
            <w:r w:rsidRPr="00FE3197">
              <w:rPr>
                <w:rFonts w:ascii="Times New Roman" w:eastAsia="Times New Roman" w:hAnsi="Times New Roman" w:cs="Times New Roman"/>
                <w:bCs/>
                <w:iCs/>
                <w:sz w:val="24"/>
                <w:szCs w:val="24"/>
              </w:rPr>
              <w:t>3.3 Выявлять и анализировать причины возникновения технологического брака продукции</w:t>
            </w:r>
          </w:p>
        </w:tc>
        <w:tc>
          <w:tcPr>
            <w:tcW w:w="2493" w:type="pct"/>
            <w:vMerge w:val="restart"/>
          </w:tcPr>
          <w:p w14:paraId="60532DC2" w14:textId="2153FC0B" w:rsidR="003A72AE" w:rsidRPr="00746A2E" w:rsidRDefault="003A72AE" w:rsidP="00746A2E">
            <w:pPr>
              <w:suppressAutoHyphens/>
              <w:contextualSpacing/>
              <w:rPr>
                <w:rFonts w:ascii="Times New Roman" w:hAnsi="Times New Roman" w:cs="Times New Roman"/>
                <w:iCs/>
                <w:sz w:val="24"/>
                <w:szCs w:val="24"/>
              </w:rPr>
            </w:pPr>
            <w:r w:rsidRPr="00746A2E">
              <w:rPr>
                <w:rFonts w:ascii="Times New Roman" w:hAnsi="Times New Roman" w:cs="Times New Roman"/>
                <w:iCs/>
                <w:sz w:val="24"/>
                <w:szCs w:val="24"/>
              </w:rPr>
              <w:t>-</w:t>
            </w:r>
            <w:r>
              <w:rPr>
                <w:rFonts w:ascii="Times New Roman" w:hAnsi="Times New Roman" w:cs="Times New Roman"/>
                <w:iCs/>
                <w:sz w:val="24"/>
                <w:szCs w:val="24"/>
              </w:rPr>
              <w:t xml:space="preserve"> демонстрирует </w:t>
            </w:r>
            <w:r w:rsidRPr="00746A2E">
              <w:rPr>
                <w:rFonts w:ascii="Times New Roman" w:hAnsi="Times New Roman" w:cs="Times New Roman"/>
                <w:iCs/>
                <w:sz w:val="24"/>
                <w:szCs w:val="24"/>
              </w:rPr>
              <w:t>знани</w:t>
            </w:r>
            <w:r>
              <w:rPr>
                <w:rFonts w:ascii="Times New Roman" w:hAnsi="Times New Roman" w:cs="Times New Roman"/>
                <w:iCs/>
                <w:sz w:val="24"/>
                <w:szCs w:val="24"/>
              </w:rPr>
              <w:t>я</w:t>
            </w:r>
            <w:r w:rsidRPr="00746A2E">
              <w:rPr>
                <w:rFonts w:ascii="Times New Roman" w:hAnsi="Times New Roman" w:cs="Times New Roman"/>
                <w:iCs/>
                <w:sz w:val="24"/>
                <w:szCs w:val="24"/>
              </w:rPr>
              <w:t xml:space="preserve"> принципов использования методов стандартизации для улучшения качества продукции;</w:t>
            </w:r>
          </w:p>
          <w:p w14:paraId="4700D78C" w14:textId="77777777" w:rsidR="003A72AE" w:rsidRPr="00746A2E" w:rsidRDefault="003A72AE" w:rsidP="00746A2E">
            <w:pPr>
              <w:suppressAutoHyphens/>
              <w:contextualSpacing/>
              <w:rPr>
                <w:rFonts w:ascii="Times New Roman" w:hAnsi="Times New Roman" w:cs="Times New Roman"/>
                <w:iCs/>
                <w:sz w:val="24"/>
                <w:szCs w:val="24"/>
              </w:rPr>
            </w:pPr>
            <w:r w:rsidRPr="00746A2E">
              <w:rPr>
                <w:rFonts w:ascii="Times New Roman" w:hAnsi="Times New Roman" w:cs="Times New Roman"/>
                <w:iCs/>
                <w:sz w:val="24"/>
                <w:szCs w:val="24"/>
              </w:rPr>
              <w:t xml:space="preserve">- </w:t>
            </w:r>
            <w:r>
              <w:rPr>
                <w:rFonts w:ascii="Times New Roman" w:hAnsi="Times New Roman" w:cs="Times New Roman"/>
                <w:iCs/>
                <w:sz w:val="24"/>
                <w:szCs w:val="24"/>
              </w:rPr>
              <w:t xml:space="preserve">имеет </w:t>
            </w:r>
            <w:r w:rsidRPr="00746A2E">
              <w:rPr>
                <w:rFonts w:ascii="Times New Roman" w:hAnsi="Times New Roman" w:cs="Times New Roman"/>
                <w:iCs/>
                <w:sz w:val="24"/>
                <w:szCs w:val="24"/>
              </w:rPr>
              <w:t>представление об обеспечении качества измерительного оборудования и управления измерительными процессами на всех стадиях производства.</w:t>
            </w:r>
          </w:p>
          <w:p w14:paraId="4DC1CE64" w14:textId="77777777" w:rsidR="003A72AE" w:rsidRDefault="003A72AE" w:rsidP="00746A2E">
            <w:pPr>
              <w:suppressAutoHyphens/>
              <w:contextualSpacing/>
              <w:rPr>
                <w:rFonts w:ascii="Times New Roman" w:hAnsi="Times New Roman" w:cs="Times New Roman"/>
                <w:iCs/>
                <w:sz w:val="24"/>
                <w:szCs w:val="24"/>
              </w:rPr>
            </w:pPr>
            <w:r w:rsidRPr="00746A2E">
              <w:rPr>
                <w:rFonts w:ascii="Times New Roman" w:hAnsi="Times New Roman" w:cs="Times New Roman"/>
                <w:iCs/>
                <w:sz w:val="24"/>
                <w:szCs w:val="24"/>
              </w:rPr>
              <w:t>-</w:t>
            </w:r>
            <w:r>
              <w:rPr>
                <w:rFonts w:ascii="Times New Roman" w:hAnsi="Times New Roman" w:cs="Times New Roman"/>
                <w:iCs/>
                <w:sz w:val="24"/>
                <w:szCs w:val="24"/>
              </w:rPr>
              <w:t xml:space="preserve"> обосновывает производственный процесс с точки зрения</w:t>
            </w:r>
            <w:r w:rsidRPr="00746A2E">
              <w:rPr>
                <w:rFonts w:ascii="Times New Roman" w:hAnsi="Times New Roman" w:cs="Times New Roman"/>
                <w:iCs/>
                <w:sz w:val="24"/>
                <w:szCs w:val="24"/>
              </w:rPr>
              <w:t xml:space="preserve"> экономи</w:t>
            </w:r>
            <w:r>
              <w:rPr>
                <w:rFonts w:ascii="Times New Roman" w:hAnsi="Times New Roman" w:cs="Times New Roman"/>
                <w:iCs/>
                <w:sz w:val="24"/>
                <w:szCs w:val="24"/>
              </w:rPr>
              <w:t>ки;</w:t>
            </w:r>
          </w:p>
          <w:p w14:paraId="0659DEFE" w14:textId="50C97EED" w:rsidR="003A72AE" w:rsidRPr="00746A2E" w:rsidRDefault="003A72AE" w:rsidP="00746A2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обосновывает </w:t>
            </w:r>
            <w:r w:rsidRPr="00746A2E">
              <w:rPr>
                <w:rFonts w:ascii="Times New Roman" w:hAnsi="Times New Roman" w:cs="Times New Roman"/>
                <w:iCs/>
                <w:sz w:val="24"/>
                <w:szCs w:val="24"/>
              </w:rPr>
              <w:t>эффективност</w:t>
            </w:r>
            <w:r>
              <w:rPr>
                <w:rFonts w:ascii="Times New Roman" w:hAnsi="Times New Roman" w:cs="Times New Roman"/>
                <w:iCs/>
                <w:sz w:val="24"/>
                <w:szCs w:val="24"/>
              </w:rPr>
              <w:t>ь</w:t>
            </w:r>
            <w:r w:rsidRPr="00746A2E">
              <w:rPr>
                <w:rFonts w:ascii="Times New Roman" w:hAnsi="Times New Roman" w:cs="Times New Roman"/>
                <w:iCs/>
                <w:sz w:val="24"/>
                <w:szCs w:val="24"/>
              </w:rPr>
              <w:t xml:space="preserve"> качества продукции;</w:t>
            </w:r>
          </w:p>
          <w:p w14:paraId="3D55A183" w14:textId="6DCB37DF" w:rsidR="003A72AE" w:rsidRPr="00746A2E" w:rsidRDefault="003A72AE" w:rsidP="00746A2E">
            <w:pPr>
              <w:suppressAutoHyphens/>
              <w:contextualSpacing/>
              <w:rPr>
                <w:rFonts w:ascii="Times New Roman" w:hAnsi="Times New Roman" w:cs="Times New Roman"/>
                <w:iCs/>
                <w:sz w:val="24"/>
                <w:szCs w:val="24"/>
              </w:rPr>
            </w:pPr>
            <w:r w:rsidRPr="00746A2E">
              <w:rPr>
                <w:rFonts w:ascii="Times New Roman" w:hAnsi="Times New Roman" w:cs="Times New Roman"/>
                <w:iCs/>
                <w:sz w:val="24"/>
                <w:szCs w:val="24"/>
              </w:rPr>
              <w:t xml:space="preserve">- </w:t>
            </w:r>
            <w:r>
              <w:rPr>
                <w:rFonts w:ascii="Times New Roman" w:hAnsi="Times New Roman" w:cs="Times New Roman"/>
                <w:iCs/>
                <w:sz w:val="24"/>
                <w:szCs w:val="24"/>
              </w:rPr>
              <w:t>обосновывает</w:t>
            </w:r>
            <w:r w:rsidRPr="00746A2E">
              <w:rPr>
                <w:rFonts w:ascii="Times New Roman" w:hAnsi="Times New Roman" w:cs="Times New Roman"/>
                <w:iCs/>
                <w:sz w:val="24"/>
                <w:szCs w:val="24"/>
              </w:rPr>
              <w:t xml:space="preserve"> предлагаемые мероприятия по снижению расхода сырья, энергоресурсов и материалов</w:t>
            </w:r>
            <w:r>
              <w:rPr>
                <w:rFonts w:ascii="Times New Roman" w:hAnsi="Times New Roman" w:cs="Times New Roman"/>
                <w:iCs/>
                <w:sz w:val="24"/>
                <w:szCs w:val="24"/>
              </w:rPr>
              <w:t>.</w:t>
            </w:r>
          </w:p>
        </w:tc>
        <w:tc>
          <w:tcPr>
            <w:tcW w:w="1183" w:type="pct"/>
            <w:vMerge/>
          </w:tcPr>
          <w:p w14:paraId="19220552" w14:textId="77777777" w:rsidR="003A72AE" w:rsidRPr="008D2724" w:rsidRDefault="003A72AE" w:rsidP="005B3F28">
            <w:pPr>
              <w:suppressAutoHyphens/>
              <w:contextualSpacing/>
              <w:rPr>
                <w:rFonts w:ascii="Times New Roman" w:hAnsi="Times New Roman" w:cs="Times New Roman"/>
                <w:i/>
                <w:sz w:val="24"/>
                <w:szCs w:val="24"/>
              </w:rPr>
            </w:pPr>
          </w:p>
        </w:tc>
      </w:tr>
      <w:tr w:rsidR="003A72AE" w:rsidRPr="008D2724" w14:paraId="5DA8F6BE" w14:textId="77777777" w:rsidTr="00746A2E">
        <w:trPr>
          <w:trHeight w:val="23"/>
        </w:trPr>
        <w:tc>
          <w:tcPr>
            <w:tcW w:w="1324" w:type="pct"/>
          </w:tcPr>
          <w:p w14:paraId="09547F5C" w14:textId="7FC8EE60" w:rsidR="003A72AE" w:rsidRPr="00FE3197" w:rsidRDefault="003A72AE" w:rsidP="005B3F28">
            <w:pPr>
              <w:suppressAutoHyphens/>
              <w:contextualSpacing/>
              <w:rPr>
                <w:rFonts w:ascii="Times New Roman" w:eastAsia="Times New Roman" w:hAnsi="Times New Roman" w:cs="Times New Roman"/>
                <w:bCs/>
                <w:iCs/>
                <w:sz w:val="24"/>
                <w:szCs w:val="24"/>
              </w:rPr>
            </w:pPr>
            <w:r w:rsidRPr="00FE3197">
              <w:rPr>
                <w:rFonts w:ascii="Times New Roman" w:eastAsia="Times New Roman" w:hAnsi="Times New Roman" w:cs="Times New Roman"/>
                <w:bCs/>
                <w:iCs/>
                <w:sz w:val="24"/>
                <w:szCs w:val="24"/>
              </w:rPr>
              <w:t>ПК 3.4 Вносить предложения для разработки мероприятий по предупреждению технологического брака продукции.</w:t>
            </w:r>
          </w:p>
        </w:tc>
        <w:tc>
          <w:tcPr>
            <w:tcW w:w="2493" w:type="pct"/>
            <w:vMerge/>
          </w:tcPr>
          <w:p w14:paraId="09A6A273" w14:textId="34EEC4CE" w:rsidR="003A72AE" w:rsidRPr="00746A2E" w:rsidRDefault="003A72AE" w:rsidP="00746A2E">
            <w:pPr>
              <w:suppressAutoHyphens/>
              <w:contextualSpacing/>
              <w:rPr>
                <w:rFonts w:ascii="Times New Roman" w:hAnsi="Times New Roman" w:cs="Times New Roman"/>
                <w:iCs/>
                <w:sz w:val="24"/>
                <w:szCs w:val="24"/>
              </w:rPr>
            </w:pPr>
          </w:p>
        </w:tc>
        <w:tc>
          <w:tcPr>
            <w:tcW w:w="1183" w:type="pct"/>
            <w:vMerge/>
          </w:tcPr>
          <w:p w14:paraId="58B2C7D4" w14:textId="77777777" w:rsidR="003A72AE" w:rsidRPr="008D2724" w:rsidRDefault="003A72AE" w:rsidP="005B3F28">
            <w:pPr>
              <w:suppressAutoHyphens/>
              <w:contextualSpacing/>
              <w:rPr>
                <w:rFonts w:ascii="Times New Roman" w:hAnsi="Times New Roman" w:cs="Times New Roman"/>
                <w:i/>
                <w:sz w:val="24"/>
                <w:szCs w:val="24"/>
              </w:rPr>
            </w:pPr>
          </w:p>
        </w:tc>
      </w:tr>
      <w:tr w:rsidR="003A72AE" w:rsidRPr="008D2724" w14:paraId="01B8AED4" w14:textId="77777777" w:rsidTr="00746A2E">
        <w:trPr>
          <w:trHeight w:val="23"/>
        </w:trPr>
        <w:tc>
          <w:tcPr>
            <w:tcW w:w="1324" w:type="pct"/>
            <w:tcBorders>
              <w:top w:val="single" w:sz="4" w:space="0" w:color="auto"/>
              <w:left w:val="single" w:sz="4" w:space="0" w:color="auto"/>
              <w:right w:val="single" w:sz="4" w:space="0" w:color="auto"/>
            </w:tcBorders>
          </w:tcPr>
          <w:p w14:paraId="3D4AF670" w14:textId="77777777" w:rsidR="003A72AE" w:rsidRPr="008D2724" w:rsidRDefault="003A72AE" w:rsidP="003A72AE">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 xml:space="preserve">1. </w:t>
            </w:r>
            <w:r w:rsidRPr="00293A2D">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c>
          <w:tcPr>
            <w:tcW w:w="2493" w:type="pct"/>
          </w:tcPr>
          <w:p w14:paraId="4E4DAE8D" w14:textId="77777777" w:rsidR="003A72AE" w:rsidRPr="001344A0" w:rsidRDefault="003A72AE" w:rsidP="003A72A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распозна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задачу и/или проблему в профессиональном и/или социальном контексте, анализир</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и выделя</w:t>
            </w:r>
            <w:r>
              <w:rPr>
                <w:rFonts w:ascii="Times New Roman" w:hAnsi="Times New Roman" w:cs="Times New Roman"/>
                <w:iCs/>
                <w:sz w:val="24"/>
                <w:szCs w:val="24"/>
              </w:rPr>
              <w:t xml:space="preserve">ет </w:t>
            </w:r>
            <w:r w:rsidRPr="001344A0">
              <w:rPr>
                <w:rFonts w:ascii="Times New Roman" w:hAnsi="Times New Roman" w:cs="Times New Roman"/>
                <w:iCs/>
                <w:sz w:val="24"/>
                <w:szCs w:val="24"/>
              </w:rPr>
              <w:t>её составные части</w:t>
            </w:r>
            <w:r>
              <w:rPr>
                <w:rFonts w:ascii="Times New Roman" w:hAnsi="Times New Roman" w:cs="Times New Roman"/>
                <w:iCs/>
                <w:sz w:val="24"/>
                <w:szCs w:val="24"/>
              </w:rPr>
              <w:t>;</w:t>
            </w:r>
          </w:p>
          <w:p w14:paraId="152E2DFE" w14:textId="77777777" w:rsidR="003A72AE" w:rsidRPr="001344A0" w:rsidRDefault="003A72AE" w:rsidP="003A72A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определя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этапы решения задачи, составля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план действия, реализо</w:t>
            </w:r>
            <w:r>
              <w:rPr>
                <w:rFonts w:ascii="Times New Roman" w:hAnsi="Times New Roman" w:cs="Times New Roman"/>
                <w:iCs/>
                <w:sz w:val="24"/>
                <w:szCs w:val="24"/>
              </w:rPr>
              <w:t xml:space="preserve">вывает </w:t>
            </w:r>
            <w:r w:rsidRPr="001344A0">
              <w:rPr>
                <w:rFonts w:ascii="Times New Roman" w:hAnsi="Times New Roman" w:cs="Times New Roman"/>
                <w:iCs/>
                <w:sz w:val="24"/>
                <w:szCs w:val="24"/>
              </w:rPr>
              <w:t>составленный план, определ</w:t>
            </w:r>
            <w:r>
              <w:rPr>
                <w:rFonts w:ascii="Times New Roman" w:hAnsi="Times New Roman" w:cs="Times New Roman"/>
                <w:iCs/>
                <w:sz w:val="24"/>
                <w:szCs w:val="24"/>
              </w:rPr>
              <w:t>яет</w:t>
            </w:r>
            <w:r w:rsidRPr="001344A0">
              <w:rPr>
                <w:rFonts w:ascii="Times New Roman" w:hAnsi="Times New Roman" w:cs="Times New Roman"/>
                <w:iCs/>
                <w:sz w:val="24"/>
                <w:szCs w:val="24"/>
              </w:rPr>
              <w:t xml:space="preserve"> необходимые ресурсы</w:t>
            </w:r>
            <w:r>
              <w:rPr>
                <w:rFonts w:ascii="Times New Roman" w:hAnsi="Times New Roman" w:cs="Times New Roman"/>
                <w:iCs/>
                <w:sz w:val="24"/>
                <w:szCs w:val="24"/>
              </w:rPr>
              <w:t>;</w:t>
            </w:r>
          </w:p>
          <w:p w14:paraId="27A729CA" w14:textId="77777777" w:rsidR="003A72AE" w:rsidRPr="001344A0" w:rsidRDefault="003A72AE" w:rsidP="003A72A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выявля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и эффективно и</w:t>
            </w:r>
            <w:r>
              <w:rPr>
                <w:rFonts w:ascii="Times New Roman" w:hAnsi="Times New Roman" w:cs="Times New Roman"/>
                <w:iCs/>
                <w:sz w:val="24"/>
                <w:szCs w:val="24"/>
              </w:rPr>
              <w:t xml:space="preserve">щет </w:t>
            </w:r>
            <w:r w:rsidRPr="001344A0">
              <w:rPr>
                <w:rFonts w:ascii="Times New Roman" w:hAnsi="Times New Roman" w:cs="Times New Roman"/>
                <w:iCs/>
                <w:sz w:val="24"/>
                <w:szCs w:val="24"/>
              </w:rPr>
              <w:t>информацию, необходимую для решения задачи и/или проблемы</w:t>
            </w:r>
            <w:r>
              <w:rPr>
                <w:rFonts w:ascii="Times New Roman" w:hAnsi="Times New Roman" w:cs="Times New Roman"/>
                <w:iCs/>
                <w:sz w:val="24"/>
                <w:szCs w:val="24"/>
              </w:rPr>
              <w:t>;</w:t>
            </w:r>
          </w:p>
          <w:p w14:paraId="52FAECEB" w14:textId="77777777" w:rsidR="003A72AE" w:rsidRPr="001344A0" w:rsidRDefault="003A72AE" w:rsidP="003A72A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владе</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актуальными методами работы в профессиональной и смежных сферах</w:t>
            </w:r>
            <w:r>
              <w:rPr>
                <w:rFonts w:ascii="Times New Roman" w:hAnsi="Times New Roman" w:cs="Times New Roman"/>
                <w:iCs/>
                <w:sz w:val="24"/>
                <w:szCs w:val="24"/>
              </w:rPr>
              <w:t>;</w:t>
            </w:r>
          </w:p>
          <w:p w14:paraId="7FDCE89F" w14:textId="7F5FD898" w:rsidR="003A72AE" w:rsidRPr="00746A2E" w:rsidRDefault="003A72AE" w:rsidP="003A72A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оценива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результат и последствия своих действий (самостоятельно или с помощью наставника)</w:t>
            </w:r>
            <w:r>
              <w:rPr>
                <w:rFonts w:ascii="Times New Roman" w:hAnsi="Times New Roman" w:cs="Times New Roman"/>
                <w:iCs/>
                <w:sz w:val="24"/>
                <w:szCs w:val="24"/>
              </w:rPr>
              <w:t>.</w:t>
            </w:r>
          </w:p>
        </w:tc>
        <w:tc>
          <w:tcPr>
            <w:tcW w:w="1183" w:type="pct"/>
            <w:vMerge/>
          </w:tcPr>
          <w:p w14:paraId="58D515F8" w14:textId="77777777" w:rsidR="003A72AE" w:rsidRPr="008D2724" w:rsidDel="009D5E3A" w:rsidRDefault="003A72AE" w:rsidP="003A72AE">
            <w:pPr>
              <w:suppressAutoHyphens/>
              <w:contextualSpacing/>
              <w:rPr>
                <w:rFonts w:ascii="Times New Roman" w:hAnsi="Times New Roman" w:cs="Times New Roman"/>
                <w:i/>
                <w:sz w:val="24"/>
                <w:szCs w:val="24"/>
              </w:rPr>
            </w:pPr>
          </w:p>
        </w:tc>
      </w:tr>
      <w:tr w:rsidR="003A72AE" w:rsidRPr="008D2724" w14:paraId="3E30A3D3" w14:textId="77777777" w:rsidTr="00746A2E">
        <w:trPr>
          <w:trHeight w:val="23"/>
        </w:trPr>
        <w:tc>
          <w:tcPr>
            <w:tcW w:w="1324" w:type="pct"/>
            <w:tcBorders>
              <w:left w:val="single" w:sz="4" w:space="0" w:color="auto"/>
              <w:bottom w:val="single" w:sz="4" w:space="0" w:color="auto"/>
              <w:right w:val="single" w:sz="4" w:space="0" w:color="auto"/>
            </w:tcBorders>
          </w:tcPr>
          <w:p w14:paraId="2517A56D" w14:textId="77777777" w:rsidR="003A72AE" w:rsidRPr="008D2724" w:rsidRDefault="003A72AE" w:rsidP="003A72AE">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 xml:space="preserve">2. </w:t>
            </w:r>
            <w:r w:rsidRPr="00293A2D">
              <w:rPr>
                <w:rFonts w:ascii="Times New Roman" w:hAnsi="Times New Roman" w:cs="Times New Roman"/>
                <w:b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493" w:type="pct"/>
          </w:tcPr>
          <w:p w14:paraId="1B054EA2" w14:textId="77777777" w:rsidR="003A72AE" w:rsidRPr="001344A0" w:rsidRDefault="003A72AE" w:rsidP="003A72A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определя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задачи для поиска информации, планир</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процесс поиска, выбира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необходимые источники информации</w:t>
            </w:r>
            <w:r>
              <w:rPr>
                <w:rFonts w:ascii="Times New Roman" w:hAnsi="Times New Roman" w:cs="Times New Roman"/>
                <w:iCs/>
                <w:sz w:val="24"/>
                <w:szCs w:val="24"/>
              </w:rPr>
              <w:t>;</w:t>
            </w:r>
          </w:p>
          <w:p w14:paraId="35A669CE" w14:textId="77777777" w:rsidR="003A72AE" w:rsidRPr="001344A0" w:rsidRDefault="003A72AE" w:rsidP="003A72A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выделя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наиболее значимое в перечне информации, структури</w:t>
            </w:r>
            <w:r>
              <w:rPr>
                <w:rFonts w:ascii="Times New Roman" w:hAnsi="Times New Roman" w:cs="Times New Roman"/>
                <w:iCs/>
                <w:sz w:val="24"/>
                <w:szCs w:val="24"/>
              </w:rPr>
              <w:t>рует</w:t>
            </w:r>
            <w:r w:rsidRPr="001344A0">
              <w:rPr>
                <w:rFonts w:ascii="Times New Roman" w:hAnsi="Times New Roman" w:cs="Times New Roman"/>
                <w:iCs/>
                <w:sz w:val="24"/>
                <w:szCs w:val="24"/>
              </w:rPr>
              <w:t xml:space="preserve"> получаемую информацию, оформля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результаты поиска</w:t>
            </w:r>
            <w:r>
              <w:rPr>
                <w:rFonts w:ascii="Times New Roman" w:hAnsi="Times New Roman" w:cs="Times New Roman"/>
                <w:iCs/>
                <w:sz w:val="24"/>
                <w:szCs w:val="24"/>
              </w:rPr>
              <w:t>;</w:t>
            </w:r>
          </w:p>
          <w:p w14:paraId="4C35CC37" w14:textId="77777777" w:rsidR="003A72AE" w:rsidRPr="001344A0" w:rsidRDefault="003A72AE" w:rsidP="003A72A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оценива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практическую значимость результатов поиска</w:t>
            </w:r>
            <w:r>
              <w:rPr>
                <w:rFonts w:ascii="Times New Roman" w:hAnsi="Times New Roman" w:cs="Times New Roman"/>
                <w:iCs/>
                <w:sz w:val="24"/>
                <w:szCs w:val="24"/>
              </w:rPr>
              <w:t>;</w:t>
            </w:r>
          </w:p>
          <w:p w14:paraId="46E845A7" w14:textId="77777777" w:rsidR="003A72AE" w:rsidRPr="001344A0" w:rsidRDefault="003A72AE" w:rsidP="003A72A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применя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средства информационных технологий для решения профессиональных задач</w:t>
            </w:r>
            <w:r>
              <w:rPr>
                <w:rFonts w:ascii="Times New Roman" w:hAnsi="Times New Roman" w:cs="Times New Roman"/>
                <w:iCs/>
                <w:sz w:val="24"/>
                <w:szCs w:val="24"/>
              </w:rPr>
              <w:t>;</w:t>
            </w:r>
          </w:p>
          <w:p w14:paraId="57C4F22E" w14:textId="77777777" w:rsidR="003A72AE" w:rsidRPr="001344A0" w:rsidRDefault="003A72AE" w:rsidP="003A72A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использ</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современное программное обеспечение в профессиональной деятельности</w:t>
            </w:r>
            <w:r>
              <w:rPr>
                <w:rFonts w:ascii="Times New Roman" w:hAnsi="Times New Roman" w:cs="Times New Roman"/>
                <w:iCs/>
                <w:sz w:val="24"/>
                <w:szCs w:val="24"/>
              </w:rPr>
              <w:t>;</w:t>
            </w:r>
          </w:p>
          <w:p w14:paraId="17321919" w14:textId="398BB8BC" w:rsidR="003A72AE" w:rsidRDefault="003A72AE" w:rsidP="003A72AE">
            <w:pPr>
              <w:suppressAutoHyphens/>
              <w:contextualSpacing/>
              <w:rPr>
                <w:rFonts w:ascii="Times New Roman" w:hAnsi="Times New Roman" w:cs="Times New Roman"/>
                <w:i/>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использ</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различные цифровые средства для решения профессиональных задач</w:t>
            </w:r>
            <w:r>
              <w:rPr>
                <w:rFonts w:ascii="Times New Roman" w:hAnsi="Times New Roman" w:cs="Times New Roman"/>
                <w:iCs/>
                <w:sz w:val="24"/>
                <w:szCs w:val="24"/>
              </w:rPr>
              <w:t>.</w:t>
            </w:r>
          </w:p>
        </w:tc>
        <w:tc>
          <w:tcPr>
            <w:tcW w:w="1183" w:type="pct"/>
            <w:vMerge/>
          </w:tcPr>
          <w:p w14:paraId="77F99E08" w14:textId="77777777" w:rsidR="003A72AE" w:rsidRPr="008D2724" w:rsidDel="009D5E3A" w:rsidRDefault="003A72AE" w:rsidP="003A72AE">
            <w:pPr>
              <w:suppressAutoHyphens/>
              <w:contextualSpacing/>
              <w:rPr>
                <w:rFonts w:ascii="Times New Roman" w:hAnsi="Times New Roman" w:cs="Times New Roman"/>
                <w:i/>
                <w:sz w:val="24"/>
                <w:szCs w:val="24"/>
              </w:rPr>
            </w:pPr>
          </w:p>
        </w:tc>
      </w:tr>
      <w:tr w:rsidR="003A72AE" w:rsidRPr="008D2724" w14:paraId="7F92408B" w14:textId="77777777" w:rsidTr="00746A2E">
        <w:trPr>
          <w:trHeight w:val="23"/>
        </w:trPr>
        <w:tc>
          <w:tcPr>
            <w:tcW w:w="1324" w:type="pct"/>
            <w:tcBorders>
              <w:left w:val="single" w:sz="4" w:space="0" w:color="auto"/>
              <w:bottom w:val="single" w:sz="4" w:space="0" w:color="auto"/>
              <w:right w:val="single" w:sz="4" w:space="0" w:color="auto"/>
            </w:tcBorders>
          </w:tcPr>
          <w:p w14:paraId="6B09A67F" w14:textId="77777777" w:rsidR="003A72AE" w:rsidRPr="008D2724" w:rsidRDefault="003A72AE" w:rsidP="003A72AE">
            <w:pPr>
              <w:suppressAutoHyphens/>
              <w:contextualSpacing/>
              <w:rPr>
                <w:rFonts w:ascii="Times New Roman" w:hAnsi="Times New Roman" w:cs="Times New Roman"/>
                <w:i/>
                <w:sz w:val="24"/>
                <w:szCs w:val="24"/>
              </w:rPr>
            </w:pPr>
            <w:r>
              <w:rPr>
                <w:rFonts w:ascii="Times New Roman" w:hAnsi="Times New Roman" w:cs="Times New Roman"/>
                <w:bCs/>
                <w:sz w:val="24"/>
                <w:szCs w:val="24"/>
              </w:rPr>
              <w:t xml:space="preserve">ОК.03. </w:t>
            </w:r>
            <w:r w:rsidRPr="00293A2D">
              <w:rPr>
                <w:rFonts w:ascii="Times New Roman" w:hAnsi="Times New Roman" w:cs="Times New Roman"/>
                <w:b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493" w:type="pct"/>
          </w:tcPr>
          <w:p w14:paraId="403ADEF6" w14:textId="77777777" w:rsidR="003A72AE" w:rsidRPr="00A96D87" w:rsidRDefault="003A72AE" w:rsidP="003A72A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актуальность нормативно-правовой документации в профессиональной деятельности</w:t>
            </w:r>
            <w:r>
              <w:rPr>
                <w:rFonts w:ascii="Times New Roman" w:hAnsi="Times New Roman" w:cs="Times New Roman"/>
                <w:iCs/>
                <w:sz w:val="24"/>
                <w:szCs w:val="24"/>
              </w:rPr>
              <w:t>;</w:t>
            </w:r>
          </w:p>
          <w:p w14:paraId="2D8854F7" w14:textId="77777777" w:rsidR="003A72AE" w:rsidRPr="00A96D87" w:rsidRDefault="003A72AE" w:rsidP="003A72A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применя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современную научную профессиональную терминологию</w:t>
            </w:r>
            <w:r>
              <w:rPr>
                <w:rFonts w:ascii="Times New Roman" w:hAnsi="Times New Roman" w:cs="Times New Roman"/>
                <w:iCs/>
                <w:sz w:val="24"/>
                <w:szCs w:val="24"/>
              </w:rPr>
              <w:t>;</w:t>
            </w:r>
          </w:p>
          <w:p w14:paraId="62305A26" w14:textId="77777777" w:rsidR="003A72AE" w:rsidRPr="00A96D87" w:rsidRDefault="003A72AE" w:rsidP="003A72A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w:t>
            </w:r>
            <w:r>
              <w:rPr>
                <w:rFonts w:ascii="Times New Roman" w:hAnsi="Times New Roman" w:cs="Times New Roman"/>
                <w:iCs/>
                <w:sz w:val="24"/>
                <w:szCs w:val="24"/>
              </w:rPr>
              <w:t>яет</w:t>
            </w:r>
            <w:r w:rsidRPr="00A96D87">
              <w:rPr>
                <w:rFonts w:ascii="Times New Roman" w:hAnsi="Times New Roman" w:cs="Times New Roman"/>
                <w:iCs/>
                <w:sz w:val="24"/>
                <w:szCs w:val="24"/>
              </w:rPr>
              <w:t xml:space="preserve"> и выстраива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траектории профессионального развития и самообразования</w:t>
            </w:r>
            <w:r>
              <w:rPr>
                <w:rFonts w:ascii="Times New Roman" w:hAnsi="Times New Roman" w:cs="Times New Roman"/>
                <w:iCs/>
                <w:sz w:val="24"/>
                <w:szCs w:val="24"/>
              </w:rPr>
              <w:t>;</w:t>
            </w:r>
          </w:p>
          <w:p w14:paraId="73FF5C83" w14:textId="77777777" w:rsidR="003A72AE" w:rsidRPr="00A96D87" w:rsidRDefault="003A72AE" w:rsidP="003A72A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выявля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достоинства и недостатки коммерческой идеи</w:t>
            </w:r>
            <w:r>
              <w:rPr>
                <w:rFonts w:ascii="Times New Roman" w:hAnsi="Times New Roman" w:cs="Times New Roman"/>
                <w:iCs/>
                <w:sz w:val="24"/>
                <w:szCs w:val="24"/>
              </w:rPr>
              <w:t>;</w:t>
            </w:r>
          </w:p>
          <w:p w14:paraId="268CFF55" w14:textId="77777777" w:rsidR="003A72AE" w:rsidRPr="00A96D87" w:rsidRDefault="003A72AE" w:rsidP="003A72A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iCs/>
                <w:sz w:val="24"/>
                <w:szCs w:val="24"/>
              </w:rPr>
              <w:t>;</w:t>
            </w:r>
          </w:p>
          <w:p w14:paraId="0A2C2F88" w14:textId="77777777" w:rsidR="003A72AE" w:rsidRPr="00A96D87" w:rsidRDefault="003A72AE" w:rsidP="003A72A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презент</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идеи открытия собственного дела в профессиональной деятельности</w:t>
            </w:r>
            <w:r>
              <w:rPr>
                <w:rFonts w:ascii="Times New Roman" w:hAnsi="Times New Roman" w:cs="Times New Roman"/>
                <w:iCs/>
                <w:sz w:val="24"/>
                <w:szCs w:val="24"/>
              </w:rPr>
              <w:t>;</w:t>
            </w:r>
          </w:p>
          <w:p w14:paraId="5C282B1A" w14:textId="77777777" w:rsidR="003A72AE" w:rsidRPr="00A96D87" w:rsidRDefault="003A72AE" w:rsidP="003A72A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источники достоверной правовой информации</w:t>
            </w:r>
            <w:r>
              <w:rPr>
                <w:rFonts w:ascii="Times New Roman" w:hAnsi="Times New Roman" w:cs="Times New Roman"/>
                <w:iCs/>
                <w:sz w:val="24"/>
                <w:szCs w:val="24"/>
              </w:rPr>
              <w:t>;</w:t>
            </w:r>
          </w:p>
          <w:p w14:paraId="0C0A7537" w14:textId="77777777" w:rsidR="003A72AE" w:rsidRPr="00A96D87" w:rsidRDefault="003A72AE" w:rsidP="003A72A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составля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различные правовые документы</w:t>
            </w:r>
            <w:r>
              <w:rPr>
                <w:rFonts w:ascii="Times New Roman" w:hAnsi="Times New Roman" w:cs="Times New Roman"/>
                <w:iCs/>
                <w:sz w:val="24"/>
                <w:szCs w:val="24"/>
              </w:rPr>
              <w:t>;</w:t>
            </w:r>
          </w:p>
          <w:p w14:paraId="083F809F" w14:textId="77777777" w:rsidR="003A72AE" w:rsidRPr="00A96D87" w:rsidRDefault="003A72AE" w:rsidP="003A72A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находит интересные проектные идеи, грамотно их формулир</w:t>
            </w:r>
            <w:r>
              <w:rPr>
                <w:rFonts w:ascii="Times New Roman" w:hAnsi="Times New Roman" w:cs="Times New Roman"/>
                <w:iCs/>
                <w:sz w:val="24"/>
                <w:szCs w:val="24"/>
              </w:rPr>
              <w:t xml:space="preserve">ует </w:t>
            </w:r>
            <w:r w:rsidRPr="00A96D87">
              <w:rPr>
                <w:rFonts w:ascii="Times New Roman" w:hAnsi="Times New Roman" w:cs="Times New Roman"/>
                <w:iCs/>
                <w:sz w:val="24"/>
                <w:szCs w:val="24"/>
              </w:rPr>
              <w:t>и документи</w:t>
            </w:r>
            <w:r>
              <w:rPr>
                <w:rFonts w:ascii="Times New Roman" w:hAnsi="Times New Roman" w:cs="Times New Roman"/>
                <w:iCs/>
                <w:sz w:val="24"/>
                <w:szCs w:val="24"/>
              </w:rPr>
              <w:t>рует;</w:t>
            </w:r>
          </w:p>
          <w:p w14:paraId="6C4555F6" w14:textId="07360BBD" w:rsidR="003A72AE" w:rsidRDefault="003A72AE" w:rsidP="003A72AE">
            <w:pPr>
              <w:suppressAutoHyphens/>
              <w:contextualSpacing/>
              <w:rPr>
                <w:rFonts w:ascii="Times New Roman" w:hAnsi="Times New Roman" w:cs="Times New Roman"/>
                <w:i/>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оценива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жизнеспособность проектной идеи, составля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план проекта</w:t>
            </w:r>
            <w:r>
              <w:rPr>
                <w:rFonts w:ascii="Times New Roman" w:hAnsi="Times New Roman" w:cs="Times New Roman"/>
                <w:iCs/>
                <w:sz w:val="24"/>
                <w:szCs w:val="24"/>
              </w:rPr>
              <w:t>.</w:t>
            </w:r>
          </w:p>
        </w:tc>
        <w:tc>
          <w:tcPr>
            <w:tcW w:w="1183" w:type="pct"/>
            <w:vMerge/>
          </w:tcPr>
          <w:p w14:paraId="3AFFBA13" w14:textId="77777777" w:rsidR="003A72AE" w:rsidRPr="008D2724" w:rsidDel="009D5E3A" w:rsidRDefault="003A72AE" w:rsidP="003A72AE">
            <w:pPr>
              <w:suppressAutoHyphens/>
              <w:contextualSpacing/>
              <w:rPr>
                <w:rFonts w:ascii="Times New Roman" w:hAnsi="Times New Roman" w:cs="Times New Roman"/>
                <w:i/>
                <w:sz w:val="24"/>
                <w:szCs w:val="24"/>
              </w:rPr>
            </w:pPr>
          </w:p>
        </w:tc>
      </w:tr>
      <w:tr w:rsidR="003A72AE" w:rsidRPr="008D2724" w14:paraId="508496EF" w14:textId="77777777" w:rsidTr="00746A2E">
        <w:trPr>
          <w:trHeight w:val="23"/>
        </w:trPr>
        <w:tc>
          <w:tcPr>
            <w:tcW w:w="1324" w:type="pct"/>
            <w:tcBorders>
              <w:left w:val="single" w:sz="4" w:space="0" w:color="auto"/>
              <w:bottom w:val="single" w:sz="4" w:space="0" w:color="auto"/>
              <w:right w:val="single" w:sz="4" w:space="0" w:color="auto"/>
            </w:tcBorders>
          </w:tcPr>
          <w:p w14:paraId="28C305F0" w14:textId="77777777" w:rsidR="003A72AE" w:rsidRPr="008D2724" w:rsidRDefault="003A72AE" w:rsidP="003A72AE">
            <w:pPr>
              <w:suppressAutoHyphens/>
              <w:contextualSpacing/>
              <w:rPr>
                <w:rFonts w:ascii="Times New Roman" w:hAnsi="Times New Roman" w:cs="Times New Roman"/>
                <w:i/>
                <w:sz w:val="24"/>
                <w:szCs w:val="24"/>
              </w:rPr>
            </w:pPr>
            <w:r>
              <w:rPr>
                <w:rFonts w:ascii="Times New Roman" w:hAnsi="Times New Roman" w:cs="Times New Roman"/>
                <w:bCs/>
                <w:sz w:val="24"/>
                <w:szCs w:val="24"/>
              </w:rPr>
              <w:t xml:space="preserve">ОК.04. </w:t>
            </w:r>
            <w:r w:rsidRPr="00293A2D">
              <w:rPr>
                <w:rFonts w:ascii="Times New Roman" w:hAnsi="Times New Roman" w:cs="Times New Roman"/>
                <w:bCs/>
                <w:sz w:val="24"/>
                <w:szCs w:val="24"/>
              </w:rPr>
              <w:t>Эффективно взаимодействовать и работать в коллективе и команде</w:t>
            </w:r>
          </w:p>
        </w:tc>
        <w:tc>
          <w:tcPr>
            <w:tcW w:w="2493" w:type="pct"/>
          </w:tcPr>
          <w:p w14:paraId="3F6CF913" w14:textId="77777777" w:rsidR="003A72AE" w:rsidRPr="00A96D87" w:rsidRDefault="003A72AE" w:rsidP="003A72A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работу коллектива и команды</w:t>
            </w:r>
            <w:r>
              <w:rPr>
                <w:rFonts w:ascii="Times New Roman" w:hAnsi="Times New Roman" w:cs="Times New Roman"/>
                <w:iCs/>
                <w:sz w:val="24"/>
                <w:szCs w:val="24"/>
              </w:rPr>
              <w:t>;</w:t>
            </w:r>
          </w:p>
          <w:p w14:paraId="5CC7A253" w14:textId="529C1635" w:rsidR="003A72AE" w:rsidRDefault="003A72AE" w:rsidP="003A72AE">
            <w:pPr>
              <w:suppressAutoHyphens/>
              <w:contextualSpacing/>
              <w:rPr>
                <w:rFonts w:ascii="Times New Roman" w:hAnsi="Times New Roman" w:cs="Times New Roman"/>
                <w:i/>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взаимодейств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с коллегами, руководством, клиентами в ходе профессиональной деятельности</w:t>
            </w:r>
            <w:r>
              <w:rPr>
                <w:rFonts w:ascii="Times New Roman" w:hAnsi="Times New Roman" w:cs="Times New Roman"/>
                <w:iCs/>
                <w:sz w:val="24"/>
                <w:szCs w:val="24"/>
              </w:rPr>
              <w:t>.</w:t>
            </w:r>
          </w:p>
        </w:tc>
        <w:tc>
          <w:tcPr>
            <w:tcW w:w="1183" w:type="pct"/>
            <w:vMerge/>
          </w:tcPr>
          <w:p w14:paraId="71AB37B2" w14:textId="77777777" w:rsidR="003A72AE" w:rsidRPr="008D2724" w:rsidDel="009D5E3A" w:rsidRDefault="003A72AE" w:rsidP="003A72AE">
            <w:pPr>
              <w:suppressAutoHyphens/>
              <w:contextualSpacing/>
              <w:rPr>
                <w:rFonts w:ascii="Times New Roman" w:hAnsi="Times New Roman" w:cs="Times New Roman"/>
                <w:i/>
                <w:sz w:val="24"/>
                <w:szCs w:val="24"/>
              </w:rPr>
            </w:pPr>
          </w:p>
        </w:tc>
      </w:tr>
      <w:tr w:rsidR="003A72AE" w:rsidRPr="008D2724" w14:paraId="2039DBC1" w14:textId="77777777" w:rsidTr="00746A2E">
        <w:trPr>
          <w:trHeight w:val="23"/>
        </w:trPr>
        <w:tc>
          <w:tcPr>
            <w:tcW w:w="1324" w:type="pct"/>
            <w:tcBorders>
              <w:left w:val="single" w:sz="4" w:space="0" w:color="auto"/>
              <w:bottom w:val="single" w:sz="4" w:space="0" w:color="auto"/>
              <w:right w:val="single" w:sz="4" w:space="0" w:color="auto"/>
            </w:tcBorders>
          </w:tcPr>
          <w:p w14:paraId="099F1EA0" w14:textId="77777777" w:rsidR="003A72AE" w:rsidRPr="008D2724" w:rsidRDefault="003A72AE" w:rsidP="003A72AE">
            <w:pPr>
              <w:suppressAutoHyphens/>
              <w:contextualSpacing/>
              <w:rPr>
                <w:rFonts w:ascii="Times New Roman" w:hAnsi="Times New Roman" w:cs="Times New Roman"/>
                <w:i/>
                <w:sz w:val="24"/>
                <w:szCs w:val="24"/>
              </w:rPr>
            </w:pPr>
            <w:r>
              <w:rPr>
                <w:rFonts w:ascii="Times New Roman" w:hAnsi="Times New Roman" w:cs="Times New Roman"/>
                <w:bCs/>
                <w:sz w:val="24"/>
                <w:szCs w:val="24"/>
              </w:rPr>
              <w:t xml:space="preserve">ОК.05. </w:t>
            </w:r>
            <w:r w:rsidRPr="00293A2D">
              <w:rPr>
                <w:rFonts w:ascii="Times New Roman" w:hAnsi="Times New Roman" w:cs="Times New Roman"/>
                <w:bCs/>
                <w:sz w:val="24"/>
                <w:szCs w:val="24"/>
              </w:rPr>
              <w:t xml:space="preserve">Осуществлять устную и письменную коммуникацию на государственном языке Российской </w:t>
            </w:r>
            <w:r w:rsidRPr="00293A2D">
              <w:rPr>
                <w:rFonts w:ascii="Times New Roman" w:hAnsi="Times New Roman" w:cs="Times New Roman"/>
                <w:bCs/>
                <w:sz w:val="24"/>
                <w:szCs w:val="24"/>
              </w:rPr>
              <w:lastRenderedPageBreak/>
              <w:t>Федерации с учетом особенностей социального и культурного контекста</w:t>
            </w:r>
          </w:p>
        </w:tc>
        <w:tc>
          <w:tcPr>
            <w:tcW w:w="2493" w:type="pct"/>
          </w:tcPr>
          <w:p w14:paraId="490CD3F5" w14:textId="77777777" w:rsidR="003A72AE" w:rsidRPr="00A96D87" w:rsidRDefault="003A72AE" w:rsidP="003A72AE">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 xml:space="preserve">- </w:t>
            </w:r>
            <w:r w:rsidRPr="00A96D87">
              <w:rPr>
                <w:rFonts w:ascii="Times New Roman" w:hAnsi="Times New Roman" w:cs="Times New Roman"/>
                <w:iCs/>
                <w:sz w:val="24"/>
                <w:szCs w:val="24"/>
              </w:rPr>
              <w:t>грамотно излага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свои мысли и оформля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документы по профессиональной тематике на государственном языке</w:t>
            </w:r>
            <w:r>
              <w:rPr>
                <w:rFonts w:ascii="Times New Roman" w:hAnsi="Times New Roman" w:cs="Times New Roman"/>
                <w:iCs/>
                <w:sz w:val="24"/>
                <w:szCs w:val="24"/>
              </w:rPr>
              <w:t>;</w:t>
            </w:r>
          </w:p>
          <w:p w14:paraId="3866A4C3" w14:textId="0C2C3CA4" w:rsidR="003A72AE" w:rsidRDefault="003A72AE" w:rsidP="003A72AE">
            <w:pPr>
              <w:suppressAutoHyphens/>
              <w:contextualSpacing/>
              <w:rPr>
                <w:rFonts w:ascii="Times New Roman" w:hAnsi="Times New Roman" w:cs="Times New Roman"/>
                <w:i/>
                <w:sz w:val="24"/>
                <w:szCs w:val="24"/>
              </w:rPr>
            </w:pPr>
            <w:r>
              <w:rPr>
                <w:rFonts w:ascii="Times New Roman" w:hAnsi="Times New Roman" w:cs="Times New Roman"/>
                <w:iCs/>
                <w:sz w:val="24"/>
                <w:szCs w:val="24"/>
              </w:rPr>
              <w:lastRenderedPageBreak/>
              <w:t xml:space="preserve">- </w:t>
            </w:r>
            <w:r w:rsidRPr="00A96D87">
              <w:rPr>
                <w:rFonts w:ascii="Times New Roman" w:hAnsi="Times New Roman" w:cs="Times New Roman"/>
                <w:iCs/>
                <w:sz w:val="24"/>
                <w:szCs w:val="24"/>
              </w:rPr>
              <w:t>проявля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толерантность в рабочем коллективе</w:t>
            </w:r>
            <w:r>
              <w:rPr>
                <w:rFonts w:ascii="Times New Roman" w:hAnsi="Times New Roman" w:cs="Times New Roman"/>
                <w:iCs/>
                <w:sz w:val="24"/>
                <w:szCs w:val="24"/>
              </w:rPr>
              <w:t>.</w:t>
            </w:r>
          </w:p>
        </w:tc>
        <w:tc>
          <w:tcPr>
            <w:tcW w:w="1183" w:type="pct"/>
            <w:vMerge/>
          </w:tcPr>
          <w:p w14:paraId="54CB8F00" w14:textId="77777777" w:rsidR="003A72AE" w:rsidRPr="008D2724" w:rsidDel="009D5E3A" w:rsidRDefault="003A72AE" w:rsidP="003A72AE">
            <w:pPr>
              <w:suppressAutoHyphens/>
              <w:contextualSpacing/>
              <w:rPr>
                <w:rFonts w:ascii="Times New Roman" w:hAnsi="Times New Roman" w:cs="Times New Roman"/>
                <w:i/>
                <w:sz w:val="24"/>
                <w:szCs w:val="24"/>
              </w:rPr>
            </w:pPr>
          </w:p>
        </w:tc>
      </w:tr>
      <w:tr w:rsidR="003A72AE" w:rsidRPr="008D2724" w14:paraId="065675A9" w14:textId="77777777" w:rsidTr="00746A2E">
        <w:trPr>
          <w:trHeight w:val="23"/>
        </w:trPr>
        <w:tc>
          <w:tcPr>
            <w:tcW w:w="1324" w:type="pct"/>
            <w:tcBorders>
              <w:left w:val="single" w:sz="4" w:space="0" w:color="auto"/>
              <w:bottom w:val="single" w:sz="4" w:space="0" w:color="auto"/>
              <w:right w:val="single" w:sz="4" w:space="0" w:color="auto"/>
            </w:tcBorders>
          </w:tcPr>
          <w:p w14:paraId="66B02C0A" w14:textId="77777777" w:rsidR="003A72AE" w:rsidRPr="008D2724" w:rsidRDefault="003A72AE" w:rsidP="003A72AE">
            <w:pPr>
              <w:suppressAutoHyphens/>
              <w:contextualSpacing/>
              <w:rPr>
                <w:rFonts w:ascii="Times New Roman" w:hAnsi="Times New Roman" w:cs="Times New Roman"/>
                <w:i/>
                <w:sz w:val="24"/>
                <w:szCs w:val="24"/>
              </w:rPr>
            </w:pPr>
            <w:r w:rsidRPr="009A1B94">
              <w:rPr>
                <w:rFonts w:ascii="Times New Roman" w:hAnsi="Times New Roman"/>
                <w:bCs/>
                <w:sz w:val="24"/>
                <w:szCs w:val="24"/>
              </w:rPr>
              <w:t>ОК 07</w:t>
            </w:r>
            <w:r>
              <w:rPr>
                <w:rFonts w:ascii="Times New Roman" w:hAnsi="Times New Roman"/>
                <w:bCs/>
                <w:sz w:val="24"/>
                <w:szCs w:val="24"/>
              </w:rPr>
              <w:t xml:space="preserve">. </w:t>
            </w:r>
            <w:r w:rsidRPr="00293A2D">
              <w:rPr>
                <w:rFonts w:ascii="Times New Roman" w:hAnsi="Times New Roman"/>
                <w:b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93" w:type="pct"/>
          </w:tcPr>
          <w:p w14:paraId="181F22DE" w14:textId="77777777" w:rsidR="003A72AE" w:rsidRPr="003E4B58" w:rsidRDefault="003A72AE" w:rsidP="003A72AE">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проявля</w:t>
            </w:r>
            <w:r>
              <w:rPr>
                <w:rFonts w:ascii="Times New Roman" w:hAnsi="Times New Roman" w:cs="Times New Roman"/>
                <w:iCs/>
                <w:sz w:val="24"/>
                <w:szCs w:val="24"/>
              </w:rPr>
              <w:t>ет</w:t>
            </w:r>
            <w:r w:rsidRPr="003E4B58">
              <w:rPr>
                <w:rFonts w:ascii="Times New Roman" w:hAnsi="Times New Roman" w:cs="Times New Roman"/>
                <w:iCs/>
                <w:sz w:val="24"/>
                <w:szCs w:val="24"/>
              </w:rPr>
              <w:t xml:space="preserve"> гражданско-патриотическую позицию;</w:t>
            </w:r>
          </w:p>
          <w:p w14:paraId="7D895677" w14:textId="77777777" w:rsidR="003A72AE" w:rsidRPr="003E4B58" w:rsidRDefault="003A72AE" w:rsidP="003A72AE">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демонстрир</w:t>
            </w:r>
            <w:r>
              <w:rPr>
                <w:rFonts w:ascii="Times New Roman" w:hAnsi="Times New Roman" w:cs="Times New Roman"/>
                <w:iCs/>
                <w:sz w:val="24"/>
                <w:szCs w:val="24"/>
              </w:rPr>
              <w:t>ует</w:t>
            </w:r>
            <w:r w:rsidRPr="003E4B58">
              <w:rPr>
                <w:rFonts w:ascii="Times New Roman" w:hAnsi="Times New Roman" w:cs="Times New Roman"/>
                <w:iCs/>
                <w:sz w:val="24"/>
                <w:szCs w:val="24"/>
              </w:rPr>
              <w:t xml:space="preserve"> осознанное поведение;</w:t>
            </w:r>
          </w:p>
          <w:p w14:paraId="18C71FCC" w14:textId="77777777" w:rsidR="003A72AE" w:rsidRPr="003E4B58" w:rsidRDefault="003A72AE" w:rsidP="003A72AE">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описыва</w:t>
            </w:r>
            <w:r>
              <w:rPr>
                <w:rFonts w:ascii="Times New Roman" w:hAnsi="Times New Roman" w:cs="Times New Roman"/>
                <w:iCs/>
                <w:sz w:val="24"/>
                <w:szCs w:val="24"/>
              </w:rPr>
              <w:t>ет</w:t>
            </w:r>
            <w:r w:rsidRPr="003E4B58">
              <w:rPr>
                <w:rFonts w:ascii="Times New Roman" w:hAnsi="Times New Roman" w:cs="Times New Roman"/>
                <w:iCs/>
                <w:sz w:val="24"/>
                <w:szCs w:val="24"/>
              </w:rPr>
              <w:t xml:space="preserve"> значимость своей профессии;</w:t>
            </w:r>
          </w:p>
          <w:p w14:paraId="2A1BA5A9" w14:textId="77777777" w:rsidR="003A72AE" w:rsidRDefault="003A72AE" w:rsidP="003A72AE">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приме</w:t>
            </w:r>
            <w:r>
              <w:rPr>
                <w:rFonts w:ascii="Times New Roman" w:hAnsi="Times New Roman" w:cs="Times New Roman"/>
                <w:iCs/>
                <w:sz w:val="24"/>
                <w:szCs w:val="24"/>
              </w:rPr>
              <w:t>няет</w:t>
            </w:r>
            <w:r w:rsidRPr="003E4B58">
              <w:rPr>
                <w:rFonts w:ascii="Times New Roman" w:hAnsi="Times New Roman" w:cs="Times New Roman"/>
                <w:iCs/>
                <w:sz w:val="24"/>
                <w:szCs w:val="24"/>
              </w:rPr>
              <w:t xml:space="preserve"> стандарты антикоррупционного поведения.</w:t>
            </w:r>
          </w:p>
          <w:p w14:paraId="0F966CED" w14:textId="77777777" w:rsidR="003A72AE" w:rsidRDefault="003A72AE" w:rsidP="003A72AE">
            <w:pPr>
              <w:suppressAutoHyphens/>
              <w:contextualSpacing/>
              <w:rPr>
                <w:rFonts w:ascii="Times New Roman" w:hAnsi="Times New Roman" w:cs="Times New Roman"/>
                <w:i/>
                <w:sz w:val="24"/>
                <w:szCs w:val="24"/>
              </w:rPr>
            </w:pPr>
          </w:p>
        </w:tc>
        <w:tc>
          <w:tcPr>
            <w:tcW w:w="1183" w:type="pct"/>
            <w:vMerge/>
          </w:tcPr>
          <w:p w14:paraId="18DD8C27" w14:textId="77777777" w:rsidR="003A72AE" w:rsidRPr="008D2724" w:rsidDel="009D5E3A" w:rsidRDefault="003A72AE" w:rsidP="003A72AE">
            <w:pPr>
              <w:suppressAutoHyphens/>
              <w:contextualSpacing/>
              <w:rPr>
                <w:rFonts w:ascii="Times New Roman" w:hAnsi="Times New Roman" w:cs="Times New Roman"/>
                <w:i/>
                <w:sz w:val="24"/>
                <w:szCs w:val="24"/>
              </w:rPr>
            </w:pPr>
          </w:p>
        </w:tc>
      </w:tr>
      <w:tr w:rsidR="003A72AE" w:rsidRPr="008D2724" w14:paraId="272FA169" w14:textId="77777777" w:rsidTr="00746A2E">
        <w:trPr>
          <w:trHeight w:val="23"/>
        </w:trPr>
        <w:tc>
          <w:tcPr>
            <w:tcW w:w="1324" w:type="pct"/>
            <w:tcBorders>
              <w:top w:val="single" w:sz="4" w:space="0" w:color="auto"/>
              <w:left w:val="single" w:sz="4" w:space="0" w:color="auto"/>
              <w:right w:val="single" w:sz="4" w:space="0" w:color="auto"/>
            </w:tcBorders>
          </w:tcPr>
          <w:p w14:paraId="3DEC7E6E" w14:textId="77777777" w:rsidR="003A72AE" w:rsidRPr="008D2724" w:rsidRDefault="003A72AE" w:rsidP="003A72AE">
            <w:pPr>
              <w:suppressAutoHyphens/>
              <w:contextualSpacing/>
              <w:rPr>
                <w:rFonts w:ascii="Times New Roman" w:hAnsi="Times New Roman" w:cs="Times New Roman"/>
                <w:i/>
                <w:sz w:val="24"/>
                <w:szCs w:val="24"/>
              </w:rPr>
            </w:pPr>
            <w:r w:rsidRPr="009A1B94">
              <w:rPr>
                <w:rFonts w:ascii="Times New Roman" w:hAnsi="Times New Roman"/>
                <w:bCs/>
                <w:sz w:val="24"/>
                <w:szCs w:val="24"/>
              </w:rPr>
              <w:t>ОК 09</w:t>
            </w:r>
            <w:r>
              <w:rPr>
                <w:rFonts w:ascii="Times New Roman" w:hAnsi="Times New Roman"/>
                <w:bCs/>
                <w:sz w:val="24"/>
                <w:szCs w:val="24"/>
              </w:rPr>
              <w:t xml:space="preserve">. </w:t>
            </w:r>
            <w:r w:rsidRPr="00293A2D">
              <w:rPr>
                <w:rFonts w:ascii="Times New Roman" w:hAnsi="Times New Roman"/>
                <w:bCs/>
                <w:sz w:val="24"/>
                <w:szCs w:val="24"/>
              </w:rPr>
              <w:t>Пользоваться профессиональной документацией на государственном и иностранном языках</w:t>
            </w:r>
          </w:p>
        </w:tc>
        <w:tc>
          <w:tcPr>
            <w:tcW w:w="2493" w:type="pct"/>
          </w:tcPr>
          <w:p w14:paraId="01AF01FD" w14:textId="77777777" w:rsidR="003A72AE" w:rsidRPr="00A96D87" w:rsidRDefault="003A72AE" w:rsidP="003A72A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соблюда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нормы экологической безопасности</w:t>
            </w:r>
            <w:r>
              <w:rPr>
                <w:rFonts w:ascii="Times New Roman" w:hAnsi="Times New Roman" w:cs="Times New Roman"/>
                <w:iCs/>
                <w:sz w:val="24"/>
                <w:szCs w:val="24"/>
              </w:rPr>
              <w:t>;</w:t>
            </w:r>
          </w:p>
          <w:p w14:paraId="31EC063A" w14:textId="77777777" w:rsidR="003A72AE" w:rsidRPr="00A96D87" w:rsidRDefault="003A72AE" w:rsidP="003A72A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направления ресурсосбережения в рамках профессиональной деятельности по профессии</w:t>
            </w:r>
            <w:r>
              <w:rPr>
                <w:rFonts w:ascii="Times New Roman" w:hAnsi="Times New Roman" w:cs="Times New Roman"/>
                <w:iCs/>
                <w:sz w:val="24"/>
                <w:szCs w:val="24"/>
              </w:rPr>
              <w:t>;</w:t>
            </w:r>
          </w:p>
          <w:p w14:paraId="46B7A535" w14:textId="77777777" w:rsidR="003A72AE" w:rsidRPr="00A96D87" w:rsidRDefault="003A72AE" w:rsidP="003A72A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профессиональную деятельность с соблюдением принципов бережливого производства</w:t>
            </w:r>
            <w:r>
              <w:rPr>
                <w:rFonts w:ascii="Times New Roman" w:hAnsi="Times New Roman" w:cs="Times New Roman"/>
                <w:iCs/>
                <w:sz w:val="24"/>
                <w:szCs w:val="24"/>
              </w:rPr>
              <w:t>;</w:t>
            </w:r>
          </w:p>
          <w:p w14:paraId="0E49AD56" w14:textId="77777777" w:rsidR="003A72AE" w:rsidRPr="00A96D87" w:rsidRDefault="003A72AE" w:rsidP="003A72A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профессиональную деятельность с учетом знаний об изменении климатических условий региона</w:t>
            </w:r>
            <w:r>
              <w:rPr>
                <w:rFonts w:ascii="Times New Roman" w:hAnsi="Times New Roman" w:cs="Times New Roman"/>
                <w:iCs/>
                <w:sz w:val="24"/>
                <w:szCs w:val="24"/>
              </w:rPr>
              <w:t>;</w:t>
            </w:r>
          </w:p>
          <w:p w14:paraId="34BB17FB" w14:textId="3B8B6FDE" w:rsidR="003A72AE" w:rsidRDefault="003A72AE" w:rsidP="003A72AE">
            <w:pPr>
              <w:suppressAutoHyphens/>
              <w:contextualSpacing/>
              <w:rPr>
                <w:rFonts w:ascii="Times New Roman" w:hAnsi="Times New Roman" w:cs="Times New Roman"/>
                <w:i/>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эффективно действ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в чрезвычайных ситуациях</w:t>
            </w:r>
            <w:r>
              <w:rPr>
                <w:rFonts w:ascii="Times New Roman" w:hAnsi="Times New Roman" w:cs="Times New Roman"/>
                <w:iCs/>
                <w:sz w:val="24"/>
                <w:szCs w:val="24"/>
              </w:rPr>
              <w:t>.</w:t>
            </w:r>
          </w:p>
        </w:tc>
        <w:tc>
          <w:tcPr>
            <w:tcW w:w="1183" w:type="pct"/>
            <w:vMerge/>
          </w:tcPr>
          <w:p w14:paraId="0893BFBE" w14:textId="77777777" w:rsidR="003A72AE" w:rsidRPr="008D2724" w:rsidDel="009D5E3A" w:rsidRDefault="003A72AE" w:rsidP="003A72AE">
            <w:pPr>
              <w:suppressAutoHyphens/>
              <w:contextualSpacing/>
              <w:rPr>
                <w:rFonts w:ascii="Times New Roman" w:hAnsi="Times New Roman" w:cs="Times New Roman"/>
                <w:i/>
                <w:sz w:val="24"/>
                <w:szCs w:val="24"/>
              </w:rPr>
            </w:pPr>
          </w:p>
        </w:tc>
      </w:tr>
    </w:tbl>
    <w:p w14:paraId="4893B452" w14:textId="65797711" w:rsidR="002A7E02" w:rsidRDefault="002A7E02" w:rsidP="000D323D">
      <w:pPr>
        <w:rPr>
          <w:rFonts w:ascii="Times New Roman" w:hAnsi="Times New Roman" w:cs="Times New Roman"/>
          <w:b/>
          <w:bCs/>
          <w:sz w:val="20"/>
          <w:szCs w:val="20"/>
        </w:rPr>
      </w:pPr>
    </w:p>
    <w:p w14:paraId="15200662" w14:textId="08A1A9A8" w:rsidR="005E48C9" w:rsidRDefault="005E48C9" w:rsidP="005E48C9">
      <w:pPr>
        <w:rPr>
          <w:rFonts w:ascii="Times New Roman" w:hAnsi="Times New Roman" w:cs="Times New Roman"/>
          <w:b/>
          <w:bCs/>
          <w:sz w:val="24"/>
          <w:szCs w:val="24"/>
        </w:rPr>
      </w:pPr>
      <w:r>
        <w:rPr>
          <w:rFonts w:ascii="Times New Roman" w:hAnsi="Times New Roman" w:cs="Times New Roman"/>
          <w:b/>
          <w:bCs/>
          <w:sz w:val="24"/>
          <w:szCs w:val="24"/>
        </w:rPr>
        <w:br w:type="page"/>
      </w:r>
    </w:p>
    <w:p w14:paraId="7A82B27B" w14:textId="202E05B2" w:rsidR="002A7E02" w:rsidRDefault="002A7E02" w:rsidP="002A7E0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D96AB4">
        <w:rPr>
          <w:rFonts w:ascii="Times New Roman" w:hAnsi="Times New Roman" w:cs="Times New Roman"/>
          <w:b/>
          <w:bCs/>
          <w:sz w:val="24"/>
          <w:szCs w:val="24"/>
        </w:rPr>
        <w:t>4</w:t>
      </w:r>
    </w:p>
    <w:p w14:paraId="5C29F5C1" w14:textId="77777777" w:rsidR="004178E3" w:rsidRPr="00AA74C2" w:rsidRDefault="004178E3" w:rsidP="004178E3">
      <w:pPr>
        <w:keepNext/>
        <w:jc w:val="right"/>
        <w:outlineLvl w:val="0"/>
        <w:rPr>
          <w:rFonts w:ascii="Times New Roman" w:eastAsia="Times New Roman" w:hAnsi="Times New Roman" w:cs="Times New Roman"/>
          <w:b/>
          <w:bCs/>
          <w:kern w:val="32"/>
          <w:sz w:val="24"/>
          <w:szCs w:val="24"/>
          <w:lang w:eastAsia="x-none"/>
        </w:rPr>
      </w:pPr>
      <w:r w:rsidRPr="00AA74C2">
        <w:rPr>
          <w:rFonts w:ascii="Times New Roman" w:eastAsia="Times New Roman" w:hAnsi="Times New Roman" w:cs="Times New Roman"/>
          <w:b/>
          <w:bCs/>
          <w:kern w:val="32"/>
          <w:sz w:val="24"/>
          <w:szCs w:val="24"/>
          <w:lang w:eastAsia="x-none"/>
        </w:rPr>
        <w:t>к ПОП-П по специальности</w:t>
      </w:r>
    </w:p>
    <w:p w14:paraId="50C5E5E6" w14:textId="77777777" w:rsidR="004178E3" w:rsidRPr="00AA74C2" w:rsidRDefault="004178E3" w:rsidP="004178E3">
      <w:pPr>
        <w:keepNext/>
        <w:jc w:val="right"/>
        <w:outlineLvl w:val="0"/>
        <w:rPr>
          <w:rFonts w:ascii="Times New Roman" w:eastAsia="Times New Roman" w:hAnsi="Times New Roman" w:cs="Times New Roman"/>
          <w:b/>
          <w:bCs/>
          <w:kern w:val="32"/>
          <w:sz w:val="24"/>
          <w:szCs w:val="24"/>
          <w:lang w:eastAsia="x-none"/>
        </w:rPr>
      </w:pPr>
      <w:r w:rsidRPr="00AA74C2">
        <w:rPr>
          <w:rFonts w:ascii="Times New Roman" w:eastAsia="Times New Roman" w:hAnsi="Times New Roman" w:cs="Times New Roman"/>
          <w:b/>
          <w:bCs/>
          <w:kern w:val="32"/>
          <w:sz w:val="24"/>
          <w:szCs w:val="24"/>
          <w:lang w:eastAsia="x-none"/>
        </w:rPr>
        <w:t>18.02.04 Электрохимическое производство</w:t>
      </w:r>
    </w:p>
    <w:p w14:paraId="1D0981CC" w14:textId="77777777" w:rsidR="002A7E02" w:rsidRDefault="002A7E02" w:rsidP="002A7E02">
      <w:pPr>
        <w:jc w:val="right"/>
        <w:rPr>
          <w:rFonts w:ascii="Times New Roman" w:hAnsi="Times New Roman" w:cs="Times New Roman"/>
          <w:b/>
          <w:bCs/>
          <w:color w:val="0070C0"/>
          <w:sz w:val="24"/>
          <w:szCs w:val="24"/>
        </w:rPr>
      </w:pPr>
    </w:p>
    <w:p w14:paraId="10C5437C" w14:textId="77777777" w:rsidR="002A7E02" w:rsidRDefault="002A7E02" w:rsidP="002A7E02">
      <w:pPr>
        <w:jc w:val="right"/>
        <w:rPr>
          <w:rFonts w:ascii="Times New Roman" w:hAnsi="Times New Roman" w:cs="Times New Roman"/>
          <w:b/>
          <w:bCs/>
          <w:color w:val="0070C0"/>
          <w:sz w:val="24"/>
          <w:szCs w:val="24"/>
        </w:rPr>
      </w:pPr>
    </w:p>
    <w:p w14:paraId="7ABAA464" w14:textId="77777777" w:rsidR="002A7E02" w:rsidRDefault="002A7E02" w:rsidP="002A7E02">
      <w:pPr>
        <w:jc w:val="right"/>
        <w:rPr>
          <w:rFonts w:ascii="Times New Roman" w:hAnsi="Times New Roman" w:cs="Times New Roman"/>
          <w:b/>
          <w:bCs/>
          <w:color w:val="0070C0"/>
          <w:sz w:val="24"/>
          <w:szCs w:val="24"/>
        </w:rPr>
      </w:pPr>
    </w:p>
    <w:p w14:paraId="654180F2" w14:textId="77777777" w:rsidR="002A7E02" w:rsidRDefault="002A7E02" w:rsidP="002A7E02">
      <w:pPr>
        <w:jc w:val="right"/>
        <w:rPr>
          <w:rFonts w:ascii="Times New Roman" w:hAnsi="Times New Roman" w:cs="Times New Roman"/>
          <w:b/>
          <w:bCs/>
          <w:color w:val="0070C0"/>
          <w:sz w:val="24"/>
          <w:szCs w:val="24"/>
        </w:rPr>
      </w:pPr>
    </w:p>
    <w:p w14:paraId="1CFC9E0E" w14:textId="77777777" w:rsidR="002A7E02" w:rsidRDefault="002A7E02" w:rsidP="002A7E02">
      <w:pPr>
        <w:jc w:val="right"/>
        <w:rPr>
          <w:rFonts w:ascii="Times New Roman" w:hAnsi="Times New Roman" w:cs="Times New Roman"/>
          <w:b/>
          <w:bCs/>
          <w:color w:val="0070C0"/>
          <w:sz w:val="24"/>
          <w:szCs w:val="24"/>
        </w:rPr>
      </w:pPr>
    </w:p>
    <w:p w14:paraId="22484645" w14:textId="532B05A5" w:rsidR="002A7E02" w:rsidRDefault="002A7E02" w:rsidP="002A7E02">
      <w:pPr>
        <w:jc w:val="right"/>
        <w:rPr>
          <w:rFonts w:ascii="Times New Roman" w:hAnsi="Times New Roman" w:cs="Times New Roman"/>
          <w:b/>
          <w:bCs/>
          <w:color w:val="0070C0"/>
          <w:sz w:val="24"/>
          <w:szCs w:val="24"/>
        </w:rPr>
      </w:pPr>
    </w:p>
    <w:p w14:paraId="34846070" w14:textId="77777777" w:rsidR="000D323D" w:rsidRDefault="000D323D" w:rsidP="002A7E02">
      <w:pPr>
        <w:jc w:val="right"/>
        <w:rPr>
          <w:rFonts w:ascii="Times New Roman" w:hAnsi="Times New Roman" w:cs="Times New Roman"/>
          <w:b/>
          <w:bCs/>
          <w:color w:val="0070C0"/>
          <w:sz w:val="24"/>
          <w:szCs w:val="24"/>
        </w:rPr>
      </w:pPr>
    </w:p>
    <w:p w14:paraId="49BC8DF9" w14:textId="77777777" w:rsidR="002A7E02" w:rsidRDefault="002A7E02" w:rsidP="002A7E02">
      <w:pPr>
        <w:jc w:val="right"/>
        <w:rPr>
          <w:rFonts w:ascii="Times New Roman" w:hAnsi="Times New Roman" w:cs="Times New Roman"/>
          <w:b/>
          <w:bCs/>
          <w:color w:val="0070C0"/>
          <w:sz w:val="24"/>
          <w:szCs w:val="24"/>
        </w:rPr>
      </w:pPr>
    </w:p>
    <w:p w14:paraId="619F592E" w14:textId="77777777" w:rsidR="002A7E02" w:rsidRDefault="002A7E02" w:rsidP="002A7E02">
      <w:pPr>
        <w:jc w:val="right"/>
        <w:rPr>
          <w:rFonts w:ascii="Times New Roman" w:hAnsi="Times New Roman" w:cs="Times New Roman"/>
          <w:b/>
          <w:bCs/>
          <w:color w:val="0070C0"/>
          <w:sz w:val="24"/>
          <w:szCs w:val="24"/>
        </w:rPr>
      </w:pPr>
    </w:p>
    <w:p w14:paraId="392D1DBE" w14:textId="77777777" w:rsidR="002A7E02" w:rsidRDefault="002A7E02" w:rsidP="002A7E02">
      <w:pPr>
        <w:jc w:val="right"/>
        <w:rPr>
          <w:rFonts w:ascii="Times New Roman" w:hAnsi="Times New Roman" w:cs="Times New Roman"/>
          <w:b/>
          <w:bCs/>
          <w:color w:val="0070C0"/>
          <w:sz w:val="24"/>
          <w:szCs w:val="24"/>
        </w:rPr>
      </w:pPr>
    </w:p>
    <w:p w14:paraId="12DAC84F" w14:textId="445C5FA2" w:rsidR="002A7E02" w:rsidRDefault="002A7E02" w:rsidP="002A7E02">
      <w:pPr>
        <w:jc w:val="right"/>
        <w:rPr>
          <w:rFonts w:ascii="Times New Roman" w:hAnsi="Times New Roman" w:cs="Times New Roman"/>
          <w:b/>
          <w:bCs/>
          <w:color w:val="0070C0"/>
          <w:sz w:val="24"/>
          <w:szCs w:val="24"/>
        </w:rPr>
      </w:pPr>
    </w:p>
    <w:p w14:paraId="26CDB287" w14:textId="77777777" w:rsidR="005E48C9" w:rsidRDefault="005E48C9" w:rsidP="002A7E02">
      <w:pPr>
        <w:jc w:val="right"/>
        <w:rPr>
          <w:rFonts w:ascii="Times New Roman" w:hAnsi="Times New Roman" w:cs="Times New Roman"/>
          <w:b/>
          <w:bCs/>
          <w:color w:val="0070C0"/>
          <w:sz w:val="24"/>
          <w:szCs w:val="24"/>
        </w:rPr>
      </w:pPr>
    </w:p>
    <w:p w14:paraId="6E4340B5" w14:textId="77777777" w:rsidR="002A7E02" w:rsidRPr="00502F97" w:rsidRDefault="002A7E02" w:rsidP="002A7E02">
      <w:pPr>
        <w:jc w:val="right"/>
        <w:rPr>
          <w:rFonts w:ascii="Times New Roman" w:hAnsi="Times New Roman" w:cs="Times New Roman"/>
          <w:b/>
          <w:bCs/>
          <w:color w:val="0070C0"/>
          <w:sz w:val="24"/>
          <w:szCs w:val="24"/>
        </w:rPr>
      </w:pPr>
    </w:p>
    <w:p w14:paraId="251660EF" w14:textId="77777777" w:rsidR="002A7E02" w:rsidRDefault="002A7E02" w:rsidP="002A7E0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69169FE" w14:textId="77777777" w:rsidR="002A7E02" w:rsidRPr="008F578C" w:rsidRDefault="002A7E02" w:rsidP="002A7E02">
      <w:pPr>
        <w:jc w:val="center"/>
        <w:rPr>
          <w:rFonts w:ascii="Times New Roman" w:hAnsi="Times New Roman" w:cs="Times New Roman"/>
          <w:b/>
          <w:bCs/>
          <w:sz w:val="24"/>
          <w:szCs w:val="24"/>
        </w:rPr>
      </w:pPr>
    </w:p>
    <w:p w14:paraId="48639605" w14:textId="6D0B4F22" w:rsidR="002A7E02" w:rsidRPr="00F53FDC" w:rsidRDefault="00D96AB4" w:rsidP="004178E3">
      <w:pPr>
        <w:pStyle w:val="1f"/>
      </w:pPr>
      <w:r w:rsidRPr="00D96AB4">
        <w:t xml:space="preserve">«ПМ.04 </w:t>
      </w:r>
      <w:r w:rsidR="004178E3" w:rsidRPr="004178E3">
        <w:t>Планирование и организация работы коллектива производственного подразделения</w:t>
      </w:r>
      <w:r w:rsidRPr="00D96AB4">
        <w:t>»</w:t>
      </w:r>
    </w:p>
    <w:p w14:paraId="2F7F2897" w14:textId="77777777" w:rsidR="002A7E02" w:rsidRPr="00F53FDC" w:rsidRDefault="002A7E02" w:rsidP="002A7E02">
      <w:pPr>
        <w:spacing w:line="360" w:lineRule="auto"/>
        <w:jc w:val="center"/>
        <w:rPr>
          <w:rFonts w:ascii="Times New Roman" w:hAnsi="Times New Roman" w:cs="Times New Roman"/>
          <w:sz w:val="24"/>
          <w:szCs w:val="24"/>
        </w:rPr>
      </w:pPr>
    </w:p>
    <w:p w14:paraId="3C44FC7A" w14:textId="77777777" w:rsidR="002A7E02" w:rsidRPr="00F53FDC" w:rsidRDefault="002A7E02" w:rsidP="002A7E02">
      <w:pPr>
        <w:spacing w:line="360" w:lineRule="auto"/>
        <w:jc w:val="center"/>
        <w:rPr>
          <w:rFonts w:ascii="Times New Roman" w:hAnsi="Times New Roman" w:cs="Times New Roman"/>
          <w:sz w:val="24"/>
          <w:szCs w:val="24"/>
        </w:rPr>
      </w:pPr>
    </w:p>
    <w:p w14:paraId="3D96A312" w14:textId="77777777" w:rsidR="002A7E02" w:rsidRPr="00F53FDC" w:rsidRDefault="002A7E02" w:rsidP="002A7E02">
      <w:pPr>
        <w:spacing w:line="360" w:lineRule="auto"/>
        <w:jc w:val="center"/>
        <w:rPr>
          <w:rFonts w:ascii="Times New Roman" w:hAnsi="Times New Roman" w:cs="Times New Roman"/>
          <w:sz w:val="24"/>
          <w:szCs w:val="24"/>
        </w:rPr>
      </w:pPr>
    </w:p>
    <w:p w14:paraId="56FABFB5" w14:textId="77777777" w:rsidR="002A7E02" w:rsidRPr="00F53FDC" w:rsidRDefault="002A7E02" w:rsidP="002A7E02">
      <w:pPr>
        <w:spacing w:line="360" w:lineRule="auto"/>
        <w:jc w:val="center"/>
        <w:rPr>
          <w:rFonts w:ascii="Times New Roman" w:hAnsi="Times New Roman" w:cs="Times New Roman"/>
          <w:sz w:val="24"/>
          <w:szCs w:val="24"/>
        </w:rPr>
      </w:pPr>
    </w:p>
    <w:p w14:paraId="6C99583F" w14:textId="77777777" w:rsidR="002A7E02" w:rsidRPr="00F53FDC" w:rsidRDefault="002A7E02" w:rsidP="002A7E02">
      <w:pPr>
        <w:spacing w:line="360" w:lineRule="auto"/>
        <w:jc w:val="center"/>
        <w:rPr>
          <w:rFonts w:ascii="Times New Roman" w:hAnsi="Times New Roman" w:cs="Times New Roman"/>
          <w:sz w:val="24"/>
          <w:szCs w:val="24"/>
        </w:rPr>
      </w:pPr>
    </w:p>
    <w:p w14:paraId="51DB4C64" w14:textId="77777777" w:rsidR="002A7E02" w:rsidRPr="00F53FDC" w:rsidRDefault="002A7E02" w:rsidP="002A7E02">
      <w:pPr>
        <w:spacing w:line="360" w:lineRule="auto"/>
        <w:jc w:val="center"/>
        <w:rPr>
          <w:rFonts w:ascii="Times New Roman" w:hAnsi="Times New Roman" w:cs="Times New Roman"/>
          <w:sz w:val="24"/>
          <w:szCs w:val="24"/>
        </w:rPr>
      </w:pPr>
    </w:p>
    <w:p w14:paraId="650E7A8F" w14:textId="77777777" w:rsidR="002A7E02" w:rsidRPr="00F53FDC" w:rsidRDefault="002A7E02" w:rsidP="002A7E02">
      <w:pPr>
        <w:spacing w:line="360" w:lineRule="auto"/>
        <w:jc w:val="center"/>
        <w:rPr>
          <w:rFonts w:ascii="Times New Roman" w:hAnsi="Times New Roman" w:cs="Times New Roman"/>
          <w:sz w:val="24"/>
          <w:szCs w:val="24"/>
        </w:rPr>
      </w:pPr>
    </w:p>
    <w:p w14:paraId="77809ECE" w14:textId="557465D4" w:rsidR="002A7E02" w:rsidRDefault="002A7E02" w:rsidP="002A7E02">
      <w:pPr>
        <w:spacing w:line="360" w:lineRule="auto"/>
        <w:jc w:val="center"/>
        <w:rPr>
          <w:rFonts w:ascii="Times New Roman" w:hAnsi="Times New Roman" w:cs="Times New Roman"/>
          <w:sz w:val="24"/>
          <w:szCs w:val="24"/>
        </w:rPr>
      </w:pPr>
    </w:p>
    <w:p w14:paraId="6D73583F" w14:textId="7D0D47BE" w:rsidR="000D323D" w:rsidRDefault="000D323D" w:rsidP="002A7E02">
      <w:pPr>
        <w:spacing w:line="360" w:lineRule="auto"/>
        <w:jc w:val="center"/>
        <w:rPr>
          <w:rFonts w:ascii="Times New Roman" w:hAnsi="Times New Roman" w:cs="Times New Roman"/>
          <w:sz w:val="24"/>
          <w:szCs w:val="24"/>
        </w:rPr>
      </w:pPr>
    </w:p>
    <w:p w14:paraId="018642BB" w14:textId="16BAB968" w:rsidR="000D323D" w:rsidRDefault="000D323D" w:rsidP="002A7E02">
      <w:pPr>
        <w:spacing w:line="360" w:lineRule="auto"/>
        <w:jc w:val="center"/>
        <w:rPr>
          <w:rFonts w:ascii="Times New Roman" w:hAnsi="Times New Roman" w:cs="Times New Roman"/>
          <w:sz w:val="24"/>
          <w:szCs w:val="24"/>
        </w:rPr>
      </w:pPr>
    </w:p>
    <w:p w14:paraId="14678A79" w14:textId="77777777" w:rsidR="000D323D" w:rsidRPr="00F53FDC" w:rsidRDefault="000D323D" w:rsidP="002A7E02">
      <w:pPr>
        <w:spacing w:line="360" w:lineRule="auto"/>
        <w:jc w:val="center"/>
        <w:rPr>
          <w:rFonts w:ascii="Times New Roman" w:hAnsi="Times New Roman" w:cs="Times New Roman"/>
          <w:sz w:val="24"/>
          <w:szCs w:val="24"/>
        </w:rPr>
      </w:pPr>
    </w:p>
    <w:p w14:paraId="1C594364" w14:textId="77777777" w:rsidR="002A7E02" w:rsidRPr="00F53FDC" w:rsidRDefault="002A7E02" w:rsidP="002A7E02">
      <w:pPr>
        <w:spacing w:line="360" w:lineRule="auto"/>
        <w:jc w:val="center"/>
        <w:rPr>
          <w:rFonts w:ascii="Times New Roman" w:hAnsi="Times New Roman" w:cs="Times New Roman"/>
          <w:sz w:val="24"/>
          <w:szCs w:val="24"/>
        </w:rPr>
      </w:pPr>
    </w:p>
    <w:p w14:paraId="277B253A" w14:textId="382EBD0F" w:rsidR="002A7E02" w:rsidRDefault="002A7E02" w:rsidP="005E48C9">
      <w:pPr>
        <w:spacing w:line="360" w:lineRule="auto"/>
        <w:rPr>
          <w:rFonts w:ascii="Times New Roman" w:hAnsi="Times New Roman" w:cs="Times New Roman"/>
          <w:sz w:val="24"/>
          <w:szCs w:val="24"/>
        </w:rPr>
      </w:pPr>
    </w:p>
    <w:p w14:paraId="7417ADE8" w14:textId="4B7785BB" w:rsidR="005E48C9" w:rsidRDefault="005E48C9" w:rsidP="005E48C9">
      <w:pPr>
        <w:spacing w:line="360" w:lineRule="auto"/>
        <w:rPr>
          <w:rFonts w:ascii="Times New Roman" w:hAnsi="Times New Roman" w:cs="Times New Roman"/>
          <w:sz w:val="24"/>
          <w:szCs w:val="24"/>
        </w:rPr>
      </w:pPr>
    </w:p>
    <w:p w14:paraId="435238DD" w14:textId="77777777" w:rsidR="005E48C9" w:rsidRPr="00F53FDC" w:rsidRDefault="005E48C9" w:rsidP="005E48C9">
      <w:pPr>
        <w:spacing w:line="360" w:lineRule="auto"/>
        <w:rPr>
          <w:rFonts w:ascii="Times New Roman" w:hAnsi="Times New Roman" w:cs="Times New Roman"/>
          <w:sz w:val="24"/>
          <w:szCs w:val="24"/>
        </w:rPr>
      </w:pPr>
    </w:p>
    <w:p w14:paraId="3A4FEA01" w14:textId="77777777" w:rsidR="002A7E02" w:rsidRPr="00F53FDC" w:rsidRDefault="002A7E02" w:rsidP="002A7E02">
      <w:pPr>
        <w:spacing w:line="360" w:lineRule="auto"/>
        <w:jc w:val="center"/>
        <w:rPr>
          <w:rFonts w:ascii="Times New Roman" w:hAnsi="Times New Roman" w:cs="Times New Roman"/>
          <w:sz w:val="24"/>
          <w:szCs w:val="24"/>
        </w:rPr>
      </w:pPr>
    </w:p>
    <w:p w14:paraId="26D0EA3A" w14:textId="77777777" w:rsidR="002A7E02" w:rsidRPr="00F53FDC" w:rsidRDefault="002A7E02" w:rsidP="002A7E02">
      <w:pPr>
        <w:spacing w:line="360" w:lineRule="auto"/>
        <w:jc w:val="center"/>
        <w:rPr>
          <w:rFonts w:ascii="Times New Roman" w:hAnsi="Times New Roman" w:cs="Times New Roman"/>
          <w:sz w:val="24"/>
          <w:szCs w:val="24"/>
        </w:rPr>
      </w:pPr>
    </w:p>
    <w:p w14:paraId="37B67FF3" w14:textId="2CA3AF46" w:rsidR="002A7E02" w:rsidRDefault="002A7E02" w:rsidP="002A7E02">
      <w:pPr>
        <w:spacing w:line="360" w:lineRule="auto"/>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96AB4">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1E87ED1E" w14:textId="5FA065D2" w:rsidR="00540DDB" w:rsidRDefault="00540DDB" w:rsidP="002A7E02">
      <w:pPr>
        <w:spacing w:line="360" w:lineRule="auto"/>
        <w:jc w:val="center"/>
        <w:rPr>
          <w:rFonts w:ascii="Times New Roman" w:hAnsi="Times New Roman" w:cs="Times New Roman"/>
          <w:b/>
          <w:bCs/>
          <w:sz w:val="24"/>
          <w:szCs w:val="24"/>
        </w:rPr>
      </w:pPr>
    </w:p>
    <w:p w14:paraId="276F25E6" w14:textId="6E0D9EA7" w:rsidR="00540DDB" w:rsidRDefault="00540DDB" w:rsidP="002A7E02">
      <w:pPr>
        <w:spacing w:line="360" w:lineRule="auto"/>
        <w:jc w:val="center"/>
        <w:rPr>
          <w:rFonts w:ascii="Times New Roman" w:hAnsi="Times New Roman" w:cs="Times New Roman"/>
          <w:b/>
          <w:bCs/>
          <w:sz w:val="24"/>
          <w:szCs w:val="24"/>
        </w:rPr>
      </w:pPr>
    </w:p>
    <w:p w14:paraId="33DCE638" w14:textId="7FA8A632" w:rsidR="00540DDB" w:rsidRDefault="00540DDB" w:rsidP="005E48C9">
      <w:pPr>
        <w:rPr>
          <w:rFonts w:ascii="Times New Roman" w:hAnsi="Times New Roman" w:cs="Times New Roman"/>
          <w:b/>
          <w:bCs/>
          <w:sz w:val="24"/>
          <w:szCs w:val="24"/>
        </w:rPr>
      </w:pPr>
    </w:p>
    <w:p w14:paraId="748434D3" w14:textId="77777777" w:rsidR="00540DDB" w:rsidRPr="00B766E1" w:rsidRDefault="00540DDB" w:rsidP="00540DD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EEB72FA" w14:textId="77777777" w:rsidR="00540DDB" w:rsidRDefault="00540DDB" w:rsidP="00540DDB"/>
    <w:p w14:paraId="775DAE1B" w14:textId="77777777" w:rsidR="0025660E" w:rsidRPr="0025660E" w:rsidRDefault="00643E7D" w:rsidP="0025660E">
      <w:pPr>
        <w:tabs>
          <w:tab w:val="right" w:leader="dot" w:pos="9639"/>
        </w:tabs>
        <w:spacing w:before="120" w:line="276" w:lineRule="auto"/>
        <w:rPr>
          <w:rFonts w:eastAsiaTheme="minorEastAsia"/>
          <w:noProof/>
          <w:lang w:eastAsia="ru-RU"/>
        </w:rPr>
      </w:pPr>
      <w:hyperlink w:anchor="_Toc156820309" w:history="1">
        <w:r w:rsidR="0025660E" w:rsidRPr="0025660E">
          <w:rPr>
            <w:rFonts w:ascii="Times New Roman" w:hAnsi="Times New Roman" w:cs="Times New Roman"/>
            <w:b/>
            <w:bCs/>
            <w:noProof/>
          </w:rPr>
          <w:t>1. Общая характеристика</w:t>
        </w:r>
        <w:r w:rsidR="0025660E" w:rsidRPr="0025660E">
          <w:rPr>
            <w:rFonts w:ascii="Times New Roman" w:hAnsi="Times New Roman" w:cs="Times New Roman"/>
            <w:b/>
            <w:bCs/>
            <w:noProof/>
            <w:webHidden/>
          </w:rPr>
          <w:tab/>
        </w:r>
      </w:hyperlink>
    </w:p>
    <w:p w14:paraId="5FED4A54" w14:textId="6AC67077" w:rsidR="0025660E" w:rsidRPr="0025660E" w:rsidRDefault="00643E7D" w:rsidP="0025660E">
      <w:pPr>
        <w:tabs>
          <w:tab w:val="right" w:leader="dot" w:pos="9639"/>
        </w:tabs>
        <w:spacing w:before="120"/>
        <w:ind w:left="240"/>
        <w:rPr>
          <w:rFonts w:eastAsiaTheme="minorEastAsia"/>
          <w:noProof/>
          <w:lang w:eastAsia="ru-RU"/>
        </w:rPr>
      </w:pPr>
      <w:hyperlink w:anchor="_Toc156820310" w:history="1">
        <w:r w:rsidR="0025660E" w:rsidRPr="0025660E">
          <w:rPr>
            <w:rFonts w:ascii="Times New Roman" w:eastAsia="Times New Roman" w:hAnsi="Times New Roman" w:cs="Times New Roman"/>
            <w:noProof/>
            <w:sz w:val="24"/>
            <w:szCs w:val="24"/>
            <w:lang w:eastAsia="ru-RU"/>
          </w:rPr>
          <w:t>1.1. Цель и место профессионального модуля «</w:t>
        </w:r>
        <w:r w:rsidR="009D6C86" w:rsidRPr="009D6C86">
          <w:rPr>
            <w:rFonts w:ascii="Times New Roman" w:eastAsia="Times New Roman" w:hAnsi="Times New Roman" w:cs="Times New Roman"/>
            <w:noProof/>
            <w:sz w:val="24"/>
            <w:szCs w:val="24"/>
            <w:lang w:eastAsia="ru-RU"/>
          </w:rPr>
          <w:t>ПМ.04 Планирование и организация работы коллектива производственного подразделения</w:t>
        </w:r>
        <w:r w:rsidR="0025660E" w:rsidRPr="0025660E">
          <w:rPr>
            <w:rFonts w:ascii="Times New Roman" w:eastAsia="Times New Roman" w:hAnsi="Times New Roman" w:cs="Times New Roman"/>
            <w:noProof/>
            <w:sz w:val="24"/>
            <w:szCs w:val="24"/>
            <w:lang w:eastAsia="ru-RU"/>
          </w:rPr>
          <w:t>»  в структуре образовательной программы</w:t>
        </w:r>
        <w:r w:rsidR="0025660E" w:rsidRPr="0025660E">
          <w:rPr>
            <w:rFonts w:ascii="Times New Roman" w:eastAsia="Times New Roman" w:hAnsi="Times New Roman" w:cs="Times New Roman"/>
            <w:noProof/>
            <w:webHidden/>
            <w:sz w:val="24"/>
            <w:szCs w:val="24"/>
            <w:lang w:eastAsia="ru-RU"/>
          </w:rPr>
          <w:tab/>
        </w:r>
      </w:hyperlink>
    </w:p>
    <w:p w14:paraId="2D49508F" w14:textId="77777777" w:rsidR="0025660E" w:rsidRPr="0025660E" w:rsidRDefault="00643E7D" w:rsidP="0025660E">
      <w:pPr>
        <w:tabs>
          <w:tab w:val="right" w:leader="dot" w:pos="9639"/>
        </w:tabs>
        <w:spacing w:before="120"/>
        <w:ind w:left="240"/>
        <w:rPr>
          <w:rFonts w:eastAsiaTheme="minorEastAsia"/>
          <w:noProof/>
          <w:lang w:eastAsia="ru-RU"/>
        </w:rPr>
      </w:pPr>
      <w:hyperlink w:anchor="_Toc156820311" w:history="1">
        <w:r w:rsidR="0025660E" w:rsidRPr="0025660E">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25660E" w:rsidRPr="0025660E">
          <w:rPr>
            <w:rFonts w:ascii="Times New Roman" w:eastAsia="Times New Roman" w:hAnsi="Times New Roman" w:cs="Times New Roman"/>
            <w:noProof/>
            <w:webHidden/>
            <w:sz w:val="24"/>
            <w:szCs w:val="24"/>
            <w:lang w:eastAsia="ru-RU"/>
          </w:rPr>
          <w:tab/>
        </w:r>
      </w:hyperlink>
    </w:p>
    <w:p w14:paraId="70A441D5" w14:textId="77777777" w:rsidR="0025660E" w:rsidRPr="0025660E" w:rsidRDefault="00643E7D" w:rsidP="0025660E">
      <w:pPr>
        <w:tabs>
          <w:tab w:val="right" w:leader="dot" w:pos="9639"/>
        </w:tabs>
        <w:spacing w:before="120" w:line="276" w:lineRule="auto"/>
        <w:rPr>
          <w:rFonts w:eastAsiaTheme="minorEastAsia"/>
          <w:noProof/>
          <w:lang w:eastAsia="ru-RU"/>
        </w:rPr>
      </w:pPr>
      <w:hyperlink w:anchor="_Toc156820312" w:history="1">
        <w:r w:rsidR="0025660E" w:rsidRPr="0025660E">
          <w:rPr>
            <w:rFonts w:ascii="Times New Roman" w:hAnsi="Times New Roman" w:cs="Times New Roman"/>
            <w:b/>
            <w:bCs/>
            <w:noProof/>
          </w:rPr>
          <w:t>2. Структура и содержание профессионального модуля</w:t>
        </w:r>
        <w:r w:rsidR="0025660E" w:rsidRPr="0025660E">
          <w:rPr>
            <w:rFonts w:ascii="Times New Roman" w:hAnsi="Times New Roman" w:cs="Times New Roman"/>
            <w:b/>
            <w:bCs/>
            <w:noProof/>
            <w:webHidden/>
          </w:rPr>
          <w:tab/>
        </w:r>
      </w:hyperlink>
    </w:p>
    <w:p w14:paraId="687E77F2" w14:textId="77777777" w:rsidR="0025660E" w:rsidRPr="0025660E" w:rsidRDefault="00643E7D" w:rsidP="0025660E">
      <w:pPr>
        <w:tabs>
          <w:tab w:val="right" w:leader="dot" w:pos="9639"/>
        </w:tabs>
        <w:spacing w:before="120"/>
        <w:ind w:left="240"/>
        <w:rPr>
          <w:rFonts w:eastAsiaTheme="minorEastAsia"/>
          <w:noProof/>
          <w:lang w:eastAsia="ru-RU"/>
        </w:rPr>
      </w:pPr>
      <w:hyperlink w:anchor="_Toc156820313" w:history="1">
        <w:r w:rsidR="0025660E" w:rsidRPr="0025660E">
          <w:rPr>
            <w:rFonts w:ascii="Times New Roman" w:eastAsia="Times New Roman" w:hAnsi="Times New Roman" w:cs="Times New Roman"/>
            <w:noProof/>
            <w:sz w:val="24"/>
            <w:szCs w:val="24"/>
            <w:lang w:eastAsia="ru-RU"/>
          </w:rPr>
          <w:t>2.1. Трудоемкость освоения модуля</w:t>
        </w:r>
        <w:r w:rsidR="0025660E" w:rsidRPr="0025660E">
          <w:rPr>
            <w:rFonts w:ascii="Times New Roman" w:eastAsia="Times New Roman" w:hAnsi="Times New Roman" w:cs="Times New Roman"/>
            <w:noProof/>
            <w:webHidden/>
            <w:sz w:val="24"/>
            <w:szCs w:val="24"/>
            <w:lang w:eastAsia="ru-RU"/>
          </w:rPr>
          <w:tab/>
        </w:r>
      </w:hyperlink>
    </w:p>
    <w:p w14:paraId="56CC6A96" w14:textId="77777777" w:rsidR="0025660E" w:rsidRPr="0025660E" w:rsidRDefault="00643E7D" w:rsidP="0025660E">
      <w:pPr>
        <w:tabs>
          <w:tab w:val="right" w:leader="dot" w:pos="9639"/>
        </w:tabs>
        <w:spacing w:before="120"/>
        <w:ind w:left="240"/>
        <w:rPr>
          <w:rFonts w:eastAsiaTheme="minorEastAsia"/>
          <w:noProof/>
          <w:lang w:eastAsia="ru-RU"/>
        </w:rPr>
      </w:pPr>
      <w:hyperlink w:anchor="_Toc156820314" w:history="1">
        <w:r w:rsidR="0025660E" w:rsidRPr="0025660E">
          <w:rPr>
            <w:rFonts w:ascii="Times New Roman" w:eastAsia="Times New Roman" w:hAnsi="Times New Roman" w:cs="Times New Roman"/>
            <w:noProof/>
            <w:sz w:val="24"/>
            <w:szCs w:val="24"/>
            <w:lang w:eastAsia="ru-RU"/>
          </w:rPr>
          <w:t>2.2. Структура профессионального модуля</w:t>
        </w:r>
        <w:r w:rsidR="0025660E" w:rsidRPr="0025660E">
          <w:rPr>
            <w:rFonts w:ascii="Times New Roman" w:eastAsia="Times New Roman" w:hAnsi="Times New Roman" w:cs="Times New Roman"/>
            <w:noProof/>
            <w:webHidden/>
            <w:sz w:val="24"/>
            <w:szCs w:val="24"/>
            <w:lang w:eastAsia="ru-RU"/>
          </w:rPr>
          <w:tab/>
        </w:r>
      </w:hyperlink>
    </w:p>
    <w:p w14:paraId="5C422B63" w14:textId="29C6B3E9" w:rsidR="0025660E" w:rsidRPr="0025660E" w:rsidRDefault="00643E7D" w:rsidP="00814BD5">
      <w:pPr>
        <w:tabs>
          <w:tab w:val="right" w:leader="dot" w:pos="9639"/>
        </w:tabs>
        <w:spacing w:before="120"/>
        <w:ind w:left="240"/>
        <w:rPr>
          <w:rFonts w:eastAsiaTheme="minorEastAsia"/>
          <w:noProof/>
          <w:lang w:eastAsia="ru-RU"/>
        </w:rPr>
      </w:pPr>
      <w:hyperlink w:anchor="_Toc156820315" w:history="1">
        <w:r w:rsidR="0025660E" w:rsidRPr="0025660E">
          <w:rPr>
            <w:rFonts w:ascii="Times New Roman" w:eastAsia="Times New Roman" w:hAnsi="Times New Roman" w:cs="Times New Roman"/>
            <w:noProof/>
            <w:sz w:val="24"/>
            <w:szCs w:val="24"/>
            <w:lang w:eastAsia="ru-RU"/>
          </w:rPr>
          <w:t>2.3. Примерное содержание профессионального модуля</w:t>
        </w:r>
        <w:r w:rsidR="0025660E" w:rsidRPr="0025660E">
          <w:rPr>
            <w:rFonts w:ascii="Times New Roman" w:eastAsia="Times New Roman" w:hAnsi="Times New Roman" w:cs="Times New Roman"/>
            <w:noProof/>
            <w:webHidden/>
            <w:sz w:val="24"/>
            <w:szCs w:val="24"/>
            <w:lang w:eastAsia="ru-RU"/>
          </w:rPr>
          <w:tab/>
        </w:r>
      </w:hyperlink>
    </w:p>
    <w:p w14:paraId="71874FB3" w14:textId="77777777" w:rsidR="0025660E" w:rsidRPr="0025660E" w:rsidRDefault="00643E7D" w:rsidP="0025660E">
      <w:pPr>
        <w:tabs>
          <w:tab w:val="right" w:leader="dot" w:pos="9639"/>
        </w:tabs>
        <w:spacing w:before="120" w:line="276" w:lineRule="auto"/>
        <w:rPr>
          <w:rFonts w:eastAsiaTheme="minorEastAsia"/>
          <w:noProof/>
          <w:lang w:eastAsia="ru-RU"/>
        </w:rPr>
      </w:pPr>
      <w:hyperlink w:anchor="_Toc156820317" w:history="1">
        <w:r w:rsidR="0025660E" w:rsidRPr="0025660E">
          <w:rPr>
            <w:rFonts w:ascii="Times New Roman" w:hAnsi="Times New Roman" w:cs="Times New Roman"/>
            <w:b/>
            <w:bCs/>
            <w:noProof/>
          </w:rPr>
          <w:t>3. Условия реализации профессионального модуля</w:t>
        </w:r>
        <w:r w:rsidR="0025660E" w:rsidRPr="0025660E">
          <w:rPr>
            <w:rFonts w:ascii="Times New Roman" w:hAnsi="Times New Roman" w:cs="Times New Roman"/>
            <w:b/>
            <w:bCs/>
            <w:noProof/>
            <w:webHidden/>
          </w:rPr>
          <w:tab/>
        </w:r>
      </w:hyperlink>
    </w:p>
    <w:p w14:paraId="6F0984F4" w14:textId="77777777" w:rsidR="0025660E" w:rsidRPr="0025660E" w:rsidRDefault="00643E7D" w:rsidP="0025660E">
      <w:pPr>
        <w:tabs>
          <w:tab w:val="right" w:leader="dot" w:pos="9639"/>
        </w:tabs>
        <w:spacing w:before="120"/>
        <w:ind w:left="240"/>
        <w:rPr>
          <w:rFonts w:eastAsiaTheme="minorEastAsia"/>
          <w:noProof/>
          <w:lang w:eastAsia="ru-RU"/>
        </w:rPr>
      </w:pPr>
      <w:hyperlink w:anchor="_Toc156820318" w:history="1">
        <w:r w:rsidR="0025660E" w:rsidRPr="0025660E">
          <w:rPr>
            <w:rFonts w:ascii="Times New Roman" w:eastAsia="Times New Roman" w:hAnsi="Times New Roman" w:cs="Times New Roman"/>
            <w:noProof/>
            <w:sz w:val="24"/>
            <w:szCs w:val="24"/>
            <w:lang w:eastAsia="ru-RU"/>
          </w:rPr>
          <w:t>3.1. Материально-техническое обеспечение</w:t>
        </w:r>
        <w:r w:rsidR="0025660E" w:rsidRPr="0025660E">
          <w:rPr>
            <w:rFonts w:ascii="Times New Roman" w:eastAsia="Times New Roman" w:hAnsi="Times New Roman" w:cs="Times New Roman"/>
            <w:noProof/>
            <w:webHidden/>
            <w:sz w:val="24"/>
            <w:szCs w:val="24"/>
            <w:lang w:eastAsia="ru-RU"/>
          </w:rPr>
          <w:tab/>
        </w:r>
      </w:hyperlink>
    </w:p>
    <w:p w14:paraId="5B3E7974" w14:textId="77777777" w:rsidR="0025660E" w:rsidRPr="0025660E" w:rsidRDefault="00643E7D" w:rsidP="0025660E">
      <w:pPr>
        <w:tabs>
          <w:tab w:val="right" w:leader="dot" w:pos="9639"/>
        </w:tabs>
        <w:spacing w:before="120"/>
        <w:ind w:left="240"/>
        <w:rPr>
          <w:rFonts w:eastAsiaTheme="minorEastAsia"/>
          <w:noProof/>
          <w:lang w:eastAsia="ru-RU"/>
        </w:rPr>
      </w:pPr>
      <w:hyperlink w:anchor="_Toc156820319" w:history="1">
        <w:r w:rsidR="0025660E" w:rsidRPr="0025660E">
          <w:rPr>
            <w:rFonts w:ascii="Times New Roman" w:eastAsia="Times New Roman" w:hAnsi="Times New Roman" w:cs="Times New Roman"/>
            <w:noProof/>
            <w:sz w:val="24"/>
            <w:szCs w:val="24"/>
            <w:lang w:eastAsia="ru-RU"/>
          </w:rPr>
          <w:t>3.2. Учебно-методическое обеспечение</w:t>
        </w:r>
        <w:r w:rsidR="0025660E" w:rsidRPr="0025660E">
          <w:rPr>
            <w:rFonts w:ascii="Times New Roman" w:eastAsia="Times New Roman" w:hAnsi="Times New Roman" w:cs="Times New Roman"/>
            <w:noProof/>
            <w:webHidden/>
            <w:sz w:val="24"/>
            <w:szCs w:val="24"/>
            <w:lang w:eastAsia="ru-RU"/>
          </w:rPr>
          <w:tab/>
        </w:r>
      </w:hyperlink>
    </w:p>
    <w:p w14:paraId="02438CFB" w14:textId="06C637E0" w:rsidR="00540DDB" w:rsidRPr="00F53FDC" w:rsidRDefault="00643E7D" w:rsidP="0025660E">
      <w:pPr>
        <w:pStyle w:val="14"/>
        <w:rPr>
          <w:b/>
          <w:bCs/>
          <w:sz w:val="24"/>
          <w:szCs w:val="24"/>
        </w:rPr>
      </w:pPr>
      <w:hyperlink w:anchor="_Toc156820320" w:history="1">
        <w:r w:rsidR="0025660E" w:rsidRPr="0025660E">
          <w:rPr>
            <w:b/>
            <w:bCs/>
          </w:rPr>
          <w:t>4. Контроль и оценка результатов освоения  профессионального модуля</w:t>
        </w:r>
        <w:r w:rsidR="0025660E" w:rsidRPr="0025660E">
          <w:rPr>
            <w:b/>
            <w:bCs/>
            <w:webHidden/>
          </w:rPr>
          <w:tab/>
        </w:r>
      </w:hyperlink>
      <w:r w:rsidR="00540DDB">
        <w:rPr>
          <w:b/>
          <w:bCs/>
        </w:rPr>
        <w:fldChar w:fldCharType="begin"/>
      </w:r>
      <w:r w:rsidR="00540DDB">
        <w:instrText xml:space="preserve"> TOC \h \z \t "Раздел 1;1;Раздел 1.1;2" </w:instrText>
      </w:r>
      <w:r>
        <w:rPr>
          <w:b/>
          <w:bCs/>
        </w:rPr>
        <w:fldChar w:fldCharType="separate"/>
      </w:r>
      <w:r w:rsidR="00540DDB">
        <w:fldChar w:fldCharType="end"/>
      </w:r>
    </w:p>
    <w:p w14:paraId="2869B648" w14:textId="378D7BF6" w:rsidR="002A7E02" w:rsidRDefault="002A7E02" w:rsidP="00F53FDC">
      <w:pPr>
        <w:jc w:val="right"/>
        <w:rPr>
          <w:rFonts w:ascii="Times New Roman" w:hAnsi="Times New Roman" w:cs="Times New Roman"/>
          <w:b/>
          <w:bCs/>
          <w:sz w:val="20"/>
          <w:szCs w:val="20"/>
        </w:rPr>
      </w:pPr>
    </w:p>
    <w:p w14:paraId="49D953A0" w14:textId="3169F100" w:rsidR="00540DDB" w:rsidRDefault="00540DDB" w:rsidP="00F53FDC">
      <w:pPr>
        <w:jc w:val="right"/>
        <w:rPr>
          <w:rFonts w:ascii="Times New Roman" w:hAnsi="Times New Roman" w:cs="Times New Roman"/>
          <w:b/>
          <w:bCs/>
          <w:sz w:val="20"/>
          <w:szCs w:val="20"/>
        </w:rPr>
      </w:pPr>
    </w:p>
    <w:p w14:paraId="484F589A" w14:textId="77777777" w:rsidR="00540DDB" w:rsidRDefault="00540DDB" w:rsidP="00F53FDC">
      <w:pPr>
        <w:jc w:val="right"/>
        <w:rPr>
          <w:rFonts w:ascii="Times New Roman" w:hAnsi="Times New Roman" w:cs="Times New Roman"/>
          <w:b/>
          <w:bCs/>
          <w:sz w:val="20"/>
          <w:szCs w:val="20"/>
        </w:rPr>
      </w:pPr>
    </w:p>
    <w:p w14:paraId="19A2B8EB" w14:textId="129CCBD7" w:rsidR="00437D40" w:rsidRDefault="00437D40" w:rsidP="00F53FDC">
      <w:pPr>
        <w:jc w:val="right"/>
        <w:rPr>
          <w:rFonts w:ascii="Times New Roman" w:hAnsi="Times New Roman" w:cs="Times New Roman"/>
          <w:b/>
          <w:bCs/>
          <w:sz w:val="20"/>
          <w:szCs w:val="20"/>
        </w:rPr>
      </w:pPr>
    </w:p>
    <w:p w14:paraId="2444C0FD" w14:textId="7CAC6121" w:rsidR="00437D40" w:rsidRDefault="00437D40" w:rsidP="00F53FDC">
      <w:pPr>
        <w:jc w:val="right"/>
        <w:rPr>
          <w:rFonts w:ascii="Times New Roman" w:hAnsi="Times New Roman" w:cs="Times New Roman"/>
          <w:b/>
          <w:bCs/>
          <w:sz w:val="20"/>
          <w:szCs w:val="20"/>
        </w:rPr>
      </w:pPr>
    </w:p>
    <w:p w14:paraId="7C172A2B" w14:textId="1FB9A524" w:rsidR="00437D40" w:rsidRDefault="00437D40" w:rsidP="00F53FDC">
      <w:pPr>
        <w:jc w:val="right"/>
        <w:rPr>
          <w:rFonts w:ascii="Times New Roman" w:hAnsi="Times New Roman" w:cs="Times New Roman"/>
          <w:b/>
          <w:bCs/>
          <w:sz w:val="20"/>
          <w:szCs w:val="20"/>
        </w:rPr>
      </w:pPr>
    </w:p>
    <w:p w14:paraId="300110C0" w14:textId="33EC51D8" w:rsidR="00437D40" w:rsidRDefault="00437D40" w:rsidP="00F53FDC">
      <w:pPr>
        <w:jc w:val="right"/>
        <w:rPr>
          <w:rFonts w:ascii="Times New Roman" w:hAnsi="Times New Roman" w:cs="Times New Roman"/>
          <w:b/>
          <w:bCs/>
          <w:sz w:val="20"/>
          <w:szCs w:val="20"/>
        </w:rPr>
      </w:pPr>
    </w:p>
    <w:p w14:paraId="0C0C98E0" w14:textId="5A516ED6" w:rsidR="00437D40" w:rsidRDefault="00437D40" w:rsidP="00F53FDC">
      <w:pPr>
        <w:jc w:val="right"/>
        <w:rPr>
          <w:rFonts w:ascii="Times New Roman" w:hAnsi="Times New Roman" w:cs="Times New Roman"/>
          <w:b/>
          <w:bCs/>
          <w:sz w:val="20"/>
          <w:szCs w:val="20"/>
        </w:rPr>
      </w:pPr>
    </w:p>
    <w:p w14:paraId="0116010E" w14:textId="44332C7C" w:rsidR="00437D40" w:rsidRDefault="00437D40" w:rsidP="00F53FDC">
      <w:pPr>
        <w:jc w:val="right"/>
        <w:rPr>
          <w:rFonts w:ascii="Times New Roman" w:hAnsi="Times New Roman" w:cs="Times New Roman"/>
          <w:b/>
          <w:bCs/>
          <w:sz w:val="20"/>
          <w:szCs w:val="20"/>
        </w:rPr>
      </w:pPr>
    </w:p>
    <w:p w14:paraId="7A3E65F0" w14:textId="46D9AC23" w:rsidR="00437D40" w:rsidRDefault="00437D40" w:rsidP="00F53FDC">
      <w:pPr>
        <w:jc w:val="right"/>
        <w:rPr>
          <w:rFonts w:ascii="Times New Roman" w:hAnsi="Times New Roman" w:cs="Times New Roman"/>
          <w:b/>
          <w:bCs/>
          <w:sz w:val="20"/>
          <w:szCs w:val="20"/>
        </w:rPr>
      </w:pPr>
    </w:p>
    <w:p w14:paraId="27AD8F9C" w14:textId="486B25CB" w:rsidR="00437D40" w:rsidRDefault="00437D40" w:rsidP="00F53FDC">
      <w:pPr>
        <w:jc w:val="right"/>
        <w:rPr>
          <w:rFonts w:ascii="Times New Roman" w:hAnsi="Times New Roman" w:cs="Times New Roman"/>
          <w:b/>
          <w:bCs/>
          <w:sz w:val="20"/>
          <w:szCs w:val="20"/>
        </w:rPr>
      </w:pPr>
    </w:p>
    <w:p w14:paraId="5195B995" w14:textId="77FD64FD" w:rsidR="00437D40" w:rsidRDefault="00437D40" w:rsidP="00F53FDC">
      <w:pPr>
        <w:jc w:val="right"/>
        <w:rPr>
          <w:rFonts w:ascii="Times New Roman" w:hAnsi="Times New Roman" w:cs="Times New Roman"/>
          <w:b/>
          <w:bCs/>
          <w:sz w:val="20"/>
          <w:szCs w:val="20"/>
        </w:rPr>
      </w:pPr>
    </w:p>
    <w:p w14:paraId="4F183246" w14:textId="6E4D84B7" w:rsidR="00437D40" w:rsidRDefault="00437D40" w:rsidP="00F53FDC">
      <w:pPr>
        <w:jc w:val="right"/>
        <w:rPr>
          <w:rFonts w:ascii="Times New Roman" w:hAnsi="Times New Roman" w:cs="Times New Roman"/>
          <w:b/>
          <w:bCs/>
          <w:sz w:val="20"/>
          <w:szCs w:val="20"/>
        </w:rPr>
      </w:pPr>
    </w:p>
    <w:p w14:paraId="2EE93FCA" w14:textId="2706F05A" w:rsidR="00437D40" w:rsidRDefault="00437D40" w:rsidP="00F53FDC">
      <w:pPr>
        <w:jc w:val="right"/>
        <w:rPr>
          <w:rFonts w:ascii="Times New Roman" w:hAnsi="Times New Roman" w:cs="Times New Roman"/>
          <w:b/>
          <w:bCs/>
          <w:sz w:val="20"/>
          <w:szCs w:val="20"/>
        </w:rPr>
      </w:pPr>
    </w:p>
    <w:p w14:paraId="6A441346" w14:textId="005DFB17" w:rsidR="00437D40" w:rsidRDefault="005E48C9" w:rsidP="005E48C9">
      <w:pPr>
        <w:rPr>
          <w:rFonts w:ascii="Times New Roman" w:hAnsi="Times New Roman" w:cs="Times New Roman"/>
          <w:b/>
          <w:bCs/>
          <w:sz w:val="20"/>
          <w:szCs w:val="20"/>
        </w:rPr>
      </w:pPr>
      <w:r>
        <w:rPr>
          <w:rFonts w:ascii="Times New Roman" w:hAnsi="Times New Roman" w:cs="Times New Roman"/>
          <w:b/>
          <w:bCs/>
          <w:sz w:val="20"/>
          <w:szCs w:val="20"/>
        </w:rPr>
        <w:br w:type="page"/>
      </w:r>
    </w:p>
    <w:p w14:paraId="4A515394" w14:textId="2D003F17" w:rsidR="00437D40" w:rsidRDefault="00437D40" w:rsidP="00F53FDC">
      <w:pPr>
        <w:jc w:val="right"/>
        <w:rPr>
          <w:rFonts w:ascii="Times New Roman" w:hAnsi="Times New Roman" w:cs="Times New Roman"/>
          <w:b/>
          <w:bCs/>
          <w:sz w:val="20"/>
          <w:szCs w:val="20"/>
        </w:rPr>
      </w:pPr>
    </w:p>
    <w:p w14:paraId="722BB3AF" w14:textId="77777777" w:rsidR="00437D40" w:rsidRPr="00C13371" w:rsidRDefault="00437D40" w:rsidP="004178E3">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199285A" w14:textId="34C3A6DB" w:rsidR="00437D40" w:rsidRPr="006272E6" w:rsidRDefault="00437D40" w:rsidP="00437D40">
      <w:pPr>
        <w:pStyle w:val="1d"/>
        <w:jc w:val="center"/>
        <w:rPr>
          <w:rFonts w:eastAsia="Segoe UI"/>
          <w:lang w:val="ru-RU"/>
        </w:rPr>
      </w:pPr>
      <w:r w:rsidRPr="006272E6">
        <w:rPr>
          <w:rFonts w:eastAsia="Segoe UI"/>
          <w:lang w:val="ru-RU"/>
        </w:rPr>
        <w:t>«ПМ.0</w:t>
      </w:r>
      <w:r w:rsidR="000D323D" w:rsidRPr="006272E6">
        <w:rPr>
          <w:rFonts w:eastAsia="Segoe UI"/>
          <w:lang w:val="ru-RU"/>
        </w:rPr>
        <w:t>4</w:t>
      </w:r>
      <w:r w:rsidRPr="006272E6">
        <w:rPr>
          <w:rFonts w:eastAsia="Segoe UI"/>
          <w:lang w:val="ru-RU"/>
        </w:rPr>
        <w:t xml:space="preserve"> </w:t>
      </w:r>
      <w:r w:rsidR="004178E3" w:rsidRPr="006272E6">
        <w:rPr>
          <w:rFonts w:eastAsia="Segoe UI"/>
          <w:lang w:val="ru-RU"/>
        </w:rPr>
        <w:t>Планирование и организация работы коллектива производственного подразделения</w:t>
      </w:r>
      <w:r w:rsidRPr="006272E6">
        <w:rPr>
          <w:rFonts w:eastAsia="Segoe UI"/>
          <w:lang w:val="ru-RU"/>
        </w:rPr>
        <w:t>»</w:t>
      </w:r>
    </w:p>
    <w:p w14:paraId="3BADCE33" w14:textId="77777777" w:rsidR="00437D40" w:rsidRPr="00C13371" w:rsidRDefault="00437D40" w:rsidP="004178E3">
      <w:pPr>
        <w:pStyle w:val="1f"/>
      </w:pPr>
    </w:p>
    <w:p w14:paraId="15CC5BA3" w14:textId="77777777" w:rsidR="00437D40" w:rsidRPr="00EA6E1D" w:rsidRDefault="00437D40" w:rsidP="00437D4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BE43F46" w14:textId="248ABDFF" w:rsidR="00437D40" w:rsidRPr="00540598" w:rsidRDefault="00437D40" w:rsidP="00437D4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540598">
        <w:rPr>
          <w:rFonts w:ascii="Times New Roman" w:eastAsia="Times New Roman" w:hAnsi="Times New Roman" w:cs="Times New Roman"/>
          <w:sz w:val="24"/>
          <w:szCs w:val="24"/>
          <w:lang w:eastAsia="ru-RU"/>
        </w:rPr>
        <w:t>«</w:t>
      </w:r>
      <w:r w:rsidR="004178E3" w:rsidRPr="004178E3">
        <w:rPr>
          <w:rFonts w:ascii="Times New Roman" w:eastAsia="Times New Roman" w:hAnsi="Times New Roman" w:cs="Times New Roman"/>
          <w:sz w:val="24"/>
          <w:szCs w:val="24"/>
          <w:lang w:eastAsia="ru-RU"/>
        </w:rPr>
        <w:t>Планирование и организация работы коллектива производственного подразделения</w:t>
      </w:r>
      <w:r w:rsidRPr="00540598">
        <w:rPr>
          <w:rFonts w:ascii="Times New Roman" w:eastAsia="Times New Roman" w:hAnsi="Times New Roman" w:cs="Times New Roman"/>
          <w:bCs/>
          <w:sz w:val="24"/>
          <w:szCs w:val="24"/>
          <w:lang w:eastAsia="ru-RU"/>
        </w:rPr>
        <w:t>»</w:t>
      </w:r>
      <w:r w:rsidRPr="00540598">
        <w:rPr>
          <w:rFonts w:ascii="Times New Roman" w:eastAsia="Times New Roman" w:hAnsi="Times New Roman" w:cs="Times New Roman"/>
          <w:sz w:val="24"/>
          <w:szCs w:val="24"/>
          <w:lang w:eastAsia="ru-RU"/>
        </w:rPr>
        <w:t xml:space="preserve">. </w:t>
      </w:r>
    </w:p>
    <w:p w14:paraId="5E5C5012" w14:textId="77777777" w:rsidR="00437D40" w:rsidRDefault="00437D40" w:rsidP="00437D4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540598">
        <w:rPr>
          <w:rFonts w:ascii="Times New Roman" w:hAnsi="Times New Roman" w:cs="Times New Roman"/>
          <w:iCs/>
          <w:sz w:val="24"/>
          <w:szCs w:val="24"/>
        </w:rPr>
        <w:t>обязательную часть образовательной программы.</w:t>
      </w:r>
    </w:p>
    <w:p w14:paraId="1678B51B" w14:textId="77777777" w:rsidR="00437D40" w:rsidRDefault="00437D40" w:rsidP="00437D40">
      <w:pPr>
        <w:suppressAutoHyphens/>
        <w:spacing w:line="276" w:lineRule="auto"/>
        <w:ind w:firstLine="709"/>
        <w:jc w:val="both"/>
        <w:rPr>
          <w:rFonts w:ascii="Times New Roman" w:hAnsi="Times New Roman" w:cs="Times New Roman"/>
          <w:sz w:val="24"/>
          <w:szCs w:val="24"/>
        </w:rPr>
      </w:pPr>
    </w:p>
    <w:p w14:paraId="2FC89C3C" w14:textId="77777777" w:rsidR="00437D40" w:rsidRPr="00EA6E1D" w:rsidRDefault="00437D40" w:rsidP="00437D4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E1E71F4" w14:textId="77777777" w:rsidR="00437D40" w:rsidRDefault="00437D40" w:rsidP="00437D4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1067469" w14:textId="26775039" w:rsidR="00437D40" w:rsidRDefault="00437D40" w:rsidP="00437D4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7"/>
        <w:gridCol w:w="2843"/>
        <w:gridCol w:w="2829"/>
        <w:gridCol w:w="2829"/>
      </w:tblGrid>
      <w:tr w:rsidR="00F86216" w:rsidRPr="000E591D" w14:paraId="229B14AA" w14:textId="77777777" w:rsidTr="00A16D77">
        <w:tc>
          <w:tcPr>
            <w:tcW w:w="1127" w:type="dxa"/>
            <w:tcBorders>
              <w:top w:val="single" w:sz="4" w:space="0" w:color="auto"/>
              <w:left w:val="single" w:sz="4" w:space="0" w:color="auto"/>
              <w:right w:val="single" w:sz="4" w:space="0" w:color="auto"/>
            </w:tcBorders>
          </w:tcPr>
          <w:p w14:paraId="2D8B4B76" w14:textId="77777777" w:rsidR="00F86216" w:rsidRPr="00C13371" w:rsidRDefault="00F86216" w:rsidP="00A16D77">
            <w:pPr>
              <w:rPr>
                <w:rStyle w:val="afb"/>
                <w:b/>
                <w:i w:val="0"/>
                <w:sz w:val="24"/>
                <w:szCs w:val="24"/>
              </w:rPr>
            </w:pPr>
            <w:r w:rsidRPr="00C13371">
              <w:rPr>
                <w:rStyle w:val="afb"/>
                <w:b/>
                <w:i w:val="0"/>
                <w:sz w:val="24"/>
                <w:szCs w:val="24"/>
              </w:rPr>
              <w:t xml:space="preserve">Код </w:t>
            </w:r>
            <w:r w:rsidRPr="009B06C5">
              <w:rPr>
                <w:rStyle w:val="afb"/>
                <w:b/>
                <w:i w:val="0"/>
                <w:iCs/>
                <w:sz w:val="24"/>
                <w:szCs w:val="24"/>
              </w:rPr>
              <w:t>ОК, ПК</w:t>
            </w:r>
          </w:p>
        </w:tc>
        <w:tc>
          <w:tcPr>
            <w:tcW w:w="2843" w:type="dxa"/>
            <w:tcBorders>
              <w:top w:val="single" w:sz="4" w:space="0" w:color="auto"/>
              <w:left w:val="single" w:sz="4" w:space="0" w:color="auto"/>
              <w:right w:val="single" w:sz="4" w:space="0" w:color="auto"/>
            </w:tcBorders>
          </w:tcPr>
          <w:p w14:paraId="53DAC5AF" w14:textId="77777777" w:rsidR="00F86216" w:rsidRPr="00C13371" w:rsidRDefault="00F86216" w:rsidP="00A16D77">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0ADE9FEC" w14:textId="77777777" w:rsidR="00F86216" w:rsidRPr="00C13371" w:rsidRDefault="00F86216" w:rsidP="00A16D77">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29" w:type="dxa"/>
            <w:tcBorders>
              <w:top w:val="single" w:sz="4" w:space="0" w:color="auto"/>
              <w:left w:val="single" w:sz="4" w:space="0" w:color="auto"/>
              <w:bottom w:val="single" w:sz="4" w:space="0" w:color="auto"/>
              <w:right w:val="single" w:sz="4" w:space="0" w:color="auto"/>
            </w:tcBorders>
          </w:tcPr>
          <w:p w14:paraId="19A9CFF1" w14:textId="77777777" w:rsidR="00F86216" w:rsidRPr="00C759B7" w:rsidRDefault="00F86216" w:rsidP="00A16D77">
            <w:pPr>
              <w:jc w:val="center"/>
              <w:rPr>
                <w:rFonts w:ascii="Times New Roman" w:hAnsi="Times New Roman" w:cs="Times New Roman"/>
                <w:b/>
                <w:sz w:val="24"/>
                <w:szCs w:val="24"/>
              </w:rPr>
            </w:pPr>
            <w:r w:rsidRPr="00C759B7">
              <w:rPr>
                <w:rFonts w:ascii="Times New Roman" w:hAnsi="Times New Roman" w:cs="Times New Roman"/>
                <w:b/>
                <w:sz w:val="24"/>
                <w:szCs w:val="24"/>
              </w:rPr>
              <w:t>Владеть навыками</w:t>
            </w:r>
          </w:p>
        </w:tc>
      </w:tr>
      <w:tr w:rsidR="00F86216" w:rsidRPr="000E591D" w14:paraId="19437B97" w14:textId="77777777" w:rsidTr="00A16D77">
        <w:tc>
          <w:tcPr>
            <w:tcW w:w="1127" w:type="dxa"/>
            <w:tcBorders>
              <w:top w:val="single" w:sz="4" w:space="0" w:color="auto"/>
              <w:left w:val="single" w:sz="4" w:space="0" w:color="auto"/>
              <w:right w:val="single" w:sz="4" w:space="0" w:color="auto"/>
            </w:tcBorders>
          </w:tcPr>
          <w:p w14:paraId="32747581" w14:textId="77777777" w:rsidR="00F86216" w:rsidRPr="00C13371" w:rsidRDefault="00F86216" w:rsidP="00A16D7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43" w:type="dxa"/>
            <w:tcBorders>
              <w:top w:val="single" w:sz="4" w:space="0" w:color="auto"/>
              <w:left w:val="single" w:sz="4" w:space="0" w:color="auto"/>
              <w:right w:val="single" w:sz="4" w:space="0" w:color="auto"/>
            </w:tcBorders>
            <w:hideMark/>
          </w:tcPr>
          <w:p w14:paraId="38CCB519"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204C54C1" w14:textId="77777777" w:rsidR="00F86216"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2B5C2D55"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0A43D8B8"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67DDBF37"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40FD9FE9" w14:textId="77777777" w:rsidR="00F86216" w:rsidRPr="00C13371" w:rsidRDefault="00F86216" w:rsidP="00A16D77">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5CEC7BF1"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775BC5A2"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16B9C613"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6FF081DE"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78B31FF9" w14:textId="77777777" w:rsidR="00F86216" w:rsidRPr="00C13371" w:rsidRDefault="00F86216" w:rsidP="00A16D77">
            <w:pPr>
              <w:rPr>
                <w:rFonts w:ascii="Times New Roman" w:hAnsi="Times New Roman" w:cs="Times New Roman"/>
                <w:bCs/>
                <w:i/>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0ADE9D41" w14:textId="77777777" w:rsidR="00F86216" w:rsidRPr="00C759B7" w:rsidRDefault="00F86216" w:rsidP="00A16D77">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F86216" w:rsidRPr="000E591D" w14:paraId="638B5D4C" w14:textId="77777777" w:rsidTr="00A16D77">
        <w:tc>
          <w:tcPr>
            <w:tcW w:w="1127" w:type="dxa"/>
            <w:tcBorders>
              <w:left w:val="single" w:sz="4" w:space="0" w:color="auto"/>
              <w:bottom w:val="single" w:sz="4" w:space="0" w:color="auto"/>
              <w:right w:val="single" w:sz="4" w:space="0" w:color="auto"/>
            </w:tcBorders>
          </w:tcPr>
          <w:p w14:paraId="4CE91371" w14:textId="77777777" w:rsidR="00F86216" w:rsidRPr="00C13371" w:rsidRDefault="00F86216" w:rsidP="00A16D7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43" w:type="dxa"/>
            <w:tcBorders>
              <w:left w:val="single" w:sz="4" w:space="0" w:color="auto"/>
              <w:bottom w:val="single" w:sz="4" w:space="0" w:color="auto"/>
              <w:right w:val="single" w:sz="4" w:space="0" w:color="auto"/>
            </w:tcBorders>
          </w:tcPr>
          <w:p w14:paraId="249BA9BF"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поиска информации, </w:t>
            </w:r>
            <w:r w:rsidRPr="009A1B94">
              <w:rPr>
                <w:rFonts w:ascii="Times New Roman" w:hAnsi="Times New Roman" w:cs="Times New Roman"/>
                <w:bCs/>
                <w:iCs/>
                <w:sz w:val="24"/>
                <w:szCs w:val="24"/>
              </w:rPr>
              <w:lastRenderedPageBreak/>
              <w:t>планировать процесс поиска, выбирать необходимые источники информации</w:t>
            </w:r>
            <w:r>
              <w:rPr>
                <w:rFonts w:ascii="Times New Roman" w:hAnsi="Times New Roman" w:cs="Times New Roman"/>
                <w:bCs/>
                <w:iCs/>
                <w:sz w:val="24"/>
                <w:szCs w:val="24"/>
              </w:rPr>
              <w:t>;</w:t>
            </w:r>
          </w:p>
          <w:p w14:paraId="02CBDA1C" w14:textId="77777777" w:rsidR="00F86216"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617B0FDA"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491C1A6E"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562EBE95"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5A52450D"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212FE548" w14:textId="77777777" w:rsidR="00F86216" w:rsidRPr="00C13371" w:rsidRDefault="00F86216" w:rsidP="00A16D77">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457BC1AA"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информационных </w:t>
            </w:r>
            <w:r w:rsidRPr="009A1B94">
              <w:rPr>
                <w:rFonts w:ascii="Times New Roman" w:hAnsi="Times New Roman" w:cs="Times New Roman"/>
                <w:bCs/>
                <w:iCs/>
                <w:sz w:val="24"/>
                <w:szCs w:val="24"/>
              </w:rPr>
              <w:lastRenderedPageBreak/>
              <w:t>источников, применяемых в профессиональной деятельности</w:t>
            </w:r>
          </w:p>
          <w:p w14:paraId="37C16DAD"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1299544D"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1F43C845" w14:textId="77777777" w:rsidR="00F86216"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0666BEAF" w14:textId="77777777" w:rsidR="00F86216" w:rsidRPr="00C759B7"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29" w:type="dxa"/>
            <w:tcBorders>
              <w:top w:val="single" w:sz="4" w:space="0" w:color="auto"/>
              <w:left w:val="single" w:sz="4" w:space="0" w:color="auto"/>
              <w:bottom w:val="single" w:sz="4" w:space="0" w:color="auto"/>
              <w:right w:val="single" w:sz="4" w:space="0" w:color="auto"/>
            </w:tcBorders>
          </w:tcPr>
          <w:p w14:paraId="2EADFB38" w14:textId="77777777" w:rsidR="00F86216" w:rsidRPr="00C759B7" w:rsidRDefault="00F86216" w:rsidP="00A16D77">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F86216" w:rsidRPr="000E591D" w14:paraId="0376C185" w14:textId="77777777" w:rsidTr="00A16D77">
        <w:tc>
          <w:tcPr>
            <w:tcW w:w="1127" w:type="dxa"/>
            <w:tcBorders>
              <w:left w:val="single" w:sz="4" w:space="0" w:color="auto"/>
              <w:bottom w:val="single" w:sz="4" w:space="0" w:color="auto"/>
              <w:right w:val="single" w:sz="4" w:space="0" w:color="auto"/>
            </w:tcBorders>
          </w:tcPr>
          <w:p w14:paraId="74871129" w14:textId="77777777" w:rsidR="00F86216" w:rsidRPr="00C13371" w:rsidRDefault="00F86216" w:rsidP="00A16D77">
            <w:pPr>
              <w:rPr>
                <w:rFonts w:ascii="Times New Roman" w:hAnsi="Times New Roman" w:cs="Times New Roman"/>
                <w:bCs/>
                <w:sz w:val="24"/>
                <w:szCs w:val="24"/>
              </w:rPr>
            </w:pPr>
            <w:r>
              <w:rPr>
                <w:rFonts w:ascii="Times New Roman" w:hAnsi="Times New Roman" w:cs="Times New Roman"/>
                <w:bCs/>
                <w:sz w:val="24"/>
                <w:szCs w:val="24"/>
              </w:rPr>
              <w:t>ОК.03</w:t>
            </w:r>
          </w:p>
        </w:tc>
        <w:tc>
          <w:tcPr>
            <w:tcW w:w="2843" w:type="dxa"/>
            <w:tcBorders>
              <w:left w:val="single" w:sz="4" w:space="0" w:color="auto"/>
              <w:bottom w:val="single" w:sz="4" w:space="0" w:color="auto"/>
              <w:right w:val="single" w:sz="4" w:space="0" w:color="auto"/>
            </w:tcBorders>
          </w:tcPr>
          <w:p w14:paraId="7CAA48F4"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2BBDAA9C"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современную научную профессиональную терминологию</w:t>
            </w:r>
            <w:r>
              <w:rPr>
                <w:rFonts w:ascii="Times New Roman" w:hAnsi="Times New Roman" w:cs="Times New Roman"/>
                <w:bCs/>
                <w:iCs/>
                <w:sz w:val="24"/>
                <w:szCs w:val="24"/>
              </w:rPr>
              <w:t>;</w:t>
            </w:r>
          </w:p>
          <w:p w14:paraId="2646E0CA"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082A6F1E"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5EF57B2F"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инвестиционную привлекательность </w:t>
            </w:r>
            <w:r w:rsidRPr="009A1B94">
              <w:rPr>
                <w:rFonts w:ascii="Times New Roman" w:hAnsi="Times New Roman" w:cs="Times New Roman"/>
                <w:bCs/>
                <w:iCs/>
                <w:sz w:val="24"/>
                <w:szCs w:val="24"/>
              </w:rPr>
              <w:lastRenderedPageBreak/>
              <w:t>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0A839724"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7549E41E"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2EC13AE6"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45FD67E4"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2587639B" w14:textId="77777777" w:rsidR="00F86216" w:rsidRPr="00C13371" w:rsidRDefault="00F86216" w:rsidP="00A16D77">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5604F99D"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17E8E0BE"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5C02914B"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698CD3E5"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5AA9D660"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разработки презентации</w:t>
            </w:r>
            <w:r>
              <w:rPr>
                <w:rFonts w:ascii="Times New Roman" w:hAnsi="Times New Roman" w:cs="Times New Roman"/>
                <w:bCs/>
                <w:iCs/>
                <w:sz w:val="24"/>
                <w:szCs w:val="24"/>
              </w:rPr>
              <w:t>;</w:t>
            </w:r>
          </w:p>
          <w:p w14:paraId="40920714" w14:textId="77777777" w:rsidR="00F86216" w:rsidRPr="00C13371" w:rsidRDefault="00F86216" w:rsidP="00A16D77">
            <w:pPr>
              <w:rPr>
                <w:rFonts w:ascii="Times New Roman" w:hAnsi="Times New Roman" w:cs="Times New Roman"/>
                <w:bCs/>
                <w:i/>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3D265AD0" w14:textId="77777777" w:rsidR="00F86216" w:rsidRPr="00C759B7" w:rsidRDefault="00F86216" w:rsidP="00A16D77">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F86216" w:rsidRPr="000E591D" w14:paraId="0D0D1259" w14:textId="77777777" w:rsidTr="00A16D77">
        <w:tc>
          <w:tcPr>
            <w:tcW w:w="1127" w:type="dxa"/>
            <w:tcBorders>
              <w:left w:val="single" w:sz="4" w:space="0" w:color="auto"/>
              <w:bottom w:val="single" w:sz="4" w:space="0" w:color="auto"/>
              <w:right w:val="single" w:sz="4" w:space="0" w:color="auto"/>
            </w:tcBorders>
          </w:tcPr>
          <w:p w14:paraId="7DEACAA1" w14:textId="77777777" w:rsidR="00F86216" w:rsidRDefault="00F86216" w:rsidP="00A16D77">
            <w:pPr>
              <w:rPr>
                <w:rFonts w:ascii="Times New Roman" w:hAnsi="Times New Roman" w:cs="Times New Roman"/>
                <w:bCs/>
                <w:sz w:val="24"/>
                <w:szCs w:val="24"/>
              </w:rPr>
            </w:pPr>
            <w:r>
              <w:rPr>
                <w:rFonts w:ascii="Times New Roman" w:hAnsi="Times New Roman" w:cs="Times New Roman"/>
                <w:bCs/>
                <w:sz w:val="24"/>
                <w:szCs w:val="24"/>
              </w:rPr>
              <w:t>ОК.04</w:t>
            </w:r>
          </w:p>
        </w:tc>
        <w:tc>
          <w:tcPr>
            <w:tcW w:w="2843" w:type="dxa"/>
            <w:tcBorders>
              <w:left w:val="single" w:sz="4" w:space="0" w:color="auto"/>
              <w:bottom w:val="single" w:sz="4" w:space="0" w:color="auto"/>
              <w:right w:val="single" w:sz="4" w:space="0" w:color="auto"/>
            </w:tcBorders>
          </w:tcPr>
          <w:p w14:paraId="336C6EFC"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61EA93FC"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взаимодействовать с коллегами,</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руководством, клиентами в ходе профессиональной деятельности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7F3C0D99"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3DE2ABBB"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3BE2F63B" w14:textId="77777777" w:rsidR="00F86216" w:rsidRPr="00C759B7" w:rsidRDefault="00F86216" w:rsidP="00A16D7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86216" w:rsidRPr="000E591D" w14:paraId="585B3D3C" w14:textId="77777777" w:rsidTr="00A16D77">
        <w:tc>
          <w:tcPr>
            <w:tcW w:w="1127" w:type="dxa"/>
            <w:tcBorders>
              <w:left w:val="single" w:sz="4" w:space="0" w:color="auto"/>
              <w:bottom w:val="single" w:sz="4" w:space="0" w:color="auto"/>
              <w:right w:val="single" w:sz="4" w:space="0" w:color="auto"/>
            </w:tcBorders>
          </w:tcPr>
          <w:p w14:paraId="49859CCD" w14:textId="77777777" w:rsidR="00F86216" w:rsidRDefault="00F86216" w:rsidP="00A16D77">
            <w:pPr>
              <w:rPr>
                <w:rFonts w:ascii="Times New Roman" w:hAnsi="Times New Roman" w:cs="Times New Roman"/>
                <w:bCs/>
                <w:sz w:val="24"/>
                <w:szCs w:val="24"/>
              </w:rPr>
            </w:pPr>
            <w:r>
              <w:rPr>
                <w:rFonts w:ascii="Times New Roman" w:hAnsi="Times New Roman" w:cs="Times New Roman"/>
                <w:bCs/>
                <w:sz w:val="24"/>
                <w:szCs w:val="24"/>
              </w:rPr>
              <w:t>ОК.05</w:t>
            </w:r>
          </w:p>
        </w:tc>
        <w:tc>
          <w:tcPr>
            <w:tcW w:w="2843" w:type="dxa"/>
            <w:tcBorders>
              <w:left w:val="single" w:sz="4" w:space="0" w:color="auto"/>
              <w:bottom w:val="single" w:sz="4" w:space="0" w:color="auto"/>
              <w:right w:val="single" w:sz="4" w:space="0" w:color="auto"/>
            </w:tcBorders>
          </w:tcPr>
          <w:p w14:paraId="25DD2E5B"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31481048"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34A56EFA"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499F37F9"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7C332C69"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29" w:type="dxa"/>
            <w:tcBorders>
              <w:top w:val="single" w:sz="4" w:space="0" w:color="auto"/>
              <w:left w:val="single" w:sz="4" w:space="0" w:color="auto"/>
              <w:bottom w:val="single" w:sz="4" w:space="0" w:color="auto"/>
              <w:right w:val="single" w:sz="4" w:space="0" w:color="auto"/>
            </w:tcBorders>
          </w:tcPr>
          <w:p w14:paraId="523BB9FF" w14:textId="77777777" w:rsidR="00F86216" w:rsidRPr="00C759B7" w:rsidRDefault="00F86216" w:rsidP="00A16D7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503D1" w:rsidRPr="000E591D" w14:paraId="168EAD4D" w14:textId="77777777" w:rsidTr="00A16D77">
        <w:tc>
          <w:tcPr>
            <w:tcW w:w="1127" w:type="dxa"/>
            <w:tcBorders>
              <w:left w:val="single" w:sz="4" w:space="0" w:color="auto"/>
              <w:bottom w:val="single" w:sz="4" w:space="0" w:color="auto"/>
              <w:right w:val="single" w:sz="4" w:space="0" w:color="auto"/>
            </w:tcBorders>
          </w:tcPr>
          <w:p w14:paraId="5A14FB6E" w14:textId="3AF17168" w:rsidR="00B503D1" w:rsidRDefault="00B503D1" w:rsidP="00A16D77">
            <w:pPr>
              <w:rPr>
                <w:rFonts w:ascii="Times New Roman" w:hAnsi="Times New Roman" w:cs="Times New Roman"/>
                <w:bCs/>
                <w:sz w:val="24"/>
                <w:szCs w:val="24"/>
              </w:rPr>
            </w:pPr>
            <w:r>
              <w:rPr>
                <w:rFonts w:ascii="Times New Roman" w:hAnsi="Times New Roman" w:cs="Times New Roman"/>
                <w:bCs/>
                <w:sz w:val="24"/>
                <w:szCs w:val="24"/>
              </w:rPr>
              <w:t>ОК.06</w:t>
            </w:r>
          </w:p>
        </w:tc>
        <w:tc>
          <w:tcPr>
            <w:tcW w:w="2843" w:type="dxa"/>
            <w:tcBorders>
              <w:left w:val="single" w:sz="4" w:space="0" w:color="auto"/>
              <w:bottom w:val="single" w:sz="4" w:space="0" w:color="auto"/>
              <w:right w:val="single" w:sz="4" w:space="0" w:color="auto"/>
            </w:tcBorders>
          </w:tcPr>
          <w:p w14:paraId="0EB95858" w14:textId="6E4AD9B9" w:rsidR="00B503D1" w:rsidRPr="00B503D1" w:rsidRDefault="00B503D1" w:rsidP="00B503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777ED1ED" w14:textId="3FE26832" w:rsidR="00B503D1" w:rsidRPr="00B503D1" w:rsidRDefault="00B503D1" w:rsidP="00B503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57486682" w14:textId="4D594312" w:rsidR="00B503D1" w:rsidRPr="00B503D1" w:rsidRDefault="00B503D1" w:rsidP="00B503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71FE8579" w14:textId="25740617" w:rsidR="00B503D1" w:rsidRDefault="00B503D1" w:rsidP="00B503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674E4396" w14:textId="088033E8" w:rsidR="00B503D1" w:rsidRPr="00B503D1" w:rsidRDefault="00B503D1" w:rsidP="00B503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4083AE54" w14:textId="7804B27B" w:rsidR="00B503D1" w:rsidRPr="00B503D1" w:rsidRDefault="00B503D1" w:rsidP="00B503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16C3A861" w14:textId="4BFE7B68" w:rsidR="00B503D1" w:rsidRPr="00B503D1" w:rsidRDefault="00B503D1" w:rsidP="00B503D1">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4C535CFB" w14:textId="1592EC57" w:rsidR="00B503D1" w:rsidRDefault="00B503D1" w:rsidP="00B503D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3522E3EC" w14:textId="2D95845F" w:rsidR="00B503D1" w:rsidRDefault="00B503D1" w:rsidP="00A16D77">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F86216" w:rsidRPr="000E591D" w14:paraId="55F3C5E2" w14:textId="77777777" w:rsidTr="00A16D77">
        <w:tc>
          <w:tcPr>
            <w:tcW w:w="1127" w:type="dxa"/>
            <w:tcBorders>
              <w:left w:val="single" w:sz="4" w:space="0" w:color="auto"/>
              <w:bottom w:val="single" w:sz="4" w:space="0" w:color="auto"/>
              <w:right w:val="single" w:sz="4" w:space="0" w:color="auto"/>
            </w:tcBorders>
          </w:tcPr>
          <w:p w14:paraId="3F48F938" w14:textId="77777777" w:rsidR="00F86216" w:rsidRDefault="00F86216" w:rsidP="00A16D77">
            <w:pPr>
              <w:rPr>
                <w:rFonts w:ascii="Times New Roman" w:hAnsi="Times New Roman" w:cs="Times New Roman"/>
                <w:bCs/>
                <w:sz w:val="24"/>
                <w:szCs w:val="24"/>
              </w:rPr>
            </w:pPr>
            <w:r w:rsidRPr="009A1B94">
              <w:rPr>
                <w:rFonts w:ascii="Times New Roman" w:hAnsi="Times New Roman"/>
                <w:bCs/>
                <w:sz w:val="24"/>
                <w:szCs w:val="24"/>
              </w:rPr>
              <w:t>ОК 07</w:t>
            </w:r>
          </w:p>
        </w:tc>
        <w:tc>
          <w:tcPr>
            <w:tcW w:w="2843" w:type="dxa"/>
            <w:tcBorders>
              <w:left w:val="single" w:sz="4" w:space="0" w:color="auto"/>
              <w:bottom w:val="single" w:sz="4" w:space="0" w:color="auto"/>
              <w:right w:val="single" w:sz="4" w:space="0" w:color="auto"/>
            </w:tcBorders>
          </w:tcPr>
          <w:p w14:paraId="6D8DABB0"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6F0070AD"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iCs/>
                <w:sz w:val="24"/>
                <w:szCs w:val="24"/>
              </w:rPr>
              <w:t>;</w:t>
            </w:r>
          </w:p>
          <w:p w14:paraId="7EEF92DB"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47E1DF0F"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3F3713E6"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3F03230A"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76641138"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77F58255"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пути обеспечения ресурсосбережения</w:t>
            </w:r>
          </w:p>
          <w:p w14:paraId="2095F3C9" w14:textId="77777777" w:rsidR="00F86216" w:rsidRPr="009A1B94" w:rsidRDefault="00F86216" w:rsidP="00A16D77">
            <w:pPr>
              <w:rPr>
                <w:rFonts w:ascii="Times New Roman" w:hAnsi="Times New Roman" w:cs="Times New Roman"/>
                <w:bCs/>
                <w:iCs/>
                <w:sz w:val="24"/>
                <w:szCs w:val="24"/>
              </w:rPr>
            </w:pPr>
            <w:r w:rsidRPr="009A1B94">
              <w:rPr>
                <w:rFonts w:ascii="Times New Roman" w:hAnsi="Times New Roman" w:cs="Times New Roman"/>
                <w:bCs/>
                <w:iCs/>
                <w:sz w:val="24"/>
                <w:szCs w:val="24"/>
              </w:rPr>
              <w:t>принципы бережливого производства</w:t>
            </w:r>
            <w:r>
              <w:rPr>
                <w:rFonts w:ascii="Times New Roman" w:hAnsi="Times New Roman" w:cs="Times New Roman"/>
                <w:bCs/>
                <w:iCs/>
                <w:sz w:val="24"/>
                <w:szCs w:val="24"/>
              </w:rPr>
              <w:t>;</w:t>
            </w:r>
          </w:p>
          <w:p w14:paraId="33B63811"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7091BA0A"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219B17FB" w14:textId="77777777" w:rsidR="00F86216" w:rsidRPr="00C759B7" w:rsidRDefault="00F86216" w:rsidP="00A16D7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86216" w:rsidRPr="000E591D" w14:paraId="4DA926AC" w14:textId="77777777" w:rsidTr="00A16D77">
        <w:tc>
          <w:tcPr>
            <w:tcW w:w="1127" w:type="dxa"/>
            <w:tcBorders>
              <w:top w:val="single" w:sz="4" w:space="0" w:color="auto"/>
              <w:left w:val="single" w:sz="4" w:space="0" w:color="auto"/>
              <w:right w:val="single" w:sz="4" w:space="0" w:color="auto"/>
            </w:tcBorders>
          </w:tcPr>
          <w:p w14:paraId="03FB56CE" w14:textId="77777777" w:rsidR="00F86216" w:rsidRPr="00C13371" w:rsidRDefault="00F86216" w:rsidP="00A16D77">
            <w:pPr>
              <w:rPr>
                <w:rFonts w:ascii="Times New Roman" w:hAnsi="Times New Roman" w:cs="Times New Roman"/>
                <w:bCs/>
                <w:sz w:val="24"/>
                <w:szCs w:val="24"/>
              </w:rPr>
            </w:pPr>
            <w:r w:rsidRPr="009A1B94">
              <w:rPr>
                <w:rFonts w:ascii="Times New Roman" w:hAnsi="Times New Roman"/>
                <w:bCs/>
                <w:sz w:val="24"/>
                <w:szCs w:val="24"/>
              </w:rPr>
              <w:t>ОК 09</w:t>
            </w:r>
          </w:p>
        </w:tc>
        <w:tc>
          <w:tcPr>
            <w:tcW w:w="2843" w:type="dxa"/>
            <w:tcBorders>
              <w:top w:val="single" w:sz="4" w:space="0" w:color="auto"/>
              <w:left w:val="single" w:sz="4" w:space="0" w:color="auto"/>
              <w:right w:val="single" w:sz="4" w:space="0" w:color="auto"/>
            </w:tcBorders>
            <w:hideMark/>
          </w:tcPr>
          <w:p w14:paraId="5C3DDF4C"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4CAC44DE"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07DAE5D3"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73AF75B7"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кратко обосновывать и объяснять свои действия </w:t>
            </w:r>
            <w:r w:rsidRPr="009A1B94">
              <w:rPr>
                <w:rFonts w:ascii="Times New Roman" w:hAnsi="Times New Roman" w:cs="Times New Roman"/>
                <w:bCs/>
                <w:iCs/>
                <w:sz w:val="24"/>
                <w:szCs w:val="24"/>
              </w:rPr>
              <w:lastRenderedPageBreak/>
              <w:t>(текущие и планируемые)</w:t>
            </w:r>
            <w:r>
              <w:rPr>
                <w:rFonts w:ascii="Times New Roman" w:hAnsi="Times New Roman" w:cs="Times New Roman"/>
                <w:bCs/>
                <w:iCs/>
                <w:sz w:val="24"/>
                <w:szCs w:val="24"/>
              </w:rPr>
              <w:t>;</w:t>
            </w:r>
          </w:p>
          <w:p w14:paraId="2D43D1D0" w14:textId="77777777" w:rsidR="00F86216" w:rsidRPr="00C13371" w:rsidRDefault="00F86216" w:rsidP="00A16D77">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1DD4D46F"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08E65ED3"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08D0767C"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405E1E81" w14:textId="77777777" w:rsidR="00F86216" w:rsidRPr="009A1B94"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75C52230" w14:textId="77777777" w:rsidR="00F86216" w:rsidRPr="00823343" w:rsidRDefault="00F86216" w:rsidP="00A16D7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29" w:type="dxa"/>
            <w:tcBorders>
              <w:top w:val="single" w:sz="4" w:space="0" w:color="auto"/>
              <w:left w:val="single" w:sz="4" w:space="0" w:color="auto"/>
              <w:bottom w:val="single" w:sz="4" w:space="0" w:color="auto"/>
              <w:right w:val="single" w:sz="4" w:space="0" w:color="auto"/>
            </w:tcBorders>
            <w:hideMark/>
          </w:tcPr>
          <w:p w14:paraId="26BD77C9" w14:textId="77777777" w:rsidR="00F86216" w:rsidRPr="00C759B7" w:rsidRDefault="00F86216" w:rsidP="00A16D77">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F86216" w14:paraId="2ABB6BA6" w14:textId="77777777" w:rsidTr="00A16D77">
        <w:trPr>
          <w:trHeight w:val="327"/>
        </w:trPr>
        <w:tc>
          <w:tcPr>
            <w:tcW w:w="1127" w:type="dxa"/>
            <w:tcBorders>
              <w:left w:val="single" w:sz="4" w:space="0" w:color="auto"/>
              <w:right w:val="single" w:sz="4" w:space="0" w:color="auto"/>
            </w:tcBorders>
          </w:tcPr>
          <w:p w14:paraId="6D3D675A" w14:textId="372D3838" w:rsidR="00F86216" w:rsidRPr="00C13371" w:rsidRDefault="00F86216" w:rsidP="00A16D77">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3745A3">
              <w:rPr>
                <w:rFonts w:ascii="Times New Roman" w:hAnsi="Times New Roman" w:cs="Times New Roman"/>
                <w:bCs/>
                <w:sz w:val="24"/>
                <w:szCs w:val="24"/>
              </w:rPr>
              <w:t>4</w:t>
            </w:r>
            <w:r>
              <w:rPr>
                <w:rFonts w:ascii="Times New Roman" w:hAnsi="Times New Roman" w:cs="Times New Roman"/>
                <w:bCs/>
                <w:sz w:val="24"/>
                <w:szCs w:val="24"/>
              </w:rPr>
              <w:t>.1</w:t>
            </w:r>
          </w:p>
          <w:p w14:paraId="67B2E3D9" w14:textId="12A7FF7A" w:rsidR="00F86216" w:rsidRPr="00C13371" w:rsidRDefault="00F86216" w:rsidP="00A16D77">
            <w:pPr>
              <w:rPr>
                <w:rFonts w:ascii="Times New Roman" w:hAnsi="Times New Roman" w:cs="Times New Roman"/>
                <w:bCs/>
                <w:sz w:val="24"/>
                <w:szCs w:val="24"/>
              </w:rPr>
            </w:pPr>
            <w:r>
              <w:rPr>
                <w:rFonts w:ascii="Times New Roman" w:hAnsi="Times New Roman" w:cs="Times New Roman"/>
                <w:bCs/>
                <w:sz w:val="24"/>
                <w:szCs w:val="24"/>
              </w:rPr>
              <w:t xml:space="preserve">ПК </w:t>
            </w:r>
            <w:r w:rsidR="003745A3">
              <w:rPr>
                <w:rFonts w:ascii="Times New Roman" w:hAnsi="Times New Roman" w:cs="Times New Roman"/>
                <w:bCs/>
                <w:sz w:val="24"/>
                <w:szCs w:val="24"/>
              </w:rPr>
              <w:t>4</w:t>
            </w:r>
            <w:r>
              <w:rPr>
                <w:rFonts w:ascii="Times New Roman" w:hAnsi="Times New Roman" w:cs="Times New Roman"/>
                <w:bCs/>
                <w:sz w:val="24"/>
                <w:szCs w:val="24"/>
              </w:rPr>
              <w:t>.2</w:t>
            </w:r>
          </w:p>
          <w:p w14:paraId="54DBFB49" w14:textId="7FB2E8EE" w:rsidR="00F86216" w:rsidRDefault="00F86216" w:rsidP="00A16D77">
            <w:pPr>
              <w:rPr>
                <w:rFonts w:ascii="Times New Roman" w:hAnsi="Times New Roman" w:cs="Times New Roman"/>
                <w:bCs/>
                <w:sz w:val="24"/>
                <w:szCs w:val="24"/>
              </w:rPr>
            </w:pPr>
            <w:r>
              <w:rPr>
                <w:rFonts w:ascii="Times New Roman" w:hAnsi="Times New Roman" w:cs="Times New Roman"/>
                <w:bCs/>
                <w:sz w:val="24"/>
                <w:szCs w:val="24"/>
              </w:rPr>
              <w:t xml:space="preserve">ПК </w:t>
            </w:r>
            <w:r w:rsidR="003745A3">
              <w:rPr>
                <w:rFonts w:ascii="Times New Roman" w:hAnsi="Times New Roman" w:cs="Times New Roman"/>
                <w:bCs/>
                <w:sz w:val="24"/>
                <w:szCs w:val="24"/>
              </w:rPr>
              <w:t>4</w:t>
            </w:r>
            <w:r>
              <w:rPr>
                <w:rFonts w:ascii="Times New Roman" w:hAnsi="Times New Roman" w:cs="Times New Roman"/>
                <w:bCs/>
                <w:sz w:val="24"/>
                <w:szCs w:val="24"/>
              </w:rPr>
              <w:t>.3</w:t>
            </w:r>
          </w:p>
          <w:p w14:paraId="4896F209" w14:textId="77777777" w:rsidR="00F86216" w:rsidRPr="00C13371" w:rsidRDefault="00F86216" w:rsidP="003745A3">
            <w:pPr>
              <w:rPr>
                <w:rFonts w:ascii="Times New Roman" w:hAnsi="Times New Roman" w:cs="Times New Roman"/>
                <w:bCs/>
                <w:sz w:val="24"/>
                <w:szCs w:val="24"/>
              </w:rPr>
            </w:pPr>
          </w:p>
        </w:tc>
        <w:tc>
          <w:tcPr>
            <w:tcW w:w="2843" w:type="dxa"/>
            <w:tcBorders>
              <w:left w:val="single" w:sz="4" w:space="0" w:color="auto"/>
              <w:right w:val="single" w:sz="4" w:space="0" w:color="auto"/>
            </w:tcBorders>
          </w:tcPr>
          <w:p w14:paraId="4BC129A8" w14:textId="3EF9BEE7" w:rsidR="003745A3" w:rsidRPr="003745A3" w:rsidRDefault="003745A3" w:rsidP="003745A3">
            <w:pPr>
              <w:rPr>
                <w:rFonts w:ascii="Times New Roman" w:hAnsi="Times New Roman" w:cs="Times New Roman"/>
                <w:bCs/>
                <w:sz w:val="24"/>
                <w:szCs w:val="24"/>
              </w:rPr>
            </w:pPr>
            <w:r>
              <w:rPr>
                <w:rFonts w:ascii="Times New Roman" w:hAnsi="Times New Roman" w:cs="Times New Roman"/>
                <w:bCs/>
                <w:sz w:val="24"/>
                <w:szCs w:val="24"/>
              </w:rPr>
              <w:t xml:space="preserve">- </w:t>
            </w:r>
            <w:r w:rsidRPr="003745A3">
              <w:rPr>
                <w:rFonts w:ascii="Times New Roman" w:hAnsi="Times New Roman" w:cs="Times New Roman"/>
                <w:bCs/>
                <w:sz w:val="24"/>
                <w:szCs w:val="24"/>
              </w:rPr>
              <w:t>организовывать эффективную работу первичного производственного коллектива, используя современный менеджмент и принципы делового общения;</w:t>
            </w:r>
          </w:p>
          <w:p w14:paraId="4C67E3A1" w14:textId="39F0F69A" w:rsidR="003745A3" w:rsidRPr="003745A3" w:rsidRDefault="003745A3" w:rsidP="003745A3">
            <w:pPr>
              <w:rPr>
                <w:rFonts w:ascii="Times New Roman" w:hAnsi="Times New Roman" w:cs="Times New Roman"/>
                <w:bCs/>
                <w:sz w:val="24"/>
                <w:szCs w:val="24"/>
              </w:rPr>
            </w:pPr>
            <w:r>
              <w:rPr>
                <w:rFonts w:ascii="Times New Roman" w:hAnsi="Times New Roman" w:cs="Times New Roman"/>
                <w:bCs/>
                <w:sz w:val="24"/>
                <w:szCs w:val="24"/>
              </w:rPr>
              <w:t xml:space="preserve">- </w:t>
            </w:r>
            <w:r w:rsidRPr="003745A3">
              <w:rPr>
                <w:rFonts w:ascii="Times New Roman" w:hAnsi="Times New Roman" w:cs="Times New Roman"/>
                <w:bCs/>
                <w:sz w:val="24"/>
                <w:szCs w:val="24"/>
              </w:rPr>
              <w:t>применять передовые методы и приёмы работы;</w:t>
            </w:r>
          </w:p>
          <w:p w14:paraId="489469E9" w14:textId="7EB9B91A" w:rsidR="003745A3" w:rsidRPr="003745A3" w:rsidRDefault="003745A3" w:rsidP="003745A3">
            <w:pPr>
              <w:rPr>
                <w:rFonts w:ascii="Times New Roman" w:hAnsi="Times New Roman" w:cs="Times New Roman"/>
                <w:bCs/>
                <w:sz w:val="24"/>
                <w:szCs w:val="24"/>
              </w:rPr>
            </w:pPr>
            <w:r>
              <w:rPr>
                <w:rFonts w:ascii="Times New Roman" w:hAnsi="Times New Roman" w:cs="Times New Roman"/>
                <w:bCs/>
                <w:sz w:val="24"/>
                <w:szCs w:val="24"/>
              </w:rPr>
              <w:t xml:space="preserve">- </w:t>
            </w:r>
            <w:r w:rsidRPr="003745A3">
              <w:rPr>
                <w:rFonts w:ascii="Times New Roman" w:hAnsi="Times New Roman" w:cs="Times New Roman"/>
                <w:bCs/>
                <w:sz w:val="24"/>
                <w:szCs w:val="24"/>
              </w:rPr>
              <w:t>морально и психологически настраивать коллектив исполнителей на трудовую деятельность;</w:t>
            </w:r>
          </w:p>
          <w:p w14:paraId="00AFE1FF" w14:textId="731D2BC3" w:rsidR="003745A3" w:rsidRPr="003745A3" w:rsidRDefault="003745A3" w:rsidP="003745A3">
            <w:pPr>
              <w:rPr>
                <w:rFonts w:ascii="Times New Roman" w:hAnsi="Times New Roman" w:cs="Times New Roman"/>
                <w:bCs/>
                <w:sz w:val="24"/>
                <w:szCs w:val="24"/>
              </w:rPr>
            </w:pPr>
            <w:r>
              <w:rPr>
                <w:rFonts w:ascii="Times New Roman" w:hAnsi="Times New Roman" w:cs="Times New Roman"/>
                <w:bCs/>
                <w:sz w:val="24"/>
                <w:szCs w:val="24"/>
              </w:rPr>
              <w:t xml:space="preserve">- </w:t>
            </w:r>
            <w:r w:rsidRPr="003745A3">
              <w:rPr>
                <w:rFonts w:ascii="Times New Roman" w:hAnsi="Times New Roman" w:cs="Times New Roman"/>
                <w:bCs/>
                <w:sz w:val="24"/>
                <w:szCs w:val="24"/>
              </w:rPr>
              <w:t>контролировать соблюдение персоналом требований охраны труда и экологической безопасности;</w:t>
            </w:r>
          </w:p>
          <w:p w14:paraId="767D98A6" w14:textId="065014B9" w:rsidR="003745A3" w:rsidRPr="003745A3" w:rsidRDefault="003745A3" w:rsidP="003745A3">
            <w:pPr>
              <w:rPr>
                <w:rFonts w:ascii="Times New Roman" w:hAnsi="Times New Roman" w:cs="Times New Roman"/>
                <w:bCs/>
                <w:sz w:val="24"/>
                <w:szCs w:val="24"/>
              </w:rPr>
            </w:pPr>
            <w:r>
              <w:rPr>
                <w:rFonts w:ascii="Times New Roman" w:hAnsi="Times New Roman" w:cs="Times New Roman"/>
                <w:bCs/>
                <w:sz w:val="24"/>
                <w:szCs w:val="24"/>
              </w:rPr>
              <w:t xml:space="preserve">- </w:t>
            </w:r>
            <w:r w:rsidRPr="003745A3">
              <w:rPr>
                <w:rFonts w:ascii="Times New Roman" w:hAnsi="Times New Roman" w:cs="Times New Roman"/>
                <w:bCs/>
                <w:sz w:val="24"/>
                <w:szCs w:val="24"/>
              </w:rPr>
              <w:t>проводить анализ причин травматизма и принимать меры по их устранению;</w:t>
            </w:r>
          </w:p>
          <w:p w14:paraId="4B560E2B" w14:textId="49265C95" w:rsidR="003745A3" w:rsidRPr="003745A3" w:rsidRDefault="003745A3" w:rsidP="003745A3">
            <w:pPr>
              <w:rPr>
                <w:rFonts w:ascii="Times New Roman" w:hAnsi="Times New Roman" w:cs="Times New Roman"/>
                <w:bCs/>
                <w:sz w:val="24"/>
                <w:szCs w:val="24"/>
              </w:rPr>
            </w:pPr>
            <w:r>
              <w:rPr>
                <w:rFonts w:ascii="Times New Roman" w:hAnsi="Times New Roman" w:cs="Times New Roman"/>
                <w:bCs/>
                <w:sz w:val="24"/>
                <w:szCs w:val="24"/>
              </w:rPr>
              <w:t xml:space="preserve">- </w:t>
            </w:r>
            <w:r w:rsidRPr="003745A3">
              <w:rPr>
                <w:rFonts w:ascii="Times New Roman" w:hAnsi="Times New Roman" w:cs="Times New Roman"/>
                <w:bCs/>
                <w:sz w:val="24"/>
                <w:szCs w:val="24"/>
              </w:rPr>
              <w:t>обеспечивать, конт</w:t>
            </w:r>
            <w:r>
              <w:rPr>
                <w:rFonts w:ascii="Times New Roman" w:hAnsi="Times New Roman" w:cs="Times New Roman"/>
                <w:bCs/>
                <w:sz w:val="24"/>
                <w:szCs w:val="24"/>
              </w:rPr>
              <w:t>р</w:t>
            </w:r>
            <w:r w:rsidRPr="003745A3">
              <w:rPr>
                <w:rFonts w:ascii="Times New Roman" w:hAnsi="Times New Roman" w:cs="Times New Roman"/>
                <w:bCs/>
                <w:sz w:val="24"/>
                <w:szCs w:val="24"/>
              </w:rPr>
              <w:t>олировать ведение оперативных журналов;</w:t>
            </w:r>
          </w:p>
          <w:p w14:paraId="3F6A625C" w14:textId="23733F16" w:rsidR="003745A3" w:rsidRPr="003745A3" w:rsidRDefault="003745A3" w:rsidP="003745A3">
            <w:pPr>
              <w:rPr>
                <w:rFonts w:ascii="Times New Roman" w:hAnsi="Times New Roman" w:cs="Times New Roman"/>
                <w:bCs/>
                <w:sz w:val="24"/>
                <w:szCs w:val="24"/>
              </w:rPr>
            </w:pPr>
            <w:r>
              <w:rPr>
                <w:rFonts w:ascii="Times New Roman" w:hAnsi="Times New Roman" w:cs="Times New Roman"/>
                <w:bCs/>
                <w:sz w:val="24"/>
                <w:szCs w:val="24"/>
              </w:rPr>
              <w:t xml:space="preserve">- </w:t>
            </w:r>
            <w:r w:rsidRPr="003745A3">
              <w:rPr>
                <w:rFonts w:ascii="Times New Roman" w:hAnsi="Times New Roman" w:cs="Times New Roman"/>
                <w:bCs/>
                <w:sz w:val="24"/>
                <w:szCs w:val="24"/>
              </w:rPr>
              <w:t>владеть программным обеспечением;</w:t>
            </w:r>
          </w:p>
          <w:p w14:paraId="6F4C3BFC" w14:textId="03626B44" w:rsidR="003745A3" w:rsidRPr="003745A3" w:rsidRDefault="003745A3" w:rsidP="003745A3">
            <w:pPr>
              <w:rPr>
                <w:rFonts w:ascii="Times New Roman" w:hAnsi="Times New Roman" w:cs="Times New Roman"/>
                <w:bCs/>
                <w:sz w:val="24"/>
                <w:szCs w:val="24"/>
              </w:rPr>
            </w:pPr>
            <w:r>
              <w:rPr>
                <w:rFonts w:ascii="Times New Roman" w:hAnsi="Times New Roman" w:cs="Times New Roman"/>
                <w:bCs/>
                <w:sz w:val="24"/>
                <w:szCs w:val="24"/>
              </w:rPr>
              <w:t xml:space="preserve">- </w:t>
            </w:r>
            <w:r w:rsidRPr="003745A3">
              <w:rPr>
                <w:rFonts w:ascii="Times New Roman" w:hAnsi="Times New Roman" w:cs="Times New Roman"/>
                <w:bCs/>
                <w:sz w:val="24"/>
                <w:szCs w:val="24"/>
              </w:rPr>
              <w:t>оформлять технологическую и другую техническую документацию в соответствии с действующей нормативной базой;</w:t>
            </w:r>
          </w:p>
          <w:p w14:paraId="39A5DFEA" w14:textId="4BF4CEE4" w:rsidR="00F86216" w:rsidRPr="00C13371" w:rsidRDefault="003745A3" w:rsidP="003745A3">
            <w:pPr>
              <w:rPr>
                <w:rFonts w:ascii="Times New Roman" w:hAnsi="Times New Roman" w:cs="Times New Roman"/>
                <w:bCs/>
                <w:sz w:val="24"/>
                <w:szCs w:val="24"/>
              </w:rPr>
            </w:pPr>
            <w:r>
              <w:rPr>
                <w:rFonts w:ascii="Times New Roman" w:hAnsi="Times New Roman" w:cs="Times New Roman"/>
                <w:bCs/>
                <w:sz w:val="24"/>
                <w:szCs w:val="24"/>
              </w:rPr>
              <w:t xml:space="preserve">- </w:t>
            </w:r>
            <w:r w:rsidRPr="003745A3">
              <w:rPr>
                <w:rFonts w:ascii="Times New Roman" w:hAnsi="Times New Roman" w:cs="Times New Roman"/>
                <w:bCs/>
                <w:sz w:val="24"/>
                <w:szCs w:val="24"/>
              </w:rPr>
              <w:t>владеть программным обеспечением.</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453A87C7" w14:textId="062B630A" w:rsidR="003745A3" w:rsidRPr="003745A3" w:rsidRDefault="003745A3" w:rsidP="003745A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3745A3">
              <w:rPr>
                <w:rFonts w:ascii="Times New Roman" w:hAnsi="Times New Roman" w:cs="Times New Roman"/>
                <w:bCs/>
                <w:iCs/>
                <w:sz w:val="24"/>
                <w:szCs w:val="24"/>
              </w:rPr>
              <w:t>инструкции о порядке приема, сдачи смены и организации рабочего места;</w:t>
            </w:r>
          </w:p>
          <w:p w14:paraId="7177B76E" w14:textId="6205F7E1" w:rsidR="003745A3" w:rsidRPr="003745A3" w:rsidRDefault="003745A3" w:rsidP="003745A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3745A3">
              <w:rPr>
                <w:rFonts w:ascii="Times New Roman" w:hAnsi="Times New Roman" w:cs="Times New Roman"/>
                <w:bCs/>
                <w:iCs/>
                <w:sz w:val="24"/>
                <w:szCs w:val="24"/>
              </w:rPr>
              <w:t>основы современного менеджмента, принципы делового общения;</w:t>
            </w:r>
          </w:p>
          <w:p w14:paraId="18C4FB83" w14:textId="78A1B202" w:rsidR="003745A3" w:rsidRPr="003745A3" w:rsidRDefault="003745A3" w:rsidP="003745A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3745A3">
              <w:rPr>
                <w:rFonts w:ascii="Times New Roman" w:hAnsi="Times New Roman" w:cs="Times New Roman"/>
                <w:bCs/>
                <w:iCs/>
                <w:sz w:val="24"/>
                <w:szCs w:val="24"/>
              </w:rPr>
              <w:t>систему управления охраны труда в организации;</w:t>
            </w:r>
          </w:p>
          <w:p w14:paraId="57F19081" w14:textId="703AC663" w:rsidR="003745A3" w:rsidRPr="003745A3" w:rsidRDefault="003745A3" w:rsidP="003745A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3745A3">
              <w:rPr>
                <w:rFonts w:ascii="Times New Roman" w:hAnsi="Times New Roman" w:cs="Times New Roman"/>
                <w:bCs/>
                <w:iCs/>
                <w:sz w:val="24"/>
                <w:szCs w:val="24"/>
              </w:rPr>
              <w:t>нормы, правила и инструкции по безопасной организации труда персонала;</w:t>
            </w:r>
          </w:p>
          <w:p w14:paraId="69417C61" w14:textId="48E9E67F" w:rsidR="003745A3" w:rsidRPr="003745A3" w:rsidRDefault="003745A3" w:rsidP="003745A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3745A3">
              <w:rPr>
                <w:rFonts w:ascii="Times New Roman" w:hAnsi="Times New Roman" w:cs="Times New Roman"/>
                <w:bCs/>
                <w:iCs/>
                <w:sz w:val="24"/>
                <w:szCs w:val="24"/>
              </w:rPr>
              <w:t>виды нормативно-технической, цеховой документации;</w:t>
            </w:r>
          </w:p>
          <w:p w14:paraId="104D7513" w14:textId="7A50F90C" w:rsidR="003745A3" w:rsidRPr="003745A3" w:rsidRDefault="003745A3" w:rsidP="003745A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3745A3">
              <w:rPr>
                <w:rFonts w:ascii="Times New Roman" w:hAnsi="Times New Roman" w:cs="Times New Roman"/>
                <w:bCs/>
                <w:iCs/>
                <w:sz w:val="24"/>
                <w:szCs w:val="24"/>
              </w:rPr>
              <w:t>правила заполнения оперативных журналов;</w:t>
            </w:r>
          </w:p>
          <w:p w14:paraId="7FEF0EDF" w14:textId="05FDD1BB" w:rsidR="00F86216" w:rsidRPr="00823343" w:rsidRDefault="003745A3" w:rsidP="003745A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3745A3">
              <w:rPr>
                <w:rFonts w:ascii="Times New Roman" w:hAnsi="Times New Roman" w:cs="Times New Roman"/>
                <w:bCs/>
                <w:iCs/>
                <w:sz w:val="24"/>
                <w:szCs w:val="24"/>
              </w:rPr>
              <w:t>основы компьютерной грамотности.</w:t>
            </w:r>
          </w:p>
        </w:tc>
        <w:tc>
          <w:tcPr>
            <w:tcW w:w="2829" w:type="dxa"/>
            <w:tcBorders>
              <w:top w:val="single" w:sz="4" w:space="0" w:color="auto"/>
              <w:left w:val="single" w:sz="4" w:space="0" w:color="auto"/>
              <w:bottom w:val="single" w:sz="4" w:space="0" w:color="auto"/>
              <w:right w:val="single" w:sz="4" w:space="0" w:color="auto"/>
            </w:tcBorders>
          </w:tcPr>
          <w:p w14:paraId="5D415607" w14:textId="13975C28" w:rsidR="003745A3" w:rsidRPr="003745A3" w:rsidRDefault="003745A3" w:rsidP="003745A3">
            <w:pPr>
              <w:rPr>
                <w:rFonts w:ascii="Times New Roman" w:hAnsi="Times New Roman" w:cs="Times New Roman"/>
                <w:bCs/>
                <w:sz w:val="24"/>
                <w:szCs w:val="24"/>
              </w:rPr>
            </w:pPr>
            <w:r>
              <w:rPr>
                <w:rFonts w:ascii="Times New Roman" w:hAnsi="Times New Roman" w:cs="Times New Roman"/>
                <w:bCs/>
                <w:sz w:val="24"/>
                <w:szCs w:val="24"/>
              </w:rPr>
              <w:t xml:space="preserve">- </w:t>
            </w:r>
            <w:r w:rsidRPr="003745A3">
              <w:rPr>
                <w:rFonts w:ascii="Times New Roman" w:hAnsi="Times New Roman" w:cs="Times New Roman"/>
                <w:bCs/>
                <w:sz w:val="24"/>
                <w:szCs w:val="24"/>
              </w:rPr>
              <w:t>организации труда в производственном подразделении;</w:t>
            </w:r>
          </w:p>
          <w:p w14:paraId="2E8E22A9" w14:textId="026D4E54" w:rsidR="003745A3" w:rsidRPr="003745A3" w:rsidRDefault="003745A3" w:rsidP="003745A3">
            <w:pPr>
              <w:rPr>
                <w:rFonts w:ascii="Times New Roman" w:hAnsi="Times New Roman" w:cs="Times New Roman"/>
                <w:bCs/>
                <w:sz w:val="24"/>
                <w:szCs w:val="24"/>
              </w:rPr>
            </w:pPr>
            <w:r>
              <w:rPr>
                <w:rFonts w:ascii="Times New Roman" w:hAnsi="Times New Roman" w:cs="Times New Roman"/>
                <w:bCs/>
                <w:sz w:val="24"/>
                <w:szCs w:val="24"/>
              </w:rPr>
              <w:t xml:space="preserve">- </w:t>
            </w:r>
            <w:r w:rsidRPr="003745A3">
              <w:rPr>
                <w:rFonts w:ascii="Times New Roman" w:hAnsi="Times New Roman" w:cs="Times New Roman"/>
                <w:bCs/>
                <w:sz w:val="24"/>
                <w:szCs w:val="24"/>
              </w:rPr>
              <w:t>обеспечения соблюдения технологической дисциплины;</w:t>
            </w:r>
          </w:p>
          <w:p w14:paraId="1DD47840" w14:textId="545EE955" w:rsidR="003745A3" w:rsidRPr="003745A3" w:rsidRDefault="003745A3" w:rsidP="003745A3">
            <w:pPr>
              <w:rPr>
                <w:rFonts w:ascii="Times New Roman" w:hAnsi="Times New Roman" w:cs="Times New Roman"/>
                <w:bCs/>
                <w:sz w:val="24"/>
                <w:szCs w:val="24"/>
              </w:rPr>
            </w:pPr>
            <w:r>
              <w:rPr>
                <w:rFonts w:ascii="Times New Roman" w:hAnsi="Times New Roman" w:cs="Times New Roman"/>
                <w:bCs/>
                <w:sz w:val="24"/>
                <w:szCs w:val="24"/>
              </w:rPr>
              <w:t xml:space="preserve">- </w:t>
            </w:r>
            <w:r w:rsidRPr="003745A3">
              <w:rPr>
                <w:rFonts w:ascii="Times New Roman" w:hAnsi="Times New Roman" w:cs="Times New Roman"/>
                <w:bCs/>
                <w:sz w:val="24"/>
                <w:szCs w:val="24"/>
              </w:rPr>
              <w:t>обеспечения безопасности и охраны труда;</w:t>
            </w:r>
          </w:p>
          <w:p w14:paraId="407A3120" w14:textId="05142F2D" w:rsidR="00F86216" w:rsidRPr="00C759B7" w:rsidRDefault="003745A3" w:rsidP="003745A3">
            <w:pPr>
              <w:rPr>
                <w:rFonts w:ascii="Times New Roman" w:hAnsi="Times New Roman" w:cs="Times New Roman"/>
                <w:bCs/>
                <w:sz w:val="24"/>
                <w:szCs w:val="24"/>
              </w:rPr>
            </w:pPr>
            <w:r>
              <w:rPr>
                <w:rFonts w:ascii="Times New Roman" w:hAnsi="Times New Roman" w:cs="Times New Roman"/>
                <w:bCs/>
                <w:sz w:val="24"/>
                <w:szCs w:val="24"/>
              </w:rPr>
              <w:t xml:space="preserve">- </w:t>
            </w:r>
            <w:r w:rsidRPr="003745A3">
              <w:rPr>
                <w:rFonts w:ascii="Times New Roman" w:hAnsi="Times New Roman" w:cs="Times New Roman"/>
                <w:bCs/>
                <w:sz w:val="24"/>
                <w:szCs w:val="24"/>
              </w:rPr>
              <w:t>контроля выполнения производственных заданий</w:t>
            </w:r>
          </w:p>
        </w:tc>
      </w:tr>
    </w:tbl>
    <w:p w14:paraId="3B555E0D" w14:textId="77777777" w:rsidR="00437D40" w:rsidRDefault="00437D40" w:rsidP="00437D40">
      <w:pPr>
        <w:ind w:firstLine="709"/>
        <w:rPr>
          <w:rFonts w:ascii="Times New Roman" w:eastAsia="Times New Roman" w:hAnsi="Times New Roman" w:cs="Times New Roman"/>
          <w:sz w:val="24"/>
          <w:szCs w:val="24"/>
          <w:lang w:eastAsia="ru-RU"/>
        </w:rPr>
      </w:pPr>
    </w:p>
    <w:p w14:paraId="5505EB38" w14:textId="77777777" w:rsidR="00437D40" w:rsidRDefault="00437D40" w:rsidP="00437D40">
      <w:pPr>
        <w:ind w:firstLine="709"/>
        <w:rPr>
          <w:rFonts w:ascii="Times New Roman" w:eastAsia="Times New Roman" w:hAnsi="Times New Roman" w:cs="Times New Roman"/>
          <w:sz w:val="24"/>
          <w:szCs w:val="24"/>
          <w:lang w:eastAsia="ru-RU"/>
        </w:rPr>
      </w:pPr>
    </w:p>
    <w:p w14:paraId="7EAE61A5" w14:textId="77777777" w:rsidR="007B1A5C" w:rsidRDefault="007B1A5C" w:rsidP="004178E3">
      <w:pPr>
        <w:pStyle w:val="1f"/>
      </w:pPr>
    </w:p>
    <w:p w14:paraId="22AB320E" w14:textId="77777777" w:rsidR="007B1A5C" w:rsidRDefault="007B1A5C" w:rsidP="004178E3">
      <w:pPr>
        <w:pStyle w:val="1f"/>
      </w:pPr>
    </w:p>
    <w:p w14:paraId="5F1D9CA8" w14:textId="1CAC0FAB" w:rsidR="00437D40" w:rsidRPr="00E11160" w:rsidRDefault="00437D40" w:rsidP="004178E3">
      <w:pPr>
        <w:pStyle w:val="1f"/>
      </w:pPr>
      <w:r w:rsidRPr="00E11160">
        <w:t>2. Структура и содержание профессионального модуля</w:t>
      </w:r>
    </w:p>
    <w:p w14:paraId="0E0FC6A8" w14:textId="77777777" w:rsidR="00437D40" w:rsidRPr="00E11160" w:rsidRDefault="00437D40" w:rsidP="00437D4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A44C8" w:rsidRPr="006358E0" w14:paraId="14664817" w14:textId="77777777" w:rsidTr="00754B89">
        <w:trPr>
          <w:trHeight w:val="23"/>
        </w:trPr>
        <w:tc>
          <w:tcPr>
            <w:tcW w:w="2460" w:type="pct"/>
            <w:vAlign w:val="center"/>
          </w:tcPr>
          <w:p w14:paraId="65774B45" w14:textId="77777777" w:rsidR="005A44C8" w:rsidRPr="006358E0" w:rsidRDefault="005A44C8" w:rsidP="00754B89">
            <w:pPr>
              <w:jc w:val="center"/>
              <w:rPr>
                <w:rFonts w:ascii="Times New Roman" w:hAnsi="Times New Roman" w:cs="Times New Roman"/>
                <w:b/>
                <w:sz w:val="24"/>
              </w:rPr>
            </w:pPr>
            <w:r w:rsidRPr="006358E0">
              <w:rPr>
                <w:rFonts w:ascii="Times New Roman" w:hAnsi="Times New Roman" w:cs="Times New Roman"/>
                <w:b/>
                <w:sz w:val="24"/>
              </w:rPr>
              <w:t>Наименование составных частей модуля</w:t>
            </w:r>
          </w:p>
        </w:tc>
        <w:tc>
          <w:tcPr>
            <w:tcW w:w="1195" w:type="pct"/>
            <w:vAlign w:val="center"/>
          </w:tcPr>
          <w:p w14:paraId="2C8F8051" w14:textId="77777777" w:rsidR="005A44C8" w:rsidRPr="006358E0" w:rsidRDefault="005A44C8" w:rsidP="00754B89">
            <w:pPr>
              <w:jc w:val="center"/>
              <w:rPr>
                <w:rFonts w:ascii="Times New Roman" w:hAnsi="Times New Roman" w:cs="Times New Roman"/>
                <w:b/>
                <w:iCs/>
                <w:sz w:val="24"/>
              </w:rPr>
            </w:pPr>
            <w:r w:rsidRPr="006358E0">
              <w:rPr>
                <w:rFonts w:ascii="Times New Roman" w:hAnsi="Times New Roman" w:cs="Times New Roman"/>
                <w:b/>
                <w:iCs/>
                <w:sz w:val="24"/>
              </w:rPr>
              <w:t>Объем в часах</w:t>
            </w:r>
          </w:p>
        </w:tc>
        <w:tc>
          <w:tcPr>
            <w:tcW w:w="1345" w:type="pct"/>
          </w:tcPr>
          <w:p w14:paraId="183A6CA2" w14:textId="77777777" w:rsidR="005A44C8" w:rsidRPr="006358E0" w:rsidRDefault="005A44C8" w:rsidP="00754B89">
            <w:pPr>
              <w:jc w:val="center"/>
              <w:rPr>
                <w:rFonts w:ascii="Times New Roman" w:hAnsi="Times New Roman" w:cs="Times New Roman"/>
                <w:b/>
                <w:iCs/>
                <w:sz w:val="24"/>
              </w:rPr>
            </w:pPr>
            <w:r w:rsidRPr="006358E0">
              <w:rPr>
                <w:rFonts w:ascii="Times New Roman" w:hAnsi="Times New Roman" w:cs="Times New Roman"/>
                <w:b/>
                <w:sz w:val="24"/>
              </w:rPr>
              <w:t xml:space="preserve">В т.ч. в форме </w:t>
            </w:r>
            <w:proofErr w:type="spellStart"/>
            <w:r w:rsidRPr="006358E0">
              <w:rPr>
                <w:rFonts w:ascii="Times New Roman" w:hAnsi="Times New Roman" w:cs="Times New Roman"/>
                <w:b/>
                <w:sz w:val="24"/>
              </w:rPr>
              <w:t>практ</w:t>
            </w:r>
            <w:proofErr w:type="spellEnd"/>
            <w:r w:rsidRPr="006358E0">
              <w:rPr>
                <w:rFonts w:ascii="Times New Roman" w:hAnsi="Times New Roman" w:cs="Times New Roman"/>
                <w:b/>
                <w:sz w:val="24"/>
              </w:rPr>
              <w:t>. подготовки</w:t>
            </w:r>
          </w:p>
        </w:tc>
      </w:tr>
      <w:tr w:rsidR="005A44C8" w:rsidRPr="006358E0" w14:paraId="5F09D7BA" w14:textId="77777777" w:rsidTr="00754B89">
        <w:trPr>
          <w:trHeight w:val="23"/>
        </w:trPr>
        <w:tc>
          <w:tcPr>
            <w:tcW w:w="2460" w:type="pct"/>
            <w:vAlign w:val="center"/>
          </w:tcPr>
          <w:p w14:paraId="32E8478A" w14:textId="77777777" w:rsidR="005A44C8" w:rsidRPr="006358E0" w:rsidRDefault="005A44C8" w:rsidP="00754B89">
            <w:pPr>
              <w:jc w:val="both"/>
              <w:rPr>
                <w:rFonts w:ascii="Times New Roman" w:hAnsi="Times New Roman" w:cs="Times New Roman"/>
                <w:bCs/>
                <w:sz w:val="24"/>
                <w:szCs w:val="24"/>
              </w:rPr>
            </w:pPr>
            <w:r w:rsidRPr="006358E0">
              <w:rPr>
                <w:rFonts w:ascii="Times New Roman" w:hAnsi="Times New Roman" w:cs="Times New Roman"/>
                <w:bCs/>
                <w:sz w:val="24"/>
                <w:szCs w:val="24"/>
              </w:rPr>
              <w:t>Учебные занятия</w:t>
            </w:r>
          </w:p>
        </w:tc>
        <w:tc>
          <w:tcPr>
            <w:tcW w:w="1195" w:type="pct"/>
            <w:vAlign w:val="center"/>
          </w:tcPr>
          <w:p w14:paraId="140D40EB" w14:textId="77777777" w:rsidR="005A44C8" w:rsidRPr="006358E0" w:rsidRDefault="005A44C8" w:rsidP="00754B89">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5B802B4C" w14:textId="77777777" w:rsidR="005A44C8" w:rsidRPr="006358E0" w:rsidRDefault="005A44C8" w:rsidP="00754B89">
            <w:pPr>
              <w:jc w:val="center"/>
              <w:rPr>
                <w:rFonts w:ascii="Times New Roman" w:hAnsi="Times New Roman" w:cs="Times New Roman"/>
                <w:bCs/>
                <w:sz w:val="24"/>
                <w:szCs w:val="24"/>
              </w:rPr>
            </w:pPr>
            <w:r>
              <w:rPr>
                <w:rFonts w:ascii="Times New Roman" w:hAnsi="Times New Roman" w:cs="Times New Roman"/>
                <w:bCs/>
                <w:sz w:val="24"/>
                <w:szCs w:val="24"/>
              </w:rPr>
              <w:t>202</w:t>
            </w:r>
          </w:p>
        </w:tc>
      </w:tr>
      <w:tr w:rsidR="005A44C8" w:rsidRPr="006358E0" w14:paraId="1D5E8D57" w14:textId="77777777" w:rsidTr="00754B89">
        <w:trPr>
          <w:trHeight w:val="23"/>
        </w:trPr>
        <w:tc>
          <w:tcPr>
            <w:tcW w:w="2460" w:type="pct"/>
            <w:vAlign w:val="center"/>
          </w:tcPr>
          <w:p w14:paraId="17A5E199" w14:textId="77777777" w:rsidR="005A44C8" w:rsidRPr="006358E0" w:rsidRDefault="005A44C8" w:rsidP="00754B89">
            <w:pPr>
              <w:jc w:val="both"/>
              <w:rPr>
                <w:rFonts w:ascii="Times New Roman" w:hAnsi="Times New Roman" w:cs="Times New Roman"/>
                <w:bCs/>
                <w:sz w:val="24"/>
                <w:szCs w:val="24"/>
              </w:rPr>
            </w:pPr>
            <w:r w:rsidRPr="006358E0">
              <w:rPr>
                <w:rFonts w:ascii="Times New Roman" w:hAnsi="Times New Roman" w:cs="Times New Roman"/>
                <w:bCs/>
                <w:sz w:val="24"/>
                <w:szCs w:val="24"/>
              </w:rPr>
              <w:t>Самостоятельная работа</w:t>
            </w:r>
          </w:p>
        </w:tc>
        <w:tc>
          <w:tcPr>
            <w:tcW w:w="1195" w:type="pct"/>
            <w:vAlign w:val="center"/>
          </w:tcPr>
          <w:p w14:paraId="51CC7B0E" w14:textId="77777777" w:rsidR="005A44C8" w:rsidRPr="006358E0" w:rsidRDefault="005A44C8" w:rsidP="00754B89">
            <w:pPr>
              <w:jc w:val="center"/>
              <w:rPr>
                <w:rFonts w:ascii="Times New Roman" w:hAnsi="Times New Roman" w:cs="Times New Roman"/>
                <w:bCs/>
                <w:sz w:val="24"/>
                <w:szCs w:val="24"/>
              </w:rPr>
            </w:pPr>
          </w:p>
        </w:tc>
        <w:tc>
          <w:tcPr>
            <w:tcW w:w="1345" w:type="pct"/>
            <w:vAlign w:val="center"/>
          </w:tcPr>
          <w:p w14:paraId="2C99A513" w14:textId="77777777" w:rsidR="005A44C8" w:rsidRPr="006358E0" w:rsidRDefault="005A44C8" w:rsidP="00754B89">
            <w:pPr>
              <w:jc w:val="center"/>
              <w:rPr>
                <w:rFonts w:ascii="Times New Roman" w:hAnsi="Times New Roman" w:cs="Times New Roman"/>
                <w:bCs/>
                <w:sz w:val="24"/>
                <w:szCs w:val="24"/>
              </w:rPr>
            </w:pPr>
          </w:p>
        </w:tc>
      </w:tr>
      <w:tr w:rsidR="005A44C8" w:rsidRPr="006358E0" w14:paraId="175DE37D" w14:textId="77777777" w:rsidTr="00754B89">
        <w:trPr>
          <w:trHeight w:val="23"/>
        </w:trPr>
        <w:tc>
          <w:tcPr>
            <w:tcW w:w="2460" w:type="pct"/>
            <w:vAlign w:val="center"/>
          </w:tcPr>
          <w:p w14:paraId="4F61085D" w14:textId="77777777" w:rsidR="005A44C8" w:rsidRPr="006358E0" w:rsidRDefault="005A44C8" w:rsidP="00754B89">
            <w:pPr>
              <w:jc w:val="both"/>
              <w:rPr>
                <w:rFonts w:ascii="Times New Roman" w:hAnsi="Times New Roman" w:cs="Times New Roman"/>
                <w:bCs/>
                <w:sz w:val="24"/>
                <w:szCs w:val="24"/>
              </w:rPr>
            </w:pPr>
            <w:r w:rsidRPr="006358E0">
              <w:rPr>
                <w:rFonts w:ascii="Times New Roman" w:hAnsi="Times New Roman" w:cs="Times New Roman"/>
                <w:bCs/>
                <w:sz w:val="24"/>
                <w:szCs w:val="24"/>
              </w:rPr>
              <w:t>Практика, в т.ч.:</w:t>
            </w:r>
          </w:p>
        </w:tc>
        <w:tc>
          <w:tcPr>
            <w:tcW w:w="1195" w:type="pct"/>
            <w:vAlign w:val="center"/>
          </w:tcPr>
          <w:p w14:paraId="588AB5BE" w14:textId="77777777" w:rsidR="005A44C8" w:rsidRPr="006358E0" w:rsidRDefault="005A44C8" w:rsidP="00754B89">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5C6B31AF" w14:textId="77777777" w:rsidR="005A44C8" w:rsidRPr="006358E0" w:rsidRDefault="005A44C8" w:rsidP="00754B89">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5A44C8" w:rsidRPr="006358E0" w14:paraId="3B45A95E" w14:textId="77777777" w:rsidTr="00754B89">
        <w:trPr>
          <w:trHeight w:val="23"/>
        </w:trPr>
        <w:tc>
          <w:tcPr>
            <w:tcW w:w="2460" w:type="pct"/>
            <w:vAlign w:val="center"/>
          </w:tcPr>
          <w:p w14:paraId="07ECEEE2" w14:textId="77777777" w:rsidR="005A44C8" w:rsidRPr="006358E0" w:rsidRDefault="005A44C8" w:rsidP="00754B89">
            <w:pPr>
              <w:jc w:val="both"/>
              <w:rPr>
                <w:rFonts w:ascii="Times New Roman" w:hAnsi="Times New Roman" w:cs="Times New Roman"/>
                <w:bCs/>
                <w:sz w:val="24"/>
                <w:szCs w:val="24"/>
              </w:rPr>
            </w:pPr>
            <w:r w:rsidRPr="006358E0">
              <w:rPr>
                <w:rFonts w:ascii="Times New Roman" w:hAnsi="Times New Roman" w:cs="Times New Roman"/>
                <w:bCs/>
                <w:sz w:val="24"/>
                <w:szCs w:val="24"/>
              </w:rPr>
              <w:t>учебная</w:t>
            </w:r>
          </w:p>
        </w:tc>
        <w:tc>
          <w:tcPr>
            <w:tcW w:w="1195" w:type="pct"/>
            <w:vAlign w:val="center"/>
          </w:tcPr>
          <w:p w14:paraId="2794F79F" w14:textId="77777777" w:rsidR="005A44C8" w:rsidRPr="006358E0" w:rsidRDefault="005A44C8" w:rsidP="00754B89">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8EC45FD" w14:textId="77777777" w:rsidR="005A44C8" w:rsidRPr="006358E0" w:rsidRDefault="005A44C8" w:rsidP="00754B89">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5A44C8" w:rsidRPr="006358E0" w14:paraId="172EE49E" w14:textId="77777777" w:rsidTr="00754B89">
        <w:trPr>
          <w:trHeight w:val="23"/>
        </w:trPr>
        <w:tc>
          <w:tcPr>
            <w:tcW w:w="2460" w:type="pct"/>
            <w:vAlign w:val="center"/>
          </w:tcPr>
          <w:p w14:paraId="7A7F464C" w14:textId="77777777" w:rsidR="005A44C8" w:rsidRPr="006358E0" w:rsidRDefault="005A44C8" w:rsidP="00754B89">
            <w:pPr>
              <w:jc w:val="both"/>
              <w:rPr>
                <w:rFonts w:ascii="Times New Roman" w:hAnsi="Times New Roman" w:cs="Times New Roman"/>
                <w:bCs/>
                <w:sz w:val="24"/>
                <w:szCs w:val="24"/>
              </w:rPr>
            </w:pPr>
            <w:r w:rsidRPr="006358E0">
              <w:rPr>
                <w:rFonts w:ascii="Times New Roman" w:hAnsi="Times New Roman" w:cs="Times New Roman"/>
                <w:bCs/>
                <w:sz w:val="24"/>
                <w:szCs w:val="24"/>
              </w:rPr>
              <w:t>производственная</w:t>
            </w:r>
          </w:p>
        </w:tc>
        <w:tc>
          <w:tcPr>
            <w:tcW w:w="1195" w:type="pct"/>
            <w:vAlign w:val="center"/>
          </w:tcPr>
          <w:p w14:paraId="7FB8D8ED" w14:textId="77777777" w:rsidR="005A44C8" w:rsidRPr="006358E0" w:rsidRDefault="005A44C8" w:rsidP="00754B89">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7166FE18" w14:textId="77777777" w:rsidR="005A44C8" w:rsidRPr="006358E0" w:rsidRDefault="005A44C8" w:rsidP="00754B89">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5A44C8" w:rsidRPr="006358E0" w14:paraId="57DB415B" w14:textId="77777777" w:rsidTr="00754B89">
        <w:trPr>
          <w:trHeight w:val="23"/>
        </w:trPr>
        <w:tc>
          <w:tcPr>
            <w:tcW w:w="2460" w:type="pct"/>
            <w:vAlign w:val="center"/>
          </w:tcPr>
          <w:p w14:paraId="7D054BA6" w14:textId="77777777" w:rsidR="005A44C8" w:rsidRPr="006358E0" w:rsidRDefault="005A44C8" w:rsidP="00754B89">
            <w:pPr>
              <w:jc w:val="both"/>
              <w:rPr>
                <w:rFonts w:ascii="Times New Roman" w:hAnsi="Times New Roman" w:cs="Times New Roman"/>
                <w:bCs/>
                <w:sz w:val="24"/>
                <w:szCs w:val="24"/>
              </w:rPr>
            </w:pPr>
            <w:r w:rsidRPr="006358E0">
              <w:rPr>
                <w:rFonts w:ascii="Times New Roman" w:hAnsi="Times New Roman" w:cs="Times New Roman"/>
                <w:bCs/>
                <w:sz w:val="24"/>
                <w:szCs w:val="24"/>
              </w:rPr>
              <w:t xml:space="preserve">Промежуточная аттестация </w:t>
            </w:r>
          </w:p>
        </w:tc>
        <w:tc>
          <w:tcPr>
            <w:tcW w:w="1195" w:type="pct"/>
            <w:vAlign w:val="center"/>
          </w:tcPr>
          <w:p w14:paraId="4F341FBB" w14:textId="77777777" w:rsidR="005A44C8" w:rsidRPr="006358E0" w:rsidRDefault="005A44C8" w:rsidP="00754B89">
            <w:pPr>
              <w:jc w:val="center"/>
              <w:rPr>
                <w:rFonts w:ascii="Times New Roman" w:hAnsi="Times New Roman" w:cs="Times New Roman"/>
                <w:bCs/>
                <w:sz w:val="24"/>
                <w:szCs w:val="24"/>
              </w:rPr>
            </w:pPr>
          </w:p>
        </w:tc>
        <w:tc>
          <w:tcPr>
            <w:tcW w:w="1345" w:type="pct"/>
            <w:vAlign w:val="center"/>
          </w:tcPr>
          <w:p w14:paraId="1DB22FAA" w14:textId="77777777" w:rsidR="005A44C8" w:rsidRPr="006358E0" w:rsidRDefault="005A44C8" w:rsidP="00754B89">
            <w:pPr>
              <w:jc w:val="center"/>
              <w:rPr>
                <w:rFonts w:ascii="Times New Roman" w:hAnsi="Times New Roman" w:cs="Times New Roman"/>
                <w:bCs/>
                <w:sz w:val="24"/>
                <w:szCs w:val="24"/>
              </w:rPr>
            </w:pPr>
          </w:p>
        </w:tc>
      </w:tr>
      <w:tr w:rsidR="005A44C8" w:rsidRPr="00257255" w14:paraId="3A188238" w14:textId="77777777" w:rsidTr="00754B89">
        <w:trPr>
          <w:trHeight w:val="23"/>
        </w:trPr>
        <w:tc>
          <w:tcPr>
            <w:tcW w:w="2460" w:type="pct"/>
            <w:vAlign w:val="center"/>
          </w:tcPr>
          <w:p w14:paraId="11672D88" w14:textId="77777777" w:rsidR="005A44C8" w:rsidRPr="006358E0" w:rsidRDefault="005A44C8" w:rsidP="00754B89">
            <w:pPr>
              <w:jc w:val="both"/>
              <w:rPr>
                <w:rFonts w:ascii="Times New Roman" w:hAnsi="Times New Roman" w:cs="Times New Roman"/>
                <w:bCs/>
                <w:sz w:val="24"/>
                <w:szCs w:val="24"/>
              </w:rPr>
            </w:pPr>
            <w:r w:rsidRPr="006358E0">
              <w:rPr>
                <w:rFonts w:ascii="Times New Roman" w:hAnsi="Times New Roman" w:cs="Times New Roman"/>
                <w:bCs/>
                <w:sz w:val="24"/>
                <w:szCs w:val="24"/>
              </w:rPr>
              <w:t>Всего</w:t>
            </w:r>
          </w:p>
        </w:tc>
        <w:tc>
          <w:tcPr>
            <w:tcW w:w="1195" w:type="pct"/>
            <w:vAlign w:val="center"/>
          </w:tcPr>
          <w:p w14:paraId="3E4A7C58" w14:textId="77777777" w:rsidR="005A44C8" w:rsidRPr="006358E0" w:rsidRDefault="005A44C8" w:rsidP="00754B89">
            <w:pPr>
              <w:jc w:val="center"/>
              <w:rPr>
                <w:rFonts w:ascii="Times New Roman" w:hAnsi="Times New Roman" w:cs="Times New Roman"/>
                <w:b/>
                <w:sz w:val="24"/>
                <w:szCs w:val="24"/>
              </w:rPr>
            </w:pPr>
            <w:r>
              <w:rPr>
                <w:rFonts w:ascii="Times New Roman" w:hAnsi="Times New Roman" w:cs="Times New Roman"/>
                <w:b/>
                <w:sz w:val="24"/>
                <w:szCs w:val="24"/>
              </w:rPr>
              <w:t>468</w:t>
            </w:r>
          </w:p>
        </w:tc>
        <w:tc>
          <w:tcPr>
            <w:tcW w:w="1345" w:type="pct"/>
            <w:vAlign w:val="center"/>
          </w:tcPr>
          <w:p w14:paraId="4A910FD0" w14:textId="77777777" w:rsidR="005A44C8" w:rsidRPr="006358E0" w:rsidRDefault="005A44C8" w:rsidP="00754B89">
            <w:pPr>
              <w:jc w:val="center"/>
              <w:rPr>
                <w:rFonts w:ascii="Times New Roman" w:hAnsi="Times New Roman" w:cs="Times New Roman"/>
                <w:b/>
                <w:sz w:val="24"/>
                <w:szCs w:val="24"/>
              </w:rPr>
            </w:pPr>
            <w:r>
              <w:rPr>
                <w:rFonts w:ascii="Times New Roman" w:hAnsi="Times New Roman" w:cs="Times New Roman"/>
                <w:b/>
                <w:sz w:val="24"/>
                <w:szCs w:val="24"/>
              </w:rPr>
              <w:t>418</w:t>
            </w:r>
          </w:p>
        </w:tc>
      </w:tr>
    </w:tbl>
    <w:p w14:paraId="30A7B0DF" w14:textId="77777777" w:rsidR="00437D40" w:rsidRDefault="00437D40" w:rsidP="00437D40">
      <w:pPr>
        <w:rPr>
          <w:rFonts w:ascii="Times New Roman" w:hAnsi="Times New Roman" w:cs="Times New Roman"/>
          <w:i/>
          <w:sz w:val="24"/>
          <w:szCs w:val="24"/>
        </w:rPr>
      </w:pPr>
    </w:p>
    <w:p w14:paraId="2C392139" w14:textId="77777777" w:rsidR="00437D40" w:rsidRDefault="00437D40" w:rsidP="00437D40">
      <w:pPr>
        <w:rPr>
          <w:rFonts w:ascii="Times New Roman" w:hAnsi="Times New Roman" w:cs="Times New Roman"/>
          <w:i/>
          <w:sz w:val="24"/>
          <w:szCs w:val="24"/>
        </w:rPr>
      </w:pPr>
    </w:p>
    <w:p w14:paraId="26BC42C1" w14:textId="77777777" w:rsidR="00437D40" w:rsidRPr="000156CF" w:rsidRDefault="00437D40" w:rsidP="00437D4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3"/>
        <w:gridCol w:w="3145"/>
        <w:gridCol w:w="874"/>
        <w:gridCol w:w="616"/>
        <w:gridCol w:w="591"/>
        <w:gridCol w:w="537"/>
        <w:gridCol w:w="416"/>
        <w:gridCol w:w="528"/>
        <w:gridCol w:w="659"/>
        <w:gridCol w:w="659"/>
      </w:tblGrid>
      <w:tr w:rsidR="00554B8B" w:rsidRPr="00C63897" w14:paraId="73B09B04" w14:textId="77777777" w:rsidTr="005E48C9">
        <w:trPr>
          <w:cantSplit/>
          <w:trHeight w:val="3271"/>
        </w:trPr>
        <w:tc>
          <w:tcPr>
            <w:tcW w:w="832" w:type="pct"/>
            <w:tcBorders>
              <w:bottom w:val="single" w:sz="4" w:space="0" w:color="auto"/>
            </w:tcBorders>
          </w:tcPr>
          <w:p w14:paraId="33243B9F" w14:textId="77777777" w:rsidR="00554B8B" w:rsidRPr="00C13371" w:rsidRDefault="00554B8B" w:rsidP="00A16D7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33" w:type="pct"/>
            <w:tcBorders>
              <w:bottom w:val="single" w:sz="4" w:space="0" w:color="auto"/>
            </w:tcBorders>
            <w:vAlign w:val="center"/>
          </w:tcPr>
          <w:p w14:paraId="101000BB" w14:textId="77777777" w:rsidR="00554B8B" w:rsidRPr="00C13371" w:rsidRDefault="00554B8B" w:rsidP="00A16D7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54" w:type="pct"/>
            <w:tcBorders>
              <w:bottom w:val="single" w:sz="4" w:space="0" w:color="auto"/>
            </w:tcBorders>
            <w:vAlign w:val="center"/>
          </w:tcPr>
          <w:p w14:paraId="50F8C1BA" w14:textId="77777777" w:rsidR="00554B8B" w:rsidRPr="00C13371" w:rsidRDefault="00554B8B" w:rsidP="00A16D7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20" w:type="pct"/>
            <w:tcBorders>
              <w:bottom w:val="single" w:sz="4" w:space="0" w:color="auto"/>
            </w:tcBorders>
            <w:textDirection w:val="btLr"/>
            <w:vAlign w:val="center"/>
          </w:tcPr>
          <w:p w14:paraId="722CD475" w14:textId="77777777" w:rsidR="00554B8B" w:rsidRPr="00C13371" w:rsidRDefault="00554B8B" w:rsidP="00A16D7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07" w:type="pct"/>
            <w:shd w:val="clear" w:color="auto" w:fill="D9D9D9" w:themeFill="background1" w:themeFillShade="D9"/>
            <w:textDirection w:val="btLr"/>
            <w:vAlign w:val="center"/>
          </w:tcPr>
          <w:p w14:paraId="3CDF8F2E" w14:textId="77777777" w:rsidR="00554B8B" w:rsidRPr="00C13371" w:rsidRDefault="00554B8B" w:rsidP="00A16D77">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9" w:type="pct"/>
            <w:textDirection w:val="btLr"/>
            <w:vAlign w:val="center"/>
          </w:tcPr>
          <w:p w14:paraId="6784A928" w14:textId="77777777" w:rsidR="00554B8B" w:rsidRPr="00C13371" w:rsidRDefault="00554B8B" w:rsidP="00A16D77">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tcPr>
          <w:p w14:paraId="675A4E60" w14:textId="77777777" w:rsidR="00554B8B" w:rsidRPr="00C63897" w:rsidRDefault="00554B8B" w:rsidP="00A16D7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Курсовой проект (работа)</w:t>
            </w:r>
          </w:p>
        </w:tc>
        <w:tc>
          <w:tcPr>
            <w:tcW w:w="274" w:type="pct"/>
            <w:textDirection w:val="btLr"/>
            <w:vAlign w:val="center"/>
          </w:tcPr>
          <w:p w14:paraId="0E7DB9D4" w14:textId="77777777" w:rsidR="00554B8B" w:rsidRPr="00C63897" w:rsidRDefault="00554B8B" w:rsidP="00A16D7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342" w:type="pct"/>
            <w:shd w:val="clear" w:color="auto" w:fill="D9D9D9" w:themeFill="background1" w:themeFillShade="D9"/>
            <w:textDirection w:val="btLr"/>
            <w:vAlign w:val="center"/>
          </w:tcPr>
          <w:p w14:paraId="084EC4A6" w14:textId="77777777" w:rsidR="00554B8B" w:rsidRPr="00C63897" w:rsidRDefault="00554B8B" w:rsidP="00A16D7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42" w:type="pct"/>
            <w:shd w:val="clear" w:color="auto" w:fill="D9D9D9" w:themeFill="background1" w:themeFillShade="D9"/>
            <w:textDirection w:val="btLr"/>
          </w:tcPr>
          <w:p w14:paraId="50DAC47C" w14:textId="77777777" w:rsidR="00554B8B" w:rsidRPr="00C63897" w:rsidRDefault="00554B8B" w:rsidP="00A16D7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54B8B" w:rsidRPr="005643D7" w14:paraId="1B88BF23" w14:textId="77777777" w:rsidTr="005E48C9">
        <w:trPr>
          <w:cantSplit/>
          <w:trHeight w:val="73"/>
        </w:trPr>
        <w:tc>
          <w:tcPr>
            <w:tcW w:w="832" w:type="pct"/>
            <w:tcBorders>
              <w:bottom w:val="single" w:sz="4" w:space="0" w:color="auto"/>
            </w:tcBorders>
            <w:vAlign w:val="center"/>
          </w:tcPr>
          <w:p w14:paraId="5937DDB7" w14:textId="77777777" w:rsidR="00554B8B" w:rsidRPr="00C13371" w:rsidRDefault="00554B8B" w:rsidP="00A16D7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33" w:type="pct"/>
            <w:tcBorders>
              <w:bottom w:val="single" w:sz="4" w:space="0" w:color="auto"/>
            </w:tcBorders>
            <w:vAlign w:val="center"/>
          </w:tcPr>
          <w:p w14:paraId="4F4199A9" w14:textId="77777777" w:rsidR="00554B8B" w:rsidRPr="00C13371" w:rsidRDefault="00554B8B" w:rsidP="00A16D7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54" w:type="pct"/>
            <w:tcBorders>
              <w:bottom w:val="single" w:sz="4" w:space="0" w:color="auto"/>
            </w:tcBorders>
            <w:vAlign w:val="center"/>
          </w:tcPr>
          <w:p w14:paraId="22B0BC9E" w14:textId="77777777" w:rsidR="00554B8B" w:rsidRPr="00C13371" w:rsidRDefault="00554B8B" w:rsidP="00A16D7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20" w:type="pct"/>
            <w:tcBorders>
              <w:bottom w:val="single" w:sz="4" w:space="0" w:color="auto"/>
            </w:tcBorders>
            <w:vAlign w:val="center"/>
          </w:tcPr>
          <w:p w14:paraId="7140B32A" w14:textId="77777777" w:rsidR="00554B8B" w:rsidRPr="00C13371" w:rsidRDefault="00554B8B" w:rsidP="00A16D7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07" w:type="pct"/>
            <w:shd w:val="clear" w:color="auto" w:fill="D9D9D9" w:themeFill="background1" w:themeFillShade="D9"/>
            <w:vAlign w:val="center"/>
          </w:tcPr>
          <w:p w14:paraId="5A26542F" w14:textId="77777777" w:rsidR="00554B8B" w:rsidRPr="00C13371" w:rsidRDefault="00554B8B" w:rsidP="00A16D7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9" w:type="pct"/>
            <w:vAlign w:val="center"/>
          </w:tcPr>
          <w:p w14:paraId="0B7867B8" w14:textId="77777777" w:rsidR="00554B8B" w:rsidRPr="00C13371" w:rsidRDefault="00554B8B" w:rsidP="00A16D7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tcPr>
          <w:p w14:paraId="252FACC0" w14:textId="77777777" w:rsidR="00554B8B" w:rsidRDefault="00554B8B" w:rsidP="00A16D7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74" w:type="pct"/>
            <w:vAlign w:val="center"/>
          </w:tcPr>
          <w:p w14:paraId="3103105A" w14:textId="77777777" w:rsidR="00554B8B" w:rsidRPr="005643D7" w:rsidRDefault="00554B8B" w:rsidP="00A16D7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42" w:type="pct"/>
            <w:shd w:val="clear" w:color="auto" w:fill="D9D9D9" w:themeFill="background1" w:themeFillShade="D9"/>
          </w:tcPr>
          <w:p w14:paraId="5D9714ED" w14:textId="77777777" w:rsidR="00554B8B" w:rsidRPr="005643D7" w:rsidRDefault="00554B8B" w:rsidP="00A16D7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42" w:type="pct"/>
            <w:shd w:val="clear" w:color="auto" w:fill="D9D9D9" w:themeFill="background1" w:themeFillShade="D9"/>
          </w:tcPr>
          <w:p w14:paraId="080AA5D6" w14:textId="77777777" w:rsidR="00554B8B" w:rsidRPr="005643D7" w:rsidRDefault="00554B8B" w:rsidP="00A16D7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54B8B" w:rsidRPr="00C63897" w14:paraId="3894ABE2" w14:textId="77777777" w:rsidTr="005E48C9">
        <w:tc>
          <w:tcPr>
            <w:tcW w:w="832" w:type="pct"/>
            <w:vMerge w:val="restart"/>
          </w:tcPr>
          <w:p w14:paraId="681964A0" w14:textId="77777777" w:rsidR="00554B8B" w:rsidRPr="009B7691" w:rsidRDefault="00554B8B" w:rsidP="00A16D77">
            <w:pPr>
              <w:rPr>
                <w:rFonts w:ascii="Times New Roman" w:eastAsia="Times New Roman" w:hAnsi="Times New Roman" w:cs="Times New Roman"/>
                <w:bCs/>
                <w:lang w:eastAsia="ru-RU"/>
              </w:rPr>
            </w:pPr>
            <w:r w:rsidRPr="009B7691">
              <w:rPr>
                <w:rFonts w:ascii="Times New Roman" w:eastAsia="Times New Roman" w:hAnsi="Times New Roman" w:cs="Times New Roman"/>
                <w:bCs/>
                <w:lang w:eastAsia="ru-RU"/>
              </w:rPr>
              <w:t>ОК</w:t>
            </w:r>
            <w:r>
              <w:rPr>
                <w:rFonts w:ascii="Times New Roman" w:eastAsia="Times New Roman" w:hAnsi="Times New Roman" w:cs="Times New Roman"/>
                <w:bCs/>
                <w:lang w:eastAsia="ru-RU"/>
              </w:rPr>
              <w:t>.</w:t>
            </w:r>
            <w:r w:rsidRPr="009B7691">
              <w:rPr>
                <w:rFonts w:ascii="Times New Roman" w:eastAsia="Times New Roman" w:hAnsi="Times New Roman" w:cs="Times New Roman"/>
                <w:bCs/>
                <w:lang w:eastAsia="ru-RU"/>
              </w:rPr>
              <w:t>01, ОК</w:t>
            </w:r>
            <w:r>
              <w:rPr>
                <w:rFonts w:ascii="Times New Roman" w:eastAsia="Times New Roman" w:hAnsi="Times New Roman" w:cs="Times New Roman"/>
                <w:bCs/>
                <w:lang w:eastAsia="ru-RU"/>
              </w:rPr>
              <w:t>.</w:t>
            </w:r>
            <w:r w:rsidRPr="009B7691">
              <w:rPr>
                <w:rFonts w:ascii="Times New Roman" w:eastAsia="Times New Roman" w:hAnsi="Times New Roman" w:cs="Times New Roman"/>
                <w:bCs/>
                <w:lang w:eastAsia="ru-RU"/>
              </w:rPr>
              <w:t>02,</w:t>
            </w:r>
          </w:p>
          <w:p w14:paraId="31362FD5" w14:textId="77777777" w:rsidR="00554B8B" w:rsidRPr="009B7691" w:rsidRDefault="00554B8B" w:rsidP="00A16D77">
            <w:pPr>
              <w:rPr>
                <w:rFonts w:ascii="Times New Roman" w:eastAsia="Times New Roman" w:hAnsi="Times New Roman" w:cs="Times New Roman"/>
                <w:bCs/>
                <w:lang w:eastAsia="ru-RU"/>
              </w:rPr>
            </w:pPr>
            <w:r w:rsidRPr="009B7691">
              <w:rPr>
                <w:rFonts w:ascii="Times New Roman" w:eastAsia="Times New Roman" w:hAnsi="Times New Roman" w:cs="Times New Roman"/>
                <w:bCs/>
                <w:lang w:eastAsia="ru-RU"/>
              </w:rPr>
              <w:t>ОК</w:t>
            </w:r>
            <w:r>
              <w:rPr>
                <w:rFonts w:ascii="Times New Roman" w:eastAsia="Times New Roman" w:hAnsi="Times New Roman" w:cs="Times New Roman"/>
                <w:bCs/>
                <w:lang w:eastAsia="ru-RU"/>
              </w:rPr>
              <w:t>.</w:t>
            </w:r>
            <w:r w:rsidRPr="009B7691">
              <w:rPr>
                <w:rFonts w:ascii="Times New Roman" w:eastAsia="Times New Roman" w:hAnsi="Times New Roman" w:cs="Times New Roman"/>
                <w:bCs/>
                <w:lang w:eastAsia="ru-RU"/>
              </w:rPr>
              <w:t>03, ОК</w:t>
            </w:r>
            <w:r>
              <w:rPr>
                <w:rFonts w:ascii="Times New Roman" w:eastAsia="Times New Roman" w:hAnsi="Times New Roman" w:cs="Times New Roman"/>
                <w:bCs/>
                <w:lang w:eastAsia="ru-RU"/>
              </w:rPr>
              <w:t>.</w:t>
            </w:r>
            <w:r w:rsidRPr="009B7691">
              <w:rPr>
                <w:rFonts w:ascii="Times New Roman" w:eastAsia="Times New Roman" w:hAnsi="Times New Roman" w:cs="Times New Roman"/>
                <w:bCs/>
                <w:lang w:eastAsia="ru-RU"/>
              </w:rPr>
              <w:t>04,</w:t>
            </w:r>
          </w:p>
          <w:p w14:paraId="06D5D2D4" w14:textId="77777777" w:rsidR="00554B8B" w:rsidRPr="009B7691" w:rsidRDefault="00554B8B" w:rsidP="00A16D77">
            <w:pPr>
              <w:rPr>
                <w:rFonts w:ascii="Times New Roman" w:eastAsia="Times New Roman" w:hAnsi="Times New Roman" w:cs="Times New Roman"/>
                <w:bCs/>
                <w:lang w:eastAsia="ru-RU"/>
              </w:rPr>
            </w:pPr>
            <w:r w:rsidRPr="009B7691">
              <w:rPr>
                <w:rFonts w:ascii="Times New Roman" w:eastAsia="Times New Roman" w:hAnsi="Times New Roman" w:cs="Times New Roman"/>
                <w:bCs/>
                <w:lang w:eastAsia="ru-RU"/>
              </w:rPr>
              <w:t>ОК</w:t>
            </w:r>
            <w:r>
              <w:rPr>
                <w:rFonts w:ascii="Times New Roman" w:eastAsia="Times New Roman" w:hAnsi="Times New Roman" w:cs="Times New Roman"/>
                <w:bCs/>
                <w:lang w:eastAsia="ru-RU"/>
              </w:rPr>
              <w:t>.</w:t>
            </w:r>
            <w:r w:rsidRPr="009B7691">
              <w:rPr>
                <w:rFonts w:ascii="Times New Roman" w:eastAsia="Times New Roman" w:hAnsi="Times New Roman" w:cs="Times New Roman"/>
                <w:bCs/>
                <w:lang w:eastAsia="ru-RU"/>
              </w:rPr>
              <w:t>05, ОК</w:t>
            </w:r>
            <w:r>
              <w:rPr>
                <w:rFonts w:ascii="Times New Roman" w:eastAsia="Times New Roman" w:hAnsi="Times New Roman" w:cs="Times New Roman"/>
                <w:bCs/>
                <w:lang w:eastAsia="ru-RU"/>
              </w:rPr>
              <w:t>.</w:t>
            </w:r>
            <w:r w:rsidRPr="009B7691">
              <w:rPr>
                <w:rFonts w:ascii="Times New Roman" w:eastAsia="Times New Roman" w:hAnsi="Times New Roman" w:cs="Times New Roman"/>
                <w:bCs/>
                <w:lang w:eastAsia="ru-RU"/>
              </w:rPr>
              <w:t>07,</w:t>
            </w:r>
          </w:p>
          <w:p w14:paraId="5405B753" w14:textId="77777777" w:rsidR="00554B8B" w:rsidRDefault="00554B8B" w:rsidP="00A16D77">
            <w:pPr>
              <w:rPr>
                <w:rFonts w:ascii="Times New Roman" w:eastAsia="Times New Roman" w:hAnsi="Times New Roman" w:cs="Times New Roman"/>
                <w:bCs/>
                <w:lang w:eastAsia="ru-RU"/>
              </w:rPr>
            </w:pPr>
            <w:r w:rsidRPr="009B7691">
              <w:rPr>
                <w:rFonts w:ascii="Times New Roman" w:eastAsia="Times New Roman" w:hAnsi="Times New Roman" w:cs="Times New Roman"/>
                <w:bCs/>
                <w:lang w:eastAsia="ru-RU"/>
              </w:rPr>
              <w:t>ОК</w:t>
            </w:r>
            <w:r>
              <w:rPr>
                <w:rFonts w:ascii="Times New Roman" w:eastAsia="Times New Roman" w:hAnsi="Times New Roman" w:cs="Times New Roman"/>
                <w:bCs/>
                <w:lang w:eastAsia="ru-RU"/>
              </w:rPr>
              <w:t>.</w:t>
            </w:r>
            <w:r w:rsidRPr="009B7691">
              <w:rPr>
                <w:rFonts w:ascii="Times New Roman" w:eastAsia="Times New Roman" w:hAnsi="Times New Roman" w:cs="Times New Roman"/>
                <w:bCs/>
                <w:lang w:eastAsia="ru-RU"/>
              </w:rPr>
              <w:t>09</w:t>
            </w:r>
            <w:r>
              <w:rPr>
                <w:rFonts w:ascii="Times New Roman" w:eastAsia="Times New Roman" w:hAnsi="Times New Roman" w:cs="Times New Roman"/>
                <w:bCs/>
                <w:lang w:eastAsia="ru-RU"/>
              </w:rPr>
              <w:t xml:space="preserve">, </w:t>
            </w:r>
          </w:p>
          <w:p w14:paraId="7A56E0B6" w14:textId="662BB52F" w:rsidR="00554B8B" w:rsidRPr="00C456D3" w:rsidRDefault="00554B8B" w:rsidP="00A16D77">
            <w:pPr>
              <w:rPr>
                <w:rFonts w:ascii="Times New Roman" w:eastAsia="Times New Roman" w:hAnsi="Times New Roman" w:cs="Times New Roman"/>
                <w:bCs/>
                <w:lang w:eastAsia="ru-RU"/>
              </w:rPr>
            </w:pPr>
            <w:r w:rsidRPr="00C456D3">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w:t>
            </w:r>
            <w:r w:rsidR="00AB6424">
              <w:rPr>
                <w:rFonts w:ascii="Times New Roman" w:eastAsia="Times New Roman" w:hAnsi="Times New Roman" w:cs="Times New Roman"/>
                <w:bCs/>
                <w:lang w:eastAsia="ru-RU"/>
              </w:rPr>
              <w:t>4</w:t>
            </w:r>
            <w:r w:rsidRPr="00C456D3">
              <w:rPr>
                <w:rFonts w:ascii="Times New Roman" w:eastAsia="Times New Roman" w:hAnsi="Times New Roman" w:cs="Times New Roman"/>
                <w:bCs/>
                <w:lang w:eastAsia="ru-RU"/>
              </w:rPr>
              <w:t>.1, ПК</w:t>
            </w:r>
            <w:r>
              <w:rPr>
                <w:rFonts w:ascii="Times New Roman" w:eastAsia="Times New Roman" w:hAnsi="Times New Roman" w:cs="Times New Roman"/>
                <w:bCs/>
                <w:lang w:eastAsia="ru-RU"/>
              </w:rPr>
              <w:t>.</w:t>
            </w:r>
            <w:r w:rsidR="00AB6424">
              <w:rPr>
                <w:rFonts w:ascii="Times New Roman" w:eastAsia="Times New Roman" w:hAnsi="Times New Roman" w:cs="Times New Roman"/>
                <w:bCs/>
                <w:lang w:eastAsia="ru-RU"/>
              </w:rPr>
              <w:t>4</w:t>
            </w:r>
            <w:r w:rsidRPr="00C456D3">
              <w:rPr>
                <w:rFonts w:ascii="Times New Roman" w:eastAsia="Times New Roman" w:hAnsi="Times New Roman" w:cs="Times New Roman"/>
                <w:bCs/>
                <w:lang w:eastAsia="ru-RU"/>
              </w:rPr>
              <w:t xml:space="preserve">.2, </w:t>
            </w:r>
          </w:p>
          <w:p w14:paraId="71F7A618" w14:textId="70AC0BB7" w:rsidR="00554B8B" w:rsidRPr="00C13371" w:rsidRDefault="00554B8B" w:rsidP="00A16D77">
            <w:pPr>
              <w:rPr>
                <w:rFonts w:ascii="Times New Roman" w:eastAsia="Times New Roman" w:hAnsi="Times New Roman" w:cs="Times New Roman"/>
                <w:bCs/>
                <w:lang w:eastAsia="ru-RU"/>
              </w:rPr>
            </w:pPr>
            <w:r w:rsidRPr="00C456D3">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w:t>
            </w:r>
            <w:r w:rsidR="00AB6424">
              <w:rPr>
                <w:rFonts w:ascii="Times New Roman" w:eastAsia="Times New Roman" w:hAnsi="Times New Roman" w:cs="Times New Roman"/>
                <w:bCs/>
                <w:lang w:eastAsia="ru-RU"/>
              </w:rPr>
              <w:t>4</w:t>
            </w:r>
            <w:r w:rsidRPr="00C456D3">
              <w:rPr>
                <w:rFonts w:ascii="Times New Roman" w:eastAsia="Times New Roman" w:hAnsi="Times New Roman" w:cs="Times New Roman"/>
                <w:bCs/>
                <w:lang w:eastAsia="ru-RU"/>
              </w:rPr>
              <w:t>.3</w:t>
            </w:r>
          </w:p>
        </w:tc>
        <w:tc>
          <w:tcPr>
            <w:tcW w:w="1633" w:type="pct"/>
          </w:tcPr>
          <w:p w14:paraId="0D6B6FAA" w14:textId="3AE48290" w:rsidR="00554B8B" w:rsidRPr="001B5804" w:rsidRDefault="000B45A5" w:rsidP="00A16D77">
            <w:pPr>
              <w:rPr>
                <w:rFonts w:ascii="Times New Roman" w:eastAsia="Times New Roman" w:hAnsi="Times New Roman" w:cs="Times New Roman"/>
                <w:bCs/>
                <w:lang w:eastAsia="ru-RU"/>
              </w:rPr>
            </w:pPr>
            <w:r w:rsidRPr="000B45A5">
              <w:rPr>
                <w:rFonts w:ascii="Times New Roman" w:eastAsia="Times New Roman" w:hAnsi="Times New Roman" w:cs="Times New Roman"/>
                <w:bCs/>
                <w:lang w:eastAsia="ru-RU"/>
              </w:rPr>
              <w:t xml:space="preserve">Раздел 1. Организация и планирование работы предприятия </w:t>
            </w:r>
          </w:p>
        </w:tc>
        <w:tc>
          <w:tcPr>
            <w:tcW w:w="454" w:type="pct"/>
          </w:tcPr>
          <w:p w14:paraId="6DA77A76" w14:textId="59486826" w:rsidR="00554B8B" w:rsidRPr="005E48C9" w:rsidRDefault="00554B8B" w:rsidP="00A16D77">
            <w:pPr>
              <w:jc w:val="center"/>
              <w:rPr>
                <w:rFonts w:ascii="Times New Roman" w:eastAsia="Times New Roman" w:hAnsi="Times New Roman" w:cs="Times New Roman"/>
                <w:b/>
                <w:bCs/>
                <w:lang w:eastAsia="ru-RU"/>
              </w:rPr>
            </w:pPr>
          </w:p>
        </w:tc>
        <w:tc>
          <w:tcPr>
            <w:tcW w:w="320" w:type="pct"/>
          </w:tcPr>
          <w:p w14:paraId="4D11F96D" w14:textId="336E4121" w:rsidR="00554B8B" w:rsidRPr="005E48C9" w:rsidRDefault="00554B8B" w:rsidP="00A16D77">
            <w:pPr>
              <w:jc w:val="center"/>
              <w:rPr>
                <w:rFonts w:ascii="Times New Roman" w:eastAsia="Times New Roman" w:hAnsi="Times New Roman" w:cs="Times New Roman"/>
                <w:b/>
                <w:lang w:eastAsia="ru-RU"/>
              </w:rPr>
            </w:pPr>
          </w:p>
        </w:tc>
        <w:tc>
          <w:tcPr>
            <w:tcW w:w="307" w:type="pct"/>
            <w:shd w:val="clear" w:color="auto" w:fill="D9D9D9" w:themeFill="background1" w:themeFillShade="D9"/>
          </w:tcPr>
          <w:p w14:paraId="459AAE7A" w14:textId="469F53C8" w:rsidR="00554B8B" w:rsidRPr="005E48C9" w:rsidRDefault="00554B8B" w:rsidP="00A16D77">
            <w:pPr>
              <w:jc w:val="center"/>
              <w:rPr>
                <w:rFonts w:ascii="Times New Roman" w:eastAsia="Times New Roman" w:hAnsi="Times New Roman" w:cs="Times New Roman"/>
                <w:b/>
                <w:bCs/>
                <w:lang w:eastAsia="ru-RU"/>
              </w:rPr>
            </w:pPr>
          </w:p>
        </w:tc>
        <w:tc>
          <w:tcPr>
            <w:tcW w:w="279" w:type="pct"/>
          </w:tcPr>
          <w:p w14:paraId="5A245D07" w14:textId="695DFCB7" w:rsidR="00554B8B" w:rsidRPr="005E48C9" w:rsidRDefault="00554B8B" w:rsidP="00A16D77">
            <w:pPr>
              <w:jc w:val="center"/>
              <w:rPr>
                <w:rFonts w:ascii="Times New Roman" w:eastAsia="Times New Roman" w:hAnsi="Times New Roman" w:cs="Times New Roman"/>
                <w:b/>
                <w:bCs/>
                <w:lang w:eastAsia="ru-RU"/>
              </w:rPr>
            </w:pPr>
          </w:p>
        </w:tc>
        <w:tc>
          <w:tcPr>
            <w:tcW w:w="216" w:type="pct"/>
          </w:tcPr>
          <w:p w14:paraId="4011C629" w14:textId="77777777" w:rsidR="00554B8B" w:rsidRPr="005E48C9" w:rsidRDefault="00554B8B" w:rsidP="00A16D77">
            <w:pPr>
              <w:jc w:val="center"/>
              <w:rPr>
                <w:rFonts w:ascii="Times New Roman" w:eastAsia="Times New Roman" w:hAnsi="Times New Roman" w:cs="Times New Roman"/>
                <w:b/>
                <w:bCs/>
                <w:lang w:eastAsia="ru-RU"/>
              </w:rPr>
            </w:pPr>
          </w:p>
        </w:tc>
        <w:tc>
          <w:tcPr>
            <w:tcW w:w="274" w:type="pct"/>
          </w:tcPr>
          <w:p w14:paraId="04EBECF6" w14:textId="756CCBCC" w:rsidR="00554B8B" w:rsidRPr="005E48C9" w:rsidRDefault="00554B8B"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69EE5994" w14:textId="77777777" w:rsidR="00554B8B" w:rsidRPr="005E48C9" w:rsidRDefault="00554B8B"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77EF7627" w14:textId="77777777" w:rsidR="00554B8B" w:rsidRPr="005E48C9" w:rsidRDefault="00554B8B" w:rsidP="00A16D77">
            <w:pPr>
              <w:jc w:val="center"/>
              <w:rPr>
                <w:rFonts w:ascii="Times New Roman" w:eastAsia="Times New Roman" w:hAnsi="Times New Roman" w:cs="Times New Roman"/>
                <w:b/>
                <w:bCs/>
                <w:lang w:eastAsia="ru-RU"/>
              </w:rPr>
            </w:pPr>
          </w:p>
        </w:tc>
      </w:tr>
      <w:tr w:rsidR="000B45A5" w:rsidRPr="00C63897" w14:paraId="0A0CC7F8" w14:textId="77777777" w:rsidTr="005E48C9">
        <w:tc>
          <w:tcPr>
            <w:tcW w:w="832" w:type="pct"/>
            <w:vMerge/>
          </w:tcPr>
          <w:p w14:paraId="147FBC4F" w14:textId="77777777" w:rsidR="000B45A5" w:rsidRPr="009B7691" w:rsidRDefault="000B45A5" w:rsidP="00A16D77">
            <w:pPr>
              <w:rPr>
                <w:rFonts w:ascii="Times New Roman" w:eastAsia="Times New Roman" w:hAnsi="Times New Roman" w:cs="Times New Roman"/>
                <w:bCs/>
                <w:lang w:eastAsia="ru-RU"/>
              </w:rPr>
            </w:pPr>
          </w:p>
        </w:tc>
        <w:tc>
          <w:tcPr>
            <w:tcW w:w="1633" w:type="pct"/>
          </w:tcPr>
          <w:p w14:paraId="0367DC8C" w14:textId="3C968520" w:rsidR="000B45A5" w:rsidRPr="000B45A5" w:rsidRDefault="000B45A5" w:rsidP="00A16D77">
            <w:pPr>
              <w:rPr>
                <w:rFonts w:ascii="Times New Roman" w:eastAsia="Times New Roman" w:hAnsi="Times New Roman" w:cs="Times New Roman"/>
                <w:bCs/>
                <w:lang w:eastAsia="ru-RU"/>
              </w:rPr>
            </w:pPr>
            <w:r w:rsidRPr="000B45A5">
              <w:rPr>
                <w:rFonts w:ascii="Times New Roman" w:eastAsia="Times New Roman" w:hAnsi="Times New Roman" w:cs="Times New Roman"/>
                <w:bCs/>
                <w:lang w:eastAsia="ru-RU"/>
              </w:rPr>
              <w:t>Раздел 2. Экономический механизм функционирования предприятия</w:t>
            </w:r>
          </w:p>
        </w:tc>
        <w:tc>
          <w:tcPr>
            <w:tcW w:w="454" w:type="pct"/>
          </w:tcPr>
          <w:p w14:paraId="4284A307" w14:textId="49D0506C" w:rsidR="000B45A5" w:rsidRDefault="000B45A5" w:rsidP="00A16D77">
            <w:pPr>
              <w:jc w:val="center"/>
              <w:rPr>
                <w:rFonts w:ascii="Times New Roman" w:eastAsia="Times New Roman" w:hAnsi="Times New Roman" w:cs="Times New Roman"/>
                <w:b/>
                <w:bCs/>
                <w:lang w:eastAsia="ru-RU"/>
              </w:rPr>
            </w:pPr>
          </w:p>
        </w:tc>
        <w:tc>
          <w:tcPr>
            <w:tcW w:w="320" w:type="pct"/>
          </w:tcPr>
          <w:p w14:paraId="756F17E9" w14:textId="27C54D1B" w:rsidR="000B45A5" w:rsidRDefault="000B45A5" w:rsidP="00A16D77">
            <w:pPr>
              <w:jc w:val="center"/>
              <w:rPr>
                <w:rFonts w:ascii="Times New Roman" w:eastAsia="Times New Roman" w:hAnsi="Times New Roman" w:cs="Times New Roman"/>
                <w:b/>
                <w:lang w:eastAsia="ru-RU"/>
              </w:rPr>
            </w:pPr>
          </w:p>
        </w:tc>
        <w:tc>
          <w:tcPr>
            <w:tcW w:w="307" w:type="pct"/>
            <w:shd w:val="clear" w:color="auto" w:fill="D9D9D9" w:themeFill="background1" w:themeFillShade="D9"/>
          </w:tcPr>
          <w:p w14:paraId="41F533B7" w14:textId="77777777" w:rsidR="000B45A5" w:rsidRDefault="000B45A5" w:rsidP="00A16D77">
            <w:pPr>
              <w:jc w:val="center"/>
              <w:rPr>
                <w:rFonts w:ascii="Times New Roman" w:eastAsia="Times New Roman" w:hAnsi="Times New Roman" w:cs="Times New Roman"/>
                <w:b/>
                <w:bCs/>
                <w:lang w:eastAsia="ru-RU"/>
              </w:rPr>
            </w:pPr>
          </w:p>
        </w:tc>
        <w:tc>
          <w:tcPr>
            <w:tcW w:w="279" w:type="pct"/>
          </w:tcPr>
          <w:p w14:paraId="76CDC6DF" w14:textId="55B4E93F" w:rsidR="000B45A5" w:rsidRPr="005E48C9" w:rsidRDefault="000B45A5" w:rsidP="00A16D77">
            <w:pPr>
              <w:jc w:val="center"/>
              <w:rPr>
                <w:rFonts w:ascii="Times New Roman" w:eastAsia="Times New Roman" w:hAnsi="Times New Roman" w:cs="Times New Roman"/>
                <w:b/>
                <w:bCs/>
                <w:lang w:eastAsia="ru-RU"/>
              </w:rPr>
            </w:pPr>
          </w:p>
        </w:tc>
        <w:tc>
          <w:tcPr>
            <w:tcW w:w="216" w:type="pct"/>
          </w:tcPr>
          <w:p w14:paraId="4F535F95" w14:textId="77777777" w:rsidR="000B45A5" w:rsidRPr="005E48C9" w:rsidRDefault="000B45A5" w:rsidP="00A16D77">
            <w:pPr>
              <w:jc w:val="center"/>
              <w:rPr>
                <w:rFonts w:ascii="Times New Roman" w:eastAsia="Times New Roman" w:hAnsi="Times New Roman" w:cs="Times New Roman"/>
                <w:b/>
                <w:bCs/>
                <w:lang w:eastAsia="ru-RU"/>
              </w:rPr>
            </w:pPr>
          </w:p>
        </w:tc>
        <w:tc>
          <w:tcPr>
            <w:tcW w:w="274" w:type="pct"/>
          </w:tcPr>
          <w:p w14:paraId="4C86B9A9" w14:textId="69D3453F" w:rsidR="000B45A5" w:rsidRDefault="000B45A5"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678D5CC3" w14:textId="77777777" w:rsidR="000B45A5" w:rsidRPr="005E48C9" w:rsidRDefault="000B45A5"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352C92E9" w14:textId="77777777" w:rsidR="000B45A5" w:rsidRPr="005E48C9" w:rsidRDefault="000B45A5" w:rsidP="00A16D77">
            <w:pPr>
              <w:jc w:val="center"/>
              <w:rPr>
                <w:rFonts w:ascii="Times New Roman" w:eastAsia="Times New Roman" w:hAnsi="Times New Roman" w:cs="Times New Roman"/>
                <w:b/>
                <w:bCs/>
                <w:lang w:eastAsia="ru-RU"/>
              </w:rPr>
            </w:pPr>
          </w:p>
        </w:tc>
      </w:tr>
      <w:tr w:rsidR="000B45A5" w:rsidRPr="00C63897" w14:paraId="5CD91516" w14:textId="77777777" w:rsidTr="005E48C9">
        <w:tc>
          <w:tcPr>
            <w:tcW w:w="832" w:type="pct"/>
            <w:vMerge/>
          </w:tcPr>
          <w:p w14:paraId="04ABBCAD" w14:textId="77777777" w:rsidR="000B45A5" w:rsidRPr="009B7691" w:rsidRDefault="000B45A5" w:rsidP="00A16D77">
            <w:pPr>
              <w:rPr>
                <w:rFonts w:ascii="Times New Roman" w:eastAsia="Times New Roman" w:hAnsi="Times New Roman" w:cs="Times New Roman"/>
                <w:bCs/>
                <w:lang w:eastAsia="ru-RU"/>
              </w:rPr>
            </w:pPr>
          </w:p>
        </w:tc>
        <w:tc>
          <w:tcPr>
            <w:tcW w:w="1633" w:type="pct"/>
          </w:tcPr>
          <w:p w14:paraId="4B71DBEA" w14:textId="5A66A94D" w:rsidR="000B45A5" w:rsidRPr="000B45A5" w:rsidRDefault="000B45A5" w:rsidP="00A16D77">
            <w:pPr>
              <w:rPr>
                <w:rFonts w:ascii="Times New Roman" w:eastAsia="Times New Roman" w:hAnsi="Times New Roman" w:cs="Times New Roman"/>
                <w:bCs/>
                <w:lang w:eastAsia="ru-RU"/>
              </w:rPr>
            </w:pPr>
            <w:r w:rsidRPr="000B45A5">
              <w:rPr>
                <w:rFonts w:ascii="Times New Roman" w:eastAsia="Times New Roman" w:hAnsi="Times New Roman" w:cs="Times New Roman"/>
                <w:bCs/>
                <w:lang w:eastAsia="ru-RU"/>
              </w:rPr>
              <w:t>Раздел 3. Формирование и рациональное использование персонала предприятия</w:t>
            </w:r>
          </w:p>
        </w:tc>
        <w:tc>
          <w:tcPr>
            <w:tcW w:w="454" w:type="pct"/>
          </w:tcPr>
          <w:p w14:paraId="6A0E7A25" w14:textId="57AA182C" w:rsidR="000B45A5" w:rsidRDefault="000B45A5" w:rsidP="00A16D77">
            <w:pPr>
              <w:jc w:val="center"/>
              <w:rPr>
                <w:rFonts w:ascii="Times New Roman" w:eastAsia="Times New Roman" w:hAnsi="Times New Roman" w:cs="Times New Roman"/>
                <w:b/>
                <w:bCs/>
                <w:lang w:eastAsia="ru-RU"/>
              </w:rPr>
            </w:pPr>
          </w:p>
        </w:tc>
        <w:tc>
          <w:tcPr>
            <w:tcW w:w="320" w:type="pct"/>
          </w:tcPr>
          <w:p w14:paraId="4870CAFD" w14:textId="572BCE89" w:rsidR="000B45A5" w:rsidRDefault="000B45A5" w:rsidP="00A16D77">
            <w:pPr>
              <w:jc w:val="center"/>
              <w:rPr>
                <w:rFonts w:ascii="Times New Roman" w:eastAsia="Times New Roman" w:hAnsi="Times New Roman" w:cs="Times New Roman"/>
                <w:b/>
                <w:lang w:eastAsia="ru-RU"/>
              </w:rPr>
            </w:pPr>
          </w:p>
        </w:tc>
        <w:tc>
          <w:tcPr>
            <w:tcW w:w="307" w:type="pct"/>
            <w:shd w:val="clear" w:color="auto" w:fill="D9D9D9" w:themeFill="background1" w:themeFillShade="D9"/>
          </w:tcPr>
          <w:p w14:paraId="2A2814D1" w14:textId="77777777" w:rsidR="000B45A5" w:rsidRDefault="000B45A5" w:rsidP="00A16D77">
            <w:pPr>
              <w:jc w:val="center"/>
              <w:rPr>
                <w:rFonts w:ascii="Times New Roman" w:eastAsia="Times New Roman" w:hAnsi="Times New Roman" w:cs="Times New Roman"/>
                <w:b/>
                <w:bCs/>
                <w:lang w:eastAsia="ru-RU"/>
              </w:rPr>
            </w:pPr>
          </w:p>
        </w:tc>
        <w:tc>
          <w:tcPr>
            <w:tcW w:w="279" w:type="pct"/>
          </w:tcPr>
          <w:p w14:paraId="5EB365A6" w14:textId="1864FDE4" w:rsidR="000B45A5" w:rsidRPr="005E48C9" w:rsidRDefault="000B45A5" w:rsidP="00A16D77">
            <w:pPr>
              <w:jc w:val="center"/>
              <w:rPr>
                <w:rFonts w:ascii="Times New Roman" w:eastAsia="Times New Roman" w:hAnsi="Times New Roman" w:cs="Times New Roman"/>
                <w:b/>
                <w:bCs/>
                <w:lang w:eastAsia="ru-RU"/>
              </w:rPr>
            </w:pPr>
          </w:p>
        </w:tc>
        <w:tc>
          <w:tcPr>
            <w:tcW w:w="216" w:type="pct"/>
          </w:tcPr>
          <w:p w14:paraId="234F7556" w14:textId="77777777" w:rsidR="000B45A5" w:rsidRPr="005E48C9" w:rsidRDefault="000B45A5" w:rsidP="00A16D77">
            <w:pPr>
              <w:jc w:val="center"/>
              <w:rPr>
                <w:rFonts w:ascii="Times New Roman" w:eastAsia="Times New Roman" w:hAnsi="Times New Roman" w:cs="Times New Roman"/>
                <w:b/>
                <w:bCs/>
                <w:lang w:eastAsia="ru-RU"/>
              </w:rPr>
            </w:pPr>
          </w:p>
        </w:tc>
        <w:tc>
          <w:tcPr>
            <w:tcW w:w="274" w:type="pct"/>
          </w:tcPr>
          <w:p w14:paraId="3A552A87" w14:textId="691470B4" w:rsidR="000B45A5" w:rsidRDefault="000B45A5"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704D3F0D" w14:textId="77777777" w:rsidR="000B45A5" w:rsidRPr="005E48C9" w:rsidRDefault="000B45A5"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5E78D6E6" w14:textId="77777777" w:rsidR="000B45A5" w:rsidRPr="005E48C9" w:rsidRDefault="000B45A5" w:rsidP="00A16D77">
            <w:pPr>
              <w:jc w:val="center"/>
              <w:rPr>
                <w:rFonts w:ascii="Times New Roman" w:eastAsia="Times New Roman" w:hAnsi="Times New Roman" w:cs="Times New Roman"/>
                <w:b/>
                <w:bCs/>
                <w:lang w:eastAsia="ru-RU"/>
              </w:rPr>
            </w:pPr>
          </w:p>
        </w:tc>
      </w:tr>
      <w:tr w:rsidR="00554B8B" w:rsidRPr="00C63897" w14:paraId="43859726" w14:textId="77777777" w:rsidTr="005E48C9">
        <w:trPr>
          <w:trHeight w:val="314"/>
        </w:trPr>
        <w:tc>
          <w:tcPr>
            <w:tcW w:w="832" w:type="pct"/>
            <w:vMerge/>
          </w:tcPr>
          <w:p w14:paraId="3A92BE5D" w14:textId="77777777" w:rsidR="00554B8B" w:rsidRPr="00C63897" w:rsidRDefault="00554B8B" w:rsidP="00A16D77">
            <w:pPr>
              <w:rPr>
                <w:rFonts w:ascii="Times New Roman" w:eastAsia="Times New Roman" w:hAnsi="Times New Roman" w:cs="Times New Roman"/>
                <w:bCs/>
                <w:lang w:eastAsia="ru-RU"/>
              </w:rPr>
            </w:pPr>
          </w:p>
        </w:tc>
        <w:tc>
          <w:tcPr>
            <w:tcW w:w="1633" w:type="pct"/>
          </w:tcPr>
          <w:p w14:paraId="2A9DD7A5" w14:textId="77777777" w:rsidR="00554B8B" w:rsidRPr="00C63897" w:rsidRDefault="00554B8B" w:rsidP="00A16D77">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54" w:type="pct"/>
          </w:tcPr>
          <w:p w14:paraId="046690F7" w14:textId="6836B65F" w:rsidR="00554B8B" w:rsidRPr="005E48C9" w:rsidRDefault="005A44C8" w:rsidP="00A16D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0" w:type="pct"/>
          </w:tcPr>
          <w:p w14:paraId="6DD3F3CC" w14:textId="58952D5B" w:rsidR="00554B8B" w:rsidRPr="005E48C9" w:rsidRDefault="005A44C8" w:rsidP="00A16D7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7" w:type="pct"/>
            <w:shd w:val="clear" w:color="auto" w:fill="D9D9D9" w:themeFill="background1" w:themeFillShade="D9"/>
          </w:tcPr>
          <w:p w14:paraId="773CCF6B" w14:textId="77777777" w:rsidR="00554B8B" w:rsidRPr="005E48C9" w:rsidRDefault="00554B8B" w:rsidP="00A16D77">
            <w:pPr>
              <w:jc w:val="center"/>
              <w:rPr>
                <w:rFonts w:ascii="Times New Roman" w:eastAsia="Times New Roman" w:hAnsi="Times New Roman" w:cs="Times New Roman"/>
                <w:b/>
                <w:bCs/>
                <w:lang w:eastAsia="ru-RU"/>
              </w:rPr>
            </w:pPr>
          </w:p>
        </w:tc>
        <w:tc>
          <w:tcPr>
            <w:tcW w:w="279" w:type="pct"/>
            <w:shd w:val="clear" w:color="auto" w:fill="auto"/>
          </w:tcPr>
          <w:p w14:paraId="72EE34E1" w14:textId="77777777" w:rsidR="00554B8B" w:rsidRPr="005E48C9" w:rsidRDefault="00554B8B" w:rsidP="00A16D77">
            <w:pPr>
              <w:jc w:val="center"/>
              <w:rPr>
                <w:rFonts w:ascii="Times New Roman" w:eastAsia="Times New Roman" w:hAnsi="Times New Roman" w:cs="Times New Roman"/>
                <w:b/>
                <w:bCs/>
                <w:lang w:eastAsia="ru-RU"/>
              </w:rPr>
            </w:pPr>
          </w:p>
        </w:tc>
        <w:tc>
          <w:tcPr>
            <w:tcW w:w="216" w:type="pct"/>
          </w:tcPr>
          <w:p w14:paraId="376F8311" w14:textId="77777777" w:rsidR="00554B8B" w:rsidRPr="005E48C9" w:rsidRDefault="00554B8B" w:rsidP="00A16D77">
            <w:pPr>
              <w:jc w:val="center"/>
              <w:rPr>
                <w:rFonts w:ascii="Times New Roman" w:eastAsia="Times New Roman" w:hAnsi="Times New Roman" w:cs="Times New Roman"/>
                <w:b/>
                <w:bCs/>
                <w:lang w:eastAsia="ru-RU"/>
              </w:rPr>
            </w:pPr>
          </w:p>
        </w:tc>
        <w:tc>
          <w:tcPr>
            <w:tcW w:w="274" w:type="pct"/>
            <w:shd w:val="clear" w:color="auto" w:fill="auto"/>
          </w:tcPr>
          <w:p w14:paraId="4C03E93C" w14:textId="77777777" w:rsidR="00554B8B" w:rsidRPr="005E48C9" w:rsidRDefault="00554B8B"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4D177644" w14:textId="726B339C" w:rsidR="00554B8B" w:rsidRPr="005E48C9" w:rsidRDefault="005A44C8" w:rsidP="00A16D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2" w:type="pct"/>
            <w:shd w:val="clear" w:color="auto" w:fill="D9D9D9" w:themeFill="background1" w:themeFillShade="D9"/>
          </w:tcPr>
          <w:p w14:paraId="1820F5E2" w14:textId="77777777" w:rsidR="00554B8B" w:rsidRPr="005E48C9" w:rsidRDefault="00554B8B" w:rsidP="00A16D77">
            <w:pPr>
              <w:jc w:val="center"/>
              <w:rPr>
                <w:rFonts w:ascii="Times New Roman" w:eastAsia="Times New Roman" w:hAnsi="Times New Roman" w:cs="Times New Roman"/>
                <w:b/>
                <w:bCs/>
                <w:lang w:eastAsia="ru-RU"/>
              </w:rPr>
            </w:pPr>
          </w:p>
        </w:tc>
      </w:tr>
      <w:tr w:rsidR="00554B8B" w:rsidRPr="00C63897" w14:paraId="51FDD7B0" w14:textId="77777777" w:rsidTr="005E48C9">
        <w:trPr>
          <w:trHeight w:val="314"/>
        </w:trPr>
        <w:tc>
          <w:tcPr>
            <w:tcW w:w="832" w:type="pct"/>
            <w:vMerge/>
          </w:tcPr>
          <w:p w14:paraId="7704618C" w14:textId="77777777" w:rsidR="00554B8B" w:rsidRPr="00C63897" w:rsidRDefault="00554B8B" w:rsidP="00A16D77">
            <w:pPr>
              <w:rPr>
                <w:rFonts w:ascii="Times New Roman" w:eastAsia="Times New Roman" w:hAnsi="Times New Roman" w:cs="Times New Roman"/>
                <w:lang w:eastAsia="ru-RU"/>
              </w:rPr>
            </w:pPr>
          </w:p>
        </w:tc>
        <w:tc>
          <w:tcPr>
            <w:tcW w:w="1633" w:type="pct"/>
          </w:tcPr>
          <w:p w14:paraId="7E1F2267" w14:textId="77777777" w:rsidR="00554B8B" w:rsidRPr="00C63897" w:rsidRDefault="00554B8B" w:rsidP="00A16D77">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54" w:type="pct"/>
          </w:tcPr>
          <w:p w14:paraId="0B77D503" w14:textId="23420A27" w:rsidR="00554B8B" w:rsidRPr="005E48C9" w:rsidRDefault="005A44C8" w:rsidP="00A16D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20" w:type="pct"/>
          </w:tcPr>
          <w:p w14:paraId="0F3396DB" w14:textId="3F6B6782" w:rsidR="00554B8B" w:rsidRPr="005E48C9" w:rsidRDefault="005A44C8" w:rsidP="00A16D7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07" w:type="pct"/>
            <w:shd w:val="clear" w:color="auto" w:fill="D9D9D9" w:themeFill="background1" w:themeFillShade="D9"/>
          </w:tcPr>
          <w:p w14:paraId="492EFCF7" w14:textId="77777777" w:rsidR="00554B8B" w:rsidRPr="005E48C9" w:rsidRDefault="00554B8B" w:rsidP="00A16D77">
            <w:pPr>
              <w:jc w:val="center"/>
              <w:rPr>
                <w:rFonts w:ascii="Times New Roman" w:eastAsia="Times New Roman" w:hAnsi="Times New Roman" w:cs="Times New Roman"/>
                <w:b/>
                <w:bCs/>
                <w:lang w:eastAsia="ru-RU"/>
              </w:rPr>
            </w:pPr>
          </w:p>
        </w:tc>
        <w:tc>
          <w:tcPr>
            <w:tcW w:w="279" w:type="pct"/>
            <w:shd w:val="clear" w:color="auto" w:fill="auto"/>
          </w:tcPr>
          <w:p w14:paraId="2AAB6C6B" w14:textId="77777777" w:rsidR="00554B8B" w:rsidRPr="005E48C9" w:rsidRDefault="00554B8B" w:rsidP="00A16D77">
            <w:pPr>
              <w:jc w:val="center"/>
              <w:rPr>
                <w:rFonts w:ascii="Times New Roman" w:eastAsia="Times New Roman" w:hAnsi="Times New Roman" w:cs="Times New Roman"/>
                <w:b/>
                <w:bCs/>
                <w:lang w:eastAsia="ru-RU"/>
              </w:rPr>
            </w:pPr>
          </w:p>
        </w:tc>
        <w:tc>
          <w:tcPr>
            <w:tcW w:w="216" w:type="pct"/>
          </w:tcPr>
          <w:p w14:paraId="0D6B12CD" w14:textId="77777777" w:rsidR="00554B8B" w:rsidRPr="005E48C9" w:rsidRDefault="00554B8B" w:rsidP="00A16D77">
            <w:pPr>
              <w:jc w:val="center"/>
              <w:rPr>
                <w:rFonts w:ascii="Times New Roman" w:eastAsia="Times New Roman" w:hAnsi="Times New Roman" w:cs="Times New Roman"/>
                <w:b/>
                <w:bCs/>
                <w:lang w:eastAsia="ru-RU"/>
              </w:rPr>
            </w:pPr>
          </w:p>
        </w:tc>
        <w:tc>
          <w:tcPr>
            <w:tcW w:w="274" w:type="pct"/>
            <w:shd w:val="clear" w:color="auto" w:fill="auto"/>
          </w:tcPr>
          <w:p w14:paraId="5FBCF25A" w14:textId="77777777" w:rsidR="00554B8B" w:rsidRPr="005E48C9" w:rsidRDefault="00554B8B"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6EAA4328" w14:textId="77777777" w:rsidR="00554B8B" w:rsidRPr="005E48C9" w:rsidRDefault="00554B8B" w:rsidP="00A16D7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14DF34EB" w14:textId="18C06A2B" w:rsidR="00554B8B" w:rsidRPr="005E48C9" w:rsidRDefault="005A44C8" w:rsidP="00A16D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554B8B" w:rsidRPr="00C63897" w14:paraId="7FB898FF" w14:textId="77777777" w:rsidTr="005E48C9">
        <w:tc>
          <w:tcPr>
            <w:tcW w:w="832" w:type="pct"/>
          </w:tcPr>
          <w:p w14:paraId="12485D3F" w14:textId="77777777" w:rsidR="00554B8B" w:rsidRPr="009B7691" w:rsidRDefault="00554B8B" w:rsidP="00A16D77">
            <w:pPr>
              <w:suppressAutoHyphens/>
              <w:rPr>
                <w:rFonts w:ascii="Times New Roman" w:eastAsia="Times New Roman" w:hAnsi="Times New Roman" w:cs="Times New Roman"/>
                <w:highlight w:val="yellow"/>
                <w:lang w:eastAsia="ru-RU"/>
              </w:rPr>
            </w:pPr>
          </w:p>
        </w:tc>
        <w:tc>
          <w:tcPr>
            <w:tcW w:w="1633" w:type="pct"/>
          </w:tcPr>
          <w:p w14:paraId="7D2DF959" w14:textId="77777777" w:rsidR="00554B8B" w:rsidRPr="00AB6424" w:rsidRDefault="00554B8B" w:rsidP="00A16D77">
            <w:pPr>
              <w:suppressAutoHyphens/>
              <w:rPr>
                <w:rFonts w:ascii="Times New Roman" w:eastAsia="Times New Roman" w:hAnsi="Times New Roman" w:cs="Times New Roman"/>
                <w:lang w:eastAsia="ru-RU"/>
              </w:rPr>
            </w:pPr>
            <w:r w:rsidRPr="00AB6424">
              <w:rPr>
                <w:rFonts w:ascii="Times New Roman" w:eastAsia="Times New Roman" w:hAnsi="Times New Roman" w:cs="Times New Roman"/>
                <w:lang w:eastAsia="ru-RU"/>
              </w:rPr>
              <w:t>Промежуточная аттестация</w:t>
            </w:r>
          </w:p>
        </w:tc>
        <w:tc>
          <w:tcPr>
            <w:tcW w:w="454" w:type="pct"/>
          </w:tcPr>
          <w:p w14:paraId="67C3C5C3" w14:textId="50349C08" w:rsidR="00554B8B" w:rsidRPr="005E48C9" w:rsidRDefault="00554B8B" w:rsidP="00A16D77">
            <w:pPr>
              <w:suppressAutoHyphens/>
              <w:jc w:val="center"/>
              <w:rPr>
                <w:rFonts w:ascii="Times New Roman" w:eastAsia="Times New Roman" w:hAnsi="Times New Roman" w:cs="Times New Roman"/>
                <w:b/>
                <w:bCs/>
                <w:lang w:eastAsia="ru-RU"/>
              </w:rPr>
            </w:pPr>
          </w:p>
        </w:tc>
        <w:tc>
          <w:tcPr>
            <w:tcW w:w="320" w:type="pct"/>
            <w:shd w:val="clear" w:color="auto" w:fill="auto"/>
          </w:tcPr>
          <w:p w14:paraId="5C86C28C" w14:textId="77777777" w:rsidR="00554B8B" w:rsidRPr="005E48C9" w:rsidRDefault="00554B8B" w:rsidP="00A16D77">
            <w:pPr>
              <w:jc w:val="center"/>
              <w:rPr>
                <w:rFonts w:ascii="Times New Roman" w:eastAsia="Times New Roman" w:hAnsi="Times New Roman" w:cs="Times New Roman"/>
                <w:b/>
                <w:highlight w:val="yellow"/>
                <w:lang w:eastAsia="ru-RU"/>
              </w:rPr>
            </w:pPr>
          </w:p>
        </w:tc>
        <w:tc>
          <w:tcPr>
            <w:tcW w:w="307" w:type="pct"/>
            <w:shd w:val="clear" w:color="auto" w:fill="D9D9D9" w:themeFill="background1" w:themeFillShade="D9"/>
          </w:tcPr>
          <w:p w14:paraId="38E2669A" w14:textId="77777777" w:rsidR="00554B8B" w:rsidRPr="005E48C9" w:rsidRDefault="00554B8B" w:rsidP="00A16D77">
            <w:pPr>
              <w:jc w:val="center"/>
              <w:rPr>
                <w:rFonts w:ascii="Times New Roman" w:eastAsia="Times New Roman" w:hAnsi="Times New Roman" w:cs="Times New Roman"/>
                <w:highlight w:val="yellow"/>
                <w:lang w:eastAsia="ru-RU"/>
              </w:rPr>
            </w:pPr>
          </w:p>
        </w:tc>
        <w:tc>
          <w:tcPr>
            <w:tcW w:w="279" w:type="pct"/>
            <w:shd w:val="clear" w:color="auto" w:fill="auto"/>
          </w:tcPr>
          <w:p w14:paraId="6086F171" w14:textId="77777777" w:rsidR="00554B8B" w:rsidRPr="005E48C9" w:rsidRDefault="00554B8B" w:rsidP="00A16D77">
            <w:pPr>
              <w:jc w:val="center"/>
              <w:rPr>
                <w:rFonts w:ascii="Times New Roman" w:eastAsia="Times New Roman" w:hAnsi="Times New Roman" w:cs="Times New Roman"/>
                <w:b/>
                <w:bCs/>
                <w:highlight w:val="yellow"/>
                <w:lang w:eastAsia="ru-RU"/>
              </w:rPr>
            </w:pPr>
          </w:p>
        </w:tc>
        <w:tc>
          <w:tcPr>
            <w:tcW w:w="216" w:type="pct"/>
          </w:tcPr>
          <w:p w14:paraId="33E9718A" w14:textId="77777777" w:rsidR="00554B8B" w:rsidRPr="005E48C9" w:rsidRDefault="00554B8B" w:rsidP="00A16D77">
            <w:pPr>
              <w:jc w:val="center"/>
              <w:rPr>
                <w:rFonts w:ascii="Times New Roman" w:eastAsia="Times New Roman" w:hAnsi="Times New Roman" w:cs="Times New Roman"/>
                <w:highlight w:val="yellow"/>
                <w:lang w:eastAsia="ru-RU"/>
              </w:rPr>
            </w:pPr>
          </w:p>
        </w:tc>
        <w:tc>
          <w:tcPr>
            <w:tcW w:w="274" w:type="pct"/>
            <w:shd w:val="clear" w:color="auto" w:fill="auto"/>
          </w:tcPr>
          <w:p w14:paraId="1DB58DC8" w14:textId="77777777" w:rsidR="00554B8B" w:rsidRPr="005E48C9" w:rsidRDefault="00554B8B" w:rsidP="00A16D77">
            <w:pPr>
              <w:jc w:val="center"/>
              <w:rPr>
                <w:rFonts w:ascii="Times New Roman" w:eastAsia="Times New Roman" w:hAnsi="Times New Roman" w:cs="Times New Roman"/>
                <w:highlight w:val="yellow"/>
                <w:lang w:eastAsia="ru-RU"/>
              </w:rPr>
            </w:pPr>
          </w:p>
        </w:tc>
        <w:tc>
          <w:tcPr>
            <w:tcW w:w="342" w:type="pct"/>
            <w:shd w:val="clear" w:color="auto" w:fill="D9D9D9" w:themeFill="background1" w:themeFillShade="D9"/>
          </w:tcPr>
          <w:p w14:paraId="590CF28B" w14:textId="77777777" w:rsidR="00554B8B" w:rsidRPr="005E48C9" w:rsidRDefault="00554B8B" w:rsidP="00A16D77">
            <w:pPr>
              <w:jc w:val="center"/>
              <w:rPr>
                <w:rFonts w:ascii="Times New Roman" w:eastAsia="Times New Roman" w:hAnsi="Times New Roman" w:cs="Times New Roman"/>
                <w:highlight w:val="yellow"/>
                <w:lang w:eastAsia="ru-RU"/>
              </w:rPr>
            </w:pPr>
          </w:p>
        </w:tc>
        <w:tc>
          <w:tcPr>
            <w:tcW w:w="342" w:type="pct"/>
            <w:shd w:val="clear" w:color="auto" w:fill="D9D9D9" w:themeFill="background1" w:themeFillShade="D9"/>
          </w:tcPr>
          <w:p w14:paraId="60C1A3DF" w14:textId="77777777" w:rsidR="00554B8B" w:rsidRPr="005E48C9" w:rsidRDefault="00554B8B" w:rsidP="00A16D77">
            <w:pPr>
              <w:jc w:val="center"/>
              <w:rPr>
                <w:rFonts w:ascii="Times New Roman" w:eastAsia="Times New Roman" w:hAnsi="Times New Roman" w:cs="Times New Roman"/>
                <w:highlight w:val="yellow"/>
                <w:lang w:eastAsia="ru-RU"/>
              </w:rPr>
            </w:pPr>
          </w:p>
        </w:tc>
      </w:tr>
      <w:tr w:rsidR="00554B8B" w:rsidRPr="00C63897" w14:paraId="46FC4EA4" w14:textId="77777777" w:rsidTr="005E48C9">
        <w:trPr>
          <w:trHeight w:val="217"/>
        </w:trPr>
        <w:tc>
          <w:tcPr>
            <w:tcW w:w="832" w:type="pct"/>
          </w:tcPr>
          <w:p w14:paraId="67D2598F" w14:textId="77777777" w:rsidR="00554B8B" w:rsidRPr="00C63897" w:rsidRDefault="00554B8B" w:rsidP="00A16D77">
            <w:pPr>
              <w:rPr>
                <w:rFonts w:ascii="Times New Roman" w:eastAsia="Times New Roman" w:hAnsi="Times New Roman" w:cs="Times New Roman"/>
                <w:b/>
                <w:i/>
                <w:lang w:eastAsia="ru-RU"/>
              </w:rPr>
            </w:pPr>
          </w:p>
        </w:tc>
        <w:tc>
          <w:tcPr>
            <w:tcW w:w="1633" w:type="pct"/>
          </w:tcPr>
          <w:p w14:paraId="0BC2A496" w14:textId="77777777" w:rsidR="00554B8B" w:rsidRPr="00C63897" w:rsidRDefault="00554B8B" w:rsidP="00A16D77">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54" w:type="pct"/>
          </w:tcPr>
          <w:p w14:paraId="4530B59B" w14:textId="0D52B54D" w:rsidR="00554B8B" w:rsidRPr="005E48C9" w:rsidRDefault="00554B8B" w:rsidP="00A16D77">
            <w:pPr>
              <w:jc w:val="center"/>
              <w:rPr>
                <w:rFonts w:ascii="Times New Roman" w:eastAsia="Times New Roman" w:hAnsi="Times New Roman" w:cs="Times New Roman"/>
                <w:b/>
                <w:lang w:eastAsia="ru-RU"/>
              </w:rPr>
            </w:pPr>
          </w:p>
        </w:tc>
        <w:tc>
          <w:tcPr>
            <w:tcW w:w="320" w:type="pct"/>
          </w:tcPr>
          <w:p w14:paraId="78B3CE1A" w14:textId="39020F02" w:rsidR="00554B8B" w:rsidRPr="005E48C9" w:rsidRDefault="00554B8B" w:rsidP="00A16D77">
            <w:pPr>
              <w:jc w:val="center"/>
              <w:rPr>
                <w:rFonts w:ascii="Times New Roman" w:eastAsia="Times New Roman" w:hAnsi="Times New Roman" w:cs="Times New Roman"/>
                <w:b/>
                <w:lang w:eastAsia="ru-RU"/>
              </w:rPr>
            </w:pPr>
          </w:p>
        </w:tc>
        <w:tc>
          <w:tcPr>
            <w:tcW w:w="307" w:type="pct"/>
            <w:shd w:val="clear" w:color="auto" w:fill="D9D9D9" w:themeFill="background1" w:themeFillShade="D9"/>
          </w:tcPr>
          <w:p w14:paraId="24F6B0A3" w14:textId="1F0696DF" w:rsidR="00554B8B" w:rsidRPr="005E48C9" w:rsidRDefault="00554B8B" w:rsidP="00A16D77">
            <w:pPr>
              <w:jc w:val="center"/>
              <w:rPr>
                <w:rFonts w:ascii="Times New Roman" w:eastAsia="Times New Roman" w:hAnsi="Times New Roman" w:cs="Times New Roman"/>
                <w:b/>
                <w:lang w:eastAsia="ru-RU"/>
              </w:rPr>
            </w:pPr>
          </w:p>
        </w:tc>
        <w:tc>
          <w:tcPr>
            <w:tcW w:w="279" w:type="pct"/>
          </w:tcPr>
          <w:p w14:paraId="26E313FD" w14:textId="5AD6A601" w:rsidR="00554B8B" w:rsidRPr="005E48C9" w:rsidRDefault="00554B8B" w:rsidP="00A16D77">
            <w:pPr>
              <w:jc w:val="center"/>
              <w:rPr>
                <w:rFonts w:ascii="Times New Roman" w:eastAsia="Times New Roman" w:hAnsi="Times New Roman" w:cs="Times New Roman"/>
                <w:b/>
                <w:bCs/>
                <w:lang w:eastAsia="ru-RU"/>
              </w:rPr>
            </w:pPr>
          </w:p>
        </w:tc>
        <w:tc>
          <w:tcPr>
            <w:tcW w:w="216" w:type="pct"/>
          </w:tcPr>
          <w:p w14:paraId="7082A248" w14:textId="77777777" w:rsidR="00554B8B" w:rsidRPr="005E48C9" w:rsidRDefault="00554B8B" w:rsidP="00A16D77">
            <w:pPr>
              <w:jc w:val="center"/>
              <w:rPr>
                <w:rFonts w:ascii="Times New Roman" w:eastAsia="Times New Roman" w:hAnsi="Times New Roman" w:cs="Times New Roman"/>
                <w:b/>
                <w:lang w:eastAsia="ru-RU"/>
              </w:rPr>
            </w:pPr>
          </w:p>
        </w:tc>
        <w:tc>
          <w:tcPr>
            <w:tcW w:w="274" w:type="pct"/>
          </w:tcPr>
          <w:p w14:paraId="5E988809" w14:textId="77AB48A8" w:rsidR="00554B8B" w:rsidRPr="005E48C9" w:rsidRDefault="00554B8B" w:rsidP="00A16D77">
            <w:pPr>
              <w:jc w:val="center"/>
              <w:rPr>
                <w:rFonts w:ascii="Times New Roman" w:eastAsia="Times New Roman" w:hAnsi="Times New Roman" w:cs="Times New Roman"/>
                <w:b/>
                <w:lang w:eastAsia="ru-RU"/>
              </w:rPr>
            </w:pPr>
          </w:p>
        </w:tc>
        <w:tc>
          <w:tcPr>
            <w:tcW w:w="342" w:type="pct"/>
            <w:shd w:val="clear" w:color="auto" w:fill="D9D9D9" w:themeFill="background1" w:themeFillShade="D9"/>
          </w:tcPr>
          <w:p w14:paraId="1CA7A00E" w14:textId="61A3C70B" w:rsidR="00554B8B" w:rsidRPr="005E48C9" w:rsidRDefault="005A44C8" w:rsidP="00A16D7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42" w:type="pct"/>
            <w:shd w:val="clear" w:color="auto" w:fill="D9D9D9" w:themeFill="background1" w:themeFillShade="D9"/>
          </w:tcPr>
          <w:p w14:paraId="65B40A4E" w14:textId="181F58F4" w:rsidR="00554B8B" w:rsidRPr="005E48C9" w:rsidRDefault="005A44C8" w:rsidP="00A16D7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7A42CB81" w14:textId="77777777" w:rsidR="00437D40" w:rsidRDefault="00437D40" w:rsidP="00437D40">
      <w:pPr>
        <w:spacing w:after="200" w:line="276" w:lineRule="auto"/>
        <w:rPr>
          <w:rFonts w:ascii="Times New Roman" w:eastAsia="Times New Roman" w:hAnsi="Times New Roman" w:cs="Times New Roman"/>
          <w:b/>
          <w:i/>
          <w:color w:val="0070C0"/>
          <w:sz w:val="24"/>
          <w:szCs w:val="24"/>
          <w:lang w:eastAsia="ru-RU"/>
        </w:rPr>
      </w:pPr>
    </w:p>
    <w:p w14:paraId="6F85FAD0" w14:textId="77777777" w:rsidR="00437D40" w:rsidRPr="00782EFC" w:rsidRDefault="00437D40" w:rsidP="00437D40">
      <w:pPr>
        <w:pStyle w:val="114"/>
        <w:rPr>
          <w:rFonts w:ascii="Times New Roman" w:hAnsi="Times New Roman"/>
        </w:rPr>
      </w:pPr>
      <w:r w:rsidRPr="000B45A5">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37D40" w:rsidRPr="00C63897" w14:paraId="1E960742" w14:textId="77777777" w:rsidTr="005B3F28">
        <w:trPr>
          <w:trHeight w:val="903"/>
        </w:trPr>
        <w:tc>
          <w:tcPr>
            <w:tcW w:w="2972" w:type="dxa"/>
            <w:vAlign w:val="center"/>
          </w:tcPr>
          <w:p w14:paraId="01F3ED96" w14:textId="77777777" w:rsidR="00437D40" w:rsidRPr="00C13371" w:rsidRDefault="00437D40" w:rsidP="005B3F28">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lastRenderedPageBreak/>
              <w:t>Наименование разделов и тем</w:t>
            </w:r>
          </w:p>
        </w:tc>
        <w:tc>
          <w:tcPr>
            <w:tcW w:w="6662" w:type="dxa"/>
            <w:vAlign w:val="center"/>
          </w:tcPr>
          <w:p w14:paraId="05EE35E3" w14:textId="2E84E8B7" w:rsidR="00437D40" w:rsidRPr="00C13371" w:rsidRDefault="00437D40" w:rsidP="005B3F28">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5E48C9">
              <w:rPr>
                <w:rFonts w:ascii="Times New Roman" w:eastAsia="Times New Roman" w:hAnsi="Times New Roman" w:cs="Times New Roman"/>
                <w:b/>
                <w:bCs/>
                <w:lang w:eastAsia="ru-RU"/>
              </w:rPr>
              <w:t>й</w:t>
            </w:r>
            <w:r w:rsidRPr="00C13371">
              <w:rPr>
                <w:rFonts w:ascii="Times New Roman" w:eastAsia="Times New Roman" w:hAnsi="Times New Roman" w:cs="Times New Roman"/>
                <w:b/>
                <w:bCs/>
                <w:lang w:eastAsia="ru-RU"/>
              </w:rPr>
              <w:t xml:space="preserve">, </w:t>
            </w:r>
            <w:r w:rsidRPr="005E48C9">
              <w:rPr>
                <w:rFonts w:ascii="Times New Roman" w:eastAsia="Times New Roman" w:hAnsi="Times New Roman" w:cs="Times New Roman"/>
                <w:b/>
                <w:bCs/>
                <w:lang w:eastAsia="ru-RU"/>
              </w:rPr>
              <w:t>курсовой проект (работа)</w:t>
            </w:r>
          </w:p>
        </w:tc>
      </w:tr>
      <w:tr w:rsidR="00437D40" w:rsidRPr="00C63897" w14:paraId="3AD2C241" w14:textId="77777777" w:rsidTr="005B3F28">
        <w:tc>
          <w:tcPr>
            <w:tcW w:w="9634" w:type="dxa"/>
            <w:gridSpan w:val="2"/>
          </w:tcPr>
          <w:p w14:paraId="4D290C89" w14:textId="464F0E63" w:rsidR="00437D40" w:rsidRPr="00953AD3" w:rsidRDefault="005E48C9" w:rsidP="005B3F28">
            <w:pPr>
              <w:rPr>
                <w:rFonts w:ascii="Times New Roman" w:eastAsia="Times New Roman" w:hAnsi="Times New Roman" w:cs="Times New Roman"/>
                <w:b/>
                <w:bCs/>
                <w:lang w:eastAsia="ru-RU"/>
              </w:rPr>
            </w:pPr>
            <w:r w:rsidRPr="005E48C9">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w:t>
            </w:r>
            <w:r w:rsidRPr="005E48C9">
              <w:rPr>
                <w:rFonts w:ascii="Times New Roman" w:eastAsia="Times New Roman" w:hAnsi="Times New Roman" w:cs="Times New Roman"/>
                <w:b/>
                <w:bCs/>
                <w:lang w:eastAsia="ru-RU"/>
              </w:rPr>
              <w:t xml:space="preserve"> Организация и планирование работы предприятия</w:t>
            </w:r>
            <w:r>
              <w:rPr>
                <w:rFonts w:ascii="Times New Roman" w:eastAsia="Times New Roman" w:hAnsi="Times New Roman" w:cs="Times New Roman"/>
                <w:b/>
                <w:bCs/>
                <w:lang w:eastAsia="ru-RU"/>
              </w:rPr>
              <w:t xml:space="preserve"> </w:t>
            </w:r>
          </w:p>
        </w:tc>
      </w:tr>
      <w:tr w:rsidR="00437D40" w:rsidRPr="00C63897" w14:paraId="53B93D94" w14:textId="77777777" w:rsidTr="005B3F28">
        <w:trPr>
          <w:trHeight w:val="20"/>
        </w:trPr>
        <w:tc>
          <w:tcPr>
            <w:tcW w:w="9634" w:type="dxa"/>
            <w:gridSpan w:val="2"/>
          </w:tcPr>
          <w:p w14:paraId="42731353" w14:textId="0E66F58B" w:rsidR="00437D40" w:rsidRPr="00C63897" w:rsidRDefault="00437D40" w:rsidP="005B3F28">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МДК </w:t>
            </w:r>
            <w:r w:rsidR="005E48C9">
              <w:rPr>
                <w:rFonts w:ascii="Times New Roman" w:eastAsia="Times New Roman" w:hAnsi="Times New Roman" w:cs="Times New Roman"/>
                <w:b/>
                <w:bCs/>
                <w:lang w:eastAsia="ru-RU"/>
              </w:rPr>
              <w:t xml:space="preserve">04.01 </w:t>
            </w:r>
            <w:r w:rsidR="005E48C9" w:rsidRPr="005E48C9">
              <w:rPr>
                <w:rFonts w:ascii="Times New Roman" w:eastAsia="Times New Roman" w:hAnsi="Times New Roman" w:cs="Times New Roman"/>
                <w:b/>
                <w:bCs/>
                <w:lang w:eastAsia="ru-RU"/>
              </w:rPr>
              <w:t>Управление персоналом структурного подразделения</w:t>
            </w:r>
          </w:p>
        </w:tc>
      </w:tr>
      <w:tr w:rsidR="00437D40" w:rsidRPr="00C63897" w14:paraId="1A8042A1" w14:textId="77777777" w:rsidTr="005B3F28">
        <w:tc>
          <w:tcPr>
            <w:tcW w:w="2972" w:type="dxa"/>
            <w:vMerge w:val="restart"/>
          </w:tcPr>
          <w:p w14:paraId="42A36C7D" w14:textId="3093CED9" w:rsidR="005E48C9" w:rsidRPr="005E48C9" w:rsidRDefault="005E48C9" w:rsidP="005E48C9">
            <w:pPr>
              <w:rPr>
                <w:rFonts w:ascii="Times New Roman" w:eastAsia="Times New Roman" w:hAnsi="Times New Roman" w:cs="Times New Roman"/>
                <w:b/>
                <w:bCs/>
                <w:lang w:eastAsia="ru-RU"/>
              </w:rPr>
            </w:pPr>
            <w:r w:rsidRPr="005E48C9">
              <w:rPr>
                <w:rFonts w:ascii="Times New Roman" w:eastAsia="Times New Roman" w:hAnsi="Times New Roman" w:cs="Times New Roman"/>
                <w:b/>
                <w:bCs/>
                <w:lang w:eastAsia="ru-RU"/>
              </w:rPr>
              <w:t>Тема 1.1</w:t>
            </w:r>
            <w:r w:rsidR="00ED5156">
              <w:rPr>
                <w:rFonts w:ascii="Times New Roman" w:eastAsia="Times New Roman" w:hAnsi="Times New Roman" w:cs="Times New Roman"/>
                <w:b/>
                <w:bCs/>
                <w:lang w:eastAsia="ru-RU"/>
              </w:rPr>
              <w:t xml:space="preserve"> </w:t>
            </w:r>
            <w:r w:rsidRPr="005E48C9">
              <w:rPr>
                <w:rFonts w:ascii="Times New Roman" w:eastAsia="Times New Roman" w:hAnsi="Times New Roman" w:cs="Times New Roman"/>
                <w:b/>
                <w:bCs/>
                <w:lang w:eastAsia="ru-RU"/>
              </w:rPr>
              <w:t>Организация</w:t>
            </w:r>
            <w:r>
              <w:rPr>
                <w:rFonts w:ascii="Times New Roman" w:eastAsia="Times New Roman" w:hAnsi="Times New Roman" w:cs="Times New Roman"/>
                <w:b/>
                <w:bCs/>
                <w:lang w:eastAsia="ru-RU"/>
              </w:rPr>
              <w:t xml:space="preserve"> и </w:t>
            </w:r>
            <w:r w:rsidRPr="005E48C9">
              <w:rPr>
                <w:rFonts w:ascii="Times New Roman" w:eastAsia="Times New Roman" w:hAnsi="Times New Roman" w:cs="Times New Roman"/>
                <w:b/>
                <w:bCs/>
                <w:lang w:eastAsia="ru-RU"/>
              </w:rPr>
              <w:t>планирование работы</w:t>
            </w:r>
          </w:p>
          <w:p w14:paraId="047C3C39" w14:textId="1285CC3B" w:rsidR="00437D40" w:rsidRPr="00C63897" w:rsidRDefault="005E48C9" w:rsidP="005E48C9">
            <w:pPr>
              <w:rPr>
                <w:rFonts w:ascii="Times New Roman" w:eastAsia="Times New Roman" w:hAnsi="Times New Roman" w:cs="Times New Roman"/>
                <w:b/>
                <w:bCs/>
                <w:lang w:eastAsia="ru-RU"/>
              </w:rPr>
            </w:pPr>
            <w:r w:rsidRPr="005E48C9">
              <w:rPr>
                <w:rFonts w:ascii="Times New Roman" w:eastAsia="Times New Roman" w:hAnsi="Times New Roman" w:cs="Times New Roman"/>
                <w:b/>
                <w:bCs/>
                <w:lang w:eastAsia="ru-RU"/>
              </w:rPr>
              <w:t>предприятия</w:t>
            </w:r>
          </w:p>
        </w:tc>
        <w:tc>
          <w:tcPr>
            <w:tcW w:w="6662" w:type="dxa"/>
          </w:tcPr>
          <w:p w14:paraId="2D1F07F0" w14:textId="77777777" w:rsidR="00437D40" w:rsidRPr="00C63897" w:rsidRDefault="00437D40" w:rsidP="005B3F2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437D40" w:rsidRPr="00C63897" w14:paraId="724B4AFF" w14:textId="77777777" w:rsidTr="005B3F28">
        <w:trPr>
          <w:trHeight w:val="396"/>
        </w:trPr>
        <w:tc>
          <w:tcPr>
            <w:tcW w:w="2972" w:type="dxa"/>
            <w:vMerge/>
          </w:tcPr>
          <w:p w14:paraId="4588D60E"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45B62192" w14:textId="0DD79893" w:rsidR="005E48C9" w:rsidRPr="005E48C9" w:rsidRDefault="005E48C9" w:rsidP="005E48C9">
            <w:pPr>
              <w:suppressAutoHyphens/>
              <w:jc w:val="both"/>
              <w:rPr>
                <w:rFonts w:ascii="Times New Roman" w:eastAsia="Times New Roman" w:hAnsi="Times New Roman" w:cs="Times New Roman"/>
                <w:lang w:eastAsia="ru-RU"/>
              </w:rPr>
            </w:pPr>
            <w:r w:rsidRPr="005E48C9">
              <w:rPr>
                <w:rFonts w:ascii="Times New Roman" w:eastAsia="Times New Roman" w:hAnsi="Times New Roman" w:cs="Times New Roman"/>
                <w:lang w:eastAsia="ru-RU"/>
              </w:rPr>
              <w:t>Понятие, цели и задачи предпринимательства. Действующие законодательные и нормативные акты, регулирующие производственно</w:t>
            </w:r>
            <w:r>
              <w:rPr>
                <w:rFonts w:ascii="Times New Roman" w:eastAsia="Times New Roman" w:hAnsi="Times New Roman" w:cs="Times New Roman"/>
                <w:lang w:eastAsia="ru-RU"/>
              </w:rPr>
              <w:t>-</w:t>
            </w:r>
            <w:r w:rsidRPr="005E48C9">
              <w:rPr>
                <w:rFonts w:ascii="Times New Roman" w:eastAsia="Times New Roman" w:hAnsi="Times New Roman" w:cs="Times New Roman"/>
                <w:lang w:eastAsia="ru-RU"/>
              </w:rPr>
              <w:t>хозяйственную деятельность. Понятие менеджмента. Цели и задачи управления организациями. Функции менеджмента. Методы и принципы производственного менеджмент</w:t>
            </w:r>
            <w:r w:rsidR="00ED5156">
              <w:rPr>
                <w:rFonts w:ascii="Times New Roman" w:eastAsia="Times New Roman" w:hAnsi="Times New Roman" w:cs="Times New Roman"/>
                <w:lang w:eastAsia="ru-RU"/>
              </w:rPr>
              <w:t>а</w:t>
            </w:r>
            <w:r w:rsidRPr="005E48C9">
              <w:rPr>
                <w:rFonts w:ascii="Times New Roman" w:eastAsia="Times New Roman" w:hAnsi="Times New Roman" w:cs="Times New Roman"/>
                <w:lang w:eastAsia="ru-RU"/>
              </w:rPr>
              <w:t>. Особенности менеджмента в области профессиональной</w:t>
            </w:r>
            <w:r w:rsidR="00ED5156">
              <w:rPr>
                <w:rFonts w:ascii="Times New Roman" w:eastAsia="Times New Roman" w:hAnsi="Times New Roman" w:cs="Times New Roman"/>
                <w:lang w:eastAsia="ru-RU"/>
              </w:rPr>
              <w:t xml:space="preserve"> </w:t>
            </w:r>
            <w:r w:rsidRPr="005E48C9">
              <w:rPr>
                <w:rFonts w:ascii="Times New Roman" w:eastAsia="Times New Roman" w:hAnsi="Times New Roman" w:cs="Times New Roman"/>
                <w:lang w:eastAsia="ru-RU"/>
              </w:rPr>
              <w:t>деятельности. Информационные технологии в сфере управления производством.</w:t>
            </w:r>
            <w:r w:rsidR="00ED5156">
              <w:rPr>
                <w:rFonts w:ascii="Times New Roman" w:eastAsia="Times New Roman" w:hAnsi="Times New Roman" w:cs="Times New Roman"/>
                <w:lang w:eastAsia="ru-RU"/>
              </w:rPr>
              <w:t xml:space="preserve"> </w:t>
            </w:r>
            <w:r w:rsidRPr="005E48C9">
              <w:rPr>
                <w:rFonts w:ascii="Times New Roman" w:eastAsia="Times New Roman" w:hAnsi="Times New Roman" w:cs="Times New Roman"/>
                <w:lang w:eastAsia="ru-RU"/>
              </w:rPr>
              <w:t xml:space="preserve">Организация производства: сущность и формы. Производственная структура предприятия, типы </w:t>
            </w:r>
          </w:p>
          <w:p w14:paraId="3AA4B6DC" w14:textId="6BDA3E7F" w:rsidR="005E48C9" w:rsidRPr="005E48C9" w:rsidRDefault="005E48C9" w:rsidP="005E48C9">
            <w:pPr>
              <w:suppressAutoHyphens/>
              <w:jc w:val="both"/>
              <w:rPr>
                <w:rFonts w:ascii="Times New Roman" w:eastAsia="Times New Roman" w:hAnsi="Times New Roman" w:cs="Times New Roman"/>
                <w:lang w:eastAsia="ru-RU"/>
              </w:rPr>
            </w:pPr>
            <w:r w:rsidRPr="005E48C9">
              <w:rPr>
                <w:rFonts w:ascii="Times New Roman" w:eastAsia="Times New Roman" w:hAnsi="Times New Roman" w:cs="Times New Roman"/>
                <w:lang w:eastAsia="ru-RU"/>
              </w:rPr>
              <w:t>организации производства. Характеристика и принципы организации производственного и технологического процесса. Структура управления и задачи управления производством.</w:t>
            </w:r>
            <w:r w:rsidR="00ED5156">
              <w:rPr>
                <w:rFonts w:ascii="Times New Roman" w:eastAsia="Times New Roman" w:hAnsi="Times New Roman" w:cs="Times New Roman"/>
                <w:lang w:eastAsia="ru-RU"/>
              </w:rPr>
              <w:t xml:space="preserve"> </w:t>
            </w:r>
            <w:r w:rsidRPr="005E48C9">
              <w:rPr>
                <w:rFonts w:ascii="Times New Roman" w:eastAsia="Times New Roman" w:hAnsi="Times New Roman" w:cs="Times New Roman"/>
                <w:lang w:eastAsia="ru-RU"/>
              </w:rPr>
              <w:t>Сущность и виды планирования. Оперативное управление производством. Виды систем оперативно-производственного планирования</w:t>
            </w:r>
            <w:r w:rsidR="00ED5156">
              <w:rPr>
                <w:rFonts w:ascii="Times New Roman" w:eastAsia="Times New Roman" w:hAnsi="Times New Roman" w:cs="Times New Roman"/>
                <w:lang w:eastAsia="ru-RU"/>
              </w:rPr>
              <w:t xml:space="preserve">. </w:t>
            </w:r>
            <w:r w:rsidRPr="005E48C9">
              <w:rPr>
                <w:rFonts w:ascii="Times New Roman" w:eastAsia="Times New Roman" w:hAnsi="Times New Roman" w:cs="Times New Roman"/>
                <w:lang w:eastAsia="ru-RU"/>
              </w:rPr>
              <w:t xml:space="preserve">Организация исполнения планов. Основные разделы и технико-экономические показатели производственной программы. </w:t>
            </w:r>
          </w:p>
          <w:p w14:paraId="2D88C070" w14:textId="41716785" w:rsidR="00437D40" w:rsidRPr="00C63897" w:rsidRDefault="005E48C9" w:rsidP="005E48C9">
            <w:pPr>
              <w:suppressAutoHyphens/>
              <w:jc w:val="both"/>
              <w:rPr>
                <w:rFonts w:ascii="Times New Roman" w:eastAsia="Times New Roman" w:hAnsi="Times New Roman" w:cs="Times New Roman"/>
                <w:lang w:eastAsia="ru-RU"/>
              </w:rPr>
            </w:pPr>
            <w:r w:rsidRPr="005E48C9">
              <w:rPr>
                <w:rFonts w:ascii="Times New Roman" w:eastAsia="Times New Roman" w:hAnsi="Times New Roman" w:cs="Times New Roman"/>
                <w:lang w:eastAsia="ru-RU"/>
              </w:rPr>
              <w:t>Производственная мощность. Принципы расчета производственной мощности. Сущность и типы решений. Уровни принятия решений. Этапы принятия решений. Эффективность решений. Рациональные приемы использования технической информации при принятии решений в нестандартных ситуациях. Экологический фактор в размещении производства. Воздействие промышленных предприятий на природную среду. Экологический паспорт предприятия</w:t>
            </w:r>
            <w:r w:rsidR="00ED5156">
              <w:rPr>
                <w:rFonts w:ascii="Times New Roman" w:eastAsia="Times New Roman" w:hAnsi="Times New Roman" w:cs="Times New Roman"/>
                <w:lang w:eastAsia="ru-RU"/>
              </w:rPr>
              <w:t>.</w:t>
            </w:r>
          </w:p>
        </w:tc>
      </w:tr>
      <w:tr w:rsidR="00437D40" w:rsidRPr="00C63897" w14:paraId="744A4091" w14:textId="77777777" w:rsidTr="005B3F28">
        <w:trPr>
          <w:trHeight w:val="20"/>
        </w:trPr>
        <w:tc>
          <w:tcPr>
            <w:tcW w:w="2972" w:type="dxa"/>
            <w:vMerge/>
          </w:tcPr>
          <w:p w14:paraId="4D890F53"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1E1DB234" w14:textId="77777777" w:rsidR="00437D40" w:rsidRPr="00C63897" w:rsidRDefault="00437D40" w:rsidP="005B3F2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37D40" w:rsidRPr="00C63897" w14:paraId="61EF86CC" w14:textId="77777777" w:rsidTr="005B3F28">
        <w:trPr>
          <w:trHeight w:val="204"/>
        </w:trPr>
        <w:tc>
          <w:tcPr>
            <w:tcW w:w="2972" w:type="dxa"/>
            <w:vMerge/>
          </w:tcPr>
          <w:p w14:paraId="5F9BE60C"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7AD53F6F" w14:textId="28458793" w:rsidR="00437D40" w:rsidRPr="00C63897" w:rsidRDefault="00437D40" w:rsidP="005B3F28">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 xml:space="preserve">1. </w:t>
            </w:r>
            <w:r w:rsidR="00ED5156" w:rsidRPr="00ED5156">
              <w:rPr>
                <w:rFonts w:ascii="Times New Roman" w:eastAsia="Times New Roman" w:hAnsi="Times New Roman" w:cs="Times New Roman"/>
                <w:lang w:eastAsia="ru-RU"/>
              </w:rPr>
              <w:t>Формирование трудового коллектива</w:t>
            </w:r>
          </w:p>
        </w:tc>
      </w:tr>
      <w:tr w:rsidR="00437D40" w:rsidRPr="00C63897" w14:paraId="7A82A2AE" w14:textId="77777777" w:rsidTr="005B3F28">
        <w:trPr>
          <w:trHeight w:val="73"/>
        </w:trPr>
        <w:tc>
          <w:tcPr>
            <w:tcW w:w="2972" w:type="dxa"/>
            <w:vMerge/>
          </w:tcPr>
          <w:p w14:paraId="3D133B84" w14:textId="77777777" w:rsidR="00437D40" w:rsidRPr="00C63897" w:rsidRDefault="00437D40" w:rsidP="005B3F28">
            <w:pPr>
              <w:rPr>
                <w:rFonts w:ascii="Times New Roman" w:eastAsia="Times New Roman" w:hAnsi="Times New Roman" w:cs="Times New Roman"/>
                <w:b/>
                <w:bCs/>
                <w:lang w:eastAsia="ru-RU"/>
              </w:rPr>
            </w:pPr>
          </w:p>
        </w:tc>
        <w:tc>
          <w:tcPr>
            <w:tcW w:w="6662" w:type="dxa"/>
            <w:vAlign w:val="bottom"/>
          </w:tcPr>
          <w:p w14:paraId="25DF1703" w14:textId="24F53AC8" w:rsidR="00437D40" w:rsidRPr="00C63897" w:rsidRDefault="00437D40" w:rsidP="005B3F2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2</w:t>
            </w:r>
            <w:r w:rsidR="00ED5156">
              <w:rPr>
                <w:rFonts w:ascii="Times New Roman" w:eastAsia="Times New Roman" w:hAnsi="Times New Roman" w:cs="Times New Roman"/>
                <w:lang w:eastAsia="ru-RU"/>
              </w:rPr>
              <w:t xml:space="preserve">. </w:t>
            </w:r>
            <w:r w:rsidR="00ED5156" w:rsidRPr="00ED5156">
              <w:rPr>
                <w:rFonts w:ascii="Times New Roman" w:eastAsia="Times New Roman" w:hAnsi="Times New Roman" w:cs="Times New Roman"/>
                <w:lang w:eastAsia="ru-RU"/>
              </w:rPr>
              <w:t>Разработка производственной структуры предприятия</w:t>
            </w:r>
          </w:p>
        </w:tc>
      </w:tr>
      <w:tr w:rsidR="00ED5156" w:rsidRPr="00C63897" w14:paraId="67FCEE8F" w14:textId="77777777" w:rsidTr="005B3F28">
        <w:trPr>
          <w:trHeight w:val="73"/>
        </w:trPr>
        <w:tc>
          <w:tcPr>
            <w:tcW w:w="2972" w:type="dxa"/>
            <w:vMerge/>
          </w:tcPr>
          <w:p w14:paraId="4CCC024A" w14:textId="77777777" w:rsidR="00ED5156" w:rsidRPr="00C63897" w:rsidRDefault="00ED5156" w:rsidP="005B3F28">
            <w:pPr>
              <w:rPr>
                <w:rFonts w:ascii="Times New Roman" w:eastAsia="Times New Roman" w:hAnsi="Times New Roman" w:cs="Times New Roman"/>
                <w:b/>
                <w:bCs/>
                <w:lang w:eastAsia="ru-RU"/>
              </w:rPr>
            </w:pPr>
          </w:p>
        </w:tc>
        <w:tc>
          <w:tcPr>
            <w:tcW w:w="6662" w:type="dxa"/>
            <w:vAlign w:val="bottom"/>
          </w:tcPr>
          <w:p w14:paraId="4980A9BF" w14:textId="68580C48" w:rsidR="00ED5156" w:rsidRPr="00C63897" w:rsidRDefault="00ED5156" w:rsidP="005B3F28">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ED5156">
              <w:rPr>
                <w:rFonts w:ascii="Times New Roman" w:eastAsia="Times New Roman" w:hAnsi="Times New Roman" w:cs="Times New Roman"/>
                <w:lang w:eastAsia="ru-RU"/>
              </w:rPr>
              <w:t>Разработка производственной программы предприятия</w:t>
            </w:r>
          </w:p>
        </w:tc>
      </w:tr>
      <w:tr w:rsidR="00ED5156" w:rsidRPr="00C63897" w14:paraId="708C7972" w14:textId="77777777" w:rsidTr="005B3F28">
        <w:trPr>
          <w:trHeight w:val="73"/>
        </w:trPr>
        <w:tc>
          <w:tcPr>
            <w:tcW w:w="2972" w:type="dxa"/>
            <w:vMerge/>
          </w:tcPr>
          <w:p w14:paraId="209E9738" w14:textId="77777777" w:rsidR="00ED5156" w:rsidRPr="00C63897" w:rsidRDefault="00ED5156" w:rsidP="005B3F28">
            <w:pPr>
              <w:rPr>
                <w:rFonts w:ascii="Times New Roman" w:eastAsia="Times New Roman" w:hAnsi="Times New Roman" w:cs="Times New Roman"/>
                <w:b/>
                <w:bCs/>
                <w:lang w:eastAsia="ru-RU"/>
              </w:rPr>
            </w:pPr>
          </w:p>
        </w:tc>
        <w:tc>
          <w:tcPr>
            <w:tcW w:w="6662" w:type="dxa"/>
            <w:vAlign w:val="bottom"/>
          </w:tcPr>
          <w:p w14:paraId="7F1C022D" w14:textId="0EADDC06" w:rsidR="00ED5156" w:rsidRDefault="00ED5156" w:rsidP="005B3F28">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ED5156">
              <w:rPr>
                <w:rFonts w:ascii="Times New Roman" w:eastAsia="Times New Roman" w:hAnsi="Times New Roman" w:cs="Times New Roman"/>
                <w:lang w:eastAsia="ru-RU"/>
              </w:rPr>
              <w:t>Расчет производственной мощности предприятия</w:t>
            </w:r>
          </w:p>
        </w:tc>
      </w:tr>
      <w:tr w:rsidR="00ED5156" w:rsidRPr="00C63897" w14:paraId="480755E6" w14:textId="77777777" w:rsidTr="005B3F28">
        <w:trPr>
          <w:trHeight w:val="73"/>
        </w:trPr>
        <w:tc>
          <w:tcPr>
            <w:tcW w:w="2972" w:type="dxa"/>
            <w:vMerge/>
          </w:tcPr>
          <w:p w14:paraId="2534D29F" w14:textId="77777777" w:rsidR="00ED5156" w:rsidRPr="00C63897" w:rsidRDefault="00ED5156" w:rsidP="005B3F28">
            <w:pPr>
              <w:rPr>
                <w:rFonts w:ascii="Times New Roman" w:eastAsia="Times New Roman" w:hAnsi="Times New Roman" w:cs="Times New Roman"/>
                <w:b/>
                <w:bCs/>
                <w:lang w:eastAsia="ru-RU"/>
              </w:rPr>
            </w:pPr>
          </w:p>
        </w:tc>
        <w:tc>
          <w:tcPr>
            <w:tcW w:w="6662" w:type="dxa"/>
            <w:vAlign w:val="bottom"/>
          </w:tcPr>
          <w:p w14:paraId="7680D8BA" w14:textId="2701560D" w:rsidR="00ED5156" w:rsidRDefault="00ED5156" w:rsidP="005B3F28">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ED5156">
              <w:rPr>
                <w:rFonts w:ascii="Times New Roman" w:eastAsia="Times New Roman" w:hAnsi="Times New Roman" w:cs="Times New Roman"/>
                <w:lang w:eastAsia="ru-RU"/>
              </w:rPr>
              <w:t>Разработка управленческого решения</w:t>
            </w:r>
          </w:p>
        </w:tc>
      </w:tr>
      <w:tr w:rsidR="00437D40" w:rsidRPr="00C63897" w14:paraId="2B5551A3" w14:textId="77777777" w:rsidTr="005B3F28">
        <w:trPr>
          <w:trHeight w:val="361"/>
        </w:trPr>
        <w:tc>
          <w:tcPr>
            <w:tcW w:w="2972" w:type="dxa"/>
            <w:vMerge/>
          </w:tcPr>
          <w:p w14:paraId="00A7F031" w14:textId="77777777" w:rsidR="00437D40" w:rsidRPr="00C63897" w:rsidRDefault="00437D40" w:rsidP="005B3F28">
            <w:pPr>
              <w:rPr>
                <w:rFonts w:ascii="Times New Roman" w:eastAsia="Times New Roman" w:hAnsi="Times New Roman" w:cs="Times New Roman"/>
                <w:b/>
                <w:bCs/>
                <w:lang w:eastAsia="ru-RU"/>
              </w:rPr>
            </w:pPr>
          </w:p>
        </w:tc>
        <w:tc>
          <w:tcPr>
            <w:tcW w:w="6662" w:type="dxa"/>
            <w:vAlign w:val="bottom"/>
          </w:tcPr>
          <w:p w14:paraId="45B62865" w14:textId="77777777" w:rsidR="00437D40"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38850E" w14:textId="77777777" w:rsidR="00437D40" w:rsidRPr="004D41E5" w:rsidRDefault="00437D40" w:rsidP="005B3F2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48C9" w:rsidRPr="00C63897" w14:paraId="27D7EE70" w14:textId="77777777" w:rsidTr="00A25200">
        <w:trPr>
          <w:trHeight w:val="361"/>
        </w:trPr>
        <w:tc>
          <w:tcPr>
            <w:tcW w:w="9634" w:type="dxa"/>
            <w:gridSpan w:val="2"/>
            <w:tcBorders>
              <w:right w:val="single" w:sz="4" w:space="0" w:color="auto"/>
            </w:tcBorders>
          </w:tcPr>
          <w:p w14:paraId="2E770A6E" w14:textId="7354E82E" w:rsidR="005E48C9" w:rsidRPr="00C63897" w:rsidRDefault="005E48C9" w:rsidP="005B3F2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2. </w:t>
            </w:r>
            <w:r w:rsidRPr="005E48C9">
              <w:rPr>
                <w:rFonts w:ascii="Times New Roman" w:eastAsia="Times New Roman" w:hAnsi="Times New Roman" w:cs="Times New Roman"/>
                <w:b/>
                <w:bCs/>
                <w:lang w:eastAsia="ru-RU"/>
              </w:rPr>
              <w:t>Экономический механизм функционирования предприятия</w:t>
            </w:r>
            <w:r>
              <w:rPr>
                <w:rFonts w:ascii="Times New Roman" w:eastAsia="Times New Roman" w:hAnsi="Times New Roman" w:cs="Times New Roman"/>
                <w:b/>
                <w:bCs/>
                <w:lang w:eastAsia="ru-RU"/>
              </w:rPr>
              <w:t xml:space="preserve"> </w:t>
            </w:r>
          </w:p>
        </w:tc>
      </w:tr>
      <w:tr w:rsidR="005E48C9" w:rsidRPr="00C63897" w14:paraId="2CAF754F" w14:textId="77777777" w:rsidTr="0035249C">
        <w:tc>
          <w:tcPr>
            <w:tcW w:w="2972" w:type="dxa"/>
            <w:vMerge w:val="restart"/>
          </w:tcPr>
          <w:p w14:paraId="2A4A9781" w14:textId="180D017B" w:rsidR="00ED5156" w:rsidRPr="00ED5156" w:rsidRDefault="00ED5156" w:rsidP="00ED5156">
            <w:pPr>
              <w:rPr>
                <w:rFonts w:ascii="Times New Roman" w:eastAsia="Times New Roman" w:hAnsi="Times New Roman" w:cs="Times New Roman"/>
                <w:b/>
                <w:bCs/>
                <w:lang w:eastAsia="ru-RU"/>
              </w:rPr>
            </w:pPr>
            <w:r w:rsidRPr="00ED5156">
              <w:rPr>
                <w:rFonts w:ascii="Times New Roman" w:eastAsia="Times New Roman" w:hAnsi="Times New Roman" w:cs="Times New Roman"/>
                <w:b/>
                <w:bCs/>
                <w:lang w:eastAsia="ru-RU"/>
              </w:rPr>
              <w:t xml:space="preserve">Тема 2.1 Экономический </w:t>
            </w:r>
          </w:p>
          <w:p w14:paraId="0AA2E837" w14:textId="77777777" w:rsidR="00ED5156" w:rsidRPr="00ED5156" w:rsidRDefault="00ED5156" w:rsidP="00ED5156">
            <w:pPr>
              <w:rPr>
                <w:rFonts w:ascii="Times New Roman" w:eastAsia="Times New Roman" w:hAnsi="Times New Roman" w:cs="Times New Roman"/>
                <w:b/>
                <w:bCs/>
                <w:lang w:eastAsia="ru-RU"/>
              </w:rPr>
            </w:pPr>
            <w:r w:rsidRPr="00ED5156">
              <w:rPr>
                <w:rFonts w:ascii="Times New Roman" w:eastAsia="Times New Roman" w:hAnsi="Times New Roman" w:cs="Times New Roman"/>
                <w:b/>
                <w:bCs/>
                <w:lang w:eastAsia="ru-RU"/>
              </w:rPr>
              <w:t xml:space="preserve">механизм </w:t>
            </w:r>
          </w:p>
          <w:p w14:paraId="26B329DF" w14:textId="77777777" w:rsidR="00ED5156" w:rsidRPr="00ED5156" w:rsidRDefault="00ED5156" w:rsidP="00ED5156">
            <w:pPr>
              <w:rPr>
                <w:rFonts w:ascii="Times New Roman" w:eastAsia="Times New Roman" w:hAnsi="Times New Roman" w:cs="Times New Roman"/>
                <w:b/>
                <w:bCs/>
                <w:lang w:eastAsia="ru-RU"/>
              </w:rPr>
            </w:pPr>
            <w:r w:rsidRPr="00ED5156">
              <w:rPr>
                <w:rFonts w:ascii="Times New Roman" w:eastAsia="Times New Roman" w:hAnsi="Times New Roman" w:cs="Times New Roman"/>
                <w:b/>
                <w:bCs/>
                <w:lang w:eastAsia="ru-RU"/>
              </w:rPr>
              <w:t xml:space="preserve">функционирования </w:t>
            </w:r>
          </w:p>
          <w:p w14:paraId="6BE74997" w14:textId="425A2A13" w:rsidR="005E48C9" w:rsidRPr="00C63897" w:rsidRDefault="00ED5156" w:rsidP="00ED5156">
            <w:pPr>
              <w:rPr>
                <w:rFonts w:ascii="Times New Roman" w:eastAsia="Times New Roman" w:hAnsi="Times New Roman" w:cs="Times New Roman"/>
                <w:b/>
                <w:bCs/>
                <w:lang w:eastAsia="ru-RU"/>
              </w:rPr>
            </w:pPr>
            <w:r w:rsidRPr="00ED5156">
              <w:rPr>
                <w:rFonts w:ascii="Times New Roman" w:eastAsia="Times New Roman" w:hAnsi="Times New Roman" w:cs="Times New Roman"/>
                <w:b/>
                <w:bCs/>
                <w:lang w:eastAsia="ru-RU"/>
              </w:rPr>
              <w:t>предприятия</w:t>
            </w:r>
          </w:p>
        </w:tc>
        <w:tc>
          <w:tcPr>
            <w:tcW w:w="6662" w:type="dxa"/>
          </w:tcPr>
          <w:p w14:paraId="22FF06AA" w14:textId="77777777" w:rsidR="005E48C9" w:rsidRPr="00C63897" w:rsidRDefault="005E48C9" w:rsidP="0035249C">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E48C9" w:rsidRPr="00C63897" w14:paraId="3311EA56" w14:textId="77777777" w:rsidTr="0035249C">
        <w:trPr>
          <w:trHeight w:val="396"/>
        </w:trPr>
        <w:tc>
          <w:tcPr>
            <w:tcW w:w="2972" w:type="dxa"/>
            <w:vMerge/>
          </w:tcPr>
          <w:p w14:paraId="62343176" w14:textId="77777777" w:rsidR="005E48C9" w:rsidRPr="00C63897" w:rsidRDefault="005E48C9" w:rsidP="0035249C">
            <w:pPr>
              <w:rPr>
                <w:rFonts w:ascii="Times New Roman" w:eastAsia="Times New Roman" w:hAnsi="Times New Roman" w:cs="Times New Roman"/>
                <w:b/>
                <w:bCs/>
                <w:lang w:eastAsia="ru-RU"/>
              </w:rPr>
            </w:pPr>
          </w:p>
        </w:tc>
        <w:tc>
          <w:tcPr>
            <w:tcW w:w="6662" w:type="dxa"/>
          </w:tcPr>
          <w:p w14:paraId="2AD489EC" w14:textId="06FC9CF8" w:rsidR="00ED5156" w:rsidRPr="00ED5156" w:rsidRDefault="00ED5156" w:rsidP="00ED5156">
            <w:pPr>
              <w:suppressAutoHyphens/>
              <w:jc w:val="both"/>
              <w:rPr>
                <w:rFonts w:ascii="Times New Roman" w:eastAsia="Times New Roman" w:hAnsi="Times New Roman" w:cs="Times New Roman"/>
                <w:lang w:eastAsia="ru-RU"/>
              </w:rPr>
            </w:pPr>
            <w:r w:rsidRPr="00ED5156">
              <w:rPr>
                <w:rFonts w:ascii="Times New Roman" w:eastAsia="Times New Roman" w:hAnsi="Times New Roman" w:cs="Times New Roman"/>
                <w:lang w:eastAsia="ru-RU"/>
              </w:rPr>
              <w:t xml:space="preserve">Сущность и состав имущества предприятия. Материально-технические, трудовые и финансовые ресурсы отрасли и организации (предприятия), показатели их эффективного использования. Сущность, состав и структура основных </w:t>
            </w:r>
          </w:p>
          <w:p w14:paraId="36BBF78E" w14:textId="241E7A10" w:rsidR="00ED5156" w:rsidRPr="00ED5156" w:rsidRDefault="00ED5156" w:rsidP="00ED5156">
            <w:pPr>
              <w:suppressAutoHyphens/>
              <w:jc w:val="both"/>
              <w:rPr>
                <w:rFonts w:ascii="Times New Roman" w:eastAsia="Times New Roman" w:hAnsi="Times New Roman" w:cs="Times New Roman"/>
                <w:lang w:eastAsia="ru-RU"/>
              </w:rPr>
            </w:pPr>
            <w:r w:rsidRPr="00ED5156">
              <w:rPr>
                <w:rFonts w:ascii="Times New Roman" w:eastAsia="Times New Roman" w:hAnsi="Times New Roman" w:cs="Times New Roman"/>
                <w:lang w:eastAsia="ru-RU"/>
              </w:rPr>
              <w:t xml:space="preserve">средств. Показатели эффективности использования основных </w:t>
            </w:r>
          </w:p>
          <w:p w14:paraId="22D4064D" w14:textId="385A377F" w:rsidR="00ED5156" w:rsidRPr="00ED5156" w:rsidRDefault="00ED5156" w:rsidP="00ED5156">
            <w:pPr>
              <w:suppressAutoHyphens/>
              <w:jc w:val="both"/>
              <w:rPr>
                <w:rFonts w:ascii="Times New Roman" w:eastAsia="Times New Roman" w:hAnsi="Times New Roman" w:cs="Times New Roman"/>
                <w:lang w:eastAsia="ru-RU"/>
              </w:rPr>
            </w:pPr>
            <w:r w:rsidRPr="00ED5156">
              <w:rPr>
                <w:rFonts w:ascii="Times New Roman" w:eastAsia="Times New Roman" w:hAnsi="Times New Roman" w:cs="Times New Roman"/>
                <w:lang w:eastAsia="ru-RU"/>
              </w:rPr>
              <w:t>фондов. Нормирование материалов, незавершенного производства и готовой продукции.</w:t>
            </w:r>
            <w:r>
              <w:rPr>
                <w:rFonts w:ascii="Times New Roman" w:eastAsia="Times New Roman" w:hAnsi="Times New Roman" w:cs="Times New Roman"/>
                <w:lang w:eastAsia="ru-RU"/>
              </w:rPr>
              <w:t xml:space="preserve"> </w:t>
            </w:r>
            <w:r w:rsidRPr="00ED5156">
              <w:rPr>
                <w:rFonts w:ascii="Times New Roman" w:eastAsia="Times New Roman" w:hAnsi="Times New Roman" w:cs="Times New Roman"/>
                <w:lang w:eastAsia="ru-RU"/>
              </w:rPr>
              <w:t>Классификация и структура затрат на производство и реализацию продукции. Экономическое содержание и виды цен. Функции цен. Виды цен. Методы ценообразования. Механизм ценообразования на продукцию</w:t>
            </w:r>
            <w:r>
              <w:rPr>
                <w:rFonts w:ascii="Times New Roman" w:eastAsia="Times New Roman" w:hAnsi="Times New Roman" w:cs="Times New Roman"/>
                <w:lang w:eastAsia="ru-RU"/>
              </w:rPr>
              <w:t xml:space="preserve">. </w:t>
            </w:r>
            <w:r w:rsidRPr="00ED5156">
              <w:rPr>
                <w:rFonts w:ascii="Times New Roman" w:eastAsia="Times New Roman" w:hAnsi="Times New Roman" w:cs="Times New Roman"/>
                <w:lang w:eastAsia="ru-RU"/>
              </w:rPr>
              <w:t xml:space="preserve">Сущность и задачи логистики. Цели и пути повышения организованности </w:t>
            </w:r>
            <w:r>
              <w:rPr>
                <w:rFonts w:ascii="Times New Roman" w:eastAsia="Times New Roman" w:hAnsi="Times New Roman" w:cs="Times New Roman"/>
                <w:lang w:eastAsia="ru-RU"/>
              </w:rPr>
              <w:t>материальных</w:t>
            </w:r>
            <w:r w:rsidRPr="00ED5156">
              <w:rPr>
                <w:rFonts w:ascii="Times New Roman" w:eastAsia="Times New Roman" w:hAnsi="Times New Roman" w:cs="Times New Roman"/>
                <w:lang w:eastAsia="ru-RU"/>
              </w:rPr>
              <w:t xml:space="preserve"> потоков в производстве.</w:t>
            </w:r>
            <w:r>
              <w:rPr>
                <w:rFonts w:ascii="Times New Roman" w:eastAsia="Times New Roman" w:hAnsi="Times New Roman" w:cs="Times New Roman"/>
                <w:lang w:eastAsia="ru-RU"/>
              </w:rPr>
              <w:t xml:space="preserve"> </w:t>
            </w:r>
            <w:r w:rsidRPr="00ED5156">
              <w:rPr>
                <w:rFonts w:ascii="Times New Roman" w:eastAsia="Times New Roman" w:hAnsi="Times New Roman" w:cs="Times New Roman"/>
                <w:lang w:eastAsia="ru-RU"/>
              </w:rPr>
              <w:t xml:space="preserve">Понятие качества и конкурентоспособности продукции. Показатели качества. Сертификация и </w:t>
            </w:r>
          </w:p>
          <w:p w14:paraId="075A6CF0" w14:textId="4664BF89" w:rsidR="005E48C9" w:rsidRPr="00C63897" w:rsidRDefault="00ED5156" w:rsidP="00ED5156">
            <w:pPr>
              <w:suppressAutoHyphens/>
              <w:jc w:val="both"/>
              <w:rPr>
                <w:rFonts w:ascii="Times New Roman" w:eastAsia="Times New Roman" w:hAnsi="Times New Roman" w:cs="Times New Roman"/>
                <w:lang w:eastAsia="ru-RU"/>
              </w:rPr>
            </w:pPr>
            <w:r w:rsidRPr="00ED5156">
              <w:rPr>
                <w:rFonts w:ascii="Times New Roman" w:eastAsia="Times New Roman" w:hAnsi="Times New Roman" w:cs="Times New Roman"/>
                <w:lang w:eastAsia="ru-RU"/>
              </w:rPr>
              <w:lastRenderedPageBreak/>
              <w:t>стандартизация продукции.</w:t>
            </w:r>
            <w:r>
              <w:rPr>
                <w:rFonts w:ascii="Times New Roman" w:eastAsia="Times New Roman" w:hAnsi="Times New Roman" w:cs="Times New Roman"/>
                <w:lang w:eastAsia="ru-RU"/>
              </w:rPr>
              <w:t xml:space="preserve"> </w:t>
            </w:r>
            <w:r w:rsidRPr="00ED5156">
              <w:rPr>
                <w:rFonts w:ascii="Times New Roman" w:eastAsia="Times New Roman" w:hAnsi="Times New Roman" w:cs="Times New Roman"/>
                <w:lang w:eastAsia="ru-RU"/>
              </w:rPr>
              <w:t xml:space="preserve">Основные понятия налоговой системы. Налоги Российской Федерации. Цели и задачи анализа финансового состояния предприятия. Риск и угроза банкротства. Понятие и признаки банкротства. Процедура банкротства. </w:t>
            </w:r>
          </w:p>
        </w:tc>
      </w:tr>
      <w:tr w:rsidR="005E48C9" w:rsidRPr="00C63897" w14:paraId="0974E6DC" w14:textId="77777777" w:rsidTr="0035249C">
        <w:trPr>
          <w:trHeight w:val="20"/>
        </w:trPr>
        <w:tc>
          <w:tcPr>
            <w:tcW w:w="2972" w:type="dxa"/>
            <w:vMerge/>
          </w:tcPr>
          <w:p w14:paraId="5157B318" w14:textId="77777777" w:rsidR="005E48C9" w:rsidRPr="00C63897" w:rsidRDefault="005E48C9" w:rsidP="0035249C">
            <w:pPr>
              <w:rPr>
                <w:rFonts w:ascii="Times New Roman" w:eastAsia="Times New Roman" w:hAnsi="Times New Roman" w:cs="Times New Roman"/>
                <w:b/>
                <w:bCs/>
                <w:lang w:eastAsia="ru-RU"/>
              </w:rPr>
            </w:pPr>
          </w:p>
        </w:tc>
        <w:tc>
          <w:tcPr>
            <w:tcW w:w="6662" w:type="dxa"/>
          </w:tcPr>
          <w:p w14:paraId="2C7E6EFF" w14:textId="77777777" w:rsidR="005E48C9" w:rsidRPr="00C63897" w:rsidRDefault="005E48C9" w:rsidP="0035249C">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E48C9" w:rsidRPr="00C63897" w14:paraId="1147766B" w14:textId="77777777" w:rsidTr="0035249C">
        <w:trPr>
          <w:trHeight w:val="204"/>
        </w:trPr>
        <w:tc>
          <w:tcPr>
            <w:tcW w:w="2972" w:type="dxa"/>
            <w:vMerge/>
          </w:tcPr>
          <w:p w14:paraId="64C93E91" w14:textId="77777777" w:rsidR="005E48C9" w:rsidRPr="00C63897" w:rsidRDefault="005E48C9" w:rsidP="0035249C">
            <w:pPr>
              <w:rPr>
                <w:rFonts w:ascii="Times New Roman" w:eastAsia="Times New Roman" w:hAnsi="Times New Roman" w:cs="Times New Roman"/>
                <w:b/>
                <w:bCs/>
                <w:lang w:eastAsia="ru-RU"/>
              </w:rPr>
            </w:pPr>
          </w:p>
        </w:tc>
        <w:tc>
          <w:tcPr>
            <w:tcW w:w="6662" w:type="dxa"/>
          </w:tcPr>
          <w:p w14:paraId="177226CE" w14:textId="75E9E61B" w:rsidR="005E48C9" w:rsidRPr="00C63897" w:rsidRDefault="00ED5156" w:rsidP="0035249C">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6. </w:t>
            </w:r>
            <w:r w:rsidR="005E48C9" w:rsidRPr="00C63897">
              <w:rPr>
                <w:rFonts w:ascii="Times New Roman" w:eastAsia="Times New Roman" w:hAnsi="Times New Roman" w:cs="Times New Roman"/>
                <w:lang w:eastAsia="ru-RU"/>
              </w:rPr>
              <w:t xml:space="preserve"> </w:t>
            </w:r>
            <w:r w:rsidRPr="00ED5156">
              <w:rPr>
                <w:rFonts w:ascii="Times New Roman" w:eastAsia="Times New Roman" w:hAnsi="Times New Roman" w:cs="Times New Roman"/>
                <w:lang w:eastAsia="ru-RU"/>
              </w:rPr>
              <w:t>Расчет себестоимости продукции</w:t>
            </w:r>
          </w:p>
        </w:tc>
      </w:tr>
      <w:tr w:rsidR="005E48C9" w:rsidRPr="00C63897" w14:paraId="5EB108FA" w14:textId="77777777" w:rsidTr="0035249C">
        <w:trPr>
          <w:trHeight w:val="73"/>
        </w:trPr>
        <w:tc>
          <w:tcPr>
            <w:tcW w:w="2972" w:type="dxa"/>
            <w:vMerge/>
          </w:tcPr>
          <w:p w14:paraId="7D96A894" w14:textId="77777777" w:rsidR="005E48C9" w:rsidRPr="00C63897" w:rsidRDefault="005E48C9" w:rsidP="0035249C">
            <w:pPr>
              <w:rPr>
                <w:rFonts w:ascii="Times New Roman" w:eastAsia="Times New Roman" w:hAnsi="Times New Roman" w:cs="Times New Roman"/>
                <w:b/>
                <w:bCs/>
                <w:lang w:eastAsia="ru-RU"/>
              </w:rPr>
            </w:pPr>
          </w:p>
        </w:tc>
        <w:tc>
          <w:tcPr>
            <w:tcW w:w="6662" w:type="dxa"/>
            <w:vAlign w:val="bottom"/>
          </w:tcPr>
          <w:p w14:paraId="17CE416F" w14:textId="7CB9099F" w:rsidR="005E48C9" w:rsidRPr="00C63897" w:rsidRDefault="00ED5156" w:rsidP="0035249C">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ED5156">
              <w:rPr>
                <w:rFonts w:ascii="Times New Roman" w:eastAsia="Times New Roman" w:hAnsi="Times New Roman" w:cs="Times New Roman"/>
                <w:lang w:eastAsia="ru-RU"/>
              </w:rPr>
              <w:t>Формирование прибыли предприятия</w:t>
            </w:r>
          </w:p>
        </w:tc>
      </w:tr>
      <w:tr w:rsidR="005E48C9" w:rsidRPr="004D41E5" w14:paraId="42940849" w14:textId="77777777" w:rsidTr="0035249C">
        <w:trPr>
          <w:trHeight w:val="361"/>
        </w:trPr>
        <w:tc>
          <w:tcPr>
            <w:tcW w:w="2972" w:type="dxa"/>
            <w:vMerge/>
          </w:tcPr>
          <w:p w14:paraId="48B24DDD" w14:textId="77777777" w:rsidR="005E48C9" w:rsidRPr="00C63897" w:rsidRDefault="005E48C9" w:rsidP="0035249C">
            <w:pPr>
              <w:rPr>
                <w:rFonts w:ascii="Times New Roman" w:eastAsia="Times New Roman" w:hAnsi="Times New Roman" w:cs="Times New Roman"/>
                <w:b/>
                <w:bCs/>
                <w:lang w:eastAsia="ru-RU"/>
              </w:rPr>
            </w:pPr>
          </w:p>
        </w:tc>
        <w:tc>
          <w:tcPr>
            <w:tcW w:w="6662" w:type="dxa"/>
            <w:vAlign w:val="bottom"/>
          </w:tcPr>
          <w:p w14:paraId="7B61F877" w14:textId="77777777" w:rsidR="005E48C9" w:rsidRDefault="005E48C9"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85DD9F" w14:textId="77777777" w:rsidR="005E48C9" w:rsidRPr="004D41E5" w:rsidRDefault="005E48C9" w:rsidP="0035249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48C9" w:rsidRPr="00C63897" w14:paraId="7AAE3E7B" w14:textId="77777777" w:rsidTr="007735FF">
        <w:trPr>
          <w:trHeight w:val="361"/>
        </w:trPr>
        <w:tc>
          <w:tcPr>
            <w:tcW w:w="9634" w:type="dxa"/>
            <w:gridSpan w:val="2"/>
            <w:tcBorders>
              <w:right w:val="single" w:sz="4" w:space="0" w:color="auto"/>
            </w:tcBorders>
          </w:tcPr>
          <w:p w14:paraId="67EFEEEF" w14:textId="27D402AA" w:rsidR="005E48C9" w:rsidRPr="00C63897" w:rsidRDefault="005E48C9" w:rsidP="005B3F2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w:t>
            </w:r>
            <w:r w:rsidRPr="005E48C9">
              <w:rPr>
                <w:rFonts w:ascii="Times New Roman" w:eastAsia="Times New Roman" w:hAnsi="Times New Roman" w:cs="Times New Roman"/>
                <w:b/>
                <w:bCs/>
                <w:lang w:eastAsia="ru-RU"/>
              </w:rPr>
              <w:t xml:space="preserve">аздел </w:t>
            </w:r>
            <w:r>
              <w:rPr>
                <w:rFonts w:ascii="Times New Roman" w:eastAsia="Times New Roman" w:hAnsi="Times New Roman" w:cs="Times New Roman"/>
                <w:b/>
                <w:bCs/>
                <w:lang w:eastAsia="ru-RU"/>
              </w:rPr>
              <w:t>3</w:t>
            </w:r>
            <w:r w:rsidRPr="005E48C9">
              <w:rPr>
                <w:rFonts w:ascii="Times New Roman" w:eastAsia="Times New Roman" w:hAnsi="Times New Roman" w:cs="Times New Roman"/>
                <w:b/>
                <w:bCs/>
                <w:lang w:eastAsia="ru-RU"/>
              </w:rPr>
              <w:t>. Формирование и рациональное использование персонала предприятия</w:t>
            </w:r>
            <w:r>
              <w:rPr>
                <w:rFonts w:ascii="Times New Roman" w:eastAsia="Times New Roman" w:hAnsi="Times New Roman" w:cs="Times New Roman"/>
                <w:b/>
                <w:bCs/>
                <w:lang w:eastAsia="ru-RU"/>
              </w:rPr>
              <w:t xml:space="preserve"> </w:t>
            </w:r>
          </w:p>
        </w:tc>
      </w:tr>
      <w:tr w:rsidR="005E48C9" w:rsidRPr="00C63897" w14:paraId="1BC2E9E1" w14:textId="77777777" w:rsidTr="0035249C">
        <w:tc>
          <w:tcPr>
            <w:tcW w:w="2972" w:type="dxa"/>
            <w:vMerge w:val="restart"/>
          </w:tcPr>
          <w:p w14:paraId="3F456DEF" w14:textId="77777777" w:rsidR="00ED5156" w:rsidRPr="00ED5156" w:rsidRDefault="005E48C9" w:rsidP="00ED5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ED5156">
              <w:rPr>
                <w:rFonts w:ascii="Times New Roman" w:eastAsia="Times New Roman" w:hAnsi="Times New Roman" w:cs="Times New Roman"/>
                <w:b/>
                <w:bCs/>
                <w:lang w:eastAsia="ru-RU"/>
              </w:rPr>
              <w:t xml:space="preserve">3.1 </w:t>
            </w:r>
            <w:r w:rsidR="00ED5156" w:rsidRPr="00ED5156">
              <w:rPr>
                <w:rFonts w:ascii="Times New Roman" w:eastAsia="Times New Roman" w:hAnsi="Times New Roman" w:cs="Times New Roman"/>
                <w:b/>
                <w:bCs/>
                <w:lang w:eastAsia="ru-RU"/>
              </w:rPr>
              <w:t xml:space="preserve">Формирование и </w:t>
            </w:r>
          </w:p>
          <w:p w14:paraId="6597490E" w14:textId="77777777" w:rsidR="00ED5156" w:rsidRPr="00ED5156" w:rsidRDefault="00ED5156" w:rsidP="00ED5156">
            <w:pPr>
              <w:rPr>
                <w:rFonts w:ascii="Times New Roman" w:eastAsia="Times New Roman" w:hAnsi="Times New Roman" w:cs="Times New Roman"/>
                <w:b/>
                <w:bCs/>
                <w:lang w:eastAsia="ru-RU"/>
              </w:rPr>
            </w:pPr>
            <w:r w:rsidRPr="00ED5156">
              <w:rPr>
                <w:rFonts w:ascii="Times New Roman" w:eastAsia="Times New Roman" w:hAnsi="Times New Roman" w:cs="Times New Roman"/>
                <w:b/>
                <w:bCs/>
                <w:lang w:eastAsia="ru-RU"/>
              </w:rPr>
              <w:t xml:space="preserve">рациональное </w:t>
            </w:r>
          </w:p>
          <w:p w14:paraId="1830F77B" w14:textId="048B64EE" w:rsidR="00ED5156" w:rsidRPr="00ED5156" w:rsidRDefault="00ED5156" w:rsidP="00ED5156">
            <w:pPr>
              <w:rPr>
                <w:rFonts w:ascii="Times New Roman" w:eastAsia="Times New Roman" w:hAnsi="Times New Roman" w:cs="Times New Roman"/>
                <w:b/>
                <w:bCs/>
                <w:lang w:eastAsia="ru-RU"/>
              </w:rPr>
            </w:pPr>
            <w:r w:rsidRPr="00ED5156">
              <w:rPr>
                <w:rFonts w:ascii="Times New Roman" w:eastAsia="Times New Roman" w:hAnsi="Times New Roman" w:cs="Times New Roman"/>
                <w:b/>
                <w:bCs/>
                <w:lang w:eastAsia="ru-RU"/>
              </w:rPr>
              <w:t xml:space="preserve">использование персонала </w:t>
            </w:r>
          </w:p>
          <w:p w14:paraId="1CE46EF0" w14:textId="2992EC99" w:rsidR="005E48C9" w:rsidRPr="00C63897" w:rsidRDefault="00ED5156" w:rsidP="00ED5156">
            <w:pPr>
              <w:rPr>
                <w:rFonts w:ascii="Times New Roman" w:eastAsia="Times New Roman" w:hAnsi="Times New Roman" w:cs="Times New Roman"/>
                <w:b/>
                <w:bCs/>
                <w:lang w:eastAsia="ru-RU"/>
              </w:rPr>
            </w:pPr>
            <w:r w:rsidRPr="00ED5156">
              <w:rPr>
                <w:rFonts w:ascii="Times New Roman" w:eastAsia="Times New Roman" w:hAnsi="Times New Roman" w:cs="Times New Roman"/>
                <w:b/>
                <w:bCs/>
                <w:lang w:eastAsia="ru-RU"/>
              </w:rPr>
              <w:t>предприятия</w:t>
            </w:r>
          </w:p>
        </w:tc>
        <w:tc>
          <w:tcPr>
            <w:tcW w:w="6662" w:type="dxa"/>
          </w:tcPr>
          <w:p w14:paraId="0280A191" w14:textId="77777777" w:rsidR="005E48C9" w:rsidRPr="00C63897" w:rsidRDefault="005E48C9" w:rsidP="0035249C">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E48C9" w:rsidRPr="00C63897" w14:paraId="19387037" w14:textId="77777777" w:rsidTr="0035249C">
        <w:trPr>
          <w:trHeight w:val="396"/>
        </w:trPr>
        <w:tc>
          <w:tcPr>
            <w:tcW w:w="2972" w:type="dxa"/>
            <w:vMerge/>
          </w:tcPr>
          <w:p w14:paraId="1F932B0B" w14:textId="77777777" w:rsidR="005E48C9" w:rsidRPr="00C63897" w:rsidRDefault="005E48C9" w:rsidP="0035249C">
            <w:pPr>
              <w:rPr>
                <w:rFonts w:ascii="Times New Roman" w:eastAsia="Times New Roman" w:hAnsi="Times New Roman" w:cs="Times New Roman"/>
                <w:b/>
                <w:bCs/>
                <w:lang w:eastAsia="ru-RU"/>
              </w:rPr>
            </w:pPr>
          </w:p>
        </w:tc>
        <w:tc>
          <w:tcPr>
            <w:tcW w:w="6662" w:type="dxa"/>
          </w:tcPr>
          <w:p w14:paraId="61AF5AAB" w14:textId="3BCAF9C6" w:rsidR="00ED5156" w:rsidRPr="00ED5156" w:rsidRDefault="00ED5156" w:rsidP="00ED5156">
            <w:pPr>
              <w:suppressAutoHyphens/>
              <w:jc w:val="both"/>
              <w:rPr>
                <w:rFonts w:ascii="Times New Roman" w:eastAsia="Times New Roman" w:hAnsi="Times New Roman" w:cs="Times New Roman"/>
                <w:lang w:eastAsia="ru-RU"/>
              </w:rPr>
            </w:pPr>
            <w:r w:rsidRPr="00ED5156">
              <w:rPr>
                <w:rFonts w:ascii="Times New Roman" w:eastAsia="Times New Roman" w:hAnsi="Times New Roman" w:cs="Times New Roman"/>
                <w:lang w:eastAsia="ru-RU"/>
              </w:rPr>
              <w:t>Этика и принципы делового общения. Управление конфликтами. Стиль руководства.</w:t>
            </w:r>
            <w:r>
              <w:rPr>
                <w:rFonts w:ascii="Times New Roman" w:eastAsia="Times New Roman" w:hAnsi="Times New Roman" w:cs="Times New Roman"/>
                <w:lang w:eastAsia="ru-RU"/>
              </w:rPr>
              <w:t xml:space="preserve"> </w:t>
            </w:r>
            <w:r w:rsidRPr="00ED5156">
              <w:rPr>
                <w:rFonts w:ascii="Times New Roman" w:eastAsia="Times New Roman" w:hAnsi="Times New Roman" w:cs="Times New Roman"/>
                <w:lang w:eastAsia="ru-RU"/>
              </w:rPr>
              <w:t>Трудовой потенциал работника.</w:t>
            </w:r>
            <w:r>
              <w:rPr>
                <w:rFonts w:ascii="Times New Roman" w:eastAsia="Times New Roman" w:hAnsi="Times New Roman" w:cs="Times New Roman"/>
                <w:lang w:eastAsia="ru-RU"/>
              </w:rPr>
              <w:t xml:space="preserve"> </w:t>
            </w:r>
            <w:r w:rsidRPr="00ED5156">
              <w:rPr>
                <w:rFonts w:ascii="Times New Roman" w:eastAsia="Times New Roman" w:hAnsi="Times New Roman" w:cs="Times New Roman"/>
                <w:lang w:eastAsia="ru-RU"/>
              </w:rPr>
              <w:t xml:space="preserve">Понятие и задачи деловой оценки. Оценка работников по результатам труда. </w:t>
            </w:r>
          </w:p>
          <w:p w14:paraId="01829185" w14:textId="5A00A698" w:rsidR="00ED5156" w:rsidRPr="00ED5156" w:rsidRDefault="00ED5156" w:rsidP="00ED5156">
            <w:pPr>
              <w:suppressAutoHyphens/>
              <w:jc w:val="both"/>
              <w:rPr>
                <w:rFonts w:ascii="Times New Roman" w:eastAsia="Times New Roman" w:hAnsi="Times New Roman" w:cs="Times New Roman"/>
                <w:lang w:eastAsia="ru-RU"/>
              </w:rPr>
            </w:pPr>
            <w:r w:rsidRPr="00ED5156">
              <w:rPr>
                <w:rFonts w:ascii="Times New Roman" w:eastAsia="Times New Roman" w:hAnsi="Times New Roman" w:cs="Times New Roman"/>
                <w:lang w:eastAsia="ru-RU"/>
              </w:rPr>
              <w:t>Аттестация кадров и ее процедура.</w:t>
            </w:r>
            <w:r>
              <w:rPr>
                <w:rFonts w:ascii="Times New Roman" w:eastAsia="Times New Roman" w:hAnsi="Times New Roman" w:cs="Times New Roman"/>
                <w:lang w:eastAsia="ru-RU"/>
              </w:rPr>
              <w:t xml:space="preserve"> </w:t>
            </w:r>
            <w:r w:rsidRPr="00ED5156">
              <w:rPr>
                <w:rFonts w:ascii="Times New Roman" w:eastAsia="Times New Roman" w:hAnsi="Times New Roman" w:cs="Times New Roman"/>
                <w:lang w:eastAsia="ru-RU"/>
              </w:rPr>
              <w:t xml:space="preserve">Задачи и методы контроля. Виды контроля. Процесс контроля. Характеристика эффективности </w:t>
            </w:r>
          </w:p>
          <w:p w14:paraId="6BE7085B" w14:textId="091543DB" w:rsidR="005E48C9" w:rsidRPr="00C63897" w:rsidRDefault="00ED5156" w:rsidP="00ED5156">
            <w:pPr>
              <w:suppressAutoHyphens/>
              <w:jc w:val="both"/>
              <w:rPr>
                <w:rFonts w:ascii="Times New Roman" w:eastAsia="Times New Roman" w:hAnsi="Times New Roman" w:cs="Times New Roman"/>
                <w:lang w:eastAsia="ru-RU"/>
              </w:rPr>
            </w:pPr>
            <w:r w:rsidRPr="00ED5156">
              <w:rPr>
                <w:rFonts w:ascii="Times New Roman" w:eastAsia="Times New Roman" w:hAnsi="Times New Roman" w:cs="Times New Roman"/>
                <w:lang w:eastAsia="ru-RU"/>
              </w:rPr>
              <w:t>контроля</w:t>
            </w:r>
          </w:p>
        </w:tc>
      </w:tr>
      <w:tr w:rsidR="005E48C9" w:rsidRPr="00C63897" w14:paraId="233D067E" w14:textId="77777777" w:rsidTr="0035249C">
        <w:trPr>
          <w:trHeight w:val="20"/>
        </w:trPr>
        <w:tc>
          <w:tcPr>
            <w:tcW w:w="2972" w:type="dxa"/>
            <w:vMerge/>
          </w:tcPr>
          <w:p w14:paraId="2535A9DA" w14:textId="77777777" w:rsidR="005E48C9" w:rsidRPr="00C63897" w:rsidRDefault="005E48C9" w:rsidP="0035249C">
            <w:pPr>
              <w:rPr>
                <w:rFonts w:ascii="Times New Roman" w:eastAsia="Times New Roman" w:hAnsi="Times New Roman" w:cs="Times New Roman"/>
                <w:b/>
                <w:bCs/>
                <w:lang w:eastAsia="ru-RU"/>
              </w:rPr>
            </w:pPr>
          </w:p>
        </w:tc>
        <w:tc>
          <w:tcPr>
            <w:tcW w:w="6662" w:type="dxa"/>
          </w:tcPr>
          <w:p w14:paraId="16C1C8B2" w14:textId="77777777" w:rsidR="005E48C9" w:rsidRPr="00C63897" w:rsidRDefault="005E48C9" w:rsidP="0035249C">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E48C9" w:rsidRPr="00C63897" w14:paraId="51D79FEB" w14:textId="77777777" w:rsidTr="0035249C">
        <w:trPr>
          <w:trHeight w:val="204"/>
        </w:trPr>
        <w:tc>
          <w:tcPr>
            <w:tcW w:w="2972" w:type="dxa"/>
            <w:vMerge/>
          </w:tcPr>
          <w:p w14:paraId="772EE198" w14:textId="77777777" w:rsidR="005E48C9" w:rsidRPr="00C63897" w:rsidRDefault="005E48C9" w:rsidP="0035249C">
            <w:pPr>
              <w:rPr>
                <w:rFonts w:ascii="Times New Roman" w:eastAsia="Times New Roman" w:hAnsi="Times New Roman" w:cs="Times New Roman"/>
                <w:b/>
                <w:bCs/>
                <w:lang w:eastAsia="ru-RU"/>
              </w:rPr>
            </w:pPr>
          </w:p>
        </w:tc>
        <w:tc>
          <w:tcPr>
            <w:tcW w:w="6662" w:type="dxa"/>
          </w:tcPr>
          <w:p w14:paraId="5C916B8B" w14:textId="0EB369BB" w:rsidR="005E48C9" w:rsidRPr="00C63897" w:rsidRDefault="00ED5156" w:rsidP="0035249C">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8. </w:t>
            </w:r>
            <w:r w:rsidRPr="00ED5156">
              <w:rPr>
                <w:rFonts w:ascii="Times New Roman" w:eastAsia="Times New Roman" w:hAnsi="Times New Roman" w:cs="Times New Roman"/>
                <w:lang w:eastAsia="ru-RU"/>
              </w:rPr>
              <w:t>Выбор способов разрешения производственных споров и конфликтов</w:t>
            </w:r>
          </w:p>
        </w:tc>
      </w:tr>
      <w:tr w:rsidR="005E48C9" w:rsidRPr="00C63897" w14:paraId="0D9DE092" w14:textId="77777777" w:rsidTr="0035249C">
        <w:trPr>
          <w:trHeight w:val="73"/>
        </w:trPr>
        <w:tc>
          <w:tcPr>
            <w:tcW w:w="2972" w:type="dxa"/>
            <w:vMerge/>
          </w:tcPr>
          <w:p w14:paraId="581ECDD7" w14:textId="77777777" w:rsidR="005E48C9" w:rsidRPr="00C63897" w:rsidRDefault="005E48C9" w:rsidP="0035249C">
            <w:pPr>
              <w:rPr>
                <w:rFonts w:ascii="Times New Roman" w:eastAsia="Times New Roman" w:hAnsi="Times New Roman" w:cs="Times New Roman"/>
                <w:b/>
                <w:bCs/>
                <w:lang w:eastAsia="ru-RU"/>
              </w:rPr>
            </w:pPr>
          </w:p>
        </w:tc>
        <w:tc>
          <w:tcPr>
            <w:tcW w:w="6662" w:type="dxa"/>
            <w:vAlign w:val="bottom"/>
          </w:tcPr>
          <w:p w14:paraId="30CB9848" w14:textId="11A33B89" w:rsidR="005E48C9" w:rsidRPr="00C63897" w:rsidRDefault="00ED5156" w:rsidP="0035249C">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w:t>
            </w:r>
            <w:r w:rsidRPr="00ED5156">
              <w:rPr>
                <w:rFonts w:ascii="Times New Roman" w:eastAsia="Times New Roman" w:hAnsi="Times New Roman" w:cs="Times New Roman"/>
                <w:lang w:eastAsia="ru-RU"/>
              </w:rPr>
              <w:t>Делегирование полномочий</w:t>
            </w:r>
          </w:p>
        </w:tc>
      </w:tr>
      <w:tr w:rsidR="00ED5156" w:rsidRPr="00C63897" w14:paraId="72041847" w14:textId="77777777" w:rsidTr="0035249C">
        <w:trPr>
          <w:trHeight w:val="73"/>
        </w:trPr>
        <w:tc>
          <w:tcPr>
            <w:tcW w:w="2972" w:type="dxa"/>
            <w:vMerge/>
          </w:tcPr>
          <w:p w14:paraId="5E378112" w14:textId="77777777" w:rsidR="00ED5156" w:rsidRPr="00C63897" w:rsidRDefault="00ED5156" w:rsidP="0035249C">
            <w:pPr>
              <w:rPr>
                <w:rFonts w:ascii="Times New Roman" w:eastAsia="Times New Roman" w:hAnsi="Times New Roman" w:cs="Times New Roman"/>
                <w:b/>
                <w:bCs/>
                <w:lang w:eastAsia="ru-RU"/>
              </w:rPr>
            </w:pPr>
          </w:p>
        </w:tc>
        <w:tc>
          <w:tcPr>
            <w:tcW w:w="6662" w:type="dxa"/>
            <w:vAlign w:val="bottom"/>
          </w:tcPr>
          <w:p w14:paraId="125F6DCD" w14:textId="7E358EC2" w:rsidR="00ED5156" w:rsidRDefault="00ED5156" w:rsidP="0035249C">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10. </w:t>
            </w:r>
            <w:r w:rsidRPr="00ED5156">
              <w:rPr>
                <w:rFonts w:ascii="Times New Roman" w:eastAsia="Times New Roman" w:hAnsi="Times New Roman" w:cs="Times New Roman"/>
                <w:lang w:eastAsia="ru-RU"/>
              </w:rPr>
              <w:t>Решение управленческих задач</w:t>
            </w:r>
          </w:p>
        </w:tc>
      </w:tr>
      <w:tr w:rsidR="005E48C9" w:rsidRPr="004D41E5" w14:paraId="3D719435" w14:textId="77777777" w:rsidTr="0035249C">
        <w:trPr>
          <w:trHeight w:val="361"/>
        </w:trPr>
        <w:tc>
          <w:tcPr>
            <w:tcW w:w="2972" w:type="dxa"/>
            <w:vMerge/>
          </w:tcPr>
          <w:p w14:paraId="7CBCEF6B" w14:textId="77777777" w:rsidR="005E48C9" w:rsidRPr="00C63897" w:rsidRDefault="005E48C9" w:rsidP="0035249C">
            <w:pPr>
              <w:rPr>
                <w:rFonts w:ascii="Times New Roman" w:eastAsia="Times New Roman" w:hAnsi="Times New Roman" w:cs="Times New Roman"/>
                <w:b/>
                <w:bCs/>
                <w:lang w:eastAsia="ru-RU"/>
              </w:rPr>
            </w:pPr>
          </w:p>
        </w:tc>
        <w:tc>
          <w:tcPr>
            <w:tcW w:w="6662" w:type="dxa"/>
            <w:vAlign w:val="bottom"/>
          </w:tcPr>
          <w:p w14:paraId="7739C66B" w14:textId="77777777" w:rsidR="005E48C9" w:rsidRDefault="005E48C9"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E7DDC19" w14:textId="77777777" w:rsidR="005E48C9" w:rsidRPr="004D41E5" w:rsidRDefault="005E48C9" w:rsidP="0035249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48C9" w:rsidRPr="00C63897" w14:paraId="66D78776" w14:textId="77777777" w:rsidTr="0035249C">
        <w:trPr>
          <w:trHeight w:val="361"/>
        </w:trPr>
        <w:tc>
          <w:tcPr>
            <w:tcW w:w="2972" w:type="dxa"/>
            <w:vMerge w:val="restart"/>
          </w:tcPr>
          <w:p w14:paraId="494F8919" w14:textId="629A69B5" w:rsidR="005E48C9" w:rsidRPr="00C63897" w:rsidRDefault="005E48C9"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ED5156">
              <w:rPr>
                <w:rFonts w:ascii="Times New Roman" w:eastAsia="Times New Roman" w:hAnsi="Times New Roman" w:cs="Times New Roman"/>
                <w:b/>
                <w:bCs/>
                <w:lang w:eastAsia="ru-RU"/>
              </w:rPr>
              <w:t>3.2 Управление персоналом</w:t>
            </w:r>
          </w:p>
        </w:tc>
        <w:tc>
          <w:tcPr>
            <w:tcW w:w="6662" w:type="dxa"/>
            <w:tcBorders>
              <w:top w:val="single" w:sz="4" w:space="0" w:color="auto"/>
              <w:left w:val="single" w:sz="4" w:space="0" w:color="auto"/>
              <w:bottom w:val="single" w:sz="4" w:space="0" w:color="auto"/>
              <w:right w:val="single" w:sz="4" w:space="0" w:color="auto"/>
            </w:tcBorders>
            <w:vAlign w:val="bottom"/>
          </w:tcPr>
          <w:p w14:paraId="0B4B67BD" w14:textId="77777777" w:rsidR="005E48C9" w:rsidRPr="00C63897" w:rsidRDefault="005E48C9"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E48C9" w:rsidRPr="00C63897" w14:paraId="637425C8" w14:textId="77777777" w:rsidTr="0035249C">
        <w:trPr>
          <w:trHeight w:val="361"/>
        </w:trPr>
        <w:tc>
          <w:tcPr>
            <w:tcW w:w="2972" w:type="dxa"/>
            <w:vMerge/>
          </w:tcPr>
          <w:p w14:paraId="7574B6D8" w14:textId="77777777" w:rsidR="005E48C9" w:rsidRPr="00C63897" w:rsidRDefault="005E48C9" w:rsidP="003524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977BC6" w14:textId="7694AC4E" w:rsidR="005E48C9" w:rsidRPr="00C63897" w:rsidRDefault="00ED5156" w:rsidP="000E0B3A">
            <w:pPr>
              <w:rPr>
                <w:rFonts w:ascii="Times New Roman" w:eastAsia="Times New Roman" w:hAnsi="Times New Roman" w:cs="Times New Roman"/>
                <w:lang w:eastAsia="ru-RU"/>
              </w:rPr>
            </w:pPr>
            <w:r w:rsidRPr="00ED5156">
              <w:rPr>
                <w:rFonts w:ascii="Times New Roman" w:eastAsia="Times New Roman" w:hAnsi="Times New Roman" w:cs="Times New Roman"/>
                <w:lang w:eastAsia="ru-RU"/>
              </w:rPr>
              <w:t>Понятие и сущность менеджмента. Эволюция управленческой мысли.</w:t>
            </w:r>
            <w:r>
              <w:rPr>
                <w:rFonts w:ascii="Times New Roman" w:eastAsia="Times New Roman" w:hAnsi="Times New Roman" w:cs="Times New Roman"/>
                <w:lang w:eastAsia="ru-RU"/>
              </w:rPr>
              <w:t xml:space="preserve"> </w:t>
            </w:r>
            <w:r w:rsidRPr="00ED5156">
              <w:rPr>
                <w:rFonts w:ascii="Times New Roman" w:eastAsia="Times New Roman" w:hAnsi="Times New Roman" w:cs="Times New Roman"/>
                <w:lang w:eastAsia="ru-RU"/>
              </w:rPr>
              <w:t>Основные подходы к управлению персоналом.</w:t>
            </w:r>
            <w:r>
              <w:rPr>
                <w:rFonts w:ascii="Times New Roman" w:eastAsia="Times New Roman" w:hAnsi="Times New Roman" w:cs="Times New Roman"/>
                <w:lang w:eastAsia="ru-RU"/>
              </w:rPr>
              <w:t xml:space="preserve"> </w:t>
            </w:r>
            <w:r w:rsidRPr="00ED5156">
              <w:rPr>
                <w:rFonts w:ascii="Times New Roman" w:eastAsia="Times New Roman" w:hAnsi="Times New Roman" w:cs="Times New Roman"/>
                <w:lang w:eastAsia="ru-RU"/>
              </w:rPr>
              <w:t>Жизненный цикл организации.</w:t>
            </w:r>
            <w:r>
              <w:rPr>
                <w:rFonts w:ascii="Times New Roman" w:eastAsia="Times New Roman" w:hAnsi="Times New Roman" w:cs="Times New Roman"/>
                <w:lang w:eastAsia="ru-RU"/>
              </w:rPr>
              <w:t xml:space="preserve"> </w:t>
            </w:r>
            <w:r w:rsidRPr="00ED5156">
              <w:rPr>
                <w:rFonts w:ascii="Times New Roman" w:eastAsia="Times New Roman" w:hAnsi="Times New Roman" w:cs="Times New Roman"/>
                <w:lang w:eastAsia="ru-RU"/>
              </w:rPr>
              <w:t>Деятельность менеджера по персоналу</w:t>
            </w:r>
            <w:r>
              <w:rPr>
                <w:rFonts w:ascii="Times New Roman" w:eastAsia="Times New Roman" w:hAnsi="Times New Roman" w:cs="Times New Roman"/>
                <w:lang w:eastAsia="ru-RU"/>
              </w:rPr>
              <w:t xml:space="preserve">. </w:t>
            </w:r>
            <w:r w:rsidRPr="00ED5156">
              <w:rPr>
                <w:rFonts w:ascii="Times New Roman" w:eastAsia="Times New Roman" w:hAnsi="Times New Roman" w:cs="Times New Roman"/>
                <w:lang w:eastAsia="ru-RU"/>
              </w:rPr>
              <w:t>Формирование кадровой стратегии. Планирование потребности и расчет численности персонала.</w:t>
            </w:r>
            <w:r>
              <w:rPr>
                <w:rFonts w:ascii="Times New Roman" w:eastAsia="Times New Roman" w:hAnsi="Times New Roman" w:cs="Times New Roman"/>
                <w:lang w:eastAsia="ru-RU"/>
              </w:rPr>
              <w:t xml:space="preserve"> </w:t>
            </w:r>
            <w:r w:rsidRPr="00ED5156">
              <w:rPr>
                <w:rFonts w:ascii="Times New Roman" w:eastAsia="Times New Roman" w:hAnsi="Times New Roman" w:cs="Times New Roman"/>
                <w:lang w:eastAsia="ru-RU"/>
              </w:rPr>
              <w:t>Анализ деятельности и формирование критериев оценки кандидатов.</w:t>
            </w:r>
            <w:r w:rsidR="000E0B3A">
              <w:t xml:space="preserve"> </w:t>
            </w:r>
            <w:r w:rsidR="000E0B3A" w:rsidRPr="000E0B3A">
              <w:rPr>
                <w:rFonts w:ascii="Times New Roman" w:eastAsia="Times New Roman" w:hAnsi="Times New Roman" w:cs="Times New Roman"/>
                <w:lang w:eastAsia="ru-RU"/>
              </w:rPr>
              <w:t>Формирование кадровой службы.</w:t>
            </w:r>
            <w:r w:rsidR="000E0B3A">
              <w:rPr>
                <w:rFonts w:ascii="Times New Roman" w:eastAsia="Times New Roman" w:hAnsi="Times New Roman" w:cs="Times New Roman"/>
                <w:lang w:eastAsia="ru-RU"/>
              </w:rPr>
              <w:t xml:space="preserve"> </w:t>
            </w:r>
            <w:r w:rsidR="000E0B3A" w:rsidRPr="000E0B3A">
              <w:rPr>
                <w:rFonts w:ascii="Times New Roman" w:eastAsia="Times New Roman" w:hAnsi="Times New Roman" w:cs="Times New Roman"/>
                <w:lang w:eastAsia="ru-RU"/>
              </w:rPr>
              <w:t>Привлечение и набор кандидатов.</w:t>
            </w:r>
            <w:r w:rsidR="000E0B3A">
              <w:rPr>
                <w:rFonts w:ascii="Times New Roman" w:eastAsia="Times New Roman" w:hAnsi="Times New Roman" w:cs="Times New Roman"/>
                <w:lang w:eastAsia="ru-RU"/>
              </w:rPr>
              <w:t xml:space="preserve"> </w:t>
            </w:r>
            <w:r w:rsidR="000E0B3A" w:rsidRPr="000E0B3A">
              <w:rPr>
                <w:rFonts w:ascii="Times New Roman" w:eastAsia="Times New Roman" w:hAnsi="Times New Roman" w:cs="Times New Roman"/>
                <w:lang w:eastAsia="ru-RU"/>
              </w:rPr>
              <w:t>Оценка кандидатов при приеме на работу</w:t>
            </w:r>
            <w:r w:rsidR="000E0B3A">
              <w:rPr>
                <w:rFonts w:ascii="Times New Roman" w:eastAsia="Times New Roman" w:hAnsi="Times New Roman" w:cs="Times New Roman"/>
                <w:lang w:eastAsia="ru-RU"/>
              </w:rPr>
              <w:t xml:space="preserve">. </w:t>
            </w:r>
            <w:r w:rsidR="000E0B3A" w:rsidRPr="000E0B3A">
              <w:rPr>
                <w:rFonts w:ascii="Times New Roman" w:eastAsia="Times New Roman" w:hAnsi="Times New Roman" w:cs="Times New Roman"/>
                <w:lang w:eastAsia="ru-RU"/>
              </w:rPr>
              <w:t>Адаптация новых сотрудников.</w:t>
            </w:r>
            <w:r w:rsidR="000E0B3A">
              <w:rPr>
                <w:rFonts w:ascii="Times New Roman" w:eastAsia="Times New Roman" w:hAnsi="Times New Roman" w:cs="Times New Roman"/>
                <w:lang w:eastAsia="ru-RU"/>
              </w:rPr>
              <w:t xml:space="preserve"> </w:t>
            </w:r>
            <w:r w:rsidR="000E0B3A" w:rsidRPr="000E0B3A">
              <w:rPr>
                <w:rFonts w:ascii="Times New Roman" w:eastAsia="Times New Roman" w:hAnsi="Times New Roman" w:cs="Times New Roman"/>
                <w:lang w:eastAsia="ru-RU"/>
              </w:rPr>
              <w:t>Оценка производительности труда.</w:t>
            </w:r>
            <w:r w:rsidR="000E0B3A">
              <w:rPr>
                <w:rFonts w:ascii="Times New Roman" w:eastAsia="Times New Roman" w:hAnsi="Times New Roman" w:cs="Times New Roman"/>
                <w:lang w:eastAsia="ru-RU"/>
              </w:rPr>
              <w:t xml:space="preserve"> </w:t>
            </w:r>
            <w:r w:rsidR="000E0B3A" w:rsidRPr="000E0B3A">
              <w:rPr>
                <w:rFonts w:ascii="Times New Roman" w:eastAsia="Times New Roman" w:hAnsi="Times New Roman" w:cs="Times New Roman"/>
                <w:lang w:eastAsia="ru-RU"/>
              </w:rPr>
              <w:t>Создание системы аттестации персонала.</w:t>
            </w:r>
            <w:r w:rsidR="000E0B3A">
              <w:rPr>
                <w:rFonts w:ascii="Times New Roman" w:eastAsia="Times New Roman" w:hAnsi="Times New Roman" w:cs="Times New Roman"/>
                <w:lang w:eastAsia="ru-RU"/>
              </w:rPr>
              <w:t xml:space="preserve"> </w:t>
            </w:r>
            <w:r w:rsidR="000E0B3A" w:rsidRPr="000E0B3A">
              <w:rPr>
                <w:rFonts w:ascii="Times New Roman" w:eastAsia="Times New Roman" w:hAnsi="Times New Roman" w:cs="Times New Roman"/>
                <w:lang w:eastAsia="ru-RU"/>
              </w:rPr>
              <w:t>Работа с резервом и планирование карьеры.</w:t>
            </w:r>
            <w:r w:rsidR="000E0B3A">
              <w:rPr>
                <w:rFonts w:ascii="Times New Roman" w:eastAsia="Times New Roman" w:hAnsi="Times New Roman" w:cs="Times New Roman"/>
                <w:lang w:eastAsia="ru-RU"/>
              </w:rPr>
              <w:t xml:space="preserve"> </w:t>
            </w:r>
            <w:r w:rsidR="000E0B3A" w:rsidRPr="000E0B3A">
              <w:rPr>
                <w:rFonts w:ascii="Times New Roman" w:eastAsia="Times New Roman" w:hAnsi="Times New Roman" w:cs="Times New Roman"/>
                <w:lang w:eastAsia="ru-RU"/>
              </w:rPr>
              <w:t>Обучение персонала.</w:t>
            </w:r>
            <w:r w:rsidR="000E0B3A">
              <w:rPr>
                <w:rFonts w:ascii="Times New Roman" w:eastAsia="Times New Roman" w:hAnsi="Times New Roman" w:cs="Times New Roman"/>
                <w:lang w:eastAsia="ru-RU"/>
              </w:rPr>
              <w:t xml:space="preserve"> </w:t>
            </w:r>
            <w:r w:rsidR="000E0B3A" w:rsidRPr="000E0B3A">
              <w:rPr>
                <w:rFonts w:ascii="Times New Roman" w:eastAsia="Times New Roman" w:hAnsi="Times New Roman" w:cs="Times New Roman"/>
                <w:lang w:eastAsia="ru-RU"/>
              </w:rPr>
              <w:t>Разработка программ стимулирования труда.</w:t>
            </w:r>
          </w:p>
        </w:tc>
      </w:tr>
      <w:tr w:rsidR="005E48C9" w:rsidRPr="00C63897" w14:paraId="376C82F8" w14:textId="77777777" w:rsidTr="0035249C">
        <w:trPr>
          <w:trHeight w:val="361"/>
        </w:trPr>
        <w:tc>
          <w:tcPr>
            <w:tcW w:w="2972" w:type="dxa"/>
            <w:vMerge/>
          </w:tcPr>
          <w:p w14:paraId="79DA551A" w14:textId="77777777" w:rsidR="005E48C9" w:rsidRPr="00C63897" w:rsidRDefault="005E48C9" w:rsidP="003524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FFB26B" w14:textId="77777777" w:rsidR="005E48C9" w:rsidRPr="00C63897" w:rsidRDefault="005E48C9"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E48C9" w:rsidRPr="00C63897" w14:paraId="0E7B70CC" w14:textId="77777777" w:rsidTr="0035249C">
        <w:trPr>
          <w:trHeight w:val="137"/>
        </w:trPr>
        <w:tc>
          <w:tcPr>
            <w:tcW w:w="2972" w:type="dxa"/>
            <w:vMerge/>
          </w:tcPr>
          <w:p w14:paraId="58E9449A" w14:textId="77777777" w:rsidR="005E48C9" w:rsidRPr="00C63897" w:rsidRDefault="005E48C9" w:rsidP="003524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F99FFD" w14:textId="216E4BBA" w:rsidR="005E48C9" w:rsidRPr="00C63897" w:rsidRDefault="000E0B3A"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11. </w:t>
            </w:r>
            <w:r w:rsidRPr="000E0B3A">
              <w:rPr>
                <w:rFonts w:ascii="Times New Roman" w:eastAsia="Times New Roman" w:hAnsi="Times New Roman" w:cs="Times New Roman"/>
                <w:lang w:eastAsia="ru-RU"/>
              </w:rPr>
              <w:t>Управление трудовыми ресурсами</w:t>
            </w:r>
          </w:p>
        </w:tc>
      </w:tr>
      <w:tr w:rsidR="005E48C9" w:rsidRPr="00C63897" w14:paraId="69C511F0" w14:textId="77777777" w:rsidTr="0035249C">
        <w:trPr>
          <w:trHeight w:val="298"/>
        </w:trPr>
        <w:tc>
          <w:tcPr>
            <w:tcW w:w="2972" w:type="dxa"/>
            <w:vMerge/>
          </w:tcPr>
          <w:p w14:paraId="30A30B51" w14:textId="77777777" w:rsidR="005E48C9" w:rsidRPr="00C63897" w:rsidRDefault="005E48C9" w:rsidP="003524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F5E7A8" w14:textId="0FB1EA01" w:rsidR="005E48C9" w:rsidRPr="00C63897" w:rsidRDefault="000E0B3A"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12. </w:t>
            </w:r>
            <w:r w:rsidRPr="000E0B3A">
              <w:rPr>
                <w:rFonts w:ascii="Times New Roman" w:eastAsia="Times New Roman" w:hAnsi="Times New Roman" w:cs="Times New Roman"/>
                <w:lang w:eastAsia="ru-RU"/>
              </w:rPr>
              <w:t>Формирование кадровой стратегии. Планирование потребности и расчет численности персонала.</w:t>
            </w:r>
          </w:p>
        </w:tc>
      </w:tr>
      <w:tr w:rsidR="000E0B3A" w:rsidRPr="00C63897" w14:paraId="44CEAB32" w14:textId="77777777" w:rsidTr="0035249C">
        <w:trPr>
          <w:trHeight w:val="298"/>
        </w:trPr>
        <w:tc>
          <w:tcPr>
            <w:tcW w:w="2972" w:type="dxa"/>
            <w:vMerge/>
          </w:tcPr>
          <w:p w14:paraId="38A9911A" w14:textId="77777777" w:rsidR="000E0B3A" w:rsidRPr="00C63897" w:rsidRDefault="000E0B3A" w:rsidP="003524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305235" w14:textId="5CC75A39" w:rsidR="000E0B3A" w:rsidRDefault="000E0B3A"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13. </w:t>
            </w:r>
            <w:r w:rsidRPr="000E0B3A">
              <w:rPr>
                <w:rFonts w:ascii="Times New Roman" w:eastAsia="Times New Roman" w:hAnsi="Times New Roman" w:cs="Times New Roman"/>
                <w:lang w:eastAsia="ru-RU"/>
              </w:rPr>
              <w:t>Анализ деятельности и формирование критериев оценки кандидатов</w:t>
            </w:r>
          </w:p>
        </w:tc>
      </w:tr>
      <w:tr w:rsidR="000E0B3A" w:rsidRPr="00C63897" w14:paraId="0CCE7CAB" w14:textId="77777777" w:rsidTr="0035249C">
        <w:trPr>
          <w:trHeight w:val="298"/>
        </w:trPr>
        <w:tc>
          <w:tcPr>
            <w:tcW w:w="2972" w:type="dxa"/>
            <w:vMerge/>
          </w:tcPr>
          <w:p w14:paraId="51D107DB" w14:textId="77777777" w:rsidR="000E0B3A" w:rsidRPr="00C63897" w:rsidRDefault="000E0B3A" w:rsidP="003524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2746A8" w14:textId="7B72E4CC" w:rsidR="000E0B3A" w:rsidRDefault="000E0B3A"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14. </w:t>
            </w:r>
            <w:r w:rsidRPr="000E0B3A">
              <w:rPr>
                <w:rFonts w:ascii="Times New Roman" w:eastAsia="Times New Roman" w:hAnsi="Times New Roman" w:cs="Times New Roman"/>
                <w:lang w:eastAsia="ru-RU"/>
              </w:rPr>
              <w:t>Нормирование труда и определение численности персонала</w:t>
            </w:r>
          </w:p>
        </w:tc>
      </w:tr>
      <w:tr w:rsidR="000E0B3A" w:rsidRPr="00C63897" w14:paraId="2FB57C70" w14:textId="77777777" w:rsidTr="0035249C">
        <w:trPr>
          <w:trHeight w:val="298"/>
        </w:trPr>
        <w:tc>
          <w:tcPr>
            <w:tcW w:w="2972" w:type="dxa"/>
            <w:vMerge/>
          </w:tcPr>
          <w:p w14:paraId="0391681C" w14:textId="77777777" w:rsidR="000E0B3A" w:rsidRPr="00C63897" w:rsidRDefault="000E0B3A" w:rsidP="003524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53A387" w14:textId="282CE279" w:rsidR="000E0B3A" w:rsidRDefault="000E0B3A" w:rsidP="0035249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15. </w:t>
            </w:r>
            <w:r w:rsidRPr="000E0B3A">
              <w:rPr>
                <w:rFonts w:ascii="Times New Roman" w:eastAsia="Times New Roman" w:hAnsi="Times New Roman" w:cs="Times New Roman"/>
                <w:lang w:eastAsia="ru-RU"/>
              </w:rPr>
              <w:t>Функциональное разделение труда в аппарате управления организации</w:t>
            </w:r>
          </w:p>
        </w:tc>
      </w:tr>
      <w:tr w:rsidR="005E48C9" w:rsidRPr="00C63897" w14:paraId="6302E0F6" w14:textId="77777777" w:rsidTr="0035249C">
        <w:trPr>
          <w:trHeight w:val="361"/>
        </w:trPr>
        <w:tc>
          <w:tcPr>
            <w:tcW w:w="2972" w:type="dxa"/>
            <w:vMerge/>
          </w:tcPr>
          <w:p w14:paraId="484E1268" w14:textId="77777777" w:rsidR="005E48C9" w:rsidRPr="00C63897" w:rsidRDefault="005E48C9" w:rsidP="003524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250109" w14:textId="77777777" w:rsidR="005E48C9" w:rsidRDefault="005E48C9" w:rsidP="003524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4A5ADA2" w14:textId="77777777" w:rsidR="005E48C9" w:rsidRPr="00C63897" w:rsidRDefault="005E48C9" w:rsidP="0035249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7D40" w:rsidRPr="00C63897" w14:paraId="0FF4B722" w14:textId="77777777" w:rsidTr="005B3F28">
        <w:tc>
          <w:tcPr>
            <w:tcW w:w="9634" w:type="dxa"/>
            <w:gridSpan w:val="2"/>
          </w:tcPr>
          <w:p w14:paraId="3787FB9A" w14:textId="77777777" w:rsidR="00437D40" w:rsidRDefault="00437D40" w:rsidP="005B3F2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479BBEBC" w14:textId="77777777" w:rsidR="00437D40" w:rsidRDefault="00437D40" w:rsidP="005B3F28">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526168F7" w14:textId="56E87418" w:rsidR="004E1F2D" w:rsidRPr="004E1F2D" w:rsidRDefault="004E1F2D" w:rsidP="004E1F2D">
            <w:pPr>
              <w:suppressAutoHyphens/>
              <w:jc w:val="both"/>
              <w:rPr>
                <w:rFonts w:ascii="Times New Roman" w:eastAsia="Times New Roman" w:hAnsi="Times New Roman" w:cs="Times New Roman"/>
                <w:lang w:eastAsia="ru-RU"/>
              </w:rPr>
            </w:pPr>
            <w:r w:rsidRPr="004E1F2D">
              <w:rPr>
                <w:rFonts w:ascii="Times New Roman" w:eastAsia="Times New Roman" w:hAnsi="Times New Roman" w:cs="Times New Roman"/>
                <w:lang w:eastAsia="ru-RU"/>
              </w:rPr>
              <w:t>Тайм-менеджмент</w:t>
            </w:r>
          </w:p>
          <w:p w14:paraId="7E049A67" w14:textId="18078260" w:rsidR="004E1F2D" w:rsidRPr="004E1F2D" w:rsidRDefault="004E1F2D" w:rsidP="004E1F2D">
            <w:pPr>
              <w:suppressAutoHyphens/>
              <w:jc w:val="both"/>
              <w:rPr>
                <w:rFonts w:ascii="Times New Roman" w:eastAsia="Times New Roman" w:hAnsi="Times New Roman" w:cs="Times New Roman"/>
                <w:lang w:eastAsia="ru-RU"/>
              </w:rPr>
            </w:pPr>
            <w:r w:rsidRPr="004E1F2D">
              <w:rPr>
                <w:rFonts w:ascii="Times New Roman" w:eastAsia="Times New Roman" w:hAnsi="Times New Roman" w:cs="Times New Roman"/>
                <w:lang w:eastAsia="ru-RU"/>
              </w:rPr>
              <w:t>Навыки публичных выступлений</w:t>
            </w:r>
          </w:p>
          <w:p w14:paraId="40CB3DF6" w14:textId="77777777" w:rsidR="004E1F2D" w:rsidRDefault="004E1F2D" w:rsidP="004E1F2D">
            <w:pPr>
              <w:suppressAutoHyphens/>
              <w:jc w:val="both"/>
              <w:rPr>
                <w:rFonts w:ascii="Times New Roman" w:eastAsia="Times New Roman" w:hAnsi="Times New Roman" w:cs="Times New Roman"/>
                <w:lang w:eastAsia="ru-RU"/>
              </w:rPr>
            </w:pPr>
            <w:r w:rsidRPr="004E1F2D">
              <w:rPr>
                <w:rFonts w:ascii="Times New Roman" w:eastAsia="Times New Roman" w:hAnsi="Times New Roman" w:cs="Times New Roman"/>
                <w:lang w:eastAsia="ru-RU"/>
              </w:rPr>
              <w:t xml:space="preserve">Моя позиция в коллективе </w:t>
            </w:r>
          </w:p>
          <w:p w14:paraId="68A9B4DF" w14:textId="5014DB09" w:rsidR="004E1F2D" w:rsidRPr="004E1F2D" w:rsidRDefault="004E1F2D" w:rsidP="004E1F2D">
            <w:pPr>
              <w:suppressAutoHyphens/>
              <w:jc w:val="both"/>
              <w:rPr>
                <w:rFonts w:ascii="Times New Roman" w:eastAsia="Times New Roman" w:hAnsi="Times New Roman" w:cs="Times New Roman"/>
                <w:lang w:eastAsia="ru-RU"/>
              </w:rPr>
            </w:pPr>
            <w:r w:rsidRPr="004E1F2D">
              <w:rPr>
                <w:rFonts w:ascii="Times New Roman" w:eastAsia="Times New Roman" w:hAnsi="Times New Roman" w:cs="Times New Roman"/>
                <w:lang w:eastAsia="ru-RU"/>
              </w:rPr>
              <w:lastRenderedPageBreak/>
              <w:t>Построение организационной структуры предприятия</w:t>
            </w:r>
          </w:p>
          <w:p w14:paraId="76CC2001" w14:textId="19DC66A6" w:rsidR="004E1F2D" w:rsidRPr="00C63897" w:rsidRDefault="004E1F2D" w:rsidP="004E1F2D">
            <w:pPr>
              <w:suppressAutoHyphens/>
              <w:jc w:val="both"/>
              <w:rPr>
                <w:rFonts w:ascii="Times New Roman" w:eastAsia="Times New Roman" w:hAnsi="Times New Roman" w:cs="Times New Roman"/>
                <w:lang w:eastAsia="ru-RU"/>
              </w:rPr>
            </w:pPr>
            <w:r w:rsidRPr="004E1F2D">
              <w:rPr>
                <w:rFonts w:ascii="Times New Roman" w:eastAsia="Times New Roman" w:hAnsi="Times New Roman" w:cs="Times New Roman"/>
                <w:lang w:eastAsia="ru-RU"/>
              </w:rPr>
              <w:t>Организационная культура</w:t>
            </w:r>
          </w:p>
        </w:tc>
      </w:tr>
      <w:tr w:rsidR="00437D40" w:rsidRPr="00C63897" w14:paraId="1D77448E" w14:textId="77777777" w:rsidTr="005B3F28">
        <w:trPr>
          <w:trHeight w:val="317"/>
        </w:trPr>
        <w:tc>
          <w:tcPr>
            <w:tcW w:w="9634" w:type="dxa"/>
            <w:gridSpan w:val="2"/>
          </w:tcPr>
          <w:p w14:paraId="3A225510" w14:textId="77777777" w:rsidR="00437D40" w:rsidRDefault="00437D40" w:rsidP="005B3F2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Производственная практика </w:t>
            </w:r>
          </w:p>
          <w:p w14:paraId="3DF4B65A" w14:textId="77777777" w:rsidR="00437D40" w:rsidRDefault="00437D40" w:rsidP="005B3F28">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05D2BE5A" w14:textId="4E51127B" w:rsidR="004E1F2D" w:rsidRPr="004E1F2D" w:rsidRDefault="004E1F2D" w:rsidP="004E1F2D">
            <w:pPr>
              <w:suppressAutoHyphens/>
              <w:jc w:val="both"/>
              <w:rPr>
                <w:rFonts w:ascii="Times New Roman" w:eastAsia="Times New Roman" w:hAnsi="Times New Roman" w:cs="Times New Roman"/>
                <w:lang w:eastAsia="ru-RU"/>
              </w:rPr>
            </w:pPr>
            <w:r w:rsidRPr="004E1F2D">
              <w:rPr>
                <w:rFonts w:ascii="Times New Roman" w:eastAsia="Times New Roman" w:hAnsi="Times New Roman" w:cs="Times New Roman"/>
                <w:lang w:eastAsia="ru-RU"/>
              </w:rPr>
              <w:t>Изучение производства.</w:t>
            </w:r>
          </w:p>
          <w:p w14:paraId="00DD277D" w14:textId="73679D04" w:rsidR="004E1F2D" w:rsidRPr="004E1F2D" w:rsidRDefault="004E1F2D" w:rsidP="004E1F2D">
            <w:pPr>
              <w:suppressAutoHyphens/>
              <w:jc w:val="both"/>
              <w:rPr>
                <w:rFonts w:ascii="Times New Roman" w:eastAsia="Times New Roman" w:hAnsi="Times New Roman" w:cs="Times New Roman"/>
                <w:lang w:eastAsia="ru-RU"/>
              </w:rPr>
            </w:pPr>
            <w:r w:rsidRPr="004E1F2D">
              <w:rPr>
                <w:rFonts w:ascii="Times New Roman" w:eastAsia="Times New Roman" w:hAnsi="Times New Roman" w:cs="Times New Roman"/>
                <w:lang w:eastAsia="ru-RU"/>
              </w:rPr>
              <w:t>Выполнение (дублирование) обязанностей аппаратчика (оператора или лаборанта химического анализа).</w:t>
            </w:r>
          </w:p>
          <w:p w14:paraId="52262C1D" w14:textId="23AB083C" w:rsidR="004E1F2D" w:rsidRPr="00C63897" w:rsidRDefault="004E1F2D" w:rsidP="004E1F2D">
            <w:pPr>
              <w:suppressAutoHyphens/>
              <w:jc w:val="both"/>
              <w:rPr>
                <w:rFonts w:ascii="Times New Roman" w:eastAsia="Times New Roman" w:hAnsi="Times New Roman" w:cs="Times New Roman"/>
                <w:lang w:eastAsia="ru-RU"/>
              </w:rPr>
            </w:pPr>
            <w:r w:rsidRPr="004E1F2D">
              <w:rPr>
                <w:rFonts w:ascii="Times New Roman" w:eastAsia="Times New Roman" w:hAnsi="Times New Roman" w:cs="Times New Roman"/>
                <w:lang w:eastAsia="ru-RU"/>
              </w:rPr>
              <w:t>Выполнение индивидуального задания.</w:t>
            </w:r>
          </w:p>
        </w:tc>
      </w:tr>
      <w:tr w:rsidR="00437D40" w:rsidRPr="00C63897" w14:paraId="70AF45E2" w14:textId="77777777" w:rsidTr="005B3F28">
        <w:tc>
          <w:tcPr>
            <w:tcW w:w="9634" w:type="dxa"/>
            <w:gridSpan w:val="2"/>
          </w:tcPr>
          <w:p w14:paraId="038DC445" w14:textId="461037A2" w:rsidR="00437D40" w:rsidRPr="007B1A5C" w:rsidRDefault="007B1A5C" w:rsidP="005B3F28">
            <w:pPr>
              <w:spacing w:line="276" w:lineRule="auto"/>
              <w:rPr>
                <w:rFonts w:ascii="Times New Roman" w:eastAsia="Times New Roman" w:hAnsi="Times New Roman" w:cs="Times New Roman"/>
                <w:b/>
                <w:bCs/>
                <w:iCs/>
                <w:lang w:eastAsia="ru-RU"/>
              </w:rPr>
            </w:pPr>
            <w:r w:rsidRPr="007B1A5C">
              <w:rPr>
                <w:rFonts w:ascii="Times New Roman" w:eastAsia="Times New Roman" w:hAnsi="Times New Roman" w:cs="Times New Roman"/>
                <w:b/>
                <w:bCs/>
                <w:iCs/>
                <w:lang w:eastAsia="ru-RU"/>
              </w:rPr>
              <w:t>Промежуточная аттестация</w:t>
            </w:r>
          </w:p>
        </w:tc>
      </w:tr>
      <w:tr w:rsidR="00437D40" w:rsidRPr="00C63897" w14:paraId="4842D04C" w14:textId="77777777" w:rsidTr="005B3F28">
        <w:tc>
          <w:tcPr>
            <w:tcW w:w="9634" w:type="dxa"/>
            <w:gridSpan w:val="2"/>
          </w:tcPr>
          <w:p w14:paraId="0F18DF7F" w14:textId="759D594D" w:rsidR="00437D40" w:rsidRPr="00C63897" w:rsidRDefault="00437D40" w:rsidP="005B3F28">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0B45A5">
              <w:rPr>
                <w:rFonts w:ascii="Times New Roman" w:eastAsia="Times New Roman" w:hAnsi="Times New Roman" w:cs="Times New Roman"/>
                <w:b/>
                <w:bCs/>
                <w:lang w:eastAsia="ru-RU"/>
              </w:rPr>
              <w:t xml:space="preserve"> (количество часов = 2</w:t>
            </w:r>
            <w:r w:rsidR="005A44C8">
              <w:rPr>
                <w:rFonts w:ascii="Times New Roman" w:eastAsia="Times New Roman" w:hAnsi="Times New Roman" w:cs="Times New Roman"/>
                <w:b/>
                <w:bCs/>
                <w:lang w:eastAsia="ru-RU"/>
              </w:rPr>
              <w:t>52</w:t>
            </w:r>
            <w:r w:rsidR="000B45A5">
              <w:rPr>
                <w:rFonts w:ascii="Times New Roman" w:eastAsia="Times New Roman" w:hAnsi="Times New Roman" w:cs="Times New Roman"/>
                <w:b/>
                <w:bCs/>
                <w:lang w:eastAsia="ru-RU"/>
              </w:rPr>
              <w:t>)</w:t>
            </w:r>
          </w:p>
        </w:tc>
      </w:tr>
    </w:tbl>
    <w:p w14:paraId="4A02BD57" w14:textId="77777777" w:rsidR="00437D40" w:rsidRDefault="00437D40" w:rsidP="00437D40">
      <w:pPr>
        <w:rPr>
          <w:rFonts w:ascii="Times New Roman" w:hAnsi="Times New Roman" w:cs="Times New Roman"/>
          <w:sz w:val="24"/>
          <w:szCs w:val="24"/>
        </w:rPr>
      </w:pPr>
    </w:p>
    <w:p w14:paraId="66268C84" w14:textId="77777777" w:rsidR="00437D40" w:rsidRPr="00E11160" w:rsidRDefault="00437D40" w:rsidP="004178E3">
      <w:pPr>
        <w:pStyle w:val="1f"/>
      </w:pPr>
      <w:r w:rsidRPr="00E11160">
        <w:t xml:space="preserve">3. </w:t>
      </w:r>
      <w:r w:rsidRPr="008D2724">
        <w:t>Условия реализации профессионального модуля</w:t>
      </w:r>
    </w:p>
    <w:p w14:paraId="6FE9A2F4" w14:textId="77777777" w:rsidR="00437D40" w:rsidRPr="00E11160" w:rsidRDefault="00437D40" w:rsidP="00437D40">
      <w:pPr>
        <w:pStyle w:val="114"/>
        <w:rPr>
          <w:rFonts w:ascii="Times New Roman" w:hAnsi="Times New Roman"/>
        </w:rPr>
      </w:pPr>
      <w:r w:rsidRPr="00E11160">
        <w:rPr>
          <w:rFonts w:ascii="Times New Roman" w:hAnsi="Times New Roman"/>
        </w:rPr>
        <w:t>3.1. Материально-техническое обеспечение</w:t>
      </w:r>
    </w:p>
    <w:p w14:paraId="52DAF4C8" w14:textId="393D837C" w:rsidR="00B73C57" w:rsidRPr="00B73C57" w:rsidRDefault="00B73C57" w:rsidP="00B73C57">
      <w:pPr>
        <w:suppressAutoHyphens/>
        <w:ind w:firstLine="709"/>
        <w:jc w:val="both"/>
        <w:rPr>
          <w:rFonts w:ascii="Times New Roman" w:eastAsia="Times New Roman" w:hAnsi="Times New Roman" w:cs="Times New Roman"/>
          <w:bCs/>
          <w:sz w:val="24"/>
          <w:szCs w:val="24"/>
          <w:lang w:eastAsia="ru-RU"/>
        </w:rPr>
      </w:pPr>
      <w:r w:rsidRPr="00B73C57">
        <w:rPr>
          <w:rFonts w:ascii="Times New Roman" w:eastAsia="Times New Roman" w:hAnsi="Times New Roman" w:cs="Times New Roman"/>
          <w:bCs/>
          <w:sz w:val="24"/>
          <w:szCs w:val="24"/>
          <w:lang w:eastAsia="ru-RU"/>
        </w:rPr>
        <w:t>Кабинет «</w:t>
      </w:r>
      <w:r>
        <w:rPr>
          <w:rFonts w:ascii="Times New Roman" w:eastAsia="Times New Roman" w:hAnsi="Times New Roman" w:cs="Times New Roman"/>
          <w:bCs/>
          <w:sz w:val="24"/>
          <w:szCs w:val="24"/>
          <w:lang w:eastAsia="ru-RU"/>
        </w:rPr>
        <w:t>Математики, экономики и менеджмента</w:t>
      </w:r>
      <w:r w:rsidRPr="00B73C57">
        <w:rPr>
          <w:rFonts w:ascii="Times New Roman" w:eastAsia="Times New Roman" w:hAnsi="Times New Roman" w:cs="Times New Roman"/>
          <w:bCs/>
          <w:sz w:val="24"/>
          <w:szCs w:val="24"/>
          <w:lang w:eastAsia="ru-RU"/>
        </w:rPr>
        <w:t xml:space="preserve">», оснащенный в соответствии с приложением 3 ПОП-П. </w:t>
      </w:r>
    </w:p>
    <w:p w14:paraId="271B24CB" w14:textId="34ED6EB4" w:rsidR="00051B56" w:rsidRPr="00051B56" w:rsidRDefault="00B73C57" w:rsidP="00B73C57">
      <w:pPr>
        <w:suppressAutoHyphens/>
        <w:ind w:firstLine="709"/>
        <w:jc w:val="both"/>
        <w:rPr>
          <w:rFonts w:ascii="Times New Roman" w:hAnsi="Times New Roman" w:cs="Times New Roman"/>
          <w:bCs/>
          <w:i/>
          <w:iCs/>
          <w:sz w:val="24"/>
          <w:szCs w:val="24"/>
        </w:rPr>
      </w:pPr>
      <w:r w:rsidRPr="00B73C57">
        <w:rPr>
          <w:rFonts w:ascii="Times New Roman" w:eastAsia="Times New Roman" w:hAnsi="Times New Roman" w:cs="Times New Roman"/>
          <w:bCs/>
          <w:sz w:val="24"/>
          <w:szCs w:val="24"/>
          <w:lang w:eastAsia="ru-RU"/>
        </w:rPr>
        <w:t>Базы практики (зоны по видам работ), оснащенные в соответствии с приложением 3 ПОП-П.</w:t>
      </w:r>
    </w:p>
    <w:p w14:paraId="04358B1A" w14:textId="77777777" w:rsidR="00437D40" w:rsidRPr="00E11160" w:rsidRDefault="00437D40" w:rsidP="00437D4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526281C" w14:textId="77777777" w:rsidR="00437D40" w:rsidRDefault="00437D40" w:rsidP="00437D4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DD6E78" w14:textId="77777777" w:rsidR="00437D40" w:rsidRDefault="00437D40" w:rsidP="00437D40">
      <w:pPr>
        <w:pStyle w:val="a4"/>
        <w:spacing w:line="276" w:lineRule="auto"/>
        <w:ind w:left="0" w:firstLine="709"/>
        <w:jc w:val="both"/>
        <w:rPr>
          <w:rFonts w:ascii="Times New Roman" w:hAnsi="Times New Roman"/>
          <w:bCs/>
          <w:sz w:val="24"/>
          <w:szCs w:val="24"/>
        </w:rPr>
      </w:pPr>
    </w:p>
    <w:p w14:paraId="10E3E98F" w14:textId="77777777" w:rsidR="00437D40" w:rsidRPr="00E11160" w:rsidRDefault="00437D40" w:rsidP="00437D40">
      <w:pPr>
        <w:pStyle w:val="a4"/>
        <w:spacing w:line="276" w:lineRule="auto"/>
        <w:ind w:left="0" w:firstLine="709"/>
        <w:rPr>
          <w:rFonts w:ascii="Times New Roman" w:hAnsi="Times New Roman" w:cs="Times New Roman"/>
          <w:b/>
          <w:sz w:val="24"/>
          <w:szCs w:val="24"/>
        </w:rPr>
      </w:pPr>
      <w:r w:rsidRPr="004E1F2D">
        <w:rPr>
          <w:rFonts w:ascii="Times New Roman" w:hAnsi="Times New Roman" w:cs="Times New Roman"/>
          <w:b/>
          <w:sz w:val="24"/>
          <w:szCs w:val="24"/>
        </w:rPr>
        <w:t>3.2.1. Основные печатные и/или электронные издания</w:t>
      </w:r>
    </w:p>
    <w:p w14:paraId="593FA9D7" w14:textId="77777777" w:rsidR="004E1F2D" w:rsidRPr="004E1F2D" w:rsidRDefault="004E1F2D" w:rsidP="004E1F2D">
      <w:pPr>
        <w:pStyle w:val="a4"/>
        <w:numPr>
          <w:ilvl w:val="0"/>
          <w:numId w:val="21"/>
        </w:numPr>
        <w:spacing w:line="276" w:lineRule="auto"/>
        <w:ind w:left="426"/>
        <w:jc w:val="both"/>
        <w:rPr>
          <w:rFonts w:ascii="Times New Roman" w:eastAsia="Times New Roman" w:hAnsi="Times New Roman" w:cs="Times New Roman"/>
          <w:sz w:val="24"/>
          <w:szCs w:val="24"/>
          <w:lang w:eastAsia="ru-RU"/>
        </w:rPr>
      </w:pPr>
      <w:r w:rsidRPr="004E1F2D">
        <w:rPr>
          <w:rFonts w:ascii="Times New Roman" w:eastAsia="Times New Roman" w:hAnsi="Times New Roman" w:cs="Times New Roman"/>
          <w:sz w:val="24"/>
          <w:szCs w:val="24"/>
          <w:lang w:eastAsia="ru-RU"/>
        </w:rPr>
        <w:t>Базаров Т.Ю. «Управление персоналом» - М.: Мастерство, 2002.</w:t>
      </w:r>
    </w:p>
    <w:p w14:paraId="7A6383FB" w14:textId="77777777" w:rsidR="004E1F2D" w:rsidRPr="004E1F2D" w:rsidRDefault="004E1F2D" w:rsidP="004E1F2D">
      <w:pPr>
        <w:pStyle w:val="a4"/>
        <w:numPr>
          <w:ilvl w:val="0"/>
          <w:numId w:val="21"/>
        </w:numPr>
        <w:spacing w:line="276" w:lineRule="auto"/>
        <w:ind w:left="426"/>
        <w:jc w:val="both"/>
        <w:rPr>
          <w:rFonts w:ascii="Times New Roman" w:eastAsia="Times New Roman" w:hAnsi="Times New Roman" w:cs="Times New Roman"/>
          <w:sz w:val="24"/>
          <w:szCs w:val="24"/>
          <w:lang w:eastAsia="ru-RU"/>
        </w:rPr>
      </w:pPr>
      <w:r w:rsidRPr="004E1F2D">
        <w:rPr>
          <w:rFonts w:ascii="Times New Roman" w:eastAsia="Times New Roman" w:hAnsi="Times New Roman" w:cs="Times New Roman"/>
          <w:sz w:val="24"/>
          <w:szCs w:val="24"/>
          <w:lang w:eastAsia="ru-RU"/>
        </w:rPr>
        <w:t xml:space="preserve">Вишняков Я.Д., Зозуля </w:t>
      </w:r>
      <w:proofErr w:type="spellStart"/>
      <w:proofErr w:type="gramStart"/>
      <w:r w:rsidRPr="004E1F2D">
        <w:rPr>
          <w:rFonts w:ascii="Times New Roman" w:eastAsia="Times New Roman" w:hAnsi="Times New Roman" w:cs="Times New Roman"/>
          <w:sz w:val="24"/>
          <w:szCs w:val="24"/>
          <w:lang w:eastAsia="ru-RU"/>
        </w:rPr>
        <w:t>А.В.,Киселёва</w:t>
      </w:r>
      <w:proofErr w:type="spellEnd"/>
      <w:proofErr w:type="gramEnd"/>
      <w:r w:rsidRPr="004E1F2D">
        <w:rPr>
          <w:rFonts w:ascii="Times New Roman" w:eastAsia="Times New Roman" w:hAnsi="Times New Roman" w:cs="Times New Roman"/>
          <w:sz w:val="24"/>
          <w:szCs w:val="24"/>
          <w:lang w:eastAsia="ru-RU"/>
        </w:rPr>
        <w:t xml:space="preserve"> С.П. « Охрана окружающей среды»- издательский центр  «Академия», 2013.</w:t>
      </w:r>
    </w:p>
    <w:p w14:paraId="56CB1D15" w14:textId="77777777" w:rsidR="004E1F2D" w:rsidRPr="004E1F2D" w:rsidRDefault="004E1F2D" w:rsidP="004E1F2D">
      <w:pPr>
        <w:pStyle w:val="a4"/>
        <w:numPr>
          <w:ilvl w:val="0"/>
          <w:numId w:val="21"/>
        </w:numPr>
        <w:spacing w:line="276" w:lineRule="auto"/>
        <w:ind w:left="426"/>
        <w:jc w:val="both"/>
        <w:rPr>
          <w:rFonts w:ascii="Times New Roman" w:eastAsia="Times New Roman" w:hAnsi="Times New Roman" w:cs="Times New Roman"/>
          <w:sz w:val="24"/>
          <w:szCs w:val="24"/>
          <w:lang w:eastAsia="ru-RU"/>
        </w:rPr>
      </w:pPr>
      <w:r w:rsidRPr="004E1F2D">
        <w:rPr>
          <w:rFonts w:ascii="Times New Roman" w:eastAsia="Times New Roman" w:hAnsi="Times New Roman" w:cs="Times New Roman"/>
          <w:sz w:val="24"/>
          <w:szCs w:val="24"/>
          <w:lang w:eastAsia="ru-RU"/>
        </w:rPr>
        <w:t xml:space="preserve">Медведев </w:t>
      </w:r>
      <w:proofErr w:type="gramStart"/>
      <w:r w:rsidRPr="004E1F2D">
        <w:rPr>
          <w:rFonts w:ascii="Times New Roman" w:eastAsia="Times New Roman" w:hAnsi="Times New Roman" w:cs="Times New Roman"/>
          <w:sz w:val="24"/>
          <w:szCs w:val="24"/>
          <w:lang w:eastAsia="ru-RU"/>
        </w:rPr>
        <w:t>Т.В</w:t>
      </w:r>
      <w:proofErr w:type="gramEnd"/>
      <w:r w:rsidRPr="004E1F2D">
        <w:rPr>
          <w:rFonts w:ascii="Times New Roman" w:eastAsia="Times New Roman" w:hAnsi="Times New Roman" w:cs="Times New Roman"/>
          <w:sz w:val="24"/>
          <w:szCs w:val="24"/>
          <w:lang w:eastAsia="ru-RU"/>
        </w:rPr>
        <w:t xml:space="preserve">, Новиков С.Г., </w:t>
      </w:r>
      <w:proofErr w:type="spellStart"/>
      <w:r w:rsidRPr="004E1F2D">
        <w:rPr>
          <w:rFonts w:ascii="Times New Roman" w:eastAsia="Times New Roman" w:hAnsi="Times New Roman" w:cs="Times New Roman"/>
          <w:sz w:val="24"/>
          <w:szCs w:val="24"/>
          <w:lang w:eastAsia="ru-RU"/>
        </w:rPr>
        <w:t>Каралюнец</w:t>
      </w:r>
      <w:proofErr w:type="spellEnd"/>
      <w:r w:rsidRPr="004E1F2D">
        <w:rPr>
          <w:rFonts w:ascii="Times New Roman" w:eastAsia="Times New Roman" w:hAnsi="Times New Roman" w:cs="Times New Roman"/>
          <w:sz w:val="24"/>
          <w:szCs w:val="24"/>
          <w:lang w:eastAsia="ru-RU"/>
        </w:rPr>
        <w:t xml:space="preserve"> А.В., Маслова Т.Н. «Охрана труда и промышленная экология» - издательский центр «Академия», 2006.</w:t>
      </w:r>
    </w:p>
    <w:p w14:paraId="754CB686" w14:textId="6293DABA" w:rsidR="00437D40" w:rsidRDefault="00437D40" w:rsidP="00437D40">
      <w:pPr>
        <w:suppressAutoHyphens/>
        <w:spacing w:line="276" w:lineRule="auto"/>
        <w:ind w:firstLine="709"/>
        <w:contextualSpacing/>
        <w:rPr>
          <w:rFonts w:ascii="Times New Roman" w:hAnsi="Times New Roman" w:cs="Times New Roman"/>
          <w:bCs/>
          <w:i/>
          <w:sz w:val="24"/>
          <w:szCs w:val="24"/>
        </w:rPr>
      </w:pPr>
      <w:r w:rsidRPr="004E1F2D">
        <w:rPr>
          <w:rFonts w:ascii="Times New Roman" w:hAnsi="Times New Roman" w:cs="Times New Roman"/>
          <w:b/>
          <w:bCs/>
          <w:sz w:val="24"/>
          <w:szCs w:val="24"/>
        </w:rPr>
        <w:t xml:space="preserve">3.2.2. Дополнительные источники </w:t>
      </w:r>
      <w:r w:rsidRPr="004E1F2D">
        <w:rPr>
          <w:rFonts w:ascii="Times New Roman" w:hAnsi="Times New Roman" w:cs="Times New Roman"/>
          <w:bCs/>
          <w:i/>
          <w:sz w:val="24"/>
          <w:szCs w:val="24"/>
        </w:rPr>
        <w:t>(при необходимости)</w:t>
      </w:r>
    </w:p>
    <w:p w14:paraId="1A06293C" w14:textId="77777777" w:rsidR="004E1F2D" w:rsidRPr="004E1F2D" w:rsidRDefault="004E1F2D" w:rsidP="004E1F2D">
      <w:pPr>
        <w:pStyle w:val="a4"/>
        <w:numPr>
          <w:ilvl w:val="0"/>
          <w:numId w:val="22"/>
        </w:numPr>
        <w:suppressAutoHyphens/>
        <w:spacing w:line="276" w:lineRule="auto"/>
        <w:ind w:left="426"/>
        <w:rPr>
          <w:rFonts w:ascii="Times New Roman" w:hAnsi="Times New Roman" w:cs="Times New Roman"/>
          <w:bCs/>
          <w:iCs/>
          <w:sz w:val="24"/>
          <w:szCs w:val="24"/>
        </w:rPr>
      </w:pPr>
      <w:proofErr w:type="spellStart"/>
      <w:r w:rsidRPr="004E1F2D">
        <w:rPr>
          <w:rFonts w:ascii="Times New Roman" w:hAnsi="Times New Roman" w:cs="Times New Roman"/>
          <w:bCs/>
          <w:iCs/>
          <w:sz w:val="24"/>
          <w:szCs w:val="24"/>
        </w:rPr>
        <w:t>Девисилов</w:t>
      </w:r>
      <w:proofErr w:type="spellEnd"/>
      <w:r w:rsidRPr="004E1F2D">
        <w:rPr>
          <w:rFonts w:ascii="Times New Roman" w:hAnsi="Times New Roman" w:cs="Times New Roman"/>
          <w:bCs/>
          <w:iCs/>
          <w:sz w:val="24"/>
          <w:szCs w:val="24"/>
        </w:rPr>
        <w:t xml:space="preserve"> В.А. «Охрана труда» - М.: ФОРУМ: ИНФРА – М, 2005.</w:t>
      </w:r>
    </w:p>
    <w:p w14:paraId="7968A21C" w14:textId="77777777" w:rsidR="004E1F2D" w:rsidRPr="004E1F2D" w:rsidRDefault="004E1F2D" w:rsidP="004E1F2D">
      <w:pPr>
        <w:pStyle w:val="a4"/>
        <w:numPr>
          <w:ilvl w:val="0"/>
          <w:numId w:val="22"/>
        </w:numPr>
        <w:suppressAutoHyphens/>
        <w:spacing w:line="276" w:lineRule="auto"/>
        <w:ind w:left="426"/>
        <w:rPr>
          <w:rFonts w:ascii="Times New Roman" w:hAnsi="Times New Roman" w:cs="Times New Roman"/>
          <w:bCs/>
          <w:iCs/>
          <w:sz w:val="24"/>
          <w:szCs w:val="24"/>
        </w:rPr>
      </w:pPr>
      <w:r w:rsidRPr="004E1F2D">
        <w:rPr>
          <w:rFonts w:ascii="Times New Roman" w:hAnsi="Times New Roman" w:cs="Times New Roman"/>
          <w:bCs/>
          <w:iCs/>
          <w:sz w:val="24"/>
          <w:szCs w:val="24"/>
        </w:rPr>
        <w:t xml:space="preserve">Драчева Е.Л., </w:t>
      </w:r>
      <w:proofErr w:type="spellStart"/>
      <w:r w:rsidRPr="004E1F2D">
        <w:rPr>
          <w:rFonts w:ascii="Times New Roman" w:hAnsi="Times New Roman" w:cs="Times New Roman"/>
          <w:bCs/>
          <w:iCs/>
          <w:sz w:val="24"/>
          <w:szCs w:val="24"/>
        </w:rPr>
        <w:t>Юликов</w:t>
      </w:r>
      <w:proofErr w:type="spellEnd"/>
      <w:r w:rsidRPr="004E1F2D">
        <w:rPr>
          <w:rFonts w:ascii="Times New Roman" w:hAnsi="Times New Roman" w:cs="Times New Roman"/>
          <w:bCs/>
          <w:iCs/>
          <w:sz w:val="24"/>
          <w:szCs w:val="24"/>
        </w:rPr>
        <w:t xml:space="preserve"> Л.И. «Менеджмент»-М.: Академия,2006.</w:t>
      </w:r>
    </w:p>
    <w:p w14:paraId="3E1FF8AB" w14:textId="77777777" w:rsidR="004E1F2D" w:rsidRPr="004E1F2D" w:rsidRDefault="004E1F2D" w:rsidP="004E1F2D">
      <w:pPr>
        <w:pStyle w:val="a4"/>
        <w:numPr>
          <w:ilvl w:val="0"/>
          <w:numId w:val="22"/>
        </w:numPr>
        <w:suppressAutoHyphens/>
        <w:spacing w:line="276" w:lineRule="auto"/>
        <w:ind w:left="426"/>
        <w:rPr>
          <w:rFonts w:ascii="Times New Roman" w:hAnsi="Times New Roman" w:cs="Times New Roman"/>
          <w:bCs/>
          <w:iCs/>
          <w:sz w:val="24"/>
          <w:szCs w:val="24"/>
        </w:rPr>
      </w:pPr>
      <w:r w:rsidRPr="004E1F2D">
        <w:rPr>
          <w:rFonts w:ascii="Times New Roman" w:hAnsi="Times New Roman" w:cs="Times New Roman"/>
          <w:bCs/>
          <w:iCs/>
          <w:sz w:val="24"/>
          <w:szCs w:val="24"/>
        </w:rPr>
        <w:t>Кнышева Е.Н. «Менеджмент»-М,6 Инфра, 2010.</w:t>
      </w:r>
    </w:p>
    <w:p w14:paraId="787AE4E1" w14:textId="77777777" w:rsidR="00437D40" w:rsidRPr="00FA680C" w:rsidRDefault="00437D40" w:rsidP="004178E3">
      <w:pPr>
        <w:pStyle w:val="1f"/>
      </w:pPr>
      <w:r w:rsidRPr="00104C52">
        <w:t xml:space="preserve">4. Контроль и оценка результатов освоения </w:t>
      </w:r>
      <w:r w:rsidRPr="00104C52">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801"/>
        <w:gridCol w:w="2278"/>
      </w:tblGrid>
      <w:tr w:rsidR="00392496" w:rsidRPr="008D2724" w14:paraId="24BD0A31" w14:textId="77777777" w:rsidTr="005B604E">
        <w:trPr>
          <w:trHeight w:val="23"/>
        </w:trPr>
        <w:tc>
          <w:tcPr>
            <w:tcW w:w="1324" w:type="pct"/>
          </w:tcPr>
          <w:p w14:paraId="2D2DF11C" w14:textId="77777777" w:rsidR="00392496" w:rsidRPr="008D2724" w:rsidRDefault="00392496" w:rsidP="005B3F28">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493" w:type="pct"/>
            <w:vAlign w:val="center"/>
          </w:tcPr>
          <w:p w14:paraId="56878946" w14:textId="77777777" w:rsidR="00392496" w:rsidRPr="008D2724" w:rsidRDefault="00392496" w:rsidP="005B3F2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183" w:type="pct"/>
            <w:vAlign w:val="center"/>
          </w:tcPr>
          <w:p w14:paraId="28AA34EC" w14:textId="77777777" w:rsidR="00392496" w:rsidRPr="008D2724" w:rsidRDefault="00392496" w:rsidP="005B3F2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5"/>
            </w:r>
          </w:p>
        </w:tc>
      </w:tr>
      <w:tr w:rsidR="00104C52" w:rsidRPr="008D2724" w14:paraId="36ECE01B" w14:textId="77777777" w:rsidTr="005B604E">
        <w:trPr>
          <w:trHeight w:val="23"/>
        </w:trPr>
        <w:tc>
          <w:tcPr>
            <w:tcW w:w="1324" w:type="pct"/>
          </w:tcPr>
          <w:p w14:paraId="033CC615" w14:textId="2DFA7C12" w:rsidR="00104C52" w:rsidRPr="008D2724" w:rsidRDefault="00104C52" w:rsidP="005B3F28">
            <w:pPr>
              <w:suppressAutoHyphens/>
              <w:contextualSpacing/>
              <w:rPr>
                <w:rFonts w:ascii="Times New Roman" w:hAnsi="Times New Roman" w:cs="Times New Roman"/>
                <w:i/>
                <w:sz w:val="24"/>
                <w:szCs w:val="24"/>
              </w:rPr>
            </w:pPr>
            <w:r w:rsidRPr="00104C52">
              <w:rPr>
                <w:rFonts w:ascii="Times New Roman" w:eastAsia="Times New Roman" w:hAnsi="Times New Roman" w:cs="Times New Roman"/>
                <w:bCs/>
                <w:iCs/>
                <w:sz w:val="24"/>
                <w:szCs w:val="24"/>
              </w:rPr>
              <w:t>ПК</w:t>
            </w:r>
            <w:r>
              <w:rPr>
                <w:rFonts w:ascii="Times New Roman" w:eastAsia="Times New Roman" w:hAnsi="Times New Roman" w:cs="Times New Roman"/>
                <w:bCs/>
                <w:iCs/>
                <w:sz w:val="24"/>
                <w:szCs w:val="24"/>
              </w:rPr>
              <w:t xml:space="preserve"> </w:t>
            </w:r>
            <w:r w:rsidRPr="00104C52">
              <w:rPr>
                <w:rFonts w:ascii="Times New Roman" w:eastAsia="Times New Roman" w:hAnsi="Times New Roman" w:cs="Times New Roman"/>
                <w:bCs/>
                <w:iCs/>
                <w:sz w:val="24"/>
                <w:szCs w:val="24"/>
              </w:rPr>
              <w:t xml:space="preserve">4.1 Планировать деятельность персонала по выполнению </w:t>
            </w:r>
            <w:r w:rsidRPr="00104C52">
              <w:rPr>
                <w:rFonts w:ascii="Times New Roman" w:eastAsia="Times New Roman" w:hAnsi="Times New Roman" w:cs="Times New Roman"/>
                <w:bCs/>
                <w:iCs/>
                <w:sz w:val="24"/>
                <w:szCs w:val="24"/>
              </w:rPr>
              <w:lastRenderedPageBreak/>
              <w:t>производственных заданий.</w:t>
            </w:r>
          </w:p>
        </w:tc>
        <w:tc>
          <w:tcPr>
            <w:tcW w:w="2493" w:type="pct"/>
          </w:tcPr>
          <w:p w14:paraId="0C3833B8" w14:textId="0B29A041" w:rsidR="00104C52" w:rsidRPr="00104C52" w:rsidRDefault="00104C52" w:rsidP="00104C52">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 в</w:t>
            </w:r>
            <w:r w:rsidRPr="00104C52">
              <w:rPr>
                <w:rFonts w:ascii="Times New Roman" w:hAnsi="Times New Roman" w:cs="Times New Roman"/>
                <w:iCs/>
                <w:sz w:val="24"/>
                <w:szCs w:val="24"/>
              </w:rPr>
              <w:t>ыполн</w:t>
            </w:r>
            <w:r>
              <w:rPr>
                <w:rFonts w:ascii="Times New Roman" w:hAnsi="Times New Roman" w:cs="Times New Roman"/>
                <w:iCs/>
                <w:sz w:val="24"/>
                <w:szCs w:val="24"/>
              </w:rPr>
              <w:t>яет</w:t>
            </w:r>
            <w:r w:rsidRPr="00104C52">
              <w:rPr>
                <w:rFonts w:ascii="Times New Roman" w:hAnsi="Times New Roman" w:cs="Times New Roman"/>
                <w:iCs/>
                <w:sz w:val="24"/>
                <w:szCs w:val="24"/>
              </w:rPr>
              <w:t xml:space="preserve"> эффективн</w:t>
            </w:r>
            <w:r>
              <w:rPr>
                <w:rFonts w:ascii="Times New Roman" w:hAnsi="Times New Roman" w:cs="Times New Roman"/>
                <w:iCs/>
                <w:sz w:val="24"/>
                <w:szCs w:val="24"/>
              </w:rPr>
              <w:t>ую</w:t>
            </w:r>
            <w:r w:rsidRPr="00104C52">
              <w:rPr>
                <w:rFonts w:ascii="Times New Roman" w:hAnsi="Times New Roman" w:cs="Times New Roman"/>
                <w:iCs/>
                <w:sz w:val="24"/>
                <w:szCs w:val="24"/>
              </w:rPr>
              <w:t xml:space="preserve"> работ</w:t>
            </w:r>
            <w:r>
              <w:rPr>
                <w:rFonts w:ascii="Times New Roman" w:hAnsi="Times New Roman" w:cs="Times New Roman"/>
                <w:iCs/>
                <w:sz w:val="24"/>
                <w:szCs w:val="24"/>
              </w:rPr>
              <w:t>у</w:t>
            </w:r>
            <w:r w:rsidRPr="00104C52">
              <w:rPr>
                <w:rFonts w:ascii="Times New Roman" w:hAnsi="Times New Roman" w:cs="Times New Roman"/>
                <w:iCs/>
                <w:sz w:val="24"/>
                <w:szCs w:val="24"/>
              </w:rPr>
              <w:t xml:space="preserve"> первичного производственного коллектива</w:t>
            </w:r>
            <w:r>
              <w:rPr>
                <w:rFonts w:ascii="Times New Roman" w:hAnsi="Times New Roman" w:cs="Times New Roman"/>
                <w:iCs/>
                <w:sz w:val="24"/>
                <w:szCs w:val="24"/>
              </w:rPr>
              <w:t>;</w:t>
            </w:r>
          </w:p>
          <w:p w14:paraId="6324E2D2" w14:textId="510B4AF9" w:rsidR="00104C52" w:rsidRPr="00104C52" w:rsidRDefault="00104C52" w:rsidP="00104C52">
            <w:pPr>
              <w:suppressAutoHyphens/>
              <w:contextualSpacing/>
              <w:rPr>
                <w:rFonts w:ascii="Times New Roman" w:hAnsi="Times New Roman" w:cs="Times New Roman"/>
                <w:iCs/>
                <w:sz w:val="24"/>
                <w:szCs w:val="24"/>
              </w:rPr>
            </w:pPr>
            <w:r>
              <w:rPr>
                <w:rFonts w:ascii="Times New Roman" w:hAnsi="Times New Roman" w:cs="Times New Roman"/>
                <w:iCs/>
                <w:sz w:val="24"/>
                <w:szCs w:val="24"/>
              </w:rPr>
              <w:t>- п</w:t>
            </w:r>
            <w:r w:rsidRPr="00104C52">
              <w:rPr>
                <w:rFonts w:ascii="Times New Roman" w:hAnsi="Times New Roman" w:cs="Times New Roman"/>
                <w:iCs/>
                <w:sz w:val="24"/>
                <w:szCs w:val="24"/>
              </w:rPr>
              <w:t>римен</w:t>
            </w:r>
            <w:r>
              <w:rPr>
                <w:rFonts w:ascii="Times New Roman" w:hAnsi="Times New Roman" w:cs="Times New Roman"/>
                <w:iCs/>
                <w:sz w:val="24"/>
                <w:szCs w:val="24"/>
              </w:rPr>
              <w:t>яет</w:t>
            </w:r>
            <w:r w:rsidRPr="00104C52">
              <w:rPr>
                <w:rFonts w:ascii="Times New Roman" w:hAnsi="Times New Roman" w:cs="Times New Roman"/>
                <w:iCs/>
                <w:sz w:val="24"/>
                <w:szCs w:val="24"/>
              </w:rPr>
              <w:t xml:space="preserve"> передовы</w:t>
            </w:r>
            <w:r>
              <w:rPr>
                <w:rFonts w:ascii="Times New Roman" w:hAnsi="Times New Roman" w:cs="Times New Roman"/>
                <w:iCs/>
                <w:sz w:val="24"/>
                <w:szCs w:val="24"/>
              </w:rPr>
              <w:t>е</w:t>
            </w:r>
            <w:r w:rsidRPr="00104C52">
              <w:rPr>
                <w:rFonts w:ascii="Times New Roman" w:hAnsi="Times New Roman" w:cs="Times New Roman"/>
                <w:iCs/>
                <w:sz w:val="24"/>
                <w:szCs w:val="24"/>
              </w:rPr>
              <w:t xml:space="preserve"> метод</w:t>
            </w:r>
            <w:r>
              <w:rPr>
                <w:rFonts w:ascii="Times New Roman" w:hAnsi="Times New Roman" w:cs="Times New Roman"/>
                <w:iCs/>
                <w:sz w:val="24"/>
                <w:szCs w:val="24"/>
              </w:rPr>
              <w:t>ы</w:t>
            </w:r>
            <w:r w:rsidRPr="00104C52">
              <w:rPr>
                <w:rFonts w:ascii="Times New Roman" w:hAnsi="Times New Roman" w:cs="Times New Roman"/>
                <w:iCs/>
                <w:sz w:val="24"/>
                <w:szCs w:val="24"/>
              </w:rPr>
              <w:t xml:space="preserve"> и прием</w:t>
            </w:r>
            <w:r>
              <w:rPr>
                <w:rFonts w:ascii="Times New Roman" w:hAnsi="Times New Roman" w:cs="Times New Roman"/>
                <w:iCs/>
                <w:sz w:val="24"/>
                <w:szCs w:val="24"/>
              </w:rPr>
              <w:t>ы</w:t>
            </w:r>
            <w:r w:rsidRPr="00104C52">
              <w:rPr>
                <w:rFonts w:ascii="Times New Roman" w:hAnsi="Times New Roman" w:cs="Times New Roman"/>
                <w:iCs/>
                <w:sz w:val="24"/>
                <w:szCs w:val="24"/>
              </w:rPr>
              <w:t xml:space="preserve"> работы</w:t>
            </w:r>
            <w:r>
              <w:rPr>
                <w:rFonts w:ascii="Times New Roman" w:hAnsi="Times New Roman" w:cs="Times New Roman"/>
                <w:iCs/>
                <w:sz w:val="24"/>
                <w:szCs w:val="24"/>
              </w:rPr>
              <w:t>;</w:t>
            </w:r>
          </w:p>
          <w:p w14:paraId="4D87C3A8" w14:textId="36213E21" w:rsidR="00104C52" w:rsidRPr="00104C52" w:rsidRDefault="00104C52" w:rsidP="00104C52">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 н</w:t>
            </w:r>
            <w:r w:rsidRPr="00104C52">
              <w:rPr>
                <w:rFonts w:ascii="Times New Roman" w:hAnsi="Times New Roman" w:cs="Times New Roman"/>
                <w:iCs/>
                <w:sz w:val="24"/>
                <w:szCs w:val="24"/>
              </w:rPr>
              <w:t>астраи</w:t>
            </w:r>
            <w:r>
              <w:rPr>
                <w:rFonts w:ascii="Times New Roman" w:hAnsi="Times New Roman" w:cs="Times New Roman"/>
                <w:iCs/>
                <w:sz w:val="24"/>
                <w:szCs w:val="24"/>
              </w:rPr>
              <w:t>вает</w:t>
            </w:r>
            <w:r w:rsidRPr="00104C52">
              <w:rPr>
                <w:rFonts w:ascii="Times New Roman" w:hAnsi="Times New Roman" w:cs="Times New Roman"/>
                <w:iCs/>
                <w:sz w:val="24"/>
                <w:szCs w:val="24"/>
              </w:rPr>
              <w:t xml:space="preserve"> коллектив на выполнение трудовой деятельности</w:t>
            </w:r>
            <w:r>
              <w:rPr>
                <w:rFonts w:ascii="Times New Roman" w:hAnsi="Times New Roman" w:cs="Times New Roman"/>
                <w:iCs/>
                <w:sz w:val="24"/>
                <w:szCs w:val="24"/>
              </w:rPr>
              <w:t>.</w:t>
            </w:r>
          </w:p>
        </w:tc>
        <w:tc>
          <w:tcPr>
            <w:tcW w:w="1183" w:type="pct"/>
            <w:vMerge w:val="restart"/>
          </w:tcPr>
          <w:p w14:paraId="6C69EE6E" w14:textId="77777777" w:rsidR="00104C52" w:rsidRPr="00104C52" w:rsidRDefault="00104C52" w:rsidP="005B3F28">
            <w:pPr>
              <w:suppressAutoHyphens/>
              <w:contextualSpacing/>
              <w:rPr>
                <w:rFonts w:ascii="Times New Roman" w:hAnsi="Times New Roman" w:cs="Times New Roman"/>
                <w:iCs/>
                <w:sz w:val="24"/>
                <w:szCs w:val="24"/>
              </w:rPr>
            </w:pPr>
            <w:r w:rsidRPr="00104C52">
              <w:rPr>
                <w:rFonts w:ascii="Times New Roman" w:hAnsi="Times New Roman" w:cs="Times New Roman"/>
                <w:iCs/>
                <w:sz w:val="24"/>
                <w:szCs w:val="24"/>
              </w:rPr>
              <w:lastRenderedPageBreak/>
              <w:t xml:space="preserve">Контрольные работы, зачеты, квалификационные испытания, защита </w:t>
            </w:r>
            <w:r w:rsidRPr="00104C52">
              <w:rPr>
                <w:rFonts w:ascii="Times New Roman" w:hAnsi="Times New Roman" w:cs="Times New Roman"/>
                <w:iCs/>
                <w:sz w:val="24"/>
                <w:szCs w:val="24"/>
              </w:rPr>
              <w:lastRenderedPageBreak/>
              <w:t>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104C52" w:rsidRPr="008D2724" w14:paraId="60A2C976" w14:textId="77777777" w:rsidTr="005B604E">
        <w:trPr>
          <w:trHeight w:val="23"/>
        </w:trPr>
        <w:tc>
          <w:tcPr>
            <w:tcW w:w="1324" w:type="pct"/>
          </w:tcPr>
          <w:p w14:paraId="385E463F" w14:textId="25423AFA" w:rsidR="00104C52" w:rsidRPr="008D2724" w:rsidRDefault="00104C52" w:rsidP="005B3F28">
            <w:pPr>
              <w:suppressAutoHyphens/>
              <w:contextualSpacing/>
              <w:rPr>
                <w:rFonts w:ascii="Times New Roman" w:hAnsi="Times New Roman" w:cs="Times New Roman"/>
                <w:i/>
                <w:sz w:val="24"/>
                <w:szCs w:val="24"/>
              </w:rPr>
            </w:pPr>
            <w:r w:rsidRPr="00104C52">
              <w:rPr>
                <w:rFonts w:ascii="Times New Roman" w:hAnsi="Times New Roman" w:cs="Times New Roman"/>
                <w:iCs/>
                <w:sz w:val="24"/>
                <w:szCs w:val="24"/>
              </w:rPr>
              <w:lastRenderedPageBreak/>
              <w:t>ПК</w:t>
            </w:r>
            <w:r>
              <w:rPr>
                <w:rFonts w:ascii="Times New Roman" w:hAnsi="Times New Roman" w:cs="Times New Roman"/>
                <w:iCs/>
                <w:sz w:val="24"/>
                <w:szCs w:val="24"/>
              </w:rPr>
              <w:t xml:space="preserve"> </w:t>
            </w:r>
            <w:r w:rsidRPr="00104C52">
              <w:rPr>
                <w:rFonts w:ascii="Times New Roman" w:hAnsi="Times New Roman" w:cs="Times New Roman"/>
                <w:iCs/>
                <w:sz w:val="24"/>
                <w:szCs w:val="24"/>
              </w:rPr>
              <w:t>4.2 Организовывать обучение безопасным методам труда, правилам технической эксплуатации оборудования, техники безопасности.</w:t>
            </w:r>
          </w:p>
        </w:tc>
        <w:tc>
          <w:tcPr>
            <w:tcW w:w="2493" w:type="pct"/>
          </w:tcPr>
          <w:p w14:paraId="0A7DA223" w14:textId="77777777" w:rsidR="00104C52" w:rsidRDefault="00104C52" w:rsidP="00104C52">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знания: </w:t>
            </w:r>
          </w:p>
          <w:p w14:paraId="5B35F2B5" w14:textId="78BA2354" w:rsidR="00104C52" w:rsidRPr="00104C52" w:rsidRDefault="00104C52" w:rsidP="00104C52">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04C52">
              <w:rPr>
                <w:rFonts w:ascii="Times New Roman" w:hAnsi="Times New Roman" w:cs="Times New Roman"/>
                <w:iCs/>
                <w:sz w:val="24"/>
                <w:szCs w:val="24"/>
              </w:rPr>
              <w:t>систем</w:t>
            </w:r>
            <w:r>
              <w:rPr>
                <w:rFonts w:ascii="Times New Roman" w:hAnsi="Times New Roman" w:cs="Times New Roman"/>
                <w:iCs/>
                <w:sz w:val="24"/>
                <w:szCs w:val="24"/>
              </w:rPr>
              <w:t>ы</w:t>
            </w:r>
            <w:r w:rsidRPr="00104C52">
              <w:rPr>
                <w:rFonts w:ascii="Times New Roman" w:hAnsi="Times New Roman" w:cs="Times New Roman"/>
                <w:iCs/>
                <w:sz w:val="24"/>
                <w:szCs w:val="24"/>
              </w:rPr>
              <w:t xml:space="preserve"> управления охраны труда в организации;</w:t>
            </w:r>
          </w:p>
          <w:p w14:paraId="3FACE82A" w14:textId="04C36390" w:rsidR="00104C52" w:rsidRPr="00104C52" w:rsidRDefault="00104C52" w:rsidP="00104C52">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04C52">
              <w:rPr>
                <w:rFonts w:ascii="Times New Roman" w:hAnsi="Times New Roman" w:cs="Times New Roman"/>
                <w:iCs/>
                <w:sz w:val="24"/>
                <w:szCs w:val="24"/>
              </w:rPr>
              <w:t>нормы, правила и инструкции по безопасной организации труда персонала;</w:t>
            </w:r>
          </w:p>
          <w:p w14:paraId="45304AC5" w14:textId="77777777" w:rsidR="00104C52" w:rsidRDefault="00104C52" w:rsidP="00104C52">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04C52">
              <w:rPr>
                <w:rFonts w:ascii="Times New Roman" w:hAnsi="Times New Roman" w:cs="Times New Roman"/>
                <w:iCs/>
                <w:sz w:val="24"/>
                <w:szCs w:val="24"/>
              </w:rPr>
              <w:t>виды нормативно-технической, цеховой документации;</w:t>
            </w:r>
          </w:p>
          <w:p w14:paraId="13B9C1F2" w14:textId="64BEEE77" w:rsidR="00104C52" w:rsidRPr="00104C52" w:rsidRDefault="00104C52" w:rsidP="00104C52">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04C52">
              <w:rPr>
                <w:rFonts w:ascii="Times New Roman" w:hAnsi="Times New Roman" w:cs="Times New Roman"/>
                <w:iCs/>
                <w:sz w:val="24"/>
                <w:szCs w:val="24"/>
              </w:rPr>
              <w:t>правила заполнения оперативных журналов</w:t>
            </w:r>
            <w:r>
              <w:rPr>
                <w:rFonts w:ascii="Times New Roman" w:hAnsi="Times New Roman" w:cs="Times New Roman"/>
                <w:iCs/>
                <w:sz w:val="24"/>
                <w:szCs w:val="24"/>
              </w:rPr>
              <w:t>.</w:t>
            </w:r>
          </w:p>
        </w:tc>
        <w:tc>
          <w:tcPr>
            <w:tcW w:w="1183" w:type="pct"/>
            <w:vMerge/>
          </w:tcPr>
          <w:p w14:paraId="58521955" w14:textId="77777777" w:rsidR="00104C52" w:rsidRPr="008D2724" w:rsidDel="009D5E3A" w:rsidRDefault="00104C52" w:rsidP="005B3F28">
            <w:pPr>
              <w:suppressAutoHyphens/>
              <w:contextualSpacing/>
              <w:rPr>
                <w:rFonts w:ascii="Times New Roman" w:hAnsi="Times New Roman" w:cs="Times New Roman"/>
                <w:i/>
                <w:sz w:val="24"/>
                <w:szCs w:val="24"/>
              </w:rPr>
            </w:pPr>
          </w:p>
        </w:tc>
      </w:tr>
      <w:tr w:rsidR="00104C52" w:rsidRPr="008D2724" w14:paraId="0BD76887" w14:textId="77777777" w:rsidTr="005B604E">
        <w:trPr>
          <w:trHeight w:val="23"/>
        </w:trPr>
        <w:tc>
          <w:tcPr>
            <w:tcW w:w="1324" w:type="pct"/>
          </w:tcPr>
          <w:p w14:paraId="5FB238F9" w14:textId="54479276" w:rsidR="00104C52" w:rsidRPr="00104C52" w:rsidRDefault="00104C52" w:rsidP="005B3F28">
            <w:pPr>
              <w:suppressAutoHyphens/>
              <w:contextualSpacing/>
              <w:rPr>
                <w:rFonts w:ascii="Times New Roman" w:hAnsi="Times New Roman" w:cs="Times New Roman"/>
                <w:iCs/>
                <w:sz w:val="24"/>
                <w:szCs w:val="24"/>
              </w:rPr>
            </w:pPr>
            <w:r w:rsidRPr="00104C52">
              <w:rPr>
                <w:rFonts w:ascii="Times New Roman" w:hAnsi="Times New Roman" w:cs="Times New Roman"/>
                <w:iCs/>
                <w:sz w:val="24"/>
                <w:szCs w:val="24"/>
              </w:rPr>
              <w:t>ПК</w:t>
            </w:r>
            <w:r>
              <w:rPr>
                <w:rFonts w:ascii="Times New Roman" w:hAnsi="Times New Roman" w:cs="Times New Roman"/>
                <w:iCs/>
                <w:sz w:val="24"/>
                <w:szCs w:val="24"/>
              </w:rPr>
              <w:t xml:space="preserve"> </w:t>
            </w:r>
            <w:r w:rsidRPr="00104C52">
              <w:rPr>
                <w:rFonts w:ascii="Times New Roman" w:hAnsi="Times New Roman" w:cs="Times New Roman"/>
                <w:iCs/>
                <w:sz w:val="24"/>
                <w:szCs w:val="24"/>
              </w:rPr>
              <w:t>4.3 Контролировать выполнение правил техники безопасности, производственной и трудовой дисциплины, требований охраны труда, промышленной и экологической безопасности.</w:t>
            </w:r>
          </w:p>
        </w:tc>
        <w:tc>
          <w:tcPr>
            <w:tcW w:w="2493" w:type="pct"/>
          </w:tcPr>
          <w:p w14:paraId="3704482C" w14:textId="54EF739B" w:rsidR="00104C52" w:rsidRPr="00104C52" w:rsidRDefault="00104C52" w:rsidP="00104C52">
            <w:pPr>
              <w:suppressAutoHyphens/>
              <w:contextualSpacing/>
              <w:rPr>
                <w:rFonts w:ascii="Times New Roman" w:hAnsi="Times New Roman" w:cs="Times New Roman"/>
                <w:iCs/>
                <w:sz w:val="24"/>
                <w:szCs w:val="24"/>
              </w:rPr>
            </w:pPr>
            <w:r>
              <w:rPr>
                <w:rFonts w:ascii="Times New Roman" w:hAnsi="Times New Roman" w:cs="Times New Roman"/>
                <w:iCs/>
                <w:sz w:val="24"/>
                <w:szCs w:val="24"/>
              </w:rPr>
              <w:t>- обучает и контролирует соблюдение</w:t>
            </w:r>
            <w:r w:rsidRPr="00104C52">
              <w:rPr>
                <w:rFonts w:ascii="Times New Roman" w:hAnsi="Times New Roman" w:cs="Times New Roman"/>
                <w:iCs/>
                <w:sz w:val="24"/>
                <w:szCs w:val="24"/>
              </w:rPr>
              <w:t xml:space="preserve"> персонала требований охраны труда и экологической безопасности</w:t>
            </w:r>
            <w:r>
              <w:rPr>
                <w:rFonts w:ascii="Times New Roman" w:hAnsi="Times New Roman" w:cs="Times New Roman"/>
                <w:iCs/>
                <w:sz w:val="24"/>
                <w:szCs w:val="24"/>
              </w:rPr>
              <w:t>;</w:t>
            </w:r>
          </w:p>
          <w:p w14:paraId="53409421" w14:textId="79F1A8DD" w:rsidR="00104C52" w:rsidRPr="00104C52" w:rsidRDefault="00104C52" w:rsidP="00104C52">
            <w:pPr>
              <w:suppressAutoHyphens/>
              <w:contextualSpacing/>
              <w:rPr>
                <w:rFonts w:ascii="Times New Roman" w:hAnsi="Times New Roman" w:cs="Times New Roman"/>
                <w:iCs/>
                <w:sz w:val="24"/>
                <w:szCs w:val="24"/>
              </w:rPr>
            </w:pPr>
            <w:r>
              <w:rPr>
                <w:rFonts w:ascii="Times New Roman" w:hAnsi="Times New Roman" w:cs="Times New Roman"/>
                <w:iCs/>
                <w:sz w:val="24"/>
                <w:szCs w:val="24"/>
              </w:rPr>
              <w:t>- а</w:t>
            </w:r>
            <w:r w:rsidRPr="00104C52">
              <w:rPr>
                <w:rFonts w:ascii="Times New Roman" w:hAnsi="Times New Roman" w:cs="Times New Roman"/>
                <w:iCs/>
                <w:sz w:val="24"/>
                <w:szCs w:val="24"/>
              </w:rPr>
              <w:t>нализ</w:t>
            </w:r>
            <w:r>
              <w:rPr>
                <w:rFonts w:ascii="Times New Roman" w:hAnsi="Times New Roman" w:cs="Times New Roman"/>
                <w:iCs/>
                <w:sz w:val="24"/>
                <w:szCs w:val="24"/>
              </w:rPr>
              <w:t>ирует</w:t>
            </w:r>
            <w:r w:rsidRPr="00104C52">
              <w:rPr>
                <w:rFonts w:ascii="Times New Roman" w:hAnsi="Times New Roman" w:cs="Times New Roman"/>
                <w:iCs/>
                <w:sz w:val="24"/>
                <w:szCs w:val="24"/>
              </w:rPr>
              <w:t xml:space="preserve"> причин</w:t>
            </w:r>
            <w:r>
              <w:rPr>
                <w:rFonts w:ascii="Times New Roman" w:hAnsi="Times New Roman" w:cs="Times New Roman"/>
                <w:iCs/>
                <w:sz w:val="24"/>
                <w:szCs w:val="24"/>
              </w:rPr>
              <w:t>ы</w:t>
            </w:r>
            <w:r w:rsidRPr="00104C52">
              <w:rPr>
                <w:rFonts w:ascii="Times New Roman" w:hAnsi="Times New Roman" w:cs="Times New Roman"/>
                <w:iCs/>
                <w:sz w:val="24"/>
                <w:szCs w:val="24"/>
              </w:rPr>
              <w:t xml:space="preserve"> травматизма и прин</w:t>
            </w:r>
            <w:r>
              <w:rPr>
                <w:rFonts w:ascii="Times New Roman" w:hAnsi="Times New Roman" w:cs="Times New Roman"/>
                <w:iCs/>
                <w:sz w:val="24"/>
                <w:szCs w:val="24"/>
              </w:rPr>
              <w:t>имает</w:t>
            </w:r>
            <w:r w:rsidRPr="00104C52">
              <w:rPr>
                <w:rFonts w:ascii="Times New Roman" w:hAnsi="Times New Roman" w:cs="Times New Roman"/>
                <w:iCs/>
                <w:sz w:val="24"/>
                <w:szCs w:val="24"/>
              </w:rPr>
              <w:t xml:space="preserve"> мер</w:t>
            </w:r>
            <w:r>
              <w:rPr>
                <w:rFonts w:ascii="Times New Roman" w:hAnsi="Times New Roman" w:cs="Times New Roman"/>
                <w:iCs/>
                <w:sz w:val="24"/>
                <w:szCs w:val="24"/>
              </w:rPr>
              <w:t>ы</w:t>
            </w:r>
            <w:r w:rsidRPr="00104C52">
              <w:rPr>
                <w:rFonts w:ascii="Times New Roman" w:hAnsi="Times New Roman" w:cs="Times New Roman"/>
                <w:iCs/>
                <w:sz w:val="24"/>
                <w:szCs w:val="24"/>
              </w:rPr>
              <w:t xml:space="preserve"> по их устранению.</w:t>
            </w:r>
          </w:p>
        </w:tc>
        <w:tc>
          <w:tcPr>
            <w:tcW w:w="1183" w:type="pct"/>
            <w:vMerge/>
          </w:tcPr>
          <w:p w14:paraId="6F7F9080" w14:textId="77777777" w:rsidR="00104C52" w:rsidRPr="008D2724" w:rsidDel="009D5E3A" w:rsidRDefault="00104C52" w:rsidP="005B3F28">
            <w:pPr>
              <w:suppressAutoHyphens/>
              <w:contextualSpacing/>
              <w:rPr>
                <w:rFonts w:ascii="Times New Roman" w:hAnsi="Times New Roman" w:cs="Times New Roman"/>
                <w:i/>
                <w:sz w:val="24"/>
                <w:szCs w:val="24"/>
              </w:rPr>
            </w:pPr>
          </w:p>
        </w:tc>
      </w:tr>
      <w:tr w:rsidR="00104C52" w:rsidRPr="008D2724" w14:paraId="384A20B3" w14:textId="77777777" w:rsidTr="005B604E">
        <w:trPr>
          <w:trHeight w:val="23"/>
        </w:trPr>
        <w:tc>
          <w:tcPr>
            <w:tcW w:w="1324" w:type="pct"/>
            <w:tcBorders>
              <w:top w:val="single" w:sz="4" w:space="0" w:color="auto"/>
              <w:left w:val="single" w:sz="4" w:space="0" w:color="auto"/>
              <w:right w:val="single" w:sz="4" w:space="0" w:color="auto"/>
            </w:tcBorders>
          </w:tcPr>
          <w:p w14:paraId="7FB5D034" w14:textId="77777777" w:rsidR="00104C52" w:rsidRPr="008D2724" w:rsidRDefault="00104C52" w:rsidP="00104C52">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 xml:space="preserve">1. </w:t>
            </w:r>
            <w:r w:rsidRPr="00293A2D">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c>
          <w:tcPr>
            <w:tcW w:w="2493" w:type="pct"/>
          </w:tcPr>
          <w:p w14:paraId="42CFAA79" w14:textId="77777777" w:rsidR="00104C52" w:rsidRPr="001344A0" w:rsidRDefault="00104C52" w:rsidP="00104C52">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распозна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задачу и/или проблему в профессиональном и/или социальном контексте, анализир</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и выделя</w:t>
            </w:r>
            <w:r>
              <w:rPr>
                <w:rFonts w:ascii="Times New Roman" w:hAnsi="Times New Roman" w:cs="Times New Roman"/>
                <w:iCs/>
                <w:sz w:val="24"/>
                <w:szCs w:val="24"/>
              </w:rPr>
              <w:t xml:space="preserve">ет </w:t>
            </w:r>
            <w:r w:rsidRPr="001344A0">
              <w:rPr>
                <w:rFonts w:ascii="Times New Roman" w:hAnsi="Times New Roman" w:cs="Times New Roman"/>
                <w:iCs/>
                <w:sz w:val="24"/>
                <w:szCs w:val="24"/>
              </w:rPr>
              <w:t>её составные части</w:t>
            </w:r>
            <w:r>
              <w:rPr>
                <w:rFonts w:ascii="Times New Roman" w:hAnsi="Times New Roman" w:cs="Times New Roman"/>
                <w:iCs/>
                <w:sz w:val="24"/>
                <w:szCs w:val="24"/>
              </w:rPr>
              <w:t>;</w:t>
            </w:r>
          </w:p>
          <w:p w14:paraId="33CBADB0" w14:textId="77777777" w:rsidR="00104C52" w:rsidRPr="001344A0" w:rsidRDefault="00104C52" w:rsidP="00104C52">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определя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этапы решения задачи, составля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план действия, реализо</w:t>
            </w:r>
            <w:r>
              <w:rPr>
                <w:rFonts w:ascii="Times New Roman" w:hAnsi="Times New Roman" w:cs="Times New Roman"/>
                <w:iCs/>
                <w:sz w:val="24"/>
                <w:szCs w:val="24"/>
              </w:rPr>
              <w:t xml:space="preserve">вывает </w:t>
            </w:r>
            <w:r w:rsidRPr="001344A0">
              <w:rPr>
                <w:rFonts w:ascii="Times New Roman" w:hAnsi="Times New Roman" w:cs="Times New Roman"/>
                <w:iCs/>
                <w:sz w:val="24"/>
                <w:szCs w:val="24"/>
              </w:rPr>
              <w:t>составленный план, определ</w:t>
            </w:r>
            <w:r>
              <w:rPr>
                <w:rFonts w:ascii="Times New Roman" w:hAnsi="Times New Roman" w:cs="Times New Roman"/>
                <w:iCs/>
                <w:sz w:val="24"/>
                <w:szCs w:val="24"/>
              </w:rPr>
              <w:t>яет</w:t>
            </w:r>
            <w:r w:rsidRPr="001344A0">
              <w:rPr>
                <w:rFonts w:ascii="Times New Roman" w:hAnsi="Times New Roman" w:cs="Times New Roman"/>
                <w:iCs/>
                <w:sz w:val="24"/>
                <w:szCs w:val="24"/>
              </w:rPr>
              <w:t xml:space="preserve"> необходимые ресурсы</w:t>
            </w:r>
            <w:r>
              <w:rPr>
                <w:rFonts w:ascii="Times New Roman" w:hAnsi="Times New Roman" w:cs="Times New Roman"/>
                <w:iCs/>
                <w:sz w:val="24"/>
                <w:szCs w:val="24"/>
              </w:rPr>
              <w:t>;</w:t>
            </w:r>
          </w:p>
          <w:p w14:paraId="27D30897" w14:textId="77777777" w:rsidR="00104C52" w:rsidRPr="001344A0" w:rsidRDefault="00104C52" w:rsidP="00104C52">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выявля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и эффективно и</w:t>
            </w:r>
            <w:r>
              <w:rPr>
                <w:rFonts w:ascii="Times New Roman" w:hAnsi="Times New Roman" w:cs="Times New Roman"/>
                <w:iCs/>
                <w:sz w:val="24"/>
                <w:szCs w:val="24"/>
              </w:rPr>
              <w:t xml:space="preserve">щет </w:t>
            </w:r>
            <w:r w:rsidRPr="001344A0">
              <w:rPr>
                <w:rFonts w:ascii="Times New Roman" w:hAnsi="Times New Roman" w:cs="Times New Roman"/>
                <w:iCs/>
                <w:sz w:val="24"/>
                <w:szCs w:val="24"/>
              </w:rPr>
              <w:t>информацию, необходимую для решения задачи и/или проблемы</w:t>
            </w:r>
            <w:r>
              <w:rPr>
                <w:rFonts w:ascii="Times New Roman" w:hAnsi="Times New Roman" w:cs="Times New Roman"/>
                <w:iCs/>
                <w:sz w:val="24"/>
                <w:szCs w:val="24"/>
              </w:rPr>
              <w:t>;</w:t>
            </w:r>
          </w:p>
          <w:p w14:paraId="65FD3F8D" w14:textId="77777777" w:rsidR="00104C52" w:rsidRPr="001344A0" w:rsidRDefault="00104C52" w:rsidP="00104C52">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владе</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актуальными методами работы в профессиональной и смежных сферах</w:t>
            </w:r>
            <w:r>
              <w:rPr>
                <w:rFonts w:ascii="Times New Roman" w:hAnsi="Times New Roman" w:cs="Times New Roman"/>
                <w:iCs/>
                <w:sz w:val="24"/>
                <w:szCs w:val="24"/>
              </w:rPr>
              <w:t>;</w:t>
            </w:r>
          </w:p>
          <w:p w14:paraId="7D014A88" w14:textId="3F7BF4FD" w:rsidR="00104C52" w:rsidRPr="00104C52" w:rsidRDefault="00104C52" w:rsidP="00104C52">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оценива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результат и последствия своих действий (самостоятельно или с помощью наставника)</w:t>
            </w:r>
            <w:r>
              <w:rPr>
                <w:rFonts w:ascii="Times New Roman" w:hAnsi="Times New Roman" w:cs="Times New Roman"/>
                <w:iCs/>
                <w:sz w:val="24"/>
                <w:szCs w:val="24"/>
              </w:rPr>
              <w:t>.</w:t>
            </w:r>
          </w:p>
        </w:tc>
        <w:tc>
          <w:tcPr>
            <w:tcW w:w="1183" w:type="pct"/>
            <w:vMerge/>
          </w:tcPr>
          <w:p w14:paraId="3595361F" w14:textId="77777777" w:rsidR="00104C52" w:rsidRPr="008D2724" w:rsidDel="009D5E3A" w:rsidRDefault="00104C52" w:rsidP="00104C52">
            <w:pPr>
              <w:suppressAutoHyphens/>
              <w:contextualSpacing/>
              <w:rPr>
                <w:rFonts w:ascii="Times New Roman" w:hAnsi="Times New Roman" w:cs="Times New Roman"/>
                <w:i/>
                <w:sz w:val="24"/>
                <w:szCs w:val="24"/>
              </w:rPr>
            </w:pPr>
          </w:p>
        </w:tc>
      </w:tr>
      <w:tr w:rsidR="00104C52" w:rsidRPr="008D2724" w14:paraId="44F3E8A3" w14:textId="77777777" w:rsidTr="005B604E">
        <w:trPr>
          <w:trHeight w:val="23"/>
        </w:trPr>
        <w:tc>
          <w:tcPr>
            <w:tcW w:w="1324" w:type="pct"/>
            <w:tcBorders>
              <w:left w:val="single" w:sz="4" w:space="0" w:color="auto"/>
              <w:bottom w:val="single" w:sz="4" w:space="0" w:color="auto"/>
              <w:right w:val="single" w:sz="4" w:space="0" w:color="auto"/>
            </w:tcBorders>
          </w:tcPr>
          <w:p w14:paraId="0ED539EA" w14:textId="77777777" w:rsidR="00104C52" w:rsidRPr="008D2724" w:rsidRDefault="00104C52" w:rsidP="00104C52">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 xml:space="preserve">2. </w:t>
            </w:r>
            <w:r w:rsidRPr="00293A2D">
              <w:rPr>
                <w:rFonts w:ascii="Times New Roman" w:hAnsi="Times New Roman" w:cs="Times New Roman"/>
                <w:b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493" w:type="pct"/>
          </w:tcPr>
          <w:p w14:paraId="117275EA" w14:textId="77777777" w:rsidR="00104C52" w:rsidRPr="001344A0" w:rsidRDefault="00104C52" w:rsidP="00104C52">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определя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задачи для поиска информации, планир</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процесс поиска, выбира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необходимые источники информации</w:t>
            </w:r>
            <w:r>
              <w:rPr>
                <w:rFonts w:ascii="Times New Roman" w:hAnsi="Times New Roman" w:cs="Times New Roman"/>
                <w:iCs/>
                <w:sz w:val="24"/>
                <w:szCs w:val="24"/>
              </w:rPr>
              <w:t>;</w:t>
            </w:r>
          </w:p>
          <w:p w14:paraId="6F2249FA" w14:textId="77777777" w:rsidR="00104C52" w:rsidRPr="001344A0" w:rsidRDefault="00104C52" w:rsidP="00104C52">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выделя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наиболее значимое в перечне информации, структури</w:t>
            </w:r>
            <w:r>
              <w:rPr>
                <w:rFonts w:ascii="Times New Roman" w:hAnsi="Times New Roman" w:cs="Times New Roman"/>
                <w:iCs/>
                <w:sz w:val="24"/>
                <w:szCs w:val="24"/>
              </w:rPr>
              <w:t>рует</w:t>
            </w:r>
            <w:r w:rsidRPr="001344A0">
              <w:rPr>
                <w:rFonts w:ascii="Times New Roman" w:hAnsi="Times New Roman" w:cs="Times New Roman"/>
                <w:iCs/>
                <w:sz w:val="24"/>
                <w:szCs w:val="24"/>
              </w:rPr>
              <w:t xml:space="preserve"> получаемую информацию, оформля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результаты поиска</w:t>
            </w:r>
            <w:r>
              <w:rPr>
                <w:rFonts w:ascii="Times New Roman" w:hAnsi="Times New Roman" w:cs="Times New Roman"/>
                <w:iCs/>
                <w:sz w:val="24"/>
                <w:szCs w:val="24"/>
              </w:rPr>
              <w:t>;</w:t>
            </w:r>
          </w:p>
          <w:p w14:paraId="117CEFF6" w14:textId="77777777" w:rsidR="00104C52" w:rsidRPr="001344A0" w:rsidRDefault="00104C52" w:rsidP="00104C52">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оценива</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практическую значимость результатов поиска</w:t>
            </w:r>
            <w:r>
              <w:rPr>
                <w:rFonts w:ascii="Times New Roman" w:hAnsi="Times New Roman" w:cs="Times New Roman"/>
                <w:iCs/>
                <w:sz w:val="24"/>
                <w:szCs w:val="24"/>
              </w:rPr>
              <w:t>;</w:t>
            </w:r>
          </w:p>
          <w:p w14:paraId="010E78D4" w14:textId="77777777" w:rsidR="00104C52" w:rsidRPr="001344A0" w:rsidRDefault="00104C52" w:rsidP="00104C52">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применя</w:t>
            </w:r>
            <w:r>
              <w:rPr>
                <w:rFonts w:ascii="Times New Roman" w:hAnsi="Times New Roman" w:cs="Times New Roman"/>
                <w:iCs/>
                <w:sz w:val="24"/>
                <w:szCs w:val="24"/>
              </w:rPr>
              <w:t>ет</w:t>
            </w:r>
            <w:r w:rsidRPr="001344A0">
              <w:rPr>
                <w:rFonts w:ascii="Times New Roman" w:hAnsi="Times New Roman" w:cs="Times New Roman"/>
                <w:iCs/>
                <w:sz w:val="24"/>
                <w:szCs w:val="24"/>
              </w:rPr>
              <w:t xml:space="preserve"> средства информационных технологий для решения профессиональных задач</w:t>
            </w:r>
            <w:r>
              <w:rPr>
                <w:rFonts w:ascii="Times New Roman" w:hAnsi="Times New Roman" w:cs="Times New Roman"/>
                <w:iCs/>
                <w:sz w:val="24"/>
                <w:szCs w:val="24"/>
              </w:rPr>
              <w:t>;</w:t>
            </w:r>
          </w:p>
          <w:p w14:paraId="233E02EE" w14:textId="77777777" w:rsidR="00104C52" w:rsidRPr="001344A0" w:rsidRDefault="00104C52" w:rsidP="00104C52">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 xml:space="preserve">- </w:t>
            </w:r>
            <w:r w:rsidRPr="001344A0">
              <w:rPr>
                <w:rFonts w:ascii="Times New Roman" w:hAnsi="Times New Roman" w:cs="Times New Roman"/>
                <w:iCs/>
                <w:sz w:val="24"/>
                <w:szCs w:val="24"/>
              </w:rPr>
              <w:t>использ</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современное программное обеспечение в профессиональной деятельности</w:t>
            </w:r>
            <w:r>
              <w:rPr>
                <w:rFonts w:ascii="Times New Roman" w:hAnsi="Times New Roman" w:cs="Times New Roman"/>
                <w:iCs/>
                <w:sz w:val="24"/>
                <w:szCs w:val="24"/>
              </w:rPr>
              <w:t>;</w:t>
            </w:r>
          </w:p>
          <w:p w14:paraId="251B730B" w14:textId="1D033ADB" w:rsidR="00104C52" w:rsidRPr="00104C52" w:rsidRDefault="00104C52" w:rsidP="00104C52">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344A0">
              <w:rPr>
                <w:rFonts w:ascii="Times New Roman" w:hAnsi="Times New Roman" w:cs="Times New Roman"/>
                <w:iCs/>
                <w:sz w:val="24"/>
                <w:szCs w:val="24"/>
              </w:rPr>
              <w:t>использ</w:t>
            </w:r>
            <w:r>
              <w:rPr>
                <w:rFonts w:ascii="Times New Roman" w:hAnsi="Times New Roman" w:cs="Times New Roman"/>
                <w:iCs/>
                <w:sz w:val="24"/>
                <w:szCs w:val="24"/>
              </w:rPr>
              <w:t>ует</w:t>
            </w:r>
            <w:r w:rsidRPr="001344A0">
              <w:rPr>
                <w:rFonts w:ascii="Times New Roman" w:hAnsi="Times New Roman" w:cs="Times New Roman"/>
                <w:iCs/>
                <w:sz w:val="24"/>
                <w:szCs w:val="24"/>
              </w:rPr>
              <w:t xml:space="preserve"> различные цифровые средства для решения профессиональных задач</w:t>
            </w:r>
            <w:r>
              <w:rPr>
                <w:rFonts w:ascii="Times New Roman" w:hAnsi="Times New Roman" w:cs="Times New Roman"/>
                <w:iCs/>
                <w:sz w:val="24"/>
                <w:szCs w:val="24"/>
              </w:rPr>
              <w:t>.</w:t>
            </w:r>
          </w:p>
        </w:tc>
        <w:tc>
          <w:tcPr>
            <w:tcW w:w="1183" w:type="pct"/>
            <w:vMerge/>
          </w:tcPr>
          <w:p w14:paraId="291926D8" w14:textId="77777777" w:rsidR="00104C52" w:rsidRPr="008D2724" w:rsidDel="009D5E3A" w:rsidRDefault="00104C52" w:rsidP="00104C52">
            <w:pPr>
              <w:suppressAutoHyphens/>
              <w:contextualSpacing/>
              <w:rPr>
                <w:rFonts w:ascii="Times New Roman" w:hAnsi="Times New Roman" w:cs="Times New Roman"/>
                <w:i/>
                <w:sz w:val="24"/>
                <w:szCs w:val="24"/>
              </w:rPr>
            </w:pPr>
          </w:p>
        </w:tc>
      </w:tr>
      <w:tr w:rsidR="00104C52" w:rsidRPr="008D2724" w14:paraId="32AA1813" w14:textId="77777777" w:rsidTr="005B604E">
        <w:trPr>
          <w:trHeight w:val="23"/>
        </w:trPr>
        <w:tc>
          <w:tcPr>
            <w:tcW w:w="1324" w:type="pct"/>
            <w:tcBorders>
              <w:left w:val="single" w:sz="4" w:space="0" w:color="auto"/>
              <w:bottom w:val="single" w:sz="4" w:space="0" w:color="auto"/>
              <w:right w:val="single" w:sz="4" w:space="0" w:color="auto"/>
            </w:tcBorders>
          </w:tcPr>
          <w:p w14:paraId="5C308995" w14:textId="77777777" w:rsidR="00104C52" w:rsidRPr="008D2724" w:rsidRDefault="00104C52" w:rsidP="00104C52">
            <w:pPr>
              <w:suppressAutoHyphens/>
              <w:contextualSpacing/>
              <w:rPr>
                <w:rFonts w:ascii="Times New Roman" w:hAnsi="Times New Roman" w:cs="Times New Roman"/>
                <w:i/>
                <w:sz w:val="24"/>
                <w:szCs w:val="24"/>
              </w:rPr>
            </w:pPr>
            <w:r>
              <w:rPr>
                <w:rFonts w:ascii="Times New Roman" w:hAnsi="Times New Roman" w:cs="Times New Roman"/>
                <w:bCs/>
                <w:sz w:val="24"/>
                <w:szCs w:val="24"/>
              </w:rPr>
              <w:t xml:space="preserve">ОК.03. </w:t>
            </w:r>
            <w:r w:rsidRPr="00293A2D">
              <w:rPr>
                <w:rFonts w:ascii="Times New Roman" w:hAnsi="Times New Roman" w:cs="Times New Roman"/>
                <w:b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493" w:type="pct"/>
          </w:tcPr>
          <w:p w14:paraId="1FF5B319" w14:textId="77777777" w:rsidR="00104C52" w:rsidRPr="00A96D87" w:rsidRDefault="00104C52" w:rsidP="00104C52">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актуальность нормативно-правовой документации в профессиональной деятельности</w:t>
            </w:r>
            <w:r>
              <w:rPr>
                <w:rFonts w:ascii="Times New Roman" w:hAnsi="Times New Roman" w:cs="Times New Roman"/>
                <w:iCs/>
                <w:sz w:val="24"/>
                <w:szCs w:val="24"/>
              </w:rPr>
              <w:t>;</w:t>
            </w:r>
          </w:p>
          <w:p w14:paraId="2FE48583" w14:textId="77777777" w:rsidR="00104C52" w:rsidRPr="00A96D87" w:rsidRDefault="00104C52" w:rsidP="00104C52">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применя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современную научную профессиональную терминологию</w:t>
            </w:r>
            <w:r>
              <w:rPr>
                <w:rFonts w:ascii="Times New Roman" w:hAnsi="Times New Roman" w:cs="Times New Roman"/>
                <w:iCs/>
                <w:sz w:val="24"/>
                <w:szCs w:val="24"/>
              </w:rPr>
              <w:t>;</w:t>
            </w:r>
          </w:p>
          <w:p w14:paraId="6CE2AFFE" w14:textId="77777777" w:rsidR="00104C52" w:rsidRPr="00A96D87" w:rsidRDefault="00104C52" w:rsidP="00104C52">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w:t>
            </w:r>
            <w:r>
              <w:rPr>
                <w:rFonts w:ascii="Times New Roman" w:hAnsi="Times New Roman" w:cs="Times New Roman"/>
                <w:iCs/>
                <w:sz w:val="24"/>
                <w:szCs w:val="24"/>
              </w:rPr>
              <w:t>яет</w:t>
            </w:r>
            <w:r w:rsidRPr="00A96D87">
              <w:rPr>
                <w:rFonts w:ascii="Times New Roman" w:hAnsi="Times New Roman" w:cs="Times New Roman"/>
                <w:iCs/>
                <w:sz w:val="24"/>
                <w:szCs w:val="24"/>
              </w:rPr>
              <w:t xml:space="preserve"> и выстраива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траектории профессионального развития и самообразования</w:t>
            </w:r>
            <w:r>
              <w:rPr>
                <w:rFonts w:ascii="Times New Roman" w:hAnsi="Times New Roman" w:cs="Times New Roman"/>
                <w:iCs/>
                <w:sz w:val="24"/>
                <w:szCs w:val="24"/>
              </w:rPr>
              <w:t>;</w:t>
            </w:r>
          </w:p>
          <w:p w14:paraId="4F868AB6" w14:textId="77777777" w:rsidR="00104C52" w:rsidRPr="00A96D87" w:rsidRDefault="00104C52" w:rsidP="00104C52">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выявля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достоинства и недостатки коммерческой идеи</w:t>
            </w:r>
            <w:r>
              <w:rPr>
                <w:rFonts w:ascii="Times New Roman" w:hAnsi="Times New Roman" w:cs="Times New Roman"/>
                <w:iCs/>
                <w:sz w:val="24"/>
                <w:szCs w:val="24"/>
              </w:rPr>
              <w:t>;</w:t>
            </w:r>
          </w:p>
          <w:p w14:paraId="77844BD8" w14:textId="77777777" w:rsidR="00104C52" w:rsidRPr="00A96D87" w:rsidRDefault="00104C52" w:rsidP="00104C52">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iCs/>
                <w:sz w:val="24"/>
                <w:szCs w:val="24"/>
              </w:rPr>
              <w:t>;</w:t>
            </w:r>
          </w:p>
          <w:p w14:paraId="295E949B" w14:textId="77777777" w:rsidR="00104C52" w:rsidRPr="00A96D87" w:rsidRDefault="00104C52" w:rsidP="00104C52">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презент</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идеи открытия собственного дела в профессиональной деятельности</w:t>
            </w:r>
            <w:r>
              <w:rPr>
                <w:rFonts w:ascii="Times New Roman" w:hAnsi="Times New Roman" w:cs="Times New Roman"/>
                <w:iCs/>
                <w:sz w:val="24"/>
                <w:szCs w:val="24"/>
              </w:rPr>
              <w:t>;</w:t>
            </w:r>
          </w:p>
          <w:p w14:paraId="2C77D0F5" w14:textId="77777777" w:rsidR="00104C52" w:rsidRPr="00A96D87" w:rsidRDefault="00104C52" w:rsidP="00104C52">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источники достоверной правовой информации</w:t>
            </w:r>
            <w:r>
              <w:rPr>
                <w:rFonts w:ascii="Times New Roman" w:hAnsi="Times New Roman" w:cs="Times New Roman"/>
                <w:iCs/>
                <w:sz w:val="24"/>
                <w:szCs w:val="24"/>
              </w:rPr>
              <w:t>;</w:t>
            </w:r>
          </w:p>
          <w:p w14:paraId="0B9807E5" w14:textId="77777777" w:rsidR="00104C52" w:rsidRPr="00A96D87" w:rsidRDefault="00104C52" w:rsidP="00104C52">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составля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различные правовые документы</w:t>
            </w:r>
            <w:r>
              <w:rPr>
                <w:rFonts w:ascii="Times New Roman" w:hAnsi="Times New Roman" w:cs="Times New Roman"/>
                <w:iCs/>
                <w:sz w:val="24"/>
                <w:szCs w:val="24"/>
              </w:rPr>
              <w:t>;</w:t>
            </w:r>
          </w:p>
          <w:p w14:paraId="62739B34" w14:textId="77777777" w:rsidR="00104C52" w:rsidRPr="00A96D87" w:rsidRDefault="00104C52" w:rsidP="00104C52">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находит интересные проектные идеи, грамотно их формулир</w:t>
            </w:r>
            <w:r>
              <w:rPr>
                <w:rFonts w:ascii="Times New Roman" w:hAnsi="Times New Roman" w:cs="Times New Roman"/>
                <w:iCs/>
                <w:sz w:val="24"/>
                <w:szCs w:val="24"/>
              </w:rPr>
              <w:t xml:space="preserve">ует </w:t>
            </w:r>
            <w:r w:rsidRPr="00A96D87">
              <w:rPr>
                <w:rFonts w:ascii="Times New Roman" w:hAnsi="Times New Roman" w:cs="Times New Roman"/>
                <w:iCs/>
                <w:sz w:val="24"/>
                <w:szCs w:val="24"/>
              </w:rPr>
              <w:t>и документи</w:t>
            </w:r>
            <w:r>
              <w:rPr>
                <w:rFonts w:ascii="Times New Roman" w:hAnsi="Times New Roman" w:cs="Times New Roman"/>
                <w:iCs/>
                <w:sz w:val="24"/>
                <w:szCs w:val="24"/>
              </w:rPr>
              <w:t>рует;</w:t>
            </w:r>
          </w:p>
          <w:p w14:paraId="4D1B0733" w14:textId="081610E1" w:rsidR="00104C52" w:rsidRDefault="00104C52" w:rsidP="00104C52">
            <w:pPr>
              <w:suppressAutoHyphens/>
              <w:contextualSpacing/>
              <w:rPr>
                <w:rFonts w:ascii="Times New Roman" w:hAnsi="Times New Roman" w:cs="Times New Roman"/>
                <w:i/>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оценива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жизнеспособность проектной идеи, составля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план проекта</w:t>
            </w:r>
            <w:r>
              <w:rPr>
                <w:rFonts w:ascii="Times New Roman" w:hAnsi="Times New Roman" w:cs="Times New Roman"/>
                <w:iCs/>
                <w:sz w:val="24"/>
                <w:szCs w:val="24"/>
              </w:rPr>
              <w:t>.</w:t>
            </w:r>
          </w:p>
        </w:tc>
        <w:tc>
          <w:tcPr>
            <w:tcW w:w="1183" w:type="pct"/>
            <w:vMerge/>
          </w:tcPr>
          <w:p w14:paraId="20F002DA" w14:textId="77777777" w:rsidR="00104C52" w:rsidRPr="008D2724" w:rsidDel="009D5E3A" w:rsidRDefault="00104C52" w:rsidP="00104C52">
            <w:pPr>
              <w:suppressAutoHyphens/>
              <w:contextualSpacing/>
              <w:rPr>
                <w:rFonts w:ascii="Times New Roman" w:hAnsi="Times New Roman" w:cs="Times New Roman"/>
                <w:i/>
                <w:sz w:val="24"/>
                <w:szCs w:val="24"/>
              </w:rPr>
            </w:pPr>
          </w:p>
        </w:tc>
      </w:tr>
      <w:tr w:rsidR="00104C52" w:rsidRPr="008D2724" w14:paraId="4398EC2B" w14:textId="77777777" w:rsidTr="005B604E">
        <w:trPr>
          <w:trHeight w:val="23"/>
        </w:trPr>
        <w:tc>
          <w:tcPr>
            <w:tcW w:w="1324" w:type="pct"/>
            <w:tcBorders>
              <w:left w:val="single" w:sz="4" w:space="0" w:color="auto"/>
              <w:bottom w:val="single" w:sz="4" w:space="0" w:color="auto"/>
              <w:right w:val="single" w:sz="4" w:space="0" w:color="auto"/>
            </w:tcBorders>
          </w:tcPr>
          <w:p w14:paraId="426A5131" w14:textId="77777777" w:rsidR="00104C52" w:rsidRPr="008D2724" w:rsidRDefault="00104C52" w:rsidP="00104C52">
            <w:pPr>
              <w:suppressAutoHyphens/>
              <w:contextualSpacing/>
              <w:rPr>
                <w:rFonts w:ascii="Times New Roman" w:hAnsi="Times New Roman" w:cs="Times New Roman"/>
                <w:i/>
                <w:sz w:val="24"/>
                <w:szCs w:val="24"/>
              </w:rPr>
            </w:pPr>
            <w:r>
              <w:rPr>
                <w:rFonts w:ascii="Times New Roman" w:hAnsi="Times New Roman" w:cs="Times New Roman"/>
                <w:bCs/>
                <w:sz w:val="24"/>
                <w:szCs w:val="24"/>
              </w:rPr>
              <w:t xml:space="preserve">ОК.04. </w:t>
            </w:r>
            <w:r w:rsidRPr="00293A2D">
              <w:rPr>
                <w:rFonts w:ascii="Times New Roman" w:hAnsi="Times New Roman" w:cs="Times New Roman"/>
                <w:bCs/>
                <w:sz w:val="24"/>
                <w:szCs w:val="24"/>
              </w:rPr>
              <w:t>Эффективно взаимодействовать и работать в коллективе и команде</w:t>
            </w:r>
          </w:p>
        </w:tc>
        <w:tc>
          <w:tcPr>
            <w:tcW w:w="2493" w:type="pct"/>
          </w:tcPr>
          <w:p w14:paraId="51924C4C" w14:textId="77777777" w:rsidR="00104C52" w:rsidRPr="00A96D87" w:rsidRDefault="00104C52" w:rsidP="00104C52">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работу коллектива и команды</w:t>
            </w:r>
            <w:r>
              <w:rPr>
                <w:rFonts w:ascii="Times New Roman" w:hAnsi="Times New Roman" w:cs="Times New Roman"/>
                <w:iCs/>
                <w:sz w:val="24"/>
                <w:szCs w:val="24"/>
              </w:rPr>
              <w:t>;</w:t>
            </w:r>
          </w:p>
          <w:p w14:paraId="03B998CD" w14:textId="7485E12A" w:rsidR="00104C52" w:rsidRDefault="00104C52" w:rsidP="00104C52">
            <w:pPr>
              <w:suppressAutoHyphens/>
              <w:contextualSpacing/>
              <w:rPr>
                <w:rFonts w:ascii="Times New Roman" w:hAnsi="Times New Roman" w:cs="Times New Roman"/>
                <w:i/>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взаимодейств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с коллегами, руководством, клиентами в ходе профессиональной деятельности</w:t>
            </w:r>
            <w:r>
              <w:rPr>
                <w:rFonts w:ascii="Times New Roman" w:hAnsi="Times New Roman" w:cs="Times New Roman"/>
                <w:iCs/>
                <w:sz w:val="24"/>
                <w:szCs w:val="24"/>
              </w:rPr>
              <w:t>.</w:t>
            </w:r>
          </w:p>
        </w:tc>
        <w:tc>
          <w:tcPr>
            <w:tcW w:w="1183" w:type="pct"/>
            <w:vMerge/>
          </w:tcPr>
          <w:p w14:paraId="02279557" w14:textId="77777777" w:rsidR="00104C52" w:rsidRPr="008D2724" w:rsidDel="009D5E3A" w:rsidRDefault="00104C52" w:rsidP="00104C52">
            <w:pPr>
              <w:suppressAutoHyphens/>
              <w:contextualSpacing/>
              <w:rPr>
                <w:rFonts w:ascii="Times New Roman" w:hAnsi="Times New Roman" w:cs="Times New Roman"/>
                <w:i/>
                <w:sz w:val="24"/>
                <w:szCs w:val="24"/>
              </w:rPr>
            </w:pPr>
          </w:p>
        </w:tc>
      </w:tr>
      <w:tr w:rsidR="00104C52" w:rsidRPr="008D2724" w14:paraId="332B36A6" w14:textId="77777777" w:rsidTr="005B604E">
        <w:trPr>
          <w:trHeight w:val="23"/>
        </w:trPr>
        <w:tc>
          <w:tcPr>
            <w:tcW w:w="1324" w:type="pct"/>
            <w:tcBorders>
              <w:left w:val="single" w:sz="4" w:space="0" w:color="auto"/>
              <w:bottom w:val="single" w:sz="4" w:space="0" w:color="auto"/>
              <w:right w:val="single" w:sz="4" w:space="0" w:color="auto"/>
            </w:tcBorders>
          </w:tcPr>
          <w:p w14:paraId="5CA904FD" w14:textId="77777777" w:rsidR="00104C52" w:rsidRPr="008D2724" w:rsidRDefault="00104C52" w:rsidP="00104C52">
            <w:pPr>
              <w:suppressAutoHyphens/>
              <w:contextualSpacing/>
              <w:rPr>
                <w:rFonts w:ascii="Times New Roman" w:hAnsi="Times New Roman" w:cs="Times New Roman"/>
                <w:i/>
                <w:sz w:val="24"/>
                <w:szCs w:val="24"/>
              </w:rPr>
            </w:pPr>
            <w:r>
              <w:rPr>
                <w:rFonts w:ascii="Times New Roman" w:hAnsi="Times New Roman" w:cs="Times New Roman"/>
                <w:bCs/>
                <w:sz w:val="24"/>
                <w:szCs w:val="24"/>
              </w:rPr>
              <w:t xml:space="preserve">ОК.05. </w:t>
            </w:r>
            <w:r w:rsidRPr="00293A2D">
              <w:rPr>
                <w:rFonts w:ascii="Times New Roman" w:hAnsi="Times New Roman" w:cs="Times New Roman"/>
                <w:b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493" w:type="pct"/>
          </w:tcPr>
          <w:p w14:paraId="4F1BF521" w14:textId="77777777" w:rsidR="00104C52" w:rsidRPr="00A96D87" w:rsidRDefault="00104C52" w:rsidP="00104C52">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грамотно излага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свои мысли и оформля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документы по профессиональной тематике на государственном языке</w:t>
            </w:r>
            <w:r>
              <w:rPr>
                <w:rFonts w:ascii="Times New Roman" w:hAnsi="Times New Roman" w:cs="Times New Roman"/>
                <w:iCs/>
                <w:sz w:val="24"/>
                <w:szCs w:val="24"/>
              </w:rPr>
              <w:t>;</w:t>
            </w:r>
          </w:p>
          <w:p w14:paraId="5B3146CF" w14:textId="7E97C9FA" w:rsidR="00104C52" w:rsidRDefault="00104C52" w:rsidP="00104C52">
            <w:pPr>
              <w:suppressAutoHyphens/>
              <w:contextualSpacing/>
              <w:rPr>
                <w:rFonts w:ascii="Times New Roman" w:hAnsi="Times New Roman" w:cs="Times New Roman"/>
                <w:i/>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проявля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толерантность в рабочем коллективе</w:t>
            </w:r>
            <w:r>
              <w:rPr>
                <w:rFonts w:ascii="Times New Roman" w:hAnsi="Times New Roman" w:cs="Times New Roman"/>
                <w:iCs/>
                <w:sz w:val="24"/>
                <w:szCs w:val="24"/>
              </w:rPr>
              <w:t>.</w:t>
            </w:r>
          </w:p>
        </w:tc>
        <w:tc>
          <w:tcPr>
            <w:tcW w:w="1183" w:type="pct"/>
            <w:vMerge/>
          </w:tcPr>
          <w:p w14:paraId="0C76586E" w14:textId="77777777" w:rsidR="00104C52" w:rsidRPr="008D2724" w:rsidDel="009D5E3A" w:rsidRDefault="00104C52" w:rsidP="00104C52">
            <w:pPr>
              <w:suppressAutoHyphens/>
              <w:contextualSpacing/>
              <w:rPr>
                <w:rFonts w:ascii="Times New Roman" w:hAnsi="Times New Roman" w:cs="Times New Roman"/>
                <w:i/>
                <w:sz w:val="24"/>
                <w:szCs w:val="24"/>
              </w:rPr>
            </w:pPr>
          </w:p>
        </w:tc>
      </w:tr>
      <w:tr w:rsidR="00BB7660" w:rsidRPr="008D2724" w14:paraId="65E041A1" w14:textId="77777777" w:rsidTr="005B604E">
        <w:trPr>
          <w:trHeight w:val="23"/>
        </w:trPr>
        <w:tc>
          <w:tcPr>
            <w:tcW w:w="1324" w:type="pct"/>
            <w:tcBorders>
              <w:left w:val="single" w:sz="4" w:space="0" w:color="auto"/>
              <w:bottom w:val="single" w:sz="4" w:space="0" w:color="auto"/>
              <w:right w:val="single" w:sz="4" w:space="0" w:color="auto"/>
            </w:tcBorders>
          </w:tcPr>
          <w:p w14:paraId="6AE01E0F" w14:textId="11D3A2DC" w:rsidR="00BB7660" w:rsidRDefault="00BB7660" w:rsidP="00104C52">
            <w:pPr>
              <w:suppressAutoHyphens/>
              <w:contextualSpacing/>
              <w:rPr>
                <w:rFonts w:ascii="Times New Roman" w:hAnsi="Times New Roman" w:cs="Times New Roman"/>
                <w:bCs/>
                <w:sz w:val="24"/>
                <w:szCs w:val="24"/>
              </w:rPr>
            </w:pPr>
            <w:r>
              <w:rPr>
                <w:rFonts w:ascii="Times New Roman" w:hAnsi="Times New Roman" w:cs="Times New Roman"/>
                <w:bCs/>
                <w:sz w:val="24"/>
                <w:szCs w:val="24"/>
              </w:rPr>
              <w:t>ОК.06</w:t>
            </w:r>
            <w:r w:rsidR="00B503D1">
              <w:rPr>
                <w:rFonts w:ascii="Times New Roman" w:hAnsi="Times New Roman" w:cs="Times New Roman"/>
                <w:bCs/>
                <w:sz w:val="24"/>
                <w:szCs w:val="24"/>
              </w:rPr>
              <w:t>.</w:t>
            </w:r>
            <w:r>
              <w:rPr>
                <w:rFonts w:ascii="Times New Roman" w:hAnsi="Times New Roman" w:cs="Times New Roman"/>
                <w:bCs/>
                <w:sz w:val="24"/>
                <w:szCs w:val="24"/>
              </w:rPr>
              <w:t xml:space="preserve"> </w:t>
            </w:r>
            <w:r w:rsidRPr="00BB7660">
              <w:rPr>
                <w:rFonts w:ascii="Times New Roman" w:hAnsi="Times New Roman" w:cs="Times New Roman"/>
                <w:bCs/>
                <w:sz w:val="24"/>
                <w:szCs w:val="24"/>
              </w:rPr>
              <w:t xml:space="preserve">Проявлять гражданско-патриотическую позицию, демонстрировать осознанное поведение на основе традиционных </w:t>
            </w:r>
            <w:r w:rsidRPr="00BB7660">
              <w:rPr>
                <w:rFonts w:ascii="Times New Roman" w:hAnsi="Times New Roman" w:cs="Times New Roman"/>
                <w:bCs/>
                <w:sz w:val="24"/>
                <w:szCs w:val="24"/>
              </w:rPr>
              <w:lastRenderedPageBreak/>
              <w:t>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493" w:type="pct"/>
          </w:tcPr>
          <w:p w14:paraId="16086FBB" w14:textId="758F97E5" w:rsidR="00BB7660" w:rsidRPr="00BB7660" w:rsidRDefault="00BB7660" w:rsidP="00BB7660">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 xml:space="preserve">- </w:t>
            </w:r>
            <w:r w:rsidRPr="00BB7660">
              <w:rPr>
                <w:rFonts w:ascii="Times New Roman" w:hAnsi="Times New Roman" w:cs="Times New Roman"/>
                <w:iCs/>
                <w:sz w:val="24"/>
                <w:szCs w:val="24"/>
              </w:rPr>
              <w:t>проявля</w:t>
            </w:r>
            <w:r>
              <w:rPr>
                <w:rFonts w:ascii="Times New Roman" w:hAnsi="Times New Roman" w:cs="Times New Roman"/>
                <w:iCs/>
                <w:sz w:val="24"/>
                <w:szCs w:val="24"/>
              </w:rPr>
              <w:t>ет</w:t>
            </w:r>
            <w:r w:rsidRPr="00BB7660">
              <w:rPr>
                <w:rFonts w:ascii="Times New Roman" w:hAnsi="Times New Roman" w:cs="Times New Roman"/>
                <w:iCs/>
                <w:sz w:val="24"/>
                <w:szCs w:val="24"/>
              </w:rPr>
              <w:t xml:space="preserve"> гражданско-патриотическую позицию</w:t>
            </w:r>
            <w:r>
              <w:rPr>
                <w:rFonts w:ascii="Times New Roman" w:hAnsi="Times New Roman" w:cs="Times New Roman"/>
                <w:iCs/>
                <w:sz w:val="24"/>
                <w:szCs w:val="24"/>
              </w:rPr>
              <w:t>;</w:t>
            </w:r>
          </w:p>
          <w:p w14:paraId="5CB31B78" w14:textId="4F9D83E8" w:rsidR="00BB7660" w:rsidRPr="00BB7660" w:rsidRDefault="00BB7660" w:rsidP="00BB76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BB7660">
              <w:rPr>
                <w:rFonts w:ascii="Times New Roman" w:hAnsi="Times New Roman" w:cs="Times New Roman"/>
                <w:iCs/>
                <w:sz w:val="24"/>
                <w:szCs w:val="24"/>
              </w:rPr>
              <w:t>демонстрир</w:t>
            </w:r>
            <w:r>
              <w:rPr>
                <w:rFonts w:ascii="Times New Roman" w:hAnsi="Times New Roman" w:cs="Times New Roman"/>
                <w:iCs/>
                <w:sz w:val="24"/>
                <w:szCs w:val="24"/>
              </w:rPr>
              <w:t>ует</w:t>
            </w:r>
            <w:r w:rsidRPr="00BB7660">
              <w:rPr>
                <w:rFonts w:ascii="Times New Roman" w:hAnsi="Times New Roman" w:cs="Times New Roman"/>
                <w:iCs/>
                <w:sz w:val="24"/>
                <w:szCs w:val="24"/>
              </w:rPr>
              <w:t xml:space="preserve"> осознанное поведение</w:t>
            </w:r>
            <w:r>
              <w:rPr>
                <w:rFonts w:ascii="Times New Roman" w:hAnsi="Times New Roman" w:cs="Times New Roman"/>
                <w:iCs/>
                <w:sz w:val="24"/>
                <w:szCs w:val="24"/>
              </w:rPr>
              <w:t>;</w:t>
            </w:r>
          </w:p>
          <w:p w14:paraId="5E31AFD2" w14:textId="4464A66A" w:rsidR="00BB7660" w:rsidRPr="00BB7660" w:rsidRDefault="00BB7660" w:rsidP="00BB76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BB7660">
              <w:rPr>
                <w:rFonts w:ascii="Times New Roman" w:hAnsi="Times New Roman" w:cs="Times New Roman"/>
                <w:iCs/>
                <w:sz w:val="24"/>
                <w:szCs w:val="24"/>
              </w:rPr>
              <w:t>описыва</w:t>
            </w:r>
            <w:r>
              <w:rPr>
                <w:rFonts w:ascii="Times New Roman" w:hAnsi="Times New Roman" w:cs="Times New Roman"/>
                <w:iCs/>
                <w:sz w:val="24"/>
                <w:szCs w:val="24"/>
              </w:rPr>
              <w:t>ет</w:t>
            </w:r>
            <w:r w:rsidRPr="00BB7660">
              <w:rPr>
                <w:rFonts w:ascii="Times New Roman" w:hAnsi="Times New Roman" w:cs="Times New Roman"/>
                <w:iCs/>
                <w:sz w:val="24"/>
                <w:szCs w:val="24"/>
              </w:rPr>
              <w:t xml:space="preserve"> значимость своей специальности</w:t>
            </w:r>
            <w:r>
              <w:rPr>
                <w:rFonts w:ascii="Times New Roman" w:hAnsi="Times New Roman" w:cs="Times New Roman"/>
                <w:iCs/>
                <w:sz w:val="24"/>
                <w:szCs w:val="24"/>
              </w:rPr>
              <w:t>;</w:t>
            </w:r>
          </w:p>
          <w:p w14:paraId="32EE1AF0" w14:textId="016ECDEB" w:rsidR="00BB7660" w:rsidRDefault="00BB7660" w:rsidP="00BB766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BB7660">
              <w:rPr>
                <w:rFonts w:ascii="Times New Roman" w:hAnsi="Times New Roman" w:cs="Times New Roman"/>
                <w:iCs/>
                <w:sz w:val="24"/>
                <w:szCs w:val="24"/>
              </w:rPr>
              <w:t>применя</w:t>
            </w:r>
            <w:r>
              <w:rPr>
                <w:rFonts w:ascii="Times New Roman" w:hAnsi="Times New Roman" w:cs="Times New Roman"/>
                <w:iCs/>
                <w:sz w:val="24"/>
                <w:szCs w:val="24"/>
              </w:rPr>
              <w:t>ет</w:t>
            </w:r>
            <w:r w:rsidRPr="00BB7660">
              <w:rPr>
                <w:rFonts w:ascii="Times New Roman" w:hAnsi="Times New Roman" w:cs="Times New Roman"/>
                <w:iCs/>
                <w:sz w:val="24"/>
                <w:szCs w:val="24"/>
              </w:rPr>
              <w:t xml:space="preserve"> стандарты антикоррупционного поведения</w:t>
            </w:r>
            <w:r>
              <w:rPr>
                <w:rFonts w:ascii="Times New Roman" w:hAnsi="Times New Roman" w:cs="Times New Roman"/>
                <w:iCs/>
                <w:sz w:val="24"/>
                <w:szCs w:val="24"/>
              </w:rPr>
              <w:t>.</w:t>
            </w:r>
          </w:p>
        </w:tc>
        <w:tc>
          <w:tcPr>
            <w:tcW w:w="1183" w:type="pct"/>
            <w:vMerge/>
          </w:tcPr>
          <w:p w14:paraId="738C3BD5" w14:textId="77777777" w:rsidR="00BB7660" w:rsidRPr="008D2724" w:rsidDel="009D5E3A" w:rsidRDefault="00BB7660" w:rsidP="00104C52">
            <w:pPr>
              <w:suppressAutoHyphens/>
              <w:contextualSpacing/>
              <w:rPr>
                <w:rFonts w:ascii="Times New Roman" w:hAnsi="Times New Roman" w:cs="Times New Roman"/>
                <w:i/>
                <w:sz w:val="24"/>
                <w:szCs w:val="24"/>
              </w:rPr>
            </w:pPr>
          </w:p>
        </w:tc>
      </w:tr>
      <w:tr w:rsidR="00104C52" w:rsidRPr="008D2724" w14:paraId="2AF8591E" w14:textId="77777777" w:rsidTr="005B604E">
        <w:trPr>
          <w:trHeight w:val="23"/>
        </w:trPr>
        <w:tc>
          <w:tcPr>
            <w:tcW w:w="1324" w:type="pct"/>
            <w:tcBorders>
              <w:left w:val="single" w:sz="4" w:space="0" w:color="auto"/>
              <w:bottom w:val="single" w:sz="4" w:space="0" w:color="auto"/>
              <w:right w:val="single" w:sz="4" w:space="0" w:color="auto"/>
            </w:tcBorders>
          </w:tcPr>
          <w:p w14:paraId="1BDC4B1C" w14:textId="77777777" w:rsidR="00104C52" w:rsidRPr="008D2724" w:rsidRDefault="00104C52" w:rsidP="00104C52">
            <w:pPr>
              <w:suppressAutoHyphens/>
              <w:contextualSpacing/>
              <w:rPr>
                <w:rFonts w:ascii="Times New Roman" w:hAnsi="Times New Roman" w:cs="Times New Roman"/>
                <w:i/>
                <w:sz w:val="24"/>
                <w:szCs w:val="24"/>
              </w:rPr>
            </w:pPr>
            <w:r w:rsidRPr="009A1B94">
              <w:rPr>
                <w:rFonts w:ascii="Times New Roman" w:hAnsi="Times New Roman"/>
                <w:bCs/>
                <w:sz w:val="24"/>
                <w:szCs w:val="24"/>
              </w:rPr>
              <w:t>ОК 07</w:t>
            </w:r>
            <w:r>
              <w:rPr>
                <w:rFonts w:ascii="Times New Roman" w:hAnsi="Times New Roman"/>
                <w:bCs/>
                <w:sz w:val="24"/>
                <w:szCs w:val="24"/>
              </w:rPr>
              <w:t xml:space="preserve">. </w:t>
            </w:r>
            <w:r w:rsidRPr="00293A2D">
              <w:rPr>
                <w:rFonts w:ascii="Times New Roman" w:hAnsi="Times New Roman"/>
                <w:b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93" w:type="pct"/>
          </w:tcPr>
          <w:p w14:paraId="202C779B" w14:textId="77777777" w:rsidR="00104C52" w:rsidRPr="003E4B58" w:rsidRDefault="00104C52" w:rsidP="00104C52">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проявля</w:t>
            </w:r>
            <w:r>
              <w:rPr>
                <w:rFonts w:ascii="Times New Roman" w:hAnsi="Times New Roman" w:cs="Times New Roman"/>
                <w:iCs/>
                <w:sz w:val="24"/>
                <w:szCs w:val="24"/>
              </w:rPr>
              <w:t>ет</w:t>
            </w:r>
            <w:r w:rsidRPr="003E4B58">
              <w:rPr>
                <w:rFonts w:ascii="Times New Roman" w:hAnsi="Times New Roman" w:cs="Times New Roman"/>
                <w:iCs/>
                <w:sz w:val="24"/>
                <w:szCs w:val="24"/>
              </w:rPr>
              <w:t xml:space="preserve"> гражданско-патриотическую позицию;</w:t>
            </w:r>
          </w:p>
          <w:p w14:paraId="64F52B7B" w14:textId="77777777" w:rsidR="00104C52" w:rsidRPr="003E4B58" w:rsidRDefault="00104C52" w:rsidP="00104C52">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демонстрир</w:t>
            </w:r>
            <w:r>
              <w:rPr>
                <w:rFonts w:ascii="Times New Roman" w:hAnsi="Times New Roman" w:cs="Times New Roman"/>
                <w:iCs/>
                <w:sz w:val="24"/>
                <w:szCs w:val="24"/>
              </w:rPr>
              <w:t>ует</w:t>
            </w:r>
            <w:r w:rsidRPr="003E4B58">
              <w:rPr>
                <w:rFonts w:ascii="Times New Roman" w:hAnsi="Times New Roman" w:cs="Times New Roman"/>
                <w:iCs/>
                <w:sz w:val="24"/>
                <w:szCs w:val="24"/>
              </w:rPr>
              <w:t xml:space="preserve"> осознанное поведение;</w:t>
            </w:r>
          </w:p>
          <w:p w14:paraId="2C91F40A" w14:textId="77777777" w:rsidR="00104C52" w:rsidRPr="003E4B58" w:rsidRDefault="00104C52" w:rsidP="00104C52">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описыва</w:t>
            </w:r>
            <w:r>
              <w:rPr>
                <w:rFonts w:ascii="Times New Roman" w:hAnsi="Times New Roman" w:cs="Times New Roman"/>
                <w:iCs/>
                <w:sz w:val="24"/>
                <w:szCs w:val="24"/>
              </w:rPr>
              <w:t>ет</w:t>
            </w:r>
            <w:r w:rsidRPr="003E4B58">
              <w:rPr>
                <w:rFonts w:ascii="Times New Roman" w:hAnsi="Times New Roman" w:cs="Times New Roman"/>
                <w:iCs/>
                <w:sz w:val="24"/>
                <w:szCs w:val="24"/>
              </w:rPr>
              <w:t xml:space="preserve"> значимость своей профессии;</w:t>
            </w:r>
          </w:p>
          <w:p w14:paraId="764BDBC0" w14:textId="77777777" w:rsidR="00104C52" w:rsidRDefault="00104C52" w:rsidP="00104C52">
            <w:pPr>
              <w:suppressAutoHyphens/>
              <w:contextualSpacing/>
              <w:rPr>
                <w:rFonts w:ascii="Times New Roman" w:hAnsi="Times New Roman" w:cs="Times New Roman"/>
                <w:iCs/>
                <w:sz w:val="24"/>
                <w:szCs w:val="24"/>
              </w:rPr>
            </w:pPr>
            <w:r w:rsidRPr="003E4B58">
              <w:rPr>
                <w:rFonts w:ascii="Times New Roman" w:hAnsi="Times New Roman" w:cs="Times New Roman"/>
                <w:iCs/>
                <w:sz w:val="24"/>
                <w:szCs w:val="24"/>
              </w:rPr>
              <w:t>- приме</w:t>
            </w:r>
            <w:r>
              <w:rPr>
                <w:rFonts w:ascii="Times New Roman" w:hAnsi="Times New Roman" w:cs="Times New Roman"/>
                <w:iCs/>
                <w:sz w:val="24"/>
                <w:szCs w:val="24"/>
              </w:rPr>
              <w:t>няет</w:t>
            </w:r>
            <w:r w:rsidRPr="003E4B58">
              <w:rPr>
                <w:rFonts w:ascii="Times New Roman" w:hAnsi="Times New Roman" w:cs="Times New Roman"/>
                <w:iCs/>
                <w:sz w:val="24"/>
                <w:szCs w:val="24"/>
              </w:rPr>
              <w:t xml:space="preserve"> стандарты антикоррупционного поведения.</w:t>
            </w:r>
          </w:p>
          <w:p w14:paraId="6D3A2B9D" w14:textId="77777777" w:rsidR="00104C52" w:rsidRDefault="00104C52" w:rsidP="00104C52">
            <w:pPr>
              <w:suppressAutoHyphens/>
              <w:contextualSpacing/>
              <w:rPr>
                <w:rFonts w:ascii="Times New Roman" w:hAnsi="Times New Roman" w:cs="Times New Roman"/>
                <w:i/>
                <w:sz w:val="24"/>
                <w:szCs w:val="24"/>
              </w:rPr>
            </w:pPr>
          </w:p>
        </w:tc>
        <w:tc>
          <w:tcPr>
            <w:tcW w:w="1183" w:type="pct"/>
            <w:vMerge/>
          </w:tcPr>
          <w:p w14:paraId="6BA819F2" w14:textId="77777777" w:rsidR="00104C52" w:rsidRPr="008D2724" w:rsidDel="009D5E3A" w:rsidRDefault="00104C52" w:rsidP="00104C52">
            <w:pPr>
              <w:suppressAutoHyphens/>
              <w:contextualSpacing/>
              <w:rPr>
                <w:rFonts w:ascii="Times New Roman" w:hAnsi="Times New Roman" w:cs="Times New Roman"/>
                <w:i/>
                <w:sz w:val="24"/>
                <w:szCs w:val="24"/>
              </w:rPr>
            </w:pPr>
          </w:p>
        </w:tc>
      </w:tr>
      <w:tr w:rsidR="00104C52" w:rsidRPr="008D2724" w14:paraId="26FC7265" w14:textId="77777777" w:rsidTr="005B604E">
        <w:trPr>
          <w:trHeight w:val="23"/>
        </w:trPr>
        <w:tc>
          <w:tcPr>
            <w:tcW w:w="1324" w:type="pct"/>
            <w:tcBorders>
              <w:top w:val="single" w:sz="4" w:space="0" w:color="auto"/>
              <w:left w:val="single" w:sz="4" w:space="0" w:color="auto"/>
              <w:right w:val="single" w:sz="4" w:space="0" w:color="auto"/>
            </w:tcBorders>
          </w:tcPr>
          <w:p w14:paraId="147FA5A6" w14:textId="77777777" w:rsidR="00104C52" w:rsidRPr="008D2724" w:rsidRDefault="00104C52" w:rsidP="00104C52">
            <w:pPr>
              <w:suppressAutoHyphens/>
              <w:contextualSpacing/>
              <w:rPr>
                <w:rFonts w:ascii="Times New Roman" w:hAnsi="Times New Roman" w:cs="Times New Roman"/>
                <w:i/>
                <w:sz w:val="24"/>
                <w:szCs w:val="24"/>
              </w:rPr>
            </w:pPr>
            <w:r w:rsidRPr="009A1B94">
              <w:rPr>
                <w:rFonts w:ascii="Times New Roman" w:hAnsi="Times New Roman"/>
                <w:bCs/>
                <w:sz w:val="24"/>
                <w:szCs w:val="24"/>
              </w:rPr>
              <w:t>ОК 09</w:t>
            </w:r>
            <w:r>
              <w:rPr>
                <w:rFonts w:ascii="Times New Roman" w:hAnsi="Times New Roman"/>
                <w:bCs/>
                <w:sz w:val="24"/>
                <w:szCs w:val="24"/>
              </w:rPr>
              <w:t xml:space="preserve">. </w:t>
            </w:r>
            <w:r w:rsidRPr="00293A2D">
              <w:rPr>
                <w:rFonts w:ascii="Times New Roman" w:hAnsi="Times New Roman"/>
                <w:bCs/>
                <w:sz w:val="24"/>
                <w:szCs w:val="24"/>
              </w:rPr>
              <w:t>Пользоваться профессиональной документацией на государственном и иностранном языках</w:t>
            </w:r>
          </w:p>
        </w:tc>
        <w:tc>
          <w:tcPr>
            <w:tcW w:w="2493" w:type="pct"/>
          </w:tcPr>
          <w:p w14:paraId="573A56D3" w14:textId="77777777" w:rsidR="00104C52" w:rsidRPr="00A96D87" w:rsidRDefault="00104C52" w:rsidP="00104C52">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соблюда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нормы экологической безопасности</w:t>
            </w:r>
            <w:r>
              <w:rPr>
                <w:rFonts w:ascii="Times New Roman" w:hAnsi="Times New Roman" w:cs="Times New Roman"/>
                <w:iCs/>
                <w:sz w:val="24"/>
                <w:szCs w:val="24"/>
              </w:rPr>
              <w:t>;</w:t>
            </w:r>
          </w:p>
          <w:p w14:paraId="7421C314" w14:textId="77777777" w:rsidR="00104C52" w:rsidRPr="00A96D87" w:rsidRDefault="00104C52" w:rsidP="00104C52">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определя</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направления ресурсосбережения в рамках профессиональной деятельности по профессии</w:t>
            </w:r>
            <w:r>
              <w:rPr>
                <w:rFonts w:ascii="Times New Roman" w:hAnsi="Times New Roman" w:cs="Times New Roman"/>
                <w:iCs/>
                <w:sz w:val="24"/>
                <w:szCs w:val="24"/>
              </w:rPr>
              <w:t>;</w:t>
            </w:r>
          </w:p>
          <w:p w14:paraId="4E45BBB8" w14:textId="77777777" w:rsidR="00104C52" w:rsidRPr="00A96D87" w:rsidRDefault="00104C52" w:rsidP="00104C52">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профессиональную деятельность с соблюдением принципов бережливого производства</w:t>
            </w:r>
            <w:r>
              <w:rPr>
                <w:rFonts w:ascii="Times New Roman" w:hAnsi="Times New Roman" w:cs="Times New Roman"/>
                <w:iCs/>
                <w:sz w:val="24"/>
                <w:szCs w:val="24"/>
              </w:rPr>
              <w:t>;</w:t>
            </w:r>
          </w:p>
          <w:p w14:paraId="643F5995" w14:textId="77777777" w:rsidR="00104C52" w:rsidRPr="00A96D87" w:rsidRDefault="00104C52" w:rsidP="00104C52">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A96D87">
              <w:rPr>
                <w:rFonts w:ascii="Times New Roman" w:hAnsi="Times New Roman" w:cs="Times New Roman"/>
                <w:iCs/>
                <w:sz w:val="24"/>
                <w:szCs w:val="24"/>
              </w:rPr>
              <w:t xml:space="preserve"> профессиональную деятельность с учетом знаний об изменении климатических условий региона</w:t>
            </w:r>
            <w:r>
              <w:rPr>
                <w:rFonts w:ascii="Times New Roman" w:hAnsi="Times New Roman" w:cs="Times New Roman"/>
                <w:iCs/>
                <w:sz w:val="24"/>
                <w:szCs w:val="24"/>
              </w:rPr>
              <w:t>;</w:t>
            </w:r>
          </w:p>
          <w:p w14:paraId="00028B4E" w14:textId="6D5C9DDD" w:rsidR="00104C52" w:rsidRDefault="00104C52" w:rsidP="00104C52">
            <w:pPr>
              <w:suppressAutoHyphens/>
              <w:contextualSpacing/>
              <w:rPr>
                <w:rFonts w:ascii="Times New Roman" w:hAnsi="Times New Roman" w:cs="Times New Roman"/>
                <w:i/>
                <w:sz w:val="24"/>
                <w:szCs w:val="24"/>
              </w:rPr>
            </w:pPr>
            <w:r>
              <w:rPr>
                <w:rFonts w:ascii="Times New Roman" w:hAnsi="Times New Roman" w:cs="Times New Roman"/>
                <w:iCs/>
                <w:sz w:val="24"/>
                <w:szCs w:val="24"/>
              </w:rPr>
              <w:t xml:space="preserve">- </w:t>
            </w:r>
            <w:r w:rsidRPr="00A96D87">
              <w:rPr>
                <w:rFonts w:ascii="Times New Roman" w:hAnsi="Times New Roman" w:cs="Times New Roman"/>
                <w:iCs/>
                <w:sz w:val="24"/>
                <w:szCs w:val="24"/>
              </w:rPr>
              <w:t>эффективно действ</w:t>
            </w:r>
            <w:r>
              <w:rPr>
                <w:rFonts w:ascii="Times New Roman" w:hAnsi="Times New Roman" w:cs="Times New Roman"/>
                <w:iCs/>
                <w:sz w:val="24"/>
                <w:szCs w:val="24"/>
              </w:rPr>
              <w:t>ует</w:t>
            </w:r>
            <w:r w:rsidRPr="00A96D87">
              <w:rPr>
                <w:rFonts w:ascii="Times New Roman" w:hAnsi="Times New Roman" w:cs="Times New Roman"/>
                <w:iCs/>
                <w:sz w:val="24"/>
                <w:szCs w:val="24"/>
              </w:rPr>
              <w:t xml:space="preserve"> в чрезвычайных ситуациях</w:t>
            </w:r>
            <w:r>
              <w:rPr>
                <w:rFonts w:ascii="Times New Roman" w:hAnsi="Times New Roman" w:cs="Times New Roman"/>
                <w:iCs/>
                <w:sz w:val="24"/>
                <w:szCs w:val="24"/>
              </w:rPr>
              <w:t>.</w:t>
            </w:r>
          </w:p>
        </w:tc>
        <w:tc>
          <w:tcPr>
            <w:tcW w:w="1183" w:type="pct"/>
            <w:vMerge/>
          </w:tcPr>
          <w:p w14:paraId="7CA6D313" w14:textId="77777777" w:rsidR="00104C52" w:rsidRPr="008D2724" w:rsidDel="009D5E3A" w:rsidRDefault="00104C52" w:rsidP="00104C52">
            <w:pPr>
              <w:suppressAutoHyphens/>
              <w:contextualSpacing/>
              <w:rPr>
                <w:rFonts w:ascii="Times New Roman" w:hAnsi="Times New Roman" w:cs="Times New Roman"/>
                <w:i/>
                <w:sz w:val="24"/>
                <w:szCs w:val="24"/>
              </w:rPr>
            </w:pPr>
          </w:p>
        </w:tc>
      </w:tr>
    </w:tbl>
    <w:p w14:paraId="06C2971C" w14:textId="1A1E45D7" w:rsidR="00437D40" w:rsidRPr="00FB50A0" w:rsidRDefault="00437D40" w:rsidP="00DC3664">
      <w:pPr>
        <w:rPr>
          <w:rFonts w:ascii="Times New Roman" w:hAnsi="Times New Roman" w:cs="Times New Roman"/>
          <w:b/>
          <w:bCs/>
          <w:sz w:val="20"/>
          <w:szCs w:val="20"/>
        </w:rPr>
      </w:pPr>
    </w:p>
    <w:sectPr w:rsidR="00437D40" w:rsidRPr="00FB50A0" w:rsidSect="001604E7">
      <w:headerReference w:type="even" r:id="rId1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0920B" w14:textId="77777777" w:rsidR="00643E7D" w:rsidRDefault="00643E7D" w:rsidP="00A858FE">
      <w:r>
        <w:separator/>
      </w:r>
    </w:p>
  </w:endnote>
  <w:endnote w:type="continuationSeparator" w:id="0">
    <w:p w14:paraId="4B3DF96A" w14:textId="77777777" w:rsidR="00643E7D" w:rsidRDefault="00643E7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B57CF" w14:textId="77777777" w:rsidR="00643E7D" w:rsidRDefault="00643E7D" w:rsidP="00A858FE">
      <w:r>
        <w:separator/>
      </w:r>
    </w:p>
  </w:footnote>
  <w:footnote w:type="continuationSeparator" w:id="0">
    <w:p w14:paraId="05005292" w14:textId="77777777" w:rsidR="00643E7D" w:rsidRDefault="00643E7D" w:rsidP="00A858FE">
      <w:r>
        <w:continuationSeparator/>
      </w:r>
    </w:p>
  </w:footnote>
  <w:footnote w:id="1">
    <w:p w14:paraId="0EDB902D" w14:textId="77777777" w:rsidR="00554B8B" w:rsidRPr="00EB5BB1" w:rsidRDefault="00554B8B"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6C9CF86F" w14:textId="77777777" w:rsidR="00554B8B" w:rsidRPr="00EB5BB1" w:rsidRDefault="00554B8B" w:rsidP="00554B8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94264A" w14:textId="77777777" w:rsidR="00554B8B" w:rsidRPr="00EB5BB1" w:rsidRDefault="00554B8B" w:rsidP="00554B8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5861D087" w14:textId="77777777" w:rsidR="00554B8B" w:rsidRPr="00EB5BB1" w:rsidRDefault="00554B8B" w:rsidP="00554B8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3DBD6316" w14:textId="77777777" w:rsidR="00392496" w:rsidRPr="001377B2" w:rsidRDefault="00392496" w:rsidP="00392496">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86CCF"/>
    <w:multiLevelType w:val="hybridMultilevel"/>
    <w:tmpl w:val="1BE0E4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3346CCC"/>
    <w:multiLevelType w:val="hybridMultilevel"/>
    <w:tmpl w:val="3056D6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81851C1"/>
    <w:multiLevelType w:val="hybridMultilevel"/>
    <w:tmpl w:val="44A4B7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3182183B"/>
    <w:multiLevelType w:val="hybridMultilevel"/>
    <w:tmpl w:val="865AB0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A43FAD"/>
    <w:multiLevelType w:val="hybridMultilevel"/>
    <w:tmpl w:val="1BE0E4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F722AFD"/>
    <w:multiLevelType w:val="hybridMultilevel"/>
    <w:tmpl w:val="D2582D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0914D38"/>
    <w:multiLevelType w:val="hybridMultilevel"/>
    <w:tmpl w:val="23D029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9270E60"/>
    <w:multiLevelType w:val="hybridMultilevel"/>
    <w:tmpl w:val="31EA6D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51B2629F"/>
    <w:multiLevelType w:val="hybridMultilevel"/>
    <w:tmpl w:val="8C540E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6B92176A"/>
    <w:multiLevelType w:val="hybridMultilevel"/>
    <w:tmpl w:val="CC6254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6"/>
  </w:num>
  <w:num w:numId="3">
    <w:abstractNumId w:val="18"/>
  </w:num>
  <w:num w:numId="4">
    <w:abstractNumId w:val="8"/>
  </w:num>
  <w:num w:numId="5">
    <w:abstractNumId w:val="4"/>
  </w:num>
  <w:num w:numId="6">
    <w:abstractNumId w:val="1"/>
  </w:num>
  <w:num w:numId="7">
    <w:abstractNumId w:val="16"/>
  </w:num>
  <w:num w:numId="8">
    <w:abstractNumId w:val="3"/>
  </w:num>
  <w:num w:numId="9">
    <w:abstractNumId w:val="9"/>
  </w:num>
  <w:num w:numId="10">
    <w:abstractNumId w:val="2"/>
  </w:num>
  <w:num w:numId="11">
    <w:abstractNumId w:val="15"/>
  </w:num>
  <w:num w:numId="12">
    <w:abstractNumId w:val="22"/>
  </w:num>
  <w:num w:numId="13">
    <w:abstractNumId w:val="21"/>
  </w:num>
  <w:num w:numId="14">
    <w:abstractNumId w:val="5"/>
  </w:num>
  <w:num w:numId="15">
    <w:abstractNumId w:val="7"/>
  </w:num>
  <w:num w:numId="16">
    <w:abstractNumId w:val="13"/>
  </w:num>
  <w:num w:numId="17">
    <w:abstractNumId w:val="0"/>
  </w:num>
  <w:num w:numId="18">
    <w:abstractNumId w:val="11"/>
  </w:num>
  <w:num w:numId="19">
    <w:abstractNumId w:val="17"/>
  </w:num>
  <w:num w:numId="20">
    <w:abstractNumId w:val="10"/>
  </w:num>
  <w:num w:numId="21">
    <w:abstractNumId w:val="14"/>
  </w:num>
  <w:num w:numId="22">
    <w:abstractNumId w:val="20"/>
  </w:num>
  <w:num w:numId="23">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6D83"/>
    <w:rsid w:val="000274BC"/>
    <w:rsid w:val="000310CB"/>
    <w:rsid w:val="00042069"/>
    <w:rsid w:val="00045EAC"/>
    <w:rsid w:val="00047112"/>
    <w:rsid w:val="00051B56"/>
    <w:rsid w:val="00064407"/>
    <w:rsid w:val="0007128F"/>
    <w:rsid w:val="0007306A"/>
    <w:rsid w:val="00076484"/>
    <w:rsid w:val="00083981"/>
    <w:rsid w:val="00083B9B"/>
    <w:rsid w:val="0008627A"/>
    <w:rsid w:val="0008639E"/>
    <w:rsid w:val="0008772C"/>
    <w:rsid w:val="00087B5D"/>
    <w:rsid w:val="00087CF5"/>
    <w:rsid w:val="000936BD"/>
    <w:rsid w:val="00095B39"/>
    <w:rsid w:val="00095EB2"/>
    <w:rsid w:val="00095EBD"/>
    <w:rsid w:val="00095EC1"/>
    <w:rsid w:val="000A0EFF"/>
    <w:rsid w:val="000A13D5"/>
    <w:rsid w:val="000A16E8"/>
    <w:rsid w:val="000A17B0"/>
    <w:rsid w:val="000A19C6"/>
    <w:rsid w:val="000A3529"/>
    <w:rsid w:val="000A41FA"/>
    <w:rsid w:val="000A4B35"/>
    <w:rsid w:val="000A54E1"/>
    <w:rsid w:val="000A6952"/>
    <w:rsid w:val="000A796E"/>
    <w:rsid w:val="000B06F4"/>
    <w:rsid w:val="000B45A5"/>
    <w:rsid w:val="000B4F66"/>
    <w:rsid w:val="000B5B5D"/>
    <w:rsid w:val="000B6521"/>
    <w:rsid w:val="000C3AB8"/>
    <w:rsid w:val="000C5DE0"/>
    <w:rsid w:val="000D323D"/>
    <w:rsid w:val="000D4FB5"/>
    <w:rsid w:val="000D6D2B"/>
    <w:rsid w:val="000E0B3A"/>
    <w:rsid w:val="000E2D3D"/>
    <w:rsid w:val="000E2D5E"/>
    <w:rsid w:val="000E5DF0"/>
    <w:rsid w:val="000E6DD2"/>
    <w:rsid w:val="000E6DE9"/>
    <w:rsid w:val="000F19BA"/>
    <w:rsid w:val="000F33E9"/>
    <w:rsid w:val="000F419D"/>
    <w:rsid w:val="000F5587"/>
    <w:rsid w:val="000F74DA"/>
    <w:rsid w:val="00100F1D"/>
    <w:rsid w:val="0010264D"/>
    <w:rsid w:val="001029C2"/>
    <w:rsid w:val="00104C52"/>
    <w:rsid w:val="0011295E"/>
    <w:rsid w:val="00115C97"/>
    <w:rsid w:val="00116FCB"/>
    <w:rsid w:val="00117316"/>
    <w:rsid w:val="00117DB9"/>
    <w:rsid w:val="001244C3"/>
    <w:rsid w:val="0013186F"/>
    <w:rsid w:val="00132B46"/>
    <w:rsid w:val="00134858"/>
    <w:rsid w:val="00135CE3"/>
    <w:rsid w:val="00137F0D"/>
    <w:rsid w:val="00141ECE"/>
    <w:rsid w:val="00144EE1"/>
    <w:rsid w:val="00152D91"/>
    <w:rsid w:val="00155BB4"/>
    <w:rsid w:val="001604E7"/>
    <w:rsid w:val="0016297B"/>
    <w:rsid w:val="00163473"/>
    <w:rsid w:val="00164F90"/>
    <w:rsid w:val="00165700"/>
    <w:rsid w:val="00165F31"/>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B038E"/>
    <w:rsid w:val="001B5804"/>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3324"/>
    <w:rsid w:val="002445FC"/>
    <w:rsid w:val="00246043"/>
    <w:rsid w:val="0024748B"/>
    <w:rsid w:val="00247667"/>
    <w:rsid w:val="00250BEC"/>
    <w:rsid w:val="002513D8"/>
    <w:rsid w:val="00252C9A"/>
    <w:rsid w:val="0025322E"/>
    <w:rsid w:val="00253B49"/>
    <w:rsid w:val="0025505C"/>
    <w:rsid w:val="0025660E"/>
    <w:rsid w:val="002608A2"/>
    <w:rsid w:val="0026104A"/>
    <w:rsid w:val="00261A98"/>
    <w:rsid w:val="002634CE"/>
    <w:rsid w:val="0027003A"/>
    <w:rsid w:val="00270B26"/>
    <w:rsid w:val="00280ABA"/>
    <w:rsid w:val="00284E57"/>
    <w:rsid w:val="00286EA2"/>
    <w:rsid w:val="002879BA"/>
    <w:rsid w:val="00290CA1"/>
    <w:rsid w:val="00291A9A"/>
    <w:rsid w:val="00291E7B"/>
    <w:rsid w:val="002945C8"/>
    <w:rsid w:val="002A19FA"/>
    <w:rsid w:val="002A400A"/>
    <w:rsid w:val="002A538D"/>
    <w:rsid w:val="002A7E02"/>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160"/>
    <w:rsid w:val="00347551"/>
    <w:rsid w:val="003503E4"/>
    <w:rsid w:val="003520FD"/>
    <w:rsid w:val="00356292"/>
    <w:rsid w:val="0036387B"/>
    <w:rsid w:val="003649A3"/>
    <w:rsid w:val="003664B6"/>
    <w:rsid w:val="00370528"/>
    <w:rsid w:val="00372DD2"/>
    <w:rsid w:val="003745A3"/>
    <w:rsid w:val="0037624A"/>
    <w:rsid w:val="00376544"/>
    <w:rsid w:val="00376830"/>
    <w:rsid w:val="003769A5"/>
    <w:rsid w:val="00381F0B"/>
    <w:rsid w:val="00392496"/>
    <w:rsid w:val="00392EEE"/>
    <w:rsid w:val="00395A9E"/>
    <w:rsid w:val="003A0480"/>
    <w:rsid w:val="003A4C71"/>
    <w:rsid w:val="003A61FF"/>
    <w:rsid w:val="003A72AE"/>
    <w:rsid w:val="003B060B"/>
    <w:rsid w:val="003B4375"/>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02314"/>
    <w:rsid w:val="00412DCD"/>
    <w:rsid w:val="00413206"/>
    <w:rsid w:val="004156BF"/>
    <w:rsid w:val="004178E3"/>
    <w:rsid w:val="00420636"/>
    <w:rsid w:val="004211E4"/>
    <w:rsid w:val="00421B42"/>
    <w:rsid w:val="00421DCE"/>
    <w:rsid w:val="004229AC"/>
    <w:rsid w:val="004324E0"/>
    <w:rsid w:val="00433CDF"/>
    <w:rsid w:val="00434DA2"/>
    <w:rsid w:val="00437D40"/>
    <w:rsid w:val="00437EDC"/>
    <w:rsid w:val="004424D3"/>
    <w:rsid w:val="00443FB5"/>
    <w:rsid w:val="0044451D"/>
    <w:rsid w:val="00453ED1"/>
    <w:rsid w:val="00456D18"/>
    <w:rsid w:val="0045771E"/>
    <w:rsid w:val="00457DBB"/>
    <w:rsid w:val="004603A3"/>
    <w:rsid w:val="004626BE"/>
    <w:rsid w:val="004722A0"/>
    <w:rsid w:val="004806A0"/>
    <w:rsid w:val="004809D9"/>
    <w:rsid w:val="00490E14"/>
    <w:rsid w:val="00494B4A"/>
    <w:rsid w:val="00496E9A"/>
    <w:rsid w:val="004A1B5A"/>
    <w:rsid w:val="004A2CFE"/>
    <w:rsid w:val="004A3986"/>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E1F2D"/>
    <w:rsid w:val="004F030E"/>
    <w:rsid w:val="004F19D7"/>
    <w:rsid w:val="004F4197"/>
    <w:rsid w:val="004F548C"/>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0598"/>
    <w:rsid w:val="00540DDB"/>
    <w:rsid w:val="005438AD"/>
    <w:rsid w:val="00543932"/>
    <w:rsid w:val="00550283"/>
    <w:rsid w:val="00554B8B"/>
    <w:rsid w:val="005551BB"/>
    <w:rsid w:val="0055753C"/>
    <w:rsid w:val="00560AAA"/>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A44C8"/>
    <w:rsid w:val="005B2AC8"/>
    <w:rsid w:val="005B604E"/>
    <w:rsid w:val="005C3984"/>
    <w:rsid w:val="005C636E"/>
    <w:rsid w:val="005C6504"/>
    <w:rsid w:val="005C6A3A"/>
    <w:rsid w:val="005C7265"/>
    <w:rsid w:val="005D0B9C"/>
    <w:rsid w:val="005D45EB"/>
    <w:rsid w:val="005D7117"/>
    <w:rsid w:val="005E1251"/>
    <w:rsid w:val="005E1562"/>
    <w:rsid w:val="005E2A95"/>
    <w:rsid w:val="005E48C9"/>
    <w:rsid w:val="005E666F"/>
    <w:rsid w:val="005E767F"/>
    <w:rsid w:val="005F254D"/>
    <w:rsid w:val="005F3BA8"/>
    <w:rsid w:val="005F59C7"/>
    <w:rsid w:val="005F647B"/>
    <w:rsid w:val="00600817"/>
    <w:rsid w:val="0060207D"/>
    <w:rsid w:val="00602549"/>
    <w:rsid w:val="006034DE"/>
    <w:rsid w:val="0061235E"/>
    <w:rsid w:val="00615954"/>
    <w:rsid w:val="00620976"/>
    <w:rsid w:val="006229A4"/>
    <w:rsid w:val="006272E6"/>
    <w:rsid w:val="00635015"/>
    <w:rsid w:val="006358E0"/>
    <w:rsid w:val="00636315"/>
    <w:rsid w:val="00640C5A"/>
    <w:rsid w:val="00643E7D"/>
    <w:rsid w:val="00645785"/>
    <w:rsid w:val="00650455"/>
    <w:rsid w:val="00656A72"/>
    <w:rsid w:val="00661BCB"/>
    <w:rsid w:val="006631BC"/>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E78"/>
    <w:rsid w:val="006E7FF4"/>
    <w:rsid w:val="006F0E0C"/>
    <w:rsid w:val="006F239E"/>
    <w:rsid w:val="006F7C5D"/>
    <w:rsid w:val="00701D4A"/>
    <w:rsid w:val="0070259E"/>
    <w:rsid w:val="0070724D"/>
    <w:rsid w:val="0071057A"/>
    <w:rsid w:val="007112DA"/>
    <w:rsid w:val="007119E0"/>
    <w:rsid w:val="007129CE"/>
    <w:rsid w:val="00713285"/>
    <w:rsid w:val="0072121D"/>
    <w:rsid w:val="007217B1"/>
    <w:rsid w:val="007271F1"/>
    <w:rsid w:val="00731549"/>
    <w:rsid w:val="007340DE"/>
    <w:rsid w:val="00734895"/>
    <w:rsid w:val="007370C4"/>
    <w:rsid w:val="0074040E"/>
    <w:rsid w:val="007408DC"/>
    <w:rsid w:val="00741526"/>
    <w:rsid w:val="0074288A"/>
    <w:rsid w:val="00743120"/>
    <w:rsid w:val="007438FA"/>
    <w:rsid w:val="00744FD5"/>
    <w:rsid w:val="007452B6"/>
    <w:rsid w:val="00746A2E"/>
    <w:rsid w:val="007475FA"/>
    <w:rsid w:val="007533BF"/>
    <w:rsid w:val="0075494A"/>
    <w:rsid w:val="00754BF2"/>
    <w:rsid w:val="00761C2A"/>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1A5C"/>
    <w:rsid w:val="007B344B"/>
    <w:rsid w:val="007B4E02"/>
    <w:rsid w:val="007B5CC1"/>
    <w:rsid w:val="007B619A"/>
    <w:rsid w:val="007B65C6"/>
    <w:rsid w:val="007B6DA2"/>
    <w:rsid w:val="007B7911"/>
    <w:rsid w:val="007C63D0"/>
    <w:rsid w:val="007D050C"/>
    <w:rsid w:val="007D095E"/>
    <w:rsid w:val="007D0C4C"/>
    <w:rsid w:val="007D0D8C"/>
    <w:rsid w:val="007D2E71"/>
    <w:rsid w:val="007D4E5D"/>
    <w:rsid w:val="007D61D3"/>
    <w:rsid w:val="007E00E1"/>
    <w:rsid w:val="007E1F34"/>
    <w:rsid w:val="007E2ACA"/>
    <w:rsid w:val="007E3D13"/>
    <w:rsid w:val="007E5D87"/>
    <w:rsid w:val="007F1FD0"/>
    <w:rsid w:val="007F48A6"/>
    <w:rsid w:val="007F50B8"/>
    <w:rsid w:val="008018C7"/>
    <w:rsid w:val="00802A37"/>
    <w:rsid w:val="00811910"/>
    <w:rsid w:val="00814BD5"/>
    <w:rsid w:val="00815CB5"/>
    <w:rsid w:val="0081775B"/>
    <w:rsid w:val="00820155"/>
    <w:rsid w:val="0082217F"/>
    <w:rsid w:val="008221DB"/>
    <w:rsid w:val="00823343"/>
    <w:rsid w:val="00824A07"/>
    <w:rsid w:val="008276F3"/>
    <w:rsid w:val="008279FC"/>
    <w:rsid w:val="0083014A"/>
    <w:rsid w:val="0083183C"/>
    <w:rsid w:val="008336C6"/>
    <w:rsid w:val="0083567F"/>
    <w:rsid w:val="00851896"/>
    <w:rsid w:val="00857232"/>
    <w:rsid w:val="0086178E"/>
    <w:rsid w:val="00863354"/>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4F11"/>
    <w:rsid w:val="00896BB3"/>
    <w:rsid w:val="008A0E73"/>
    <w:rsid w:val="008A14EA"/>
    <w:rsid w:val="008A1F52"/>
    <w:rsid w:val="008A298A"/>
    <w:rsid w:val="008A3434"/>
    <w:rsid w:val="008A492C"/>
    <w:rsid w:val="008A5787"/>
    <w:rsid w:val="008A6342"/>
    <w:rsid w:val="008B7222"/>
    <w:rsid w:val="008C3C0E"/>
    <w:rsid w:val="008C605E"/>
    <w:rsid w:val="008C69CA"/>
    <w:rsid w:val="008D00EF"/>
    <w:rsid w:val="008D49FB"/>
    <w:rsid w:val="008E19E9"/>
    <w:rsid w:val="008E329E"/>
    <w:rsid w:val="008E444A"/>
    <w:rsid w:val="008E712C"/>
    <w:rsid w:val="008E7C9D"/>
    <w:rsid w:val="008F225F"/>
    <w:rsid w:val="008F4F1D"/>
    <w:rsid w:val="008F578C"/>
    <w:rsid w:val="0090012C"/>
    <w:rsid w:val="00901CFE"/>
    <w:rsid w:val="00903316"/>
    <w:rsid w:val="0090672D"/>
    <w:rsid w:val="00906981"/>
    <w:rsid w:val="009079D5"/>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5CE0"/>
    <w:rsid w:val="00943133"/>
    <w:rsid w:val="009433CC"/>
    <w:rsid w:val="009436C7"/>
    <w:rsid w:val="00943A3D"/>
    <w:rsid w:val="00945484"/>
    <w:rsid w:val="00946EA9"/>
    <w:rsid w:val="00951079"/>
    <w:rsid w:val="00951D9B"/>
    <w:rsid w:val="00953AD3"/>
    <w:rsid w:val="009559C1"/>
    <w:rsid w:val="0095653B"/>
    <w:rsid w:val="00956668"/>
    <w:rsid w:val="00957653"/>
    <w:rsid w:val="00962AFE"/>
    <w:rsid w:val="009644CA"/>
    <w:rsid w:val="00966BC8"/>
    <w:rsid w:val="00985111"/>
    <w:rsid w:val="00985130"/>
    <w:rsid w:val="00986EEC"/>
    <w:rsid w:val="0098702E"/>
    <w:rsid w:val="00987700"/>
    <w:rsid w:val="00987E61"/>
    <w:rsid w:val="00990BCD"/>
    <w:rsid w:val="00997952"/>
    <w:rsid w:val="009A1DFB"/>
    <w:rsid w:val="009A4D9F"/>
    <w:rsid w:val="009B06C5"/>
    <w:rsid w:val="009B6A77"/>
    <w:rsid w:val="009B7136"/>
    <w:rsid w:val="009B7691"/>
    <w:rsid w:val="009C121E"/>
    <w:rsid w:val="009C2C4C"/>
    <w:rsid w:val="009C5AF6"/>
    <w:rsid w:val="009D116C"/>
    <w:rsid w:val="009D6C86"/>
    <w:rsid w:val="009D709B"/>
    <w:rsid w:val="009E3697"/>
    <w:rsid w:val="009E44E8"/>
    <w:rsid w:val="009E57EA"/>
    <w:rsid w:val="009F6FDA"/>
    <w:rsid w:val="00A055DC"/>
    <w:rsid w:val="00A06CD6"/>
    <w:rsid w:val="00A10B16"/>
    <w:rsid w:val="00A10FBD"/>
    <w:rsid w:val="00A12848"/>
    <w:rsid w:val="00A12CBE"/>
    <w:rsid w:val="00A20347"/>
    <w:rsid w:val="00A21972"/>
    <w:rsid w:val="00A21A63"/>
    <w:rsid w:val="00A324EB"/>
    <w:rsid w:val="00A32AA8"/>
    <w:rsid w:val="00A33D52"/>
    <w:rsid w:val="00A3570A"/>
    <w:rsid w:val="00A37E46"/>
    <w:rsid w:val="00A40E37"/>
    <w:rsid w:val="00A43059"/>
    <w:rsid w:val="00A54E6F"/>
    <w:rsid w:val="00A55A51"/>
    <w:rsid w:val="00A63431"/>
    <w:rsid w:val="00A6653D"/>
    <w:rsid w:val="00A679AA"/>
    <w:rsid w:val="00A71768"/>
    <w:rsid w:val="00A73A61"/>
    <w:rsid w:val="00A76095"/>
    <w:rsid w:val="00A77388"/>
    <w:rsid w:val="00A77FF8"/>
    <w:rsid w:val="00A8006D"/>
    <w:rsid w:val="00A858FE"/>
    <w:rsid w:val="00A92CA3"/>
    <w:rsid w:val="00A92DA2"/>
    <w:rsid w:val="00A936C2"/>
    <w:rsid w:val="00A94AF6"/>
    <w:rsid w:val="00A9500D"/>
    <w:rsid w:val="00A97A9D"/>
    <w:rsid w:val="00AA0619"/>
    <w:rsid w:val="00AA1B7A"/>
    <w:rsid w:val="00AA30B8"/>
    <w:rsid w:val="00AA538C"/>
    <w:rsid w:val="00AA5BD1"/>
    <w:rsid w:val="00AA6DDA"/>
    <w:rsid w:val="00AA7F68"/>
    <w:rsid w:val="00AB1C3A"/>
    <w:rsid w:val="00AB3372"/>
    <w:rsid w:val="00AB6424"/>
    <w:rsid w:val="00AB6F52"/>
    <w:rsid w:val="00AC4AB1"/>
    <w:rsid w:val="00AC58B5"/>
    <w:rsid w:val="00AD1AEA"/>
    <w:rsid w:val="00AD32F1"/>
    <w:rsid w:val="00AE4631"/>
    <w:rsid w:val="00AE57D4"/>
    <w:rsid w:val="00AE6F05"/>
    <w:rsid w:val="00AF28AC"/>
    <w:rsid w:val="00AF2BD9"/>
    <w:rsid w:val="00AF6BCB"/>
    <w:rsid w:val="00AF7A46"/>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56E3"/>
    <w:rsid w:val="00B47A03"/>
    <w:rsid w:val="00B503D1"/>
    <w:rsid w:val="00B54813"/>
    <w:rsid w:val="00B5795F"/>
    <w:rsid w:val="00B663FB"/>
    <w:rsid w:val="00B66728"/>
    <w:rsid w:val="00B7348D"/>
    <w:rsid w:val="00B73C57"/>
    <w:rsid w:val="00B7450D"/>
    <w:rsid w:val="00B75A33"/>
    <w:rsid w:val="00B766E1"/>
    <w:rsid w:val="00B773DA"/>
    <w:rsid w:val="00B77C27"/>
    <w:rsid w:val="00B82FA8"/>
    <w:rsid w:val="00B83151"/>
    <w:rsid w:val="00B84FBE"/>
    <w:rsid w:val="00B908BE"/>
    <w:rsid w:val="00B908E8"/>
    <w:rsid w:val="00B97A66"/>
    <w:rsid w:val="00BA05F1"/>
    <w:rsid w:val="00BA16FD"/>
    <w:rsid w:val="00BA3E55"/>
    <w:rsid w:val="00BB40E8"/>
    <w:rsid w:val="00BB65E2"/>
    <w:rsid w:val="00BB7660"/>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23E99"/>
    <w:rsid w:val="00C328C9"/>
    <w:rsid w:val="00C341D6"/>
    <w:rsid w:val="00C35B20"/>
    <w:rsid w:val="00C36BD4"/>
    <w:rsid w:val="00C36DE5"/>
    <w:rsid w:val="00C40043"/>
    <w:rsid w:val="00C41359"/>
    <w:rsid w:val="00C455CE"/>
    <w:rsid w:val="00C456D3"/>
    <w:rsid w:val="00C4573C"/>
    <w:rsid w:val="00C460EE"/>
    <w:rsid w:val="00C471C3"/>
    <w:rsid w:val="00C500FE"/>
    <w:rsid w:val="00C55112"/>
    <w:rsid w:val="00C632F2"/>
    <w:rsid w:val="00C63897"/>
    <w:rsid w:val="00C64571"/>
    <w:rsid w:val="00C7085A"/>
    <w:rsid w:val="00C712C3"/>
    <w:rsid w:val="00C7352F"/>
    <w:rsid w:val="00C743DA"/>
    <w:rsid w:val="00C7536E"/>
    <w:rsid w:val="00C759B7"/>
    <w:rsid w:val="00C809CD"/>
    <w:rsid w:val="00C81E65"/>
    <w:rsid w:val="00C83797"/>
    <w:rsid w:val="00C85AB2"/>
    <w:rsid w:val="00C87179"/>
    <w:rsid w:val="00C878C8"/>
    <w:rsid w:val="00C91882"/>
    <w:rsid w:val="00C95532"/>
    <w:rsid w:val="00CA2C06"/>
    <w:rsid w:val="00CA4094"/>
    <w:rsid w:val="00CA551B"/>
    <w:rsid w:val="00CA7760"/>
    <w:rsid w:val="00CB2490"/>
    <w:rsid w:val="00CB4004"/>
    <w:rsid w:val="00CB4CBE"/>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0875"/>
    <w:rsid w:val="00D03070"/>
    <w:rsid w:val="00D0680D"/>
    <w:rsid w:val="00D1179D"/>
    <w:rsid w:val="00D132AD"/>
    <w:rsid w:val="00D15991"/>
    <w:rsid w:val="00D16112"/>
    <w:rsid w:val="00D170EC"/>
    <w:rsid w:val="00D21459"/>
    <w:rsid w:val="00D22FDE"/>
    <w:rsid w:val="00D234A7"/>
    <w:rsid w:val="00D23F98"/>
    <w:rsid w:val="00D26616"/>
    <w:rsid w:val="00D27ECB"/>
    <w:rsid w:val="00D3146B"/>
    <w:rsid w:val="00D32104"/>
    <w:rsid w:val="00D32F37"/>
    <w:rsid w:val="00D34A9C"/>
    <w:rsid w:val="00D34AB2"/>
    <w:rsid w:val="00D34BAC"/>
    <w:rsid w:val="00D34D06"/>
    <w:rsid w:val="00D36405"/>
    <w:rsid w:val="00D3763E"/>
    <w:rsid w:val="00D37EAF"/>
    <w:rsid w:val="00D40AE9"/>
    <w:rsid w:val="00D42432"/>
    <w:rsid w:val="00D43D26"/>
    <w:rsid w:val="00D54A74"/>
    <w:rsid w:val="00D5575F"/>
    <w:rsid w:val="00D62E42"/>
    <w:rsid w:val="00D63987"/>
    <w:rsid w:val="00D640F5"/>
    <w:rsid w:val="00D67E36"/>
    <w:rsid w:val="00D742DE"/>
    <w:rsid w:val="00D778FA"/>
    <w:rsid w:val="00D77A1B"/>
    <w:rsid w:val="00D820D4"/>
    <w:rsid w:val="00D825F9"/>
    <w:rsid w:val="00D84816"/>
    <w:rsid w:val="00D86513"/>
    <w:rsid w:val="00D86789"/>
    <w:rsid w:val="00D902F4"/>
    <w:rsid w:val="00D90BC1"/>
    <w:rsid w:val="00D91ADA"/>
    <w:rsid w:val="00D93919"/>
    <w:rsid w:val="00D94E86"/>
    <w:rsid w:val="00D96AB4"/>
    <w:rsid w:val="00DA0089"/>
    <w:rsid w:val="00DA0AEB"/>
    <w:rsid w:val="00DA2D6C"/>
    <w:rsid w:val="00DA65EE"/>
    <w:rsid w:val="00DA7D58"/>
    <w:rsid w:val="00DB4AE6"/>
    <w:rsid w:val="00DB7055"/>
    <w:rsid w:val="00DC04A7"/>
    <w:rsid w:val="00DC1794"/>
    <w:rsid w:val="00DC33AA"/>
    <w:rsid w:val="00DC3664"/>
    <w:rsid w:val="00DC428B"/>
    <w:rsid w:val="00DC6D32"/>
    <w:rsid w:val="00DD00E4"/>
    <w:rsid w:val="00DD047D"/>
    <w:rsid w:val="00DD0B43"/>
    <w:rsid w:val="00DD0E74"/>
    <w:rsid w:val="00DD2CAB"/>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5A82"/>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1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0FD5"/>
    <w:rsid w:val="00ED2880"/>
    <w:rsid w:val="00ED5156"/>
    <w:rsid w:val="00ED6170"/>
    <w:rsid w:val="00EE0B15"/>
    <w:rsid w:val="00EE0DFF"/>
    <w:rsid w:val="00EE625F"/>
    <w:rsid w:val="00EF00AF"/>
    <w:rsid w:val="00EF167F"/>
    <w:rsid w:val="00EF5E14"/>
    <w:rsid w:val="00EF7FF3"/>
    <w:rsid w:val="00F005D6"/>
    <w:rsid w:val="00F00D1F"/>
    <w:rsid w:val="00F0217B"/>
    <w:rsid w:val="00F030D1"/>
    <w:rsid w:val="00F06054"/>
    <w:rsid w:val="00F10B34"/>
    <w:rsid w:val="00F113E5"/>
    <w:rsid w:val="00F1150F"/>
    <w:rsid w:val="00F1278D"/>
    <w:rsid w:val="00F12CC6"/>
    <w:rsid w:val="00F1687F"/>
    <w:rsid w:val="00F1799E"/>
    <w:rsid w:val="00F245D0"/>
    <w:rsid w:val="00F31A64"/>
    <w:rsid w:val="00F323B7"/>
    <w:rsid w:val="00F36E61"/>
    <w:rsid w:val="00F376E2"/>
    <w:rsid w:val="00F40FD5"/>
    <w:rsid w:val="00F42B0D"/>
    <w:rsid w:val="00F44812"/>
    <w:rsid w:val="00F44ED6"/>
    <w:rsid w:val="00F509BC"/>
    <w:rsid w:val="00F51D4D"/>
    <w:rsid w:val="00F53FDC"/>
    <w:rsid w:val="00F54598"/>
    <w:rsid w:val="00F56026"/>
    <w:rsid w:val="00F61F04"/>
    <w:rsid w:val="00F62DD3"/>
    <w:rsid w:val="00F63E6B"/>
    <w:rsid w:val="00F64E28"/>
    <w:rsid w:val="00F666EC"/>
    <w:rsid w:val="00F70A68"/>
    <w:rsid w:val="00F716DB"/>
    <w:rsid w:val="00F7330E"/>
    <w:rsid w:val="00F735C1"/>
    <w:rsid w:val="00F77D1D"/>
    <w:rsid w:val="00F80C94"/>
    <w:rsid w:val="00F81B06"/>
    <w:rsid w:val="00F86216"/>
    <w:rsid w:val="00F876CD"/>
    <w:rsid w:val="00F87CCB"/>
    <w:rsid w:val="00F92178"/>
    <w:rsid w:val="00F94F60"/>
    <w:rsid w:val="00F9569D"/>
    <w:rsid w:val="00F96C65"/>
    <w:rsid w:val="00FA67F6"/>
    <w:rsid w:val="00FA77B1"/>
    <w:rsid w:val="00FB2082"/>
    <w:rsid w:val="00FB371B"/>
    <w:rsid w:val="00FB50A0"/>
    <w:rsid w:val="00FC1BE0"/>
    <w:rsid w:val="00FC6123"/>
    <w:rsid w:val="00FD01E7"/>
    <w:rsid w:val="00FD0E3A"/>
    <w:rsid w:val="00FD2187"/>
    <w:rsid w:val="00FD39DC"/>
    <w:rsid w:val="00FD541B"/>
    <w:rsid w:val="00FE1961"/>
    <w:rsid w:val="00FE21B6"/>
    <w:rsid w:val="00FE3197"/>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4B8B"/>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D62E42"/>
    <w:pPr>
      <w:tabs>
        <w:tab w:val="right" w:leader="dot" w:pos="9639"/>
      </w:tabs>
      <w:spacing w:before="120" w:line="276" w:lineRule="auto"/>
    </w:pPr>
    <w:rPr>
      <w:rFonts w:ascii="Times New Roman" w:hAnsi="Times New Roman" w:cs="Times New Roman"/>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4178E3"/>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4178E3"/>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2A7E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36086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063939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72857163">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8259890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31162628">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8064005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352065">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60869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TotalTime>
  <Pages>55</Pages>
  <Words>13606</Words>
  <Characters>77555</Characters>
  <Application>Microsoft Office Word</Application>
  <DocSecurity>0</DocSecurity>
  <Lines>646</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90980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Лалаева Асет Вахаевна</cp:lastModifiedBy>
  <cp:revision>50</cp:revision>
  <cp:lastPrinted>2023-04-28T08:44:00Z</cp:lastPrinted>
  <dcterms:created xsi:type="dcterms:W3CDTF">2024-03-04T11:30:00Z</dcterms:created>
  <dcterms:modified xsi:type="dcterms:W3CDTF">2024-11-26T07:57:00Z</dcterms:modified>
</cp:coreProperties>
</file>